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F52D7C" w:rsidRPr="00DB066D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SIWZ</w:t>
      </w: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:rsidR="00F52D7C" w:rsidRDefault="00F52D7C" w:rsidP="00F52D7C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postępowania: </w:t>
      </w:r>
      <w:r w:rsidR="000E5922">
        <w:rPr>
          <w:b/>
          <w:sz w:val="22"/>
          <w:szCs w:val="22"/>
        </w:rPr>
        <w:t>109/2019</w:t>
      </w:r>
      <w:r>
        <w:rPr>
          <w:b/>
          <w:sz w:val="22"/>
          <w:szCs w:val="22"/>
        </w:rPr>
        <w:t>/PN/DZP</w:t>
      </w: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F52D7C" w:rsidRDefault="00F52D7C" w:rsidP="00F52D7C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r>
        <w:rPr>
          <w:sz w:val="22"/>
          <w:szCs w:val="22"/>
        </w:rPr>
        <w:t>pieczęć Wykonawcy</w:t>
      </w:r>
    </w:p>
    <w:p w:rsidR="00F52D7C" w:rsidRDefault="00F52D7C" w:rsidP="00F65676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0E5922">
        <w:rPr>
          <w:b/>
        </w:rPr>
        <w:t>D</w:t>
      </w:r>
      <w:r>
        <w:rPr>
          <w:b/>
        </w:rPr>
        <w:t xml:space="preserve">ostawa </w:t>
      </w:r>
      <w:r w:rsidR="000E5922">
        <w:rPr>
          <w:b/>
        </w:rPr>
        <w:t xml:space="preserve">sukcesywna </w:t>
      </w:r>
      <w:r>
        <w:rPr>
          <w:b/>
        </w:rPr>
        <w:t xml:space="preserve">oryginalnych materiałów eksploatacyjnych - tuszy i tonerów - do jednostek organizacyjnych Uniwersytetu </w:t>
      </w:r>
      <w:proofErr w:type="spellStart"/>
      <w:r>
        <w:rPr>
          <w:b/>
        </w:rPr>
        <w:t>Warmińsko–Mazurskiego</w:t>
      </w:r>
      <w:proofErr w:type="spellEnd"/>
      <w:r>
        <w:rPr>
          <w:b/>
        </w:rPr>
        <w:t xml:space="preserve"> w Olsztynie</w:t>
      </w: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DOSTAW</w:t>
      </w: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9507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079"/>
        <w:gridCol w:w="1953"/>
        <w:gridCol w:w="2179"/>
        <w:gridCol w:w="1754"/>
      </w:tblGrid>
      <w:tr w:rsidR="00F52D7C" w:rsidTr="00B534E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Zamawiający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nazwa, adres 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dostawy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zamówienia  PLN</w:t>
            </w:r>
          </w:p>
        </w:tc>
      </w:tr>
      <w:tr w:rsidR="00F52D7C" w:rsidTr="00B534EA">
        <w:trPr>
          <w:trHeight w:val="16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F52D7C" w:rsidTr="00B534EA">
        <w:trPr>
          <w:trHeight w:val="16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F52D7C" w:rsidTr="00B534EA">
        <w:trPr>
          <w:trHeight w:val="16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F52D7C" w:rsidRDefault="00F52D7C" w:rsidP="00B534EA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F52D7C" w:rsidRDefault="00F52D7C" w:rsidP="00B53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</w:tr>
    </w:tbl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52D7C" w:rsidRPr="00892C44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2C44">
        <w:rPr>
          <w:b/>
          <w:sz w:val="22"/>
          <w:szCs w:val="22"/>
        </w:rPr>
        <w:t>W załączeniu do wykazu dowody (dokumenty, referencje)  potwierdzające, iż wymienione z</w:t>
      </w:r>
      <w:r w:rsidRPr="00892C44">
        <w:rPr>
          <w:b/>
          <w:sz w:val="22"/>
          <w:szCs w:val="22"/>
        </w:rPr>
        <w:t>a</w:t>
      </w:r>
      <w:r w:rsidRPr="00892C44">
        <w:rPr>
          <w:b/>
          <w:sz w:val="22"/>
          <w:szCs w:val="22"/>
        </w:rPr>
        <w:t>mówienia</w:t>
      </w:r>
      <w:r>
        <w:rPr>
          <w:b/>
          <w:sz w:val="22"/>
          <w:szCs w:val="22"/>
        </w:rPr>
        <w:t xml:space="preserve"> (dostawy)</w:t>
      </w:r>
      <w:r w:rsidRPr="00892C44">
        <w:rPr>
          <w:b/>
          <w:sz w:val="22"/>
          <w:szCs w:val="22"/>
        </w:rPr>
        <w:t xml:space="preserve"> zostały wykonane lub są wykonywane należycie.</w:t>
      </w:r>
    </w:p>
    <w:p w:rsidR="00F52D7C" w:rsidRDefault="00F52D7C" w:rsidP="00F52D7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F52D7C" w:rsidRDefault="00F52D7C" w:rsidP="00F52D7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  <w:r>
        <w:rPr>
          <w:sz w:val="22"/>
          <w:szCs w:val="22"/>
        </w:rPr>
        <w:t>Miejscowość i data: ............................................</w:t>
      </w:r>
    </w:p>
    <w:p w:rsidR="00F52D7C" w:rsidRDefault="00F52D7C" w:rsidP="00F52D7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F52D7C" w:rsidRDefault="00F52D7C" w:rsidP="00F52D7C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F52D7C" w:rsidRDefault="00F52D7C" w:rsidP="00F52D7C">
      <w:pPr>
        <w:keepLines/>
        <w:autoSpaceDE w:val="0"/>
        <w:autoSpaceDN w:val="0"/>
        <w:adjustRightInd w:val="0"/>
        <w:ind w:left="156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……………………………………………………….</w:t>
      </w:r>
    </w:p>
    <w:p w:rsidR="00F52D7C" w:rsidRDefault="00F52D7C" w:rsidP="00F52D7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eastAsia="Calibri"/>
          <w:i/>
          <w:color w:val="000000"/>
          <w:sz w:val="20"/>
          <w:lang w:eastAsia="en-US"/>
        </w:rPr>
      </w:pPr>
      <w:r>
        <w:rPr>
          <w:sz w:val="22"/>
          <w:szCs w:val="22"/>
        </w:rPr>
        <w:tab/>
        <w:t xml:space="preserve">       (podpis upoważnionego przedstawiciela)</w:t>
      </w:r>
    </w:p>
    <w:sectPr w:rsidR="00F52D7C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BC" w:rsidRDefault="00B045BC">
      <w:r>
        <w:separator/>
      </w:r>
    </w:p>
  </w:endnote>
  <w:endnote w:type="continuationSeparator" w:id="0">
    <w:p w:rsidR="00B045BC" w:rsidRDefault="00B0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F7436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</w:t>
    </w:r>
    <w:proofErr w:type="spellStart"/>
    <w:r>
      <w:rPr>
        <w:sz w:val="20"/>
      </w:rPr>
      <w:t>fax</w:t>
    </w:r>
    <w:proofErr w:type="spellEnd"/>
    <w:r>
      <w:rPr>
        <w:sz w:val="20"/>
      </w:rPr>
      <w:t xml:space="preserve"> (89) 523-32-78, NIP: 739-30-33-097</w:t>
    </w:r>
  </w:p>
  <w:p w:rsidR="009151B1" w:rsidRDefault="00F74361">
    <w:pPr>
      <w:pStyle w:val="Stopka"/>
      <w:jc w:val="right"/>
    </w:pPr>
    <w:fldSimple w:instr=" PAGE   \* MERGEFORMAT ">
      <w:r w:rsidR="00F52D7C">
        <w:rPr>
          <w:noProof/>
        </w:rPr>
        <w:t>2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BC" w:rsidRDefault="00B045BC">
      <w:r>
        <w:separator/>
      </w:r>
    </w:p>
  </w:footnote>
  <w:footnote w:type="continuationSeparator" w:id="0">
    <w:p w:rsidR="00B045BC" w:rsidRDefault="00B0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F52D7C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E592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2ADD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34B9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5BC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658C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B4C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2D7C"/>
    <w:rsid w:val="00F65676"/>
    <w:rsid w:val="00F72F48"/>
    <w:rsid w:val="00F74361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6BA5-05FF-4B7B-86F1-2564F220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</cp:revision>
  <cp:lastPrinted>2015-03-18T09:29:00Z</cp:lastPrinted>
  <dcterms:created xsi:type="dcterms:W3CDTF">2018-02-21T08:17:00Z</dcterms:created>
  <dcterms:modified xsi:type="dcterms:W3CDTF">2019-03-11T07:33:00Z</dcterms:modified>
</cp:coreProperties>
</file>