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Default="00E35F14" w:rsidP="00E35F14">
      <w:pPr>
        <w:jc w:val="center"/>
        <w:rPr>
          <w:b/>
        </w:rPr>
      </w:pPr>
    </w:p>
    <w:p w:rsidR="00E35F14" w:rsidRPr="00FE2F21" w:rsidRDefault="00E35F14" w:rsidP="00FE2F21">
      <w:pPr>
        <w:spacing w:after="100" w:afterAutospacing="1"/>
        <w:jc w:val="center"/>
        <w:rPr>
          <w:rFonts w:ascii="Trebuchet MS" w:hAnsi="Trebuchet MS"/>
          <w:b/>
        </w:rPr>
      </w:pPr>
      <w:r w:rsidRPr="00FE2F21">
        <w:rPr>
          <w:rFonts w:ascii="Trebuchet MS" w:hAnsi="Trebuchet MS"/>
          <w:b/>
        </w:rPr>
        <w:t xml:space="preserve">FORMULARZ OFERTOWY do </w:t>
      </w:r>
      <w:r w:rsidR="008460A8">
        <w:rPr>
          <w:rFonts w:ascii="Trebuchet MS" w:hAnsi="Trebuchet MS"/>
          <w:b/>
        </w:rPr>
        <w:t>szacowania wartości zamówienia</w:t>
      </w:r>
      <w:r w:rsidRPr="00FE2F21">
        <w:rPr>
          <w:rFonts w:ascii="Trebuchet MS" w:hAnsi="Trebuchet MS"/>
          <w:b/>
        </w:rPr>
        <w:t xml:space="preserve"> </w:t>
      </w:r>
      <w:r w:rsidR="00FE2F21" w:rsidRPr="00FE2F21">
        <w:rPr>
          <w:rFonts w:ascii="Trebuchet MS" w:hAnsi="Trebuchet MS"/>
          <w:b/>
        </w:rPr>
        <w:t>nr 1</w:t>
      </w:r>
      <w:r w:rsidR="008460A8">
        <w:rPr>
          <w:rFonts w:ascii="Trebuchet MS" w:hAnsi="Trebuchet MS"/>
          <w:b/>
        </w:rPr>
        <w:t>-szc</w:t>
      </w:r>
      <w:r w:rsidR="00FE2F21" w:rsidRPr="00FE2F21">
        <w:rPr>
          <w:rFonts w:ascii="Trebuchet MS" w:hAnsi="Trebuchet MS"/>
          <w:b/>
        </w:rPr>
        <w:t>/</w:t>
      </w:r>
      <w:r w:rsidR="008460A8">
        <w:rPr>
          <w:rFonts w:ascii="Trebuchet MS" w:hAnsi="Trebuchet MS"/>
          <w:b/>
        </w:rPr>
        <w:t>CWD</w:t>
      </w:r>
      <w:r w:rsidR="00FE2F21" w:rsidRPr="00FE2F21">
        <w:rPr>
          <w:rFonts w:ascii="Trebuchet MS" w:hAnsi="Trebuchet MS"/>
          <w:b/>
        </w:rPr>
        <w:t>/202</w:t>
      </w:r>
      <w:r w:rsidR="008460A8">
        <w:rPr>
          <w:rFonts w:ascii="Trebuchet MS" w:hAnsi="Trebuchet MS"/>
          <w:b/>
        </w:rPr>
        <w:t>2</w:t>
      </w:r>
    </w:p>
    <w:p w:rsidR="00E35F14" w:rsidRPr="00FE2F21" w:rsidRDefault="002D644D" w:rsidP="00FE2F21">
      <w:pPr>
        <w:pStyle w:val="Bezodstpw"/>
        <w:jc w:val="both"/>
        <w:rPr>
          <w:rFonts w:ascii="Trebuchet MS" w:hAnsi="Trebuchet MS" w:cstheme="minorHAnsi"/>
          <w:b/>
          <w:bCs/>
          <w:sz w:val="24"/>
          <w:szCs w:val="24"/>
        </w:rPr>
      </w:pPr>
      <w:bookmarkStart w:id="0" w:name="_Hlk71638196"/>
      <w:r>
        <w:rPr>
          <w:rFonts w:ascii="Trebuchet MS" w:hAnsi="Trebuchet MS" w:cstheme="minorHAnsi"/>
          <w:sz w:val="24"/>
          <w:szCs w:val="24"/>
        </w:rPr>
        <w:t>d</w:t>
      </w:r>
      <w:r w:rsidR="00FE2F21" w:rsidRPr="00FE2F21">
        <w:rPr>
          <w:rFonts w:ascii="Trebuchet MS" w:hAnsi="Trebuchet MS" w:cstheme="minorHAnsi"/>
          <w:sz w:val="24"/>
          <w:szCs w:val="24"/>
        </w:rPr>
        <w:t xml:space="preserve">otyczącego </w:t>
      </w:r>
      <w:bookmarkEnd w:id="0"/>
      <w:r w:rsidR="008460A8">
        <w:rPr>
          <w:rFonts w:ascii="Trebuchet MS" w:hAnsi="Trebuchet MS" w:cstheme="minorHAnsi"/>
          <w:b/>
          <w:sz w:val="24"/>
          <w:szCs w:val="24"/>
        </w:rPr>
        <w:t xml:space="preserve">szacowania wartości </w:t>
      </w:r>
      <w:r w:rsidR="008460A8" w:rsidRPr="00D77F66">
        <w:rPr>
          <w:rFonts w:ascii="Trebuchet MS" w:hAnsi="Trebuchet MS" w:cstheme="minorHAnsi"/>
          <w:sz w:val="24"/>
          <w:szCs w:val="24"/>
        </w:rPr>
        <w:t xml:space="preserve">o </w:t>
      </w:r>
      <w:r w:rsidR="008460A8" w:rsidRPr="00D77F66">
        <w:rPr>
          <w:rFonts w:ascii="Trebuchet MS" w:hAnsi="Trebuchet MS" w:cstheme="minorHAnsi"/>
          <w:b/>
          <w:sz w:val="24"/>
          <w:szCs w:val="24"/>
        </w:rPr>
        <w:t xml:space="preserve">oszacowanie wartości zamówienia na  wykonanie usługi hotelowej, w tym zakwaterowania, wyżywienia, wynajmu sali konferencyjnej dla </w:t>
      </w:r>
      <w:r w:rsidR="008460A8" w:rsidRPr="003E533A">
        <w:rPr>
          <w:rFonts w:asciiTheme="minorHAnsi" w:hAnsiTheme="minorHAnsi" w:cstheme="minorHAnsi"/>
          <w:b/>
          <w:sz w:val="24"/>
          <w:szCs w:val="24"/>
        </w:rPr>
        <w:t>75 osób</w:t>
      </w:r>
      <w:r w:rsidR="008460A8" w:rsidRPr="003E533A">
        <w:rPr>
          <w:rFonts w:asciiTheme="minorHAnsi" w:hAnsiTheme="minorHAnsi" w:cstheme="minorHAnsi"/>
          <w:sz w:val="24"/>
          <w:szCs w:val="24"/>
        </w:rPr>
        <w:t xml:space="preserve">, w ramach projektu „Uniwersyteckie Centrum Wiedzy o Dostępności” </w:t>
      </w:r>
      <w:r w:rsidR="008460A8" w:rsidRPr="003E533A">
        <w:rPr>
          <w:rFonts w:asciiTheme="minorHAnsi" w:hAnsiTheme="minorHAnsi" w:cstheme="minorHAnsi"/>
          <w:b/>
          <w:bCs/>
          <w:sz w:val="24"/>
          <w:szCs w:val="24"/>
        </w:rPr>
        <w:t>POWR.03.05.00-00-CW03/20</w:t>
      </w:r>
      <w:r w:rsidR="008460A8">
        <w:rPr>
          <w:rFonts w:cstheme="minorHAnsi"/>
          <w:b/>
          <w:bCs/>
          <w:sz w:val="24"/>
          <w:szCs w:val="24"/>
        </w:rPr>
        <w:t>.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</w:p>
        </w:tc>
      </w:tr>
      <w:tr w:rsidR="00FE2F21" w:rsidRPr="00FE2F21" w:rsidTr="00FE2F21">
        <w:trPr>
          <w:trHeight w:val="73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8460A8" w:rsidP="00FE2F21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Cena za osobę</w:t>
            </w:r>
            <w:r w:rsidR="00FE2F21" w:rsidRPr="00FE2F21">
              <w:rPr>
                <w:rFonts w:ascii="Trebuchet MS" w:hAnsi="Trebuchet MS"/>
                <w:b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  <w:szCs w:val="22"/>
              </w:rPr>
              <w:t xml:space="preserve">brutto </w:t>
            </w:r>
          </w:p>
        </w:tc>
        <w:tc>
          <w:tcPr>
            <w:tcW w:w="6204" w:type="dxa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8460A8" w:rsidP="00A46651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Wartość całkowita brutto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  <w:tr w:rsidR="00FE2F21" w:rsidRPr="00FE2F21" w:rsidTr="00FE2F21">
        <w:trPr>
          <w:trHeight w:val="76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D6231" w:rsidRDefault="008460A8" w:rsidP="00A466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6231">
              <w:rPr>
                <w:rFonts w:asciiTheme="minorHAnsi" w:hAnsiTheme="minorHAnsi" w:cstheme="minorHAnsi"/>
              </w:rPr>
              <w:t>usytuowanie hotelu – odległość od plaży</w:t>
            </w:r>
            <w:r w:rsidRPr="00FD6231">
              <w:rPr>
                <w:rFonts w:asciiTheme="minorHAnsi" w:hAnsiTheme="minorHAnsi" w:cstheme="minorHAnsi"/>
              </w:rPr>
              <w:t xml:space="preserve"> (metry) 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460A8" w:rsidRPr="00FE2F21" w:rsidTr="00FE2F21">
        <w:trPr>
          <w:trHeight w:val="76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8460A8" w:rsidRPr="00FD6231" w:rsidRDefault="00FD6231" w:rsidP="00A466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6231">
              <w:rPr>
                <w:rFonts w:asciiTheme="minorHAnsi" w:hAnsiTheme="minorHAnsi" w:cstheme="minorHAnsi"/>
              </w:rPr>
              <w:t>Zaplecze techniczne odpowiednie do prowadzenia równoległych obrad</w:t>
            </w:r>
            <w:r w:rsidRPr="00FD6231">
              <w:rPr>
                <w:rFonts w:asciiTheme="minorHAnsi" w:hAnsiTheme="minorHAnsi" w:cstheme="minorHAnsi"/>
              </w:rPr>
              <w:t xml:space="preserve"> (opis) </w:t>
            </w:r>
          </w:p>
        </w:tc>
        <w:tc>
          <w:tcPr>
            <w:tcW w:w="6204" w:type="dxa"/>
          </w:tcPr>
          <w:p w:rsidR="008460A8" w:rsidRPr="00FE2F21" w:rsidRDefault="008460A8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460A8" w:rsidRPr="00FE2F21" w:rsidTr="00FE2F21">
        <w:trPr>
          <w:trHeight w:val="76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8460A8" w:rsidRPr="00FD6231" w:rsidRDefault="00FD6231" w:rsidP="00A466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6231">
              <w:rPr>
                <w:rFonts w:asciiTheme="minorHAnsi" w:hAnsiTheme="minorHAnsi" w:cstheme="minorHAnsi"/>
              </w:rPr>
              <w:t>Ilość miejsc parkingowych bezpośrednio w obrębie hotelu</w:t>
            </w:r>
            <w:r w:rsidRPr="00FD6231">
              <w:rPr>
                <w:rFonts w:asciiTheme="minorHAnsi" w:hAnsiTheme="minorHAnsi" w:cstheme="minorHAnsi"/>
              </w:rPr>
              <w:t xml:space="preserve"> (liczba) </w:t>
            </w:r>
          </w:p>
        </w:tc>
        <w:tc>
          <w:tcPr>
            <w:tcW w:w="6204" w:type="dxa"/>
          </w:tcPr>
          <w:p w:rsidR="008460A8" w:rsidRPr="00FE2F21" w:rsidRDefault="008460A8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  <w:bookmarkStart w:id="1" w:name="_GoBack"/>
      <w:bookmarkEnd w:id="1"/>
    </w:p>
    <w:p w:rsidR="00E35F14" w:rsidRPr="002A5DD9" w:rsidRDefault="00E35F14" w:rsidP="00E35F14">
      <w:pPr>
        <w:rPr>
          <w:b/>
        </w:rPr>
      </w:pPr>
    </w:p>
    <w:p w:rsidR="00FD6231" w:rsidRPr="00FE2F21" w:rsidRDefault="00E35F14" w:rsidP="00FD6231">
      <w:pPr>
        <w:spacing w:after="100" w:afterAutospacing="1"/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</w:t>
      </w:r>
      <w:r w:rsidR="002D644D">
        <w:rPr>
          <w:rFonts w:ascii="Trebuchet MS" w:hAnsi="Trebuchet MS"/>
          <w:b/>
        </w:rPr>
        <w:br/>
      </w:r>
      <w:r w:rsidRPr="002D644D">
        <w:rPr>
          <w:rFonts w:ascii="Trebuchet MS" w:hAnsi="Trebuchet MS"/>
          <w:b/>
        </w:rPr>
        <w:t xml:space="preserve">- </w:t>
      </w:r>
      <w:r w:rsidR="00FD6231" w:rsidRPr="00FE2F21">
        <w:rPr>
          <w:rFonts w:ascii="Trebuchet MS" w:hAnsi="Trebuchet MS"/>
          <w:b/>
        </w:rPr>
        <w:t xml:space="preserve">do </w:t>
      </w:r>
      <w:r w:rsidR="00FD6231">
        <w:rPr>
          <w:rFonts w:ascii="Trebuchet MS" w:hAnsi="Trebuchet MS"/>
          <w:b/>
        </w:rPr>
        <w:t>szacowania wartości zamówienia</w:t>
      </w:r>
      <w:r w:rsidR="00FD6231" w:rsidRPr="00FE2F21">
        <w:rPr>
          <w:rFonts w:ascii="Trebuchet MS" w:hAnsi="Trebuchet MS"/>
          <w:b/>
        </w:rPr>
        <w:t xml:space="preserve"> nr 1</w:t>
      </w:r>
      <w:r w:rsidR="00FD6231">
        <w:rPr>
          <w:rFonts w:ascii="Trebuchet MS" w:hAnsi="Trebuchet MS"/>
          <w:b/>
        </w:rPr>
        <w:t>-szc</w:t>
      </w:r>
      <w:r w:rsidR="00FD6231" w:rsidRPr="00FE2F21">
        <w:rPr>
          <w:rFonts w:ascii="Trebuchet MS" w:hAnsi="Trebuchet MS"/>
          <w:b/>
        </w:rPr>
        <w:t>/</w:t>
      </w:r>
      <w:r w:rsidR="00FD6231">
        <w:rPr>
          <w:rFonts w:ascii="Trebuchet MS" w:hAnsi="Trebuchet MS"/>
          <w:b/>
        </w:rPr>
        <w:t>CWD</w:t>
      </w:r>
      <w:r w:rsidR="00FD6231" w:rsidRPr="00FE2F21">
        <w:rPr>
          <w:rFonts w:ascii="Trebuchet MS" w:hAnsi="Trebuchet MS"/>
          <w:b/>
        </w:rPr>
        <w:t>/202</w:t>
      </w:r>
      <w:r w:rsidR="00FD6231">
        <w:rPr>
          <w:rFonts w:ascii="Trebuchet MS" w:hAnsi="Trebuchet MS"/>
          <w:b/>
        </w:rPr>
        <w:t>2</w:t>
      </w: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Default="00E35F14" w:rsidP="00FD623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FD6231" w:rsidRDefault="00FD6231" w:rsidP="00FD623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Dysponuje obiektem w Międzyzdrojach ……………………………. (nazwa i adres obiektu) </w:t>
      </w:r>
    </w:p>
    <w:p w:rsidR="00FD6231" w:rsidRDefault="00FD6231" w:rsidP="00FD623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Zatrudniam / nie zatrudniam * personel obsługi na podstawie umowy o pracę </w:t>
      </w:r>
    </w:p>
    <w:p w:rsidR="00FD6231" w:rsidRDefault="00FD6231" w:rsidP="00FD6231">
      <w:pPr>
        <w:pStyle w:val="Akapitzlist"/>
        <w:tabs>
          <w:tab w:val="left" w:pos="900"/>
        </w:tabs>
        <w:spacing w:after="120"/>
        <w:ind w:left="425"/>
        <w:jc w:val="both"/>
        <w:rPr>
          <w:rFonts w:ascii="Trebuchet MS" w:hAnsi="Trebuchet MS"/>
        </w:rPr>
      </w:pPr>
      <w:r>
        <w:rPr>
          <w:rFonts w:ascii="Trebuchet MS" w:hAnsi="Trebuchet MS"/>
        </w:rPr>
        <w:t>W przypadku zatrudniania podać ilość osób ……………………………….</w:t>
      </w:r>
    </w:p>
    <w:p w:rsidR="00FD6231" w:rsidRPr="00FD6231" w:rsidRDefault="00FD6231" w:rsidP="00FD6231">
      <w:pPr>
        <w:pStyle w:val="Akapitzlist"/>
        <w:tabs>
          <w:tab w:val="left" w:pos="900"/>
        </w:tabs>
        <w:spacing w:after="120"/>
        <w:ind w:left="425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W przypadku nie zatrudniania podać powód ………………………….…. </w:t>
      </w:r>
    </w:p>
    <w:p w:rsidR="00E35F14" w:rsidRPr="002D644D" w:rsidRDefault="00E35F14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335463" w:rsidRPr="002A5DD9" w:rsidRDefault="00335463" w:rsidP="00357114">
      <w:pPr>
        <w:tabs>
          <w:tab w:val="left" w:pos="900"/>
        </w:tabs>
        <w:jc w:val="both"/>
      </w:pPr>
    </w:p>
    <w:sectPr w:rsidR="00335463" w:rsidRPr="002A5DD9" w:rsidSect="00FD6231">
      <w:headerReference w:type="default" r:id="rId7"/>
      <w:footerReference w:type="default" r:id="rId8"/>
      <w:pgSz w:w="11906" w:h="16838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939" w:rsidRDefault="00AA7939" w:rsidP="00DE78E8">
      <w:r>
        <w:separator/>
      </w:r>
    </w:p>
  </w:endnote>
  <w:endnote w:type="continuationSeparator" w:id="0">
    <w:p w:rsidR="00AA7939" w:rsidRDefault="00AA7939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8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9" name="Obraz 9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939" w:rsidRDefault="00AA7939" w:rsidP="00DE78E8">
      <w:r>
        <w:separator/>
      </w:r>
    </w:p>
  </w:footnote>
  <w:footnote w:type="continuationSeparator" w:id="0">
    <w:p w:rsidR="00AA7939" w:rsidRDefault="00AA7939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7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9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72575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5612D"/>
    <w:rsid w:val="004B3DAC"/>
    <w:rsid w:val="004B6C28"/>
    <w:rsid w:val="004D387B"/>
    <w:rsid w:val="004F6911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3231"/>
    <w:rsid w:val="007D7DAC"/>
    <w:rsid w:val="00802203"/>
    <w:rsid w:val="008026D2"/>
    <w:rsid w:val="008460A8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EAA"/>
    <w:rsid w:val="009E4955"/>
    <w:rsid w:val="00A2659D"/>
    <w:rsid w:val="00A34CBE"/>
    <w:rsid w:val="00A6369C"/>
    <w:rsid w:val="00A63B9C"/>
    <w:rsid w:val="00A734D2"/>
    <w:rsid w:val="00A76C71"/>
    <w:rsid w:val="00A82D0B"/>
    <w:rsid w:val="00A96490"/>
    <w:rsid w:val="00AA7939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843B2"/>
    <w:rsid w:val="00B85316"/>
    <w:rsid w:val="00BB44BA"/>
    <w:rsid w:val="00BD7BD0"/>
    <w:rsid w:val="00BF2CCD"/>
    <w:rsid w:val="00BF4017"/>
    <w:rsid w:val="00C13E47"/>
    <w:rsid w:val="00C2013A"/>
    <w:rsid w:val="00CE0779"/>
    <w:rsid w:val="00CE2B5F"/>
    <w:rsid w:val="00D13756"/>
    <w:rsid w:val="00D14EBE"/>
    <w:rsid w:val="00D4641B"/>
    <w:rsid w:val="00D51EA0"/>
    <w:rsid w:val="00D63A7D"/>
    <w:rsid w:val="00D647B5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6077"/>
    <w:rsid w:val="00F065AE"/>
    <w:rsid w:val="00F278F9"/>
    <w:rsid w:val="00F52A40"/>
    <w:rsid w:val="00F608FA"/>
    <w:rsid w:val="00F63FB1"/>
    <w:rsid w:val="00F822E5"/>
    <w:rsid w:val="00FC4D20"/>
    <w:rsid w:val="00FD3F0C"/>
    <w:rsid w:val="00FD6231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F0D2AD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3</cp:revision>
  <cp:lastPrinted>2018-02-20T13:57:00Z</cp:lastPrinted>
  <dcterms:created xsi:type="dcterms:W3CDTF">2022-05-16T10:25:00Z</dcterms:created>
  <dcterms:modified xsi:type="dcterms:W3CDTF">2022-05-16T10:56:00Z</dcterms:modified>
</cp:coreProperties>
</file>