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823F65" w:rsidRPr="00823F65" w14:paraId="62FF5CCE" w14:textId="77777777" w:rsidTr="008574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1088F" w14:textId="77777777" w:rsid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bookmarkStart w:id="0" w:name="_GoBack"/>
            <w:bookmarkEnd w:id="0"/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Oświadczenie o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aktualności informacji</w:t>
            </w:r>
          </w:p>
          <w:p w14:paraId="117224ED" w14:textId="77777777" w:rsidR="00823F65" w:rsidRP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zawartych w oświadczeniu, o którym mowa w art. 125 ust. 1 ustawy,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                  </w:t>
            </w: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w zakresie podstaw wykluczenia z postępowania </w:t>
            </w:r>
          </w:p>
        </w:tc>
      </w:tr>
    </w:tbl>
    <w:p w14:paraId="79983A53" w14:textId="77777777"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imieniu i na rzecz reprezentowanego przeze mnie Wykonawcy:</w:t>
      </w:r>
    </w:p>
    <w:p w14:paraId="60028D25" w14:textId="77777777"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ED9C2E" w14:textId="77777777"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8D8574" w14:textId="77777777"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456678" w14:textId="77777777" w:rsidR="00823F65" w:rsidRPr="00823F65" w:rsidRDefault="00823F65" w:rsidP="00823F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78CD54" w14:textId="77777777" w:rsidR="00823F65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0C69F127" w14:textId="77777777" w:rsidR="0085747D" w:rsidRPr="00823F65" w:rsidRDefault="0085747D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7550C48" w14:textId="77777777" w:rsidR="00823F65" w:rsidRPr="00823F65" w:rsidRDefault="00823F65" w:rsidP="0085747D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823F6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5747D" w:rsidRPr="0085747D">
        <w:rPr>
          <w:rFonts w:ascii="Times New Roman" w:eastAsia="Calibri" w:hAnsi="Times New Roman" w:cs="Times New Roman"/>
          <w:b/>
          <w:sz w:val="26"/>
          <w:szCs w:val="26"/>
        </w:rPr>
        <w:t>„</w:t>
      </w:r>
      <w:r w:rsidR="00E62B53" w:rsidRPr="00E62B53">
        <w:rPr>
          <w:rFonts w:ascii="Times New Roman" w:eastAsia="Calibri" w:hAnsi="Times New Roman" w:cs="Times New Roman"/>
          <w:b/>
          <w:sz w:val="26"/>
          <w:szCs w:val="26"/>
        </w:rPr>
        <w:t xml:space="preserve">Wywóz odpadów komunalnych zmieszanych i segregowanych </w:t>
      </w:r>
      <w:r w:rsidR="00D132B1" w:rsidRPr="00D132B1">
        <w:rPr>
          <w:rFonts w:ascii="Times New Roman" w:eastAsia="Calibri" w:hAnsi="Times New Roman" w:cs="Times New Roman"/>
          <w:b/>
          <w:sz w:val="26"/>
          <w:szCs w:val="26"/>
        </w:rPr>
        <w:t>oraz innych niż komunalne</w:t>
      </w:r>
      <w:r w:rsidR="00D132B1" w:rsidRPr="00E62B5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62B53" w:rsidRPr="00E62B53">
        <w:rPr>
          <w:rFonts w:ascii="Times New Roman" w:eastAsia="Calibri" w:hAnsi="Times New Roman" w:cs="Times New Roman"/>
          <w:b/>
          <w:sz w:val="26"/>
          <w:szCs w:val="26"/>
        </w:rPr>
        <w:t>z obiektów administrowanych przez 22. BLT w Malborku</w:t>
      </w:r>
      <w:r w:rsidR="0085747D" w:rsidRPr="0085747D">
        <w:rPr>
          <w:rFonts w:ascii="Times New Roman" w:eastAsia="Calibri" w:hAnsi="Times New Roman" w:cs="Times New Roman"/>
          <w:b/>
          <w:sz w:val="26"/>
          <w:szCs w:val="26"/>
        </w:rPr>
        <w:t>.”</w:t>
      </w:r>
    </w:p>
    <w:p w14:paraId="74C4F8F3" w14:textId="77777777" w:rsidR="00CA2668" w:rsidRPr="00CA2668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A2668">
        <w:rPr>
          <w:rFonts w:ascii="Times New Roman" w:eastAsia="Times New Roman" w:hAnsi="Times New Roman" w:cs="Times New Roman"/>
          <w:szCs w:val="20"/>
          <w:lang w:eastAsia="pl-PL"/>
        </w:rPr>
        <w:t>Oświadczam, że</w:t>
      </w:r>
      <w:r w:rsidRPr="00CA2668">
        <w:rPr>
          <w:rFonts w:ascii="Times New Roman" w:eastAsia="Times New Roman" w:hAnsi="Times New Roman" w:cs="Times New Roman"/>
          <w:szCs w:val="20"/>
          <w:vertAlign w:val="superscript"/>
          <w:lang w:eastAsia="pl-PL"/>
        </w:rPr>
        <w:footnoteReference w:id="1"/>
      </w:r>
      <w:r w:rsidRPr="00CA266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438F7777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14:paraId="71E6ED5D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32D0085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 w:rsidRPr="00823F65">
        <w:rPr>
          <w:rFonts w:ascii="Times New Roman" w:eastAsia="Calibri" w:hAnsi="Times New Roman" w:cs="Times New Roman"/>
          <w:szCs w:val="20"/>
          <w:lang w:eastAsia="pl-PL"/>
        </w:rPr>
        <w:t>-  art. 108 ustawy Pzp</w:t>
      </w:r>
    </w:p>
    <w:p w14:paraId="3079D259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a) art. 108 ust. 1 pkt 3 ustawy,</w:t>
      </w:r>
    </w:p>
    <w:p w14:paraId="4C87669D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b) art. 108 ust. 1 pkt 4 ustawy, dotyczących orzeczenia zakazu ubiegania się o zamówienie publiczne tytułem środka zapobiegawczego,</w:t>
      </w:r>
    </w:p>
    <w:p w14:paraId="01787D6A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c) art. 108 ust. 1 pkt 5 ustawy, dotyczących zawarcia z innymi wykonawcami porozumienia mającego na celu zakłócenie konkurencji,</w:t>
      </w:r>
    </w:p>
    <w:p w14:paraId="066FFFF6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d) art. 108 ust. 1 pkt 6 ustawy,</w:t>
      </w:r>
    </w:p>
    <w:p w14:paraId="11BB398B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14:paraId="569B38CF" w14:textId="77777777" w:rsidR="00823F65" w:rsidRPr="00823F65" w:rsidRDefault="00091302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>
        <w:rPr>
          <w:rFonts w:ascii="Times New Roman" w:eastAsia="Calibri" w:hAnsi="Times New Roman" w:cs="Times New Roman"/>
          <w:szCs w:val="20"/>
          <w:lang w:eastAsia="pl-PL"/>
        </w:rPr>
        <w:t>-  art. 109 ustawy Pzp</w:t>
      </w:r>
      <w:r w:rsidR="00823F65" w:rsidRPr="00823F65">
        <w:rPr>
          <w:rFonts w:ascii="Times New Roman" w:eastAsia="Calibri" w:hAnsi="Times New Roman" w:cs="Times New Roman"/>
          <w:szCs w:val="20"/>
          <w:lang w:eastAsia="pl-PL"/>
        </w:rPr>
        <w:t>.</w:t>
      </w:r>
    </w:p>
    <w:p w14:paraId="1BDF3752" w14:textId="77777777" w:rsidR="00823F65" w:rsidRPr="00823F65" w:rsidRDefault="00823F65" w:rsidP="00823F65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a) </w:t>
      </w:r>
      <w:r w:rsidRPr="00823F65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art. 109 ust. 1 pkt </w:t>
      </w:r>
      <w:r w:rsidR="0009130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5</w:t>
      </w:r>
      <w:r w:rsidR="00F83BDB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,7</w:t>
      </w: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 ustawy.</w:t>
      </w:r>
    </w:p>
    <w:p w14:paraId="5D5A13D6" w14:textId="77777777" w:rsidR="006E3E21" w:rsidRDefault="006E3E21">
      <w:pPr>
        <w:rPr>
          <w:rFonts w:eastAsia="Calibri"/>
          <w:b/>
          <w:sz w:val="28"/>
        </w:rPr>
      </w:pPr>
    </w:p>
    <w:p w14:paraId="63B7EAC8" w14:textId="77777777" w:rsidR="00823F65" w:rsidRPr="006E3E21" w:rsidRDefault="00CA2668">
      <w:pPr>
        <w:rPr>
          <w:rFonts w:ascii="Times New Roman" w:hAnsi="Times New Roman" w:cs="Times New Roman"/>
          <w:sz w:val="28"/>
        </w:rPr>
      </w:pPr>
      <w:r w:rsidRPr="00047309">
        <w:rPr>
          <w:rFonts w:eastAsia="Calibri"/>
          <w:b/>
          <w:sz w:val="28"/>
        </w:rPr>
        <w:t xml:space="preserve">[ ] </w:t>
      </w:r>
      <w:r w:rsidR="00823F65" w:rsidRPr="006E3E21">
        <w:rPr>
          <w:rFonts w:ascii="Times New Roman" w:hAnsi="Times New Roman" w:cs="Times New Roman"/>
          <w:sz w:val="28"/>
        </w:rPr>
        <w:t>są aktualne</w:t>
      </w:r>
    </w:p>
    <w:p w14:paraId="21B6E608" w14:textId="77777777" w:rsidR="006E3E21" w:rsidRPr="006E3E21" w:rsidRDefault="006E3E21" w:rsidP="006E3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E3E21">
        <w:rPr>
          <w:rFonts w:ascii="Times New Roman" w:hAnsi="Times New Roman" w:cs="Times New Roman"/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00A37F8D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Oświadczam, że </w:t>
      </w:r>
    </w:p>
    <w:p w14:paraId="1B60F202" w14:textId="77777777"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[  ] </w:t>
      </w:r>
      <w:r w:rsidRPr="006E3E21">
        <w:rPr>
          <w:rFonts w:ascii="Times New Roman" w:eastAsia="Times New Roman" w:hAnsi="Times New Roman" w:cs="Times New Roman"/>
          <w:b/>
          <w:lang w:eastAsia="pl-PL"/>
        </w:rPr>
        <w:t>zachodzą w stosunku do mnie podstawy wykluczenia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z postępowania na podstawie                                art. ……..… ustawy Pzp </w:t>
      </w:r>
      <w:r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mającą zastosowanie podstawę wykluczenia spośród wymienionych  w art. 108 ust. 1).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130E987" w14:textId="77777777"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Jednocześnie oświadczam, że w związku z wystąpieniem okoliczności wymien</w:t>
      </w:r>
      <w:r w:rsidR="003411E1">
        <w:rPr>
          <w:rFonts w:ascii="Times New Roman" w:eastAsia="Times New Roman" w:hAnsi="Times New Roman" w:cs="Times New Roman"/>
          <w:lang w:eastAsia="pl-PL"/>
        </w:rPr>
        <w:t xml:space="preserve">ionych w art. 108 ust. 1 pkt 1 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lub 5, w art. 109 ust. 1 pkt. </w:t>
      </w:r>
      <w:r w:rsidR="00CE446E">
        <w:rPr>
          <w:rFonts w:ascii="Times New Roman" w:eastAsia="Times New Roman" w:hAnsi="Times New Roman" w:cs="Times New Roman"/>
          <w:lang w:eastAsia="pl-PL"/>
        </w:rPr>
        <w:t>4,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5,7 </w:t>
      </w:r>
      <w:r w:rsidRPr="006E3E21">
        <w:rPr>
          <w:rFonts w:ascii="Times New Roman" w:eastAsia="Times New Roman" w:hAnsi="Times New Roman" w:cs="Times New Roman"/>
          <w:lang w:eastAsia="pl-PL"/>
        </w:rPr>
        <w:t>na podstawie art. 110 ust. 2 ustawy Pzp podjąłem następujące środki naprawcze:</w:t>
      </w:r>
    </w:p>
    <w:p w14:paraId="7C7BCB39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3056F3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846AE4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0572AA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0CA253" w14:textId="77777777" w:rsidR="006E3E21" w:rsidRPr="006E3E21" w:rsidRDefault="006E3E21" w:rsidP="006E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E3E2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37BC1754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D7CECD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256DC9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Uwaga:</w:t>
      </w:r>
    </w:p>
    <w:p w14:paraId="4DF16D4B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41FAB5B5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Powyższe oświadczenie składa również podwykonawca.</w:t>
      </w:r>
    </w:p>
    <w:p w14:paraId="4A19BAF8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268A3E" w14:textId="77777777" w:rsidR="00D132B1" w:rsidRPr="00D132B1" w:rsidRDefault="00D132B1" w:rsidP="00D132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D132B1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 xml:space="preserve">Uwaga! </w:t>
      </w:r>
    </w:p>
    <w:p w14:paraId="599257AB" w14:textId="77777777" w:rsidR="00D132B1" w:rsidRPr="00D132B1" w:rsidRDefault="00D132B1" w:rsidP="00D132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D132B1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>Dokument należy opatrzyć:</w:t>
      </w:r>
    </w:p>
    <w:p w14:paraId="5E3A3195" w14:textId="77777777" w:rsidR="00D132B1" w:rsidRPr="00D132B1" w:rsidRDefault="00D132B1" w:rsidP="00D132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shd w:val="clear" w:color="auto" w:fill="FFFFFF"/>
          <w:lang w:eastAsia="pl-PL"/>
        </w:rPr>
      </w:pPr>
      <w:r w:rsidRPr="00D132B1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kwalifikowanym podpisem elektronicznym</w:t>
      </w:r>
      <w:r w:rsidRPr="00D132B1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 xml:space="preserve"> w rozumieniu przepisów ustawy z dnia 5 września 2016 r. o usługach zaufania oraz identyfikacji elektronicznej (t.j. </w:t>
      </w:r>
      <w:r w:rsidRPr="00D132B1">
        <w:rPr>
          <w:rFonts w:ascii="Times New Roman" w:eastAsia="Times New Roman" w:hAnsi="Times New Roman" w:cs="Times New Roman"/>
          <w:i/>
          <w:color w:val="FF0000"/>
          <w:sz w:val="18"/>
          <w:szCs w:val="18"/>
          <w:shd w:val="clear" w:color="auto" w:fill="FFFFFF"/>
          <w:lang w:eastAsia="pl-PL"/>
        </w:rPr>
        <w:t>Dz.U z 2024 r. poz. 422)</w:t>
      </w:r>
    </w:p>
    <w:p w14:paraId="798D01A2" w14:textId="77777777" w:rsidR="00D132B1" w:rsidRPr="00D132B1" w:rsidRDefault="00D132B1" w:rsidP="00D132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84A242" w14:textId="77777777" w:rsidR="00CA2668" w:rsidRPr="00823F65" w:rsidRDefault="00CA2668">
      <w:pPr>
        <w:rPr>
          <w:rFonts w:ascii="Times New Roman" w:hAnsi="Times New Roman" w:cs="Times New Roman"/>
        </w:rPr>
      </w:pPr>
    </w:p>
    <w:sectPr w:rsidR="00CA2668" w:rsidRPr="00823F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564B1" w14:textId="77777777" w:rsidR="00230AE8" w:rsidRDefault="00230AE8">
      <w:pPr>
        <w:spacing w:after="0" w:line="240" w:lineRule="auto"/>
      </w:pPr>
    </w:p>
  </w:endnote>
  <w:endnote w:type="continuationSeparator" w:id="0">
    <w:p w14:paraId="1C82E232" w14:textId="77777777" w:rsidR="00230AE8" w:rsidRDefault="00230A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7CC97" w14:textId="77777777" w:rsidR="00230AE8" w:rsidRDefault="00230AE8">
      <w:pPr>
        <w:spacing w:after="0" w:line="240" w:lineRule="auto"/>
      </w:pPr>
    </w:p>
  </w:footnote>
  <w:footnote w:type="continuationSeparator" w:id="0">
    <w:p w14:paraId="502FCA81" w14:textId="77777777" w:rsidR="00230AE8" w:rsidRDefault="00230AE8">
      <w:pPr>
        <w:spacing w:after="0" w:line="240" w:lineRule="auto"/>
      </w:pPr>
    </w:p>
  </w:footnote>
  <w:footnote w:id="1">
    <w:p w14:paraId="5F6BC5B7" w14:textId="77777777"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A616F" w14:textId="77777777" w:rsidR="00823F65" w:rsidRPr="00823F65" w:rsidRDefault="00823F65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Sygnatura sprawy: 22.BLT.SZP.2612.</w:t>
    </w:r>
    <w:r w:rsidR="00E62B53"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="00D132B1">
      <w:rPr>
        <w:rFonts w:ascii="Times New Roman" w:eastAsia="Times New Roman" w:hAnsi="Times New Roman" w:cs="Times New Roman"/>
        <w:i/>
        <w:sz w:val="20"/>
        <w:szCs w:val="20"/>
        <w:lang w:eastAsia="pl-PL"/>
      </w:rPr>
      <w:t>28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.202</w:t>
    </w:r>
    <w:r w:rsidR="00D132B1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                                                   Załącznik nr </w:t>
    </w:r>
    <w:r w:rsidR="0002287F">
      <w:rPr>
        <w:rFonts w:ascii="Times New Roman" w:eastAsia="Times New Roman" w:hAnsi="Times New Roman" w:cs="Times New Roman"/>
        <w:i/>
        <w:sz w:val="20"/>
        <w:szCs w:val="20"/>
        <w:lang w:eastAsia="pl-PL"/>
      </w:rPr>
      <w:t>8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do SWZ</w:t>
    </w:r>
  </w:p>
  <w:p w14:paraId="1598A60F" w14:textId="77777777"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39"/>
    <w:rsid w:val="0002287F"/>
    <w:rsid w:val="00091302"/>
    <w:rsid w:val="0014172C"/>
    <w:rsid w:val="00193D05"/>
    <w:rsid w:val="00230AE8"/>
    <w:rsid w:val="0023178C"/>
    <w:rsid w:val="003411E1"/>
    <w:rsid w:val="00493E4A"/>
    <w:rsid w:val="004D69C0"/>
    <w:rsid w:val="005D262F"/>
    <w:rsid w:val="00606D99"/>
    <w:rsid w:val="006E3E21"/>
    <w:rsid w:val="00756896"/>
    <w:rsid w:val="00823F65"/>
    <w:rsid w:val="0084680A"/>
    <w:rsid w:val="0085747D"/>
    <w:rsid w:val="008C1CD9"/>
    <w:rsid w:val="009369DD"/>
    <w:rsid w:val="00A26C90"/>
    <w:rsid w:val="00AF5CB1"/>
    <w:rsid w:val="00C83065"/>
    <w:rsid w:val="00CA2668"/>
    <w:rsid w:val="00CE446E"/>
    <w:rsid w:val="00D132B1"/>
    <w:rsid w:val="00E62B53"/>
    <w:rsid w:val="00F83BDB"/>
    <w:rsid w:val="00FD0330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5D5F5"/>
  <w15:chartTrackingRefBased/>
  <w15:docId w15:val="{A380B23F-9F9B-40DE-817F-98D5D1CF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AFC82A-1232-4126-BC55-6258FB7EDA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Narloch Justyna</dc:creator>
  <cp:keywords/>
  <dc:description/>
  <cp:lastModifiedBy>Ziółek Agnieszka</cp:lastModifiedBy>
  <cp:revision>17</cp:revision>
  <cp:lastPrinted>2024-11-13T10:38:00Z</cp:lastPrinted>
  <dcterms:created xsi:type="dcterms:W3CDTF">2021-07-05T09:15:00Z</dcterms:created>
  <dcterms:modified xsi:type="dcterms:W3CDTF">2024-11-13T10:38:00Z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