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2D085BF6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692FED2F" w:rsidR="00230B7C" w:rsidRPr="002E5A1A" w:rsidRDefault="00E30742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ab/>
            </w: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3645C9BE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E30742">
              <w:rPr>
                <w:rFonts w:ascii="Roboto" w:eastAsia="Times New Roman" w:hAnsi="Roboto" w:cstheme="minorHAnsi"/>
                <w:bCs/>
                <w:lang w:eastAsia="pl-PL"/>
              </w:rPr>
              <w:t xml:space="preserve">Remont elewacji hali sportowej należącej do Akademii Wychowania Fizycznego im. Polskich Olimpijczyków we Wrocławiu położonej przy ul. E. </w:t>
            </w:r>
            <w:proofErr w:type="spellStart"/>
            <w:r w:rsidR="00E30742">
              <w:rPr>
                <w:rFonts w:ascii="Roboto" w:eastAsia="Times New Roman" w:hAnsi="Roboto" w:cstheme="minorHAnsi"/>
                <w:bCs/>
                <w:lang w:eastAsia="pl-PL"/>
              </w:rPr>
              <w:t>Witelona</w:t>
            </w:r>
            <w:proofErr w:type="spellEnd"/>
            <w:r w:rsidR="00E30742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proofErr w:type="spellStart"/>
            <w:r w:rsidR="00E30742">
              <w:rPr>
                <w:rFonts w:ascii="Roboto" w:eastAsia="Times New Roman" w:hAnsi="Roboto" w:cstheme="minorHAnsi"/>
                <w:bCs/>
                <w:lang w:eastAsia="pl-PL"/>
              </w:rPr>
              <w:t>25a</w:t>
            </w:r>
            <w:proofErr w:type="spellEnd"/>
            <w:r w:rsidR="00E30742">
              <w:rPr>
                <w:rFonts w:ascii="Roboto" w:eastAsia="Times New Roman" w:hAnsi="Roboto" w:cstheme="minorHAnsi"/>
                <w:bCs/>
                <w:lang w:eastAsia="pl-PL"/>
              </w:rPr>
              <w:t xml:space="preserve">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246AA569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77777777" w:rsidR="00EE541D" w:rsidRPr="002E5A1A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57F83C58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E30742">
      <w:rPr>
        <w:rFonts w:ascii="Roboto" w:hAnsi="Roboto"/>
        <w:i/>
        <w:iCs/>
        <w:sz w:val="18"/>
        <w:szCs w:val="18"/>
      </w:rPr>
      <w:t>4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39</cp:revision>
  <cp:lastPrinted>2021-05-28T11:48:00Z</cp:lastPrinted>
  <dcterms:created xsi:type="dcterms:W3CDTF">2021-04-28T13:38:00Z</dcterms:created>
  <dcterms:modified xsi:type="dcterms:W3CDTF">2023-03-10T08:07:00Z</dcterms:modified>
</cp:coreProperties>
</file>