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459A" w14:textId="56E6A479" w:rsidR="00106B00" w:rsidRDefault="00106B00" w:rsidP="00106B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Zaproszenia</w:t>
      </w:r>
    </w:p>
    <w:p w14:paraId="158ABA6D" w14:textId="5947AD80" w:rsidR="00BA7120" w:rsidRPr="00BA7120" w:rsidRDefault="00BA7120" w:rsidP="00106B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7120">
        <w:rPr>
          <w:rFonts w:ascii="Arial" w:hAnsi="Arial" w:cs="Arial"/>
          <w:b/>
          <w:sz w:val="24"/>
          <w:szCs w:val="24"/>
        </w:rPr>
        <w:t>FORMULARZ OFERTOWY</w:t>
      </w:r>
    </w:p>
    <w:p w14:paraId="60E2060B" w14:textId="77777777" w:rsidR="00BA7120" w:rsidRPr="00BA7120" w:rsidRDefault="00BA7120" w:rsidP="0073702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 xml:space="preserve">Dane Zamawiającego: </w:t>
      </w:r>
    </w:p>
    <w:p w14:paraId="5A0ECB48" w14:textId="77777777" w:rsidR="00BA7120" w:rsidRPr="00BA7120" w:rsidRDefault="00BA7120" w:rsidP="0073702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7120">
        <w:rPr>
          <w:rFonts w:ascii="Arial" w:hAnsi="Arial" w:cs="Arial"/>
          <w:b/>
          <w:sz w:val="24"/>
          <w:szCs w:val="24"/>
        </w:rPr>
        <w:t>Politechnika Warszawska</w:t>
      </w:r>
    </w:p>
    <w:p w14:paraId="04996998" w14:textId="77777777" w:rsidR="00BA7120" w:rsidRPr="00BA7120" w:rsidRDefault="00BA7120" w:rsidP="0073702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00-661 Warszawa, Pl. Politechniki 1</w:t>
      </w:r>
    </w:p>
    <w:p w14:paraId="0C7496EE" w14:textId="77777777" w:rsidR="00BA7120" w:rsidRPr="00BA7120" w:rsidRDefault="00BA7120" w:rsidP="0073702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Jednostka organizacyjna Zamawiającego prowadząca postępowanie:</w:t>
      </w:r>
    </w:p>
    <w:p w14:paraId="6FCEF077" w14:textId="40A564A1" w:rsidR="00BA7120" w:rsidRPr="00BA7120" w:rsidRDefault="00BA7120" w:rsidP="0073702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7120">
        <w:rPr>
          <w:rFonts w:ascii="Arial" w:hAnsi="Arial" w:cs="Arial"/>
          <w:b/>
          <w:sz w:val="24"/>
          <w:szCs w:val="24"/>
        </w:rPr>
        <w:t xml:space="preserve">Politechnika Warszawska, Wydział </w:t>
      </w:r>
      <w:r w:rsidR="00340F42">
        <w:rPr>
          <w:rFonts w:ascii="Arial" w:hAnsi="Arial" w:cs="Arial"/>
          <w:b/>
          <w:sz w:val="24"/>
          <w:szCs w:val="24"/>
        </w:rPr>
        <w:t>Inżynierii Lądowej</w:t>
      </w:r>
    </w:p>
    <w:p w14:paraId="70EBF46C" w14:textId="67FD8956" w:rsidR="00BA7120" w:rsidRPr="00BA7120" w:rsidRDefault="00BA7120" w:rsidP="0073702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00-6</w:t>
      </w:r>
      <w:r w:rsidR="00340F42">
        <w:rPr>
          <w:rFonts w:ascii="Arial" w:hAnsi="Arial" w:cs="Arial"/>
          <w:sz w:val="24"/>
          <w:szCs w:val="24"/>
        </w:rPr>
        <w:t>37</w:t>
      </w:r>
      <w:r w:rsidRPr="00BA7120">
        <w:rPr>
          <w:rFonts w:ascii="Arial" w:hAnsi="Arial" w:cs="Arial"/>
          <w:sz w:val="24"/>
          <w:szCs w:val="24"/>
        </w:rPr>
        <w:t xml:space="preserve"> Warszawa, </w:t>
      </w:r>
      <w:r w:rsidR="00340F42">
        <w:rPr>
          <w:rFonts w:ascii="Arial" w:hAnsi="Arial" w:cs="Arial"/>
          <w:sz w:val="24"/>
          <w:szCs w:val="24"/>
        </w:rPr>
        <w:t>al. Armii Ludowej 16</w:t>
      </w:r>
    </w:p>
    <w:p w14:paraId="270CC25B" w14:textId="77777777" w:rsidR="00BA7120" w:rsidRPr="00BA7120" w:rsidRDefault="00BA7120" w:rsidP="0073702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 xml:space="preserve">NIP: 525-000-58-34, REGON: 000001554 </w:t>
      </w:r>
    </w:p>
    <w:p w14:paraId="2F88DEEC" w14:textId="77777777" w:rsidR="00BA7120" w:rsidRPr="00BA7120" w:rsidRDefault="00BA7120" w:rsidP="00106B0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DCD09D" w14:textId="77777777" w:rsidR="00BA7120" w:rsidRPr="00340F42" w:rsidRDefault="00BA7120" w:rsidP="0073702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Dane Wykonawcy:</w:t>
      </w:r>
    </w:p>
    <w:p w14:paraId="55FFEE49" w14:textId="79B469D7" w:rsidR="00340F42" w:rsidRPr="00340F42" w:rsidRDefault="00340F42" w:rsidP="007370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 </w:t>
      </w:r>
    </w:p>
    <w:p w14:paraId="56654CB8" w14:textId="271E4FF1" w:rsidR="00340F42" w:rsidRPr="00340F42" w:rsidRDefault="00340F42" w:rsidP="00737025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ul. …………………………………………………………………………………</w:t>
      </w:r>
    </w:p>
    <w:p w14:paraId="073D25C2" w14:textId="77777777" w:rsidR="00340F42" w:rsidRPr="00340F42" w:rsidRDefault="00340F42" w:rsidP="007370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kod ………………………. miasto…………………………………… kraj ……...……………………………….</w:t>
      </w:r>
    </w:p>
    <w:p w14:paraId="4FDE4111" w14:textId="481B5035" w:rsidR="00340F42" w:rsidRPr="00340F42" w:rsidRDefault="00340F42" w:rsidP="007370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adres email (</w:t>
      </w:r>
      <w:r w:rsidRPr="00340F42">
        <w:rPr>
          <w:rFonts w:ascii="Arial" w:hAnsi="Arial" w:cs="Arial"/>
          <w:i/>
          <w:sz w:val="24"/>
          <w:szCs w:val="24"/>
        </w:rPr>
        <w:t>do kontaktów z Zamawiającym</w:t>
      </w:r>
      <w:r w:rsidRPr="00340F42">
        <w:rPr>
          <w:rFonts w:ascii="Arial" w:hAnsi="Arial" w:cs="Arial"/>
          <w:sz w:val="24"/>
          <w:szCs w:val="24"/>
        </w:rPr>
        <w:t>) ………………………………………………..@………………………………</w:t>
      </w:r>
    </w:p>
    <w:p w14:paraId="1C730EDB" w14:textId="5AE0DBEA" w:rsidR="00340F42" w:rsidRPr="00340F42" w:rsidRDefault="00340F42" w:rsidP="007370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telefon (</w:t>
      </w:r>
      <w:r w:rsidRPr="00340F42">
        <w:rPr>
          <w:rFonts w:ascii="Arial" w:hAnsi="Arial" w:cs="Arial"/>
          <w:i/>
          <w:sz w:val="24"/>
          <w:szCs w:val="24"/>
        </w:rPr>
        <w:t>do kontaktów z Zamawiającym</w:t>
      </w:r>
      <w:r w:rsidRPr="00340F42">
        <w:rPr>
          <w:rFonts w:ascii="Arial" w:hAnsi="Arial" w:cs="Arial"/>
          <w:sz w:val="24"/>
          <w:szCs w:val="24"/>
        </w:rPr>
        <w:t>) ……………………………………………………………………………………</w:t>
      </w:r>
    </w:p>
    <w:p w14:paraId="050DADB2" w14:textId="77777777" w:rsidR="00340F42" w:rsidRPr="00340F42" w:rsidRDefault="00340F42" w:rsidP="00737025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KRS …………………………… NIP ……………………………………. REGON …………………….……..</w:t>
      </w:r>
    </w:p>
    <w:p w14:paraId="586D7F0A" w14:textId="77777777" w:rsidR="00737025" w:rsidRDefault="00BA7120" w:rsidP="00737025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(</w:t>
      </w:r>
      <w:r w:rsidR="00340F42">
        <w:rPr>
          <w:rFonts w:ascii="Arial" w:hAnsi="Arial" w:cs="Arial"/>
          <w:sz w:val="24"/>
          <w:szCs w:val="24"/>
        </w:rPr>
        <w:t xml:space="preserve">należy </w:t>
      </w:r>
      <w:r w:rsidRPr="00340F42">
        <w:rPr>
          <w:rFonts w:ascii="Arial" w:hAnsi="Arial" w:cs="Arial"/>
          <w:sz w:val="24"/>
          <w:szCs w:val="24"/>
        </w:rPr>
        <w:t>podać nazwę, adres, KRS,  NIP, REGON Wykonawcy, a w przypadku wspólnego ubiegania się o zamówienie</w:t>
      </w:r>
      <w:r w:rsidRPr="00340F42">
        <w:rPr>
          <w:rFonts w:ascii="Arial" w:hAnsi="Arial" w:cs="Arial"/>
          <w:sz w:val="24"/>
          <w:szCs w:val="24"/>
        </w:rPr>
        <w:br/>
        <w:t>wszystkich Wykonawców składających wspólną ofertę)</w:t>
      </w:r>
    </w:p>
    <w:p w14:paraId="680BAAC5" w14:textId="67F9E1F9" w:rsidR="00BA7120" w:rsidRPr="00BA7120" w:rsidRDefault="00BA7120" w:rsidP="00737025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W odpowiedzi na zaproszenie do składania ofert w postępowaniu o</w:t>
      </w:r>
      <w:r w:rsidR="00737025">
        <w:rPr>
          <w:rFonts w:ascii="Arial" w:hAnsi="Arial" w:cs="Arial"/>
          <w:sz w:val="24"/>
          <w:szCs w:val="24"/>
        </w:rPr>
        <w:t> </w:t>
      </w:r>
      <w:r w:rsidRPr="00BA7120">
        <w:rPr>
          <w:rFonts w:ascii="Arial" w:hAnsi="Arial" w:cs="Arial"/>
          <w:sz w:val="24"/>
          <w:szCs w:val="24"/>
        </w:rPr>
        <w:t xml:space="preserve">udzielenie zamówienia publicznego prowadzonym w trybie zapytania ofertowego na podstawie art. 2 ust. 1 pkt. 1 ustawy Prawo zamówień publicznych, na </w:t>
      </w:r>
      <w:r w:rsidR="00737025" w:rsidRPr="00F65B27">
        <w:rPr>
          <w:rStyle w:val="cf01"/>
          <w:rFonts w:ascii="Arial" w:hAnsi="Arial" w:cs="Arial"/>
          <w:b/>
          <w:bCs/>
          <w:sz w:val="24"/>
          <w:szCs w:val="24"/>
        </w:rPr>
        <w:t xml:space="preserve">Zapewnienie wsparcia w postaci pomocy technicznej </w:t>
      </w:r>
      <w:r w:rsidR="00737025" w:rsidRPr="00F65B27">
        <w:rPr>
          <w:rStyle w:val="cf01"/>
          <w:rFonts w:ascii="Arial" w:hAnsi="Arial" w:cs="Arial"/>
          <w:b/>
          <w:bCs/>
          <w:sz w:val="24"/>
          <w:szCs w:val="24"/>
        </w:rPr>
        <w:lastRenderedPageBreak/>
        <w:t>i serwisu urządzeń sieciowych oraz dostawa licencji</w:t>
      </w:r>
      <w:r w:rsidRPr="00BA7120">
        <w:rPr>
          <w:rFonts w:ascii="Arial" w:hAnsi="Arial" w:cs="Arial"/>
          <w:sz w:val="24"/>
          <w:szCs w:val="24"/>
        </w:rPr>
        <w:t xml:space="preserve">, nr postępowania </w:t>
      </w:r>
      <w:r w:rsidR="008D1AC1" w:rsidRPr="008D1AC1">
        <w:rPr>
          <w:rFonts w:ascii="Arial" w:hAnsi="Arial" w:cs="Arial"/>
          <w:b/>
          <w:bCs/>
          <w:sz w:val="24"/>
          <w:szCs w:val="24"/>
        </w:rPr>
        <w:t>ZO/3/2022/</w:t>
      </w:r>
      <w:r w:rsidR="00340F42" w:rsidRPr="008D1AC1">
        <w:rPr>
          <w:rFonts w:ascii="Arial" w:hAnsi="Arial" w:cs="Arial"/>
          <w:b/>
          <w:bCs/>
          <w:sz w:val="24"/>
          <w:szCs w:val="24"/>
        </w:rPr>
        <w:t>WIL</w:t>
      </w:r>
      <w:r w:rsidRPr="00BA7120">
        <w:rPr>
          <w:rFonts w:ascii="Arial" w:hAnsi="Arial" w:cs="Arial"/>
          <w:sz w:val="24"/>
          <w:szCs w:val="24"/>
        </w:rPr>
        <w:t>, składamy niniejsz</w:t>
      </w:r>
      <w:r w:rsidRPr="00BA7120">
        <w:rPr>
          <w:rFonts w:ascii="Arial" w:eastAsia="TimesNewRoman" w:hAnsi="Arial" w:cs="Arial"/>
          <w:sz w:val="24"/>
          <w:szCs w:val="24"/>
        </w:rPr>
        <w:t xml:space="preserve">ą </w:t>
      </w:r>
      <w:r w:rsidRPr="00BA7120">
        <w:rPr>
          <w:rFonts w:ascii="Arial" w:hAnsi="Arial" w:cs="Arial"/>
          <w:sz w:val="24"/>
          <w:szCs w:val="24"/>
        </w:rPr>
        <w:t>ofert</w:t>
      </w:r>
      <w:r w:rsidRPr="00BA7120">
        <w:rPr>
          <w:rFonts w:ascii="Arial" w:eastAsia="TimesNewRoman" w:hAnsi="Arial" w:cs="Arial"/>
          <w:sz w:val="24"/>
          <w:szCs w:val="24"/>
        </w:rPr>
        <w:t>ę</w:t>
      </w:r>
      <w:r w:rsidRPr="00BA7120">
        <w:rPr>
          <w:rFonts w:ascii="Arial" w:hAnsi="Arial" w:cs="Arial"/>
          <w:sz w:val="24"/>
          <w:szCs w:val="24"/>
        </w:rPr>
        <w:t>.</w:t>
      </w:r>
    </w:p>
    <w:p w14:paraId="68DAB237" w14:textId="77777777" w:rsidR="00BA7120" w:rsidRPr="00BA7120" w:rsidRDefault="00BA7120" w:rsidP="00106B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Oferujemy wykonanie zamówienia zgodnie z warunkami i na zasadach zawartych w Zaproszeniu do składnia ofert</w:t>
      </w:r>
    </w:p>
    <w:p w14:paraId="28F3E21E" w14:textId="77777777" w:rsidR="00BA7120" w:rsidRPr="00BA7120" w:rsidRDefault="00BA7120" w:rsidP="00106B00">
      <w:pPr>
        <w:pStyle w:val="Tekstpodstawowywcity"/>
        <w:spacing w:before="120" w:line="360" w:lineRule="auto"/>
        <w:ind w:hanging="23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za cenę ofertową netto: ....................................... PLN</w:t>
      </w:r>
    </w:p>
    <w:p w14:paraId="2F364F39" w14:textId="00E3B3BF" w:rsidR="00BA7120" w:rsidRPr="00BA7120" w:rsidRDefault="00106B00" w:rsidP="00106B00">
      <w:pPr>
        <w:pStyle w:val="Tekstpodstawowywcity"/>
        <w:spacing w:before="120" w:line="360" w:lineRule="auto"/>
        <w:ind w:hanging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VAT</w:t>
      </w:r>
      <w:r w:rsidR="00BA7120" w:rsidRPr="00BA71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23</w:t>
      </w:r>
      <w:r w:rsidR="00BA7120" w:rsidRPr="00BA7120">
        <w:rPr>
          <w:rFonts w:ascii="Arial" w:hAnsi="Arial" w:cs="Arial"/>
          <w:sz w:val="24"/>
          <w:szCs w:val="24"/>
        </w:rPr>
        <w:t>%</w:t>
      </w:r>
    </w:p>
    <w:p w14:paraId="518A0BA2" w14:textId="77777777" w:rsidR="00BA7120" w:rsidRPr="00BA7120" w:rsidRDefault="00BA7120" w:rsidP="00106B00">
      <w:pPr>
        <w:pStyle w:val="Tekstpodstawowywcity"/>
        <w:spacing w:before="120" w:line="360" w:lineRule="auto"/>
        <w:ind w:hanging="23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cena brutto: …………………….PLN</w:t>
      </w:r>
    </w:p>
    <w:p w14:paraId="0A7F6893" w14:textId="77777777" w:rsidR="00340F42" w:rsidRPr="00BA7120" w:rsidRDefault="00BA7120" w:rsidP="00737025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Wyżej podana cena zawiera wszelkie koszty, jakie ponosimy w celu należytego wypełnienia wszystkich obowiązków wynikających z realizacji zamówienia.</w:t>
      </w:r>
    </w:p>
    <w:tbl>
      <w:tblPr>
        <w:tblW w:w="527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20"/>
        <w:gridCol w:w="1135"/>
        <w:gridCol w:w="1418"/>
        <w:gridCol w:w="1272"/>
      </w:tblGrid>
      <w:tr w:rsidR="00737025" w:rsidRPr="00EA170F" w14:paraId="7A2078E6" w14:textId="77777777" w:rsidTr="00737025">
        <w:trPr>
          <w:trHeight w:val="9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D9595" w14:textId="7DB3D611" w:rsidR="00737025" w:rsidRPr="00737025" w:rsidRDefault="00737025" w:rsidP="00920F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Poz.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02041" w14:textId="16BE7918" w:rsidR="00737025" w:rsidRPr="00737025" w:rsidRDefault="00737025" w:rsidP="00920F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E6EB" w14:textId="77777777" w:rsidR="00737025" w:rsidRPr="00737025" w:rsidRDefault="00737025" w:rsidP="00CE05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</w:p>
          <w:p w14:paraId="5D4222C5" w14:textId="646020F9" w:rsidR="00737025" w:rsidRPr="00737025" w:rsidRDefault="00737025" w:rsidP="00CE057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CD282" w14:textId="281FC1FE" w:rsidR="00737025" w:rsidRPr="00737025" w:rsidRDefault="00737025" w:rsidP="00920F25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01880C8" w14:textId="77777777" w:rsidR="00737025" w:rsidRPr="00737025" w:rsidRDefault="00737025" w:rsidP="00CE05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Wartość </w:t>
            </w:r>
          </w:p>
          <w:p w14:paraId="31649121" w14:textId="0B948CB2" w:rsidR="00737025" w:rsidRPr="00737025" w:rsidRDefault="00737025" w:rsidP="00CE05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737025" w:rsidRPr="00EA170F" w14:paraId="111188DF" w14:textId="77777777" w:rsidTr="00737025">
        <w:trPr>
          <w:trHeight w:val="35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CF79" w14:textId="32E17189" w:rsidR="00737025" w:rsidRPr="00737025" w:rsidRDefault="00737025" w:rsidP="00920F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1E42A" w14:textId="51826AAA" w:rsidR="00737025" w:rsidRPr="00737025" w:rsidRDefault="00737025" w:rsidP="007370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B139E" w14:textId="06D816F2" w:rsidR="00737025" w:rsidRPr="00737025" w:rsidRDefault="00737025" w:rsidP="00920F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C97F9" w14:textId="13EC7E31" w:rsidR="00737025" w:rsidRPr="00737025" w:rsidRDefault="00737025" w:rsidP="00920F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0F03CD" w14:textId="286D2BE2" w:rsidR="00737025" w:rsidRPr="00737025" w:rsidRDefault="00737025" w:rsidP="00F53D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370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3x4</w:t>
            </w:r>
          </w:p>
        </w:tc>
      </w:tr>
      <w:tr w:rsidR="00737025" w:rsidRPr="00EA170F" w14:paraId="578843B2" w14:textId="77777777" w:rsidTr="00737025">
        <w:trPr>
          <w:trHeight w:val="77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3D0" w14:textId="0AB8565C" w:rsidR="00737025" w:rsidRPr="00737025" w:rsidRDefault="00737025" w:rsidP="00F53DD8">
            <w:pPr>
              <w:spacing w:after="1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0F671" w14:textId="3A88129A" w:rsidR="00737025" w:rsidRPr="00737025" w:rsidRDefault="00737025" w:rsidP="002D2DD1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Roczne utrzymanie koncentratorów VPN Cisco ASA5525-K9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3368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FD50D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3D60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737025" w:rsidRPr="00EA170F" w14:paraId="700FE0FE" w14:textId="77777777" w:rsidTr="00737025">
        <w:trPr>
          <w:trHeight w:val="45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7F9" w14:textId="42A217B7" w:rsidR="00737025" w:rsidRPr="00737025" w:rsidRDefault="00737025" w:rsidP="00F53DD8">
            <w:pPr>
              <w:spacing w:after="12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DBA33" w14:textId="0A62CB31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Roczne utrzymanie przełączników </w:t>
            </w:r>
            <w:proofErr w:type="spellStart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ToR</w:t>
            </w:r>
            <w:proofErr w:type="spellEnd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Cisco </w:t>
            </w:r>
            <w:proofErr w:type="spellStart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Nexus</w:t>
            </w:r>
            <w:proofErr w:type="spellEnd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N5K-C56128P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CF41F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E0893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DBE6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737025" w:rsidRPr="00EA170F" w14:paraId="72DF3A04" w14:textId="77777777" w:rsidTr="00737025">
        <w:trPr>
          <w:trHeight w:val="45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0BCE" w14:textId="5F749A6D" w:rsidR="00737025" w:rsidRPr="00737025" w:rsidRDefault="00737025" w:rsidP="00F53DD8">
            <w:pPr>
              <w:spacing w:after="12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AB8BD" w14:textId="6EEFDB86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Roczne wsparcie wirtualnego </w:t>
            </w:r>
            <w:proofErr w:type="spellStart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load-balancera</w:t>
            </w:r>
            <w:proofErr w:type="spellEnd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DDF7B" w14:textId="0FCDFD45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737025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3740F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4AEE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737025" w:rsidRPr="00EA170F" w14:paraId="53792505" w14:textId="77777777" w:rsidTr="00737025">
        <w:trPr>
          <w:trHeight w:val="45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4E6" w14:textId="1755245D" w:rsidR="00737025" w:rsidRPr="00737025" w:rsidRDefault="00737025" w:rsidP="00F53DD8">
            <w:pPr>
              <w:spacing w:after="12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370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5A9AA" w14:textId="6FE95A2A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5-letnie licencje </w:t>
            </w:r>
            <w:proofErr w:type="spellStart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AnyConnect</w:t>
            </w:r>
            <w:proofErr w:type="spellEnd"/>
            <w:r w:rsidRPr="007370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L-AC-APX-5Y-S3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AA93C" w14:textId="230D048D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737025">
              <w:rPr>
                <w:rFonts w:ascii="Arial" w:eastAsia="Arial Unicode MS" w:hAnsi="Arial" w:cs="Arial"/>
                <w:b/>
                <w:color w:val="000000" w:themeColor="text1"/>
              </w:rPr>
              <w:t>250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B51C5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A66B" w14:textId="77777777" w:rsidR="00737025" w:rsidRPr="00737025" w:rsidRDefault="00737025" w:rsidP="00F53DD8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F53DD8" w:rsidRPr="00F8712B" w14:paraId="3772C6F0" w14:textId="77777777" w:rsidTr="00737025">
        <w:trPr>
          <w:trHeight w:val="406"/>
          <w:jc w:val="center"/>
        </w:trPr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355" w14:textId="1EEE31CE" w:rsidR="00F53DD8" w:rsidRPr="00737025" w:rsidRDefault="00F53DD8" w:rsidP="00920F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025">
              <w:rPr>
                <w:rFonts w:ascii="Arial" w:hAnsi="Arial" w:cs="Arial"/>
                <w:color w:val="000000" w:themeColor="text1"/>
              </w:rPr>
              <w:t>Wartość netto zł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9C73" w14:textId="77777777" w:rsidR="00F53DD8" w:rsidRPr="00737025" w:rsidRDefault="00F53DD8" w:rsidP="00920F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53DD8" w:rsidRPr="00F8712B" w14:paraId="7A12B214" w14:textId="77777777" w:rsidTr="00737025">
        <w:trPr>
          <w:trHeight w:val="356"/>
          <w:jc w:val="center"/>
        </w:trPr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B2E3" w14:textId="26B5BE7F" w:rsidR="00F53DD8" w:rsidRPr="00737025" w:rsidRDefault="00F53DD8" w:rsidP="00920F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025">
              <w:rPr>
                <w:rFonts w:ascii="Arial" w:hAnsi="Arial" w:cs="Arial"/>
                <w:color w:val="000000" w:themeColor="text1"/>
              </w:rPr>
              <w:t>Kwota VAT 23%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962B" w14:textId="77777777" w:rsidR="00F53DD8" w:rsidRPr="00737025" w:rsidRDefault="00F53DD8" w:rsidP="00920F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53DD8" w:rsidRPr="00F8712B" w14:paraId="75355B61" w14:textId="77777777" w:rsidTr="00737025">
        <w:trPr>
          <w:trHeight w:val="462"/>
          <w:jc w:val="center"/>
        </w:trPr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DE4" w14:textId="04C377E5" w:rsidR="00F53DD8" w:rsidRPr="00737025" w:rsidRDefault="00F53DD8" w:rsidP="00920F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025">
              <w:rPr>
                <w:rFonts w:ascii="Arial" w:hAnsi="Arial" w:cs="Arial"/>
                <w:color w:val="000000" w:themeColor="text1"/>
              </w:rPr>
              <w:t>Wartość brutto zł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CAC9" w14:textId="77777777" w:rsidR="00F53DD8" w:rsidRPr="00737025" w:rsidRDefault="00F53DD8" w:rsidP="00920F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4ACAD0" w14:textId="4D7BAF81" w:rsidR="00BA7120" w:rsidRPr="00BA7120" w:rsidRDefault="00BA7120" w:rsidP="00106B0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A7120">
        <w:rPr>
          <w:rFonts w:ascii="Arial" w:hAnsi="Arial" w:cs="Arial"/>
          <w:bCs/>
          <w:sz w:val="24"/>
          <w:szCs w:val="24"/>
        </w:rPr>
        <w:t xml:space="preserve">Oświadczamy, że zamówienie </w:t>
      </w:r>
      <w:r w:rsidR="001650AD">
        <w:rPr>
          <w:rFonts w:ascii="Arial" w:hAnsi="Arial" w:cs="Arial"/>
          <w:bCs/>
          <w:sz w:val="24"/>
          <w:szCs w:val="24"/>
        </w:rPr>
        <w:t xml:space="preserve">będziemy </w:t>
      </w:r>
      <w:r w:rsidRPr="00BA7120">
        <w:rPr>
          <w:rFonts w:ascii="Arial" w:hAnsi="Arial" w:cs="Arial"/>
          <w:bCs/>
          <w:sz w:val="24"/>
          <w:szCs w:val="24"/>
        </w:rPr>
        <w:t xml:space="preserve">realizować </w:t>
      </w:r>
      <w:r w:rsidR="007930B8">
        <w:rPr>
          <w:rFonts w:ascii="Arial" w:hAnsi="Arial" w:cs="Arial"/>
          <w:bCs/>
          <w:sz w:val="24"/>
          <w:szCs w:val="24"/>
        </w:rPr>
        <w:t>zgodnie z zapisem w Opisie przedmiotu zamówienia (dla poz. 1-3 roczne utrzymanie</w:t>
      </w:r>
      <w:r w:rsidR="00127095">
        <w:rPr>
          <w:rFonts w:ascii="Arial" w:hAnsi="Arial" w:cs="Arial"/>
          <w:bCs/>
          <w:sz w:val="24"/>
          <w:szCs w:val="24"/>
        </w:rPr>
        <w:t xml:space="preserve"> (12 miesięcy)</w:t>
      </w:r>
      <w:r w:rsidR="007930B8">
        <w:rPr>
          <w:rFonts w:ascii="Arial" w:hAnsi="Arial" w:cs="Arial"/>
          <w:bCs/>
          <w:sz w:val="24"/>
          <w:szCs w:val="24"/>
        </w:rPr>
        <w:t xml:space="preserve">, dla poz. 4 – </w:t>
      </w:r>
      <w:r w:rsidR="00127095">
        <w:rPr>
          <w:rFonts w:ascii="Arial" w:hAnsi="Arial" w:cs="Arial"/>
          <w:bCs/>
          <w:sz w:val="24"/>
          <w:szCs w:val="24"/>
        </w:rPr>
        <w:t>60 miesięcy</w:t>
      </w:r>
      <w:r w:rsidR="007930B8">
        <w:rPr>
          <w:rFonts w:ascii="Arial" w:hAnsi="Arial" w:cs="Arial"/>
          <w:bCs/>
          <w:sz w:val="24"/>
          <w:szCs w:val="24"/>
        </w:rPr>
        <w:t>).</w:t>
      </w:r>
    </w:p>
    <w:p w14:paraId="57536AEC" w14:textId="747C9AAF" w:rsidR="00BA7120" w:rsidRPr="00BA7120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025">
        <w:rPr>
          <w:rFonts w:ascii="Arial" w:hAnsi="Arial" w:cs="Arial"/>
          <w:color w:val="000000" w:themeColor="text1"/>
          <w:sz w:val="24"/>
          <w:szCs w:val="24"/>
        </w:rPr>
        <w:t>Oświadczamy, że oferowan</w:t>
      </w:r>
      <w:r w:rsidR="00F53DD8" w:rsidRPr="00737025">
        <w:rPr>
          <w:rFonts w:ascii="Arial" w:hAnsi="Arial" w:cs="Arial"/>
          <w:color w:val="000000" w:themeColor="text1"/>
          <w:sz w:val="24"/>
          <w:szCs w:val="24"/>
        </w:rPr>
        <w:t>y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 przez nas </w:t>
      </w:r>
      <w:r w:rsidR="00F53DD8" w:rsidRPr="00737025">
        <w:rPr>
          <w:rFonts w:ascii="Arial" w:hAnsi="Arial" w:cs="Arial"/>
          <w:color w:val="000000" w:themeColor="text1"/>
          <w:sz w:val="24"/>
          <w:szCs w:val="24"/>
        </w:rPr>
        <w:t>przedmiot zamówienia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 spełniaj wszystkie wymagania zawarte w opisie przedmiotu zamówienia, w tym</w:t>
      </w:r>
      <w:r w:rsidRPr="00BA7120">
        <w:rPr>
          <w:rFonts w:ascii="Arial" w:hAnsi="Arial" w:cs="Arial"/>
          <w:sz w:val="24"/>
          <w:szCs w:val="24"/>
        </w:rPr>
        <w:t>:</w:t>
      </w:r>
    </w:p>
    <w:p w14:paraId="3639C603" w14:textId="2A65DF4D" w:rsidR="00BA7120" w:rsidRPr="00BA7120" w:rsidRDefault="00737025" w:rsidP="00106B00">
      <w:pPr>
        <w:numPr>
          <w:ilvl w:val="1"/>
          <w:numId w:val="22"/>
        </w:numPr>
        <w:tabs>
          <w:tab w:val="clear" w:pos="1021"/>
          <w:tab w:val="num" w:pos="720"/>
        </w:tabs>
        <w:autoSpaceDE w:val="0"/>
        <w:autoSpaceDN w:val="0"/>
        <w:adjustRightInd w:val="0"/>
        <w:spacing w:after="0" w:line="360" w:lineRule="auto"/>
        <w:ind w:left="720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</w:t>
      </w:r>
      <w:r w:rsidR="00BA7120" w:rsidRPr="00BA7120">
        <w:rPr>
          <w:rFonts w:ascii="Arial" w:hAnsi="Arial" w:cs="Arial"/>
          <w:sz w:val="24"/>
          <w:szCs w:val="24"/>
        </w:rPr>
        <w:t xml:space="preserve"> wysokiej jakości, wolne od wad materiałowych i prawnych,</w:t>
      </w:r>
    </w:p>
    <w:p w14:paraId="79EDB521" w14:textId="64029969" w:rsidR="00BA7120" w:rsidRPr="00737025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Oferujemy następujące warunki płatności: płatność po </w:t>
      </w:r>
      <w:r w:rsidR="00106B00" w:rsidRPr="00737025">
        <w:rPr>
          <w:rFonts w:ascii="Arial" w:hAnsi="Arial" w:cs="Arial"/>
          <w:color w:val="000000" w:themeColor="text1"/>
          <w:sz w:val="24"/>
          <w:szCs w:val="24"/>
        </w:rPr>
        <w:t>zrealizowaniu zamówienia,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 w terminie </w:t>
      </w:r>
      <w:r w:rsidR="00106B00" w:rsidRPr="00737025">
        <w:rPr>
          <w:rFonts w:ascii="Arial" w:hAnsi="Arial" w:cs="Arial"/>
          <w:color w:val="000000" w:themeColor="text1"/>
          <w:sz w:val="24"/>
          <w:szCs w:val="24"/>
        </w:rPr>
        <w:t>30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 dni od daty dostarczenia </w:t>
      </w:r>
      <w:r w:rsidR="00106B00" w:rsidRPr="00737025">
        <w:rPr>
          <w:rFonts w:ascii="Arial" w:hAnsi="Arial" w:cs="Arial"/>
          <w:color w:val="000000" w:themeColor="text1"/>
          <w:sz w:val="24"/>
          <w:szCs w:val="24"/>
        </w:rPr>
        <w:t xml:space="preserve">prawidłowo 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wystawionej </w:t>
      </w:r>
      <w:r w:rsidR="00106B00" w:rsidRPr="00737025">
        <w:rPr>
          <w:rFonts w:ascii="Arial" w:hAnsi="Arial" w:cs="Arial"/>
          <w:color w:val="000000" w:themeColor="text1"/>
          <w:sz w:val="24"/>
          <w:szCs w:val="24"/>
        </w:rPr>
        <w:t>faktury VAT (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>nie wcześniej niż w dniu dostawy</w:t>
      </w:r>
      <w:r w:rsidR="00106B00" w:rsidRPr="00737025">
        <w:rPr>
          <w:rFonts w:ascii="Arial" w:hAnsi="Arial" w:cs="Arial"/>
          <w:color w:val="000000" w:themeColor="text1"/>
          <w:sz w:val="24"/>
          <w:szCs w:val="24"/>
        </w:rPr>
        <w:t>)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4A9BF7" w14:textId="662BB585" w:rsidR="00BA7120" w:rsidRPr="00BA7120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025">
        <w:rPr>
          <w:rFonts w:ascii="Arial" w:hAnsi="Arial" w:cs="Arial"/>
          <w:color w:val="000000" w:themeColor="text1"/>
          <w:sz w:val="24"/>
          <w:szCs w:val="24"/>
        </w:rPr>
        <w:t>Oświadczamy, że zamówienie wykonamy samodzielnie / przy udziale podwykonawców</w:t>
      </w:r>
      <w:r w:rsidRPr="00737025">
        <w:rPr>
          <w:rFonts w:ascii="Arial" w:hAnsi="Arial" w:cs="Arial"/>
          <w:color w:val="000000" w:themeColor="text1"/>
          <w:sz w:val="24"/>
          <w:szCs w:val="24"/>
          <w:vertAlign w:val="superscript"/>
        </w:rPr>
        <w:t>*)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>.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br/>
      </w:r>
      <w:r w:rsidRPr="00BA7120">
        <w:rPr>
          <w:rFonts w:ascii="Arial" w:hAnsi="Arial" w:cs="Arial"/>
          <w:sz w:val="24"/>
          <w:szCs w:val="24"/>
        </w:rPr>
        <w:t xml:space="preserve">Część zamówienia, którą zamierzamy powierzyć podwykonawcy: </w:t>
      </w:r>
      <w:r w:rsidRPr="00BA712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</w:t>
      </w:r>
    </w:p>
    <w:p w14:paraId="5C4E18A3" w14:textId="77777777" w:rsidR="00BA7120" w:rsidRPr="00BA7120" w:rsidRDefault="00BA7120" w:rsidP="00106B00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 xml:space="preserve">*) niepotrzebne skreślić </w:t>
      </w:r>
    </w:p>
    <w:p w14:paraId="3B14111D" w14:textId="77777777" w:rsidR="00BA7120" w:rsidRPr="00BA7120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0BE14E98" w14:textId="77777777" w:rsidR="00BA7120" w:rsidRPr="00BA7120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Uwa</w:t>
      </w:r>
      <w:r w:rsidRPr="00BA7120">
        <w:rPr>
          <w:rFonts w:ascii="Arial" w:eastAsia="TimesNewRoman" w:hAnsi="Arial" w:cs="Arial"/>
          <w:sz w:val="24"/>
          <w:szCs w:val="24"/>
        </w:rPr>
        <w:t>ż</w:t>
      </w:r>
      <w:r w:rsidRPr="00BA7120">
        <w:rPr>
          <w:rFonts w:ascii="Arial" w:hAnsi="Arial" w:cs="Arial"/>
          <w:sz w:val="24"/>
          <w:szCs w:val="24"/>
        </w:rPr>
        <w:t>amy si</w:t>
      </w:r>
      <w:r w:rsidRPr="00BA7120">
        <w:rPr>
          <w:rFonts w:ascii="Arial" w:eastAsia="TimesNewRoman" w:hAnsi="Arial" w:cs="Arial"/>
          <w:sz w:val="24"/>
          <w:szCs w:val="24"/>
        </w:rPr>
        <w:t xml:space="preserve">ę </w:t>
      </w:r>
      <w:r w:rsidRPr="00BA7120">
        <w:rPr>
          <w:rFonts w:ascii="Arial" w:hAnsi="Arial" w:cs="Arial"/>
          <w:sz w:val="24"/>
          <w:szCs w:val="24"/>
        </w:rPr>
        <w:t>zwi</w:t>
      </w:r>
      <w:r w:rsidRPr="00BA7120">
        <w:rPr>
          <w:rFonts w:ascii="Arial" w:eastAsia="TimesNewRoman" w:hAnsi="Arial" w:cs="Arial"/>
          <w:sz w:val="24"/>
          <w:szCs w:val="24"/>
        </w:rPr>
        <w:t>ą</w:t>
      </w:r>
      <w:r w:rsidRPr="00BA7120">
        <w:rPr>
          <w:rFonts w:ascii="Arial" w:hAnsi="Arial" w:cs="Arial"/>
          <w:sz w:val="24"/>
          <w:szCs w:val="24"/>
        </w:rPr>
        <w:t>zanych niniejsz</w:t>
      </w:r>
      <w:r w:rsidRPr="00BA7120">
        <w:rPr>
          <w:rFonts w:ascii="Arial" w:eastAsia="TimesNewRoman" w:hAnsi="Arial" w:cs="Arial"/>
          <w:sz w:val="24"/>
          <w:szCs w:val="24"/>
        </w:rPr>
        <w:t xml:space="preserve">ą </w:t>
      </w:r>
      <w:r w:rsidRPr="00BA7120">
        <w:rPr>
          <w:rFonts w:ascii="Arial" w:hAnsi="Arial" w:cs="Arial"/>
          <w:sz w:val="24"/>
          <w:szCs w:val="24"/>
        </w:rPr>
        <w:t>ofert</w:t>
      </w:r>
      <w:r w:rsidRPr="00BA7120">
        <w:rPr>
          <w:rFonts w:ascii="Arial" w:eastAsia="TimesNewRoman" w:hAnsi="Arial" w:cs="Arial"/>
          <w:sz w:val="24"/>
          <w:szCs w:val="24"/>
        </w:rPr>
        <w:t xml:space="preserve">ą </w:t>
      </w:r>
      <w:r w:rsidRPr="00BA7120">
        <w:rPr>
          <w:rFonts w:ascii="Arial" w:hAnsi="Arial" w:cs="Arial"/>
          <w:sz w:val="24"/>
          <w:szCs w:val="24"/>
        </w:rPr>
        <w:t>przez okres 30 dni od terminu składania ofert.</w:t>
      </w:r>
    </w:p>
    <w:p w14:paraId="5D90D484" w14:textId="64AC8090" w:rsidR="00BA7120" w:rsidRPr="00737025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Oświadczamy, że zapoznaliśmy się z projektowanymi postanowieniami umowy zmieszczonymi w załączniku nr </w:t>
      </w:r>
      <w:r w:rsidR="00737025" w:rsidRPr="00737025">
        <w:rPr>
          <w:rFonts w:ascii="Arial" w:hAnsi="Arial" w:cs="Arial"/>
          <w:color w:val="000000" w:themeColor="text1"/>
          <w:sz w:val="24"/>
          <w:szCs w:val="24"/>
        </w:rPr>
        <w:t>3</w:t>
      </w: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1835A7BE" w14:textId="037ECEB0" w:rsidR="00BA7120" w:rsidRPr="00BA7120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Oświadczam/y, że wypełniłem/liśmy obowiązki informacyjne przewidziane w art. 13 lub art. 14  RODO  wobec  osób  fizycznych,  </w:t>
      </w:r>
      <w:r w:rsidRPr="00BA7120">
        <w:rPr>
          <w:rFonts w:ascii="Arial" w:hAnsi="Arial" w:cs="Arial"/>
          <w:sz w:val="24"/>
          <w:szCs w:val="24"/>
        </w:rPr>
        <w:t>od  których  dane  osobowe  bezpośrednio  lub pośrednio pozyskano w celu ubiegania się o udzielenie zamówienia publicznego w</w:t>
      </w:r>
      <w:r w:rsidR="008D1AC1">
        <w:rPr>
          <w:rFonts w:ascii="Arial" w:hAnsi="Arial" w:cs="Arial"/>
          <w:sz w:val="24"/>
          <w:szCs w:val="24"/>
        </w:rPr>
        <w:t> </w:t>
      </w:r>
      <w:r w:rsidRPr="00BA7120">
        <w:rPr>
          <w:rFonts w:ascii="Arial" w:hAnsi="Arial" w:cs="Arial"/>
          <w:sz w:val="24"/>
          <w:szCs w:val="24"/>
        </w:rPr>
        <w:t xml:space="preserve">niniejszym postępowaniu* </w:t>
      </w:r>
    </w:p>
    <w:p w14:paraId="5D70EB0E" w14:textId="77777777" w:rsidR="00BA7120" w:rsidRPr="00BA7120" w:rsidRDefault="00BA7120" w:rsidP="00106B00">
      <w:pPr>
        <w:autoSpaceDE w:val="0"/>
        <w:autoSpaceDN w:val="0"/>
        <w:adjustRightInd w:val="0"/>
        <w:spacing w:after="24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BA7120">
        <w:rPr>
          <w:rFonts w:ascii="Arial" w:hAnsi="Arial" w:cs="Arial"/>
          <w:i/>
          <w:sz w:val="24"/>
          <w:szCs w:val="24"/>
        </w:rPr>
        <w:t xml:space="preserve">*W przypadku, gdy Wykonawca nie przekazuje danych osobowych innych niż bezpośrednio jego dotyczących lub zachodzi wyłączenie </w:t>
      </w:r>
      <w:r w:rsidRPr="00BA7120">
        <w:rPr>
          <w:rFonts w:ascii="Arial" w:hAnsi="Arial" w:cs="Arial"/>
          <w:i/>
          <w:sz w:val="24"/>
          <w:szCs w:val="24"/>
        </w:rPr>
        <w:lastRenderedPageBreak/>
        <w:t>stosowania obowiązku informacyjnego, stosownie do art. 13 ust. 4 lub art. 14 ust. 5 RODO treści oświadczenia Wykonawca nie składa (usunięcie treści oświadczenia np. przez jego wykreślenie).</w:t>
      </w:r>
    </w:p>
    <w:p w14:paraId="4FF6596B" w14:textId="6EDA7B1D" w:rsidR="00BA7120" w:rsidRDefault="00BA7120" w:rsidP="00106B00">
      <w:pPr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Zał</w:t>
      </w:r>
      <w:r w:rsidRPr="00BA7120">
        <w:rPr>
          <w:rFonts w:ascii="Arial" w:eastAsia="TimesNewRoman" w:hAnsi="Arial" w:cs="Arial"/>
          <w:sz w:val="24"/>
          <w:szCs w:val="24"/>
        </w:rPr>
        <w:t>ą</w:t>
      </w:r>
      <w:r w:rsidRPr="00BA7120">
        <w:rPr>
          <w:rFonts w:ascii="Arial" w:hAnsi="Arial" w:cs="Arial"/>
          <w:sz w:val="24"/>
          <w:szCs w:val="24"/>
        </w:rPr>
        <w:t>cznikami do niniejszego formularza, stanowi</w:t>
      </w:r>
      <w:r w:rsidRPr="00BA7120">
        <w:rPr>
          <w:rFonts w:ascii="Arial" w:eastAsia="TimesNewRoman" w:hAnsi="Arial" w:cs="Arial"/>
          <w:sz w:val="24"/>
          <w:szCs w:val="24"/>
        </w:rPr>
        <w:t>ą</w:t>
      </w:r>
      <w:r w:rsidRPr="00BA7120">
        <w:rPr>
          <w:rFonts w:ascii="Arial" w:hAnsi="Arial" w:cs="Arial"/>
          <w:sz w:val="24"/>
          <w:szCs w:val="24"/>
        </w:rPr>
        <w:t>cymi integraln</w:t>
      </w:r>
      <w:r w:rsidRPr="00BA7120">
        <w:rPr>
          <w:rFonts w:ascii="Arial" w:eastAsia="TimesNewRoman" w:hAnsi="Arial" w:cs="Arial"/>
          <w:sz w:val="24"/>
          <w:szCs w:val="24"/>
        </w:rPr>
        <w:t xml:space="preserve">ą </w:t>
      </w:r>
      <w:r w:rsidRPr="00BA7120">
        <w:rPr>
          <w:rFonts w:ascii="Arial" w:hAnsi="Arial" w:cs="Arial"/>
          <w:sz w:val="24"/>
          <w:szCs w:val="24"/>
        </w:rPr>
        <w:t>cz</w:t>
      </w:r>
      <w:r w:rsidRPr="00BA7120">
        <w:rPr>
          <w:rFonts w:ascii="Arial" w:eastAsia="TimesNewRoman" w:hAnsi="Arial" w:cs="Arial"/>
          <w:sz w:val="24"/>
          <w:szCs w:val="24"/>
        </w:rPr>
        <w:t xml:space="preserve">ęść </w:t>
      </w:r>
      <w:r w:rsidRPr="00BA7120">
        <w:rPr>
          <w:rFonts w:ascii="Arial" w:hAnsi="Arial" w:cs="Arial"/>
          <w:sz w:val="24"/>
          <w:szCs w:val="24"/>
        </w:rPr>
        <w:t>oferty s</w:t>
      </w:r>
      <w:r w:rsidRPr="00BA7120">
        <w:rPr>
          <w:rFonts w:ascii="Arial" w:eastAsia="TimesNewRoman" w:hAnsi="Arial" w:cs="Arial"/>
          <w:sz w:val="24"/>
          <w:szCs w:val="24"/>
        </w:rPr>
        <w:t>ą</w:t>
      </w:r>
      <w:r w:rsidRPr="00BA7120">
        <w:rPr>
          <w:rFonts w:ascii="Arial" w:hAnsi="Arial" w:cs="Arial"/>
          <w:sz w:val="24"/>
          <w:szCs w:val="24"/>
        </w:rPr>
        <w:t>:</w:t>
      </w:r>
    </w:p>
    <w:p w14:paraId="4EB201AB" w14:textId="0FACE34C" w:rsidR="00106B00" w:rsidRPr="00737025" w:rsidRDefault="00106B00" w:rsidP="00106B00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025">
        <w:rPr>
          <w:rFonts w:ascii="Arial" w:hAnsi="Arial" w:cs="Arial"/>
          <w:color w:val="000000" w:themeColor="text1"/>
          <w:sz w:val="24"/>
          <w:szCs w:val="24"/>
        </w:rPr>
        <w:t xml:space="preserve">Załącznik nr 1: Oświadczenie o braku podstaw do wykluczenia </w:t>
      </w:r>
    </w:p>
    <w:p w14:paraId="38D135D6" w14:textId="12B3F137" w:rsidR="00BA7120" w:rsidRPr="00BA7120" w:rsidRDefault="00BA7120" w:rsidP="00106B00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0B3606" w14:textId="77777777" w:rsidR="00BA7120" w:rsidRPr="00BA7120" w:rsidRDefault="00BA7120" w:rsidP="00106B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020CB4" w14:textId="6F545851" w:rsidR="00BA7120" w:rsidRPr="00106B00" w:rsidRDefault="00BA7120" w:rsidP="00106B0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B00">
        <w:rPr>
          <w:rFonts w:ascii="Arial" w:hAnsi="Arial" w:cs="Arial"/>
          <w:i/>
          <w:sz w:val="24"/>
          <w:szCs w:val="24"/>
        </w:rPr>
        <w:t>Zamawiający zaleca sporządzenie dokumentu w postaci elektronicznej i</w:t>
      </w:r>
      <w:r w:rsidR="008D1AC1">
        <w:rPr>
          <w:rFonts w:ascii="Arial" w:hAnsi="Arial" w:cs="Arial"/>
          <w:i/>
          <w:sz w:val="24"/>
          <w:szCs w:val="24"/>
        </w:rPr>
        <w:t> </w:t>
      </w:r>
      <w:r w:rsidRPr="00106B00">
        <w:rPr>
          <w:rFonts w:ascii="Arial" w:hAnsi="Arial" w:cs="Arial"/>
          <w:i/>
          <w:sz w:val="24"/>
          <w:szCs w:val="24"/>
        </w:rPr>
        <w:t>podpisanie kwalifikowanym podpisem elektronicznym, podpisem zaufanym bądź podpisem osobistym osoby/osób uprawnionej/</w:t>
      </w:r>
      <w:r w:rsidR="00106B00" w:rsidRPr="00106B00">
        <w:rPr>
          <w:rFonts w:ascii="Arial" w:hAnsi="Arial" w:cs="Arial"/>
          <w:i/>
          <w:sz w:val="24"/>
          <w:szCs w:val="24"/>
        </w:rPr>
        <w:t>-</w:t>
      </w:r>
      <w:proofErr w:type="spellStart"/>
      <w:r w:rsidR="00106B00" w:rsidRPr="00106B00">
        <w:rPr>
          <w:rFonts w:ascii="Arial" w:hAnsi="Arial" w:cs="Arial"/>
          <w:i/>
          <w:sz w:val="24"/>
          <w:szCs w:val="24"/>
        </w:rPr>
        <w:t>ych</w:t>
      </w:r>
      <w:proofErr w:type="spellEnd"/>
      <w:r w:rsidR="00106B00" w:rsidRPr="00106B00">
        <w:rPr>
          <w:rFonts w:ascii="Arial" w:hAnsi="Arial" w:cs="Arial"/>
          <w:i/>
          <w:sz w:val="24"/>
          <w:szCs w:val="24"/>
        </w:rPr>
        <w:t xml:space="preserve"> do reprezentacji Wykonawcy.</w:t>
      </w:r>
    </w:p>
    <w:p w14:paraId="7C725AAF" w14:textId="77777777" w:rsidR="00191CAE" w:rsidRPr="00BA7120" w:rsidRDefault="00191CAE" w:rsidP="00106B00">
      <w:pPr>
        <w:tabs>
          <w:tab w:val="num" w:pos="720"/>
          <w:tab w:val="center" w:pos="51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91CAE" w:rsidRPr="00BA7120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4895" w14:textId="77777777" w:rsidR="0047069D" w:rsidRDefault="0047069D" w:rsidP="00426574">
      <w:pPr>
        <w:spacing w:after="0" w:line="240" w:lineRule="auto"/>
      </w:pPr>
      <w:r>
        <w:separator/>
      </w:r>
    </w:p>
  </w:endnote>
  <w:endnote w:type="continuationSeparator" w:id="0">
    <w:p w14:paraId="1543E32A" w14:textId="77777777" w:rsidR="0047069D" w:rsidRDefault="0047069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E99A" w14:textId="3D568409" w:rsidR="00992B7F" w:rsidRDefault="00386D98" w:rsidP="009E0DC3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3B142F34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894A" w14:textId="77777777" w:rsidR="0047069D" w:rsidRDefault="0047069D" w:rsidP="00426574">
      <w:pPr>
        <w:spacing w:after="0" w:line="240" w:lineRule="auto"/>
      </w:pPr>
      <w:r>
        <w:separator/>
      </w:r>
    </w:p>
  </w:footnote>
  <w:footnote w:type="continuationSeparator" w:id="0">
    <w:p w14:paraId="148621AB" w14:textId="77777777" w:rsidR="0047069D" w:rsidRDefault="0047069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F92317"/>
    <w:multiLevelType w:val="hybridMultilevel"/>
    <w:tmpl w:val="D1CA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A7A50"/>
    <w:multiLevelType w:val="hybridMultilevel"/>
    <w:tmpl w:val="8842CAE6"/>
    <w:lvl w:ilvl="0" w:tplc="4CE8EB5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63D1"/>
    <w:multiLevelType w:val="hybridMultilevel"/>
    <w:tmpl w:val="48E4C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E386FF5"/>
    <w:multiLevelType w:val="multilevel"/>
    <w:tmpl w:val="8EAAA68A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FE5EB2"/>
    <w:multiLevelType w:val="hybridMultilevel"/>
    <w:tmpl w:val="4EDA55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586"/>
    <w:multiLevelType w:val="hybridMultilevel"/>
    <w:tmpl w:val="8452CA6A"/>
    <w:lvl w:ilvl="0" w:tplc="ED42B0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7096">
    <w:abstractNumId w:val="5"/>
  </w:num>
  <w:num w:numId="2" w16cid:durableId="570391992">
    <w:abstractNumId w:val="12"/>
  </w:num>
  <w:num w:numId="3" w16cid:durableId="541207695">
    <w:abstractNumId w:val="14"/>
  </w:num>
  <w:num w:numId="4" w16cid:durableId="1914660634">
    <w:abstractNumId w:val="19"/>
  </w:num>
  <w:num w:numId="5" w16cid:durableId="1771195792">
    <w:abstractNumId w:val="16"/>
  </w:num>
  <w:num w:numId="6" w16cid:durableId="1774401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789151">
    <w:abstractNumId w:val="20"/>
  </w:num>
  <w:num w:numId="8" w16cid:durableId="2077317115">
    <w:abstractNumId w:val="11"/>
  </w:num>
  <w:num w:numId="9" w16cid:durableId="1525750482">
    <w:abstractNumId w:val="1"/>
  </w:num>
  <w:num w:numId="10" w16cid:durableId="104413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8488240">
    <w:abstractNumId w:val="17"/>
  </w:num>
  <w:num w:numId="12" w16cid:durableId="1216158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5762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98739">
    <w:abstractNumId w:val="0"/>
  </w:num>
  <w:num w:numId="15" w16cid:durableId="704452120">
    <w:abstractNumId w:val="6"/>
  </w:num>
  <w:num w:numId="16" w16cid:durableId="186070470">
    <w:abstractNumId w:val="2"/>
  </w:num>
  <w:num w:numId="17" w16cid:durableId="1409570682">
    <w:abstractNumId w:val="8"/>
  </w:num>
  <w:num w:numId="18" w16cid:durableId="81028510">
    <w:abstractNumId w:val="10"/>
  </w:num>
  <w:num w:numId="19" w16cid:durableId="1960404882">
    <w:abstractNumId w:val="18"/>
  </w:num>
  <w:num w:numId="20" w16cid:durableId="1578516920">
    <w:abstractNumId w:val="13"/>
  </w:num>
  <w:num w:numId="21" w16cid:durableId="1625500336">
    <w:abstractNumId w:val="4"/>
  </w:num>
  <w:num w:numId="22" w16cid:durableId="1066683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D75"/>
    <w:rsid w:val="00004065"/>
    <w:rsid w:val="00007847"/>
    <w:rsid w:val="00016F37"/>
    <w:rsid w:val="000222CB"/>
    <w:rsid w:val="00043AB8"/>
    <w:rsid w:val="000455D5"/>
    <w:rsid w:val="00055EF5"/>
    <w:rsid w:val="00076365"/>
    <w:rsid w:val="00084CF4"/>
    <w:rsid w:val="000A48EE"/>
    <w:rsid w:val="000A762D"/>
    <w:rsid w:val="000C413F"/>
    <w:rsid w:val="000C4EF5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06B00"/>
    <w:rsid w:val="00127095"/>
    <w:rsid w:val="00130019"/>
    <w:rsid w:val="00133755"/>
    <w:rsid w:val="00136066"/>
    <w:rsid w:val="0013763E"/>
    <w:rsid w:val="00145AF9"/>
    <w:rsid w:val="001650AD"/>
    <w:rsid w:val="001703A9"/>
    <w:rsid w:val="00191CAE"/>
    <w:rsid w:val="001A57A3"/>
    <w:rsid w:val="001C5B6B"/>
    <w:rsid w:val="001C5D7A"/>
    <w:rsid w:val="001E3FBC"/>
    <w:rsid w:val="00200CE1"/>
    <w:rsid w:val="00204A80"/>
    <w:rsid w:val="002204ED"/>
    <w:rsid w:val="00222C29"/>
    <w:rsid w:val="00230E66"/>
    <w:rsid w:val="0024219A"/>
    <w:rsid w:val="00243344"/>
    <w:rsid w:val="00245032"/>
    <w:rsid w:val="00251867"/>
    <w:rsid w:val="002532AC"/>
    <w:rsid w:val="002574B5"/>
    <w:rsid w:val="00263BFE"/>
    <w:rsid w:val="0026699F"/>
    <w:rsid w:val="002B54DD"/>
    <w:rsid w:val="002C23B6"/>
    <w:rsid w:val="002D2DD1"/>
    <w:rsid w:val="003008BC"/>
    <w:rsid w:val="00306A4A"/>
    <w:rsid w:val="003236FC"/>
    <w:rsid w:val="00340F42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55057"/>
    <w:rsid w:val="00465ECA"/>
    <w:rsid w:val="00466F17"/>
    <w:rsid w:val="0047069D"/>
    <w:rsid w:val="0048693B"/>
    <w:rsid w:val="00486B50"/>
    <w:rsid w:val="00496A4D"/>
    <w:rsid w:val="004D029B"/>
    <w:rsid w:val="00504497"/>
    <w:rsid w:val="00520255"/>
    <w:rsid w:val="005224FF"/>
    <w:rsid w:val="00546198"/>
    <w:rsid w:val="00584528"/>
    <w:rsid w:val="005B7894"/>
    <w:rsid w:val="005C38D5"/>
    <w:rsid w:val="005D0363"/>
    <w:rsid w:val="005F0340"/>
    <w:rsid w:val="005F4B90"/>
    <w:rsid w:val="00600CA3"/>
    <w:rsid w:val="00605C7D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37025"/>
    <w:rsid w:val="00762709"/>
    <w:rsid w:val="00767634"/>
    <w:rsid w:val="00774DA8"/>
    <w:rsid w:val="00774F78"/>
    <w:rsid w:val="00782C99"/>
    <w:rsid w:val="00783FA4"/>
    <w:rsid w:val="007930B8"/>
    <w:rsid w:val="007A04C7"/>
    <w:rsid w:val="007B66BA"/>
    <w:rsid w:val="007C06ED"/>
    <w:rsid w:val="007E77B1"/>
    <w:rsid w:val="007F177C"/>
    <w:rsid w:val="007F1CA7"/>
    <w:rsid w:val="0081421A"/>
    <w:rsid w:val="008319F7"/>
    <w:rsid w:val="00856201"/>
    <w:rsid w:val="00856A10"/>
    <w:rsid w:val="008926FE"/>
    <w:rsid w:val="00894DA6"/>
    <w:rsid w:val="008A1584"/>
    <w:rsid w:val="008A2702"/>
    <w:rsid w:val="008A2CBF"/>
    <w:rsid w:val="008A725E"/>
    <w:rsid w:val="008B2B97"/>
    <w:rsid w:val="008D1AC1"/>
    <w:rsid w:val="008F1FF4"/>
    <w:rsid w:val="009307AD"/>
    <w:rsid w:val="009347C5"/>
    <w:rsid w:val="009411BF"/>
    <w:rsid w:val="0094598A"/>
    <w:rsid w:val="0096249E"/>
    <w:rsid w:val="00971A92"/>
    <w:rsid w:val="009853FC"/>
    <w:rsid w:val="00992B7F"/>
    <w:rsid w:val="0099638B"/>
    <w:rsid w:val="009A1123"/>
    <w:rsid w:val="009A58F8"/>
    <w:rsid w:val="009D3849"/>
    <w:rsid w:val="009E0DC3"/>
    <w:rsid w:val="009F28AA"/>
    <w:rsid w:val="00A10452"/>
    <w:rsid w:val="00A36D42"/>
    <w:rsid w:val="00A46ACC"/>
    <w:rsid w:val="00A70FEA"/>
    <w:rsid w:val="00A80B34"/>
    <w:rsid w:val="00AB1D8E"/>
    <w:rsid w:val="00AE1483"/>
    <w:rsid w:val="00AF0BEF"/>
    <w:rsid w:val="00AF0C4E"/>
    <w:rsid w:val="00B11D15"/>
    <w:rsid w:val="00B13278"/>
    <w:rsid w:val="00B15405"/>
    <w:rsid w:val="00B21324"/>
    <w:rsid w:val="00B22D6D"/>
    <w:rsid w:val="00B330F0"/>
    <w:rsid w:val="00B5312D"/>
    <w:rsid w:val="00B5589F"/>
    <w:rsid w:val="00B71C68"/>
    <w:rsid w:val="00B75291"/>
    <w:rsid w:val="00B82E8D"/>
    <w:rsid w:val="00B833BE"/>
    <w:rsid w:val="00BA7120"/>
    <w:rsid w:val="00BB6B62"/>
    <w:rsid w:val="00BE1C23"/>
    <w:rsid w:val="00BE7385"/>
    <w:rsid w:val="00C03941"/>
    <w:rsid w:val="00C055E6"/>
    <w:rsid w:val="00C15A92"/>
    <w:rsid w:val="00C353FC"/>
    <w:rsid w:val="00C7755A"/>
    <w:rsid w:val="00C933C6"/>
    <w:rsid w:val="00CA3B06"/>
    <w:rsid w:val="00CE0571"/>
    <w:rsid w:val="00CF12B1"/>
    <w:rsid w:val="00CF1EC4"/>
    <w:rsid w:val="00D00ABF"/>
    <w:rsid w:val="00D04D9D"/>
    <w:rsid w:val="00D10138"/>
    <w:rsid w:val="00D3659F"/>
    <w:rsid w:val="00D4040E"/>
    <w:rsid w:val="00D646A0"/>
    <w:rsid w:val="00D70CBD"/>
    <w:rsid w:val="00D92656"/>
    <w:rsid w:val="00DC095A"/>
    <w:rsid w:val="00DF0BB4"/>
    <w:rsid w:val="00E23463"/>
    <w:rsid w:val="00E27D2D"/>
    <w:rsid w:val="00E33C73"/>
    <w:rsid w:val="00E60DD2"/>
    <w:rsid w:val="00E6408D"/>
    <w:rsid w:val="00E650A0"/>
    <w:rsid w:val="00E7029B"/>
    <w:rsid w:val="00E725D9"/>
    <w:rsid w:val="00EA76F2"/>
    <w:rsid w:val="00EC2C35"/>
    <w:rsid w:val="00EC3A70"/>
    <w:rsid w:val="00ED59DD"/>
    <w:rsid w:val="00EF04F7"/>
    <w:rsid w:val="00F00DAB"/>
    <w:rsid w:val="00F01049"/>
    <w:rsid w:val="00F06FDC"/>
    <w:rsid w:val="00F1134C"/>
    <w:rsid w:val="00F20FAB"/>
    <w:rsid w:val="00F2179D"/>
    <w:rsid w:val="00F3740C"/>
    <w:rsid w:val="00F46BA3"/>
    <w:rsid w:val="00F50218"/>
    <w:rsid w:val="00F53DD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C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character" w:customStyle="1" w:styleId="Nagwek3Znak">
    <w:name w:val="Nagłówek 3 Znak"/>
    <w:basedOn w:val="Domylnaczcionkaakapitu"/>
    <w:link w:val="Nagwek3"/>
    <w:uiPriority w:val="9"/>
    <w:rsid w:val="00EC2C3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E650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404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40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4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40E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A71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7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712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7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2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BA7120"/>
    <w:rPr>
      <w:vertAlign w:val="superscript"/>
    </w:rPr>
  </w:style>
  <w:style w:type="character" w:customStyle="1" w:styleId="cf01">
    <w:name w:val="cf01"/>
    <w:basedOn w:val="Domylnaczcionkaakapitu"/>
    <w:rsid w:val="007370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D70A-B209-8347-B5CE-48FA1AD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Wawrowska Magdalena</cp:lastModifiedBy>
  <cp:revision>6</cp:revision>
  <cp:lastPrinted>2022-11-23T10:41:00Z</cp:lastPrinted>
  <dcterms:created xsi:type="dcterms:W3CDTF">2022-10-14T10:38:00Z</dcterms:created>
  <dcterms:modified xsi:type="dcterms:W3CDTF">2022-11-23T10:41:00Z</dcterms:modified>
</cp:coreProperties>
</file>