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4969" w14:textId="13C6A7BE" w:rsidR="00C72143" w:rsidRDefault="00C72143" w:rsidP="00C7214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2234">
        <w:rPr>
          <w:rFonts w:ascii="Times New Roman" w:hAnsi="Times New Roman" w:cs="Times New Roman"/>
          <w:sz w:val="20"/>
          <w:szCs w:val="20"/>
        </w:rPr>
        <w:t>Kuślin, dnia 2</w:t>
      </w:r>
      <w:r w:rsidR="004F46EE">
        <w:rPr>
          <w:rFonts w:ascii="Times New Roman" w:hAnsi="Times New Roman" w:cs="Times New Roman"/>
          <w:sz w:val="20"/>
          <w:szCs w:val="20"/>
        </w:rPr>
        <w:t>7 kwietnia</w:t>
      </w:r>
      <w:r w:rsidRPr="00EC2234">
        <w:rPr>
          <w:rFonts w:ascii="Times New Roman" w:hAnsi="Times New Roman" w:cs="Times New Roman"/>
          <w:sz w:val="20"/>
          <w:szCs w:val="20"/>
        </w:rPr>
        <w:t xml:space="preserve"> 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66C1FF7C" w14:textId="47D4F341" w:rsidR="00141703" w:rsidRPr="00EC2234" w:rsidRDefault="00C72143" w:rsidP="00C721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IDGO.271.1.202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 w:rsidR="003B561C" w:rsidRPr="00EC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14:paraId="391A2582" w14:textId="77777777" w:rsidR="007E7BCF" w:rsidRDefault="007E7BCF" w:rsidP="00E63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92FA03" w14:textId="4D6F333B" w:rsidR="00141703" w:rsidRPr="00611DC9" w:rsidRDefault="007E7BCF" w:rsidP="007E7B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2143">
        <w:rPr>
          <w:rFonts w:ascii="Times New Roman" w:hAnsi="Times New Roman" w:cs="Times New Roman"/>
          <w:sz w:val="20"/>
          <w:szCs w:val="20"/>
        </w:rPr>
        <w:t>D</w:t>
      </w:r>
      <w:r w:rsidR="00C72143" w:rsidRPr="00C72143">
        <w:rPr>
          <w:rFonts w:ascii="Times New Roman" w:hAnsi="Times New Roman" w:cs="Times New Roman"/>
          <w:sz w:val="20"/>
          <w:szCs w:val="20"/>
        </w:rPr>
        <w:t>otyczy</w:t>
      </w:r>
      <w:r>
        <w:rPr>
          <w:rFonts w:ascii="Times New Roman" w:hAnsi="Times New Roman" w:cs="Times New Roman"/>
          <w:sz w:val="20"/>
          <w:szCs w:val="20"/>
        </w:rPr>
        <w:t>:</w:t>
      </w:r>
      <w:r w:rsidR="00C72143" w:rsidRPr="00C7214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Modernizacja oczyszczalni ścieków w Kuślinie”</w:t>
      </w:r>
    </w:p>
    <w:p w14:paraId="138E15A4" w14:textId="3E0D4A8E" w:rsidR="00B01F19" w:rsidRDefault="00B01F19" w:rsidP="00E6319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A6E649" w14:textId="5F630F1C" w:rsidR="00660AD4" w:rsidRDefault="007E7BCF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informuje, że </w:t>
      </w:r>
      <w:r w:rsidR="00611DC9">
        <w:rPr>
          <w:rFonts w:ascii="Times New Roman" w:hAnsi="Times New Roman" w:cs="Times New Roman"/>
          <w:sz w:val="20"/>
          <w:szCs w:val="20"/>
        </w:rPr>
        <w:t xml:space="preserve">w przedmiotowym postępowaniu </w:t>
      </w:r>
      <w:r w:rsidR="00FE5F0F">
        <w:rPr>
          <w:rFonts w:ascii="Times New Roman" w:hAnsi="Times New Roman" w:cs="Times New Roman"/>
          <w:sz w:val="20"/>
          <w:szCs w:val="20"/>
        </w:rPr>
        <w:t>wpłynęło pytanie z prośb</w:t>
      </w:r>
      <w:r w:rsidR="00103B91">
        <w:rPr>
          <w:rFonts w:ascii="Times New Roman" w:hAnsi="Times New Roman" w:cs="Times New Roman"/>
          <w:sz w:val="20"/>
          <w:szCs w:val="20"/>
        </w:rPr>
        <w:t>ą</w:t>
      </w:r>
      <w:r w:rsidR="00FE5F0F">
        <w:rPr>
          <w:rFonts w:ascii="Times New Roman" w:hAnsi="Times New Roman" w:cs="Times New Roman"/>
          <w:sz w:val="20"/>
          <w:szCs w:val="20"/>
        </w:rPr>
        <w:t xml:space="preserve"> o wydłużenie terminu ofert. Zamawiający przychylił się do prośby Wykonawcy, w związku z czym </w:t>
      </w:r>
      <w:r w:rsidR="00611DC9">
        <w:rPr>
          <w:rFonts w:ascii="Times New Roman" w:hAnsi="Times New Roman" w:cs="Times New Roman"/>
          <w:sz w:val="20"/>
          <w:szCs w:val="20"/>
        </w:rPr>
        <w:t>dokonuje zmiany terminu składania i otwarcia ofert. Zmianie ulega również termin związania ofertą.</w:t>
      </w:r>
    </w:p>
    <w:p w14:paraId="7A5F77E7" w14:textId="7FD1DA0B" w:rsidR="003527E8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908748" w14:textId="4EC40DFB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składania ofert: </w:t>
      </w:r>
      <w:r w:rsidR="004F46EE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4F46EE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.2023r. godzina 9:00</w:t>
      </w:r>
    </w:p>
    <w:p w14:paraId="391EF557" w14:textId="04BA34D3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otwarcia ofert:</w:t>
      </w:r>
      <w:r w:rsidRPr="00611DC9">
        <w:rPr>
          <w:rFonts w:ascii="Times New Roman" w:hAnsi="Times New Roman" w:cs="Times New Roman"/>
          <w:sz w:val="20"/>
          <w:szCs w:val="20"/>
        </w:rPr>
        <w:t xml:space="preserve"> </w:t>
      </w:r>
      <w:r w:rsidR="004F46EE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4F46EE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.2023r. godzina 9:30</w:t>
      </w:r>
    </w:p>
    <w:p w14:paraId="5EEEA3E7" w14:textId="32C29484" w:rsidR="00611DC9" w:rsidRP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DC9">
        <w:rPr>
          <w:rFonts w:ascii="Times New Roman" w:hAnsi="Times New Roman" w:cs="Times New Roman"/>
          <w:sz w:val="20"/>
          <w:szCs w:val="20"/>
        </w:rPr>
        <w:t xml:space="preserve">Termin związania ofertą: </w:t>
      </w:r>
      <w:r w:rsidR="004F46EE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4F46EE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 xml:space="preserve">.2023r. </w:t>
      </w:r>
    </w:p>
    <w:sectPr w:rsidR="00611DC9" w:rsidRPr="00611DC9" w:rsidSect="00674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DA3F" w14:textId="77777777" w:rsidR="0073162A" w:rsidRDefault="0073162A" w:rsidP="00926C37">
      <w:pPr>
        <w:spacing w:after="0" w:line="240" w:lineRule="auto"/>
      </w:pPr>
      <w:r>
        <w:separator/>
      </w:r>
    </w:p>
  </w:endnote>
  <w:endnote w:type="continuationSeparator" w:id="0">
    <w:p w14:paraId="6A96132B" w14:textId="77777777" w:rsidR="0073162A" w:rsidRDefault="0073162A" w:rsidP="0092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9012" w14:textId="77777777" w:rsidR="0073162A" w:rsidRDefault="0073162A" w:rsidP="00926C37">
      <w:pPr>
        <w:spacing w:after="0" w:line="240" w:lineRule="auto"/>
      </w:pPr>
      <w:r>
        <w:separator/>
      </w:r>
    </w:p>
  </w:footnote>
  <w:footnote w:type="continuationSeparator" w:id="0">
    <w:p w14:paraId="29515EE5" w14:textId="77777777" w:rsidR="0073162A" w:rsidRDefault="0073162A" w:rsidP="0092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B93E" w14:textId="261AC14D" w:rsidR="00926C37" w:rsidRDefault="00926C37" w:rsidP="00926C37">
    <w:pPr>
      <w:pStyle w:val="Nagwek"/>
      <w:jc w:val="center"/>
    </w:pPr>
    <w:r w:rsidRPr="00D72EED">
      <w:rPr>
        <w:noProof/>
      </w:rPr>
      <w:drawing>
        <wp:inline distT="0" distB="0" distL="0" distR="0" wp14:anchorId="6B767259" wp14:editId="46F83F13">
          <wp:extent cx="1809481" cy="5854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70" cy="58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802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DDD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DD3"/>
    <w:multiLevelType w:val="hybridMultilevel"/>
    <w:tmpl w:val="AA6E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358993">
    <w:abstractNumId w:val="2"/>
  </w:num>
  <w:num w:numId="2" w16cid:durableId="1829900988">
    <w:abstractNumId w:val="1"/>
  </w:num>
  <w:num w:numId="3" w16cid:durableId="200639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03"/>
    <w:rsid w:val="00011C03"/>
    <w:rsid w:val="00103B91"/>
    <w:rsid w:val="00111A55"/>
    <w:rsid w:val="00130426"/>
    <w:rsid w:val="001304F3"/>
    <w:rsid w:val="00141703"/>
    <w:rsid w:val="00263C02"/>
    <w:rsid w:val="003527E8"/>
    <w:rsid w:val="003B561C"/>
    <w:rsid w:val="004F46EE"/>
    <w:rsid w:val="00611DC9"/>
    <w:rsid w:val="00624D86"/>
    <w:rsid w:val="00660AD4"/>
    <w:rsid w:val="00674609"/>
    <w:rsid w:val="006C7195"/>
    <w:rsid w:val="0070525F"/>
    <w:rsid w:val="0073162A"/>
    <w:rsid w:val="007750E6"/>
    <w:rsid w:val="007E7BCF"/>
    <w:rsid w:val="008B7227"/>
    <w:rsid w:val="00926C37"/>
    <w:rsid w:val="00971DD5"/>
    <w:rsid w:val="009C21C7"/>
    <w:rsid w:val="00B01F19"/>
    <w:rsid w:val="00B26B52"/>
    <w:rsid w:val="00C72143"/>
    <w:rsid w:val="00E6319C"/>
    <w:rsid w:val="00E85999"/>
    <w:rsid w:val="00EC2234"/>
    <w:rsid w:val="00FC67C3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3838"/>
  <w15:docId w15:val="{EE0F2E48-1847-4F93-B83D-7E98F0A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1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C37"/>
  </w:style>
  <w:style w:type="paragraph" w:styleId="Stopka">
    <w:name w:val="footer"/>
    <w:basedOn w:val="Normalny"/>
    <w:link w:val="Stopka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0B99-B74D-433D-AC2C-747E95EA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2023-04-27T13:07:00Z</cp:lastPrinted>
  <dcterms:created xsi:type="dcterms:W3CDTF">2023-03-21T12:36:00Z</dcterms:created>
  <dcterms:modified xsi:type="dcterms:W3CDTF">2023-04-27T13:07:00Z</dcterms:modified>
</cp:coreProperties>
</file>