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F3" w:rsidRPr="004C4DB3" w:rsidRDefault="004C4DB3" w:rsidP="004F05F3">
      <w:pPr>
        <w:pStyle w:val="Default"/>
        <w:jc w:val="center"/>
        <w:rPr>
          <w:rFonts w:ascii="Times New Roman" w:hAnsi="Times New Roman" w:cs="Times New Roman"/>
          <w:b/>
        </w:rPr>
      </w:pPr>
      <w:r w:rsidRPr="004C4DB3">
        <w:rPr>
          <w:rFonts w:ascii="Times New Roman" w:hAnsi="Times New Roman" w:cs="Times New Roman"/>
          <w:b/>
        </w:rPr>
        <w:t>Pytania i odpowiedzi nr 3</w:t>
      </w:r>
    </w:p>
    <w:p w:rsidR="004F05F3" w:rsidRPr="004C4DB3" w:rsidRDefault="004F05F3" w:rsidP="004F05F3">
      <w:pPr>
        <w:pStyle w:val="Default"/>
        <w:jc w:val="center"/>
        <w:rPr>
          <w:rFonts w:ascii="Times New Roman" w:hAnsi="Times New Roman" w:cs="Times New Roman"/>
          <w:b/>
        </w:rPr>
      </w:pPr>
    </w:p>
    <w:p w:rsidR="004F05F3" w:rsidRPr="004C4DB3" w:rsidRDefault="004F05F3" w:rsidP="004F05F3">
      <w:pPr>
        <w:pStyle w:val="Default"/>
        <w:rPr>
          <w:rFonts w:ascii="Times New Roman" w:hAnsi="Times New Roman" w:cs="Times New Roman"/>
          <w:b/>
          <w:u w:val="single"/>
        </w:rPr>
      </w:pPr>
      <w:r w:rsidRPr="004C4DB3">
        <w:rPr>
          <w:rFonts w:ascii="Times New Roman" w:hAnsi="Times New Roman" w:cs="Times New Roman"/>
          <w:b/>
          <w:u w:val="single"/>
        </w:rPr>
        <w:t>Pytani</w:t>
      </w:r>
      <w:bookmarkStart w:id="0" w:name="_GoBack"/>
      <w:bookmarkEnd w:id="0"/>
      <w:r w:rsidRPr="004C4DB3">
        <w:rPr>
          <w:rFonts w:ascii="Times New Roman" w:hAnsi="Times New Roman" w:cs="Times New Roman"/>
          <w:b/>
          <w:u w:val="single"/>
        </w:rPr>
        <w:t>a:</w:t>
      </w:r>
    </w:p>
    <w:p w:rsidR="004C4DB3" w:rsidRPr="004C4DB3" w:rsidRDefault="004C4DB3" w:rsidP="004F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4C4DB3" w:rsidRPr="004C4DB3" w:rsidRDefault="004C4DB3" w:rsidP="004C4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4C4DB3">
        <w:rPr>
          <w:rFonts w:ascii="Times New Roman" w:hAnsi="Times New Roman" w:cs="Times New Roman"/>
          <w:sz w:val="24"/>
          <w:szCs w:val="24"/>
        </w:rPr>
        <w:t>„Czy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 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</w:t>
      </w:r>
    </w:p>
    <w:p w:rsidR="004C4DB3" w:rsidRPr="004C4DB3" w:rsidRDefault="004C4DB3" w:rsidP="004F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4C4DB3" w:rsidRPr="004C4DB3" w:rsidRDefault="004C4DB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5F3" w:rsidRPr="004C4DB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DB3">
        <w:rPr>
          <w:rFonts w:ascii="Times New Roman" w:hAnsi="Times New Roman" w:cs="Times New Roman"/>
          <w:b/>
          <w:sz w:val="24"/>
          <w:szCs w:val="24"/>
          <w:u w:val="single"/>
        </w:rPr>
        <w:t>Odpowiedzi na postawione pytania:</w:t>
      </w:r>
    </w:p>
    <w:p w:rsidR="004C4DB3" w:rsidRPr="004C4DB3" w:rsidRDefault="004C4DB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DB3" w:rsidRPr="004C4DB3" w:rsidRDefault="004C4DB3" w:rsidP="004C4D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B3">
        <w:rPr>
          <w:rFonts w:ascii="Times New Roman" w:hAnsi="Times New Roman" w:cs="Times New Roman"/>
          <w:sz w:val="24"/>
          <w:szCs w:val="24"/>
        </w:rPr>
        <w:tab/>
        <w:t>W odpowiedzi na pytanie</w:t>
      </w:r>
      <w:r w:rsidRPr="004C4DB3">
        <w:rPr>
          <w:rFonts w:ascii="Times New Roman" w:hAnsi="Times New Roman" w:cs="Times New Roman"/>
          <w:sz w:val="24"/>
          <w:szCs w:val="24"/>
        </w:rPr>
        <w:t xml:space="preserve"> Zamawiający informuje, że zapis zawarty w pkt 29 załącznika nr 9 do SWZ cyt. „</w:t>
      </w:r>
      <w:r w:rsidRPr="004C4DB3">
        <w:rPr>
          <w:rFonts w:ascii="Times New Roman" w:hAnsi="Times New Roman" w:cs="Times New Roman"/>
          <w:i/>
          <w:sz w:val="24"/>
          <w:szCs w:val="24"/>
        </w:rPr>
        <w:t xml:space="preserve">W przypadku likwidacji stawki WIBOR 3M zostanie ona zastąpiona stawką najbardziej zbliżoną swą wielkością i charakterem do stawki WIBOR 3M” </w:t>
      </w:r>
      <w:r w:rsidRPr="004C4DB3">
        <w:rPr>
          <w:rFonts w:ascii="Times New Roman" w:hAnsi="Times New Roman" w:cs="Times New Roman"/>
          <w:sz w:val="24"/>
          <w:szCs w:val="24"/>
        </w:rPr>
        <w:t>przewiduje możliwość zmiany stawki dla wyliczenia wysokości oprocentowania kredytu. Wybrany Wykonawca zobowiązany jest do zawarcia stosownego zapisu w projekcie umowy w celu możliwości dokonania zmiany umowy w tym zakresie.</w:t>
      </w:r>
    </w:p>
    <w:p w:rsidR="004C4DB3" w:rsidRPr="000269F5" w:rsidRDefault="004C4DB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4DB3" w:rsidRPr="0002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PKO Bank Polsk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937A3"/>
    <w:multiLevelType w:val="hybridMultilevel"/>
    <w:tmpl w:val="194A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0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A7C"/>
    <w:multiLevelType w:val="hybridMultilevel"/>
    <w:tmpl w:val="BF1AF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67BA2AC8"/>
    <w:multiLevelType w:val="hybridMultilevel"/>
    <w:tmpl w:val="BF2EEBBE"/>
    <w:lvl w:ilvl="0" w:tplc="8B9094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7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B846B6"/>
    <w:multiLevelType w:val="hybridMultilevel"/>
    <w:tmpl w:val="D6DEBF34"/>
    <w:lvl w:ilvl="0" w:tplc="DF4A99A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87"/>
    <w:rsid w:val="000269F5"/>
    <w:rsid w:val="00081B87"/>
    <w:rsid w:val="00423AED"/>
    <w:rsid w:val="004C4DB3"/>
    <w:rsid w:val="004F05F3"/>
    <w:rsid w:val="00831C17"/>
    <w:rsid w:val="00957362"/>
    <w:rsid w:val="00B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0103-EBFB-4843-A7C8-90490C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5F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F05F3"/>
    <w:pPr>
      <w:ind w:left="720"/>
      <w:contextualSpacing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4F05F3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F05F3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dcterms:created xsi:type="dcterms:W3CDTF">2023-08-21T11:08:00Z</dcterms:created>
  <dcterms:modified xsi:type="dcterms:W3CDTF">2023-08-23T12:35:00Z</dcterms:modified>
</cp:coreProperties>
</file>