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DE" w:rsidRDefault="00BC59DE" w:rsidP="00BC59D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40999">
        <w:rPr>
          <w:rFonts w:ascii="Times New Roman" w:hAnsi="Times New Roman" w:cs="Times New Roman"/>
          <w:b/>
          <w:bCs/>
        </w:rPr>
        <w:t xml:space="preserve">Opis przedmiotu zamówienia – lokalizacja odbioru odpadów z przybliżoną ilością i częstotliwością </w:t>
      </w:r>
      <w:r>
        <w:rPr>
          <w:rFonts w:ascii="Times New Roman" w:hAnsi="Times New Roman" w:cs="Times New Roman"/>
          <w:b/>
          <w:bCs/>
        </w:rPr>
        <w:t>opróżnień</w:t>
      </w:r>
      <w:r w:rsidRPr="00F40999">
        <w:rPr>
          <w:rFonts w:ascii="Times New Roman" w:hAnsi="Times New Roman" w:cs="Times New Roman"/>
          <w:b/>
          <w:bCs/>
        </w:rPr>
        <w:t>.</w:t>
      </w:r>
    </w:p>
    <w:p w:rsidR="00BC59DE" w:rsidRPr="00F40999" w:rsidRDefault="00BC59DE" w:rsidP="00BC59DE">
      <w:pPr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Y="2761"/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4"/>
        <w:gridCol w:w="1873"/>
        <w:gridCol w:w="2010"/>
        <w:gridCol w:w="1297"/>
        <w:gridCol w:w="1983"/>
        <w:gridCol w:w="973"/>
        <w:gridCol w:w="1134"/>
      </w:tblGrid>
      <w:tr w:rsidR="00BC59DE" w:rsidRPr="003058F7" w:rsidTr="00BC59DE">
        <w:trPr>
          <w:trHeight w:val="630"/>
          <w:tblCellSpacing w:w="0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9DE" w:rsidRPr="00BC59DE" w:rsidRDefault="00BC59DE" w:rsidP="00BC5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D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9DE" w:rsidRPr="00BC59DE" w:rsidRDefault="00BC59DE" w:rsidP="00BC5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DE">
              <w:rPr>
                <w:rFonts w:ascii="Times New Roman" w:hAnsi="Times New Roman" w:cs="Times New Roman"/>
                <w:b/>
                <w:sz w:val="24"/>
                <w:szCs w:val="24"/>
              </w:rPr>
              <w:t>Lokalizacja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9DE" w:rsidRPr="00BC59DE" w:rsidRDefault="00BC59DE" w:rsidP="00BC5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DE">
              <w:rPr>
                <w:rFonts w:ascii="Times New Roman" w:hAnsi="Times New Roman" w:cs="Times New Roman"/>
                <w:b/>
                <w:sz w:val="24"/>
                <w:szCs w:val="24"/>
              </w:rPr>
              <w:t>Rodzaj/</w:t>
            </w:r>
          </w:p>
          <w:p w:rsidR="00BC59DE" w:rsidRPr="00BC59DE" w:rsidRDefault="00BC59DE" w:rsidP="00BC5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DE">
              <w:rPr>
                <w:rFonts w:ascii="Times New Roman" w:hAnsi="Times New Roman" w:cs="Times New Roman"/>
                <w:b/>
                <w:sz w:val="24"/>
                <w:szCs w:val="24"/>
              </w:rPr>
              <w:t>Pojemność pojemników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9DE" w:rsidRPr="00BC59DE" w:rsidRDefault="00BC59DE" w:rsidP="00BC5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DE">
              <w:rPr>
                <w:rFonts w:ascii="Times New Roman" w:hAnsi="Times New Roman" w:cs="Times New Roman"/>
                <w:b/>
                <w:sz w:val="24"/>
                <w:szCs w:val="24"/>
              </w:rPr>
              <w:t>Ilość pojemników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9DE" w:rsidRPr="00BC59DE" w:rsidRDefault="00BC59DE" w:rsidP="00BC5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DE">
              <w:rPr>
                <w:rFonts w:ascii="Times New Roman" w:hAnsi="Times New Roman" w:cs="Times New Roman"/>
                <w:b/>
                <w:sz w:val="24"/>
                <w:szCs w:val="24"/>
              </w:rPr>
              <w:t>Częstotliwość</w:t>
            </w:r>
          </w:p>
          <w:p w:rsidR="00BC59DE" w:rsidRPr="00BC59DE" w:rsidRDefault="00BC59DE" w:rsidP="00BC5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DE">
              <w:rPr>
                <w:rFonts w:ascii="Times New Roman" w:hAnsi="Times New Roman" w:cs="Times New Roman"/>
                <w:b/>
                <w:sz w:val="24"/>
                <w:szCs w:val="24"/>
              </w:rPr>
              <w:t>opróżniania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9DE" w:rsidRPr="00BC59DE" w:rsidRDefault="00BC59DE" w:rsidP="00BC5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DE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  <w:p w:rsidR="00BC59DE" w:rsidRPr="00BC59DE" w:rsidRDefault="00BC59DE" w:rsidP="00BC5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9DE" w:rsidRPr="00BC59DE" w:rsidRDefault="00BC59DE" w:rsidP="00BC5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</w:p>
          <w:p w:rsidR="00BC59DE" w:rsidRPr="00BC59DE" w:rsidRDefault="00BC59DE" w:rsidP="00BC5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DE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</w:tr>
      <w:tr w:rsidR="00BC59DE" w:rsidRPr="003058F7" w:rsidTr="00BC59DE">
        <w:trPr>
          <w:trHeight w:val="29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9DE" w:rsidRPr="00BC59DE" w:rsidRDefault="00BC59DE" w:rsidP="00BC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9DE" w:rsidRPr="00BC59DE" w:rsidRDefault="00BC59DE" w:rsidP="00BC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DE">
              <w:rPr>
                <w:rFonts w:ascii="Times New Roman" w:hAnsi="Times New Roman" w:cs="Times New Roman"/>
                <w:sz w:val="24"/>
                <w:szCs w:val="24"/>
              </w:rPr>
              <w:t xml:space="preserve">Europejskie Centrum Bajki im. Koziołka Matołka </w:t>
            </w:r>
            <w:r w:rsidRPr="00BC59DE">
              <w:rPr>
                <w:rFonts w:ascii="Times New Roman" w:hAnsi="Times New Roman" w:cs="Times New Roman"/>
                <w:sz w:val="24"/>
                <w:szCs w:val="24"/>
              </w:rPr>
              <w:br/>
              <w:t>w Pacanowie</w:t>
            </w:r>
            <w:r w:rsidRPr="00BC59DE">
              <w:rPr>
                <w:rFonts w:ascii="Times New Roman" w:hAnsi="Times New Roman" w:cs="Times New Roman"/>
                <w:sz w:val="24"/>
                <w:szCs w:val="24"/>
              </w:rPr>
              <w:br/>
              <w:t>u</w:t>
            </w:r>
            <w:r w:rsidRPr="00BC59DE">
              <w:rPr>
                <w:rFonts w:ascii="Times New Roman" w:hAnsi="Times New Roman" w:cs="Times New Roman"/>
                <w:sz w:val="24"/>
                <w:szCs w:val="24"/>
              </w:rPr>
              <w:t>l. K. Makuszyńskiego 1</w:t>
            </w:r>
            <w:r w:rsidRPr="00BC59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59DE">
              <w:rPr>
                <w:rFonts w:ascii="Times New Roman" w:hAnsi="Times New Roman" w:cs="Times New Roman"/>
                <w:sz w:val="24"/>
                <w:szCs w:val="24"/>
              </w:rPr>
              <w:t>28-133 Pacanów</w:t>
            </w:r>
          </w:p>
          <w:p w:rsidR="00BC59DE" w:rsidRPr="00BC59DE" w:rsidRDefault="00BC59DE" w:rsidP="00BC5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9DE" w:rsidRPr="00BC59DE" w:rsidRDefault="00BC59DE" w:rsidP="00BC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E">
              <w:rPr>
                <w:rFonts w:ascii="Times New Roman" w:hAnsi="Times New Roman" w:cs="Times New Roman"/>
                <w:sz w:val="24"/>
                <w:szCs w:val="24"/>
              </w:rPr>
              <w:t xml:space="preserve">pojemnik 1100l </w:t>
            </w:r>
            <w:r w:rsidRPr="00BC59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59DE">
              <w:rPr>
                <w:rFonts w:ascii="Times New Roman" w:hAnsi="Times New Roman" w:cs="Times New Roman"/>
                <w:sz w:val="24"/>
                <w:szCs w:val="24"/>
              </w:rPr>
              <w:t>do odpadów segregowanych</w:t>
            </w:r>
            <w:r w:rsidRPr="00BC59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59DE">
              <w:rPr>
                <w:rFonts w:ascii="Times New Roman" w:hAnsi="Times New Roman" w:cs="Times New Roman"/>
                <w:sz w:val="24"/>
                <w:szCs w:val="24"/>
              </w:rPr>
              <w:t xml:space="preserve"> i niesegregowanych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9DE" w:rsidRPr="00BC59DE" w:rsidRDefault="00BC59DE" w:rsidP="00BC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9DE" w:rsidRPr="00BC59DE" w:rsidRDefault="00BC59DE" w:rsidP="00BC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E">
              <w:rPr>
                <w:rFonts w:ascii="Times New Roman" w:hAnsi="Times New Roman" w:cs="Times New Roman"/>
                <w:sz w:val="24"/>
                <w:szCs w:val="24"/>
              </w:rPr>
              <w:t xml:space="preserve">2 x w miesiącu, </w:t>
            </w:r>
            <w:r w:rsidRPr="00BC59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tym: </w:t>
            </w:r>
            <w:r w:rsidRPr="00BC59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59DE">
              <w:rPr>
                <w:rFonts w:ascii="Times New Roman" w:hAnsi="Times New Roman" w:cs="Times New Roman"/>
                <w:sz w:val="24"/>
                <w:szCs w:val="24"/>
              </w:rPr>
              <w:t>1 x segregowane</w:t>
            </w:r>
            <w:r w:rsidRPr="00BC59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59DE">
              <w:rPr>
                <w:rFonts w:ascii="Times New Roman" w:hAnsi="Times New Roman" w:cs="Times New Roman"/>
                <w:sz w:val="24"/>
                <w:szCs w:val="24"/>
              </w:rPr>
              <w:t>1 x niesegregowane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9DE" w:rsidRPr="00BC59DE" w:rsidRDefault="00BC59DE" w:rsidP="00BC5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9DE" w:rsidRPr="00BC59DE" w:rsidRDefault="00BC59DE" w:rsidP="00BC5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E" w:rsidRPr="003058F7" w:rsidTr="00BC59DE">
        <w:trPr>
          <w:trHeight w:val="22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59DE" w:rsidRPr="00BC59DE" w:rsidRDefault="00BC59DE" w:rsidP="00BC5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E" w:rsidRPr="00BC59DE" w:rsidRDefault="00BC59DE" w:rsidP="00BC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59DE" w:rsidRPr="00BC59DE" w:rsidRDefault="00BC59DE" w:rsidP="00BC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E">
              <w:rPr>
                <w:rFonts w:ascii="Times New Roman" w:hAnsi="Times New Roman" w:cs="Times New Roman"/>
                <w:sz w:val="24"/>
                <w:szCs w:val="24"/>
              </w:rPr>
              <w:t>Europejskie Centrum Bajki im. Koziołka Matołka w Pacanowie</w:t>
            </w:r>
            <w:r w:rsidRPr="00BC59DE">
              <w:rPr>
                <w:rFonts w:ascii="Times New Roman" w:hAnsi="Times New Roman" w:cs="Times New Roman"/>
                <w:sz w:val="24"/>
                <w:szCs w:val="24"/>
              </w:rPr>
              <w:br/>
              <w:t>u</w:t>
            </w:r>
            <w:r w:rsidRPr="00BC59DE">
              <w:rPr>
                <w:rFonts w:ascii="Times New Roman" w:hAnsi="Times New Roman" w:cs="Times New Roman"/>
                <w:sz w:val="24"/>
                <w:szCs w:val="24"/>
              </w:rPr>
              <w:t>l. Słupska 31</w:t>
            </w:r>
            <w:r w:rsidRPr="00BC59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59DE">
              <w:rPr>
                <w:rFonts w:ascii="Times New Roman" w:hAnsi="Times New Roman" w:cs="Times New Roman"/>
                <w:sz w:val="24"/>
                <w:szCs w:val="24"/>
              </w:rPr>
              <w:t>28-133 Pacanów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59DE" w:rsidRPr="00BC59DE" w:rsidRDefault="00BC59DE" w:rsidP="00BC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E">
              <w:rPr>
                <w:rFonts w:ascii="Times New Roman" w:hAnsi="Times New Roman" w:cs="Times New Roman"/>
                <w:sz w:val="24"/>
                <w:szCs w:val="24"/>
              </w:rPr>
              <w:t>120 l do odpadów segregowanych</w:t>
            </w:r>
            <w:r w:rsidRPr="00BC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9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59DE">
              <w:rPr>
                <w:rFonts w:ascii="Times New Roman" w:hAnsi="Times New Roman" w:cs="Times New Roman"/>
                <w:sz w:val="24"/>
                <w:szCs w:val="24"/>
              </w:rPr>
              <w:t>i niesegregowanych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59DE" w:rsidRPr="00BC59DE" w:rsidRDefault="00BC59DE" w:rsidP="00BC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59DE" w:rsidRPr="00BC59DE" w:rsidRDefault="00BC59DE" w:rsidP="00BC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E">
              <w:rPr>
                <w:rFonts w:ascii="Times New Roman" w:hAnsi="Times New Roman" w:cs="Times New Roman"/>
                <w:sz w:val="24"/>
                <w:szCs w:val="24"/>
              </w:rPr>
              <w:t xml:space="preserve">2 x w miesiącu, </w:t>
            </w:r>
            <w:r w:rsidRPr="00BC59DE">
              <w:rPr>
                <w:rFonts w:ascii="Times New Roman" w:hAnsi="Times New Roman" w:cs="Times New Roman"/>
                <w:sz w:val="24"/>
                <w:szCs w:val="24"/>
              </w:rPr>
              <w:br/>
              <w:t>w tym:</w:t>
            </w:r>
            <w:r w:rsidRPr="00BC59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59DE">
              <w:rPr>
                <w:rFonts w:ascii="Times New Roman" w:hAnsi="Times New Roman" w:cs="Times New Roman"/>
                <w:sz w:val="24"/>
                <w:szCs w:val="24"/>
              </w:rPr>
              <w:t>1 x segregowane</w:t>
            </w:r>
            <w:r w:rsidRPr="00BC59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59DE">
              <w:rPr>
                <w:rFonts w:ascii="Times New Roman" w:hAnsi="Times New Roman" w:cs="Times New Roman"/>
                <w:sz w:val="24"/>
                <w:szCs w:val="24"/>
              </w:rPr>
              <w:t>1 x niesegregowane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9DE" w:rsidRPr="00BC59DE" w:rsidRDefault="00BC59DE" w:rsidP="00BC5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9DE" w:rsidRPr="00BC59DE" w:rsidRDefault="00BC59DE" w:rsidP="00BC5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D9B" w:rsidRPr="00BC59DE" w:rsidRDefault="009E3D9B" w:rsidP="00BC59DE">
      <w:pPr>
        <w:spacing w:after="0"/>
        <w:rPr>
          <w:rFonts w:ascii="Times New Roman" w:hAnsi="Times New Roman" w:cs="Times New Roman"/>
        </w:rPr>
      </w:pPr>
    </w:p>
    <w:sectPr w:rsidR="009E3D9B" w:rsidRPr="00BC59DE" w:rsidSect="009E3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59DE"/>
    <w:rsid w:val="00586A9C"/>
    <w:rsid w:val="006133BC"/>
    <w:rsid w:val="009E3D9B"/>
    <w:rsid w:val="00BC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Theme="minorHAnsi" w:hAnsi="PT Sans" w:cstheme="minorBidi"/>
        <w:sz w:val="22"/>
        <w:szCs w:val="22"/>
        <w:lang w:val="pl-PL" w:eastAsia="en-US" w:bidi="ar-SA"/>
      </w:rPr>
    </w:rPrDefault>
    <w:pPrDefault>
      <w:pPr>
        <w:ind w:left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9DE"/>
    <w:pPr>
      <w:spacing w:after="200" w:line="276" w:lineRule="auto"/>
      <w:ind w:left="0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2020-02-18T13:52:00Z</dcterms:created>
  <dcterms:modified xsi:type="dcterms:W3CDTF">2020-02-18T13:54:00Z</dcterms:modified>
</cp:coreProperties>
</file>