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4817AD8D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DB5790">
        <w:t xml:space="preserve"> </w:t>
      </w:r>
      <w:r>
        <w:t>przy ul.</w:t>
      </w:r>
      <w:r w:rsidR="002C2632">
        <w:t xml:space="preserve"> </w:t>
      </w:r>
      <w:r w:rsidR="00493ADA">
        <w:t>Bema 7/1</w:t>
      </w:r>
      <w:r w:rsidR="00706E5B">
        <w:t xml:space="preserve"> </w:t>
      </w:r>
      <w:r>
        <w:t>w Szczecinie</w:t>
      </w:r>
    </w:p>
    <w:p w14:paraId="58E52D0C" w14:textId="4C7FC76D" w:rsidR="00FF381B" w:rsidRDefault="00FF381B">
      <w:r w:rsidRPr="00A34C19">
        <w:rPr>
          <w:b/>
          <w:bCs/>
        </w:rPr>
        <w:t>Powierzchnia użytkowa</w:t>
      </w:r>
      <w:r w:rsidR="00C20EC6"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</w:t>
      </w:r>
      <w:r w:rsidR="00493ADA">
        <w:t>33,14</w:t>
      </w:r>
      <w:r w:rsidR="006D4EA2">
        <w:t xml:space="preserve"> </w:t>
      </w:r>
      <w:r>
        <w:t>m</w:t>
      </w:r>
      <w:r w:rsidRPr="00B12ADC">
        <w:rPr>
          <w:vertAlign w:val="superscript"/>
        </w:rPr>
        <w:t>2</w:t>
      </w:r>
    </w:p>
    <w:p w14:paraId="4AD13CE8" w14:textId="7BFB1F47" w:rsidR="00FF381B" w:rsidRPr="00A34C19" w:rsidRDefault="00FF381B">
      <w:pPr>
        <w:rPr>
          <w:b/>
          <w:bCs/>
        </w:rPr>
      </w:pPr>
      <w:r w:rsidRPr="00A34C19">
        <w:rPr>
          <w:b/>
          <w:bCs/>
        </w:rPr>
        <w:t>Zakres robót obejmuje m.in.:</w:t>
      </w:r>
    </w:p>
    <w:p w14:paraId="6BEBD443" w14:textId="431BD32B" w:rsidR="00C006DD" w:rsidRPr="002E001B" w:rsidRDefault="00C006DD" w:rsidP="006552CC">
      <w:pPr>
        <w:spacing w:after="0"/>
        <w:rPr>
          <w:b/>
        </w:rPr>
      </w:pPr>
      <w:r w:rsidRPr="002E001B">
        <w:rPr>
          <w:b/>
        </w:rPr>
        <w:t>I. Roboty budowlane:</w:t>
      </w:r>
    </w:p>
    <w:p w14:paraId="0B7AFF27" w14:textId="286BB24F" w:rsidR="00C342ED" w:rsidRDefault="00FF381B" w:rsidP="00A34C19">
      <w:pPr>
        <w:spacing w:after="0"/>
      </w:pPr>
      <w:r>
        <w:t xml:space="preserve">- </w:t>
      </w:r>
      <w:r w:rsidR="00C342ED">
        <w:t>prace rozbiórkowe</w:t>
      </w:r>
      <w:r w:rsidR="007F350E">
        <w:t>: demontaż posadzki oraz okładzin ściennych),</w:t>
      </w:r>
    </w:p>
    <w:p w14:paraId="6CBC1D57" w14:textId="5D4978AB" w:rsidR="00F16431" w:rsidRDefault="00C342ED" w:rsidP="00A34C19">
      <w:pPr>
        <w:spacing w:after="0"/>
      </w:pPr>
      <w:r>
        <w:t xml:space="preserve">- </w:t>
      </w:r>
      <w:r w:rsidR="00FF381B">
        <w:t>gruntowanie podłoża ścian i sufitów,</w:t>
      </w:r>
    </w:p>
    <w:p w14:paraId="0E316F37" w14:textId="32E10461" w:rsidR="007F350E" w:rsidRDefault="007F350E" w:rsidP="00A34C19">
      <w:pPr>
        <w:spacing w:after="0"/>
      </w:pPr>
      <w:r>
        <w:t>- montaż narożników aluminiowych,</w:t>
      </w:r>
    </w:p>
    <w:p w14:paraId="2B5AB1DC" w14:textId="351D1D85" w:rsidR="00F874DA" w:rsidRDefault="006D4EA2" w:rsidP="00A34C19">
      <w:pPr>
        <w:spacing w:after="0"/>
      </w:pPr>
      <w:r>
        <w:t>- odbicie i wykonanie tynków na ścianach</w:t>
      </w:r>
      <w:r w:rsidR="008C1321">
        <w:t xml:space="preserve"> i sufitach</w:t>
      </w:r>
      <w:r w:rsidR="00493ADA">
        <w:t xml:space="preserve"> (przedpokój wyrównanie powierzchni ścian)</w:t>
      </w:r>
      <w:r>
        <w:t>,</w:t>
      </w:r>
    </w:p>
    <w:p w14:paraId="143DC177" w14:textId="5BA12813" w:rsidR="007F350E" w:rsidRDefault="007F350E" w:rsidP="00A34C19">
      <w:pPr>
        <w:spacing w:after="0"/>
      </w:pPr>
      <w:r>
        <w:t>- wykona jednowarstwowej gładzi (ściany i sufity),</w:t>
      </w:r>
    </w:p>
    <w:p w14:paraId="23C6383B" w14:textId="5884F8E8" w:rsidR="000B07C8" w:rsidRDefault="000B07C8" w:rsidP="00A34C19">
      <w:pPr>
        <w:spacing w:after="0"/>
      </w:pPr>
      <w:r>
        <w:t>- wykonanie</w:t>
      </w:r>
      <w:r w:rsidR="008C1321">
        <w:t xml:space="preserve"> </w:t>
      </w:r>
      <w:r>
        <w:t xml:space="preserve">warstwy wyrównawczej pod </w:t>
      </w:r>
      <w:r w:rsidR="007F350E">
        <w:t xml:space="preserve">płytki oraz panele podłogowe, </w:t>
      </w:r>
    </w:p>
    <w:p w14:paraId="2A95DBCE" w14:textId="4AF49484" w:rsidR="006D4EA2" w:rsidRDefault="006D4EA2" w:rsidP="00A34C19">
      <w:pPr>
        <w:spacing w:after="0"/>
      </w:pPr>
      <w:r>
        <w:t xml:space="preserve">- ułożenie </w:t>
      </w:r>
      <w:r w:rsidR="000A23BB">
        <w:t>paneli podłogowych AC4</w:t>
      </w:r>
      <w:r w:rsidR="00CE3131">
        <w:t xml:space="preserve"> wraz z </w:t>
      </w:r>
      <w:r w:rsidR="000A23BB">
        <w:t>listwami</w:t>
      </w:r>
      <w:r w:rsidR="000B07C8">
        <w:t>,</w:t>
      </w:r>
    </w:p>
    <w:p w14:paraId="5E78BE23" w14:textId="5F948BD7" w:rsidR="00272A19" w:rsidRDefault="00AB7FDD" w:rsidP="00A34C19">
      <w:pPr>
        <w:spacing w:after="0"/>
      </w:pPr>
      <w:r>
        <w:t>- układanie płytek ściennych</w:t>
      </w:r>
      <w:r w:rsidR="000A23BB">
        <w:t xml:space="preserve"> oraz podłogowych</w:t>
      </w:r>
      <w:r w:rsidR="00253854">
        <w:t>,</w:t>
      </w:r>
    </w:p>
    <w:p w14:paraId="1719DCCB" w14:textId="1ADB8C49" w:rsidR="000A23BB" w:rsidRDefault="00FF381B" w:rsidP="00A34C19">
      <w:pPr>
        <w:spacing w:after="0"/>
      </w:pPr>
      <w:r>
        <w:t xml:space="preserve">- </w:t>
      </w:r>
      <w:r w:rsidR="000A23BB">
        <w:t>wykonanie zabudowy ściennej wraz ze wstawieniem drzwiczek rewizyjnych</w:t>
      </w:r>
      <w:r w:rsidR="00493ADA">
        <w:t>- łazienka</w:t>
      </w:r>
      <w:r w:rsidR="007F350E">
        <w:t>,</w:t>
      </w:r>
      <w:r w:rsidR="000A23BB">
        <w:t xml:space="preserve"> </w:t>
      </w:r>
    </w:p>
    <w:p w14:paraId="0B6E2D22" w14:textId="43016E1D" w:rsidR="00752BFC" w:rsidRDefault="000A23BB" w:rsidP="00A34C19">
      <w:pPr>
        <w:spacing w:after="0"/>
      </w:pPr>
      <w:r>
        <w:t xml:space="preserve">- </w:t>
      </w:r>
      <w:r w:rsidR="00FF381B">
        <w:t xml:space="preserve">dwukrotne malowanie farbami emulsyjnymi ścian i sufitów, </w:t>
      </w:r>
    </w:p>
    <w:p w14:paraId="069FA655" w14:textId="186522F8" w:rsidR="006D4EA2" w:rsidRDefault="0045722B" w:rsidP="00A34C19">
      <w:pPr>
        <w:spacing w:after="0"/>
      </w:pPr>
      <w:r>
        <w:t xml:space="preserve">- </w:t>
      </w:r>
      <w:r w:rsidR="00493ADA">
        <w:t>k</w:t>
      </w:r>
      <w:r w:rsidR="00493ADA" w:rsidRPr="00493ADA">
        <w:t>onserwacja, regulacja, wymiana uszczelek stolarki okiennej oraz drzwiowej</w:t>
      </w:r>
    </w:p>
    <w:p w14:paraId="3FDB9A02" w14:textId="29880B4B" w:rsidR="00AB7FDD" w:rsidRDefault="00677E35" w:rsidP="00A34C19">
      <w:pPr>
        <w:spacing w:after="0"/>
      </w:pPr>
      <w:r>
        <w:t>-</w:t>
      </w:r>
      <w:r w:rsidR="00493ADA">
        <w:t xml:space="preserve"> dwukrotne malowanie ościeżnic oraz szafki (przedpokój),</w:t>
      </w:r>
    </w:p>
    <w:p w14:paraId="3B961A23" w14:textId="795EB1A2" w:rsidR="00C006DD" w:rsidRDefault="00C006DD" w:rsidP="00A34C19">
      <w:pPr>
        <w:spacing w:after="0"/>
      </w:pPr>
      <w:r>
        <w:t>- prace porządkowe,</w:t>
      </w:r>
    </w:p>
    <w:p w14:paraId="1F9B6D8B" w14:textId="5257994D" w:rsidR="004B5C04" w:rsidRDefault="00C006DD" w:rsidP="007012FA">
      <w:pPr>
        <w:spacing w:after="0" w:line="240" w:lineRule="auto"/>
      </w:pPr>
      <w:r>
        <w:t>- utylizacja odpadów budowlanych</w:t>
      </w:r>
      <w:r w:rsidR="00851CF3">
        <w:t>.</w:t>
      </w:r>
      <w:bookmarkStart w:id="0" w:name="_GoBack"/>
      <w:bookmarkEnd w:id="0"/>
    </w:p>
    <w:p w14:paraId="2E779B5C" w14:textId="58EF4E61" w:rsidR="000A23BB" w:rsidRDefault="004A4F65" w:rsidP="007012FA">
      <w:pPr>
        <w:spacing w:line="240" w:lineRule="auto"/>
        <w:rPr>
          <w:b/>
          <w:bCs/>
        </w:rPr>
      </w:pPr>
      <w:r>
        <w:rPr>
          <w:b/>
          <w:bCs/>
        </w:rPr>
        <w:t>II Roboty sanitarne:</w:t>
      </w:r>
    </w:p>
    <w:p w14:paraId="6680A715" w14:textId="77777777" w:rsidR="006273E7" w:rsidRDefault="006273E7" w:rsidP="007012FA">
      <w:pPr>
        <w:tabs>
          <w:tab w:val="left" w:pos="286"/>
        </w:tabs>
        <w:spacing w:after="0" w:line="240" w:lineRule="auto"/>
      </w:pPr>
      <w:r>
        <w:t>- demontaż armatury kuchennej i łazienkowej (zlewozmywak, brodzik, ustęp, podgrzewacz  itp.)</w:t>
      </w:r>
    </w:p>
    <w:p w14:paraId="7096CFEE" w14:textId="77777777" w:rsidR="006273E7" w:rsidRDefault="006273E7" w:rsidP="007012FA">
      <w:pPr>
        <w:tabs>
          <w:tab w:val="left" w:pos="286"/>
        </w:tabs>
        <w:spacing w:after="0" w:line="240" w:lineRule="auto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64B3CE9A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6109CE93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5046B511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montaż pojemnościowego podgrzewacza wody w łazience i przepływowego w kuchni</w:t>
      </w:r>
    </w:p>
    <w:p w14:paraId="439D3AF2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wymiana kratek wentylacyjnych i montaż nawiewników</w:t>
      </w:r>
    </w:p>
    <w:p w14:paraId="01EB33BA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372C29EF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 xml:space="preserve">- wymiana instalacji gazowej </w:t>
      </w:r>
    </w:p>
    <w:p w14:paraId="3451749E" w14:textId="7777777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malowanie rurociągów</w:t>
      </w:r>
    </w:p>
    <w:p w14:paraId="33F3A41F" w14:textId="77777777" w:rsidR="006273E7" w:rsidRDefault="006273E7" w:rsidP="006273E7">
      <w:pPr>
        <w:tabs>
          <w:tab w:val="left" w:pos="286"/>
        </w:tabs>
        <w:spacing w:after="0" w:line="100" w:lineRule="atLeast"/>
      </w:pPr>
      <w:r>
        <w:t>- montaż wodomierzy</w:t>
      </w:r>
    </w:p>
    <w:p w14:paraId="24EC011F" w14:textId="77777777" w:rsidR="006273E7" w:rsidRDefault="006273E7" w:rsidP="006273E7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0CF3BD29" w14:textId="72D81EC7" w:rsidR="006273E7" w:rsidRDefault="006273E7" w:rsidP="006273E7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74F8B806" w14:textId="5DF670F0" w:rsidR="007012FA" w:rsidRDefault="00251D73" w:rsidP="00961A1E">
      <w:pPr>
        <w:tabs>
          <w:tab w:val="left" w:pos="286"/>
        </w:tabs>
        <w:spacing w:after="0" w:line="100" w:lineRule="atLeast"/>
        <w:ind w:left="14"/>
      </w:pPr>
      <w:r w:rsidRPr="00251D73">
        <w:t xml:space="preserve">- wykonanie </w:t>
      </w:r>
      <w:proofErr w:type="spellStart"/>
      <w:r w:rsidRPr="00251D73">
        <w:t>rekontroli</w:t>
      </w:r>
      <w:proofErr w:type="spellEnd"/>
      <w:r w:rsidRPr="00251D73">
        <w:t xml:space="preserve"> kominiarskiej potwierdzającej prawidłowość zamontowanych urządzeń lub podłączeń kominowych</w:t>
      </w:r>
    </w:p>
    <w:p w14:paraId="4DF08396" w14:textId="534846EE" w:rsidR="007012FA" w:rsidRPr="00FF6460" w:rsidRDefault="007012FA" w:rsidP="007012FA">
      <w:pPr>
        <w:spacing w:after="0"/>
        <w:rPr>
          <w:b/>
        </w:rPr>
      </w:pPr>
      <w:r w:rsidRPr="00FF6460">
        <w:rPr>
          <w:b/>
        </w:rPr>
        <w:t>III Roboty elektryczne:</w:t>
      </w:r>
    </w:p>
    <w:p w14:paraId="4FD5B387" w14:textId="77777777" w:rsidR="007012FA" w:rsidRDefault="007012FA" w:rsidP="00835DCF">
      <w:pPr>
        <w:spacing w:after="0"/>
      </w:pPr>
      <w:r>
        <w:t>-</w:t>
      </w:r>
      <w:r w:rsidRPr="007012FA">
        <w:t>wymiana osprzętu elektrycznego</w:t>
      </w:r>
    </w:p>
    <w:p w14:paraId="4CA4B528" w14:textId="77777777" w:rsidR="007012FA" w:rsidRDefault="007012FA" w:rsidP="00835DCF">
      <w:pPr>
        <w:spacing w:after="0"/>
      </w:pPr>
      <w:r>
        <w:t>-</w:t>
      </w:r>
      <w:r w:rsidRPr="007012FA">
        <w:t xml:space="preserve">wymiana WLZ, </w:t>
      </w:r>
    </w:p>
    <w:p w14:paraId="46847F8E" w14:textId="77777777" w:rsidR="007012FA" w:rsidRDefault="007012FA" w:rsidP="00835DCF">
      <w:pPr>
        <w:spacing w:after="0"/>
      </w:pPr>
      <w:r>
        <w:t>-</w:t>
      </w:r>
      <w:r w:rsidRPr="007012FA">
        <w:t xml:space="preserve">uzgodnienie schematu jednokreskowego, wzrost mocy 6kW,  </w:t>
      </w:r>
    </w:p>
    <w:p w14:paraId="5EDC5EE0" w14:textId="77777777" w:rsidR="007012FA" w:rsidRDefault="007012FA" w:rsidP="00835DCF">
      <w:pPr>
        <w:spacing w:after="0"/>
      </w:pPr>
      <w:r>
        <w:t>-</w:t>
      </w:r>
      <w:r w:rsidRPr="007012FA">
        <w:t xml:space="preserve">montaż zabezpieczenia </w:t>
      </w:r>
      <w:proofErr w:type="spellStart"/>
      <w:r w:rsidRPr="007012FA">
        <w:t>przedlicznikowego</w:t>
      </w:r>
      <w:proofErr w:type="spellEnd"/>
      <w:r w:rsidRPr="007012FA">
        <w:t xml:space="preserve">,  </w:t>
      </w:r>
    </w:p>
    <w:p w14:paraId="4985F421" w14:textId="77777777" w:rsidR="007012FA" w:rsidRDefault="007012FA" w:rsidP="00835DCF">
      <w:pPr>
        <w:spacing w:after="0"/>
      </w:pPr>
      <w:r>
        <w:t>-</w:t>
      </w:r>
      <w:r w:rsidRPr="007012FA">
        <w:t xml:space="preserve">doprowadzenie trzech nowych obwodów pod grzejniki elektryczne i podgrzewacz wody, </w:t>
      </w:r>
    </w:p>
    <w:p w14:paraId="2EFD199B" w14:textId="77777777" w:rsidR="007012FA" w:rsidRDefault="007012FA" w:rsidP="00835DCF">
      <w:pPr>
        <w:spacing w:after="0"/>
      </w:pPr>
      <w:r>
        <w:t>-</w:t>
      </w:r>
      <w:r w:rsidRPr="007012FA">
        <w:t xml:space="preserve">montaż grzejników elektrycznych, </w:t>
      </w:r>
    </w:p>
    <w:p w14:paraId="1D319CFC" w14:textId="77777777" w:rsidR="007012FA" w:rsidRDefault="007012FA" w:rsidP="00835DCF">
      <w:pPr>
        <w:spacing w:after="0"/>
      </w:pPr>
      <w:r>
        <w:t>-</w:t>
      </w:r>
      <w:r w:rsidRPr="007012FA">
        <w:t xml:space="preserve">instalacja wyrównawcza, </w:t>
      </w:r>
    </w:p>
    <w:p w14:paraId="6D4EE3D4" w14:textId="77777777" w:rsidR="007012FA" w:rsidRDefault="007012FA" w:rsidP="00835DCF">
      <w:pPr>
        <w:spacing w:after="0"/>
      </w:pPr>
      <w:r>
        <w:t>-</w:t>
      </w:r>
      <w:r w:rsidRPr="007012FA">
        <w:t xml:space="preserve">wymiana TL, </w:t>
      </w:r>
    </w:p>
    <w:p w14:paraId="1EDA5536" w14:textId="77777777" w:rsidR="007012FA" w:rsidRDefault="007012FA" w:rsidP="00835DCF">
      <w:pPr>
        <w:spacing w:after="0"/>
      </w:pPr>
      <w:r>
        <w:t>-</w:t>
      </w:r>
      <w:r w:rsidRPr="007012FA">
        <w:t xml:space="preserve">montaż nowej TM z zabezpieczeniami, </w:t>
      </w:r>
    </w:p>
    <w:p w14:paraId="60F2F817" w14:textId="77777777" w:rsidR="007012FA" w:rsidRDefault="007012FA" w:rsidP="00835DCF">
      <w:pPr>
        <w:spacing w:after="0"/>
      </w:pPr>
      <w:r>
        <w:t>-</w:t>
      </w:r>
      <w:r w:rsidRPr="007012FA">
        <w:t>sprawdzenie i uruchomienie domofonu ,</w:t>
      </w:r>
    </w:p>
    <w:p w14:paraId="477A68F9" w14:textId="00C78CAC" w:rsidR="00835DCF" w:rsidRDefault="007012FA" w:rsidP="00835DCF">
      <w:pPr>
        <w:spacing w:after="0"/>
      </w:pPr>
      <w:r>
        <w:t>-</w:t>
      </w:r>
      <w:r w:rsidRPr="007012FA">
        <w:t>pomiary elektryczne</w:t>
      </w:r>
    </w:p>
    <w:sectPr w:rsidR="00835D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E8F01" w14:textId="77777777" w:rsidR="00FE74CD" w:rsidRDefault="00FE74CD" w:rsidP="00FE74CD">
      <w:pPr>
        <w:spacing w:after="0" w:line="240" w:lineRule="auto"/>
      </w:pPr>
      <w:r>
        <w:separator/>
      </w:r>
    </w:p>
  </w:endnote>
  <w:endnote w:type="continuationSeparator" w:id="0">
    <w:p w14:paraId="03FAFA75" w14:textId="77777777" w:rsidR="00FE74CD" w:rsidRDefault="00FE74CD" w:rsidP="00FE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86B98" w14:textId="77777777" w:rsidR="00FE74CD" w:rsidRDefault="00FE74CD" w:rsidP="00FE74CD">
      <w:pPr>
        <w:spacing w:after="0" w:line="240" w:lineRule="auto"/>
      </w:pPr>
      <w:r>
        <w:separator/>
      </w:r>
    </w:p>
  </w:footnote>
  <w:footnote w:type="continuationSeparator" w:id="0">
    <w:p w14:paraId="5AFBAEE5" w14:textId="77777777" w:rsidR="00FE74CD" w:rsidRDefault="00FE74CD" w:rsidP="00FE7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35E8" w14:textId="24873022" w:rsidR="00FE74CD" w:rsidRDefault="00FE74CD">
    <w:pPr>
      <w:pStyle w:val="Nagwek"/>
    </w:pPr>
    <w:r>
      <w:rPr>
        <w:noProof/>
      </w:rPr>
      <w:drawing>
        <wp:inline distT="0" distB="0" distL="0" distR="0" wp14:anchorId="714E3FDF" wp14:editId="61F53EB4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B58FC"/>
    <w:multiLevelType w:val="hybridMultilevel"/>
    <w:tmpl w:val="DA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20283"/>
    <w:rsid w:val="00043E1A"/>
    <w:rsid w:val="000539B7"/>
    <w:rsid w:val="000A23BB"/>
    <w:rsid w:val="000B07C8"/>
    <w:rsid w:val="000B35F3"/>
    <w:rsid w:val="000D0C4D"/>
    <w:rsid w:val="000D4AC2"/>
    <w:rsid w:val="000E36B3"/>
    <w:rsid w:val="000F243D"/>
    <w:rsid w:val="00100914"/>
    <w:rsid w:val="001045EF"/>
    <w:rsid w:val="0017751C"/>
    <w:rsid w:val="001B429B"/>
    <w:rsid w:val="001C7B64"/>
    <w:rsid w:val="001E2000"/>
    <w:rsid w:val="001F4E4B"/>
    <w:rsid w:val="00217097"/>
    <w:rsid w:val="00222DF0"/>
    <w:rsid w:val="0022378F"/>
    <w:rsid w:val="0022480A"/>
    <w:rsid w:val="00251D73"/>
    <w:rsid w:val="00253854"/>
    <w:rsid w:val="00265CFD"/>
    <w:rsid w:val="002708DA"/>
    <w:rsid w:val="00272A19"/>
    <w:rsid w:val="002A3E4D"/>
    <w:rsid w:val="002C2632"/>
    <w:rsid w:val="002D0AD7"/>
    <w:rsid w:val="002D3B91"/>
    <w:rsid w:val="002E001B"/>
    <w:rsid w:val="002E66EA"/>
    <w:rsid w:val="002E6A69"/>
    <w:rsid w:val="00343F81"/>
    <w:rsid w:val="00376605"/>
    <w:rsid w:val="0037723F"/>
    <w:rsid w:val="003C0115"/>
    <w:rsid w:val="0043224F"/>
    <w:rsid w:val="00437F65"/>
    <w:rsid w:val="00442754"/>
    <w:rsid w:val="004535EB"/>
    <w:rsid w:val="0045722B"/>
    <w:rsid w:val="004879F8"/>
    <w:rsid w:val="00493ADA"/>
    <w:rsid w:val="004A437C"/>
    <w:rsid w:val="004A4F65"/>
    <w:rsid w:val="004B5C04"/>
    <w:rsid w:val="0051703E"/>
    <w:rsid w:val="00540718"/>
    <w:rsid w:val="005832F8"/>
    <w:rsid w:val="0059583F"/>
    <w:rsid w:val="005A5439"/>
    <w:rsid w:val="005A6DE9"/>
    <w:rsid w:val="005C265A"/>
    <w:rsid w:val="005E505B"/>
    <w:rsid w:val="006273E7"/>
    <w:rsid w:val="00643533"/>
    <w:rsid w:val="00651307"/>
    <w:rsid w:val="006552CC"/>
    <w:rsid w:val="00677E35"/>
    <w:rsid w:val="0069190A"/>
    <w:rsid w:val="00696161"/>
    <w:rsid w:val="006D4EA2"/>
    <w:rsid w:val="007012FA"/>
    <w:rsid w:val="00706E5B"/>
    <w:rsid w:val="00752BFC"/>
    <w:rsid w:val="00760678"/>
    <w:rsid w:val="007C2113"/>
    <w:rsid w:val="007D4B4A"/>
    <w:rsid w:val="007F350E"/>
    <w:rsid w:val="008138D3"/>
    <w:rsid w:val="00832C76"/>
    <w:rsid w:val="00835DCF"/>
    <w:rsid w:val="00851CF3"/>
    <w:rsid w:val="008660E5"/>
    <w:rsid w:val="00880584"/>
    <w:rsid w:val="008C1321"/>
    <w:rsid w:val="008C3276"/>
    <w:rsid w:val="00961A1E"/>
    <w:rsid w:val="00961A87"/>
    <w:rsid w:val="00962DC1"/>
    <w:rsid w:val="0096703F"/>
    <w:rsid w:val="009F7B0A"/>
    <w:rsid w:val="00A34C19"/>
    <w:rsid w:val="00A732B6"/>
    <w:rsid w:val="00A747DD"/>
    <w:rsid w:val="00A87EF8"/>
    <w:rsid w:val="00A90D97"/>
    <w:rsid w:val="00AB7FDD"/>
    <w:rsid w:val="00AC3C38"/>
    <w:rsid w:val="00B12ADC"/>
    <w:rsid w:val="00B43577"/>
    <w:rsid w:val="00C006DD"/>
    <w:rsid w:val="00C20EC6"/>
    <w:rsid w:val="00C218BA"/>
    <w:rsid w:val="00C342ED"/>
    <w:rsid w:val="00C847AD"/>
    <w:rsid w:val="00CE3131"/>
    <w:rsid w:val="00D624BF"/>
    <w:rsid w:val="00D63FAE"/>
    <w:rsid w:val="00D93E5E"/>
    <w:rsid w:val="00DA297D"/>
    <w:rsid w:val="00DA7C16"/>
    <w:rsid w:val="00DB5790"/>
    <w:rsid w:val="00E06FBB"/>
    <w:rsid w:val="00E32AED"/>
    <w:rsid w:val="00E37359"/>
    <w:rsid w:val="00EB364E"/>
    <w:rsid w:val="00EC4591"/>
    <w:rsid w:val="00ED2B15"/>
    <w:rsid w:val="00F117DF"/>
    <w:rsid w:val="00F16431"/>
    <w:rsid w:val="00F7253A"/>
    <w:rsid w:val="00F85311"/>
    <w:rsid w:val="00F874DA"/>
    <w:rsid w:val="00FE74CD"/>
    <w:rsid w:val="00FF381B"/>
    <w:rsid w:val="00FF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011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57</cp:revision>
  <dcterms:created xsi:type="dcterms:W3CDTF">2022-07-14T17:33:00Z</dcterms:created>
  <dcterms:modified xsi:type="dcterms:W3CDTF">2024-11-26T11:45:00Z</dcterms:modified>
</cp:coreProperties>
</file>