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C3" w:rsidRPr="00173CC3" w:rsidRDefault="00173CC3" w:rsidP="00173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3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73C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Obsługa serwisowa sprzętu medycznego:  pomp do krążenia pozaustrojowego oraz</w:t>
      </w:r>
      <w:r w:rsidRPr="00173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3C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systemu podciśnienia w układzie żylnym do krążenia udowego”</w:t>
      </w:r>
    </w:p>
    <w:p w:rsidR="00173CC3" w:rsidRDefault="00173CC3" w:rsidP="00173CC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pl-PL"/>
        </w:rPr>
      </w:pPr>
    </w:p>
    <w:p w:rsidR="00013E0F" w:rsidRPr="002968CA" w:rsidRDefault="00013E0F" w:rsidP="00296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pl-PL"/>
        </w:rPr>
      </w:pPr>
      <w:r w:rsidRPr="002968CA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pl-PL"/>
        </w:rPr>
        <w:t>Zestawienie asortymentowo – cenowe przedmiotu zamówienia</w:t>
      </w:r>
    </w:p>
    <w:p w:rsidR="00013E0F" w:rsidRPr="00191D84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94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serwisowa urządzeń  </w:t>
      </w:r>
    </w:p>
    <w:p w:rsidR="002968CA" w:rsidRDefault="002968CA" w:rsidP="005875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94" w:rsidRPr="002968CA" w:rsidRDefault="002968CA" w:rsidP="002968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nr 1 – przeglądy okresowe/konserwacja</w:t>
      </w:r>
    </w:p>
    <w:tbl>
      <w:tblPr>
        <w:tblW w:w="104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3235"/>
        <w:gridCol w:w="1586"/>
        <w:gridCol w:w="1842"/>
        <w:gridCol w:w="1560"/>
        <w:gridCol w:w="1411"/>
      </w:tblGrid>
      <w:tr w:rsidR="002968CA" w:rsidRPr="00587594" w:rsidTr="002968CA">
        <w:trPr>
          <w:trHeight w:val="58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Seryjny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8CA" w:rsidRPr="00191D8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Planowana</w:t>
            </w:r>
          </w:p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przeglądów okresowych w ciągu </w:t>
            </w: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[zł]</w:t>
            </w:r>
          </w:p>
        </w:tc>
      </w:tr>
      <w:tr w:rsidR="002968CA" w:rsidRPr="00587594" w:rsidTr="002968CA">
        <w:trPr>
          <w:trHeight w:val="6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do krążenia pozaustrojowego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48E03830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8CA" w:rsidRPr="00587594" w:rsidTr="002968CA">
        <w:trPr>
          <w:trHeight w:val="6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Przepływomierz/mechaniczny mieszacz gazów 2-kanałowy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8CA" w:rsidRPr="00587594" w:rsidTr="002968CA">
        <w:trPr>
          <w:trHeight w:val="6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SCPC System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60S10247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8CA" w:rsidRPr="00587594" w:rsidTr="002968CA">
        <w:trPr>
          <w:trHeight w:val="6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SCPC System (</w:t>
            </w:r>
            <w:proofErr w:type="spellStart"/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</w:t>
            </w:r>
            <w:proofErr w:type="spellEnd"/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-pompa)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60S10246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8CA" w:rsidRPr="00587594" w:rsidTr="002968CA">
        <w:trPr>
          <w:trHeight w:val="6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podciśnienia w układzie żylnym do krążenia udowego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035-103 (BO 09327)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8CA" w:rsidRPr="00587594" w:rsidTr="002968CA">
        <w:trPr>
          <w:trHeight w:val="6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A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ymiennik ciepła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16S18022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8CA" w:rsidRPr="00587594" w:rsidTr="002968CA">
        <w:trPr>
          <w:trHeight w:val="6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A" w:rsidRPr="00B06383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CA" w:rsidRPr="00B06383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0638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CA" w:rsidRPr="00587594" w:rsidRDefault="002968CA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13E0F" w:rsidRPr="00D75A1D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5875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91D84" w:rsidRPr="00191D84" w:rsidRDefault="00191D84" w:rsidP="00191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1D84"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1"/>
        <w:tblW w:w="9669" w:type="dxa"/>
        <w:tblInd w:w="-318" w:type="dxa"/>
        <w:tblLook w:val="04A0" w:firstRow="1" w:lastRow="0" w:firstColumn="1" w:lastColumn="0" w:noHBand="0" w:noVBand="1"/>
      </w:tblPr>
      <w:tblGrid>
        <w:gridCol w:w="7259"/>
        <w:gridCol w:w="2410"/>
      </w:tblGrid>
      <w:tr w:rsidR="00191D84" w:rsidRPr="00191D84" w:rsidTr="002968CA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</w:tr>
      <w:tr w:rsidR="00191D84" w:rsidRPr="00191D84" w:rsidTr="002968CA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Roboczogodzina</w:t>
            </w:r>
            <w:r w:rsidR="00587594">
              <w:rPr>
                <w:rFonts w:ascii="Times New Roman" w:eastAsia="Times New Roman" w:hAnsi="Times New Roman"/>
                <w:sz w:val="24"/>
                <w:szCs w:val="24"/>
              </w:rPr>
              <w:t xml:space="preserve"> (1rbg)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191D84" w:rsidRPr="00191D84" w:rsidTr="002968CA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Dojazd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</w:tbl>
    <w:p w:rsidR="00191D84" w:rsidRPr="00191D84" w:rsidRDefault="00191D84" w:rsidP="00191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992"/>
        <w:gridCol w:w="1276"/>
      </w:tblGrid>
      <w:tr w:rsidR="002968CA" w:rsidRPr="001F4628" w:rsidTr="002968CA">
        <w:trPr>
          <w:trHeight w:val="315"/>
        </w:trPr>
        <w:tc>
          <w:tcPr>
            <w:tcW w:w="709" w:type="dxa"/>
            <w:noWrap/>
            <w:hideMark/>
          </w:tcPr>
          <w:p w:rsidR="002968CA" w:rsidRPr="001F4628" w:rsidRDefault="002968CA" w:rsidP="004362B6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Lp.</w:t>
            </w:r>
          </w:p>
        </w:tc>
        <w:tc>
          <w:tcPr>
            <w:tcW w:w="5954" w:type="dxa"/>
            <w:noWrap/>
            <w:hideMark/>
          </w:tcPr>
          <w:p w:rsidR="002968CA" w:rsidRPr="001F4628" w:rsidRDefault="002968CA" w:rsidP="004362B6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Nazwa</w:t>
            </w:r>
          </w:p>
        </w:tc>
        <w:tc>
          <w:tcPr>
            <w:tcW w:w="1559" w:type="dxa"/>
            <w:noWrap/>
            <w:hideMark/>
          </w:tcPr>
          <w:p w:rsidR="002968CA" w:rsidRPr="001F4628" w:rsidRDefault="002968CA" w:rsidP="004362B6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Wartość netto</w:t>
            </w:r>
            <w:r>
              <w:rPr>
                <w:b/>
                <w:bCs/>
              </w:rPr>
              <w:t xml:space="preserve"> [zł[</w:t>
            </w:r>
          </w:p>
        </w:tc>
        <w:tc>
          <w:tcPr>
            <w:tcW w:w="992" w:type="dxa"/>
            <w:noWrap/>
            <w:hideMark/>
          </w:tcPr>
          <w:p w:rsidR="002968CA" w:rsidRPr="001F4628" w:rsidRDefault="002968CA" w:rsidP="004362B6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Stawka Vat</w:t>
            </w:r>
          </w:p>
        </w:tc>
        <w:tc>
          <w:tcPr>
            <w:tcW w:w="1276" w:type="dxa"/>
            <w:noWrap/>
            <w:hideMark/>
          </w:tcPr>
          <w:p w:rsidR="002968CA" w:rsidRPr="001F4628" w:rsidRDefault="002968CA" w:rsidP="004362B6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Cena brutto</w:t>
            </w:r>
            <w:r>
              <w:rPr>
                <w:b/>
                <w:bCs/>
              </w:rPr>
              <w:t xml:space="preserve"> [zł]</w:t>
            </w:r>
          </w:p>
        </w:tc>
      </w:tr>
      <w:tr w:rsidR="002968CA" w:rsidRPr="00F41DE8" w:rsidTr="002968CA">
        <w:trPr>
          <w:trHeight w:val="589"/>
        </w:trPr>
        <w:tc>
          <w:tcPr>
            <w:tcW w:w="709" w:type="dxa"/>
            <w:noWrap/>
            <w:hideMark/>
          </w:tcPr>
          <w:p w:rsidR="002968CA" w:rsidRPr="00F41DE8" w:rsidRDefault="002968CA" w:rsidP="004362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hideMark/>
          </w:tcPr>
          <w:p w:rsidR="002968CA" w:rsidRPr="00F41DE8" w:rsidRDefault="002968CA" w:rsidP="004362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Przeglądy okresowe/</w:t>
            </w:r>
            <w:proofErr w:type="spellStart"/>
            <w:r w:rsidRPr="00F41DE8">
              <w:rPr>
                <w:sz w:val="24"/>
                <w:szCs w:val="24"/>
              </w:rPr>
              <w:t>konserwcja</w:t>
            </w:r>
            <w:proofErr w:type="spellEnd"/>
            <w:r w:rsidRPr="00F41DE8">
              <w:rPr>
                <w:sz w:val="24"/>
                <w:szCs w:val="24"/>
              </w:rPr>
              <w:t xml:space="preserve">  – tabela nr 1</w:t>
            </w:r>
          </w:p>
        </w:tc>
        <w:tc>
          <w:tcPr>
            <w:tcW w:w="1559" w:type="dxa"/>
            <w:noWrap/>
            <w:hideMark/>
          </w:tcPr>
          <w:p w:rsidR="002968CA" w:rsidRPr="00F41DE8" w:rsidRDefault="002968CA" w:rsidP="004362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968CA" w:rsidRPr="00F41DE8" w:rsidRDefault="002968CA" w:rsidP="004362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2968CA" w:rsidRPr="00F41DE8" w:rsidRDefault="002968CA" w:rsidP="004362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 </w:t>
            </w:r>
          </w:p>
        </w:tc>
      </w:tr>
      <w:tr w:rsidR="002968CA" w:rsidRPr="00F41DE8" w:rsidTr="002968CA">
        <w:trPr>
          <w:trHeight w:val="465"/>
        </w:trPr>
        <w:tc>
          <w:tcPr>
            <w:tcW w:w="709" w:type="dxa"/>
            <w:noWrap/>
            <w:hideMark/>
          </w:tcPr>
          <w:p w:rsidR="002968CA" w:rsidRPr="00F41DE8" w:rsidRDefault="002968CA" w:rsidP="004362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hideMark/>
          </w:tcPr>
          <w:p w:rsidR="002968CA" w:rsidRPr="00F41DE8" w:rsidRDefault="002968CA" w:rsidP="004362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 xml:space="preserve">Części zamienne, eksploatacyjne i serwisowe do napraw w tym </w:t>
            </w:r>
          </w:p>
          <w:p w:rsidR="002968CA" w:rsidRPr="00F41DE8" w:rsidRDefault="002968CA" w:rsidP="004362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roboczogodzina …</w:t>
            </w:r>
          </w:p>
          <w:p w:rsidR="002968CA" w:rsidRPr="00F41DE8" w:rsidRDefault="002968CA" w:rsidP="004362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dojazd ………</w:t>
            </w:r>
          </w:p>
        </w:tc>
        <w:tc>
          <w:tcPr>
            <w:tcW w:w="1559" w:type="dxa"/>
            <w:noWrap/>
            <w:hideMark/>
          </w:tcPr>
          <w:p w:rsidR="002A3A41" w:rsidRPr="00F41DE8" w:rsidRDefault="002A3A41" w:rsidP="004362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30 000,00</w:t>
            </w:r>
          </w:p>
        </w:tc>
        <w:tc>
          <w:tcPr>
            <w:tcW w:w="992" w:type="dxa"/>
            <w:noWrap/>
            <w:hideMark/>
          </w:tcPr>
          <w:p w:rsidR="002968CA" w:rsidRPr="00F41DE8" w:rsidRDefault="002968CA" w:rsidP="004362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2A3A41" w:rsidRPr="00F41DE8" w:rsidRDefault="002A3A41" w:rsidP="004362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32 400,00</w:t>
            </w:r>
            <w:bookmarkStart w:id="0" w:name="_GoBack"/>
            <w:bookmarkEnd w:id="0"/>
          </w:p>
        </w:tc>
      </w:tr>
      <w:tr w:rsidR="002968CA" w:rsidRPr="00D03DCC" w:rsidTr="002968CA">
        <w:trPr>
          <w:trHeight w:val="315"/>
        </w:trPr>
        <w:tc>
          <w:tcPr>
            <w:tcW w:w="6663" w:type="dxa"/>
            <w:gridSpan w:val="2"/>
            <w:noWrap/>
            <w:hideMark/>
          </w:tcPr>
          <w:p w:rsidR="002968CA" w:rsidRPr="00D03DCC" w:rsidRDefault="002968CA" w:rsidP="004362B6">
            <w:pPr>
              <w:jc w:val="right"/>
              <w:rPr>
                <w:b/>
                <w:bCs/>
                <w:sz w:val="24"/>
                <w:szCs w:val="24"/>
              </w:rPr>
            </w:pPr>
            <w:r w:rsidRPr="00D03DCC">
              <w:rPr>
                <w:b/>
                <w:bCs/>
                <w:sz w:val="24"/>
                <w:szCs w:val="24"/>
              </w:rPr>
              <w:t>RAZEM (łączna wartość umowy)</w:t>
            </w:r>
          </w:p>
        </w:tc>
        <w:tc>
          <w:tcPr>
            <w:tcW w:w="1559" w:type="dxa"/>
            <w:noWrap/>
            <w:hideMark/>
          </w:tcPr>
          <w:p w:rsidR="002968CA" w:rsidRPr="00D03DCC" w:rsidRDefault="002968CA" w:rsidP="004362B6">
            <w:pPr>
              <w:rPr>
                <w:sz w:val="24"/>
                <w:szCs w:val="24"/>
              </w:rPr>
            </w:pPr>
            <w:r w:rsidRPr="00D03DC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968CA" w:rsidRPr="00D03DCC" w:rsidRDefault="002968CA" w:rsidP="004362B6">
            <w:pPr>
              <w:rPr>
                <w:sz w:val="24"/>
                <w:szCs w:val="24"/>
              </w:rPr>
            </w:pPr>
            <w:r w:rsidRPr="00D03DC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968CA" w:rsidRPr="00D03DCC" w:rsidRDefault="002968CA" w:rsidP="004362B6">
            <w:pPr>
              <w:rPr>
                <w:sz w:val="24"/>
                <w:szCs w:val="24"/>
              </w:rPr>
            </w:pPr>
            <w:r w:rsidRPr="00D03DCC">
              <w:rPr>
                <w:sz w:val="24"/>
                <w:szCs w:val="24"/>
              </w:rPr>
              <w:t> </w:t>
            </w:r>
          </w:p>
        </w:tc>
      </w:tr>
    </w:tbl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2448" w:rsidRPr="003A2448" w:rsidRDefault="003A2448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91D8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………dnia……………                               …………............................................................................</w:t>
      </w:r>
    </w:p>
    <w:p w:rsidR="003A2448" w:rsidRPr="003A2448" w:rsidRDefault="003A2448" w:rsidP="003A2448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i  pieczęć  osób wskazanych w dokumencie</w:t>
      </w:r>
    </w:p>
    <w:p w:rsidR="00013E0F" w:rsidRPr="00C57C91" w:rsidRDefault="003A244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18"/>
          <w:lang w:eastAsia="pl-PL"/>
        </w:rPr>
        <w:t>uprawniającym do występowania w obrocie prawnym lub posiadających pełnomocnictwo)</w:t>
      </w:r>
    </w:p>
    <w:sectPr w:rsidR="00013E0F" w:rsidRPr="00C57C91" w:rsidSect="00173CC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0F"/>
    <w:rsid w:val="00013E0F"/>
    <w:rsid w:val="00173CC3"/>
    <w:rsid w:val="00185038"/>
    <w:rsid w:val="00191D84"/>
    <w:rsid w:val="002968CA"/>
    <w:rsid w:val="002A3A41"/>
    <w:rsid w:val="00305BD1"/>
    <w:rsid w:val="003A2448"/>
    <w:rsid w:val="004238DF"/>
    <w:rsid w:val="005679BE"/>
    <w:rsid w:val="00587594"/>
    <w:rsid w:val="005B213B"/>
    <w:rsid w:val="00692808"/>
    <w:rsid w:val="008C51D4"/>
    <w:rsid w:val="009A5D2C"/>
    <w:rsid w:val="00B06383"/>
    <w:rsid w:val="00C17E57"/>
    <w:rsid w:val="00C57C91"/>
    <w:rsid w:val="00D75A1D"/>
    <w:rsid w:val="00EF221B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8FDD"/>
  <w15:docId w15:val="{113A7FE5-3727-49F9-8C24-36502E70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91D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10</cp:revision>
  <dcterms:created xsi:type="dcterms:W3CDTF">2023-01-14T12:00:00Z</dcterms:created>
  <dcterms:modified xsi:type="dcterms:W3CDTF">2024-02-12T09:13:00Z</dcterms:modified>
</cp:coreProperties>
</file>