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0E" w:rsidRDefault="00CE050E" w:rsidP="001E06F8">
      <w:pPr>
        <w:spacing w:after="0" w:line="480" w:lineRule="auto"/>
        <w:rPr>
          <w:rFonts w:ascii="Tahoma" w:eastAsia="Calibri" w:hAnsi="Tahoma" w:cs="Tahoma"/>
          <w:b/>
          <w:i/>
          <w:sz w:val="18"/>
          <w:szCs w:val="18"/>
        </w:rPr>
      </w:pPr>
    </w:p>
    <w:tbl>
      <w:tblPr>
        <w:tblW w:w="14025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2922"/>
        <w:gridCol w:w="723"/>
        <w:gridCol w:w="714"/>
        <w:gridCol w:w="1139"/>
        <w:gridCol w:w="997"/>
        <w:gridCol w:w="1721"/>
        <w:gridCol w:w="1555"/>
        <w:gridCol w:w="3317"/>
      </w:tblGrid>
      <w:tr w:rsidR="00660DCD" w:rsidRPr="00660DCD" w:rsidTr="00170B7B">
        <w:trPr>
          <w:trHeight w:val="708"/>
        </w:trPr>
        <w:tc>
          <w:tcPr>
            <w:tcW w:w="14025" w:type="dxa"/>
            <w:gridSpan w:val="9"/>
            <w:shd w:val="clear" w:color="auto" w:fill="D9D9D9" w:themeFill="background1" w:themeFillShade="D9"/>
            <w:noWrap/>
            <w:vAlign w:val="center"/>
            <w:hideMark/>
          </w:tcPr>
          <w:p w:rsidR="00660DCD" w:rsidRPr="00660DCD" w:rsidRDefault="00660DCD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60D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Formularz asortymentowo – cenowy PAKIET nr 2</w:t>
            </w:r>
          </w:p>
        </w:tc>
      </w:tr>
      <w:tr w:rsidR="00660DCD" w:rsidRPr="00660DCD" w:rsidTr="00170B7B">
        <w:trPr>
          <w:trHeight w:val="1115"/>
        </w:trPr>
        <w:tc>
          <w:tcPr>
            <w:tcW w:w="14025" w:type="dxa"/>
            <w:gridSpan w:val="9"/>
            <w:shd w:val="clear" w:color="auto" w:fill="D9D9D9" w:themeFill="background1" w:themeFillShade="D9"/>
            <w:noWrap/>
            <w:vAlign w:val="center"/>
            <w:hideMark/>
          </w:tcPr>
          <w:p w:rsidR="00660DCD" w:rsidRPr="00660DCD" w:rsidRDefault="00660DCD" w:rsidP="00170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60D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Części samochodowe do VW Crafter </w:t>
            </w:r>
          </w:p>
          <w:p w:rsidR="00660DCD" w:rsidRPr="00660DCD" w:rsidRDefault="00660DCD" w:rsidP="00170B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660DC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przykładowy nr VIN: VW1ZZZ2EZG6020498, VW1ZZZ2EZG6020229, VW1ZZZ2EZG6020521</w:t>
            </w:r>
          </w:p>
        </w:tc>
      </w:tr>
      <w:tr w:rsidR="00660DCD" w:rsidRPr="00660DCD" w:rsidTr="00170B7B">
        <w:trPr>
          <w:trHeight w:val="9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  <w:hideMark/>
          </w:tcPr>
          <w:p w:rsidR="00660DCD" w:rsidRPr="00660DCD" w:rsidRDefault="00660DCD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0D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22" w:type="dxa"/>
            <w:noWrap/>
            <w:vAlign w:val="center"/>
            <w:hideMark/>
          </w:tcPr>
          <w:p w:rsidR="00660DCD" w:rsidRPr="00660DCD" w:rsidRDefault="00660DCD" w:rsidP="00170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0D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723" w:type="dxa"/>
            <w:vAlign w:val="center"/>
            <w:hideMark/>
          </w:tcPr>
          <w:p w:rsidR="00660DCD" w:rsidRPr="00660DCD" w:rsidRDefault="00660DCD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0D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660DCD" w:rsidRPr="00660DCD" w:rsidRDefault="00660DCD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0D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9" w:type="dxa"/>
            <w:noWrap/>
            <w:vAlign w:val="center"/>
            <w:hideMark/>
          </w:tcPr>
          <w:p w:rsidR="00660DCD" w:rsidRPr="00660DCD" w:rsidRDefault="00660DCD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0D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jedn. netto</w:t>
            </w:r>
          </w:p>
        </w:tc>
        <w:tc>
          <w:tcPr>
            <w:tcW w:w="997" w:type="dxa"/>
            <w:noWrap/>
            <w:vAlign w:val="center"/>
            <w:hideMark/>
          </w:tcPr>
          <w:p w:rsidR="00660DCD" w:rsidRPr="00660DCD" w:rsidRDefault="00660DCD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0D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1721" w:type="dxa"/>
            <w:vAlign w:val="center"/>
            <w:hideMark/>
          </w:tcPr>
          <w:p w:rsidR="00660DCD" w:rsidRPr="00660DCD" w:rsidRDefault="00660DCD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0D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ogółem netto</w:t>
            </w:r>
          </w:p>
        </w:tc>
        <w:tc>
          <w:tcPr>
            <w:tcW w:w="1555" w:type="dxa"/>
            <w:noWrap/>
            <w:vAlign w:val="center"/>
            <w:hideMark/>
          </w:tcPr>
          <w:p w:rsidR="00660DCD" w:rsidRPr="00660DCD" w:rsidRDefault="00660DCD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0D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  <w:tc>
          <w:tcPr>
            <w:tcW w:w="3317" w:type="dxa"/>
            <w:noWrap/>
            <w:vAlign w:val="center"/>
            <w:hideMark/>
          </w:tcPr>
          <w:p w:rsidR="00660DCD" w:rsidRPr="00660DCD" w:rsidRDefault="00660DCD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0D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Producent</w:t>
            </w: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Amortyzator przód   KYB 331701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Amortyzator tył    KYB 343484          (KYB349045 - wzmocniony)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Chłodnica płynu chłodzącego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Chłodnica powietrza intercooler  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Czujnik ABS przód L/P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Czujnik ABS tył L/P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Czujnik zużycia klocka hamulcowego przód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Czujnik zużycia klocka hamulcowego tył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Drążek kierowniczy  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Dźwignia zmiany biegów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Felga stalowa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Filtr paliwa  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FFFFFF" w:fill="FFFFFF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Klocki hamulcowe przód      TRW GDB1698 (klocek, blaszka mocująca, śruba, osłona gumowa)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FFFFFF" w:fill="FFFFFF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Klocki hamulcowe tył     TRW GDB2076 (klocek, blaszka mocująca, śruba, osłona gumowa)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FFFFFF" w:fill="FFFFFF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Koło dwumasowe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Końcówka drążka kierowniczego   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Korek oleju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Korek zbiorniczka wyrównawczego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Krzyżak wału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Lampa tylna L/P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Lampka kierunkowskazu lusterka L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Lampka kierunkowskazu lusterka P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FFFFFF" w:fill="FFFFFF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Lampka obrysowa dolna (pomarańczowa)  LED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Lampka obrysowa górna (biało-czerwona)   Hella 2XS 008.479-041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Linka hamulca ręcznego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Linki zmiany biegów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Lusterko boczne L (kompletne)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Lusterko boczne P (kompletne)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Łącznik stabilizatora przód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Nakładka plastikowa dolnego wózka drzwi przesuwnych (gąsienica)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Napinacz paska wielorowkowego   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Ogranicznik drzwi przednich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Ogranicznik drzwi tylnych (uchwyt)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Osłona amortyzatora przód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Pasek klinowy  wielorowkowy  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Pasek klinowy  wielorowkowy  samonapinający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Poduszka amortyzatora przód   FEBI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FFFFFF" w:fill="FFFFFF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Pokrywa obudowy filtra oleju   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Pompa sprzęgła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Pompa wody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Pompa wspomagania układu kierowniczego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Prowadnica zacisku hamulcowego przód kpl. (jedna z pierścieniem gumowym)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Prowadnica zacisku hamulcowego tył kpl. (jedna z pierścieniem gumowym)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Przekładnia kierownicza po regeneracji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Przełącznik podnoszenia szyb L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Przełącznik podnoszenia szyb P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Przewód hamulcowy elastyczny przód L/P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Przewód hamulcowy elastyczny tył L/P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Przewód intercooler lewy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Przewód intercooler prawy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Resor przód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Resor tył dwupiórowy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Rolka prowadząca pasek wielorowkowy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Rolka prowadząca pasek wielorowkowy dolna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Rolka prowadząca pasek wielorowkowy górna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Rozrząd kompletny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Sprzęgło kpl.z łożyskiem 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Szczęki hamulcowe kpl.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Śruba mimośrodowa amortyzatora przód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377C90">
            <w:pPr>
              <w:numPr>
                <w:ilvl w:val="0"/>
                <w:numId w:val="10"/>
              </w:numPr>
              <w:spacing w:before="120"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Świeca żarowa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377C90">
            <w:pPr>
              <w:numPr>
                <w:ilvl w:val="0"/>
                <w:numId w:val="10"/>
              </w:numPr>
              <w:spacing w:before="120"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FFFFFF" w:fill="FFFFFF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Tarcza hamulcowa przednia   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377C90">
            <w:pPr>
              <w:numPr>
                <w:ilvl w:val="0"/>
                <w:numId w:val="10"/>
              </w:numPr>
              <w:spacing w:before="120"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FFFFFF" w:fill="FFFFFF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Tarcza hamulcowa tylna   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377C90">
            <w:pPr>
              <w:numPr>
                <w:ilvl w:val="0"/>
                <w:numId w:val="10"/>
              </w:numPr>
              <w:spacing w:before="120"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FFFFFF" w:fill="FFFFFF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Termostat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377C90">
            <w:pPr>
              <w:numPr>
                <w:ilvl w:val="0"/>
                <w:numId w:val="10"/>
              </w:numPr>
              <w:spacing w:before="120"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Tuleja gumowo-plastikowa drążka stabilizatora przód (wzmocniona)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377C90">
            <w:pPr>
              <w:numPr>
                <w:ilvl w:val="0"/>
                <w:numId w:val="10"/>
              </w:numPr>
              <w:spacing w:before="120"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Tuleja gumowo-plastikowa drążka stabilizatora tył (wzmocniona)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377C90">
            <w:pPr>
              <w:numPr>
                <w:ilvl w:val="0"/>
                <w:numId w:val="10"/>
              </w:numPr>
              <w:spacing w:before="120"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Tuleja łącznika stabilizatora tył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377C90">
            <w:pPr>
              <w:numPr>
                <w:ilvl w:val="0"/>
                <w:numId w:val="10"/>
              </w:numPr>
              <w:spacing w:before="120"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Uszczelka wtrysków paliwa (podkładka miedziana)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377C90">
            <w:pPr>
              <w:numPr>
                <w:ilvl w:val="0"/>
                <w:numId w:val="10"/>
              </w:numPr>
              <w:spacing w:before="120"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Wał napędowy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377C90">
            <w:pPr>
              <w:numPr>
                <w:ilvl w:val="0"/>
                <w:numId w:val="10"/>
              </w:numPr>
              <w:spacing w:before="120"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Wkład filtra oleju   FILTRON – OE 688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377C90">
            <w:pPr>
              <w:numPr>
                <w:ilvl w:val="0"/>
                <w:numId w:val="10"/>
              </w:numPr>
              <w:spacing w:before="120"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Wkład filtra powietrza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377C90">
            <w:pPr>
              <w:numPr>
                <w:ilvl w:val="0"/>
                <w:numId w:val="10"/>
              </w:numPr>
              <w:spacing w:before="120"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Wkład filtra przeciwpyłowego  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377C90">
            <w:pPr>
              <w:numPr>
                <w:ilvl w:val="0"/>
                <w:numId w:val="10"/>
              </w:numPr>
              <w:spacing w:before="120"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Wysprzęglik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377C90">
            <w:pPr>
              <w:numPr>
                <w:ilvl w:val="0"/>
                <w:numId w:val="10"/>
              </w:numPr>
              <w:spacing w:before="120"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Zbiorniczek wyrównawczy płynu chłodniczego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377C90">
            <w:pPr>
              <w:numPr>
                <w:ilvl w:val="0"/>
                <w:numId w:val="10"/>
              </w:numPr>
              <w:spacing w:before="120"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Zestaw naprawczy szczęk hamulcowych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377C90">
            <w:pPr>
              <w:numPr>
                <w:ilvl w:val="0"/>
                <w:numId w:val="10"/>
              </w:numPr>
              <w:spacing w:before="120"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Zestaw naprawczy zacisku prowadnice przód i tył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377C90">
            <w:pPr>
              <w:numPr>
                <w:ilvl w:val="0"/>
                <w:numId w:val="10"/>
              </w:numPr>
              <w:spacing w:before="120"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Zestaw naprawczy zacisku przód i tył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377C90">
            <w:pPr>
              <w:numPr>
                <w:ilvl w:val="0"/>
                <w:numId w:val="10"/>
              </w:numPr>
              <w:spacing w:before="120"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Żarówka z oprawą kierunkowskazu lusterka   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60DCD" w:rsidRPr="00660DCD" w:rsidTr="00170B7B">
        <w:trPr>
          <w:trHeight w:val="1063"/>
        </w:trPr>
        <w:tc>
          <w:tcPr>
            <w:tcW w:w="14025" w:type="dxa"/>
            <w:gridSpan w:val="9"/>
            <w:shd w:val="clear" w:color="auto" w:fill="D9D9D9" w:themeFill="background1" w:themeFillShade="D9"/>
            <w:noWrap/>
            <w:vAlign w:val="center"/>
            <w:hideMark/>
          </w:tcPr>
          <w:p w:rsidR="00660DCD" w:rsidRPr="00660DCD" w:rsidRDefault="00660DCD" w:rsidP="00170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60D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 xml:space="preserve">Części samochodowe VW T6 2.0 TDI 102 KM </w:t>
            </w:r>
          </w:p>
          <w:p w:rsidR="00660DCD" w:rsidRPr="00660DCD" w:rsidRDefault="00660DCD" w:rsidP="00170B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660DC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przykładowy nr VIN: WV2ZZZ7HZGH065311</w:t>
            </w:r>
          </w:p>
        </w:tc>
      </w:tr>
      <w:tr w:rsidR="00660DCD" w:rsidRPr="00660DCD" w:rsidTr="00170B7B">
        <w:trPr>
          <w:trHeight w:val="9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  <w:hideMark/>
          </w:tcPr>
          <w:p w:rsidR="00660DCD" w:rsidRPr="00660DCD" w:rsidRDefault="00660DCD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0D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22" w:type="dxa"/>
            <w:noWrap/>
            <w:vAlign w:val="center"/>
            <w:hideMark/>
          </w:tcPr>
          <w:p w:rsidR="00660DCD" w:rsidRPr="00660DCD" w:rsidRDefault="00660DCD" w:rsidP="00170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0D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723" w:type="dxa"/>
            <w:vAlign w:val="center"/>
            <w:hideMark/>
          </w:tcPr>
          <w:p w:rsidR="00660DCD" w:rsidRPr="00660DCD" w:rsidRDefault="00660DCD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0D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660DCD" w:rsidRPr="00660DCD" w:rsidRDefault="00660DCD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0D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9" w:type="dxa"/>
            <w:noWrap/>
            <w:vAlign w:val="center"/>
            <w:hideMark/>
          </w:tcPr>
          <w:p w:rsidR="00660DCD" w:rsidRPr="00660DCD" w:rsidRDefault="00660DCD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0D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jedn. netto</w:t>
            </w:r>
          </w:p>
        </w:tc>
        <w:tc>
          <w:tcPr>
            <w:tcW w:w="997" w:type="dxa"/>
            <w:noWrap/>
            <w:vAlign w:val="center"/>
            <w:hideMark/>
          </w:tcPr>
          <w:p w:rsidR="00660DCD" w:rsidRPr="00660DCD" w:rsidRDefault="00660DCD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0D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1721" w:type="dxa"/>
            <w:vAlign w:val="center"/>
            <w:hideMark/>
          </w:tcPr>
          <w:p w:rsidR="00660DCD" w:rsidRPr="00660DCD" w:rsidRDefault="00660DCD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0D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ogółem netto</w:t>
            </w:r>
          </w:p>
        </w:tc>
        <w:tc>
          <w:tcPr>
            <w:tcW w:w="1555" w:type="dxa"/>
            <w:noWrap/>
            <w:vAlign w:val="center"/>
            <w:hideMark/>
          </w:tcPr>
          <w:p w:rsidR="00660DCD" w:rsidRPr="00660DCD" w:rsidRDefault="00660DCD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0D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  <w:tc>
          <w:tcPr>
            <w:tcW w:w="3317" w:type="dxa"/>
            <w:noWrap/>
            <w:vAlign w:val="center"/>
            <w:hideMark/>
          </w:tcPr>
          <w:p w:rsidR="00660DCD" w:rsidRPr="00660DCD" w:rsidRDefault="00660DCD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0D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Producent</w:t>
            </w: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Amortyzator przód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Amortyzator tył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Czujnik ABS przód L/P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Czujnik ABS tył L/P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Czujnik ciśnienia doładowania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Czujnik położenia wałka rozrządu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Czujnik położenia wału korbowego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Drążek kierowniczy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Felga stalowa 16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FFFFFF" w:fill="FFFFFF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Filtr kabinowy                                                        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Filtr oleju                                   FILTRON OE688/3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FFFFFF" w:fill="FFFFFF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Filtr paliwa                                                            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Filtr powietrza                                                       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*Klocki hamulcowe przód           TRW GDB1555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*Klocki hamulcowe tył                TRW GDB1557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Koło dwumasowe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Końcówka drążka kierowniczego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Lampa przód L/P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Lampa tył lewa - z oprawą żarówek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Lampa tył prawa - z oprawą żarówek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Lusterko L/P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Łącznik stabilizatora przód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Łożysko koła przód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Łożysko koła tył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Łożysko oporowe sprzęgła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Napinacz paska wielorowkowego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Odbojnik z osłoną amortyzatora przód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Ogranicznik drzwi przód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Ogranicznik drzwi tył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Osłona przegubu napędowego zew. L/P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Osłona przegubu napędowego wew. L/P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Pasek wielorowkowy (6PK1555)                       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Poduszka amortyzatora z łożyskiem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Pompa sprzęgła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Pompa wody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Przegub napędowy półosi zewnętrzny lewa strona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Przegub napędowy półosi zewnętrzny prawa strona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Przegub wahacza dolnego przód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Przewód hamulcowy elastyczny przód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Przewód hamulcowy elastyczny tył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Przepływomierz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Rolka paska wielorowkowego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Rozrząd kompletny z pompą wody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Sprzęgło kompletne (tarcza, docisk, łożysko oporowe)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Tarcza hamulcowa przód                                  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Tarcza hamulcowa tył                                        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Termostat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Tuleja wahacza dolnego przód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Tuleja wahacza dolnego tył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Zaczep ogranicznika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Zestaw naprawczy zacisku przód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Zestaw naprawczy zacisku tył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Wysprzęglik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170B7B">
        <w:trPr>
          <w:trHeight w:val="922"/>
        </w:trPr>
        <w:tc>
          <w:tcPr>
            <w:tcW w:w="14025" w:type="dxa"/>
            <w:gridSpan w:val="9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60D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Części samochodowe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VW T5</w:t>
            </w:r>
            <w:r w:rsidRPr="00660D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2.0 TDI 102 KM </w:t>
            </w:r>
          </w:p>
          <w:p w:rsidR="00170B7B" w:rsidRPr="00170B7B" w:rsidRDefault="00170B7B" w:rsidP="00170B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660DC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przykładowy nr VIN: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WV2ZZZ7HZCH130719 WV2ZZZ1HZDH053140 WV2ZZZ7HZBX008855 </w:t>
            </w:r>
            <w:r w:rsidRPr="00170B7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WV2ZZZ7HZEH025135</w:t>
            </w: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Amortyzator przód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Amortyzator tył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Czujnik ABS przód L/P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Czujnik ABS tył L/P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Czujnik ciśnienia doładowania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Czujnik położenia wałka rozrządu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Czujnik położenia wału korbowego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Drążek kierowniczy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Felga stalowa 16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FFFFFF" w:fill="FFFFFF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Filtr kabinowy                                                        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FFFFFF" w:fill="FFFFFF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sz w:val="18"/>
                <w:szCs w:val="18"/>
              </w:rPr>
              <w:t xml:space="preserve">Filtr oleju skrzyni biegów 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sz w:val="18"/>
                <w:szCs w:val="18"/>
              </w:rPr>
              <w:t xml:space="preserve">Filtr oleju           Bosch P7023      </w:t>
            </w:r>
            <w:r w:rsidRPr="00170B7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FFFFFF" w:fill="FFFFFF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Filtr paliwa                                                            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Filtr powietrza                                                       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sz w:val="18"/>
                <w:szCs w:val="18"/>
              </w:rPr>
              <w:t xml:space="preserve">*Klocki hamulcowe przód   </w:t>
            </w:r>
            <w:r w:rsidRPr="00170B7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sz w:val="18"/>
                <w:szCs w:val="18"/>
              </w:rPr>
              <w:t xml:space="preserve">*Klocki hamulcowe tył    </w:t>
            </w:r>
            <w:r w:rsidRPr="00170B7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Koło dwumasowe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Końcówka drążka kierowniczego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Lampa przód L/P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Lampa tył lewa - z oprawą żarówek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Lampa tył prawa - z oprawą żarówek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Lusterko L/P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Łącznik stabilizatora przód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Łożysko koła przód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Łożysko koła tył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Łożysko oporowe sprzęgła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Napinacz paska wielorowkowego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Odbojnik z osłoną amortyzatora przód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Ogranicznik drzwi przód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Ogranicznik drzwi tył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Osłona przegubu napędowego wew. L/P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Osłona przegubu napędowego zew. L/P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Pasek wielorowkowy (6PK1555)                       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Poduszka amortyzatora z łożyskiem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Pompa sprzęgła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Pompa wody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Przegub napędowy półosi zewnętrzny lewa strona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Przegub napędowy półosi zewnętrzny prawa strona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Przegub wahacza dolnego przód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Przepływomierz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Przewód hamulcowy elastyczny przód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Przewód hamulcowy elastyczny tył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Rolka paska wielorowkowego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Rozrząd kompletny z pompą wody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Sprzęgło kompletne (tarcza, docisk, łożysko oporowe)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Tarcza hamulcowa przód                                  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Tarcza hamulcowa tył                                        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Termostat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Tuleja wahacza dolnego przód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Tuleja wahacza dolnego tył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Wysprzęglik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Zaczep ogranicznika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Zestaw naprawczy zacisku przód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Zestaw naprawczy zacisku tył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60DCD" w:rsidRPr="00660DCD" w:rsidTr="00170B7B">
        <w:trPr>
          <w:trHeight w:val="300"/>
        </w:trPr>
        <w:tc>
          <w:tcPr>
            <w:tcW w:w="14025" w:type="dxa"/>
            <w:gridSpan w:val="9"/>
            <w:shd w:val="clear" w:color="auto" w:fill="D9D9D9" w:themeFill="background1" w:themeFillShade="D9"/>
            <w:noWrap/>
            <w:vAlign w:val="center"/>
          </w:tcPr>
          <w:p w:rsidR="00660DCD" w:rsidRPr="00660DCD" w:rsidRDefault="00660DCD" w:rsidP="00170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660DCD" w:rsidRPr="00660DCD" w:rsidRDefault="00660DCD" w:rsidP="00170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60D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Części samochodowe VW Caddy   2,0 TDI - 102 KM</w:t>
            </w:r>
          </w:p>
          <w:p w:rsidR="00660DCD" w:rsidRPr="00660DCD" w:rsidRDefault="00660DCD" w:rsidP="00170B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660DC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przykładowy nr VIN: WV1ZZZ2KZGX145922, WV1ZZZ2KZGX147124, WV1ZZZ2KZGX147142</w:t>
            </w:r>
          </w:p>
          <w:p w:rsidR="00660DCD" w:rsidRPr="00660DCD" w:rsidRDefault="00660DCD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Amortyzator przód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Amortyzator tył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Czujnik ABS przód L/P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Czujnik ABS tył L/P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Drążek kierowniczy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Felga stalowa 15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FFFFFF" w:fill="FFFFFF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Filtr kabinowy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FFFFFF" w:fill="FFFFFF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Filtr oleju                                 FILTRON – OE 688/3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Filtr paliwa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Filtr powietrza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Koło zamachowe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Końcówka drążka kierowniczego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Lampa przód L/P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Lampa tył L/P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Linka hamulca postojowego L/P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Lusterko L/P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Łożysko koła przód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Łożysko koła tył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Odbojnik z osłoną amortyzatora przód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Ogranicznik drzwi tył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Osłona plastikowa podwozia (2K5 825 295)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Osłona przegubu napędowego wewnętrznego L/P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Osłona przegubu napędowego zewnętrznego L/P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Pasek wieloklinowy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FFFFFF" w:fill="FFFFFF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Poduszka amortyzatora z łożyskiem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FFFFFF" w:fill="FFFFFF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Pompa sprzęgła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FFFFFF" w:fill="FFFFFF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Pompa wody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FFFFFF" w:fill="FFFFFF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Przegub napędowy wewnętrzny L/P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FFFFFF" w:fill="FFFFFF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Przegub napędowy zewnętrzny L/P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FFFFFF" w:fill="FFFFFF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Przekładnia kierownicza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FFFFFF" w:fill="FFFFFF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Przewód hamulcowy elastyczny przód L/P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FFFFFF" w:fill="FFFFFF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Przewód hamulcowy elastyczny tył L/P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FFFFFF" w:fill="FFFFFF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Rozrząd kompletny z pompą wody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FFFFFF" w:fill="FFFFFF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Sonda lambda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FFFFFF" w:fill="FFFFFF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Sprzęgło kpl.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Sworzeń wahacza dolnego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Tarcza hamulcowa przód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Tarcza hamulcowa tył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Termostat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FFFFFF" w:fill="FFFFFF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Tuleja metalowo-gumowa wahacza dolnego (przednia)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FFFFFF" w:fill="FFFFFF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Tuleja metalowo-gumowa wahacza dolnego (tylnia)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FFFFFF" w:fill="FFFFFF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Tylna lampa kompletna z wkładem do żarówek L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FFFFFF" w:fill="FFFFFF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Tylna lampa kompletna z wkładem do żarówek R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*Wkład cierny przód               TRW – GDB1956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*Wkład cierny tył                    TRW – GDB2042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Wkład lampy tył L/P (2K1 945 257)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Wkład lusterka L/P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Wysprzęglik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FFFFFF" w:fill="FFFFFF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Zaczep ogranicznika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Zestaw naprawczy zacisku przód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Zestaw naprawczy zacisku tył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60DCD" w:rsidRPr="00660DCD" w:rsidTr="00170B7B">
        <w:trPr>
          <w:trHeight w:val="1218"/>
        </w:trPr>
        <w:tc>
          <w:tcPr>
            <w:tcW w:w="14025" w:type="dxa"/>
            <w:gridSpan w:val="9"/>
            <w:shd w:val="clear" w:color="auto" w:fill="D9D9D9" w:themeFill="background1" w:themeFillShade="D9"/>
            <w:noWrap/>
            <w:vAlign w:val="center"/>
          </w:tcPr>
          <w:p w:rsidR="00660DCD" w:rsidRPr="00660DCD" w:rsidRDefault="00660DCD" w:rsidP="00170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60DC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Części samochodowe do VW UP 1,0 44 kW</w:t>
            </w:r>
          </w:p>
          <w:p w:rsidR="00660DCD" w:rsidRPr="00660DCD" w:rsidRDefault="00660DCD" w:rsidP="00170B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660DC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przykładowy nr VIN: WVWZZZAAZGD107650, WVWZZZAAZKD130873</w:t>
            </w: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Amortyzator przód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FFFFFF" w:fill="FFFFFF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Amortyzator tył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170B7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Bęben hamulcowy tył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170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377C90">
            <w:pPr>
              <w:numPr>
                <w:ilvl w:val="0"/>
                <w:numId w:val="10"/>
              </w:numPr>
              <w:spacing w:before="120"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Cewka zapłonowa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377C90">
            <w:pPr>
              <w:numPr>
                <w:ilvl w:val="0"/>
                <w:numId w:val="10"/>
              </w:numPr>
              <w:spacing w:before="120"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Czujnik ABS przód lewy,prawy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377C90">
            <w:pPr>
              <w:numPr>
                <w:ilvl w:val="0"/>
                <w:numId w:val="10"/>
              </w:numPr>
              <w:spacing w:before="120"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Czujnik ABS tył lewy,prawy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377C90">
            <w:pPr>
              <w:numPr>
                <w:ilvl w:val="0"/>
                <w:numId w:val="10"/>
              </w:numPr>
              <w:spacing w:before="120"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Drążek kierowniczy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377C90">
            <w:pPr>
              <w:numPr>
                <w:ilvl w:val="0"/>
                <w:numId w:val="10"/>
              </w:numPr>
              <w:spacing w:before="120"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felga stalowa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377C90">
            <w:pPr>
              <w:numPr>
                <w:ilvl w:val="0"/>
                <w:numId w:val="10"/>
              </w:numPr>
              <w:spacing w:before="120"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FFFFFF" w:fill="FFFFFF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Filtr kabinowy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377C90">
            <w:pPr>
              <w:numPr>
                <w:ilvl w:val="0"/>
                <w:numId w:val="10"/>
              </w:numPr>
              <w:spacing w:before="120"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FFFFFF" w:fill="FFFFFF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Filtr oleju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377C90">
            <w:pPr>
              <w:numPr>
                <w:ilvl w:val="0"/>
                <w:numId w:val="10"/>
              </w:numPr>
              <w:spacing w:before="120"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Filtr paliwa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377C90">
            <w:pPr>
              <w:numPr>
                <w:ilvl w:val="0"/>
                <w:numId w:val="10"/>
              </w:numPr>
              <w:spacing w:before="120"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Filtr powietrza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377C90">
            <w:pPr>
              <w:numPr>
                <w:ilvl w:val="0"/>
                <w:numId w:val="10"/>
              </w:numPr>
              <w:spacing w:before="120"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Końcówka drążka kierowniczego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377C90">
            <w:pPr>
              <w:numPr>
                <w:ilvl w:val="0"/>
                <w:numId w:val="10"/>
              </w:numPr>
              <w:spacing w:before="120"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Łożysko koła przód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377C90">
            <w:pPr>
              <w:numPr>
                <w:ilvl w:val="0"/>
                <w:numId w:val="10"/>
              </w:numPr>
              <w:spacing w:before="120"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Łożysko koła tył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377C90">
            <w:pPr>
              <w:numPr>
                <w:ilvl w:val="0"/>
                <w:numId w:val="10"/>
              </w:numPr>
              <w:spacing w:before="120"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Pasek wieloklinowy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377C90">
            <w:pPr>
              <w:numPr>
                <w:ilvl w:val="0"/>
                <w:numId w:val="10"/>
              </w:numPr>
              <w:spacing w:before="120"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Poduszka amortyzatora z łożyskiem przód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377C90">
            <w:pPr>
              <w:numPr>
                <w:ilvl w:val="0"/>
                <w:numId w:val="10"/>
              </w:numPr>
              <w:spacing w:before="120"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Pompa sprzęgła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377C90">
            <w:pPr>
              <w:numPr>
                <w:ilvl w:val="0"/>
                <w:numId w:val="10"/>
              </w:numPr>
              <w:spacing w:before="120"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Pompa wody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377C90">
            <w:pPr>
              <w:numPr>
                <w:ilvl w:val="0"/>
                <w:numId w:val="10"/>
              </w:numPr>
              <w:spacing w:before="120"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Rozrząd kompletny z pompą wody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377C90">
            <w:pPr>
              <w:numPr>
                <w:ilvl w:val="0"/>
                <w:numId w:val="10"/>
              </w:numPr>
              <w:spacing w:before="120"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Sprężyna zawieszenia przód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377C90">
            <w:pPr>
              <w:numPr>
                <w:ilvl w:val="0"/>
                <w:numId w:val="10"/>
              </w:numPr>
              <w:spacing w:before="120"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Sprężyna zawieszenia tył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377C90">
            <w:pPr>
              <w:numPr>
                <w:ilvl w:val="0"/>
                <w:numId w:val="10"/>
              </w:numPr>
              <w:spacing w:before="120"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Sprzęgło kompletne z łożyskiem oporowym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377C90">
            <w:pPr>
              <w:numPr>
                <w:ilvl w:val="0"/>
                <w:numId w:val="10"/>
              </w:numPr>
              <w:spacing w:before="120"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Sworzeń wahacza dolnego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377C90">
            <w:pPr>
              <w:numPr>
                <w:ilvl w:val="0"/>
                <w:numId w:val="10"/>
              </w:numPr>
              <w:spacing w:before="120"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Szczęki hamulcowe tył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377C90">
            <w:pPr>
              <w:numPr>
                <w:ilvl w:val="0"/>
                <w:numId w:val="10"/>
              </w:numPr>
              <w:spacing w:before="120"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Świeca zapłonowa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377C90">
            <w:pPr>
              <w:numPr>
                <w:ilvl w:val="0"/>
                <w:numId w:val="10"/>
              </w:numPr>
              <w:spacing w:before="120"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Tarcza hamulcowa przód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0B7B" w:rsidRPr="00660DCD" w:rsidTr="00377C90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170B7B" w:rsidRPr="00660DCD" w:rsidRDefault="00170B7B" w:rsidP="00377C90">
            <w:pPr>
              <w:numPr>
                <w:ilvl w:val="0"/>
                <w:numId w:val="10"/>
              </w:numPr>
              <w:spacing w:before="120"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Wkład cierny przód TRW – GDB1984 (blaszka mocująca)</w:t>
            </w:r>
          </w:p>
        </w:tc>
        <w:tc>
          <w:tcPr>
            <w:tcW w:w="723" w:type="dxa"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</w:pPr>
            <w:r w:rsidRPr="00660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</w:tcPr>
          <w:p w:rsidR="00170B7B" w:rsidRPr="00170B7B" w:rsidRDefault="00170B7B" w:rsidP="00377C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B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9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noWrap/>
            <w:vAlign w:val="center"/>
          </w:tcPr>
          <w:p w:rsidR="00170B7B" w:rsidRPr="00660DCD" w:rsidRDefault="00170B7B" w:rsidP="00377C9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60DCD" w:rsidRPr="00660DCD" w:rsidTr="00170B7B">
        <w:trPr>
          <w:trHeight w:val="300"/>
        </w:trPr>
        <w:tc>
          <w:tcPr>
            <w:tcW w:w="14025" w:type="dxa"/>
            <w:gridSpan w:val="9"/>
            <w:shd w:val="clear" w:color="auto" w:fill="D9D9D9" w:themeFill="background1" w:themeFillShade="D9"/>
            <w:noWrap/>
            <w:vAlign w:val="center"/>
          </w:tcPr>
          <w:p w:rsidR="00660DCD" w:rsidRPr="00660DCD" w:rsidRDefault="00660DCD" w:rsidP="0017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660DCD" w:rsidRPr="00660DCD" w:rsidRDefault="00660DCD" w:rsidP="0017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0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Jeśli w opisie przedmiotu zamówienia występują nazwy własne należy je traktować wyłącznie jako przykład wyrobu, który dokładnie odpowiada opisowi przedmiotu zamówienia; w każdym takim przypadku zamawiający dopuszcza możliwość złożenia oferty równoważnej, jednak pod warunkiem, że zaoferowany przez wykonawcę wyrób równoważny będzie spełniał minimum wymogów tej samej klasy jakiej oczekuje zamawiający.</w:t>
            </w:r>
          </w:p>
          <w:p w:rsidR="00660DCD" w:rsidRPr="00660DCD" w:rsidRDefault="00660DCD" w:rsidP="0017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660DCD" w:rsidRPr="00660DCD" w:rsidRDefault="00660DCD" w:rsidP="0017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pl-PL"/>
              </w:rPr>
            </w:pPr>
            <w:r w:rsidRPr="00660DCD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pl-PL"/>
              </w:rPr>
              <w:t>Dopuszcza się wyłącznie pakiet wypełniony w całości</w:t>
            </w:r>
            <w:r w:rsidRPr="00660DCD">
              <w:rPr>
                <w:rFonts w:ascii="Times New Roman" w:eastAsia="Times New Roman" w:hAnsi="Times New Roman" w:cs="Times New Roman"/>
                <w:color w:val="000000"/>
                <w:szCs w:val="18"/>
                <w:lang w:eastAsia="pl-PL"/>
              </w:rPr>
              <w:t>.</w:t>
            </w:r>
          </w:p>
          <w:p w:rsidR="00660DCD" w:rsidRPr="00660DCD" w:rsidRDefault="00660DCD" w:rsidP="0017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C21FA" w:rsidRDefault="00DC21FA" w:rsidP="001E06F8">
      <w:pPr>
        <w:spacing w:after="0" w:line="480" w:lineRule="auto"/>
        <w:rPr>
          <w:rFonts w:ascii="Tahoma" w:eastAsia="Calibri" w:hAnsi="Tahoma" w:cs="Tahoma"/>
          <w:b/>
          <w:i/>
          <w:sz w:val="18"/>
          <w:szCs w:val="18"/>
        </w:rPr>
      </w:pPr>
    </w:p>
    <w:p w:rsidR="005325A6" w:rsidRPr="005325A6" w:rsidRDefault="005325A6" w:rsidP="005325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</w:pPr>
      <w:r w:rsidRPr="005325A6"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  <w:t xml:space="preserve">UWAGA: DOTYCZY KLOCKÓW HAMULCOWYCH - Ze względu na specyficzny charakter pracy ambulansów sanitarnych Zamawiający wymaga złożenia oferty z części oznaczonych kategorią: OE, OEM. W przypadku zaoferowania produktu w dowolnym pakiecie oznakowanego jako kategoria OEQ, AM, Zamawiający odrzuci ofertę jako niezgodną z SIWZ. </w:t>
      </w:r>
    </w:p>
    <w:p w:rsidR="005325A6" w:rsidRPr="00851A99" w:rsidRDefault="005325A6" w:rsidP="001E06F8">
      <w:pPr>
        <w:spacing w:after="0" w:line="480" w:lineRule="auto"/>
        <w:rPr>
          <w:rFonts w:ascii="Tahoma" w:eastAsia="Calibri" w:hAnsi="Tahoma" w:cs="Tahoma"/>
          <w:b/>
          <w:i/>
          <w:sz w:val="18"/>
          <w:szCs w:val="18"/>
        </w:rPr>
      </w:pPr>
      <w:bookmarkStart w:id="0" w:name="_GoBack"/>
      <w:bookmarkEnd w:id="0"/>
    </w:p>
    <w:sectPr w:rsidR="005325A6" w:rsidRPr="00851A99" w:rsidSect="00DC21F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B7B" w:rsidRDefault="00170B7B" w:rsidP="00BB7C93">
      <w:pPr>
        <w:spacing w:after="0" w:line="240" w:lineRule="auto"/>
      </w:pPr>
      <w:r>
        <w:separator/>
      </w:r>
    </w:p>
  </w:endnote>
  <w:endnote w:type="continuationSeparator" w:id="0">
    <w:p w:rsidR="00170B7B" w:rsidRDefault="00170B7B" w:rsidP="00BB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2067033"/>
      <w:docPartObj>
        <w:docPartGallery w:val="Page Numbers (Bottom of Page)"/>
        <w:docPartUnique/>
      </w:docPartObj>
    </w:sdtPr>
    <w:sdtContent>
      <w:p w:rsidR="00170B7B" w:rsidRDefault="00170B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C90">
          <w:rPr>
            <w:noProof/>
          </w:rPr>
          <w:t>13</w:t>
        </w:r>
        <w:r>
          <w:fldChar w:fldCharType="end"/>
        </w:r>
      </w:p>
    </w:sdtContent>
  </w:sdt>
  <w:p w:rsidR="00170B7B" w:rsidRDefault="00170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B7B" w:rsidRDefault="00170B7B" w:rsidP="00BB7C93">
      <w:pPr>
        <w:spacing w:after="0" w:line="240" w:lineRule="auto"/>
      </w:pPr>
      <w:r>
        <w:separator/>
      </w:r>
    </w:p>
  </w:footnote>
  <w:footnote w:type="continuationSeparator" w:id="0">
    <w:p w:rsidR="00170B7B" w:rsidRDefault="00170B7B" w:rsidP="00BB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B7B" w:rsidRPr="00066516" w:rsidRDefault="00170B7B" w:rsidP="00E95150">
    <w:pPr>
      <w:tabs>
        <w:tab w:val="center" w:pos="4749"/>
        <w:tab w:val="right" w:pos="9072"/>
      </w:tabs>
      <w:spacing w:before="120" w:after="60" w:line="276" w:lineRule="auto"/>
      <w:contextualSpacing/>
      <w:jc w:val="center"/>
      <w:outlineLvl w:val="1"/>
      <w:rPr>
        <w:rFonts w:ascii="Cambria" w:eastAsia="Times New Roman" w:hAnsi="Cambria" w:cs="Times New Roman"/>
        <w:b/>
        <w:smallCaps/>
        <w:color w:val="1F497D"/>
        <w:spacing w:val="20"/>
        <w:sz w:val="24"/>
        <w:szCs w:val="28"/>
        <w:lang w:bidi="en-US"/>
      </w:rPr>
    </w:pPr>
    <w:r w:rsidRPr="00066516">
      <w:rPr>
        <w:rFonts w:ascii="Cambria" w:eastAsia="Times New Roman" w:hAnsi="Cambria" w:cs="Times New Roman"/>
        <w:b/>
        <w:smallCaps/>
        <w:color w:val="1F497D"/>
        <w:spacing w:val="20"/>
        <w:sz w:val="21"/>
        <w:szCs w:val="21"/>
        <w:lang w:bidi="en-US"/>
      </w:rPr>
      <w:t>WOJEWÓDZKA STACJA POGOTOWIA RATUNKOWEGO W POZNANIU</w:t>
    </w:r>
  </w:p>
  <w:p w:rsidR="00170B7B" w:rsidRPr="00066516" w:rsidRDefault="00170B7B" w:rsidP="00E95150">
    <w:pPr>
      <w:spacing w:after="60" w:line="240" w:lineRule="auto"/>
      <w:contextualSpacing/>
      <w:jc w:val="center"/>
      <w:outlineLvl w:val="0"/>
      <w:rPr>
        <w:rFonts w:ascii="Cambria" w:eastAsia="Times New Roman" w:hAnsi="Cambria" w:cs="Times New Roman"/>
        <w:smallCaps/>
        <w:color w:val="1F497D"/>
        <w:spacing w:val="20"/>
        <w:szCs w:val="32"/>
        <w:lang w:bidi="en-US"/>
      </w:rPr>
    </w:pPr>
    <w:r w:rsidRPr="00066516">
      <w:rPr>
        <w:rFonts w:ascii="Cambria" w:eastAsia="Times New Roman" w:hAnsi="Cambria" w:cs="Times New Roman"/>
        <w:smallCaps/>
        <w:noProof/>
        <w:color w:val="0F243E"/>
        <w:spacing w:val="20"/>
        <w:sz w:val="21"/>
        <w:szCs w:val="2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26952D" wp14:editId="5C35BD4E">
              <wp:simplePos x="0" y="0"/>
              <wp:positionH relativeFrom="margin">
                <wp:align>right</wp:align>
              </wp:positionH>
              <wp:positionV relativeFrom="margin">
                <wp:posOffset>-339090</wp:posOffset>
              </wp:positionV>
              <wp:extent cx="8877300" cy="19050"/>
              <wp:effectExtent l="0" t="0" r="19050" b="57150"/>
              <wp:wrapSquare wrapText="bothSides"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77300" cy="1905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198E57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" from="647.8pt,-26.7pt" to="1346.8pt,-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" strokecolor="#1f497d" strokeweight="2pt">
              <v:shadow on="t" color="black" opacity="24903f" origin=",.5" offset="0,.55556mm"/>
              <w10:wrap type="square" anchorx="margin" anchory="margin"/>
            </v:line>
          </w:pict>
        </mc:Fallback>
      </mc:AlternateContent>
    </w:r>
    <w:r w:rsidRPr="00066516">
      <w:rPr>
        <w:rFonts w:ascii="Cambria" w:eastAsia="Times New Roman" w:hAnsi="Cambria" w:cs="Times New Roman"/>
        <w:smallCaps/>
        <w:color w:val="1F497D"/>
        <w:spacing w:val="20"/>
        <w:sz w:val="21"/>
        <w:szCs w:val="21"/>
        <w:lang w:bidi="en-US"/>
      </w:rPr>
      <w:t>60-346 Poznań ul. Rycerska</w:t>
    </w:r>
    <w:r w:rsidRPr="00066516">
      <w:rPr>
        <w:rFonts w:ascii="Cambria" w:eastAsia="Times New Roman" w:hAnsi="Cambria" w:cs="Times New Roman"/>
        <w:smallCaps/>
        <w:color w:val="1F497D"/>
        <w:spacing w:val="20"/>
        <w:szCs w:val="32"/>
        <w:lang w:bidi="en-US"/>
      </w:rPr>
      <w:t xml:space="preserve"> 10</w:t>
    </w:r>
  </w:p>
  <w:p w:rsidR="00170B7B" w:rsidRPr="00E95150" w:rsidRDefault="00170B7B" w:rsidP="00E95150">
    <w:pPr>
      <w:suppressAutoHyphens/>
      <w:spacing w:after="0" w:line="360" w:lineRule="auto"/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</w:pPr>
    <w:r>
      <w:t xml:space="preserve"> </w:t>
    </w:r>
    <w:r>
      <w:rPr>
        <w:rFonts w:ascii="Times New Roman" w:eastAsia="Times New Roman" w:hAnsi="Times New Roman" w:cs="Times New Roman"/>
        <w:b/>
        <w:i/>
        <w:sz w:val="24"/>
        <w:szCs w:val="20"/>
        <w:lang w:val="x-none" w:eastAsia="ar-SA"/>
      </w:rPr>
      <w:t>Nr sprawy: PZP/Nr  0</w:t>
    </w:r>
    <w:r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>8</w:t>
    </w:r>
    <w:r w:rsidRPr="00BB7C93">
      <w:rPr>
        <w:rFonts w:ascii="Times New Roman" w:eastAsia="Times New Roman" w:hAnsi="Times New Roman" w:cs="Times New Roman"/>
        <w:b/>
        <w:i/>
        <w:sz w:val="24"/>
        <w:szCs w:val="20"/>
        <w:lang w:val="x-none" w:eastAsia="ar-SA"/>
      </w:rPr>
      <w:t>/PN/20</w:t>
    </w:r>
    <w:r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 xml:space="preserve"> </w:t>
    </w:r>
    <w:r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 xml:space="preserve">               </w:t>
    </w:r>
    <w:r w:rsidRPr="00BB7C93">
      <w:rPr>
        <w:rFonts w:ascii="Times New Roman" w:eastAsia="Times New Roman" w:hAnsi="Times New Roman" w:cs="Times New Roman"/>
        <w:b/>
        <w:i/>
        <w:sz w:val="24"/>
        <w:szCs w:val="20"/>
        <w:lang w:val="x-none" w:eastAsia="ar-SA"/>
      </w:rPr>
      <w:t xml:space="preserve">Załącznik </w:t>
    </w:r>
    <w:r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>1.2 – Formularz parametrów oferowanych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509D"/>
    <w:multiLevelType w:val="hybridMultilevel"/>
    <w:tmpl w:val="4CC20F36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3F3E90D2">
      <w:start w:val="1"/>
      <w:numFmt w:val="decimal"/>
      <w:lvlText w:val="%3."/>
      <w:lvlJc w:val="left"/>
      <w:pPr>
        <w:ind w:left="2680" w:hanging="360"/>
      </w:pPr>
      <w:rPr>
        <w:rFonts w:hint="default"/>
      </w:rPr>
    </w:lvl>
    <w:lvl w:ilvl="3" w:tplc="E7CC115C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AFC7EAF"/>
    <w:multiLevelType w:val="hybridMultilevel"/>
    <w:tmpl w:val="51104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35B04"/>
    <w:multiLevelType w:val="hybridMultilevel"/>
    <w:tmpl w:val="DF069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84330"/>
    <w:multiLevelType w:val="hybridMultilevel"/>
    <w:tmpl w:val="EE80503C"/>
    <w:lvl w:ilvl="0" w:tplc="639CB14A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685979F4"/>
    <w:multiLevelType w:val="hybridMultilevel"/>
    <w:tmpl w:val="6E6EFD70"/>
    <w:lvl w:ilvl="0" w:tplc="506CD1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2D026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C6A36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b w:val="0"/>
        <w:i w:val="0"/>
      </w:rPr>
    </w:lvl>
    <w:lvl w:ilvl="4" w:tplc="86E0CD32">
      <w:start w:val="2"/>
      <w:numFmt w:val="decimal"/>
      <w:lvlText w:val="%5."/>
      <w:lvlJc w:val="left"/>
      <w:pPr>
        <w:tabs>
          <w:tab w:val="num" w:pos="360"/>
        </w:tabs>
        <w:ind w:left="340" w:hanging="34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A637B"/>
    <w:multiLevelType w:val="hybridMultilevel"/>
    <w:tmpl w:val="3CC4BDC4"/>
    <w:lvl w:ilvl="0" w:tplc="AD3AF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D6"/>
    <w:rsid w:val="000238B4"/>
    <w:rsid w:val="00170B7B"/>
    <w:rsid w:val="001C2AFA"/>
    <w:rsid w:val="001E06F8"/>
    <w:rsid w:val="002466C9"/>
    <w:rsid w:val="002E7ED6"/>
    <w:rsid w:val="00377C90"/>
    <w:rsid w:val="00404747"/>
    <w:rsid w:val="0049185A"/>
    <w:rsid w:val="004C7A7C"/>
    <w:rsid w:val="00503E42"/>
    <w:rsid w:val="005325A6"/>
    <w:rsid w:val="005F6D20"/>
    <w:rsid w:val="00660DCD"/>
    <w:rsid w:val="006E0190"/>
    <w:rsid w:val="00775F44"/>
    <w:rsid w:val="007A0C81"/>
    <w:rsid w:val="00830F44"/>
    <w:rsid w:val="009804F2"/>
    <w:rsid w:val="00A55693"/>
    <w:rsid w:val="00AC399C"/>
    <w:rsid w:val="00BB43C5"/>
    <w:rsid w:val="00BB7C93"/>
    <w:rsid w:val="00CE050E"/>
    <w:rsid w:val="00DC21FA"/>
    <w:rsid w:val="00E95150"/>
    <w:rsid w:val="00F22F81"/>
    <w:rsid w:val="00F2431E"/>
    <w:rsid w:val="00F6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2A2F1-A25C-4DA3-9A8D-45B101F3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5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E7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03E4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C93"/>
  </w:style>
  <w:style w:type="paragraph" w:styleId="Stopka">
    <w:name w:val="footer"/>
    <w:basedOn w:val="Normalny"/>
    <w:link w:val="StopkaZnak"/>
    <w:uiPriority w:val="99"/>
    <w:unhideWhenUsed/>
    <w:rsid w:val="00BB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C93"/>
  </w:style>
  <w:style w:type="table" w:customStyle="1" w:styleId="Tabela-Siatka1">
    <w:name w:val="Tabela - Siatka1"/>
    <w:basedOn w:val="Standardowy"/>
    <w:next w:val="Tabela-Siatka"/>
    <w:uiPriority w:val="39"/>
    <w:rsid w:val="00246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B43C5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DC21FA"/>
  </w:style>
  <w:style w:type="numbering" w:customStyle="1" w:styleId="Bezlisty2">
    <w:name w:val="Bez listy2"/>
    <w:next w:val="Bezlisty"/>
    <w:uiPriority w:val="99"/>
    <w:semiHidden/>
    <w:unhideWhenUsed/>
    <w:rsid w:val="00660DCD"/>
  </w:style>
  <w:style w:type="numbering" w:customStyle="1" w:styleId="Bezlisty11">
    <w:name w:val="Bez listy11"/>
    <w:next w:val="Bezlisty"/>
    <w:uiPriority w:val="99"/>
    <w:semiHidden/>
    <w:unhideWhenUsed/>
    <w:rsid w:val="00660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49E50-4399-4E41-842E-9B3151BA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1897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2020-12-21T09:42:00Z</dcterms:created>
  <dcterms:modified xsi:type="dcterms:W3CDTF">2020-12-21T09:42:00Z</dcterms:modified>
</cp:coreProperties>
</file>