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C60F" w14:textId="162D0062" w:rsidR="00945C79" w:rsidRPr="00BB420A" w:rsidRDefault="003F1400" w:rsidP="00945C79">
      <w:pPr>
        <w:autoSpaceDE w:val="0"/>
        <w:autoSpaceDN w:val="0"/>
        <w:adjustRightInd w:val="0"/>
        <w:spacing w:after="0"/>
        <w:rPr>
          <w:rFonts w:asciiTheme="majorHAnsi" w:hAnsiTheme="majorHAnsi" w:cstheme="majorHAnsi"/>
          <w:b/>
          <w:sz w:val="24"/>
          <w:szCs w:val="24"/>
        </w:rPr>
      </w:pPr>
      <w:bookmarkStart w:id="0" w:name="_Hlk63929686"/>
      <w:r w:rsidRPr="00BB420A">
        <w:rPr>
          <w:rFonts w:ascii="Calibri Light" w:hAnsi="Calibri Light" w:cs="Calibri Light"/>
          <w:b/>
          <w:sz w:val="24"/>
          <w:szCs w:val="24"/>
        </w:rPr>
        <w:t xml:space="preserve">Załącznik nr 3 – </w:t>
      </w:r>
      <w:r w:rsidR="00C25299" w:rsidRPr="00BB420A">
        <w:rPr>
          <w:rFonts w:asciiTheme="majorHAnsi" w:hAnsiTheme="majorHAnsi" w:cstheme="majorHAnsi"/>
          <w:b/>
          <w:sz w:val="24"/>
          <w:szCs w:val="24"/>
        </w:rPr>
        <w:t xml:space="preserve">Projektowane postanowienia umowy </w:t>
      </w:r>
    </w:p>
    <w:p w14:paraId="2D15B4AD" w14:textId="44210DA2" w:rsidR="00C25299" w:rsidRPr="00BB420A" w:rsidRDefault="00C25299" w:rsidP="00945C79">
      <w:pPr>
        <w:autoSpaceDE w:val="0"/>
        <w:autoSpaceDN w:val="0"/>
        <w:adjustRightInd w:val="0"/>
        <w:spacing w:after="0"/>
        <w:rPr>
          <w:rFonts w:ascii="Calibri Light" w:hAnsi="Calibri Light" w:cs="Calibri Light"/>
          <w:b/>
          <w:sz w:val="24"/>
          <w:szCs w:val="24"/>
        </w:rPr>
      </w:pPr>
      <w:r w:rsidRPr="00BB420A">
        <w:rPr>
          <w:rFonts w:asciiTheme="majorHAnsi" w:hAnsiTheme="majorHAnsi" w:cstheme="majorHAnsi"/>
          <w:b/>
          <w:sz w:val="24"/>
          <w:szCs w:val="24"/>
        </w:rPr>
        <w:t>w sprawie zamówienia publicznego, które zostaną wprowadzone do treści tej umowy</w:t>
      </w:r>
    </w:p>
    <w:p w14:paraId="34C121D9" w14:textId="77777777" w:rsidR="00C25299" w:rsidRPr="00BB420A" w:rsidRDefault="00C25299" w:rsidP="00945C79">
      <w:pPr>
        <w:autoSpaceDE w:val="0"/>
        <w:autoSpaceDN w:val="0"/>
        <w:adjustRightInd w:val="0"/>
        <w:spacing w:after="0"/>
        <w:jc w:val="both"/>
        <w:rPr>
          <w:rFonts w:asciiTheme="majorHAnsi" w:hAnsiTheme="majorHAnsi" w:cstheme="majorHAnsi"/>
          <w:b/>
          <w:sz w:val="24"/>
          <w:szCs w:val="24"/>
        </w:rPr>
      </w:pPr>
    </w:p>
    <w:p w14:paraId="5068639D" w14:textId="49E0915C" w:rsidR="003F1400" w:rsidRPr="00BB420A" w:rsidRDefault="003F1400" w:rsidP="00945C79">
      <w:pPr>
        <w:autoSpaceDE w:val="0"/>
        <w:autoSpaceDN w:val="0"/>
        <w:adjustRightInd w:val="0"/>
        <w:spacing w:after="0"/>
        <w:jc w:val="center"/>
        <w:rPr>
          <w:rFonts w:ascii="Calibri Light" w:hAnsi="Calibri Light" w:cs="Calibri Light"/>
          <w:sz w:val="24"/>
          <w:szCs w:val="24"/>
        </w:rPr>
      </w:pPr>
      <w:r w:rsidRPr="00BB420A">
        <w:rPr>
          <w:rFonts w:ascii="Calibri Light" w:hAnsi="Calibri Light" w:cs="Calibri Light"/>
          <w:sz w:val="24"/>
          <w:szCs w:val="24"/>
        </w:rPr>
        <w:t>Umowa zawarta dnia ................. r. w Warszawie pomiędzy:</w:t>
      </w:r>
    </w:p>
    <w:p w14:paraId="2948AE13" w14:textId="77777777" w:rsidR="00945C79" w:rsidRPr="00BB420A" w:rsidRDefault="00945C79" w:rsidP="00945C79">
      <w:pPr>
        <w:autoSpaceDE w:val="0"/>
        <w:autoSpaceDN w:val="0"/>
        <w:adjustRightInd w:val="0"/>
        <w:spacing w:after="0"/>
        <w:jc w:val="both"/>
        <w:rPr>
          <w:rFonts w:ascii="Calibri Light" w:hAnsi="Calibri Light" w:cs="Calibri Light"/>
          <w:sz w:val="24"/>
          <w:szCs w:val="24"/>
        </w:rPr>
      </w:pPr>
    </w:p>
    <w:p w14:paraId="18201F16" w14:textId="57747210" w:rsidR="00CF62D9" w:rsidRPr="00BB420A" w:rsidRDefault="00CF62D9" w:rsidP="00945C79">
      <w:pPr>
        <w:autoSpaceDE w:val="0"/>
        <w:autoSpaceDN w:val="0"/>
        <w:adjustRightInd w:val="0"/>
        <w:spacing w:after="0"/>
        <w:jc w:val="both"/>
        <w:rPr>
          <w:rFonts w:asciiTheme="majorHAnsi" w:hAnsiTheme="majorHAnsi" w:cstheme="majorHAnsi"/>
          <w:sz w:val="24"/>
          <w:szCs w:val="24"/>
        </w:rPr>
      </w:pPr>
      <w:r w:rsidRPr="00BB420A">
        <w:rPr>
          <w:rFonts w:asciiTheme="majorHAnsi" w:hAnsiTheme="majorHAnsi" w:cstheme="majorHAnsi"/>
          <w:sz w:val="24"/>
          <w:szCs w:val="24"/>
        </w:rPr>
        <w:t xml:space="preserve">zawarta w Warszawie w </w:t>
      </w:r>
      <w:r w:rsidRPr="00BB420A">
        <w:rPr>
          <w:rFonts w:asciiTheme="majorHAnsi" w:hAnsiTheme="majorHAnsi" w:cstheme="majorHAnsi"/>
          <w:b/>
          <w:bCs/>
          <w:sz w:val="24"/>
          <w:szCs w:val="24"/>
        </w:rPr>
        <w:t>dniu … r./ złożenia ostatniego kwalifikowanego podpisu elektronicznego pomiędzy</w:t>
      </w:r>
      <w:r w:rsidRPr="00BB420A">
        <w:rPr>
          <w:rFonts w:asciiTheme="majorHAnsi" w:hAnsiTheme="majorHAnsi" w:cstheme="majorHAnsi"/>
          <w:sz w:val="24"/>
          <w:szCs w:val="24"/>
        </w:rPr>
        <w:t>:</w:t>
      </w:r>
    </w:p>
    <w:p w14:paraId="235554FA" w14:textId="77777777" w:rsidR="00CF62D9" w:rsidRPr="00BB420A" w:rsidRDefault="00CF62D9" w:rsidP="00945C79">
      <w:pPr>
        <w:tabs>
          <w:tab w:val="left" w:pos="6840"/>
          <w:tab w:val="left" w:pos="9000"/>
        </w:tabs>
        <w:spacing w:after="0"/>
        <w:ind w:right="-108"/>
        <w:jc w:val="both"/>
        <w:rPr>
          <w:rFonts w:asciiTheme="majorHAnsi" w:hAnsiTheme="majorHAnsi" w:cstheme="majorHAnsi"/>
          <w:color w:val="000000" w:themeColor="text1"/>
          <w:sz w:val="24"/>
          <w:szCs w:val="24"/>
        </w:rPr>
      </w:pPr>
      <w:r w:rsidRPr="00BB420A">
        <w:rPr>
          <w:rFonts w:asciiTheme="majorHAnsi" w:hAnsiTheme="majorHAnsi" w:cstheme="majorHAnsi"/>
          <w:sz w:val="24"/>
          <w:szCs w:val="24"/>
        </w:rPr>
        <w:t xml:space="preserve">Politechniką Warszawską </w:t>
      </w:r>
      <w:r w:rsidRPr="00BB420A">
        <w:rPr>
          <w:rFonts w:asciiTheme="majorHAnsi" w:hAnsiTheme="majorHAnsi" w:cstheme="majorHAnsi"/>
          <w:color w:val="000000" w:themeColor="text1"/>
          <w:sz w:val="24"/>
          <w:szCs w:val="24"/>
        </w:rPr>
        <w:t xml:space="preserve">z siedzibą: 00-661 Warszawa, Pl. Politechniki 1, REGON: 000001554; NIP: 525-000-58-34, zwaną dalej „Zamawiającym”, reprezentowaną przez…… </w:t>
      </w:r>
      <w:r w:rsidRPr="00BB420A">
        <w:rPr>
          <w:rFonts w:asciiTheme="majorHAnsi" w:hAnsiTheme="majorHAnsi" w:cstheme="majorHAnsi"/>
          <w:sz w:val="24"/>
          <w:szCs w:val="24"/>
        </w:rPr>
        <w:t>na podstawie pełnomocnictwa nr … z dnia …</w:t>
      </w:r>
    </w:p>
    <w:p w14:paraId="1BA9C753" w14:textId="77777777" w:rsidR="00CF62D9" w:rsidRPr="00BB420A" w:rsidRDefault="00CF62D9" w:rsidP="00945C79">
      <w:pPr>
        <w:tabs>
          <w:tab w:val="left" w:pos="6840"/>
          <w:tab w:val="left" w:pos="9000"/>
        </w:tabs>
        <w:spacing w:after="0"/>
        <w:ind w:right="-108"/>
        <w:jc w:val="both"/>
        <w:rPr>
          <w:rFonts w:asciiTheme="majorHAnsi" w:hAnsiTheme="majorHAnsi" w:cstheme="majorHAnsi"/>
          <w:sz w:val="24"/>
          <w:szCs w:val="24"/>
        </w:rPr>
      </w:pPr>
      <w:r w:rsidRPr="00BB420A">
        <w:rPr>
          <w:rFonts w:asciiTheme="majorHAnsi" w:hAnsiTheme="majorHAnsi" w:cstheme="majorHAnsi"/>
          <w:sz w:val="24"/>
          <w:szCs w:val="24"/>
        </w:rPr>
        <w:t>a</w:t>
      </w:r>
    </w:p>
    <w:p w14:paraId="5B508016" w14:textId="77777777" w:rsidR="00CF62D9" w:rsidRPr="00BB420A" w:rsidRDefault="00CF62D9" w:rsidP="00C548E5">
      <w:pPr>
        <w:pStyle w:val="Akapitzlist"/>
        <w:numPr>
          <w:ilvl w:val="0"/>
          <w:numId w:val="12"/>
        </w:numPr>
        <w:tabs>
          <w:tab w:val="left" w:pos="6840"/>
          <w:tab w:val="left" w:pos="9000"/>
        </w:tabs>
        <w:spacing w:after="0"/>
        <w:ind w:right="-108"/>
        <w:contextualSpacing/>
        <w:jc w:val="both"/>
        <w:rPr>
          <w:rFonts w:asciiTheme="majorHAnsi" w:hAnsiTheme="majorHAnsi" w:cstheme="majorHAnsi"/>
          <w:color w:val="000000" w:themeColor="text1"/>
          <w:sz w:val="24"/>
          <w:szCs w:val="24"/>
        </w:rPr>
      </w:pPr>
      <w:r w:rsidRPr="00BB420A">
        <w:rPr>
          <w:rFonts w:asciiTheme="majorHAnsi" w:hAnsiTheme="majorHAnsi" w:cstheme="majorHAnsi"/>
          <w:i/>
          <w:iCs/>
          <w:sz w:val="24"/>
          <w:szCs w:val="24"/>
        </w:rPr>
        <w:t>(dla osób fizycznych prowadzących działalność gospodarczą</w:t>
      </w:r>
      <w:proofErr w:type="gramStart"/>
      <w:r w:rsidRPr="00BB420A">
        <w:rPr>
          <w:rFonts w:asciiTheme="majorHAnsi" w:hAnsiTheme="majorHAnsi" w:cstheme="majorHAnsi"/>
          <w:i/>
          <w:iCs/>
          <w:sz w:val="24"/>
          <w:szCs w:val="24"/>
        </w:rPr>
        <w:t xml:space="preserve">) </w:t>
      </w:r>
      <w:r w:rsidRPr="00BB420A">
        <w:rPr>
          <w:rFonts w:asciiTheme="majorHAnsi" w:hAnsiTheme="majorHAnsi" w:cstheme="majorHAnsi"/>
          <w:sz w:val="24"/>
          <w:szCs w:val="24"/>
        </w:rPr>
        <w:t>.</w:t>
      </w:r>
      <w:proofErr w:type="gramEnd"/>
      <w:r w:rsidRPr="00BB420A">
        <w:rPr>
          <w:rFonts w:asciiTheme="majorHAnsi" w:hAnsiTheme="majorHAnsi" w:cstheme="majorHAnsi"/>
          <w:sz w:val="24"/>
          <w:szCs w:val="24"/>
        </w:rPr>
        <w:t>… zamieszkałą/ym</w:t>
      </w:r>
      <w:proofErr w:type="gramStart"/>
      <w:r w:rsidRPr="00BB420A">
        <w:rPr>
          <w:rFonts w:asciiTheme="majorHAnsi" w:hAnsiTheme="majorHAnsi" w:cstheme="majorHAnsi"/>
          <w:sz w:val="24"/>
          <w:szCs w:val="24"/>
        </w:rPr>
        <w:t>…,ul</w:t>
      </w:r>
      <w:proofErr w:type="gramEnd"/>
      <w:r w:rsidRPr="00BB420A">
        <w:rPr>
          <w:rFonts w:asciiTheme="majorHAnsi" w:hAnsiTheme="majorHAnsi" w:cstheme="majorHAnsi"/>
          <w:sz w:val="24"/>
          <w:szCs w:val="24"/>
        </w:rPr>
        <w:t xml:space="preserve">.… prowadzącą/ym działalność gospodarczą pod nazwą… wpisaną do Centralnej Ewidencji i Informacji o Działalności Gospodarczej; REGON………; </w:t>
      </w:r>
      <w:proofErr w:type="gramStart"/>
      <w:r w:rsidRPr="00BB420A">
        <w:rPr>
          <w:rFonts w:asciiTheme="majorHAnsi" w:hAnsiTheme="majorHAnsi" w:cstheme="majorHAnsi"/>
          <w:sz w:val="24"/>
          <w:szCs w:val="24"/>
        </w:rPr>
        <w:t>NIP:…</w:t>
      </w:r>
      <w:proofErr w:type="gramEnd"/>
      <w:r w:rsidRPr="00BB420A">
        <w:rPr>
          <w:rFonts w:asciiTheme="majorHAnsi" w:hAnsiTheme="majorHAnsi" w:cstheme="majorHAnsi"/>
          <w:sz w:val="24"/>
          <w:szCs w:val="24"/>
        </w:rPr>
        <w:t>………, zwaną/ym dalej „Wykonawcą”.</w:t>
      </w:r>
    </w:p>
    <w:p w14:paraId="3A4EAA07" w14:textId="77777777" w:rsidR="00CF62D9" w:rsidRPr="00BB420A" w:rsidRDefault="00CF62D9" w:rsidP="00C548E5">
      <w:pPr>
        <w:pStyle w:val="Akapitzlist"/>
        <w:numPr>
          <w:ilvl w:val="0"/>
          <w:numId w:val="12"/>
        </w:numPr>
        <w:tabs>
          <w:tab w:val="left" w:pos="6840"/>
          <w:tab w:val="left" w:pos="9000"/>
        </w:tabs>
        <w:spacing w:after="0"/>
        <w:ind w:right="-108"/>
        <w:contextualSpacing/>
        <w:jc w:val="both"/>
        <w:rPr>
          <w:rFonts w:asciiTheme="majorHAnsi" w:hAnsiTheme="majorHAnsi" w:cstheme="majorHAnsi"/>
          <w:color w:val="000000" w:themeColor="text1"/>
          <w:sz w:val="24"/>
          <w:szCs w:val="24"/>
        </w:rPr>
      </w:pPr>
      <w:r w:rsidRPr="00BB420A">
        <w:rPr>
          <w:rFonts w:asciiTheme="majorHAnsi" w:hAnsiTheme="majorHAnsi" w:cstheme="majorHAnsi"/>
          <w:i/>
          <w:iCs/>
          <w:sz w:val="24"/>
          <w:szCs w:val="24"/>
        </w:rPr>
        <w:t xml:space="preserve">(dla osób prawnych) </w:t>
      </w:r>
      <w:r w:rsidRPr="00BB420A">
        <w:rPr>
          <w:rFonts w:asciiTheme="majorHAnsi" w:hAnsiTheme="majorHAnsi" w:cstheme="majorHAnsi"/>
          <w:sz w:val="24"/>
          <w:szCs w:val="24"/>
        </w:rPr>
        <w:t>.... (nazwa) z siedzibą w ... przy ulicy … wpisana do Rejestru Przedsiębiorców Krajowego Rejestru Sądowego prowadzonego przez Sąd Rejonowy …, pod nr KRS …, REGON …, NIP: …, zwana dalej „Wykonawcą”, reprezentowanym przez…</w:t>
      </w:r>
    </w:p>
    <w:p w14:paraId="25F5738C" w14:textId="77777777" w:rsidR="00945C79" w:rsidRPr="00BB420A" w:rsidRDefault="00945C79" w:rsidP="003F1400">
      <w:pPr>
        <w:autoSpaceDE w:val="0"/>
        <w:autoSpaceDN w:val="0"/>
        <w:adjustRightInd w:val="0"/>
        <w:jc w:val="both"/>
        <w:rPr>
          <w:rFonts w:ascii="Calibri Light" w:hAnsi="Calibri Light" w:cs="Calibri Light"/>
          <w:sz w:val="24"/>
          <w:szCs w:val="24"/>
        </w:rPr>
      </w:pPr>
    </w:p>
    <w:p w14:paraId="74FB100F" w14:textId="0B6497F0" w:rsidR="003F1400" w:rsidRDefault="003F1400" w:rsidP="000A1CDC">
      <w:pPr>
        <w:autoSpaceDE w:val="0"/>
        <w:autoSpaceDN w:val="0"/>
        <w:adjustRightInd w:val="0"/>
        <w:jc w:val="both"/>
        <w:rPr>
          <w:rFonts w:ascii="Calibri Light" w:hAnsi="Calibri Light" w:cs="Calibri Light"/>
          <w:sz w:val="24"/>
          <w:szCs w:val="24"/>
        </w:rPr>
      </w:pPr>
      <w:r w:rsidRPr="00BB420A">
        <w:rPr>
          <w:rFonts w:ascii="Calibri Light" w:hAnsi="Calibri Light" w:cs="Calibri Light"/>
          <w:sz w:val="24"/>
          <w:szCs w:val="24"/>
        </w:rPr>
        <w:t>Postępowanie zostało przeprowadzone na podstawie art. 2 ust. 1 pkt. 1 ustawy z dnia 11 września 2019 r. Prawo zamówień publicznych zwanej dalej ustawą Pzp w przedmiocie pod nazwą:</w:t>
      </w:r>
      <w:r w:rsidRPr="00BB420A">
        <w:rPr>
          <w:rFonts w:ascii="Calibri Light" w:hAnsi="Calibri Light" w:cs="Calibri Light"/>
          <w:bCs/>
          <w:sz w:val="24"/>
          <w:szCs w:val="24"/>
        </w:rPr>
        <w:t xml:space="preserve"> </w:t>
      </w:r>
      <w:bookmarkStart w:id="1" w:name="_Hlk129000482"/>
      <w:bookmarkStart w:id="2" w:name="_Hlk26956521"/>
      <w:r w:rsidR="00C25299" w:rsidRPr="00BB420A">
        <w:rPr>
          <w:rFonts w:asciiTheme="majorHAnsi" w:eastAsia="Times New Roman" w:hAnsiTheme="majorHAnsi" w:cstheme="majorHAnsi"/>
          <w:b/>
          <w:sz w:val="24"/>
          <w:szCs w:val="24"/>
          <w:lang w:eastAsia="pl-PL"/>
        </w:rPr>
        <w:t>usługi wsparcia przy tworzeniu nowej strony www Politechniki Warszawskiej w celu uzyskania dostępności cyfrowej wg WCAG 2.1. poziom AA oraz audyty dostępności z wydaniem zaświadczenia / certyfikatu</w:t>
      </w:r>
      <w:r w:rsidRPr="00BB420A">
        <w:rPr>
          <w:rFonts w:ascii="Calibri Light" w:hAnsi="Calibri Light" w:cs="Calibri Light"/>
          <w:b/>
          <w:bCs/>
          <w:sz w:val="24"/>
          <w:szCs w:val="24"/>
        </w:rPr>
        <w:t xml:space="preserve">, </w:t>
      </w:r>
      <w:bookmarkEnd w:id="1"/>
      <w:bookmarkEnd w:id="2"/>
      <w:r w:rsidRPr="00BB420A">
        <w:rPr>
          <w:rFonts w:ascii="Calibri Light" w:hAnsi="Calibri Light" w:cs="Calibri Light"/>
          <w:sz w:val="24"/>
          <w:szCs w:val="24"/>
        </w:rPr>
        <w:t xml:space="preserve">numer referencyjny </w:t>
      </w:r>
      <w:r w:rsidR="00C25299" w:rsidRPr="00BB420A">
        <w:rPr>
          <w:rFonts w:asciiTheme="majorHAnsi" w:eastAsia="Times New Roman" w:hAnsiTheme="majorHAnsi" w:cstheme="majorHAnsi"/>
          <w:b/>
          <w:bCs/>
          <w:sz w:val="24"/>
          <w:szCs w:val="24"/>
          <w:lang w:eastAsia="pl-PL"/>
        </w:rPr>
        <w:t>DLiZ.439.SE.2023</w:t>
      </w:r>
      <w:r w:rsidR="000A1CDC" w:rsidRPr="00BB420A">
        <w:rPr>
          <w:rFonts w:ascii="Calibri Light" w:hAnsi="Calibri Light" w:cs="Calibri Light"/>
          <w:sz w:val="24"/>
          <w:szCs w:val="24"/>
        </w:rPr>
        <w:t>.</w:t>
      </w:r>
    </w:p>
    <w:p w14:paraId="10408C90" w14:textId="77777777" w:rsidR="00AC529F" w:rsidRPr="003A1F1B" w:rsidRDefault="00AC529F" w:rsidP="00AC529F">
      <w:pPr>
        <w:spacing w:after="0"/>
        <w:jc w:val="both"/>
        <w:rPr>
          <w:rFonts w:asciiTheme="majorHAnsi" w:hAnsiTheme="majorHAnsi" w:cstheme="majorHAnsi"/>
          <w:b/>
          <w:bCs/>
          <w:i/>
          <w:iCs/>
          <w:sz w:val="24"/>
          <w:szCs w:val="24"/>
        </w:rPr>
      </w:pPr>
      <w:r w:rsidRPr="003A1F1B">
        <w:rPr>
          <w:rFonts w:asciiTheme="majorHAnsi" w:hAnsiTheme="majorHAnsi" w:cstheme="majorHAnsi"/>
          <w:b/>
          <w:bCs/>
          <w:i/>
          <w:iCs/>
          <w:sz w:val="24"/>
          <w:szCs w:val="24"/>
        </w:rPr>
        <w:t>Postępowanie o udzielenie zamówienia jest prowadzone w związku z realizacją zadania 6. Poprawienie dostępności narzędzi informatycznych w ramach projektu: „Politechnika Warszawska Ambasadorem Innowacji na Rzecz Dostępności”, współfinansowanego ze środków Unii Europejskiej w ramach Europejskiego Funduszu Społecznego, Programu Operacyjnego Wiedza Edukacja Rozwój 2014-2020.</w:t>
      </w:r>
    </w:p>
    <w:p w14:paraId="2D257661" w14:textId="77777777" w:rsidR="00BE119B" w:rsidRPr="00BB420A" w:rsidRDefault="00BE119B" w:rsidP="000A1CDC">
      <w:pPr>
        <w:autoSpaceDE w:val="0"/>
        <w:autoSpaceDN w:val="0"/>
        <w:adjustRightInd w:val="0"/>
        <w:jc w:val="both"/>
        <w:rPr>
          <w:rFonts w:ascii="Calibri Light" w:hAnsi="Calibri Light" w:cs="Calibri Light"/>
          <w:sz w:val="24"/>
          <w:szCs w:val="24"/>
        </w:rPr>
      </w:pPr>
    </w:p>
    <w:p w14:paraId="59329959" w14:textId="0733214F" w:rsidR="0010595E" w:rsidRPr="00BB420A" w:rsidRDefault="0010595E" w:rsidP="00A218B7">
      <w:pPr>
        <w:pStyle w:val="Nagwek1"/>
        <w:spacing w:before="0" w:line="240" w:lineRule="auto"/>
        <w:rPr>
          <w:rFonts w:asciiTheme="majorHAnsi" w:hAnsiTheme="majorHAnsi"/>
          <w:sz w:val="24"/>
          <w:szCs w:val="24"/>
        </w:rPr>
      </w:pPr>
      <w:r w:rsidRPr="00BB420A">
        <w:rPr>
          <w:rFonts w:asciiTheme="majorHAnsi" w:eastAsia="Calibri" w:hAnsiTheme="majorHAnsi"/>
          <w:sz w:val="24"/>
          <w:szCs w:val="24"/>
        </w:rPr>
        <w:t xml:space="preserve">§ </w:t>
      </w:r>
      <w:r w:rsidR="00C25299" w:rsidRPr="00BB420A">
        <w:rPr>
          <w:rFonts w:asciiTheme="majorHAnsi" w:eastAsia="Calibri" w:hAnsiTheme="majorHAnsi"/>
          <w:sz w:val="24"/>
          <w:szCs w:val="24"/>
        </w:rPr>
        <w:t>1</w:t>
      </w:r>
      <w:r w:rsidRPr="00BB420A">
        <w:rPr>
          <w:rFonts w:asciiTheme="majorHAnsi" w:eastAsia="Calibri" w:hAnsiTheme="majorHAnsi"/>
          <w:sz w:val="24"/>
          <w:szCs w:val="24"/>
        </w:rPr>
        <w:t>.</w:t>
      </w:r>
    </w:p>
    <w:p w14:paraId="0D83B5DF" w14:textId="3952B994" w:rsidR="00C25299" w:rsidRPr="00BB420A" w:rsidRDefault="0010595E" w:rsidP="00A218B7">
      <w:pPr>
        <w:pStyle w:val="Nagwek1"/>
        <w:spacing w:before="0" w:line="240" w:lineRule="auto"/>
        <w:rPr>
          <w:rFonts w:asciiTheme="majorHAnsi" w:eastAsia="Calibri" w:hAnsiTheme="majorHAnsi"/>
          <w:sz w:val="24"/>
          <w:szCs w:val="24"/>
        </w:rPr>
      </w:pPr>
      <w:r w:rsidRPr="00BB420A">
        <w:rPr>
          <w:rFonts w:asciiTheme="majorHAnsi" w:eastAsia="Calibri" w:hAnsiTheme="majorHAnsi"/>
          <w:sz w:val="24"/>
          <w:szCs w:val="24"/>
        </w:rPr>
        <w:t>Przedmiot i termin Umowy</w:t>
      </w:r>
    </w:p>
    <w:p w14:paraId="7484E030" w14:textId="1FF9B726" w:rsidR="0010595E" w:rsidRPr="00BB420A" w:rsidRDefault="0010595E" w:rsidP="00C548E5">
      <w:pPr>
        <w:pStyle w:val="Akapitzlist"/>
        <w:numPr>
          <w:ilvl w:val="0"/>
          <w:numId w:val="14"/>
        </w:numPr>
        <w:spacing w:after="0"/>
        <w:jc w:val="both"/>
        <w:rPr>
          <w:rStyle w:val="Hipercze"/>
          <w:rFonts w:asciiTheme="majorHAnsi" w:hAnsiTheme="majorHAnsi"/>
          <w:color w:val="auto"/>
          <w:sz w:val="24"/>
          <w:szCs w:val="24"/>
          <w:u w:val="none"/>
        </w:rPr>
      </w:pPr>
      <w:r w:rsidRPr="00BB420A">
        <w:rPr>
          <w:rFonts w:asciiTheme="majorHAnsi" w:hAnsiTheme="majorHAnsi" w:cstheme="minorHAnsi"/>
          <w:sz w:val="24"/>
          <w:szCs w:val="24"/>
        </w:rPr>
        <w:t xml:space="preserve">Przedmiotem zamówienia jest </w:t>
      </w:r>
      <w:r w:rsidR="00C25299" w:rsidRPr="00BB420A">
        <w:rPr>
          <w:rFonts w:asciiTheme="majorHAnsi" w:eastAsia="Times New Roman" w:hAnsiTheme="majorHAnsi" w:cstheme="majorHAnsi"/>
          <w:b/>
          <w:sz w:val="24"/>
          <w:szCs w:val="24"/>
          <w:lang w:eastAsia="pl-PL"/>
        </w:rPr>
        <w:t>usługa wsparcia przy tworzeniu nowej strony www Politechniki Warszawskiej w celu uzyskania dostępności cyfrowej wg WCAG 2.1. poziom AA oraz audyty dostępności z wydaniem zaświadczenia / certyfikatu.</w:t>
      </w:r>
      <w:r w:rsidR="00C25299" w:rsidRPr="00BB420A">
        <w:rPr>
          <w:rFonts w:asciiTheme="majorHAnsi" w:hAnsiTheme="majorHAnsi" w:cstheme="minorHAnsi"/>
          <w:sz w:val="24"/>
          <w:szCs w:val="24"/>
        </w:rPr>
        <w:t xml:space="preserve"> </w:t>
      </w:r>
      <w:r w:rsidR="002D68DD" w:rsidRPr="00BB420A">
        <w:rPr>
          <w:rStyle w:val="Hipercze"/>
          <w:rFonts w:asciiTheme="majorHAnsi" w:hAnsiTheme="majorHAnsi" w:cstheme="minorHAnsi"/>
          <w:color w:val="auto"/>
          <w:sz w:val="24"/>
          <w:szCs w:val="24"/>
          <w:u w:val="none"/>
        </w:rPr>
        <w:t>Przedmiot zamówienia w</w:t>
      </w:r>
      <w:r w:rsidR="00916D52" w:rsidRPr="00BB420A">
        <w:rPr>
          <w:rStyle w:val="Hipercze"/>
          <w:rFonts w:asciiTheme="majorHAnsi" w:hAnsiTheme="majorHAnsi" w:cstheme="minorHAnsi"/>
          <w:color w:val="auto"/>
          <w:sz w:val="24"/>
          <w:szCs w:val="24"/>
          <w:u w:val="none"/>
        </w:rPr>
        <w:t> </w:t>
      </w:r>
      <w:r w:rsidR="002D68DD" w:rsidRPr="00BB420A">
        <w:rPr>
          <w:rStyle w:val="Hipercze"/>
          <w:rFonts w:asciiTheme="majorHAnsi" w:hAnsiTheme="majorHAnsi" w:cstheme="minorHAnsi"/>
          <w:color w:val="auto"/>
          <w:sz w:val="24"/>
          <w:szCs w:val="24"/>
          <w:u w:val="none"/>
        </w:rPr>
        <w:t>szczególności obejmuje:</w:t>
      </w:r>
    </w:p>
    <w:p w14:paraId="72BDEB12" w14:textId="77777777" w:rsidR="00945C79" w:rsidRPr="00BB420A" w:rsidRDefault="00C25299" w:rsidP="00C548E5">
      <w:pPr>
        <w:pStyle w:val="Akapitzlist"/>
        <w:numPr>
          <w:ilvl w:val="0"/>
          <w:numId w:val="15"/>
        </w:numPr>
        <w:spacing w:after="0"/>
        <w:jc w:val="both"/>
        <w:rPr>
          <w:rFonts w:asciiTheme="majorHAnsi" w:hAnsiTheme="majorHAnsi"/>
          <w:sz w:val="24"/>
          <w:szCs w:val="24"/>
        </w:rPr>
      </w:pPr>
      <w:r w:rsidRPr="00BB420A">
        <w:rPr>
          <w:rFonts w:asciiTheme="majorHAnsi" w:hAnsiTheme="majorHAnsi" w:cstheme="minorHAnsi"/>
          <w:sz w:val="24"/>
          <w:szCs w:val="24"/>
        </w:rPr>
        <w:t>bieżące wsparcie podczas tworzenia nowej strony www Politechniki Warszawskiej w celu uzyskania dostępnosci cyforwej zgodnej ez standrdem WCAG 2.1 poziom AA,</w:t>
      </w:r>
    </w:p>
    <w:p w14:paraId="487DE4FF" w14:textId="17675894" w:rsidR="00C25299" w:rsidRPr="00BB420A" w:rsidRDefault="00C25299" w:rsidP="00C548E5">
      <w:pPr>
        <w:pStyle w:val="Akapitzlist"/>
        <w:numPr>
          <w:ilvl w:val="0"/>
          <w:numId w:val="15"/>
        </w:numPr>
        <w:spacing w:after="0"/>
        <w:jc w:val="both"/>
        <w:rPr>
          <w:rFonts w:asciiTheme="majorHAnsi" w:hAnsiTheme="majorHAnsi"/>
          <w:sz w:val="24"/>
          <w:szCs w:val="24"/>
        </w:rPr>
      </w:pPr>
      <w:r w:rsidRPr="00BB420A">
        <w:rPr>
          <w:rFonts w:asciiTheme="majorHAnsi" w:hAnsiTheme="majorHAnsi" w:cstheme="minorHAnsi"/>
          <w:sz w:val="24"/>
          <w:szCs w:val="24"/>
        </w:rPr>
        <w:t xml:space="preserve">przeprowadzenie testów i audytów cząstkowych. </w:t>
      </w:r>
    </w:p>
    <w:p w14:paraId="7FFE25EC" w14:textId="216C3129" w:rsidR="00C25299" w:rsidRPr="00BB420A" w:rsidRDefault="00C25299"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ajorHAnsi"/>
          <w:sz w:val="24"/>
          <w:szCs w:val="24"/>
        </w:rPr>
        <w:t xml:space="preserve">Realizacja przedmiotu umowy nastąpi wg harmonogramu, który został określony w </w:t>
      </w:r>
      <w:r w:rsidRPr="00BB420A">
        <w:rPr>
          <w:rFonts w:asciiTheme="majorHAnsi" w:hAnsiTheme="majorHAnsi" w:cs="Calibri Light"/>
          <w:b/>
          <w:sz w:val="24"/>
          <w:szCs w:val="24"/>
        </w:rPr>
        <w:t>Załączniku nr 2 do</w:t>
      </w:r>
      <w:bookmarkStart w:id="3" w:name="_Hlk142635657"/>
      <w:r w:rsidR="00945C79" w:rsidRPr="00BB420A">
        <w:rPr>
          <w:rFonts w:asciiTheme="majorHAnsi" w:hAnsiTheme="majorHAnsi" w:cs="Calibri Light"/>
          <w:b/>
          <w:sz w:val="24"/>
          <w:szCs w:val="24"/>
        </w:rPr>
        <w:t xml:space="preserve"> O</w:t>
      </w:r>
      <w:r w:rsidR="00945C79" w:rsidRPr="00BB420A">
        <w:rPr>
          <w:rFonts w:asciiTheme="majorHAnsi" w:hAnsiTheme="majorHAnsi" w:cstheme="majorHAnsi"/>
          <w:b/>
          <w:sz w:val="24"/>
          <w:szCs w:val="24"/>
          <w:lang w:eastAsia="pl-PL"/>
        </w:rPr>
        <w:t>głoszenia o zamówieniu / Zapytania ofertowego</w:t>
      </w:r>
      <w:bookmarkEnd w:id="3"/>
      <w:r w:rsidR="00945C79" w:rsidRPr="00BB420A">
        <w:rPr>
          <w:rFonts w:asciiTheme="majorHAnsi" w:hAnsiTheme="majorHAnsi" w:cstheme="majorHAnsi"/>
          <w:b/>
          <w:sz w:val="24"/>
          <w:szCs w:val="24"/>
          <w:lang w:eastAsia="pl-PL"/>
        </w:rPr>
        <w:t xml:space="preserve"> - </w:t>
      </w:r>
      <w:r w:rsidRPr="00BB420A">
        <w:rPr>
          <w:rFonts w:asciiTheme="majorHAnsi" w:hAnsiTheme="majorHAnsi" w:cs="Calibri Light"/>
          <w:b/>
          <w:sz w:val="24"/>
          <w:szCs w:val="24"/>
        </w:rPr>
        <w:t>Opis Przedmiotu Zamówienia, który to stanowi załącznik nr 1 do niniejszej umowy.</w:t>
      </w:r>
      <w:r w:rsidRPr="00BB420A">
        <w:rPr>
          <w:rFonts w:asciiTheme="majorHAnsi" w:hAnsiTheme="majorHAnsi" w:cstheme="majorHAnsi"/>
          <w:sz w:val="24"/>
          <w:szCs w:val="24"/>
        </w:rPr>
        <w:t xml:space="preserve"> </w:t>
      </w:r>
    </w:p>
    <w:p w14:paraId="5C1F3B77" w14:textId="77777777" w:rsidR="000A1CDC" w:rsidRPr="00BB420A" w:rsidRDefault="002D68DD"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inorHAnsi"/>
          <w:sz w:val="24"/>
          <w:szCs w:val="24"/>
        </w:rPr>
        <w:lastRenderedPageBreak/>
        <w:t>Wykonawca zobowiązany jest do wykonania przedmiotu Umowy zgodnie z OPZ oraz Ofertą Wykonawcy.</w:t>
      </w:r>
      <w:bookmarkStart w:id="4" w:name="page3"/>
      <w:bookmarkEnd w:id="4"/>
    </w:p>
    <w:p w14:paraId="3D093494" w14:textId="2EC4E2AB" w:rsidR="000A1CDC" w:rsidRPr="00BB420A" w:rsidRDefault="0010595E"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inorHAnsi"/>
          <w:sz w:val="24"/>
          <w:szCs w:val="24"/>
        </w:rPr>
        <w:t xml:space="preserve">Wykonawca </w:t>
      </w:r>
      <w:bookmarkStart w:id="5" w:name="_Hlk73024523"/>
      <w:r w:rsidRPr="00BB420A">
        <w:rPr>
          <w:rFonts w:asciiTheme="majorHAnsi" w:hAnsiTheme="majorHAnsi" w:cstheme="minorHAnsi"/>
          <w:sz w:val="24"/>
          <w:szCs w:val="24"/>
        </w:rPr>
        <w:t xml:space="preserve">zobowiązuje się do zrealizowania całości zadań Umowy, o których mowa w </w:t>
      </w:r>
      <w:r w:rsidRPr="00F42FD7">
        <w:rPr>
          <w:rFonts w:asciiTheme="majorHAnsi" w:hAnsiTheme="majorHAnsi" w:cstheme="minorHAnsi"/>
          <w:color w:val="0000CC"/>
          <w:sz w:val="24"/>
          <w:szCs w:val="24"/>
        </w:rPr>
        <w:t xml:space="preserve">ust. </w:t>
      </w:r>
      <w:r w:rsidR="00267587" w:rsidRPr="00F42FD7">
        <w:rPr>
          <w:rFonts w:asciiTheme="majorHAnsi" w:hAnsiTheme="majorHAnsi" w:cstheme="minorHAnsi"/>
          <w:color w:val="0000CC"/>
          <w:sz w:val="24"/>
          <w:szCs w:val="24"/>
        </w:rPr>
        <w:t xml:space="preserve">1 </w:t>
      </w:r>
      <w:r w:rsidR="00944183" w:rsidRPr="00F42FD7">
        <w:rPr>
          <w:rFonts w:asciiTheme="majorHAnsi" w:hAnsiTheme="majorHAnsi" w:cstheme="minorHAnsi"/>
          <w:color w:val="0000CC"/>
          <w:sz w:val="24"/>
          <w:szCs w:val="24"/>
        </w:rPr>
        <w:t xml:space="preserve">pkt </w:t>
      </w:r>
      <w:proofErr w:type="gramStart"/>
      <w:r w:rsidR="00944183" w:rsidRPr="00F42FD7">
        <w:rPr>
          <w:rFonts w:asciiTheme="majorHAnsi" w:hAnsiTheme="majorHAnsi" w:cstheme="minorHAnsi"/>
          <w:color w:val="0000CC"/>
          <w:sz w:val="24"/>
          <w:szCs w:val="24"/>
        </w:rPr>
        <w:t>1)-</w:t>
      </w:r>
      <w:proofErr w:type="gramEnd"/>
      <w:r w:rsidR="00945C79" w:rsidRPr="00F42FD7">
        <w:rPr>
          <w:rFonts w:asciiTheme="majorHAnsi" w:hAnsiTheme="majorHAnsi" w:cstheme="minorHAnsi"/>
          <w:color w:val="0000CC"/>
          <w:sz w:val="24"/>
          <w:szCs w:val="24"/>
        </w:rPr>
        <w:t>2</w:t>
      </w:r>
      <w:r w:rsidR="00944183" w:rsidRPr="00F42FD7">
        <w:rPr>
          <w:rFonts w:asciiTheme="majorHAnsi" w:hAnsiTheme="majorHAnsi" w:cstheme="minorHAnsi"/>
          <w:color w:val="0000CC"/>
          <w:sz w:val="24"/>
          <w:szCs w:val="24"/>
        </w:rPr>
        <w:t>)</w:t>
      </w:r>
      <w:r w:rsidR="00945C79" w:rsidRPr="00BB420A">
        <w:rPr>
          <w:rFonts w:asciiTheme="majorHAnsi" w:hAnsiTheme="majorHAnsi" w:cstheme="minorHAnsi"/>
          <w:sz w:val="24"/>
          <w:szCs w:val="24"/>
        </w:rPr>
        <w:t xml:space="preserve"> oraz </w:t>
      </w:r>
      <w:r w:rsidR="00945C79" w:rsidRPr="00F42FD7">
        <w:rPr>
          <w:rFonts w:asciiTheme="majorHAnsi" w:hAnsiTheme="majorHAnsi" w:cstheme="minorHAnsi"/>
          <w:color w:val="0000CC"/>
          <w:sz w:val="24"/>
          <w:szCs w:val="24"/>
        </w:rPr>
        <w:t>ust. 2</w:t>
      </w:r>
      <w:r w:rsidRPr="00F42FD7">
        <w:rPr>
          <w:rFonts w:asciiTheme="majorHAnsi" w:hAnsiTheme="majorHAnsi" w:cstheme="minorHAnsi"/>
          <w:color w:val="0000CC"/>
          <w:sz w:val="24"/>
          <w:szCs w:val="24"/>
        </w:rPr>
        <w:t xml:space="preserve"> </w:t>
      </w:r>
      <w:r w:rsidRPr="00BB420A">
        <w:rPr>
          <w:rFonts w:asciiTheme="majorHAnsi" w:hAnsiTheme="majorHAnsi" w:cstheme="minorHAnsi"/>
          <w:sz w:val="24"/>
          <w:szCs w:val="24"/>
        </w:rPr>
        <w:t>powyżej, zgodnie z założeniami i w oparciu o przyjęty przez Strony Harmonogram</w:t>
      </w:r>
      <w:r w:rsidR="00944183" w:rsidRPr="00BB420A">
        <w:rPr>
          <w:rFonts w:asciiTheme="majorHAnsi" w:hAnsiTheme="majorHAnsi" w:cstheme="minorHAnsi"/>
          <w:sz w:val="24"/>
          <w:szCs w:val="24"/>
        </w:rPr>
        <w:t xml:space="preserve"> w terminie </w:t>
      </w:r>
      <w:bookmarkEnd w:id="5"/>
      <w:r w:rsidR="000A1CDC" w:rsidRPr="00BB420A">
        <w:rPr>
          <w:rFonts w:asciiTheme="majorHAnsi" w:hAnsiTheme="majorHAnsi" w:cstheme="minorHAnsi"/>
          <w:sz w:val="24"/>
          <w:szCs w:val="24"/>
        </w:rPr>
        <w:t xml:space="preserve">do </w:t>
      </w:r>
      <w:r w:rsidR="00E758CE" w:rsidRPr="00E758CE">
        <w:rPr>
          <w:rFonts w:asciiTheme="majorHAnsi" w:hAnsiTheme="majorHAnsi" w:cstheme="minorHAnsi"/>
          <w:b/>
          <w:bCs/>
          <w:color w:val="FF0000"/>
          <w:sz w:val="24"/>
          <w:szCs w:val="24"/>
          <w:u w:val="single"/>
        </w:rPr>
        <w:t xml:space="preserve">31 </w:t>
      </w:r>
      <w:r w:rsidR="000A1CDC" w:rsidRPr="00E758CE">
        <w:rPr>
          <w:rFonts w:asciiTheme="majorHAnsi" w:hAnsiTheme="majorHAnsi" w:cstheme="minorHAnsi"/>
          <w:b/>
          <w:bCs/>
          <w:color w:val="FF0000"/>
          <w:sz w:val="24"/>
          <w:szCs w:val="24"/>
          <w:u w:val="single"/>
        </w:rPr>
        <w:t>grudnia 2023 r</w:t>
      </w:r>
      <w:r w:rsidRPr="00E758CE">
        <w:rPr>
          <w:rFonts w:asciiTheme="majorHAnsi" w:hAnsiTheme="majorHAnsi" w:cstheme="minorHAnsi"/>
          <w:b/>
          <w:bCs/>
          <w:color w:val="FF0000"/>
          <w:sz w:val="24"/>
          <w:szCs w:val="24"/>
          <w:u w:val="single"/>
        </w:rPr>
        <w:t>.</w:t>
      </w:r>
      <w:r w:rsidRPr="00E758CE">
        <w:rPr>
          <w:rFonts w:asciiTheme="majorHAnsi" w:hAnsiTheme="majorHAnsi" w:cstheme="minorHAnsi"/>
          <w:color w:val="FF0000"/>
          <w:sz w:val="24"/>
          <w:szCs w:val="24"/>
        </w:rPr>
        <w:t xml:space="preserve"> </w:t>
      </w:r>
      <w:r w:rsidRPr="00BB420A">
        <w:rPr>
          <w:rFonts w:asciiTheme="majorHAnsi" w:hAnsiTheme="majorHAnsi" w:cstheme="minorHAnsi"/>
          <w:sz w:val="24"/>
          <w:szCs w:val="24"/>
        </w:rPr>
        <w:t xml:space="preserve">Harmonogram będzie stanowił </w:t>
      </w:r>
      <w:r w:rsidRPr="00F42FD7">
        <w:rPr>
          <w:rFonts w:asciiTheme="majorHAnsi" w:hAnsiTheme="majorHAnsi" w:cstheme="minorHAnsi"/>
          <w:b/>
          <w:bCs/>
          <w:color w:val="0000CC"/>
          <w:sz w:val="24"/>
          <w:szCs w:val="24"/>
        </w:rPr>
        <w:t>Załącznik Nr</w:t>
      </w:r>
      <w:r w:rsidR="00944183" w:rsidRPr="00F42FD7">
        <w:rPr>
          <w:rFonts w:asciiTheme="majorHAnsi" w:hAnsiTheme="majorHAnsi" w:cstheme="minorHAnsi"/>
          <w:b/>
          <w:bCs/>
          <w:color w:val="0000CC"/>
          <w:sz w:val="24"/>
          <w:szCs w:val="24"/>
        </w:rPr>
        <w:t xml:space="preserve"> </w:t>
      </w:r>
      <w:r w:rsidR="00BB7AB0">
        <w:rPr>
          <w:rFonts w:asciiTheme="majorHAnsi" w:hAnsiTheme="majorHAnsi" w:cstheme="minorHAnsi"/>
          <w:b/>
          <w:bCs/>
          <w:color w:val="0000CC"/>
          <w:sz w:val="24"/>
          <w:szCs w:val="24"/>
        </w:rPr>
        <w:t>6</w:t>
      </w:r>
      <w:r w:rsidR="00937648" w:rsidRPr="00F42FD7">
        <w:rPr>
          <w:rFonts w:asciiTheme="majorHAnsi" w:hAnsiTheme="majorHAnsi" w:cstheme="minorHAnsi"/>
          <w:b/>
          <w:bCs/>
          <w:color w:val="0000CC"/>
          <w:sz w:val="24"/>
          <w:szCs w:val="24"/>
        </w:rPr>
        <w:t xml:space="preserve"> </w:t>
      </w:r>
      <w:r w:rsidRPr="00F42FD7">
        <w:rPr>
          <w:rFonts w:asciiTheme="majorHAnsi" w:hAnsiTheme="majorHAnsi" w:cstheme="minorHAnsi"/>
          <w:b/>
          <w:bCs/>
          <w:color w:val="0000CC"/>
          <w:sz w:val="24"/>
          <w:szCs w:val="24"/>
        </w:rPr>
        <w:t xml:space="preserve">do Umowy </w:t>
      </w:r>
      <w:r w:rsidRPr="00BB420A">
        <w:rPr>
          <w:rFonts w:asciiTheme="majorHAnsi" w:hAnsiTheme="majorHAnsi" w:cstheme="minorHAnsi"/>
          <w:sz w:val="24"/>
          <w:szCs w:val="24"/>
        </w:rPr>
        <w:t>i będzie zawierał szczegółowe wymagania Zamawiającego co do terminów na wykonanie poszczególnych czynności składających się na wykonanie całości przedmiotu Umowy i terminy na ewentualne uzgodnienia zmian w ramach realizacji Umowy.</w:t>
      </w:r>
      <w:bookmarkStart w:id="6" w:name="page4"/>
      <w:bookmarkEnd w:id="6"/>
      <w:r w:rsidRPr="00BB420A">
        <w:rPr>
          <w:rFonts w:asciiTheme="majorHAnsi" w:hAnsiTheme="majorHAnsi" w:cstheme="minorHAnsi"/>
          <w:sz w:val="24"/>
          <w:szCs w:val="24"/>
        </w:rPr>
        <w:t xml:space="preserve"> Strony uzgodnią Harmonogram i Zamawiający ostatecznie go zaakceptuje w terminie do</w:t>
      </w:r>
      <w:r w:rsidR="00AB2F7A" w:rsidRPr="00BB420A">
        <w:rPr>
          <w:rFonts w:asciiTheme="majorHAnsi" w:hAnsiTheme="majorHAnsi" w:cstheme="minorHAnsi"/>
          <w:sz w:val="24"/>
          <w:szCs w:val="24"/>
        </w:rPr>
        <w:t xml:space="preserve"> 10</w:t>
      </w:r>
      <w:r w:rsidR="00D348EC" w:rsidRPr="00BB420A">
        <w:rPr>
          <w:rFonts w:asciiTheme="majorHAnsi" w:hAnsiTheme="majorHAnsi" w:cstheme="minorHAnsi"/>
          <w:sz w:val="24"/>
          <w:szCs w:val="24"/>
        </w:rPr>
        <w:t xml:space="preserve"> </w:t>
      </w:r>
      <w:r w:rsidR="00A60BBD" w:rsidRPr="00BB420A">
        <w:rPr>
          <w:rFonts w:asciiTheme="majorHAnsi" w:hAnsiTheme="majorHAnsi" w:cstheme="minorHAnsi"/>
          <w:sz w:val="24"/>
          <w:szCs w:val="24"/>
        </w:rPr>
        <w:t>D</w:t>
      </w:r>
      <w:r w:rsidRPr="00BB420A">
        <w:rPr>
          <w:rFonts w:asciiTheme="majorHAnsi" w:hAnsiTheme="majorHAnsi" w:cstheme="minorHAnsi"/>
          <w:sz w:val="24"/>
          <w:szCs w:val="24"/>
        </w:rPr>
        <w:t xml:space="preserve">ni </w:t>
      </w:r>
      <w:r w:rsidR="00A60BBD" w:rsidRPr="00BB420A">
        <w:rPr>
          <w:rFonts w:asciiTheme="majorHAnsi" w:hAnsiTheme="majorHAnsi" w:cstheme="minorHAnsi"/>
          <w:sz w:val="24"/>
          <w:szCs w:val="24"/>
        </w:rPr>
        <w:t>R</w:t>
      </w:r>
      <w:r w:rsidRPr="00BB420A">
        <w:rPr>
          <w:rFonts w:asciiTheme="majorHAnsi" w:hAnsiTheme="majorHAnsi" w:cstheme="minorHAnsi"/>
          <w:sz w:val="24"/>
          <w:szCs w:val="24"/>
        </w:rPr>
        <w:t>oboczych od dnia zawarcia Umowy. Wykonawca zobowiązuje się do najwyższej staranności w dochowaniu terminów uzgodnionych w treści Harmonogramu.</w:t>
      </w:r>
    </w:p>
    <w:p w14:paraId="6E8BDC03" w14:textId="77777777" w:rsidR="00A218B7" w:rsidRPr="00BB420A" w:rsidRDefault="0010595E"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inorHAnsi"/>
          <w:sz w:val="24"/>
          <w:szCs w:val="24"/>
        </w:rPr>
        <w:t xml:space="preserve">Wykonawca zobowiązuje się realizować Umowę w podziale na poszczególne czynności w ramach Etapów wg uzgodnionego przez Strony Harmonogramu, o którym mowa w ust. </w:t>
      </w:r>
      <w:r w:rsidR="000A1CDC" w:rsidRPr="00BB420A">
        <w:rPr>
          <w:rFonts w:asciiTheme="majorHAnsi" w:hAnsiTheme="majorHAnsi" w:cstheme="minorHAnsi"/>
          <w:sz w:val="24"/>
          <w:szCs w:val="24"/>
        </w:rPr>
        <w:t>4</w:t>
      </w:r>
      <w:r w:rsidRPr="00BB420A">
        <w:rPr>
          <w:rFonts w:asciiTheme="majorHAnsi" w:hAnsiTheme="majorHAnsi" w:cstheme="minorHAnsi"/>
          <w:sz w:val="24"/>
          <w:szCs w:val="24"/>
        </w:rPr>
        <w:t>.</w:t>
      </w:r>
    </w:p>
    <w:p w14:paraId="6FF2B327" w14:textId="77777777" w:rsidR="00C43086" w:rsidRPr="00BB420A" w:rsidRDefault="0010595E"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inorHAnsi"/>
          <w:sz w:val="24"/>
          <w:szCs w:val="24"/>
        </w:rPr>
        <w:t xml:space="preserve">W ramach przedmiotu Umowy, Wykonawca w okresie </w:t>
      </w:r>
      <w:r w:rsidRPr="00F42FD7">
        <w:rPr>
          <w:rFonts w:asciiTheme="majorHAnsi" w:hAnsiTheme="majorHAnsi" w:cstheme="minorHAnsi"/>
          <w:color w:val="0000CC"/>
          <w:sz w:val="24"/>
          <w:szCs w:val="24"/>
        </w:rPr>
        <w:t>12 miesięcy</w:t>
      </w:r>
      <w:r w:rsidRPr="00BB420A">
        <w:rPr>
          <w:rFonts w:asciiTheme="majorHAnsi" w:hAnsiTheme="majorHAnsi" w:cstheme="minorHAnsi"/>
          <w:sz w:val="24"/>
          <w:szCs w:val="24"/>
        </w:rPr>
        <w:t xml:space="preserve"> od daty zakończenia</w:t>
      </w:r>
      <w:r w:rsidR="00A218B7" w:rsidRPr="00BB420A">
        <w:rPr>
          <w:rFonts w:asciiTheme="majorHAnsi" w:hAnsiTheme="majorHAnsi" w:cstheme="minorHAnsi"/>
          <w:sz w:val="24"/>
          <w:szCs w:val="24"/>
        </w:rPr>
        <w:t xml:space="preserve">, </w:t>
      </w:r>
      <w:r w:rsidR="000041DF" w:rsidRPr="00BB420A">
        <w:rPr>
          <w:rFonts w:asciiTheme="majorHAnsi" w:hAnsiTheme="majorHAnsi" w:cstheme="minorHAnsi"/>
          <w:sz w:val="24"/>
          <w:szCs w:val="24"/>
        </w:rPr>
        <w:t>podpisania Protokołu Odbioru</w:t>
      </w:r>
      <w:r w:rsidRPr="00BB420A">
        <w:rPr>
          <w:rFonts w:asciiTheme="majorHAnsi" w:hAnsiTheme="majorHAnsi" w:cstheme="minorHAnsi"/>
          <w:sz w:val="24"/>
          <w:szCs w:val="24"/>
        </w:rPr>
        <w:t xml:space="preserve"> realizacji przedmiotu zamówienia, będzie świadczył </w:t>
      </w:r>
      <w:r w:rsidR="00C94DAF" w:rsidRPr="00F42FD7">
        <w:rPr>
          <w:rFonts w:asciiTheme="majorHAnsi" w:hAnsiTheme="majorHAnsi" w:cstheme="minorHAnsi"/>
          <w:color w:val="0000CC"/>
          <w:sz w:val="24"/>
          <w:szCs w:val="24"/>
        </w:rPr>
        <w:t>G</w:t>
      </w:r>
      <w:r w:rsidRPr="00F42FD7">
        <w:rPr>
          <w:rFonts w:asciiTheme="majorHAnsi" w:hAnsiTheme="majorHAnsi" w:cstheme="minorHAnsi"/>
          <w:color w:val="0000CC"/>
          <w:sz w:val="24"/>
          <w:szCs w:val="24"/>
        </w:rPr>
        <w:t>waranc</w:t>
      </w:r>
      <w:r w:rsidR="00C94DAF" w:rsidRPr="00F42FD7">
        <w:rPr>
          <w:rFonts w:asciiTheme="majorHAnsi" w:hAnsiTheme="majorHAnsi" w:cstheme="minorHAnsi"/>
          <w:color w:val="0000CC"/>
          <w:sz w:val="24"/>
          <w:szCs w:val="24"/>
        </w:rPr>
        <w:t>ję</w:t>
      </w:r>
      <w:r w:rsidR="00C94DAF" w:rsidRPr="00BB420A">
        <w:rPr>
          <w:rFonts w:asciiTheme="majorHAnsi" w:hAnsiTheme="majorHAnsi" w:cstheme="minorHAnsi"/>
          <w:sz w:val="24"/>
          <w:szCs w:val="24"/>
        </w:rPr>
        <w:t>.</w:t>
      </w:r>
    </w:p>
    <w:p w14:paraId="6EA56CE4" w14:textId="77777777" w:rsidR="00C43086" w:rsidRPr="00BB420A" w:rsidRDefault="0010595E"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ajorHAnsi"/>
          <w:sz w:val="24"/>
          <w:szCs w:val="24"/>
        </w:rPr>
        <w:t>Wszelkie zmiany lub odstępstwa od przedmiotu Umowy, wprowadzone bez wcześniejszego uzgodnienia z Zamawiającym i uzyskaniu jego akceptacji będą uznane za naruszenie warunków niniejszej Umowy i nienależyte jej wykonanie.</w:t>
      </w:r>
    </w:p>
    <w:p w14:paraId="728C7BD5" w14:textId="77777777" w:rsidR="00C43086" w:rsidRPr="00BB420A" w:rsidRDefault="0010595E"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ajorHAnsi"/>
          <w:sz w:val="24"/>
          <w:szCs w:val="24"/>
        </w:rPr>
        <w:t>Wykonawca zobowiązuje się do bieżącego przekazywania Zamawiającemu wszystkich projektów, konceptów i produktów powstałych w wyniku realizacji niniejszej Umowy do akceptacji i</w:t>
      </w:r>
      <w:r w:rsidR="00C94DAF" w:rsidRPr="00BB420A">
        <w:rPr>
          <w:rFonts w:asciiTheme="majorHAnsi" w:hAnsiTheme="majorHAnsi" w:cstheme="majorHAnsi"/>
          <w:sz w:val="24"/>
          <w:szCs w:val="24"/>
        </w:rPr>
        <w:t> </w:t>
      </w:r>
      <w:r w:rsidRPr="00BB420A">
        <w:rPr>
          <w:rFonts w:asciiTheme="majorHAnsi" w:hAnsiTheme="majorHAnsi" w:cstheme="majorHAnsi"/>
          <w:sz w:val="24"/>
          <w:szCs w:val="24"/>
        </w:rPr>
        <w:t xml:space="preserve">uwzględniania uwag Zamawiającego przekazywanych w trakcie realizacji </w:t>
      </w:r>
      <w:r w:rsidR="00C94DAF" w:rsidRPr="00BB420A">
        <w:rPr>
          <w:rFonts w:asciiTheme="majorHAnsi" w:hAnsiTheme="majorHAnsi" w:cstheme="majorHAnsi"/>
          <w:sz w:val="24"/>
          <w:szCs w:val="24"/>
        </w:rPr>
        <w:t>U</w:t>
      </w:r>
      <w:r w:rsidRPr="00BB420A">
        <w:rPr>
          <w:rFonts w:asciiTheme="majorHAnsi" w:hAnsiTheme="majorHAnsi" w:cstheme="majorHAnsi"/>
          <w:sz w:val="24"/>
          <w:szCs w:val="24"/>
        </w:rPr>
        <w:t>mowy. Przekazywanie, o</w:t>
      </w:r>
      <w:r w:rsidR="00B365B1" w:rsidRPr="00BB420A">
        <w:rPr>
          <w:rFonts w:asciiTheme="majorHAnsi" w:hAnsiTheme="majorHAnsi" w:cstheme="majorHAnsi"/>
          <w:sz w:val="24"/>
          <w:szCs w:val="24"/>
        </w:rPr>
        <w:t> </w:t>
      </w:r>
      <w:r w:rsidRPr="00BB420A">
        <w:rPr>
          <w:rFonts w:asciiTheme="majorHAnsi" w:hAnsiTheme="majorHAnsi" w:cstheme="majorHAnsi"/>
          <w:sz w:val="24"/>
          <w:szCs w:val="24"/>
        </w:rPr>
        <w:t>którym mowa w zdaniu pierwszym powinno być dokonywane z uwzględnieniem czasu potrzebnego na analizę i akceptację przez Zamawiającego projektów w sposób nie wpływający na terminy wynikające z uzgodnionego Harmonogramu.</w:t>
      </w:r>
    </w:p>
    <w:p w14:paraId="67AD5E5E" w14:textId="77777777" w:rsidR="00C43086" w:rsidRPr="00BB420A" w:rsidRDefault="0010595E"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ajorHAnsi"/>
          <w:sz w:val="24"/>
          <w:szCs w:val="24"/>
        </w:rPr>
        <w:t>Korzystanie przez Wykonawcę z narzędzi koniecznych do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48259B58" w14:textId="77777777" w:rsidR="00C43086" w:rsidRPr="00BB420A" w:rsidRDefault="0010595E"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ajorHAnsi"/>
          <w:sz w:val="24"/>
          <w:szCs w:val="24"/>
        </w:rPr>
        <w:t>Wykonawca w czasie realizacji przedmiotu Umowy zobowiązany jest działać z najwyższą dbałością o</w:t>
      </w:r>
      <w:r w:rsidR="00C94DAF" w:rsidRPr="00BB420A">
        <w:rPr>
          <w:rFonts w:asciiTheme="majorHAnsi" w:hAnsiTheme="majorHAnsi" w:cstheme="majorHAnsi"/>
          <w:sz w:val="24"/>
          <w:szCs w:val="24"/>
        </w:rPr>
        <w:t> </w:t>
      </w:r>
      <w:r w:rsidRPr="00BB420A">
        <w:rPr>
          <w:rFonts w:asciiTheme="majorHAnsi" w:hAnsiTheme="majorHAnsi" w:cstheme="majorHAnsi"/>
          <w:sz w:val="24"/>
          <w:szCs w:val="24"/>
        </w:rPr>
        <w:t>interes Zamawiającego i o jego należyty publiczny wizerunek. Wykonawca odpowiada wobec Zamawiającego za szkodę poniesioną przez Zamawiającego na skutek niedopełnienia przez Wykonawcę obowiązku określonego w zdaniu poprzednim, jak również Wykonawca będzie zobowiązany w takiej sytuacji do dopełnienia wszelkich czynności niezbędnych do usunięcia skutków zagrożenia lub naruszenia dóbr osobistych Zamawiającego.</w:t>
      </w:r>
    </w:p>
    <w:p w14:paraId="44622681" w14:textId="0AC1CB5D" w:rsidR="0010595E" w:rsidRDefault="0010595E" w:rsidP="00C548E5">
      <w:pPr>
        <w:pStyle w:val="Standard"/>
        <w:widowControl w:val="0"/>
        <w:numPr>
          <w:ilvl w:val="0"/>
          <w:numId w:val="17"/>
        </w:numPr>
        <w:tabs>
          <w:tab w:val="left" w:pos="-1686"/>
        </w:tabs>
        <w:ind w:left="714" w:hanging="357"/>
        <w:jc w:val="both"/>
        <w:rPr>
          <w:rFonts w:asciiTheme="majorHAnsi" w:hAnsiTheme="majorHAnsi" w:cstheme="majorHAnsi"/>
          <w:sz w:val="24"/>
          <w:szCs w:val="24"/>
        </w:rPr>
      </w:pPr>
      <w:r w:rsidRPr="00BB420A">
        <w:rPr>
          <w:rFonts w:asciiTheme="majorHAnsi" w:hAnsiTheme="majorHAnsi" w:cstheme="majorHAnsi"/>
          <w:sz w:val="24"/>
          <w:szCs w:val="24"/>
        </w:rPr>
        <w:t>Wykonawca zobowiązuje się do przekaz</w:t>
      </w:r>
      <w:r w:rsidR="00B365B1" w:rsidRPr="00BB420A">
        <w:rPr>
          <w:rFonts w:asciiTheme="majorHAnsi" w:hAnsiTheme="majorHAnsi" w:cstheme="majorHAnsi"/>
          <w:sz w:val="24"/>
          <w:szCs w:val="24"/>
        </w:rPr>
        <w:t>yw</w:t>
      </w:r>
      <w:r w:rsidRPr="00BB420A">
        <w:rPr>
          <w:rFonts w:asciiTheme="majorHAnsi" w:hAnsiTheme="majorHAnsi" w:cstheme="majorHAnsi"/>
          <w:sz w:val="24"/>
          <w:szCs w:val="24"/>
        </w:rPr>
        <w:t xml:space="preserve">ania Zamawiającemu </w:t>
      </w:r>
      <w:r w:rsidRPr="00BB420A">
        <w:rPr>
          <w:rFonts w:asciiTheme="majorHAnsi" w:hAnsiTheme="majorHAnsi" w:cstheme="majorHAnsi"/>
          <w:b/>
          <w:bCs/>
          <w:sz w:val="24"/>
          <w:szCs w:val="24"/>
        </w:rPr>
        <w:t>raportów</w:t>
      </w:r>
      <w:r w:rsidRPr="00BB420A">
        <w:rPr>
          <w:rFonts w:asciiTheme="majorHAnsi" w:hAnsiTheme="majorHAnsi" w:cstheme="majorHAnsi"/>
          <w:sz w:val="24"/>
          <w:szCs w:val="24"/>
        </w:rPr>
        <w:t xml:space="preserve"> zgodnie </w:t>
      </w:r>
      <w:r w:rsidR="00BB420A" w:rsidRPr="00BB420A">
        <w:rPr>
          <w:rFonts w:asciiTheme="majorHAnsi" w:hAnsiTheme="majorHAnsi" w:cstheme="majorHAnsi"/>
          <w:sz w:val="24"/>
          <w:szCs w:val="24"/>
        </w:rPr>
        <w:t xml:space="preserve">z </w:t>
      </w:r>
      <w:r w:rsidR="00AE0395" w:rsidRPr="00BB420A">
        <w:rPr>
          <w:rFonts w:asciiTheme="majorHAnsi" w:hAnsiTheme="majorHAnsi" w:cstheme="majorHAnsi"/>
          <w:sz w:val="24"/>
          <w:szCs w:val="24"/>
        </w:rPr>
        <w:t>OPZ</w:t>
      </w:r>
      <w:r w:rsidRPr="00BB420A">
        <w:rPr>
          <w:rFonts w:asciiTheme="majorHAnsi" w:hAnsiTheme="majorHAnsi" w:cstheme="majorHAnsi"/>
          <w:sz w:val="24"/>
          <w:szCs w:val="24"/>
        </w:rPr>
        <w:t>.</w:t>
      </w:r>
    </w:p>
    <w:p w14:paraId="47A35EF7" w14:textId="77777777" w:rsidR="00BB420A" w:rsidRPr="00BB420A" w:rsidRDefault="00BB420A" w:rsidP="00BB420A">
      <w:pPr>
        <w:pStyle w:val="Standard"/>
        <w:widowControl w:val="0"/>
        <w:tabs>
          <w:tab w:val="left" w:pos="-1686"/>
        </w:tabs>
        <w:ind w:left="714"/>
        <w:jc w:val="both"/>
        <w:rPr>
          <w:rFonts w:asciiTheme="majorHAnsi" w:hAnsiTheme="majorHAnsi" w:cstheme="majorHAnsi"/>
          <w:sz w:val="24"/>
          <w:szCs w:val="24"/>
        </w:rPr>
      </w:pPr>
    </w:p>
    <w:p w14:paraId="13D96625" w14:textId="33512636" w:rsidR="0010595E" w:rsidRPr="00BB420A" w:rsidRDefault="00B15939" w:rsidP="00BB420A">
      <w:pPr>
        <w:pStyle w:val="Nagwek1"/>
        <w:spacing w:before="0" w:line="240" w:lineRule="auto"/>
        <w:rPr>
          <w:rFonts w:asciiTheme="majorHAnsi" w:hAnsiTheme="majorHAnsi" w:cstheme="majorHAnsi"/>
          <w:sz w:val="24"/>
          <w:szCs w:val="24"/>
        </w:rPr>
      </w:pPr>
      <w:r w:rsidRPr="00BB420A">
        <w:rPr>
          <w:rFonts w:asciiTheme="majorHAnsi" w:eastAsia="Calibri" w:hAnsiTheme="majorHAnsi"/>
          <w:sz w:val="24"/>
          <w:szCs w:val="24"/>
        </w:rPr>
        <w:t>§</w:t>
      </w:r>
      <w:r w:rsidR="00C43086" w:rsidRPr="00BB420A">
        <w:rPr>
          <w:rFonts w:asciiTheme="majorHAnsi" w:hAnsiTheme="majorHAnsi" w:cstheme="majorHAnsi"/>
          <w:sz w:val="24"/>
          <w:szCs w:val="24"/>
        </w:rPr>
        <w:t>2</w:t>
      </w:r>
      <w:r w:rsidR="0010595E" w:rsidRPr="00BB420A">
        <w:rPr>
          <w:rFonts w:asciiTheme="majorHAnsi" w:hAnsiTheme="majorHAnsi" w:cstheme="majorHAnsi"/>
          <w:sz w:val="24"/>
          <w:szCs w:val="24"/>
        </w:rPr>
        <w:t>.</w:t>
      </w:r>
    </w:p>
    <w:p w14:paraId="551ACF84" w14:textId="2C895C23" w:rsidR="0010595E" w:rsidRPr="00BB420A" w:rsidRDefault="0010595E" w:rsidP="00BB420A">
      <w:pPr>
        <w:pStyle w:val="Nagwek1"/>
        <w:spacing w:before="0" w:line="240" w:lineRule="auto"/>
        <w:rPr>
          <w:rFonts w:asciiTheme="majorHAnsi" w:hAnsiTheme="majorHAnsi" w:cstheme="majorHAnsi"/>
          <w:sz w:val="24"/>
          <w:szCs w:val="24"/>
        </w:rPr>
      </w:pPr>
      <w:r w:rsidRPr="00BB420A">
        <w:rPr>
          <w:rFonts w:asciiTheme="majorHAnsi" w:hAnsiTheme="majorHAnsi" w:cstheme="majorHAnsi"/>
          <w:sz w:val="24"/>
          <w:szCs w:val="24"/>
        </w:rPr>
        <w:t>Zobowiązania Stron</w:t>
      </w:r>
    </w:p>
    <w:p w14:paraId="5FC1F3C4" w14:textId="1B528E43" w:rsidR="0010595E"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Zamawiający zobowiązuje się do współpracy z Wykonawcą w zakresie wykonywania niniejszej Umowy.</w:t>
      </w:r>
    </w:p>
    <w:p w14:paraId="2EB182AB" w14:textId="65A0C507" w:rsidR="0010595E"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lastRenderedPageBreak/>
        <w:t>Zamawiający zobowiązuje się do przekazania Wykonawcy w toku wykonywania Umowy wszelkich informacji i dokumentów będących w jego posiadaniu w zakresie niezbędnym do prawidłowej realizacji przedmiotu Umowy</w:t>
      </w:r>
      <w:r w:rsidR="00C43086" w:rsidRPr="00BB420A">
        <w:rPr>
          <w:rFonts w:asciiTheme="majorHAnsi" w:hAnsiTheme="majorHAnsi" w:cstheme="majorHAnsi"/>
          <w:sz w:val="24"/>
          <w:szCs w:val="24"/>
        </w:rPr>
        <w:t>.</w:t>
      </w:r>
    </w:p>
    <w:p w14:paraId="70E17FE3" w14:textId="77777777" w:rsidR="00C43086"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Wykonawca zobowiązuje się do działania na warunkach wskazanych w Umowie, Harmonogramie</w:t>
      </w:r>
      <w:r w:rsidR="00C43086" w:rsidRPr="00BB420A">
        <w:rPr>
          <w:rFonts w:asciiTheme="majorHAnsi" w:hAnsiTheme="majorHAnsi" w:cstheme="majorHAnsi"/>
          <w:sz w:val="24"/>
          <w:szCs w:val="24"/>
        </w:rPr>
        <w:t xml:space="preserve">, </w:t>
      </w:r>
      <w:r w:rsidRPr="00BB420A">
        <w:rPr>
          <w:rFonts w:asciiTheme="majorHAnsi" w:hAnsiTheme="majorHAnsi" w:cstheme="majorHAnsi"/>
          <w:sz w:val="24"/>
          <w:szCs w:val="24"/>
        </w:rPr>
        <w:t>OPZ</w:t>
      </w:r>
      <w:r w:rsidR="002615AF" w:rsidRPr="00BB420A">
        <w:rPr>
          <w:rFonts w:asciiTheme="majorHAnsi" w:hAnsiTheme="majorHAnsi" w:cstheme="majorHAnsi"/>
          <w:sz w:val="24"/>
          <w:szCs w:val="24"/>
        </w:rPr>
        <w:t xml:space="preserve"> i Ofercie Wykonawcy</w:t>
      </w:r>
      <w:r w:rsidRPr="00BB420A">
        <w:rPr>
          <w:rFonts w:asciiTheme="majorHAnsi" w:hAnsiTheme="majorHAnsi" w:cstheme="majorHAnsi"/>
          <w:sz w:val="24"/>
          <w:szCs w:val="24"/>
        </w:rPr>
        <w:t>.</w:t>
      </w:r>
    </w:p>
    <w:p w14:paraId="4441C4D0" w14:textId="77777777" w:rsidR="00C43086"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Wykonawca jest zobowiązany informować Zamawiającego o postępie prac oraz raportować bieżącą ich realizację.</w:t>
      </w:r>
    </w:p>
    <w:p w14:paraId="5A6AF5AE" w14:textId="77777777" w:rsidR="00C43086"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Wykonawca będzie wykonywał Umowę z należytą starannością, przy zachowaniu zasad współczesnej wiedzy i zgodnie z obowiązującymi w tym zakresie przepisami, zgodnie z najlepszą praktyką i wiedzą zawodową, uwzględniając profesjonalny charakter swojej działalności i stosowanymi normami technicznymi. Jednocześnie Wykonawca zobowiązany jest do zapewnienia nadzoru i koordynacji wszelkich działań związanych z wykonaniem Umowy w celu osiągnięcia wymaganej jakości i</w:t>
      </w:r>
      <w:r w:rsidR="00B365B1" w:rsidRPr="00BB420A">
        <w:rPr>
          <w:rFonts w:asciiTheme="majorHAnsi" w:hAnsiTheme="majorHAnsi" w:cstheme="majorHAnsi"/>
          <w:sz w:val="24"/>
          <w:szCs w:val="24"/>
        </w:rPr>
        <w:t> </w:t>
      </w:r>
      <w:r w:rsidRPr="00BB420A">
        <w:rPr>
          <w:rFonts w:asciiTheme="majorHAnsi" w:hAnsiTheme="majorHAnsi" w:cstheme="majorHAnsi"/>
          <w:sz w:val="24"/>
          <w:szCs w:val="24"/>
        </w:rPr>
        <w:t>terminowości świadczenia przedmiotu Umowy.</w:t>
      </w:r>
    </w:p>
    <w:p w14:paraId="2AB05E9B" w14:textId="77777777" w:rsidR="00C43086"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eastAsia="Times New Roman" w:hAnsiTheme="majorHAnsi" w:cstheme="majorHAnsi"/>
          <w:sz w:val="24"/>
          <w:szCs w:val="24"/>
        </w:rPr>
        <w:t>Wykonawca zobowiązuje się do zachowania w tajemnicy informacji poufnych i do niewykorzystywania ich i nieujawniania jakimkolwiek podmiotom z wyjątkiem sytuacji, gdy otrzyma na to pisemną zgodę Zamawiającego lub gdy jest do tego zobowiązany na podstawie obowiązujących przepisów prawa. Obowiązek zachowania w tajemnicy informacji poufnych nie jest ograniczony w czasie. Przez „informacje poufne” rozumie się wszelkie informacje, materiały, dokumenty, dostarczone lub udostępnione Wykonawcy przez Zamawiającego lub inne podmioty oraz wytworzone przez Wykonawcę w ramach realizacji Umowy, a także, o których wiedzę Wykonawca uzyskał w związku z wykonywaniem Umowy, zarówno przed jak i po zawarciu Umowy, w jakiejkolwiek formie, obejmujące informacje dotyczące Zamawiającego lub innych podmiotów, w szczególności dane osobowe oraz inne. Informacji poufnych nie stanowią dokumenty lub informacje podane do publicznej wiadomości w sposób inny niż na skutek naruszenia postanowień Umowy lub innych zobowiązań do zachowania poufności wynikających z przepisów prawa.</w:t>
      </w:r>
    </w:p>
    <w:p w14:paraId="0B5BDACB" w14:textId="5E3B056D" w:rsidR="00C43086"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eastAsia="Times New Roman" w:hAnsiTheme="majorHAnsi" w:cstheme="majorHAnsi"/>
          <w:sz w:val="24"/>
          <w:szCs w:val="24"/>
        </w:rPr>
        <w:t>W przypadku, gdy w ramach wykonywania Umowy zaistnieje konieczność lub prawdopodobieństwo uzyskania przez Wykonawcę dostępu do danych osobowych, Zamawiający udzieli stosownego upoważnienia do przetwarzania danych osobowych Wykonawcy, niezbędnych do realizacji Umowy</w:t>
      </w:r>
      <w:r w:rsidR="00DD190B" w:rsidRPr="00BB420A">
        <w:rPr>
          <w:rFonts w:asciiTheme="majorHAnsi" w:eastAsia="Times New Roman" w:hAnsiTheme="majorHAnsi" w:cstheme="majorHAnsi"/>
          <w:sz w:val="24"/>
          <w:szCs w:val="24"/>
        </w:rPr>
        <w:t xml:space="preserve"> lub Strony podpiszą umowę o powierzeniu przetwarzania danych</w:t>
      </w:r>
      <w:r w:rsidR="00091B6C" w:rsidRPr="00BB420A">
        <w:rPr>
          <w:rFonts w:asciiTheme="majorHAnsi" w:eastAsia="Times New Roman" w:hAnsiTheme="majorHAnsi" w:cstheme="majorHAnsi"/>
          <w:sz w:val="24"/>
          <w:szCs w:val="24"/>
        </w:rPr>
        <w:t xml:space="preserve">, której wzór stanowi </w:t>
      </w:r>
      <w:r w:rsidR="00C43086" w:rsidRPr="00BB420A">
        <w:rPr>
          <w:rFonts w:asciiTheme="majorHAnsi" w:eastAsia="Times New Roman" w:hAnsiTheme="majorHAnsi" w:cstheme="majorHAnsi"/>
          <w:b/>
          <w:bCs/>
          <w:color w:val="0000CC"/>
          <w:sz w:val="24"/>
          <w:szCs w:val="24"/>
        </w:rPr>
        <w:t>Z</w:t>
      </w:r>
      <w:r w:rsidR="00091B6C" w:rsidRPr="00BB420A">
        <w:rPr>
          <w:rFonts w:asciiTheme="majorHAnsi" w:eastAsia="Times New Roman" w:hAnsiTheme="majorHAnsi" w:cstheme="majorHAnsi"/>
          <w:b/>
          <w:bCs/>
          <w:color w:val="0000CC"/>
          <w:sz w:val="24"/>
          <w:szCs w:val="24"/>
        </w:rPr>
        <w:t xml:space="preserve">ałącznik nr </w:t>
      </w:r>
      <w:r w:rsidR="00BB7AB0">
        <w:rPr>
          <w:rFonts w:asciiTheme="majorHAnsi" w:eastAsia="Times New Roman" w:hAnsiTheme="majorHAnsi" w:cstheme="majorHAnsi"/>
          <w:b/>
          <w:bCs/>
          <w:color w:val="0000CC"/>
          <w:sz w:val="24"/>
          <w:szCs w:val="24"/>
        </w:rPr>
        <w:t>7</w:t>
      </w:r>
      <w:r w:rsidR="00091B6C" w:rsidRPr="00BB420A">
        <w:rPr>
          <w:rFonts w:asciiTheme="majorHAnsi" w:eastAsia="Times New Roman" w:hAnsiTheme="majorHAnsi" w:cstheme="majorHAnsi"/>
          <w:b/>
          <w:bCs/>
          <w:color w:val="0000CC"/>
          <w:sz w:val="24"/>
          <w:szCs w:val="24"/>
        </w:rPr>
        <w:t xml:space="preserve"> do Umowy</w:t>
      </w:r>
      <w:r w:rsidRPr="00BB420A">
        <w:rPr>
          <w:rFonts w:asciiTheme="majorHAnsi" w:eastAsia="Times New Roman" w:hAnsiTheme="majorHAnsi" w:cstheme="majorHAnsi"/>
          <w:sz w:val="24"/>
          <w:szCs w:val="24"/>
        </w:rPr>
        <w:t xml:space="preserve">. </w:t>
      </w:r>
    </w:p>
    <w:p w14:paraId="66373BA5" w14:textId="77777777" w:rsidR="00C43086"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eastAsia="Times New Roman" w:hAnsiTheme="majorHAnsi" w:cstheme="majorHAnsi"/>
          <w:sz w:val="24"/>
          <w:szCs w:val="24"/>
        </w:rPr>
        <w:t xml:space="preserve">Wykonawca po zakończeniu Umowy zwróci Zamawiającemu wszystkie otrzymane dokumenty i materiały oraz usunie w sposób uniemożliwiający odtworzenie informacje mające charakter informacji poufnych w rozumieniu </w:t>
      </w:r>
      <w:r w:rsidRPr="00BB420A">
        <w:rPr>
          <w:rFonts w:asciiTheme="majorHAnsi" w:eastAsia="Times New Roman" w:hAnsiTheme="majorHAnsi" w:cstheme="majorHAnsi"/>
          <w:color w:val="0000CC"/>
          <w:sz w:val="24"/>
          <w:szCs w:val="24"/>
        </w:rPr>
        <w:t>ust.</w:t>
      </w:r>
      <w:r w:rsidR="00C43086" w:rsidRPr="00BB420A">
        <w:rPr>
          <w:rFonts w:asciiTheme="majorHAnsi" w:eastAsia="Times New Roman" w:hAnsiTheme="majorHAnsi" w:cstheme="majorHAnsi"/>
          <w:color w:val="0000CC"/>
          <w:sz w:val="24"/>
          <w:szCs w:val="24"/>
        </w:rPr>
        <w:t xml:space="preserve"> </w:t>
      </w:r>
      <w:r w:rsidRPr="00BB420A">
        <w:rPr>
          <w:rFonts w:asciiTheme="majorHAnsi" w:eastAsia="Times New Roman" w:hAnsiTheme="majorHAnsi" w:cstheme="majorHAnsi"/>
          <w:color w:val="0000CC"/>
          <w:sz w:val="24"/>
          <w:szCs w:val="24"/>
        </w:rPr>
        <w:t>6</w:t>
      </w:r>
      <w:r w:rsidRPr="00BB420A">
        <w:rPr>
          <w:rFonts w:asciiTheme="majorHAnsi" w:eastAsia="Times New Roman" w:hAnsiTheme="majorHAnsi" w:cstheme="majorHAnsi"/>
          <w:sz w:val="24"/>
          <w:szCs w:val="24"/>
        </w:rPr>
        <w:t xml:space="preserve"> powyżej.</w:t>
      </w:r>
    </w:p>
    <w:p w14:paraId="16AF669F" w14:textId="6FF822FF" w:rsidR="0010595E"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Wykonawca oświadcza, że:</w:t>
      </w:r>
    </w:p>
    <w:p w14:paraId="63E05BAA" w14:textId="77777777" w:rsidR="00C43086" w:rsidRPr="00BB420A" w:rsidRDefault="0010595E" w:rsidP="00BB420A">
      <w:pPr>
        <w:pStyle w:val="Akapitzlist"/>
        <w:numPr>
          <w:ilvl w:val="0"/>
          <w:numId w:val="19"/>
        </w:numPr>
        <w:spacing w:after="0"/>
        <w:jc w:val="both"/>
        <w:rPr>
          <w:rFonts w:asciiTheme="majorHAnsi" w:hAnsiTheme="majorHAnsi" w:cstheme="majorHAnsi"/>
          <w:sz w:val="24"/>
          <w:szCs w:val="24"/>
        </w:rPr>
      </w:pPr>
      <w:r w:rsidRPr="00BB420A">
        <w:rPr>
          <w:rFonts w:asciiTheme="majorHAnsi" w:hAnsiTheme="majorHAnsi" w:cstheme="majorHAnsi"/>
          <w:sz w:val="24"/>
          <w:szCs w:val="24"/>
        </w:rPr>
        <w:t>dysponuje odpowiednim potencjałem techniczno-organizacyjnym i ludzkim oraz wiedzą i doświadczeniem pozwalającym należycie wykonać Umowę;</w:t>
      </w:r>
    </w:p>
    <w:p w14:paraId="4ED35CD9" w14:textId="77777777" w:rsidR="00C43086" w:rsidRPr="00BB420A" w:rsidRDefault="0010595E" w:rsidP="00BB420A">
      <w:pPr>
        <w:pStyle w:val="Akapitzlist"/>
        <w:numPr>
          <w:ilvl w:val="0"/>
          <w:numId w:val="19"/>
        </w:numPr>
        <w:spacing w:after="0"/>
        <w:jc w:val="both"/>
        <w:rPr>
          <w:rFonts w:asciiTheme="majorHAnsi" w:hAnsiTheme="majorHAnsi" w:cstheme="majorHAnsi"/>
          <w:sz w:val="24"/>
          <w:szCs w:val="24"/>
        </w:rPr>
      </w:pPr>
      <w:r w:rsidRPr="00BB420A">
        <w:rPr>
          <w:rFonts w:asciiTheme="majorHAnsi" w:hAnsiTheme="majorHAnsi" w:cstheme="majorHAnsi"/>
          <w:sz w:val="24"/>
          <w:szCs w:val="24"/>
        </w:rPr>
        <w:t>w razie powstania w trakcie wykonywania Umowy lub po jej wykonaniu jakichkolwiek szkód, bierze na siebie wyłączną odpowiedzialność za roszczenia z tytułu szkód majątkowych i niemajątkowych w mieniu i na osobie z tytułu nienależytego wykonania lub z braku wykonania Umowy</w:t>
      </w:r>
      <w:r w:rsidR="006C2411" w:rsidRPr="00BB420A">
        <w:rPr>
          <w:rFonts w:asciiTheme="majorHAnsi" w:hAnsiTheme="majorHAnsi" w:cstheme="majorHAnsi"/>
          <w:sz w:val="24"/>
          <w:szCs w:val="24"/>
        </w:rPr>
        <w:t>.</w:t>
      </w:r>
    </w:p>
    <w:p w14:paraId="11F98D7F" w14:textId="77777777" w:rsidR="00C43086"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Wykonawca zobowiązuje się i gwarantuje, iż w okresie obowiązywania Umowy nie będzie świadczyć</w:t>
      </w:r>
      <w:r w:rsidR="00C43086" w:rsidRPr="00BB420A">
        <w:rPr>
          <w:rFonts w:asciiTheme="majorHAnsi" w:hAnsiTheme="majorHAnsi" w:cstheme="majorHAnsi"/>
          <w:sz w:val="24"/>
          <w:szCs w:val="24"/>
        </w:rPr>
        <w:t xml:space="preserve"> </w:t>
      </w:r>
      <w:r w:rsidRPr="00BB420A">
        <w:rPr>
          <w:rFonts w:asciiTheme="majorHAnsi" w:hAnsiTheme="majorHAnsi" w:cstheme="majorHAnsi"/>
          <w:sz w:val="24"/>
          <w:szCs w:val="24"/>
        </w:rPr>
        <w:t xml:space="preserve">usług bezpośrednio lub pośrednio konkurencyjnych związanych z realizacją </w:t>
      </w:r>
      <w:r w:rsidRPr="00BB420A">
        <w:rPr>
          <w:rFonts w:asciiTheme="majorHAnsi" w:hAnsiTheme="majorHAnsi" w:cstheme="majorHAnsi"/>
          <w:sz w:val="24"/>
          <w:szCs w:val="24"/>
        </w:rPr>
        <w:lastRenderedPageBreak/>
        <w:t>niniejszej Umowy lub usług, które mogłyby wpłynąć lub obniżyć efektywność założeń i celów realizacji przedmiotu niniejszej Umowy.</w:t>
      </w:r>
      <w:bookmarkStart w:id="7" w:name="page6"/>
      <w:bookmarkEnd w:id="7"/>
    </w:p>
    <w:p w14:paraId="7A302300" w14:textId="77777777" w:rsidR="00C43086"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W przypadku powierzenia wykonania całości lub części Umowy osobom trzecim, Wykonawca ponosi odpowiedzialność za ich działania lub zaniechania, jak za swoje własne i jest zobowiązany solidarnie z</w:t>
      </w:r>
      <w:r w:rsidR="00213D6A" w:rsidRPr="00BB420A">
        <w:rPr>
          <w:rFonts w:asciiTheme="majorHAnsi" w:hAnsiTheme="majorHAnsi" w:cstheme="majorHAnsi"/>
          <w:sz w:val="24"/>
          <w:szCs w:val="24"/>
        </w:rPr>
        <w:t> </w:t>
      </w:r>
      <w:r w:rsidRPr="00BB420A">
        <w:rPr>
          <w:rFonts w:asciiTheme="majorHAnsi" w:hAnsiTheme="majorHAnsi" w:cstheme="majorHAnsi"/>
          <w:sz w:val="24"/>
          <w:szCs w:val="24"/>
        </w:rPr>
        <w:t>osobami trzecimi do naprawienia szkody wyrządzonej Zamawiającemu.</w:t>
      </w:r>
    </w:p>
    <w:p w14:paraId="723E44D1" w14:textId="097E1654" w:rsidR="005D0BB7"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 xml:space="preserve">Wykonawca oświadcza, iż wykonanie prac w ramach przedmiotu Umowy powierzy osobom wskazanym w </w:t>
      </w:r>
      <w:r w:rsidRPr="00BB420A">
        <w:rPr>
          <w:rFonts w:asciiTheme="majorHAnsi" w:hAnsiTheme="majorHAnsi" w:cstheme="majorHAnsi"/>
          <w:b/>
          <w:bCs/>
          <w:color w:val="0000CC"/>
          <w:sz w:val="24"/>
          <w:szCs w:val="24"/>
        </w:rPr>
        <w:t>Załącznik</w:t>
      </w:r>
      <w:r w:rsidR="00213D6A" w:rsidRPr="00BB420A">
        <w:rPr>
          <w:rFonts w:asciiTheme="majorHAnsi" w:hAnsiTheme="majorHAnsi" w:cstheme="majorHAnsi"/>
          <w:b/>
          <w:bCs/>
          <w:color w:val="0000CC"/>
          <w:sz w:val="24"/>
          <w:szCs w:val="24"/>
        </w:rPr>
        <w:t>u</w:t>
      </w:r>
      <w:r w:rsidRPr="00BB420A">
        <w:rPr>
          <w:rFonts w:asciiTheme="majorHAnsi" w:hAnsiTheme="majorHAnsi" w:cstheme="majorHAnsi"/>
          <w:b/>
          <w:bCs/>
          <w:color w:val="0000CC"/>
          <w:sz w:val="24"/>
          <w:szCs w:val="24"/>
        </w:rPr>
        <w:t xml:space="preserve"> nr </w:t>
      </w:r>
      <w:r w:rsidR="00656589" w:rsidRPr="00BB420A">
        <w:rPr>
          <w:rFonts w:asciiTheme="majorHAnsi" w:hAnsiTheme="majorHAnsi" w:cstheme="majorHAnsi"/>
          <w:b/>
          <w:bCs/>
          <w:color w:val="0000CC"/>
          <w:sz w:val="24"/>
          <w:szCs w:val="24"/>
        </w:rPr>
        <w:t>4</w:t>
      </w:r>
      <w:r w:rsidR="00213D6A" w:rsidRPr="00BB420A">
        <w:rPr>
          <w:rFonts w:asciiTheme="majorHAnsi" w:hAnsiTheme="majorHAnsi" w:cstheme="majorHAnsi"/>
          <w:b/>
          <w:bCs/>
          <w:color w:val="0000CC"/>
          <w:sz w:val="24"/>
          <w:szCs w:val="24"/>
        </w:rPr>
        <w:t xml:space="preserve"> </w:t>
      </w:r>
      <w:r w:rsidRPr="00BB420A">
        <w:rPr>
          <w:rFonts w:asciiTheme="majorHAnsi" w:hAnsiTheme="majorHAnsi" w:cstheme="majorHAnsi"/>
          <w:b/>
          <w:bCs/>
          <w:color w:val="0000CC"/>
          <w:sz w:val="24"/>
          <w:szCs w:val="24"/>
        </w:rPr>
        <w:t>do Umowy</w:t>
      </w:r>
      <w:r w:rsidRPr="00BB420A">
        <w:rPr>
          <w:rFonts w:asciiTheme="majorHAnsi" w:hAnsiTheme="majorHAnsi" w:cstheme="majorHAnsi"/>
          <w:sz w:val="24"/>
          <w:szCs w:val="24"/>
        </w:rPr>
        <w:t>, o kwalifikacjach w n</w:t>
      </w:r>
      <w:r w:rsidR="0010735F">
        <w:rPr>
          <w:rFonts w:asciiTheme="majorHAnsi" w:hAnsiTheme="majorHAnsi" w:cstheme="majorHAnsi"/>
          <w:sz w:val="24"/>
          <w:szCs w:val="24"/>
        </w:rPr>
        <w:t>im</w:t>
      </w:r>
      <w:r w:rsidRPr="00BB420A">
        <w:rPr>
          <w:rFonts w:asciiTheme="majorHAnsi" w:hAnsiTheme="majorHAnsi" w:cstheme="majorHAnsi"/>
          <w:sz w:val="24"/>
          <w:szCs w:val="24"/>
        </w:rPr>
        <w:t xml:space="preserve"> wskazanych. Zmiana osób wskazanych </w:t>
      </w:r>
      <w:r w:rsidR="00213D6A" w:rsidRPr="00BB420A">
        <w:rPr>
          <w:rFonts w:asciiTheme="majorHAnsi" w:hAnsiTheme="majorHAnsi" w:cstheme="majorHAnsi"/>
          <w:sz w:val="24"/>
          <w:szCs w:val="24"/>
        </w:rPr>
        <w:t xml:space="preserve">w </w:t>
      </w:r>
      <w:r w:rsidR="00213D6A" w:rsidRPr="00BB420A">
        <w:rPr>
          <w:rFonts w:asciiTheme="majorHAnsi" w:hAnsiTheme="majorHAnsi" w:cstheme="majorHAnsi"/>
          <w:b/>
          <w:bCs/>
          <w:color w:val="0000CC"/>
          <w:sz w:val="24"/>
          <w:szCs w:val="24"/>
        </w:rPr>
        <w:t xml:space="preserve">Załączniku nr </w:t>
      </w:r>
      <w:r w:rsidR="00221122" w:rsidRPr="00BB420A">
        <w:rPr>
          <w:rFonts w:asciiTheme="majorHAnsi" w:hAnsiTheme="majorHAnsi" w:cstheme="majorHAnsi"/>
          <w:b/>
          <w:bCs/>
          <w:color w:val="0000CC"/>
          <w:sz w:val="24"/>
          <w:szCs w:val="24"/>
        </w:rPr>
        <w:t>4</w:t>
      </w:r>
      <w:r w:rsidR="00221122" w:rsidRPr="00BB420A">
        <w:rPr>
          <w:rFonts w:asciiTheme="majorHAnsi" w:hAnsiTheme="majorHAnsi" w:cstheme="majorHAnsi"/>
          <w:sz w:val="24"/>
          <w:szCs w:val="24"/>
        </w:rPr>
        <w:t xml:space="preserve"> </w:t>
      </w:r>
      <w:r w:rsidRPr="00BB420A">
        <w:rPr>
          <w:rFonts w:asciiTheme="majorHAnsi" w:hAnsiTheme="majorHAnsi" w:cstheme="majorHAnsi"/>
          <w:sz w:val="24"/>
          <w:szCs w:val="24"/>
        </w:rPr>
        <w:t xml:space="preserve">może nastąpić w przypadku, gdy </w:t>
      </w:r>
      <w:r w:rsidR="00213D6A" w:rsidRPr="00BB420A">
        <w:rPr>
          <w:rFonts w:asciiTheme="majorHAnsi" w:hAnsiTheme="majorHAnsi" w:cstheme="majorHAnsi"/>
          <w:sz w:val="24"/>
          <w:szCs w:val="24"/>
        </w:rPr>
        <w:t xml:space="preserve">wskazana </w:t>
      </w:r>
      <w:r w:rsidRPr="00BB420A">
        <w:rPr>
          <w:rFonts w:asciiTheme="majorHAnsi" w:hAnsiTheme="majorHAnsi" w:cstheme="majorHAnsi"/>
          <w:sz w:val="24"/>
          <w:szCs w:val="24"/>
        </w:rPr>
        <w:t>osoba z przyczyny, za którą Wykonawca nie ponosi odpowiedzialności nie będzie mogła wykonać niniejszych prac. Zmiana takiej osoby może nastąpić wyłącznie na pisemny wniosek Wykonawcy. Zamawiający wyrazi w formie pisemnej lub elektronicznej zgodę na zmianę osoby, jeśli zaproponowany przez Wykonawcę zastępca będzie posiadał kwalifikacje nie mniejsze niż kwalifikacje opisane dla danego stanowiska, a dotyczące osoby, którą zastąpi.</w:t>
      </w:r>
    </w:p>
    <w:p w14:paraId="1347AA1F" w14:textId="68107DE1" w:rsidR="005D0BB7"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W przypadku, gdy w ramach wykonywania Umowy zaistnieje konieczność lub prawdopodobieństwo uzyskania przez Wykonawcę dostępu do danych osobowych, których administratorem jest podmiot trzeci, Strony niezwłocznie zawrą umowę o powierzenie przetwarzania danych osobowych, w której określą zakres i cel powierzonego Wykonawcy przetwarzania takich danych osobowych</w:t>
      </w:r>
      <w:r w:rsidR="00091B6C" w:rsidRPr="00BB420A">
        <w:rPr>
          <w:rFonts w:asciiTheme="majorHAnsi" w:hAnsiTheme="majorHAnsi" w:cstheme="majorHAnsi"/>
          <w:sz w:val="24"/>
          <w:szCs w:val="24"/>
        </w:rPr>
        <w:t xml:space="preserve">, której wzór stanowi </w:t>
      </w:r>
      <w:r w:rsidR="005D0BB7" w:rsidRPr="00BB420A">
        <w:rPr>
          <w:rFonts w:asciiTheme="majorHAnsi" w:hAnsiTheme="majorHAnsi" w:cstheme="majorHAnsi"/>
          <w:b/>
          <w:bCs/>
          <w:color w:val="0000CC"/>
          <w:sz w:val="24"/>
          <w:szCs w:val="24"/>
        </w:rPr>
        <w:t>Z</w:t>
      </w:r>
      <w:r w:rsidR="00091B6C" w:rsidRPr="00BB420A">
        <w:rPr>
          <w:rFonts w:asciiTheme="majorHAnsi" w:hAnsiTheme="majorHAnsi" w:cstheme="majorHAnsi"/>
          <w:b/>
          <w:bCs/>
          <w:color w:val="0000CC"/>
          <w:sz w:val="24"/>
          <w:szCs w:val="24"/>
        </w:rPr>
        <w:t xml:space="preserve">ałącznik nr </w:t>
      </w:r>
      <w:r w:rsidR="00BB7AB0">
        <w:rPr>
          <w:rFonts w:asciiTheme="majorHAnsi" w:hAnsiTheme="majorHAnsi" w:cstheme="majorHAnsi"/>
          <w:b/>
          <w:bCs/>
          <w:color w:val="0000CC"/>
          <w:sz w:val="24"/>
          <w:szCs w:val="24"/>
        </w:rPr>
        <w:t xml:space="preserve">7 </w:t>
      </w:r>
      <w:r w:rsidR="00091B6C" w:rsidRPr="00BB420A">
        <w:rPr>
          <w:rFonts w:asciiTheme="majorHAnsi" w:hAnsiTheme="majorHAnsi" w:cstheme="majorHAnsi"/>
          <w:b/>
          <w:bCs/>
          <w:color w:val="0000CC"/>
          <w:sz w:val="24"/>
          <w:szCs w:val="24"/>
        </w:rPr>
        <w:t>do Umowy</w:t>
      </w:r>
      <w:r w:rsidRPr="00BB420A">
        <w:rPr>
          <w:rFonts w:asciiTheme="majorHAnsi" w:hAnsiTheme="majorHAnsi" w:cstheme="majorHAnsi"/>
          <w:sz w:val="24"/>
          <w:szCs w:val="24"/>
        </w:rPr>
        <w:t>.</w:t>
      </w:r>
    </w:p>
    <w:p w14:paraId="6101EAB8" w14:textId="77777777" w:rsidR="005D0BB7"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Uzgadnianie i korespondencja Stron będą przekazywane drugiej Stronie drogą elektroniczną za potwierdzeniem otrzymania</w:t>
      </w:r>
      <w:r w:rsidR="00091B6C" w:rsidRPr="00BB420A">
        <w:rPr>
          <w:rFonts w:asciiTheme="majorHAnsi" w:hAnsiTheme="majorHAnsi" w:cstheme="majorHAnsi"/>
          <w:sz w:val="24"/>
          <w:szCs w:val="24"/>
        </w:rPr>
        <w:t>.</w:t>
      </w:r>
    </w:p>
    <w:p w14:paraId="22569433" w14:textId="21967A00" w:rsidR="0010595E" w:rsidRPr="00BB420A" w:rsidRDefault="0010595E" w:rsidP="00BB420A">
      <w:pPr>
        <w:pStyle w:val="Akapitzlist"/>
        <w:numPr>
          <w:ilvl w:val="0"/>
          <w:numId w:val="18"/>
        </w:numPr>
        <w:spacing w:after="0"/>
        <w:jc w:val="both"/>
        <w:rPr>
          <w:rFonts w:asciiTheme="majorHAnsi" w:hAnsiTheme="majorHAnsi" w:cstheme="majorHAnsi"/>
          <w:sz w:val="24"/>
          <w:szCs w:val="24"/>
        </w:rPr>
      </w:pPr>
      <w:r w:rsidRPr="00BB420A">
        <w:rPr>
          <w:rFonts w:asciiTheme="majorHAnsi" w:hAnsiTheme="majorHAnsi" w:cstheme="majorHAnsi"/>
          <w:sz w:val="24"/>
          <w:szCs w:val="24"/>
        </w:rPr>
        <w:t>Osobami upoważnionymi do uzgadniania na bieżąco spraw związanych z realizacją Umowy, w tym do określania zmian i uwag do realizacji poszczególnych czynności w ramach przedmiotu Umowy, jak i</w:t>
      </w:r>
      <w:r w:rsidR="00A619D6" w:rsidRPr="00BB420A">
        <w:rPr>
          <w:rFonts w:asciiTheme="majorHAnsi" w:hAnsiTheme="majorHAnsi" w:cstheme="majorHAnsi"/>
          <w:sz w:val="24"/>
          <w:szCs w:val="24"/>
        </w:rPr>
        <w:t> </w:t>
      </w:r>
      <w:r w:rsidRPr="00BB420A">
        <w:rPr>
          <w:rFonts w:asciiTheme="majorHAnsi" w:hAnsiTheme="majorHAnsi" w:cstheme="majorHAnsi"/>
          <w:sz w:val="24"/>
          <w:szCs w:val="24"/>
        </w:rPr>
        <w:t>podpisywania protokołów odbioru są:</w:t>
      </w:r>
    </w:p>
    <w:p w14:paraId="02D1FE17" w14:textId="0A60944C" w:rsidR="00E10632" w:rsidRPr="00E10632" w:rsidRDefault="0010595E" w:rsidP="00E10632">
      <w:pPr>
        <w:pStyle w:val="Akapitzlist"/>
        <w:numPr>
          <w:ilvl w:val="0"/>
          <w:numId w:val="20"/>
        </w:numPr>
        <w:spacing w:after="0"/>
        <w:jc w:val="both"/>
        <w:rPr>
          <w:rFonts w:asciiTheme="majorHAnsi" w:hAnsiTheme="majorHAnsi" w:cstheme="majorHAnsi"/>
          <w:sz w:val="24"/>
          <w:szCs w:val="24"/>
        </w:rPr>
      </w:pPr>
      <w:r w:rsidRPr="00BB420A">
        <w:rPr>
          <w:rFonts w:asciiTheme="majorHAnsi" w:hAnsiTheme="majorHAnsi" w:cstheme="majorHAnsi"/>
          <w:sz w:val="24"/>
          <w:szCs w:val="24"/>
        </w:rPr>
        <w:t>po stronie Zamawiającego:</w:t>
      </w:r>
      <w:r w:rsidR="005D0BB7" w:rsidRPr="00BB420A">
        <w:rPr>
          <w:rFonts w:asciiTheme="majorHAnsi" w:hAnsiTheme="majorHAnsi" w:cstheme="majorHAnsi"/>
          <w:sz w:val="24"/>
          <w:szCs w:val="24"/>
        </w:rPr>
        <w:t xml:space="preserve"> </w:t>
      </w:r>
      <w:r w:rsidR="00E10632" w:rsidRPr="00E10632">
        <w:rPr>
          <w:rFonts w:asciiTheme="majorHAnsi" w:hAnsiTheme="majorHAnsi" w:cstheme="majorHAnsi"/>
          <w:sz w:val="24"/>
          <w:szCs w:val="24"/>
        </w:rPr>
        <w:t xml:space="preserve">Pani Agnieszka Kapela, nr tel.: +48 22 234 51 11, e-mail: </w:t>
      </w:r>
      <w:hyperlink r:id="rId10" w:history="1">
        <w:r w:rsidR="00E10632" w:rsidRPr="00E10632">
          <w:rPr>
            <w:rStyle w:val="Hipercze"/>
            <w:rFonts w:asciiTheme="majorHAnsi" w:hAnsiTheme="majorHAnsi" w:cstheme="majorHAnsi"/>
            <w:color w:val="auto"/>
            <w:sz w:val="24"/>
            <w:szCs w:val="24"/>
            <w:u w:val="none"/>
          </w:rPr>
          <w:t>Agnieszka.Kapela@pw.edu.pl</w:t>
        </w:r>
      </w:hyperlink>
      <w:r w:rsidR="00E10632" w:rsidRPr="00E10632">
        <w:rPr>
          <w:rFonts w:asciiTheme="majorHAnsi" w:hAnsiTheme="majorHAnsi" w:cstheme="majorHAnsi"/>
          <w:sz w:val="24"/>
          <w:szCs w:val="24"/>
        </w:rPr>
        <w:t xml:space="preserve">; </w:t>
      </w:r>
      <w:r w:rsidR="005D0BB7" w:rsidRPr="00E10632">
        <w:rPr>
          <w:rFonts w:asciiTheme="majorHAnsi" w:hAnsiTheme="majorHAnsi" w:cstheme="majorHAnsi"/>
          <w:sz w:val="24"/>
          <w:szCs w:val="24"/>
        </w:rPr>
        <w:t>Pani Magdalena Krajewska</w:t>
      </w:r>
      <w:r w:rsidRPr="00E10632">
        <w:rPr>
          <w:rFonts w:asciiTheme="majorHAnsi" w:hAnsiTheme="majorHAnsi" w:cstheme="majorHAnsi"/>
          <w:sz w:val="24"/>
          <w:szCs w:val="24"/>
        </w:rPr>
        <w:t xml:space="preserve">, nr tel.: </w:t>
      </w:r>
      <w:r w:rsidR="005D0BB7" w:rsidRPr="00E10632">
        <w:rPr>
          <w:rFonts w:asciiTheme="majorHAnsi" w:hAnsiTheme="majorHAnsi" w:cstheme="majorHAnsi"/>
          <w:sz w:val="24"/>
          <w:szCs w:val="24"/>
        </w:rPr>
        <w:t>+48 22 234 57 33</w:t>
      </w:r>
      <w:r w:rsidRPr="00E10632">
        <w:rPr>
          <w:rFonts w:asciiTheme="majorHAnsi" w:hAnsiTheme="majorHAnsi" w:cstheme="majorHAnsi"/>
          <w:sz w:val="24"/>
          <w:szCs w:val="24"/>
        </w:rPr>
        <w:t>, e-mail:</w:t>
      </w:r>
      <w:r w:rsidR="005D0BB7" w:rsidRPr="00E10632">
        <w:rPr>
          <w:rFonts w:asciiTheme="majorHAnsi" w:hAnsiTheme="majorHAnsi" w:cstheme="majorHAnsi"/>
          <w:sz w:val="24"/>
          <w:szCs w:val="24"/>
        </w:rPr>
        <w:t xml:space="preserve"> </w:t>
      </w:r>
      <w:r w:rsidR="000D419F" w:rsidRPr="00E10632">
        <w:rPr>
          <w:rFonts w:asciiTheme="majorHAnsi" w:hAnsiTheme="majorHAnsi" w:cstheme="majorHAnsi"/>
          <w:sz w:val="24"/>
          <w:szCs w:val="24"/>
        </w:rPr>
        <w:t>M</w:t>
      </w:r>
      <w:r w:rsidR="005D0BB7" w:rsidRPr="00E10632">
        <w:rPr>
          <w:rFonts w:asciiTheme="majorHAnsi" w:hAnsiTheme="majorHAnsi" w:cstheme="majorHAnsi"/>
          <w:sz w:val="24"/>
          <w:szCs w:val="24"/>
        </w:rPr>
        <w:t>agdalena.</w:t>
      </w:r>
      <w:r w:rsidR="000D419F" w:rsidRPr="00E10632">
        <w:rPr>
          <w:rFonts w:asciiTheme="majorHAnsi" w:hAnsiTheme="majorHAnsi" w:cstheme="majorHAnsi"/>
          <w:sz w:val="24"/>
          <w:szCs w:val="24"/>
        </w:rPr>
        <w:t>K</w:t>
      </w:r>
      <w:r w:rsidR="005D0BB7" w:rsidRPr="00E10632">
        <w:rPr>
          <w:rFonts w:asciiTheme="majorHAnsi" w:hAnsiTheme="majorHAnsi" w:cstheme="majorHAnsi"/>
          <w:sz w:val="24"/>
          <w:szCs w:val="24"/>
        </w:rPr>
        <w:t>rajewska@pw.edu.pl</w:t>
      </w:r>
      <w:r w:rsidRPr="00E10632">
        <w:rPr>
          <w:rFonts w:asciiTheme="majorHAnsi" w:hAnsiTheme="majorHAnsi" w:cstheme="majorHAnsi"/>
          <w:sz w:val="24"/>
          <w:szCs w:val="24"/>
        </w:rPr>
        <w:t>; lub</w:t>
      </w:r>
      <w:r w:rsidR="005D0BB7" w:rsidRPr="00E10632">
        <w:rPr>
          <w:rFonts w:asciiTheme="majorHAnsi" w:hAnsiTheme="majorHAnsi" w:cstheme="majorHAnsi"/>
          <w:sz w:val="24"/>
          <w:szCs w:val="24"/>
        </w:rPr>
        <w:t xml:space="preserve"> </w:t>
      </w:r>
      <w:r w:rsidR="005D0BB7" w:rsidRPr="00E10632">
        <w:rPr>
          <w:rFonts w:asciiTheme="majorHAnsi" w:hAnsiTheme="majorHAnsi" w:cstheme="majorHAnsi"/>
          <w:sz w:val="24"/>
          <w:szCs w:val="24"/>
          <w:lang w:val="en-GB"/>
        </w:rPr>
        <w:t>Pani Maria Żebrowska</w:t>
      </w:r>
      <w:r w:rsidRPr="00E10632">
        <w:rPr>
          <w:rFonts w:asciiTheme="majorHAnsi" w:hAnsiTheme="majorHAnsi" w:cstheme="majorHAnsi"/>
          <w:sz w:val="24"/>
          <w:szCs w:val="24"/>
          <w:lang w:val="en-GB"/>
        </w:rPr>
        <w:t xml:space="preserve">, </w:t>
      </w:r>
      <w:r w:rsidR="005D0BB7" w:rsidRPr="00E10632">
        <w:rPr>
          <w:rFonts w:asciiTheme="majorHAnsi" w:hAnsiTheme="majorHAnsi" w:cstheme="majorHAnsi"/>
          <w:sz w:val="24"/>
          <w:szCs w:val="24"/>
        </w:rPr>
        <w:t xml:space="preserve">nr tel.: +48 22 234 57 33, </w:t>
      </w:r>
      <w:r w:rsidRPr="00E10632">
        <w:rPr>
          <w:rFonts w:asciiTheme="majorHAnsi" w:hAnsiTheme="majorHAnsi" w:cstheme="majorHAnsi"/>
          <w:sz w:val="24"/>
          <w:szCs w:val="24"/>
          <w:lang w:val="en-GB"/>
        </w:rPr>
        <w:t>e-mail:</w:t>
      </w:r>
      <w:r w:rsidR="005D0BB7" w:rsidRPr="00E10632">
        <w:rPr>
          <w:rFonts w:asciiTheme="majorHAnsi" w:hAnsiTheme="majorHAnsi" w:cstheme="majorHAnsi"/>
          <w:sz w:val="24"/>
          <w:szCs w:val="24"/>
          <w:lang w:val="en-GB"/>
        </w:rPr>
        <w:t xml:space="preserve"> </w:t>
      </w:r>
      <w:hyperlink r:id="rId11" w:history="1">
        <w:r w:rsidR="000D419F" w:rsidRPr="00E10632">
          <w:rPr>
            <w:rStyle w:val="Hipercze"/>
            <w:rFonts w:asciiTheme="majorHAnsi" w:hAnsiTheme="majorHAnsi" w:cstheme="majorHAnsi"/>
            <w:color w:val="auto"/>
            <w:sz w:val="24"/>
            <w:szCs w:val="24"/>
            <w:u w:val="none"/>
          </w:rPr>
          <w:t>Maria.Żebrowska@pw.edu.pl</w:t>
        </w:r>
      </w:hyperlink>
      <w:r w:rsidRPr="00E10632">
        <w:rPr>
          <w:rFonts w:asciiTheme="majorHAnsi" w:hAnsiTheme="majorHAnsi" w:cstheme="majorHAnsi"/>
          <w:sz w:val="24"/>
          <w:szCs w:val="24"/>
          <w:lang w:val="en-GB"/>
        </w:rPr>
        <w:t>;</w:t>
      </w:r>
    </w:p>
    <w:p w14:paraId="5F55C2BE" w14:textId="40B23934" w:rsidR="005D0BB7" w:rsidRPr="00BB420A" w:rsidRDefault="0010595E" w:rsidP="00BB420A">
      <w:pPr>
        <w:pStyle w:val="Akapitzlist"/>
        <w:numPr>
          <w:ilvl w:val="0"/>
          <w:numId w:val="20"/>
        </w:numPr>
        <w:spacing w:after="0"/>
        <w:jc w:val="both"/>
        <w:rPr>
          <w:rFonts w:asciiTheme="majorHAnsi" w:hAnsiTheme="majorHAnsi" w:cstheme="majorHAnsi"/>
          <w:sz w:val="24"/>
          <w:szCs w:val="24"/>
        </w:rPr>
      </w:pPr>
      <w:r w:rsidRPr="00BB420A">
        <w:rPr>
          <w:rFonts w:asciiTheme="majorHAnsi" w:hAnsiTheme="majorHAnsi" w:cstheme="majorHAnsi"/>
          <w:sz w:val="24"/>
          <w:szCs w:val="24"/>
        </w:rPr>
        <w:t>po stronie Wykonawcy:</w:t>
      </w:r>
      <w:r w:rsidR="005D0BB7" w:rsidRPr="00BB420A">
        <w:rPr>
          <w:rFonts w:asciiTheme="majorHAnsi" w:hAnsiTheme="majorHAnsi" w:cstheme="majorHAnsi"/>
          <w:sz w:val="24"/>
          <w:szCs w:val="24"/>
        </w:rPr>
        <w:t xml:space="preserve"> Pan/i </w:t>
      </w:r>
      <w:r w:rsidR="00A619D6" w:rsidRPr="00BB420A">
        <w:rPr>
          <w:rFonts w:asciiTheme="majorHAnsi" w:hAnsiTheme="majorHAnsi" w:cstheme="majorHAnsi"/>
          <w:sz w:val="24"/>
          <w:szCs w:val="24"/>
        </w:rPr>
        <w:t>…, nr tel.: …, e-mail:</w:t>
      </w:r>
      <w:r w:rsidR="005D0BB7" w:rsidRPr="00BB420A">
        <w:rPr>
          <w:rFonts w:asciiTheme="majorHAnsi" w:hAnsiTheme="majorHAnsi" w:cstheme="majorHAnsi"/>
          <w:sz w:val="24"/>
          <w:szCs w:val="24"/>
        </w:rPr>
        <w:t xml:space="preserve"> </w:t>
      </w:r>
      <w:r w:rsidR="00A619D6" w:rsidRPr="00BB420A">
        <w:rPr>
          <w:rFonts w:asciiTheme="majorHAnsi" w:hAnsiTheme="majorHAnsi" w:cstheme="majorHAnsi"/>
          <w:sz w:val="24"/>
          <w:szCs w:val="24"/>
        </w:rPr>
        <w:t>…@</w:t>
      </w:r>
      <w:proofErr w:type="gramStart"/>
      <w:r w:rsidR="00A619D6" w:rsidRPr="00BB420A">
        <w:rPr>
          <w:rFonts w:asciiTheme="majorHAnsi" w:hAnsiTheme="majorHAnsi" w:cstheme="majorHAnsi"/>
          <w:sz w:val="24"/>
          <w:szCs w:val="24"/>
        </w:rPr>
        <w:t>...</w:t>
      </w:r>
      <w:r w:rsidR="005D0BB7" w:rsidRPr="00BB420A">
        <w:rPr>
          <w:rFonts w:asciiTheme="majorHAnsi" w:hAnsiTheme="majorHAnsi" w:cstheme="majorHAnsi"/>
          <w:sz w:val="24"/>
          <w:szCs w:val="24"/>
        </w:rPr>
        <w:t xml:space="preserve"> .</w:t>
      </w:r>
      <w:proofErr w:type="gramEnd"/>
    </w:p>
    <w:p w14:paraId="12B7223D" w14:textId="4272F021" w:rsidR="0010595E" w:rsidRPr="00BB420A" w:rsidRDefault="0010595E" w:rsidP="00BB420A">
      <w:pPr>
        <w:pStyle w:val="Akapitzlist"/>
        <w:numPr>
          <w:ilvl w:val="0"/>
          <w:numId w:val="21"/>
        </w:numPr>
        <w:spacing w:after="0"/>
        <w:ind w:left="714" w:hanging="357"/>
        <w:jc w:val="both"/>
        <w:rPr>
          <w:rFonts w:asciiTheme="majorHAnsi" w:hAnsiTheme="majorHAnsi" w:cstheme="majorHAnsi"/>
          <w:sz w:val="24"/>
          <w:szCs w:val="24"/>
        </w:rPr>
      </w:pPr>
      <w:r w:rsidRPr="00BB420A">
        <w:rPr>
          <w:rFonts w:asciiTheme="majorHAnsi" w:hAnsiTheme="majorHAnsi" w:cstheme="majorHAnsi"/>
          <w:sz w:val="24"/>
          <w:szCs w:val="24"/>
        </w:rPr>
        <w:t xml:space="preserve">Strony oświadczają, że osoby wskazane w </w:t>
      </w:r>
      <w:r w:rsidRPr="00BB420A">
        <w:rPr>
          <w:rFonts w:asciiTheme="majorHAnsi" w:hAnsiTheme="majorHAnsi" w:cstheme="majorHAnsi"/>
          <w:color w:val="0000CC"/>
          <w:sz w:val="24"/>
          <w:szCs w:val="24"/>
        </w:rPr>
        <w:t xml:space="preserve">ust. 15 </w:t>
      </w:r>
      <w:r w:rsidRPr="00BB420A">
        <w:rPr>
          <w:rFonts w:asciiTheme="majorHAnsi" w:hAnsiTheme="majorHAnsi" w:cstheme="majorHAnsi"/>
          <w:sz w:val="24"/>
          <w:szCs w:val="24"/>
        </w:rPr>
        <w:t>powyżej nie są uprawnione do zmiany, rozwiązania</w:t>
      </w:r>
      <w:r w:rsidR="005D0BB7" w:rsidRPr="00BB420A">
        <w:rPr>
          <w:rFonts w:asciiTheme="majorHAnsi" w:hAnsiTheme="majorHAnsi" w:cstheme="majorHAnsi"/>
          <w:sz w:val="24"/>
          <w:szCs w:val="24"/>
        </w:rPr>
        <w:t xml:space="preserve"> </w:t>
      </w:r>
      <w:r w:rsidRPr="00BB420A">
        <w:rPr>
          <w:rFonts w:asciiTheme="majorHAnsi" w:hAnsiTheme="majorHAnsi" w:cstheme="majorHAnsi"/>
          <w:sz w:val="24"/>
          <w:szCs w:val="24"/>
        </w:rPr>
        <w:t>lub odstąpienia od Umowy, chyba że działają na podstawie odrębnego upoważnienia udzielonego przez Strony.</w:t>
      </w:r>
    </w:p>
    <w:p w14:paraId="70FBED2E" w14:textId="77777777" w:rsidR="005D0BB7" w:rsidRPr="00BB420A" w:rsidRDefault="0010595E" w:rsidP="00BB420A">
      <w:pPr>
        <w:pStyle w:val="Akapitzlist"/>
        <w:numPr>
          <w:ilvl w:val="0"/>
          <w:numId w:val="21"/>
        </w:numPr>
        <w:spacing w:after="0"/>
        <w:ind w:left="714" w:hanging="357"/>
        <w:jc w:val="both"/>
        <w:rPr>
          <w:rFonts w:asciiTheme="majorHAnsi" w:hAnsiTheme="majorHAnsi" w:cstheme="majorHAnsi"/>
          <w:sz w:val="24"/>
          <w:szCs w:val="24"/>
        </w:rPr>
      </w:pPr>
      <w:r w:rsidRPr="00BB420A">
        <w:rPr>
          <w:rFonts w:asciiTheme="majorHAnsi" w:hAnsiTheme="majorHAnsi" w:cstheme="majorHAnsi"/>
          <w:sz w:val="24"/>
          <w:szCs w:val="24"/>
        </w:rPr>
        <w:t xml:space="preserve">Zmiana osób lub danych wymienionych w </w:t>
      </w:r>
      <w:r w:rsidRPr="00BB420A">
        <w:rPr>
          <w:rFonts w:asciiTheme="majorHAnsi" w:hAnsiTheme="majorHAnsi" w:cstheme="majorHAnsi"/>
          <w:color w:val="0000CC"/>
          <w:sz w:val="24"/>
          <w:szCs w:val="24"/>
        </w:rPr>
        <w:t>ust. 1</w:t>
      </w:r>
      <w:r w:rsidR="00A619D6" w:rsidRPr="00BB420A">
        <w:rPr>
          <w:rFonts w:asciiTheme="majorHAnsi" w:hAnsiTheme="majorHAnsi" w:cstheme="majorHAnsi"/>
          <w:color w:val="0000CC"/>
          <w:sz w:val="24"/>
          <w:szCs w:val="24"/>
        </w:rPr>
        <w:t>5</w:t>
      </w:r>
      <w:r w:rsidRPr="00BB420A">
        <w:rPr>
          <w:rFonts w:asciiTheme="majorHAnsi" w:hAnsiTheme="majorHAnsi" w:cstheme="majorHAnsi"/>
          <w:sz w:val="24"/>
          <w:szCs w:val="24"/>
        </w:rPr>
        <w:t xml:space="preserve"> nie powoduje konieczności zmiany Umowy. W</w:t>
      </w:r>
      <w:r w:rsidR="00A71280" w:rsidRPr="00BB420A">
        <w:rPr>
          <w:rFonts w:asciiTheme="majorHAnsi" w:hAnsiTheme="majorHAnsi" w:cstheme="majorHAnsi"/>
          <w:sz w:val="24"/>
          <w:szCs w:val="24"/>
        </w:rPr>
        <w:t> </w:t>
      </w:r>
      <w:r w:rsidRPr="00BB420A">
        <w:rPr>
          <w:rFonts w:asciiTheme="majorHAnsi" w:hAnsiTheme="majorHAnsi" w:cstheme="majorHAnsi"/>
          <w:sz w:val="24"/>
          <w:szCs w:val="24"/>
        </w:rPr>
        <w:t xml:space="preserve">przypadku wystąpienia takiej zmiany, Strony wzajemnie się informują o dokonanej zmianie odpowiednio na adresy e-mail określone w </w:t>
      </w:r>
      <w:r w:rsidRPr="00BB420A">
        <w:rPr>
          <w:rFonts w:asciiTheme="majorHAnsi" w:hAnsiTheme="majorHAnsi" w:cstheme="majorHAnsi"/>
          <w:color w:val="0000CC"/>
          <w:sz w:val="24"/>
          <w:szCs w:val="24"/>
        </w:rPr>
        <w:t>ust. 15</w:t>
      </w:r>
      <w:r w:rsidRPr="00BB420A">
        <w:rPr>
          <w:rFonts w:asciiTheme="majorHAnsi" w:hAnsiTheme="majorHAnsi" w:cstheme="majorHAnsi"/>
          <w:sz w:val="24"/>
          <w:szCs w:val="24"/>
        </w:rPr>
        <w:t xml:space="preserve"> powyżej. Zmiana następuje od chwili skutecznego doręczenia drugiej Stronie informacji o dokonywanej zmianie osoby upoważnionej.</w:t>
      </w:r>
      <w:bookmarkStart w:id="8" w:name="page7"/>
      <w:bookmarkEnd w:id="8"/>
    </w:p>
    <w:p w14:paraId="1CB5C55D" w14:textId="77777777" w:rsidR="005D0BB7" w:rsidRPr="00BB420A" w:rsidRDefault="0010595E" w:rsidP="00BB420A">
      <w:pPr>
        <w:pStyle w:val="Akapitzlist"/>
        <w:numPr>
          <w:ilvl w:val="0"/>
          <w:numId w:val="21"/>
        </w:numPr>
        <w:spacing w:after="0"/>
        <w:ind w:left="714" w:hanging="357"/>
        <w:jc w:val="both"/>
        <w:rPr>
          <w:rFonts w:asciiTheme="majorHAnsi" w:hAnsiTheme="majorHAnsi" w:cstheme="majorHAnsi"/>
          <w:sz w:val="24"/>
          <w:szCs w:val="24"/>
        </w:rPr>
      </w:pPr>
      <w:r w:rsidRPr="00BB420A">
        <w:rPr>
          <w:rFonts w:asciiTheme="majorHAnsi" w:hAnsiTheme="majorHAnsi" w:cstheme="majorHAnsi"/>
          <w:sz w:val="24"/>
          <w:szCs w:val="24"/>
        </w:rPr>
        <w:t>Wykonawca odpowiada za działania pracowników, współpracowników lub podwykonawców, jak za działania własne.</w:t>
      </w:r>
    </w:p>
    <w:p w14:paraId="00ED7BE8" w14:textId="77777777" w:rsidR="005D0BB7" w:rsidRPr="00BB420A" w:rsidRDefault="0010595E" w:rsidP="00BB420A">
      <w:pPr>
        <w:pStyle w:val="Akapitzlist"/>
        <w:numPr>
          <w:ilvl w:val="0"/>
          <w:numId w:val="21"/>
        </w:numPr>
        <w:spacing w:after="0"/>
        <w:ind w:left="714" w:hanging="357"/>
        <w:jc w:val="both"/>
        <w:rPr>
          <w:rFonts w:asciiTheme="majorHAnsi" w:hAnsiTheme="majorHAnsi" w:cstheme="majorHAnsi"/>
          <w:sz w:val="24"/>
          <w:szCs w:val="24"/>
        </w:rPr>
      </w:pPr>
      <w:r w:rsidRPr="00BB420A">
        <w:rPr>
          <w:rFonts w:asciiTheme="majorHAnsi" w:hAnsiTheme="majorHAnsi" w:cstheme="majorHAnsi"/>
          <w:sz w:val="24"/>
          <w:szCs w:val="24"/>
        </w:rPr>
        <w:t>Wykonawca zobowiązuje się do udzielania, na żądanie Zamawiającego informacji związanych z</w:t>
      </w:r>
      <w:r w:rsidR="002A322D" w:rsidRPr="00BB420A">
        <w:rPr>
          <w:rFonts w:asciiTheme="majorHAnsi" w:hAnsiTheme="majorHAnsi" w:cstheme="majorHAnsi"/>
          <w:sz w:val="24"/>
          <w:szCs w:val="24"/>
        </w:rPr>
        <w:t> </w:t>
      </w:r>
      <w:r w:rsidRPr="00BB420A">
        <w:rPr>
          <w:rFonts w:asciiTheme="majorHAnsi" w:hAnsiTheme="majorHAnsi" w:cstheme="majorHAnsi"/>
          <w:sz w:val="24"/>
          <w:szCs w:val="24"/>
        </w:rPr>
        <w:t xml:space="preserve">realizacją Umowy, w szczególności informacji dotyczących postępów prac, przyczyn opóźnień lub przyczyn nienależytego wykonywania Umowy. W ramach tego obowiązku Wykonawca przedstawi Zamawiającemu wszelkie dane i dokumenty związane z </w:t>
      </w:r>
      <w:r w:rsidRPr="00BB420A">
        <w:rPr>
          <w:rFonts w:asciiTheme="majorHAnsi" w:hAnsiTheme="majorHAnsi" w:cstheme="majorHAnsi"/>
          <w:sz w:val="24"/>
          <w:szCs w:val="24"/>
        </w:rPr>
        <w:lastRenderedPageBreak/>
        <w:t>realizacją Umowy, a także zapewni udzielenie wyjaśnień przez członków personelu Wykonawcy.</w:t>
      </w:r>
    </w:p>
    <w:p w14:paraId="14191CF3" w14:textId="31B72CAD" w:rsidR="0010595E" w:rsidRPr="00BB420A" w:rsidRDefault="0010595E" w:rsidP="00BB420A">
      <w:pPr>
        <w:pStyle w:val="Akapitzlist"/>
        <w:numPr>
          <w:ilvl w:val="0"/>
          <w:numId w:val="21"/>
        </w:numPr>
        <w:spacing w:after="0"/>
        <w:ind w:left="714" w:hanging="357"/>
        <w:jc w:val="both"/>
        <w:rPr>
          <w:rFonts w:asciiTheme="majorHAnsi" w:hAnsiTheme="majorHAnsi" w:cstheme="majorHAnsi"/>
          <w:sz w:val="24"/>
          <w:szCs w:val="24"/>
        </w:rPr>
      </w:pPr>
      <w:r w:rsidRPr="00BB420A">
        <w:rPr>
          <w:rFonts w:asciiTheme="majorHAnsi" w:hAnsiTheme="majorHAnsi" w:cstheme="majorHAnsi"/>
          <w:sz w:val="24"/>
          <w:szCs w:val="24"/>
        </w:rPr>
        <w:t xml:space="preserve">Wykonawca zobowiązuje się do poinformowania Zamawiającego, w formie pisemnej </w:t>
      </w:r>
      <w:r w:rsidR="00285021" w:rsidRPr="00BB420A">
        <w:rPr>
          <w:rFonts w:asciiTheme="majorHAnsi" w:hAnsiTheme="majorHAnsi" w:cstheme="majorHAnsi"/>
          <w:sz w:val="24"/>
          <w:szCs w:val="24"/>
        </w:rPr>
        <w:t xml:space="preserve">lub elektronicznej </w:t>
      </w:r>
      <w:r w:rsidRPr="00BB420A">
        <w:rPr>
          <w:rFonts w:asciiTheme="majorHAnsi" w:hAnsiTheme="majorHAnsi" w:cstheme="majorHAnsi"/>
          <w:sz w:val="24"/>
          <w:szCs w:val="24"/>
        </w:rPr>
        <w:t>pod rygorem nieważności, o:</w:t>
      </w:r>
    </w:p>
    <w:p w14:paraId="698B38C7" w14:textId="77777777" w:rsidR="005D0BB7" w:rsidRPr="00BB420A" w:rsidRDefault="0010595E" w:rsidP="00BB420A">
      <w:pPr>
        <w:pStyle w:val="Akapitzlist"/>
        <w:numPr>
          <w:ilvl w:val="0"/>
          <w:numId w:val="22"/>
        </w:numPr>
        <w:spacing w:after="0"/>
        <w:jc w:val="both"/>
        <w:rPr>
          <w:rFonts w:asciiTheme="majorHAnsi" w:hAnsiTheme="majorHAnsi" w:cstheme="majorHAnsi"/>
          <w:sz w:val="24"/>
          <w:szCs w:val="24"/>
        </w:rPr>
      </w:pPr>
      <w:r w:rsidRPr="00BB420A">
        <w:rPr>
          <w:rFonts w:asciiTheme="majorHAnsi" w:hAnsiTheme="majorHAnsi" w:cstheme="majorHAnsi"/>
          <w:sz w:val="24"/>
          <w:szCs w:val="24"/>
        </w:rPr>
        <w:t>złożeniu do sądu wniosku o ogłoszenie upadłości Wykonawcy oraz każdej zmianie w tym zakresie;</w:t>
      </w:r>
    </w:p>
    <w:p w14:paraId="5B04586D" w14:textId="77777777" w:rsidR="005D0BB7" w:rsidRPr="00BB420A" w:rsidRDefault="0010595E" w:rsidP="00BB420A">
      <w:pPr>
        <w:pStyle w:val="Akapitzlist"/>
        <w:numPr>
          <w:ilvl w:val="0"/>
          <w:numId w:val="22"/>
        </w:numPr>
        <w:spacing w:after="0"/>
        <w:jc w:val="both"/>
        <w:rPr>
          <w:rFonts w:asciiTheme="majorHAnsi" w:hAnsiTheme="majorHAnsi" w:cstheme="majorHAnsi"/>
          <w:sz w:val="24"/>
          <w:szCs w:val="24"/>
        </w:rPr>
      </w:pPr>
      <w:r w:rsidRPr="00BB420A">
        <w:rPr>
          <w:rFonts w:asciiTheme="majorHAnsi" w:hAnsiTheme="majorHAnsi" w:cstheme="majorHAnsi"/>
          <w:sz w:val="24"/>
          <w:szCs w:val="24"/>
        </w:rPr>
        <w:t>otwarciu likwidacji, restrukturyzacji oraz każdej zmianie w tym zakresie;</w:t>
      </w:r>
    </w:p>
    <w:p w14:paraId="7053E9A8" w14:textId="77777777" w:rsidR="00BB420A" w:rsidRDefault="0010595E" w:rsidP="00BB420A">
      <w:pPr>
        <w:pStyle w:val="Akapitzlist"/>
        <w:numPr>
          <w:ilvl w:val="0"/>
          <w:numId w:val="22"/>
        </w:numPr>
        <w:spacing w:after="0"/>
        <w:jc w:val="both"/>
        <w:rPr>
          <w:rFonts w:asciiTheme="majorHAnsi" w:hAnsiTheme="majorHAnsi" w:cstheme="majorHAnsi"/>
          <w:sz w:val="24"/>
          <w:szCs w:val="24"/>
        </w:rPr>
      </w:pPr>
      <w:r w:rsidRPr="00BB420A">
        <w:rPr>
          <w:rFonts w:asciiTheme="majorHAnsi" w:hAnsiTheme="majorHAnsi" w:cstheme="majorHAnsi"/>
          <w:sz w:val="24"/>
          <w:szCs w:val="24"/>
        </w:rPr>
        <w:t xml:space="preserve">toczącym się wobec Wykonawcy jakimkolwiek postępowaniu egzekucyjnym, karnym, skarbowym lub o zajęciu składników majątku Wykonawcy oraz każdej zmianie w tym zakresie. </w:t>
      </w:r>
    </w:p>
    <w:p w14:paraId="1BBFA128" w14:textId="77777777" w:rsidR="002E6F31" w:rsidRDefault="002E6F31" w:rsidP="002E6F31">
      <w:pPr>
        <w:spacing w:after="0"/>
        <w:jc w:val="center"/>
        <w:rPr>
          <w:rFonts w:asciiTheme="majorHAnsi" w:hAnsiTheme="majorHAnsi" w:cstheme="majorHAnsi"/>
          <w:b/>
          <w:bCs/>
          <w:sz w:val="24"/>
          <w:szCs w:val="24"/>
        </w:rPr>
      </w:pPr>
    </w:p>
    <w:p w14:paraId="2BFD845C" w14:textId="30A3ECC9" w:rsidR="0010595E" w:rsidRPr="002E6F31" w:rsidRDefault="0010595E" w:rsidP="002E6F31">
      <w:pPr>
        <w:spacing w:after="0"/>
        <w:jc w:val="center"/>
        <w:rPr>
          <w:rFonts w:asciiTheme="majorHAnsi" w:hAnsiTheme="majorHAnsi" w:cstheme="majorHAnsi"/>
          <w:b/>
          <w:bCs/>
          <w:sz w:val="24"/>
          <w:szCs w:val="24"/>
        </w:rPr>
      </w:pPr>
      <w:r w:rsidRPr="002E6F31">
        <w:rPr>
          <w:rFonts w:asciiTheme="majorHAnsi" w:hAnsiTheme="majorHAnsi" w:cstheme="majorHAnsi"/>
          <w:b/>
          <w:bCs/>
          <w:sz w:val="24"/>
          <w:szCs w:val="24"/>
        </w:rPr>
        <w:t xml:space="preserve">§ </w:t>
      </w:r>
      <w:r w:rsidR="00A44E21" w:rsidRPr="002E6F31">
        <w:rPr>
          <w:rFonts w:asciiTheme="majorHAnsi" w:hAnsiTheme="majorHAnsi" w:cstheme="majorHAnsi"/>
          <w:b/>
          <w:bCs/>
          <w:sz w:val="24"/>
          <w:szCs w:val="24"/>
        </w:rPr>
        <w:t>3</w:t>
      </w:r>
      <w:r w:rsidRPr="002E6F31">
        <w:rPr>
          <w:rFonts w:asciiTheme="majorHAnsi" w:hAnsiTheme="majorHAnsi" w:cstheme="majorHAnsi"/>
          <w:b/>
          <w:bCs/>
          <w:sz w:val="24"/>
          <w:szCs w:val="24"/>
        </w:rPr>
        <w:t>.</w:t>
      </w:r>
    </w:p>
    <w:p w14:paraId="1412C995" w14:textId="77777777" w:rsidR="0010595E" w:rsidRPr="002E6F31" w:rsidRDefault="0010595E" w:rsidP="002E6F31">
      <w:pPr>
        <w:pStyle w:val="Nagwek1"/>
        <w:spacing w:before="0" w:line="240" w:lineRule="auto"/>
        <w:rPr>
          <w:rFonts w:asciiTheme="majorHAnsi" w:hAnsiTheme="majorHAnsi" w:cstheme="majorHAnsi"/>
          <w:bCs/>
          <w:sz w:val="24"/>
          <w:szCs w:val="24"/>
        </w:rPr>
      </w:pPr>
      <w:r w:rsidRPr="002E6F31">
        <w:rPr>
          <w:rFonts w:asciiTheme="majorHAnsi" w:hAnsiTheme="majorHAnsi" w:cstheme="majorHAnsi"/>
          <w:bCs/>
          <w:sz w:val="24"/>
          <w:szCs w:val="24"/>
        </w:rPr>
        <w:t>Sposób i termin realizacji Umowy</w:t>
      </w:r>
    </w:p>
    <w:p w14:paraId="1BBD3145" w14:textId="77777777" w:rsidR="00C377D0" w:rsidRPr="002E6F31" w:rsidRDefault="0010595E"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Wykonawca zobowiązuje się do zrealizowania Umowy zgodnie i w oparciu o przyjęty przez Strony Harmonogram, </w:t>
      </w:r>
      <w:r w:rsidR="004722E4" w:rsidRPr="002E6F31">
        <w:rPr>
          <w:rFonts w:asciiTheme="majorHAnsi" w:hAnsiTheme="majorHAnsi" w:cstheme="majorHAnsi"/>
          <w:sz w:val="24"/>
          <w:szCs w:val="24"/>
        </w:rPr>
        <w:t>z zastrzeżeniem poniż</w:t>
      </w:r>
      <w:r w:rsidR="00456B27" w:rsidRPr="002E6F31">
        <w:rPr>
          <w:rFonts w:asciiTheme="majorHAnsi" w:hAnsiTheme="majorHAnsi" w:cstheme="majorHAnsi"/>
          <w:sz w:val="24"/>
          <w:szCs w:val="24"/>
        </w:rPr>
        <w:t>sz</w:t>
      </w:r>
      <w:r w:rsidR="004722E4" w:rsidRPr="002E6F31">
        <w:rPr>
          <w:rFonts w:asciiTheme="majorHAnsi" w:hAnsiTheme="majorHAnsi" w:cstheme="majorHAnsi"/>
          <w:sz w:val="24"/>
          <w:szCs w:val="24"/>
        </w:rPr>
        <w:t>ych ustępów.</w:t>
      </w:r>
      <w:bookmarkStart w:id="9" w:name="page8"/>
      <w:bookmarkEnd w:id="9"/>
    </w:p>
    <w:p w14:paraId="6323731B" w14:textId="77777777" w:rsidR="00C377D0" w:rsidRPr="002E6F31" w:rsidRDefault="00B44E9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W terminie 10 </w:t>
      </w:r>
      <w:r w:rsidR="00D04E2D" w:rsidRPr="002E6F31">
        <w:rPr>
          <w:rFonts w:asciiTheme="majorHAnsi" w:hAnsiTheme="majorHAnsi" w:cstheme="majorHAnsi"/>
          <w:sz w:val="24"/>
          <w:szCs w:val="24"/>
        </w:rPr>
        <w:t>D</w:t>
      </w:r>
      <w:r w:rsidRPr="002E6F31">
        <w:rPr>
          <w:rFonts w:asciiTheme="majorHAnsi" w:hAnsiTheme="majorHAnsi" w:cstheme="majorHAnsi"/>
          <w:sz w:val="24"/>
          <w:szCs w:val="24"/>
        </w:rPr>
        <w:t xml:space="preserve">ni </w:t>
      </w:r>
      <w:r w:rsidR="00D04E2D" w:rsidRPr="002E6F31">
        <w:rPr>
          <w:rFonts w:asciiTheme="majorHAnsi" w:hAnsiTheme="majorHAnsi" w:cstheme="majorHAnsi"/>
          <w:sz w:val="24"/>
          <w:szCs w:val="24"/>
        </w:rPr>
        <w:t>R</w:t>
      </w:r>
      <w:r w:rsidRPr="002E6F31">
        <w:rPr>
          <w:rFonts w:asciiTheme="majorHAnsi" w:hAnsiTheme="majorHAnsi" w:cstheme="majorHAnsi"/>
          <w:sz w:val="24"/>
          <w:szCs w:val="24"/>
        </w:rPr>
        <w:t xml:space="preserve">oboczych od dnia podpisania Umowy </w:t>
      </w:r>
      <w:r w:rsidR="0010595E" w:rsidRPr="002E6F31">
        <w:rPr>
          <w:rFonts w:asciiTheme="majorHAnsi" w:hAnsiTheme="majorHAnsi" w:cstheme="majorHAnsi"/>
          <w:sz w:val="24"/>
          <w:szCs w:val="24"/>
        </w:rPr>
        <w:t xml:space="preserve">Wykonawca </w:t>
      </w:r>
      <w:r w:rsidR="004722E4" w:rsidRPr="002E6F31">
        <w:rPr>
          <w:rFonts w:asciiTheme="majorHAnsi" w:hAnsiTheme="majorHAnsi" w:cstheme="majorHAnsi"/>
          <w:sz w:val="24"/>
          <w:szCs w:val="24"/>
        </w:rPr>
        <w:t xml:space="preserve">przedstawi </w:t>
      </w:r>
      <w:r w:rsidRPr="002E6F31">
        <w:rPr>
          <w:rFonts w:asciiTheme="majorHAnsi" w:hAnsiTheme="majorHAnsi" w:cstheme="majorHAnsi"/>
          <w:sz w:val="24"/>
          <w:szCs w:val="24"/>
        </w:rPr>
        <w:t>Z</w:t>
      </w:r>
      <w:r w:rsidR="004722E4" w:rsidRPr="002E6F31">
        <w:rPr>
          <w:rFonts w:asciiTheme="majorHAnsi" w:hAnsiTheme="majorHAnsi" w:cstheme="majorHAnsi"/>
          <w:sz w:val="24"/>
          <w:szCs w:val="24"/>
        </w:rPr>
        <w:t>amawiającemu Harmonogram</w:t>
      </w:r>
      <w:r w:rsidR="000A1D1B" w:rsidRPr="002E6F31">
        <w:rPr>
          <w:rFonts w:asciiTheme="majorHAnsi" w:hAnsiTheme="majorHAnsi" w:cstheme="majorHAnsi"/>
          <w:sz w:val="24"/>
          <w:szCs w:val="24"/>
        </w:rPr>
        <w:t xml:space="preserve"> </w:t>
      </w:r>
      <w:r w:rsidR="004722E4" w:rsidRPr="002E6F31">
        <w:rPr>
          <w:rFonts w:asciiTheme="majorHAnsi" w:hAnsiTheme="majorHAnsi" w:cstheme="majorHAnsi"/>
          <w:sz w:val="24"/>
          <w:szCs w:val="24"/>
        </w:rPr>
        <w:t xml:space="preserve">i </w:t>
      </w:r>
      <w:r w:rsidR="0010595E" w:rsidRPr="002E6F31">
        <w:rPr>
          <w:rFonts w:asciiTheme="majorHAnsi" w:hAnsiTheme="majorHAnsi" w:cstheme="majorHAnsi"/>
          <w:sz w:val="24"/>
          <w:szCs w:val="24"/>
        </w:rPr>
        <w:t>uwzględni uwagi Zamawiającego dotyczące Harmonogramu</w:t>
      </w:r>
      <w:r w:rsidR="004722E4" w:rsidRPr="002E6F31">
        <w:rPr>
          <w:rFonts w:asciiTheme="majorHAnsi" w:hAnsiTheme="majorHAnsi" w:cstheme="majorHAnsi"/>
          <w:sz w:val="24"/>
          <w:szCs w:val="24"/>
        </w:rPr>
        <w:t>.</w:t>
      </w:r>
      <w:r w:rsidR="004722E4" w:rsidRPr="002E6F31" w:rsidDel="004722E4">
        <w:rPr>
          <w:rFonts w:asciiTheme="majorHAnsi" w:hAnsiTheme="majorHAnsi" w:cstheme="majorHAnsi"/>
          <w:sz w:val="24"/>
          <w:szCs w:val="24"/>
        </w:rPr>
        <w:t xml:space="preserve"> </w:t>
      </w:r>
    </w:p>
    <w:p w14:paraId="796D029A" w14:textId="0F6A3F04" w:rsidR="00C377D0" w:rsidRPr="002E6F31" w:rsidRDefault="0010595E"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Odbiór prac objętych </w:t>
      </w:r>
      <w:r w:rsidR="0010735F">
        <w:rPr>
          <w:rFonts w:asciiTheme="majorHAnsi" w:hAnsiTheme="majorHAnsi" w:cstheme="majorHAnsi"/>
          <w:sz w:val="24"/>
          <w:szCs w:val="24"/>
        </w:rPr>
        <w:t xml:space="preserve">zleceniem i </w:t>
      </w:r>
      <w:r w:rsidRPr="002E6F31">
        <w:rPr>
          <w:rFonts w:asciiTheme="majorHAnsi" w:hAnsiTheme="majorHAnsi" w:cstheme="majorHAnsi"/>
          <w:sz w:val="24"/>
          <w:szCs w:val="24"/>
        </w:rPr>
        <w:t>Umową zostanie potwierdzony przez podpisanie przez Strony Protokołu Odbioru.</w:t>
      </w:r>
    </w:p>
    <w:p w14:paraId="2B4E3015" w14:textId="77777777" w:rsidR="00C377D0" w:rsidRPr="002E6F31" w:rsidRDefault="0010595E"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Zamawiający ma prawo na bieżąco zgłaszać uwagi na każdym etapie realizacji Umowy, także w toku bieżącego kontaktu z Wykonawcą, służące należytemu wykonaniu Umowy </w:t>
      </w:r>
    </w:p>
    <w:p w14:paraId="45A1745B" w14:textId="77777777" w:rsidR="00C377D0" w:rsidRPr="002E6F31" w:rsidRDefault="0010595E"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Strony na bieżąco będą się wzajemnie informowały o okolicznościach mających znaczenie dla wykonywania przedmiotu niniejszej Umowy. </w:t>
      </w:r>
      <w:r w:rsidR="008B42A8" w:rsidRPr="002E6F31">
        <w:rPr>
          <w:rFonts w:asciiTheme="majorHAnsi" w:hAnsiTheme="majorHAnsi" w:cstheme="majorHAnsi"/>
          <w:sz w:val="24"/>
          <w:szCs w:val="24"/>
        </w:rPr>
        <w:t xml:space="preserve">Przekazywanie </w:t>
      </w:r>
      <w:r w:rsidRPr="002E6F31">
        <w:rPr>
          <w:rFonts w:asciiTheme="majorHAnsi" w:hAnsiTheme="majorHAnsi" w:cstheme="majorHAnsi"/>
          <w:sz w:val="24"/>
          <w:szCs w:val="24"/>
        </w:rPr>
        <w:t>powyższych informacji powinno odbywać się z wyprzedzeniem niezbędnym dla zapewnienia należytej realizacji Umowy.</w:t>
      </w:r>
    </w:p>
    <w:p w14:paraId="0D271CD7" w14:textId="77777777" w:rsidR="00C377D0" w:rsidRPr="002E6F31" w:rsidRDefault="0010595E"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W Protokole Odbioru znajdzie się dodatkowe oświadczenie Wykonawcy potwierdzające </w:t>
      </w:r>
      <w:r w:rsidR="000F3EB3" w:rsidRPr="002E6F31">
        <w:rPr>
          <w:rFonts w:asciiTheme="majorHAnsi" w:hAnsiTheme="majorHAnsi" w:cstheme="majorHAnsi"/>
          <w:sz w:val="24"/>
          <w:szCs w:val="24"/>
        </w:rPr>
        <w:t xml:space="preserve">przekazanie </w:t>
      </w:r>
      <w:r w:rsidRPr="002E6F31">
        <w:rPr>
          <w:rFonts w:asciiTheme="majorHAnsi" w:hAnsiTheme="majorHAnsi" w:cstheme="majorHAnsi"/>
          <w:sz w:val="24"/>
          <w:szCs w:val="24"/>
        </w:rPr>
        <w:t xml:space="preserve">autorskich praw majątkowych do wszystkich </w:t>
      </w:r>
      <w:r w:rsidR="0041451E" w:rsidRPr="002E6F31">
        <w:rPr>
          <w:rFonts w:asciiTheme="majorHAnsi" w:hAnsiTheme="majorHAnsi" w:cstheme="majorHAnsi"/>
          <w:sz w:val="24"/>
          <w:szCs w:val="24"/>
        </w:rPr>
        <w:t>U</w:t>
      </w:r>
      <w:r w:rsidRPr="002E6F31">
        <w:rPr>
          <w:rFonts w:asciiTheme="majorHAnsi" w:hAnsiTheme="majorHAnsi" w:cstheme="majorHAnsi"/>
          <w:sz w:val="24"/>
          <w:szCs w:val="24"/>
        </w:rPr>
        <w:t>tworów powstałych w wyniku realizacji niniejszej Umowy.</w:t>
      </w:r>
    </w:p>
    <w:p w14:paraId="252ACD99" w14:textId="77777777" w:rsidR="00C377D0" w:rsidRPr="002E6F31" w:rsidRDefault="0010595E"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Wszelkie dokumenty i materiały będące własnością Zamawiającego, a przekazane Wykonawcy w</w:t>
      </w:r>
      <w:r w:rsidR="000F3EB3" w:rsidRPr="002E6F31">
        <w:rPr>
          <w:rFonts w:asciiTheme="majorHAnsi" w:hAnsiTheme="majorHAnsi" w:cstheme="majorHAnsi"/>
          <w:sz w:val="24"/>
          <w:szCs w:val="24"/>
        </w:rPr>
        <w:t> </w:t>
      </w:r>
      <w:r w:rsidRPr="002E6F31">
        <w:rPr>
          <w:rFonts w:asciiTheme="majorHAnsi" w:hAnsiTheme="majorHAnsi" w:cstheme="majorHAnsi"/>
          <w:sz w:val="24"/>
          <w:szCs w:val="24"/>
        </w:rPr>
        <w:t>celu umożliwienia mu prawidłowej realizacji Umowy, pozostają wyłączną własnością Zamawiającego.</w:t>
      </w:r>
    </w:p>
    <w:p w14:paraId="4D33A3CA" w14:textId="3B5C9CD9" w:rsidR="00C377D0" w:rsidRPr="002E6F31" w:rsidRDefault="0010595E"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Wykonawca nie może udostępniać materiałów, dokumentów, o których mowa w </w:t>
      </w:r>
      <w:r w:rsidRPr="002E6F31">
        <w:rPr>
          <w:rFonts w:asciiTheme="majorHAnsi" w:hAnsiTheme="majorHAnsi" w:cstheme="majorHAnsi"/>
          <w:color w:val="0000CC"/>
          <w:sz w:val="24"/>
          <w:szCs w:val="24"/>
        </w:rPr>
        <w:t xml:space="preserve">ust. </w:t>
      </w:r>
      <w:r w:rsidR="00CF528B" w:rsidRPr="002E6F31">
        <w:rPr>
          <w:rFonts w:asciiTheme="majorHAnsi" w:hAnsiTheme="majorHAnsi" w:cstheme="majorHAnsi"/>
          <w:color w:val="0000CC"/>
          <w:sz w:val="24"/>
          <w:szCs w:val="24"/>
        </w:rPr>
        <w:t>7</w:t>
      </w:r>
      <w:r w:rsidRPr="002E6F31">
        <w:rPr>
          <w:rFonts w:asciiTheme="majorHAnsi" w:hAnsiTheme="majorHAnsi" w:cstheme="majorHAnsi"/>
          <w:color w:val="0000CC"/>
          <w:sz w:val="24"/>
          <w:szCs w:val="24"/>
        </w:rPr>
        <w:t xml:space="preserve"> </w:t>
      </w:r>
      <w:r w:rsidRPr="002E6F31">
        <w:rPr>
          <w:rFonts w:asciiTheme="majorHAnsi" w:hAnsiTheme="majorHAnsi" w:cstheme="majorHAnsi"/>
          <w:sz w:val="24"/>
          <w:szCs w:val="24"/>
        </w:rPr>
        <w:t>powyżej osobom trzecim, nie może także ich powielać bez uzyskania wcześniejszej pisemnej zgody Zamawiającego.</w:t>
      </w:r>
      <w:r w:rsidR="00C377D0" w:rsidRPr="002E6F31">
        <w:rPr>
          <w:rFonts w:asciiTheme="majorHAnsi" w:hAnsiTheme="majorHAnsi" w:cstheme="majorHAnsi"/>
          <w:sz w:val="24"/>
          <w:szCs w:val="24"/>
        </w:rPr>
        <w:t xml:space="preserve"> </w:t>
      </w:r>
      <w:r w:rsidRPr="002E6F31">
        <w:rPr>
          <w:rFonts w:asciiTheme="majorHAnsi" w:hAnsiTheme="majorHAnsi" w:cstheme="majorHAnsi"/>
          <w:sz w:val="24"/>
          <w:szCs w:val="24"/>
        </w:rPr>
        <w:t xml:space="preserve">Wykonawca zobowiązuje się zwrócić Zamawiającemu </w:t>
      </w:r>
      <w:r w:rsidR="00D04E2D" w:rsidRPr="002E6F31">
        <w:rPr>
          <w:rFonts w:asciiTheme="majorHAnsi" w:hAnsiTheme="majorHAnsi" w:cstheme="majorHAnsi"/>
          <w:sz w:val="24"/>
          <w:szCs w:val="24"/>
        </w:rPr>
        <w:t xml:space="preserve">(lub za zgoda zamawiającego zniszczyć) </w:t>
      </w:r>
      <w:r w:rsidRPr="002E6F31">
        <w:rPr>
          <w:rFonts w:asciiTheme="majorHAnsi" w:hAnsiTheme="majorHAnsi" w:cstheme="majorHAnsi"/>
          <w:sz w:val="24"/>
          <w:szCs w:val="24"/>
        </w:rPr>
        <w:t xml:space="preserve">wszelkie dokumenty i materiały będące własnością Zamawiającego, o których mowa w </w:t>
      </w:r>
      <w:r w:rsidRPr="002E6F31">
        <w:rPr>
          <w:rFonts w:asciiTheme="majorHAnsi" w:hAnsiTheme="majorHAnsi" w:cstheme="majorHAnsi"/>
          <w:color w:val="0000CC"/>
          <w:sz w:val="24"/>
          <w:szCs w:val="24"/>
        </w:rPr>
        <w:t xml:space="preserve">ust. </w:t>
      </w:r>
      <w:r w:rsidR="00CF528B" w:rsidRPr="002E6F31">
        <w:rPr>
          <w:rFonts w:asciiTheme="majorHAnsi" w:hAnsiTheme="majorHAnsi" w:cstheme="majorHAnsi"/>
          <w:color w:val="0000CC"/>
          <w:sz w:val="24"/>
          <w:szCs w:val="24"/>
        </w:rPr>
        <w:t>7</w:t>
      </w:r>
      <w:r w:rsidRPr="002E6F31">
        <w:rPr>
          <w:rFonts w:asciiTheme="majorHAnsi" w:hAnsiTheme="majorHAnsi" w:cstheme="majorHAnsi"/>
          <w:sz w:val="24"/>
          <w:szCs w:val="24"/>
        </w:rPr>
        <w:t xml:space="preserve"> powyżej, wraz ze wszystkimi kopiami, na których dokumenty zostały zapisane w wersji elektronicznej, niezwłocznie po zakończeniu Umowy.</w:t>
      </w:r>
    </w:p>
    <w:p w14:paraId="48C948FA"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Realizacja odbywać się będzie na podstawie pisemnych Zleceń </w:t>
      </w:r>
      <w:r w:rsidR="00A44EF8" w:rsidRPr="002E6F31">
        <w:rPr>
          <w:rFonts w:asciiTheme="majorHAnsi" w:hAnsiTheme="majorHAnsi" w:cstheme="majorHAnsi"/>
          <w:sz w:val="24"/>
          <w:szCs w:val="24"/>
        </w:rPr>
        <w:t xml:space="preserve">podpisanych przez upoważnionych </w:t>
      </w:r>
      <w:r w:rsidR="008B42A8" w:rsidRPr="002E6F31">
        <w:rPr>
          <w:rFonts w:asciiTheme="majorHAnsi" w:hAnsiTheme="majorHAnsi" w:cstheme="majorHAnsi"/>
          <w:sz w:val="24"/>
          <w:szCs w:val="24"/>
        </w:rPr>
        <w:t>P</w:t>
      </w:r>
      <w:r w:rsidR="00A44EF8" w:rsidRPr="002E6F31">
        <w:rPr>
          <w:rFonts w:asciiTheme="majorHAnsi" w:hAnsiTheme="majorHAnsi" w:cstheme="majorHAnsi"/>
          <w:sz w:val="24"/>
          <w:szCs w:val="24"/>
        </w:rPr>
        <w:t>rzedstawicieli Stron</w:t>
      </w:r>
      <w:r w:rsidRPr="002E6F31">
        <w:rPr>
          <w:rFonts w:asciiTheme="majorHAnsi" w:hAnsiTheme="majorHAnsi" w:cstheme="majorHAnsi"/>
          <w:sz w:val="24"/>
          <w:szCs w:val="24"/>
        </w:rPr>
        <w:t xml:space="preserve">, zgodnie z niniejszym paragrafem. Wzór Zlecenia stanowi </w:t>
      </w:r>
      <w:r w:rsidRPr="002E6F31">
        <w:rPr>
          <w:rFonts w:asciiTheme="majorHAnsi" w:hAnsiTheme="majorHAnsi" w:cstheme="majorHAnsi"/>
          <w:color w:val="0000CC"/>
          <w:sz w:val="24"/>
          <w:szCs w:val="24"/>
        </w:rPr>
        <w:t xml:space="preserve">Załącznik nr </w:t>
      </w:r>
      <w:r w:rsidR="00C25E25" w:rsidRPr="002E6F31">
        <w:rPr>
          <w:rFonts w:asciiTheme="majorHAnsi" w:hAnsiTheme="majorHAnsi" w:cstheme="majorHAnsi"/>
          <w:color w:val="0000CC"/>
          <w:sz w:val="24"/>
          <w:szCs w:val="24"/>
        </w:rPr>
        <w:t>5</w:t>
      </w:r>
      <w:r w:rsidRPr="002E6F31">
        <w:rPr>
          <w:rFonts w:asciiTheme="majorHAnsi" w:hAnsiTheme="majorHAnsi" w:cstheme="majorHAnsi"/>
          <w:color w:val="0000CC"/>
          <w:sz w:val="24"/>
          <w:szCs w:val="24"/>
        </w:rPr>
        <w:t xml:space="preserve"> „</w:t>
      </w:r>
      <w:r w:rsidR="00221122" w:rsidRPr="002E6F31">
        <w:rPr>
          <w:rFonts w:asciiTheme="majorHAnsi" w:hAnsiTheme="majorHAnsi" w:cstheme="majorHAnsi"/>
          <w:color w:val="0000CC"/>
          <w:sz w:val="24"/>
          <w:szCs w:val="24"/>
        </w:rPr>
        <w:t xml:space="preserve">Wzór </w:t>
      </w:r>
      <w:r w:rsidRPr="002E6F31">
        <w:rPr>
          <w:rFonts w:asciiTheme="majorHAnsi" w:hAnsiTheme="majorHAnsi" w:cstheme="majorHAnsi"/>
          <w:color w:val="0000CC"/>
          <w:sz w:val="24"/>
          <w:szCs w:val="24"/>
        </w:rPr>
        <w:t>Zlecenia” do Umowy</w:t>
      </w:r>
      <w:r w:rsidRPr="002E6F31">
        <w:rPr>
          <w:rFonts w:asciiTheme="majorHAnsi" w:hAnsiTheme="majorHAnsi" w:cstheme="majorHAnsi"/>
          <w:sz w:val="24"/>
          <w:szCs w:val="24"/>
        </w:rPr>
        <w:t>.</w:t>
      </w:r>
    </w:p>
    <w:p w14:paraId="27B0F732" w14:textId="6D016FAA" w:rsidR="00CE4AB6"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Jednostką rozliczeniową Zlecenia będzie </w:t>
      </w:r>
      <w:bookmarkStart w:id="10" w:name="_Hlk142642235"/>
      <w:r w:rsidRPr="002E6F31">
        <w:rPr>
          <w:rFonts w:asciiTheme="majorHAnsi" w:hAnsiTheme="majorHAnsi" w:cstheme="majorHAnsi"/>
          <w:sz w:val="24"/>
          <w:szCs w:val="24"/>
        </w:rPr>
        <w:t>jedna Roboczogodzina, tj. 60 min</w:t>
      </w:r>
      <w:r w:rsidR="008B42A8" w:rsidRPr="002E6F31">
        <w:rPr>
          <w:rFonts w:asciiTheme="majorHAnsi" w:hAnsiTheme="majorHAnsi" w:cstheme="majorHAnsi"/>
          <w:sz w:val="24"/>
          <w:szCs w:val="24"/>
        </w:rPr>
        <w:t>ut</w:t>
      </w:r>
      <w:r w:rsidRPr="002E6F31">
        <w:rPr>
          <w:rFonts w:asciiTheme="majorHAnsi" w:hAnsiTheme="majorHAnsi" w:cstheme="majorHAnsi"/>
          <w:sz w:val="24"/>
          <w:szCs w:val="24"/>
        </w:rPr>
        <w:t xml:space="preserve"> pracy jednej osoby wskazanej w Zleceniu. </w:t>
      </w:r>
      <w:bookmarkEnd w:id="10"/>
      <w:r w:rsidRPr="002E6F31">
        <w:rPr>
          <w:rFonts w:asciiTheme="majorHAnsi" w:hAnsiTheme="majorHAnsi" w:cstheme="majorHAnsi"/>
          <w:sz w:val="24"/>
          <w:szCs w:val="24"/>
        </w:rPr>
        <w:t xml:space="preserve">Jednostka jest liczona od momentu podjęcia realizacji Zlecenia. W przypadku gdy faktyczna liczba przepracowanych Roboczogodzin nie będzie </w:t>
      </w:r>
      <w:r w:rsidRPr="002E6F31">
        <w:rPr>
          <w:rFonts w:asciiTheme="majorHAnsi" w:hAnsiTheme="majorHAnsi" w:cstheme="majorHAnsi"/>
          <w:sz w:val="24"/>
          <w:szCs w:val="24"/>
        </w:rPr>
        <w:lastRenderedPageBreak/>
        <w:t>stanowiła liczby całkowitej, Strony dokonają jej zaokrąglenia do pełnych godzin w ten sposób, że zaokrąglenie w dół nastąpi jeśli w niepełnej godzinie zostanie przepracowane nie więcej niż 30 minut; a w górę, jeśli w niepełnej godzinie zostanie przepracowane 31 minut lub więcej.</w:t>
      </w:r>
    </w:p>
    <w:p w14:paraId="4B0807EA" w14:textId="696C5C75" w:rsidR="00CE4AB6"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Czas dojazdu do siedziby Zamawiającego lub innego wyznaczonego przez Zamawiającego miejsca nie jest zaliczany na poczet czasu realizacji Zlecenia.</w:t>
      </w:r>
    </w:p>
    <w:p w14:paraId="22D82DF4"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Zamawiający przekaże Wykonawcy propozycję treści Zlecenia określając w nim </w:t>
      </w:r>
      <w:r w:rsidR="008B42A8" w:rsidRPr="002E6F31">
        <w:rPr>
          <w:rFonts w:asciiTheme="majorHAnsi" w:hAnsiTheme="majorHAnsi" w:cstheme="majorHAnsi"/>
          <w:sz w:val="24"/>
          <w:szCs w:val="24"/>
        </w:rPr>
        <w:t>przedmiot</w:t>
      </w:r>
      <w:r w:rsidRPr="002E6F31">
        <w:rPr>
          <w:rFonts w:asciiTheme="majorHAnsi" w:hAnsiTheme="majorHAnsi" w:cstheme="majorHAnsi"/>
          <w:sz w:val="24"/>
          <w:szCs w:val="24"/>
        </w:rPr>
        <w:t xml:space="preserve">, zakres i cel Zlecenia oraz termin, sposób jego realizacji, </w:t>
      </w:r>
      <w:r w:rsidR="008B42A8" w:rsidRPr="002E6F31">
        <w:rPr>
          <w:rFonts w:asciiTheme="majorHAnsi" w:hAnsiTheme="majorHAnsi" w:cstheme="majorHAnsi"/>
          <w:sz w:val="24"/>
          <w:szCs w:val="24"/>
        </w:rPr>
        <w:t>p</w:t>
      </w:r>
      <w:r w:rsidRPr="002E6F31">
        <w:rPr>
          <w:rFonts w:asciiTheme="majorHAnsi" w:hAnsiTheme="majorHAnsi" w:cstheme="majorHAnsi"/>
          <w:sz w:val="24"/>
          <w:szCs w:val="24"/>
        </w:rPr>
        <w:t xml:space="preserve">racochłonność. </w:t>
      </w:r>
    </w:p>
    <w:p w14:paraId="561161E7" w14:textId="0EF2D0F9" w:rsidR="00CF528B" w:rsidRPr="002E6F31" w:rsidRDefault="00FE22C9"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W</w:t>
      </w:r>
      <w:r w:rsidR="00CE4AB6" w:rsidRPr="002E6F31">
        <w:rPr>
          <w:rFonts w:asciiTheme="majorHAnsi" w:hAnsiTheme="majorHAnsi" w:cstheme="majorHAnsi"/>
          <w:sz w:val="24"/>
          <w:szCs w:val="24"/>
        </w:rPr>
        <w:t xml:space="preserve"> terminie </w:t>
      </w:r>
      <w:r w:rsidR="00D076BC" w:rsidRPr="00D076BC">
        <w:rPr>
          <w:rFonts w:asciiTheme="majorHAnsi" w:hAnsiTheme="majorHAnsi" w:cstheme="majorHAnsi"/>
          <w:color w:val="FF0000"/>
          <w:sz w:val="24"/>
          <w:szCs w:val="24"/>
          <w:highlight w:val="yellow"/>
        </w:rPr>
        <w:t>…… godzin</w:t>
      </w:r>
      <w:r w:rsidR="00CE4AB6" w:rsidRPr="00D076BC">
        <w:rPr>
          <w:rFonts w:asciiTheme="majorHAnsi" w:hAnsiTheme="majorHAnsi" w:cstheme="majorHAnsi"/>
          <w:color w:val="FF0000"/>
          <w:sz w:val="24"/>
          <w:szCs w:val="24"/>
        </w:rPr>
        <w:t xml:space="preserve"> </w:t>
      </w:r>
      <w:r w:rsidR="00CE4AB6" w:rsidRPr="002E6F31">
        <w:rPr>
          <w:rFonts w:asciiTheme="majorHAnsi" w:hAnsiTheme="majorHAnsi" w:cstheme="majorHAnsi"/>
          <w:sz w:val="24"/>
          <w:szCs w:val="24"/>
        </w:rPr>
        <w:t>od dnia przekazania propozycji Zlecenia Wykonawca przekaże Zamawiającemu analizę Zlecenia zawierającą ewentualne uwagi oraz uzupełnienia do treści propozycji Zlecenia, proponowaną maksymalną liczbę Roboczogodzin, a w przypadku, gdy będzie ona odmienna od propozycji Zamawiającego - uzasadnienie dla proponowanej pracochłonności.</w:t>
      </w:r>
    </w:p>
    <w:p w14:paraId="43E712DE" w14:textId="683D00A9" w:rsidR="00CE4AB6"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 Zamawiający po przeprowadzeniu uzgodnień:</w:t>
      </w:r>
    </w:p>
    <w:p w14:paraId="668E33B4" w14:textId="77777777" w:rsidR="00CF528B" w:rsidRPr="002E6F31" w:rsidRDefault="00CE4AB6" w:rsidP="002E6F31">
      <w:pPr>
        <w:pStyle w:val="Akapitzlist"/>
        <w:numPr>
          <w:ilvl w:val="0"/>
          <w:numId w:val="24"/>
        </w:numPr>
        <w:spacing w:after="0"/>
        <w:jc w:val="both"/>
        <w:rPr>
          <w:rFonts w:asciiTheme="majorHAnsi" w:hAnsiTheme="majorHAnsi" w:cstheme="majorHAnsi"/>
          <w:sz w:val="24"/>
          <w:szCs w:val="24"/>
        </w:rPr>
      </w:pPr>
      <w:r w:rsidRPr="002E6F31">
        <w:rPr>
          <w:rFonts w:asciiTheme="majorHAnsi" w:hAnsiTheme="majorHAnsi" w:cstheme="majorHAnsi"/>
          <w:sz w:val="24"/>
          <w:szCs w:val="24"/>
        </w:rPr>
        <w:t>potwierdzi udzielenie Wykonawcy Zlecenia i Strony podpiszą Zlecenie lub</w:t>
      </w:r>
    </w:p>
    <w:p w14:paraId="1073267B" w14:textId="77777777" w:rsidR="00CF528B" w:rsidRPr="002E6F31" w:rsidRDefault="00CE4AB6" w:rsidP="002E6F31">
      <w:pPr>
        <w:pStyle w:val="Akapitzlist"/>
        <w:numPr>
          <w:ilvl w:val="0"/>
          <w:numId w:val="24"/>
        </w:numPr>
        <w:spacing w:after="0"/>
        <w:jc w:val="both"/>
        <w:rPr>
          <w:rFonts w:asciiTheme="majorHAnsi" w:hAnsiTheme="majorHAnsi" w:cstheme="majorHAnsi"/>
          <w:sz w:val="24"/>
          <w:szCs w:val="24"/>
        </w:rPr>
      </w:pPr>
      <w:r w:rsidRPr="002E6F31">
        <w:rPr>
          <w:rFonts w:asciiTheme="majorHAnsi" w:hAnsiTheme="majorHAnsi" w:cstheme="majorHAnsi"/>
          <w:sz w:val="24"/>
          <w:szCs w:val="24"/>
        </w:rPr>
        <w:t>poinformuje Wykonawcę o odstąpieniu od udzielenia Zlecenia lub</w:t>
      </w:r>
    </w:p>
    <w:p w14:paraId="1923468C" w14:textId="63AF9773" w:rsidR="00CF528B" w:rsidRPr="002E6F31" w:rsidRDefault="00CE4AB6" w:rsidP="002E6F31">
      <w:pPr>
        <w:pStyle w:val="Akapitzlist"/>
        <w:numPr>
          <w:ilvl w:val="0"/>
          <w:numId w:val="24"/>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zobowiąże Wykonawcę do poprawienia Zlecenia w ciągu </w:t>
      </w:r>
      <w:r w:rsidR="00FF2FAA">
        <w:rPr>
          <w:rFonts w:asciiTheme="majorHAnsi" w:hAnsiTheme="majorHAnsi" w:cstheme="majorHAnsi"/>
          <w:sz w:val="24"/>
          <w:szCs w:val="24"/>
        </w:rPr>
        <w:t>1</w:t>
      </w:r>
      <w:r w:rsidRPr="002E6F31">
        <w:rPr>
          <w:rFonts w:asciiTheme="majorHAnsi" w:hAnsiTheme="majorHAnsi" w:cstheme="majorHAnsi"/>
          <w:sz w:val="24"/>
          <w:szCs w:val="24"/>
        </w:rPr>
        <w:t xml:space="preserve"> Dnia Roboczego i ponownie rozpatrzy je zgodnie z procedurą określoną w </w:t>
      </w:r>
      <w:r w:rsidR="00A44EF8" w:rsidRPr="002E6F31">
        <w:rPr>
          <w:rFonts w:asciiTheme="majorHAnsi" w:hAnsiTheme="majorHAnsi" w:cstheme="majorHAnsi"/>
          <w:color w:val="0000CC"/>
          <w:sz w:val="24"/>
          <w:szCs w:val="24"/>
        </w:rPr>
        <w:t>ust. 1</w:t>
      </w:r>
      <w:r w:rsidR="00CF528B" w:rsidRPr="002E6F31">
        <w:rPr>
          <w:rFonts w:asciiTheme="majorHAnsi" w:hAnsiTheme="majorHAnsi" w:cstheme="majorHAnsi"/>
          <w:color w:val="0000CC"/>
          <w:sz w:val="24"/>
          <w:szCs w:val="24"/>
        </w:rPr>
        <w:t>3</w:t>
      </w:r>
      <w:r w:rsidR="00A44EF8" w:rsidRPr="002E6F31">
        <w:rPr>
          <w:rFonts w:asciiTheme="majorHAnsi" w:hAnsiTheme="majorHAnsi" w:cstheme="majorHAnsi"/>
          <w:sz w:val="24"/>
          <w:szCs w:val="24"/>
        </w:rPr>
        <w:t>.</w:t>
      </w:r>
    </w:p>
    <w:p w14:paraId="3A85DE09" w14:textId="5A5B478A"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Wykonawca jest zobowiązany do podjęcia realizacji Zlecenia w terminie maksymalnie </w:t>
      </w:r>
      <w:r w:rsidR="00E10632" w:rsidRPr="00E10632">
        <w:rPr>
          <w:rFonts w:asciiTheme="majorHAnsi" w:hAnsiTheme="majorHAnsi" w:cstheme="majorHAnsi"/>
          <w:b/>
          <w:bCs/>
          <w:color w:val="000000" w:themeColor="text1"/>
          <w:sz w:val="24"/>
          <w:szCs w:val="24"/>
          <w:highlight w:val="lightGray"/>
        </w:rPr>
        <w:t>1</w:t>
      </w:r>
      <w:r w:rsidRPr="00E10632">
        <w:rPr>
          <w:rFonts w:asciiTheme="majorHAnsi" w:hAnsiTheme="majorHAnsi" w:cstheme="majorHAnsi"/>
          <w:b/>
          <w:bCs/>
          <w:color w:val="000000" w:themeColor="text1"/>
          <w:sz w:val="24"/>
          <w:szCs w:val="24"/>
          <w:highlight w:val="lightGray"/>
        </w:rPr>
        <w:t xml:space="preserve"> Dni</w:t>
      </w:r>
      <w:r w:rsidR="00E10632" w:rsidRPr="00E10632">
        <w:rPr>
          <w:rFonts w:asciiTheme="majorHAnsi" w:hAnsiTheme="majorHAnsi" w:cstheme="majorHAnsi"/>
          <w:b/>
          <w:bCs/>
          <w:color w:val="000000" w:themeColor="text1"/>
          <w:sz w:val="24"/>
          <w:szCs w:val="24"/>
          <w:highlight w:val="lightGray"/>
        </w:rPr>
        <w:t>a</w:t>
      </w:r>
      <w:r w:rsidRPr="00E10632">
        <w:rPr>
          <w:rFonts w:asciiTheme="majorHAnsi" w:hAnsiTheme="majorHAnsi" w:cstheme="majorHAnsi"/>
          <w:b/>
          <w:bCs/>
          <w:color w:val="000000" w:themeColor="text1"/>
          <w:sz w:val="24"/>
          <w:szCs w:val="24"/>
          <w:highlight w:val="lightGray"/>
        </w:rPr>
        <w:t xml:space="preserve"> Robocz</w:t>
      </w:r>
      <w:r w:rsidR="00E10632" w:rsidRPr="00E10632">
        <w:rPr>
          <w:rFonts w:asciiTheme="majorHAnsi" w:hAnsiTheme="majorHAnsi" w:cstheme="majorHAnsi"/>
          <w:b/>
          <w:bCs/>
          <w:color w:val="000000" w:themeColor="text1"/>
          <w:sz w:val="24"/>
          <w:szCs w:val="24"/>
          <w:highlight w:val="lightGray"/>
        </w:rPr>
        <w:t>ego</w:t>
      </w:r>
      <w:r w:rsidRPr="00E10632">
        <w:rPr>
          <w:rFonts w:asciiTheme="majorHAnsi" w:hAnsiTheme="majorHAnsi" w:cstheme="majorHAnsi"/>
          <w:color w:val="000000" w:themeColor="text1"/>
          <w:sz w:val="24"/>
          <w:szCs w:val="24"/>
        </w:rPr>
        <w:t xml:space="preserve"> </w:t>
      </w:r>
      <w:r w:rsidRPr="002E6F31">
        <w:rPr>
          <w:rFonts w:asciiTheme="majorHAnsi" w:hAnsiTheme="majorHAnsi" w:cstheme="majorHAnsi"/>
          <w:sz w:val="24"/>
          <w:szCs w:val="24"/>
        </w:rPr>
        <w:t>od dnia udzielenia Zlecenia, chyba że Zamawiający wskaże inny termin. Czas realizacji Zlecenia jest liczony od momentu podjęcia jego realizacji.</w:t>
      </w:r>
    </w:p>
    <w:p w14:paraId="6C2B01E9" w14:textId="03A917AC"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Zamawiający zastrzega, iż rozliczeniu będą podlegały jedynie Zlecenia, zrealizowane na warunkach wynikających z ich treści, ustalonej z Zamawiającym. Wszelkie działania podjęte przez Wykonawcę wykraczające poza warunki Zleceń nie będą podlegały rozliczeniu. W szczególności, w przypadku zaangażowania w realizację Zlecenia osób innych niż zadeklarowane przez Wykonawcę</w:t>
      </w:r>
      <w:r w:rsidR="00FE22C9" w:rsidRPr="002E6F31">
        <w:rPr>
          <w:rFonts w:asciiTheme="majorHAnsi" w:hAnsiTheme="majorHAnsi" w:cstheme="majorHAnsi"/>
          <w:sz w:val="24"/>
          <w:szCs w:val="24"/>
        </w:rPr>
        <w:t>.</w:t>
      </w:r>
      <w:r w:rsidRPr="002E6F31">
        <w:rPr>
          <w:rFonts w:asciiTheme="majorHAnsi" w:hAnsiTheme="majorHAnsi" w:cstheme="majorHAnsi"/>
          <w:sz w:val="24"/>
          <w:szCs w:val="24"/>
        </w:rPr>
        <w:t xml:space="preserve"> Zamawiający nie ponosi kosztów dodatkowych zaangażowanych zasobów, jak również nie ponosi kosztów dodatkowych Roboczogodzin przeznaczonych na realizację Zlecenia, z zastrzeżeniem ust. </w:t>
      </w:r>
      <w:r w:rsidR="00CF528B" w:rsidRPr="002E6F31">
        <w:rPr>
          <w:rFonts w:asciiTheme="majorHAnsi" w:hAnsiTheme="majorHAnsi" w:cstheme="majorHAnsi"/>
          <w:color w:val="0000CC"/>
          <w:sz w:val="24"/>
          <w:szCs w:val="24"/>
        </w:rPr>
        <w:t>18</w:t>
      </w:r>
      <w:r w:rsidR="00D04E2D" w:rsidRPr="002E6F31">
        <w:rPr>
          <w:rFonts w:asciiTheme="majorHAnsi" w:hAnsiTheme="majorHAnsi" w:cstheme="majorHAnsi"/>
          <w:sz w:val="24"/>
          <w:szCs w:val="24"/>
        </w:rPr>
        <w:t>.</w:t>
      </w:r>
    </w:p>
    <w:p w14:paraId="3EFCB614"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Prawidłowe zrealizowanie Zlecenia potwierdzona będzie przez Zamawiającego w Protokole Odbioru Zlecenia, przy czym </w:t>
      </w:r>
      <w:r w:rsidR="00A44EF8" w:rsidRPr="002E6F31">
        <w:rPr>
          <w:rFonts w:asciiTheme="majorHAnsi" w:hAnsiTheme="majorHAnsi" w:cstheme="majorHAnsi"/>
          <w:sz w:val="24"/>
          <w:szCs w:val="24"/>
        </w:rPr>
        <w:t>liczba</w:t>
      </w:r>
      <w:r w:rsidRPr="002E6F31">
        <w:rPr>
          <w:rFonts w:asciiTheme="majorHAnsi" w:hAnsiTheme="majorHAnsi" w:cstheme="majorHAnsi"/>
          <w:sz w:val="24"/>
          <w:szCs w:val="24"/>
        </w:rPr>
        <w:t xml:space="preserve"> Roboczogodzin nie może przekroczyć maksymalnej </w:t>
      </w:r>
      <w:r w:rsidR="00A44EF8" w:rsidRPr="002E6F31">
        <w:rPr>
          <w:rFonts w:asciiTheme="majorHAnsi" w:hAnsiTheme="majorHAnsi" w:cstheme="majorHAnsi"/>
          <w:sz w:val="24"/>
          <w:szCs w:val="24"/>
        </w:rPr>
        <w:t>p</w:t>
      </w:r>
      <w:r w:rsidRPr="002E6F31">
        <w:rPr>
          <w:rFonts w:asciiTheme="majorHAnsi" w:hAnsiTheme="majorHAnsi" w:cstheme="majorHAnsi"/>
          <w:sz w:val="24"/>
          <w:szCs w:val="24"/>
        </w:rPr>
        <w:t xml:space="preserve">racochłonności określonej </w:t>
      </w:r>
      <w:r w:rsidR="00A44EF8" w:rsidRPr="002E6F31">
        <w:rPr>
          <w:rFonts w:asciiTheme="majorHAnsi" w:hAnsiTheme="majorHAnsi" w:cstheme="majorHAnsi"/>
          <w:sz w:val="24"/>
          <w:szCs w:val="24"/>
        </w:rPr>
        <w:t>w</w:t>
      </w:r>
      <w:r w:rsidRPr="002E6F31">
        <w:rPr>
          <w:rFonts w:asciiTheme="majorHAnsi" w:hAnsiTheme="majorHAnsi" w:cstheme="majorHAnsi"/>
          <w:sz w:val="24"/>
          <w:szCs w:val="24"/>
        </w:rPr>
        <w:t xml:space="preserve"> Zleceni</w:t>
      </w:r>
      <w:r w:rsidR="00A44EF8" w:rsidRPr="002E6F31">
        <w:rPr>
          <w:rFonts w:asciiTheme="majorHAnsi" w:hAnsiTheme="majorHAnsi" w:cstheme="majorHAnsi"/>
          <w:sz w:val="24"/>
          <w:szCs w:val="24"/>
        </w:rPr>
        <w:t>u</w:t>
      </w:r>
      <w:r w:rsidR="00482C6B" w:rsidRPr="002E6F31">
        <w:rPr>
          <w:rFonts w:asciiTheme="majorHAnsi" w:hAnsiTheme="majorHAnsi" w:cstheme="majorHAnsi"/>
          <w:sz w:val="24"/>
          <w:szCs w:val="24"/>
        </w:rPr>
        <w:t xml:space="preserve"> i Umowie</w:t>
      </w:r>
      <w:r w:rsidRPr="002E6F31">
        <w:rPr>
          <w:rFonts w:asciiTheme="majorHAnsi" w:hAnsiTheme="majorHAnsi" w:cstheme="majorHAnsi"/>
          <w:sz w:val="24"/>
          <w:szCs w:val="24"/>
        </w:rPr>
        <w:t>.</w:t>
      </w:r>
    </w:p>
    <w:p w14:paraId="51141FCD"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Jeżeli po podpisaniu Zlecenia wystąpią okoliczności, które powodują, że konieczna jest zmiana wymagań wskazanych w Zleceniu, Strony podpiszą aneks do Zlecenia. </w:t>
      </w:r>
    </w:p>
    <w:p w14:paraId="38A8AF6F"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Wykonawca zobowiązuje się do realizacji </w:t>
      </w:r>
      <w:r w:rsidR="00F71F24" w:rsidRPr="002E6F31">
        <w:rPr>
          <w:rFonts w:asciiTheme="majorHAnsi" w:hAnsiTheme="majorHAnsi" w:cstheme="majorHAnsi"/>
          <w:sz w:val="24"/>
          <w:szCs w:val="24"/>
        </w:rPr>
        <w:t>Zleceń</w:t>
      </w:r>
      <w:r w:rsidRPr="002E6F31">
        <w:rPr>
          <w:rFonts w:asciiTheme="majorHAnsi" w:hAnsiTheme="majorHAnsi" w:cstheme="majorHAnsi"/>
          <w:sz w:val="24"/>
          <w:szCs w:val="24"/>
        </w:rPr>
        <w:t xml:space="preserve"> przy pomocy osób wskazanych w </w:t>
      </w:r>
      <w:r w:rsidRPr="002E6F31">
        <w:rPr>
          <w:rFonts w:asciiTheme="majorHAnsi" w:hAnsiTheme="majorHAnsi" w:cstheme="majorHAnsi"/>
          <w:b/>
          <w:bCs/>
          <w:color w:val="0000CC"/>
          <w:sz w:val="24"/>
          <w:szCs w:val="24"/>
        </w:rPr>
        <w:t>Załączniku nr </w:t>
      </w:r>
      <w:r w:rsidR="00482C6B" w:rsidRPr="002E6F31">
        <w:rPr>
          <w:rFonts w:asciiTheme="majorHAnsi" w:hAnsiTheme="majorHAnsi" w:cstheme="majorHAnsi"/>
          <w:b/>
          <w:bCs/>
          <w:color w:val="0000CC"/>
          <w:sz w:val="24"/>
          <w:szCs w:val="24"/>
        </w:rPr>
        <w:t>4</w:t>
      </w:r>
      <w:r w:rsidRPr="002E6F31">
        <w:rPr>
          <w:rFonts w:asciiTheme="majorHAnsi" w:hAnsiTheme="majorHAnsi" w:cstheme="majorHAnsi"/>
          <w:color w:val="0000CC"/>
          <w:sz w:val="24"/>
          <w:szCs w:val="24"/>
        </w:rPr>
        <w:t xml:space="preserve"> </w:t>
      </w:r>
      <w:r w:rsidRPr="002E6F31">
        <w:rPr>
          <w:rFonts w:asciiTheme="majorHAnsi" w:hAnsiTheme="majorHAnsi" w:cstheme="majorHAnsi"/>
          <w:sz w:val="24"/>
          <w:szCs w:val="24"/>
        </w:rPr>
        <w:t>do Umowy.</w:t>
      </w:r>
    </w:p>
    <w:p w14:paraId="3100D6C3"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Zamawiający zastrzega sobie prawo do wystąpienia do Wykonawcy z żądaniem o zmianę osób odpowiedzialnych za realizację Zlecenia. W takim przypadku Wykonawca jest zobowiązany do wskazania innej osoby, posiadającej co najmniej takie kwalifikacje i doświadczenie jakich wymagał Zamawiający. Zmiana ta nie powoduje konieczności zmiany Umowy poprzez zawarcie pisemnego aneksu do Umowy.</w:t>
      </w:r>
    </w:p>
    <w:p w14:paraId="45C65D2C"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Ewentualna zmiana lub dodanie osób pełniących określone role może nastąpić wyłącznie za uprzednią pisemną zgodą Zamawiającego, o ile Wykonawca zapewni osobę o kwalifikacjach i doświadczeniu nie niższym od osoby zastępowanej. Zmiana ta nie powoduje konieczności zmiany Umowy poprzez zawarcie pisemnego aneksu.</w:t>
      </w:r>
    </w:p>
    <w:p w14:paraId="27855D19"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lastRenderedPageBreak/>
        <w:t>Wykonawca zapewni przez cały okres obowiązywania Umowy odpowiednią liczbę osób niezbędną do prawidłowej realizacji Umowy.</w:t>
      </w:r>
    </w:p>
    <w:p w14:paraId="6ACF0EAD"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Wykonawca odpowiada wobec Zamawiającego za wszelkie działania lub zaniechania zaangażowanych przez niego osób trzecich, jak za swoje, bez względu na podstawę zaangażowania tych osób w wykonanie Umowy.</w:t>
      </w:r>
    </w:p>
    <w:p w14:paraId="511E4E29" w14:textId="77777777" w:rsidR="00CF528B" w:rsidRPr="002E6F31" w:rsidRDefault="00CE4AB6" w:rsidP="002E6F31">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 xml:space="preserve">Wykonawca zapewnia, że osoby wskazane przez niego w </w:t>
      </w:r>
      <w:r w:rsidRPr="002E6F31">
        <w:rPr>
          <w:rFonts w:asciiTheme="majorHAnsi" w:hAnsiTheme="majorHAnsi" w:cstheme="majorHAnsi"/>
          <w:b/>
          <w:bCs/>
          <w:color w:val="0000CC"/>
          <w:sz w:val="24"/>
          <w:szCs w:val="24"/>
        </w:rPr>
        <w:t xml:space="preserve">Załączniku nr </w:t>
      </w:r>
      <w:r w:rsidR="00482C6B" w:rsidRPr="002E6F31">
        <w:rPr>
          <w:rFonts w:asciiTheme="majorHAnsi" w:hAnsiTheme="majorHAnsi" w:cstheme="majorHAnsi"/>
          <w:b/>
          <w:bCs/>
          <w:color w:val="0000CC"/>
          <w:sz w:val="24"/>
          <w:szCs w:val="24"/>
        </w:rPr>
        <w:t>4</w:t>
      </w:r>
      <w:r w:rsidRPr="002E6F31">
        <w:rPr>
          <w:rFonts w:asciiTheme="majorHAnsi" w:hAnsiTheme="majorHAnsi" w:cstheme="majorHAnsi"/>
          <w:b/>
          <w:bCs/>
          <w:color w:val="0000CC"/>
          <w:sz w:val="24"/>
          <w:szCs w:val="24"/>
        </w:rPr>
        <w:t xml:space="preserve"> </w:t>
      </w:r>
      <w:r w:rsidRPr="002E6F31">
        <w:rPr>
          <w:rFonts w:asciiTheme="majorHAnsi" w:hAnsiTheme="majorHAnsi" w:cstheme="majorHAnsi"/>
          <w:sz w:val="24"/>
          <w:szCs w:val="24"/>
        </w:rPr>
        <w:t>do Umowy lub zaangażowane przez niego w inny sposób będą przestrzegać wszelkich postanowień Umowy, do realizacji których zobowiązany jest Wykonawca. W szczególności, Wykonawca zapewni, że w stosunku do takich osób odbierze pisemne zobowiązania do zachowania poufności i braku konfliktu interesów, a także dotyczące nabycia praw autorskich.</w:t>
      </w:r>
    </w:p>
    <w:p w14:paraId="4EBB8A5E" w14:textId="113B36D1" w:rsidR="00CF528B" w:rsidRDefault="00CE4AB6" w:rsidP="00892738">
      <w:pPr>
        <w:pStyle w:val="Akapitzlist"/>
        <w:numPr>
          <w:ilvl w:val="0"/>
          <w:numId w:val="23"/>
        </w:numPr>
        <w:spacing w:after="0"/>
        <w:jc w:val="both"/>
        <w:rPr>
          <w:rFonts w:asciiTheme="majorHAnsi" w:hAnsiTheme="majorHAnsi" w:cstheme="majorHAnsi"/>
          <w:sz w:val="24"/>
          <w:szCs w:val="24"/>
        </w:rPr>
      </w:pPr>
      <w:r w:rsidRPr="002E6F31">
        <w:rPr>
          <w:rFonts w:asciiTheme="majorHAnsi" w:hAnsiTheme="majorHAnsi" w:cstheme="majorHAnsi"/>
          <w:sz w:val="24"/>
          <w:szCs w:val="24"/>
        </w:rPr>
        <w:t>Wykonawca uzyska od osób wskazanych w Umowie zgodę na przetwarzanie przez Zam</w:t>
      </w:r>
      <w:r w:rsidRPr="00892738">
        <w:rPr>
          <w:rFonts w:asciiTheme="majorHAnsi" w:hAnsiTheme="majorHAnsi" w:cstheme="majorHAnsi"/>
          <w:sz w:val="24"/>
          <w:szCs w:val="24"/>
        </w:rPr>
        <w:t>awiającego danych osobowych osób w celach i zakresie związanym z realizacją Umowy.</w:t>
      </w:r>
    </w:p>
    <w:p w14:paraId="27B29FA8" w14:textId="77777777" w:rsidR="00BE119B" w:rsidRPr="00892738" w:rsidRDefault="00BE119B" w:rsidP="00BE119B">
      <w:pPr>
        <w:pStyle w:val="Akapitzlist"/>
        <w:numPr>
          <w:ilvl w:val="0"/>
          <w:numId w:val="0"/>
        </w:numPr>
        <w:spacing w:after="0"/>
        <w:ind w:left="720"/>
        <w:jc w:val="both"/>
        <w:rPr>
          <w:rFonts w:asciiTheme="majorHAnsi" w:hAnsiTheme="majorHAnsi" w:cstheme="majorHAnsi"/>
          <w:sz w:val="24"/>
          <w:szCs w:val="24"/>
        </w:rPr>
      </w:pPr>
    </w:p>
    <w:p w14:paraId="2FAE1102" w14:textId="40144234" w:rsidR="0010595E" w:rsidRPr="00892738" w:rsidRDefault="0054512B" w:rsidP="00892738">
      <w:pPr>
        <w:pStyle w:val="Nagwek1"/>
        <w:spacing w:before="0" w:line="240" w:lineRule="auto"/>
        <w:rPr>
          <w:rFonts w:asciiTheme="majorHAnsi" w:hAnsiTheme="majorHAnsi" w:cstheme="majorHAnsi"/>
          <w:sz w:val="24"/>
          <w:szCs w:val="24"/>
        </w:rPr>
      </w:pPr>
      <w:r w:rsidRPr="00892738">
        <w:rPr>
          <w:rFonts w:asciiTheme="majorHAnsi" w:hAnsiTheme="majorHAnsi" w:cstheme="majorHAnsi"/>
          <w:sz w:val="24"/>
          <w:szCs w:val="24"/>
        </w:rPr>
        <w:t xml:space="preserve">§ </w:t>
      </w:r>
      <w:r w:rsidR="002A61F7" w:rsidRPr="00892738">
        <w:rPr>
          <w:rFonts w:asciiTheme="majorHAnsi" w:hAnsiTheme="majorHAnsi" w:cstheme="majorHAnsi"/>
          <w:sz w:val="24"/>
          <w:szCs w:val="24"/>
        </w:rPr>
        <w:t>4</w:t>
      </w:r>
      <w:r w:rsidR="0010595E" w:rsidRPr="00892738">
        <w:rPr>
          <w:rFonts w:asciiTheme="majorHAnsi" w:hAnsiTheme="majorHAnsi" w:cstheme="majorHAnsi"/>
          <w:sz w:val="24"/>
          <w:szCs w:val="24"/>
        </w:rPr>
        <w:t>.</w:t>
      </w:r>
    </w:p>
    <w:p w14:paraId="03839653" w14:textId="77777777" w:rsidR="0010595E" w:rsidRPr="00892738" w:rsidRDefault="0010595E" w:rsidP="00892738">
      <w:pPr>
        <w:pStyle w:val="Nagwek1"/>
        <w:spacing w:before="0" w:line="240" w:lineRule="auto"/>
        <w:rPr>
          <w:rFonts w:asciiTheme="majorHAnsi" w:hAnsiTheme="majorHAnsi" w:cstheme="majorHAnsi"/>
          <w:sz w:val="24"/>
          <w:szCs w:val="24"/>
        </w:rPr>
      </w:pPr>
      <w:r w:rsidRPr="00892738">
        <w:rPr>
          <w:rFonts w:asciiTheme="majorHAnsi" w:hAnsiTheme="majorHAnsi" w:cstheme="majorHAnsi"/>
          <w:sz w:val="24"/>
          <w:szCs w:val="24"/>
        </w:rPr>
        <w:t>Wynagrodzenie</w:t>
      </w:r>
    </w:p>
    <w:p w14:paraId="4275CB11" w14:textId="49DF9112" w:rsidR="002A61F7" w:rsidRPr="00892738" w:rsidRDefault="0010595E"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hAnsiTheme="majorHAnsi" w:cstheme="majorHAnsi"/>
          <w:sz w:val="24"/>
          <w:szCs w:val="24"/>
        </w:rPr>
        <w:t>Całkowite łączne wynagrodzenie za wykonanie Umowy wynosi …zł brutto (słownie złotych: …</w:t>
      </w:r>
      <w:r w:rsidR="002A61F7" w:rsidRPr="00892738">
        <w:rPr>
          <w:rFonts w:asciiTheme="majorHAnsi" w:hAnsiTheme="majorHAnsi" w:cstheme="majorHAnsi"/>
          <w:sz w:val="24"/>
          <w:szCs w:val="24"/>
        </w:rPr>
        <w:t xml:space="preserve"> </w:t>
      </w:r>
      <w:r w:rsidRPr="00892738">
        <w:rPr>
          <w:rFonts w:asciiTheme="majorHAnsi" w:hAnsiTheme="majorHAnsi" w:cstheme="majorHAnsi"/>
          <w:sz w:val="24"/>
          <w:szCs w:val="24"/>
        </w:rPr>
        <w:t>00/100), w tym podatek VAT</w:t>
      </w:r>
      <w:r w:rsidR="0054512B" w:rsidRPr="00892738">
        <w:rPr>
          <w:rFonts w:asciiTheme="majorHAnsi" w:hAnsiTheme="majorHAnsi" w:cstheme="majorHAnsi"/>
          <w:sz w:val="24"/>
          <w:szCs w:val="24"/>
        </w:rPr>
        <w:t xml:space="preserve">, </w:t>
      </w:r>
      <w:r w:rsidR="00F92464" w:rsidRPr="00892738">
        <w:rPr>
          <w:rFonts w:asciiTheme="majorHAnsi" w:hAnsiTheme="majorHAnsi" w:cstheme="majorHAnsi"/>
          <w:sz w:val="24"/>
          <w:szCs w:val="24"/>
        </w:rPr>
        <w:t xml:space="preserve">przy czym </w:t>
      </w:r>
      <w:r w:rsidR="00C0790F" w:rsidRPr="00892738">
        <w:rPr>
          <w:rFonts w:asciiTheme="majorHAnsi" w:hAnsiTheme="majorHAnsi" w:cstheme="majorHAnsi"/>
          <w:sz w:val="24"/>
          <w:szCs w:val="24"/>
        </w:rPr>
        <w:t>wynagrodzenie</w:t>
      </w:r>
      <w:r w:rsidR="00F92464" w:rsidRPr="00892738">
        <w:rPr>
          <w:rFonts w:asciiTheme="majorHAnsi" w:hAnsiTheme="majorHAnsi" w:cstheme="majorHAnsi"/>
          <w:sz w:val="24"/>
          <w:szCs w:val="24"/>
        </w:rPr>
        <w:t xml:space="preserve"> </w:t>
      </w:r>
      <w:r w:rsidR="00AF7A9C" w:rsidRPr="00892738">
        <w:rPr>
          <w:rFonts w:asciiTheme="majorHAnsi" w:hAnsiTheme="majorHAnsi" w:cstheme="majorHAnsi"/>
          <w:sz w:val="24"/>
          <w:szCs w:val="24"/>
        </w:rPr>
        <w:t xml:space="preserve">to </w:t>
      </w:r>
      <w:r w:rsidR="00F92464" w:rsidRPr="00892738">
        <w:rPr>
          <w:rFonts w:asciiTheme="majorHAnsi" w:hAnsiTheme="majorHAnsi" w:cstheme="majorHAnsi"/>
          <w:sz w:val="24"/>
          <w:szCs w:val="24"/>
        </w:rPr>
        <w:t xml:space="preserve">zostanie obliczone jako iloczyn liczby zrealizowanych roboczogodzin i wynagrodzenia za 1 </w:t>
      </w:r>
      <w:r w:rsidR="00963BDB" w:rsidRPr="00892738">
        <w:rPr>
          <w:rFonts w:asciiTheme="majorHAnsi" w:hAnsiTheme="majorHAnsi" w:cstheme="majorHAnsi"/>
          <w:sz w:val="24"/>
          <w:szCs w:val="24"/>
        </w:rPr>
        <w:t>R</w:t>
      </w:r>
      <w:r w:rsidR="00C0790F" w:rsidRPr="00892738">
        <w:rPr>
          <w:rFonts w:asciiTheme="majorHAnsi" w:hAnsiTheme="majorHAnsi" w:cstheme="majorHAnsi"/>
          <w:sz w:val="24"/>
          <w:szCs w:val="24"/>
        </w:rPr>
        <w:t>oboczogodzinę</w:t>
      </w:r>
      <w:r w:rsidR="00F92464" w:rsidRPr="00892738">
        <w:rPr>
          <w:rFonts w:asciiTheme="majorHAnsi" w:hAnsiTheme="majorHAnsi" w:cstheme="majorHAnsi"/>
          <w:sz w:val="24"/>
          <w:szCs w:val="24"/>
        </w:rPr>
        <w:t xml:space="preserve"> wynoszącego</w:t>
      </w:r>
      <w:proofErr w:type="gramStart"/>
      <w:r w:rsidR="00F92464" w:rsidRPr="00892738">
        <w:rPr>
          <w:rFonts w:asciiTheme="majorHAnsi" w:hAnsiTheme="majorHAnsi" w:cstheme="majorHAnsi"/>
          <w:sz w:val="24"/>
          <w:szCs w:val="24"/>
        </w:rPr>
        <w:t xml:space="preserve"> </w:t>
      </w:r>
      <w:r w:rsidR="002A61F7" w:rsidRPr="00892738">
        <w:rPr>
          <w:rFonts w:asciiTheme="majorHAnsi" w:hAnsiTheme="majorHAnsi" w:cstheme="majorHAnsi"/>
          <w:sz w:val="24"/>
          <w:szCs w:val="24"/>
        </w:rPr>
        <w:t>..</w:t>
      </w:r>
      <w:proofErr w:type="gramEnd"/>
      <w:r w:rsidR="00F92464" w:rsidRPr="00892738">
        <w:rPr>
          <w:rFonts w:asciiTheme="majorHAnsi" w:hAnsiTheme="majorHAnsi" w:cstheme="majorHAnsi"/>
          <w:sz w:val="24"/>
          <w:szCs w:val="24"/>
        </w:rPr>
        <w:t>… zł brutto (</w:t>
      </w:r>
      <w:r w:rsidR="00DF3E0A" w:rsidRPr="00892738">
        <w:rPr>
          <w:rFonts w:asciiTheme="majorHAnsi" w:hAnsiTheme="majorHAnsi" w:cstheme="majorHAnsi"/>
          <w:sz w:val="24"/>
          <w:szCs w:val="24"/>
        </w:rPr>
        <w:t>słownie</w:t>
      </w:r>
      <w:r w:rsidR="00F92464" w:rsidRPr="00892738">
        <w:rPr>
          <w:rFonts w:asciiTheme="majorHAnsi" w:hAnsiTheme="majorHAnsi" w:cstheme="majorHAnsi"/>
          <w:sz w:val="24"/>
          <w:szCs w:val="24"/>
        </w:rPr>
        <w:t xml:space="preserve"> złotych: …</w:t>
      </w:r>
      <w:r w:rsidR="002A61F7" w:rsidRPr="00892738">
        <w:rPr>
          <w:rFonts w:asciiTheme="majorHAnsi" w:hAnsiTheme="majorHAnsi" w:cstheme="majorHAnsi"/>
          <w:sz w:val="24"/>
          <w:szCs w:val="24"/>
        </w:rPr>
        <w:t xml:space="preserve"> </w:t>
      </w:r>
      <w:r w:rsidR="00F92464" w:rsidRPr="00892738">
        <w:rPr>
          <w:rFonts w:asciiTheme="majorHAnsi" w:hAnsiTheme="majorHAnsi" w:cstheme="majorHAnsi"/>
          <w:sz w:val="24"/>
          <w:szCs w:val="24"/>
        </w:rPr>
        <w:t>/100)</w:t>
      </w:r>
      <w:r w:rsidRPr="00892738">
        <w:rPr>
          <w:rFonts w:asciiTheme="majorHAnsi" w:hAnsiTheme="majorHAnsi" w:cstheme="majorHAnsi"/>
          <w:sz w:val="24"/>
          <w:szCs w:val="24"/>
        </w:rPr>
        <w:t>.</w:t>
      </w:r>
    </w:p>
    <w:p w14:paraId="3BECA158" w14:textId="3DBEAF41" w:rsidR="003174A9" w:rsidRPr="00892738" w:rsidRDefault="0054512B"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hAnsiTheme="majorHAnsi" w:cstheme="majorHAnsi"/>
          <w:sz w:val="24"/>
          <w:szCs w:val="24"/>
        </w:rPr>
        <w:t>Wynagrodzenia za realizację Usług płatne będ</w:t>
      </w:r>
      <w:r w:rsidR="00F92464" w:rsidRPr="00892738">
        <w:rPr>
          <w:rFonts w:asciiTheme="majorHAnsi" w:hAnsiTheme="majorHAnsi" w:cstheme="majorHAnsi"/>
          <w:sz w:val="24"/>
          <w:szCs w:val="24"/>
        </w:rPr>
        <w:t>ą</w:t>
      </w:r>
      <w:r w:rsidRPr="00892738">
        <w:rPr>
          <w:rFonts w:asciiTheme="majorHAnsi" w:hAnsiTheme="majorHAnsi" w:cstheme="majorHAnsi"/>
          <w:sz w:val="24"/>
          <w:szCs w:val="24"/>
        </w:rPr>
        <w:t xml:space="preserve"> za każde zrealizowane </w:t>
      </w:r>
      <w:r w:rsidR="00F71F24" w:rsidRPr="00892738">
        <w:rPr>
          <w:rFonts w:asciiTheme="majorHAnsi" w:hAnsiTheme="majorHAnsi" w:cstheme="majorHAnsi"/>
          <w:sz w:val="24"/>
          <w:szCs w:val="24"/>
        </w:rPr>
        <w:t>Z</w:t>
      </w:r>
      <w:r w:rsidRPr="00892738">
        <w:rPr>
          <w:rFonts w:asciiTheme="majorHAnsi" w:hAnsiTheme="majorHAnsi" w:cstheme="majorHAnsi"/>
          <w:sz w:val="24"/>
          <w:szCs w:val="24"/>
        </w:rPr>
        <w:t>lecenie na podstawie Protokołu Odbioru</w:t>
      </w:r>
      <w:r w:rsidR="00A55F3B" w:rsidRPr="00892738">
        <w:rPr>
          <w:rFonts w:asciiTheme="majorHAnsi" w:hAnsiTheme="majorHAnsi" w:cstheme="majorHAnsi"/>
          <w:sz w:val="24"/>
          <w:szCs w:val="24"/>
        </w:rPr>
        <w:t xml:space="preserve">, o którym mowa w </w:t>
      </w:r>
      <w:r w:rsidR="00A36638" w:rsidRPr="00892738">
        <w:rPr>
          <w:rFonts w:asciiTheme="majorHAnsi" w:hAnsiTheme="majorHAnsi" w:cstheme="majorHAnsi"/>
          <w:color w:val="0000CC"/>
          <w:sz w:val="24"/>
          <w:szCs w:val="24"/>
        </w:rPr>
        <w:t xml:space="preserve">§ </w:t>
      </w:r>
      <w:r w:rsidR="002A61F7" w:rsidRPr="00892738">
        <w:rPr>
          <w:rFonts w:asciiTheme="majorHAnsi" w:hAnsiTheme="majorHAnsi" w:cstheme="majorHAnsi"/>
          <w:color w:val="0000CC"/>
          <w:sz w:val="24"/>
          <w:szCs w:val="24"/>
        </w:rPr>
        <w:t>3</w:t>
      </w:r>
      <w:r w:rsidR="00A36638" w:rsidRPr="00892738">
        <w:rPr>
          <w:rFonts w:asciiTheme="majorHAnsi" w:hAnsiTheme="majorHAnsi" w:cstheme="majorHAnsi"/>
          <w:color w:val="0000CC"/>
          <w:sz w:val="24"/>
          <w:szCs w:val="24"/>
        </w:rPr>
        <w:t xml:space="preserve"> ust. </w:t>
      </w:r>
      <w:r w:rsidR="002A61F7" w:rsidRPr="00892738">
        <w:rPr>
          <w:rFonts w:asciiTheme="majorHAnsi" w:hAnsiTheme="majorHAnsi" w:cstheme="majorHAnsi"/>
          <w:color w:val="0000CC"/>
          <w:sz w:val="24"/>
          <w:szCs w:val="24"/>
        </w:rPr>
        <w:t>17</w:t>
      </w:r>
      <w:r w:rsidR="00A36638" w:rsidRPr="00892738">
        <w:rPr>
          <w:rFonts w:asciiTheme="majorHAnsi" w:hAnsiTheme="majorHAnsi" w:cstheme="majorHAnsi"/>
          <w:color w:val="0000CC"/>
          <w:sz w:val="24"/>
          <w:szCs w:val="24"/>
        </w:rPr>
        <w:t xml:space="preserve"> </w:t>
      </w:r>
      <w:r w:rsidR="00A36638" w:rsidRPr="00892738">
        <w:rPr>
          <w:rFonts w:asciiTheme="majorHAnsi" w:hAnsiTheme="majorHAnsi" w:cstheme="majorHAnsi"/>
          <w:sz w:val="24"/>
          <w:szCs w:val="24"/>
        </w:rPr>
        <w:t>Umowy</w:t>
      </w:r>
      <w:r w:rsidR="001B3A28">
        <w:rPr>
          <w:rFonts w:asciiTheme="majorHAnsi" w:hAnsiTheme="majorHAnsi" w:cstheme="majorHAnsi"/>
          <w:sz w:val="24"/>
          <w:szCs w:val="24"/>
        </w:rPr>
        <w:t xml:space="preserve"> w trybie miesięcznym. </w:t>
      </w:r>
      <w:r w:rsidR="00F92464" w:rsidRPr="00892738">
        <w:rPr>
          <w:rFonts w:asciiTheme="majorHAnsi" w:hAnsiTheme="majorHAnsi" w:cstheme="majorHAnsi"/>
          <w:sz w:val="24"/>
          <w:szCs w:val="24"/>
        </w:rPr>
        <w:t xml:space="preserve"> </w:t>
      </w:r>
    </w:p>
    <w:p w14:paraId="073A6E90" w14:textId="1CF7E2DA" w:rsidR="003174A9" w:rsidRPr="00892738" w:rsidRDefault="0010595E"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hAnsiTheme="majorHAnsi" w:cstheme="majorHAnsi"/>
          <w:sz w:val="24"/>
          <w:szCs w:val="24"/>
        </w:rPr>
        <w:t xml:space="preserve">Podstawę </w:t>
      </w:r>
      <w:r w:rsidR="00F92464" w:rsidRPr="00892738">
        <w:rPr>
          <w:rFonts w:asciiTheme="majorHAnsi" w:hAnsiTheme="majorHAnsi" w:cstheme="majorHAnsi"/>
          <w:sz w:val="24"/>
          <w:szCs w:val="24"/>
        </w:rPr>
        <w:t>wystawienia faktury/ rachunku</w:t>
      </w:r>
      <w:r w:rsidRPr="00892738">
        <w:rPr>
          <w:rFonts w:asciiTheme="majorHAnsi" w:hAnsiTheme="majorHAnsi" w:cstheme="majorHAnsi"/>
          <w:sz w:val="24"/>
          <w:szCs w:val="24"/>
        </w:rPr>
        <w:t xml:space="preserve"> stanowi podpisany przez Strony Protokół Odbioru wnioskujący o rozliczenie finansowe</w:t>
      </w:r>
      <w:r w:rsidR="00EC21B7" w:rsidRPr="00892738">
        <w:rPr>
          <w:rFonts w:asciiTheme="majorHAnsi" w:hAnsiTheme="majorHAnsi" w:cstheme="majorHAnsi"/>
          <w:sz w:val="24"/>
          <w:szCs w:val="24"/>
        </w:rPr>
        <w:t xml:space="preserve"> </w:t>
      </w:r>
      <w:r w:rsidR="008F4381" w:rsidRPr="00892738">
        <w:rPr>
          <w:rFonts w:asciiTheme="majorHAnsi" w:hAnsiTheme="majorHAnsi" w:cstheme="majorHAnsi"/>
          <w:sz w:val="24"/>
          <w:szCs w:val="24"/>
        </w:rPr>
        <w:t>o</w:t>
      </w:r>
      <w:r w:rsidR="00EC21B7" w:rsidRPr="00892738">
        <w:rPr>
          <w:rFonts w:asciiTheme="majorHAnsi" w:hAnsiTheme="majorHAnsi" w:cstheme="majorHAnsi"/>
          <w:sz w:val="24"/>
          <w:szCs w:val="24"/>
        </w:rPr>
        <w:t xml:space="preserve">raz w przypadku gdy zmieniono wynagrodzenie Wykonawcy na podstawie </w:t>
      </w:r>
      <w:r w:rsidR="00EC21B7" w:rsidRPr="00892738">
        <w:rPr>
          <w:rFonts w:asciiTheme="majorHAnsi" w:hAnsiTheme="majorHAnsi" w:cstheme="majorHAnsi"/>
          <w:color w:val="0000CC"/>
          <w:sz w:val="24"/>
          <w:szCs w:val="24"/>
        </w:rPr>
        <w:t xml:space="preserve">§ </w:t>
      </w:r>
      <w:r w:rsidR="00402560">
        <w:rPr>
          <w:rFonts w:asciiTheme="majorHAnsi" w:hAnsiTheme="majorHAnsi" w:cstheme="majorHAnsi"/>
          <w:color w:val="0000CC"/>
          <w:sz w:val="24"/>
          <w:szCs w:val="24"/>
        </w:rPr>
        <w:t>7</w:t>
      </w:r>
      <w:r w:rsidR="00EC21B7" w:rsidRPr="00892738">
        <w:rPr>
          <w:rFonts w:asciiTheme="majorHAnsi" w:hAnsiTheme="majorHAnsi" w:cstheme="majorHAnsi"/>
          <w:color w:val="0000CC"/>
          <w:sz w:val="24"/>
          <w:szCs w:val="24"/>
        </w:rPr>
        <w:t xml:space="preserve"> ust. 1 pkt </w:t>
      </w:r>
      <w:r w:rsidR="00221122" w:rsidRPr="00892738">
        <w:rPr>
          <w:rFonts w:asciiTheme="majorHAnsi" w:hAnsiTheme="majorHAnsi" w:cstheme="majorHAnsi"/>
          <w:color w:val="0000CC"/>
          <w:sz w:val="24"/>
          <w:szCs w:val="24"/>
        </w:rPr>
        <w:t>1.1.</w:t>
      </w:r>
      <w:r w:rsidR="00EC21B7" w:rsidRPr="00892738">
        <w:rPr>
          <w:rFonts w:asciiTheme="majorHAnsi" w:hAnsiTheme="majorHAnsi" w:cstheme="majorHAnsi"/>
          <w:color w:val="0000CC"/>
          <w:sz w:val="24"/>
          <w:szCs w:val="24"/>
        </w:rPr>
        <w:t xml:space="preserve"> lit a.-e. </w:t>
      </w:r>
      <w:r w:rsidR="00EC21B7" w:rsidRPr="00892738">
        <w:rPr>
          <w:rFonts w:asciiTheme="majorHAnsi" w:hAnsiTheme="majorHAnsi" w:cstheme="majorHAnsi"/>
          <w:sz w:val="24"/>
          <w:szCs w:val="24"/>
        </w:rPr>
        <w:t xml:space="preserve">przekazanie odpowiednich dowodów wskazanych </w:t>
      </w:r>
      <w:r w:rsidR="00EC21B7" w:rsidRPr="008C23DC">
        <w:rPr>
          <w:rFonts w:asciiTheme="majorHAnsi" w:hAnsiTheme="majorHAnsi" w:cstheme="majorHAnsi"/>
          <w:color w:val="FF0000"/>
          <w:sz w:val="24"/>
          <w:szCs w:val="24"/>
        </w:rPr>
        <w:t xml:space="preserve">§ </w:t>
      </w:r>
      <w:r w:rsidR="00E920E3" w:rsidRPr="008C23DC">
        <w:rPr>
          <w:rFonts w:asciiTheme="majorHAnsi" w:hAnsiTheme="majorHAnsi" w:cstheme="majorHAnsi"/>
          <w:color w:val="FF0000"/>
          <w:sz w:val="24"/>
          <w:szCs w:val="24"/>
        </w:rPr>
        <w:t>7</w:t>
      </w:r>
      <w:r w:rsidR="00EC21B7" w:rsidRPr="008C23DC">
        <w:rPr>
          <w:rFonts w:asciiTheme="majorHAnsi" w:hAnsiTheme="majorHAnsi" w:cstheme="majorHAnsi"/>
          <w:color w:val="FF0000"/>
          <w:sz w:val="24"/>
          <w:szCs w:val="24"/>
        </w:rPr>
        <w:t xml:space="preserve"> ust. </w:t>
      </w:r>
      <w:r w:rsidR="00E920E3" w:rsidRPr="008C23DC">
        <w:rPr>
          <w:rFonts w:asciiTheme="majorHAnsi" w:hAnsiTheme="majorHAnsi" w:cstheme="majorHAnsi"/>
          <w:color w:val="FF0000"/>
          <w:sz w:val="24"/>
          <w:szCs w:val="24"/>
        </w:rPr>
        <w:t>8</w:t>
      </w:r>
      <w:r w:rsidR="00EC21B7" w:rsidRPr="008C23DC">
        <w:rPr>
          <w:rFonts w:asciiTheme="majorHAnsi" w:hAnsiTheme="majorHAnsi" w:cstheme="majorHAnsi"/>
          <w:color w:val="FF0000"/>
          <w:sz w:val="24"/>
          <w:szCs w:val="24"/>
        </w:rPr>
        <w:t xml:space="preserve"> </w:t>
      </w:r>
      <w:r w:rsidR="00EC21B7" w:rsidRPr="00892738">
        <w:rPr>
          <w:rFonts w:asciiTheme="majorHAnsi" w:hAnsiTheme="majorHAnsi" w:cstheme="majorHAnsi"/>
          <w:sz w:val="24"/>
          <w:szCs w:val="24"/>
        </w:rPr>
        <w:t xml:space="preserve">Umowy. </w:t>
      </w:r>
      <w:bookmarkStart w:id="11" w:name="page12"/>
      <w:bookmarkEnd w:id="11"/>
    </w:p>
    <w:p w14:paraId="7C43D60E" w14:textId="77777777" w:rsidR="003174A9" w:rsidRPr="00892738" w:rsidRDefault="0010595E"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hAnsiTheme="majorHAnsi" w:cstheme="majorHAnsi"/>
          <w:sz w:val="24"/>
          <w:szCs w:val="24"/>
        </w:rPr>
        <w:t>Wynagrodzenie</w:t>
      </w:r>
      <w:r w:rsidR="00F92464" w:rsidRPr="00892738">
        <w:rPr>
          <w:rFonts w:asciiTheme="majorHAnsi" w:hAnsiTheme="majorHAnsi" w:cstheme="majorHAnsi"/>
          <w:sz w:val="24"/>
          <w:szCs w:val="24"/>
        </w:rPr>
        <w:t xml:space="preserve">, o którym mowa w </w:t>
      </w:r>
      <w:r w:rsidR="00F92464" w:rsidRPr="00892738">
        <w:rPr>
          <w:rFonts w:asciiTheme="majorHAnsi" w:hAnsiTheme="majorHAnsi" w:cstheme="majorHAnsi"/>
          <w:color w:val="0000CC"/>
          <w:sz w:val="24"/>
          <w:szCs w:val="24"/>
        </w:rPr>
        <w:t>ust. 1</w:t>
      </w:r>
      <w:r w:rsidR="00F92464" w:rsidRPr="00892738">
        <w:rPr>
          <w:rFonts w:asciiTheme="majorHAnsi" w:hAnsiTheme="majorHAnsi" w:cstheme="majorHAnsi"/>
          <w:sz w:val="24"/>
          <w:szCs w:val="24"/>
        </w:rPr>
        <w:t>,</w:t>
      </w:r>
      <w:r w:rsidRPr="00892738">
        <w:rPr>
          <w:rFonts w:asciiTheme="majorHAnsi" w:hAnsiTheme="majorHAnsi" w:cstheme="majorHAnsi"/>
          <w:sz w:val="24"/>
          <w:szCs w:val="24"/>
        </w:rPr>
        <w:t xml:space="preserve"> obejmuje wszystkie świadczenia, koszty, podatki, narzędzia, jakie poniesie Wykonawca w związku z wykonaniem Umowy</w:t>
      </w:r>
      <w:r w:rsidR="00F92464" w:rsidRPr="00892738">
        <w:rPr>
          <w:rFonts w:asciiTheme="majorHAnsi" w:hAnsiTheme="majorHAnsi" w:cstheme="majorHAnsi"/>
          <w:sz w:val="24"/>
          <w:szCs w:val="24"/>
        </w:rPr>
        <w:t>, w tym autorskich praw oraz licenc</w:t>
      </w:r>
      <w:r w:rsidR="00C0790F" w:rsidRPr="00892738">
        <w:rPr>
          <w:rFonts w:asciiTheme="majorHAnsi" w:hAnsiTheme="majorHAnsi" w:cstheme="majorHAnsi"/>
          <w:sz w:val="24"/>
          <w:szCs w:val="24"/>
        </w:rPr>
        <w:t>ji</w:t>
      </w:r>
      <w:r w:rsidR="00F92464" w:rsidRPr="00892738">
        <w:rPr>
          <w:rFonts w:asciiTheme="majorHAnsi" w:hAnsiTheme="majorHAnsi" w:cstheme="majorHAnsi"/>
          <w:sz w:val="24"/>
          <w:szCs w:val="24"/>
        </w:rPr>
        <w:t xml:space="preserve"> na wszystkich polach eksploatacji</w:t>
      </w:r>
      <w:r w:rsidR="00AF7A9C" w:rsidRPr="00892738">
        <w:rPr>
          <w:rFonts w:asciiTheme="majorHAnsi" w:hAnsiTheme="majorHAnsi" w:cstheme="majorHAnsi"/>
          <w:sz w:val="24"/>
          <w:szCs w:val="24"/>
        </w:rPr>
        <w:t>,</w:t>
      </w:r>
      <w:r w:rsidR="00D2106E" w:rsidRPr="00892738">
        <w:rPr>
          <w:rFonts w:asciiTheme="majorHAnsi" w:hAnsiTheme="majorHAnsi" w:cstheme="majorHAnsi"/>
          <w:sz w:val="24"/>
          <w:szCs w:val="24"/>
        </w:rPr>
        <w:t xml:space="preserve"> a ponadto</w:t>
      </w:r>
      <w:r w:rsidR="00F92464" w:rsidRPr="00892738">
        <w:rPr>
          <w:rFonts w:asciiTheme="majorHAnsi" w:hAnsiTheme="majorHAnsi" w:cstheme="majorHAnsi"/>
          <w:sz w:val="24"/>
          <w:szCs w:val="24"/>
        </w:rPr>
        <w:t xml:space="preserve"> wartość przekazywanych nośników, na których utrwalono Utwory</w:t>
      </w:r>
      <w:r w:rsidRPr="00892738">
        <w:rPr>
          <w:rFonts w:asciiTheme="majorHAnsi" w:hAnsiTheme="majorHAnsi" w:cstheme="majorHAnsi"/>
          <w:sz w:val="24"/>
          <w:szCs w:val="24"/>
        </w:rPr>
        <w:t>. Wykonawcy nie przysługuje wynagrodzenie dodatkowe.</w:t>
      </w:r>
    </w:p>
    <w:p w14:paraId="6B7662FC" w14:textId="77777777" w:rsidR="003174A9" w:rsidRPr="00892738" w:rsidRDefault="0010595E"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hAnsiTheme="majorHAnsi" w:cstheme="majorHAnsi"/>
          <w:sz w:val="24"/>
          <w:szCs w:val="24"/>
        </w:rPr>
        <w:t xml:space="preserve">Zamawiający zapłaci </w:t>
      </w:r>
      <w:r w:rsidR="00DF3E0A" w:rsidRPr="00892738">
        <w:rPr>
          <w:rFonts w:asciiTheme="majorHAnsi" w:hAnsiTheme="majorHAnsi" w:cstheme="majorHAnsi"/>
          <w:sz w:val="24"/>
          <w:szCs w:val="24"/>
        </w:rPr>
        <w:t xml:space="preserve">należne </w:t>
      </w:r>
      <w:r w:rsidRPr="00892738">
        <w:rPr>
          <w:rFonts w:asciiTheme="majorHAnsi" w:hAnsiTheme="majorHAnsi" w:cstheme="majorHAnsi"/>
          <w:sz w:val="24"/>
          <w:szCs w:val="24"/>
        </w:rPr>
        <w:t>Wykonawcy wynagrodzenie przelewem na numer rachunku bankowego wskazany przez Wykonawcę na fakturze VAT /lub w oświadczeniu dołączanym do wystawionego rachunku, w terminie 30 dni od daty doręczenia Zamawiającemu prawidłowo wystawionej faktur VAT/rachunku.</w:t>
      </w:r>
    </w:p>
    <w:p w14:paraId="0162B1E9" w14:textId="77777777" w:rsidR="003174A9" w:rsidRPr="00892738" w:rsidRDefault="0010595E"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hAnsiTheme="majorHAnsi" w:cstheme="majorHAnsi"/>
          <w:sz w:val="24"/>
          <w:szCs w:val="24"/>
        </w:rPr>
        <w:t xml:space="preserve">Za datę zapłaty wynagrodzenia przyjmuje się datę </w:t>
      </w:r>
      <w:r w:rsidR="00E3262F" w:rsidRPr="00892738">
        <w:rPr>
          <w:rFonts w:asciiTheme="majorHAnsi" w:hAnsiTheme="majorHAnsi" w:cstheme="majorHAnsi"/>
          <w:sz w:val="24"/>
          <w:szCs w:val="24"/>
        </w:rPr>
        <w:t>uznania należności na rachunku bankowym Wykonawcy.</w:t>
      </w:r>
    </w:p>
    <w:p w14:paraId="3CA81BF5" w14:textId="0D4F1268" w:rsidR="003174A9" w:rsidRPr="00892738" w:rsidRDefault="0010595E" w:rsidP="00892738">
      <w:pPr>
        <w:pStyle w:val="Akapitzlist"/>
        <w:numPr>
          <w:ilvl w:val="0"/>
          <w:numId w:val="25"/>
        </w:numPr>
        <w:spacing w:after="0"/>
        <w:jc w:val="both"/>
        <w:rPr>
          <w:rFonts w:asciiTheme="majorHAnsi" w:hAnsiTheme="majorHAnsi" w:cstheme="majorHAnsi"/>
          <w:color w:val="0000CC"/>
          <w:sz w:val="24"/>
          <w:szCs w:val="24"/>
        </w:rPr>
      </w:pPr>
      <w:r w:rsidRPr="00892738">
        <w:rPr>
          <w:rFonts w:asciiTheme="majorHAnsi" w:hAnsiTheme="majorHAnsi" w:cstheme="majorHAnsi"/>
          <w:sz w:val="24"/>
          <w:szCs w:val="24"/>
        </w:rPr>
        <w:t xml:space="preserve">Wykonawca zobowiązany jest do dostarczenia faktur VAT/rachunków w postaci elektronicznej lub papierowej na adres siedziby Zamawiającego wskazany w </w:t>
      </w:r>
      <w:r w:rsidRPr="00892738">
        <w:rPr>
          <w:rFonts w:asciiTheme="majorHAnsi" w:hAnsiTheme="majorHAnsi" w:cstheme="majorHAnsi"/>
          <w:color w:val="0000CC"/>
          <w:sz w:val="24"/>
          <w:szCs w:val="24"/>
        </w:rPr>
        <w:t xml:space="preserve">§ </w:t>
      </w:r>
      <w:r w:rsidR="002F0BFA">
        <w:rPr>
          <w:rFonts w:asciiTheme="majorHAnsi" w:hAnsiTheme="majorHAnsi" w:cstheme="majorHAnsi"/>
          <w:color w:val="0000CC"/>
          <w:sz w:val="24"/>
          <w:szCs w:val="24"/>
        </w:rPr>
        <w:t>6</w:t>
      </w:r>
      <w:r w:rsidRPr="00892738">
        <w:rPr>
          <w:rFonts w:asciiTheme="majorHAnsi" w:hAnsiTheme="majorHAnsi" w:cstheme="majorHAnsi"/>
          <w:color w:val="0000CC"/>
          <w:sz w:val="24"/>
          <w:szCs w:val="24"/>
        </w:rPr>
        <w:t xml:space="preserve"> ust. 3 pkt </w:t>
      </w:r>
      <w:r w:rsidR="00DC3578" w:rsidRPr="00892738">
        <w:rPr>
          <w:rFonts w:asciiTheme="majorHAnsi" w:hAnsiTheme="majorHAnsi" w:cstheme="majorHAnsi"/>
          <w:color w:val="0000CC"/>
          <w:sz w:val="24"/>
          <w:szCs w:val="24"/>
        </w:rPr>
        <w:t>3.</w:t>
      </w:r>
      <w:r w:rsidRPr="00892738">
        <w:rPr>
          <w:rFonts w:asciiTheme="majorHAnsi" w:hAnsiTheme="majorHAnsi" w:cstheme="majorHAnsi"/>
          <w:color w:val="0000CC"/>
          <w:sz w:val="24"/>
          <w:szCs w:val="24"/>
        </w:rPr>
        <w:t>1</w:t>
      </w:r>
      <w:r w:rsidR="00DC3578" w:rsidRPr="00892738">
        <w:rPr>
          <w:rFonts w:asciiTheme="majorHAnsi" w:hAnsiTheme="majorHAnsi" w:cstheme="majorHAnsi"/>
          <w:color w:val="0000CC"/>
          <w:sz w:val="24"/>
          <w:szCs w:val="24"/>
        </w:rPr>
        <w:t>.</w:t>
      </w:r>
      <w:r w:rsidR="00892738" w:rsidRPr="00892738">
        <w:rPr>
          <w:rFonts w:asciiTheme="majorHAnsi" w:hAnsiTheme="majorHAnsi" w:cstheme="majorHAnsi"/>
          <w:color w:val="0000CC"/>
          <w:sz w:val="24"/>
          <w:szCs w:val="24"/>
        </w:rPr>
        <w:t xml:space="preserve">, </w:t>
      </w:r>
      <w:r w:rsidR="00892738" w:rsidRPr="00892738">
        <w:rPr>
          <w:rFonts w:asciiTheme="majorHAnsi" w:hAnsiTheme="majorHAnsi" w:cstheme="majorHAnsi"/>
          <w:sz w:val="24"/>
          <w:szCs w:val="24"/>
        </w:rPr>
        <w:t xml:space="preserve">pocztą elektroniczną pod adresem: </w:t>
      </w:r>
      <w:hyperlink r:id="rId12" w:history="1">
        <w:r w:rsidR="00892738" w:rsidRPr="00892738">
          <w:rPr>
            <w:rStyle w:val="Hipercze"/>
            <w:rFonts w:asciiTheme="majorHAnsi" w:hAnsiTheme="majorHAnsi" w:cstheme="majorHAnsi"/>
            <w:color w:val="0000CC"/>
            <w:sz w:val="24"/>
            <w:szCs w:val="24"/>
          </w:rPr>
          <w:t>administrator.pef@pw.edu.pl</w:t>
        </w:r>
      </w:hyperlink>
      <w:r w:rsidR="00892738" w:rsidRPr="00892738">
        <w:rPr>
          <w:rStyle w:val="Hipercze"/>
          <w:rFonts w:asciiTheme="majorHAnsi" w:hAnsiTheme="majorHAnsi" w:cstheme="majorHAnsi"/>
          <w:color w:val="auto"/>
          <w:sz w:val="24"/>
          <w:szCs w:val="24"/>
          <w:u w:val="none"/>
        </w:rPr>
        <w:t xml:space="preserve"> </w:t>
      </w:r>
      <w:r w:rsidRPr="00892738">
        <w:rPr>
          <w:rFonts w:asciiTheme="majorHAnsi" w:hAnsiTheme="majorHAnsi" w:cstheme="majorHAnsi"/>
          <w:sz w:val="24"/>
          <w:szCs w:val="24"/>
        </w:rPr>
        <w:t xml:space="preserve">lub w sposób określony w </w:t>
      </w:r>
      <w:r w:rsidRPr="00892738">
        <w:rPr>
          <w:rFonts w:asciiTheme="majorHAnsi" w:hAnsiTheme="majorHAnsi" w:cstheme="majorHAnsi"/>
          <w:color w:val="0000CC"/>
          <w:sz w:val="24"/>
          <w:szCs w:val="24"/>
        </w:rPr>
        <w:t xml:space="preserve">ust. </w:t>
      </w:r>
      <w:r w:rsidR="002F0BFA">
        <w:rPr>
          <w:rFonts w:asciiTheme="majorHAnsi" w:hAnsiTheme="majorHAnsi" w:cstheme="majorHAnsi"/>
          <w:color w:val="0000CC"/>
          <w:sz w:val="24"/>
          <w:szCs w:val="24"/>
        </w:rPr>
        <w:t>9</w:t>
      </w:r>
      <w:r w:rsidR="00892738" w:rsidRPr="00892738">
        <w:rPr>
          <w:rFonts w:asciiTheme="majorHAnsi" w:hAnsiTheme="majorHAnsi" w:cstheme="majorHAnsi"/>
          <w:sz w:val="24"/>
          <w:szCs w:val="24"/>
        </w:rPr>
        <w:t xml:space="preserve"> Umowy</w:t>
      </w:r>
      <w:r w:rsidRPr="00892738">
        <w:rPr>
          <w:rFonts w:asciiTheme="majorHAnsi" w:hAnsiTheme="majorHAnsi" w:cstheme="majorHAnsi"/>
          <w:color w:val="0000CC"/>
          <w:sz w:val="24"/>
          <w:szCs w:val="24"/>
        </w:rPr>
        <w:t>.</w:t>
      </w:r>
    </w:p>
    <w:p w14:paraId="67C1C66E" w14:textId="77777777" w:rsidR="003174A9" w:rsidRPr="00892738" w:rsidRDefault="0010595E"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hAnsiTheme="majorHAnsi" w:cstheme="majorHAnsi"/>
          <w:sz w:val="24"/>
          <w:szCs w:val="24"/>
        </w:rPr>
        <w:t>Wykonawca nie może dokonać cesji swoich należności wynikających z Umowy bez uprzedniej pisemnej zgody Zamawiającego udzielonej na piśmie pod rygorem nieważności.</w:t>
      </w:r>
    </w:p>
    <w:p w14:paraId="23D840D9" w14:textId="3BBDD5BA" w:rsidR="003174A9" w:rsidRPr="00892738" w:rsidRDefault="0010595E"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hAnsiTheme="majorHAnsi" w:cstheme="majorHAnsi"/>
          <w:sz w:val="24"/>
          <w:szCs w:val="24"/>
        </w:rPr>
        <w:t>Zamawiający zobowiązuje się odbierać od</w:t>
      </w:r>
      <w:r w:rsidR="00892738">
        <w:rPr>
          <w:rFonts w:asciiTheme="majorHAnsi" w:hAnsiTheme="majorHAnsi" w:cstheme="majorHAnsi"/>
          <w:sz w:val="24"/>
          <w:szCs w:val="24"/>
        </w:rPr>
        <w:t xml:space="preserve"> </w:t>
      </w:r>
      <w:r w:rsidRPr="00892738">
        <w:rPr>
          <w:rFonts w:asciiTheme="majorHAnsi" w:hAnsiTheme="majorHAnsi" w:cstheme="majorHAnsi"/>
          <w:sz w:val="24"/>
          <w:szCs w:val="24"/>
        </w:rPr>
        <w:t xml:space="preserve">Wykonawcy ustrukturyzowane faktury elektroniczne związane z realizacją Umowy, za pośrednictwem systemu </w:t>
      </w:r>
      <w:r w:rsidRPr="00892738">
        <w:rPr>
          <w:rFonts w:asciiTheme="majorHAnsi" w:hAnsiTheme="majorHAnsi" w:cstheme="majorHAnsi"/>
          <w:sz w:val="24"/>
          <w:szCs w:val="24"/>
        </w:rPr>
        <w:lastRenderedPageBreak/>
        <w:t>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ustrukturyzowanych faktur elektronicznych do Zamawiającego za pośrednictwem platformy.</w:t>
      </w:r>
    </w:p>
    <w:p w14:paraId="487CED84" w14:textId="77777777" w:rsidR="003174A9" w:rsidRPr="00892738" w:rsidRDefault="00374D99"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hAnsiTheme="majorHAnsi" w:cstheme="majorHAnsi"/>
          <w:sz w:val="24"/>
          <w:szCs w:val="24"/>
        </w:rPr>
        <w:t>W przypadku kiedy przepisy prawa tego wymagają w stosunku do Wykonawcy, 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w:t>
      </w:r>
    </w:p>
    <w:p w14:paraId="00A11C4F" w14:textId="66E32BF0" w:rsidR="00A55F3B" w:rsidRPr="00771F17" w:rsidRDefault="00A55F3B" w:rsidP="00892738">
      <w:pPr>
        <w:pStyle w:val="Akapitzlist"/>
        <w:numPr>
          <w:ilvl w:val="0"/>
          <w:numId w:val="25"/>
        </w:numPr>
        <w:spacing w:after="0"/>
        <w:jc w:val="both"/>
        <w:rPr>
          <w:rFonts w:asciiTheme="majorHAnsi" w:hAnsiTheme="majorHAnsi" w:cstheme="majorHAnsi"/>
          <w:sz w:val="24"/>
          <w:szCs w:val="24"/>
        </w:rPr>
      </w:pPr>
      <w:r w:rsidRPr="00892738">
        <w:rPr>
          <w:rFonts w:asciiTheme="majorHAnsi" w:eastAsia="Times New Roman" w:hAnsiTheme="majorHAnsi" w:cstheme="majorHAnsi"/>
          <w:sz w:val="24"/>
          <w:szCs w:val="24"/>
          <w:lang w:eastAsia="pl-PL"/>
        </w:rPr>
        <w:t>Jeżeli zgodnie z przepisami prawa wynagrodzenie jest płatne w mechanizmie podzielonej płatności, Wykonawca zobowiązany jest do wystawienia faktury zawierającej informację „mechanizm podzielonej płatności”, a Zamawiający dokona płatności w ramach tego mechanizmu.</w:t>
      </w:r>
    </w:p>
    <w:p w14:paraId="52A5E347" w14:textId="77777777" w:rsidR="00771F17" w:rsidRPr="00771F17" w:rsidRDefault="00771F17" w:rsidP="00771F17">
      <w:pPr>
        <w:pStyle w:val="Standard"/>
        <w:numPr>
          <w:ilvl w:val="0"/>
          <w:numId w:val="25"/>
        </w:numPr>
        <w:tabs>
          <w:tab w:val="left" w:pos="852"/>
          <w:tab w:val="left" w:pos="10065"/>
        </w:tabs>
        <w:autoSpaceDE w:val="0"/>
        <w:jc w:val="both"/>
        <w:rPr>
          <w:rFonts w:asciiTheme="majorHAnsi" w:hAnsiTheme="majorHAnsi" w:cstheme="majorHAnsi"/>
          <w:sz w:val="24"/>
          <w:szCs w:val="24"/>
        </w:rPr>
      </w:pPr>
      <w:r w:rsidRPr="00771F17">
        <w:rPr>
          <w:rFonts w:asciiTheme="majorHAnsi" w:hAnsiTheme="majorHAnsi" w:cstheme="majorHAnsi"/>
          <w:sz w:val="24"/>
          <w:szCs w:val="24"/>
        </w:rPr>
        <w:t>W związku z realizacją niniejszej umowy Zamawiający oświadcza, iż posiada status dużego przedsiębiorcy w rozumieniu przepisów ustawy z dnia 8 marca 2013 r. o przeciwdziałaniu nadmiernym opóźnieniom w transakcjach handlowych.</w:t>
      </w:r>
    </w:p>
    <w:p w14:paraId="341988E7" w14:textId="77777777" w:rsidR="00771F17" w:rsidRPr="00BE119B" w:rsidRDefault="00771F17" w:rsidP="00771F17">
      <w:pPr>
        <w:pStyle w:val="Akapitzlist"/>
        <w:numPr>
          <w:ilvl w:val="0"/>
          <w:numId w:val="0"/>
        </w:numPr>
        <w:spacing w:after="0"/>
        <w:ind w:left="720"/>
        <w:jc w:val="both"/>
        <w:rPr>
          <w:rFonts w:asciiTheme="majorHAnsi" w:hAnsiTheme="majorHAnsi" w:cstheme="majorHAnsi"/>
          <w:sz w:val="24"/>
          <w:szCs w:val="24"/>
        </w:rPr>
      </w:pPr>
    </w:p>
    <w:p w14:paraId="46D23536" w14:textId="77777777" w:rsidR="00BE119B" w:rsidRPr="00892738" w:rsidRDefault="00BE119B" w:rsidP="00BE119B">
      <w:pPr>
        <w:pStyle w:val="Akapitzlist"/>
        <w:numPr>
          <w:ilvl w:val="0"/>
          <w:numId w:val="0"/>
        </w:numPr>
        <w:spacing w:after="0"/>
        <w:ind w:left="720"/>
        <w:jc w:val="both"/>
        <w:rPr>
          <w:rFonts w:asciiTheme="majorHAnsi" w:hAnsiTheme="majorHAnsi" w:cstheme="majorHAnsi"/>
          <w:sz w:val="24"/>
          <w:szCs w:val="24"/>
        </w:rPr>
      </w:pPr>
    </w:p>
    <w:p w14:paraId="482C73F2" w14:textId="43D5C81F" w:rsidR="0010595E" w:rsidRPr="00402560" w:rsidRDefault="0054512B" w:rsidP="00892738">
      <w:pPr>
        <w:pStyle w:val="Nagwek1"/>
        <w:spacing w:before="0" w:line="240" w:lineRule="auto"/>
        <w:rPr>
          <w:rFonts w:asciiTheme="majorHAnsi" w:hAnsiTheme="majorHAnsi"/>
          <w:sz w:val="24"/>
          <w:szCs w:val="24"/>
        </w:rPr>
      </w:pPr>
      <w:r w:rsidRPr="00402560">
        <w:rPr>
          <w:rFonts w:asciiTheme="majorHAnsi" w:hAnsiTheme="majorHAnsi"/>
          <w:sz w:val="24"/>
          <w:szCs w:val="24"/>
        </w:rPr>
        <w:t xml:space="preserve">§ </w:t>
      </w:r>
      <w:r w:rsidR="003174A9" w:rsidRPr="00402560">
        <w:rPr>
          <w:rFonts w:asciiTheme="majorHAnsi" w:hAnsiTheme="majorHAnsi"/>
          <w:sz w:val="24"/>
          <w:szCs w:val="24"/>
        </w:rPr>
        <w:t>5</w:t>
      </w:r>
      <w:r w:rsidR="0010595E" w:rsidRPr="00402560">
        <w:rPr>
          <w:rFonts w:asciiTheme="majorHAnsi" w:hAnsiTheme="majorHAnsi"/>
          <w:sz w:val="24"/>
          <w:szCs w:val="24"/>
        </w:rPr>
        <w:t>.</w:t>
      </w:r>
    </w:p>
    <w:p w14:paraId="0D4526FF" w14:textId="77777777" w:rsidR="0010595E" w:rsidRPr="00402560" w:rsidRDefault="0010595E" w:rsidP="003E55BC">
      <w:pPr>
        <w:pStyle w:val="Nagwek1"/>
        <w:spacing w:before="0" w:line="240" w:lineRule="auto"/>
        <w:rPr>
          <w:rFonts w:asciiTheme="majorHAnsi" w:hAnsiTheme="majorHAnsi"/>
          <w:sz w:val="24"/>
          <w:szCs w:val="24"/>
        </w:rPr>
      </w:pPr>
      <w:r w:rsidRPr="00402560">
        <w:rPr>
          <w:rFonts w:asciiTheme="majorHAnsi" w:hAnsiTheme="majorHAnsi"/>
          <w:sz w:val="24"/>
          <w:szCs w:val="24"/>
        </w:rPr>
        <w:t>Kary umowne</w:t>
      </w:r>
    </w:p>
    <w:p w14:paraId="6125D9DB" w14:textId="7C21EEB5" w:rsidR="0010595E" w:rsidRPr="00402560" w:rsidRDefault="0010595E" w:rsidP="003E55BC">
      <w:pPr>
        <w:numPr>
          <w:ilvl w:val="0"/>
          <w:numId w:val="3"/>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Zamawiający jest uprawniony do naliczenia kary umownej, o ile zaistnieje przynajmniej jedna z</w:t>
      </w:r>
      <w:r w:rsidR="0054512B" w:rsidRPr="00402560">
        <w:rPr>
          <w:rFonts w:asciiTheme="majorHAnsi" w:hAnsiTheme="majorHAnsi" w:cstheme="minorHAnsi"/>
          <w:sz w:val="24"/>
          <w:szCs w:val="24"/>
        </w:rPr>
        <w:t> </w:t>
      </w:r>
      <w:r w:rsidRPr="00402560">
        <w:rPr>
          <w:rFonts w:asciiTheme="majorHAnsi" w:hAnsiTheme="majorHAnsi" w:cstheme="minorHAnsi"/>
          <w:sz w:val="24"/>
          <w:szCs w:val="24"/>
        </w:rPr>
        <w:t>poniższych okoliczności:</w:t>
      </w:r>
    </w:p>
    <w:p w14:paraId="32F74AE9" w14:textId="25DE0280" w:rsidR="00137E06" w:rsidRPr="00402560" w:rsidRDefault="00137E06" w:rsidP="003E55BC">
      <w:pPr>
        <w:pStyle w:val="Akapitzlist"/>
        <w:numPr>
          <w:ilvl w:val="0"/>
          <w:numId w:val="29"/>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za każdy dzień zwłoki w wykonaniu zobowiązań, o których mowa w</w:t>
      </w:r>
      <w:r w:rsidR="003174A9" w:rsidRPr="00402560">
        <w:rPr>
          <w:rFonts w:asciiTheme="majorHAnsi" w:hAnsiTheme="majorHAnsi" w:cstheme="minorHAnsi"/>
          <w:sz w:val="24"/>
          <w:szCs w:val="24"/>
        </w:rPr>
        <w:t xml:space="preserve"> </w:t>
      </w:r>
      <w:r w:rsidR="003174A9" w:rsidRPr="00402560">
        <w:rPr>
          <w:rFonts w:asciiTheme="majorHAnsi" w:hAnsiTheme="majorHAnsi" w:cstheme="minorHAnsi"/>
          <w:color w:val="0000CC"/>
          <w:sz w:val="24"/>
          <w:szCs w:val="24"/>
        </w:rPr>
        <w:t xml:space="preserve">§ 1 ust. 1 pkt 1)-2) </w:t>
      </w:r>
      <w:r w:rsidR="003174A9" w:rsidRPr="00402560">
        <w:rPr>
          <w:rFonts w:asciiTheme="majorHAnsi" w:hAnsiTheme="majorHAnsi" w:cstheme="minorHAnsi"/>
          <w:sz w:val="24"/>
          <w:szCs w:val="24"/>
        </w:rPr>
        <w:t xml:space="preserve">oraz </w:t>
      </w:r>
      <w:r w:rsidR="003174A9" w:rsidRPr="00402560">
        <w:rPr>
          <w:rFonts w:asciiTheme="majorHAnsi" w:hAnsiTheme="majorHAnsi" w:cstheme="minorHAnsi"/>
          <w:color w:val="0000CC"/>
          <w:sz w:val="24"/>
          <w:szCs w:val="24"/>
        </w:rPr>
        <w:t xml:space="preserve">ust. 2 </w:t>
      </w:r>
      <w:r w:rsidRPr="00402560">
        <w:rPr>
          <w:rFonts w:asciiTheme="majorHAnsi" w:hAnsiTheme="majorHAnsi" w:cstheme="minorHAnsi"/>
          <w:sz w:val="24"/>
          <w:szCs w:val="24"/>
        </w:rPr>
        <w:t xml:space="preserve">w terminie </w:t>
      </w:r>
      <w:r w:rsidR="003174A9" w:rsidRPr="00402560">
        <w:rPr>
          <w:rFonts w:asciiTheme="majorHAnsi" w:hAnsiTheme="majorHAnsi" w:cstheme="minorHAnsi"/>
          <w:sz w:val="24"/>
          <w:szCs w:val="24"/>
        </w:rPr>
        <w:t xml:space="preserve">o którym mowa w </w:t>
      </w:r>
      <w:r w:rsidR="003174A9" w:rsidRPr="00402560">
        <w:rPr>
          <w:rFonts w:asciiTheme="majorHAnsi" w:hAnsiTheme="majorHAnsi" w:cstheme="minorHAnsi"/>
          <w:color w:val="0000CC"/>
          <w:sz w:val="24"/>
          <w:szCs w:val="24"/>
        </w:rPr>
        <w:t>§ 1 ust. 4</w:t>
      </w:r>
      <w:r w:rsidR="003174A9" w:rsidRPr="00402560">
        <w:rPr>
          <w:rFonts w:asciiTheme="majorHAnsi" w:hAnsiTheme="majorHAnsi" w:cstheme="minorHAnsi"/>
          <w:sz w:val="24"/>
          <w:szCs w:val="24"/>
        </w:rPr>
        <w:t xml:space="preserve"> </w:t>
      </w:r>
      <w:r w:rsidRPr="00402560">
        <w:rPr>
          <w:rFonts w:asciiTheme="majorHAnsi" w:hAnsiTheme="majorHAnsi" w:cstheme="minorHAnsi"/>
          <w:sz w:val="24"/>
          <w:szCs w:val="24"/>
        </w:rPr>
        <w:t xml:space="preserve">- w wysokości 0,2% </w:t>
      </w:r>
      <w:r w:rsidR="003174A9" w:rsidRPr="00402560">
        <w:rPr>
          <w:rFonts w:asciiTheme="majorHAnsi" w:hAnsiTheme="majorHAnsi" w:cstheme="minorHAnsi"/>
          <w:sz w:val="24"/>
          <w:szCs w:val="24"/>
        </w:rPr>
        <w:t xml:space="preserve">łacznej </w:t>
      </w:r>
      <w:r w:rsidR="00AB2034" w:rsidRPr="00402560">
        <w:rPr>
          <w:rFonts w:asciiTheme="majorHAnsi" w:hAnsiTheme="majorHAnsi" w:cstheme="minorHAnsi"/>
          <w:sz w:val="24"/>
          <w:szCs w:val="24"/>
        </w:rPr>
        <w:t xml:space="preserve">sumy </w:t>
      </w:r>
      <w:r w:rsidR="003174A9" w:rsidRPr="00402560">
        <w:rPr>
          <w:rFonts w:asciiTheme="majorHAnsi" w:hAnsiTheme="majorHAnsi" w:cstheme="minorHAnsi"/>
          <w:sz w:val="24"/>
          <w:szCs w:val="24"/>
        </w:rPr>
        <w:t xml:space="preserve">brutto </w:t>
      </w:r>
      <w:r w:rsidRPr="00402560">
        <w:rPr>
          <w:rFonts w:asciiTheme="majorHAnsi" w:hAnsiTheme="majorHAnsi" w:cstheme="minorHAnsi"/>
          <w:sz w:val="24"/>
          <w:szCs w:val="24"/>
        </w:rPr>
        <w:t>wynagrodze</w:t>
      </w:r>
      <w:r w:rsidR="003174A9" w:rsidRPr="00402560">
        <w:rPr>
          <w:rFonts w:asciiTheme="majorHAnsi" w:hAnsiTheme="majorHAnsi" w:cstheme="minorHAnsi"/>
          <w:sz w:val="24"/>
          <w:szCs w:val="24"/>
        </w:rPr>
        <w:t>ń</w:t>
      </w:r>
      <w:r w:rsidRPr="00402560">
        <w:rPr>
          <w:rFonts w:asciiTheme="majorHAnsi" w:hAnsiTheme="majorHAnsi" w:cstheme="minorHAnsi"/>
          <w:sz w:val="24"/>
          <w:szCs w:val="24"/>
        </w:rPr>
        <w:t xml:space="preserve">, o którym mowa w </w:t>
      </w:r>
      <w:bookmarkStart w:id="12" w:name="_Hlk73024978"/>
      <w:r w:rsidRPr="00402560">
        <w:rPr>
          <w:rFonts w:asciiTheme="majorHAnsi" w:hAnsiTheme="majorHAnsi" w:cstheme="minorHAnsi"/>
          <w:color w:val="0000CC"/>
          <w:sz w:val="24"/>
          <w:szCs w:val="24"/>
        </w:rPr>
        <w:t xml:space="preserve">§ </w:t>
      </w:r>
      <w:r w:rsidR="003174A9" w:rsidRPr="00402560">
        <w:rPr>
          <w:rFonts w:asciiTheme="majorHAnsi" w:hAnsiTheme="majorHAnsi" w:cstheme="minorHAnsi"/>
          <w:color w:val="0000CC"/>
          <w:sz w:val="24"/>
          <w:szCs w:val="24"/>
        </w:rPr>
        <w:t>4</w:t>
      </w:r>
      <w:r w:rsidRPr="00402560">
        <w:rPr>
          <w:rFonts w:asciiTheme="majorHAnsi" w:hAnsiTheme="majorHAnsi" w:cstheme="minorHAnsi"/>
          <w:color w:val="0000CC"/>
          <w:sz w:val="24"/>
          <w:szCs w:val="24"/>
        </w:rPr>
        <w:t xml:space="preserve"> ust. </w:t>
      </w:r>
      <w:r w:rsidR="00AB2034" w:rsidRPr="00402560">
        <w:rPr>
          <w:rFonts w:asciiTheme="majorHAnsi" w:hAnsiTheme="majorHAnsi" w:cstheme="minorHAnsi"/>
          <w:color w:val="0000CC"/>
          <w:sz w:val="24"/>
          <w:szCs w:val="24"/>
        </w:rPr>
        <w:t xml:space="preserve">1 </w:t>
      </w:r>
      <w:r w:rsidRPr="00402560">
        <w:rPr>
          <w:rFonts w:asciiTheme="majorHAnsi" w:hAnsiTheme="majorHAnsi" w:cstheme="minorHAnsi"/>
          <w:sz w:val="24"/>
          <w:szCs w:val="24"/>
        </w:rPr>
        <w:t>Umowy</w:t>
      </w:r>
      <w:bookmarkEnd w:id="12"/>
      <w:r w:rsidR="00AB2034" w:rsidRPr="00402560">
        <w:rPr>
          <w:rFonts w:asciiTheme="majorHAnsi" w:hAnsiTheme="majorHAnsi" w:cstheme="minorHAnsi"/>
          <w:sz w:val="24"/>
          <w:szCs w:val="24"/>
        </w:rPr>
        <w:t>;</w:t>
      </w:r>
    </w:p>
    <w:p w14:paraId="45783432" w14:textId="77777777" w:rsidR="00A53720" w:rsidRPr="00402560" w:rsidRDefault="00AF7A9C" w:rsidP="003E55BC">
      <w:pPr>
        <w:pStyle w:val="Akapitzlist"/>
        <w:numPr>
          <w:ilvl w:val="0"/>
          <w:numId w:val="29"/>
        </w:numPr>
        <w:tabs>
          <w:tab w:val="left" w:pos="364"/>
        </w:tabs>
        <w:spacing w:after="0"/>
        <w:jc w:val="both"/>
        <w:rPr>
          <w:rFonts w:asciiTheme="majorHAnsi" w:hAnsiTheme="majorHAnsi" w:cstheme="minorHAnsi"/>
          <w:sz w:val="24"/>
          <w:szCs w:val="24"/>
        </w:rPr>
      </w:pPr>
      <w:bookmarkStart w:id="13" w:name="_Hlk73024413"/>
      <w:r w:rsidRPr="00402560">
        <w:rPr>
          <w:rFonts w:asciiTheme="majorHAnsi" w:hAnsiTheme="majorHAnsi" w:cstheme="minorHAnsi"/>
          <w:sz w:val="24"/>
          <w:szCs w:val="24"/>
        </w:rPr>
        <w:t xml:space="preserve">za każdy dzień zwłoki w dotrzymaniu terminów określonych w Harmonogramie </w:t>
      </w:r>
      <w:r w:rsidR="006D2EF0" w:rsidRPr="00402560">
        <w:rPr>
          <w:rFonts w:asciiTheme="majorHAnsi" w:hAnsiTheme="majorHAnsi" w:cstheme="minorHAnsi"/>
          <w:sz w:val="24"/>
          <w:szCs w:val="24"/>
        </w:rPr>
        <w:t xml:space="preserve">- </w:t>
      </w:r>
      <w:r w:rsidR="0010595E" w:rsidRPr="00402560">
        <w:rPr>
          <w:rFonts w:asciiTheme="majorHAnsi" w:hAnsiTheme="majorHAnsi" w:cstheme="minorHAnsi"/>
          <w:sz w:val="24"/>
          <w:szCs w:val="24"/>
        </w:rPr>
        <w:t>w wysokości 0,2% wynagrodzenia brutto</w:t>
      </w:r>
      <w:r w:rsidR="00AB2034" w:rsidRPr="00402560">
        <w:rPr>
          <w:rFonts w:asciiTheme="majorHAnsi" w:hAnsiTheme="majorHAnsi" w:cstheme="minorHAnsi"/>
          <w:sz w:val="24"/>
          <w:szCs w:val="24"/>
        </w:rPr>
        <w:t xml:space="preserve"> w którym zwłoka nastąpiła</w:t>
      </w:r>
      <w:r w:rsidR="0010595E" w:rsidRPr="00402560">
        <w:rPr>
          <w:rFonts w:asciiTheme="majorHAnsi" w:hAnsiTheme="majorHAnsi" w:cstheme="minorHAnsi"/>
          <w:sz w:val="24"/>
          <w:szCs w:val="24"/>
        </w:rPr>
        <w:t xml:space="preserve">, </w:t>
      </w:r>
      <w:r w:rsidR="00AB2034" w:rsidRPr="00402560">
        <w:rPr>
          <w:rFonts w:asciiTheme="majorHAnsi" w:hAnsiTheme="majorHAnsi" w:cstheme="minorHAnsi"/>
          <w:sz w:val="24"/>
          <w:szCs w:val="24"/>
        </w:rPr>
        <w:t xml:space="preserve">jednakże </w:t>
      </w:r>
      <w:r w:rsidR="0010595E" w:rsidRPr="00402560">
        <w:rPr>
          <w:rFonts w:asciiTheme="majorHAnsi" w:hAnsiTheme="majorHAnsi" w:cstheme="minorHAnsi"/>
          <w:sz w:val="24"/>
          <w:szCs w:val="24"/>
        </w:rPr>
        <w:t xml:space="preserve">łącznie nie więcej niż 15 % </w:t>
      </w:r>
      <w:r w:rsidR="00A53720" w:rsidRPr="00402560">
        <w:rPr>
          <w:rFonts w:asciiTheme="majorHAnsi" w:hAnsiTheme="majorHAnsi" w:cstheme="minorHAnsi"/>
          <w:sz w:val="24"/>
          <w:szCs w:val="24"/>
        </w:rPr>
        <w:t xml:space="preserve">łącznej sumy brutto </w:t>
      </w:r>
      <w:r w:rsidR="0010595E" w:rsidRPr="00402560">
        <w:rPr>
          <w:rFonts w:asciiTheme="majorHAnsi" w:hAnsiTheme="majorHAnsi" w:cstheme="minorHAnsi"/>
          <w:sz w:val="24"/>
          <w:szCs w:val="24"/>
        </w:rPr>
        <w:t>wynagrodzenia umownego</w:t>
      </w:r>
      <w:r w:rsidR="00AB2034" w:rsidRPr="00402560">
        <w:rPr>
          <w:rFonts w:asciiTheme="majorHAnsi" w:hAnsiTheme="majorHAnsi" w:cstheme="minorHAnsi"/>
          <w:sz w:val="24"/>
          <w:szCs w:val="24"/>
        </w:rPr>
        <w:t xml:space="preserve"> o którym mowa w </w:t>
      </w:r>
      <w:r w:rsidR="00AB2034" w:rsidRPr="00402560">
        <w:rPr>
          <w:rFonts w:asciiTheme="majorHAnsi" w:hAnsiTheme="majorHAnsi" w:cstheme="minorHAnsi"/>
          <w:color w:val="0000CC"/>
          <w:sz w:val="24"/>
          <w:szCs w:val="24"/>
        </w:rPr>
        <w:t xml:space="preserve">§ </w:t>
      </w:r>
      <w:r w:rsidR="00A53720" w:rsidRPr="00402560">
        <w:rPr>
          <w:rFonts w:asciiTheme="majorHAnsi" w:hAnsiTheme="majorHAnsi" w:cstheme="minorHAnsi"/>
          <w:color w:val="0000CC"/>
          <w:sz w:val="24"/>
          <w:szCs w:val="24"/>
        </w:rPr>
        <w:t>4</w:t>
      </w:r>
      <w:r w:rsidR="00AB2034" w:rsidRPr="00402560">
        <w:rPr>
          <w:rFonts w:asciiTheme="majorHAnsi" w:hAnsiTheme="majorHAnsi" w:cstheme="minorHAnsi"/>
          <w:color w:val="0000CC"/>
          <w:sz w:val="24"/>
          <w:szCs w:val="24"/>
        </w:rPr>
        <w:t xml:space="preserve"> ust. 1</w:t>
      </w:r>
      <w:r w:rsidR="0010595E" w:rsidRPr="00402560">
        <w:rPr>
          <w:rFonts w:asciiTheme="majorHAnsi" w:hAnsiTheme="majorHAnsi" w:cstheme="minorHAnsi"/>
          <w:sz w:val="24"/>
          <w:szCs w:val="24"/>
        </w:rPr>
        <w:t>;</w:t>
      </w:r>
      <w:bookmarkStart w:id="14" w:name="page13"/>
      <w:bookmarkEnd w:id="13"/>
      <w:bookmarkEnd w:id="14"/>
    </w:p>
    <w:p w14:paraId="7A6C6AED" w14:textId="77777777" w:rsidR="00A53720" w:rsidRPr="00402560" w:rsidRDefault="006D2EF0" w:rsidP="003E55BC">
      <w:pPr>
        <w:pStyle w:val="Akapitzlist"/>
        <w:numPr>
          <w:ilvl w:val="0"/>
          <w:numId w:val="29"/>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 xml:space="preserve">w przypadku odstąpienia przez Zamawiającego w całości od Umowy z przyczyn leżących po stronie Wykonawcy - </w:t>
      </w:r>
      <w:r w:rsidR="0010595E" w:rsidRPr="00402560">
        <w:rPr>
          <w:rFonts w:asciiTheme="majorHAnsi" w:hAnsiTheme="majorHAnsi" w:cstheme="minorHAnsi"/>
          <w:sz w:val="24"/>
          <w:szCs w:val="24"/>
        </w:rPr>
        <w:t xml:space="preserve">w wysokości 20% </w:t>
      </w:r>
      <w:r w:rsidR="00A53720" w:rsidRPr="00402560">
        <w:rPr>
          <w:rFonts w:asciiTheme="majorHAnsi" w:hAnsiTheme="majorHAnsi" w:cstheme="minorHAnsi"/>
          <w:sz w:val="24"/>
          <w:szCs w:val="24"/>
        </w:rPr>
        <w:t xml:space="preserve">łącznej sumy brutto wynagrodzenia umownego o którym mowa w </w:t>
      </w:r>
      <w:r w:rsidR="00A53720" w:rsidRPr="00402560">
        <w:rPr>
          <w:rFonts w:asciiTheme="majorHAnsi" w:hAnsiTheme="majorHAnsi" w:cstheme="minorHAnsi"/>
          <w:color w:val="0000CC"/>
          <w:sz w:val="24"/>
          <w:szCs w:val="24"/>
        </w:rPr>
        <w:t>§ 4 ust. 1</w:t>
      </w:r>
    </w:p>
    <w:p w14:paraId="465AC610" w14:textId="7470B809" w:rsidR="00402560" w:rsidRPr="00402560" w:rsidRDefault="0010595E" w:rsidP="003E55BC">
      <w:pPr>
        <w:pStyle w:val="Akapitzlist"/>
        <w:numPr>
          <w:ilvl w:val="0"/>
          <w:numId w:val="29"/>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w przypadku częściowego odstąpienia przez Zamawiającego od Umowy z przyczyn leżących po stronie Wykonawcy –</w:t>
      </w:r>
      <w:r w:rsidR="00A53720" w:rsidRPr="00402560">
        <w:rPr>
          <w:rFonts w:asciiTheme="majorHAnsi" w:hAnsiTheme="majorHAnsi" w:cstheme="minorHAnsi"/>
          <w:sz w:val="24"/>
          <w:szCs w:val="24"/>
        </w:rPr>
        <w:t xml:space="preserve"> </w:t>
      </w:r>
      <w:r w:rsidRPr="00402560">
        <w:rPr>
          <w:rFonts w:asciiTheme="majorHAnsi" w:hAnsiTheme="majorHAnsi" w:cstheme="minorHAnsi"/>
          <w:sz w:val="24"/>
          <w:szCs w:val="24"/>
        </w:rPr>
        <w:t xml:space="preserve">w wysokości 15% </w:t>
      </w:r>
      <w:r w:rsidR="00A53720" w:rsidRPr="00402560">
        <w:rPr>
          <w:rFonts w:asciiTheme="majorHAnsi" w:hAnsiTheme="majorHAnsi" w:cstheme="minorHAnsi"/>
          <w:sz w:val="24"/>
          <w:szCs w:val="24"/>
        </w:rPr>
        <w:t xml:space="preserve">łąvznego </w:t>
      </w:r>
      <w:r w:rsidRPr="00402560">
        <w:rPr>
          <w:rFonts w:asciiTheme="majorHAnsi" w:hAnsiTheme="majorHAnsi" w:cstheme="minorHAnsi"/>
          <w:sz w:val="24"/>
          <w:szCs w:val="24"/>
        </w:rPr>
        <w:t xml:space="preserve">wynagrodzenia umownego </w:t>
      </w:r>
      <w:r w:rsidR="00A53720" w:rsidRPr="00402560">
        <w:rPr>
          <w:rFonts w:asciiTheme="majorHAnsi" w:hAnsiTheme="majorHAnsi" w:cstheme="minorHAnsi"/>
          <w:sz w:val="24"/>
          <w:szCs w:val="24"/>
        </w:rPr>
        <w:t xml:space="preserve">brutto </w:t>
      </w:r>
      <w:r w:rsidRPr="00402560">
        <w:rPr>
          <w:rFonts w:asciiTheme="majorHAnsi" w:hAnsiTheme="majorHAnsi" w:cstheme="minorHAnsi"/>
          <w:sz w:val="24"/>
          <w:szCs w:val="24"/>
        </w:rPr>
        <w:t xml:space="preserve">wskazanego w </w:t>
      </w:r>
      <w:r w:rsidRPr="00402560">
        <w:rPr>
          <w:rFonts w:asciiTheme="majorHAnsi" w:hAnsiTheme="majorHAnsi" w:cstheme="minorHAnsi"/>
          <w:color w:val="0000CC"/>
          <w:sz w:val="24"/>
          <w:szCs w:val="24"/>
        </w:rPr>
        <w:t xml:space="preserve">§ </w:t>
      </w:r>
      <w:r w:rsidR="00A53720" w:rsidRPr="00402560">
        <w:rPr>
          <w:rFonts w:asciiTheme="majorHAnsi" w:hAnsiTheme="majorHAnsi" w:cstheme="minorHAnsi"/>
          <w:color w:val="0000CC"/>
          <w:sz w:val="24"/>
          <w:szCs w:val="24"/>
        </w:rPr>
        <w:t>4</w:t>
      </w:r>
      <w:r w:rsidRPr="00402560">
        <w:rPr>
          <w:rFonts w:asciiTheme="majorHAnsi" w:hAnsiTheme="majorHAnsi" w:cstheme="minorHAnsi"/>
          <w:color w:val="0000CC"/>
          <w:sz w:val="24"/>
          <w:szCs w:val="24"/>
        </w:rPr>
        <w:t xml:space="preserve"> ust. </w:t>
      </w:r>
      <w:r w:rsidR="00D2106E" w:rsidRPr="00402560">
        <w:rPr>
          <w:rFonts w:asciiTheme="majorHAnsi" w:hAnsiTheme="majorHAnsi" w:cstheme="minorHAnsi"/>
          <w:color w:val="0000CC"/>
          <w:sz w:val="24"/>
          <w:szCs w:val="24"/>
        </w:rPr>
        <w:t>1</w:t>
      </w:r>
      <w:r w:rsidR="00A53720" w:rsidRPr="00402560">
        <w:rPr>
          <w:rFonts w:asciiTheme="majorHAnsi" w:hAnsiTheme="majorHAnsi" w:cstheme="minorHAnsi"/>
          <w:color w:val="0000CC"/>
          <w:sz w:val="24"/>
          <w:szCs w:val="24"/>
        </w:rPr>
        <w:t xml:space="preserve"> </w:t>
      </w:r>
      <w:r w:rsidRPr="00402560">
        <w:rPr>
          <w:rFonts w:asciiTheme="majorHAnsi" w:hAnsiTheme="majorHAnsi" w:cstheme="minorHAnsi"/>
          <w:sz w:val="24"/>
          <w:szCs w:val="24"/>
        </w:rPr>
        <w:t xml:space="preserve">Umowy </w:t>
      </w:r>
      <w:r w:rsidR="00D2106E" w:rsidRPr="00402560">
        <w:rPr>
          <w:rFonts w:asciiTheme="majorHAnsi" w:hAnsiTheme="majorHAnsi" w:cstheme="minorHAnsi"/>
          <w:sz w:val="24"/>
          <w:szCs w:val="24"/>
        </w:rPr>
        <w:t>proporcjonalnie do wartości niezrealizowanej części Umowy</w:t>
      </w:r>
      <w:r w:rsidRPr="00402560">
        <w:rPr>
          <w:rFonts w:asciiTheme="majorHAnsi" w:hAnsiTheme="majorHAnsi" w:cstheme="minorHAnsi"/>
          <w:sz w:val="24"/>
          <w:szCs w:val="24"/>
        </w:rPr>
        <w:t>;</w:t>
      </w:r>
    </w:p>
    <w:p w14:paraId="00BB212F" w14:textId="77777777" w:rsidR="00402560" w:rsidRPr="00402560" w:rsidRDefault="0010595E" w:rsidP="003E55BC">
      <w:pPr>
        <w:pStyle w:val="Akapitzlist"/>
        <w:numPr>
          <w:ilvl w:val="0"/>
          <w:numId w:val="29"/>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za każdy przypadek ujawnienia przez Wykonawcę lub osoby, którymi Wykonawca posłuży się do wykonania Umowy, informacji poufnych w wysokości 1% wynagrodzenia całkowitego</w:t>
      </w:r>
      <w:r w:rsidR="00402560" w:rsidRPr="00402560">
        <w:rPr>
          <w:rFonts w:asciiTheme="majorHAnsi" w:hAnsiTheme="majorHAnsi" w:cstheme="minorHAnsi"/>
          <w:sz w:val="24"/>
          <w:szCs w:val="24"/>
        </w:rPr>
        <w:t xml:space="preserve"> brutto</w:t>
      </w:r>
      <w:r w:rsidRPr="00402560">
        <w:rPr>
          <w:rFonts w:asciiTheme="majorHAnsi" w:hAnsiTheme="majorHAnsi" w:cstheme="minorHAnsi"/>
          <w:sz w:val="24"/>
          <w:szCs w:val="24"/>
        </w:rPr>
        <w:t xml:space="preserve">, określonego w </w:t>
      </w:r>
      <w:r w:rsidRPr="00402560">
        <w:rPr>
          <w:rFonts w:asciiTheme="majorHAnsi" w:hAnsiTheme="majorHAnsi" w:cstheme="minorHAnsi"/>
          <w:color w:val="0000CC"/>
          <w:sz w:val="24"/>
          <w:szCs w:val="24"/>
        </w:rPr>
        <w:t xml:space="preserve">§ </w:t>
      </w:r>
      <w:r w:rsidR="00402560" w:rsidRPr="00402560">
        <w:rPr>
          <w:rFonts w:asciiTheme="majorHAnsi" w:hAnsiTheme="majorHAnsi" w:cstheme="minorHAnsi"/>
          <w:color w:val="0000CC"/>
          <w:sz w:val="24"/>
          <w:szCs w:val="24"/>
        </w:rPr>
        <w:t>4</w:t>
      </w:r>
      <w:r w:rsidRPr="00402560">
        <w:rPr>
          <w:rFonts w:asciiTheme="majorHAnsi" w:hAnsiTheme="majorHAnsi" w:cstheme="minorHAnsi"/>
          <w:color w:val="0000CC"/>
          <w:sz w:val="24"/>
          <w:szCs w:val="24"/>
        </w:rPr>
        <w:t xml:space="preserve"> ust. 1.</w:t>
      </w:r>
      <w:r w:rsidR="00D07CA9" w:rsidRPr="00402560">
        <w:rPr>
          <w:rFonts w:asciiTheme="majorHAnsi" w:hAnsiTheme="majorHAnsi" w:cstheme="minorHAnsi"/>
          <w:sz w:val="24"/>
          <w:szCs w:val="24"/>
        </w:rPr>
        <w:t>;</w:t>
      </w:r>
    </w:p>
    <w:p w14:paraId="5F82F575" w14:textId="594CD95F" w:rsidR="00D07CA9" w:rsidRPr="00402560" w:rsidRDefault="00402560" w:rsidP="003E55BC">
      <w:pPr>
        <w:pStyle w:val="Akapitzlist"/>
        <w:numPr>
          <w:ilvl w:val="0"/>
          <w:numId w:val="29"/>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w</w:t>
      </w:r>
      <w:r w:rsidR="00D07CA9" w:rsidRPr="00402560">
        <w:rPr>
          <w:rFonts w:asciiTheme="majorHAnsi" w:hAnsiTheme="majorHAnsi" w:cstheme="minorHAnsi"/>
          <w:sz w:val="24"/>
          <w:szCs w:val="24"/>
        </w:rPr>
        <w:t xml:space="preserve"> przypadku braku zapłaty lub nieterminowej zapłaty wynagrodzenia Podwykonawcy</w:t>
      </w:r>
      <w:r w:rsidR="00E20964">
        <w:rPr>
          <w:rFonts w:asciiTheme="majorHAnsi" w:hAnsiTheme="majorHAnsi" w:cstheme="minorHAnsi"/>
          <w:sz w:val="24"/>
          <w:szCs w:val="24"/>
        </w:rPr>
        <w:t xml:space="preserve">; </w:t>
      </w:r>
      <w:r w:rsidR="00D07CA9" w:rsidRPr="00402560">
        <w:rPr>
          <w:rFonts w:asciiTheme="majorHAnsi" w:hAnsiTheme="majorHAnsi" w:cstheme="minorHAnsi"/>
          <w:sz w:val="24"/>
          <w:szCs w:val="24"/>
        </w:rPr>
        <w:t>zmiany wysokości wynagrodzenia</w:t>
      </w:r>
      <w:r w:rsidR="00E20964">
        <w:rPr>
          <w:rFonts w:asciiTheme="majorHAnsi" w:hAnsiTheme="majorHAnsi" w:cstheme="minorHAnsi"/>
          <w:sz w:val="24"/>
          <w:szCs w:val="24"/>
        </w:rPr>
        <w:t xml:space="preserve"> </w:t>
      </w:r>
      <w:r w:rsidR="00D07CA9" w:rsidRPr="00402560">
        <w:rPr>
          <w:rFonts w:asciiTheme="majorHAnsi" w:hAnsiTheme="majorHAnsi" w:cstheme="minorHAnsi"/>
          <w:sz w:val="24"/>
          <w:szCs w:val="24"/>
        </w:rPr>
        <w:t xml:space="preserve">Podwykonawcy zgodnie z </w:t>
      </w:r>
      <w:r w:rsidR="00D07CA9" w:rsidRPr="00402560">
        <w:rPr>
          <w:rFonts w:asciiTheme="majorHAnsi" w:hAnsiTheme="majorHAnsi" w:cstheme="minorHAnsi"/>
          <w:color w:val="0000CC"/>
          <w:sz w:val="24"/>
          <w:szCs w:val="24"/>
        </w:rPr>
        <w:t>§</w:t>
      </w:r>
      <w:r w:rsidR="00D07CA9" w:rsidRPr="00402560">
        <w:rPr>
          <w:rFonts w:asciiTheme="majorHAnsi" w:hAnsiTheme="majorHAnsi" w:cstheme="minorHAnsi"/>
          <w:sz w:val="24"/>
          <w:szCs w:val="24"/>
        </w:rPr>
        <w:t xml:space="preserve"> </w:t>
      </w:r>
      <w:r>
        <w:rPr>
          <w:rFonts w:asciiTheme="majorHAnsi" w:hAnsiTheme="majorHAnsi" w:cstheme="minorHAnsi"/>
          <w:color w:val="0000CC"/>
          <w:sz w:val="24"/>
          <w:szCs w:val="24"/>
        </w:rPr>
        <w:t>7</w:t>
      </w:r>
      <w:r w:rsidR="00D07CA9" w:rsidRPr="00402560">
        <w:rPr>
          <w:rFonts w:asciiTheme="majorHAnsi" w:hAnsiTheme="majorHAnsi" w:cstheme="minorHAnsi"/>
          <w:color w:val="0000CC"/>
          <w:sz w:val="24"/>
          <w:szCs w:val="24"/>
        </w:rPr>
        <w:t xml:space="preserve"> ust. 3</w:t>
      </w:r>
      <w:r w:rsidRPr="00402560">
        <w:rPr>
          <w:rFonts w:asciiTheme="majorHAnsi" w:hAnsiTheme="majorHAnsi" w:cstheme="minorHAnsi"/>
          <w:color w:val="0000CC"/>
          <w:sz w:val="24"/>
          <w:szCs w:val="24"/>
        </w:rPr>
        <w:t xml:space="preserve"> </w:t>
      </w:r>
      <w:r w:rsidR="00D07CA9" w:rsidRPr="00402560">
        <w:rPr>
          <w:rFonts w:asciiTheme="majorHAnsi" w:hAnsiTheme="majorHAnsi" w:cstheme="minorHAnsi"/>
          <w:sz w:val="24"/>
          <w:szCs w:val="24"/>
        </w:rPr>
        <w:t xml:space="preserve">– Zamawiający </w:t>
      </w:r>
      <w:r w:rsidR="00D07CA9" w:rsidRPr="00402560">
        <w:rPr>
          <w:rFonts w:asciiTheme="majorHAnsi" w:hAnsiTheme="majorHAnsi" w:cstheme="minorHAnsi"/>
          <w:sz w:val="24"/>
          <w:szCs w:val="24"/>
        </w:rPr>
        <w:lastRenderedPageBreak/>
        <w:t>naliczy Wykonawcy karę umowną w wysokości 200 zł (słownie złotych: dwieście 00/100) za każdy rozpoczęty dzień zwłoki w zapłacie wynagrodzenia podwykonawcom lub dalszym podwykonawcom</w:t>
      </w:r>
      <w:r w:rsidR="00E20964">
        <w:rPr>
          <w:rFonts w:asciiTheme="majorHAnsi" w:hAnsiTheme="majorHAnsi" w:cstheme="minorHAnsi"/>
          <w:sz w:val="24"/>
          <w:szCs w:val="24"/>
        </w:rPr>
        <w:t>,</w:t>
      </w:r>
      <w:r w:rsidR="00D07CA9" w:rsidRPr="00402560">
        <w:rPr>
          <w:rFonts w:asciiTheme="majorHAnsi" w:hAnsiTheme="majorHAnsi" w:cstheme="minorHAnsi"/>
          <w:sz w:val="24"/>
          <w:szCs w:val="24"/>
        </w:rPr>
        <w:t xml:space="preserve"> w zmienionej kwocie.</w:t>
      </w:r>
    </w:p>
    <w:p w14:paraId="3459E188" w14:textId="3584BE7F" w:rsidR="0010595E" w:rsidRPr="00402560" w:rsidRDefault="0010595E" w:rsidP="00E10632">
      <w:pPr>
        <w:numPr>
          <w:ilvl w:val="0"/>
          <w:numId w:val="3"/>
        </w:numPr>
        <w:tabs>
          <w:tab w:val="left" w:pos="364"/>
        </w:tabs>
        <w:spacing w:after="0"/>
        <w:ind w:left="357" w:hanging="357"/>
        <w:jc w:val="both"/>
        <w:rPr>
          <w:rFonts w:asciiTheme="majorHAnsi" w:hAnsiTheme="majorHAnsi" w:cstheme="minorHAnsi"/>
          <w:sz w:val="24"/>
          <w:szCs w:val="24"/>
        </w:rPr>
      </w:pPr>
      <w:r w:rsidRPr="00402560">
        <w:rPr>
          <w:rFonts w:asciiTheme="majorHAnsi" w:hAnsiTheme="majorHAnsi" w:cstheme="minorHAnsi"/>
          <w:sz w:val="24"/>
          <w:szCs w:val="24"/>
        </w:rPr>
        <w:t>Strony zgodnie postanawiają, że potrącenie kar umownych stanowi potrącenie umowne i w ramach tego kary umowne mogą być pokrywane lub potrącane z każdej należności Wykonawcy, w</w:t>
      </w:r>
      <w:r w:rsidR="004909A1" w:rsidRPr="00402560">
        <w:rPr>
          <w:rFonts w:asciiTheme="majorHAnsi" w:hAnsiTheme="majorHAnsi" w:cstheme="minorHAnsi"/>
          <w:sz w:val="24"/>
          <w:szCs w:val="24"/>
        </w:rPr>
        <w:t> </w:t>
      </w:r>
      <w:r w:rsidRPr="00402560">
        <w:rPr>
          <w:rFonts w:asciiTheme="majorHAnsi" w:hAnsiTheme="majorHAnsi" w:cstheme="minorHAnsi"/>
          <w:sz w:val="24"/>
          <w:szCs w:val="24"/>
        </w:rPr>
        <w:t>szczególności z wynagrodzenia Wykonawcy,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772DEA28" w14:textId="77777777" w:rsidR="0010595E" w:rsidRPr="00402560" w:rsidRDefault="0010595E" w:rsidP="00E10632">
      <w:pPr>
        <w:numPr>
          <w:ilvl w:val="0"/>
          <w:numId w:val="3"/>
        </w:numPr>
        <w:tabs>
          <w:tab w:val="left" w:pos="364"/>
        </w:tabs>
        <w:spacing w:after="0"/>
        <w:ind w:left="357" w:hanging="357"/>
        <w:jc w:val="both"/>
        <w:rPr>
          <w:rFonts w:asciiTheme="majorHAnsi" w:hAnsiTheme="majorHAnsi" w:cstheme="minorHAnsi"/>
          <w:sz w:val="24"/>
          <w:szCs w:val="24"/>
        </w:rPr>
      </w:pPr>
      <w:r w:rsidRPr="00402560">
        <w:rPr>
          <w:rFonts w:asciiTheme="majorHAnsi" w:hAnsiTheme="majorHAnsi" w:cstheme="minorHAnsi"/>
          <w:sz w:val="24"/>
          <w:szCs w:val="24"/>
        </w:rPr>
        <w:t>Kary umowne określone w niniejszym paragrafie mogą być dochodzone niezależnie od siebie.</w:t>
      </w:r>
    </w:p>
    <w:p w14:paraId="377D09E0" w14:textId="5CDDDB9A" w:rsidR="0010595E" w:rsidRPr="00402560" w:rsidRDefault="0010595E" w:rsidP="00E10632">
      <w:pPr>
        <w:numPr>
          <w:ilvl w:val="0"/>
          <w:numId w:val="3"/>
        </w:numPr>
        <w:tabs>
          <w:tab w:val="left" w:pos="364"/>
        </w:tabs>
        <w:spacing w:after="0"/>
        <w:ind w:left="357" w:hanging="357"/>
        <w:jc w:val="both"/>
        <w:rPr>
          <w:rFonts w:asciiTheme="majorHAnsi" w:hAnsiTheme="majorHAnsi" w:cstheme="minorHAnsi"/>
          <w:sz w:val="24"/>
          <w:szCs w:val="24"/>
        </w:rPr>
      </w:pPr>
      <w:r w:rsidRPr="00402560">
        <w:rPr>
          <w:rFonts w:asciiTheme="majorHAnsi" w:hAnsiTheme="majorHAnsi" w:cstheme="minorHAnsi"/>
          <w:sz w:val="24"/>
          <w:szCs w:val="24"/>
        </w:rPr>
        <w:t xml:space="preserve">Łączna suma wysokości wszystkich kar umownych nie może przekroczyć </w:t>
      </w:r>
      <w:r w:rsidR="004D06C6" w:rsidRPr="00402560">
        <w:rPr>
          <w:rFonts w:asciiTheme="majorHAnsi" w:hAnsiTheme="majorHAnsi" w:cstheme="minorHAnsi"/>
          <w:sz w:val="24"/>
          <w:szCs w:val="24"/>
        </w:rPr>
        <w:t>2</w:t>
      </w:r>
      <w:r w:rsidRPr="00402560">
        <w:rPr>
          <w:rFonts w:asciiTheme="majorHAnsi" w:hAnsiTheme="majorHAnsi" w:cstheme="minorHAnsi"/>
          <w:sz w:val="24"/>
          <w:szCs w:val="24"/>
        </w:rPr>
        <w:t>0% wynagrodzenia umownego brutto.</w:t>
      </w:r>
    </w:p>
    <w:p w14:paraId="52F0AE44" w14:textId="77777777" w:rsidR="0010595E" w:rsidRPr="00402560" w:rsidRDefault="0010595E" w:rsidP="00E10632">
      <w:pPr>
        <w:numPr>
          <w:ilvl w:val="0"/>
          <w:numId w:val="3"/>
        </w:numPr>
        <w:tabs>
          <w:tab w:val="left" w:pos="364"/>
        </w:tabs>
        <w:spacing w:after="0"/>
        <w:jc w:val="both"/>
        <w:rPr>
          <w:rFonts w:asciiTheme="majorHAnsi" w:hAnsiTheme="majorHAnsi" w:cstheme="minorHAnsi"/>
          <w:sz w:val="24"/>
          <w:szCs w:val="24"/>
        </w:rPr>
      </w:pPr>
      <w:bookmarkStart w:id="15" w:name="page14"/>
      <w:bookmarkEnd w:id="15"/>
      <w:r w:rsidRPr="00402560">
        <w:rPr>
          <w:rFonts w:asciiTheme="majorHAnsi" w:hAnsiTheme="majorHAnsi" w:cstheme="minorHAnsi"/>
          <w:sz w:val="24"/>
          <w:szCs w:val="24"/>
        </w:rPr>
        <w:t>Zamawiającemu przysługuje prawo dochodzenia odszkodowania uzupełniającego na zasadach ogólnych, o ile szkoda powstała w wyniku niewykonania lub nienależytego wykonania Umowy przewyższa zastrzeżone kary umowne.</w:t>
      </w:r>
    </w:p>
    <w:p w14:paraId="765A4303" w14:textId="09503A7A" w:rsidR="0010595E" w:rsidRDefault="0010595E" w:rsidP="00E10632">
      <w:pPr>
        <w:numPr>
          <w:ilvl w:val="0"/>
          <w:numId w:val="3"/>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W razie zagrożenia, iż przedmiot Umowy nie zostanie przez Wykonawcę wykonany w terminie, Zamawiający ma prawo powierzyć wykonanie Usługi innej osobie na koszt i ryzyko Wykonawcy.</w:t>
      </w:r>
    </w:p>
    <w:p w14:paraId="65E01656" w14:textId="77777777" w:rsidR="00BE119B" w:rsidRPr="00402560" w:rsidRDefault="00BE119B" w:rsidP="00BE119B">
      <w:pPr>
        <w:tabs>
          <w:tab w:val="left" w:pos="364"/>
        </w:tabs>
        <w:spacing w:after="0"/>
        <w:ind w:left="360"/>
        <w:jc w:val="both"/>
        <w:rPr>
          <w:rFonts w:asciiTheme="majorHAnsi" w:hAnsiTheme="majorHAnsi" w:cstheme="minorHAnsi"/>
          <w:sz w:val="24"/>
          <w:szCs w:val="24"/>
        </w:rPr>
      </w:pPr>
    </w:p>
    <w:p w14:paraId="268E0391" w14:textId="13CDCB2A" w:rsidR="0010595E" w:rsidRPr="00402560" w:rsidRDefault="0054512B" w:rsidP="00402560">
      <w:pPr>
        <w:pStyle w:val="Nagwek1"/>
        <w:spacing w:before="0" w:line="240" w:lineRule="auto"/>
        <w:rPr>
          <w:rFonts w:asciiTheme="majorHAnsi" w:hAnsiTheme="majorHAnsi"/>
          <w:sz w:val="24"/>
          <w:szCs w:val="24"/>
        </w:rPr>
      </w:pPr>
      <w:r w:rsidRPr="00402560">
        <w:rPr>
          <w:rFonts w:asciiTheme="majorHAnsi" w:hAnsiTheme="majorHAnsi"/>
          <w:sz w:val="24"/>
          <w:szCs w:val="24"/>
        </w:rPr>
        <w:t xml:space="preserve">§ </w:t>
      </w:r>
      <w:r w:rsidR="00402560" w:rsidRPr="00402560">
        <w:rPr>
          <w:rFonts w:asciiTheme="majorHAnsi" w:hAnsiTheme="majorHAnsi"/>
          <w:sz w:val="24"/>
          <w:szCs w:val="24"/>
        </w:rPr>
        <w:t>6</w:t>
      </w:r>
      <w:r w:rsidR="0010595E" w:rsidRPr="00402560">
        <w:rPr>
          <w:rFonts w:asciiTheme="majorHAnsi" w:hAnsiTheme="majorHAnsi"/>
          <w:sz w:val="24"/>
          <w:szCs w:val="24"/>
        </w:rPr>
        <w:t>.</w:t>
      </w:r>
    </w:p>
    <w:p w14:paraId="711B12BF" w14:textId="77777777" w:rsidR="0010595E" w:rsidRPr="00402560" w:rsidRDefault="0010595E" w:rsidP="00402560">
      <w:pPr>
        <w:pStyle w:val="Nagwek1"/>
        <w:spacing w:before="0" w:line="240" w:lineRule="auto"/>
        <w:rPr>
          <w:rFonts w:asciiTheme="majorHAnsi" w:hAnsiTheme="majorHAnsi"/>
          <w:sz w:val="24"/>
          <w:szCs w:val="24"/>
        </w:rPr>
      </w:pPr>
      <w:r w:rsidRPr="00402560">
        <w:rPr>
          <w:rFonts w:asciiTheme="majorHAnsi" w:hAnsiTheme="majorHAnsi"/>
          <w:sz w:val="24"/>
          <w:szCs w:val="24"/>
        </w:rPr>
        <w:t>Komunikacja i doręczenia</w:t>
      </w:r>
    </w:p>
    <w:p w14:paraId="5D9B6C4B" w14:textId="361685DD" w:rsidR="0010595E" w:rsidRPr="00402560" w:rsidRDefault="0010595E" w:rsidP="00402560">
      <w:pPr>
        <w:numPr>
          <w:ilvl w:val="0"/>
          <w:numId w:val="4"/>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 xml:space="preserve">Oświadczenia związane z wykonaniem Umowy, z zastrzeżeniem </w:t>
      </w:r>
      <w:r w:rsidRPr="00402560">
        <w:rPr>
          <w:rFonts w:asciiTheme="majorHAnsi" w:hAnsiTheme="majorHAnsi" w:cstheme="minorHAnsi"/>
          <w:color w:val="0000CC"/>
          <w:sz w:val="24"/>
          <w:szCs w:val="24"/>
        </w:rPr>
        <w:t>ust. 2</w:t>
      </w:r>
      <w:r w:rsidRPr="00402560">
        <w:rPr>
          <w:rFonts w:asciiTheme="majorHAnsi" w:hAnsiTheme="majorHAnsi" w:cstheme="minorHAnsi"/>
          <w:sz w:val="24"/>
          <w:szCs w:val="24"/>
        </w:rPr>
        <w:t xml:space="preserve">, uważa się za złożone z chwilą skutecznego ich doręczenia e-mailem drugiej Stronie, na adresy poczty elektronicznej wskazanej </w:t>
      </w:r>
      <w:r w:rsidRPr="00402560">
        <w:rPr>
          <w:rFonts w:asciiTheme="majorHAnsi" w:hAnsiTheme="majorHAnsi" w:cstheme="minorHAnsi"/>
          <w:color w:val="0000CC"/>
          <w:sz w:val="24"/>
          <w:szCs w:val="24"/>
        </w:rPr>
        <w:t>w</w:t>
      </w:r>
      <w:r w:rsidR="0054512B" w:rsidRPr="00402560">
        <w:rPr>
          <w:rFonts w:asciiTheme="majorHAnsi" w:hAnsiTheme="majorHAnsi" w:cstheme="minorHAnsi"/>
          <w:color w:val="0000CC"/>
          <w:sz w:val="24"/>
          <w:szCs w:val="24"/>
        </w:rPr>
        <w:t> </w:t>
      </w:r>
      <w:r w:rsidRPr="00402560">
        <w:rPr>
          <w:rFonts w:asciiTheme="majorHAnsi" w:hAnsiTheme="majorHAnsi" w:cstheme="minorHAnsi"/>
          <w:color w:val="0000CC"/>
          <w:sz w:val="24"/>
          <w:szCs w:val="24"/>
        </w:rPr>
        <w:t xml:space="preserve">§ </w:t>
      </w:r>
      <w:r w:rsidR="00402560" w:rsidRPr="00402560">
        <w:rPr>
          <w:rFonts w:asciiTheme="majorHAnsi" w:hAnsiTheme="majorHAnsi" w:cstheme="minorHAnsi"/>
          <w:color w:val="0000CC"/>
          <w:sz w:val="24"/>
          <w:szCs w:val="24"/>
        </w:rPr>
        <w:t>2</w:t>
      </w:r>
      <w:r w:rsidRPr="00402560">
        <w:rPr>
          <w:rFonts w:asciiTheme="majorHAnsi" w:hAnsiTheme="majorHAnsi" w:cstheme="minorHAnsi"/>
          <w:color w:val="0000CC"/>
          <w:sz w:val="24"/>
          <w:szCs w:val="24"/>
        </w:rPr>
        <w:t xml:space="preserve"> ust. 1</w:t>
      </w:r>
      <w:r w:rsidR="00F26526" w:rsidRPr="00402560">
        <w:rPr>
          <w:rFonts w:asciiTheme="majorHAnsi" w:hAnsiTheme="majorHAnsi" w:cstheme="minorHAnsi"/>
          <w:color w:val="0000CC"/>
          <w:sz w:val="24"/>
          <w:szCs w:val="24"/>
        </w:rPr>
        <w:t>5</w:t>
      </w:r>
      <w:r w:rsidRPr="00402560">
        <w:rPr>
          <w:rFonts w:asciiTheme="majorHAnsi" w:hAnsiTheme="majorHAnsi" w:cstheme="minorHAnsi"/>
          <w:color w:val="0000CC"/>
          <w:sz w:val="24"/>
          <w:szCs w:val="24"/>
        </w:rPr>
        <w:t xml:space="preserve"> </w:t>
      </w:r>
      <w:r w:rsidRPr="00402560">
        <w:rPr>
          <w:rFonts w:asciiTheme="majorHAnsi" w:hAnsiTheme="majorHAnsi" w:cstheme="minorHAnsi"/>
          <w:sz w:val="24"/>
          <w:szCs w:val="24"/>
        </w:rPr>
        <w:t>Umowy. Każda ze Stron jest zobowiązana na żądanie drugiej Strony potwierdzić otrzymanie oświadczenia lub informacji związanej z realizacją Umowy.</w:t>
      </w:r>
    </w:p>
    <w:p w14:paraId="2E9660CC" w14:textId="4B54BC1D" w:rsidR="0010595E" w:rsidRPr="00402560" w:rsidRDefault="0010595E" w:rsidP="00402560">
      <w:pPr>
        <w:numPr>
          <w:ilvl w:val="0"/>
          <w:numId w:val="4"/>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 xml:space="preserve">Oświadczenia w przedmiocie odstąpienia od Umowy, wypowiedzenia Umowy oraz nałożenia kary umownej wymagają postaci pisemnej </w:t>
      </w:r>
      <w:r w:rsidR="00022836" w:rsidRPr="00402560">
        <w:rPr>
          <w:rFonts w:asciiTheme="majorHAnsi" w:hAnsiTheme="majorHAnsi" w:cstheme="minorHAnsi"/>
          <w:sz w:val="24"/>
          <w:szCs w:val="24"/>
        </w:rPr>
        <w:t xml:space="preserve">lub formy elektronicznej </w:t>
      </w:r>
      <w:r w:rsidRPr="00402560">
        <w:rPr>
          <w:rFonts w:asciiTheme="majorHAnsi" w:hAnsiTheme="majorHAnsi" w:cstheme="minorHAnsi"/>
          <w:sz w:val="24"/>
          <w:szCs w:val="24"/>
        </w:rPr>
        <w:t>pod rygorem nieważności.</w:t>
      </w:r>
    </w:p>
    <w:p w14:paraId="5A0C4CFF" w14:textId="77777777" w:rsidR="0010595E" w:rsidRPr="00402560" w:rsidRDefault="0010595E" w:rsidP="00402560">
      <w:pPr>
        <w:numPr>
          <w:ilvl w:val="0"/>
          <w:numId w:val="4"/>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Korespondencja Stron w postaci papierowej lub elektronicznej będzie przesyłana:</w:t>
      </w:r>
    </w:p>
    <w:p w14:paraId="24F2B924" w14:textId="5316675B" w:rsidR="0010595E" w:rsidRPr="00402560" w:rsidRDefault="0010595E" w:rsidP="00402560">
      <w:pPr>
        <w:numPr>
          <w:ilvl w:val="1"/>
          <w:numId w:val="4"/>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 xml:space="preserve">do Zamawiającego pod następujący adres: </w:t>
      </w:r>
      <w:r w:rsidR="00402560" w:rsidRPr="00402560">
        <w:rPr>
          <w:rFonts w:asciiTheme="majorHAnsi" w:hAnsiTheme="majorHAnsi" w:cstheme="minorHAnsi"/>
          <w:sz w:val="24"/>
          <w:szCs w:val="24"/>
        </w:rPr>
        <w:t>Politechnika Warszawska Biuro Komunikacji i Promocji</w:t>
      </w:r>
      <w:r w:rsidRPr="00402560">
        <w:rPr>
          <w:rFonts w:asciiTheme="majorHAnsi" w:hAnsiTheme="majorHAnsi" w:cstheme="minorHAnsi"/>
          <w:sz w:val="24"/>
          <w:szCs w:val="24"/>
        </w:rPr>
        <w:t>,</w:t>
      </w:r>
      <w:r w:rsidR="00402560" w:rsidRPr="00402560">
        <w:rPr>
          <w:rFonts w:asciiTheme="majorHAnsi" w:hAnsiTheme="majorHAnsi" w:cstheme="minorHAnsi"/>
          <w:sz w:val="24"/>
          <w:szCs w:val="24"/>
        </w:rPr>
        <w:t xml:space="preserve"> </w:t>
      </w:r>
      <w:r w:rsidR="00402560" w:rsidRPr="00402560">
        <w:rPr>
          <w:rFonts w:asciiTheme="majorHAnsi" w:hAnsiTheme="majorHAnsi"/>
          <w:sz w:val="24"/>
          <w:szCs w:val="24"/>
        </w:rPr>
        <w:t>Budynek Oficyny Wydawniczej ul. Polna 50, 00-644 Warszawa pok. 601-604</w:t>
      </w:r>
      <w:r w:rsidR="00402560" w:rsidRPr="00402560">
        <w:rPr>
          <w:rFonts w:asciiTheme="majorHAnsi" w:hAnsiTheme="majorHAnsi" w:cstheme="minorHAnsi"/>
          <w:sz w:val="24"/>
          <w:szCs w:val="24"/>
        </w:rPr>
        <w:t xml:space="preserve"> </w:t>
      </w:r>
      <w:r w:rsidRPr="00402560">
        <w:rPr>
          <w:rFonts w:asciiTheme="majorHAnsi" w:hAnsiTheme="majorHAnsi" w:cstheme="minorHAnsi"/>
          <w:sz w:val="24"/>
          <w:szCs w:val="24"/>
        </w:rPr>
        <w:t xml:space="preserve">lub </w:t>
      </w:r>
      <w:r w:rsidR="00402560" w:rsidRPr="00402560">
        <w:rPr>
          <w:rFonts w:asciiTheme="majorHAnsi" w:hAnsiTheme="majorHAnsi"/>
          <w:sz w:val="24"/>
          <w:szCs w:val="24"/>
        </w:rPr>
        <w:t>promocja@pw.edu.pl</w:t>
      </w:r>
      <w:r w:rsidRPr="00402560">
        <w:rPr>
          <w:rFonts w:asciiTheme="majorHAnsi" w:hAnsiTheme="majorHAnsi" w:cstheme="minorHAnsi"/>
          <w:sz w:val="24"/>
          <w:szCs w:val="24"/>
        </w:rPr>
        <w:t>,</w:t>
      </w:r>
    </w:p>
    <w:p w14:paraId="0EB56024" w14:textId="05368D6F" w:rsidR="0010595E" w:rsidRPr="00402560" w:rsidRDefault="0010595E" w:rsidP="00402560">
      <w:pPr>
        <w:numPr>
          <w:ilvl w:val="1"/>
          <w:numId w:val="4"/>
        </w:numPr>
        <w:tabs>
          <w:tab w:val="left" w:pos="364"/>
        </w:tabs>
        <w:spacing w:after="0"/>
        <w:jc w:val="both"/>
        <w:rPr>
          <w:rFonts w:asciiTheme="majorHAnsi" w:hAnsiTheme="majorHAnsi" w:cstheme="minorHAnsi"/>
          <w:color w:val="0000CC"/>
          <w:sz w:val="24"/>
          <w:szCs w:val="24"/>
        </w:rPr>
      </w:pPr>
      <w:r w:rsidRPr="00402560">
        <w:rPr>
          <w:rFonts w:asciiTheme="majorHAnsi" w:hAnsiTheme="majorHAnsi" w:cstheme="minorHAnsi"/>
          <w:color w:val="0000CC"/>
          <w:sz w:val="24"/>
          <w:szCs w:val="24"/>
        </w:rPr>
        <w:t>do Wykonawcy pod następujący adres: …</w:t>
      </w:r>
    </w:p>
    <w:p w14:paraId="5F35F22F" w14:textId="60C5CE09" w:rsidR="0010595E" w:rsidRDefault="0010595E" w:rsidP="00402560">
      <w:pPr>
        <w:numPr>
          <w:ilvl w:val="0"/>
          <w:numId w:val="4"/>
        </w:numPr>
        <w:tabs>
          <w:tab w:val="left" w:pos="364"/>
        </w:tabs>
        <w:spacing w:after="0"/>
        <w:jc w:val="both"/>
        <w:rPr>
          <w:rFonts w:asciiTheme="majorHAnsi" w:hAnsiTheme="majorHAnsi" w:cstheme="minorHAnsi"/>
          <w:sz w:val="24"/>
          <w:szCs w:val="24"/>
        </w:rPr>
      </w:pPr>
      <w:r w:rsidRPr="00402560">
        <w:rPr>
          <w:rFonts w:asciiTheme="majorHAnsi" w:hAnsiTheme="majorHAnsi" w:cstheme="minorHAnsi"/>
          <w:sz w:val="24"/>
          <w:szCs w:val="24"/>
        </w:rPr>
        <w:t>Zmiana osób wymienionych w §</w:t>
      </w:r>
      <w:r w:rsidR="00402560" w:rsidRPr="00402560">
        <w:rPr>
          <w:rFonts w:asciiTheme="majorHAnsi" w:hAnsiTheme="majorHAnsi" w:cstheme="minorHAnsi"/>
          <w:sz w:val="24"/>
          <w:szCs w:val="24"/>
        </w:rPr>
        <w:t xml:space="preserve"> 2 </w:t>
      </w:r>
      <w:r w:rsidRPr="00402560">
        <w:rPr>
          <w:rFonts w:asciiTheme="majorHAnsi" w:hAnsiTheme="majorHAnsi" w:cstheme="minorHAnsi"/>
          <w:sz w:val="24"/>
          <w:szCs w:val="24"/>
        </w:rPr>
        <w:t>ust. 1</w:t>
      </w:r>
      <w:r w:rsidR="00F26526" w:rsidRPr="00402560">
        <w:rPr>
          <w:rFonts w:asciiTheme="majorHAnsi" w:hAnsiTheme="majorHAnsi" w:cstheme="minorHAnsi"/>
          <w:sz w:val="24"/>
          <w:szCs w:val="24"/>
        </w:rPr>
        <w:t>5</w:t>
      </w:r>
      <w:r w:rsidRPr="00402560">
        <w:rPr>
          <w:rFonts w:asciiTheme="majorHAnsi" w:hAnsiTheme="majorHAnsi" w:cstheme="minorHAnsi"/>
          <w:sz w:val="24"/>
          <w:szCs w:val="24"/>
        </w:rPr>
        <w:t xml:space="preserve"> Umowy lub danych, o których mowa w </w:t>
      </w:r>
      <w:r w:rsidRPr="00402560">
        <w:rPr>
          <w:rFonts w:asciiTheme="majorHAnsi" w:hAnsiTheme="majorHAnsi" w:cstheme="minorHAnsi"/>
          <w:color w:val="0000CC"/>
          <w:sz w:val="24"/>
          <w:szCs w:val="24"/>
        </w:rPr>
        <w:t>ust. 3</w:t>
      </w:r>
      <w:r w:rsidRPr="00402560">
        <w:rPr>
          <w:rFonts w:asciiTheme="majorHAnsi" w:hAnsiTheme="majorHAnsi" w:cstheme="minorHAnsi"/>
          <w:sz w:val="24"/>
          <w:szCs w:val="24"/>
        </w:rPr>
        <w:t xml:space="preserve"> powyżej, nie powoduje konieczności zmiany Umowy i następuje w sposób określony w </w:t>
      </w:r>
      <w:r w:rsidRPr="00402560">
        <w:rPr>
          <w:rFonts w:asciiTheme="majorHAnsi" w:hAnsiTheme="majorHAnsi" w:cstheme="minorHAnsi"/>
          <w:color w:val="0000CC"/>
          <w:sz w:val="24"/>
          <w:szCs w:val="24"/>
        </w:rPr>
        <w:t xml:space="preserve">§ </w:t>
      </w:r>
      <w:r w:rsidR="00402560" w:rsidRPr="00402560">
        <w:rPr>
          <w:rFonts w:asciiTheme="majorHAnsi" w:hAnsiTheme="majorHAnsi" w:cstheme="minorHAnsi"/>
          <w:color w:val="0000CC"/>
          <w:sz w:val="24"/>
          <w:szCs w:val="24"/>
        </w:rPr>
        <w:t>2</w:t>
      </w:r>
      <w:r w:rsidRPr="00402560">
        <w:rPr>
          <w:rFonts w:asciiTheme="majorHAnsi" w:hAnsiTheme="majorHAnsi" w:cstheme="minorHAnsi"/>
          <w:color w:val="0000CC"/>
          <w:sz w:val="24"/>
          <w:szCs w:val="24"/>
        </w:rPr>
        <w:t xml:space="preserve"> ust. 1</w:t>
      </w:r>
      <w:r w:rsidR="00F26526" w:rsidRPr="00402560">
        <w:rPr>
          <w:rFonts w:asciiTheme="majorHAnsi" w:hAnsiTheme="majorHAnsi" w:cstheme="minorHAnsi"/>
          <w:color w:val="0000CC"/>
          <w:sz w:val="24"/>
          <w:szCs w:val="24"/>
        </w:rPr>
        <w:t>7</w:t>
      </w:r>
      <w:r w:rsidRPr="00402560">
        <w:rPr>
          <w:rFonts w:asciiTheme="majorHAnsi" w:hAnsiTheme="majorHAnsi" w:cstheme="minorHAnsi"/>
          <w:color w:val="0000CC"/>
          <w:sz w:val="24"/>
          <w:szCs w:val="24"/>
        </w:rPr>
        <w:t xml:space="preserve"> Umowy</w:t>
      </w:r>
      <w:r w:rsidRPr="00402560">
        <w:rPr>
          <w:rFonts w:asciiTheme="majorHAnsi" w:hAnsiTheme="majorHAnsi" w:cstheme="minorHAnsi"/>
          <w:sz w:val="24"/>
          <w:szCs w:val="24"/>
        </w:rPr>
        <w:t>.</w:t>
      </w:r>
    </w:p>
    <w:p w14:paraId="1F7E2595" w14:textId="77777777" w:rsidR="00BE119B" w:rsidRPr="00402560" w:rsidRDefault="00BE119B" w:rsidP="00BE119B">
      <w:pPr>
        <w:tabs>
          <w:tab w:val="left" w:pos="364"/>
        </w:tabs>
        <w:spacing w:after="0"/>
        <w:ind w:left="360"/>
        <w:jc w:val="both"/>
        <w:rPr>
          <w:rFonts w:asciiTheme="majorHAnsi" w:hAnsiTheme="majorHAnsi" w:cstheme="minorHAnsi"/>
          <w:sz w:val="24"/>
          <w:szCs w:val="24"/>
        </w:rPr>
      </w:pPr>
    </w:p>
    <w:p w14:paraId="0A4661AA" w14:textId="4F399B00" w:rsidR="0010595E" w:rsidRPr="00C43A28" w:rsidRDefault="0054512B" w:rsidP="00C43A28">
      <w:pPr>
        <w:pStyle w:val="Nagwek1"/>
        <w:spacing w:before="0" w:line="240" w:lineRule="auto"/>
        <w:rPr>
          <w:rFonts w:asciiTheme="majorHAnsi" w:hAnsiTheme="majorHAnsi"/>
          <w:sz w:val="24"/>
          <w:szCs w:val="24"/>
        </w:rPr>
      </w:pPr>
      <w:r w:rsidRPr="00C43A28">
        <w:rPr>
          <w:rFonts w:asciiTheme="majorHAnsi" w:hAnsiTheme="majorHAnsi"/>
          <w:sz w:val="24"/>
          <w:szCs w:val="24"/>
        </w:rPr>
        <w:t xml:space="preserve">§ </w:t>
      </w:r>
      <w:r w:rsidR="00402560" w:rsidRPr="00C43A28">
        <w:rPr>
          <w:rFonts w:asciiTheme="majorHAnsi" w:hAnsiTheme="majorHAnsi"/>
          <w:sz w:val="24"/>
          <w:szCs w:val="24"/>
        </w:rPr>
        <w:t>7</w:t>
      </w:r>
      <w:r w:rsidR="0010595E" w:rsidRPr="00C43A28">
        <w:rPr>
          <w:rFonts w:asciiTheme="majorHAnsi" w:hAnsiTheme="majorHAnsi"/>
          <w:sz w:val="24"/>
          <w:szCs w:val="24"/>
        </w:rPr>
        <w:t>.</w:t>
      </w:r>
    </w:p>
    <w:p w14:paraId="07BDDA44" w14:textId="79776C21" w:rsidR="0010595E" w:rsidRPr="00C43A28" w:rsidRDefault="0010595E" w:rsidP="00C43A28">
      <w:pPr>
        <w:pStyle w:val="Nagwek1"/>
        <w:spacing w:before="0" w:line="240" w:lineRule="auto"/>
        <w:rPr>
          <w:rFonts w:asciiTheme="majorHAnsi" w:hAnsiTheme="majorHAnsi"/>
          <w:sz w:val="24"/>
          <w:szCs w:val="24"/>
        </w:rPr>
      </w:pPr>
      <w:r w:rsidRPr="00C43A28">
        <w:rPr>
          <w:rFonts w:asciiTheme="majorHAnsi" w:hAnsiTheme="majorHAnsi"/>
          <w:sz w:val="24"/>
          <w:szCs w:val="24"/>
        </w:rPr>
        <w:t>Zmiany Umowy</w:t>
      </w:r>
    </w:p>
    <w:p w14:paraId="06EC9C37" w14:textId="6DE45A4C" w:rsidR="004909A1" w:rsidRPr="00C43A28" w:rsidRDefault="00D07CA9" w:rsidP="00C43A28">
      <w:pPr>
        <w:pStyle w:val="1Wyliczankawpara"/>
        <w:numPr>
          <w:ilvl w:val="0"/>
          <w:numId w:val="5"/>
        </w:numPr>
        <w:tabs>
          <w:tab w:val="left" w:pos="708"/>
        </w:tabs>
        <w:spacing w:after="0"/>
        <w:rPr>
          <w:rFonts w:asciiTheme="majorHAnsi" w:hAnsiTheme="majorHAnsi" w:cstheme="minorHAnsi"/>
        </w:rPr>
      </w:pPr>
      <w:r w:rsidRPr="00C43A28">
        <w:rPr>
          <w:rFonts w:asciiTheme="majorHAnsi" w:hAnsiTheme="majorHAnsi" w:cstheme="minorHAnsi"/>
        </w:rPr>
        <w:t>Strony dopuszczają zmiany wynagrodzenia w Umowie w zakresie i na warunkach określonych w</w:t>
      </w:r>
      <w:r w:rsidR="004909A1" w:rsidRPr="00C43A28">
        <w:rPr>
          <w:rFonts w:asciiTheme="majorHAnsi" w:hAnsiTheme="majorHAnsi" w:cstheme="minorHAnsi"/>
        </w:rPr>
        <w:t> </w:t>
      </w:r>
      <w:r w:rsidRPr="00C43A28">
        <w:rPr>
          <w:rFonts w:asciiTheme="majorHAnsi" w:hAnsiTheme="majorHAnsi" w:cstheme="minorHAnsi"/>
        </w:rPr>
        <w:t xml:space="preserve">ustawie Prawo zamówień publicznych, w szczególności: </w:t>
      </w:r>
    </w:p>
    <w:p w14:paraId="65EB8A89" w14:textId="74CC2D90" w:rsidR="00D07CA9" w:rsidRPr="00C43A28" w:rsidRDefault="00C43A28" w:rsidP="00C43A28">
      <w:pPr>
        <w:pStyle w:val="1Wyliczankawpara"/>
        <w:numPr>
          <w:ilvl w:val="0"/>
          <w:numId w:val="30"/>
        </w:numPr>
        <w:tabs>
          <w:tab w:val="left" w:pos="708"/>
        </w:tabs>
        <w:spacing w:after="0"/>
        <w:rPr>
          <w:rFonts w:asciiTheme="majorHAnsi" w:hAnsiTheme="majorHAnsi" w:cstheme="minorHAnsi"/>
        </w:rPr>
      </w:pPr>
      <w:r w:rsidRPr="00C43A28">
        <w:rPr>
          <w:rFonts w:asciiTheme="majorHAnsi" w:hAnsiTheme="majorHAnsi" w:cstheme="minorHAnsi"/>
        </w:rPr>
        <w:t xml:space="preserve"> </w:t>
      </w:r>
      <w:r w:rsidR="00D07CA9" w:rsidRPr="00C43A28">
        <w:rPr>
          <w:rFonts w:asciiTheme="majorHAnsi" w:hAnsiTheme="majorHAnsi" w:cstheme="minorHAnsi"/>
        </w:rPr>
        <w:t>w przypadku zmiany:</w:t>
      </w:r>
    </w:p>
    <w:p w14:paraId="182E9B37" w14:textId="57EA3DF1" w:rsidR="00D07CA9" w:rsidRPr="00C43A28" w:rsidRDefault="00D07CA9" w:rsidP="00C43A28">
      <w:pPr>
        <w:pStyle w:val="1Wyliczankawpara"/>
        <w:numPr>
          <w:ilvl w:val="0"/>
          <w:numId w:val="11"/>
        </w:numPr>
        <w:tabs>
          <w:tab w:val="left" w:pos="708"/>
        </w:tabs>
        <w:spacing w:after="0"/>
        <w:rPr>
          <w:rFonts w:asciiTheme="majorHAnsi" w:hAnsiTheme="majorHAnsi" w:cstheme="minorHAnsi"/>
        </w:rPr>
      </w:pPr>
      <w:r w:rsidRPr="00C43A28">
        <w:rPr>
          <w:rFonts w:asciiTheme="majorHAnsi" w:hAnsiTheme="majorHAnsi" w:cstheme="minorHAnsi"/>
        </w:rPr>
        <w:t>stawki podatku od towarów i usług,</w:t>
      </w:r>
    </w:p>
    <w:p w14:paraId="4F05409B" w14:textId="50572D20" w:rsidR="00D07CA9" w:rsidRPr="00C43A28" w:rsidRDefault="00D07CA9" w:rsidP="00C43A28">
      <w:pPr>
        <w:pStyle w:val="1Wyliczankawpara"/>
        <w:numPr>
          <w:ilvl w:val="0"/>
          <w:numId w:val="11"/>
        </w:numPr>
        <w:tabs>
          <w:tab w:val="left" w:pos="708"/>
        </w:tabs>
        <w:spacing w:after="0"/>
        <w:rPr>
          <w:rFonts w:asciiTheme="majorHAnsi" w:hAnsiTheme="majorHAnsi" w:cstheme="minorHAnsi"/>
        </w:rPr>
      </w:pPr>
      <w:r w:rsidRPr="00C43A28">
        <w:rPr>
          <w:rFonts w:asciiTheme="majorHAnsi" w:hAnsiTheme="majorHAnsi" w:cstheme="minorHAnsi"/>
        </w:rPr>
        <w:t xml:space="preserve">wysokości minimalnego wynagrodzenia za pracę albo wysokości minimalnej stawki godzinowej, ustalonych na podstawie przepisów ustawy z dnia 10 października 2002 r. o minimalnym wynagrodzeniu za pracę, </w:t>
      </w:r>
    </w:p>
    <w:p w14:paraId="178C59EB" w14:textId="3B6B1804" w:rsidR="00D07CA9" w:rsidRPr="00C43A28" w:rsidRDefault="00D07CA9" w:rsidP="00C43A28">
      <w:pPr>
        <w:pStyle w:val="1Wyliczankawpara"/>
        <w:numPr>
          <w:ilvl w:val="0"/>
          <w:numId w:val="11"/>
        </w:numPr>
        <w:tabs>
          <w:tab w:val="left" w:pos="708"/>
        </w:tabs>
        <w:spacing w:after="0"/>
        <w:rPr>
          <w:rFonts w:asciiTheme="majorHAnsi" w:hAnsiTheme="majorHAnsi" w:cstheme="minorHAnsi"/>
        </w:rPr>
      </w:pPr>
      <w:r w:rsidRPr="00C43A28">
        <w:rPr>
          <w:rFonts w:asciiTheme="majorHAnsi" w:hAnsiTheme="majorHAnsi" w:cstheme="minorHAnsi"/>
        </w:rPr>
        <w:lastRenderedPageBreak/>
        <w:t xml:space="preserve">zasad podlegania ubezpieczeniom społecznym lub ubezpieczeniu zdrowotnemu lub wysokości stawki składki na ubezpieczenia społeczne lub zdrowotne, </w:t>
      </w:r>
    </w:p>
    <w:p w14:paraId="7E625D84" w14:textId="168520CE" w:rsidR="00D07CA9" w:rsidRPr="00C43A28" w:rsidRDefault="00D07CA9" w:rsidP="00C43A28">
      <w:pPr>
        <w:pStyle w:val="1Wyliczankawpara"/>
        <w:numPr>
          <w:ilvl w:val="0"/>
          <w:numId w:val="11"/>
        </w:numPr>
        <w:tabs>
          <w:tab w:val="left" w:pos="708"/>
        </w:tabs>
        <w:spacing w:after="0"/>
        <w:rPr>
          <w:rFonts w:asciiTheme="majorHAnsi" w:hAnsiTheme="majorHAnsi" w:cstheme="minorHAnsi"/>
        </w:rPr>
      </w:pPr>
      <w:r w:rsidRPr="00C43A28">
        <w:rPr>
          <w:rFonts w:asciiTheme="majorHAnsi" w:hAnsiTheme="majorHAnsi" w:cstheme="minorHAnsi"/>
        </w:rPr>
        <w:t xml:space="preserve">zasad gromadzenia i wysokości wpłat do pracowniczych planów kapitałowych, o których mowa w ustawie z dnia 4 października 2018 r. o pracowniczych planach kapitałowych </w:t>
      </w:r>
    </w:p>
    <w:p w14:paraId="1EAA864B" w14:textId="0C484007" w:rsidR="00D07CA9" w:rsidRPr="00C43A28" w:rsidRDefault="00D07CA9" w:rsidP="00C43A28">
      <w:pPr>
        <w:pStyle w:val="1Wyliczankawpara"/>
        <w:numPr>
          <w:ilvl w:val="0"/>
          <w:numId w:val="11"/>
        </w:numPr>
        <w:tabs>
          <w:tab w:val="left" w:pos="708"/>
        </w:tabs>
        <w:spacing w:after="0"/>
        <w:rPr>
          <w:rFonts w:asciiTheme="majorHAnsi" w:hAnsiTheme="majorHAnsi" w:cstheme="minorHAnsi"/>
        </w:rPr>
      </w:pPr>
      <w:r w:rsidRPr="00C43A28">
        <w:rPr>
          <w:rFonts w:asciiTheme="majorHAnsi" w:hAnsiTheme="majorHAnsi" w:cstheme="minorHAnsi"/>
        </w:rPr>
        <w:t xml:space="preserve">ceny materiałów lub kosztów związanych z realizacją zamówienia (zmniejszenie lub zwiększenie) w wysokości wynikającej ze wskaźnika wzrostu (spadku) cen towarów i usług konsumpcyjnych publikowanego przez Główny Urząd Statystyczny (dalej jako wskaźnik GUS) za poprzedni rok kalendarzowy </w:t>
      </w:r>
    </w:p>
    <w:p w14:paraId="66EC39B3" w14:textId="79800258" w:rsidR="00C43A28" w:rsidRPr="00C43A28" w:rsidRDefault="00D07CA9" w:rsidP="00C43A28">
      <w:pPr>
        <w:pStyle w:val="1Wyliczankawpara"/>
        <w:numPr>
          <w:ilvl w:val="0"/>
          <w:numId w:val="0"/>
        </w:numPr>
        <w:tabs>
          <w:tab w:val="left" w:pos="708"/>
        </w:tabs>
        <w:spacing w:after="0"/>
        <w:ind w:left="66"/>
        <w:jc w:val="left"/>
        <w:rPr>
          <w:rFonts w:asciiTheme="majorHAnsi" w:hAnsiTheme="majorHAnsi" w:cstheme="minorHAnsi"/>
        </w:rPr>
      </w:pPr>
      <w:r w:rsidRPr="00C43A28">
        <w:rPr>
          <w:rFonts w:asciiTheme="majorHAnsi" w:hAnsiTheme="majorHAnsi" w:cstheme="minorHAnsi"/>
        </w:rPr>
        <w:t xml:space="preserve">- jeżeli zmiany te (przewidziane w </w:t>
      </w:r>
      <w:r w:rsidRPr="00C43A28">
        <w:rPr>
          <w:rFonts w:asciiTheme="majorHAnsi" w:hAnsiTheme="majorHAnsi" w:cstheme="minorHAnsi"/>
          <w:color w:val="0000CC"/>
        </w:rPr>
        <w:t>lit a.-e.</w:t>
      </w:r>
      <w:r w:rsidR="00CF31BE" w:rsidRPr="00C43A28">
        <w:rPr>
          <w:rFonts w:asciiTheme="majorHAnsi" w:hAnsiTheme="majorHAnsi" w:cstheme="minorHAnsi"/>
        </w:rPr>
        <w:t>)</w:t>
      </w:r>
      <w:r w:rsidRPr="00C43A28">
        <w:rPr>
          <w:rFonts w:asciiTheme="majorHAnsi" w:hAnsiTheme="majorHAnsi" w:cstheme="minorHAnsi"/>
        </w:rPr>
        <w:t xml:space="preserve"> będą miały wpływ na koszty wykonania zamówienia przez Wykonawcę.</w:t>
      </w:r>
    </w:p>
    <w:p w14:paraId="75E6D2DF" w14:textId="15F485D3" w:rsidR="00D07CA9" w:rsidRPr="00C43A28" w:rsidRDefault="00C43A28" w:rsidP="00C43A28">
      <w:pPr>
        <w:pStyle w:val="1Wyliczankawpara"/>
        <w:numPr>
          <w:ilvl w:val="0"/>
          <w:numId w:val="30"/>
        </w:numPr>
        <w:tabs>
          <w:tab w:val="left" w:pos="708"/>
        </w:tabs>
        <w:spacing w:after="0"/>
        <w:rPr>
          <w:rFonts w:asciiTheme="majorHAnsi" w:hAnsiTheme="majorHAnsi" w:cstheme="minorHAnsi"/>
        </w:rPr>
      </w:pPr>
      <w:r w:rsidRPr="00C43A28">
        <w:rPr>
          <w:rFonts w:asciiTheme="majorHAnsi" w:hAnsiTheme="majorHAnsi" w:cstheme="minorHAnsi"/>
        </w:rPr>
        <w:t xml:space="preserve"> </w:t>
      </w:r>
      <w:r w:rsidR="00D07CA9" w:rsidRPr="00C43A28">
        <w:rPr>
          <w:rFonts w:asciiTheme="majorHAnsi" w:hAnsiTheme="majorHAnsi" w:cstheme="minorHAnsi"/>
        </w:rPr>
        <w:t xml:space="preserve">Strony wprowadzą zmianę wysokości wynagrodzenia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 lub złożenia dokumentów uzasadniających zmianę. 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 Zmiana wysokości wynagrodzenia nastąpi od momentu jej wprowadzenia przez Strony, przy </w:t>
      </w:r>
      <w:r w:rsidRPr="00C43A28">
        <w:rPr>
          <w:rFonts w:asciiTheme="majorHAnsi" w:hAnsiTheme="majorHAnsi" w:cstheme="minorHAnsi"/>
        </w:rPr>
        <w:t>czym,</w:t>
      </w:r>
      <w:r w:rsidR="00D07CA9" w:rsidRPr="00C43A28">
        <w:rPr>
          <w:rFonts w:asciiTheme="majorHAnsi" w:hAnsiTheme="majorHAnsi" w:cstheme="minorHAnsi"/>
        </w:rPr>
        <w:t xml:space="preserve"> jeżeli zmiana kosztów Wykonawcy nastąpiła przed dokonaniem zmiany Umowy, zmiana wysokości wynagrodzenia będzie uwzględniała także zmianę wysokości kosztów ponoszonych po dniu wejścia w życie odpowiednich przepisów prawa, a przed datą dokonania zmiany Umowy.</w:t>
      </w:r>
    </w:p>
    <w:p w14:paraId="3334B7C3" w14:textId="55954D74" w:rsidR="00D07CA9" w:rsidRPr="00C43A28" w:rsidRDefault="00D07CA9" w:rsidP="00C43A28">
      <w:pPr>
        <w:pStyle w:val="1Wyliczankawpara"/>
        <w:numPr>
          <w:ilvl w:val="0"/>
          <w:numId w:val="5"/>
        </w:numPr>
        <w:tabs>
          <w:tab w:val="left" w:pos="708"/>
        </w:tabs>
        <w:spacing w:after="0"/>
        <w:rPr>
          <w:rFonts w:asciiTheme="majorHAnsi" w:hAnsiTheme="majorHAnsi" w:cstheme="minorHAnsi"/>
        </w:rPr>
      </w:pPr>
      <w:r w:rsidRPr="00C43A28">
        <w:rPr>
          <w:rFonts w:asciiTheme="majorHAnsi" w:hAnsiTheme="majorHAnsi" w:cstheme="minorHAnsi"/>
        </w:rPr>
        <w:t xml:space="preserve">Minimalny poziom zmiany wskaźnika GUS, w wyniku którego wynagrodzenie wykonawcy podlega zmianie na podstawie </w:t>
      </w:r>
      <w:r w:rsidRPr="00C43A28">
        <w:rPr>
          <w:rFonts w:asciiTheme="majorHAnsi" w:hAnsiTheme="majorHAnsi" w:cstheme="minorHAnsi"/>
          <w:color w:val="0000CC"/>
        </w:rPr>
        <w:t>ust. 1 pkt 1</w:t>
      </w:r>
      <w:r w:rsidR="008041A8" w:rsidRPr="00C43A28">
        <w:rPr>
          <w:rFonts w:asciiTheme="majorHAnsi" w:hAnsiTheme="majorHAnsi" w:cstheme="minorHAnsi"/>
          <w:color w:val="0000CC"/>
        </w:rPr>
        <w:t>.1</w:t>
      </w:r>
      <w:r w:rsidRPr="00C43A28">
        <w:rPr>
          <w:rFonts w:asciiTheme="majorHAnsi" w:hAnsiTheme="majorHAnsi" w:cstheme="minorHAnsi"/>
          <w:color w:val="0000CC"/>
        </w:rPr>
        <w:t xml:space="preserve"> lit. e. </w:t>
      </w:r>
      <w:r w:rsidRPr="00C43A28">
        <w:rPr>
          <w:rFonts w:asciiTheme="majorHAnsi" w:hAnsiTheme="majorHAnsi" w:cstheme="minorHAnsi"/>
        </w:rPr>
        <w:t xml:space="preserve">wynosi </w:t>
      </w:r>
      <w:r w:rsidR="00C43A28" w:rsidRPr="00C43A28">
        <w:rPr>
          <w:rFonts w:asciiTheme="majorHAnsi" w:hAnsiTheme="majorHAnsi" w:cstheme="minorHAnsi"/>
          <w:b/>
          <w:bCs/>
          <w:color w:val="0000CC"/>
          <w:u w:val="single"/>
        </w:rPr>
        <w:t>5</w:t>
      </w:r>
      <w:r w:rsidRPr="00C43A28">
        <w:rPr>
          <w:rFonts w:asciiTheme="majorHAnsi" w:hAnsiTheme="majorHAnsi" w:cstheme="minorHAnsi"/>
          <w:b/>
          <w:bCs/>
          <w:color w:val="0000CC"/>
          <w:u w:val="single"/>
        </w:rPr>
        <w:t>%</w:t>
      </w:r>
      <w:r w:rsidRPr="00C43A28">
        <w:rPr>
          <w:rFonts w:asciiTheme="majorHAnsi" w:hAnsiTheme="majorHAnsi" w:cstheme="minorHAnsi"/>
        </w:rPr>
        <w:t xml:space="preserve">, w stosunku do wskaźnika wzrostu (spadku) cen towarów i usług konsumpcyjnych (poziom zmiany ceny) publikowanego przez Główny Urząd Statystyczny. Strony nie przewidują zmiany wynagrodzenia w pierwszym </w:t>
      </w:r>
      <w:r w:rsidR="00C43A28" w:rsidRPr="00C43A28">
        <w:rPr>
          <w:rFonts w:asciiTheme="majorHAnsi" w:hAnsiTheme="majorHAnsi" w:cstheme="minorHAnsi"/>
        </w:rPr>
        <w:t>miesiącu</w:t>
      </w:r>
      <w:r w:rsidRPr="00C43A28">
        <w:rPr>
          <w:rFonts w:asciiTheme="majorHAnsi" w:hAnsiTheme="majorHAnsi" w:cstheme="minorHAnsi"/>
        </w:rPr>
        <w:t xml:space="preserve"> obowiązywania Umowy</w:t>
      </w:r>
      <w:r w:rsidR="00C43A28" w:rsidRPr="00C43A28">
        <w:rPr>
          <w:rFonts w:asciiTheme="majorHAnsi" w:hAnsiTheme="majorHAnsi" w:cstheme="minorHAnsi"/>
        </w:rPr>
        <w:t xml:space="preserve"> </w:t>
      </w:r>
      <w:r w:rsidRPr="00C43A28">
        <w:rPr>
          <w:rFonts w:asciiTheme="majorHAnsi" w:hAnsiTheme="majorHAnsi" w:cstheme="minorHAnsi"/>
        </w:rPr>
        <w:t>z zastrzeżeniem</w:t>
      </w:r>
      <w:r w:rsidR="00C43A28" w:rsidRPr="00C43A28">
        <w:rPr>
          <w:rFonts w:asciiTheme="majorHAnsi" w:hAnsiTheme="majorHAnsi" w:cstheme="minorHAnsi"/>
        </w:rPr>
        <w:t>,</w:t>
      </w:r>
      <w:r w:rsidRPr="00C43A28">
        <w:rPr>
          <w:rFonts w:asciiTheme="majorHAnsi" w:hAnsiTheme="majorHAnsi" w:cstheme="minorHAnsi"/>
        </w:rPr>
        <w:t xml:space="preserve"> że maksymalna wartość zmiany wynagrodzenia na podstawie </w:t>
      </w:r>
      <w:r w:rsidRPr="00C43A28">
        <w:rPr>
          <w:rFonts w:asciiTheme="majorHAnsi" w:hAnsiTheme="majorHAnsi" w:cstheme="minorHAnsi"/>
          <w:color w:val="0000CC"/>
        </w:rPr>
        <w:t>ust. 1 pkt 1</w:t>
      </w:r>
      <w:r w:rsidR="00DC3578" w:rsidRPr="00C43A28">
        <w:rPr>
          <w:rFonts w:asciiTheme="majorHAnsi" w:hAnsiTheme="majorHAnsi" w:cstheme="minorHAnsi"/>
          <w:color w:val="0000CC"/>
        </w:rPr>
        <w:t>.1</w:t>
      </w:r>
      <w:r w:rsidR="008041A8" w:rsidRPr="00C43A28">
        <w:rPr>
          <w:rFonts w:asciiTheme="majorHAnsi" w:hAnsiTheme="majorHAnsi" w:cstheme="minorHAnsi"/>
          <w:color w:val="0000CC"/>
        </w:rPr>
        <w:t>.</w:t>
      </w:r>
      <w:r w:rsidRPr="00C43A28">
        <w:rPr>
          <w:rFonts w:asciiTheme="majorHAnsi" w:hAnsiTheme="majorHAnsi" w:cstheme="minorHAnsi"/>
          <w:color w:val="0000CC"/>
        </w:rPr>
        <w:t xml:space="preserve"> lit. e. </w:t>
      </w:r>
      <w:r w:rsidRPr="00C43A28">
        <w:rPr>
          <w:rFonts w:asciiTheme="majorHAnsi" w:hAnsiTheme="majorHAnsi" w:cstheme="minorHAnsi"/>
        </w:rPr>
        <w:t xml:space="preserve">wynosi łącznie 10 % wartości wynagrodzenia brutto Wykonawcy, określonego odpowiednio w </w:t>
      </w:r>
      <w:r w:rsidRPr="00C43A28">
        <w:rPr>
          <w:rFonts w:asciiTheme="majorHAnsi" w:hAnsiTheme="majorHAnsi" w:cstheme="minorHAnsi"/>
          <w:color w:val="0000CC"/>
        </w:rPr>
        <w:t xml:space="preserve">§ </w:t>
      </w:r>
      <w:r w:rsidR="00C43A28" w:rsidRPr="00C43A28">
        <w:rPr>
          <w:rFonts w:asciiTheme="majorHAnsi" w:hAnsiTheme="majorHAnsi" w:cstheme="minorHAnsi"/>
          <w:color w:val="0000CC"/>
        </w:rPr>
        <w:t>4</w:t>
      </w:r>
      <w:r w:rsidRPr="00C43A28">
        <w:rPr>
          <w:rFonts w:asciiTheme="majorHAnsi" w:hAnsiTheme="majorHAnsi" w:cstheme="minorHAnsi"/>
          <w:color w:val="0000CC"/>
        </w:rPr>
        <w:t xml:space="preserve"> ust. 1 </w:t>
      </w:r>
      <w:r w:rsidRPr="00C43A28">
        <w:rPr>
          <w:rFonts w:asciiTheme="majorHAnsi" w:hAnsiTheme="majorHAnsi" w:cstheme="minorHAnsi"/>
        </w:rPr>
        <w:t xml:space="preserve">Umowy. </w:t>
      </w:r>
    </w:p>
    <w:p w14:paraId="087A8C55" w14:textId="36E0B7DF" w:rsidR="00D07CA9" w:rsidRPr="00C43A28" w:rsidRDefault="00D07CA9" w:rsidP="00C43A28">
      <w:pPr>
        <w:pStyle w:val="1Wyliczankawpara"/>
        <w:numPr>
          <w:ilvl w:val="0"/>
          <w:numId w:val="5"/>
        </w:numPr>
        <w:tabs>
          <w:tab w:val="left" w:pos="708"/>
        </w:tabs>
        <w:spacing w:after="0"/>
        <w:rPr>
          <w:rFonts w:asciiTheme="majorHAnsi" w:hAnsiTheme="majorHAnsi"/>
        </w:rPr>
      </w:pPr>
      <w:r w:rsidRPr="00C43A28">
        <w:rPr>
          <w:rFonts w:asciiTheme="majorHAnsi" w:hAnsiTheme="majorHAnsi" w:cstheme="minorHAnsi"/>
        </w:rPr>
        <w:t xml:space="preserve">Wykonawca, którego wynagrodzenie zostało zmienione zgodnie z </w:t>
      </w:r>
      <w:r w:rsidRPr="00C43A28">
        <w:rPr>
          <w:rFonts w:asciiTheme="majorHAnsi" w:hAnsiTheme="majorHAnsi" w:cstheme="minorHAnsi"/>
          <w:color w:val="0000CC"/>
        </w:rPr>
        <w:t>pkt. 1</w:t>
      </w:r>
      <w:r w:rsidR="00DC3578" w:rsidRPr="00C43A28">
        <w:rPr>
          <w:rFonts w:asciiTheme="majorHAnsi" w:hAnsiTheme="majorHAnsi" w:cstheme="minorHAnsi"/>
          <w:color w:val="0000CC"/>
        </w:rPr>
        <w:t>.1.</w:t>
      </w:r>
      <w:r w:rsidRPr="00C43A28">
        <w:rPr>
          <w:rFonts w:asciiTheme="majorHAnsi" w:hAnsiTheme="majorHAnsi" w:cstheme="minorHAnsi"/>
          <w:color w:val="0000CC"/>
        </w:rPr>
        <w:t xml:space="preserve"> lit. a-e</w:t>
      </w:r>
      <w:r w:rsidR="00DC3578" w:rsidRPr="00C43A28">
        <w:rPr>
          <w:rFonts w:asciiTheme="majorHAnsi" w:hAnsiTheme="majorHAnsi" w:cstheme="minorHAnsi"/>
          <w:color w:val="0000CC"/>
        </w:rPr>
        <w:t>.</w:t>
      </w:r>
      <w:r w:rsidRPr="00C43A28">
        <w:rPr>
          <w:rFonts w:asciiTheme="majorHAnsi" w:hAnsiTheme="majorHAnsi" w:cstheme="minorHAnsi"/>
        </w:rPr>
        <w:t>, zobowiązany jest do zmiany wynagrodzenia przysługującego podwykonawcy, z którym zawarł umowę, w zakresie odpowiadającym wprowadzonym zmianom dotyczących zobowiązania podwykonawcy lub dalszych podwykonawców.</w:t>
      </w:r>
    </w:p>
    <w:p w14:paraId="5285CE75" w14:textId="5EA7248A" w:rsidR="00D07CA9" w:rsidRPr="00C43A28" w:rsidRDefault="00D07CA9" w:rsidP="00C43A28">
      <w:pPr>
        <w:pStyle w:val="1Wyliczankawpara"/>
        <w:numPr>
          <w:ilvl w:val="0"/>
          <w:numId w:val="5"/>
        </w:numPr>
        <w:tabs>
          <w:tab w:val="left" w:pos="708"/>
        </w:tabs>
        <w:spacing w:after="0"/>
        <w:rPr>
          <w:rFonts w:asciiTheme="majorHAnsi" w:hAnsiTheme="majorHAnsi" w:cstheme="minorHAnsi"/>
        </w:rPr>
      </w:pPr>
      <w:r w:rsidRPr="00C43A28">
        <w:rPr>
          <w:rFonts w:asciiTheme="majorHAnsi" w:hAnsiTheme="majorHAnsi" w:cstheme="minorHAnsi"/>
        </w:rPr>
        <w:t>Wszelkie zmiany, zarówno istotne, które wraz z warunkami ich wprowadzenia zostały przewidziane Umową lub których wprowadzenie możliwe jest zgodnie z przepisami prawa, jak i nieistotne będą dokumentowane. Każda zmiana poprzedzona musi być zgłoszeniem drugiej Stronie wniosku o</w:t>
      </w:r>
      <w:r w:rsidR="008041A8" w:rsidRPr="00C43A28">
        <w:rPr>
          <w:rFonts w:asciiTheme="majorHAnsi" w:hAnsiTheme="majorHAnsi" w:cstheme="minorHAnsi"/>
        </w:rPr>
        <w:t> </w:t>
      </w:r>
      <w:r w:rsidRPr="00C43A28">
        <w:rPr>
          <w:rFonts w:asciiTheme="majorHAnsi" w:hAnsiTheme="majorHAnsi" w:cstheme="minorHAnsi"/>
        </w:rPr>
        <w:t xml:space="preserve">dokonanie zmiany. Wniosek o dokonanie zmiany zostanie przygotowany w formie pisemnej lub elektronicznej. </w:t>
      </w:r>
    </w:p>
    <w:p w14:paraId="724E4C59" w14:textId="77777777" w:rsidR="00D07CA9" w:rsidRPr="00C43A28" w:rsidRDefault="00D07CA9" w:rsidP="00C43A28">
      <w:pPr>
        <w:pStyle w:val="1Wyliczankawpara"/>
        <w:numPr>
          <w:ilvl w:val="0"/>
          <w:numId w:val="5"/>
        </w:numPr>
        <w:tabs>
          <w:tab w:val="left" w:pos="708"/>
        </w:tabs>
        <w:spacing w:after="0"/>
        <w:rPr>
          <w:rFonts w:asciiTheme="majorHAnsi" w:hAnsiTheme="majorHAnsi" w:cstheme="minorHAnsi"/>
        </w:rPr>
      </w:pPr>
      <w:r w:rsidRPr="00C43A28">
        <w:rPr>
          <w:rFonts w:asciiTheme="majorHAnsi" w:hAnsiTheme="majorHAnsi" w:cstheme="minorHAnsi"/>
        </w:rPr>
        <w:lastRenderedPageBreak/>
        <w:t xml:space="preserve">W przypadku złożenia przez Stronę wniosku o dokonanie zmiany druga Strona przygotuje swoje stanowisko w zakresie proponowanej zmiany. </w:t>
      </w:r>
    </w:p>
    <w:p w14:paraId="40D3D71C" w14:textId="77777777" w:rsidR="00D07CA9" w:rsidRPr="00C43A28" w:rsidRDefault="00D07CA9" w:rsidP="00C43A28">
      <w:pPr>
        <w:pStyle w:val="1Wyliczankawpara"/>
        <w:numPr>
          <w:ilvl w:val="0"/>
          <w:numId w:val="5"/>
        </w:numPr>
        <w:tabs>
          <w:tab w:val="left" w:pos="708"/>
        </w:tabs>
        <w:spacing w:after="0"/>
        <w:rPr>
          <w:rFonts w:asciiTheme="majorHAnsi" w:hAnsiTheme="majorHAnsi" w:cstheme="minorHAnsi"/>
        </w:rPr>
      </w:pPr>
      <w:r w:rsidRPr="00C43A28">
        <w:rPr>
          <w:rFonts w:asciiTheme="majorHAnsi" w:hAnsiTheme="majorHAnsi" w:cstheme="minorHAnsi"/>
        </w:rPr>
        <w:t xml:space="preserve">Wniosek o zmianę powinien zawierać opis proponowanej zmiany wraz z uzasadnieniem jej celowości oraz inne wymagania przewidziane w niniejszym paragrafie. </w:t>
      </w:r>
    </w:p>
    <w:p w14:paraId="19F032DA" w14:textId="77777777" w:rsidR="00D07CA9" w:rsidRPr="00C43A28" w:rsidRDefault="00D07CA9" w:rsidP="00C43A28">
      <w:pPr>
        <w:pStyle w:val="1Wyliczankawpara"/>
        <w:numPr>
          <w:ilvl w:val="0"/>
          <w:numId w:val="5"/>
        </w:numPr>
        <w:tabs>
          <w:tab w:val="left" w:pos="708"/>
        </w:tabs>
        <w:spacing w:after="0"/>
        <w:rPr>
          <w:rFonts w:asciiTheme="majorHAnsi" w:hAnsiTheme="majorHAnsi" w:cstheme="minorHAnsi"/>
        </w:rPr>
      </w:pPr>
      <w:r w:rsidRPr="00C43A28">
        <w:rPr>
          <w:rFonts w:asciiTheme="majorHAnsi" w:hAnsiTheme="majorHAnsi" w:cstheme="minorHAnsi"/>
        </w:rPr>
        <w:t xml:space="preserve">W przypadku zgłoszenia kilku wniosków należy określić ich priorytet. </w:t>
      </w:r>
    </w:p>
    <w:p w14:paraId="2EDB9B54" w14:textId="26A6DA4D" w:rsidR="00D07CA9" w:rsidRPr="00C43A28" w:rsidRDefault="00D07CA9" w:rsidP="00C43A28">
      <w:pPr>
        <w:pStyle w:val="1Wyliczankawpara"/>
        <w:numPr>
          <w:ilvl w:val="0"/>
          <w:numId w:val="5"/>
        </w:numPr>
        <w:tabs>
          <w:tab w:val="left" w:pos="708"/>
        </w:tabs>
        <w:spacing w:after="0"/>
        <w:rPr>
          <w:rFonts w:asciiTheme="majorHAnsi" w:hAnsiTheme="majorHAnsi" w:cstheme="minorHAnsi"/>
        </w:rPr>
      </w:pPr>
      <w:r w:rsidRPr="00C43A28">
        <w:rPr>
          <w:rFonts w:asciiTheme="majorHAnsi" w:hAnsiTheme="majorHAnsi" w:cstheme="minorHAnsi"/>
        </w:rPr>
        <w:t>Zaakceptowany przez Przedstawicieli Wykonawcy i Zamawiającego wniosek o dokonanie zmiany stanowi podstawę do dokonania zmiany Umowy poprzez zawarcie stosownego aneksu do Umowy w</w:t>
      </w:r>
      <w:r w:rsidR="008041A8" w:rsidRPr="00C43A28">
        <w:rPr>
          <w:rFonts w:asciiTheme="majorHAnsi" w:hAnsiTheme="majorHAnsi" w:cstheme="minorHAnsi"/>
        </w:rPr>
        <w:t> </w:t>
      </w:r>
      <w:r w:rsidRPr="00C43A28">
        <w:rPr>
          <w:rFonts w:asciiTheme="majorHAnsi" w:hAnsiTheme="majorHAnsi" w:cstheme="minorHAnsi"/>
        </w:rPr>
        <w:t xml:space="preserve">formie pisemnej lub elektronicznej pod rygorem nieważności przez upoważnionych reprezentantów Stron. </w:t>
      </w:r>
    </w:p>
    <w:p w14:paraId="39E2BFF4" w14:textId="77777777" w:rsidR="00D07CA9" w:rsidRPr="00C43A28" w:rsidRDefault="00D07CA9" w:rsidP="00C43A28">
      <w:pPr>
        <w:pStyle w:val="1Wyliczankawpara"/>
        <w:numPr>
          <w:ilvl w:val="0"/>
          <w:numId w:val="5"/>
        </w:numPr>
        <w:tabs>
          <w:tab w:val="left" w:pos="708"/>
        </w:tabs>
        <w:spacing w:after="0"/>
        <w:rPr>
          <w:rFonts w:asciiTheme="majorHAnsi" w:hAnsiTheme="majorHAnsi" w:cstheme="minorHAnsi"/>
        </w:rPr>
      </w:pPr>
      <w:r w:rsidRPr="00C43A28">
        <w:rPr>
          <w:rFonts w:asciiTheme="majorHAnsi" w:hAnsiTheme="majorHAnsi" w:cstheme="minorHAnsi"/>
        </w:rPr>
        <w:t xml:space="preserve">Złożenie i zaakceptowanie wniosku o dokonanie zmiany Umowy nie kreuje roszczenia o zmianę Umowy. </w:t>
      </w:r>
    </w:p>
    <w:p w14:paraId="4AEAD6B2" w14:textId="4160DB1F" w:rsidR="00D07CA9" w:rsidRPr="00C43A28" w:rsidRDefault="00D07CA9" w:rsidP="00C43A28">
      <w:pPr>
        <w:pStyle w:val="1Wyliczankawpara"/>
        <w:numPr>
          <w:ilvl w:val="0"/>
          <w:numId w:val="5"/>
        </w:numPr>
        <w:tabs>
          <w:tab w:val="left" w:pos="708"/>
        </w:tabs>
        <w:spacing w:after="0"/>
        <w:rPr>
          <w:rFonts w:asciiTheme="majorHAnsi" w:hAnsiTheme="majorHAnsi" w:cstheme="minorHAnsi"/>
          <w:color w:val="833C0B" w:themeColor="accent2" w:themeShade="80"/>
        </w:rPr>
      </w:pPr>
      <w:r w:rsidRPr="00C43A28">
        <w:rPr>
          <w:rFonts w:asciiTheme="majorHAnsi" w:hAnsiTheme="majorHAnsi" w:cstheme="minorHAnsi"/>
          <w:color w:val="833C0B" w:themeColor="accent2" w:themeShade="80"/>
        </w:rPr>
        <w:t xml:space="preserve">Warunkiem akceptacji wniosków, o dokonanie </w:t>
      </w:r>
      <w:r w:rsidR="00C43A28" w:rsidRPr="00C43A28">
        <w:rPr>
          <w:rFonts w:asciiTheme="majorHAnsi" w:hAnsiTheme="majorHAnsi" w:cstheme="minorHAnsi"/>
          <w:color w:val="833C0B" w:themeColor="accent2" w:themeShade="80"/>
        </w:rPr>
        <w:t>zmiany,</w:t>
      </w:r>
      <w:r w:rsidRPr="00C43A28">
        <w:rPr>
          <w:rFonts w:asciiTheme="majorHAnsi" w:hAnsiTheme="majorHAnsi" w:cstheme="minorHAnsi"/>
          <w:color w:val="833C0B" w:themeColor="accent2" w:themeShade="80"/>
        </w:rPr>
        <w:t xml:space="preserve"> o których mowa w </w:t>
      </w:r>
      <w:r w:rsidRPr="00C43A28">
        <w:rPr>
          <w:rFonts w:asciiTheme="majorHAnsi" w:hAnsiTheme="majorHAnsi" w:cstheme="minorHAnsi"/>
          <w:color w:val="0000CC"/>
        </w:rPr>
        <w:t>ust. 1</w:t>
      </w:r>
      <w:r w:rsidRPr="00C43A28">
        <w:rPr>
          <w:rFonts w:asciiTheme="majorHAnsi" w:hAnsiTheme="majorHAnsi" w:cstheme="minorHAnsi"/>
          <w:color w:val="833C0B" w:themeColor="accent2" w:themeShade="80"/>
        </w:rPr>
        <w:t>, jest zabezpieczenie przez Zamawiającego środków finansowych na zmianę wynagrodzenia.</w:t>
      </w:r>
    </w:p>
    <w:p w14:paraId="2E3B4973" w14:textId="77777777" w:rsidR="00D07CA9" w:rsidRPr="00C43A28" w:rsidRDefault="00D07CA9" w:rsidP="00C43A28">
      <w:pPr>
        <w:pStyle w:val="1Wyliczankawpara"/>
        <w:numPr>
          <w:ilvl w:val="0"/>
          <w:numId w:val="5"/>
        </w:numPr>
        <w:tabs>
          <w:tab w:val="left" w:pos="708"/>
        </w:tabs>
        <w:spacing w:after="0"/>
        <w:rPr>
          <w:rFonts w:asciiTheme="majorHAnsi" w:hAnsiTheme="majorHAnsi" w:cstheme="minorHAnsi"/>
        </w:rPr>
      </w:pPr>
      <w:r w:rsidRPr="00C43A28">
        <w:rPr>
          <w:rFonts w:asciiTheme="majorHAnsi" w:hAnsiTheme="majorHAnsi" w:cstheme="minorHAnsi"/>
        </w:rPr>
        <w:t>Każda ze Stron może jednostronnie dokonać zmian w zakresie danych teleadresowych, osób upoważnionych do kontaktu, zawiadamiając niezwłocznie o tym na piśmie drugą Stronę.</w:t>
      </w:r>
    </w:p>
    <w:p w14:paraId="08BA9138" w14:textId="77777777" w:rsidR="00E10632" w:rsidRDefault="00E10632" w:rsidP="00E758CE">
      <w:pPr>
        <w:pStyle w:val="Nagwek1"/>
        <w:spacing w:before="0" w:line="240" w:lineRule="auto"/>
        <w:rPr>
          <w:rFonts w:asciiTheme="majorHAnsi" w:hAnsiTheme="majorHAnsi"/>
          <w:sz w:val="24"/>
          <w:szCs w:val="24"/>
        </w:rPr>
      </w:pPr>
      <w:bookmarkStart w:id="16" w:name="page15"/>
      <w:bookmarkStart w:id="17" w:name="page16"/>
      <w:bookmarkEnd w:id="16"/>
      <w:bookmarkEnd w:id="17"/>
    </w:p>
    <w:p w14:paraId="43FD056E" w14:textId="70871196" w:rsidR="0010595E" w:rsidRPr="00E758CE" w:rsidRDefault="0010595E" w:rsidP="00E758CE">
      <w:pPr>
        <w:pStyle w:val="Nagwek1"/>
        <w:spacing w:before="0" w:line="240" w:lineRule="auto"/>
        <w:rPr>
          <w:rFonts w:asciiTheme="majorHAnsi" w:hAnsiTheme="majorHAnsi"/>
          <w:sz w:val="24"/>
          <w:szCs w:val="24"/>
        </w:rPr>
      </w:pPr>
      <w:r w:rsidRPr="00E758CE">
        <w:rPr>
          <w:rFonts w:asciiTheme="majorHAnsi" w:hAnsiTheme="majorHAnsi"/>
          <w:sz w:val="24"/>
          <w:szCs w:val="24"/>
        </w:rPr>
        <w:t xml:space="preserve">§ </w:t>
      </w:r>
      <w:r w:rsidR="00C43A28" w:rsidRPr="00E758CE">
        <w:rPr>
          <w:rFonts w:asciiTheme="majorHAnsi" w:hAnsiTheme="majorHAnsi"/>
          <w:sz w:val="24"/>
          <w:szCs w:val="24"/>
        </w:rPr>
        <w:t>8</w:t>
      </w:r>
      <w:r w:rsidRPr="00E758CE">
        <w:rPr>
          <w:rFonts w:asciiTheme="majorHAnsi" w:hAnsiTheme="majorHAnsi"/>
          <w:sz w:val="24"/>
          <w:szCs w:val="24"/>
        </w:rPr>
        <w:t>.</w:t>
      </w:r>
    </w:p>
    <w:p w14:paraId="39D0EC60" w14:textId="77777777" w:rsidR="0010595E" w:rsidRPr="00E758CE" w:rsidRDefault="0010595E" w:rsidP="00E758CE">
      <w:pPr>
        <w:pStyle w:val="Nagwek1"/>
        <w:spacing w:before="0" w:line="240" w:lineRule="auto"/>
        <w:rPr>
          <w:rFonts w:asciiTheme="majorHAnsi" w:hAnsiTheme="majorHAnsi"/>
          <w:sz w:val="24"/>
          <w:szCs w:val="24"/>
        </w:rPr>
      </w:pPr>
      <w:r w:rsidRPr="00E758CE">
        <w:rPr>
          <w:rFonts w:asciiTheme="majorHAnsi" w:hAnsiTheme="majorHAnsi"/>
          <w:sz w:val="24"/>
          <w:szCs w:val="24"/>
        </w:rPr>
        <w:t>Wypowiedzenie lub odstąpienie od Umowy</w:t>
      </w:r>
    </w:p>
    <w:p w14:paraId="3773A80E" w14:textId="508EF95D" w:rsidR="0010595E" w:rsidRPr="00E758CE" w:rsidRDefault="0010595E" w:rsidP="00E758CE">
      <w:pPr>
        <w:numPr>
          <w:ilvl w:val="0"/>
          <w:numId w:val="6"/>
        </w:numPr>
        <w:tabs>
          <w:tab w:val="left" w:pos="364"/>
        </w:tabs>
        <w:spacing w:after="0"/>
        <w:jc w:val="both"/>
        <w:rPr>
          <w:rFonts w:asciiTheme="majorHAnsi" w:hAnsiTheme="majorHAnsi" w:cstheme="minorHAnsi"/>
          <w:sz w:val="24"/>
          <w:szCs w:val="24"/>
        </w:rPr>
      </w:pPr>
      <w:r w:rsidRPr="00E758CE">
        <w:rPr>
          <w:rFonts w:asciiTheme="majorHAnsi" w:hAnsiTheme="majorHAnsi" w:cstheme="minorHAnsi"/>
          <w:sz w:val="24"/>
          <w:szCs w:val="24"/>
        </w:rPr>
        <w:t>W razie zaistnienia istotnej zmiany okoliczności powodującej, że wykonanie Umowy nie leży w</w:t>
      </w:r>
      <w:r w:rsidR="003F5770" w:rsidRPr="00E758CE">
        <w:rPr>
          <w:rFonts w:asciiTheme="majorHAnsi" w:hAnsiTheme="majorHAnsi" w:cstheme="minorHAnsi"/>
          <w:sz w:val="24"/>
          <w:szCs w:val="24"/>
        </w:rPr>
        <w:t> </w:t>
      </w:r>
      <w:r w:rsidRPr="00E758CE">
        <w:rPr>
          <w:rFonts w:asciiTheme="majorHAnsi" w:hAnsiTheme="majorHAnsi" w:cstheme="minorHAnsi"/>
          <w:sz w:val="24"/>
          <w:szCs w:val="24"/>
        </w:rPr>
        <w:t>interesie publicznym, czego nie można było przewidzieć w chwili zawarcia Umowy lub dalsze wykonywanie umowy może zagrozić istotnemu interesowi bezpieczeństwa państwa lub bezpieczeństwu publicznemu, lub powzięcia informacji o nieotrzymaniu środków budżetowych koniecznych do realizacji Umowy od dysponenta odpowiedniego stopnia lub braku środków w</w:t>
      </w:r>
      <w:r w:rsidR="003F5770" w:rsidRPr="00E758CE">
        <w:rPr>
          <w:rFonts w:asciiTheme="majorHAnsi" w:hAnsiTheme="majorHAnsi" w:cstheme="minorHAnsi"/>
          <w:sz w:val="24"/>
          <w:szCs w:val="24"/>
        </w:rPr>
        <w:t> </w:t>
      </w:r>
      <w:r w:rsidRPr="00E758CE">
        <w:rPr>
          <w:rFonts w:asciiTheme="majorHAnsi" w:hAnsiTheme="majorHAnsi" w:cstheme="minorHAnsi"/>
          <w:sz w:val="24"/>
          <w:szCs w:val="24"/>
        </w:rPr>
        <w:t>budżecie Zamawiającego, Zamawiający może odstąpić od Umowy w całości lub w części w</w:t>
      </w:r>
      <w:r w:rsidR="003F5770" w:rsidRPr="00E758CE">
        <w:rPr>
          <w:rFonts w:asciiTheme="majorHAnsi" w:hAnsiTheme="majorHAnsi" w:cstheme="minorHAnsi"/>
          <w:sz w:val="24"/>
          <w:szCs w:val="24"/>
        </w:rPr>
        <w:t> </w:t>
      </w:r>
      <w:r w:rsidRPr="00E758CE">
        <w:rPr>
          <w:rFonts w:asciiTheme="majorHAnsi" w:hAnsiTheme="majorHAnsi" w:cstheme="minorHAnsi"/>
          <w:sz w:val="24"/>
          <w:szCs w:val="24"/>
        </w:rPr>
        <w:t>terminie 30 dni od powzięcia wiadomości o tych okolicznościach. W przypadku odstąpienia od Umowy, Wykonawcy przysługiwała będzie jedynie zapłata wynagrodzenia za zrealizowaną część Umowy.</w:t>
      </w:r>
    </w:p>
    <w:p w14:paraId="6B0305A3" w14:textId="180148AB" w:rsidR="0010595E" w:rsidRPr="00E758CE" w:rsidRDefault="0010595E" w:rsidP="00E758CE">
      <w:pPr>
        <w:numPr>
          <w:ilvl w:val="0"/>
          <w:numId w:val="6"/>
        </w:numPr>
        <w:tabs>
          <w:tab w:val="left" w:pos="364"/>
        </w:tabs>
        <w:spacing w:after="0"/>
        <w:jc w:val="both"/>
        <w:rPr>
          <w:rFonts w:asciiTheme="majorHAnsi" w:hAnsiTheme="majorHAnsi" w:cstheme="minorHAnsi"/>
          <w:sz w:val="24"/>
          <w:szCs w:val="24"/>
        </w:rPr>
      </w:pPr>
      <w:r w:rsidRPr="00E758CE">
        <w:rPr>
          <w:rFonts w:asciiTheme="majorHAnsi" w:hAnsiTheme="majorHAnsi" w:cstheme="minorHAnsi"/>
          <w:sz w:val="24"/>
          <w:szCs w:val="24"/>
        </w:rPr>
        <w:t>Zamawiający ma prawo wypowiedzenia i rozwiązania Umowy ze skutkiem natychmiastowym w</w:t>
      </w:r>
      <w:r w:rsidR="003F5770" w:rsidRPr="00E758CE">
        <w:rPr>
          <w:rFonts w:asciiTheme="majorHAnsi" w:hAnsiTheme="majorHAnsi" w:cstheme="minorHAnsi"/>
          <w:sz w:val="24"/>
          <w:szCs w:val="24"/>
        </w:rPr>
        <w:t> </w:t>
      </w:r>
      <w:r w:rsidRPr="00E758CE">
        <w:rPr>
          <w:rFonts w:asciiTheme="majorHAnsi" w:hAnsiTheme="majorHAnsi" w:cstheme="minorHAnsi"/>
          <w:sz w:val="24"/>
          <w:szCs w:val="24"/>
        </w:rPr>
        <w:t>sytuacji udokumentowanego niewykonywania lub rażąco nienależytego wykonywania Umowy przez Wykonawcę z powodu okoliczności, za które odpowiedzialność ponosi Wykonawca.</w:t>
      </w:r>
    </w:p>
    <w:p w14:paraId="6DFC3546" w14:textId="2657CF8F" w:rsidR="0010595E" w:rsidRDefault="0010595E" w:rsidP="00E758CE">
      <w:pPr>
        <w:numPr>
          <w:ilvl w:val="0"/>
          <w:numId w:val="6"/>
        </w:numPr>
        <w:tabs>
          <w:tab w:val="left" w:pos="364"/>
        </w:tabs>
        <w:spacing w:after="0"/>
        <w:jc w:val="both"/>
        <w:rPr>
          <w:rFonts w:asciiTheme="majorHAnsi" w:hAnsiTheme="majorHAnsi" w:cstheme="minorHAnsi"/>
          <w:sz w:val="24"/>
          <w:szCs w:val="24"/>
        </w:rPr>
      </w:pPr>
      <w:r w:rsidRPr="00E758CE">
        <w:rPr>
          <w:rFonts w:asciiTheme="majorHAnsi" w:hAnsiTheme="majorHAnsi" w:cstheme="minorHAnsi"/>
          <w:sz w:val="24"/>
          <w:szCs w:val="24"/>
        </w:rPr>
        <w:t>Zamawiający ma prawo odstąpić od Umowy lub od jej części:</w:t>
      </w:r>
    </w:p>
    <w:p w14:paraId="534FB8BD" w14:textId="77777777" w:rsidR="00E20964" w:rsidRDefault="0010595E" w:rsidP="00E20964">
      <w:pPr>
        <w:pStyle w:val="Akapitzlist"/>
        <w:numPr>
          <w:ilvl w:val="0"/>
          <w:numId w:val="43"/>
        </w:numPr>
        <w:tabs>
          <w:tab w:val="left" w:pos="364"/>
        </w:tabs>
        <w:spacing w:after="0"/>
        <w:jc w:val="both"/>
        <w:rPr>
          <w:rFonts w:asciiTheme="majorHAnsi" w:hAnsiTheme="majorHAnsi" w:cstheme="minorHAnsi"/>
          <w:sz w:val="24"/>
          <w:szCs w:val="24"/>
        </w:rPr>
      </w:pPr>
      <w:r w:rsidRPr="00E20964">
        <w:rPr>
          <w:rFonts w:asciiTheme="majorHAnsi" w:hAnsiTheme="majorHAnsi" w:cstheme="minorHAnsi"/>
          <w:sz w:val="24"/>
          <w:szCs w:val="24"/>
        </w:rPr>
        <w:t>w przypadku niewykonywania lub rażąco nienależytego wykonywania Umowy przez Wykonawcę z powodu okoliczności, za które odpowiedzialność ponosi Wykonawca;</w:t>
      </w:r>
    </w:p>
    <w:p w14:paraId="104D9686" w14:textId="77777777" w:rsidR="00E20964" w:rsidRDefault="0010595E" w:rsidP="00E20964">
      <w:pPr>
        <w:pStyle w:val="Akapitzlist"/>
        <w:numPr>
          <w:ilvl w:val="0"/>
          <w:numId w:val="43"/>
        </w:numPr>
        <w:tabs>
          <w:tab w:val="left" w:pos="364"/>
        </w:tabs>
        <w:spacing w:after="0"/>
        <w:jc w:val="both"/>
        <w:rPr>
          <w:rFonts w:asciiTheme="majorHAnsi" w:hAnsiTheme="majorHAnsi" w:cstheme="minorHAnsi"/>
          <w:sz w:val="24"/>
          <w:szCs w:val="24"/>
        </w:rPr>
      </w:pPr>
      <w:r w:rsidRPr="00E20964">
        <w:rPr>
          <w:rFonts w:asciiTheme="majorHAnsi" w:hAnsiTheme="majorHAnsi" w:cstheme="minorHAnsi"/>
          <w:sz w:val="24"/>
          <w:szCs w:val="24"/>
        </w:rPr>
        <w:t>w przypadku, gdy Wykonawca nie przystąpił do prac lub zaniechał ich realizacji;</w:t>
      </w:r>
    </w:p>
    <w:p w14:paraId="1A02833C" w14:textId="77777777" w:rsidR="00E20964" w:rsidRDefault="0010595E" w:rsidP="00E20964">
      <w:pPr>
        <w:pStyle w:val="Akapitzlist"/>
        <w:numPr>
          <w:ilvl w:val="0"/>
          <w:numId w:val="43"/>
        </w:numPr>
        <w:tabs>
          <w:tab w:val="left" w:pos="364"/>
        </w:tabs>
        <w:spacing w:after="0"/>
        <w:jc w:val="both"/>
        <w:rPr>
          <w:rFonts w:asciiTheme="majorHAnsi" w:hAnsiTheme="majorHAnsi" w:cstheme="minorHAnsi"/>
          <w:sz w:val="24"/>
          <w:szCs w:val="24"/>
        </w:rPr>
      </w:pPr>
      <w:r w:rsidRPr="00E20964">
        <w:rPr>
          <w:rFonts w:asciiTheme="majorHAnsi" w:hAnsiTheme="majorHAnsi" w:cstheme="minorHAnsi"/>
          <w:sz w:val="24"/>
          <w:szCs w:val="24"/>
        </w:rPr>
        <w:t xml:space="preserve">w przypadku niedotrzymania, z przyczyn leżących po stronie Wykonawcy, terminów realizacji </w:t>
      </w:r>
      <w:r w:rsidR="002B4FA3" w:rsidRPr="00E20964">
        <w:rPr>
          <w:rFonts w:asciiTheme="majorHAnsi" w:hAnsiTheme="majorHAnsi" w:cstheme="minorHAnsi"/>
          <w:sz w:val="24"/>
          <w:szCs w:val="24"/>
        </w:rPr>
        <w:t>wyszczególnonych w Harmonogramie</w:t>
      </w:r>
      <w:r w:rsidRPr="00E20964">
        <w:rPr>
          <w:rFonts w:asciiTheme="majorHAnsi" w:hAnsiTheme="majorHAnsi" w:cstheme="minorHAnsi"/>
          <w:sz w:val="24"/>
          <w:szCs w:val="24"/>
        </w:rPr>
        <w:t xml:space="preserve"> </w:t>
      </w:r>
      <w:r w:rsidR="002B4FA3" w:rsidRPr="00E20964">
        <w:rPr>
          <w:rFonts w:asciiTheme="majorHAnsi" w:hAnsiTheme="majorHAnsi" w:cstheme="minorHAnsi"/>
          <w:sz w:val="24"/>
          <w:szCs w:val="24"/>
        </w:rPr>
        <w:t>o którym mowa</w:t>
      </w:r>
      <w:r w:rsidRPr="00E20964">
        <w:rPr>
          <w:rFonts w:asciiTheme="majorHAnsi" w:hAnsiTheme="majorHAnsi" w:cstheme="minorHAnsi"/>
          <w:sz w:val="24"/>
          <w:szCs w:val="24"/>
        </w:rPr>
        <w:t xml:space="preserve"> w </w:t>
      </w:r>
      <w:r w:rsidRPr="00E20964">
        <w:rPr>
          <w:rFonts w:asciiTheme="majorHAnsi" w:hAnsiTheme="majorHAnsi" w:cstheme="minorHAnsi"/>
          <w:color w:val="0000CC"/>
          <w:sz w:val="24"/>
          <w:szCs w:val="24"/>
        </w:rPr>
        <w:t xml:space="preserve">§ </w:t>
      </w:r>
      <w:r w:rsidR="002B4FA3" w:rsidRPr="00E20964">
        <w:rPr>
          <w:rFonts w:asciiTheme="majorHAnsi" w:hAnsiTheme="majorHAnsi" w:cstheme="minorHAnsi"/>
          <w:color w:val="0000CC"/>
          <w:sz w:val="24"/>
          <w:szCs w:val="24"/>
        </w:rPr>
        <w:t>1</w:t>
      </w:r>
      <w:r w:rsidRPr="00E20964">
        <w:rPr>
          <w:rFonts w:asciiTheme="majorHAnsi" w:hAnsiTheme="majorHAnsi" w:cstheme="minorHAnsi"/>
          <w:color w:val="0000CC"/>
          <w:sz w:val="24"/>
          <w:szCs w:val="24"/>
        </w:rPr>
        <w:t xml:space="preserve"> ust. </w:t>
      </w:r>
      <w:r w:rsidR="002B4FA3" w:rsidRPr="00E20964">
        <w:rPr>
          <w:rFonts w:asciiTheme="majorHAnsi" w:hAnsiTheme="majorHAnsi" w:cstheme="minorHAnsi"/>
          <w:color w:val="0000CC"/>
          <w:sz w:val="24"/>
          <w:szCs w:val="24"/>
        </w:rPr>
        <w:t>4</w:t>
      </w:r>
      <w:r w:rsidR="00DC3578" w:rsidRPr="00E20964">
        <w:rPr>
          <w:rFonts w:asciiTheme="majorHAnsi" w:hAnsiTheme="majorHAnsi" w:cstheme="minorHAnsi"/>
          <w:sz w:val="24"/>
          <w:szCs w:val="24"/>
        </w:rPr>
        <w:t xml:space="preserve"> </w:t>
      </w:r>
      <w:r w:rsidRPr="00E20964">
        <w:rPr>
          <w:rFonts w:asciiTheme="majorHAnsi" w:hAnsiTheme="majorHAnsi" w:cstheme="minorHAnsi"/>
          <w:sz w:val="24"/>
          <w:szCs w:val="24"/>
        </w:rPr>
        <w:t>Umowy o więcej niż 15 Dni Roboczych;</w:t>
      </w:r>
    </w:p>
    <w:p w14:paraId="3C2F4800" w14:textId="59FEAB67" w:rsidR="0010595E" w:rsidRPr="00E20964" w:rsidRDefault="0010595E" w:rsidP="00E20964">
      <w:pPr>
        <w:pStyle w:val="Akapitzlist"/>
        <w:numPr>
          <w:ilvl w:val="0"/>
          <w:numId w:val="43"/>
        </w:numPr>
        <w:tabs>
          <w:tab w:val="left" w:pos="364"/>
        </w:tabs>
        <w:spacing w:after="0"/>
        <w:jc w:val="both"/>
        <w:rPr>
          <w:rFonts w:asciiTheme="majorHAnsi" w:hAnsiTheme="majorHAnsi" w:cstheme="minorHAnsi"/>
          <w:sz w:val="24"/>
          <w:szCs w:val="24"/>
        </w:rPr>
      </w:pPr>
      <w:r w:rsidRPr="00E20964">
        <w:rPr>
          <w:rFonts w:asciiTheme="majorHAnsi" w:hAnsiTheme="majorHAnsi" w:cstheme="minorHAnsi"/>
          <w:sz w:val="24"/>
          <w:szCs w:val="24"/>
        </w:rPr>
        <w:t xml:space="preserve">w przypadku, gdy Wykonawca wykonuje poszczególny </w:t>
      </w:r>
      <w:r w:rsidR="00E758CE" w:rsidRPr="00E20964">
        <w:rPr>
          <w:rFonts w:asciiTheme="majorHAnsi" w:hAnsiTheme="majorHAnsi" w:cstheme="minorHAnsi"/>
          <w:sz w:val="24"/>
          <w:szCs w:val="24"/>
        </w:rPr>
        <w:t>punkt Harmonogramu</w:t>
      </w:r>
      <w:r w:rsidRPr="00E20964">
        <w:rPr>
          <w:rFonts w:asciiTheme="majorHAnsi" w:hAnsiTheme="majorHAnsi" w:cstheme="minorHAnsi"/>
          <w:sz w:val="24"/>
          <w:szCs w:val="24"/>
        </w:rPr>
        <w:t xml:space="preserve"> w sposób wadliwy lub sprzeczny z</w:t>
      </w:r>
      <w:r w:rsidR="003F5770" w:rsidRPr="00E20964">
        <w:rPr>
          <w:rFonts w:asciiTheme="majorHAnsi" w:hAnsiTheme="majorHAnsi" w:cstheme="minorHAnsi"/>
          <w:sz w:val="24"/>
          <w:szCs w:val="24"/>
        </w:rPr>
        <w:t> </w:t>
      </w:r>
      <w:r w:rsidRPr="00E20964">
        <w:rPr>
          <w:rFonts w:asciiTheme="majorHAnsi" w:hAnsiTheme="majorHAnsi" w:cstheme="minorHAnsi"/>
          <w:sz w:val="24"/>
          <w:szCs w:val="24"/>
        </w:rPr>
        <w:t>Umową, Zamawiający może wezwać go do zmiany sposobu wykonywania i wyznaczyć mu w</w:t>
      </w:r>
      <w:r w:rsidR="003F5770" w:rsidRPr="00E20964">
        <w:rPr>
          <w:rFonts w:asciiTheme="majorHAnsi" w:hAnsiTheme="majorHAnsi" w:cstheme="minorHAnsi"/>
          <w:sz w:val="24"/>
          <w:szCs w:val="24"/>
        </w:rPr>
        <w:t> </w:t>
      </w:r>
      <w:r w:rsidRPr="00E20964">
        <w:rPr>
          <w:rFonts w:asciiTheme="majorHAnsi" w:hAnsiTheme="majorHAnsi" w:cstheme="minorHAnsi"/>
          <w:sz w:val="24"/>
          <w:szCs w:val="24"/>
        </w:rPr>
        <w:t>tym celu odpowiedni termin. Po bezskutecznym upływie wyznaczonego terminu Zamawiający może od Umowy lub jej części odstąpić lub powierzyć poprawienie lub dalsze wykonanie przedmiotu Umowy lub jej części na koszt i ryzyko Wykonawcy.</w:t>
      </w:r>
    </w:p>
    <w:p w14:paraId="3832E854" w14:textId="0F2043F0" w:rsidR="0010595E" w:rsidRPr="00E758CE" w:rsidRDefault="0010595E" w:rsidP="00E758CE">
      <w:pPr>
        <w:numPr>
          <w:ilvl w:val="0"/>
          <w:numId w:val="6"/>
        </w:numPr>
        <w:tabs>
          <w:tab w:val="left" w:pos="364"/>
        </w:tabs>
        <w:spacing w:after="0"/>
        <w:jc w:val="both"/>
        <w:rPr>
          <w:rFonts w:asciiTheme="majorHAnsi" w:hAnsiTheme="majorHAnsi" w:cstheme="minorHAnsi"/>
          <w:sz w:val="24"/>
          <w:szCs w:val="24"/>
        </w:rPr>
      </w:pPr>
      <w:r w:rsidRPr="00E758CE">
        <w:rPr>
          <w:rFonts w:asciiTheme="majorHAnsi" w:hAnsiTheme="majorHAnsi" w:cstheme="minorHAnsi"/>
          <w:sz w:val="24"/>
          <w:szCs w:val="24"/>
        </w:rPr>
        <w:lastRenderedPageBreak/>
        <w:t>Każda ze Stron ma możliwość wypowiedzenia Umowy ze skutkiem natychmiastowym w wypadku</w:t>
      </w:r>
      <w:r w:rsidR="001B3A28">
        <w:rPr>
          <w:rFonts w:asciiTheme="majorHAnsi" w:hAnsiTheme="majorHAnsi" w:cstheme="minorHAnsi"/>
          <w:sz w:val="24"/>
          <w:szCs w:val="24"/>
        </w:rPr>
        <w:t xml:space="preserve"> </w:t>
      </w:r>
      <w:r w:rsidRPr="00E758CE">
        <w:rPr>
          <w:rFonts w:asciiTheme="majorHAnsi" w:hAnsiTheme="majorHAnsi" w:cstheme="minorHAnsi"/>
          <w:sz w:val="24"/>
          <w:szCs w:val="24"/>
        </w:rPr>
        <w:t>zaistnienia przeszkód wynikających z siły wyższej uniemożliwiających realizację Umowy. Przez siłę wyższą należy rozumieć zdarzenie nadzwyczajne, zewnętrzne, niemożliwe do przewidzenia i</w:t>
      </w:r>
      <w:r w:rsidR="003F5770" w:rsidRPr="00E758CE">
        <w:rPr>
          <w:rFonts w:asciiTheme="majorHAnsi" w:hAnsiTheme="majorHAnsi" w:cstheme="minorHAnsi"/>
          <w:sz w:val="24"/>
          <w:szCs w:val="24"/>
        </w:rPr>
        <w:t> </w:t>
      </w:r>
      <w:r w:rsidRPr="00E758CE">
        <w:rPr>
          <w:rFonts w:asciiTheme="majorHAnsi" w:hAnsiTheme="majorHAnsi" w:cstheme="minorHAnsi"/>
          <w:sz w:val="24"/>
          <w:szCs w:val="24"/>
        </w:rPr>
        <w:t>przeciwdziałania, którego wystąpienie jest niezależne od Stron, a które uniemożliwia wykonanie zobowiązań wynikających z Umowy.</w:t>
      </w:r>
    </w:p>
    <w:p w14:paraId="1407C326" w14:textId="65557FBF" w:rsidR="0010595E" w:rsidRPr="00E758CE" w:rsidRDefault="0010595E" w:rsidP="00E758CE">
      <w:pPr>
        <w:numPr>
          <w:ilvl w:val="0"/>
          <w:numId w:val="6"/>
        </w:numPr>
        <w:tabs>
          <w:tab w:val="left" w:pos="364"/>
        </w:tabs>
        <w:spacing w:after="0"/>
        <w:jc w:val="both"/>
        <w:rPr>
          <w:rFonts w:asciiTheme="majorHAnsi" w:hAnsiTheme="majorHAnsi" w:cstheme="minorHAnsi"/>
          <w:sz w:val="24"/>
          <w:szCs w:val="24"/>
        </w:rPr>
      </w:pPr>
      <w:r w:rsidRPr="00E758CE">
        <w:rPr>
          <w:rFonts w:asciiTheme="majorHAnsi" w:hAnsiTheme="majorHAnsi" w:cstheme="minorHAnsi"/>
          <w:sz w:val="24"/>
          <w:szCs w:val="24"/>
        </w:rPr>
        <w:t>Zamawiający może od umowy odstąpić częściowo lub w całości z przyczyn leżących po stronie Wykonawcy, w terminie 30 dni od dnia powzięcia wiadomości o przyczynach uzasadniających odstąpienie, jednak nie później niż w terminie 30 dni liczonych od upływu terminu, o którym mowa w</w:t>
      </w:r>
      <w:r w:rsidR="00DC3578" w:rsidRPr="00E758CE">
        <w:rPr>
          <w:rFonts w:asciiTheme="majorHAnsi" w:hAnsiTheme="majorHAnsi" w:cstheme="minorHAnsi"/>
          <w:sz w:val="24"/>
          <w:szCs w:val="24"/>
        </w:rPr>
        <w:t> </w:t>
      </w:r>
      <w:r w:rsidRPr="00E758CE">
        <w:rPr>
          <w:rFonts w:asciiTheme="majorHAnsi" w:hAnsiTheme="majorHAnsi" w:cstheme="minorHAnsi"/>
          <w:color w:val="0000CC"/>
          <w:sz w:val="24"/>
          <w:szCs w:val="24"/>
        </w:rPr>
        <w:t xml:space="preserve">§ </w:t>
      </w:r>
      <w:r w:rsidR="00E758CE" w:rsidRPr="00E758CE">
        <w:rPr>
          <w:rFonts w:asciiTheme="majorHAnsi" w:hAnsiTheme="majorHAnsi" w:cstheme="minorHAnsi"/>
          <w:color w:val="0000CC"/>
          <w:sz w:val="24"/>
          <w:szCs w:val="24"/>
        </w:rPr>
        <w:t>1</w:t>
      </w:r>
      <w:r w:rsidRPr="00E758CE">
        <w:rPr>
          <w:rFonts w:asciiTheme="majorHAnsi" w:hAnsiTheme="majorHAnsi" w:cstheme="minorHAnsi"/>
          <w:color w:val="0000CC"/>
          <w:sz w:val="24"/>
          <w:szCs w:val="24"/>
        </w:rPr>
        <w:t xml:space="preserve"> ust. </w:t>
      </w:r>
      <w:r w:rsidR="00E758CE" w:rsidRPr="00E758CE">
        <w:rPr>
          <w:rFonts w:asciiTheme="majorHAnsi" w:hAnsiTheme="majorHAnsi" w:cstheme="minorHAnsi"/>
          <w:color w:val="0000CC"/>
          <w:sz w:val="24"/>
          <w:szCs w:val="24"/>
        </w:rPr>
        <w:t>4</w:t>
      </w:r>
      <w:r w:rsidR="00DC3578" w:rsidRPr="00E758CE">
        <w:rPr>
          <w:rFonts w:asciiTheme="majorHAnsi" w:hAnsiTheme="majorHAnsi" w:cstheme="minorHAnsi"/>
          <w:color w:val="0000CC"/>
          <w:sz w:val="24"/>
          <w:szCs w:val="24"/>
        </w:rPr>
        <w:t xml:space="preserve"> </w:t>
      </w:r>
      <w:r w:rsidRPr="00E758CE">
        <w:rPr>
          <w:rFonts w:asciiTheme="majorHAnsi" w:hAnsiTheme="majorHAnsi" w:cstheme="minorHAnsi"/>
          <w:color w:val="0000CC"/>
          <w:sz w:val="24"/>
          <w:szCs w:val="24"/>
        </w:rPr>
        <w:t>Umowy</w:t>
      </w:r>
      <w:r w:rsidRPr="00E758CE">
        <w:rPr>
          <w:rFonts w:asciiTheme="majorHAnsi" w:hAnsiTheme="majorHAnsi" w:cstheme="minorHAnsi"/>
          <w:sz w:val="24"/>
          <w:szCs w:val="24"/>
        </w:rPr>
        <w:t>.</w:t>
      </w:r>
    </w:p>
    <w:p w14:paraId="08D63A1C" w14:textId="77777777" w:rsidR="0010595E" w:rsidRPr="00E758CE" w:rsidRDefault="0010595E" w:rsidP="00E758CE">
      <w:pPr>
        <w:numPr>
          <w:ilvl w:val="0"/>
          <w:numId w:val="6"/>
        </w:numPr>
        <w:tabs>
          <w:tab w:val="left" w:pos="364"/>
        </w:tabs>
        <w:spacing w:after="0"/>
        <w:jc w:val="both"/>
        <w:rPr>
          <w:rFonts w:asciiTheme="majorHAnsi" w:hAnsiTheme="majorHAnsi" w:cstheme="minorHAnsi"/>
          <w:sz w:val="24"/>
          <w:szCs w:val="24"/>
        </w:rPr>
      </w:pPr>
      <w:r w:rsidRPr="00E758CE">
        <w:rPr>
          <w:rFonts w:asciiTheme="majorHAnsi" w:hAnsiTheme="majorHAnsi" w:cstheme="minorHAnsi"/>
          <w:sz w:val="24"/>
          <w:szCs w:val="24"/>
        </w:rPr>
        <w:t>W przypadku odstąpienia od Umowy Wykonawcy będzie przysługiwało wynagrodzenie jedynie za zrealizowaną i odebraną przez Zamawiającego na podstawie Protokołu Odbioru część Umowy.</w:t>
      </w:r>
    </w:p>
    <w:p w14:paraId="1D800B95" w14:textId="77777777" w:rsidR="0010595E" w:rsidRPr="00E758CE" w:rsidRDefault="0010595E" w:rsidP="00E758CE">
      <w:pPr>
        <w:numPr>
          <w:ilvl w:val="0"/>
          <w:numId w:val="6"/>
        </w:numPr>
        <w:tabs>
          <w:tab w:val="left" w:pos="364"/>
        </w:tabs>
        <w:spacing w:after="0"/>
        <w:jc w:val="both"/>
        <w:rPr>
          <w:rFonts w:asciiTheme="majorHAnsi" w:hAnsiTheme="majorHAnsi" w:cstheme="minorHAnsi"/>
          <w:sz w:val="24"/>
          <w:szCs w:val="24"/>
        </w:rPr>
      </w:pPr>
      <w:r w:rsidRPr="00E758CE">
        <w:rPr>
          <w:rFonts w:asciiTheme="majorHAnsi" w:hAnsiTheme="majorHAnsi" w:cstheme="minorHAnsi"/>
          <w:sz w:val="24"/>
          <w:szCs w:val="24"/>
        </w:rPr>
        <w:t>Odstąpienie wymaga formy pisemnej pod rygorem nieważności.</w:t>
      </w:r>
    </w:p>
    <w:p w14:paraId="54490A93" w14:textId="2E883043" w:rsidR="0010595E" w:rsidRPr="00E758CE" w:rsidRDefault="0010595E" w:rsidP="00E758CE">
      <w:pPr>
        <w:numPr>
          <w:ilvl w:val="0"/>
          <w:numId w:val="6"/>
        </w:numPr>
        <w:tabs>
          <w:tab w:val="left" w:pos="364"/>
        </w:tabs>
        <w:spacing w:after="0"/>
        <w:jc w:val="both"/>
        <w:rPr>
          <w:rFonts w:asciiTheme="majorHAnsi" w:hAnsiTheme="majorHAnsi" w:cstheme="minorHAnsi"/>
          <w:sz w:val="24"/>
          <w:szCs w:val="24"/>
        </w:rPr>
      </w:pPr>
      <w:bookmarkStart w:id="18" w:name="page17"/>
      <w:bookmarkEnd w:id="18"/>
      <w:r w:rsidRPr="00E758CE">
        <w:rPr>
          <w:rFonts w:asciiTheme="majorHAnsi" w:hAnsiTheme="majorHAnsi" w:cstheme="minorHAnsi"/>
          <w:sz w:val="24"/>
          <w:szCs w:val="24"/>
        </w:rPr>
        <w:t>Postanowienia powyższe nie ograniczają prawa Zamawiającego do odstąpienia od Umowy w</w:t>
      </w:r>
      <w:r w:rsidR="003F5770" w:rsidRPr="00E758CE">
        <w:rPr>
          <w:rFonts w:asciiTheme="majorHAnsi" w:hAnsiTheme="majorHAnsi" w:cstheme="minorHAnsi"/>
          <w:sz w:val="24"/>
          <w:szCs w:val="24"/>
        </w:rPr>
        <w:t> </w:t>
      </w:r>
      <w:r w:rsidRPr="00E758CE">
        <w:rPr>
          <w:rFonts w:asciiTheme="majorHAnsi" w:hAnsiTheme="majorHAnsi" w:cstheme="minorHAnsi"/>
          <w:sz w:val="24"/>
          <w:szCs w:val="24"/>
        </w:rPr>
        <w:t>przypadkach wskazanych w przepisach obowiązującego prawa.</w:t>
      </w:r>
    </w:p>
    <w:p w14:paraId="39B0589A" w14:textId="77777777" w:rsidR="00E758CE" w:rsidRPr="000B288B" w:rsidRDefault="00E758CE" w:rsidP="00E758CE">
      <w:pPr>
        <w:tabs>
          <w:tab w:val="left" w:pos="364"/>
        </w:tabs>
        <w:spacing w:after="0" w:line="276" w:lineRule="auto"/>
        <w:ind w:left="360"/>
        <w:jc w:val="both"/>
        <w:rPr>
          <w:rFonts w:asciiTheme="minorHAnsi" w:hAnsiTheme="minorHAnsi" w:cstheme="minorHAnsi"/>
        </w:rPr>
      </w:pPr>
    </w:p>
    <w:p w14:paraId="35ECA1E2" w14:textId="28C7C3C0" w:rsidR="00730E37" w:rsidRPr="00AC38F2" w:rsidRDefault="00730E37" w:rsidP="00AC38F2">
      <w:pPr>
        <w:spacing w:after="0"/>
        <w:jc w:val="center"/>
        <w:rPr>
          <w:rFonts w:asciiTheme="majorHAnsi" w:hAnsiTheme="majorHAnsi" w:cstheme="minorHAnsi"/>
          <w:b/>
          <w:sz w:val="24"/>
          <w:szCs w:val="24"/>
        </w:rPr>
      </w:pPr>
      <w:r w:rsidRPr="00AC38F2">
        <w:rPr>
          <w:rFonts w:asciiTheme="majorHAnsi" w:hAnsiTheme="majorHAnsi" w:cstheme="minorHAnsi"/>
          <w:b/>
          <w:sz w:val="24"/>
          <w:szCs w:val="24"/>
        </w:rPr>
        <w:t xml:space="preserve">§ </w:t>
      </w:r>
      <w:r w:rsidR="00E758CE" w:rsidRPr="00AC38F2">
        <w:rPr>
          <w:rFonts w:asciiTheme="majorHAnsi" w:hAnsiTheme="majorHAnsi" w:cstheme="minorHAnsi"/>
          <w:b/>
          <w:sz w:val="24"/>
          <w:szCs w:val="24"/>
        </w:rPr>
        <w:t>9</w:t>
      </w:r>
      <w:r w:rsidRPr="00AC38F2">
        <w:rPr>
          <w:rFonts w:asciiTheme="majorHAnsi" w:hAnsiTheme="majorHAnsi" w:cstheme="minorHAnsi"/>
          <w:b/>
          <w:sz w:val="24"/>
          <w:szCs w:val="24"/>
        </w:rPr>
        <w:t>.</w:t>
      </w:r>
    </w:p>
    <w:p w14:paraId="520B328B" w14:textId="77777777" w:rsidR="00730E37" w:rsidRPr="00AC38F2" w:rsidRDefault="00730E37" w:rsidP="00AC38F2">
      <w:pPr>
        <w:spacing w:after="0"/>
        <w:jc w:val="center"/>
        <w:rPr>
          <w:rFonts w:asciiTheme="majorHAnsi" w:hAnsiTheme="majorHAnsi" w:cstheme="minorHAnsi"/>
          <w:b/>
          <w:sz w:val="24"/>
          <w:szCs w:val="24"/>
        </w:rPr>
      </w:pPr>
      <w:r w:rsidRPr="00AC38F2">
        <w:rPr>
          <w:rFonts w:asciiTheme="majorHAnsi" w:hAnsiTheme="majorHAnsi" w:cstheme="minorHAnsi"/>
          <w:b/>
          <w:sz w:val="24"/>
          <w:szCs w:val="24"/>
        </w:rPr>
        <w:t>Podwykonawstwo</w:t>
      </w:r>
    </w:p>
    <w:p w14:paraId="129ED75D"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 xml:space="preserve">Wykonawca jest uprawniony do powierzenia wykonania części prac opisanych Umową Podwykonawcom zgodnie z ofertą Wykonawcy, z zastrzeżeniem poniższych postanowień. </w:t>
      </w:r>
    </w:p>
    <w:p w14:paraId="72B8CE98" w14:textId="2160EAE9"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Wykonawca wykona Umowę przy udziale następujących Podwykonawców: ___________</w:t>
      </w:r>
      <w:r w:rsidR="00E758CE" w:rsidRPr="00AC38F2">
        <w:rPr>
          <w:rFonts w:asciiTheme="majorHAnsi" w:hAnsiTheme="majorHAnsi" w:cstheme="minorHAnsi"/>
          <w:color w:val="000000"/>
          <w:sz w:val="24"/>
          <w:szCs w:val="24"/>
        </w:rPr>
        <w:t>.</w:t>
      </w:r>
    </w:p>
    <w:p w14:paraId="36DA85D2" w14:textId="7FD0C411"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Wykonawca zobowiązany jest do poinformowania Zamawiającego w formie pisemnej lub elektronicznej pod rygorem nieważności o każdej zmianie danych dotyczących Podwykonawców, jak również o ewentualnych nowych Podwykonawcach, którym zamierza powierzyć prace w ramach realizacji Umowy.</w:t>
      </w:r>
    </w:p>
    <w:p w14:paraId="784C92A4"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 xml:space="preserve">Informacja o zmianie danych dotyczących Podwykonawców powinna zostać przekazana Zamawiającemu w terminie 1 Dnia Roboczego od daty zmiany danych, w celu zachowania niezakłóconej współpracy. </w:t>
      </w:r>
    </w:p>
    <w:p w14:paraId="2CA2971D"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 xml:space="preserve">Informacja o zamiarze powierzenia prac nowemu Podwykonawcy powinna zostać przekazana Zamawiającemu nie później niż na 2 Dni Robocze przed planowanym powierzeniem mu realizacji prac. </w:t>
      </w:r>
    </w:p>
    <w:p w14:paraId="748BFEFC"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Wykonawca zapewnia, że Podwykonawcy, z których prac będzie korzystał w trakcie wykonywania Umowy, będą podmiotami profesjonalnie świadczącymi zlecone im przez Wykonawcę prace oraz posiadającymi wszelkie niezbędne kwalifikacje do wykonywania zleconych im przez Wykonawcę prac.</w:t>
      </w:r>
    </w:p>
    <w:p w14:paraId="39C20661"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Korzystając w ramach wykonywania Umowy z prac Podwykonawców, Wykonawca zobowiązany jest nałożyć na takiego Podwykonawcę obowiązek przestrzegania wszelkich zasad, reguł i zobowiązań określonych w Umowie, w zakresie, w jakim odnosić się one będą do zakresu prac danego Podwykonawcy.</w:t>
      </w:r>
    </w:p>
    <w:p w14:paraId="637B8264"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Wykonawca zobowiązuje się, że zapewni, iż Podwykonawcy, którym Wykonawca powierzy wykonanie prac w ramach Usług, będą przestrzegali zasad i przepisów dotyczących bezpieczeństwa informacji obowiązujących u Zamawiającego oraz innych zasad związanych z wykonaniem wszelkich czynności i w związku z dostępem do infrastruktury lub wszelkich innych systemów, bądź też baz danych Zamawiającego.</w:t>
      </w:r>
    </w:p>
    <w:p w14:paraId="1446174A"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lastRenderedPageBreak/>
        <w:t>Wykonawca, w każdym przypadku skorzystania z prac Podwykonawcy, ponosi pełną odpowiedzialność za wykonywanie zobowiązań przez Podwykonawcę jak za działania i zaniechania własne.</w:t>
      </w:r>
    </w:p>
    <w:p w14:paraId="5FF82701"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Wykonawca pozostaje gwarantem wykonywania i przestrzegania przez Podwykonawców wszelkich zasad, reguł i zobowiązań określonych w Umowie.</w:t>
      </w:r>
    </w:p>
    <w:p w14:paraId="4DFD493F"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w:t>
      </w:r>
    </w:p>
    <w:p w14:paraId="08EFE7B5" w14:textId="4C7D5A2E"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Jeżeli Wykonawca rezygnuje z posługiwania się Podwykonawcą, na zasoby którego powoływał się w toku postępowania poprzedzającego zawarcie Umowy, zobowiązany jest do wykazania Zamawiającemu, że Wykonawca samodzielnie (lub z pomocą innego Podwykonawcy) spełnia warunki udziału w postępowani</w:t>
      </w:r>
      <w:bookmarkStart w:id="19" w:name="_GoBack"/>
      <w:bookmarkEnd w:id="19"/>
      <w:r w:rsidRPr="00AC38F2">
        <w:rPr>
          <w:rFonts w:asciiTheme="majorHAnsi" w:hAnsiTheme="majorHAnsi" w:cstheme="minorHAnsi"/>
          <w:color w:val="000000"/>
          <w:sz w:val="24"/>
          <w:szCs w:val="24"/>
        </w:rPr>
        <w:t xml:space="preserve">u w stopniu nie mniejszym, niż odpowiednio: wymagania </w:t>
      </w:r>
      <w:r w:rsidR="00B918F5">
        <w:rPr>
          <w:rFonts w:asciiTheme="majorHAnsi" w:hAnsiTheme="majorHAnsi" w:cstheme="minorHAnsi"/>
          <w:color w:val="000000"/>
          <w:sz w:val="24"/>
          <w:szCs w:val="24"/>
        </w:rPr>
        <w:t xml:space="preserve">dokumentacji postępowania oraz </w:t>
      </w:r>
      <w:r w:rsidRPr="00AC38F2">
        <w:rPr>
          <w:rFonts w:asciiTheme="majorHAnsi" w:hAnsiTheme="majorHAnsi" w:cstheme="minorHAnsi"/>
          <w:color w:val="000000"/>
          <w:sz w:val="24"/>
          <w:szCs w:val="24"/>
        </w:rPr>
        <w:t>w odniesieniu do warunków udziału w postępowaniu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lub kryteriów.</w:t>
      </w:r>
    </w:p>
    <w:p w14:paraId="7698BADB"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Korzystanie z prac Podwykonawców niezgodnie z postanowieniami niniejszego Paragrafu Umowy traktowane będzie jako istotne naruszenie warunków Umowy oraz ważny powód wypowiedzenia Umowy. Za działania lub zaniechania jakichkolwiek podmiotów, które uczestniczyły w realizacji Umowy, w szczególności Personelu Wykonawcy oraz Podwykonawców, Wykonawca odpowiada jak za własne.</w:t>
      </w:r>
    </w:p>
    <w:p w14:paraId="5C4554EC" w14:textId="1C8A9E11"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Od udziału w wykonaniu Umowy wyłączony jest Personel Wykonawcy lub Podwykonawcy, w</w:t>
      </w:r>
      <w:r w:rsidR="00BB7AB0">
        <w:rPr>
          <w:rFonts w:asciiTheme="majorHAnsi" w:hAnsiTheme="majorHAnsi" w:cstheme="minorHAnsi"/>
          <w:color w:val="000000"/>
          <w:sz w:val="24"/>
          <w:szCs w:val="24"/>
        </w:rPr>
        <w:t xml:space="preserve"> </w:t>
      </w:r>
      <w:r w:rsidR="00BB7AB0" w:rsidRPr="00AC38F2">
        <w:rPr>
          <w:rFonts w:asciiTheme="majorHAnsi" w:hAnsiTheme="majorHAnsi" w:cstheme="minorHAnsi"/>
          <w:color w:val="000000"/>
          <w:sz w:val="24"/>
          <w:szCs w:val="24"/>
        </w:rPr>
        <w:t>stosunku,</w:t>
      </w:r>
      <w:r w:rsidRPr="00AC38F2">
        <w:rPr>
          <w:rFonts w:asciiTheme="majorHAnsi" w:hAnsiTheme="majorHAnsi" w:cstheme="minorHAnsi"/>
          <w:color w:val="000000"/>
          <w:sz w:val="24"/>
          <w:szCs w:val="24"/>
        </w:rPr>
        <w:t xml:space="preserve"> do którego występuje konflikt interesów.</w:t>
      </w:r>
    </w:p>
    <w:p w14:paraId="6AD7DB31"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Wykonawca zobowiązany jest pisemnie powiadomić Zamawiającego o wystąpieniu lub możliwości wystąpienia potencjalnego konfliktu interesów. W przypadku powzięcia informacji o wystąpieniu lub możliwości wystąpienia potencjalnego konfliktu interesów Zamawiający występuje do Wykonawcy o przedstawienie stosownych wyjaśnień. W przypadku stwierdzenia konfliktu interesów Zamawiający zobowiązuje Wykonawcę do niezwłocznego wyłączenia z realizacji Umowy osób lub podmiotów, w stosunku do których występuje ww. konflikt interesów.</w:t>
      </w:r>
    </w:p>
    <w:p w14:paraId="7600D17F" w14:textId="77777777"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Niewykonanie lub nienależyte wykonanie przez Podwykonawcę przedmiotu Umowy upoważnia Zamawiającego do żądania od Wykonawcy natychmiastowego odsunięcia Podwykonawcy od realizacji Umowy.</w:t>
      </w:r>
    </w:p>
    <w:p w14:paraId="1871E828" w14:textId="22A9A2A2" w:rsidR="00730E37" w:rsidRPr="00AC38F2"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 xml:space="preserve">Wykonawca, którego wynagrodzenie zostało zmienione zgodnie z </w:t>
      </w:r>
      <w:r w:rsidRPr="00AC38F2">
        <w:rPr>
          <w:rFonts w:asciiTheme="majorHAnsi" w:hAnsiTheme="majorHAnsi" w:cstheme="minorHAnsi"/>
          <w:color w:val="0000CC"/>
          <w:sz w:val="24"/>
          <w:szCs w:val="24"/>
        </w:rPr>
        <w:t xml:space="preserve">§ </w:t>
      </w:r>
      <w:r w:rsidR="00E758CE" w:rsidRPr="00AC38F2">
        <w:rPr>
          <w:rFonts w:asciiTheme="majorHAnsi" w:hAnsiTheme="majorHAnsi" w:cstheme="minorHAnsi"/>
          <w:color w:val="0000CC"/>
          <w:sz w:val="24"/>
          <w:szCs w:val="24"/>
        </w:rPr>
        <w:t>7</w:t>
      </w:r>
      <w:r w:rsidR="00DC3578" w:rsidRPr="00AC38F2">
        <w:rPr>
          <w:rFonts w:asciiTheme="majorHAnsi" w:hAnsiTheme="majorHAnsi" w:cstheme="minorHAnsi"/>
          <w:color w:val="0000CC"/>
          <w:sz w:val="24"/>
          <w:szCs w:val="24"/>
        </w:rPr>
        <w:t xml:space="preserve"> </w:t>
      </w:r>
      <w:r w:rsidRPr="00AC38F2">
        <w:rPr>
          <w:rFonts w:asciiTheme="majorHAnsi" w:hAnsiTheme="majorHAnsi" w:cstheme="minorHAnsi"/>
          <w:color w:val="0000CC"/>
          <w:sz w:val="24"/>
          <w:szCs w:val="24"/>
        </w:rPr>
        <w:t xml:space="preserve">ust. 1 pkt </w:t>
      </w:r>
      <w:r w:rsidR="00DC3578" w:rsidRPr="00AC38F2">
        <w:rPr>
          <w:rFonts w:asciiTheme="majorHAnsi" w:hAnsiTheme="majorHAnsi" w:cstheme="minorHAnsi"/>
          <w:color w:val="0000CC"/>
          <w:sz w:val="24"/>
          <w:szCs w:val="24"/>
        </w:rPr>
        <w:t>1.1.</w:t>
      </w:r>
      <w:r w:rsidRPr="00AC38F2">
        <w:rPr>
          <w:rFonts w:asciiTheme="majorHAnsi" w:hAnsiTheme="majorHAnsi" w:cstheme="minorHAnsi"/>
          <w:color w:val="0000CC"/>
          <w:sz w:val="24"/>
          <w:szCs w:val="24"/>
        </w:rPr>
        <w:t xml:space="preserve"> lit. a.-e.</w:t>
      </w:r>
      <w:r w:rsidRPr="00AC38F2">
        <w:rPr>
          <w:rFonts w:asciiTheme="majorHAnsi" w:hAnsiTheme="majorHAnsi" w:cstheme="minorHAnsi"/>
          <w:color w:val="000000"/>
          <w:sz w:val="24"/>
          <w:szCs w:val="24"/>
        </w:rPr>
        <w:t xml:space="preserve">, zobowiązany jest do zmiany wynagrodzenia przysługującego Podwykonawcy, z którym zawarł umowę, w zakresie odpowiadającym zmianom zgodnie z </w:t>
      </w:r>
      <w:r w:rsidRPr="00AC38F2">
        <w:rPr>
          <w:rFonts w:asciiTheme="majorHAnsi" w:hAnsiTheme="majorHAnsi" w:cstheme="minorHAnsi"/>
          <w:color w:val="0000CC"/>
          <w:sz w:val="24"/>
          <w:szCs w:val="24"/>
        </w:rPr>
        <w:t xml:space="preserve">§ </w:t>
      </w:r>
      <w:r w:rsidR="00E758CE" w:rsidRPr="00AC38F2">
        <w:rPr>
          <w:rFonts w:asciiTheme="majorHAnsi" w:hAnsiTheme="majorHAnsi" w:cstheme="minorHAnsi"/>
          <w:color w:val="0000CC"/>
          <w:sz w:val="24"/>
          <w:szCs w:val="24"/>
        </w:rPr>
        <w:t>7</w:t>
      </w:r>
      <w:r w:rsidRPr="00AC38F2">
        <w:rPr>
          <w:rFonts w:asciiTheme="majorHAnsi" w:hAnsiTheme="majorHAnsi" w:cstheme="minorHAnsi"/>
          <w:color w:val="0000CC"/>
          <w:sz w:val="24"/>
          <w:szCs w:val="24"/>
        </w:rPr>
        <w:t xml:space="preserve"> ust. 1 pkt 1</w:t>
      </w:r>
      <w:r w:rsidR="00DC3578" w:rsidRPr="00AC38F2">
        <w:rPr>
          <w:rFonts w:asciiTheme="majorHAnsi" w:hAnsiTheme="majorHAnsi" w:cstheme="minorHAnsi"/>
          <w:color w:val="0000CC"/>
          <w:sz w:val="24"/>
          <w:szCs w:val="24"/>
        </w:rPr>
        <w:t>.1.</w:t>
      </w:r>
      <w:r w:rsidRPr="00AC38F2">
        <w:rPr>
          <w:rFonts w:asciiTheme="majorHAnsi" w:hAnsiTheme="majorHAnsi" w:cstheme="minorHAnsi"/>
          <w:color w:val="0000CC"/>
          <w:sz w:val="24"/>
          <w:szCs w:val="24"/>
        </w:rPr>
        <w:t xml:space="preserve"> lit. a.-e</w:t>
      </w:r>
      <w:r w:rsidRPr="00AC38F2">
        <w:rPr>
          <w:rFonts w:asciiTheme="majorHAnsi" w:hAnsiTheme="majorHAnsi" w:cstheme="minorHAnsi"/>
          <w:color w:val="000000"/>
          <w:sz w:val="24"/>
          <w:szCs w:val="24"/>
        </w:rPr>
        <w:t xml:space="preserve">. w zakresie dotyczących zobowiązania Podwykonawcy. Wykonawca, którego wynagrodzenie zostało zmienione zgodnie z </w:t>
      </w:r>
      <w:r w:rsidRPr="00AC38F2">
        <w:rPr>
          <w:rFonts w:asciiTheme="majorHAnsi" w:hAnsiTheme="majorHAnsi" w:cstheme="minorHAnsi"/>
          <w:color w:val="0000CC"/>
          <w:sz w:val="24"/>
          <w:szCs w:val="24"/>
        </w:rPr>
        <w:t xml:space="preserve">§ </w:t>
      </w:r>
      <w:r w:rsidR="00E758CE" w:rsidRPr="00AC38F2">
        <w:rPr>
          <w:rFonts w:asciiTheme="majorHAnsi" w:hAnsiTheme="majorHAnsi" w:cstheme="minorHAnsi"/>
          <w:color w:val="0000CC"/>
          <w:sz w:val="24"/>
          <w:szCs w:val="24"/>
        </w:rPr>
        <w:t>7</w:t>
      </w:r>
      <w:r w:rsidRPr="00AC38F2">
        <w:rPr>
          <w:rFonts w:asciiTheme="majorHAnsi" w:hAnsiTheme="majorHAnsi" w:cstheme="minorHAnsi"/>
          <w:color w:val="0000CC"/>
          <w:sz w:val="24"/>
          <w:szCs w:val="24"/>
        </w:rPr>
        <w:t xml:space="preserve"> ust. 1 pkt 1</w:t>
      </w:r>
      <w:r w:rsidR="00DC3578" w:rsidRPr="00AC38F2">
        <w:rPr>
          <w:rFonts w:asciiTheme="majorHAnsi" w:hAnsiTheme="majorHAnsi" w:cstheme="minorHAnsi"/>
          <w:color w:val="0000CC"/>
          <w:sz w:val="24"/>
          <w:szCs w:val="24"/>
        </w:rPr>
        <w:t>.1.</w:t>
      </w:r>
      <w:r w:rsidRPr="00AC38F2">
        <w:rPr>
          <w:rFonts w:asciiTheme="majorHAnsi" w:hAnsiTheme="majorHAnsi" w:cstheme="minorHAnsi"/>
          <w:color w:val="0000CC"/>
          <w:sz w:val="24"/>
          <w:szCs w:val="24"/>
        </w:rPr>
        <w:t xml:space="preserve"> lit. a.-e.</w:t>
      </w:r>
      <w:r w:rsidRPr="00AC38F2">
        <w:rPr>
          <w:rFonts w:asciiTheme="majorHAnsi" w:hAnsiTheme="majorHAnsi" w:cstheme="minorHAnsi"/>
          <w:color w:val="000000"/>
          <w:sz w:val="24"/>
          <w:szCs w:val="24"/>
        </w:rPr>
        <w:t xml:space="preserve">, ww. przypadku zawarcia umowy o podwykonawstwo, zobowiązuje się przekazywać Zamawiającemu dowód zmiany umowy z </w:t>
      </w:r>
      <w:r w:rsidRPr="00AC38F2">
        <w:rPr>
          <w:rFonts w:asciiTheme="majorHAnsi" w:hAnsiTheme="majorHAnsi" w:cstheme="minorHAnsi"/>
          <w:color w:val="000000"/>
          <w:sz w:val="24"/>
          <w:szCs w:val="24"/>
        </w:rPr>
        <w:lastRenderedPageBreak/>
        <w:t>Podwykonawcą (aneks oraz oświadczenie Podwykonawcy) w terminie 30 dni od zawarcia aneksu z Zamawiającym dowody zapłaty zmienionego wynagrodzenia Podwykonawcy, w szczególności polecenie przelewu oraz oświadczenie Podwykonawcy o otrzymaniu wynagrodzenia lub braku wymagalności takiego wynagrodzenia np. z uwagi, że Wykonawca nie wykonywał w tym okresie usług/dostaw w tym okresie.</w:t>
      </w:r>
    </w:p>
    <w:p w14:paraId="64E3F31D" w14:textId="457497B3" w:rsidR="00730E37" w:rsidRDefault="00730E37" w:rsidP="00AC38F2">
      <w:pPr>
        <w:numPr>
          <w:ilvl w:val="0"/>
          <w:numId w:val="10"/>
        </w:numPr>
        <w:autoSpaceDE w:val="0"/>
        <w:autoSpaceDN w:val="0"/>
        <w:adjustRightInd w:val="0"/>
        <w:spacing w:after="0"/>
        <w:ind w:right="3"/>
        <w:jc w:val="both"/>
        <w:rPr>
          <w:rFonts w:asciiTheme="majorHAnsi" w:hAnsiTheme="majorHAnsi" w:cstheme="minorHAnsi"/>
          <w:color w:val="000000"/>
          <w:sz w:val="24"/>
          <w:szCs w:val="24"/>
        </w:rPr>
      </w:pPr>
      <w:r w:rsidRPr="00AC38F2">
        <w:rPr>
          <w:rFonts w:asciiTheme="majorHAnsi" w:hAnsiTheme="majorHAnsi" w:cstheme="minorHAnsi"/>
          <w:color w:val="000000"/>
          <w:sz w:val="24"/>
          <w:szCs w:val="24"/>
        </w:rPr>
        <w:t>Postanowienia niniejszej Umowy dotyczące podwykonawców stosuje się odpowiednio do umów z dalszymi podwykonawcami.</w:t>
      </w:r>
    </w:p>
    <w:p w14:paraId="24EC8E50" w14:textId="77777777" w:rsidR="00BE119B" w:rsidRPr="00AC38F2" w:rsidRDefault="00BE119B" w:rsidP="00BE119B">
      <w:pPr>
        <w:autoSpaceDE w:val="0"/>
        <w:autoSpaceDN w:val="0"/>
        <w:adjustRightInd w:val="0"/>
        <w:spacing w:after="0"/>
        <w:ind w:left="360" w:right="3"/>
        <w:jc w:val="both"/>
        <w:rPr>
          <w:rFonts w:asciiTheme="majorHAnsi" w:hAnsiTheme="majorHAnsi" w:cstheme="minorHAnsi"/>
          <w:color w:val="000000"/>
          <w:sz w:val="24"/>
          <w:szCs w:val="24"/>
        </w:rPr>
      </w:pPr>
    </w:p>
    <w:p w14:paraId="59C7A6CC" w14:textId="42CF5D43" w:rsidR="0010595E" w:rsidRPr="00BB7AB0" w:rsidRDefault="0010595E" w:rsidP="00BB7AB0">
      <w:pPr>
        <w:pStyle w:val="Nagwek1"/>
        <w:spacing w:before="0" w:line="240" w:lineRule="auto"/>
        <w:rPr>
          <w:rFonts w:asciiTheme="majorHAnsi" w:hAnsiTheme="majorHAnsi"/>
          <w:sz w:val="24"/>
          <w:szCs w:val="24"/>
        </w:rPr>
      </w:pPr>
      <w:r w:rsidRPr="00BB7AB0">
        <w:rPr>
          <w:rFonts w:asciiTheme="majorHAnsi" w:hAnsiTheme="majorHAnsi"/>
          <w:sz w:val="24"/>
          <w:szCs w:val="24"/>
        </w:rPr>
        <w:t xml:space="preserve">§ </w:t>
      </w:r>
      <w:r w:rsidR="00BB7AB0" w:rsidRPr="00BB7AB0">
        <w:rPr>
          <w:rFonts w:asciiTheme="majorHAnsi" w:hAnsiTheme="majorHAnsi"/>
          <w:sz w:val="24"/>
          <w:szCs w:val="24"/>
        </w:rPr>
        <w:t>10</w:t>
      </w:r>
      <w:r w:rsidRPr="00BB7AB0">
        <w:rPr>
          <w:rFonts w:asciiTheme="majorHAnsi" w:hAnsiTheme="majorHAnsi"/>
          <w:sz w:val="24"/>
          <w:szCs w:val="24"/>
        </w:rPr>
        <w:t>.</w:t>
      </w:r>
    </w:p>
    <w:p w14:paraId="6E443170" w14:textId="77777777" w:rsidR="0010595E" w:rsidRPr="00BB7AB0" w:rsidRDefault="0010595E" w:rsidP="00BB7AB0">
      <w:pPr>
        <w:pStyle w:val="Nagwek1"/>
        <w:spacing w:before="0" w:line="240" w:lineRule="auto"/>
        <w:rPr>
          <w:rFonts w:asciiTheme="majorHAnsi" w:hAnsiTheme="majorHAnsi"/>
          <w:sz w:val="24"/>
          <w:szCs w:val="24"/>
        </w:rPr>
      </w:pPr>
      <w:r w:rsidRPr="00BB7AB0">
        <w:rPr>
          <w:rFonts w:asciiTheme="majorHAnsi" w:hAnsiTheme="majorHAnsi"/>
          <w:sz w:val="24"/>
          <w:szCs w:val="24"/>
        </w:rPr>
        <w:t>Postanowienia końcowe</w:t>
      </w:r>
    </w:p>
    <w:p w14:paraId="5B3CFF70" w14:textId="77777777" w:rsidR="0010595E" w:rsidRPr="00BB7AB0" w:rsidRDefault="0010595E" w:rsidP="00BB7AB0">
      <w:pPr>
        <w:numPr>
          <w:ilvl w:val="0"/>
          <w:numId w:val="7"/>
        </w:numPr>
        <w:tabs>
          <w:tab w:val="left" w:pos="364"/>
        </w:tabs>
        <w:spacing w:after="0"/>
        <w:jc w:val="both"/>
        <w:rPr>
          <w:rFonts w:asciiTheme="majorHAnsi" w:hAnsiTheme="majorHAnsi" w:cstheme="minorHAnsi"/>
          <w:sz w:val="24"/>
          <w:szCs w:val="24"/>
        </w:rPr>
      </w:pPr>
      <w:r w:rsidRPr="00BB7AB0">
        <w:rPr>
          <w:rFonts w:asciiTheme="majorHAnsi" w:hAnsiTheme="majorHAnsi" w:cstheme="minorHAnsi"/>
          <w:sz w:val="24"/>
          <w:szCs w:val="24"/>
        </w:rPr>
        <w:t>Ewentualne spory powstałe w trakcie realizacji Umowy podlegają rozpoznaniu przez sąd właściwy dla siedziby Zamawiającego.</w:t>
      </w:r>
    </w:p>
    <w:p w14:paraId="4E205C87" w14:textId="77777777" w:rsidR="0010595E" w:rsidRPr="00BB7AB0" w:rsidRDefault="0010595E" w:rsidP="00BB7AB0">
      <w:pPr>
        <w:numPr>
          <w:ilvl w:val="0"/>
          <w:numId w:val="7"/>
        </w:numPr>
        <w:tabs>
          <w:tab w:val="left" w:pos="364"/>
        </w:tabs>
        <w:spacing w:after="0"/>
        <w:jc w:val="both"/>
        <w:rPr>
          <w:rFonts w:asciiTheme="majorHAnsi" w:hAnsiTheme="majorHAnsi" w:cstheme="minorHAnsi"/>
          <w:sz w:val="24"/>
          <w:szCs w:val="24"/>
        </w:rPr>
      </w:pPr>
      <w:r w:rsidRPr="00BB7AB0">
        <w:rPr>
          <w:rFonts w:asciiTheme="majorHAnsi" w:hAnsiTheme="majorHAnsi" w:cstheme="minorHAnsi"/>
          <w:sz w:val="24"/>
          <w:szCs w:val="24"/>
        </w:rPr>
        <w:t>Prawem właściwym dla oceny Umowy oraz wszelkich związanych z nią zdarzeń prawnych jest prawo polskie, w szczególności ustawa – Prawo zamówień publicznych, Kodeks cywilny, ustawa o prawie autorskim i prawach pokrewnych.</w:t>
      </w:r>
    </w:p>
    <w:p w14:paraId="4A8A9603" w14:textId="77777777" w:rsidR="0010595E" w:rsidRPr="00BB7AB0" w:rsidRDefault="0010595E" w:rsidP="00BB7AB0">
      <w:pPr>
        <w:numPr>
          <w:ilvl w:val="0"/>
          <w:numId w:val="7"/>
        </w:numPr>
        <w:tabs>
          <w:tab w:val="left" w:pos="364"/>
        </w:tabs>
        <w:spacing w:after="0"/>
        <w:jc w:val="both"/>
        <w:rPr>
          <w:rFonts w:asciiTheme="majorHAnsi" w:hAnsiTheme="majorHAnsi" w:cstheme="minorHAnsi"/>
          <w:sz w:val="24"/>
          <w:szCs w:val="24"/>
        </w:rPr>
      </w:pPr>
      <w:r w:rsidRPr="00BB7AB0">
        <w:rPr>
          <w:rFonts w:asciiTheme="majorHAnsi" w:hAnsiTheme="majorHAnsi" w:cstheme="minorHAnsi"/>
          <w:sz w:val="24"/>
          <w:szCs w:val="24"/>
        </w:rPr>
        <w:t>Załączniki do Umowy stanowią jej część integralną.</w:t>
      </w:r>
    </w:p>
    <w:p w14:paraId="41A9CB4E" w14:textId="77777777" w:rsidR="0010595E" w:rsidRPr="00BB7AB0" w:rsidRDefault="0010595E" w:rsidP="00BB7AB0">
      <w:pPr>
        <w:numPr>
          <w:ilvl w:val="0"/>
          <w:numId w:val="7"/>
        </w:numPr>
        <w:tabs>
          <w:tab w:val="left" w:pos="364"/>
        </w:tabs>
        <w:spacing w:after="0"/>
        <w:jc w:val="both"/>
        <w:rPr>
          <w:rFonts w:asciiTheme="majorHAnsi" w:hAnsiTheme="majorHAnsi" w:cstheme="minorHAnsi"/>
          <w:sz w:val="24"/>
          <w:szCs w:val="24"/>
        </w:rPr>
      </w:pPr>
      <w:r w:rsidRPr="00BB7AB0">
        <w:rPr>
          <w:rFonts w:asciiTheme="majorHAnsi" w:hAnsiTheme="majorHAnsi" w:cstheme="minorHAnsi"/>
          <w:sz w:val="24"/>
          <w:szCs w:val="24"/>
        </w:rPr>
        <w:t>Wykonawca nie może dokonywać cesji, przeniesienia lub obciążenia swoich praw lub obowiązków wynikających z Umowy bez uprzedniej pisemnej zgody Zamawiającego, udzielonej na piśmie pod rygorem nieważności.</w:t>
      </w:r>
    </w:p>
    <w:p w14:paraId="29E93D7D" w14:textId="73571831" w:rsidR="0010595E" w:rsidRPr="00BB7AB0" w:rsidRDefault="0010595E" w:rsidP="00BB7AB0">
      <w:pPr>
        <w:numPr>
          <w:ilvl w:val="0"/>
          <w:numId w:val="7"/>
        </w:numPr>
        <w:tabs>
          <w:tab w:val="left" w:pos="364"/>
        </w:tabs>
        <w:spacing w:after="0"/>
        <w:jc w:val="both"/>
        <w:rPr>
          <w:rFonts w:asciiTheme="majorHAnsi" w:hAnsiTheme="majorHAnsi" w:cstheme="minorHAnsi"/>
          <w:sz w:val="24"/>
          <w:szCs w:val="24"/>
        </w:rPr>
      </w:pPr>
      <w:r w:rsidRPr="00BB7AB0">
        <w:rPr>
          <w:rFonts w:asciiTheme="majorHAnsi" w:hAnsiTheme="majorHAnsi" w:cstheme="minorHAnsi"/>
          <w:sz w:val="24"/>
          <w:szCs w:val="24"/>
        </w:rPr>
        <w:t>W przypadku, gdy jakiekolwiek postanowienia Umowy staną się nieważne lub bezskuteczne, pozostałe postanowienia Umowy pozostają w mocy i są wiążące we wzajemnych stosunkach Stron. W przypadku nieważności lub bezskuteczności jednego lub więcej postanowień Umowy, Strony</w:t>
      </w:r>
      <w:bookmarkStart w:id="20" w:name="page18"/>
      <w:bookmarkEnd w:id="20"/>
      <w:r w:rsidRPr="00BB7AB0">
        <w:rPr>
          <w:rFonts w:asciiTheme="majorHAnsi" w:hAnsiTheme="majorHAnsi" w:cstheme="minorHAnsi"/>
          <w:sz w:val="24"/>
          <w:szCs w:val="24"/>
        </w:rPr>
        <w:t xml:space="preserve"> zobowiązują się zgodnie dążyć do ustalenia takiej treści Umowy, która będzie optymalnie odpowiadała zgodnym intencjom Stron, celowi i przeznaczeniu Umowy oraz zaistniałym okolicznościom.</w:t>
      </w:r>
    </w:p>
    <w:p w14:paraId="6F47F7B9" w14:textId="24EDF477" w:rsidR="00BB7AB0" w:rsidRPr="00BB7AB0" w:rsidRDefault="00BB7AB0" w:rsidP="00BB7AB0">
      <w:pPr>
        <w:pStyle w:val="Standard"/>
        <w:numPr>
          <w:ilvl w:val="0"/>
          <w:numId w:val="7"/>
        </w:numPr>
        <w:tabs>
          <w:tab w:val="left" w:pos="852"/>
          <w:tab w:val="left" w:pos="10065"/>
        </w:tabs>
        <w:autoSpaceDE w:val="0"/>
        <w:jc w:val="both"/>
        <w:rPr>
          <w:rFonts w:asciiTheme="majorHAnsi" w:hAnsiTheme="majorHAnsi" w:cstheme="majorHAnsi"/>
          <w:sz w:val="24"/>
          <w:szCs w:val="24"/>
        </w:rPr>
      </w:pPr>
      <w:r w:rsidRPr="00BB7AB0">
        <w:rPr>
          <w:rFonts w:asciiTheme="majorHAnsi" w:hAnsiTheme="majorHAnsi" w:cstheme="majorHAnsi"/>
          <w:sz w:val="24"/>
          <w:szCs w:val="24"/>
        </w:rPr>
        <w:t>W związku z realizacją niniejszej umowy Zamawiający oświadcza, iż posiada status dużego przedsiębiorcy w rozumieniu przepisów ustawy z dnia 8 marca 2013 r. o przeciwdziałaniu nadmiernym opóźnieniom w transakcjach handlowych.</w:t>
      </w:r>
    </w:p>
    <w:p w14:paraId="2A5EF3D9" w14:textId="77777777" w:rsidR="00CF62D9" w:rsidRPr="00BB7AB0" w:rsidRDefault="00CF62D9" w:rsidP="00BB7AB0">
      <w:pPr>
        <w:pStyle w:val="Standard"/>
        <w:numPr>
          <w:ilvl w:val="0"/>
          <w:numId w:val="7"/>
        </w:numPr>
        <w:tabs>
          <w:tab w:val="left" w:pos="852"/>
        </w:tabs>
        <w:jc w:val="both"/>
        <w:rPr>
          <w:rFonts w:asciiTheme="majorHAnsi" w:hAnsiTheme="majorHAnsi" w:cstheme="majorHAnsi"/>
          <w:sz w:val="24"/>
          <w:szCs w:val="24"/>
        </w:rPr>
      </w:pPr>
      <w:r w:rsidRPr="00BB7AB0">
        <w:rPr>
          <w:rFonts w:asciiTheme="majorHAnsi" w:hAnsiTheme="majorHAnsi" w:cstheme="majorHAnsi"/>
          <w:sz w:val="24"/>
          <w:szCs w:val="24"/>
        </w:rPr>
        <w:t xml:space="preserve">Umowę sporządzono w </w:t>
      </w:r>
      <w:r w:rsidRPr="00BB7AB0">
        <w:rPr>
          <w:rFonts w:asciiTheme="majorHAnsi" w:hAnsiTheme="majorHAnsi" w:cstheme="majorHAnsi"/>
          <w:b/>
          <w:bCs/>
          <w:sz w:val="24"/>
          <w:szCs w:val="24"/>
        </w:rPr>
        <w:t>jednym pliku / 3 jednobrzmiących egzemplarzach</w:t>
      </w:r>
      <w:r w:rsidRPr="00BB7AB0">
        <w:rPr>
          <w:rFonts w:asciiTheme="majorHAnsi" w:hAnsiTheme="majorHAnsi" w:cstheme="majorHAnsi"/>
          <w:sz w:val="24"/>
          <w:szCs w:val="24"/>
        </w:rPr>
        <w:t>, dwa egzemplarze dla Zamawiającego i jeden dla Wykonawcy.</w:t>
      </w:r>
    </w:p>
    <w:p w14:paraId="3FAFB343" w14:textId="77777777" w:rsidR="0010595E" w:rsidRPr="00BB7AB0" w:rsidRDefault="0010595E" w:rsidP="00BB7AB0">
      <w:pPr>
        <w:numPr>
          <w:ilvl w:val="0"/>
          <w:numId w:val="7"/>
        </w:numPr>
        <w:tabs>
          <w:tab w:val="left" w:pos="364"/>
        </w:tabs>
        <w:spacing w:after="0"/>
        <w:jc w:val="both"/>
        <w:rPr>
          <w:rFonts w:asciiTheme="majorHAnsi" w:hAnsiTheme="majorHAnsi" w:cstheme="minorHAnsi"/>
          <w:sz w:val="24"/>
          <w:szCs w:val="24"/>
        </w:rPr>
      </w:pPr>
      <w:r w:rsidRPr="00BB7AB0">
        <w:rPr>
          <w:rFonts w:asciiTheme="majorHAnsi" w:hAnsiTheme="majorHAnsi" w:cstheme="minorHAnsi"/>
          <w:sz w:val="24"/>
          <w:szCs w:val="24"/>
        </w:rPr>
        <w:t>Umowa wchodzi w życie z dniem podpisania przez ostatnią ze Stron.</w:t>
      </w:r>
    </w:p>
    <w:p w14:paraId="5C3B889C" w14:textId="77777777" w:rsidR="0010595E" w:rsidRPr="00F51ED9" w:rsidRDefault="0010595E" w:rsidP="004F6E30">
      <w:pPr>
        <w:spacing w:after="0"/>
        <w:rPr>
          <w:rFonts w:asciiTheme="majorHAnsi" w:hAnsiTheme="majorHAnsi" w:cstheme="minorHAnsi"/>
          <w:b/>
          <w:bCs/>
          <w:sz w:val="24"/>
          <w:szCs w:val="24"/>
        </w:rPr>
      </w:pPr>
      <w:r w:rsidRPr="00F51ED9">
        <w:rPr>
          <w:rFonts w:asciiTheme="majorHAnsi" w:hAnsiTheme="majorHAnsi" w:cstheme="minorHAnsi"/>
          <w:b/>
          <w:bCs/>
          <w:sz w:val="24"/>
          <w:szCs w:val="24"/>
          <w:u w:val="single"/>
        </w:rPr>
        <w:t>Załączniki do Umowy:</w:t>
      </w:r>
    </w:p>
    <w:p w14:paraId="31D9C16C" w14:textId="77777777" w:rsidR="0010595E" w:rsidRPr="00F51ED9" w:rsidRDefault="0010595E" w:rsidP="00E10632">
      <w:pPr>
        <w:spacing w:after="0"/>
        <w:ind w:left="6"/>
        <w:contextualSpacing/>
        <w:rPr>
          <w:rFonts w:asciiTheme="majorHAnsi" w:hAnsiTheme="majorHAnsi" w:cstheme="minorHAnsi"/>
          <w:sz w:val="24"/>
          <w:szCs w:val="24"/>
        </w:rPr>
      </w:pPr>
      <w:r w:rsidRPr="00F51ED9">
        <w:rPr>
          <w:rFonts w:asciiTheme="majorHAnsi" w:hAnsiTheme="majorHAnsi" w:cstheme="minorHAnsi"/>
          <w:sz w:val="24"/>
          <w:szCs w:val="24"/>
        </w:rPr>
        <w:t>Załącznik nr 1 – Opis Przedmiotu Zamówienia</w:t>
      </w:r>
    </w:p>
    <w:p w14:paraId="27F4D4C5" w14:textId="2F60FA19" w:rsidR="0010595E" w:rsidRPr="00F51ED9" w:rsidRDefault="0010595E" w:rsidP="00E10632">
      <w:pPr>
        <w:spacing w:after="0"/>
        <w:ind w:left="6"/>
        <w:contextualSpacing/>
        <w:rPr>
          <w:rFonts w:asciiTheme="majorHAnsi" w:hAnsiTheme="majorHAnsi" w:cstheme="minorHAnsi"/>
          <w:sz w:val="24"/>
          <w:szCs w:val="24"/>
        </w:rPr>
      </w:pPr>
      <w:r w:rsidRPr="00F51ED9">
        <w:rPr>
          <w:rFonts w:asciiTheme="majorHAnsi" w:hAnsiTheme="majorHAnsi" w:cstheme="minorHAnsi"/>
          <w:sz w:val="24"/>
          <w:szCs w:val="24"/>
        </w:rPr>
        <w:t xml:space="preserve">Załącznik nr 2 – </w:t>
      </w:r>
      <w:r w:rsidR="00184172" w:rsidRPr="00F51ED9">
        <w:rPr>
          <w:rFonts w:asciiTheme="majorHAnsi" w:hAnsiTheme="majorHAnsi" w:cstheme="minorHAnsi"/>
          <w:sz w:val="24"/>
          <w:szCs w:val="24"/>
        </w:rPr>
        <w:t>Oferta Wykonawcy</w:t>
      </w:r>
    </w:p>
    <w:p w14:paraId="0BEF85C6" w14:textId="79D53070" w:rsidR="0010595E" w:rsidRPr="00F51ED9" w:rsidRDefault="0010595E" w:rsidP="00E10632">
      <w:pPr>
        <w:spacing w:after="0"/>
        <w:ind w:left="6"/>
        <w:contextualSpacing/>
        <w:rPr>
          <w:rFonts w:asciiTheme="majorHAnsi" w:hAnsiTheme="majorHAnsi" w:cstheme="minorHAnsi"/>
          <w:sz w:val="24"/>
          <w:szCs w:val="24"/>
        </w:rPr>
      </w:pPr>
      <w:r w:rsidRPr="00F51ED9">
        <w:rPr>
          <w:rFonts w:asciiTheme="majorHAnsi" w:hAnsiTheme="majorHAnsi" w:cstheme="minorHAnsi"/>
          <w:sz w:val="24"/>
          <w:szCs w:val="24"/>
        </w:rPr>
        <w:t>Załącznik nr 3 – Wzór Protokołu Odbioru</w:t>
      </w:r>
      <w:r w:rsidR="00E3782F" w:rsidRPr="00F51ED9">
        <w:rPr>
          <w:rFonts w:asciiTheme="majorHAnsi" w:hAnsiTheme="majorHAnsi" w:cstheme="minorHAnsi"/>
          <w:sz w:val="24"/>
          <w:szCs w:val="24"/>
        </w:rPr>
        <w:t xml:space="preserve"> Etapu/Zlecenia</w:t>
      </w:r>
    </w:p>
    <w:p w14:paraId="1580EC16" w14:textId="356A14D8" w:rsidR="00213D6A" w:rsidRPr="00F51ED9" w:rsidRDefault="00213D6A" w:rsidP="00E10632">
      <w:pPr>
        <w:spacing w:after="0"/>
        <w:ind w:left="6"/>
        <w:contextualSpacing/>
        <w:rPr>
          <w:rFonts w:asciiTheme="majorHAnsi" w:hAnsiTheme="majorHAnsi" w:cstheme="minorHAnsi"/>
          <w:sz w:val="24"/>
          <w:szCs w:val="24"/>
        </w:rPr>
      </w:pPr>
      <w:r w:rsidRPr="00F51ED9">
        <w:rPr>
          <w:rFonts w:asciiTheme="majorHAnsi" w:hAnsiTheme="majorHAnsi" w:cstheme="minorHAnsi"/>
          <w:sz w:val="24"/>
          <w:szCs w:val="24"/>
        </w:rPr>
        <w:t xml:space="preserve">Załącznik nr </w:t>
      </w:r>
      <w:r w:rsidR="00184172" w:rsidRPr="00F51ED9">
        <w:rPr>
          <w:rFonts w:asciiTheme="majorHAnsi" w:hAnsiTheme="majorHAnsi" w:cstheme="minorHAnsi"/>
          <w:sz w:val="24"/>
          <w:szCs w:val="24"/>
        </w:rPr>
        <w:t>4</w:t>
      </w:r>
      <w:r w:rsidRPr="00F51ED9">
        <w:rPr>
          <w:rFonts w:asciiTheme="majorHAnsi" w:hAnsiTheme="majorHAnsi" w:cstheme="minorHAnsi"/>
          <w:sz w:val="24"/>
          <w:szCs w:val="24"/>
        </w:rPr>
        <w:t xml:space="preserve"> – Wykaz osób</w:t>
      </w:r>
    </w:p>
    <w:p w14:paraId="266B86AC" w14:textId="32B9DA47" w:rsidR="00360129" w:rsidRPr="00F51ED9" w:rsidRDefault="00360129" w:rsidP="00E10632">
      <w:pPr>
        <w:spacing w:after="0"/>
        <w:ind w:left="6"/>
        <w:contextualSpacing/>
        <w:rPr>
          <w:rFonts w:asciiTheme="majorHAnsi" w:hAnsiTheme="majorHAnsi" w:cstheme="minorHAnsi"/>
          <w:sz w:val="24"/>
          <w:szCs w:val="24"/>
        </w:rPr>
      </w:pPr>
      <w:r w:rsidRPr="00F51ED9">
        <w:rPr>
          <w:rFonts w:asciiTheme="majorHAnsi" w:hAnsiTheme="majorHAnsi" w:cstheme="minorHAnsi"/>
          <w:sz w:val="24"/>
          <w:szCs w:val="24"/>
        </w:rPr>
        <w:t xml:space="preserve">Załącznik nr </w:t>
      </w:r>
      <w:r w:rsidR="00184172" w:rsidRPr="00F51ED9">
        <w:rPr>
          <w:rFonts w:asciiTheme="majorHAnsi" w:hAnsiTheme="majorHAnsi" w:cstheme="minorHAnsi"/>
          <w:sz w:val="24"/>
          <w:szCs w:val="24"/>
        </w:rPr>
        <w:t>5</w:t>
      </w:r>
      <w:r w:rsidR="00F51ED9">
        <w:rPr>
          <w:rFonts w:asciiTheme="majorHAnsi" w:hAnsiTheme="majorHAnsi" w:cstheme="minorHAnsi"/>
          <w:sz w:val="24"/>
          <w:szCs w:val="24"/>
        </w:rPr>
        <w:t xml:space="preserve"> </w:t>
      </w:r>
      <w:r w:rsidR="00F51ED9" w:rsidRPr="00F51ED9">
        <w:rPr>
          <w:rFonts w:asciiTheme="majorHAnsi" w:hAnsiTheme="majorHAnsi" w:cstheme="minorHAnsi"/>
          <w:sz w:val="24"/>
          <w:szCs w:val="24"/>
        </w:rPr>
        <w:t xml:space="preserve">– </w:t>
      </w:r>
      <w:r w:rsidR="008D19F3" w:rsidRPr="00F51ED9">
        <w:rPr>
          <w:rFonts w:asciiTheme="majorHAnsi" w:hAnsiTheme="majorHAnsi" w:cstheme="minorHAnsi"/>
          <w:sz w:val="24"/>
          <w:szCs w:val="24"/>
        </w:rPr>
        <w:t>W</w:t>
      </w:r>
      <w:r w:rsidRPr="00F51ED9">
        <w:rPr>
          <w:rFonts w:asciiTheme="majorHAnsi" w:hAnsiTheme="majorHAnsi" w:cstheme="minorHAnsi"/>
          <w:sz w:val="24"/>
          <w:szCs w:val="24"/>
        </w:rPr>
        <w:t>zór Zlecenia</w:t>
      </w:r>
    </w:p>
    <w:p w14:paraId="79B003AD" w14:textId="3E8295CE" w:rsidR="00184172" w:rsidRPr="00F51ED9" w:rsidRDefault="00E44867" w:rsidP="00E10632">
      <w:pPr>
        <w:spacing w:after="0"/>
        <w:ind w:left="6"/>
        <w:contextualSpacing/>
        <w:rPr>
          <w:rFonts w:asciiTheme="majorHAnsi" w:hAnsiTheme="majorHAnsi" w:cstheme="minorHAnsi"/>
          <w:sz w:val="24"/>
          <w:szCs w:val="24"/>
        </w:rPr>
      </w:pPr>
      <w:r w:rsidRPr="00F51ED9">
        <w:rPr>
          <w:rFonts w:asciiTheme="majorHAnsi" w:hAnsiTheme="majorHAnsi" w:cstheme="minorHAnsi"/>
          <w:sz w:val="24"/>
          <w:szCs w:val="24"/>
        </w:rPr>
        <w:t xml:space="preserve">Załącznik nr </w:t>
      </w:r>
      <w:r w:rsidR="00BB7AB0" w:rsidRPr="00F51ED9">
        <w:rPr>
          <w:rFonts w:asciiTheme="majorHAnsi" w:hAnsiTheme="majorHAnsi" w:cstheme="minorHAnsi"/>
          <w:sz w:val="24"/>
          <w:szCs w:val="24"/>
        </w:rPr>
        <w:t>6</w:t>
      </w:r>
      <w:r w:rsidRPr="00F51ED9">
        <w:rPr>
          <w:rFonts w:asciiTheme="majorHAnsi" w:hAnsiTheme="majorHAnsi" w:cstheme="minorHAnsi"/>
          <w:sz w:val="24"/>
          <w:szCs w:val="24"/>
        </w:rPr>
        <w:t xml:space="preserve"> </w:t>
      </w:r>
      <w:r w:rsidR="00F51ED9" w:rsidRPr="00F51ED9">
        <w:rPr>
          <w:rFonts w:asciiTheme="majorHAnsi" w:hAnsiTheme="majorHAnsi" w:cstheme="minorHAnsi"/>
          <w:sz w:val="24"/>
          <w:szCs w:val="24"/>
        </w:rPr>
        <w:t xml:space="preserve">– </w:t>
      </w:r>
      <w:r w:rsidR="00184172" w:rsidRPr="00F51ED9">
        <w:rPr>
          <w:rFonts w:asciiTheme="majorHAnsi" w:hAnsiTheme="majorHAnsi" w:cstheme="minorHAnsi"/>
          <w:sz w:val="24"/>
          <w:szCs w:val="24"/>
        </w:rPr>
        <w:t>Harmonogram (uzgodniony zgodnie z postanowieniami Umowy)</w:t>
      </w:r>
    </w:p>
    <w:p w14:paraId="2AC462CE" w14:textId="0A4D9594" w:rsidR="00402014" w:rsidRPr="00F51ED9" w:rsidRDefault="00402014" w:rsidP="00E10632">
      <w:pPr>
        <w:spacing w:after="0"/>
        <w:ind w:left="6"/>
        <w:contextualSpacing/>
        <w:rPr>
          <w:rFonts w:asciiTheme="majorHAnsi" w:hAnsiTheme="majorHAnsi" w:cstheme="minorHAnsi"/>
          <w:sz w:val="24"/>
          <w:szCs w:val="24"/>
        </w:rPr>
      </w:pPr>
      <w:r w:rsidRPr="00F51ED9">
        <w:rPr>
          <w:rFonts w:asciiTheme="majorHAnsi" w:hAnsiTheme="majorHAnsi" w:cstheme="minorHAnsi"/>
          <w:sz w:val="24"/>
          <w:szCs w:val="24"/>
        </w:rPr>
        <w:t xml:space="preserve">Załącznik nr </w:t>
      </w:r>
      <w:r w:rsidR="00BB7AB0" w:rsidRPr="00F51ED9">
        <w:rPr>
          <w:rFonts w:asciiTheme="majorHAnsi" w:hAnsiTheme="majorHAnsi" w:cstheme="minorHAnsi"/>
          <w:sz w:val="24"/>
          <w:szCs w:val="24"/>
        </w:rPr>
        <w:t>7</w:t>
      </w:r>
      <w:r w:rsidRPr="00F51ED9">
        <w:rPr>
          <w:rFonts w:asciiTheme="majorHAnsi" w:hAnsiTheme="majorHAnsi" w:cstheme="minorHAnsi"/>
          <w:sz w:val="24"/>
          <w:szCs w:val="24"/>
        </w:rPr>
        <w:t xml:space="preserve"> – Wzór umowy o powierzeniu przetwarzania danych osobowych.</w:t>
      </w:r>
    </w:p>
    <w:tbl>
      <w:tblPr>
        <w:tblpPr w:leftFromText="141" w:rightFromText="141" w:vertAnchor="text" w:horzAnchor="margin" w:tblpY="227"/>
        <w:tblW w:w="0" w:type="auto"/>
        <w:tblLook w:val="04A0" w:firstRow="1" w:lastRow="0" w:firstColumn="1" w:lastColumn="0" w:noHBand="0" w:noVBand="1"/>
      </w:tblPr>
      <w:tblGrid>
        <w:gridCol w:w="4417"/>
        <w:gridCol w:w="4606"/>
      </w:tblGrid>
      <w:tr w:rsidR="005670D5" w:rsidRPr="00F51ED9" w14:paraId="7A858A81" w14:textId="77777777" w:rsidTr="005670D5">
        <w:trPr>
          <w:trHeight w:val="567"/>
        </w:trPr>
        <w:tc>
          <w:tcPr>
            <w:tcW w:w="4417" w:type="dxa"/>
            <w:shd w:val="clear" w:color="auto" w:fill="auto"/>
            <w:vAlign w:val="center"/>
          </w:tcPr>
          <w:p w14:paraId="3E2039EC" w14:textId="77777777" w:rsidR="005670D5" w:rsidRPr="00F51ED9" w:rsidRDefault="005670D5" w:rsidP="00E10632">
            <w:pPr>
              <w:spacing w:after="0"/>
              <w:jc w:val="center"/>
              <w:rPr>
                <w:rFonts w:asciiTheme="majorHAnsi" w:eastAsia="Lucida Grande" w:hAnsiTheme="majorHAnsi" w:cstheme="minorHAnsi"/>
                <w:sz w:val="24"/>
                <w:szCs w:val="24"/>
              </w:rPr>
            </w:pPr>
            <w:r w:rsidRPr="00F51ED9">
              <w:rPr>
                <w:rFonts w:asciiTheme="majorHAnsi" w:eastAsia="Lucida Grande" w:hAnsiTheme="majorHAnsi" w:cstheme="minorHAnsi"/>
                <w:sz w:val="24"/>
                <w:szCs w:val="24"/>
              </w:rPr>
              <w:t>……………………………….</w:t>
            </w:r>
          </w:p>
        </w:tc>
        <w:tc>
          <w:tcPr>
            <w:tcW w:w="4606" w:type="dxa"/>
            <w:shd w:val="clear" w:color="auto" w:fill="auto"/>
            <w:vAlign w:val="center"/>
          </w:tcPr>
          <w:p w14:paraId="3806DE29" w14:textId="4E52D755" w:rsidR="005670D5" w:rsidRPr="00F51ED9" w:rsidRDefault="005670D5" w:rsidP="00E10632">
            <w:pPr>
              <w:autoSpaceDE w:val="0"/>
              <w:autoSpaceDN w:val="0"/>
              <w:adjustRightInd w:val="0"/>
              <w:spacing w:after="0"/>
              <w:jc w:val="center"/>
              <w:rPr>
                <w:rFonts w:asciiTheme="majorHAnsi" w:eastAsia="Lucida Grande" w:hAnsiTheme="majorHAnsi" w:cstheme="minorHAnsi"/>
                <w:sz w:val="24"/>
                <w:szCs w:val="24"/>
              </w:rPr>
            </w:pPr>
            <w:r w:rsidRPr="00F51ED9">
              <w:rPr>
                <w:rFonts w:asciiTheme="majorHAnsi" w:eastAsia="Lucida Grande" w:hAnsiTheme="majorHAnsi" w:cstheme="minorHAnsi"/>
                <w:sz w:val="24"/>
                <w:szCs w:val="24"/>
              </w:rPr>
              <w:t>…………………………………….</w:t>
            </w:r>
          </w:p>
        </w:tc>
      </w:tr>
      <w:tr w:rsidR="005670D5" w:rsidRPr="00F51ED9" w14:paraId="381AAC61" w14:textId="77777777" w:rsidTr="005670D5">
        <w:tc>
          <w:tcPr>
            <w:tcW w:w="4417" w:type="dxa"/>
            <w:shd w:val="clear" w:color="auto" w:fill="auto"/>
            <w:vAlign w:val="center"/>
          </w:tcPr>
          <w:p w14:paraId="701F7F3B" w14:textId="77777777" w:rsidR="005670D5" w:rsidRPr="00F51ED9" w:rsidRDefault="005670D5" w:rsidP="00E10632">
            <w:pPr>
              <w:autoSpaceDE w:val="0"/>
              <w:autoSpaceDN w:val="0"/>
              <w:adjustRightInd w:val="0"/>
              <w:spacing w:after="0"/>
              <w:jc w:val="center"/>
              <w:rPr>
                <w:rFonts w:asciiTheme="majorHAnsi" w:eastAsia="Lucida Grande" w:hAnsiTheme="majorHAnsi" w:cstheme="minorHAnsi"/>
                <w:sz w:val="24"/>
                <w:szCs w:val="24"/>
              </w:rPr>
            </w:pPr>
            <w:r w:rsidRPr="00F51ED9">
              <w:rPr>
                <w:rFonts w:asciiTheme="majorHAnsi" w:eastAsia="Lucida Grande" w:hAnsiTheme="majorHAnsi" w:cstheme="minorHAnsi"/>
                <w:sz w:val="24"/>
                <w:szCs w:val="24"/>
              </w:rPr>
              <w:t>(data i podpis Zamawiającego)</w:t>
            </w:r>
          </w:p>
        </w:tc>
        <w:tc>
          <w:tcPr>
            <w:tcW w:w="4606" w:type="dxa"/>
            <w:shd w:val="clear" w:color="auto" w:fill="auto"/>
            <w:vAlign w:val="center"/>
          </w:tcPr>
          <w:p w14:paraId="0360EAC1" w14:textId="77777777" w:rsidR="005670D5" w:rsidRPr="00F51ED9" w:rsidRDefault="005670D5" w:rsidP="00E10632">
            <w:pPr>
              <w:autoSpaceDE w:val="0"/>
              <w:autoSpaceDN w:val="0"/>
              <w:adjustRightInd w:val="0"/>
              <w:spacing w:after="0"/>
              <w:jc w:val="center"/>
              <w:rPr>
                <w:rFonts w:asciiTheme="majorHAnsi" w:eastAsia="Lucida Grande" w:hAnsiTheme="majorHAnsi" w:cstheme="minorHAnsi"/>
                <w:sz w:val="24"/>
                <w:szCs w:val="24"/>
              </w:rPr>
            </w:pPr>
            <w:r w:rsidRPr="00F51ED9">
              <w:rPr>
                <w:rFonts w:asciiTheme="majorHAnsi" w:eastAsia="Lucida Grande" w:hAnsiTheme="majorHAnsi" w:cstheme="minorHAnsi"/>
                <w:sz w:val="24"/>
                <w:szCs w:val="24"/>
              </w:rPr>
              <w:t>(data i podpis Wykonawcy)</w:t>
            </w:r>
          </w:p>
        </w:tc>
      </w:tr>
    </w:tbl>
    <w:bookmarkEnd w:id="0"/>
    <w:p w14:paraId="6560FB3E" w14:textId="01C93FA9" w:rsidR="0091477B" w:rsidRDefault="0010595E" w:rsidP="0091477B">
      <w:pPr>
        <w:spacing w:after="0"/>
        <w:rPr>
          <w:rFonts w:asciiTheme="majorHAnsi" w:hAnsiTheme="majorHAnsi" w:cstheme="minorHAnsi"/>
          <w:b/>
          <w:sz w:val="24"/>
          <w:szCs w:val="24"/>
        </w:rPr>
      </w:pPr>
      <w:r w:rsidRPr="00500693">
        <w:rPr>
          <w:rFonts w:asciiTheme="majorHAnsi" w:hAnsiTheme="majorHAnsi" w:cstheme="minorHAnsi"/>
          <w:b/>
          <w:sz w:val="24"/>
          <w:szCs w:val="24"/>
        </w:rPr>
        <w:t xml:space="preserve">Załącznik nr 3 do Umowy </w:t>
      </w:r>
    </w:p>
    <w:p w14:paraId="703EF6BA" w14:textId="77777777" w:rsidR="00500693" w:rsidRPr="00500693" w:rsidRDefault="00500693" w:rsidP="0091477B">
      <w:pPr>
        <w:spacing w:after="0"/>
        <w:rPr>
          <w:rFonts w:asciiTheme="majorHAnsi" w:hAnsiTheme="majorHAnsi" w:cstheme="minorHAnsi"/>
          <w:sz w:val="24"/>
          <w:szCs w:val="24"/>
        </w:rPr>
      </w:pPr>
    </w:p>
    <w:p w14:paraId="31597541" w14:textId="0D753AE4" w:rsidR="0010595E" w:rsidRPr="00500693" w:rsidRDefault="0010595E" w:rsidP="0091477B">
      <w:pPr>
        <w:spacing w:after="0"/>
        <w:rPr>
          <w:rFonts w:asciiTheme="majorHAnsi" w:hAnsiTheme="majorHAnsi" w:cstheme="minorHAnsi"/>
          <w:sz w:val="24"/>
          <w:szCs w:val="24"/>
        </w:rPr>
      </w:pPr>
      <w:r w:rsidRPr="00500693">
        <w:rPr>
          <w:rFonts w:asciiTheme="majorHAnsi" w:hAnsiTheme="majorHAnsi" w:cstheme="minorHAnsi"/>
          <w:b/>
          <w:sz w:val="24"/>
          <w:szCs w:val="24"/>
        </w:rPr>
        <w:t xml:space="preserve">Protokół </w:t>
      </w:r>
      <w:r w:rsidR="008C5121" w:rsidRPr="00500693">
        <w:rPr>
          <w:rFonts w:asciiTheme="majorHAnsi" w:hAnsiTheme="majorHAnsi" w:cstheme="minorHAnsi"/>
          <w:b/>
          <w:sz w:val="24"/>
          <w:szCs w:val="24"/>
        </w:rPr>
        <w:t>O</w:t>
      </w:r>
      <w:r w:rsidRPr="00500693">
        <w:rPr>
          <w:rFonts w:asciiTheme="majorHAnsi" w:hAnsiTheme="majorHAnsi" w:cstheme="minorHAnsi"/>
          <w:b/>
          <w:sz w:val="24"/>
          <w:szCs w:val="24"/>
        </w:rPr>
        <w:t>dbioru</w:t>
      </w:r>
      <w:r w:rsidR="003F5770" w:rsidRPr="00500693">
        <w:rPr>
          <w:rFonts w:asciiTheme="majorHAnsi" w:hAnsiTheme="majorHAnsi" w:cstheme="minorHAnsi"/>
          <w:b/>
          <w:sz w:val="24"/>
          <w:szCs w:val="24"/>
        </w:rPr>
        <w:t xml:space="preserve"> Etapu</w:t>
      </w:r>
      <w:proofErr w:type="gramStart"/>
      <w:r w:rsidR="003F5770" w:rsidRPr="00500693">
        <w:rPr>
          <w:rFonts w:asciiTheme="majorHAnsi" w:hAnsiTheme="majorHAnsi" w:cstheme="minorHAnsi"/>
          <w:b/>
          <w:sz w:val="24"/>
          <w:szCs w:val="24"/>
        </w:rPr>
        <w:t xml:space="preserve"> ….</w:t>
      </w:r>
      <w:proofErr w:type="gramEnd"/>
      <w:r w:rsidR="004547FB" w:rsidRPr="00500693">
        <w:rPr>
          <w:rFonts w:asciiTheme="majorHAnsi" w:hAnsiTheme="majorHAnsi" w:cstheme="minorHAnsi"/>
          <w:b/>
          <w:sz w:val="24"/>
          <w:szCs w:val="24"/>
        </w:rPr>
        <w:t xml:space="preserve">/ Zlecenia … </w:t>
      </w:r>
    </w:p>
    <w:p w14:paraId="30CEAAD1" w14:textId="77777777" w:rsidR="00500693" w:rsidRDefault="00500693" w:rsidP="0091477B">
      <w:pPr>
        <w:spacing w:after="0"/>
        <w:ind w:left="6"/>
        <w:rPr>
          <w:rFonts w:asciiTheme="majorHAnsi" w:hAnsiTheme="majorHAnsi" w:cstheme="minorHAnsi"/>
          <w:bCs/>
          <w:sz w:val="24"/>
          <w:szCs w:val="24"/>
        </w:rPr>
      </w:pPr>
    </w:p>
    <w:p w14:paraId="221833E3" w14:textId="3A8C3B60" w:rsidR="00F713A4" w:rsidRPr="00500693" w:rsidRDefault="008C5121" w:rsidP="0091477B">
      <w:pPr>
        <w:spacing w:after="0"/>
        <w:ind w:left="6"/>
        <w:rPr>
          <w:rFonts w:asciiTheme="majorHAnsi" w:hAnsiTheme="majorHAnsi" w:cstheme="minorHAnsi"/>
          <w:sz w:val="24"/>
          <w:szCs w:val="24"/>
        </w:rPr>
      </w:pPr>
      <w:r w:rsidRPr="00500693">
        <w:rPr>
          <w:rFonts w:asciiTheme="majorHAnsi" w:hAnsiTheme="majorHAnsi" w:cstheme="minorHAnsi"/>
          <w:bCs/>
          <w:sz w:val="24"/>
          <w:szCs w:val="24"/>
        </w:rPr>
        <w:t xml:space="preserve">Przedstawiciel </w:t>
      </w:r>
      <w:r w:rsidR="0010595E" w:rsidRPr="00500693">
        <w:rPr>
          <w:rFonts w:asciiTheme="majorHAnsi" w:hAnsiTheme="majorHAnsi" w:cstheme="minorHAnsi"/>
          <w:b/>
          <w:sz w:val="24"/>
          <w:szCs w:val="24"/>
        </w:rPr>
        <w:t>Zamawiając</w:t>
      </w:r>
      <w:r w:rsidRPr="00500693">
        <w:rPr>
          <w:rFonts w:asciiTheme="majorHAnsi" w:hAnsiTheme="majorHAnsi" w:cstheme="minorHAnsi"/>
          <w:b/>
          <w:sz w:val="24"/>
          <w:szCs w:val="24"/>
        </w:rPr>
        <w:t>ego</w:t>
      </w:r>
      <w:r w:rsidR="00F713A4" w:rsidRPr="00500693">
        <w:rPr>
          <w:rFonts w:asciiTheme="majorHAnsi" w:hAnsiTheme="majorHAnsi" w:cstheme="minorHAnsi"/>
          <w:sz w:val="24"/>
          <w:szCs w:val="24"/>
        </w:rPr>
        <w:t xml:space="preserve"> …, z siedzibą w: …</w:t>
      </w:r>
    </w:p>
    <w:p w14:paraId="2A389813" w14:textId="3E7E3672" w:rsidR="0010595E" w:rsidRPr="00500693" w:rsidRDefault="008C5121" w:rsidP="0091477B">
      <w:pPr>
        <w:spacing w:after="0"/>
        <w:ind w:left="4"/>
        <w:rPr>
          <w:rFonts w:asciiTheme="majorHAnsi" w:hAnsiTheme="majorHAnsi" w:cstheme="minorHAnsi"/>
          <w:sz w:val="24"/>
          <w:szCs w:val="24"/>
        </w:rPr>
      </w:pPr>
      <w:r w:rsidRPr="00500693">
        <w:rPr>
          <w:rFonts w:asciiTheme="majorHAnsi" w:hAnsiTheme="majorHAnsi" w:cstheme="minorHAnsi"/>
          <w:sz w:val="24"/>
          <w:szCs w:val="24"/>
        </w:rPr>
        <w:t xml:space="preserve">oraz przedstawiciel </w:t>
      </w:r>
      <w:proofErr w:type="gramStart"/>
      <w:r w:rsidR="0010595E" w:rsidRPr="00500693">
        <w:rPr>
          <w:rFonts w:asciiTheme="majorHAnsi" w:hAnsiTheme="majorHAnsi" w:cstheme="minorHAnsi"/>
          <w:b/>
          <w:sz w:val="24"/>
          <w:szCs w:val="24"/>
        </w:rPr>
        <w:t>Wykonawc</w:t>
      </w:r>
      <w:r w:rsidRPr="00500693">
        <w:rPr>
          <w:rFonts w:asciiTheme="majorHAnsi" w:hAnsiTheme="majorHAnsi" w:cstheme="minorHAnsi"/>
          <w:b/>
          <w:sz w:val="24"/>
          <w:szCs w:val="24"/>
        </w:rPr>
        <w:t>y</w:t>
      </w:r>
      <w:r w:rsidR="0010595E" w:rsidRPr="00500693">
        <w:rPr>
          <w:rFonts w:asciiTheme="majorHAnsi" w:hAnsiTheme="majorHAnsi" w:cstheme="minorHAnsi"/>
          <w:sz w:val="24"/>
          <w:szCs w:val="24"/>
        </w:rPr>
        <w:t xml:space="preserve">: </w:t>
      </w:r>
      <w:r w:rsidRPr="00500693">
        <w:rPr>
          <w:rFonts w:asciiTheme="majorHAnsi" w:hAnsiTheme="majorHAnsi" w:cstheme="minorHAnsi"/>
          <w:sz w:val="24"/>
          <w:szCs w:val="24"/>
        </w:rPr>
        <w:t xml:space="preserve"> </w:t>
      </w:r>
      <w:r w:rsidR="0010595E" w:rsidRPr="00500693">
        <w:rPr>
          <w:rFonts w:asciiTheme="majorHAnsi" w:hAnsiTheme="majorHAnsi" w:cstheme="minorHAnsi"/>
          <w:sz w:val="24"/>
          <w:szCs w:val="24"/>
        </w:rPr>
        <w:t>…</w:t>
      </w:r>
      <w:proofErr w:type="gramEnd"/>
      <w:r w:rsidR="003F5770" w:rsidRPr="00500693">
        <w:rPr>
          <w:rFonts w:asciiTheme="majorHAnsi" w:hAnsiTheme="majorHAnsi" w:cstheme="minorHAnsi"/>
          <w:sz w:val="24"/>
          <w:szCs w:val="24"/>
        </w:rPr>
        <w:t xml:space="preserve">, </w:t>
      </w:r>
      <w:r w:rsidR="0010595E" w:rsidRPr="00500693">
        <w:rPr>
          <w:rFonts w:asciiTheme="majorHAnsi" w:hAnsiTheme="majorHAnsi" w:cstheme="minorHAnsi"/>
          <w:sz w:val="24"/>
          <w:szCs w:val="24"/>
        </w:rPr>
        <w:t xml:space="preserve">z siedzibą w: </w:t>
      </w:r>
      <w:r w:rsidR="00F713A4" w:rsidRPr="00500693">
        <w:rPr>
          <w:rFonts w:asciiTheme="majorHAnsi" w:hAnsiTheme="majorHAnsi" w:cstheme="minorHAnsi"/>
          <w:sz w:val="24"/>
          <w:szCs w:val="24"/>
        </w:rPr>
        <w:t>…</w:t>
      </w:r>
    </w:p>
    <w:p w14:paraId="421B83DF" w14:textId="77777777" w:rsidR="00500693" w:rsidRDefault="00500693" w:rsidP="0091477B">
      <w:pPr>
        <w:spacing w:after="0"/>
        <w:ind w:left="4"/>
        <w:rPr>
          <w:rFonts w:asciiTheme="majorHAnsi" w:hAnsiTheme="majorHAnsi" w:cstheme="minorHAnsi"/>
          <w:sz w:val="24"/>
          <w:szCs w:val="24"/>
        </w:rPr>
      </w:pPr>
    </w:p>
    <w:p w14:paraId="1D6D7F23" w14:textId="037BDEB5" w:rsidR="0010595E" w:rsidRPr="00500693" w:rsidRDefault="0010595E" w:rsidP="0091477B">
      <w:pPr>
        <w:spacing w:after="0"/>
        <w:ind w:left="4"/>
        <w:rPr>
          <w:rFonts w:asciiTheme="majorHAnsi" w:hAnsiTheme="majorHAnsi" w:cstheme="minorHAnsi"/>
          <w:sz w:val="24"/>
          <w:szCs w:val="24"/>
        </w:rPr>
      </w:pPr>
      <w:r w:rsidRPr="00500693">
        <w:rPr>
          <w:rFonts w:asciiTheme="majorHAnsi" w:hAnsiTheme="majorHAnsi" w:cstheme="minorHAnsi"/>
          <w:sz w:val="24"/>
          <w:szCs w:val="24"/>
        </w:rPr>
        <w:t>dokonuj</w:t>
      </w:r>
      <w:r w:rsidR="008C5121" w:rsidRPr="00500693">
        <w:rPr>
          <w:rFonts w:asciiTheme="majorHAnsi" w:hAnsiTheme="majorHAnsi" w:cstheme="minorHAnsi"/>
          <w:sz w:val="24"/>
          <w:szCs w:val="24"/>
        </w:rPr>
        <w:t>ą</w:t>
      </w:r>
      <w:r w:rsidRPr="00500693">
        <w:rPr>
          <w:rFonts w:asciiTheme="majorHAnsi" w:hAnsiTheme="majorHAnsi" w:cstheme="minorHAnsi"/>
          <w:sz w:val="24"/>
          <w:szCs w:val="24"/>
        </w:rPr>
        <w:t xml:space="preserve"> </w:t>
      </w:r>
      <w:r w:rsidR="00C0790F" w:rsidRPr="00500693">
        <w:rPr>
          <w:rFonts w:asciiTheme="majorHAnsi" w:hAnsiTheme="majorHAnsi" w:cstheme="minorHAnsi"/>
          <w:sz w:val="24"/>
          <w:szCs w:val="24"/>
        </w:rPr>
        <w:t xml:space="preserve">w dniu … </w:t>
      </w:r>
      <w:r w:rsidRPr="00500693">
        <w:rPr>
          <w:rFonts w:asciiTheme="majorHAnsi" w:hAnsiTheme="majorHAnsi" w:cstheme="minorHAnsi"/>
          <w:sz w:val="24"/>
          <w:szCs w:val="24"/>
        </w:rPr>
        <w:t>odbioru Etapu …</w:t>
      </w:r>
      <w:r w:rsidR="008C5121" w:rsidRPr="00500693">
        <w:rPr>
          <w:rFonts w:asciiTheme="majorHAnsi" w:hAnsiTheme="majorHAnsi" w:cstheme="minorHAnsi"/>
          <w:sz w:val="24"/>
          <w:szCs w:val="24"/>
        </w:rPr>
        <w:t xml:space="preserve">/ Zlecenia … * </w:t>
      </w:r>
    </w:p>
    <w:tbl>
      <w:tblPr>
        <w:tblStyle w:val="Tabela-Siatka"/>
        <w:tblW w:w="9401" w:type="dxa"/>
        <w:tblLook w:val="04A0" w:firstRow="1" w:lastRow="0" w:firstColumn="1" w:lastColumn="0" w:noHBand="0" w:noVBand="1"/>
      </w:tblPr>
      <w:tblGrid>
        <w:gridCol w:w="4897"/>
        <w:gridCol w:w="4504"/>
      </w:tblGrid>
      <w:tr w:rsidR="00FB4CC4" w:rsidRPr="0051468A" w14:paraId="6ED4E930" w14:textId="1A470435" w:rsidTr="00FB4CC4">
        <w:tc>
          <w:tcPr>
            <w:tcW w:w="4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57CD7" w14:textId="77777777" w:rsidR="00FB4CC4" w:rsidRPr="0091477B" w:rsidRDefault="00FB4CC4" w:rsidP="0091477B">
            <w:pPr>
              <w:spacing w:after="0"/>
              <w:rPr>
                <w:rFonts w:asciiTheme="majorHAnsi" w:hAnsiTheme="majorHAnsi" w:cstheme="minorHAnsi"/>
                <w:b/>
                <w:sz w:val="24"/>
                <w:szCs w:val="24"/>
              </w:rPr>
            </w:pPr>
            <w:r w:rsidRPr="0091477B">
              <w:rPr>
                <w:rFonts w:asciiTheme="majorHAnsi" w:hAnsiTheme="majorHAnsi" w:cstheme="minorHAnsi"/>
                <w:b/>
                <w:sz w:val="24"/>
                <w:szCs w:val="24"/>
              </w:rPr>
              <w:t>Data udzielenia Zlecenia</w:t>
            </w:r>
          </w:p>
        </w:tc>
        <w:tc>
          <w:tcPr>
            <w:tcW w:w="4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92505" w14:textId="77777777" w:rsidR="00FB4CC4" w:rsidRPr="0091477B" w:rsidRDefault="00FB4CC4" w:rsidP="0091477B">
            <w:pPr>
              <w:spacing w:after="0"/>
              <w:rPr>
                <w:rFonts w:asciiTheme="majorHAnsi" w:hAnsiTheme="majorHAnsi" w:cstheme="minorHAnsi"/>
                <w:b/>
                <w:sz w:val="24"/>
                <w:szCs w:val="24"/>
              </w:rPr>
            </w:pPr>
          </w:p>
        </w:tc>
      </w:tr>
      <w:tr w:rsidR="00FB4CC4" w:rsidRPr="0051468A" w14:paraId="7D4A02F4" w14:textId="0F8DFA66" w:rsidTr="00FB4CC4">
        <w:tc>
          <w:tcPr>
            <w:tcW w:w="4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2CED8" w14:textId="42F5C259" w:rsidR="00FB4CC4" w:rsidRPr="0091477B" w:rsidRDefault="00FB4CC4" w:rsidP="0091477B">
            <w:pPr>
              <w:spacing w:after="0"/>
              <w:rPr>
                <w:rFonts w:asciiTheme="majorHAnsi" w:hAnsiTheme="majorHAnsi" w:cstheme="minorHAnsi"/>
                <w:b/>
                <w:sz w:val="24"/>
                <w:szCs w:val="24"/>
              </w:rPr>
            </w:pPr>
            <w:r w:rsidRPr="0091477B">
              <w:rPr>
                <w:rFonts w:asciiTheme="majorHAnsi" w:hAnsiTheme="majorHAnsi" w:cstheme="minorHAnsi"/>
                <w:b/>
                <w:sz w:val="24"/>
                <w:szCs w:val="24"/>
              </w:rPr>
              <w:t>Termin realizacji Etapu/Zlecenia (od - do)</w:t>
            </w:r>
          </w:p>
        </w:tc>
        <w:tc>
          <w:tcPr>
            <w:tcW w:w="4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BDCC4" w14:textId="77777777" w:rsidR="00FB4CC4" w:rsidRPr="0091477B" w:rsidRDefault="00FB4CC4" w:rsidP="0091477B">
            <w:pPr>
              <w:spacing w:after="0"/>
              <w:rPr>
                <w:rFonts w:asciiTheme="majorHAnsi" w:hAnsiTheme="majorHAnsi" w:cstheme="minorHAnsi"/>
                <w:b/>
                <w:sz w:val="24"/>
                <w:szCs w:val="24"/>
              </w:rPr>
            </w:pPr>
          </w:p>
        </w:tc>
      </w:tr>
      <w:tr w:rsidR="00FB4CC4" w:rsidRPr="0051468A" w14:paraId="10C05DE6" w14:textId="2BE13082" w:rsidTr="00FB4CC4">
        <w:tc>
          <w:tcPr>
            <w:tcW w:w="4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0418E" w14:textId="6315506E" w:rsidR="00FB4CC4" w:rsidRPr="0091477B" w:rsidRDefault="00FB4CC4" w:rsidP="0091477B">
            <w:pPr>
              <w:spacing w:after="0"/>
              <w:rPr>
                <w:rFonts w:asciiTheme="majorHAnsi" w:hAnsiTheme="majorHAnsi" w:cstheme="minorHAnsi"/>
                <w:b/>
                <w:sz w:val="24"/>
                <w:szCs w:val="24"/>
              </w:rPr>
            </w:pPr>
            <w:r w:rsidRPr="0091477B">
              <w:rPr>
                <w:rFonts w:asciiTheme="majorHAnsi" w:hAnsiTheme="majorHAnsi" w:cstheme="minorHAnsi"/>
                <w:b/>
                <w:sz w:val="24"/>
                <w:szCs w:val="24"/>
              </w:rPr>
              <w:t>Przedmiot Zlecenia</w:t>
            </w:r>
          </w:p>
        </w:tc>
        <w:tc>
          <w:tcPr>
            <w:tcW w:w="4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EB4E1" w14:textId="77777777" w:rsidR="00FB4CC4" w:rsidRPr="0091477B" w:rsidRDefault="00FB4CC4" w:rsidP="0091477B">
            <w:pPr>
              <w:spacing w:after="0"/>
              <w:rPr>
                <w:rFonts w:asciiTheme="majorHAnsi" w:hAnsiTheme="majorHAnsi" w:cstheme="minorHAnsi"/>
                <w:b/>
                <w:sz w:val="24"/>
                <w:szCs w:val="24"/>
              </w:rPr>
            </w:pPr>
          </w:p>
        </w:tc>
      </w:tr>
      <w:tr w:rsidR="00FB4CC4" w:rsidRPr="0051468A" w14:paraId="18604DF2" w14:textId="443E0AC8" w:rsidTr="00FB4CC4">
        <w:trPr>
          <w:trHeight w:val="129"/>
        </w:trPr>
        <w:tc>
          <w:tcPr>
            <w:tcW w:w="4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F0291" w14:textId="7534517E" w:rsidR="00FB4CC4" w:rsidRPr="0091477B" w:rsidRDefault="00FB4CC4" w:rsidP="0091477B">
            <w:pPr>
              <w:spacing w:after="0"/>
              <w:rPr>
                <w:rFonts w:asciiTheme="majorHAnsi" w:hAnsiTheme="majorHAnsi" w:cstheme="minorHAnsi"/>
                <w:b/>
                <w:sz w:val="24"/>
                <w:szCs w:val="24"/>
              </w:rPr>
            </w:pPr>
            <w:r w:rsidRPr="0091477B">
              <w:rPr>
                <w:rFonts w:asciiTheme="majorHAnsi" w:hAnsiTheme="majorHAnsi" w:cstheme="minorHAnsi"/>
                <w:b/>
                <w:sz w:val="24"/>
                <w:szCs w:val="24"/>
              </w:rPr>
              <w:t>Zakres Zlecenia/Etapu</w:t>
            </w:r>
          </w:p>
        </w:tc>
        <w:tc>
          <w:tcPr>
            <w:tcW w:w="4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07BFE" w14:textId="77777777" w:rsidR="00FB4CC4" w:rsidRPr="0091477B" w:rsidRDefault="00FB4CC4" w:rsidP="0091477B">
            <w:pPr>
              <w:spacing w:after="0"/>
              <w:rPr>
                <w:rFonts w:asciiTheme="majorHAnsi" w:hAnsiTheme="majorHAnsi" w:cstheme="minorHAnsi"/>
                <w:b/>
                <w:sz w:val="24"/>
                <w:szCs w:val="24"/>
              </w:rPr>
            </w:pPr>
          </w:p>
        </w:tc>
      </w:tr>
      <w:tr w:rsidR="00FB4CC4" w:rsidRPr="0051468A" w14:paraId="5B57223C" w14:textId="2E1170E1" w:rsidTr="00FB4CC4">
        <w:tc>
          <w:tcPr>
            <w:tcW w:w="4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0FAFD" w14:textId="2D853D54" w:rsidR="00FB4CC4" w:rsidRPr="0091477B" w:rsidRDefault="00FB4CC4" w:rsidP="0091477B">
            <w:pPr>
              <w:spacing w:after="0"/>
              <w:rPr>
                <w:rFonts w:asciiTheme="majorHAnsi" w:hAnsiTheme="majorHAnsi" w:cstheme="minorHAnsi"/>
                <w:b/>
                <w:sz w:val="24"/>
                <w:szCs w:val="24"/>
              </w:rPr>
            </w:pPr>
            <w:r w:rsidRPr="0091477B">
              <w:rPr>
                <w:rFonts w:asciiTheme="majorHAnsi" w:hAnsiTheme="majorHAnsi" w:cstheme="minorHAnsi"/>
                <w:b/>
                <w:sz w:val="24"/>
                <w:szCs w:val="24"/>
              </w:rPr>
              <w:t>Data zgłoszenia do odbioru Zlecenia/Etapu</w:t>
            </w:r>
          </w:p>
        </w:tc>
        <w:tc>
          <w:tcPr>
            <w:tcW w:w="4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424A7" w14:textId="77777777" w:rsidR="00FB4CC4" w:rsidRPr="0091477B" w:rsidRDefault="00FB4CC4" w:rsidP="0091477B">
            <w:pPr>
              <w:spacing w:after="0"/>
              <w:rPr>
                <w:rFonts w:asciiTheme="majorHAnsi" w:hAnsiTheme="majorHAnsi" w:cstheme="minorHAnsi"/>
                <w:b/>
                <w:sz w:val="24"/>
                <w:szCs w:val="24"/>
              </w:rPr>
            </w:pPr>
          </w:p>
        </w:tc>
      </w:tr>
      <w:tr w:rsidR="00FB4CC4" w:rsidRPr="0051468A" w14:paraId="5E4EB9F2" w14:textId="7B9F0E5B" w:rsidTr="00FB4CC4">
        <w:tc>
          <w:tcPr>
            <w:tcW w:w="4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930E3" w14:textId="13661D9B" w:rsidR="00FB4CC4" w:rsidRPr="0091477B" w:rsidRDefault="00FB4CC4" w:rsidP="0091477B">
            <w:pPr>
              <w:spacing w:after="0"/>
              <w:rPr>
                <w:rFonts w:asciiTheme="majorHAnsi" w:hAnsiTheme="majorHAnsi" w:cstheme="minorHAnsi"/>
                <w:b/>
                <w:sz w:val="24"/>
                <w:szCs w:val="24"/>
              </w:rPr>
            </w:pPr>
            <w:r w:rsidRPr="0091477B">
              <w:rPr>
                <w:rFonts w:asciiTheme="majorHAnsi" w:hAnsiTheme="majorHAnsi" w:cstheme="minorHAnsi"/>
                <w:b/>
                <w:sz w:val="24"/>
                <w:szCs w:val="24"/>
              </w:rPr>
              <w:t xml:space="preserve">Data odbioru Zlecenia/Etapu </w:t>
            </w:r>
          </w:p>
        </w:tc>
        <w:tc>
          <w:tcPr>
            <w:tcW w:w="4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6A449" w14:textId="77777777" w:rsidR="00FB4CC4" w:rsidRPr="0091477B" w:rsidRDefault="00FB4CC4" w:rsidP="0091477B">
            <w:pPr>
              <w:spacing w:after="0"/>
              <w:rPr>
                <w:rFonts w:asciiTheme="majorHAnsi" w:hAnsiTheme="majorHAnsi" w:cstheme="minorHAnsi"/>
                <w:b/>
                <w:sz w:val="24"/>
                <w:szCs w:val="24"/>
              </w:rPr>
            </w:pPr>
          </w:p>
        </w:tc>
      </w:tr>
      <w:tr w:rsidR="00FB4CC4" w:rsidRPr="0051468A" w14:paraId="7BDDFFD7" w14:textId="5409354C" w:rsidTr="00FB4CC4">
        <w:tc>
          <w:tcPr>
            <w:tcW w:w="4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069C2" w14:textId="689D2C27" w:rsidR="00FB4CC4" w:rsidRPr="0091477B" w:rsidRDefault="00FB4CC4" w:rsidP="0091477B">
            <w:pPr>
              <w:spacing w:after="0"/>
              <w:rPr>
                <w:rFonts w:asciiTheme="majorHAnsi" w:hAnsiTheme="majorHAnsi" w:cstheme="minorHAnsi"/>
                <w:b/>
                <w:sz w:val="24"/>
                <w:szCs w:val="24"/>
              </w:rPr>
            </w:pPr>
            <w:r w:rsidRPr="0091477B">
              <w:rPr>
                <w:rFonts w:asciiTheme="majorHAnsi" w:hAnsiTheme="majorHAnsi" w:cstheme="minorHAnsi"/>
                <w:b/>
                <w:sz w:val="24"/>
                <w:szCs w:val="24"/>
              </w:rPr>
              <w:t>Wynik odbioru Zlecenia/Etapu</w:t>
            </w:r>
          </w:p>
        </w:tc>
        <w:tc>
          <w:tcPr>
            <w:tcW w:w="4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E87F8" w14:textId="77777777" w:rsidR="00FB4CC4" w:rsidRPr="0091477B" w:rsidRDefault="00FB4CC4" w:rsidP="0091477B">
            <w:pPr>
              <w:spacing w:after="0"/>
              <w:rPr>
                <w:rFonts w:asciiTheme="majorHAnsi" w:hAnsiTheme="majorHAnsi" w:cstheme="minorHAnsi"/>
                <w:b/>
                <w:sz w:val="24"/>
                <w:szCs w:val="24"/>
              </w:rPr>
            </w:pPr>
          </w:p>
        </w:tc>
      </w:tr>
      <w:tr w:rsidR="00FB4CC4" w:rsidRPr="0051468A" w14:paraId="0CC5C668" w14:textId="5FC2E306" w:rsidTr="00FB4CC4">
        <w:trPr>
          <w:trHeight w:val="345"/>
        </w:trPr>
        <w:tc>
          <w:tcPr>
            <w:tcW w:w="4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ACCF9F" w14:textId="05975ED3" w:rsidR="00FB4CC4" w:rsidRPr="0091477B" w:rsidRDefault="00FB4CC4" w:rsidP="0091477B">
            <w:pPr>
              <w:spacing w:after="0"/>
              <w:rPr>
                <w:rFonts w:asciiTheme="majorHAnsi" w:hAnsiTheme="majorHAnsi" w:cstheme="minorHAnsi"/>
                <w:b/>
                <w:sz w:val="24"/>
                <w:szCs w:val="24"/>
              </w:rPr>
            </w:pPr>
            <w:r w:rsidRPr="0091477B">
              <w:rPr>
                <w:rFonts w:asciiTheme="majorHAnsi" w:hAnsiTheme="majorHAnsi" w:cstheme="minorHAnsi"/>
                <w:b/>
                <w:sz w:val="24"/>
                <w:szCs w:val="24"/>
              </w:rPr>
              <w:t xml:space="preserve">Faktyczna liczba Roboczogodzin </w:t>
            </w:r>
          </w:p>
        </w:tc>
        <w:tc>
          <w:tcPr>
            <w:tcW w:w="4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C4448" w14:textId="77777777" w:rsidR="00FB4CC4" w:rsidRPr="0091477B" w:rsidRDefault="00FB4CC4" w:rsidP="0091477B">
            <w:pPr>
              <w:spacing w:after="0"/>
              <w:rPr>
                <w:rFonts w:asciiTheme="majorHAnsi" w:hAnsiTheme="majorHAnsi" w:cstheme="minorHAnsi"/>
                <w:b/>
                <w:sz w:val="24"/>
                <w:szCs w:val="24"/>
              </w:rPr>
            </w:pPr>
          </w:p>
        </w:tc>
      </w:tr>
      <w:tr w:rsidR="00FB4CC4" w:rsidRPr="0051468A" w14:paraId="09465BE9" w14:textId="6A2463FB" w:rsidTr="00FB4CC4">
        <w:tc>
          <w:tcPr>
            <w:tcW w:w="4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D8C73" w14:textId="77777777" w:rsidR="00FB4CC4" w:rsidRPr="0091477B" w:rsidRDefault="00FB4CC4" w:rsidP="0091477B">
            <w:pPr>
              <w:spacing w:after="0"/>
              <w:rPr>
                <w:rFonts w:asciiTheme="majorHAnsi" w:hAnsiTheme="majorHAnsi" w:cstheme="minorHAnsi"/>
                <w:b/>
                <w:sz w:val="24"/>
                <w:szCs w:val="24"/>
              </w:rPr>
            </w:pPr>
            <w:r w:rsidRPr="0091477B">
              <w:rPr>
                <w:rFonts w:asciiTheme="majorHAnsi" w:hAnsiTheme="majorHAnsi" w:cstheme="minorHAnsi"/>
                <w:b/>
                <w:sz w:val="24"/>
                <w:szCs w:val="24"/>
              </w:rPr>
              <w:t>Uwagi</w:t>
            </w:r>
          </w:p>
        </w:tc>
        <w:tc>
          <w:tcPr>
            <w:tcW w:w="4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C8E9F" w14:textId="77777777" w:rsidR="00FB4CC4" w:rsidRPr="0091477B" w:rsidRDefault="00FB4CC4" w:rsidP="0091477B">
            <w:pPr>
              <w:spacing w:after="0"/>
              <w:rPr>
                <w:rFonts w:asciiTheme="majorHAnsi" w:hAnsiTheme="majorHAnsi" w:cstheme="minorHAnsi"/>
                <w:b/>
                <w:sz w:val="24"/>
                <w:szCs w:val="24"/>
              </w:rPr>
            </w:pPr>
          </w:p>
        </w:tc>
      </w:tr>
    </w:tbl>
    <w:p w14:paraId="1BBB6110" w14:textId="77777777" w:rsidR="0091477B" w:rsidRDefault="00963BDB" w:rsidP="0091477B">
      <w:pPr>
        <w:spacing w:after="0"/>
        <w:jc w:val="both"/>
        <w:rPr>
          <w:rFonts w:asciiTheme="majorHAnsi" w:hAnsiTheme="majorHAnsi" w:cstheme="minorHAnsi"/>
          <w:sz w:val="24"/>
          <w:szCs w:val="24"/>
        </w:rPr>
      </w:pPr>
      <w:r w:rsidRPr="00F713A4">
        <w:rPr>
          <w:rFonts w:asciiTheme="majorHAnsi" w:hAnsiTheme="majorHAnsi" w:cstheme="minorHAnsi"/>
          <w:sz w:val="24"/>
          <w:szCs w:val="24"/>
        </w:rPr>
        <w:t>załączniki*</w:t>
      </w:r>
    </w:p>
    <w:p w14:paraId="505746E8" w14:textId="032774E0" w:rsidR="0010595E" w:rsidRPr="00F713A4" w:rsidRDefault="0010595E" w:rsidP="0091477B">
      <w:pPr>
        <w:spacing w:after="0"/>
        <w:jc w:val="both"/>
        <w:rPr>
          <w:rFonts w:asciiTheme="majorHAnsi" w:hAnsiTheme="majorHAnsi" w:cstheme="minorHAnsi"/>
          <w:sz w:val="24"/>
          <w:szCs w:val="24"/>
        </w:rPr>
      </w:pPr>
      <w:r w:rsidRPr="00F713A4">
        <w:rPr>
          <w:rFonts w:asciiTheme="majorHAnsi" w:hAnsiTheme="majorHAnsi" w:cstheme="minorHAnsi"/>
          <w:sz w:val="24"/>
          <w:szCs w:val="24"/>
        </w:rPr>
        <w:t xml:space="preserve">W przypadku odbioru Etapu </w:t>
      </w:r>
      <w:r w:rsidR="00F713A4" w:rsidRPr="00F713A4">
        <w:rPr>
          <w:rFonts w:asciiTheme="majorHAnsi" w:hAnsiTheme="majorHAnsi" w:cstheme="minorHAnsi"/>
          <w:sz w:val="24"/>
          <w:szCs w:val="24"/>
        </w:rPr>
        <w:t>/ Zlecenia</w:t>
      </w:r>
      <w:r w:rsidRPr="00F713A4">
        <w:rPr>
          <w:rFonts w:asciiTheme="majorHAnsi" w:hAnsiTheme="majorHAnsi" w:cstheme="minorHAnsi"/>
          <w:sz w:val="24"/>
          <w:szCs w:val="24"/>
        </w:rPr>
        <w:t xml:space="preserve"> Wykonawca oświadcza, że z chwilą jego podpisania na Zamawiającego przenosi prawa autorskie do wszystkich utworów powstałych w związku i w wyniku realizacji niniejszej umowy**</w:t>
      </w:r>
    </w:p>
    <w:p w14:paraId="3F481D47" w14:textId="77777777" w:rsidR="0010595E" w:rsidRPr="00F713A4" w:rsidRDefault="0010595E" w:rsidP="0091477B">
      <w:pPr>
        <w:spacing w:after="0"/>
        <w:ind w:left="4"/>
        <w:jc w:val="both"/>
        <w:rPr>
          <w:rFonts w:asciiTheme="majorHAnsi" w:hAnsiTheme="majorHAnsi" w:cstheme="minorHAnsi"/>
          <w:sz w:val="24"/>
          <w:szCs w:val="24"/>
        </w:rPr>
      </w:pPr>
    </w:p>
    <w:p w14:paraId="4C981551" w14:textId="77777777" w:rsidR="0010595E" w:rsidRPr="00F713A4" w:rsidRDefault="0010595E" w:rsidP="0091477B">
      <w:pPr>
        <w:spacing w:after="0"/>
        <w:ind w:left="4"/>
        <w:rPr>
          <w:rFonts w:asciiTheme="majorHAnsi" w:hAnsiTheme="majorHAnsi" w:cstheme="minorHAnsi"/>
          <w:sz w:val="24"/>
          <w:szCs w:val="24"/>
        </w:rPr>
      </w:pPr>
      <w:r w:rsidRPr="00F713A4">
        <w:rPr>
          <w:rFonts w:asciiTheme="majorHAnsi" w:hAnsiTheme="majorHAnsi" w:cstheme="minorHAnsi"/>
          <w:sz w:val="24"/>
          <w:szCs w:val="24"/>
        </w:rPr>
        <w:t>Ustalenia:</w:t>
      </w:r>
    </w:p>
    <w:p w14:paraId="52E86781" w14:textId="77777777" w:rsidR="00F713A4" w:rsidRDefault="0010595E" w:rsidP="0091477B">
      <w:pPr>
        <w:pStyle w:val="Akapitzlist"/>
        <w:numPr>
          <w:ilvl w:val="0"/>
          <w:numId w:val="8"/>
        </w:numPr>
        <w:spacing w:after="0"/>
        <w:rPr>
          <w:rFonts w:asciiTheme="majorHAnsi" w:hAnsiTheme="majorHAnsi" w:cstheme="minorHAnsi"/>
          <w:sz w:val="24"/>
          <w:szCs w:val="24"/>
          <w:lang w:val="pl-PL"/>
        </w:rPr>
      </w:pPr>
      <w:r w:rsidRPr="00F713A4">
        <w:rPr>
          <w:rFonts w:asciiTheme="majorHAnsi" w:hAnsiTheme="majorHAnsi" w:cstheme="minorHAnsi"/>
          <w:sz w:val="24"/>
          <w:szCs w:val="24"/>
          <w:lang w:val="pl-PL"/>
        </w:rPr>
        <w:t>Prac</w:t>
      </w:r>
      <w:r w:rsidR="004547FB" w:rsidRPr="00F713A4">
        <w:rPr>
          <w:rFonts w:asciiTheme="majorHAnsi" w:hAnsiTheme="majorHAnsi" w:cstheme="minorHAnsi"/>
          <w:sz w:val="24"/>
          <w:szCs w:val="24"/>
          <w:lang w:val="pl-PL"/>
        </w:rPr>
        <w:t>e</w:t>
      </w:r>
      <w:r w:rsidRPr="00F713A4">
        <w:rPr>
          <w:rFonts w:asciiTheme="majorHAnsi" w:hAnsiTheme="majorHAnsi" w:cstheme="minorHAnsi"/>
          <w:sz w:val="24"/>
          <w:szCs w:val="24"/>
          <w:lang w:val="pl-PL"/>
        </w:rPr>
        <w:t xml:space="preserve"> został</w:t>
      </w:r>
      <w:r w:rsidR="004547FB" w:rsidRPr="00F713A4">
        <w:rPr>
          <w:rFonts w:asciiTheme="majorHAnsi" w:hAnsiTheme="majorHAnsi" w:cstheme="minorHAnsi"/>
          <w:sz w:val="24"/>
          <w:szCs w:val="24"/>
          <w:lang w:val="pl-PL"/>
        </w:rPr>
        <w:t>y</w:t>
      </w:r>
      <w:r w:rsidRPr="00F713A4">
        <w:rPr>
          <w:rFonts w:asciiTheme="majorHAnsi" w:hAnsiTheme="majorHAnsi" w:cstheme="minorHAnsi"/>
          <w:sz w:val="24"/>
          <w:szCs w:val="24"/>
          <w:lang w:val="pl-PL"/>
        </w:rPr>
        <w:t xml:space="preserve"> wykonan</w:t>
      </w:r>
      <w:r w:rsidR="004547FB" w:rsidRPr="00F713A4">
        <w:rPr>
          <w:rFonts w:asciiTheme="majorHAnsi" w:hAnsiTheme="majorHAnsi" w:cstheme="minorHAnsi"/>
          <w:sz w:val="24"/>
          <w:szCs w:val="24"/>
          <w:lang w:val="pl-PL"/>
        </w:rPr>
        <w:t>e:</w:t>
      </w:r>
      <w:r w:rsidR="00F713A4">
        <w:rPr>
          <w:rFonts w:asciiTheme="majorHAnsi" w:hAnsiTheme="majorHAnsi" w:cstheme="minorHAnsi"/>
          <w:sz w:val="24"/>
          <w:szCs w:val="24"/>
          <w:lang w:val="pl-PL"/>
        </w:rPr>
        <w:t xml:space="preserve"> </w:t>
      </w:r>
    </w:p>
    <w:p w14:paraId="1B6FB266" w14:textId="018B4E8C" w:rsidR="004547FB" w:rsidRPr="000F55A9" w:rsidRDefault="000F55A9" w:rsidP="0091477B">
      <w:pPr>
        <w:pStyle w:val="Akapitzlist"/>
        <w:numPr>
          <w:ilvl w:val="0"/>
          <w:numId w:val="0"/>
        </w:numPr>
        <w:spacing w:after="0"/>
        <w:ind w:left="364"/>
        <w:rPr>
          <w:rFonts w:asciiTheme="majorHAnsi" w:hAnsiTheme="majorHAnsi" w:cstheme="minorHAnsi"/>
          <w:b/>
          <w:bCs/>
          <w:sz w:val="24"/>
          <w:szCs w:val="24"/>
          <w:lang w:val="pl-PL"/>
        </w:rPr>
      </w:pPr>
      <w:r>
        <w:rPr>
          <w:rFonts w:asciiTheme="majorHAnsi" w:hAnsiTheme="majorHAnsi" w:cstheme="minorHAnsi"/>
          <w:b/>
          <w:bCs/>
          <w:sz w:val="24"/>
          <w:szCs w:val="24"/>
        </w:rPr>
        <w:t>t</w:t>
      </w:r>
      <w:r w:rsidR="004547FB" w:rsidRPr="000F55A9">
        <w:rPr>
          <w:rFonts w:asciiTheme="majorHAnsi" w:hAnsiTheme="majorHAnsi" w:cstheme="minorHAnsi"/>
          <w:b/>
          <w:bCs/>
          <w:sz w:val="24"/>
          <w:szCs w:val="24"/>
        </w:rPr>
        <w:t>erminowo</w:t>
      </w:r>
      <w:r>
        <w:rPr>
          <w:rFonts w:asciiTheme="majorHAnsi" w:hAnsiTheme="majorHAnsi" w:cstheme="minorHAnsi"/>
          <w:b/>
          <w:bCs/>
          <w:sz w:val="24"/>
          <w:szCs w:val="24"/>
        </w:rPr>
        <w:t xml:space="preserve"> </w:t>
      </w:r>
      <w:r w:rsidR="004547FB" w:rsidRPr="000F55A9">
        <w:rPr>
          <w:rFonts w:asciiTheme="majorHAnsi" w:hAnsiTheme="majorHAnsi" w:cstheme="minorHAnsi"/>
          <w:b/>
          <w:bCs/>
          <w:sz w:val="24"/>
          <w:szCs w:val="24"/>
        </w:rPr>
        <w:t>/ nieterminowo*</w:t>
      </w:r>
    </w:p>
    <w:p w14:paraId="1D01CE50" w14:textId="390BB2CD" w:rsidR="00F713A4" w:rsidRPr="000F55A9" w:rsidRDefault="000F55A9" w:rsidP="000F55A9">
      <w:pPr>
        <w:spacing w:after="0"/>
        <w:ind w:left="363"/>
        <w:contextualSpacing/>
        <w:rPr>
          <w:rFonts w:asciiTheme="majorHAnsi" w:hAnsiTheme="majorHAnsi" w:cstheme="minorHAnsi"/>
          <w:b/>
          <w:bCs/>
          <w:sz w:val="24"/>
          <w:szCs w:val="24"/>
        </w:rPr>
      </w:pPr>
      <w:r>
        <w:rPr>
          <w:rFonts w:asciiTheme="majorHAnsi" w:hAnsiTheme="majorHAnsi" w:cstheme="minorHAnsi"/>
          <w:b/>
          <w:bCs/>
          <w:sz w:val="24"/>
          <w:szCs w:val="24"/>
        </w:rPr>
        <w:t>n</w:t>
      </w:r>
      <w:r w:rsidR="008C5121" w:rsidRPr="000F55A9">
        <w:rPr>
          <w:rFonts w:asciiTheme="majorHAnsi" w:hAnsiTheme="majorHAnsi" w:cstheme="minorHAnsi"/>
          <w:b/>
          <w:bCs/>
          <w:sz w:val="24"/>
          <w:szCs w:val="24"/>
        </w:rPr>
        <w:t>ależycie</w:t>
      </w:r>
      <w:r>
        <w:rPr>
          <w:rFonts w:asciiTheme="majorHAnsi" w:hAnsiTheme="majorHAnsi" w:cstheme="minorHAnsi"/>
          <w:b/>
          <w:bCs/>
          <w:sz w:val="24"/>
          <w:szCs w:val="24"/>
        </w:rPr>
        <w:t xml:space="preserve"> </w:t>
      </w:r>
      <w:r w:rsidR="004547FB" w:rsidRPr="000F55A9">
        <w:rPr>
          <w:rFonts w:asciiTheme="majorHAnsi" w:hAnsiTheme="majorHAnsi" w:cstheme="minorHAnsi"/>
          <w:b/>
          <w:bCs/>
          <w:sz w:val="24"/>
          <w:szCs w:val="24"/>
        </w:rPr>
        <w:t>/ nienależycie*</w:t>
      </w:r>
      <w:r w:rsidR="0010595E" w:rsidRPr="000F55A9">
        <w:rPr>
          <w:rFonts w:asciiTheme="majorHAnsi" w:hAnsiTheme="majorHAnsi" w:cstheme="minorHAnsi"/>
          <w:b/>
          <w:bCs/>
          <w:sz w:val="24"/>
          <w:szCs w:val="24"/>
        </w:rPr>
        <w:t>.</w:t>
      </w:r>
    </w:p>
    <w:p w14:paraId="20A94DDC" w14:textId="4A156877" w:rsidR="004547FB" w:rsidRPr="00F713A4" w:rsidRDefault="004547FB" w:rsidP="0091477B">
      <w:pPr>
        <w:pStyle w:val="Akapitzlist"/>
        <w:numPr>
          <w:ilvl w:val="0"/>
          <w:numId w:val="8"/>
        </w:numPr>
        <w:spacing w:after="0"/>
        <w:rPr>
          <w:rFonts w:asciiTheme="majorHAnsi" w:hAnsiTheme="majorHAnsi" w:cstheme="minorHAnsi"/>
          <w:sz w:val="24"/>
          <w:szCs w:val="24"/>
          <w:lang w:val="pl-PL"/>
        </w:rPr>
      </w:pPr>
      <w:r w:rsidRPr="00F713A4">
        <w:rPr>
          <w:rFonts w:asciiTheme="majorHAnsi" w:hAnsiTheme="majorHAnsi" w:cstheme="minorHAnsi"/>
          <w:sz w:val="24"/>
          <w:szCs w:val="24"/>
          <w:lang w:val="pl-PL"/>
        </w:rPr>
        <w:t>Uwagi dodatkowe (dotyczą m.in. niewykonania lub nienależytego wykonania Umowy, opóźnień</w:t>
      </w:r>
      <w:r w:rsidR="008D19F3" w:rsidRPr="00F713A4">
        <w:rPr>
          <w:rFonts w:asciiTheme="majorHAnsi" w:hAnsiTheme="majorHAnsi" w:cstheme="minorHAnsi"/>
          <w:sz w:val="24"/>
          <w:szCs w:val="24"/>
          <w:lang w:val="pl-PL"/>
        </w:rPr>
        <w:t>/zwłoki</w:t>
      </w:r>
      <w:r w:rsidRPr="00F713A4">
        <w:rPr>
          <w:rFonts w:asciiTheme="majorHAnsi" w:hAnsiTheme="majorHAnsi" w:cstheme="minorHAnsi"/>
          <w:sz w:val="24"/>
          <w:szCs w:val="24"/>
          <w:lang w:val="pl-PL"/>
        </w:rPr>
        <w:t xml:space="preserve"> w realizacji): …</w:t>
      </w:r>
    </w:p>
    <w:p w14:paraId="40DE6EA4" w14:textId="2896BEE4" w:rsidR="0010595E" w:rsidRPr="00F713A4" w:rsidRDefault="0010595E" w:rsidP="0091477B">
      <w:pPr>
        <w:pStyle w:val="Akapitzlist"/>
        <w:numPr>
          <w:ilvl w:val="0"/>
          <w:numId w:val="8"/>
        </w:numPr>
        <w:spacing w:after="0"/>
        <w:rPr>
          <w:rFonts w:asciiTheme="majorHAnsi" w:hAnsiTheme="majorHAnsi" w:cstheme="minorHAnsi"/>
          <w:sz w:val="24"/>
          <w:szCs w:val="24"/>
          <w:lang w:val="pl-PL"/>
        </w:rPr>
      </w:pPr>
      <w:r w:rsidRPr="00F713A4">
        <w:rPr>
          <w:rFonts w:asciiTheme="majorHAnsi" w:hAnsiTheme="majorHAnsi" w:cstheme="minorHAnsi"/>
          <w:sz w:val="24"/>
          <w:szCs w:val="24"/>
          <w:lang w:val="pl-PL"/>
        </w:rPr>
        <w:t>Wnioskuję / nie wnioskuję* o rozliczenie finansowe.</w:t>
      </w:r>
    </w:p>
    <w:p w14:paraId="30475482" w14:textId="77777777" w:rsidR="0010595E" w:rsidRPr="00F713A4" w:rsidRDefault="0010595E" w:rsidP="0091477B">
      <w:pPr>
        <w:spacing w:after="0"/>
        <w:ind w:left="4"/>
        <w:rPr>
          <w:rFonts w:asciiTheme="majorHAnsi" w:hAnsiTheme="majorHAnsi" w:cstheme="minorHAnsi"/>
          <w:sz w:val="24"/>
          <w:szCs w:val="24"/>
        </w:rPr>
      </w:pPr>
    </w:p>
    <w:tbl>
      <w:tblPr>
        <w:tblW w:w="0" w:type="auto"/>
        <w:jc w:val="center"/>
        <w:tblLook w:val="04A0" w:firstRow="1" w:lastRow="0" w:firstColumn="1" w:lastColumn="0" w:noHBand="0" w:noVBand="1"/>
      </w:tblPr>
      <w:tblGrid>
        <w:gridCol w:w="4720"/>
        <w:gridCol w:w="4691"/>
      </w:tblGrid>
      <w:tr w:rsidR="0067152A" w:rsidRPr="000F55A9" w14:paraId="229B4C45" w14:textId="77777777" w:rsidTr="00CE4AB6">
        <w:trPr>
          <w:jc w:val="center"/>
        </w:trPr>
        <w:tc>
          <w:tcPr>
            <w:tcW w:w="4824" w:type="dxa"/>
            <w:hideMark/>
          </w:tcPr>
          <w:p w14:paraId="2695485D" w14:textId="77777777" w:rsidR="0067152A" w:rsidRPr="000F55A9" w:rsidRDefault="0067152A" w:rsidP="000F55A9">
            <w:pPr>
              <w:autoSpaceDE w:val="0"/>
              <w:autoSpaceDN w:val="0"/>
              <w:adjustRightInd w:val="0"/>
              <w:spacing w:after="0"/>
              <w:jc w:val="center"/>
              <w:rPr>
                <w:rFonts w:asciiTheme="majorHAnsi" w:eastAsia="Times New Roman" w:hAnsiTheme="majorHAnsi" w:cs="Arial"/>
                <w:b/>
                <w:sz w:val="24"/>
                <w:szCs w:val="24"/>
              </w:rPr>
            </w:pPr>
            <w:r w:rsidRPr="000F55A9">
              <w:rPr>
                <w:rFonts w:asciiTheme="majorHAnsi" w:eastAsia="Times New Roman" w:hAnsiTheme="majorHAnsi" w:cs="Arial"/>
                <w:b/>
                <w:sz w:val="24"/>
                <w:szCs w:val="24"/>
              </w:rPr>
              <w:t>Przedstawiciel Zamawiającego</w:t>
            </w:r>
          </w:p>
        </w:tc>
        <w:tc>
          <w:tcPr>
            <w:tcW w:w="4814" w:type="dxa"/>
            <w:hideMark/>
          </w:tcPr>
          <w:p w14:paraId="4805D3CD" w14:textId="77777777" w:rsidR="0067152A" w:rsidRPr="000F55A9" w:rsidRDefault="0067152A" w:rsidP="000F55A9">
            <w:pPr>
              <w:autoSpaceDE w:val="0"/>
              <w:autoSpaceDN w:val="0"/>
              <w:adjustRightInd w:val="0"/>
              <w:spacing w:after="0"/>
              <w:jc w:val="center"/>
              <w:rPr>
                <w:rFonts w:asciiTheme="majorHAnsi" w:eastAsia="Times New Roman" w:hAnsiTheme="majorHAnsi" w:cs="Arial"/>
                <w:b/>
                <w:sz w:val="24"/>
                <w:szCs w:val="24"/>
              </w:rPr>
            </w:pPr>
            <w:r w:rsidRPr="000F55A9">
              <w:rPr>
                <w:rFonts w:asciiTheme="majorHAnsi" w:eastAsia="Times New Roman" w:hAnsiTheme="majorHAnsi" w:cs="Arial"/>
                <w:b/>
                <w:sz w:val="24"/>
                <w:szCs w:val="24"/>
              </w:rPr>
              <w:t>Przedstawiciel Wykonawcy</w:t>
            </w:r>
          </w:p>
        </w:tc>
      </w:tr>
      <w:tr w:rsidR="0067152A" w:rsidRPr="000F55A9" w14:paraId="3696E366" w14:textId="77777777" w:rsidTr="00CE4AB6">
        <w:trPr>
          <w:jc w:val="center"/>
        </w:trPr>
        <w:tc>
          <w:tcPr>
            <w:tcW w:w="4824" w:type="dxa"/>
          </w:tcPr>
          <w:p w14:paraId="3AC9C304" w14:textId="77777777" w:rsidR="0067152A" w:rsidRPr="000F55A9" w:rsidRDefault="0067152A" w:rsidP="000F55A9">
            <w:pPr>
              <w:autoSpaceDE w:val="0"/>
              <w:autoSpaceDN w:val="0"/>
              <w:adjustRightInd w:val="0"/>
              <w:spacing w:after="0"/>
              <w:jc w:val="center"/>
              <w:rPr>
                <w:rFonts w:asciiTheme="majorHAnsi" w:eastAsia="Times New Roman" w:hAnsiTheme="majorHAnsi" w:cs="Arial"/>
                <w:sz w:val="24"/>
                <w:szCs w:val="24"/>
              </w:rPr>
            </w:pPr>
          </w:p>
          <w:p w14:paraId="694B4306" w14:textId="77777777" w:rsidR="0067152A" w:rsidRPr="000F55A9" w:rsidRDefault="0067152A" w:rsidP="000F55A9">
            <w:pPr>
              <w:tabs>
                <w:tab w:val="left" w:pos="2887"/>
                <w:tab w:val="left" w:pos="3067"/>
              </w:tabs>
              <w:autoSpaceDE w:val="0"/>
              <w:autoSpaceDN w:val="0"/>
              <w:adjustRightInd w:val="0"/>
              <w:spacing w:after="0"/>
              <w:jc w:val="center"/>
              <w:rPr>
                <w:rFonts w:asciiTheme="majorHAnsi" w:eastAsia="Times New Roman" w:hAnsiTheme="majorHAnsi" w:cs="Arial"/>
                <w:sz w:val="24"/>
                <w:szCs w:val="24"/>
              </w:rPr>
            </w:pPr>
            <w:r w:rsidRPr="000F55A9">
              <w:rPr>
                <w:rFonts w:asciiTheme="majorHAnsi" w:eastAsia="Times New Roman" w:hAnsiTheme="majorHAnsi" w:cs="Arial"/>
                <w:sz w:val="24"/>
                <w:szCs w:val="24"/>
              </w:rPr>
              <w:t>...................................................</w:t>
            </w:r>
          </w:p>
        </w:tc>
        <w:tc>
          <w:tcPr>
            <w:tcW w:w="4814" w:type="dxa"/>
          </w:tcPr>
          <w:p w14:paraId="07571D77" w14:textId="77777777" w:rsidR="0067152A" w:rsidRPr="000F55A9" w:rsidRDefault="0067152A" w:rsidP="000F55A9">
            <w:pPr>
              <w:autoSpaceDE w:val="0"/>
              <w:autoSpaceDN w:val="0"/>
              <w:adjustRightInd w:val="0"/>
              <w:spacing w:after="0"/>
              <w:jc w:val="center"/>
              <w:rPr>
                <w:rFonts w:asciiTheme="majorHAnsi" w:eastAsia="Times New Roman" w:hAnsiTheme="majorHAnsi" w:cs="Arial"/>
                <w:sz w:val="24"/>
                <w:szCs w:val="24"/>
              </w:rPr>
            </w:pPr>
          </w:p>
          <w:p w14:paraId="3412215E" w14:textId="77777777" w:rsidR="0067152A" w:rsidRPr="000F55A9" w:rsidRDefault="0067152A" w:rsidP="000F55A9">
            <w:pPr>
              <w:tabs>
                <w:tab w:val="left" w:pos="2213"/>
                <w:tab w:val="left" w:pos="2393"/>
                <w:tab w:val="left" w:pos="2573"/>
              </w:tabs>
              <w:autoSpaceDE w:val="0"/>
              <w:autoSpaceDN w:val="0"/>
              <w:adjustRightInd w:val="0"/>
              <w:spacing w:after="0"/>
              <w:jc w:val="center"/>
              <w:rPr>
                <w:rFonts w:asciiTheme="majorHAnsi" w:eastAsia="Times New Roman" w:hAnsiTheme="majorHAnsi" w:cs="Arial"/>
                <w:sz w:val="24"/>
                <w:szCs w:val="24"/>
              </w:rPr>
            </w:pPr>
            <w:r w:rsidRPr="000F55A9">
              <w:rPr>
                <w:rFonts w:asciiTheme="majorHAnsi" w:eastAsia="Times New Roman" w:hAnsiTheme="majorHAnsi" w:cs="Arial"/>
                <w:sz w:val="24"/>
                <w:szCs w:val="24"/>
              </w:rPr>
              <w:t>..............................................</w:t>
            </w:r>
          </w:p>
        </w:tc>
      </w:tr>
      <w:tr w:rsidR="0067152A" w:rsidRPr="000F55A9" w14:paraId="5AA46A96" w14:textId="77777777" w:rsidTr="00CE4AB6">
        <w:trPr>
          <w:jc w:val="center"/>
        </w:trPr>
        <w:tc>
          <w:tcPr>
            <w:tcW w:w="4824" w:type="dxa"/>
            <w:hideMark/>
          </w:tcPr>
          <w:p w14:paraId="559E8822" w14:textId="77777777" w:rsidR="0067152A" w:rsidRPr="000F55A9" w:rsidRDefault="0067152A" w:rsidP="000F55A9">
            <w:pPr>
              <w:autoSpaceDE w:val="0"/>
              <w:autoSpaceDN w:val="0"/>
              <w:adjustRightInd w:val="0"/>
              <w:spacing w:after="0"/>
              <w:jc w:val="center"/>
              <w:rPr>
                <w:rFonts w:asciiTheme="majorHAnsi" w:eastAsia="Times New Roman" w:hAnsiTheme="majorHAnsi" w:cs="Arial"/>
                <w:i/>
                <w:sz w:val="24"/>
                <w:szCs w:val="24"/>
              </w:rPr>
            </w:pPr>
            <w:r w:rsidRPr="000F55A9">
              <w:rPr>
                <w:rFonts w:asciiTheme="majorHAnsi" w:eastAsia="Times New Roman" w:hAnsiTheme="majorHAnsi" w:cs="Arial"/>
                <w:i/>
                <w:sz w:val="24"/>
                <w:szCs w:val="24"/>
              </w:rPr>
              <w:t>(data, czytelny podpis)</w:t>
            </w:r>
          </w:p>
        </w:tc>
        <w:tc>
          <w:tcPr>
            <w:tcW w:w="4814" w:type="dxa"/>
            <w:hideMark/>
          </w:tcPr>
          <w:p w14:paraId="3DD97684" w14:textId="77777777" w:rsidR="0067152A" w:rsidRPr="000F55A9" w:rsidRDefault="0067152A" w:rsidP="000F55A9">
            <w:pPr>
              <w:autoSpaceDE w:val="0"/>
              <w:autoSpaceDN w:val="0"/>
              <w:adjustRightInd w:val="0"/>
              <w:spacing w:after="0"/>
              <w:jc w:val="center"/>
              <w:rPr>
                <w:rFonts w:asciiTheme="majorHAnsi" w:eastAsia="Times New Roman" w:hAnsiTheme="majorHAnsi" w:cs="Arial"/>
                <w:i/>
                <w:sz w:val="24"/>
                <w:szCs w:val="24"/>
              </w:rPr>
            </w:pPr>
            <w:r w:rsidRPr="000F55A9">
              <w:rPr>
                <w:rFonts w:asciiTheme="majorHAnsi" w:eastAsia="Times New Roman" w:hAnsiTheme="majorHAnsi" w:cs="Arial"/>
                <w:i/>
                <w:sz w:val="24"/>
                <w:szCs w:val="24"/>
              </w:rPr>
              <w:t>(data, czytelny podpis)</w:t>
            </w:r>
          </w:p>
        </w:tc>
      </w:tr>
    </w:tbl>
    <w:p w14:paraId="4270FCBA" w14:textId="77777777" w:rsidR="0010595E" w:rsidRPr="000F55A9" w:rsidRDefault="0010595E" w:rsidP="0091477B">
      <w:pPr>
        <w:spacing w:after="0"/>
        <w:ind w:left="4"/>
        <w:rPr>
          <w:rFonts w:asciiTheme="majorHAnsi" w:hAnsiTheme="majorHAnsi" w:cstheme="minorHAnsi"/>
          <w:sz w:val="24"/>
          <w:szCs w:val="24"/>
        </w:rPr>
      </w:pPr>
    </w:p>
    <w:p w14:paraId="039C432A" w14:textId="77777777" w:rsidR="0010595E" w:rsidRPr="000F55A9" w:rsidRDefault="0010595E" w:rsidP="0091477B">
      <w:pPr>
        <w:spacing w:after="0"/>
        <w:rPr>
          <w:rFonts w:asciiTheme="majorHAnsi" w:hAnsiTheme="majorHAnsi" w:cstheme="minorHAnsi"/>
          <w:sz w:val="24"/>
          <w:szCs w:val="24"/>
        </w:rPr>
      </w:pPr>
      <w:r w:rsidRPr="000F55A9">
        <w:rPr>
          <w:rFonts w:asciiTheme="majorHAnsi" w:hAnsiTheme="majorHAnsi" w:cstheme="minorHAnsi"/>
          <w:sz w:val="24"/>
          <w:szCs w:val="24"/>
        </w:rPr>
        <w:t>* niepotrzebne skreślić</w:t>
      </w:r>
    </w:p>
    <w:p w14:paraId="594FE43F" w14:textId="3037B912" w:rsidR="0067152A" w:rsidRPr="000F55A9" w:rsidRDefault="0010595E" w:rsidP="0091477B">
      <w:pPr>
        <w:spacing w:after="0"/>
        <w:rPr>
          <w:rFonts w:asciiTheme="majorHAnsi" w:hAnsiTheme="majorHAnsi" w:cstheme="minorHAnsi"/>
          <w:sz w:val="24"/>
          <w:szCs w:val="24"/>
        </w:rPr>
      </w:pPr>
      <w:r w:rsidRPr="000F55A9">
        <w:rPr>
          <w:rFonts w:asciiTheme="majorHAnsi" w:hAnsiTheme="majorHAnsi" w:cstheme="minorHAnsi"/>
          <w:sz w:val="24"/>
          <w:szCs w:val="24"/>
        </w:rPr>
        <w:t xml:space="preserve">** </w:t>
      </w:r>
      <w:r w:rsidR="000F55A9" w:rsidRPr="000F55A9">
        <w:rPr>
          <w:rFonts w:asciiTheme="majorHAnsi" w:hAnsiTheme="majorHAnsi" w:cstheme="minorHAnsi"/>
          <w:sz w:val="24"/>
          <w:szCs w:val="24"/>
        </w:rPr>
        <w:t xml:space="preserve">jeżeli </w:t>
      </w:r>
      <w:r w:rsidRPr="000F55A9">
        <w:rPr>
          <w:rFonts w:asciiTheme="majorHAnsi" w:hAnsiTheme="majorHAnsi" w:cstheme="minorHAnsi"/>
          <w:sz w:val="24"/>
          <w:szCs w:val="24"/>
        </w:rPr>
        <w:t xml:space="preserve">dotyczy </w:t>
      </w:r>
    </w:p>
    <w:p w14:paraId="08E5FFCF" w14:textId="77777777" w:rsidR="00500693" w:rsidRDefault="00500693" w:rsidP="00500693">
      <w:pPr>
        <w:spacing w:after="0"/>
        <w:rPr>
          <w:rFonts w:asciiTheme="minorHAnsi" w:hAnsiTheme="minorHAnsi" w:cstheme="minorHAnsi"/>
        </w:rPr>
      </w:pPr>
    </w:p>
    <w:p w14:paraId="01423842" w14:textId="77777777" w:rsidR="00500693" w:rsidRDefault="00500693" w:rsidP="00500693">
      <w:pPr>
        <w:spacing w:after="0"/>
        <w:rPr>
          <w:rFonts w:asciiTheme="minorHAnsi" w:hAnsiTheme="minorHAnsi" w:cstheme="minorHAnsi"/>
        </w:rPr>
      </w:pPr>
    </w:p>
    <w:p w14:paraId="74890D05" w14:textId="77777777" w:rsidR="00500693" w:rsidRDefault="00500693" w:rsidP="00500693">
      <w:pPr>
        <w:spacing w:after="0"/>
        <w:rPr>
          <w:rFonts w:asciiTheme="minorHAnsi" w:hAnsiTheme="minorHAnsi" w:cstheme="minorHAnsi"/>
        </w:rPr>
      </w:pPr>
    </w:p>
    <w:p w14:paraId="018BFF77" w14:textId="349ECBBE" w:rsidR="0067152A" w:rsidRPr="00500693" w:rsidRDefault="0067152A" w:rsidP="00500693">
      <w:pPr>
        <w:spacing w:after="0"/>
        <w:rPr>
          <w:rFonts w:asciiTheme="minorHAnsi" w:hAnsiTheme="minorHAnsi" w:cstheme="minorHAnsi"/>
          <w:iCs/>
        </w:rPr>
      </w:pPr>
      <w:r w:rsidRPr="00500693">
        <w:rPr>
          <w:rFonts w:asciiTheme="majorHAnsi" w:eastAsia="Times New Roman" w:hAnsiTheme="majorHAnsi" w:cstheme="minorHAnsi"/>
          <w:b/>
          <w:bCs/>
          <w:iCs/>
          <w:sz w:val="24"/>
          <w:szCs w:val="24"/>
          <w:lang w:eastAsia="pl-PL"/>
        </w:rPr>
        <w:t xml:space="preserve">Załącznik nr </w:t>
      </w:r>
      <w:r w:rsidR="008D19F3" w:rsidRPr="00500693">
        <w:rPr>
          <w:rFonts w:asciiTheme="majorHAnsi" w:eastAsia="Times New Roman" w:hAnsiTheme="majorHAnsi" w:cstheme="minorHAnsi"/>
          <w:b/>
          <w:bCs/>
          <w:iCs/>
          <w:sz w:val="24"/>
          <w:szCs w:val="24"/>
          <w:lang w:eastAsia="pl-PL"/>
        </w:rPr>
        <w:t>4</w:t>
      </w:r>
      <w:r w:rsidRPr="00500693">
        <w:rPr>
          <w:rFonts w:asciiTheme="majorHAnsi" w:eastAsia="Times New Roman" w:hAnsiTheme="majorHAnsi" w:cstheme="minorHAnsi"/>
          <w:b/>
          <w:bCs/>
          <w:iCs/>
          <w:sz w:val="24"/>
          <w:szCs w:val="24"/>
          <w:lang w:eastAsia="pl-PL"/>
        </w:rPr>
        <w:t xml:space="preserve"> do Umowy </w:t>
      </w:r>
    </w:p>
    <w:p w14:paraId="72D42D94" w14:textId="77777777" w:rsidR="0067152A" w:rsidRPr="00754F3D" w:rsidRDefault="0067152A" w:rsidP="0067152A">
      <w:pPr>
        <w:pStyle w:val="Default"/>
        <w:spacing w:line="276" w:lineRule="auto"/>
        <w:jc w:val="right"/>
        <w:rPr>
          <w:rFonts w:asciiTheme="majorHAnsi" w:hAnsiTheme="majorHAnsi" w:cstheme="minorHAnsi"/>
          <w:color w:val="auto"/>
        </w:rPr>
      </w:pPr>
    </w:p>
    <w:p w14:paraId="50E56D31" w14:textId="77777777" w:rsidR="0067152A" w:rsidRPr="00754F3D" w:rsidRDefault="0067152A" w:rsidP="0067152A">
      <w:pPr>
        <w:spacing w:after="0" w:line="276" w:lineRule="auto"/>
        <w:ind w:left="360"/>
        <w:jc w:val="both"/>
        <w:rPr>
          <w:rFonts w:asciiTheme="majorHAnsi" w:hAnsiTheme="majorHAnsi" w:cstheme="minorHAnsi"/>
          <w:sz w:val="24"/>
          <w:szCs w:val="24"/>
        </w:rPr>
      </w:pPr>
    </w:p>
    <w:p w14:paraId="3B323219" w14:textId="77777777" w:rsidR="008C4383" w:rsidRDefault="008C4383" w:rsidP="008C4383">
      <w:pPr>
        <w:spacing w:after="0"/>
        <w:jc w:val="both"/>
        <w:rPr>
          <w:rFonts w:asciiTheme="majorHAnsi" w:eastAsia="Times New Roman" w:hAnsiTheme="majorHAnsi" w:cstheme="majorHAnsi"/>
          <w:sz w:val="24"/>
          <w:szCs w:val="24"/>
          <w:lang w:eastAsia="pl-PL"/>
        </w:rPr>
      </w:pPr>
      <w:r>
        <w:rPr>
          <w:rFonts w:asciiTheme="majorHAnsi" w:hAnsiTheme="majorHAnsi" w:cstheme="minorHAnsi"/>
          <w:sz w:val="24"/>
          <w:szCs w:val="24"/>
        </w:rPr>
        <w:lastRenderedPageBreak/>
        <w:t>W</w:t>
      </w:r>
      <w:r w:rsidR="0067152A" w:rsidRPr="00754F3D">
        <w:rPr>
          <w:rFonts w:asciiTheme="majorHAnsi" w:hAnsiTheme="majorHAnsi" w:cstheme="minorHAnsi"/>
          <w:sz w:val="24"/>
          <w:szCs w:val="24"/>
        </w:rPr>
        <w:t xml:space="preserve">ykaz osób, którymi </w:t>
      </w:r>
      <w:r>
        <w:rPr>
          <w:rFonts w:asciiTheme="majorHAnsi" w:hAnsiTheme="majorHAnsi" w:cstheme="minorHAnsi"/>
          <w:sz w:val="24"/>
          <w:szCs w:val="24"/>
        </w:rPr>
        <w:t xml:space="preserve">Wykonawca </w:t>
      </w:r>
      <w:r w:rsidR="0067152A" w:rsidRPr="00754F3D">
        <w:rPr>
          <w:rFonts w:asciiTheme="majorHAnsi" w:hAnsiTheme="majorHAnsi" w:cstheme="minorHAnsi"/>
          <w:sz w:val="24"/>
          <w:szCs w:val="24"/>
        </w:rPr>
        <w:t>dysponuje do realizacji zamówienia publicznego</w:t>
      </w:r>
      <w:r w:rsidR="005F751D">
        <w:rPr>
          <w:rFonts w:asciiTheme="majorHAnsi" w:hAnsiTheme="majorHAnsi" w:cstheme="minorHAnsi"/>
          <w:sz w:val="24"/>
          <w:szCs w:val="24"/>
        </w:rPr>
        <w:t xml:space="preserve"> </w:t>
      </w:r>
      <w:r w:rsidR="005F751D" w:rsidRPr="00C60C6E">
        <w:rPr>
          <w:rFonts w:asciiTheme="majorHAnsi" w:eastAsia="Times New Roman" w:hAnsiTheme="majorHAnsi" w:cstheme="majorHAnsi"/>
          <w:bCs/>
          <w:lang w:eastAsia="pl-PL"/>
        </w:rPr>
        <w:t>pod nazwą:</w:t>
      </w:r>
      <w:r w:rsidR="005F751D">
        <w:rPr>
          <w:rFonts w:asciiTheme="majorHAnsi" w:eastAsia="Times New Roman" w:hAnsiTheme="majorHAnsi" w:cstheme="majorHAnsi"/>
          <w:b/>
          <w:lang w:eastAsia="pl-PL"/>
        </w:rPr>
        <w:t xml:space="preserve"> </w:t>
      </w:r>
      <w:r w:rsidR="005F751D" w:rsidRPr="005F751D">
        <w:rPr>
          <w:rFonts w:asciiTheme="majorHAnsi" w:eastAsia="Times New Roman" w:hAnsiTheme="majorHAnsi" w:cstheme="majorHAnsi"/>
          <w:b/>
          <w:sz w:val="24"/>
          <w:szCs w:val="24"/>
          <w:lang w:eastAsia="pl-PL"/>
        </w:rPr>
        <w:t>usługi wsparcia przy tworzeniu nowej strony www Politechniki Warszawskiej w celu uzyskania dostępności cyfrowej wg WCAG 2.1. poziom AA oraz audyty dostępności z wydaniem zaświadczenia / certyfikatu</w:t>
      </w:r>
      <w:r w:rsidR="005F751D" w:rsidRPr="005F751D">
        <w:rPr>
          <w:rFonts w:asciiTheme="majorHAnsi" w:eastAsia="Times New Roman" w:hAnsiTheme="majorHAnsi" w:cstheme="majorHAnsi"/>
          <w:bCs/>
          <w:sz w:val="24"/>
          <w:szCs w:val="24"/>
          <w:lang w:eastAsia="pl-PL"/>
        </w:rPr>
        <w:t>,</w:t>
      </w:r>
      <w:r w:rsidR="005F751D" w:rsidRPr="005F751D">
        <w:rPr>
          <w:rFonts w:asciiTheme="majorHAnsi" w:eastAsia="Times New Roman" w:hAnsiTheme="majorHAnsi" w:cstheme="majorHAnsi"/>
          <w:sz w:val="24"/>
          <w:szCs w:val="24"/>
          <w:lang w:eastAsia="pl-PL"/>
        </w:rPr>
        <w:t xml:space="preserve"> numer referencyjny: </w:t>
      </w:r>
      <w:r w:rsidR="005F751D" w:rsidRPr="005F751D">
        <w:rPr>
          <w:rFonts w:asciiTheme="majorHAnsi" w:eastAsia="Times New Roman" w:hAnsiTheme="majorHAnsi" w:cstheme="majorHAnsi"/>
          <w:b/>
          <w:bCs/>
          <w:sz w:val="24"/>
          <w:szCs w:val="24"/>
          <w:lang w:eastAsia="pl-PL"/>
        </w:rPr>
        <w:t>DLiZ.439.SE.2023</w:t>
      </w:r>
      <w:r w:rsidR="005F751D" w:rsidRPr="005F751D">
        <w:rPr>
          <w:rFonts w:asciiTheme="majorHAnsi" w:eastAsia="Times New Roman" w:hAnsiTheme="majorHAnsi" w:cstheme="majorHAnsi"/>
          <w:sz w:val="24"/>
          <w:szCs w:val="24"/>
          <w:lang w:eastAsia="pl-PL"/>
        </w:rPr>
        <w:t>.</w:t>
      </w:r>
    </w:p>
    <w:p w14:paraId="7A5ED330" w14:textId="0FB8C47F" w:rsidR="00FF2FAA" w:rsidRPr="008C4383" w:rsidRDefault="0067152A" w:rsidP="008C4383">
      <w:pPr>
        <w:spacing w:after="0"/>
        <w:jc w:val="both"/>
        <w:rPr>
          <w:rFonts w:asciiTheme="majorHAnsi" w:eastAsia="Times New Roman" w:hAnsiTheme="majorHAnsi" w:cstheme="majorHAnsi"/>
          <w:sz w:val="24"/>
          <w:szCs w:val="24"/>
          <w:lang w:eastAsia="pl-PL"/>
        </w:rPr>
      </w:pPr>
      <w:r w:rsidRPr="00754F3D">
        <w:rPr>
          <w:rFonts w:asciiTheme="majorHAnsi" w:eastAsia="Times New Roman" w:hAnsiTheme="majorHAnsi" w:cstheme="minorHAnsi"/>
          <w:bCs/>
          <w:sz w:val="24"/>
          <w:szCs w:val="24"/>
          <w:lang w:eastAsia="pl-PL"/>
        </w:rPr>
        <w:t>Wykonawca oświadcza, że do realizacji zamówienia dysponuje osobami, które posiadają następujące kwalifikacje i doświadczenie zawodowe wymienione w tabeli</w:t>
      </w:r>
      <w:r w:rsidR="00FF2FAA">
        <w:rPr>
          <w:rFonts w:asciiTheme="majorHAnsi" w:eastAsia="Times New Roman" w:hAnsiTheme="majorHAnsi" w:cstheme="minorHAnsi"/>
          <w:bCs/>
          <w:sz w:val="24"/>
          <w:szCs w:val="24"/>
          <w:lang w:eastAsia="pl-PL"/>
        </w:rPr>
        <w:t xml:space="preserve"> stanowiacej </w:t>
      </w:r>
      <w:r w:rsidR="00FF2FAA" w:rsidRPr="00E91C7C">
        <w:rPr>
          <w:rFonts w:ascii="Calibri Light" w:hAnsi="Calibri Light" w:cs="Calibri Light"/>
        </w:rPr>
        <w:t>Załącznik nr 1</w:t>
      </w:r>
      <w:r w:rsidR="00FF2FAA">
        <w:rPr>
          <w:rFonts w:ascii="Calibri Light" w:hAnsi="Calibri Light" w:cs="Calibri Light"/>
        </w:rPr>
        <w:t>a</w:t>
      </w:r>
      <w:r w:rsidR="00FF2FAA" w:rsidRPr="00E91C7C">
        <w:rPr>
          <w:rFonts w:ascii="Calibri Light" w:hAnsi="Calibri Light" w:cs="Calibri Light"/>
        </w:rPr>
        <w:t xml:space="preserve"> do Formularza oferty</w:t>
      </w:r>
      <w:r w:rsidR="00FF2FAA">
        <w:rPr>
          <w:rFonts w:ascii="Calibri Light" w:hAnsi="Calibri Light" w:cs="Calibri Light"/>
        </w:rPr>
        <w:t>.</w:t>
      </w:r>
    </w:p>
    <w:p w14:paraId="7098F5BE" w14:textId="0B593E1B" w:rsidR="0067152A" w:rsidRPr="00754F3D" w:rsidRDefault="0067152A" w:rsidP="0067152A">
      <w:pPr>
        <w:spacing w:after="0" w:line="276" w:lineRule="auto"/>
        <w:ind w:left="360"/>
        <w:jc w:val="both"/>
        <w:rPr>
          <w:rFonts w:asciiTheme="majorHAnsi" w:hAnsiTheme="majorHAnsi" w:cstheme="minorHAnsi"/>
          <w:sz w:val="24"/>
          <w:szCs w:val="24"/>
        </w:rPr>
      </w:pPr>
      <w:r w:rsidRPr="00754F3D">
        <w:rPr>
          <w:rFonts w:asciiTheme="majorHAnsi" w:hAnsiTheme="majorHAnsi" w:cstheme="minorHAnsi"/>
          <w:sz w:val="24"/>
          <w:szCs w:val="24"/>
        </w:rPr>
        <w:t xml:space="preserve"> </w:t>
      </w:r>
    </w:p>
    <w:p w14:paraId="37186FA9" w14:textId="77777777" w:rsidR="0067152A" w:rsidRPr="00872E23" w:rsidRDefault="0067152A" w:rsidP="0067152A">
      <w:pPr>
        <w:spacing w:after="0" w:line="276" w:lineRule="auto"/>
        <w:ind w:left="360"/>
        <w:jc w:val="both"/>
        <w:rPr>
          <w:rFonts w:asciiTheme="minorHAnsi" w:hAnsiTheme="minorHAnsi" w:cstheme="minorHAnsi"/>
        </w:rPr>
      </w:pPr>
    </w:p>
    <w:p w14:paraId="3F808721" w14:textId="77777777" w:rsidR="0067152A" w:rsidRPr="00872E23" w:rsidRDefault="0067152A" w:rsidP="0067152A">
      <w:pPr>
        <w:spacing w:after="0" w:line="276" w:lineRule="auto"/>
        <w:ind w:left="360"/>
        <w:jc w:val="both"/>
        <w:rPr>
          <w:rFonts w:asciiTheme="minorHAnsi" w:hAnsiTheme="minorHAnsi" w:cstheme="minorHAnsi"/>
        </w:rPr>
      </w:pPr>
    </w:p>
    <w:p w14:paraId="742311FC" w14:textId="77777777" w:rsidR="0067152A" w:rsidRPr="00754F3D" w:rsidRDefault="0067152A" w:rsidP="00754F3D">
      <w:pPr>
        <w:spacing w:after="0"/>
        <w:jc w:val="both"/>
        <w:rPr>
          <w:rFonts w:asciiTheme="majorHAnsi" w:hAnsiTheme="majorHAnsi" w:cstheme="minorHAnsi"/>
          <w:sz w:val="24"/>
          <w:szCs w:val="24"/>
        </w:rPr>
      </w:pPr>
    </w:p>
    <w:p w14:paraId="672F6774" w14:textId="77777777" w:rsidR="0067152A" w:rsidRPr="0010595E" w:rsidRDefault="0067152A" w:rsidP="0067152A"/>
    <w:p w14:paraId="361325E5" w14:textId="77777777" w:rsidR="00566CA2" w:rsidRDefault="00566CA2">
      <w:pPr>
        <w:spacing w:after="160" w:line="259" w:lineRule="auto"/>
        <w:rPr>
          <w:rFonts w:asciiTheme="minorHAnsi" w:hAnsiTheme="minorHAnsi" w:cstheme="minorHAnsi"/>
          <w:b/>
          <w:i/>
        </w:rPr>
      </w:pPr>
      <w:r>
        <w:rPr>
          <w:rFonts w:asciiTheme="minorHAnsi" w:hAnsiTheme="minorHAnsi" w:cstheme="minorHAnsi"/>
          <w:b/>
          <w:i/>
        </w:rPr>
        <w:br w:type="page"/>
      </w:r>
    </w:p>
    <w:p w14:paraId="6A59485E" w14:textId="335D264D" w:rsidR="00963BDB" w:rsidRPr="00E10632" w:rsidRDefault="00963BDB" w:rsidP="00500693">
      <w:pPr>
        <w:spacing w:after="0"/>
        <w:jc w:val="both"/>
        <w:rPr>
          <w:rFonts w:asciiTheme="majorHAnsi" w:hAnsiTheme="majorHAnsi" w:cstheme="minorHAnsi"/>
          <w:b/>
          <w:iCs/>
          <w:sz w:val="24"/>
          <w:szCs w:val="24"/>
        </w:rPr>
      </w:pPr>
      <w:r w:rsidRPr="00E10632">
        <w:rPr>
          <w:rFonts w:asciiTheme="majorHAnsi" w:hAnsiTheme="majorHAnsi" w:cstheme="minorHAnsi"/>
          <w:b/>
          <w:iCs/>
          <w:sz w:val="24"/>
          <w:szCs w:val="24"/>
        </w:rPr>
        <w:lastRenderedPageBreak/>
        <w:t xml:space="preserve">Załącznik nr </w:t>
      </w:r>
      <w:r w:rsidR="008D19F3" w:rsidRPr="00E10632">
        <w:rPr>
          <w:rFonts w:asciiTheme="majorHAnsi" w:hAnsiTheme="majorHAnsi" w:cstheme="minorHAnsi"/>
          <w:b/>
          <w:iCs/>
          <w:sz w:val="24"/>
          <w:szCs w:val="24"/>
        </w:rPr>
        <w:t>5</w:t>
      </w:r>
      <w:r w:rsidRPr="00E10632">
        <w:rPr>
          <w:rFonts w:asciiTheme="majorHAnsi" w:hAnsiTheme="majorHAnsi" w:cstheme="minorHAnsi"/>
          <w:b/>
          <w:iCs/>
          <w:sz w:val="24"/>
          <w:szCs w:val="24"/>
        </w:rPr>
        <w:t xml:space="preserve"> do Umowy </w:t>
      </w:r>
    </w:p>
    <w:p w14:paraId="7E3A2552" w14:textId="4804A441" w:rsidR="00963BDB" w:rsidRPr="00500693" w:rsidRDefault="00963BDB" w:rsidP="00500693">
      <w:pPr>
        <w:spacing w:after="0"/>
        <w:jc w:val="both"/>
        <w:rPr>
          <w:rFonts w:asciiTheme="majorHAnsi" w:hAnsiTheme="majorHAnsi" w:cstheme="minorHAnsi"/>
          <w:bCs/>
          <w:iCs/>
          <w:sz w:val="24"/>
          <w:szCs w:val="24"/>
        </w:rPr>
      </w:pPr>
      <w:bookmarkStart w:id="21" w:name="_Hlk73368039"/>
      <w:r w:rsidRPr="00500693">
        <w:rPr>
          <w:rFonts w:asciiTheme="majorHAnsi" w:hAnsiTheme="majorHAnsi" w:cstheme="minorHAnsi"/>
          <w:bCs/>
          <w:iCs/>
          <w:sz w:val="24"/>
          <w:szCs w:val="24"/>
        </w:rPr>
        <w:t>wzór Zlecenia Nr………</w:t>
      </w:r>
    </w:p>
    <w:p w14:paraId="58DFCC0E" w14:textId="77777777" w:rsidR="00963BDB" w:rsidRPr="0051468A" w:rsidRDefault="00963BDB" w:rsidP="00963BDB">
      <w:pPr>
        <w:jc w:val="center"/>
        <w:rPr>
          <w:rFonts w:asciiTheme="minorHAnsi" w:hAnsiTheme="minorHAnsi" w:cstheme="minorHAnsi"/>
          <w:b/>
        </w:rPr>
      </w:pPr>
    </w:p>
    <w:tbl>
      <w:tblPr>
        <w:tblStyle w:val="Tabela-Siatka"/>
        <w:tblW w:w="9565" w:type="dxa"/>
        <w:tblLook w:val="04A0" w:firstRow="1" w:lastRow="0" w:firstColumn="1" w:lastColumn="0" w:noHBand="0" w:noVBand="1"/>
      </w:tblPr>
      <w:tblGrid>
        <w:gridCol w:w="5665"/>
        <w:gridCol w:w="3900"/>
      </w:tblGrid>
      <w:tr w:rsidR="00963BDB" w:rsidRPr="0051468A" w14:paraId="44D27B93" w14:textId="77777777" w:rsidTr="00500693">
        <w:tc>
          <w:tcPr>
            <w:tcW w:w="5665" w:type="dxa"/>
            <w:shd w:val="clear" w:color="auto" w:fill="D9D9D9" w:themeFill="background1" w:themeFillShade="D9"/>
          </w:tcPr>
          <w:p w14:paraId="1CA41FA3" w14:textId="51A428E4" w:rsidR="00963BDB" w:rsidRPr="00500693" w:rsidRDefault="00963BDB" w:rsidP="00500693">
            <w:pPr>
              <w:spacing w:after="0"/>
              <w:rPr>
                <w:rFonts w:asciiTheme="majorHAnsi" w:hAnsiTheme="majorHAnsi" w:cstheme="minorHAnsi"/>
                <w:bCs/>
                <w:sz w:val="24"/>
                <w:szCs w:val="24"/>
              </w:rPr>
            </w:pPr>
            <w:bookmarkStart w:id="22" w:name="_Hlk73368137"/>
            <w:r w:rsidRPr="00500693">
              <w:rPr>
                <w:rFonts w:asciiTheme="majorHAnsi" w:hAnsiTheme="majorHAnsi" w:cstheme="minorHAnsi"/>
                <w:bCs/>
                <w:sz w:val="24"/>
                <w:szCs w:val="24"/>
              </w:rPr>
              <w:t>Planowana data rozpoczęcia realizacji Zlecenia</w:t>
            </w:r>
          </w:p>
        </w:tc>
        <w:tc>
          <w:tcPr>
            <w:tcW w:w="3900" w:type="dxa"/>
          </w:tcPr>
          <w:p w14:paraId="5F5E6EEE" w14:textId="77777777" w:rsidR="00963BDB" w:rsidRPr="00500693" w:rsidRDefault="00963BDB" w:rsidP="00500693">
            <w:pPr>
              <w:spacing w:after="0"/>
              <w:jc w:val="center"/>
              <w:rPr>
                <w:rFonts w:asciiTheme="majorHAnsi" w:hAnsiTheme="majorHAnsi" w:cstheme="minorHAnsi"/>
                <w:b/>
                <w:sz w:val="24"/>
                <w:szCs w:val="24"/>
              </w:rPr>
            </w:pPr>
          </w:p>
        </w:tc>
      </w:tr>
      <w:tr w:rsidR="00963BDB" w:rsidRPr="0051468A" w14:paraId="3F5E1A8D" w14:textId="77777777" w:rsidTr="00500693">
        <w:tc>
          <w:tcPr>
            <w:tcW w:w="5665" w:type="dxa"/>
            <w:shd w:val="clear" w:color="auto" w:fill="D9D9D9" w:themeFill="background1" w:themeFillShade="D9"/>
          </w:tcPr>
          <w:p w14:paraId="59DB8B72" w14:textId="7E656DF7" w:rsidR="00963BDB" w:rsidRPr="00500693" w:rsidRDefault="00566CA2" w:rsidP="00500693">
            <w:pPr>
              <w:spacing w:after="0"/>
              <w:rPr>
                <w:rFonts w:asciiTheme="majorHAnsi" w:hAnsiTheme="majorHAnsi" w:cstheme="minorHAnsi"/>
                <w:bCs/>
                <w:sz w:val="24"/>
                <w:szCs w:val="24"/>
              </w:rPr>
            </w:pPr>
            <w:r w:rsidRPr="00500693">
              <w:rPr>
                <w:rFonts w:asciiTheme="majorHAnsi" w:hAnsiTheme="majorHAnsi" w:cstheme="minorHAnsi"/>
                <w:bCs/>
                <w:sz w:val="24"/>
                <w:szCs w:val="24"/>
              </w:rPr>
              <w:t>Przedmiot</w:t>
            </w:r>
            <w:r w:rsidR="00963BDB" w:rsidRPr="00500693">
              <w:rPr>
                <w:rFonts w:asciiTheme="majorHAnsi" w:hAnsiTheme="majorHAnsi" w:cstheme="minorHAnsi"/>
                <w:bCs/>
                <w:sz w:val="24"/>
                <w:szCs w:val="24"/>
              </w:rPr>
              <w:t xml:space="preserve"> Zlecenia</w:t>
            </w:r>
          </w:p>
        </w:tc>
        <w:tc>
          <w:tcPr>
            <w:tcW w:w="3900" w:type="dxa"/>
          </w:tcPr>
          <w:p w14:paraId="56817479" w14:textId="77777777" w:rsidR="00963BDB" w:rsidRPr="00500693" w:rsidRDefault="00963BDB" w:rsidP="00500693">
            <w:pPr>
              <w:spacing w:after="0"/>
              <w:jc w:val="center"/>
              <w:rPr>
                <w:rFonts w:asciiTheme="majorHAnsi" w:hAnsiTheme="majorHAnsi" w:cstheme="minorHAnsi"/>
                <w:b/>
                <w:sz w:val="24"/>
                <w:szCs w:val="24"/>
              </w:rPr>
            </w:pPr>
          </w:p>
        </w:tc>
      </w:tr>
      <w:tr w:rsidR="00963BDB" w:rsidRPr="0051468A" w14:paraId="7A214C63" w14:textId="77777777" w:rsidTr="00500693">
        <w:tc>
          <w:tcPr>
            <w:tcW w:w="5665" w:type="dxa"/>
            <w:shd w:val="clear" w:color="auto" w:fill="D9D9D9" w:themeFill="background1" w:themeFillShade="D9"/>
          </w:tcPr>
          <w:p w14:paraId="182D6FD6" w14:textId="54377494" w:rsidR="00963BDB" w:rsidRPr="00500693" w:rsidRDefault="00963BDB" w:rsidP="00500693">
            <w:pPr>
              <w:spacing w:after="0"/>
              <w:rPr>
                <w:rFonts w:asciiTheme="majorHAnsi" w:hAnsiTheme="majorHAnsi" w:cstheme="minorHAnsi"/>
                <w:bCs/>
                <w:sz w:val="24"/>
                <w:szCs w:val="24"/>
              </w:rPr>
            </w:pPr>
            <w:r w:rsidRPr="00500693">
              <w:rPr>
                <w:rFonts w:asciiTheme="majorHAnsi" w:hAnsiTheme="majorHAnsi" w:cstheme="minorHAnsi"/>
                <w:bCs/>
                <w:sz w:val="24"/>
                <w:szCs w:val="24"/>
              </w:rPr>
              <w:t>Zakres Zlecenia</w:t>
            </w:r>
          </w:p>
        </w:tc>
        <w:tc>
          <w:tcPr>
            <w:tcW w:w="3900" w:type="dxa"/>
          </w:tcPr>
          <w:p w14:paraId="22282BB4" w14:textId="77777777" w:rsidR="00963BDB" w:rsidRPr="00500693" w:rsidRDefault="00963BDB" w:rsidP="00500693">
            <w:pPr>
              <w:spacing w:after="0"/>
              <w:jc w:val="center"/>
              <w:rPr>
                <w:rFonts w:asciiTheme="majorHAnsi" w:hAnsiTheme="majorHAnsi" w:cstheme="minorHAnsi"/>
                <w:b/>
                <w:sz w:val="24"/>
                <w:szCs w:val="24"/>
              </w:rPr>
            </w:pPr>
          </w:p>
        </w:tc>
      </w:tr>
      <w:tr w:rsidR="00963BDB" w:rsidRPr="0051468A" w14:paraId="432C383A" w14:textId="77777777" w:rsidTr="00500693">
        <w:tc>
          <w:tcPr>
            <w:tcW w:w="5665" w:type="dxa"/>
            <w:shd w:val="clear" w:color="auto" w:fill="D9D9D9" w:themeFill="background1" w:themeFillShade="D9"/>
          </w:tcPr>
          <w:p w14:paraId="6A7C746A" w14:textId="7CECFC7F" w:rsidR="00963BDB" w:rsidRPr="00500693" w:rsidRDefault="00963BDB" w:rsidP="00500693">
            <w:pPr>
              <w:spacing w:after="0"/>
              <w:rPr>
                <w:rFonts w:asciiTheme="majorHAnsi" w:hAnsiTheme="majorHAnsi" w:cstheme="minorHAnsi"/>
                <w:bCs/>
                <w:sz w:val="24"/>
                <w:szCs w:val="24"/>
              </w:rPr>
            </w:pPr>
            <w:r w:rsidRPr="00500693">
              <w:rPr>
                <w:rFonts w:asciiTheme="majorHAnsi" w:hAnsiTheme="majorHAnsi" w:cstheme="minorHAnsi"/>
                <w:bCs/>
                <w:sz w:val="24"/>
                <w:szCs w:val="24"/>
              </w:rPr>
              <w:t>Cel Zlecenia</w:t>
            </w:r>
          </w:p>
        </w:tc>
        <w:tc>
          <w:tcPr>
            <w:tcW w:w="3900" w:type="dxa"/>
          </w:tcPr>
          <w:p w14:paraId="438AE97D" w14:textId="77777777" w:rsidR="00963BDB" w:rsidRPr="00500693" w:rsidRDefault="00963BDB" w:rsidP="00500693">
            <w:pPr>
              <w:spacing w:after="0"/>
              <w:jc w:val="center"/>
              <w:rPr>
                <w:rFonts w:asciiTheme="majorHAnsi" w:hAnsiTheme="majorHAnsi" w:cstheme="minorHAnsi"/>
                <w:b/>
                <w:sz w:val="24"/>
                <w:szCs w:val="24"/>
              </w:rPr>
            </w:pPr>
          </w:p>
        </w:tc>
      </w:tr>
      <w:tr w:rsidR="00963BDB" w:rsidRPr="0051468A" w14:paraId="3CCBD3C8" w14:textId="77777777" w:rsidTr="00500693">
        <w:trPr>
          <w:trHeight w:val="225"/>
        </w:trPr>
        <w:tc>
          <w:tcPr>
            <w:tcW w:w="5665" w:type="dxa"/>
            <w:shd w:val="clear" w:color="auto" w:fill="D9D9D9" w:themeFill="background1" w:themeFillShade="D9"/>
          </w:tcPr>
          <w:p w14:paraId="1275DE6B" w14:textId="7B788D31" w:rsidR="00963BDB" w:rsidRPr="00500693" w:rsidRDefault="00963BDB" w:rsidP="00500693">
            <w:pPr>
              <w:spacing w:after="0"/>
              <w:rPr>
                <w:rFonts w:asciiTheme="majorHAnsi" w:hAnsiTheme="majorHAnsi" w:cstheme="minorHAnsi"/>
                <w:bCs/>
                <w:sz w:val="24"/>
                <w:szCs w:val="24"/>
              </w:rPr>
            </w:pPr>
            <w:r w:rsidRPr="00500693">
              <w:rPr>
                <w:rFonts w:asciiTheme="majorHAnsi" w:hAnsiTheme="majorHAnsi" w:cstheme="minorHAnsi"/>
                <w:bCs/>
                <w:sz w:val="24"/>
                <w:szCs w:val="24"/>
              </w:rPr>
              <w:t xml:space="preserve">Planowana liczba roboczogodzin </w:t>
            </w:r>
          </w:p>
        </w:tc>
        <w:tc>
          <w:tcPr>
            <w:tcW w:w="3900" w:type="dxa"/>
          </w:tcPr>
          <w:p w14:paraId="77E8E5FB" w14:textId="4FF869DC" w:rsidR="00963BDB" w:rsidRPr="00500693" w:rsidRDefault="00963BDB" w:rsidP="00500693">
            <w:pPr>
              <w:spacing w:after="0"/>
              <w:jc w:val="center"/>
              <w:rPr>
                <w:rFonts w:asciiTheme="majorHAnsi" w:hAnsiTheme="majorHAnsi" w:cstheme="minorHAnsi"/>
                <w:b/>
                <w:sz w:val="24"/>
                <w:szCs w:val="24"/>
              </w:rPr>
            </w:pPr>
          </w:p>
        </w:tc>
      </w:tr>
      <w:tr w:rsidR="00963BDB" w:rsidRPr="0051468A" w14:paraId="2B037347" w14:textId="77777777" w:rsidTr="00500693">
        <w:tc>
          <w:tcPr>
            <w:tcW w:w="5665" w:type="dxa"/>
            <w:shd w:val="clear" w:color="auto" w:fill="D9D9D9" w:themeFill="background1" w:themeFillShade="D9"/>
          </w:tcPr>
          <w:p w14:paraId="32969965" w14:textId="4CCD199E" w:rsidR="00963BDB" w:rsidRPr="00500693" w:rsidRDefault="00963BDB" w:rsidP="00500693">
            <w:pPr>
              <w:spacing w:after="0"/>
              <w:rPr>
                <w:rFonts w:asciiTheme="majorHAnsi" w:hAnsiTheme="majorHAnsi" w:cstheme="minorHAnsi"/>
                <w:bCs/>
                <w:sz w:val="24"/>
                <w:szCs w:val="24"/>
              </w:rPr>
            </w:pPr>
            <w:r w:rsidRPr="00500693">
              <w:rPr>
                <w:rFonts w:asciiTheme="majorHAnsi" w:hAnsiTheme="majorHAnsi" w:cstheme="minorHAnsi"/>
                <w:bCs/>
                <w:sz w:val="24"/>
                <w:szCs w:val="24"/>
              </w:rPr>
              <w:t xml:space="preserve">Miejsce i sposób realizacji </w:t>
            </w:r>
          </w:p>
        </w:tc>
        <w:tc>
          <w:tcPr>
            <w:tcW w:w="3900" w:type="dxa"/>
          </w:tcPr>
          <w:p w14:paraId="568798F3" w14:textId="77777777" w:rsidR="00963BDB" w:rsidRPr="00500693" w:rsidRDefault="00963BDB" w:rsidP="00500693">
            <w:pPr>
              <w:spacing w:after="0"/>
              <w:jc w:val="center"/>
              <w:rPr>
                <w:rFonts w:asciiTheme="majorHAnsi" w:hAnsiTheme="majorHAnsi" w:cstheme="minorHAnsi"/>
                <w:b/>
                <w:sz w:val="24"/>
                <w:szCs w:val="24"/>
              </w:rPr>
            </w:pPr>
          </w:p>
        </w:tc>
      </w:tr>
      <w:tr w:rsidR="00963BDB" w:rsidRPr="0051468A" w14:paraId="15C32043" w14:textId="77777777" w:rsidTr="00500693">
        <w:tc>
          <w:tcPr>
            <w:tcW w:w="5665" w:type="dxa"/>
            <w:shd w:val="clear" w:color="auto" w:fill="D9D9D9" w:themeFill="background1" w:themeFillShade="D9"/>
          </w:tcPr>
          <w:p w14:paraId="3E6A2BD5" w14:textId="2160F844" w:rsidR="00963BDB" w:rsidRPr="00500693" w:rsidRDefault="00963BDB" w:rsidP="00500693">
            <w:pPr>
              <w:spacing w:after="0"/>
              <w:rPr>
                <w:rFonts w:asciiTheme="majorHAnsi" w:hAnsiTheme="majorHAnsi" w:cstheme="minorHAnsi"/>
                <w:bCs/>
                <w:sz w:val="24"/>
                <w:szCs w:val="24"/>
              </w:rPr>
            </w:pPr>
            <w:r w:rsidRPr="00500693">
              <w:rPr>
                <w:rFonts w:asciiTheme="majorHAnsi" w:hAnsiTheme="majorHAnsi" w:cstheme="minorHAnsi"/>
                <w:bCs/>
                <w:sz w:val="24"/>
                <w:szCs w:val="24"/>
              </w:rPr>
              <w:t>Kryteria odbioru Zlecenia</w:t>
            </w:r>
          </w:p>
        </w:tc>
        <w:tc>
          <w:tcPr>
            <w:tcW w:w="3900" w:type="dxa"/>
          </w:tcPr>
          <w:p w14:paraId="0A205755" w14:textId="77777777" w:rsidR="00963BDB" w:rsidRPr="00500693" w:rsidRDefault="00963BDB" w:rsidP="00500693">
            <w:pPr>
              <w:spacing w:after="0"/>
              <w:jc w:val="center"/>
              <w:rPr>
                <w:rFonts w:asciiTheme="majorHAnsi" w:hAnsiTheme="majorHAnsi" w:cstheme="minorHAnsi"/>
                <w:b/>
                <w:sz w:val="24"/>
                <w:szCs w:val="24"/>
              </w:rPr>
            </w:pPr>
          </w:p>
        </w:tc>
      </w:tr>
      <w:tr w:rsidR="00963BDB" w:rsidRPr="0051468A" w14:paraId="75CDC0BF" w14:textId="77777777" w:rsidTr="00500693">
        <w:tc>
          <w:tcPr>
            <w:tcW w:w="5665" w:type="dxa"/>
            <w:shd w:val="clear" w:color="auto" w:fill="D9D9D9" w:themeFill="background1" w:themeFillShade="D9"/>
          </w:tcPr>
          <w:p w14:paraId="6206A66A" w14:textId="77777777" w:rsidR="00963BDB" w:rsidRPr="00500693" w:rsidRDefault="00963BDB" w:rsidP="00500693">
            <w:pPr>
              <w:spacing w:after="0"/>
              <w:rPr>
                <w:rFonts w:asciiTheme="majorHAnsi" w:hAnsiTheme="majorHAnsi" w:cstheme="minorHAnsi"/>
                <w:bCs/>
                <w:sz w:val="24"/>
                <w:szCs w:val="24"/>
              </w:rPr>
            </w:pPr>
            <w:r w:rsidRPr="00500693">
              <w:rPr>
                <w:rFonts w:asciiTheme="majorHAnsi" w:hAnsiTheme="majorHAnsi" w:cstheme="minorHAnsi"/>
                <w:bCs/>
                <w:sz w:val="24"/>
                <w:szCs w:val="24"/>
              </w:rPr>
              <w:t>Uwagi</w:t>
            </w:r>
          </w:p>
        </w:tc>
        <w:tc>
          <w:tcPr>
            <w:tcW w:w="3900" w:type="dxa"/>
          </w:tcPr>
          <w:p w14:paraId="342B2240" w14:textId="77777777" w:rsidR="00963BDB" w:rsidRPr="00500693" w:rsidRDefault="00963BDB" w:rsidP="00500693">
            <w:pPr>
              <w:spacing w:after="0"/>
              <w:jc w:val="center"/>
              <w:rPr>
                <w:rFonts w:asciiTheme="majorHAnsi" w:hAnsiTheme="majorHAnsi" w:cstheme="minorHAnsi"/>
                <w:b/>
                <w:sz w:val="24"/>
                <w:szCs w:val="24"/>
              </w:rPr>
            </w:pPr>
          </w:p>
        </w:tc>
      </w:tr>
      <w:bookmarkEnd w:id="22"/>
    </w:tbl>
    <w:p w14:paraId="716854DF" w14:textId="77777777" w:rsidR="00963BDB" w:rsidRPr="0051468A" w:rsidRDefault="00963BDB" w:rsidP="00963BDB">
      <w:pPr>
        <w:rPr>
          <w:rFonts w:asciiTheme="minorHAnsi" w:hAnsiTheme="minorHAnsi" w:cstheme="minorHAnsi"/>
          <w:b/>
        </w:rPr>
      </w:pPr>
    </w:p>
    <w:tbl>
      <w:tblPr>
        <w:tblW w:w="0" w:type="auto"/>
        <w:jc w:val="center"/>
        <w:tblLook w:val="04A0" w:firstRow="1" w:lastRow="0" w:firstColumn="1" w:lastColumn="0" w:noHBand="0" w:noVBand="1"/>
      </w:tblPr>
      <w:tblGrid>
        <w:gridCol w:w="4718"/>
        <w:gridCol w:w="4693"/>
      </w:tblGrid>
      <w:tr w:rsidR="00963BDB" w:rsidRPr="00F2448E" w14:paraId="75168981" w14:textId="77777777" w:rsidTr="005B7731">
        <w:trPr>
          <w:jc w:val="center"/>
        </w:trPr>
        <w:tc>
          <w:tcPr>
            <w:tcW w:w="4718" w:type="dxa"/>
            <w:hideMark/>
          </w:tcPr>
          <w:p w14:paraId="1AD03E1A" w14:textId="77777777" w:rsidR="00963BDB" w:rsidRPr="00500693" w:rsidRDefault="00963BDB" w:rsidP="00500693">
            <w:pPr>
              <w:autoSpaceDE w:val="0"/>
              <w:autoSpaceDN w:val="0"/>
              <w:adjustRightInd w:val="0"/>
              <w:spacing w:line="276" w:lineRule="auto"/>
              <w:jc w:val="center"/>
              <w:rPr>
                <w:rFonts w:asciiTheme="majorHAnsi" w:eastAsia="Times New Roman" w:hAnsiTheme="majorHAnsi" w:cs="Arial"/>
                <w:bCs/>
                <w:sz w:val="24"/>
                <w:szCs w:val="24"/>
              </w:rPr>
            </w:pPr>
            <w:r w:rsidRPr="00500693">
              <w:rPr>
                <w:rFonts w:asciiTheme="majorHAnsi" w:eastAsia="Times New Roman" w:hAnsiTheme="majorHAnsi" w:cs="Arial"/>
                <w:bCs/>
                <w:sz w:val="24"/>
                <w:szCs w:val="24"/>
              </w:rPr>
              <w:t>Przedstawiciel Zamawiającego</w:t>
            </w:r>
          </w:p>
        </w:tc>
        <w:tc>
          <w:tcPr>
            <w:tcW w:w="4693" w:type="dxa"/>
            <w:hideMark/>
          </w:tcPr>
          <w:p w14:paraId="41EB25D1" w14:textId="77777777" w:rsidR="00963BDB" w:rsidRPr="00500693" w:rsidRDefault="00963BDB" w:rsidP="00500693">
            <w:pPr>
              <w:autoSpaceDE w:val="0"/>
              <w:autoSpaceDN w:val="0"/>
              <w:adjustRightInd w:val="0"/>
              <w:spacing w:line="276" w:lineRule="auto"/>
              <w:jc w:val="center"/>
              <w:rPr>
                <w:rFonts w:asciiTheme="majorHAnsi" w:eastAsia="Times New Roman" w:hAnsiTheme="majorHAnsi" w:cs="Arial"/>
                <w:bCs/>
                <w:sz w:val="24"/>
                <w:szCs w:val="24"/>
              </w:rPr>
            </w:pPr>
            <w:r w:rsidRPr="00500693">
              <w:rPr>
                <w:rFonts w:asciiTheme="majorHAnsi" w:eastAsia="Times New Roman" w:hAnsiTheme="majorHAnsi" w:cs="Arial"/>
                <w:bCs/>
                <w:sz w:val="24"/>
                <w:szCs w:val="24"/>
              </w:rPr>
              <w:t>Przedstawiciel Wykonawcy</w:t>
            </w:r>
          </w:p>
        </w:tc>
      </w:tr>
      <w:tr w:rsidR="00963BDB" w:rsidRPr="00F2448E" w14:paraId="728C9598" w14:textId="77777777" w:rsidTr="005B7731">
        <w:trPr>
          <w:jc w:val="center"/>
        </w:trPr>
        <w:tc>
          <w:tcPr>
            <w:tcW w:w="4718" w:type="dxa"/>
          </w:tcPr>
          <w:p w14:paraId="7CA61E1C" w14:textId="77777777" w:rsidR="00963BDB" w:rsidRPr="00500693" w:rsidRDefault="00963BDB" w:rsidP="00500693">
            <w:pPr>
              <w:autoSpaceDE w:val="0"/>
              <w:autoSpaceDN w:val="0"/>
              <w:adjustRightInd w:val="0"/>
              <w:spacing w:line="276" w:lineRule="auto"/>
              <w:jc w:val="center"/>
              <w:rPr>
                <w:rFonts w:asciiTheme="majorHAnsi" w:eastAsia="Times New Roman" w:hAnsiTheme="majorHAnsi" w:cs="Arial"/>
                <w:bCs/>
                <w:sz w:val="24"/>
                <w:szCs w:val="24"/>
              </w:rPr>
            </w:pPr>
          </w:p>
          <w:p w14:paraId="0BDE08F1" w14:textId="77777777" w:rsidR="00963BDB" w:rsidRPr="00500693" w:rsidRDefault="00963BDB" w:rsidP="00500693">
            <w:pPr>
              <w:tabs>
                <w:tab w:val="left" w:pos="2887"/>
                <w:tab w:val="left" w:pos="3067"/>
              </w:tabs>
              <w:autoSpaceDE w:val="0"/>
              <w:autoSpaceDN w:val="0"/>
              <w:adjustRightInd w:val="0"/>
              <w:spacing w:line="276" w:lineRule="auto"/>
              <w:jc w:val="center"/>
              <w:rPr>
                <w:rFonts w:asciiTheme="majorHAnsi" w:eastAsia="Times New Roman" w:hAnsiTheme="majorHAnsi" w:cs="Arial"/>
                <w:bCs/>
                <w:sz w:val="24"/>
                <w:szCs w:val="24"/>
              </w:rPr>
            </w:pPr>
            <w:r w:rsidRPr="00500693">
              <w:rPr>
                <w:rFonts w:asciiTheme="majorHAnsi" w:eastAsia="Times New Roman" w:hAnsiTheme="majorHAnsi" w:cs="Arial"/>
                <w:bCs/>
                <w:sz w:val="24"/>
                <w:szCs w:val="24"/>
              </w:rPr>
              <w:t>...................................................</w:t>
            </w:r>
          </w:p>
        </w:tc>
        <w:tc>
          <w:tcPr>
            <w:tcW w:w="4693" w:type="dxa"/>
          </w:tcPr>
          <w:p w14:paraId="6009C743" w14:textId="77777777" w:rsidR="00963BDB" w:rsidRPr="00500693" w:rsidRDefault="00963BDB" w:rsidP="00500693">
            <w:pPr>
              <w:autoSpaceDE w:val="0"/>
              <w:autoSpaceDN w:val="0"/>
              <w:adjustRightInd w:val="0"/>
              <w:spacing w:line="276" w:lineRule="auto"/>
              <w:jc w:val="center"/>
              <w:rPr>
                <w:rFonts w:asciiTheme="majorHAnsi" w:eastAsia="Times New Roman" w:hAnsiTheme="majorHAnsi" w:cs="Arial"/>
                <w:bCs/>
                <w:sz w:val="24"/>
                <w:szCs w:val="24"/>
              </w:rPr>
            </w:pPr>
          </w:p>
          <w:p w14:paraId="722E3AA4" w14:textId="77777777" w:rsidR="00963BDB" w:rsidRPr="00500693" w:rsidRDefault="00963BDB" w:rsidP="00500693">
            <w:pPr>
              <w:tabs>
                <w:tab w:val="left" w:pos="2213"/>
                <w:tab w:val="left" w:pos="2393"/>
                <w:tab w:val="left" w:pos="2573"/>
              </w:tabs>
              <w:autoSpaceDE w:val="0"/>
              <w:autoSpaceDN w:val="0"/>
              <w:adjustRightInd w:val="0"/>
              <w:spacing w:line="276" w:lineRule="auto"/>
              <w:jc w:val="center"/>
              <w:rPr>
                <w:rFonts w:asciiTheme="majorHAnsi" w:eastAsia="Times New Roman" w:hAnsiTheme="majorHAnsi" w:cs="Arial"/>
                <w:bCs/>
                <w:sz w:val="24"/>
                <w:szCs w:val="24"/>
              </w:rPr>
            </w:pPr>
            <w:r w:rsidRPr="00500693">
              <w:rPr>
                <w:rFonts w:asciiTheme="majorHAnsi" w:eastAsia="Times New Roman" w:hAnsiTheme="majorHAnsi" w:cs="Arial"/>
                <w:bCs/>
                <w:sz w:val="24"/>
                <w:szCs w:val="24"/>
              </w:rPr>
              <w:t>..............................................</w:t>
            </w:r>
          </w:p>
        </w:tc>
      </w:tr>
      <w:tr w:rsidR="00963BDB" w:rsidRPr="00F2448E" w14:paraId="1E2E5679" w14:textId="77777777" w:rsidTr="005B7731">
        <w:trPr>
          <w:jc w:val="center"/>
        </w:trPr>
        <w:tc>
          <w:tcPr>
            <w:tcW w:w="4718" w:type="dxa"/>
            <w:hideMark/>
          </w:tcPr>
          <w:p w14:paraId="1653D757" w14:textId="77777777" w:rsidR="00963BDB" w:rsidRPr="00500693" w:rsidRDefault="00963BDB" w:rsidP="00500693">
            <w:pPr>
              <w:autoSpaceDE w:val="0"/>
              <w:autoSpaceDN w:val="0"/>
              <w:adjustRightInd w:val="0"/>
              <w:spacing w:line="276" w:lineRule="auto"/>
              <w:jc w:val="center"/>
              <w:rPr>
                <w:rFonts w:asciiTheme="majorHAnsi" w:eastAsia="Times New Roman" w:hAnsiTheme="majorHAnsi" w:cs="Arial"/>
                <w:bCs/>
                <w:i/>
                <w:sz w:val="24"/>
                <w:szCs w:val="24"/>
              </w:rPr>
            </w:pPr>
            <w:r w:rsidRPr="00500693">
              <w:rPr>
                <w:rFonts w:asciiTheme="majorHAnsi" w:eastAsia="Times New Roman" w:hAnsiTheme="majorHAnsi" w:cs="Arial"/>
                <w:bCs/>
                <w:i/>
                <w:sz w:val="24"/>
                <w:szCs w:val="24"/>
              </w:rPr>
              <w:t>(data, czytelny podpis)</w:t>
            </w:r>
          </w:p>
        </w:tc>
        <w:tc>
          <w:tcPr>
            <w:tcW w:w="4693" w:type="dxa"/>
            <w:hideMark/>
          </w:tcPr>
          <w:p w14:paraId="2978E678" w14:textId="77777777" w:rsidR="00963BDB" w:rsidRPr="00500693" w:rsidRDefault="00963BDB" w:rsidP="00500693">
            <w:pPr>
              <w:autoSpaceDE w:val="0"/>
              <w:autoSpaceDN w:val="0"/>
              <w:adjustRightInd w:val="0"/>
              <w:spacing w:line="276" w:lineRule="auto"/>
              <w:jc w:val="center"/>
              <w:rPr>
                <w:rFonts w:asciiTheme="majorHAnsi" w:eastAsia="Times New Roman" w:hAnsiTheme="majorHAnsi" w:cs="Arial"/>
                <w:bCs/>
                <w:i/>
                <w:sz w:val="24"/>
                <w:szCs w:val="24"/>
              </w:rPr>
            </w:pPr>
            <w:r w:rsidRPr="00500693">
              <w:rPr>
                <w:rFonts w:asciiTheme="majorHAnsi" w:eastAsia="Times New Roman" w:hAnsiTheme="majorHAnsi" w:cs="Arial"/>
                <w:bCs/>
                <w:i/>
                <w:sz w:val="24"/>
                <w:szCs w:val="24"/>
              </w:rPr>
              <w:t>(data, czytelny podpis)</w:t>
            </w:r>
          </w:p>
        </w:tc>
      </w:tr>
    </w:tbl>
    <w:p w14:paraId="77989021" w14:textId="77777777" w:rsidR="005B7731" w:rsidRDefault="005B7731" w:rsidP="005B7731"/>
    <w:bookmarkEnd w:id="21"/>
    <w:p w14:paraId="11AFB9CB" w14:textId="77777777" w:rsidR="005B7731" w:rsidRDefault="005B7731" w:rsidP="005B7731"/>
    <w:p w14:paraId="099E5593" w14:textId="77777777" w:rsidR="005B7731" w:rsidRDefault="005B7731" w:rsidP="005B7731"/>
    <w:p w14:paraId="7DF51BD3" w14:textId="77777777" w:rsidR="005B7731" w:rsidRDefault="005B7731" w:rsidP="005B7731"/>
    <w:p w14:paraId="1AA54BF5" w14:textId="77777777" w:rsidR="005B7731" w:rsidRDefault="005B7731" w:rsidP="005B7731"/>
    <w:p w14:paraId="3F091669" w14:textId="1E4BA577" w:rsidR="005B7731" w:rsidRDefault="005B7731" w:rsidP="005B7731"/>
    <w:p w14:paraId="5717792E" w14:textId="3A90C755" w:rsidR="001B3A28" w:rsidRDefault="001B3A28" w:rsidP="005B7731"/>
    <w:p w14:paraId="5F3BD7C0" w14:textId="15D0D2B8" w:rsidR="001B3A28" w:rsidRDefault="001B3A28" w:rsidP="005B7731"/>
    <w:p w14:paraId="07309AE3" w14:textId="6EB2B939" w:rsidR="001B3A28" w:rsidRDefault="001B3A28" w:rsidP="005B7731"/>
    <w:p w14:paraId="5978B9D7" w14:textId="077E49F2" w:rsidR="001B3A28" w:rsidRDefault="001B3A28" w:rsidP="005B7731"/>
    <w:p w14:paraId="12E77E6A" w14:textId="55E97682" w:rsidR="001B3A28" w:rsidRDefault="001B3A28" w:rsidP="005B7731"/>
    <w:p w14:paraId="7874366F" w14:textId="1D593F08" w:rsidR="001B3A28" w:rsidRDefault="001B3A28" w:rsidP="005B7731"/>
    <w:p w14:paraId="03D3CF61" w14:textId="6FC77BED" w:rsidR="001B3A28" w:rsidRDefault="001B3A28" w:rsidP="005B7731"/>
    <w:p w14:paraId="52EA1C12" w14:textId="7A43CACF" w:rsidR="001B3A28" w:rsidRDefault="001B3A28" w:rsidP="005B7731"/>
    <w:p w14:paraId="15C85319" w14:textId="4128AF23" w:rsidR="001B3A28" w:rsidRDefault="001B3A28" w:rsidP="005B7731"/>
    <w:p w14:paraId="50D3AF60" w14:textId="63FBD1A9" w:rsidR="001B3A28" w:rsidRDefault="001B3A28" w:rsidP="005B7731"/>
    <w:p w14:paraId="4EA72DCA" w14:textId="7E947FB6" w:rsidR="001B3A28" w:rsidRDefault="001B3A28" w:rsidP="005B7731"/>
    <w:p w14:paraId="21F46773" w14:textId="383163D8" w:rsidR="001B3A28" w:rsidRDefault="001B3A28" w:rsidP="005B7731"/>
    <w:p w14:paraId="59D030BB" w14:textId="22EA58EA" w:rsidR="001B3A28" w:rsidRDefault="001B3A28" w:rsidP="005B7731"/>
    <w:p w14:paraId="2CFAD3FF" w14:textId="77777777" w:rsidR="001B3A28" w:rsidRPr="00E10632" w:rsidRDefault="001B3A28" w:rsidP="001B3A28">
      <w:pPr>
        <w:spacing w:line="276" w:lineRule="auto"/>
        <w:ind w:left="6"/>
        <w:contextualSpacing/>
        <w:rPr>
          <w:rFonts w:asciiTheme="majorHAnsi" w:hAnsiTheme="majorHAnsi" w:cstheme="majorHAnsi"/>
          <w:b/>
          <w:bCs/>
          <w:sz w:val="24"/>
          <w:szCs w:val="24"/>
        </w:rPr>
      </w:pPr>
      <w:r w:rsidRPr="00E10632">
        <w:rPr>
          <w:rFonts w:asciiTheme="majorHAnsi" w:hAnsiTheme="majorHAnsi" w:cstheme="majorHAnsi"/>
          <w:b/>
          <w:bCs/>
          <w:sz w:val="24"/>
          <w:szCs w:val="24"/>
        </w:rPr>
        <w:lastRenderedPageBreak/>
        <w:t>Załącznik nr 7 – Wzór umowy o powierzeniu przetwarzania danych osobowych.</w:t>
      </w:r>
    </w:p>
    <w:p w14:paraId="5BB41C83" w14:textId="77777777" w:rsidR="001B3A28" w:rsidRPr="0071462A" w:rsidRDefault="001B3A28" w:rsidP="001B3A28">
      <w:pPr>
        <w:spacing w:after="0"/>
        <w:rPr>
          <w:rFonts w:asciiTheme="majorHAnsi" w:hAnsiTheme="majorHAnsi" w:cstheme="majorHAnsi"/>
          <w:sz w:val="24"/>
          <w:szCs w:val="24"/>
        </w:rPr>
      </w:pPr>
      <w:r w:rsidRPr="0071462A">
        <w:rPr>
          <w:rFonts w:asciiTheme="majorHAnsi" w:hAnsiTheme="majorHAnsi" w:cstheme="majorHAnsi"/>
          <w:sz w:val="24"/>
          <w:szCs w:val="24"/>
        </w:rPr>
        <w:t xml:space="preserve">Umowa </w:t>
      </w:r>
      <w:proofErr w:type="gramStart"/>
      <w:r w:rsidRPr="0071462A">
        <w:rPr>
          <w:rFonts w:asciiTheme="majorHAnsi" w:hAnsiTheme="majorHAnsi" w:cstheme="majorHAnsi"/>
          <w:sz w:val="24"/>
          <w:szCs w:val="24"/>
        </w:rPr>
        <w:t>nr  …</w:t>
      </w:r>
      <w:proofErr w:type="gramEnd"/>
      <w:r w:rsidRPr="0071462A">
        <w:rPr>
          <w:rFonts w:asciiTheme="majorHAnsi" w:hAnsiTheme="majorHAnsi" w:cstheme="majorHAnsi"/>
          <w:sz w:val="24"/>
          <w:szCs w:val="24"/>
        </w:rPr>
        <w:t xml:space="preserve">  powierzenia przetwarzania danych osobowych</w:t>
      </w:r>
    </w:p>
    <w:p w14:paraId="27B6C10E" w14:textId="68976C33" w:rsidR="001B3A28" w:rsidRDefault="001B3A28" w:rsidP="001B3A28">
      <w:p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Niniejsza umowa powierzenia zostaje zawarta w związku z powierzeniem przetwarzania danych osobowych i podlega powszechnie obowiązującym przepisom prawa, w szczególności Rozporządzeniu Parlamentu Europejskiego i Rady (UE) 2016/679 z dnia 27 kwietnia 2016 r. w sprawie ochrony osób fizycznych w związku z przetwarzaniem danych osobowych i w sprawie swobodnego przepływu takich danych oraz uchylenia dyrektywy 95/46/WE, zwanemu dalej: „RODO”.</w:t>
      </w:r>
    </w:p>
    <w:p w14:paraId="141ED20C" w14:textId="77777777" w:rsidR="00E10632" w:rsidRPr="0071462A" w:rsidRDefault="00E10632" w:rsidP="001B3A28">
      <w:pPr>
        <w:spacing w:after="0"/>
        <w:contextualSpacing/>
        <w:jc w:val="both"/>
        <w:rPr>
          <w:rFonts w:asciiTheme="majorHAnsi" w:hAnsiTheme="majorHAnsi" w:cstheme="majorHAnsi"/>
          <w:sz w:val="24"/>
          <w:szCs w:val="24"/>
        </w:rPr>
      </w:pPr>
    </w:p>
    <w:p w14:paraId="29190C68" w14:textId="169356C5" w:rsidR="001B3A28" w:rsidRDefault="001B3A28" w:rsidP="001B3A28">
      <w:pPr>
        <w:spacing w:after="0"/>
        <w:contextualSpacing/>
        <w:jc w:val="center"/>
        <w:rPr>
          <w:rFonts w:asciiTheme="majorHAnsi" w:hAnsiTheme="majorHAnsi" w:cstheme="majorHAnsi"/>
          <w:b/>
          <w:bCs/>
          <w:sz w:val="24"/>
          <w:szCs w:val="24"/>
        </w:rPr>
      </w:pPr>
      <w:r w:rsidRPr="00E10632">
        <w:rPr>
          <w:rFonts w:asciiTheme="majorHAnsi" w:hAnsiTheme="majorHAnsi" w:cstheme="majorHAnsi"/>
          <w:b/>
          <w:bCs/>
          <w:sz w:val="24"/>
          <w:szCs w:val="24"/>
        </w:rPr>
        <w:t>§ 1</w:t>
      </w:r>
    </w:p>
    <w:p w14:paraId="2D747ACA" w14:textId="77777777" w:rsidR="00E10632" w:rsidRPr="00E10632" w:rsidRDefault="00E10632" w:rsidP="001B3A28">
      <w:pPr>
        <w:spacing w:after="0"/>
        <w:contextualSpacing/>
        <w:jc w:val="center"/>
        <w:rPr>
          <w:rFonts w:asciiTheme="majorHAnsi" w:hAnsiTheme="majorHAnsi" w:cstheme="majorHAnsi"/>
          <w:b/>
          <w:bCs/>
          <w:sz w:val="24"/>
          <w:szCs w:val="24"/>
        </w:rPr>
      </w:pPr>
    </w:p>
    <w:p w14:paraId="40FDAED9" w14:textId="0928605B" w:rsidR="001B3A28" w:rsidRPr="0071462A" w:rsidRDefault="001B3A28" w:rsidP="001B3A28">
      <w:pPr>
        <w:numPr>
          <w:ilvl w:val="0"/>
          <w:numId w:val="33"/>
        </w:numPr>
        <w:spacing w:after="0"/>
        <w:ind w:left="284" w:hanging="284"/>
        <w:contextualSpacing/>
        <w:jc w:val="both"/>
        <w:rPr>
          <w:rFonts w:asciiTheme="majorHAnsi" w:hAnsiTheme="majorHAnsi" w:cstheme="majorHAnsi"/>
          <w:color w:val="9933FF"/>
          <w:sz w:val="24"/>
          <w:szCs w:val="24"/>
        </w:rPr>
      </w:pPr>
      <w:r w:rsidRPr="0071462A">
        <w:rPr>
          <w:rFonts w:asciiTheme="majorHAnsi" w:hAnsiTheme="majorHAnsi" w:cstheme="majorHAnsi"/>
          <w:sz w:val="24"/>
          <w:szCs w:val="24"/>
        </w:rPr>
        <w:t xml:space="preserve">Administrator powierza Podmiotowi przetwarzającemu, w trybie art. 28 RODO dane osobowe do przetwarzania, na zasadach określonym w niniejszej umowie i w celu realizacji </w:t>
      </w:r>
      <w:r w:rsidRPr="0071462A">
        <w:rPr>
          <w:rFonts w:asciiTheme="majorHAnsi" w:eastAsia="Times New Roman" w:hAnsiTheme="majorHAnsi" w:cstheme="majorHAnsi"/>
          <w:b/>
          <w:sz w:val="24"/>
          <w:szCs w:val="24"/>
          <w:lang w:eastAsia="pl-PL"/>
        </w:rPr>
        <w:t>usługi wsparcia przy tworzeniu nowej strony www Politechniki Warszawskiej w celu uzyskania dostępności cyfrowej wg WCAG 2.1. poziom AA oraz audyty dostępności z wydaniem zaświadczenia / certyfikatu.</w:t>
      </w:r>
    </w:p>
    <w:p w14:paraId="5F299618" w14:textId="7D6CD0F3" w:rsidR="001B3A28" w:rsidRDefault="001B3A28" w:rsidP="001B3A28">
      <w:pPr>
        <w:numPr>
          <w:ilvl w:val="0"/>
          <w:numId w:val="33"/>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Kategorie powierzonych danych, kategorie osób, rodzaj danych oraz zakres czynności przetwarzania danych określa załącznik do niniejszej umowy.</w:t>
      </w:r>
    </w:p>
    <w:p w14:paraId="5298FC21" w14:textId="77777777" w:rsidR="00E10632" w:rsidRPr="0071462A" w:rsidRDefault="00E10632" w:rsidP="00E10632">
      <w:pPr>
        <w:spacing w:after="0"/>
        <w:ind w:left="284"/>
        <w:contextualSpacing/>
        <w:jc w:val="both"/>
        <w:rPr>
          <w:rFonts w:asciiTheme="majorHAnsi" w:hAnsiTheme="majorHAnsi" w:cstheme="majorHAnsi"/>
          <w:sz w:val="24"/>
          <w:szCs w:val="24"/>
        </w:rPr>
      </w:pPr>
    </w:p>
    <w:p w14:paraId="596FF9B3" w14:textId="77777777" w:rsidR="001B3A28" w:rsidRPr="00E10632" w:rsidRDefault="001B3A28" w:rsidP="001B3A28">
      <w:pPr>
        <w:spacing w:after="0"/>
        <w:contextualSpacing/>
        <w:jc w:val="center"/>
        <w:rPr>
          <w:rFonts w:asciiTheme="majorHAnsi" w:hAnsiTheme="majorHAnsi" w:cstheme="majorHAnsi"/>
          <w:b/>
          <w:bCs/>
          <w:sz w:val="24"/>
          <w:szCs w:val="24"/>
        </w:rPr>
      </w:pPr>
      <w:r w:rsidRPr="00E10632">
        <w:rPr>
          <w:rFonts w:asciiTheme="majorHAnsi" w:hAnsiTheme="majorHAnsi" w:cstheme="majorHAnsi"/>
          <w:b/>
          <w:bCs/>
          <w:sz w:val="24"/>
          <w:szCs w:val="24"/>
        </w:rPr>
        <w:t>§ 2</w:t>
      </w:r>
    </w:p>
    <w:p w14:paraId="37CB1FD8" w14:textId="77777777" w:rsidR="001B3A28" w:rsidRPr="0071462A" w:rsidRDefault="001B3A28" w:rsidP="001B3A28">
      <w:pPr>
        <w:numPr>
          <w:ilvl w:val="0"/>
          <w:numId w:val="35"/>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Podmiot przetwarzający nie jest uprawniony do przetwarzania danych osobowych powierzonych mu przez Administratora, w innym celu niż określony § 1 ust. 1 niniejszej umowy.</w:t>
      </w:r>
    </w:p>
    <w:p w14:paraId="069176D1" w14:textId="520D4F96" w:rsidR="001B3A28" w:rsidRDefault="001B3A28" w:rsidP="001B3A28">
      <w:pPr>
        <w:numPr>
          <w:ilvl w:val="0"/>
          <w:numId w:val="35"/>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Każda ze Stron ponosi odpowiedzialność za działania i zaniechania, jak także zapewnienie zgodności przetwarzania danych osobowych z RODO oraz innymi powszechnie obowiązującymi przepisami prawa w zakresie ochrony danych osobowych.</w:t>
      </w:r>
    </w:p>
    <w:p w14:paraId="63B2FFE9" w14:textId="77777777" w:rsidR="00E10632" w:rsidRPr="0071462A" w:rsidRDefault="00E10632" w:rsidP="00E10632">
      <w:pPr>
        <w:spacing w:after="0"/>
        <w:ind w:left="284"/>
        <w:contextualSpacing/>
        <w:jc w:val="both"/>
        <w:rPr>
          <w:rFonts w:asciiTheme="majorHAnsi" w:hAnsiTheme="majorHAnsi" w:cstheme="majorHAnsi"/>
          <w:sz w:val="24"/>
          <w:szCs w:val="24"/>
        </w:rPr>
      </w:pPr>
    </w:p>
    <w:p w14:paraId="1587DF22" w14:textId="77777777" w:rsidR="001B3A28" w:rsidRPr="00E10632" w:rsidRDefault="001B3A28" w:rsidP="001B3A28">
      <w:pPr>
        <w:spacing w:after="0"/>
        <w:ind w:left="284" w:hanging="284"/>
        <w:contextualSpacing/>
        <w:jc w:val="center"/>
        <w:rPr>
          <w:rFonts w:asciiTheme="majorHAnsi" w:hAnsiTheme="majorHAnsi" w:cstheme="majorHAnsi"/>
          <w:b/>
          <w:bCs/>
          <w:sz w:val="24"/>
          <w:szCs w:val="24"/>
        </w:rPr>
      </w:pPr>
      <w:r w:rsidRPr="00E10632">
        <w:rPr>
          <w:rFonts w:asciiTheme="majorHAnsi" w:hAnsiTheme="majorHAnsi" w:cstheme="majorHAnsi"/>
          <w:b/>
          <w:bCs/>
          <w:sz w:val="24"/>
          <w:szCs w:val="24"/>
        </w:rPr>
        <w:t>§ 3</w:t>
      </w:r>
    </w:p>
    <w:p w14:paraId="1887DF77" w14:textId="77777777" w:rsidR="001B3A28" w:rsidRPr="0071462A" w:rsidRDefault="001B3A28" w:rsidP="001B3A28">
      <w:pPr>
        <w:numPr>
          <w:ilvl w:val="0"/>
          <w:numId w:val="36"/>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Podmiot przetwarzający jest zobowiązany:</w:t>
      </w:r>
    </w:p>
    <w:p w14:paraId="2F948FFA" w14:textId="77777777" w:rsidR="001B3A28" w:rsidRPr="0071462A" w:rsidRDefault="001B3A28" w:rsidP="001B3A28">
      <w:pPr>
        <w:numPr>
          <w:ilvl w:val="0"/>
          <w:numId w:val="39"/>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 xml:space="preserve">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164490D" w14:textId="77777777" w:rsidR="001B3A28" w:rsidRPr="0071462A" w:rsidRDefault="001B3A28" w:rsidP="001B3A28">
      <w:pPr>
        <w:numPr>
          <w:ilvl w:val="0"/>
          <w:numId w:val="39"/>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dołożyć należytej staranności przy przetwarzaniu powierzonych danych osobowych;</w:t>
      </w:r>
    </w:p>
    <w:p w14:paraId="2F5372C2" w14:textId="77777777" w:rsidR="001B3A28" w:rsidRPr="0071462A" w:rsidRDefault="001B3A28" w:rsidP="001B3A28">
      <w:pPr>
        <w:numPr>
          <w:ilvl w:val="0"/>
          <w:numId w:val="39"/>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zapewnić zachowanie w tajemnicy, o której mowa w art. 28 ust 3 lit b RODO, przetwarzanych danych przez osoby realizujące niniejszą umowę;</w:t>
      </w:r>
    </w:p>
    <w:p w14:paraId="2F6639D8" w14:textId="77777777" w:rsidR="001B3A28" w:rsidRPr="0071462A" w:rsidRDefault="001B3A28" w:rsidP="001B3A28">
      <w:pPr>
        <w:numPr>
          <w:ilvl w:val="0"/>
          <w:numId w:val="39"/>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do sprawowania nadzoru nad przetwarzaniem danych osobowych przez osoby realizujące niniejszą umowę oraz wymagania od nich przestrzegania należytej staranności w zakresie zachowania poufności danych osobowych oraz ich zabezpieczenia;</w:t>
      </w:r>
    </w:p>
    <w:p w14:paraId="7FC5E43D" w14:textId="77777777" w:rsidR="001B3A28" w:rsidRPr="0071462A" w:rsidRDefault="001B3A28" w:rsidP="001B3A28">
      <w:pPr>
        <w:numPr>
          <w:ilvl w:val="0"/>
          <w:numId w:val="39"/>
        </w:numPr>
        <w:spacing w:after="0"/>
        <w:contextualSpacing/>
        <w:rPr>
          <w:rFonts w:asciiTheme="majorHAnsi" w:hAnsiTheme="majorHAnsi" w:cstheme="majorHAnsi"/>
          <w:sz w:val="24"/>
          <w:szCs w:val="24"/>
        </w:rPr>
      </w:pPr>
      <w:r w:rsidRPr="0071462A">
        <w:rPr>
          <w:rFonts w:asciiTheme="majorHAnsi" w:hAnsiTheme="majorHAnsi" w:cstheme="majorHAnsi"/>
          <w:sz w:val="24"/>
          <w:szCs w:val="24"/>
        </w:rPr>
        <w:t>do zaznajomienia osób mających dostęp do danych osobowych z powszechnie obowiązującymi przepisami prawa w zakresie ochrony danych osobowych i odpowiedzialnością za ochronę tych danych oraz zobowiązania ich do zachowania tych danych w poufności, także po zakończeniu obowiązywania niniejszej umowy;</w:t>
      </w:r>
    </w:p>
    <w:p w14:paraId="65D1F104" w14:textId="77777777" w:rsidR="001B3A28" w:rsidRPr="0071462A" w:rsidRDefault="001B3A28" w:rsidP="001B3A28">
      <w:pPr>
        <w:numPr>
          <w:ilvl w:val="0"/>
          <w:numId w:val="39"/>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lastRenderedPageBreak/>
        <w:t>do dopuszczenia do przetwarzania danych osobowych, w tym korzystania z urządzeń i systemów informatycznych służących do przetwarzania danych osobowych, wyłącznie przez osoby posiadające stosowne kwalifikacje;</w:t>
      </w:r>
    </w:p>
    <w:p w14:paraId="42182635" w14:textId="77777777" w:rsidR="001B3A28" w:rsidRPr="0071462A" w:rsidRDefault="001B3A28" w:rsidP="001B3A28">
      <w:pPr>
        <w:numPr>
          <w:ilvl w:val="0"/>
          <w:numId w:val="39"/>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do zachowania w poufności powierzonych danych osobowych, chyba że uprawnienie lub obowiązek ich ujawnienia wynika z niniejszej umowy, z powszechnie obowiązujących przepisów prawa lub z decyzji właściwego organu państwowego, bądź też, gdy zgodę na ujawnienie wyrazi Administrator.</w:t>
      </w:r>
    </w:p>
    <w:p w14:paraId="337E8D7B" w14:textId="77777777" w:rsidR="001B3A28" w:rsidRPr="0071462A" w:rsidRDefault="001B3A28" w:rsidP="001B3A28">
      <w:pPr>
        <w:numPr>
          <w:ilvl w:val="0"/>
          <w:numId w:val="36"/>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Podmiot przetwarzający w przypadku stwierdzenia naruszenia danych osobowych niezwłocznie, jednak nie później niż w ciągu 24 godzin od momentu ujawnienia naruszenia, zgłosi ten fakt Administratorowi.</w:t>
      </w:r>
    </w:p>
    <w:p w14:paraId="19067370" w14:textId="77777777" w:rsidR="001B3A28" w:rsidRPr="0071462A" w:rsidRDefault="001B3A28" w:rsidP="001B3A28">
      <w:pPr>
        <w:spacing w:after="0"/>
        <w:ind w:left="284"/>
        <w:contextualSpacing/>
        <w:jc w:val="both"/>
        <w:rPr>
          <w:rFonts w:asciiTheme="majorHAnsi" w:hAnsiTheme="majorHAnsi" w:cstheme="majorHAnsi"/>
          <w:sz w:val="24"/>
          <w:szCs w:val="24"/>
        </w:rPr>
      </w:pPr>
    </w:p>
    <w:p w14:paraId="27875BAB" w14:textId="77777777" w:rsidR="001B3A28" w:rsidRPr="00E10632" w:rsidRDefault="001B3A28" w:rsidP="001B3A28">
      <w:pPr>
        <w:spacing w:after="0"/>
        <w:contextualSpacing/>
        <w:jc w:val="center"/>
        <w:rPr>
          <w:rFonts w:asciiTheme="majorHAnsi" w:hAnsiTheme="majorHAnsi" w:cstheme="majorHAnsi"/>
          <w:b/>
          <w:bCs/>
          <w:sz w:val="24"/>
          <w:szCs w:val="24"/>
        </w:rPr>
      </w:pPr>
      <w:r w:rsidRPr="00E10632">
        <w:rPr>
          <w:rFonts w:asciiTheme="majorHAnsi" w:hAnsiTheme="majorHAnsi" w:cstheme="majorHAnsi"/>
          <w:b/>
          <w:bCs/>
          <w:sz w:val="24"/>
          <w:szCs w:val="24"/>
        </w:rPr>
        <w:t>§ 4</w:t>
      </w:r>
    </w:p>
    <w:p w14:paraId="0ED469A5" w14:textId="77777777" w:rsidR="001B3A28" w:rsidRPr="0071462A" w:rsidRDefault="001B3A28" w:rsidP="001B3A28">
      <w:pPr>
        <w:numPr>
          <w:ilvl w:val="0"/>
          <w:numId w:val="37"/>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Administrator zgodnie z art. 28 ust. 3 lit h RODO ma prawo kontroli, m.in. czy środki zastosowane przez Podmiot przetwarzający przy przetwarzaniu i zabezpieczeniu powierzonych danych osobowych spełniają postanowienia umowy.</w:t>
      </w:r>
    </w:p>
    <w:p w14:paraId="05E58D1A" w14:textId="77777777" w:rsidR="001B3A28" w:rsidRPr="0071462A" w:rsidRDefault="001B3A28" w:rsidP="001B3A28">
      <w:pPr>
        <w:numPr>
          <w:ilvl w:val="0"/>
          <w:numId w:val="37"/>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Podmiot przetwarzający udostępni Administratorowi wszelkie informacje niezbędne do wykazania spełnienia obowiązków określonych w art. 28 RODO.</w:t>
      </w:r>
    </w:p>
    <w:p w14:paraId="5262CDB9" w14:textId="77777777" w:rsidR="001B3A28" w:rsidRPr="0071462A" w:rsidRDefault="001B3A28" w:rsidP="001B3A28">
      <w:pPr>
        <w:numPr>
          <w:ilvl w:val="0"/>
          <w:numId w:val="37"/>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Osoby przeprowadzające, z ramienia Administratora, kontrolę mają prawo m.in. do:</w:t>
      </w:r>
    </w:p>
    <w:p w14:paraId="337B23A6" w14:textId="77777777" w:rsidR="001B3A28" w:rsidRPr="0071462A" w:rsidRDefault="001B3A28" w:rsidP="001B3A28">
      <w:pPr>
        <w:numPr>
          <w:ilvl w:val="0"/>
          <w:numId w:val="40"/>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wstępu, w godzinach pracy, do pomieszczeń Podmiotu przetwarzającego, w których są zlokalizowane dane osobowe powierzone przez Administratora;</w:t>
      </w:r>
    </w:p>
    <w:p w14:paraId="1613714C" w14:textId="77777777" w:rsidR="001B3A28" w:rsidRPr="0071462A" w:rsidRDefault="001B3A28" w:rsidP="001B3A28">
      <w:pPr>
        <w:numPr>
          <w:ilvl w:val="0"/>
          <w:numId w:val="40"/>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przeprowadzenia wszelkich czynności kontrolnych w celu oceny zgodności przetwarzania danych osobowych z powszechnie obowiązującymi przepisami prawa;</w:t>
      </w:r>
    </w:p>
    <w:p w14:paraId="02EE29DC" w14:textId="77777777" w:rsidR="001B3A28" w:rsidRPr="0071462A" w:rsidRDefault="001B3A28" w:rsidP="001B3A28">
      <w:pPr>
        <w:numPr>
          <w:ilvl w:val="0"/>
          <w:numId w:val="40"/>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żądania złożenia pisemnych lub ustnych wyjaśnień przez osoby upoważnione do przetwarzania danych osobowych w zakresie niezbędnym do ustalenia stanu faktycznego;</w:t>
      </w:r>
    </w:p>
    <w:p w14:paraId="05C887B6" w14:textId="77777777" w:rsidR="001B3A28" w:rsidRPr="0071462A" w:rsidRDefault="001B3A28" w:rsidP="001B3A28">
      <w:pPr>
        <w:numPr>
          <w:ilvl w:val="0"/>
          <w:numId w:val="40"/>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wglądu do dokumentów oraz innych danych mających bezpośredni lub pośredni związek z przedmiotem kontroli oraz sporządzania ich kopii;</w:t>
      </w:r>
    </w:p>
    <w:p w14:paraId="790AF9BA" w14:textId="77777777" w:rsidR="001B3A28" w:rsidRPr="0071462A" w:rsidRDefault="001B3A28" w:rsidP="001B3A28">
      <w:pPr>
        <w:numPr>
          <w:ilvl w:val="0"/>
          <w:numId w:val="40"/>
        </w:numPr>
        <w:spacing w:after="0"/>
        <w:contextualSpacing/>
        <w:jc w:val="both"/>
        <w:rPr>
          <w:rFonts w:asciiTheme="majorHAnsi" w:hAnsiTheme="majorHAnsi" w:cstheme="majorHAnsi"/>
          <w:sz w:val="24"/>
          <w:szCs w:val="24"/>
        </w:rPr>
      </w:pPr>
      <w:r w:rsidRPr="0071462A">
        <w:rPr>
          <w:rFonts w:asciiTheme="majorHAnsi" w:hAnsiTheme="majorHAnsi" w:cstheme="majorHAnsi"/>
          <w:sz w:val="24"/>
          <w:szCs w:val="24"/>
        </w:rPr>
        <w:t>przeprowadzenia oględzin urządzeń, nośników oraz systemu informatycznego, służącego do przetwarzania powierzonych danych osobowych.</w:t>
      </w:r>
    </w:p>
    <w:p w14:paraId="351B56A3" w14:textId="77777777" w:rsidR="001B3A28" w:rsidRPr="0071462A" w:rsidRDefault="001B3A28" w:rsidP="001B3A28">
      <w:pPr>
        <w:numPr>
          <w:ilvl w:val="0"/>
          <w:numId w:val="37"/>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Administrator jest zobowiązany do poinformowania Podmiotu przetwarzającego o mającej nastąpić kontroli minimum 7 dni przed jej przeprowadzeniem.</w:t>
      </w:r>
    </w:p>
    <w:p w14:paraId="74D78281" w14:textId="77777777" w:rsidR="001B3A28" w:rsidRPr="0071462A" w:rsidRDefault="001B3A28" w:rsidP="001B3A28">
      <w:pPr>
        <w:numPr>
          <w:ilvl w:val="0"/>
          <w:numId w:val="37"/>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Podmiot przetwarzający ponosi pełną odpowiedzialność wobec Administratora za niewywiązanie się ze spoczywających na podwykonawcy obowiązków ochrony danych.</w:t>
      </w:r>
    </w:p>
    <w:p w14:paraId="0AB68029" w14:textId="77777777" w:rsidR="001B3A28" w:rsidRPr="0071462A" w:rsidRDefault="001B3A28" w:rsidP="001B3A28">
      <w:pPr>
        <w:spacing w:after="0"/>
        <w:contextualSpacing/>
        <w:rPr>
          <w:rFonts w:asciiTheme="majorHAnsi" w:hAnsiTheme="majorHAnsi" w:cstheme="majorHAnsi"/>
          <w:bCs/>
          <w:sz w:val="24"/>
          <w:szCs w:val="24"/>
        </w:rPr>
      </w:pPr>
    </w:p>
    <w:p w14:paraId="165F4A96" w14:textId="77777777" w:rsidR="001B3A28" w:rsidRPr="0071462A" w:rsidRDefault="001B3A28" w:rsidP="001B3A28">
      <w:pPr>
        <w:spacing w:after="0"/>
        <w:ind w:left="284" w:hanging="284"/>
        <w:contextualSpacing/>
        <w:jc w:val="center"/>
        <w:rPr>
          <w:rFonts w:asciiTheme="majorHAnsi" w:hAnsiTheme="majorHAnsi" w:cstheme="majorHAnsi"/>
          <w:sz w:val="24"/>
          <w:szCs w:val="24"/>
        </w:rPr>
      </w:pPr>
      <w:r w:rsidRPr="0071462A">
        <w:rPr>
          <w:rFonts w:asciiTheme="majorHAnsi" w:hAnsiTheme="majorHAnsi" w:cstheme="majorHAnsi"/>
          <w:sz w:val="24"/>
          <w:szCs w:val="24"/>
        </w:rPr>
        <w:t>§ 5</w:t>
      </w:r>
    </w:p>
    <w:p w14:paraId="60BD1DFA" w14:textId="77777777" w:rsidR="001B3A28" w:rsidRPr="0071462A" w:rsidRDefault="001B3A28" w:rsidP="001B3A28">
      <w:pPr>
        <w:numPr>
          <w:ilvl w:val="0"/>
          <w:numId w:val="38"/>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Administrator wyraża ogólną zgodę na to, by Podmiot przetwarzający korzystał z usług innego podmiotu przetwarzającego, przy czym:</w:t>
      </w:r>
    </w:p>
    <w:p w14:paraId="5233F695" w14:textId="77777777" w:rsidR="001B3A28" w:rsidRPr="0071462A" w:rsidRDefault="001B3A28" w:rsidP="001B3A28">
      <w:pPr>
        <w:numPr>
          <w:ilvl w:val="0"/>
          <w:numId w:val="34"/>
        </w:numPr>
        <w:tabs>
          <w:tab w:val="left" w:pos="284"/>
        </w:tabs>
        <w:spacing w:after="0"/>
        <w:ind w:left="709" w:hanging="425"/>
        <w:contextualSpacing/>
        <w:jc w:val="both"/>
        <w:rPr>
          <w:rFonts w:asciiTheme="majorHAnsi" w:hAnsiTheme="majorHAnsi" w:cstheme="majorHAnsi"/>
          <w:sz w:val="24"/>
          <w:szCs w:val="24"/>
        </w:rPr>
      </w:pPr>
      <w:r w:rsidRPr="0071462A">
        <w:rPr>
          <w:rFonts w:asciiTheme="majorHAnsi" w:hAnsiTheme="majorHAnsi" w:cstheme="majorHAnsi"/>
          <w:sz w:val="24"/>
          <w:szCs w:val="24"/>
        </w:rPr>
        <w:t xml:space="preserve">Podmiot przetwarzający zobowiązany jest poinformować pisemnie Administratora </w:t>
      </w:r>
      <w:r w:rsidRPr="0071462A">
        <w:rPr>
          <w:rFonts w:asciiTheme="majorHAnsi" w:hAnsiTheme="majorHAnsi" w:cstheme="majorHAnsi"/>
          <w:sz w:val="24"/>
          <w:szCs w:val="24"/>
        </w:rPr>
        <w:br/>
        <w:t>o wszelkich zamierzonych działaniach dotyczących dodania, zmian lub zastąpienia przez inne podmioty przetwarzające, dając tym samym Administratorowi możliwość wyrażenia sprzeciwu wobec tych działań;</w:t>
      </w:r>
    </w:p>
    <w:p w14:paraId="2E878826" w14:textId="77777777" w:rsidR="001B3A28" w:rsidRPr="0071462A" w:rsidRDefault="001B3A28" w:rsidP="001B3A28">
      <w:pPr>
        <w:numPr>
          <w:ilvl w:val="0"/>
          <w:numId w:val="34"/>
        </w:numPr>
        <w:tabs>
          <w:tab w:val="left" w:pos="284"/>
        </w:tabs>
        <w:spacing w:after="0"/>
        <w:ind w:left="709" w:hanging="425"/>
        <w:contextualSpacing/>
        <w:jc w:val="both"/>
        <w:rPr>
          <w:rFonts w:asciiTheme="majorHAnsi" w:hAnsiTheme="majorHAnsi" w:cstheme="majorHAnsi"/>
          <w:sz w:val="24"/>
          <w:szCs w:val="24"/>
        </w:rPr>
      </w:pPr>
      <w:r w:rsidRPr="0071462A">
        <w:rPr>
          <w:rFonts w:asciiTheme="majorHAnsi" w:hAnsiTheme="majorHAnsi" w:cstheme="majorHAnsi"/>
          <w:sz w:val="24"/>
          <w:szCs w:val="24"/>
        </w:rPr>
        <w:t>Podmiot przetwarzający nie będzie przekazywał jakichkolwiek danych osobowych, uzyskanych w ramach Umowy głównej, do innego podmiotu przetwarzającego nienależącego do Europejskiego Obszaru Gospodarczego;</w:t>
      </w:r>
    </w:p>
    <w:p w14:paraId="207EE15D" w14:textId="77777777" w:rsidR="001B3A28" w:rsidRPr="0071462A" w:rsidRDefault="001B3A28" w:rsidP="001B3A28">
      <w:pPr>
        <w:numPr>
          <w:ilvl w:val="0"/>
          <w:numId w:val="34"/>
        </w:numPr>
        <w:tabs>
          <w:tab w:val="left" w:pos="284"/>
        </w:tabs>
        <w:spacing w:after="0"/>
        <w:ind w:left="709" w:hanging="425"/>
        <w:contextualSpacing/>
        <w:jc w:val="both"/>
        <w:rPr>
          <w:rFonts w:asciiTheme="majorHAnsi" w:hAnsiTheme="majorHAnsi" w:cstheme="majorHAnsi"/>
          <w:sz w:val="24"/>
          <w:szCs w:val="24"/>
        </w:rPr>
      </w:pPr>
      <w:r w:rsidRPr="0071462A">
        <w:rPr>
          <w:rFonts w:asciiTheme="majorHAnsi" w:hAnsiTheme="majorHAnsi" w:cstheme="majorHAnsi"/>
          <w:sz w:val="24"/>
          <w:szCs w:val="24"/>
        </w:rPr>
        <w:lastRenderedPageBreak/>
        <w:t>powierzenie przetwarzania danych innemu podmiotowi przetwarzającemu jest możliwe wyłącznie po pisemnej akceptacji Administratora.</w:t>
      </w:r>
    </w:p>
    <w:p w14:paraId="3E98722B" w14:textId="77777777" w:rsidR="001B3A28" w:rsidRPr="0071462A" w:rsidRDefault="001B3A28" w:rsidP="001B3A28">
      <w:pPr>
        <w:numPr>
          <w:ilvl w:val="0"/>
          <w:numId w:val="38"/>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Umowa pomiędzy Podmiotem przetwarzającym a innym podmiotem przetwarzającym musi zawierać wszystkie zobowiązania określone w niniejszej umowie oraz precyzować: czas, charakter i cel przetwarzania danych, z uwzględnieniem zakresu (lub kategorii) przetwarzanych danych.</w:t>
      </w:r>
    </w:p>
    <w:p w14:paraId="7960BD1A" w14:textId="77777777" w:rsidR="001B3A28" w:rsidRPr="0071462A" w:rsidRDefault="001B3A28" w:rsidP="001B3A28">
      <w:pPr>
        <w:numPr>
          <w:ilvl w:val="0"/>
          <w:numId w:val="38"/>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Podmiot przetwarzający odpowiada za działania innego podmiotu przetwarzającego jak za własne.</w:t>
      </w:r>
    </w:p>
    <w:p w14:paraId="0F43745A" w14:textId="77777777" w:rsidR="001B3A28" w:rsidRPr="0071462A" w:rsidRDefault="001B3A28" w:rsidP="001B3A28">
      <w:pPr>
        <w:numPr>
          <w:ilvl w:val="0"/>
          <w:numId w:val="38"/>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w:t>
      </w:r>
    </w:p>
    <w:p w14:paraId="29D3555F" w14:textId="77777777" w:rsidR="001B3A28" w:rsidRPr="0071462A" w:rsidRDefault="001B3A28" w:rsidP="001B3A28">
      <w:pPr>
        <w:spacing w:after="0"/>
        <w:ind w:left="284"/>
        <w:contextualSpacing/>
        <w:jc w:val="both"/>
        <w:rPr>
          <w:rFonts w:asciiTheme="majorHAnsi" w:hAnsiTheme="majorHAnsi" w:cstheme="majorHAnsi"/>
          <w:sz w:val="24"/>
          <w:szCs w:val="24"/>
        </w:rPr>
      </w:pPr>
    </w:p>
    <w:p w14:paraId="2B7EEB97" w14:textId="77777777" w:rsidR="001B3A28" w:rsidRPr="00E10632" w:rsidRDefault="001B3A28" w:rsidP="001B3A28">
      <w:pPr>
        <w:spacing w:after="0"/>
        <w:jc w:val="center"/>
        <w:rPr>
          <w:rFonts w:asciiTheme="majorHAnsi" w:hAnsiTheme="majorHAnsi" w:cstheme="majorHAnsi"/>
          <w:b/>
          <w:bCs/>
          <w:sz w:val="24"/>
          <w:szCs w:val="24"/>
        </w:rPr>
      </w:pPr>
      <w:r w:rsidRPr="00E10632">
        <w:rPr>
          <w:rFonts w:asciiTheme="majorHAnsi" w:hAnsiTheme="majorHAnsi" w:cstheme="majorHAnsi"/>
          <w:b/>
          <w:bCs/>
          <w:sz w:val="24"/>
          <w:szCs w:val="24"/>
        </w:rPr>
        <w:t>§ 6</w:t>
      </w:r>
    </w:p>
    <w:p w14:paraId="3F20BDAC" w14:textId="6510865A" w:rsidR="001B3A28" w:rsidRDefault="001B3A28" w:rsidP="001B3A28">
      <w:pPr>
        <w:spacing w:after="0"/>
        <w:jc w:val="both"/>
        <w:rPr>
          <w:rFonts w:asciiTheme="majorHAnsi" w:hAnsiTheme="majorHAnsi" w:cstheme="majorHAnsi"/>
          <w:sz w:val="24"/>
          <w:szCs w:val="24"/>
        </w:rPr>
      </w:pPr>
      <w:r w:rsidRPr="0071462A">
        <w:rPr>
          <w:rFonts w:asciiTheme="majorHAnsi" w:hAnsiTheme="majorHAnsi" w:cstheme="majorHAnsi"/>
          <w:sz w:val="24"/>
          <w:szCs w:val="24"/>
        </w:rPr>
        <w:t>W przypadku naruszenia powszechnie obowiązujących przepisów prawa lub postanowień niniejszej umowy z przyczyn leżących po stronie Podmiotu przetwarzającego, w następstwie czego Administrator jako administrator danych osobowych, zostanie zobowiązany do wypłaty odszkodowania lub zostanie ukarany karą grzywny, Podmiot przetwarzający zobowiązuje się pokryć Administratorowi poniesione z tego tytułu straty i koszty.</w:t>
      </w:r>
    </w:p>
    <w:p w14:paraId="45FF1C70" w14:textId="77777777" w:rsidR="00E10632" w:rsidRPr="0071462A" w:rsidRDefault="00E10632" w:rsidP="001B3A28">
      <w:pPr>
        <w:spacing w:after="0"/>
        <w:jc w:val="both"/>
        <w:rPr>
          <w:rFonts w:asciiTheme="majorHAnsi" w:hAnsiTheme="majorHAnsi" w:cstheme="majorHAnsi"/>
          <w:sz w:val="24"/>
          <w:szCs w:val="24"/>
        </w:rPr>
      </w:pPr>
    </w:p>
    <w:p w14:paraId="661943B4" w14:textId="77777777" w:rsidR="001B3A28" w:rsidRPr="00E10632" w:rsidRDefault="001B3A28" w:rsidP="001B3A28">
      <w:pPr>
        <w:spacing w:after="0"/>
        <w:jc w:val="center"/>
        <w:rPr>
          <w:rFonts w:asciiTheme="majorHAnsi" w:hAnsiTheme="majorHAnsi" w:cstheme="majorHAnsi"/>
          <w:b/>
          <w:bCs/>
          <w:sz w:val="24"/>
          <w:szCs w:val="24"/>
        </w:rPr>
      </w:pPr>
      <w:r w:rsidRPr="00E10632">
        <w:rPr>
          <w:rFonts w:asciiTheme="majorHAnsi" w:hAnsiTheme="majorHAnsi" w:cstheme="majorHAnsi"/>
          <w:b/>
          <w:bCs/>
          <w:sz w:val="24"/>
          <w:szCs w:val="24"/>
        </w:rPr>
        <w:t>§ 7</w:t>
      </w:r>
    </w:p>
    <w:p w14:paraId="72473085" w14:textId="13165688" w:rsidR="001B3A28" w:rsidRPr="0071462A" w:rsidRDefault="001B3A28" w:rsidP="001B3A28">
      <w:pPr>
        <w:numPr>
          <w:ilvl w:val="0"/>
          <w:numId w:val="41"/>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 xml:space="preserve">Niniejsza umowa została zawarta na czas </w:t>
      </w:r>
      <w:r w:rsidR="0071462A" w:rsidRPr="0071462A">
        <w:rPr>
          <w:rFonts w:asciiTheme="majorHAnsi" w:hAnsiTheme="majorHAnsi" w:cstheme="majorHAnsi"/>
          <w:b/>
          <w:bCs/>
          <w:color w:val="C00000"/>
          <w:sz w:val="24"/>
          <w:szCs w:val="24"/>
        </w:rPr>
        <w:t>do 31.12.2023</w:t>
      </w:r>
      <w:r w:rsidRPr="0071462A">
        <w:rPr>
          <w:rFonts w:asciiTheme="majorHAnsi" w:hAnsiTheme="majorHAnsi" w:cstheme="majorHAnsi"/>
          <w:sz w:val="24"/>
          <w:szCs w:val="24"/>
        </w:rPr>
        <w:t>.</w:t>
      </w:r>
    </w:p>
    <w:p w14:paraId="301D603E" w14:textId="77777777" w:rsidR="001B3A28" w:rsidRPr="0071462A" w:rsidRDefault="001B3A28" w:rsidP="001B3A28">
      <w:pPr>
        <w:numPr>
          <w:ilvl w:val="0"/>
          <w:numId w:val="41"/>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 xml:space="preserve">Zamawiający przewiduje zmianę terminu wykonania umowy w stosunku do wskazanego w ust. 1, poprzez wydłużenie terminu realizacji umowy na okres nie dłuższy </w:t>
      </w:r>
      <w:r w:rsidRPr="0071462A">
        <w:rPr>
          <w:rFonts w:asciiTheme="majorHAnsi" w:hAnsiTheme="majorHAnsi" w:cstheme="majorHAnsi"/>
          <w:color w:val="9933FF"/>
          <w:sz w:val="24"/>
          <w:szCs w:val="24"/>
        </w:rPr>
        <w:t xml:space="preserve">niż …. miesięcy </w:t>
      </w:r>
      <w:r w:rsidRPr="0071462A">
        <w:rPr>
          <w:rFonts w:asciiTheme="majorHAnsi" w:hAnsiTheme="majorHAnsi" w:cstheme="majorHAnsi"/>
          <w:sz w:val="24"/>
          <w:szCs w:val="24"/>
        </w:rPr>
        <w:t>od daty zawarcia umowy lub do wyczerpania środków jakie Zamawiający przeznaczył na sfinansowanie zadania. Przedłużenie terminu wykonania umowy jest ściśle związane ze stopniem wykorzystania środków finansowych przeznaczonych na sfinansowanie zamówienia.</w:t>
      </w:r>
    </w:p>
    <w:p w14:paraId="72020329" w14:textId="77777777" w:rsidR="001B3A28" w:rsidRPr="0071462A" w:rsidRDefault="001B3A28" w:rsidP="001B3A28">
      <w:pPr>
        <w:numPr>
          <w:ilvl w:val="0"/>
          <w:numId w:val="41"/>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 xml:space="preserve">Umowa wygasa przed terminem określonym w ust. </w:t>
      </w:r>
      <w:proofErr w:type="gramStart"/>
      <w:r w:rsidRPr="0071462A">
        <w:rPr>
          <w:rFonts w:asciiTheme="majorHAnsi" w:hAnsiTheme="majorHAnsi" w:cstheme="majorHAnsi"/>
          <w:sz w:val="24"/>
          <w:szCs w:val="24"/>
        </w:rPr>
        <w:t>1  w</w:t>
      </w:r>
      <w:proofErr w:type="gramEnd"/>
      <w:r w:rsidRPr="0071462A">
        <w:rPr>
          <w:rFonts w:asciiTheme="majorHAnsi" w:hAnsiTheme="majorHAnsi" w:cstheme="majorHAnsi"/>
          <w:sz w:val="24"/>
          <w:szCs w:val="24"/>
        </w:rPr>
        <w:t xml:space="preserve"> momencie wyczerpania maksymalnej kwoty jaką zamawiający przeznaczył na realizację zamówienia zł brutto.</w:t>
      </w:r>
    </w:p>
    <w:p w14:paraId="52403787" w14:textId="77777777" w:rsidR="001B3A28" w:rsidRPr="0071462A" w:rsidRDefault="001B3A28" w:rsidP="001B3A28">
      <w:pPr>
        <w:numPr>
          <w:ilvl w:val="0"/>
          <w:numId w:val="41"/>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 xml:space="preserve">Administrator może wypowiedzieć niniejszą umowę ze skutkiem natychmiastowym </w:t>
      </w:r>
      <w:r w:rsidRPr="0071462A">
        <w:rPr>
          <w:rFonts w:asciiTheme="majorHAnsi" w:hAnsiTheme="majorHAnsi" w:cstheme="majorHAnsi"/>
          <w:sz w:val="24"/>
          <w:szCs w:val="24"/>
        </w:rPr>
        <w:br/>
        <w:t>w przypadku rażącego lub powtarzającego się naruszenia RODO lub innych powszechnie obowiązujących przepisów prawa z zakresu ochrony danych osobowych przez Podmiot przetwarzający. Wypowiedzenie niniejszej umowy wymaga formy pisemnej pod rygorem bezskuteczności.</w:t>
      </w:r>
    </w:p>
    <w:p w14:paraId="049F04CC" w14:textId="77777777" w:rsidR="001B3A28" w:rsidRPr="0071462A" w:rsidRDefault="001B3A28" w:rsidP="001B3A28">
      <w:pPr>
        <w:numPr>
          <w:ilvl w:val="0"/>
          <w:numId w:val="41"/>
        </w:numPr>
        <w:spacing w:after="0"/>
        <w:ind w:left="284" w:hanging="284"/>
        <w:contextualSpacing/>
        <w:jc w:val="both"/>
        <w:rPr>
          <w:rFonts w:asciiTheme="majorHAnsi" w:hAnsiTheme="majorHAnsi" w:cstheme="majorHAnsi"/>
          <w:sz w:val="24"/>
          <w:szCs w:val="24"/>
        </w:rPr>
      </w:pPr>
      <w:r w:rsidRPr="0071462A">
        <w:rPr>
          <w:rFonts w:asciiTheme="majorHAnsi" w:hAnsiTheme="majorHAnsi" w:cstheme="majorHAnsi"/>
          <w:sz w:val="24"/>
          <w:szCs w:val="24"/>
        </w:rPr>
        <w:t>Po zakończeniu przetwarzania danych osobowych Podmiot przetwarzający niezwłocznie zwróci powierzone mu dane bądź dokona ich zniszczenia – zależnie od decyzji Administratora.</w:t>
      </w:r>
    </w:p>
    <w:p w14:paraId="6387B5E9" w14:textId="77777777" w:rsidR="001B3A28" w:rsidRPr="0071462A" w:rsidRDefault="001B3A28" w:rsidP="001B3A28">
      <w:pPr>
        <w:spacing w:after="0"/>
        <w:contextualSpacing/>
        <w:jc w:val="both"/>
        <w:rPr>
          <w:rFonts w:asciiTheme="majorHAnsi" w:hAnsiTheme="majorHAnsi" w:cstheme="majorHAnsi"/>
          <w:sz w:val="24"/>
          <w:szCs w:val="24"/>
        </w:rPr>
      </w:pPr>
    </w:p>
    <w:p w14:paraId="685AA780" w14:textId="77777777" w:rsidR="001B3A28" w:rsidRPr="00E10632" w:rsidRDefault="001B3A28" w:rsidP="001B3A28">
      <w:pPr>
        <w:tabs>
          <w:tab w:val="left" w:pos="284"/>
        </w:tabs>
        <w:spacing w:after="0"/>
        <w:ind w:hanging="142"/>
        <w:jc w:val="center"/>
        <w:rPr>
          <w:rFonts w:asciiTheme="majorHAnsi" w:hAnsiTheme="majorHAnsi" w:cstheme="majorHAnsi"/>
          <w:b/>
          <w:bCs/>
          <w:sz w:val="24"/>
          <w:szCs w:val="24"/>
        </w:rPr>
      </w:pPr>
      <w:r w:rsidRPr="00E10632">
        <w:rPr>
          <w:rFonts w:asciiTheme="majorHAnsi" w:hAnsiTheme="majorHAnsi" w:cstheme="majorHAnsi"/>
          <w:b/>
          <w:bCs/>
          <w:sz w:val="24"/>
          <w:szCs w:val="24"/>
        </w:rPr>
        <w:t>§ 8</w:t>
      </w:r>
    </w:p>
    <w:p w14:paraId="78D8BD00" w14:textId="66F2C42F" w:rsidR="001B3A28" w:rsidRDefault="001B3A28" w:rsidP="001B3A28">
      <w:pPr>
        <w:tabs>
          <w:tab w:val="left" w:pos="284"/>
        </w:tabs>
        <w:spacing w:after="0"/>
        <w:jc w:val="both"/>
        <w:rPr>
          <w:rFonts w:asciiTheme="majorHAnsi" w:hAnsiTheme="majorHAnsi" w:cstheme="majorHAnsi"/>
          <w:sz w:val="24"/>
          <w:szCs w:val="24"/>
        </w:rPr>
      </w:pPr>
      <w:r w:rsidRPr="0071462A">
        <w:rPr>
          <w:rFonts w:asciiTheme="majorHAnsi" w:hAnsiTheme="majorHAnsi" w:cstheme="majorHAnsi"/>
          <w:sz w:val="24"/>
          <w:szCs w:val="24"/>
        </w:rPr>
        <w:t>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praw i wspólnych interesów, aby wszystkie cele określone w niniejszej umowie mogły zrealizować w inny, zgodny z prawem i możliwy do wykonania sposób.</w:t>
      </w:r>
    </w:p>
    <w:p w14:paraId="0A5D3491" w14:textId="77777777" w:rsidR="00E10632" w:rsidRPr="0071462A" w:rsidRDefault="00E10632" w:rsidP="001B3A28">
      <w:pPr>
        <w:tabs>
          <w:tab w:val="left" w:pos="284"/>
        </w:tabs>
        <w:spacing w:after="0"/>
        <w:jc w:val="both"/>
        <w:rPr>
          <w:rFonts w:asciiTheme="majorHAnsi" w:hAnsiTheme="majorHAnsi" w:cstheme="majorHAnsi"/>
          <w:sz w:val="24"/>
          <w:szCs w:val="24"/>
        </w:rPr>
      </w:pPr>
    </w:p>
    <w:p w14:paraId="2DD7B199" w14:textId="77777777" w:rsidR="001B3A28" w:rsidRPr="00E10632" w:rsidRDefault="001B3A28" w:rsidP="001B3A28">
      <w:pPr>
        <w:tabs>
          <w:tab w:val="left" w:pos="284"/>
        </w:tabs>
        <w:spacing w:after="0"/>
        <w:jc w:val="center"/>
        <w:rPr>
          <w:rFonts w:asciiTheme="majorHAnsi" w:hAnsiTheme="majorHAnsi" w:cstheme="majorHAnsi"/>
          <w:b/>
          <w:bCs/>
          <w:sz w:val="24"/>
          <w:szCs w:val="24"/>
        </w:rPr>
      </w:pPr>
      <w:r w:rsidRPr="00E10632">
        <w:rPr>
          <w:rFonts w:asciiTheme="majorHAnsi" w:hAnsiTheme="majorHAnsi" w:cstheme="majorHAnsi"/>
          <w:b/>
          <w:bCs/>
          <w:sz w:val="24"/>
          <w:szCs w:val="24"/>
        </w:rPr>
        <w:lastRenderedPageBreak/>
        <w:t>§ 9</w:t>
      </w:r>
    </w:p>
    <w:p w14:paraId="25A39018" w14:textId="6BB50C57" w:rsidR="00E10632" w:rsidRPr="00BB7AB0" w:rsidRDefault="001B3A28" w:rsidP="00E10632">
      <w:pPr>
        <w:shd w:val="clear" w:color="auto" w:fill="FFFFFF"/>
        <w:tabs>
          <w:tab w:val="left" w:pos="284"/>
        </w:tabs>
        <w:autoSpaceDE w:val="0"/>
        <w:autoSpaceDN w:val="0"/>
        <w:adjustRightInd w:val="0"/>
        <w:spacing w:after="0"/>
        <w:ind w:left="284" w:hanging="284"/>
        <w:jc w:val="both"/>
        <w:rPr>
          <w:rFonts w:asciiTheme="majorHAnsi" w:hAnsiTheme="majorHAnsi" w:cstheme="majorHAnsi"/>
          <w:sz w:val="24"/>
          <w:szCs w:val="24"/>
        </w:rPr>
      </w:pPr>
      <w:r w:rsidRPr="0071462A">
        <w:rPr>
          <w:rFonts w:asciiTheme="majorHAnsi" w:hAnsiTheme="majorHAnsi" w:cstheme="majorHAnsi"/>
          <w:color w:val="000000"/>
          <w:sz w:val="24"/>
          <w:szCs w:val="24"/>
        </w:rPr>
        <w:t xml:space="preserve">1. </w:t>
      </w:r>
      <w:r w:rsidRPr="0071462A">
        <w:rPr>
          <w:rFonts w:asciiTheme="majorHAnsi" w:hAnsiTheme="majorHAnsi" w:cstheme="majorHAnsi"/>
          <w:bCs/>
          <w:color w:val="000000"/>
          <w:sz w:val="24"/>
          <w:szCs w:val="24"/>
        </w:rPr>
        <w:tab/>
      </w:r>
      <w:r w:rsidRPr="0071462A">
        <w:rPr>
          <w:rFonts w:asciiTheme="majorHAnsi" w:hAnsiTheme="majorHAnsi" w:cstheme="majorHAnsi"/>
          <w:sz w:val="24"/>
          <w:szCs w:val="24"/>
        </w:rPr>
        <w:t>Niniejsz</w:t>
      </w:r>
      <w:r w:rsidR="00E10632">
        <w:rPr>
          <w:rFonts w:asciiTheme="majorHAnsi" w:hAnsiTheme="majorHAnsi" w:cstheme="majorHAnsi"/>
          <w:sz w:val="24"/>
          <w:szCs w:val="24"/>
        </w:rPr>
        <w:t>ą</w:t>
      </w:r>
      <w:r w:rsidRPr="0071462A">
        <w:rPr>
          <w:rFonts w:asciiTheme="majorHAnsi" w:hAnsiTheme="majorHAnsi" w:cstheme="majorHAnsi"/>
          <w:sz w:val="24"/>
          <w:szCs w:val="24"/>
        </w:rPr>
        <w:t xml:space="preserve"> </w:t>
      </w:r>
      <w:r w:rsidR="00E10632" w:rsidRPr="00BB7AB0">
        <w:rPr>
          <w:rFonts w:asciiTheme="majorHAnsi" w:hAnsiTheme="majorHAnsi" w:cstheme="majorHAnsi"/>
          <w:sz w:val="24"/>
          <w:szCs w:val="24"/>
        </w:rPr>
        <w:t>Umow</w:t>
      </w:r>
      <w:r w:rsidR="00E10632">
        <w:rPr>
          <w:rFonts w:asciiTheme="majorHAnsi" w:hAnsiTheme="majorHAnsi" w:cstheme="majorHAnsi"/>
          <w:sz w:val="24"/>
          <w:szCs w:val="24"/>
        </w:rPr>
        <w:t>ę</w:t>
      </w:r>
      <w:r w:rsidR="00E10632" w:rsidRPr="00BB7AB0">
        <w:rPr>
          <w:rFonts w:asciiTheme="majorHAnsi" w:hAnsiTheme="majorHAnsi" w:cstheme="majorHAnsi"/>
          <w:sz w:val="24"/>
          <w:szCs w:val="24"/>
        </w:rPr>
        <w:t xml:space="preserve"> sporządzono w </w:t>
      </w:r>
      <w:r w:rsidR="00E10632" w:rsidRPr="00BB7AB0">
        <w:rPr>
          <w:rFonts w:asciiTheme="majorHAnsi" w:hAnsiTheme="majorHAnsi" w:cstheme="majorHAnsi"/>
          <w:b/>
          <w:bCs/>
          <w:sz w:val="24"/>
          <w:szCs w:val="24"/>
        </w:rPr>
        <w:t>jednym pliku / 3 jednobrzmiących egzemplarzach</w:t>
      </w:r>
      <w:r w:rsidR="00E10632" w:rsidRPr="00BB7AB0">
        <w:rPr>
          <w:rFonts w:asciiTheme="majorHAnsi" w:hAnsiTheme="majorHAnsi" w:cstheme="majorHAnsi"/>
          <w:sz w:val="24"/>
          <w:szCs w:val="24"/>
        </w:rPr>
        <w:t>, dwa egzemplarze dla Zamawiającego i jeden dla Wykonawcy.</w:t>
      </w:r>
    </w:p>
    <w:p w14:paraId="46C4F327" w14:textId="1B723AE6" w:rsidR="001B3A28" w:rsidRPr="0071462A" w:rsidRDefault="001B3A28" w:rsidP="001B3A28">
      <w:pPr>
        <w:shd w:val="clear" w:color="auto" w:fill="FFFFFF"/>
        <w:tabs>
          <w:tab w:val="left" w:pos="284"/>
        </w:tabs>
        <w:autoSpaceDE w:val="0"/>
        <w:autoSpaceDN w:val="0"/>
        <w:adjustRightInd w:val="0"/>
        <w:spacing w:after="0"/>
        <w:ind w:left="284" w:hanging="284"/>
        <w:jc w:val="both"/>
        <w:rPr>
          <w:rFonts w:asciiTheme="majorHAnsi" w:hAnsiTheme="majorHAnsi" w:cstheme="majorHAnsi"/>
          <w:sz w:val="24"/>
          <w:szCs w:val="24"/>
        </w:rPr>
      </w:pPr>
      <w:r w:rsidRPr="0071462A">
        <w:rPr>
          <w:rFonts w:asciiTheme="majorHAnsi" w:hAnsiTheme="majorHAnsi" w:cstheme="majorHAnsi"/>
          <w:sz w:val="24"/>
          <w:szCs w:val="24"/>
        </w:rPr>
        <w:t xml:space="preserve"> </w:t>
      </w:r>
    </w:p>
    <w:p w14:paraId="0CB0FE55" w14:textId="77777777" w:rsidR="001B3A28" w:rsidRPr="0071462A" w:rsidRDefault="001B3A28" w:rsidP="001B3A28">
      <w:pPr>
        <w:shd w:val="clear" w:color="auto" w:fill="FFFFFF"/>
        <w:tabs>
          <w:tab w:val="left" w:pos="284"/>
        </w:tabs>
        <w:autoSpaceDE w:val="0"/>
        <w:autoSpaceDN w:val="0"/>
        <w:adjustRightInd w:val="0"/>
        <w:spacing w:after="0"/>
        <w:ind w:left="284" w:hanging="284"/>
        <w:jc w:val="both"/>
        <w:rPr>
          <w:rFonts w:asciiTheme="majorHAnsi" w:hAnsiTheme="majorHAnsi" w:cstheme="majorHAnsi"/>
          <w:color w:val="000000"/>
          <w:sz w:val="24"/>
          <w:szCs w:val="24"/>
        </w:rPr>
      </w:pPr>
      <w:r w:rsidRPr="0071462A">
        <w:rPr>
          <w:rFonts w:asciiTheme="majorHAnsi" w:hAnsiTheme="majorHAnsi" w:cstheme="majorHAnsi"/>
          <w:color w:val="000000"/>
          <w:sz w:val="24"/>
          <w:szCs w:val="24"/>
        </w:rPr>
        <w:t xml:space="preserve">2. </w:t>
      </w:r>
      <w:r w:rsidRPr="0071462A">
        <w:rPr>
          <w:rFonts w:asciiTheme="majorHAnsi" w:hAnsiTheme="majorHAnsi" w:cstheme="majorHAnsi"/>
          <w:bCs/>
          <w:color w:val="000000"/>
          <w:sz w:val="24"/>
          <w:szCs w:val="24"/>
        </w:rPr>
        <w:tab/>
      </w:r>
      <w:r w:rsidRPr="0071462A">
        <w:rPr>
          <w:rFonts w:asciiTheme="majorHAnsi" w:hAnsiTheme="majorHAnsi" w:cstheme="majorHAnsi"/>
          <w:color w:val="000000"/>
          <w:sz w:val="24"/>
          <w:szCs w:val="24"/>
        </w:rPr>
        <w:t xml:space="preserve">W sprawach nieuregulowanych niniejszą umową zastosowanie będą miały w szczególności przepisy Kodeksu cywilnego, RODO oraz ustawy </w:t>
      </w:r>
      <w:r w:rsidRPr="0071462A">
        <w:rPr>
          <w:rFonts w:asciiTheme="majorHAnsi" w:hAnsiTheme="majorHAnsi" w:cstheme="majorHAnsi"/>
          <w:sz w:val="24"/>
          <w:szCs w:val="24"/>
        </w:rPr>
        <w:t>z dnia 10 maja 2018 r. o ochronie danych osobowych</w:t>
      </w:r>
      <w:r w:rsidRPr="0071462A">
        <w:rPr>
          <w:rFonts w:asciiTheme="majorHAnsi" w:hAnsiTheme="majorHAnsi" w:cstheme="majorHAnsi"/>
          <w:i/>
          <w:iCs/>
          <w:sz w:val="24"/>
          <w:szCs w:val="24"/>
        </w:rPr>
        <w:t xml:space="preserve"> </w:t>
      </w:r>
      <w:r w:rsidRPr="0071462A">
        <w:rPr>
          <w:rFonts w:asciiTheme="majorHAnsi" w:hAnsiTheme="majorHAnsi" w:cstheme="majorHAnsi"/>
          <w:sz w:val="24"/>
          <w:szCs w:val="24"/>
        </w:rPr>
        <w:t>(Dz.U. z 2018 r., poz. 1000 z późn. zm.).</w:t>
      </w:r>
    </w:p>
    <w:p w14:paraId="7D19AA36" w14:textId="77777777" w:rsidR="001B3A28" w:rsidRPr="0071462A" w:rsidRDefault="001B3A28" w:rsidP="001B3A28">
      <w:pPr>
        <w:shd w:val="clear" w:color="auto" w:fill="FFFFFF"/>
        <w:autoSpaceDE w:val="0"/>
        <w:autoSpaceDN w:val="0"/>
        <w:adjustRightInd w:val="0"/>
        <w:spacing w:after="0"/>
        <w:ind w:left="284" w:hanging="284"/>
        <w:jc w:val="both"/>
        <w:rPr>
          <w:rFonts w:asciiTheme="majorHAnsi" w:hAnsiTheme="majorHAnsi" w:cstheme="majorHAnsi"/>
          <w:color w:val="000000"/>
          <w:sz w:val="24"/>
          <w:szCs w:val="24"/>
        </w:rPr>
      </w:pPr>
      <w:r w:rsidRPr="0071462A">
        <w:rPr>
          <w:rFonts w:asciiTheme="majorHAnsi" w:hAnsiTheme="majorHAnsi" w:cstheme="majorHAnsi"/>
          <w:color w:val="000000"/>
          <w:sz w:val="24"/>
          <w:szCs w:val="24"/>
        </w:rPr>
        <w:t>3.</w:t>
      </w:r>
      <w:r w:rsidRPr="0071462A">
        <w:rPr>
          <w:rFonts w:asciiTheme="majorHAnsi" w:hAnsiTheme="majorHAnsi" w:cstheme="majorHAnsi"/>
          <w:bCs/>
          <w:color w:val="000000"/>
          <w:sz w:val="24"/>
          <w:szCs w:val="24"/>
        </w:rPr>
        <w:tab/>
      </w:r>
      <w:r w:rsidRPr="0071462A">
        <w:rPr>
          <w:rFonts w:asciiTheme="majorHAnsi" w:hAnsiTheme="majorHAnsi" w:cstheme="majorHAnsi"/>
          <w:color w:val="000000"/>
          <w:sz w:val="24"/>
          <w:szCs w:val="24"/>
        </w:rPr>
        <w:t xml:space="preserve">W przypadku stwierdzenia, iż niniejsza umowa w części lub w całości jest nieskuteczna prawnie, Strony zobowiązują się do dokonania takich zmian jej treści, by przedmiotową nieskuteczność usunąć. </w:t>
      </w:r>
    </w:p>
    <w:p w14:paraId="5CA3E7AE" w14:textId="77777777" w:rsidR="001B3A28" w:rsidRPr="0071462A" w:rsidRDefault="001B3A28" w:rsidP="001B3A28">
      <w:pPr>
        <w:shd w:val="clear" w:color="auto" w:fill="FFFFFF"/>
        <w:tabs>
          <w:tab w:val="left" w:pos="284"/>
        </w:tabs>
        <w:autoSpaceDE w:val="0"/>
        <w:autoSpaceDN w:val="0"/>
        <w:adjustRightInd w:val="0"/>
        <w:spacing w:after="0"/>
        <w:ind w:left="284" w:hanging="284"/>
        <w:jc w:val="both"/>
        <w:rPr>
          <w:rFonts w:asciiTheme="majorHAnsi" w:hAnsiTheme="majorHAnsi" w:cstheme="majorHAnsi"/>
          <w:color w:val="000000"/>
          <w:sz w:val="24"/>
          <w:szCs w:val="24"/>
        </w:rPr>
      </w:pPr>
      <w:r w:rsidRPr="0071462A">
        <w:rPr>
          <w:rFonts w:asciiTheme="majorHAnsi" w:hAnsiTheme="majorHAnsi" w:cstheme="majorHAnsi"/>
          <w:color w:val="000000"/>
          <w:sz w:val="24"/>
          <w:szCs w:val="24"/>
        </w:rPr>
        <w:t>4.</w:t>
      </w:r>
      <w:r w:rsidRPr="0071462A">
        <w:rPr>
          <w:rFonts w:asciiTheme="majorHAnsi" w:hAnsiTheme="majorHAnsi" w:cstheme="majorHAnsi"/>
          <w:bCs/>
          <w:color w:val="000000"/>
          <w:sz w:val="24"/>
          <w:szCs w:val="24"/>
        </w:rPr>
        <w:tab/>
      </w:r>
      <w:r w:rsidRPr="0071462A">
        <w:rPr>
          <w:rFonts w:asciiTheme="majorHAnsi" w:hAnsiTheme="majorHAnsi" w:cstheme="majorHAnsi"/>
          <w:color w:val="000000"/>
          <w:sz w:val="24"/>
          <w:szCs w:val="24"/>
        </w:rPr>
        <w:t xml:space="preserve">Ze strony Administratora osobą upoważnioną i odpowiedzialną za nadzór nad realizacją niniejszej umowy jest: …, e-mail służbowy: …, tel. Służbowy …, natomiast ze strony Podmiotu przetwarzającego: </w:t>
      </w:r>
      <w:proofErr w:type="gramStart"/>
      <w:r w:rsidRPr="0071462A">
        <w:rPr>
          <w:rFonts w:asciiTheme="majorHAnsi" w:hAnsiTheme="majorHAnsi" w:cstheme="majorHAnsi"/>
          <w:color w:val="000000"/>
          <w:sz w:val="24"/>
          <w:szCs w:val="24"/>
        </w:rPr>
        <w:t>… ,</w:t>
      </w:r>
      <w:proofErr w:type="gramEnd"/>
      <w:r w:rsidRPr="0071462A">
        <w:rPr>
          <w:rFonts w:asciiTheme="majorHAnsi" w:hAnsiTheme="majorHAnsi" w:cstheme="majorHAnsi"/>
          <w:color w:val="000000"/>
          <w:sz w:val="24"/>
          <w:szCs w:val="24"/>
        </w:rPr>
        <w:t xml:space="preserve"> e-mail służbowy: …, tel. Służbowy … .</w:t>
      </w:r>
    </w:p>
    <w:p w14:paraId="16FBE70A" w14:textId="77777777" w:rsidR="001B3A28" w:rsidRPr="0071462A" w:rsidRDefault="001B3A28" w:rsidP="001B3A28">
      <w:pPr>
        <w:shd w:val="clear" w:color="auto" w:fill="FFFFFF"/>
        <w:tabs>
          <w:tab w:val="left" w:pos="284"/>
        </w:tabs>
        <w:autoSpaceDE w:val="0"/>
        <w:autoSpaceDN w:val="0"/>
        <w:adjustRightInd w:val="0"/>
        <w:spacing w:after="0"/>
        <w:ind w:left="284" w:hanging="284"/>
        <w:jc w:val="both"/>
        <w:rPr>
          <w:rFonts w:asciiTheme="majorHAnsi" w:hAnsiTheme="majorHAnsi" w:cstheme="majorHAnsi"/>
          <w:color w:val="000000"/>
          <w:sz w:val="24"/>
          <w:szCs w:val="24"/>
        </w:rPr>
      </w:pPr>
      <w:r w:rsidRPr="0071462A">
        <w:rPr>
          <w:rFonts w:asciiTheme="majorHAnsi" w:hAnsiTheme="majorHAnsi" w:cstheme="majorHAnsi"/>
          <w:color w:val="000000"/>
          <w:sz w:val="24"/>
          <w:szCs w:val="24"/>
        </w:rPr>
        <w:t>5.</w:t>
      </w:r>
      <w:r w:rsidRPr="0071462A">
        <w:rPr>
          <w:rFonts w:asciiTheme="majorHAnsi" w:hAnsiTheme="majorHAnsi" w:cstheme="majorHAnsi"/>
          <w:bCs/>
          <w:color w:val="000000"/>
          <w:sz w:val="24"/>
          <w:szCs w:val="24"/>
        </w:rPr>
        <w:tab/>
      </w:r>
      <w:r w:rsidRPr="0071462A">
        <w:rPr>
          <w:rFonts w:asciiTheme="majorHAnsi" w:hAnsiTheme="majorHAnsi" w:cstheme="majorHAnsi"/>
          <w:color w:val="000000"/>
          <w:sz w:val="24"/>
          <w:szCs w:val="24"/>
        </w:rPr>
        <w:t>Ewentualna zmiana osób wskazanych w ust. 4 dla swojej skuteczności będzie wymagała jedynie jednostronnego pisemnego oświadczenia skierowanego do drugiej Strony niniejszej umowy i nie wymaga dla swej ważności zmiany umowy w formie aneksu.</w:t>
      </w:r>
    </w:p>
    <w:p w14:paraId="58DB2287" w14:textId="1BA75FBE" w:rsidR="001B3A28" w:rsidRDefault="001B3A28" w:rsidP="001B3A28">
      <w:pPr>
        <w:shd w:val="clear" w:color="auto" w:fill="FFFFFF"/>
        <w:tabs>
          <w:tab w:val="left" w:pos="284"/>
        </w:tabs>
        <w:autoSpaceDE w:val="0"/>
        <w:autoSpaceDN w:val="0"/>
        <w:adjustRightInd w:val="0"/>
        <w:spacing w:after="0"/>
        <w:ind w:left="284" w:hanging="284"/>
        <w:jc w:val="both"/>
        <w:rPr>
          <w:rFonts w:asciiTheme="majorHAnsi" w:hAnsiTheme="majorHAnsi" w:cstheme="majorHAnsi"/>
          <w:color w:val="000000"/>
          <w:sz w:val="24"/>
          <w:szCs w:val="24"/>
        </w:rPr>
      </w:pPr>
      <w:r w:rsidRPr="0071462A">
        <w:rPr>
          <w:rFonts w:asciiTheme="majorHAnsi" w:hAnsiTheme="majorHAnsi" w:cstheme="majorHAnsi"/>
          <w:color w:val="000000"/>
          <w:sz w:val="24"/>
          <w:szCs w:val="24"/>
        </w:rPr>
        <w:t>6.</w:t>
      </w:r>
      <w:r w:rsidRPr="0071462A">
        <w:rPr>
          <w:rFonts w:asciiTheme="majorHAnsi" w:hAnsiTheme="majorHAnsi" w:cstheme="majorHAnsi"/>
          <w:bCs/>
          <w:color w:val="000000"/>
          <w:sz w:val="24"/>
          <w:szCs w:val="24"/>
        </w:rPr>
        <w:tab/>
      </w:r>
      <w:r w:rsidRPr="0071462A">
        <w:rPr>
          <w:rFonts w:asciiTheme="majorHAnsi" w:hAnsiTheme="majorHAnsi" w:cstheme="majorHAnsi"/>
          <w:color w:val="000000"/>
          <w:sz w:val="24"/>
          <w:szCs w:val="24"/>
        </w:rPr>
        <w:t xml:space="preserve">Sądem właściwym dla rozpatrzenia sporów wynikających z niniejszej umowy będzie sąd właściwy dla Administratora. </w:t>
      </w:r>
    </w:p>
    <w:p w14:paraId="7F10B27E" w14:textId="77777777" w:rsidR="00E10632" w:rsidRPr="0071462A" w:rsidRDefault="00E10632" w:rsidP="001B3A28">
      <w:pPr>
        <w:shd w:val="clear" w:color="auto" w:fill="FFFFFF"/>
        <w:tabs>
          <w:tab w:val="left" w:pos="284"/>
        </w:tabs>
        <w:autoSpaceDE w:val="0"/>
        <w:autoSpaceDN w:val="0"/>
        <w:adjustRightInd w:val="0"/>
        <w:spacing w:after="0"/>
        <w:ind w:left="284" w:hanging="284"/>
        <w:jc w:val="both"/>
        <w:rPr>
          <w:rFonts w:asciiTheme="majorHAnsi" w:hAnsiTheme="majorHAnsi" w:cstheme="majorHAnsi"/>
          <w:color w:val="000000"/>
          <w:sz w:val="24"/>
          <w:szCs w:val="24"/>
        </w:rPr>
      </w:pPr>
    </w:p>
    <w:p w14:paraId="69C88236" w14:textId="77777777" w:rsidR="001B3A28" w:rsidRPr="00E10632" w:rsidRDefault="001B3A28" w:rsidP="001B3A28">
      <w:pPr>
        <w:tabs>
          <w:tab w:val="left" w:pos="709"/>
          <w:tab w:val="left" w:pos="6946"/>
        </w:tabs>
        <w:spacing w:after="0"/>
        <w:rPr>
          <w:rFonts w:asciiTheme="majorHAnsi" w:hAnsiTheme="majorHAnsi" w:cstheme="majorHAnsi"/>
          <w:b/>
          <w:bCs/>
          <w:sz w:val="24"/>
          <w:szCs w:val="24"/>
        </w:rPr>
      </w:pPr>
      <w:r w:rsidRPr="0071462A">
        <w:rPr>
          <w:rFonts w:asciiTheme="majorHAnsi" w:hAnsiTheme="majorHAnsi" w:cstheme="majorHAnsi"/>
          <w:sz w:val="24"/>
          <w:szCs w:val="24"/>
        </w:rPr>
        <w:t xml:space="preserve">             </w:t>
      </w:r>
      <w:r w:rsidRPr="00E10632">
        <w:rPr>
          <w:rFonts w:asciiTheme="majorHAnsi" w:hAnsiTheme="majorHAnsi" w:cstheme="majorHAnsi"/>
          <w:b/>
          <w:bCs/>
          <w:sz w:val="24"/>
          <w:szCs w:val="24"/>
        </w:rPr>
        <w:t>Administrator                                                             Podmiot przetwarzający</w:t>
      </w:r>
    </w:p>
    <w:p w14:paraId="4C384468" w14:textId="77777777" w:rsidR="001B3A28" w:rsidRDefault="001B3A28" w:rsidP="001B3A28">
      <w:pPr>
        <w:tabs>
          <w:tab w:val="left" w:pos="709"/>
          <w:tab w:val="left" w:pos="6946"/>
        </w:tabs>
        <w:spacing w:after="0"/>
        <w:rPr>
          <w:rFonts w:asciiTheme="majorHAnsi" w:hAnsiTheme="majorHAnsi" w:cstheme="majorHAnsi"/>
          <w:b/>
          <w:bCs/>
          <w:sz w:val="24"/>
          <w:szCs w:val="24"/>
        </w:rPr>
      </w:pPr>
    </w:p>
    <w:p w14:paraId="25A52E1D" w14:textId="77777777" w:rsidR="001B3A28" w:rsidRPr="000035E1" w:rsidRDefault="001B3A28" w:rsidP="001B3A28">
      <w:pPr>
        <w:tabs>
          <w:tab w:val="left" w:pos="709"/>
          <w:tab w:val="left" w:pos="6946"/>
        </w:tabs>
        <w:spacing w:after="0"/>
        <w:rPr>
          <w:rFonts w:asciiTheme="majorHAnsi" w:hAnsiTheme="majorHAnsi" w:cstheme="majorHAnsi"/>
          <w:sz w:val="24"/>
          <w:szCs w:val="24"/>
        </w:rPr>
      </w:pPr>
      <w:r w:rsidRPr="000035E1">
        <w:rPr>
          <w:rFonts w:asciiTheme="majorHAnsi" w:hAnsiTheme="majorHAnsi" w:cstheme="majorHAnsi"/>
          <w:b/>
          <w:bCs/>
          <w:sz w:val="24"/>
          <w:szCs w:val="24"/>
        </w:rPr>
        <w:t>Załącznik do umowy powierzenia przetwarzania danych osobowych.</w:t>
      </w:r>
    </w:p>
    <w:tbl>
      <w:tblPr>
        <w:tblW w:w="9175" w:type="dxa"/>
        <w:tblInd w:w="75" w:type="dxa"/>
        <w:tblCellMar>
          <w:left w:w="70" w:type="dxa"/>
          <w:right w:w="70" w:type="dxa"/>
        </w:tblCellMar>
        <w:tblLook w:val="04A0" w:firstRow="1" w:lastRow="0" w:firstColumn="1" w:lastColumn="0" w:noHBand="0" w:noVBand="1"/>
      </w:tblPr>
      <w:tblGrid>
        <w:gridCol w:w="6728"/>
        <w:gridCol w:w="1224"/>
        <w:gridCol w:w="1223"/>
      </w:tblGrid>
      <w:tr w:rsidR="001B3A28" w:rsidRPr="00EE611B" w14:paraId="18D1242B" w14:textId="77777777" w:rsidTr="00E10632">
        <w:trPr>
          <w:trHeight w:val="231"/>
        </w:trPr>
        <w:tc>
          <w:tcPr>
            <w:tcW w:w="6728"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CE6CA54" w14:textId="77777777" w:rsidR="001B3A28" w:rsidRPr="000035E1" w:rsidRDefault="001B3A28" w:rsidP="00E10632">
            <w:pPr>
              <w:spacing w:after="0"/>
              <w:rPr>
                <w:rFonts w:asciiTheme="majorHAnsi" w:hAnsiTheme="majorHAnsi" w:cstheme="majorHAnsi"/>
                <w:b/>
                <w:bCs/>
                <w:color w:val="000000"/>
                <w:sz w:val="16"/>
                <w:szCs w:val="16"/>
              </w:rPr>
            </w:pPr>
            <w:r w:rsidRPr="000035E1">
              <w:rPr>
                <w:rFonts w:asciiTheme="majorHAnsi" w:hAnsiTheme="majorHAnsi" w:cstheme="majorHAnsi"/>
                <w:b/>
                <w:bCs/>
                <w:color w:val="000000"/>
                <w:sz w:val="16"/>
                <w:szCs w:val="16"/>
              </w:rPr>
              <w:t>Kategorie osób, których dane dotyczą</w:t>
            </w:r>
          </w:p>
        </w:tc>
        <w:tc>
          <w:tcPr>
            <w:tcW w:w="1224" w:type="dxa"/>
            <w:tcBorders>
              <w:top w:val="single" w:sz="4" w:space="0" w:color="auto"/>
              <w:left w:val="nil"/>
              <w:bottom w:val="single" w:sz="4" w:space="0" w:color="auto"/>
              <w:right w:val="single" w:sz="4" w:space="0" w:color="auto"/>
            </w:tcBorders>
            <w:shd w:val="clear" w:color="auto" w:fill="E7E6E6"/>
            <w:noWrap/>
            <w:vAlign w:val="center"/>
            <w:hideMark/>
          </w:tcPr>
          <w:p w14:paraId="4CECD068" w14:textId="77777777" w:rsidR="001B3A28" w:rsidRPr="000035E1" w:rsidRDefault="001B3A28" w:rsidP="00E10632">
            <w:pPr>
              <w:spacing w:after="0"/>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Tak</w:t>
            </w:r>
          </w:p>
        </w:tc>
        <w:tc>
          <w:tcPr>
            <w:tcW w:w="1223" w:type="dxa"/>
            <w:tcBorders>
              <w:top w:val="single" w:sz="4" w:space="0" w:color="auto"/>
              <w:left w:val="nil"/>
              <w:bottom w:val="single" w:sz="4" w:space="0" w:color="auto"/>
              <w:right w:val="single" w:sz="4" w:space="0" w:color="auto"/>
            </w:tcBorders>
            <w:shd w:val="clear" w:color="auto" w:fill="E7E6E6"/>
            <w:noWrap/>
            <w:vAlign w:val="center"/>
            <w:hideMark/>
          </w:tcPr>
          <w:p w14:paraId="34040218" w14:textId="77777777" w:rsidR="001B3A28" w:rsidRPr="000035E1" w:rsidRDefault="001B3A28" w:rsidP="00E10632">
            <w:pPr>
              <w:spacing w:after="0"/>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Nie</w:t>
            </w:r>
          </w:p>
        </w:tc>
      </w:tr>
      <w:tr w:rsidR="001B3A28" w:rsidRPr="00EE611B" w14:paraId="6708FF1D" w14:textId="77777777" w:rsidTr="00E10632">
        <w:trPr>
          <w:trHeight w:val="18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A654A1B"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Pracownicy</w:t>
            </w:r>
          </w:p>
        </w:tc>
        <w:tc>
          <w:tcPr>
            <w:tcW w:w="1224" w:type="dxa"/>
            <w:tcBorders>
              <w:top w:val="nil"/>
              <w:left w:val="nil"/>
              <w:bottom w:val="single" w:sz="4" w:space="0" w:color="auto"/>
              <w:right w:val="single" w:sz="4" w:space="0" w:color="auto"/>
            </w:tcBorders>
            <w:shd w:val="clear" w:color="auto" w:fill="auto"/>
            <w:noWrap/>
            <w:vAlign w:val="center"/>
            <w:hideMark/>
          </w:tcPr>
          <w:p w14:paraId="0AD8C867"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98CBBAF"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2D42E901" w14:textId="77777777" w:rsidTr="00E10632">
        <w:trPr>
          <w:trHeight w:val="11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5F2FF3DE"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Studenci</w:t>
            </w:r>
          </w:p>
        </w:tc>
        <w:tc>
          <w:tcPr>
            <w:tcW w:w="1224" w:type="dxa"/>
            <w:tcBorders>
              <w:top w:val="nil"/>
              <w:left w:val="nil"/>
              <w:bottom w:val="single" w:sz="4" w:space="0" w:color="auto"/>
              <w:right w:val="single" w:sz="4" w:space="0" w:color="auto"/>
            </w:tcBorders>
            <w:shd w:val="clear" w:color="auto" w:fill="auto"/>
            <w:noWrap/>
            <w:vAlign w:val="center"/>
            <w:hideMark/>
          </w:tcPr>
          <w:p w14:paraId="4DAB80E9"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477D4EC0"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51A419DB" w14:textId="77777777" w:rsidTr="00E10632">
        <w:trPr>
          <w:trHeight w:val="2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AF18940"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Doktoranci</w:t>
            </w:r>
          </w:p>
        </w:tc>
        <w:tc>
          <w:tcPr>
            <w:tcW w:w="1224" w:type="dxa"/>
            <w:tcBorders>
              <w:top w:val="nil"/>
              <w:left w:val="nil"/>
              <w:bottom w:val="single" w:sz="4" w:space="0" w:color="auto"/>
              <w:right w:val="single" w:sz="4" w:space="0" w:color="auto"/>
            </w:tcBorders>
            <w:shd w:val="clear" w:color="auto" w:fill="auto"/>
            <w:noWrap/>
            <w:vAlign w:val="center"/>
            <w:hideMark/>
          </w:tcPr>
          <w:p w14:paraId="1F2B5DCE"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5DBA5D8F"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5A4D1542" w14:textId="77777777" w:rsidTr="00E10632">
        <w:trPr>
          <w:trHeight w:val="135"/>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F80B769"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Emeryci/Renciści</w:t>
            </w:r>
          </w:p>
        </w:tc>
        <w:tc>
          <w:tcPr>
            <w:tcW w:w="1224" w:type="dxa"/>
            <w:tcBorders>
              <w:top w:val="nil"/>
              <w:left w:val="nil"/>
              <w:bottom w:val="single" w:sz="4" w:space="0" w:color="auto"/>
              <w:right w:val="single" w:sz="4" w:space="0" w:color="auto"/>
            </w:tcBorders>
            <w:shd w:val="clear" w:color="auto" w:fill="auto"/>
            <w:noWrap/>
            <w:vAlign w:val="center"/>
            <w:hideMark/>
          </w:tcPr>
          <w:p w14:paraId="2808EA3F"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790F4814"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04866101" w14:textId="77777777" w:rsidTr="00E10632">
        <w:trPr>
          <w:trHeight w:val="20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5A3577B1"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Absolwenci</w:t>
            </w:r>
          </w:p>
        </w:tc>
        <w:tc>
          <w:tcPr>
            <w:tcW w:w="1224" w:type="dxa"/>
            <w:tcBorders>
              <w:top w:val="nil"/>
              <w:left w:val="nil"/>
              <w:bottom w:val="single" w:sz="4" w:space="0" w:color="auto"/>
              <w:right w:val="single" w:sz="4" w:space="0" w:color="auto"/>
            </w:tcBorders>
            <w:shd w:val="clear" w:color="auto" w:fill="auto"/>
            <w:noWrap/>
            <w:vAlign w:val="center"/>
          </w:tcPr>
          <w:p w14:paraId="503D9EA9" w14:textId="77777777" w:rsidR="001B3A28" w:rsidRPr="000035E1" w:rsidRDefault="001B3A28" w:rsidP="00E10632">
            <w:pPr>
              <w:spacing w:after="0"/>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66FC9FAB" w14:textId="77777777" w:rsidR="001B3A28" w:rsidRPr="000035E1" w:rsidRDefault="001B3A28" w:rsidP="00E10632">
            <w:pPr>
              <w:spacing w:after="0"/>
              <w:rPr>
                <w:rFonts w:asciiTheme="majorHAnsi" w:hAnsiTheme="majorHAnsi" w:cstheme="majorHAnsi"/>
                <w:color w:val="000000"/>
                <w:sz w:val="16"/>
                <w:szCs w:val="16"/>
              </w:rPr>
            </w:pPr>
          </w:p>
        </w:tc>
      </w:tr>
      <w:tr w:rsidR="001B3A28" w:rsidRPr="00EE611B" w14:paraId="7267B618" w14:textId="77777777" w:rsidTr="00E10632">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32441CD6" w14:textId="77777777" w:rsidR="001B3A28" w:rsidRPr="000035E1" w:rsidRDefault="001B3A28" w:rsidP="00E10632">
            <w:pPr>
              <w:spacing w:after="0"/>
              <w:rPr>
                <w:rFonts w:asciiTheme="majorHAnsi" w:hAnsiTheme="majorHAnsi" w:cstheme="majorHAnsi"/>
                <w:color w:val="000000"/>
                <w:sz w:val="16"/>
                <w:szCs w:val="16"/>
              </w:rPr>
            </w:pPr>
            <w:proofErr w:type="gramStart"/>
            <w:r w:rsidRPr="000035E1">
              <w:rPr>
                <w:rFonts w:asciiTheme="majorHAnsi" w:hAnsiTheme="majorHAnsi" w:cstheme="majorHAnsi"/>
                <w:color w:val="000000"/>
                <w:sz w:val="16"/>
                <w:szCs w:val="16"/>
              </w:rPr>
              <w:t>Inne:…</w:t>
            </w:r>
            <w:proofErr w:type="gramEnd"/>
            <w:r w:rsidRPr="000035E1">
              <w:rPr>
                <w:rFonts w:asciiTheme="majorHAnsi" w:hAnsiTheme="majorHAnsi" w:cstheme="majorHAnsi"/>
                <w:color w:val="000000"/>
                <w:sz w:val="16"/>
                <w:szCs w:val="16"/>
              </w:rPr>
              <w:t>…………………………………………..</w:t>
            </w:r>
          </w:p>
        </w:tc>
        <w:tc>
          <w:tcPr>
            <w:tcW w:w="1224" w:type="dxa"/>
            <w:tcBorders>
              <w:top w:val="nil"/>
              <w:left w:val="nil"/>
              <w:bottom w:val="single" w:sz="4" w:space="0" w:color="auto"/>
              <w:right w:val="single" w:sz="4" w:space="0" w:color="auto"/>
            </w:tcBorders>
            <w:shd w:val="clear" w:color="auto" w:fill="auto"/>
            <w:noWrap/>
            <w:vAlign w:val="center"/>
          </w:tcPr>
          <w:p w14:paraId="7A12FD6E" w14:textId="77777777" w:rsidR="001B3A28" w:rsidRPr="000035E1" w:rsidRDefault="001B3A28" w:rsidP="00E10632">
            <w:pPr>
              <w:spacing w:after="0"/>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45914DEF" w14:textId="77777777" w:rsidR="001B3A28" w:rsidRPr="000035E1" w:rsidRDefault="001B3A28" w:rsidP="00E10632">
            <w:pPr>
              <w:spacing w:after="0"/>
              <w:rPr>
                <w:rFonts w:asciiTheme="majorHAnsi" w:hAnsiTheme="majorHAnsi" w:cstheme="majorHAnsi"/>
                <w:color w:val="000000"/>
                <w:sz w:val="16"/>
                <w:szCs w:val="16"/>
              </w:rPr>
            </w:pPr>
          </w:p>
        </w:tc>
      </w:tr>
      <w:tr w:rsidR="001B3A28" w:rsidRPr="00EE611B" w14:paraId="52994742" w14:textId="77777777" w:rsidTr="00E10632">
        <w:trPr>
          <w:trHeight w:val="215"/>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0FC1A29E" w14:textId="77777777" w:rsidR="001B3A28" w:rsidRPr="000035E1" w:rsidRDefault="001B3A28" w:rsidP="00E10632">
            <w:pPr>
              <w:spacing w:after="0"/>
              <w:rPr>
                <w:rFonts w:asciiTheme="majorHAnsi" w:hAnsiTheme="majorHAnsi" w:cstheme="majorHAnsi"/>
                <w:b/>
                <w:bCs/>
                <w:color w:val="000000"/>
                <w:sz w:val="16"/>
                <w:szCs w:val="16"/>
              </w:rPr>
            </w:pPr>
            <w:r w:rsidRPr="000035E1">
              <w:rPr>
                <w:rFonts w:asciiTheme="majorHAnsi" w:hAnsiTheme="majorHAnsi" w:cstheme="majorHAnsi"/>
                <w:b/>
                <w:bCs/>
                <w:color w:val="000000"/>
                <w:sz w:val="16"/>
                <w:szCs w:val="16"/>
              </w:rPr>
              <w:t>Rodzaj danych</w:t>
            </w:r>
          </w:p>
        </w:tc>
        <w:tc>
          <w:tcPr>
            <w:tcW w:w="1224" w:type="dxa"/>
            <w:tcBorders>
              <w:top w:val="nil"/>
              <w:left w:val="nil"/>
              <w:bottom w:val="single" w:sz="4" w:space="0" w:color="auto"/>
              <w:right w:val="single" w:sz="4" w:space="0" w:color="auto"/>
            </w:tcBorders>
            <w:shd w:val="clear" w:color="auto" w:fill="E7E6E6"/>
            <w:noWrap/>
            <w:vAlign w:val="center"/>
            <w:hideMark/>
          </w:tcPr>
          <w:p w14:paraId="12885075" w14:textId="77777777" w:rsidR="001B3A28" w:rsidRPr="000035E1" w:rsidRDefault="001B3A28" w:rsidP="00E10632">
            <w:pPr>
              <w:spacing w:after="0"/>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12834FCE" w14:textId="77777777" w:rsidR="001B3A28" w:rsidRPr="000035E1" w:rsidRDefault="001B3A28" w:rsidP="00E10632">
            <w:pPr>
              <w:spacing w:after="0"/>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Nie</w:t>
            </w:r>
          </w:p>
        </w:tc>
      </w:tr>
      <w:tr w:rsidR="001B3A28" w:rsidRPr="00EE611B" w14:paraId="38AEF49B" w14:textId="77777777" w:rsidTr="00E10632">
        <w:trPr>
          <w:trHeight w:val="21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5D4F9C5F"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Dane zwykłe</w:t>
            </w:r>
          </w:p>
        </w:tc>
        <w:tc>
          <w:tcPr>
            <w:tcW w:w="1224" w:type="dxa"/>
            <w:tcBorders>
              <w:top w:val="nil"/>
              <w:left w:val="nil"/>
              <w:bottom w:val="single" w:sz="4" w:space="0" w:color="auto"/>
              <w:right w:val="single" w:sz="4" w:space="0" w:color="auto"/>
            </w:tcBorders>
            <w:shd w:val="clear" w:color="auto" w:fill="auto"/>
            <w:noWrap/>
            <w:vAlign w:val="center"/>
            <w:hideMark/>
          </w:tcPr>
          <w:p w14:paraId="522EC9D8"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68023B6F"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752A327A" w14:textId="77777777" w:rsidTr="00E10632">
        <w:trPr>
          <w:trHeight w:val="1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AEAABA3"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Dane szczególnych kategorii</w:t>
            </w:r>
          </w:p>
        </w:tc>
        <w:tc>
          <w:tcPr>
            <w:tcW w:w="1224" w:type="dxa"/>
            <w:tcBorders>
              <w:top w:val="nil"/>
              <w:left w:val="nil"/>
              <w:bottom w:val="single" w:sz="4" w:space="0" w:color="auto"/>
              <w:right w:val="single" w:sz="4" w:space="0" w:color="auto"/>
            </w:tcBorders>
            <w:shd w:val="clear" w:color="auto" w:fill="auto"/>
            <w:noWrap/>
            <w:vAlign w:val="center"/>
            <w:hideMark/>
          </w:tcPr>
          <w:p w14:paraId="07C75114"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047E1CF9"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7FCE143B" w14:textId="77777777" w:rsidTr="00E10632">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EDF7119"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Dane nieustrukturyzowane </w:t>
            </w:r>
          </w:p>
        </w:tc>
        <w:tc>
          <w:tcPr>
            <w:tcW w:w="1224" w:type="dxa"/>
            <w:tcBorders>
              <w:top w:val="nil"/>
              <w:left w:val="nil"/>
              <w:bottom w:val="single" w:sz="4" w:space="0" w:color="auto"/>
              <w:right w:val="single" w:sz="4" w:space="0" w:color="auto"/>
            </w:tcBorders>
            <w:shd w:val="clear" w:color="auto" w:fill="auto"/>
            <w:noWrap/>
            <w:vAlign w:val="center"/>
            <w:hideMark/>
          </w:tcPr>
          <w:p w14:paraId="0D02B2D0"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B928A3D"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441EC3A8" w14:textId="77777777" w:rsidTr="00E10632">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FEB25FA"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Dane dzieci</w:t>
            </w:r>
          </w:p>
        </w:tc>
        <w:tc>
          <w:tcPr>
            <w:tcW w:w="1224" w:type="dxa"/>
            <w:tcBorders>
              <w:top w:val="nil"/>
              <w:left w:val="nil"/>
              <w:bottom w:val="single" w:sz="4" w:space="0" w:color="auto"/>
              <w:right w:val="single" w:sz="4" w:space="0" w:color="auto"/>
            </w:tcBorders>
            <w:shd w:val="clear" w:color="auto" w:fill="auto"/>
            <w:noWrap/>
            <w:vAlign w:val="center"/>
            <w:hideMark/>
          </w:tcPr>
          <w:p w14:paraId="1B1CBC1E"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8698BA3"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63CB9630" w14:textId="77777777" w:rsidTr="00E10632">
        <w:trPr>
          <w:trHeight w:val="82"/>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6B44DCE5" w14:textId="77777777" w:rsidR="001B3A28" w:rsidRPr="000035E1" w:rsidRDefault="001B3A28" w:rsidP="00E10632">
            <w:pPr>
              <w:spacing w:after="0"/>
              <w:rPr>
                <w:rFonts w:asciiTheme="majorHAnsi" w:hAnsiTheme="majorHAnsi" w:cstheme="majorHAnsi"/>
                <w:color w:val="000000"/>
                <w:sz w:val="16"/>
                <w:szCs w:val="16"/>
              </w:rPr>
            </w:pPr>
            <w:proofErr w:type="gramStart"/>
            <w:r w:rsidRPr="000035E1">
              <w:rPr>
                <w:rFonts w:asciiTheme="majorHAnsi" w:hAnsiTheme="majorHAnsi" w:cstheme="majorHAnsi"/>
                <w:color w:val="000000"/>
                <w:sz w:val="16"/>
                <w:szCs w:val="16"/>
              </w:rPr>
              <w:t>Inne:…</w:t>
            </w:r>
            <w:proofErr w:type="gramEnd"/>
            <w:r w:rsidRPr="000035E1">
              <w:rPr>
                <w:rFonts w:asciiTheme="majorHAnsi" w:hAnsiTheme="majorHAnsi" w:cstheme="majorHAnsi"/>
                <w:color w:val="000000"/>
                <w:sz w:val="16"/>
                <w:szCs w:val="16"/>
              </w:rPr>
              <w:t>……………………………………………</w:t>
            </w:r>
          </w:p>
        </w:tc>
        <w:tc>
          <w:tcPr>
            <w:tcW w:w="1224" w:type="dxa"/>
            <w:tcBorders>
              <w:top w:val="nil"/>
              <w:left w:val="nil"/>
              <w:bottom w:val="single" w:sz="4" w:space="0" w:color="auto"/>
              <w:right w:val="single" w:sz="4" w:space="0" w:color="auto"/>
            </w:tcBorders>
            <w:shd w:val="clear" w:color="auto" w:fill="auto"/>
            <w:noWrap/>
            <w:vAlign w:val="center"/>
          </w:tcPr>
          <w:p w14:paraId="4BDB275D" w14:textId="77777777" w:rsidR="001B3A28" w:rsidRPr="000035E1" w:rsidRDefault="001B3A28" w:rsidP="00E10632">
            <w:pPr>
              <w:spacing w:after="0"/>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31820376" w14:textId="77777777" w:rsidR="001B3A28" w:rsidRPr="000035E1" w:rsidRDefault="001B3A28" w:rsidP="00E10632">
            <w:pPr>
              <w:spacing w:after="0"/>
              <w:rPr>
                <w:rFonts w:asciiTheme="majorHAnsi" w:hAnsiTheme="majorHAnsi" w:cstheme="majorHAnsi"/>
                <w:color w:val="000000"/>
                <w:sz w:val="16"/>
                <w:szCs w:val="16"/>
              </w:rPr>
            </w:pPr>
          </w:p>
        </w:tc>
      </w:tr>
      <w:tr w:rsidR="001B3A28" w:rsidRPr="00EE611B" w14:paraId="0628AC9C" w14:textId="77777777" w:rsidTr="00E10632">
        <w:trPr>
          <w:trHeight w:val="156"/>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144DA4DA" w14:textId="77777777" w:rsidR="001B3A28" w:rsidRPr="000035E1" w:rsidRDefault="001B3A28" w:rsidP="00E10632">
            <w:pPr>
              <w:spacing w:after="0"/>
              <w:rPr>
                <w:rFonts w:asciiTheme="majorHAnsi" w:hAnsiTheme="majorHAnsi" w:cstheme="majorHAnsi"/>
                <w:b/>
                <w:bCs/>
                <w:color w:val="000000"/>
                <w:sz w:val="16"/>
                <w:szCs w:val="16"/>
              </w:rPr>
            </w:pPr>
            <w:r w:rsidRPr="000035E1">
              <w:rPr>
                <w:rFonts w:asciiTheme="majorHAnsi" w:hAnsiTheme="majorHAnsi" w:cstheme="majorHAnsi"/>
                <w:b/>
                <w:bCs/>
                <w:color w:val="000000"/>
                <w:sz w:val="16"/>
                <w:szCs w:val="16"/>
              </w:rPr>
              <w:t>Zakres czynności przetwarzania danych</w:t>
            </w:r>
          </w:p>
        </w:tc>
        <w:tc>
          <w:tcPr>
            <w:tcW w:w="1224" w:type="dxa"/>
            <w:tcBorders>
              <w:top w:val="nil"/>
              <w:left w:val="nil"/>
              <w:bottom w:val="single" w:sz="4" w:space="0" w:color="auto"/>
              <w:right w:val="single" w:sz="4" w:space="0" w:color="auto"/>
            </w:tcBorders>
            <w:shd w:val="clear" w:color="auto" w:fill="E7E6E6"/>
            <w:noWrap/>
            <w:vAlign w:val="center"/>
            <w:hideMark/>
          </w:tcPr>
          <w:p w14:paraId="01BA0AE1" w14:textId="77777777" w:rsidR="001B3A28" w:rsidRPr="000035E1" w:rsidRDefault="001B3A28" w:rsidP="00E10632">
            <w:pPr>
              <w:spacing w:after="0"/>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593FF862" w14:textId="77777777" w:rsidR="001B3A28" w:rsidRPr="000035E1" w:rsidRDefault="001B3A28" w:rsidP="00E10632">
            <w:pPr>
              <w:spacing w:after="0"/>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Nie</w:t>
            </w:r>
          </w:p>
        </w:tc>
      </w:tr>
      <w:tr w:rsidR="001B3A28" w:rsidRPr="00EE611B" w14:paraId="4F361B2E" w14:textId="77777777" w:rsidTr="00E10632">
        <w:trPr>
          <w:trHeight w:val="2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172A174"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Zbieranie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05A8D59B"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9175574"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16F6C3C3" w14:textId="77777777" w:rsidTr="00E10632">
        <w:trPr>
          <w:trHeight w:val="13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9BD9DF5"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Utrwalanie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2A61AF93"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00995FA4"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364CB950" w14:textId="77777777" w:rsidTr="00E10632">
        <w:trPr>
          <w:trHeight w:val="22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3C0D7A0"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Organizowanie i porządkowanie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681CD48D"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51308FE"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55BF0C4F" w14:textId="77777777" w:rsidTr="00E10632">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86DFF04"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Modyfikowanie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6EDD04D5"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00F4B0D"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7B3C1919" w14:textId="77777777" w:rsidTr="00E10632">
        <w:trPr>
          <w:trHeight w:val="20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D4823B2"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Pobieranie i przeglądanie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738E13D7"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2C9C1771"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5F72067C" w14:textId="77777777" w:rsidTr="00E10632">
        <w:trPr>
          <w:trHeight w:val="13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4B9BC61F"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Udostępnianie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320C7EC9"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2468B199"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0551F43E" w14:textId="77777777" w:rsidTr="00E10632">
        <w:trPr>
          <w:trHeight w:val="7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346F9CF6"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Usuwanie lub niszczenie danych</w:t>
            </w:r>
          </w:p>
        </w:tc>
        <w:tc>
          <w:tcPr>
            <w:tcW w:w="1224" w:type="dxa"/>
            <w:tcBorders>
              <w:top w:val="nil"/>
              <w:left w:val="nil"/>
              <w:bottom w:val="single" w:sz="4" w:space="0" w:color="auto"/>
              <w:right w:val="single" w:sz="4" w:space="0" w:color="auto"/>
            </w:tcBorders>
            <w:shd w:val="clear" w:color="auto" w:fill="auto"/>
            <w:noWrap/>
            <w:vAlign w:val="center"/>
          </w:tcPr>
          <w:p w14:paraId="38E56202" w14:textId="77777777" w:rsidR="001B3A28" w:rsidRPr="000035E1" w:rsidRDefault="001B3A28" w:rsidP="00E10632">
            <w:pPr>
              <w:spacing w:after="0"/>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52EDBBFE" w14:textId="77777777" w:rsidR="001B3A28" w:rsidRPr="000035E1" w:rsidRDefault="001B3A28" w:rsidP="00E10632">
            <w:pPr>
              <w:spacing w:after="0"/>
              <w:rPr>
                <w:rFonts w:asciiTheme="majorHAnsi" w:hAnsiTheme="majorHAnsi" w:cstheme="majorHAnsi"/>
                <w:color w:val="000000"/>
                <w:sz w:val="16"/>
                <w:szCs w:val="16"/>
              </w:rPr>
            </w:pPr>
          </w:p>
        </w:tc>
      </w:tr>
      <w:tr w:rsidR="001B3A28" w:rsidRPr="00EE611B" w14:paraId="3011C61A" w14:textId="77777777" w:rsidTr="00E10632">
        <w:trPr>
          <w:trHeight w:val="15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4139064" w14:textId="77777777" w:rsidR="001B3A28" w:rsidRPr="000035E1" w:rsidRDefault="001B3A28" w:rsidP="00E10632">
            <w:pPr>
              <w:spacing w:after="0"/>
              <w:rPr>
                <w:rFonts w:asciiTheme="majorHAnsi" w:hAnsiTheme="majorHAnsi" w:cstheme="majorHAnsi"/>
                <w:color w:val="000000"/>
                <w:sz w:val="16"/>
                <w:szCs w:val="16"/>
              </w:rPr>
            </w:pPr>
            <w:proofErr w:type="gramStart"/>
            <w:r w:rsidRPr="000035E1">
              <w:rPr>
                <w:rFonts w:asciiTheme="majorHAnsi" w:hAnsiTheme="majorHAnsi" w:cstheme="majorHAnsi"/>
                <w:color w:val="000000"/>
                <w:sz w:val="16"/>
                <w:szCs w:val="16"/>
              </w:rPr>
              <w:t>Inne:…</w:t>
            </w:r>
            <w:proofErr w:type="gramEnd"/>
            <w:r w:rsidRPr="000035E1">
              <w:rPr>
                <w:rFonts w:asciiTheme="majorHAnsi" w:hAnsiTheme="majorHAnsi" w:cstheme="majorHAnsi"/>
                <w:color w:val="000000"/>
                <w:sz w:val="16"/>
                <w:szCs w:val="16"/>
              </w:rPr>
              <w:t>……………………………………………</w:t>
            </w:r>
          </w:p>
        </w:tc>
        <w:tc>
          <w:tcPr>
            <w:tcW w:w="1224" w:type="dxa"/>
            <w:tcBorders>
              <w:top w:val="nil"/>
              <w:left w:val="nil"/>
              <w:bottom w:val="single" w:sz="4" w:space="0" w:color="auto"/>
              <w:right w:val="single" w:sz="4" w:space="0" w:color="auto"/>
            </w:tcBorders>
            <w:shd w:val="clear" w:color="auto" w:fill="auto"/>
            <w:noWrap/>
            <w:vAlign w:val="center"/>
            <w:hideMark/>
          </w:tcPr>
          <w:p w14:paraId="6D972A10"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5B358A91"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1B3A28" w:rsidRPr="00EE611B" w14:paraId="012E57C7" w14:textId="77777777" w:rsidTr="00E10632">
        <w:trPr>
          <w:trHeight w:val="172"/>
        </w:trPr>
        <w:tc>
          <w:tcPr>
            <w:tcW w:w="9175" w:type="dxa"/>
            <w:gridSpan w:val="3"/>
            <w:tcBorders>
              <w:top w:val="nil"/>
              <w:left w:val="single" w:sz="4" w:space="0" w:color="auto"/>
              <w:bottom w:val="single" w:sz="4" w:space="0" w:color="auto"/>
              <w:right w:val="single" w:sz="4" w:space="0" w:color="auto"/>
            </w:tcBorders>
            <w:shd w:val="clear" w:color="auto" w:fill="D9D9D9"/>
            <w:noWrap/>
            <w:vAlign w:val="center"/>
          </w:tcPr>
          <w:p w14:paraId="34E99CBA"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b/>
                <w:bCs/>
                <w:color w:val="000000"/>
                <w:sz w:val="16"/>
                <w:szCs w:val="16"/>
              </w:rPr>
              <w:t>Kategorie danych osobowych</w:t>
            </w:r>
          </w:p>
        </w:tc>
      </w:tr>
      <w:tr w:rsidR="001B3A28" w:rsidRPr="00EE611B" w14:paraId="54686937" w14:textId="77777777" w:rsidTr="00E10632">
        <w:trPr>
          <w:trHeight w:val="172"/>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69EA165A"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1.</w:t>
            </w:r>
          </w:p>
        </w:tc>
      </w:tr>
      <w:tr w:rsidR="001B3A28" w:rsidRPr="00EE611B" w14:paraId="4701077A" w14:textId="77777777" w:rsidTr="00E10632">
        <w:trPr>
          <w:trHeight w:val="104"/>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44994536"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2.</w:t>
            </w:r>
          </w:p>
        </w:tc>
      </w:tr>
      <w:tr w:rsidR="001B3A28" w:rsidRPr="00EE611B" w14:paraId="4F289269" w14:textId="77777777" w:rsidTr="00E10632">
        <w:trPr>
          <w:trHeight w:val="5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0D88AB84"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3.</w:t>
            </w:r>
          </w:p>
        </w:tc>
      </w:tr>
      <w:tr w:rsidR="001B3A28" w:rsidRPr="00EE611B" w14:paraId="3D5CC0F1" w14:textId="77777777" w:rsidTr="00E10632">
        <w:trPr>
          <w:trHeight w:val="11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6285AD78" w14:textId="77777777" w:rsidR="001B3A28" w:rsidRPr="000035E1" w:rsidRDefault="001B3A28" w:rsidP="00E10632">
            <w:pPr>
              <w:spacing w:after="0"/>
              <w:rPr>
                <w:rFonts w:asciiTheme="majorHAnsi" w:hAnsiTheme="majorHAnsi" w:cstheme="majorHAnsi"/>
                <w:color w:val="000000"/>
                <w:sz w:val="16"/>
                <w:szCs w:val="16"/>
              </w:rPr>
            </w:pPr>
            <w:r w:rsidRPr="000035E1">
              <w:rPr>
                <w:rFonts w:asciiTheme="majorHAnsi" w:hAnsiTheme="majorHAnsi" w:cstheme="majorHAnsi"/>
                <w:color w:val="000000"/>
                <w:sz w:val="16"/>
                <w:szCs w:val="16"/>
              </w:rPr>
              <w:t>4.</w:t>
            </w:r>
          </w:p>
        </w:tc>
      </w:tr>
    </w:tbl>
    <w:p w14:paraId="2A62AA0E" w14:textId="77777777" w:rsidR="001B3A28" w:rsidRDefault="001B3A28" w:rsidP="001B3A28">
      <w:pPr>
        <w:pStyle w:val="Tekstpodstawowy"/>
        <w:jc w:val="both"/>
        <w:rPr>
          <w:rFonts w:ascii="Calibri Light" w:hAnsi="Calibri Light" w:cs="Calibri Light"/>
        </w:rPr>
      </w:pPr>
    </w:p>
    <w:p w14:paraId="1361E0D4" w14:textId="77777777" w:rsidR="001B3A28" w:rsidRDefault="001B3A28" w:rsidP="005B7731"/>
    <w:p w14:paraId="500A5C9B" w14:textId="77777777" w:rsidR="005B7731" w:rsidRDefault="005B7731" w:rsidP="005B7731"/>
    <w:p w14:paraId="75FD0EE9" w14:textId="77777777" w:rsidR="005B7731" w:rsidRDefault="005B7731" w:rsidP="005B7731"/>
    <w:p w14:paraId="174E1028" w14:textId="77777777" w:rsidR="005B7731" w:rsidRPr="001B1686" w:rsidRDefault="005B7731" w:rsidP="00FC3F55">
      <w:pPr>
        <w:rPr>
          <w:b/>
          <w:bCs/>
        </w:rPr>
      </w:pPr>
    </w:p>
    <w:sectPr w:rsidR="005B7731" w:rsidRPr="001B1686" w:rsidSect="00450315">
      <w:footerReference w:type="default" r:id="rId13"/>
      <w:footerReference w:type="first" r:id="rId14"/>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FC08" w14:textId="77777777" w:rsidR="00874640" w:rsidRDefault="00874640" w:rsidP="00876124">
      <w:pPr>
        <w:spacing w:after="0"/>
      </w:pPr>
      <w:r>
        <w:separator/>
      </w:r>
    </w:p>
  </w:endnote>
  <w:endnote w:type="continuationSeparator" w:id="0">
    <w:p w14:paraId="7265054E" w14:textId="77777777" w:rsidR="00874640" w:rsidRDefault="00874640" w:rsidP="00876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auto"/>
    <w:pitch w:val="variable"/>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509993"/>
      <w:docPartObj>
        <w:docPartGallery w:val="Page Numbers (Bottom of Page)"/>
        <w:docPartUnique/>
      </w:docPartObj>
    </w:sdtPr>
    <w:sdtEndPr>
      <w:rPr>
        <w:rFonts w:asciiTheme="majorHAnsi" w:hAnsiTheme="majorHAnsi" w:cstheme="majorHAnsi"/>
        <w:sz w:val="24"/>
        <w:szCs w:val="24"/>
      </w:rPr>
    </w:sdtEndPr>
    <w:sdtContent>
      <w:sdt>
        <w:sdtPr>
          <w:rPr>
            <w:rFonts w:asciiTheme="majorHAnsi" w:hAnsiTheme="majorHAnsi" w:cstheme="majorHAnsi"/>
            <w:sz w:val="24"/>
            <w:szCs w:val="24"/>
          </w:rPr>
          <w:id w:val="-1769616900"/>
          <w:docPartObj>
            <w:docPartGallery w:val="Page Numbers (Top of Page)"/>
            <w:docPartUnique/>
          </w:docPartObj>
        </w:sdtPr>
        <w:sdtEndPr/>
        <w:sdtContent>
          <w:p w14:paraId="6ECEB30E" w14:textId="40268546" w:rsidR="00E10632" w:rsidRPr="00E10632" w:rsidRDefault="00C64612">
            <w:pPr>
              <w:pStyle w:val="Stopka"/>
              <w:jc w:val="right"/>
              <w:rPr>
                <w:rFonts w:asciiTheme="majorHAnsi" w:hAnsiTheme="majorHAnsi" w:cstheme="majorHAnsi"/>
                <w:sz w:val="24"/>
                <w:szCs w:val="24"/>
              </w:rPr>
            </w:pPr>
            <w:r>
              <w:rPr>
                <w:noProof/>
                <w:lang w:eastAsia="pl-PL"/>
              </w:rPr>
              <w:drawing>
                <wp:inline distT="0" distB="0" distL="0" distR="0" wp14:anchorId="20D3B276" wp14:editId="74721F26">
                  <wp:extent cx="5904230" cy="579387"/>
                  <wp:effectExtent l="0" t="0" r="1270" b="0"/>
                  <wp:docPr id="1" name="Obraz 1"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579387"/>
                          </a:xfrm>
                          <a:prstGeom prst="rect">
                            <a:avLst/>
                          </a:prstGeom>
                          <a:noFill/>
                          <a:ln>
                            <a:noFill/>
                          </a:ln>
                        </pic:spPr>
                      </pic:pic>
                    </a:graphicData>
                  </a:graphic>
                </wp:inline>
              </w:drawing>
            </w:r>
            <w:r w:rsidR="00E10632" w:rsidRPr="00E10632">
              <w:rPr>
                <w:rFonts w:asciiTheme="majorHAnsi" w:hAnsiTheme="majorHAnsi" w:cstheme="majorHAnsi"/>
                <w:sz w:val="24"/>
                <w:szCs w:val="24"/>
              </w:rPr>
              <w:t xml:space="preserve">Strona </w:t>
            </w:r>
            <w:r w:rsidR="00E10632" w:rsidRPr="00E10632">
              <w:rPr>
                <w:rFonts w:asciiTheme="majorHAnsi" w:hAnsiTheme="majorHAnsi" w:cstheme="majorHAnsi"/>
                <w:b/>
                <w:bCs/>
                <w:sz w:val="24"/>
                <w:szCs w:val="24"/>
              </w:rPr>
              <w:fldChar w:fldCharType="begin"/>
            </w:r>
            <w:r w:rsidR="00E10632" w:rsidRPr="00E10632">
              <w:rPr>
                <w:rFonts w:asciiTheme="majorHAnsi" w:hAnsiTheme="majorHAnsi" w:cstheme="majorHAnsi"/>
                <w:b/>
                <w:bCs/>
                <w:sz w:val="24"/>
                <w:szCs w:val="24"/>
              </w:rPr>
              <w:instrText>PAGE</w:instrText>
            </w:r>
            <w:r w:rsidR="00E10632" w:rsidRPr="00E10632">
              <w:rPr>
                <w:rFonts w:asciiTheme="majorHAnsi" w:hAnsiTheme="majorHAnsi" w:cstheme="majorHAnsi"/>
                <w:b/>
                <w:bCs/>
                <w:sz w:val="24"/>
                <w:szCs w:val="24"/>
              </w:rPr>
              <w:fldChar w:fldCharType="separate"/>
            </w:r>
            <w:r w:rsidR="00E10632" w:rsidRPr="00E10632">
              <w:rPr>
                <w:rFonts w:asciiTheme="majorHAnsi" w:hAnsiTheme="majorHAnsi" w:cstheme="majorHAnsi"/>
                <w:b/>
                <w:bCs/>
                <w:sz w:val="24"/>
                <w:szCs w:val="24"/>
              </w:rPr>
              <w:t>2</w:t>
            </w:r>
            <w:r w:rsidR="00E10632" w:rsidRPr="00E10632">
              <w:rPr>
                <w:rFonts w:asciiTheme="majorHAnsi" w:hAnsiTheme="majorHAnsi" w:cstheme="majorHAnsi"/>
                <w:b/>
                <w:bCs/>
                <w:sz w:val="24"/>
                <w:szCs w:val="24"/>
              </w:rPr>
              <w:fldChar w:fldCharType="end"/>
            </w:r>
            <w:r w:rsidR="00E10632" w:rsidRPr="00E10632">
              <w:rPr>
                <w:rFonts w:asciiTheme="majorHAnsi" w:hAnsiTheme="majorHAnsi" w:cstheme="majorHAnsi"/>
                <w:sz w:val="24"/>
                <w:szCs w:val="24"/>
              </w:rPr>
              <w:t xml:space="preserve"> z </w:t>
            </w:r>
            <w:r w:rsidR="00E10632" w:rsidRPr="00E10632">
              <w:rPr>
                <w:rFonts w:asciiTheme="majorHAnsi" w:hAnsiTheme="majorHAnsi" w:cstheme="majorHAnsi"/>
                <w:b/>
                <w:bCs/>
                <w:sz w:val="24"/>
                <w:szCs w:val="24"/>
              </w:rPr>
              <w:fldChar w:fldCharType="begin"/>
            </w:r>
            <w:r w:rsidR="00E10632" w:rsidRPr="00E10632">
              <w:rPr>
                <w:rFonts w:asciiTheme="majorHAnsi" w:hAnsiTheme="majorHAnsi" w:cstheme="majorHAnsi"/>
                <w:b/>
                <w:bCs/>
                <w:sz w:val="24"/>
                <w:szCs w:val="24"/>
              </w:rPr>
              <w:instrText>NUMPAGES</w:instrText>
            </w:r>
            <w:r w:rsidR="00E10632" w:rsidRPr="00E10632">
              <w:rPr>
                <w:rFonts w:asciiTheme="majorHAnsi" w:hAnsiTheme="majorHAnsi" w:cstheme="majorHAnsi"/>
                <w:b/>
                <w:bCs/>
                <w:sz w:val="24"/>
                <w:szCs w:val="24"/>
              </w:rPr>
              <w:fldChar w:fldCharType="separate"/>
            </w:r>
            <w:r w:rsidR="00E10632" w:rsidRPr="00E10632">
              <w:rPr>
                <w:rFonts w:asciiTheme="majorHAnsi" w:hAnsiTheme="majorHAnsi" w:cstheme="majorHAnsi"/>
                <w:b/>
                <w:bCs/>
                <w:sz w:val="24"/>
                <w:szCs w:val="24"/>
              </w:rPr>
              <w:t>2</w:t>
            </w:r>
            <w:r w:rsidR="00E10632" w:rsidRPr="00E10632">
              <w:rPr>
                <w:rFonts w:asciiTheme="majorHAnsi" w:hAnsiTheme="majorHAnsi" w:cstheme="majorHAnsi"/>
                <w:b/>
                <w:bCs/>
                <w:sz w:val="24"/>
                <w:szCs w:val="24"/>
              </w:rPr>
              <w:fldChar w:fldCharType="end"/>
            </w:r>
          </w:p>
        </w:sdtContent>
      </w:sdt>
    </w:sdtContent>
  </w:sdt>
  <w:p w14:paraId="0ED10630" w14:textId="6DD17963" w:rsidR="00E10632" w:rsidRPr="00450315" w:rsidRDefault="00E10632" w:rsidP="00450315">
    <w:pPr>
      <w:pStyle w:val="Stopka"/>
      <w:tabs>
        <w:tab w:val="clear" w:pos="4536"/>
        <w:tab w:val="left" w:pos="2450"/>
        <w:tab w:val="left" w:pos="550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070509"/>
      <w:docPartObj>
        <w:docPartGallery w:val="Page Numbers (Bottom of Page)"/>
        <w:docPartUnique/>
      </w:docPartObj>
    </w:sdtPr>
    <w:sdtEndPr/>
    <w:sdtContent>
      <w:sdt>
        <w:sdtPr>
          <w:id w:val="1133135319"/>
          <w:docPartObj>
            <w:docPartGallery w:val="Page Numbers (Top of Page)"/>
            <w:docPartUnique/>
          </w:docPartObj>
        </w:sdtPr>
        <w:sdtEndPr/>
        <w:sdtContent>
          <w:p w14:paraId="53F228B7" w14:textId="01966B3F" w:rsidR="00C64612" w:rsidRDefault="00C64612">
            <w:pPr>
              <w:pStyle w:val="Stopka"/>
              <w:jc w:val="right"/>
            </w:pPr>
            <w:r>
              <w:rPr>
                <w:noProof/>
                <w:lang w:eastAsia="pl-PL"/>
              </w:rPr>
              <w:drawing>
                <wp:inline distT="0" distB="0" distL="0" distR="0" wp14:anchorId="029CF5CE" wp14:editId="5A8E8FDD">
                  <wp:extent cx="5904230" cy="579387"/>
                  <wp:effectExtent l="0" t="0" r="1270" b="0"/>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579387"/>
                          </a:xfrm>
                          <a:prstGeom prst="rect">
                            <a:avLst/>
                          </a:prstGeom>
                          <a:noFill/>
                          <a:ln>
                            <a:noFill/>
                          </a:ln>
                        </pic:spPr>
                      </pic:pic>
                    </a:graphicData>
                  </a:graphic>
                </wp:inline>
              </w:drawing>
            </w:r>
            <w:r w:rsidRPr="00C64612">
              <w:rPr>
                <w:rFonts w:asciiTheme="majorHAnsi" w:hAnsiTheme="majorHAnsi" w:cstheme="majorHAnsi"/>
                <w:sz w:val="24"/>
                <w:szCs w:val="24"/>
              </w:rPr>
              <w:t xml:space="preserve">Strona </w:t>
            </w:r>
            <w:r w:rsidRPr="00C64612">
              <w:rPr>
                <w:rFonts w:asciiTheme="majorHAnsi" w:hAnsiTheme="majorHAnsi" w:cstheme="majorHAnsi"/>
                <w:b/>
                <w:bCs/>
                <w:sz w:val="24"/>
                <w:szCs w:val="24"/>
              </w:rPr>
              <w:fldChar w:fldCharType="begin"/>
            </w:r>
            <w:r w:rsidRPr="00C64612">
              <w:rPr>
                <w:rFonts w:asciiTheme="majorHAnsi" w:hAnsiTheme="majorHAnsi" w:cstheme="majorHAnsi"/>
                <w:b/>
                <w:bCs/>
                <w:sz w:val="24"/>
                <w:szCs w:val="24"/>
              </w:rPr>
              <w:instrText>PAGE</w:instrText>
            </w:r>
            <w:r w:rsidRPr="00C64612">
              <w:rPr>
                <w:rFonts w:asciiTheme="majorHAnsi" w:hAnsiTheme="majorHAnsi" w:cstheme="majorHAnsi"/>
                <w:b/>
                <w:bCs/>
                <w:sz w:val="24"/>
                <w:szCs w:val="24"/>
              </w:rPr>
              <w:fldChar w:fldCharType="separate"/>
            </w:r>
            <w:r w:rsidRPr="00C64612">
              <w:rPr>
                <w:rFonts w:asciiTheme="majorHAnsi" w:hAnsiTheme="majorHAnsi" w:cstheme="majorHAnsi"/>
                <w:b/>
                <w:bCs/>
                <w:sz w:val="24"/>
                <w:szCs w:val="24"/>
              </w:rPr>
              <w:t>2</w:t>
            </w:r>
            <w:r w:rsidRPr="00C64612">
              <w:rPr>
                <w:rFonts w:asciiTheme="majorHAnsi" w:hAnsiTheme="majorHAnsi" w:cstheme="majorHAnsi"/>
                <w:b/>
                <w:bCs/>
                <w:sz w:val="24"/>
                <w:szCs w:val="24"/>
              </w:rPr>
              <w:fldChar w:fldCharType="end"/>
            </w:r>
            <w:r w:rsidRPr="00C64612">
              <w:rPr>
                <w:rFonts w:asciiTheme="majorHAnsi" w:hAnsiTheme="majorHAnsi" w:cstheme="majorHAnsi"/>
                <w:sz w:val="24"/>
                <w:szCs w:val="24"/>
              </w:rPr>
              <w:t xml:space="preserve"> z </w:t>
            </w:r>
            <w:r w:rsidRPr="00C64612">
              <w:rPr>
                <w:rFonts w:asciiTheme="majorHAnsi" w:hAnsiTheme="majorHAnsi" w:cstheme="majorHAnsi"/>
                <w:b/>
                <w:bCs/>
                <w:sz w:val="24"/>
                <w:szCs w:val="24"/>
              </w:rPr>
              <w:fldChar w:fldCharType="begin"/>
            </w:r>
            <w:r w:rsidRPr="00C64612">
              <w:rPr>
                <w:rFonts w:asciiTheme="majorHAnsi" w:hAnsiTheme="majorHAnsi" w:cstheme="majorHAnsi"/>
                <w:b/>
                <w:bCs/>
                <w:sz w:val="24"/>
                <w:szCs w:val="24"/>
              </w:rPr>
              <w:instrText>NUMPAGES</w:instrText>
            </w:r>
            <w:r w:rsidRPr="00C64612">
              <w:rPr>
                <w:rFonts w:asciiTheme="majorHAnsi" w:hAnsiTheme="majorHAnsi" w:cstheme="majorHAnsi"/>
                <w:b/>
                <w:bCs/>
                <w:sz w:val="24"/>
                <w:szCs w:val="24"/>
              </w:rPr>
              <w:fldChar w:fldCharType="separate"/>
            </w:r>
            <w:r w:rsidRPr="00C64612">
              <w:rPr>
                <w:rFonts w:asciiTheme="majorHAnsi" w:hAnsiTheme="majorHAnsi" w:cstheme="majorHAnsi"/>
                <w:b/>
                <w:bCs/>
                <w:sz w:val="24"/>
                <w:szCs w:val="24"/>
              </w:rPr>
              <w:t>2</w:t>
            </w:r>
            <w:r w:rsidRPr="00C64612">
              <w:rPr>
                <w:rFonts w:asciiTheme="majorHAnsi" w:hAnsiTheme="majorHAnsi" w:cstheme="majorHAnsi"/>
                <w:b/>
                <w:bCs/>
                <w:sz w:val="24"/>
                <w:szCs w:val="24"/>
              </w:rPr>
              <w:fldChar w:fldCharType="end"/>
            </w:r>
          </w:p>
        </w:sdtContent>
      </w:sdt>
    </w:sdtContent>
  </w:sdt>
  <w:p w14:paraId="4B0A636D" w14:textId="3D757E9C" w:rsidR="00E10632" w:rsidRPr="00473D45" w:rsidRDefault="00E10632" w:rsidP="003E255F">
    <w:pPr>
      <w:pStyle w:val="Stopka"/>
      <w:tabs>
        <w:tab w:val="clear" w:pos="4536"/>
        <w:tab w:val="left" w:pos="2450"/>
        <w:tab w:val="left" w:pos="55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7534" w14:textId="77777777" w:rsidR="00874640" w:rsidRDefault="00874640" w:rsidP="00876124">
      <w:pPr>
        <w:spacing w:after="0"/>
      </w:pPr>
      <w:r>
        <w:separator/>
      </w:r>
    </w:p>
  </w:footnote>
  <w:footnote w:type="continuationSeparator" w:id="0">
    <w:p w14:paraId="1B0B16E4" w14:textId="77777777" w:rsidR="00874640" w:rsidRDefault="00874640" w:rsidP="008761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35A"/>
    <w:multiLevelType w:val="hybridMultilevel"/>
    <w:tmpl w:val="96C2066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381F93"/>
    <w:multiLevelType w:val="hybridMultilevel"/>
    <w:tmpl w:val="CA4ECE76"/>
    <w:lvl w:ilvl="0" w:tplc="12FEDE6A">
      <w:start w:val="1"/>
      <w:numFmt w:val="decimal"/>
      <w:lvlText w:val="%1)"/>
      <w:lvlJc w:val="left"/>
      <w:pPr>
        <w:ind w:left="1440" w:hanging="360"/>
      </w:pPr>
      <w:rPr>
        <w:rFonts w:ascii="Calibri Light" w:eastAsia="Times New Roman" w:hAnsi="Calibri Light" w:cs="Calibri Light" w:hint="default"/>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C11720"/>
    <w:multiLevelType w:val="hybridMultilevel"/>
    <w:tmpl w:val="6D8AE824"/>
    <w:lvl w:ilvl="0" w:tplc="8D4618A8">
      <w:start w:val="1"/>
      <w:numFmt w:val="decimal"/>
      <w:lvlText w:val="1.%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D83FB4"/>
    <w:multiLevelType w:val="hybridMultilevel"/>
    <w:tmpl w:val="4326879A"/>
    <w:lvl w:ilvl="0" w:tplc="0842300C">
      <w:start w:val="1"/>
      <w:numFmt w:val="decimal"/>
      <w:lvlText w:val="%1)"/>
      <w:lvlJc w:val="left"/>
      <w:pPr>
        <w:ind w:left="1440" w:hanging="360"/>
      </w:pPr>
      <w:rPr>
        <w:rFonts w:ascii="Calibri Light" w:eastAsia="Times New Roman" w:hAnsi="Calibri Light" w:cs="Calibri Light" w:hint="default"/>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1722AE"/>
    <w:multiLevelType w:val="multilevel"/>
    <w:tmpl w:val="97146FC8"/>
    <w:styleLink w:val="WW8Num67"/>
    <w:lvl w:ilvl="0">
      <w:start w:val="1"/>
      <w:numFmt w:val="decimal"/>
      <w:lvlText w:val="%1."/>
      <w:lvlJc w:val="left"/>
      <w:pPr>
        <w:ind w:left="720" w:hanging="360"/>
      </w:pPr>
      <w:rPr>
        <w:rFonts w:ascii="Calibri" w:hAnsi="Calibri"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9900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0819EE"/>
    <w:multiLevelType w:val="multilevel"/>
    <w:tmpl w:val="01AEADB8"/>
    <w:styleLink w:val="WW8Num64"/>
    <w:lvl w:ilvl="0">
      <w:start w:val="1"/>
      <w:numFmt w:val="decimal"/>
      <w:lvlText w:val="%1."/>
      <w:lvlJc w:val="left"/>
      <w:pPr>
        <w:ind w:left="720" w:hanging="360"/>
      </w:pPr>
      <w:rPr>
        <w:rFonts w:ascii="Calibri Light" w:hAnsi="Calibri Light" w:cs="Calibri Light"/>
        <w:b w:val="0"/>
        <w:sz w:val="22"/>
        <w:szCs w:val="22"/>
      </w:rPr>
    </w:lvl>
    <w:lvl w:ilvl="1">
      <w:start w:val="1"/>
      <w:numFmt w:val="decimal"/>
      <w:lvlText w:val="%2."/>
      <w:lvlJc w:val="left"/>
      <w:pPr>
        <w:ind w:left="1440" w:hanging="360"/>
      </w:pPr>
      <w:rPr>
        <w:rFonts w:ascii="Calibri Light" w:hAnsi="Calibri Light" w:cs="Calibri Light"/>
        <w:b w:val="0"/>
        <w:sz w:val="22"/>
        <w:szCs w:val="22"/>
      </w:rPr>
    </w:lvl>
    <w:lvl w:ilvl="2">
      <w:start w:val="1"/>
      <w:numFmt w:val="lowerLetter"/>
      <w:lvlText w:val="%3)"/>
      <w:lvlJc w:val="left"/>
      <w:pPr>
        <w:ind w:left="2340" w:hanging="360"/>
      </w:pPr>
    </w:lvl>
    <w:lvl w:ilvl="3">
      <w:start w:val="1"/>
      <w:numFmt w:val="decimal"/>
      <w:lvlText w:val="%4)"/>
      <w:lvlJc w:val="left"/>
      <w:pPr>
        <w:ind w:left="2880" w:hanging="360"/>
      </w:pPr>
      <w:rPr>
        <w:rFonts w:ascii="Calibri Light" w:eastAsia="Times New Roman" w:hAnsi="Calibri Light" w:cs="Calibri Ligh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AF668C"/>
    <w:multiLevelType w:val="multilevel"/>
    <w:tmpl w:val="94E6C49C"/>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A5F5569"/>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D69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D9662F"/>
    <w:multiLevelType w:val="hybridMultilevel"/>
    <w:tmpl w:val="26FE38C6"/>
    <w:lvl w:ilvl="0" w:tplc="6CBA7CA6">
      <w:start w:val="1"/>
      <w:numFmt w:val="decimal"/>
      <w:lvlText w:val="%1."/>
      <w:lvlJc w:val="right"/>
      <w:pPr>
        <w:ind w:left="720" w:hanging="360"/>
      </w:pPr>
      <w:rPr>
        <w:rFonts w:asciiTheme="majorHAnsi" w:hAnsiTheme="majorHAns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17553"/>
    <w:multiLevelType w:val="hybridMultilevel"/>
    <w:tmpl w:val="6332F4D0"/>
    <w:lvl w:ilvl="0" w:tplc="E49A70EA">
      <w:start w:val="16"/>
      <w:numFmt w:val="decimal"/>
      <w:lvlText w:val="%1."/>
      <w:lvlJc w:val="right"/>
      <w:pPr>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677E9A"/>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DA4DFB"/>
    <w:multiLevelType w:val="hybridMultilevel"/>
    <w:tmpl w:val="753E62AC"/>
    <w:lvl w:ilvl="0" w:tplc="9EDCFEDC">
      <w:start w:val="1"/>
      <w:numFmt w:val="decimal"/>
      <w:lvlText w:val="%1."/>
      <w:lvlJc w:val="right"/>
      <w:pPr>
        <w:ind w:left="720" w:hanging="360"/>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225C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7D1747"/>
    <w:multiLevelType w:val="hybridMultilevel"/>
    <w:tmpl w:val="6FC8BCE2"/>
    <w:lvl w:ilvl="0" w:tplc="BBA4334C">
      <w:start w:val="1"/>
      <w:numFmt w:val="decimal"/>
      <w:lvlText w:val="%1)"/>
      <w:lvlJc w:val="left"/>
      <w:pPr>
        <w:ind w:left="1434" w:hanging="360"/>
      </w:pPr>
      <w:rPr>
        <w:rFonts w:asciiTheme="majorHAnsi" w:eastAsia="Times New Roman" w:hAnsiTheme="majorHAnsi" w:cstheme="majorHAnsi" w:hint="default"/>
        <w:color w:val="auto"/>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30475EA9"/>
    <w:multiLevelType w:val="hybridMultilevel"/>
    <w:tmpl w:val="CCD80A22"/>
    <w:lvl w:ilvl="0" w:tplc="FCDE7204">
      <w:start w:val="1"/>
      <w:numFmt w:val="decimal"/>
      <w:lvlText w:val="%1)"/>
      <w:lvlJc w:val="left"/>
      <w:pPr>
        <w:ind w:left="1440" w:hanging="360"/>
      </w:pPr>
      <w:rPr>
        <w:rFonts w:asciiTheme="majorHAnsi" w:eastAsia="Times New Roman" w:hAnsiTheme="majorHAnsi" w:cstheme="majorHAnsi" w:hint="default"/>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05443B8"/>
    <w:multiLevelType w:val="hybridMultilevel"/>
    <w:tmpl w:val="486CB754"/>
    <w:lvl w:ilvl="0" w:tplc="8D4618A8">
      <w:start w:val="1"/>
      <w:numFmt w:val="decimal"/>
      <w:lvlText w:val="1.%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3954EF"/>
    <w:multiLevelType w:val="hybridMultilevel"/>
    <w:tmpl w:val="FC001BE6"/>
    <w:lvl w:ilvl="0" w:tplc="99D4C8FE">
      <w:start w:val="1"/>
      <w:numFmt w:val="decimal"/>
      <w:lvlText w:val="3.%1."/>
      <w:lvlJc w:val="left"/>
      <w:pPr>
        <w:ind w:left="1506" w:hanging="360"/>
      </w:pPr>
      <w:rPr>
        <w:rFonts w:asciiTheme="majorHAnsi" w:hAnsiTheme="majorHAnsi" w:cstheme="majorHAnsi" w:hint="default"/>
        <w:b w:val="0"/>
        <w:color w:val="auto"/>
        <w:sz w:val="24"/>
        <w:szCs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8C52283"/>
    <w:multiLevelType w:val="hybridMultilevel"/>
    <w:tmpl w:val="76201376"/>
    <w:lvl w:ilvl="0" w:tplc="0842300C">
      <w:start w:val="1"/>
      <w:numFmt w:val="decimal"/>
      <w:lvlText w:val="%1)"/>
      <w:lvlJc w:val="left"/>
      <w:pPr>
        <w:ind w:left="1080" w:hanging="360"/>
      </w:pPr>
      <w:rPr>
        <w:rFonts w:ascii="Calibri Light" w:eastAsia="Times New Roman" w:hAnsi="Calibri Light" w:cs="Calibri Light" w:hint="default"/>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837461"/>
    <w:multiLevelType w:val="hybridMultilevel"/>
    <w:tmpl w:val="95988A92"/>
    <w:lvl w:ilvl="0" w:tplc="61FA165E">
      <w:start w:val="1"/>
      <w:numFmt w:val="decimal"/>
      <w:pStyle w:val="1Wyliczankawpara"/>
      <w:lvlText w:val="%1."/>
      <w:lvlJc w:val="left"/>
      <w:pPr>
        <w:tabs>
          <w:tab w:val="num" w:pos="426"/>
        </w:tabs>
        <w:ind w:left="426"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BC4912"/>
    <w:multiLevelType w:val="hybridMultilevel"/>
    <w:tmpl w:val="5F80223A"/>
    <w:lvl w:ilvl="0" w:tplc="71CC2D70">
      <w:start w:val="1"/>
      <w:numFmt w:val="decimal"/>
      <w:lvlText w:val="%1."/>
      <w:lvlJc w:val="right"/>
      <w:pPr>
        <w:ind w:left="720" w:hanging="360"/>
      </w:pPr>
      <w:rPr>
        <w:rFonts w:cs="Times New Roman"/>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20AD9"/>
    <w:multiLevelType w:val="hybridMultilevel"/>
    <w:tmpl w:val="03FA0F8E"/>
    <w:lvl w:ilvl="0" w:tplc="3200AF56">
      <w:start w:val="1"/>
      <w:numFmt w:val="decimal"/>
      <w:lvlText w:val="3.%1."/>
      <w:lvlJc w:val="left"/>
      <w:pPr>
        <w:ind w:left="1080" w:hanging="360"/>
      </w:pPr>
      <w:rPr>
        <w:rFonts w:asciiTheme="majorHAnsi" w:hAnsiTheme="majorHAnsi" w:cstheme="majorHAnsi"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391512"/>
    <w:multiLevelType w:val="hybridMultilevel"/>
    <w:tmpl w:val="1960FD14"/>
    <w:lvl w:ilvl="0" w:tplc="13D0882C">
      <w:start w:val="2"/>
      <w:numFmt w:val="decimal"/>
      <w:lvlText w:val="%1."/>
      <w:lvlJc w:val="right"/>
      <w:pPr>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E0EE9"/>
    <w:multiLevelType w:val="hybridMultilevel"/>
    <w:tmpl w:val="8246425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92D7D9C"/>
    <w:multiLevelType w:val="hybridMultilevel"/>
    <w:tmpl w:val="4D54E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91641"/>
    <w:multiLevelType w:val="hybridMultilevel"/>
    <w:tmpl w:val="77E4D650"/>
    <w:lvl w:ilvl="0" w:tplc="6CF8DC9C">
      <w:start w:val="1"/>
      <w:numFmt w:val="decimal"/>
      <w:lvlText w:val="%1)"/>
      <w:lvlJc w:val="left"/>
      <w:pPr>
        <w:ind w:left="1440" w:hanging="360"/>
      </w:pPr>
      <w:rPr>
        <w:rFonts w:ascii="Calibri Light" w:eastAsia="Times New Roman" w:hAnsi="Calibri Light" w:cs="Calibri Light" w:hint="default"/>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F566A82"/>
    <w:multiLevelType w:val="hybridMultilevel"/>
    <w:tmpl w:val="C56AF7B8"/>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E2198B"/>
    <w:multiLevelType w:val="multilevel"/>
    <w:tmpl w:val="3378F2EC"/>
    <w:lvl w:ilvl="0">
      <w:start w:val="1"/>
      <w:numFmt w:val="decimal"/>
      <w:lvlText w:val="%1."/>
      <w:lvlJc w:val="left"/>
      <w:pPr>
        <w:ind w:left="360" w:hanging="360"/>
      </w:pPr>
      <w:rPr>
        <w:rFonts w:asciiTheme="majorHAnsi" w:hAnsiTheme="majorHAnsi" w:cstheme="minorHAnsi"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6C414C"/>
    <w:multiLevelType w:val="hybridMultilevel"/>
    <w:tmpl w:val="92FC5DF0"/>
    <w:lvl w:ilvl="0" w:tplc="0842300C">
      <w:start w:val="1"/>
      <w:numFmt w:val="decimal"/>
      <w:lvlText w:val="%1)"/>
      <w:lvlJc w:val="left"/>
      <w:pPr>
        <w:ind w:left="720" w:hanging="360"/>
      </w:pPr>
      <w:rPr>
        <w:rFonts w:ascii="Calibri Light" w:eastAsia="Times New Roman" w:hAnsi="Calibri Light" w:cs="Calibri Light"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5DA2"/>
    <w:multiLevelType w:val="hybridMultilevel"/>
    <w:tmpl w:val="6D8AE824"/>
    <w:lvl w:ilvl="0" w:tplc="8D4618A8">
      <w:start w:val="1"/>
      <w:numFmt w:val="decimal"/>
      <w:lvlText w:val="1.%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5B222F2"/>
    <w:multiLevelType w:val="hybridMultilevel"/>
    <w:tmpl w:val="77766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E65E8"/>
    <w:multiLevelType w:val="hybridMultilevel"/>
    <w:tmpl w:val="5DD660C0"/>
    <w:lvl w:ilvl="0" w:tplc="155CB34E">
      <w:start w:val="1"/>
      <w:numFmt w:val="decimal"/>
      <w:lvlText w:val="%1."/>
      <w:lvlJc w:val="right"/>
      <w:pPr>
        <w:ind w:left="720" w:hanging="360"/>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AA034B"/>
    <w:multiLevelType w:val="hybridMultilevel"/>
    <w:tmpl w:val="8C8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5537BA"/>
    <w:multiLevelType w:val="hybridMultilevel"/>
    <w:tmpl w:val="3AD2F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731697"/>
    <w:multiLevelType w:val="hybridMultilevel"/>
    <w:tmpl w:val="15F82B00"/>
    <w:lvl w:ilvl="0" w:tplc="1D20AB10">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9" w15:restartNumberingAfterBreak="0">
    <w:nsid w:val="73F31030"/>
    <w:multiLevelType w:val="hybridMultilevel"/>
    <w:tmpl w:val="EE4C8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05C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0"/>
  </w:num>
  <w:num w:numId="3">
    <w:abstractNumId w:val="40"/>
  </w:num>
  <w:num w:numId="4">
    <w:abstractNumId w:val="14"/>
  </w:num>
  <w:num w:numId="5">
    <w:abstractNumId w:val="31"/>
  </w:num>
  <w:num w:numId="6">
    <w:abstractNumId w:val="9"/>
  </w:num>
  <w:num w:numId="7">
    <w:abstractNumId w:val="5"/>
  </w:num>
  <w:num w:numId="8">
    <w:abstractNumId w:val="3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2"/>
  </w:num>
  <w:num w:numId="13">
    <w:abstractNumId w:val="6"/>
    <w:lvlOverride w:ilvl="0">
      <w:lvl w:ilvl="0">
        <w:start w:val="1"/>
        <w:numFmt w:val="decimal"/>
        <w:lvlText w:val="%1."/>
        <w:lvlJc w:val="left"/>
        <w:pPr>
          <w:ind w:left="720" w:hanging="360"/>
        </w:pPr>
        <w:rPr>
          <w:rFonts w:ascii="Calibri Light" w:hAnsi="Calibri Light" w:cs="Calibri Light"/>
          <w:b w:val="0"/>
          <w:sz w:val="22"/>
          <w:szCs w:val="22"/>
        </w:rPr>
      </w:lvl>
    </w:lvlOverride>
    <w:lvlOverride w:ilvl="3">
      <w:lvl w:ilvl="3">
        <w:start w:val="1"/>
        <w:numFmt w:val="decimal"/>
        <w:lvlText w:val="%4)"/>
        <w:lvlJc w:val="left"/>
        <w:pPr>
          <w:ind w:left="2880" w:hanging="360"/>
        </w:pPr>
        <w:rPr>
          <w:rFonts w:ascii="Calibri Light" w:eastAsia="Times New Roman" w:hAnsi="Calibri Light" w:cs="Calibri Light"/>
          <w:sz w:val="22"/>
          <w:szCs w:val="22"/>
        </w:rPr>
      </w:lvl>
    </w:lvlOverride>
  </w:num>
  <w:num w:numId="14">
    <w:abstractNumId w:val="10"/>
  </w:num>
  <w:num w:numId="15">
    <w:abstractNumId w:val="3"/>
  </w:num>
  <w:num w:numId="16">
    <w:abstractNumId w:val="4"/>
    <w:lvlOverride w:ilvl="0">
      <w:lvl w:ilvl="0">
        <w:start w:val="1"/>
        <w:numFmt w:val="decimal"/>
        <w:lvlText w:val="%1."/>
        <w:lvlJc w:val="left"/>
        <w:pPr>
          <w:ind w:left="720" w:hanging="360"/>
        </w:pPr>
        <w:rPr>
          <w:rFonts w:asciiTheme="majorHAnsi" w:hAnsiTheme="majorHAnsi" w:cstheme="majorHAnsi" w:hint="default"/>
          <w:b w:val="0"/>
          <w:bCs w:val="0"/>
          <w:color w:val="000000"/>
        </w:rPr>
      </w:lvl>
    </w:lvlOverride>
  </w:num>
  <w:num w:numId="17">
    <w:abstractNumId w:val="24"/>
  </w:num>
  <w:num w:numId="18">
    <w:abstractNumId w:val="35"/>
  </w:num>
  <w:num w:numId="19">
    <w:abstractNumId w:val="1"/>
  </w:num>
  <w:num w:numId="20">
    <w:abstractNumId w:val="27"/>
  </w:num>
  <w:num w:numId="21">
    <w:abstractNumId w:val="11"/>
  </w:num>
  <w:num w:numId="22">
    <w:abstractNumId w:val="15"/>
  </w:num>
  <w:num w:numId="23">
    <w:abstractNumId w:val="13"/>
  </w:num>
  <w:num w:numId="24">
    <w:abstractNumId w:val="16"/>
  </w:num>
  <w:num w:numId="25">
    <w:abstractNumId w:val="22"/>
  </w:num>
  <w:num w:numId="26">
    <w:abstractNumId w:val="19"/>
  </w:num>
  <w:num w:numId="27">
    <w:abstractNumId w:val="4"/>
  </w:num>
  <w:num w:numId="28">
    <w:abstractNumId w:val="6"/>
  </w:num>
  <w:num w:numId="29">
    <w:abstractNumId w:val="17"/>
  </w:num>
  <w:num w:numId="30">
    <w:abstractNumId w:val="2"/>
  </w:num>
  <w:num w:numId="31">
    <w:abstractNumId w:val="33"/>
  </w:num>
  <w:num w:numId="32">
    <w:abstractNumId w:val="29"/>
  </w:num>
  <w:num w:numId="33">
    <w:abstractNumId w:val="28"/>
  </w:num>
  <w:num w:numId="34">
    <w:abstractNumId w:val="25"/>
  </w:num>
  <w:num w:numId="35">
    <w:abstractNumId w:val="39"/>
  </w:num>
  <w:num w:numId="36">
    <w:abstractNumId w:val="37"/>
  </w:num>
  <w:num w:numId="37">
    <w:abstractNumId w:val="36"/>
  </w:num>
  <w:num w:numId="38">
    <w:abstractNumId w:val="12"/>
  </w:num>
  <w:num w:numId="39">
    <w:abstractNumId w:val="34"/>
  </w:num>
  <w:num w:numId="40">
    <w:abstractNumId w:val="26"/>
  </w:num>
  <w:num w:numId="41">
    <w:abstractNumId w:val="8"/>
  </w:num>
  <w:num w:numId="42">
    <w:abstractNumId w:val="18"/>
  </w:num>
  <w:num w:numId="4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01C5B"/>
    <w:rsid w:val="000041DF"/>
    <w:rsid w:val="00004564"/>
    <w:rsid w:val="00004F52"/>
    <w:rsid w:val="00005660"/>
    <w:rsid w:val="000139A5"/>
    <w:rsid w:val="00020996"/>
    <w:rsid w:val="00022836"/>
    <w:rsid w:val="00035749"/>
    <w:rsid w:val="000375E5"/>
    <w:rsid w:val="00037A19"/>
    <w:rsid w:val="00042CDC"/>
    <w:rsid w:val="00050BF4"/>
    <w:rsid w:val="00051525"/>
    <w:rsid w:val="00061975"/>
    <w:rsid w:val="00061FCC"/>
    <w:rsid w:val="0006720C"/>
    <w:rsid w:val="00072A93"/>
    <w:rsid w:val="00091B6C"/>
    <w:rsid w:val="00092B11"/>
    <w:rsid w:val="00092C28"/>
    <w:rsid w:val="0009404B"/>
    <w:rsid w:val="000A1CDC"/>
    <w:rsid w:val="000A1D1B"/>
    <w:rsid w:val="000A2F53"/>
    <w:rsid w:val="000A5EA3"/>
    <w:rsid w:val="000B6AE6"/>
    <w:rsid w:val="000D419F"/>
    <w:rsid w:val="000E0373"/>
    <w:rsid w:val="000E37C7"/>
    <w:rsid w:val="000E3B2C"/>
    <w:rsid w:val="000F1918"/>
    <w:rsid w:val="000F3EB3"/>
    <w:rsid w:val="000F55A9"/>
    <w:rsid w:val="000F7CAD"/>
    <w:rsid w:val="00102E7D"/>
    <w:rsid w:val="0010595E"/>
    <w:rsid w:val="00106CA2"/>
    <w:rsid w:val="0010735F"/>
    <w:rsid w:val="001216DB"/>
    <w:rsid w:val="0012427D"/>
    <w:rsid w:val="00136FC9"/>
    <w:rsid w:val="00137E06"/>
    <w:rsid w:val="001620EB"/>
    <w:rsid w:val="00163C31"/>
    <w:rsid w:val="00171BEA"/>
    <w:rsid w:val="00182E53"/>
    <w:rsid w:val="00184172"/>
    <w:rsid w:val="00194980"/>
    <w:rsid w:val="001A153F"/>
    <w:rsid w:val="001A1946"/>
    <w:rsid w:val="001A197F"/>
    <w:rsid w:val="001B1686"/>
    <w:rsid w:val="001B3A28"/>
    <w:rsid w:val="001B5164"/>
    <w:rsid w:val="001B66A3"/>
    <w:rsid w:val="001C3F71"/>
    <w:rsid w:val="001D3969"/>
    <w:rsid w:val="001D7FD2"/>
    <w:rsid w:val="001E5248"/>
    <w:rsid w:val="001E698D"/>
    <w:rsid w:val="001E7C03"/>
    <w:rsid w:val="001F16BF"/>
    <w:rsid w:val="001F2778"/>
    <w:rsid w:val="00203981"/>
    <w:rsid w:val="00204BD8"/>
    <w:rsid w:val="00212EB6"/>
    <w:rsid w:val="00213D6A"/>
    <w:rsid w:val="00216D42"/>
    <w:rsid w:val="00221122"/>
    <w:rsid w:val="0022215C"/>
    <w:rsid w:val="00225E10"/>
    <w:rsid w:val="0022625E"/>
    <w:rsid w:val="00227989"/>
    <w:rsid w:val="00230172"/>
    <w:rsid w:val="00234919"/>
    <w:rsid w:val="002352CF"/>
    <w:rsid w:val="00236A3E"/>
    <w:rsid w:val="00237D68"/>
    <w:rsid w:val="002615AF"/>
    <w:rsid w:val="00261F3C"/>
    <w:rsid w:val="00265D41"/>
    <w:rsid w:val="002665C2"/>
    <w:rsid w:val="00267587"/>
    <w:rsid w:val="00272380"/>
    <w:rsid w:val="00277350"/>
    <w:rsid w:val="002831DA"/>
    <w:rsid w:val="002849BE"/>
    <w:rsid w:val="00285021"/>
    <w:rsid w:val="00287633"/>
    <w:rsid w:val="00292B12"/>
    <w:rsid w:val="002978B2"/>
    <w:rsid w:val="002A322D"/>
    <w:rsid w:val="002A61F7"/>
    <w:rsid w:val="002B1199"/>
    <w:rsid w:val="002B3D37"/>
    <w:rsid w:val="002B4FA3"/>
    <w:rsid w:val="002C075D"/>
    <w:rsid w:val="002C5351"/>
    <w:rsid w:val="002D4B75"/>
    <w:rsid w:val="002D68DD"/>
    <w:rsid w:val="002E21B5"/>
    <w:rsid w:val="002E3AE5"/>
    <w:rsid w:val="002E658B"/>
    <w:rsid w:val="002E6F31"/>
    <w:rsid w:val="002F05DA"/>
    <w:rsid w:val="002F0BFA"/>
    <w:rsid w:val="002F1417"/>
    <w:rsid w:val="002F1542"/>
    <w:rsid w:val="003000AD"/>
    <w:rsid w:val="00302085"/>
    <w:rsid w:val="00313B37"/>
    <w:rsid w:val="003174A9"/>
    <w:rsid w:val="003200DB"/>
    <w:rsid w:val="00331DFE"/>
    <w:rsid w:val="00332C83"/>
    <w:rsid w:val="00333AE9"/>
    <w:rsid w:val="00343B8B"/>
    <w:rsid w:val="00347CE7"/>
    <w:rsid w:val="003513BB"/>
    <w:rsid w:val="00360129"/>
    <w:rsid w:val="00367D3E"/>
    <w:rsid w:val="00371511"/>
    <w:rsid w:val="0037333D"/>
    <w:rsid w:val="00374D99"/>
    <w:rsid w:val="003A6E75"/>
    <w:rsid w:val="003B4794"/>
    <w:rsid w:val="003D1B2C"/>
    <w:rsid w:val="003E255F"/>
    <w:rsid w:val="003E26A6"/>
    <w:rsid w:val="003E4A6A"/>
    <w:rsid w:val="003E55BC"/>
    <w:rsid w:val="003E74FC"/>
    <w:rsid w:val="003F1400"/>
    <w:rsid w:val="003F22FD"/>
    <w:rsid w:val="003F3BDC"/>
    <w:rsid w:val="003F4DDC"/>
    <w:rsid w:val="003F5770"/>
    <w:rsid w:val="00402014"/>
    <w:rsid w:val="00402560"/>
    <w:rsid w:val="0040310F"/>
    <w:rsid w:val="00406539"/>
    <w:rsid w:val="00407CC2"/>
    <w:rsid w:val="0041451E"/>
    <w:rsid w:val="004221BB"/>
    <w:rsid w:val="0042237D"/>
    <w:rsid w:val="0042566A"/>
    <w:rsid w:val="004260F6"/>
    <w:rsid w:val="00426211"/>
    <w:rsid w:val="00431BAD"/>
    <w:rsid w:val="00435EE7"/>
    <w:rsid w:val="00450315"/>
    <w:rsid w:val="004547FB"/>
    <w:rsid w:val="00456B27"/>
    <w:rsid w:val="00464369"/>
    <w:rsid w:val="0046683F"/>
    <w:rsid w:val="00470889"/>
    <w:rsid w:val="004722E4"/>
    <w:rsid w:val="00473D45"/>
    <w:rsid w:val="00474349"/>
    <w:rsid w:val="00474F8B"/>
    <w:rsid w:val="0047754F"/>
    <w:rsid w:val="004779F8"/>
    <w:rsid w:val="0048141A"/>
    <w:rsid w:val="00482C6B"/>
    <w:rsid w:val="00484052"/>
    <w:rsid w:val="0048703E"/>
    <w:rsid w:val="004909A1"/>
    <w:rsid w:val="00490D9A"/>
    <w:rsid w:val="004A4939"/>
    <w:rsid w:val="004B2EC7"/>
    <w:rsid w:val="004B6FC1"/>
    <w:rsid w:val="004B7B9F"/>
    <w:rsid w:val="004C1F56"/>
    <w:rsid w:val="004C2292"/>
    <w:rsid w:val="004C5E09"/>
    <w:rsid w:val="004D06C6"/>
    <w:rsid w:val="004E68B2"/>
    <w:rsid w:val="004F6E30"/>
    <w:rsid w:val="00500693"/>
    <w:rsid w:val="005014BC"/>
    <w:rsid w:val="0051395F"/>
    <w:rsid w:val="00515231"/>
    <w:rsid w:val="00523191"/>
    <w:rsid w:val="00524662"/>
    <w:rsid w:val="00524BF0"/>
    <w:rsid w:val="00525289"/>
    <w:rsid w:val="00530CB8"/>
    <w:rsid w:val="00533654"/>
    <w:rsid w:val="00535AF8"/>
    <w:rsid w:val="005362BF"/>
    <w:rsid w:val="0054512B"/>
    <w:rsid w:val="005455BC"/>
    <w:rsid w:val="00556DBF"/>
    <w:rsid w:val="00564037"/>
    <w:rsid w:val="00566B32"/>
    <w:rsid w:val="00566CA2"/>
    <w:rsid w:val="005670D5"/>
    <w:rsid w:val="0057036E"/>
    <w:rsid w:val="00573896"/>
    <w:rsid w:val="00593698"/>
    <w:rsid w:val="00595AA8"/>
    <w:rsid w:val="005A4C9E"/>
    <w:rsid w:val="005B08BF"/>
    <w:rsid w:val="005B0BDD"/>
    <w:rsid w:val="005B31C8"/>
    <w:rsid w:val="005B7731"/>
    <w:rsid w:val="005C0903"/>
    <w:rsid w:val="005C3DA5"/>
    <w:rsid w:val="005C542E"/>
    <w:rsid w:val="005D0BB7"/>
    <w:rsid w:val="005D1802"/>
    <w:rsid w:val="005D2085"/>
    <w:rsid w:val="005D7495"/>
    <w:rsid w:val="005E1272"/>
    <w:rsid w:val="005E2E79"/>
    <w:rsid w:val="005E37DB"/>
    <w:rsid w:val="005E4D39"/>
    <w:rsid w:val="005E70AE"/>
    <w:rsid w:val="005F751D"/>
    <w:rsid w:val="00613CB5"/>
    <w:rsid w:val="00634A72"/>
    <w:rsid w:val="0063523A"/>
    <w:rsid w:val="00636E20"/>
    <w:rsid w:val="006411EC"/>
    <w:rsid w:val="006431EB"/>
    <w:rsid w:val="00656589"/>
    <w:rsid w:val="006617EE"/>
    <w:rsid w:val="00670467"/>
    <w:rsid w:val="0067152A"/>
    <w:rsid w:val="0067666D"/>
    <w:rsid w:val="00686FD5"/>
    <w:rsid w:val="00687DBC"/>
    <w:rsid w:val="00697ACA"/>
    <w:rsid w:val="006A2321"/>
    <w:rsid w:val="006B0B6B"/>
    <w:rsid w:val="006B4FEF"/>
    <w:rsid w:val="006B6643"/>
    <w:rsid w:val="006C2411"/>
    <w:rsid w:val="006C3987"/>
    <w:rsid w:val="006D053E"/>
    <w:rsid w:val="006D2EF0"/>
    <w:rsid w:val="006D43B9"/>
    <w:rsid w:val="006D6A64"/>
    <w:rsid w:val="006E0E08"/>
    <w:rsid w:val="006E0F97"/>
    <w:rsid w:val="006E5FA4"/>
    <w:rsid w:val="006E7F7F"/>
    <w:rsid w:val="006F5182"/>
    <w:rsid w:val="006F51DE"/>
    <w:rsid w:val="006F5956"/>
    <w:rsid w:val="0070054E"/>
    <w:rsid w:val="00701F3D"/>
    <w:rsid w:val="0071462A"/>
    <w:rsid w:val="00722749"/>
    <w:rsid w:val="00723DB9"/>
    <w:rsid w:val="00730438"/>
    <w:rsid w:val="00730E37"/>
    <w:rsid w:val="007322FB"/>
    <w:rsid w:val="0073761D"/>
    <w:rsid w:val="00742CD6"/>
    <w:rsid w:val="00744AC6"/>
    <w:rsid w:val="007528DB"/>
    <w:rsid w:val="00754F3D"/>
    <w:rsid w:val="00755006"/>
    <w:rsid w:val="00762E48"/>
    <w:rsid w:val="00765230"/>
    <w:rsid w:val="00771F17"/>
    <w:rsid w:val="00791264"/>
    <w:rsid w:val="007B2064"/>
    <w:rsid w:val="007B5AD1"/>
    <w:rsid w:val="007B720F"/>
    <w:rsid w:val="007C6BFC"/>
    <w:rsid w:val="007D5DC8"/>
    <w:rsid w:val="007F6FDE"/>
    <w:rsid w:val="008022C3"/>
    <w:rsid w:val="008041A8"/>
    <w:rsid w:val="00807EE8"/>
    <w:rsid w:val="00807F67"/>
    <w:rsid w:val="00834E7F"/>
    <w:rsid w:val="00836DE2"/>
    <w:rsid w:val="00842962"/>
    <w:rsid w:val="00847E7E"/>
    <w:rsid w:val="00851A7F"/>
    <w:rsid w:val="00874640"/>
    <w:rsid w:val="00876124"/>
    <w:rsid w:val="00883510"/>
    <w:rsid w:val="00892738"/>
    <w:rsid w:val="008A1892"/>
    <w:rsid w:val="008A57FD"/>
    <w:rsid w:val="008B42A8"/>
    <w:rsid w:val="008C23DC"/>
    <w:rsid w:val="008C4383"/>
    <w:rsid w:val="008C5121"/>
    <w:rsid w:val="008C64B5"/>
    <w:rsid w:val="008D19F3"/>
    <w:rsid w:val="008D2246"/>
    <w:rsid w:val="008D2D1B"/>
    <w:rsid w:val="008D3021"/>
    <w:rsid w:val="008D585B"/>
    <w:rsid w:val="008F4381"/>
    <w:rsid w:val="008F544F"/>
    <w:rsid w:val="00907ECE"/>
    <w:rsid w:val="00910933"/>
    <w:rsid w:val="00911784"/>
    <w:rsid w:val="0091477B"/>
    <w:rsid w:val="00916D52"/>
    <w:rsid w:val="00930C42"/>
    <w:rsid w:val="00937648"/>
    <w:rsid w:val="00944183"/>
    <w:rsid w:val="00945C79"/>
    <w:rsid w:val="00946288"/>
    <w:rsid w:val="009507F0"/>
    <w:rsid w:val="00963966"/>
    <w:rsid w:val="00963BDB"/>
    <w:rsid w:val="00964F2B"/>
    <w:rsid w:val="00966744"/>
    <w:rsid w:val="00967AEC"/>
    <w:rsid w:val="0097111A"/>
    <w:rsid w:val="0097193A"/>
    <w:rsid w:val="00972503"/>
    <w:rsid w:val="0097353F"/>
    <w:rsid w:val="00973D2A"/>
    <w:rsid w:val="00981CD6"/>
    <w:rsid w:val="0098399E"/>
    <w:rsid w:val="00986AEB"/>
    <w:rsid w:val="00987831"/>
    <w:rsid w:val="0099048A"/>
    <w:rsid w:val="009A0332"/>
    <w:rsid w:val="009A13D3"/>
    <w:rsid w:val="009A1446"/>
    <w:rsid w:val="009A4583"/>
    <w:rsid w:val="009A5285"/>
    <w:rsid w:val="009B31FE"/>
    <w:rsid w:val="009B6A8E"/>
    <w:rsid w:val="009E2872"/>
    <w:rsid w:val="009E3448"/>
    <w:rsid w:val="009E3735"/>
    <w:rsid w:val="009E3E1A"/>
    <w:rsid w:val="009E49E9"/>
    <w:rsid w:val="009E522F"/>
    <w:rsid w:val="009F306F"/>
    <w:rsid w:val="009F338A"/>
    <w:rsid w:val="00A03E79"/>
    <w:rsid w:val="00A11853"/>
    <w:rsid w:val="00A11DB3"/>
    <w:rsid w:val="00A14A64"/>
    <w:rsid w:val="00A20E0A"/>
    <w:rsid w:val="00A218B7"/>
    <w:rsid w:val="00A34F6D"/>
    <w:rsid w:val="00A36638"/>
    <w:rsid w:val="00A44E21"/>
    <w:rsid w:val="00A44EF8"/>
    <w:rsid w:val="00A45967"/>
    <w:rsid w:val="00A53720"/>
    <w:rsid w:val="00A55F3B"/>
    <w:rsid w:val="00A57845"/>
    <w:rsid w:val="00A60BBD"/>
    <w:rsid w:val="00A619D6"/>
    <w:rsid w:val="00A71280"/>
    <w:rsid w:val="00A72E9F"/>
    <w:rsid w:val="00A815FB"/>
    <w:rsid w:val="00A86340"/>
    <w:rsid w:val="00A9205C"/>
    <w:rsid w:val="00AA33A2"/>
    <w:rsid w:val="00AA3700"/>
    <w:rsid w:val="00AA5CA6"/>
    <w:rsid w:val="00AA6075"/>
    <w:rsid w:val="00AB2034"/>
    <w:rsid w:val="00AB2F7A"/>
    <w:rsid w:val="00AB5EF7"/>
    <w:rsid w:val="00AB618C"/>
    <w:rsid w:val="00AC24D2"/>
    <w:rsid w:val="00AC346C"/>
    <w:rsid w:val="00AC38F2"/>
    <w:rsid w:val="00AC529F"/>
    <w:rsid w:val="00AC79A4"/>
    <w:rsid w:val="00AD6925"/>
    <w:rsid w:val="00AE0395"/>
    <w:rsid w:val="00AF71C4"/>
    <w:rsid w:val="00AF7A9C"/>
    <w:rsid w:val="00B05E22"/>
    <w:rsid w:val="00B119B5"/>
    <w:rsid w:val="00B12DE3"/>
    <w:rsid w:val="00B158AC"/>
    <w:rsid w:val="00B15939"/>
    <w:rsid w:val="00B237C8"/>
    <w:rsid w:val="00B273A7"/>
    <w:rsid w:val="00B3354C"/>
    <w:rsid w:val="00B356E9"/>
    <w:rsid w:val="00B35A84"/>
    <w:rsid w:val="00B365B1"/>
    <w:rsid w:val="00B41B65"/>
    <w:rsid w:val="00B4361E"/>
    <w:rsid w:val="00B43FF9"/>
    <w:rsid w:val="00B44E96"/>
    <w:rsid w:val="00B477B2"/>
    <w:rsid w:val="00B47B98"/>
    <w:rsid w:val="00B47FA0"/>
    <w:rsid w:val="00B558C2"/>
    <w:rsid w:val="00B55D05"/>
    <w:rsid w:val="00B571D1"/>
    <w:rsid w:val="00B6001A"/>
    <w:rsid w:val="00B62C23"/>
    <w:rsid w:val="00B63333"/>
    <w:rsid w:val="00B918F5"/>
    <w:rsid w:val="00BB420A"/>
    <w:rsid w:val="00BB7AB0"/>
    <w:rsid w:val="00BC29AF"/>
    <w:rsid w:val="00BD1242"/>
    <w:rsid w:val="00BD3A7B"/>
    <w:rsid w:val="00BE119B"/>
    <w:rsid w:val="00BE7168"/>
    <w:rsid w:val="00BF049F"/>
    <w:rsid w:val="00BF4439"/>
    <w:rsid w:val="00BF5765"/>
    <w:rsid w:val="00C01845"/>
    <w:rsid w:val="00C03475"/>
    <w:rsid w:val="00C0790F"/>
    <w:rsid w:val="00C121D3"/>
    <w:rsid w:val="00C14494"/>
    <w:rsid w:val="00C17738"/>
    <w:rsid w:val="00C24B7E"/>
    <w:rsid w:val="00C25299"/>
    <w:rsid w:val="00C25D2B"/>
    <w:rsid w:val="00C25E25"/>
    <w:rsid w:val="00C27765"/>
    <w:rsid w:val="00C30322"/>
    <w:rsid w:val="00C377D0"/>
    <w:rsid w:val="00C40032"/>
    <w:rsid w:val="00C42BDF"/>
    <w:rsid w:val="00C43086"/>
    <w:rsid w:val="00C43A28"/>
    <w:rsid w:val="00C51249"/>
    <w:rsid w:val="00C5488E"/>
    <w:rsid w:val="00C548E5"/>
    <w:rsid w:val="00C61D59"/>
    <w:rsid w:val="00C64612"/>
    <w:rsid w:val="00C70F47"/>
    <w:rsid w:val="00C77D7C"/>
    <w:rsid w:val="00C82E51"/>
    <w:rsid w:val="00C84ECA"/>
    <w:rsid w:val="00C94DAF"/>
    <w:rsid w:val="00C95FC5"/>
    <w:rsid w:val="00CA13A8"/>
    <w:rsid w:val="00CA4350"/>
    <w:rsid w:val="00CC38C5"/>
    <w:rsid w:val="00CC7530"/>
    <w:rsid w:val="00CD56BF"/>
    <w:rsid w:val="00CE4AB6"/>
    <w:rsid w:val="00CE5883"/>
    <w:rsid w:val="00CF057C"/>
    <w:rsid w:val="00CF31BE"/>
    <w:rsid w:val="00CF528B"/>
    <w:rsid w:val="00CF62D9"/>
    <w:rsid w:val="00D04E2D"/>
    <w:rsid w:val="00D0596B"/>
    <w:rsid w:val="00D076BC"/>
    <w:rsid w:val="00D07CA9"/>
    <w:rsid w:val="00D17EA9"/>
    <w:rsid w:val="00D2106E"/>
    <w:rsid w:val="00D348EC"/>
    <w:rsid w:val="00D41D42"/>
    <w:rsid w:val="00D46474"/>
    <w:rsid w:val="00D55640"/>
    <w:rsid w:val="00D55911"/>
    <w:rsid w:val="00D65C2C"/>
    <w:rsid w:val="00D67E81"/>
    <w:rsid w:val="00D7651B"/>
    <w:rsid w:val="00D808BA"/>
    <w:rsid w:val="00D9525D"/>
    <w:rsid w:val="00D96252"/>
    <w:rsid w:val="00DA1329"/>
    <w:rsid w:val="00DA6DE4"/>
    <w:rsid w:val="00DB624B"/>
    <w:rsid w:val="00DC3578"/>
    <w:rsid w:val="00DC37A4"/>
    <w:rsid w:val="00DC459F"/>
    <w:rsid w:val="00DC659C"/>
    <w:rsid w:val="00DD190B"/>
    <w:rsid w:val="00DD3795"/>
    <w:rsid w:val="00DE3E3E"/>
    <w:rsid w:val="00DE6DAC"/>
    <w:rsid w:val="00DF066A"/>
    <w:rsid w:val="00DF3E0A"/>
    <w:rsid w:val="00DF571B"/>
    <w:rsid w:val="00DF63DB"/>
    <w:rsid w:val="00E10632"/>
    <w:rsid w:val="00E10F44"/>
    <w:rsid w:val="00E1257B"/>
    <w:rsid w:val="00E16CE9"/>
    <w:rsid w:val="00E20964"/>
    <w:rsid w:val="00E31EC4"/>
    <w:rsid w:val="00E3262F"/>
    <w:rsid w:val="00E359F8"/>
    <w:rsid w:val="00E3782F"/>
    <w:rsid w:val="00E4022B"/>
    <w:rsid w:val="00E44867"/>
    <w:rsid w:val="00E62605"/>
    <w:rsid w:val="00E703D9"/>
    <w:rsid w:val="00E71CD4"/>
    <w:rsid w:val="00E7393C"/>
    <w:rsid w:val="00E758CE"/>
    <w:rsid w:val="00E802C4"/>
    <w:rsid w:val="00E920E3"/>
    <w:rsid w:val="00EB1564"/>
    <w:rsid w:val="00EB7708"/>
    <w:rsid w:val="00EC21B7"/>
    <w:rsid w:val="00ED17F0"/>
    <w:rsid w:val="00EE4D4C"/>
    <w:rsid w:val="00F26526"/>
    <w:rsid w:val="00F35C86"/>
    <w:rsid w:val="00F42FD7"/>
    <w:rsid w:val="00F458DC"/>
    <w:rsid w:val="00F4606E"/>
    <w:rsid w:val="00F506C6"/>
    <w:rsid w:val="00F51ED9"/>
    <w:rsid w:val="00F713A4"/>
    <w:rsid w:val="00F71F24"/>
    <w:rsid w:val="00F773BE"/>
    <w:rsid w:val="00F92464"/>
    <w:rsid w:val="00FB34E4"/>
    <w:rsid w:val="00FB4196"/>
    <w:rsid w:val="00FB4CC4"/>
    <w:rsid w:val="00FC3F55"/>
    <w:rsid w:val="00FC478D"/>
    <w:rsid w:val="00FE22C9"/>
    <w:rsid w:val="00FE36E6"/>
    <w:rsid w:val="00FF2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E3448"/>
    <w:pPr>
      <w:spacing w:after="120" w:line="240"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DC3578"/>
    <w:pPr>
      <w:keepNext/>
      <w:keepLines/>
      <w:spacing w:before="240" w:after="0" w:line="276" w:lineRule="auto"/>
      <w:contextualSpacing/>
      <w:jc w:val="center"/>
      <w:outlineLvl w:val="0"/>
    </w:pPr>
    <w:rPr>
      <w:rFonts w:asciiTheme="minorHAnsi" w:eastAsiaTheme="majorEastAsia" w:hAnsiTheme="minorHAnsi" w:cstheme="majorBidi"/>
      <w:b/>
      <w:color w:val="000000" w:themeColor="text1"/>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1"/>
    <w:qFormat/>
    <w:rsid w:val="005D7495"/>
    <w:pPr>
      <w:numPr>
        <w:numId w:val="1"/>
      </w:numPr>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DC3578"/>
    <w:rPr>
      <w:rFonts w:eastAsiaTheme="majorEastAsia" w:cstheme="majorBidi"/>
      <w:b/>
      <w:color w:val="000000" w:themeColor="text1"/>
      <w:szCs w:val="32"/>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1"/>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styleId="Listapunktowana">
    <w:name w:val="List Bullet"/>
    <w:basedOn w:val="Normalny"/>
    <w:autoRedefine/>
    <w:rsid w:val="00265D41"/>
    <w:pPr>
      <w:widowControl w:val="0"/>
      <w:spacing w:line="276" w:lineRule="auto"/>
      <w:jc w:val="both"/>
    </w:pPr>
    <w:rPr>
      <w:rFonts w:asciiTheme="minorHAnsi" w:hAnsiTheme="minorHAnsi" w:cstheme="minorHAnsi"/>
      <w:lang w:eastAsia="pl-PL"/>
    </w:rPr>
  </w:style>
  <w:style w:type="character" w:styleId="Odwoaniedokomentarza">
    <w:name w:val="annotation reference"/>
    <w:basedOn w:val="Domylnaczcionkaakapitu"/>
    <w:uiPriority w:val="99"/>
    <w:semiHidden/>
    <w:unhideWhenUsed/>
    <w:rsid w:val="00730438"/>
    <w:rPr>
      <w:sz w:val="16"/>
      <w:szCs w:val="16"/>
    </w:rPr>
  </w:style>
  <w:style w:type="paragraph" w:styleId="Tekstkomentarza">
    <w:name w:val="annotation text"/>
    <w:basedOn w:val="Normalny"/>
    <w:link w:val="TekstkomentarzaZnak"/>
    <w:uiPriority w:val="99"/>
    <w:semiHidden/>
    <w:unhideWhenUsed/>
    <w:rsid w:val="00730438"/>
    <w:rPr>
      <w:sz w:val="20"/>
      <w:szCs w:val="20"/>
    </w:rPr>
  </w:style>
  <w:style w:type="character" w:customStyle="1" w:styleId="TekstkomentarzaZnak">
    <w:name w:val="Tekst komentarza Znak"/>
    <w:basedOn w:val="Domylnaczcionkaakapitu"/>
    <w:link w:val="Tekstkomentarza"/>
    <w:uiPriority w:val="99"/>
    <w:semiHidden/>
    <w:rsid w:val="00730438"/>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1A194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946"/>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200DB"/>
    <w:rPr>
      <w:b/>
      <w:bCs/>
    </w:rPr>
  </w:style>
  <w:style w:type="character" w:customStyle="1" w:styleId="TematkomentarzaZnak">
    <w:name w:val="Temat komentarza Znak"/>
    <w:basedOn w:val="TekstkomentarzaZnak"/>
    <w:link w:val="Tematkomentarza"/>
    <w:uiPriority w:val="99"/>
    <w:semiHidden/>
    <w:rsid w:val="003200DB"/>
    <w:rPr>
      <w:rFonts w:ascii="Calibri" w:eastAsia="Calibri" w:hAnsi="Calibri" w:cs="Times New Roman"/>
      <w:b/>
      <w:bCs/>
      <w:sz w:val="20"/>
      <w:szCs w:val="20"/>
    </w:rPr>
  </w:style>
  <w:style w:type="paragraph" w:customStyle="1" w:styleId="Default">
    <w:name w:val="Default"/>
    <w:rsid w:val="006715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ny"/>
    <w:rsid w:val="0067152A"/>
    <w:pPr>
      <w:spacing w:before="100" w:beforeAutospacing="1" w:after="100" w:afterAutospacing="1"/>
    </w:pPr>
    <w:rPr>
      <w:rFonts w:eastAsiaTheme="minorHAnsi" w:cs="Calibri"/>
      <w:lang w:eastAsia="pl-PL"/>
    </w:rPr>
  </w:style>
  <w:style w:type="paragraph" w:styleId="Poprawka">
    <w:name w:val="Revision"/>
    <w:hidden/>
    <w:uiPriority w:val="99"/>
    <w:semiHidden/>
    <w:rsid w:val="00CE4AB6"/>
    <w:pPr>
      <w:spacing w:after="0" w:line="240" w:lineRule="auto"/>
    </w:pPr>
    <w:rPr>
      <w:rFonts w:ascii="Calibri" w:eastAsia="Calibri" w:hAnsi="Calibri" w:cs="Times New Roman"/>
    </w:rPr>
  </w:style>
  <w:style w:type="paragraph" w:customStyle="1" w:styleId="1Wyliczankawpara">
    <w:name w:val="1. Wyliczanka_w_para"/>
    <w:basedOn w:val="Normalny"/>
    <w:rsid w:val="00D07CA9"/>
    <w:pPr>
      <w:numPr>
        <w:numId w:val="9"/>
      </w:numPr>
      <w:jc w:val="both"/>
    </w:pPr>
    <w:rPr>
      <w:rFonts w:ascii="Times New Roman" w:eastAsia="Times New Roman" w:hAnsi="Times New Roman"/>
      <w:sz w:val="24"/>
      <w:szCs w:val="24"/>
    </w:rPr>
  </w:style>
  <w:style w:type="paragraph" w:customStyle="1" w:styleId="Standard">
    <w:name w:val="Standard"/>
    <w:rsid w:val="00CF62D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FontStyle157">
    <w:name w:val="Font Style157"/>
    <w:rsid w:val="00CF62D9"/>
    <w:rPr>
      <w:rFonts w:ascii="Times New Roman" w:hAnsi="Times New Roman" w:cs="Times New Roman"/>
      <w:b/>
      <w:bCs/>
      <w:sz w:val="22"/>
      <w:szCs w:val="22"/>
    </w:rPr>
  </w:style>
  <w:style w:type="numbering" w:customStyle="1" w:styleId="WW8Num64">
    <w:name w:val="WW8Num64"/>
    <w:basedOn w:val="Bezlisty"/>
    <w:rsid w:val="00CF62D9"/>
    <w:pPr>
      <w:numPr>
        <w:numId w:val="28"/>
      </w:numPr>
    </w:pPr>
  </w:style>
  <w:style w:type="paragraph" w:styleId="Tekstpodstawowy3">
    <w:name w:val="Body Text 3"/>
    <w:basedOn w:val="Normalny"/>
    <w:link w:val="Tekstpodstawowy3Znak"/>
    <w:rsid w:val="00C25299"/>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C25299"/>
    <w:rPr>
      <w:rFonts w:ascii="Times New Roman" w:eastAsia="Times New Roman" w:hAnsi="Times New Roman" w:cs="Times New Roman"/>
      <w:sz w:val="16"/>
      <w:szCs w:val="16"/>
      <w:lang w:eastAsia="pl-PL"/>
    </w:rPr>
  </w:style>
  <w:style w:type="numbering" w:customStyle="1" w:styleId="WW8Num67">
    <w:name w:val="WW8Num67"/>
    <w:basedOn w:val="Bezlisty"/>
    <w:rsid w:val="00C25299"/>
    <w:pPr>
      <w:numPr>
        <w:numId w:val="27"/>
      </w:numPr>
    </w:pPr>
  </w:style>
  <w:style w:type="character" w:styleId="Nierozpoznanawzmianka">
    <w:name w:val="Unresolved Mention"/>
    <w:basedOn w:val="Domylnaczcionkaakapitu"/>
    <w:uiPriority w:val="99"/>
    <w:semiHidden/>
    <w:unhideWhenUsed/>
    <w:rsid w:val="005D0BB7"/>
    <w:rPr>
      <w:color w:val="605E5C"/>
      <w:shd w:val="clear" w:color="auto" w:fill="E1DFDD"/>
    </w:rPr>
  </w:style>
  <w:style w:type="numbering" w:customStyle="1" w:styleId="WW8Num128">
    <w:name w:val="WW8Num128"/>
    <w:basedOn w:val="Bezlisty"/>
    <w:rsid w:val="00BB7AB0"/>
    <w:pPr>
      <w:numPr>
        <w:numId w:val="32"/>
      </w:numPr>
    </w:pPr>
  </w:style>
  <w:style w:type="paragraph" w:styleId="Tekstpodstawowy">
    <w:name w:val="Body Text"/>
    <w:basedOn w:val="Normalny"/>
    <w:link w:val="TekstpodstawowyZnak"/>
    <w:uiPriority w:val="99"/>
    <w:semiHidden/>
    <w:unhideWhenUsed/>
    <w:rsid w:val="001B3A28"/>
  </w:style>
  <w:style w:type="character" w:customStyle="1" w:styleId="TekstpodstawowyZnak">
    <w:name w:val="Tekst podstawowy Znak"/>
    <w:basedOn w:val="Domylnaczcionkaakapitu"/>
    <w:link w:val="Tekstpodstawowy"/>
    <w:uiPriority w:val="99"/>
    <w:semiHidden/>
    <w:rsid w:val="001B3A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2983">
      <w:bodyDiv w:val="1"/>
      <w:marLeft w:val="0"/>
      <w:marRight w:val="0"/>
      <w:marTop w:val="0"/>
      <w:marBottom w:val="0"/>
      <w:divBdr>
        <w:top w:val="none" w:sz="0" w:space="0" w:color="auto"/>
        <w:left w:val="none" w:sz="0" w:space="0" w:color="auto"/>
        <w:bottom w:val="none" w:sz="0" w:space="0" w:color="auto"/>
        <w:right w:val="none" w:sz="0" w:space="0" w:color="auto"/>
      </w:divBdr>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48948258">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374696665">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 w:id="1977374659">
      <w:bodyDiv w:val="1"/>
      <w:marLeft w:val="0"/>
      <w:marRight w:val="0"/>
      <w:marTop w:val="0"/>
      <w:marBottom w:val="0"/>
      <w:divBdr>
        <w:top w:val="none" w:sz="0" w:space="0" w:color="auto"/>
        <w:left w:val="none" w:sz="0" w:space="0" w:color="auto"/>
        <w:bottom w:val="none" w:sz="0" w:space="0" w:color="auto"/>
        <w:right w:val="none" w:sz="0" w:space="0" w:color="auto"/>
      </w:divBdr>
    </w:div>
    <w:div w:id="21417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istrator.pef@pw.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379;ebrowska@pw.edu.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gnieszka.Kapela@pw.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CENTRUM\j.zareba</Osoba>
    <NazwaPliku xmlns="F60F55B9-AC12-46BD-85CA-E0578CFCB3C7">2. Załącznik nr 2 do SWZ - Projektowane postanowienia umowy.docx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3885-E75E-4F2B-97CA-BA552F8BFA7F}">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B13C5BD8-9E3C-47B0-9AD3-2A2850ECC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18FA6-AF2B-41FE-B47C-FC3BACAE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7688</Words>
  <Characters>46134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Załącznik 4. Zapytanie w celu ustalenia szacunkowej wartości zamówienia CeZ</vt:lpstr>
    </vt:vector>
  </TitlesOfParts>
  <Manager/>
  <Company/>
  <LinksUpToDate>false</LinksUpToDate>
  <CharactersWithSpaces>53715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4. Zapytanie w celu ustalenia szacunkowej wartości zamówienia CeZ</dc:title>
  <dc:subject/>
  <dc:creator>CeZ</dc:creator>
  <cp:keywords/>
  <dc:description/>
  <cp:lastModifiedBy>Szafrańska-Słoboda Ewa</cp:lastModifiedBy>
  <cp:revision>7</cp:revision>
  <dcterms:created xsi:type="dcterms:W3CDTF">2023-09-12T10:42:00Z</dcterms:created>
  <dcterms:modified xsi:type="dcterms:W3CDTF">2023-09-15T05:43:00Z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WPZ.230.1.2021.27</vt:lpwstr>
  </property>
  <property fmtid="{D5CDD505-2E9C-101B-9397-08002B2CF9AE}" pid="4" name="UNPPisma">
    <vt:lpwstr>2021-07772</vt:lpwstr>
  </property>
  <property fmtid="{D5CDD505-2E9C-101B-9397-08002B2CF9AE}" pid="5" name="ZnakSprawy">
    <vt:lpwstr>WPZ.230.1.2021</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Zmiana terminu - zakup licencji Oracle Enterprise</vt:lpwstr>
  </property>
  <property fmtid="{D5CDD505-2E9C-101B-9397-08002B2CF9AE}" pid="12" name="Komorka">
    <vt:lpwstr>Dyrektor</vt:lpwstr>
  </property>
  <property fmtid="{D5CDD505-2E9C-101B-9397-08002B2CF9AE}" pid="13" name="KodKomorki">
    <vt:lpwstr>DI</vt:lpwstr>
  </property>
  <property fmtid="{D5CDD505-2E9C-101B-9397-08002B2CF9AE}" pid="14" name="AktualnaData">
    <vt:lpwstr>2021-03-15</vt:lpwstr>
  </property>
  <property fmtid="{D5CDD505-2E9C-101B-9397-08002B2CF9AE}" pid="15" name="Wydzial">
    <vt:lpwstr>Wydział Przygotowywania Zamówień</vt:lpwstr>
  </property>
  <property fmtid="{D5CDD505-2E9C-101B-9397-08002B2CF9AE}" pid="16" name="KodWydzialu">
    <vt:lpwstr>WPZ</vt:lpwstr>
  </property>
  <property fmtid="{D5CDD505-2E9C-101B-9397-08002B2CF9AE}" pid="17" name="ZaakceptowanePrzez">
    <vt:lpwstr>n/d</vt:lpwstr>
  </property>
  <property fmtid="{D5CDD505-2E9C-101B-9397-08002B2CF9AE}" pid="18" name="PrzekazanieDo">
    <vt:lpwstr>Sabina Ryszka</vt:lpwstr>
  </property>
  <property fmtid="{D5CDD505-2E9C-101B-9397-08002B2CF9AE}" pid="19" name="PrzekazanieDoStanowisko">
    <vt:lpwstr>główny specjalista</vt:lpwstr>
  </property>
  <property fmtid="{D5CDD505-2E9C-101B-9397-08002B2CF9AE}" pid="20" name="PrzekazanieDoKomorkaPracownika">
    <vt:lpwstr>Wydział Przygotowywania Zamówień(WPZ)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