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B84E6" w14:textId="77777777" w:rsidR="00022D88" w:rsidRDefault="00022D88" w:rsidP="00022D88">
      <w:pPr>
        <w:tabs>
          <w:tab w:val="left" w:pos="5245"/>
        </w:tabs>
        <w:spacing w:after="0" w:line="271" w:lineRule="auto"/>
        <w:jc w:val="right"/>
        <w:rPr>
          <w:color w:val="FF0000"/>
        </w:rPr>
      </w:pPr>
    </w:p>
    <w:p w14:paraId="457B4DC1" w14:textId="77777777" w:rsidR="00CE3C8A" w:rsidRDefault="00022D88" w:rsidP="00022D88">
      <w:pPr>
        <w:tabs>
          <w:tab w:val="left" w:pos="5245"/>
        </w:tabs>
        <w:spacing w:after="0" w:line="271" w:lineRule="auto"/>
        <w:jc w:val="right"/>
        <w:rPr>
          <w:color w:val="FF0000"/>
        </w:rPr>
      </w:pPr>
      <w:r w:rsidRPr="00022D88">
        <w:rPr>
          <w:color w:val="FF0000"/>
        </w:rPr>
        <w:t>załącznik nr 3 do SWZ</w:t>
      </w:r>
      <w:r w:rsidR="00CE3C8A">
        <w:rPr>
          <w:color w:val="FF0000"/>
        </w:rPr>
        <w:t xml:space="preserve"> – modyfikacja 06.09.2023</w:t>
      </w:r>
    </w:p>
    <w:p w14:paraId="049D75F8" w14:textId="2F8588BA" w:rsidR="00E547F2" w:rsidRPr="008B22D4" w:rsidRDefault="00CE3C8A" w:rsidP="00022D88">
      <w:pPr>
        <w:tabs>
          <w:tab w:val="left" w:pos="5245"/>
        </w:tabs>
        <w:spacing w:after="0" w:line="271" w:lineRule="auto"/>
        <w:jc w:val="right"/>
        <w:rPr>
          <w:b/>
          <w:bCs/>
          <w:color w:val="auto"/>
        </w:rPr>
      </w:pPr>
      <w:r w:rsidRPr="00CE3C8A">
        <w:rPr>
          <w:color w:val="00B050"/>
        </w:rPr>
        <w:t>załącznik nr 3 do SWZ – modyfikacja 27.09.2023</w:t>
      </w:r>
      <w:r w:rsidR="0063071B" w:rsidRPr="00022D88">
        <w:rPr>
          <w:color w:val="FF0000"/>
        </w:rPr>
        <w:br/>
      </w:r>
    </w:p>
    <w:p w14:paraId="0AD0D92B" w14:textId="1E348012" w:rsidR="008560EE" w:rsidRPr="008B22D4" w:rsidRDefault="00FD7F6E" w:rsidP="00E44634">
      <w:pPr>
        <w:keepNext/>
        <w:tabs>
          <w:tab w:val="right" w:pos="9472"/>
        </w:tabs>
        <w:spacing w:after="0" w:line="271" w:lineRule="auto"/>
        <w:jc w:val="center"/>
        <w:outlineLvl w:val="0"/>
        <w:rPr>
          <w:b/>
          <w:color w:val="auto"/>
        </w:rPr>
      </w:pPr>
      <w:r w:rsidRPr="008B22D4">
        <w:rPr>
          <w:b/>
          <w:bCs/>
          <w:color w:val="auto"/>
        </w:rPr>
        <w:t>Umowa nr ZP/</w:t>
      </w:r>
      <w:r w:rsidR="009871AB" w:rsidRPr="008B22D4">
        <w:rPr>
          <w:b/>
          <w:bCs/>
          <w:color w:val="auto"/>
        </w:rPr>
        <w:t>90</w:t>
      </w:r>
      <w:r w:rsidRPr="008B22D4">
        <w:rPr>
          <w:b/>
          <w:bCs/>
          <w:color w:val="auto"/>
        </w:rPr>
        <w:t>/</w:t>
      </w:r>
      <w:r w:rsidR="003A49F7" w:rsidRPr="008B22D4">
        <w:rPr>
          <w:b/>
          <w:color w:val="auto"/>
        </w:rPr>
        <w:t>202</w:t>
      </w:r>
      <w:r w:rsidR="00D7459B" w:rsidRPr="008B22D4">
        <w:rPr>
          <w:b/>
          <w:color w:val="auto"/>
        </w:rPr>
        <w:t>3</w:t>
      </w:r>
      <w:r w:rsidR="00377936" w:rsidRPr="008B22D4">
        <w:rPr>
          <w:b/>
          <w:color w:val="auto"/>
        </w:rPr>
        <w:t xml:space="preserve"> </w:t>
      </w:r>
    </w:p>
    <w:p w14:paraId="0927F442" w14:textId="79D74FBA" w:rsidR="008560EE" w:rsidRPr="008B22D4" w:rsidRDefault="00077283" w:rsidP="00E44634">
      <w:pPr>
        <w:spacing w:after="0" w:line="271" w:lineRule="auto"/>
        <w:rPr>
          <w:color w:val="auto"/>
        </w:rPr>
      </w:pPr>
      <w:r w:rsidRPr="008B22D4">
        <w:rPr>
          <w:color w:val="auto"/>
        </w:rPr>
        <w:t>zawarta</w:t>
      </w:r>
      <w:r w:rsidR="00FD7F6E" w:rsidRPr="008B22D4">
        <w:rPr>
          <w:color w:val="auto"/>
        </w:rPr>
        <w:t xml:space="preserve"> pomiędzy:</w:t>
      </w:r>
    </w:p>
    <w:p w14:paraId="541A9C97" w14:textId="77777777" w:rsidR="00077283" w:rsidRPr="008B22D4" w:rsidRDefault="00077283" w:rsidP="00E44634">
      <w:pPr>
        <w:spacing w:after="0" w:line="271" w:lineRule="auto"/>
        <w:rPr>
          <w:rFonts w:eastAsia="Tahoma"/>
          <w:color w:val="auto"/>
        </w:rPr>
      </w:pPr>
    </w:p>
    <w:p w14:paraId="1EC5A5C4" w14:textId="77777777" w:rsidR="003152B5" w:rsidRPr="008B22D4" w:rsidRDefault="003152B5" w:rsidP="00E44634">
      <w:pPr>
        <w:spacing w:after="0" w:line="271" w:lineRule="auto"/>
        <w:rPr>
          <w:rFonts w:eastAsia="Tahoma"/>
          <w:color w:val="auto"/>
        </w:rPr>
      </w:pPr>
      <w:r w:rsidRPr="008B22D4">
        <w:rPr>
          <w:b/>
          <w:bCs/>
          <w:color w:val="auto"/>
        </w:rPr>
        <w:t>Uniwersytetem Medycznym w Łodzi</w:t>
      </w:r>
      <w:r w:rsidRPr="008B22D4">
        <w:rPr>
          <w:rFonts w:eastAsia="Arial Unicode MS"/>
          <w:color w:val="auto"/>
        </w:rPr>
        <w:br/>
      </w:r>
      <w:r w:rsidRPr="008B22D4">
        <w:rPr>
          <w:color w:val="auto"/>
        </w:rPr>
        <w:t xml:space="preserve">z siedzibą w Łodzi (90 – 419), Al. Kościuszki 4 </w:t>
      </w:r>
    </w:p>
    <w:p w14:paraId="1F751417" w14:textId="77777777" w:rsidR="003152B5" w:rsidRPr="008B22D4" w:rsidRDefault="003152B5" w:rsidP="00E44634">
      <w:pPr>
        <w:spacing w:after="0" w:line="271" w:lineRule="auto"/>
        <w:rPr>
          <w:rFonts w:eastAsia="Tahoma"/>
          <w:color w:val="auto"/>
        </w:rPr>
      </w:pPr>
      <w:r w:rsidRPr="008B22D4">
        <w:rPr>
          <w:color w:val="auto"/>
        </w:rPr>
        <w:t xml:space="preserve">NIP 725-18-43-739 </w:t>
      </w:r>
      <w:r w:rsidRPr="008B22D4">
        <w:rPr>
          <w:rFonts w:eastAsia="Arial Unicode MS"/>
          <w:color w:val="auto"/>
        </w:rPr>
        <w:br/>
      </w:r>
      <w:r w:rsidRPr="008B22D4">
        <w:rPr>
          <w:color w:val="auto"/>
        </w:rPr>
        <w:t xml:space="preserve">reprezentowanym przez: </w:t>
      </w:r>
    </w:p>
    <w:p w14:paraId="69907F8F" w14:textId="77777777"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Kanclerza UM – dr n. med. Jacka Grabowskiego</w:t>
      </w:r>
    </w:p>
    <w:p w14:paraId="677A7C8B" w14:textId="636B3F09" w:rsidR="003152B5" w:rsidRPr="008B22D4" w:rsidRDefault="003152B5" w:rsidP="00E44634">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jc w:val="both"/>
        <w:rPr>
          <w:b/>
          <w:bCs/>
        </w:rPr>
      </w:pPr>
      <w:r w:rsidRPr="008B22D4">
        <w:rPr>
          <w:b/>
          <w:bCs/>
        </w:rPr>
        <w:t xml:space="preserve">Kwestora UM – mgr </w:t>
      </w:r>
      <w:r w:rsidR="00077283" w:rsidRPr="008B22D4">
        <w:rPr>
          <w:b/>
          <w:bCs/>
        </w:rPr>
        <w:t>Lidia Solecką</w:t>
      </w:r>
    </w:p>
    <w:p w14:paraId="388B5722" w14:textId="3A7DA03C" w:rsidR="00077283" w:rsidRPr="008B22D4" w:rsidRDefault="003152B5" w:rsidP="00E44634">
      <w:pPr>
        <w:spacing w:after="0" w:line="271" w:lineRule="auto"/>
        <w:jc w:val="both"/>
        <w:rPr>
          <w:b/>
          <w:bCs/>
          <w:color w:val="auto"/>
        </w:rPr>
      </w:pPr>
      <w:r w:rsidRPr="008B22D4">
        <w:rPr>
          <w:color w:val="auto"/>
        </w:rPr>
        <w:t xml:space="preserve">zwanym dalej </w:t>
      </w:r>
      <w:r w:rsidR="00077283" w:rsidRPr="008B22D4">
        <w:rPr>
          <w:b/>
          <w:bCs/>
          <w:color w:val="000000" w:themeColor="text1"/>
        </w:rPr>
        <w:t>„Zamawiającym”</w:t>
      </w:r>
    </w:p>
    <w:p w14:paraId="669938A3" w14:textId="77777777" w:rsidR="008560EE" w:rsidRPr="008B22D4" w:rsidRDefault="00FD7F6E" w:rsidP="00E44634">
      <w:pPr>
        <w:tabs>
          <w:tab w:val="left" w:pos="7035"/>
        </w:tabs>
        <w:spacing w:after="0" w:line="271" w:lineRule="auto"/>
        <w:jc w:val="both"/>
        <w:rPr>
          <w:rFonts w:eastAsia="Tahoma"/>
          <w:color w:val="auto"/>
        </w:rPr>
      </w:pPr>
      <w:r w:rsidRPr="008B22D4">
        <w:rPr>
          <w:color w:val="auto"/>
        </w:rPr>
        <w:t>a</w:t>
      </w:r>
      <w:r w:rsidRPr="008B22D4">
        <w:rPr>
          <w:color w:val="auto"/>
        </w:rPr>
        <w:tab/>
      </w:r>
    </w:p>
    <w:p w14:paraId="691EC30B" w14:textId="5F80251A" w:rsidR="008560EE" w:rsidRPr="008B22D4" w:rsidRDefault="00077283" w:rsidP="00E44634">
      <w:pPr>
        <w:spacing w:after="0" w:line="271" w:lineRule="auto"/>
        <w:jc w:val="both"/>
        <w:rPr>
          <w:b/>
          <w:bCs/>
          <w:color w:val="auto"/>
        </w:rPr>
      </w:pPr>
      <w:r w:rsidRPr="008B22D4">
        <w:rPr>
          <w:b/>
          <w:bCs/>
          <w:color w:val="auto"/>
        </w:rPr>
        <w:t>………………………………………………………………..</w:t>
      </w:r>
    </w:p>
    <w:p w14:paraId="009C8CBA" w14:textId="77777777" w:rsidR="00077283" w:rsidRPr="008B22D4" w:rsidRDefault="00077283" w:rsidP="00E44634">
      <w:pPr>
        <w:spacing w:after="0" w:line="271" w:lineRule="auto"/>
        <w:jc w:val="both"/>
        <w:rPr>
          <w:b/>
          <w:bCs/>
          <w:color w:val="auto"/>
        </w:rPr>
      </w:pPr>
      <w:r w:rsidRPr="008B22D4">
        <w:rPr>
          <w:b/>
          <w:bCs/>
          <w:color w:val="auto"/>
        </w:rPr>
        <w:t>………………………………………………………………..</w:t>
      </w:r>
    </w:p>
    <w:p w14:paraId="4C80B495" w14:textId="014E4C40" w:rsidR="00077283" w:rsidRPr="008B22D4" w:rsidRDefault="00077283" w:rsidP="00E44634">
      <w:pPr>
        <w:spacing w:after="0" w:line="271" w:lineRule="auto"/>
        <w:jc w:val="both"/>
        <w:rPr>
          <w:b/>
          <w:bCs/>
          <w:color w:val="auto"/>
        </w:rPr>
      </w:pPr>
      <w:r w:rsidRPr="008B22D4">
        <w:rPr>
          <w:b/>
          <w:bCs/>
          <w:color w:val="auto"/>
        </w:rPr>
        <w:t>reprezentowanym przez:</w:t>
      </w:r>
    </w:p>
    <w:p w14:paraId="33CFF2C1" w14:textId="77777777" w:rsidR="00077283" w:rsidRPr="008B22D4" w:rsidRDefault="00077283" w:rsidP="00E44634">
      <w:pPr>
        <w:spacing w:after="0" w:line="271" w:lineRule="auto"/>
        <w:jc w:val="both"/>
        <w:rPr>
          <w:b/>
          <w:bCs/>
          <w:color w:val="auto"/>
        </w:rPr>
      </w:pPr>
      <w:r w:rsidRPr="008B22D4">
        <w:rPr>
          <w:b/>
          <w:bCs/>
          <w:color w:val="auto"/>
        </w:rPr>
        <w:t>………………………………………………………………..</w:t>
      </w:r>
    </w:p>
    <w:p w14:paraId="4BA09A7C" w14:textId="77777777" w:rsidR="00077283" w:rsidRPr="008B22D4" w:rsidRDefault="00077283" w:rsidP="00E44634">
      <w:pPr>
        <w:spacing w:after="0" w:line="271" w:lineRule="auto"/>
        <w:jc w:val="both"/>
        <w:rPr>
          <w:b/>
          <w:bCs/>
          <w:color w:val="auto"/>
        </w:rPr>
      </w:pPr>
      <w:r w:rsidRPr="008B22D4">
        <w:rPr>
          <w:b/>
          <w:bCs/>
          <w:color w:val="auto"/>
        </w:rPr>
        <w:t>………………………………………………………………..</w:t>
      </w:r>
    </w:p>
    <w:p w14:paraId="47A4E976" w14:textId="0F274BD4" w:rsidR="009871AB" w:rsidRPr="008B22D4" w:rsidRDefault="00077283" w:rsidP="00E44634">
      <w:pPr>
        <w:spacing w:after="0" w:line="271" w:lineRule="auto"/>
        <w:jc w:val="both"/>
        <w:rPr>
          <w:b/>
          <w:bCs/>
          <w:color w:val="auto"/>
        </w:rPr>
      </w:pPr>
      <w:r w:rsidRPr="008B22D4">
        <w:rPr>
          <w:bCs/>
          <w:color w:val="auto"/>
        </w:rPr>
        <w:t>z</w:t>
      </w:r>
      <w:r w:rsidR="009871AB" w:rsidRPr="008B22D4">
        <w:rPr>
          <w:bCs/>
          <w:color w:val="auto"/>
        </w:rPr>
        <w:t>wanym dalej</w:t>
      </w:r>
      <w:r w:rsidR="009871AB" w:rsidRPr="008B22D4">
        <w:rPr>
          <w:b/>
          <w:bCs/>
          <w:color w:val="auto"/>
        </w:rPr>
        <w:t xml:space="preserve"> </w:t>
      </w:r>
      <w:r w:rsidRPr="008B22D4">
        <w:rPr>
          <w:b/>
          <w:bCs/>
          <w:color w:val="auto"/>
        </w:rPr>
        <w:t>„Wykonawcą”</w:t>
      </w:r>
    </w:p>
    <w:p w14:paraId="7A56D4E6" w14:textId="77777777" w:rsidR="005514D4" w:rsidRPr="008B22D4" w:rsidRDefault="005514D4" w:rsidP="00E44634">
      <w:pPr>
        <w:spacing w:after="0" w:line="271" w:lineRule="auto"/>
        <w:jc w:val="both"/>
        <w:rPr>
          <w:b/>
          <w:bCs/>
          <w:color w:val="auto"/>
        </w:rPr>
      </w:pPr>
    </w:p>
    <w:p w14:paraId="70326C05" w14:textId="4DD936EA" w:rsidR="005514D4" w:rsidRPr="008B22D4" w:rsidRDefault="005514D4" w:rsidP="00E44634">
      <w:pPr>
        <w:spacing w:after="0" w:line="271" w:lineRule="auto"/>
        <w:jc w:val="both"/>
        <w:rPr>
          <w:bCs/>
          <w:color w:val="auto"/>
        </w:rPr>
      </w:pPr>
      <w:r w:rsidRPr="008B22D4">
        <w:rPr>
          <w:bCs/>
          <w:color w:val="auto"/>
        </w:rPr>
        <w:t>Na podstawie dokonanego przez Zamawiającego w wyniku postępowania w trybie przetargu nieograniczonego przeprowadzonego zgodnie przepisami ustawy z dnia 11 września 2019 r. Prawo zamówień publicznych (Dz.U. z 2022 r. poz. 1710 z późn. zm.; dalej „pzp”) wyboru oferty Wykonawcy została zawarta umowa o treści:</w:t>
      </w:r>
    </w:p>
    <w:p w14:paraId="56FB0CC7" w14:textId="77777777" w:rsidR="008560EE" w:rsidRPr="008B22D4" w:rsidRDefault="008560EE" w:rsidP="00E44634">
      <w:pPr>
        <w:spacing w:after="0" w:line="271" w:lineRule="auto"/>
        <w:jc w:val="center"/>
        <w:rPr>
          <w:rFonts w:eastAsia="Tahoma"/>
          <w:b/>
          <w:bCs/>
          <w:color w:val="auto"/>
        </w:rPr>
      </w:pPr>
    </w:p>
    <w:p w14:paraId="78261265" w14:textId="77777777" w:rsidR="008560EE" w:rsidRPr="008B22D4" w:rsidRDefault="00FD7F6E" w:rsidP="00E44634">
      <w:pPr>
        <w:spacing w:after="0" w:line="271" w:lineRule="auto"/>
        <w:jc w:val="center"/>
        <w:rPr>
          <w:rFonts w:eastAsia="Tahoma"/>
          <w:b/>
          <w:bCs/>
          <w:color w:val="auto"/>
        </w:rPr>
      </w:pPr>
      <w:r w:rsidRPr="008B22D4">
        <w:rPr>
          <w:b/>
          <w:bCs/>
          <w:color w:val="auto"/>
        </w:rPr>
        <w:t>§ 1</w:t>
      </w:r>
    </w:p>
    <w:p w14:paraId="679CA04E" w14:textId="77777777" w:rsidR="008560EE" w:rsidRPr="008B22D4" w:rsidRDefault="00FD7F6E" w:rsidP="00E44634">
      <w:pPr>
        <w:spacing w:after="0" w:line="271" w:lineRule="auto"/>
        <w:jc w:val="center"/>
        <w:rPr>
          <w:b/>
          <w:bCs/>
          <w:color w:val="auto"/>
        </w:rPr>
      </w:pPr>
      <w:r w:rsidRPr="008B22D4">
        <w:rPr>
          <w:b/>
          <w:bCs/>
          <w:color w:val="auto"/>
        </w:rPr>
        <w:t>Przedmiot zamówienia</w:t>
      </w:r>
    </w:p>
    <w:p w14:paraId="7EBEB4A9" w14:textId="3C480ADB" w:rsidR="00805DB5" w:rsidRPr="008B22D4" w:rsidRDefault="00FD7F6E" w:rsidP="00E44634">
      <w:pPr>
        <w:numPr>
          <w:ilvl w:val="0"/>
          <w:numId w:val="3"/>
        </w:numPr>
        <w:spacing w:after="0" w:line="271" w:lineRule="auto"/>
        <w:ind w:left="426" w:hanging="425"/>
        <w:jc w:val="both"/>
        <w:rPr>
          <w:color w:val="auto"/>
        </w:rPr>
      </w:pPr>
      <w:r w:rsidRPr="008B22D4">
        <w:rPr>
          <w:color w:val="auto"/>
        </w:rPr>
        <w:t xml:space="preserve">Zamawiający zleca, a Wykonawca przyjmuje do </w:t>
      </w:r>
      <w:r w:rsidR="005514D4" w:rsidRPr="008B22D4">
        <w:rPr>
          <w:color w:val="auto"/>
        </w:rPr>
        <w:t>wykonania</w:t>
      </w:r>
      <w:r w:rsidR="009F238F" w:rsidRPr="008B22D4">
        <w:rPr>
          <w:color w:val="auto"/>
        </w:rPr>
        <w:t xml:space="preserve"> jako</w:t>
      </w:r>
      <w:r w:rsidRPr="008B22D4">
        <w:rPr>
          <w:color w:val="auto"/>
        </w:rPr>
        <w:t xml:space="preserve"> </w:t>
      </w:r>
      <w:r w:rsidRPr="008B22D4">
        <w:rPr>
          <w:b/>
          <w:bCs/>
          <w:color w:val="auto"/>
        </w:rPr>
        <w:t>Generalny Wykonawca</w:t>
      </w:r>
      <w:r w:rsidRPr="008B22D4">
        <w:rPr>
          <w:color w:val="auto"/>
        </w:rPr>
        <w:t xml:space="preserve"> stanowiące przedmiot umowy roboty budowlane polegające na </w:t>
      </w:r>
      <w:r w:rsidR="00D9559F" w:rsidRPr="008B22D4">
        <w:rPr>
          <w:b/>
          <w:color w:val="auto"/>
        </w:rPr>
        <w:t>dokończeniu budowy</w:t>
      </w:r>
      <w:r w:rsidR="00D0691B" w:rsidRPr="008B22D4">
        <w:rPr>
          <w:b/>
          <w:color w:val="auto"/>
        </w:rPr>
        <w:t xml:space="preserve"> </w:t>
      </w:r>
      <w:bookmarkStart w:id="0" w:name="_Hlk20211301"/>
      <w:r w:rsidR="00784C3E" w:rsidRPr="008B22D4">
        <w:rPr>
          <w:b/>
          <w:color w:val="auto"/>
        </w:rPr>
        <w:t>B</w:t>
      </w:r>
      <w:r w:rsidR="00B211CD" w:rsidRPr="008B22D4">
        <w:rPr>
          <w:b/>
          <w:color w:val="auto"/>
        </w:rPr>
        <w:t xml:space="preserve">udynku Radioterapii w ramach </w:t>
      </w:r>
      <w:r w:rsidR="00D0691B" w:rsidRPr="008B22D4">
        <w:rPr>
          <w:b/>
          <w:color w:val="auto"/>
        </w:rPr>
        <w:t xml:space="preserve">Drugiego </w:t>
      </w:r>
      <w:r w:rsidR="000834F5" w:rsidRPr="008B22D4">
        <w:rPr>
          <w:b/>
          <w:color w:val="auto"/>
        </w:rPr>
        <w:t>etap</w:t>
      </w:r>
      <w:r w:rsidR="00D0691B" w:rsidRPr="008B22D4">
        <w:rPr>
          <w:b/>
          <w:color w:val="auto"/>
        </w:rPr>
        <w:t>u</w:t>
      </w:r>
      <w:r w:rsidR="000834F5" w:rsidRPr="008B22D4">
        <w:rPr>
          <w:b/>
          <w:color w:val="auto"/>
        </w:rPr>
        <w:t xml:space="preserve"> </w:t>
      </w:r>
      <w:r w:rsidR="00A525EA" w:rsidRPr="008B22D4">
        <w:rPr>
          <w:b/>
          <w:color w:val="auto"/>
        </w:rPr>
        <w:t xml:space="preserve">budowy </w:t>
      </w:r>
      <w:r w:rsidR="000834F5" w:rsidRPr="008B22D4">
        <w:rPr>
          <w:b/>
          <w:color w:val="auto"/>
        </w:rPr>
        <w:t>Centrum Kliniczno</w:t>
      </w:r>
      <w:r w:rsidR="00AC395D" w:rsidRPr="008B22D4">
        <w:rPr>
          <w:b/>
          <w:color w:val="auto"/>
        </w:rPr>
        <w:t>-</w:t>
      </w:r>
      <w:r w:rsidR="000834F5" w:rsidRPr="008B22D4">
        <w:rPr>
          <w:b/>
          <w:color w:val="auto"/>
        </w:rPr>
        <w:t>Dydaktycznego Uniwersytetu Medycznego w Łodzi wraz z Akademickim Ośrodkiem Onkologicznym</w:t>
      </w:r>
      <w:bookmarkEnd w:id="0"/>
      <w:r w:rsidR="00351717" w:rsidRPr="008B22D4">
        <w:rPr>
          <w:b/>
          <w:color w:val="auto"/>
        </w:rPr>
        <w:t xml:space="preserve"> </w:t>
      </w:r>
      <w:r w:rsidR="00D9559F" w:rsidRPr="008B22D4">
        <w:rPr>
          <w:b/>
          <w:color w:val="auto"/>
        </w:rPr>
        <w:t xml:space="preserve">wraz z </w:t>
      </w:r>
      <w:r w:rsidR="006B27F5" w:rsidRPr="008B22D4">
        <w:rPr>
          <w:b/>
          <w:color w:val="auto"/>
        </w:rPr>
        <w:t>uzyskaniem</w:t>
      </w:r>
      <w:r w:rsidR="00D9559F" w:rsidRPr="008B22D4">
        <w:rPr>
          <w:b/>
          <w:color w:val="auto"/>
        </w:rPr>
        <w:t xml:space="preserve"> </w:t>
      </w:r>
      <w:r w:rsidR="00F35458" w:rsidRPr="008B22D4">
        <w:rPr>
          <w:b/>
          <w:color w:val="auto"/>
        </w:rPr>
        <w:t>pozwoleni</w:t>
      </w:r>
      <w:r w:rsidR="00D9559F" w:rsidRPr="008B22D4">
        <w:rPr>
          <w:b/>
          <w:color w:val="auto"/>
        </w:rPr>
        <w:t>a</w:t>
      </w:r>
      <w:r w:rsidR="00F35458" w:rsidRPr="008B22D4">
        <w:rPr>
          <w:b/>
          <w:color w:val="auto"/>
        </w:rPr>
        <w:t xml:space="preserve"> na użytkowanie </w:t>
      </w:r>
      <w:r w:rsidR="00D9559F" w:rsidRPr="008B22D4">
        <w:rPr>
          <w:b/>
          <w:color w:val="auto"/>
        </w:rPr>
        <w:t>oraz</w:t>
      </w:r>
      <w:r w:rsidR="00F35458" w:rsidRPr="008B22D4">
        <w:rPr>
          <w:b/>
          <w:color w:val="auto"/>
        </w:rPr>
        <w:t xml:space="preserve"> dostawami</w:t>
      </w:r>
      <w:r w:rsidR="006E5CC6" w:rsidRPr="008B22D4">
        <w:rPr>
          <w:b/>
          <w:color w:val="auto"/>
        </w:rPr>
        <w:t>.</w:t>
      </w:r>
    </w:p>
    <w:p w14:paraId="502A1557" w14:textId="6E549C08" w:rsidR="00F91C98" w:rsidRPr="008B22D4" w:rsidRDefault="00F91C98" w:rsidP="00E44634">
      <w:pPr>
        <w:spacing w:after="0" w:line="271" w:lineRule="auto"/>
        <w:ind w:left="426"/>
        <w:jc w:val="both"/>
        <w:rPr>
          <w:color w:val="000000" w:themeColor="text1"/>
        </w:rPr>
      </w:pPr>
      <w:r w:rsidRPr="008B22D4">
        <w:rPr>
          <w:b/>
          <w:color w:val="000000" w:themeColor="text1"/>
        </w:rPr>
        <w:t>(Akronim niniejszej umowy: CKD2-R).</w:t>
      </w:r>
    </w:p>
    <w:p w14:paraId="7525BFE9" w14:textId="77777777" w:rsidR="008560EE" w:rsidRPr="008B22D4" w:rsidRDefault="00FD7F6E" w:rsidP="00E44634">
      <w:pPr>
        <w:numPr>
          <w:ilvl w:val="0"/>
          <w:numId w:val="3"/>
        </w:numPr>
        <w:spacing w:after="0" w:line="271" w:lineRule="auto"/>
        <w:ind w:left="426" w:hanging="425"/>
        <w:jc w:val="both"/>
        <w:rPr>
          <w:color w:val="auto"/>
        </w:rPr>
      </w:pPr>
      <w:r w:rsidRPr="008B22D4">
        <w:rPr>
          <w:color w:val="auto"/>
        </w:rPr>
        <w:t>Prace realizowane będą w oparciu o następującą dokumentację projektową:</w:t>
      </w:r>
    </w:p>
    <w:p w14:paraId="44404C0C" w14:textId="77777777" w:rsidR="00D0691B" w:rsidRPr="008B22D4" w:rsidRDefault="00FD7F6E" w:rsidP="00E44634">
      <w:pPr>
        <w:numPr>
          <w:ilvl w:val="2"/>
          <w:numId w:val="98"/>
        </w:numPr>
        <w:spacing w:after="0" w:line="271" w:lineRule="auto"/>
        <w:ind w:left="851" w:hanging="425"/>
        <w:jc w:val="both"/>
        <w:rPr>
          <w:color w:val="auto"/>
        </w:rPr>
      </w:pPr>
      <w:r w:rsidRPr="008B22D4">
        <w:rPr>
          <w:bCs/>
          <w:color w:val="auto"/>
        </w:rPr>
        <w:t xml:space="preserve">Projekt budowlany </w:t>
      </w:r>
      <w:r w:rsidRPr="008B22D4">
        <w:rPr>
          <w:color w:val="auto"/>
        </w:rPr>
        <w:t xml:space="preserve">autorstwa biura projektowego </w:t>
      </w:r>
      <w:r w:rsidR="00D0691B" w:rsidRPr="008B22D4">
        <w:rPr>
          <w:rFonts w:eastAsia="Times New Roman"/>
          <w:color w:val="auto"/>
        </w:rPr>
        <w:t>INDUSTRIA PROJECT Sp. z o.o. z Gdańska</w:t>
      </w:r>
      <w:r w:rsidR="0072565E" w:rsidRPr="008B22D4">
        <w:rPr>
          <w:rFonts w:eastAsia="Times New Roman"/>
          <w:color w:val="auto"/>
        </w:rPr>
        <w:t>;</w:t>
      </w:r>
    </w:p>
    <w:p w14:paraId="71B252AE" w14:textId="0BCFCADB" w:rsidR="0025603E" w:rsidRPr="008B22D4" w:rsidRDefault="00FD7F6E" w:rsidP="00E44634">
      <w:pPr>
        <w:numPr>
          <w:ilvl w:val="2"/>
          <w:numId w:val="98"/>
        </w:numPr>
        <w:spacing w:after="0" w:line="271" w:lineRule="auto"/>
        <w:ind w:left="851" w:hanging="425"/>
        <w:jc w:val="both"/>
        <w:rPr>
          <w:color w:val="auto"/>
        </w:rPr>
      </w:pPr>
      <w:r w:rsidRPr="008B22D4">
        <w:rPr>
          <w:bCs/>
          <w:color w:val="auto"/>
        </w:rPr>
        <w:t>Projekt wykonawczy</w:t>
      </w:r>
      <w:r w:rsidRPr="008B22D4">
        <w:rPr>
          <w:color w:val="auto"/>
        </w:rPr>
        <w:t xml:space="preserve"> autorstwa biura projektowego </w:t>
      </w:r>
      <w:r w:rsidR="00D0691B" w:rsidRPr="008B22D4">
        <w:rPr>
          <w:rFonts w:eastAsia="Times New Roman"/>
          <w:color w:val="auto"/>
        </w:rPr>
        <w:t>INDUSTRIA PROJECT Sp. z o.o. z Gdańska</w:t>
      </w:r>
      <w:r w:rsidR="00D0691B" w:rsidRPr="008B22D4">
        <w:rPr>
          <w:color w:val="auto"/>
        </w:rPr>
        <w:t xml:space="preserve"> </w:t>
      </w:r>
      <w:r w:rsidR="00F631C5" w:rsidRPr="008B22D4">
        <w:rPr>
          <w:color w:val="auto"/>
        </w:rPr>
        <w:t>w zakresie wszystkich branż i instalacji zaprojektowanych lub przewidzianych do realizacji w</w:t>
      </w:r>
      <w:r w:rsidR="00234C86" w:rsidRPr="008B22D4">
        <w:rPr>
          <w:color w:val="auto"/>
        </w:rPr>
        <w:t> </w:t>
      </w:r>
      <w:r w:rsidR="005514D4" w:rsidRPr="008B22D4">
        <w:rPr>
          <w:color w:val="auto"/>
        </w:rPr>
        <w:t>projekcie;</w:t>
      </w:r>
    </w:p>
    <w:p w14:paraId="611AD3BF" w14:textId="2477BC55" w:rsidR="0025603E" w:rsidRPr="008B22D4" w:rsidRDefault="00FD7F6E" w:rsidP="00E44634">
      <w:pPr>
        <w:numPr>
          <w:ilvl w:val="2"/>
          <w:numId w:val="98"/>
        </w:numPr>
        <w:spacing w:after="0" w:line="271" w:lineRule="auto"/>
        <w:ind w:left="851" w:hanging="425"/>
        <w:jc w:val="both"/>
        <w:rPr>
          <w:color w:val="auto"/>
        </w:rPr>
      </w:pPr>
      <w:r w:rsidRPr="008B22D4">
        <w:rPr>
          <w:color w:val="auto"/>
        </w:rPr>
        <w:t>Specyfikacj</w:t>
      </w:r>
      <w:r w:rsidR="0072565E" w:rsidRPr="008B22D4">
        <w:rPr>
          <w:color w:val="auto"/>
        </w:rPr>
        <w:t>e</w:t>
      </w:r>
      <w:r w:rsidRPr="008B22D4">
        <w:rPr>
          <w:color w:val="auto"/>
        </w:rPr>
        <w:t xml:space="preserve"> techniczne wykonania i odbioru robót budowlanych</w:t>
      </w:r>
      <w:r w:rsidR="003D5964" w:rsidRPr="008B22D4">
        <w:rPr>
          <w:color w:val="auto"/>
        </w:rPr>
        <w:t>;</w:t>
      </w:r>
    </w:p>
    <w:p w14:paraId="2AF208EB" w14:textId="37661A39" w:rsidR="00357B19" w:rsidRPr="008B22D4" w:rsidRDefault="00FD7F6E" w:rsidP="00E44634">
      <w:pPr>
        <w:numPr>
          <w:ilvl w:val="2"/>
          <w:numId w:val="98"/>
        </w:numPr>
        <w:spacing w:after="0" w:line="271" w:lineRule="auto"/>
        <w:ind w:left="851" w:hanging="425"/>
        <w:jc w:val="both"/>
        <w:rPr>
          <w:color w:val="auto"/>
        </w:rPr>
      </w:pPr>
      <w:r w:rsidRPr="008B22D4">
        <w:rPr>
          <w:color w:val="auto"/>
        </w:rPr>
        <w:t>Decyzj</w:t>
      </w:r>
      <w:r w:rsidR="005514D4" w:rsidRPr="008B22D4">
        <w:rPr>
          <w:color w:val="auto"/>
        </w:rPr>
        <w:t>a</w:t>
      </w:r>
      <w:r w:rsidRPr="008B22D4">
        <w:rPr>
          <w:color w:val="auto"/>
        </w:rPr>
        <w:t xml:space="preserve"> </w:t>
      </w:r>
      <w:r w:rsidR="00BE539A" w:rsidRPr="008B22D4">
        <w:rPr>
          <w:color w:val="auto"/>
        </w:rPr>
        <w:t xml:space="preserve">Prezydenta Miasta Łodzi z dniu </w:t>
      </w:r>
      <w:r w:rsidR="003636A5" w:rsidRPr="008B22D4">
        <w:rPr>
          <w:color w:val="auto"/>
        </w:rPr>
        <w:t>20 kwietnia 2020</w:t>
      </w:r>
      <w:r w:rsidR="003D5964" w:rsidRPr="008B22D4">
        <w:rPr>
          <w:color w:val="auto"/>
        </w:rPr>
        <w:t xml:space="preserve"> </w:t>
      </w:r>
      <w:r w:rsidR="003636A5" w:rsidRPr="008B22D4">
        <w:rPr>
          <w:color w:val="auto"/>
        </w:rPr>
        <w:t>r.</w:t>
      </w:r>
      <w:r w:rsidR="00234C86" w:rsidRPr="008B22D4">
        <w:rPr>
          <w:color w:val="auto"/>
        </w:rPr>
        <w:t xml:space="preserve"> </w:t>
      </w:r>
      <w:r w:rsidR="00BE539A" w:rsidRPr="008B22D4">
        <w:rPr>
          <w:color w:val="auto"/>
        </w:rPr>
        <w:t>nr DAR-UA-II.</w:t>
      </w:r>
      <w:r w:rsidR="003636A5" w:rsidRPr="008B22D4">
        <w:rPr>
          <w:color w:val="auto"/>
        </w:rPr>
        <w:t>1009</w:t>
      </w:r>
      <w:r w:rsidR="00BE539A" w:rsidRPr="008B22D4">
        <w:rPr>
          <w:color w:val="auto"/>
        </w:rPr>
        <w:t>.</w:t>
      </w:r>
      <w:r w:rsidR="003636A5" w:rsidRPr="008B22D4">
        <w:rPr>
          <w:color w:val="auto"/>
        </w:rPr>
        <w:t>2020</w:t>
      </w:r>
      <w:r w:rsidR="00BE539A" w:rsidRPr="008B22D4">
        <w:rPr>
          <w:color w:val="auto"/>
        </w:rPr>
        <w:t xml:space="preserve"> </w:t>
      </w:r>
      <w:r w:rsidR="00234C86" w:rsidRPr="008B22D4">
        <w:rPr>
          <w:color w:val="auto"/>
        </w:rPr>
        <w:br/>
      </w:r>
      <w:r w:rsidR="00BE539A" w:rsidRPr="008B22D4">
        <w:rPr>
          <w:color w:val="auto"/>
        </w:rPr>
        <w:t xml:space="preserve">o </w:t>
      </w:r>
      <w:r w:rsidR="003636A5" w:rsidRPr="008B22D4">
        <w:rPr>
          <w:color w:val="auto"/>
        </w:rPr>
        <w:t>zatwierdzeniu projektu budowlanego i udzieleniu pozwolenia na budowę</w:t>
      </w:r>
      <w:r w:rsidR="005514D4" w:rsidRPr="008B22D4">
        <w:rPr>
          <w:color w:val="auto"/>
        </w:rPr>
        <w:t>.</w:t>
      </w:r>
    </w:p>
    <w:p w14:paraId="1C040AF3" w14:textId="6585E5BF" w:rsidR="008560EE" w:rsidRPr="008B22D4" w:rsidRDefault="00FD7F6E" w:rsidP="00E44634">
      <w:pPr>
        <w:widowControl w:val="0"/>
        <w:numPr>
          <w:ilvl w:val="0"/>
          <w:numId w:val="5"/>
        </w:numPr>
        <w:spacing w:after="0" w:line="271" w:lineRule="auto"/>
        <w:ind w:left="426" w:hanging="425"/>
        <w:jc w:val="both"/>
        <w:rPr>
          <w:color w:val="auto"/>
        </w:rPr>
      </w:pPr>
      <w:r w:rsidRPr="008B22D4">
        <w:rPr>
          <w:color w:val="auto"/>
        </w:rPr>
        <w:t>Szczegółowy zakres prac, jak i warunki oraz zasady realizacji przedmiotu umowy</w:t>
      </w:r>
      <w:r w:rsidR="00A57F2F" w:rsidRPr="008B22D4">
        <w:rPr>
          <w:color w:val="auto"/>
        </w:rPr>
        <w:t>,</w:t>
      </w:r>
      <w:r w:rsidR="005514D4" w:rsidRPr="008B22D4">
        <w:rPr>
          <w:color w:val="auto"/>
        </w:rPr>
        <w:t xml:space="preserve"> określają</w:t>
      </w:r>
      <w:r w:rsidRPr="008B22D4">
        <w:rPr>
          <w:color w:val="auto"/>
        </w:rPr>
        <w:t xml:space="preserve"> poza postanowieniami niniejszej umowy, następujące dokumenty:</w:t>
      </w:r>
    </w:p>
    <w:p w14:paraId="6224C84B" w14:textId="39C150E8" w:rsidR="008560EE" w:rsidRPr="008B22D4" w:rsidRDefault="00FD7F6E" w:rsidP="00E44634">
      <w:pPr>
        <w:numPr>
          <w:ilvl w:val="0"/>
          <w:numId w:val="7"/>
        </w:numPr>
        <w:spacing w:after="0" w:line="271" w:lineRule="auto"/>
        <w:ind w:left="851"/>
        <w:jc w:val="both"/>
        <w:rPr>
          <w:color w:val="auto"/>
        </w:rPr>
      </w:pPr>
      <w:r w:rsidRPr="008B22D4">
        <w:rPr>
          <w:color w:val="auto"/>
        </w:rPr>
        <w:lastRenderedPageBreak/>
        <w:t>Specyfikacja Warunków Zamówienia, a w szczególności opis przedmiotu zamówienia określony za pomocą dokumentacji projektowej</w:t>
      </w:r>
      <w:r w:rsidR="0072565E" w:rsidRPr="008B22D4">
        <w:rPr>
          <w:color w:val="auto"/>
        </w:rPr>
        <w:t>, kosztorysów nakładczych</w:t>
      </w:r>
      <w:r w:rsidRPr="008B22D4">
        <w:rPr>
          <w:color w:val="auto"/>
        </w:rPr>
        <w:t xml:space="preserve"> oraz specyfikacji technicznych wykonania i odbioru robót budowlanych </w:t>
      </w:r>
      <w:r w:rsidR="00596605" w:rsidRPr="008B22D4">
        <w:rPr>
          <w:color w:val="auto"/>
        </w:rPr>
        <w:t xml:space="preserve">oraz </w:t>
      </w:r>
      <w:r w:rsidRPr="008B22D4">
        <w:rPr>
          <w:color w:val="auto"/>
        </w:rPr>
        <w:t>wyjaśnieni</w:t>
      </w:r>
      <w:r w:rsidR="00AC395D" w:rsidRPr="008B22D4">
        <w:rPr>
          <w:color w:val="auto"/>
        </w:rPr>
        <w:t>a</w:t>
      </w:r>
      <w:r w:rsidRPr="008B22D4">
        <w:rPr>
          <w:color w:val="auto"/>
        </w:rPr>
        <w:t xml:space="preserve"> do przetargu;</w:t>
      </w:r>
    </w:p>
    <w:p w14:paraId="00D46A0B" w14:textId="77E208DE" w:rsidR="00FC213A" w:rsidRPr="008B22D4" w:rsidRDefault="00FD7F6E" w:rsidP="00E44634">
      <w:pPr>
        <w:numPr>
          <w:ilvl w:val="0"/>
          <w:numId w:val="7"/>
        </w:numPr>
        <w:spacing w:after="0" w:line="271" w:lineRule="auto"/>
        <w:ind w:left="851"/>
        <w:jc w:val="both"/>
        <w:rPr>
          <w:color w:val="auto"/>
        </w:rPr>
      </w:pPr>
      <w:r w:rsidRPr="008B22D4">
        <w:rPr>
          <w:color w:val="auto"/>
        </w:rPr>
        <w:t>Oferta Wykonawcy wraz z załącznikami w postaci kosztorysów ofertowych (</w:t>
      </w:r>
      <w:r w:rsidRPr="008B22D4">
        <w:rPr>
          <w:b/>
          <w:bCs/>
          <w:color w:val="auto"/>
        </w:rPr>
        <w:t>załącznik nr 2</w:t>
      </w:r>
      <w:r w:rsidRPr="008B22D4">
        <w:rPr>
          <w:color w:val="auto"/>
        </w:rPr>
        <w:t xml:space="preserve">). </w:t>
      </w:r>
    </w:p>
    <w:p w14:paraId="72774E6E" w14:textId="120C3210" w:rsidR="00FC213A" w:rsidRPr="008B22D4" w:rsidRDefault="00FC213A" w:rsidP="00E446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hanging="360"/>
        <w:jc w:val="both"/>
        <w:rPr>
          <w:color w:val="auto"/>
        </w:rPr>
      </w:pPr>
      <w:r w:rsidRPr="008B22D4">
        <w:rPr>
          <w:color w:val="auto"/>
        </w:rPr>
        <w:t xml:space="preserve">Wykonawca zobowiązuje się realizować umowę w sposób zgodny z wymogami ustawy z dnia 19 lipca 2019 r. o zapewnieniu dostępności osobom ze szczególnymi potrzebami (Dz. U. </w:t>
      </w:r>
      <w:r w:rsidR="003A49F7" w:rsidRPr="008B22D4">
        <w:rPr>
          <w:color w:val="auto"/>
        </w:rPr>
        <w:t>2021</w:t>
      </w:r>
      <w:r w:rsidR="0044041E" w:rsidRPr="008B22D4">
        <w:rPr>
          <w:color w:val="auto"/>
        </w:rPr>
        <w:t xml:space="preserve"> r. poz. 1062 z</w:t>
      </w:r>
      <w:r w:rsidRPr="008B22D4">
        <w:rPr>
          <w:color w:val="auto"/>
        </w:rPr>
        <w:t xml:space="preserve"> </w:t>
      </w:r>
      <w:r w:rsidR="0044041E" w:rsidRPr="008B22D4">
        <w:rPr>
          <w:color w:val="auto"/>
        </w:rPr>
        <w:t>późn. zm.)</w:t>
      </w:r>
      <w:r w:rsidRPr="008B22D4">
        <w:rPr>
          <w:color w:val="auto"/>
        </w:rPr>
        <w:t xml:space="preserve"> oraz ustawą z dnia 4 kwietnia 2019 r. o dostępności cyfrowej stron internetowych i aplikacji </w:t>
      </w:r>
      <w:r w:rsidR="0044041E" w:rsidRPr="008B22D4">
        <w:rPr>
          <w:color w:val="auto"/>
        </w:rPr>
        <w:t>mobilnych podmiotów publicznych (Dz.U. z 2019 r. poz. 848 z późn. zm.).</w:t>
      </w:r>
    </w:p>
    <w:p w14:paraId="023BC269" w14:textId="2D57152F" w:rsidR="008560EE" w:rsidRPr="008B22D4" w:rsidRDefault="00FD7F6E" w:rsidP="00E44634">
      <w:pPr>
        <w:widowControl w:val="0"/>
        <w:numPr>
          <w:ilvl w:val="0"/>
          <w:numId w:val="3"/>
        </w:numPr>
        <w:spacing w:after="0" w:line="271" w:lineRule="auto"/>
        <w:ind w:left="426" w:hanging="425"/>
        <w:jc w:val="both"/>
        <w:rPr>
          <w:color w:val="auto"/>
        </w:rPr>
      </w:pPr>
      <w:r w:rsidRPr="008B22D4">
        <w:rPr>
          <w:color w:val="auto"/>
        </w:rPr>
        <w:t>Dokumenty wymienione w ust. 2-3</w:t>
      </w:r>
      <w:r w:rsidRPr="008B22D4">
        <w:rPr>
          <w:color w:val="auto"/>
          <w:u w:color="FF0000"/>
        </w:rPr>
        <w:t xml:space="preserve"> </w:t>
      </w:r>
      <w:r w:rsidRPr="008B22D4">
        <w:rPr>
          <w:color w:val="auto"/>
        </w:rPr>
        <w:t>niniejszego paragrafu stanowią integralną część umowy. W przypadku jakichkolwiek sprzeczności treści postanowień niniejszej umowy z treścią zawartą w</w:t>
      </w:r>
      <w:r w:rsidR="00B40434" w:rsidRPr="008B22D4">
        <w:rPr>
          <w:color w:val="auto"/>
        </w:rPr>
        <w:t> </w:t>
      </w:r>
      <w:r w:rsidRPr="008B22D4">
        <w:rPr>
          <w:color w:val="auto"/>
        </w:rPr>
        <w:t xml:space="preserve">dokumentach wymienionych w § 1 ust. 2-3, strony zgodnie ustalają, iż bezwzględne pierwszeństwo mają postanowienia umowne, a następnie dokumenty wymienione w § 1 ust. 2-3. </w:t>
      </w:r>
    </w:p>
    <w:p w14:paraId="5100759B" w14:textId="32C43FFE" w:rsidR="002740E6" w:rsidRPr="008B22D4" w:rsidRDefault="002740E6" w:rsidP="00E44634">
      <w:pPr>
        <w:widowControl w:val="0"/>
        <w:numPr>
          <w:ilvl w:val="0"/>
          <w:numId w:val="3"/>
        </w:numPr>
        <w:spacing w:after="0" w:line="271" w:lineRule="auto"/>
        <w:ind w:left="426" w:hanging="425"/>
        <w:jc w:val="both"/>
        <w:rPr>
          <w:color w:val="auto"/>
        </w:rPr>
      </w:pPr>
      <w:r w:rsidRPr="008B22D4">
        <w:rPr>
          <w:color w:val="auto"/>
        </w:rPr>
        <w:t>Wykonawca zobowiązuje się do wykonania przedmiotu umowy zgodnie z jej postanowieniami, z treścią dokumentów wskazanych w § 1 ust. 2-3</w:t>
      </w:r>
      <w:r w:rsidR="00CE3C8A" w:rsidRPr="00CE3C8A">
        <w:rPr>
          <w:color w:val="00B050"/>
        </w:rPr>
        <w:t>,</w:t>
      </w:r>
      <w:r w:rsidRPr="00CE3C8A">
        <w:rPr>
          <w:color w:val="00B050"/>
        </w:rPr>
        <w:t xml:space="preserve"> </w:t>
      </w:r>
      <w:r w:rsidR="00CE3C8A" w:rsidRPr="00CE3C8A">
        <w:rPr>
          <w:color w:val="00B050"/>
        </w:rPr>
        <w:t>wymaganiami dotyczącymi standardu BIM (</w:t>
      </w:r>
      <w:r w:rsidR="00CE3C8A" w:rsidRPr="00CE3C8A">
        <w:rPr>
          <w:b/>
          <w:bCs/>
          <w:color w:val="00B050"/>
        </w:rPr>
        <w:t>załącznik nr 10</w:t>
      </w:r>
      <w:r w:rsidR="00CE3C8A">
        <w:rPr>
          <w:b/>
          <w:bCs/>
          <w:color w:val="00B050"/>
        </w:rPr>
        <w:t xml:space="preserve"> do wzoru umowy</w:t>
      </w:r>
      <w:r w:rsidR="00CE3C8A" w:rsidRPr="00CE3C8A">
        <w:rPr>
          <w:color w:val="00B050"/>
        </w:rPr>
        <w:t>)</w:t>
      </w:r>
      <w:r w:rsidR="00CE3C8A">
        <w:rPr>
          <w:color w:val="auto"/>
        </w:rPr>
        <w:t xml:space="preserve"> </w:t>
      </w:r>
      <w:r w:rsidRPr="008B22D4">
        <w:rPr>
          <w:color w:val="auto"/>
        </w:rPr>
        <w:t xml:space="preserve">oraz zaleceniami nadzoru inwestorskiego, obowiązującymi normami, obowiązującymi warunkami technicznymi, prawem budowlanym, sztuką budowlaną i inżynierską, a także innymi obowiązującymi przepisami prawa. Wszystkie dostarczone w ramach niniejszej umowy urządzenia i elementy wyposażenia: </w:t>
      </w:r>
    </w:p>
    <w:p w14:paraId="19AC9F44" w14:textId="03E3B47B"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fabrycznie nowe i nieużywane</w:t>
      </w:r>
      <w:r w:rsidRPr="008B22D4">
        <w:rPr>
          <w:color w:val="auto"/>
        </w:rPr>
        <w:t>,</w:t>
      </w:r>
      <w:r w:rsidR="002740E6" w:rsidRPr="008B22D4">
        <w:rPr>
          <w:color w:val="auto"/>
        </w:rPr>
        <w:t xml:space="preserve"> będą spełniały wszystkie parametry techniczne opisane w SWZ oraz będą w pełni sprawne;</w:t>
      </w:r>
    </w:p>
    <w:p w14:paraId="0E66B305" w14:textId="26202737"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 xml:space="preserve">ędą posiadały wszelkie parametry techniczne oraz funkcje </w:t>
      </w:r>
      <w:r w:rsidRPr="008B22D4">
        <w:rPr>
          <w:color w:val="auto"/>
        </w:rPr>
        <w:t>niezbędne do korzystania z nich zgodnie z</w:t>
      </w:r>
      <w:r w:rsidR="002740E6" w:rsidRPr="008B22D4">
        <w:rPr>
          <w:color w:val="auto"/>
        </w:rPr>
        <w:t xml:space="preserve"> przeznaczeniem;</w:t>
      </w:r>
    </w:p>
    <w:p w14:paraId="14EE8CF4" w14:textId="64A06435"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b</w:t>
      </w:r>
      <w:r w:rsidR="002740E6" w:rsidRPr="008B22D4">
        <w:rPr>
          <w:color w:val="auto"/>
        </w:rPr>
        <w:t>ędą spełniały warunki zgodności wynikające z normy CE - jeżeli jest wymagana odrębnymi przepisami;</w:t>
      </w:r>
    </w:p>
    <w:p w14:paraId="1EA220B8" w14:textId="0A47FAD3"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z</w:t>
      </w:r>
      <w:r w:rsidR="002740E6" w:rsidRPr="008B22D4">
        <w:rPr>
          <w:color w:val="auto"/>
        </w:rPr>
        <w:t xml:space="preserve">ostaną przekazane Zamawiającemu w stanie kompletnym, obejmującym </w:t>
      </w:r>
      <w:r w:rsidR="002740E6" w:rsidRPr="008B22D4">
        <w:rPr>
          <w:color w:val="auto"/>
        </w:rPr>
        <w:br/>
        <w:t>w szczególności oryginalne opakowanie, a także instrukcję w j. polskim, umożliwiającą normalne korzystanie</w:t>
      </w:r>
      <w:r w:rsidRPr="008B22D4">
        <w:rPr>
          <w:color w:val="auto"/>
        </w:rPr>
        <w:t xml:space="preserve"> z nich, zgodnie z ich</w:t>
      </w:r>
      <w:r w:rsidR="002740E6" w:rsidRPr="008B22D4">
        <w:rPr>
          <w:color w:val="auto"/>
        </w:rPr>
        <w:t xml:space="preserve"> przeznaczeniem;</w:t>
      </w:r>
    </w:p>
    <w:p w14:paraId="4CCDEF89" w14:textId="77777777"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 xml:space="preserve">będą </w:t>
      </w:r>
      <w:r w:rsidRPr="008B22D4">
        <w:rPr>
          <w:color w:val="auto"/>
          <w:lang w:val="x-none"/>
        </w:rPr>
        <w:t>wyposażon</w:t>
      </w:r>
      <w:r w:rsidRPr="008B22D4">
        <w:rPr>
          <w:color w:val="auto"/>
        </w:rPr>
        <w:t>e</w:t>
      </w:r>
      <w:r w:rsidRPr="008B22D4">
        <w:rPr>
          <w:color w:val="auto"/>
          <w:lang w:val="x-none"/>
        </w:rPr>
        <w:t xml:space="preserve"> w </w:t>
      </w:r>
      <w:r w:rsidRPr="008B22D4">
        <w:rPr>
          <w:color w:val="auto"/>
        </w:rPr>
        <w:t>sterowniki oraz dedykowane oprogramowanie producenta, wszystkie wyżej wymienione w polskiej wersji językowej</w:t>
      </w:r>
      <w:r w:rsidRPr="008B22D4">
        <w:rPr>
          <w:color w:val="auto"/>
          <w:lang w:val="x-none"/>
        </w:rPr>
        <w:t>; wyklucza się możliwość instalacji wersji demonstracyjnych, testowych itp. Oprócz właściwego oznaczenia oznaczeniami licencyjnymi, Wykonawca przekaże Zamawiającemu nośniki oprogramowania (płyty instalacyjne) oraz całość dokumentacji przekazywanej przez producenta</w:t>
      </w:r>
      <w:r w:rsidRPr="008B22D4">
        <w:rPr>
          <w:color w:val="auto"/>
        </w:rPr>
        <w:t>;</w:t>
      </w:r>
    </w:p>
    <w:p w14:paraId="136B398F" w14:textId="4BF3C612" w:rsidR="002740E6" w:rsidRPr="008B22D4" w:rsidRDefault="00E12EBE" w:rsidP="00E44634">
      <w:pPr>
        <w:pStyle w:val="Akapitzlist"/>
        <w:widowControl w:val="0"/>
        <w:numPr>
          <w:ilvl w:val="0"/>
          <w:numId w:val="158"/>
        </w:numPr>
        <w:spacing w:after="0" w:line="271" w:lineRule="auto"/>
        <w:ind w:left="993"/>
        <w:jc w:val="both"/>
        <w:rPr>
          <w:color w:val="auto"/>
        </w:rPr>
      </w:pPr>
      <w:r w:rsidRPr="008B22D4">
        <w:rPr>
          <w:color w:val="auto"/>
        </w:rPr>
        <w:t>o</w:t>
      </w:r>
      <w:r w:rsidR="002740E6" w:rsidRPr="008B22D4">
        <w:rPr>
          <w:color w:val="auto"/>
        </w:rPr>
        <w:t xml:space="preserve">bjęte będą gwarancją producenta; </w:t>
      </w:r>
    </w:p>
    <w:p w14:paraId="138BCDD0" w14:textId="620288EA" w:rsidR="002740E6" w:rsidRPr="008B22D4" w:rsidRDefault="002740E6" w:rsidP="00E44634">
      <w:pPr>
        <w:pStyle w:val="Akapitzlist"/>
        <w:widowControl w:val="0"/>
        <w:numPr>
          <w:ilvl w:val="0"/>
          <w:numId w:val="158"/>
        </w:numPr>
        <w:spacing w:after="0" w:line="271" w:lineRule="auto"/>
        <w:ind w:left="993"/>
        <w:jc w:val="both"/>
        <w:rPr>
          <w:color w:val="auto"/>
        </w:rPr>
      </w:pPr>
      <w:r w:rsidRPr="008B22D4">
        <w:rPr>
          <w:color w:val="auto"/>
        </w:rPr>
        <w:t>Wykonawca dostarczy Zamawiającemu karty gwarancyjne</w:t>
      </w:r>
      <w:r w:rsidR="00E12EBE" w:rsidRPr="008B22D4">
        <w:rPr>
          <w:color w:val="auto"/>
        </w:rPr>
        <w:t>,</w:t>
      </w:r>
      <w:r w:rsidRPr="008B22D4">
        <w:rPr>
          <w:color w:val="auto"/>
        </w:rPr>
        <w:t xml:space="preserve"> w tym karty gwarancyjne producenta</w:t>
      </w:r>
      <w:r w:rsidRPr="008B22D4">
        <w:rPr>
          <w:i/>
          <w:iCs/>
          <w:color w:val="auto"/>
          <w:bdr w:val="none" w:sz="0" w:space="0" w:color="auto"/>
          <w:lang w:eastAsia="en-US"/>
        </w:rPr>
        <w:t xml:space="preserve"> </w:t>
      </w:r>
      <w:r w:rsidRPr="008B22D4">
        <w:rPr>
          <w:iCs/>
          <w:color w:val="auto"/>
        </w:rPr>
        <w:t>lub jego autoryzowanego przedstawiciela.</w:t>
      </w:r>
    </w:p>
    <w:p w14:paraId="707CEF57" w14:textId="4A7A4D86" w:rsidR="00C905D3" w:rsidRPr="008B22D4" w:rsidRDefault="00C905D3" w:rsidP="00E44634">
      <w:pPr>
        <w:widowControl w:val="0"/>
        <w:numPr>
          <w:ilvl w:val="0"/>
          <w:numId w:val="3"/>
        </w:numPr>
        <w:spacing w:after="0" w:line="271" w:lineRule="auto"/>
        <w:ind w:left="426" w:hanging="425"/>
        <w:jc w:val="both"/>
        <w:rPr>
          <w:color w:val="000000" w:themeColor="text1"/>
        </w:rPr>
      </w:pPr>
      <w:r w:rsidRPr="008B22D4">
        <w:rPr>
          <w:color w:val="000000" w:themeColor="text1"/>
        </w:rPr>
        <w:t xml:space="preserve">W razie jakichkolwiek wątpliwości co do zakresu prac powierzonych Wykonawcy przyjmuje się, iż w ramach niniejszej umowy Wykonawca zobowiązany jest do zrealizowania wszystkich prac wymaganych do uzyskania pozwolenia na użytkowanie </w:t>
      </w:r>
      <w:r w:rsidR="0034382C" w:rsidRPr="008B22D4">
        <w:rPr>
          <w:color w:val="000000" w:themeColor="text1"/>
        </w:rPr>
        <w:t>budynku Radioterapii</w:t>
      </w:r>
      <w:r w:rsidR="00514394" w:rsidRPr="008B22D4">
        <w:rPr>
          <w:color w:val="000000" w:themeColor="text1"/>
        </w:rPr>
        <w:t xml:space="preserve"> wraz ze wszystkimi </w:t>
      </w:r>
      <w:r w:rsidR="00B81E49" w:rsidRPr="008B22D4">
        <w:rPr>
          <w:color w:val="000000" w:themeColor="text1"/>
        </w:rPr>
        <w:t>pozwoleniami i odbiorami zgodnie ze specyfiką budynku (radiologia, radioterapia</w:t>
      </w:r>
      <w:r w:rsidR="00256A5E" w:rsidRPr="008B22D4">
        <w:rPr>
          <w:color w:val="000000" w:themeColor="text1"/>
        </w:rPr>
        <w:t xml:space="preserve"> z brachyterapią</w:t>
      </w:r>
      <w:r w:rsidR="00B81E49" w:rsidRPr="008B22D4">
        <w:rPr>
          <w:color w:val="000000" w:themeColor="text1"/>
        </w:rPr>
        <w:t>, medycyna nuklearna)</w:t>
      </w:r>
      <w:r w:rsidRPr="008B22D4">
        <w:rPr>
          <w:color w:val="000000" w:themeColor="text1"/>
        </w:rPr>
        <w:t>, w szczególności przewidzianych w dokumentacji projektowej oraz kosztorysach nakładczych i uzyskania pozwolenia na użytkowanie obiektów przewidzianych w SWZ.</w:t>
      </w:r>
    </w:p>
    <w:p w14:paraId="0BC26DCE" w14:textId="792A0082" w:rsidR="005A52AF" w:rsidRPr="008B22D4" w:rsidRDefault="00FD7F6E" w:rsidP="00E44634">
      <w:pPr>
        <w:widowControl w:val="0"/>
        <w:numPr>
          <w:ilvl w:val="0"/>
          <w:numId w:val="8"/>
        </w:numPr>
        <w:spacing w:after="0" w:line="271" w:lineRule="auto"/>
        <w:ind w:left="426" w:hanging="425"/>
        <w:jc w:val="both"/>
        <w:rPr>
          <w:b/>
          <w:bCs/>
          <w:color w:val="000000" w:themeColor="text1"/>
        </w:rPr>
      </w:pPr>
      <w:r w:rsidRPr="008B22D4">
        <w:rPr>
          <w:color w:val="000000" w:themeColor="text1"/>
        </w:rPr>
        <w:t>Wykonawca w ramach zawartej umowy i przewidzianego nią wynagrodzenia zobowiązany jest także do wykonania i przedstawienia Zamawiającemu wszystkich</w:t>
      </w:r>
      <w:r w:rsidR="0072565E" w:rsidRPr="008B22D4">
        <w:rPr>
          <w:color w:val="000000" w:themeColor="text1"/>
        </w:rPr>
        <w:t>,</w:t>
      </w:r>
      <w:r w:rsidRPr="008B22D4">
        <w:rPr>
          <w:color w:val="000000" w:themeColor="text1"/>
        </w:rPr>
        <w:t xml:space="preserve"> wymaganych przez przepisy powszechnie obowiązujące ekspertyz oraz uzgodnień branżowych</w:t>
      </w:r>
      <w:r w:rsidR="00CA5191" w:rsidRPr="008B22D4">
        <w:rPr>
          <w:color w:val="000000" w:themeColor="text1"/>
        </w:rPr>
        <w:t>,</w:t>
      </w:r>
      <w:r w:rsidRPr="008B22D4">
        <w:rPr>
          <w:color w:val="000000" w:themeColor="text1"/>
        </w:rPr>
        <w:t xml:space="preserve"> w tym uzgodnień ppoż. wymaganych przez instytucje publiczne (Państwowa Straż Pożarna, Nadzór Budowlany</w:t>
      </w:r>
      <w:r w:rsidR="00256A5E" w:rsidRPr="008B22D4">
        <w:rPr>
          <w:color w:val="000000" w:themeColor="text1"/>
        </w:rPr>
        <w:t xml:space="preserve">, Stacja </w:t>
      </w:r>
      <w:r w:rsidR="00B03F9C" w:rsidRPr="008B22D4">
        <w:rPr>
          <w:color w:val="000000" w:themeColor="text1"/>
        </w:rPr>
        <w:t xml:space="preserve">Sanitarno – </w:t>
      </w:r>
      <w:proofErr w:type="spellStart"/>
      <w:r w:rsidR="00256A5E" w:rsidRPr="008B22D4">
        <w:rPr>
          <w:color w:val="000000" w:themeColor="text1"/>
        </w:rPr>
        <w:t>Epidemiologiczno</w:t>
      </w:r>
      <w:proofErr w:type="spellEnd"/>
      <w:r w:rsidR="0060681E">
        <w:rPr>
          <w:color w:val="000000" w:themeColor="text1"/>
        </w:rPr>
        <w:t xml:space="preserve"> (sanepid), Państwowa Agencja Atomistyki</w:t>
      </w:r>
      <w:r w:rsidRPr="008B22D4">
        <w:rPr>
          <w:color w:val="000000" w:themeColor="text1"/>
        </w:rPr>
        <w:t xml:space="preserve"> itp.)</w:t>
      </w:r>
      <w:r w:rsidR="00FC213A" w:rsidRPr="008B22D4">
        <w:rPr>
          <w:color w:val="000000" w:themeColor="text1"/>
        </w:rPr>
        <w:t xml:space="preserve"> dotyczących zrealizowanego zakresu budowy</w:t>
      </w:r>
      <w:r w:rsidR="00B03F9C" w:rsidRPr="008B22D4">
        <w:rPr>
          <w:color w:val="000000" w:themeColor="text1"/>
        </w:rPr>
        <w:t xml:space="preserve"> zgodnie ze specyfiką budynku (radiologia, radioterapia z brachyterapią, medycyna nuklearna)</w:t>
      </w:r>
      <w:r w:rsidR="00FC213A" w:rsidRPr="008B22D4">
        <w:rPr>
          <w:color w:val="000000" w:themeColor="text1"/>
        </w:rPr>
        <w:t xml:space="preserve">, które wedle stanu prawnego na datę zakończenia umowy będą potrzebne w przyszłości do uzyskania </w:t>
      </w:r>
      <w:r w:rsidR="00FC213A" w:rsidRPr="008B22D4">
        <w:rPr>
          <w:color w:val="000000" w:themeColor="text1"/>
        </w:rPr>
        <w:lastRenderedPageBreak/>
        <w:t xml:space="preserve">pozwolenia na użytkowanie budynku. </w:t>
      </w:r>
    </w:p>
    <w:p w14:paraId="52592208" w14:textId="63DB9FE9" w:rsidR="00CE3C8A" w:rsidRPr="00CE3C8A" w:rsidRDefault="00CE3C8A" w:rsidP="00E44634">
      <w:pPr>
        <w:widowControl w:val="0"/>
        <w:numPr>
          <w:ilvl w:val="0"/>
          <w:numId w:val="3"/>
        </w:numPr>
        <w:spacing w:after="0" w:line="271" w:lineRule="auto"/>
        <w:ind w:left="426" w:hanging="425"/>
        <w:jc w:val="both"/>
        <w:rPr>
          <w:color w:val="00B050"/>
        </w:rPr>
      </w:pPr>
      <w:r w:rsidRPr="00CE3C8A">
        <w:rPr>
          <w:color w:val="00B050"/>
        </w:rPr>
        <w:t xml:space="preserve">Wykonawca w ramach zawartej umowy i przewidzianego nią wynagrodzenia zobowiązany jest także do dostarczenia, konfiguracji, wdrożenia, administrowania wspólnego środowiska wymiany danych zwanego dalej platformą </w:t>
      </w:r>
      <w:proofErr w:type="spellStart"/>
      <w:r w:rsidRPr="00CE3C8A">
        <w:rPr>
          <w:color w:val="00B050"/>
        </w:rPr>
        <w:t>CDE</w:t>
      </w:r>
      <w:proofErr w:type="spellEnd"/>
      <w:r w:rsidRPr="00CE3C8A">
        <w:rPr>
          <w:color w:val="00B050"/>
        </w:rPr>
        <w:t xml:space="preserve"> lub </w:t>
      </w:r>
      <w:proofErr w:type="spellStart"/>
      <w:r w:rsidRPr="00CE3C8A">
        <w:rPr>
          <w:color w:val="00B050"/>
        </w:rPr>
        <w:t>CDE</w:t>
      </w:r>
      <w:proofErr w:type="spellEnd"/>
      <w:r w:rsidRPr="00CE3C8A">
        <w:rPr>
          <w:color w:val="00B050"/>
        </w:rPr>
        <w:t xml:space="preserve"> zgodnie ze specyfikacją określoną w </w:t>
      </w:r>
      <w:r w:rsidRPr="00CE3C8A">
        <w:rPr>
          <w:b/>
          <w:bCs/>
          <w:color w:val="00B050"/>
        </w:rPr>
        <w:t>załączniku nr 10</w:t>
      </w:r>
      <w:r>
        <w:rPr>
          <w:b/>
          <w:bCs/>
          <w:color w:val="00B050"/>
        </w:rPr>
        <w:t xml:space="preserve"> do wzoru umowy</w:t>
      </w:r>
      <w:r w:rsidRPr="00CE3C8A">
        <w:rPr>
          <w:b/>
          <w:bCs/>
          <w:color w:val="00B050"/>
        </w:rPr>
        <w:t>.</w:t>
      </w:r>
    </w:p>
    <w:p w14:paraId="12D3CEED" w14:textId="38528F88" w:rsidR="009E279F" w:rsidRPr="008B22D4" w:rsidRDefault="001F6FD6" w:rsidP="00CE3C8A">
      <w:pPr>
        <w:widowControl w:val="0"/>
        <w:numPr>
          <w:ilvl w:val="0"/>
          <w:numId w:val="3"/>
        </w:numPr>
        <w:spacing w:after="0" w:line="271" w:lineRule="auto"/>
        <w:ind w:left="426" w:hanging="568"/>
        <w:jc w:val="both"/>
        <w:rPr>
          <w:color w:val="auto"/>
        </w:rPr>
      </w:pPr>
      <w:r w:rsidRPr="008B22D4">
        <w:rPr>
          <w:color w:val="auto"/>
        </w:rPr>
        <w:t>Z uwagi na fakt, że</w:t>
      </w:r>
      <w:r w:rsidR="00FD7F6E" w:rsidRPr="008B22D4">
        <w:rPr>
          <w:color w:val="auto"/>
        </w:rPr>
        <w:t xml:space="preserve"> część realizacji zadania </w:t>
      </w:r>
      <w:r w:rsidR="00D0691B" w:rsidRPr="008B22D4">
        <w:rPr>
          <w:color w:val="auto"/>
        </w:rPr>
        <w:t xml:space="preserve">może być </w:t>
      </w:r>
      <w:r w:rsidR="00061BBC" w:rsidRPr="008B22D4">
        <w:rPr>
          <w:color w:val="auto"/>
        </w:rPr>
        <w:t>finansowana w</w:t>
      </w:r>
      <w:r w:rsidR="00FD7F6E" w:rsidRPr="008B22D4">
        <w:rPr>
          <w:color w:val="auto"/>
        </w:rPr>
        <w:t xml:space="preserve"> ramach umów o dofinansowanie, Wykonawca zobowiązany</w:t>
      </w:r>
      <w:r w:rsidR="000C721D" w:rsidRPr="008B22D4">
        <w:rPr>
          <w:color w:val="auto"/>
        </w:rPr>
        <w:t xml:space="preserve"> jest</w:t>
      </w:r>
      <w:r w:rsidR="00FD7F6E" w:rsidRPr="008B22D4">
        <w:rPr>
          <w:color w:val="auto"/>
        </w:rPr>
        <w:t xml:space="preserve"> do odrębnego fakturowania prac objętych zakresem każdego z tych dofinansowań zgodnie ze wskazaniami Zamawiającego. Prace te objęte będą także odrębną procedurą odbiorową</w:t>
      </w:r>
      <w:r w:rsidR="00691C5F" w:rsidRPr="008B22D4">
        <w:rPr>
          <w:color w:val="auto"/>
        </w:rPr>
        <w:t xml:space="preserve"> określoną przez </w:t>
      </w:r>
      <w:r w:rsidR="00900D21" w:rsidRPr="008B22D4">
        <w:rPr>
          <w:color w:val="auto"/>
        </w:rPr>
        <w:t>Zamawiającego</w:t>
      </w:r>
      <w:r w:rsidR="00FD7F6E" w:rsidRPr="008B22D4">
        <w:rPr>
          <w:color w:val="auto"/>
        </w:rPr>
        <w:t xml:space="preserve">. </w:t>
      </w:r>
    </w:p>
    <w:p w14:paraId="0CD49CD6" w14:textId="4E4AB128" w:rsidR="00350D61" w:rsidRPr="008B22D4" w:rsidRDefault="00350D61" w:rsidP="00CE3C8A">
      <w:pPr>
        <w:widowControl w:val="0"/>
        <w:numPr>
          <w:ilvl w:val="0"/>
          <w:numId w:val="3"/>
        </w:numPr>
        <w:spacing w:after="0" w:line="271" w:lineRule="auto"/>
        <w:ind w:left="426" w:hanging="568"/>
        <w:jc w:val="both"/>
        <w:rPr>
          <w:color w:val="auto"/>
        </w:rPr>
      </w:pPr>
      <w:r w:rsidRPr="008B22D4">
        <w:rPr>
          <w:color w:val="auto"/>
        </w:rPr>
        <w:t xml:space="preserve">Wykonawca zobowiązany jest ponadto do kooperacji oraz koordynacji, we współpracy z Zamawiającym, dostaw wyposażenia realizowanych do obiektu przez innych dostawców wyłonionych przez </w:t>
      </w:r>
      <w:r w:rsidR="004D3465" w:rsidRPr="008B22D4">
        <w:rPr>
          <w:color w:val="auto"/>
        </w:rPr>
        <w:t xml:space="preserve">Uniwersytet Medyczny w Łodzi lub Centralny Szpital Kliniczny Uniwersytetu Medycznego w Łodzi (dalej </w:t>
      </w:r>
      <w:r w:rsidR="001F6FD6" w:rsidRPr="008B22D4">
        <w:rPr>
          <w:color w:val="auto"/>
        </w:rPr>
        <w:t>„</w:t>
      </w:r>
      <w:r w:rsidR="004D3465" w:rsidRPr="008B22D4">
        <w:rPr>
          <w:color w:val="auto"/>
        </w:rPr>
        <w:t>CSK</w:t>
      </w:r>
      <w:r w:rsidR="001F6FD6" w:rsidRPr="008B22D4">
        <w:rPr>
          <w:color w:val="auto"/>
        </w:rPr>
        <w:t>”</w:t>
      </w:r>
      <w:r w:rsidR="00BA0913" w:rsidRPr="008B22D4">
        <w:rPr>
          <w:color w:val="auto"/>
        </w:rPr>
        <w:t>)</w:t>
      </w:r>
      <w:r w:rsidR="004D3465" w:rsidRPr="008B22D4">
        <w:rPr>
          <w:color w:val="auto"/>
        </w:rPr>
        <w:t xml:space="preserve"> </w:t>
      </w:r>
      <w:r w:rsidR="005D1D52" w:rsidRPr="008B22D4">
        <w:rPr>
          <w:color w:val="auto"/>
        </w:rPr>
        <w:t>oraz innych działań</w:t>
      </w:r>
      <w:r w:rsidRPr="008B22D4">
        <w:rPr>
          <w:color w:val="auto"/>
        </w:rPr>
        <w:t xml:space="preserve"> realizowanych przez inne podmioty w obiekcie w trakcie wykonywania niniejszej umowy - jeżeli takie będą miały miejsce, jak również koordynacji wszystkich działań z </w:t>
      </w:r>
      <w:r w:rsidR="004D3465" w:rsidRPr="008B22D4">
        <w:rPr>
          <w:color w:val="auto"/>
        </w:rPr>
        <w:t>CSK</w:t>
      </w:r>
      <w:r w:rsidRPr="008B22D4">
        <w:rPr>
          <w:color w:val="auto"/>
        </w:rPr>
        <w:t xml:space="preserve">. </w:t>
      </w:r>
    </w:p>
    <w:p w14:paraId="1AD4FFE4" w14:textId="77777777" w:rsidR="004D3465" w:rsidRPr="008B22D4" w:rsidRDefault="004D3465" w:rsidP="00E44634">
      <w:pPr>
        <w:spacing w:after="0" w:line="271" w:lineRule="auto"/>
        <w:jc w:val="center"/>
        <w:rPr>
          <w:b/>
          <w:bCs/>
          <w:color w:val="auto"/>
        </w:rPr>
      </w:pPr>
    </w:p>
    <w:p w14:paraId="4E9F225A" w14:textId="56C741F5" w:rsidR="008560EE" w:rsidRPr="008B22D4" w:rsidRDefault="00FD7F6E" w:rsidP="00E44634">
      <w:pPr>
        <w:spacing w:after="0" w:line="271" w:lineRule="auto"/>
        <w:jc w:val="center"/>
        <w:rPr>
          <w:rFonts w:eastAsia="Tahoma"/>
          <w:b/>
          <w:bCs/>
          <w:color w:val="auto"/>
        </w:rPr>
      </w:pPr>
      <w:r w:rsidRPr="008B22D4">
        <w:rPr>
          <w:b/>
          <w:bCs/>
          <w:color w:val="auto"/>
        </w:rPr>
        <w:t>§ 2</w:t>
      </w:r>
    </w:p>
    <w:p w14:paraId="49F5ABE3" w14:textId="77777777" w:rsidR="008560EE" w:rsidRPr="008B22D4" w:rsidRDefault="00FD7F6E" w:rsidP="00E44634">
      <w:pPr>
        <w:spacing w:after="0" w:line="271" w:lineRule="auto"/>
        <w:jc w:val="center"/>
        <w:rPr>
          <w:rFonts w:eastAsia="Tahoma"/>
          <w:b/>
          <w:bCs/>
          <w:color w:val="auto"/>
        </w:rPr>
      </w:pPr>
      <w:r w:rsidRPr="008B22D4">
        <w:rPr>
          <w:b/>
          <w:bCs/>
          <w:color w:val="auto"/>
        </w:rPr>
        <w:t>Oświadczenia Wykonawcy</w:t>
      </w:r>
    </w:p>
    <w:p w14:paraId="70D01175" w14:textId="155FD7FC" w:rsidR="008560EE" w:rsidRPr="008B22D4" w:rsidRDefault="00BA0913" w:rsidP="00E44634">
      <w:pPr>
        <w:numPr>
          <w:ilvl w:val="0"/>
          <w:numId w:val="99"/>
        </w:numPr>
        <w:spacing w:after="0" w:line="271" w:lineRule="auto"/>
        <w:ind w:left="426" w:hanging="426"/>
        <w:jc w:val="both"/>
        <w:rPr>
          <w:color w:val="auto"/>
        </w:rPr>
      </w:pPr>
      <w:r w:rsidRPr="008B22D4">
        <w:rPr>
          <w:color w:val="auto"/>
        </w:rPr>
        <w:t>Wykonawca oświadcza, że</w:t>
      </w:r>
      <w:r w:rsidR="00FD7F6E" w:rsidRPr="008B22D4">
        <w:rPr>
          <w:color w:val="auto"/>
        </w:rPr>
        <w:t xml:space="preserve"> przed podpisaniem niniejszej umowy:</w:t>
      </w:r>
    </w:p>
    <w:p w14:paraId="793AA837" w14:textId="6CC884B2" w:rsidR="008560EE" w:rsidRPr="008B22D4" w:rsidRDefault="00BA0913" w:rsidP="00E44634">
      <w:pPr>
        <w:numPr>
          <w:ilvl w:val="0"/>
          <w:numId w:val="103"/>
        </w:numPr>
        <w:spacing w:after="0" w:line="271" w:lineRule="auto"/>
        <w:jc w:val="both"/>
        <w:rPr>
          <w:color w:val="auto"/>
        </w:rPr>
      </w:pPr>
      <w:r w:rsidRPr="008B22D4">
        <w:rPr>
          <w:color w:val="auto"/>
        </w:rPr>
        <w:t>o</w:t>
      </w:r>
      <w:r w:rsidR="00514226" w:rsidRPr="008B22D4">
        <w:rPr>
          <w:color w:val="auto"/>
        </w:rPr>
        <w:t>trzymał</w:t>
      </w:r>
      <w:r w:rsidR="00FD7F6E" w:rsidRPr="008B22D4">
        <w:rPr>
          <w:color w:val="auto"/>
        </w:rPr>
        <w:t xml:space="preserve"> od Zamawiającego dokumentację projektową wskazaną w § 1 ust. 2;</w:t>
      </w:r>
    </w:p>
    <w:p w14:paraId="5A5449C7" w14:textId="4748E155" w:rsidR="008560EE" w:rsidRPr="008B22D4" w:rsidRDefault="00BA0913" w:rsidP="00E44634">
      <w:pPr>
        <w:numPr>
          <w:ilvl w:val="0"/>
          <w:numId w:val="103"/>
        </w:numPr>
        <w:spacing w:after="0" w:line="271" w:lineRule="auto"/>
        <w:jc w:val="both"/>
        <w:rPr>
          <w:color w:val="auto"/>
        </w:rPr>
      </w:pPr>
      <w:r w:rsidRPr="008B22D4">
        <w:rPr>
          <w:color w:val="auto"/>
        </w:rPr>
        <w:t>m</w:t>
      </w:r>
      <w:r w:rsidR="00514226" w:rsidRPr="008B22D4">
        <w:rPr>
          <w:color w:val="auto"/>
        </w:rPr>
        <w:t>iał</w:t>
      </w:r>
      <w:r w:rsidR="00FD7F6E" w:rsidRPr="008B22D4">
        <w:rPr>
          <w:color w:val="auto"/>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64193682" w:rsidR="004C68ED"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w:t>
      </w:r>
      <w:r w:rsidR="00A61F27" w:rsidRPr="008B22D4">
        <w:rPr>
          <w:color w:val="auto"/>
        </w:rPr>
        <w:t>e</w:t>
      </w:r>
      <w:r w:rsidR="004C68ED" w:rsidRPr="008B22D4">
        <w:rPr>
          <w:color w:val="auto"/>
        </w:rPr>
        <w:t xml:space="preserve"> wszystkimi warunkami i okolicznościami, które są niezbędne do wykonania przedmiotu umowy, warunkami technicznymi wykonawstwa robót, a w szczególności </w:t>
      </w:r>
      <w:r w:rsidR="00805DB5" w:rsidRPr="008B22D4">
        <w:rPr>
          <w:color w:val="auto"/>
        </w:rPr>
        <w:br/>
      </w:r>
      <w:r w:rsidR="004C68ED" w:rsidRPr="008B22D4">
        <w:rPr>
          <w:color w:val="auto"/>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269B5E55" w:rsidR="008560EE" w:rsidRPr="008B22D4" w:rsidRDefault="00BA0913" w:rsidP="00E44634">
      <w:pPr>
        <w:numPr>
          <w:ilvl w:val="0"/>
          <w:numId w:val="103"/>
        </w:numPr>
        <w:spacing w:after="0" w:line="271" w:lineRule="auto"/>
        <w:jc w:val="both"/>
        <w:rPr>
          <w:color w:val="auto"/>
        </w:rPr>
      </w:pPr>
      <w:r w:rsidRPr="008B22D4">
        <w:rPr>
          <w:color w:val="auto"/>
        </w:rPr>
        <w:t>z</w:t>
      </w:r>
      <w:r w:rsidR="00514226" w:rsidRPr="008B22D4">
        <w:rPr>
          <w:color w:val="auto"/>
        </w:rPr>
        <w:t>apoznał</w:t>
      </w:r>
      <w:r w:rsidR="004C68ED" w:rsidRPr="008B22D4">
        <w:rPr>
          <w:color w:val="auto"/>
        </w:rPr>
        <w:t xml:space="preserve"> się z dokumentami wskazanymi w § 1 ust. 2 i 3 </w:t>
      </w:r>
      <w:r w:rsidRPr="008B22D4">
        <w:rPr>
          <w:color w:val="auto"/>
        </w:rPr>
        <w:t>lit. a)</w:t>
      </w:r>
      <w:r w:rsidR="004C68ED" w:rsidRPr="008B22D4">
        <w:rPr>
          <w:color w:val="auto"/>
        </w:rPr>
        <w:t xml:space="preserve"> niniejszej umowy, które uznaje za niewadliwe merytorycznie i kompletne pod kątem realizacji przedmiotu umowy i nie wnosi żadnych zastrzeżeń. Po przeprowadzonej analizie przedstawionej mu dokumentacji dokonanej</w:t>
      </w:r>
      <w:r w:rsidR="00A61F27" w:rsidRPr="008B22D4">
        <w:rPr>
          <w:color w:val="auto"/>
        </w:rPr>
        <w:t xml:space="preserve"> </w:t>
      </w:r>
      <w:r w:rsidR="004C68ED" w:rsidRPr="008B22D4">
        <w:rPr>
          <w:color w:val="auto"/>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8B22D4">
        <w:rPr>
          <w:color w:val="auto"/>
        </w:rPr>
        <w:t>.</w:t>
      </w:r>
    </w:p>
    <w:p w14:paraId="09F9C64C" w14:textId="1B332055" w:rsidR="008560EE" w:rsidRPr="008B22D4" w:rsidRDefault="00AF56E1" w:rsidP="00E44634">
      <w:pPr>
        <w:widowControl w:val="0"/>
        <w:numPr>
          <w:ilvl w:val="0"/>
          <w:numId w:val="99"/>
        </w:numPr>
        <w:spacing w:after="0" w:line="271" w:lineRule="auto"/>
        <w:ind w:left="426" w:hanging="426"/>
        <w:jc w:val="both"/>
        <w:rPr>
          <w:color w:val="auto"/>
        </w:rPr>
      </w:pPr>
      <w:r w:rsidRPr="008B22D4">
        <w:rPr>
          <w:iCs/>
          <w:color w:val="auto"/>
        </w:rPr>
        <w:t xml:space="preserve">Wykonawca oświadcza, że realizuje przedmiot umowy na własne ryzyko. Ryzyko losowej utraty, pogorszenia i uszkodzenia przedmiotu umowy ponosi Wykonawca, aż do chwili dokonania </w:t>
      </w:r>
      <w:bookmarkStart w:id="1" w:name="_Hlk61932091"/>
      <w:r w:rsidRPr="008B22D4">
        <w:rPr>
          <w:iCs/>
          <w:color w:val="auto"/>
        </w:rPr>
        <w:t>końcowego odbioru</w:t>
      </w:r>
      <w:bookmarkEnd w:id="1"/>
      <w:r w:rsidRPr="008B22D4">
        <w:rPr>
          <w:iCs/>
          <w:color w:val="auto"/>
        </w:rPr>
        <w:t>.</w:t>
      </w:r>
      <w:r w:rsidR="00FD7F6E" w:rsidRPr="008B22D4">
        <w:rPr>
          <w:color w:val="auto"/>
        </w:rPr>
        <w:t xml:space="preserve"> </w:t>
      </w:r>
    </w:p>
    <w:p w14:paraId="3778E35D" w14:textId="77777777" w:rsidR="00BA0913" w:rsidRPr="008B22D4" w:rsidRDefault="00BA0913" w:rsidP="00E44634">
      <w:pPr>
        <w:widowControl w:val="0"/>
        <w:spacing w:after="0" w:line="271" w:lineRule="auto"/>
        <w:ind w:left="426"/>
        <w:jc w:val="both"/>
        <w:rPr>
          <w:color w:val="auto"/>
        </w:rPr>
      </w:pPr>
    </w:p>
    <w:p w14:paraId="7A3A890B" w14:textId="77777777" w:rsidR="008560EE" w:rsidRPr="008B22D4" w:rsidRDefault="00FD7F6E" w:rsidP="00E44634">
      <w:pPr>
        <w:spacing w:after="0" w:line="271" w:lineRule="auto"/>
        <w:ind w:left="567"/>
        <w:jc w:val="center"/>
        <w:rPr>
          <w:rFonts w:eastAsia="Tahoma"/>
          <w:b/>
          <w:bCs/>
          <w:color w:val="auto"/>
        </w:rPr>
      </w:pPr>
      <w:r w:rsidRPr="008B22D4">
        <w:rPr>
          <w:b/>
          <w:bCs/>
          <w:color w:val="auto"/>
        </w:rPr>
        <w:t>§ 3</w:t>
      </w:r>
    </w:p>
    <w:p w14:paraId="32A86774" w14:textId="424823C3" w:rsidR="008560EE" w:rsidRPr="008B22D4" w:rsidRDefault="00FD7F6E" w:rsidP="00E44634">
      <w:pPr>
        <w:spacing w:after="0" w:line="271" w:lineRule="auto"/>
        <w:ind w:left="567"/>
        <w:jc w:val="center"/>
        <w:rPr>
          <w:b/>
          <w:bCs/>
          <w:color w:val="auto"/>
        </w:rPr>
      </w:pPr>
      <w:r w:rsidRPr="008B22D4">
        <w:rPr>
          <w:b/>
          <w:bCs/>
          <w:color w:val="auto"/>
        </w:rPr>
        <w:t>Terminy</w:t>
      </w:r>
    </w:p>
    <w:p w14:paraId="39BEF3A1"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Strony niniejszej umowy ustalają następujące terminy realizacji przedmiotu umowy:</w:t>
      </w:r>
    </w:p>
    <w:p w14:paraId="6D952C45" w14:textId="5BE826EB"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objąć plac budowy w terminie </w:t>
      </w:r>
      <w:r w:rsidRPr="008B22D4">
        <w:rPr>
          <w:b/>
          <w:bCs/>
          <w:color w:val="auto"/>
        </w:rPr>
        <w:t>7 dni</w:t>
      </w:r>
      <w:r w:rsidRPr="008B22D4">
        <w:rPr>
          <w:color w:val="auto"/>
        </w:rPr>
        <w:t xml:space="preserve"> od</w:t>
      </w:r>
      <w:r w:rsidR="00F122D6" w:rsidRPr="008B22D4">
        <w:rPr>
          <w:color w:val="auto"/>
        </w:rPr>
        <w:t xml:space="preserve"> </w:t>
      </w:r>
      <w:r w:rsidR="006A7E03" w:rsidRPr="008B22D4">
        <w:rPr>
          <w:color w:val="auto"/>
        </w:rPr>
        <w:t>daty</w:t>
      </w:r>
      <w:r w:rsidR="00E471CD" w:rsidRPr="008B22D4">
        <w:rPr>
          <w:color w:val="auto"/>
        </w:rPr>
        <w:t xml:space="preserve"> podpisania umowy; </w:t>
      </w:r>
    </w:p>
    <w:p w14:paraId="0ED04988" w14:textId="77777777" w:rsidR="005F4EFA" w:rsidRPr="008B22D4" w:rsidRDefault="005F4EFA" w:rsidP="00E44634">
      <w:pPr>
        <w:numPr>
          <w:ilvl w:val="0"/>
          <w:numId w:val="102"/>
        </w:numPr>
        <w:spacing w:after="0" w:line="271" w:lineRule="auto"/>
        <w:ind w:left="709" w:hanging="425"/>
        <w:jc w:val="both"/>
        <w:rPr>
          <w:color w:val="auto"/>
        </w:rPr>
      </w:pPr>
      <w:r w:rsidRPr="008B22D4">
        <w:rPr>
          <w:color w:val="auto"/>
        </w:rPr>
        <w:t xml:space="preserve">Wykonawca zobowiązany jest rozpocząć prace w terminie </w:t>
      </w:r>
      <w:r w:rsidRPr="008B22D4">
        <w:rPr>
          <w:b/>
          <w:bCs/>
          <w:color w:val="auto"/>
        </w:rPr>
        <w:t>2 dni</w:t>
      </w:r>
      <w:r w:rsidRPr="008B22D4">
        <w:rPr>
          <w:color w:val="auto"/>
        </w:rPr>
        <w:t xml:space="preserve"> od objęcia placu budowy; </w:t>
      </w:r>
    </w:p>
    <w:p w14:paraId="19059DFE" w14:textId="56D6AABD" w:rsidR="002E658A" w:rsidRPr="008B22D4" w:rsidRDefault="002E658A" w:rsidP="00E44634">
      <w:pPr>
        <w:numPr>
          <w:ilvl w:val="0"/>
          <w:numId w:val="102"/>
        </w:numPr>
        <w:spacing w:after="0" w:line="271" w:lineRule="auto"/>
        <w:ind w:left="709" w:hanging="425"/>
        <w:jc w:val="both"/>
        <w:rPr>
          <w:b/>
          <w:color w:val="auto"/>
        </w:rPr>
      </w:pPr>
      <w:r w:rsidRPr="008B22D4">
        <w:rPr>
          <w:color w:val="auto"/>
        </w:rPr>
        <w:t xml:space="preserve">całość prac objętych przedmiotem zamówienia Wykonawca zrealizuje </w:t>
      </w:r>
      <w:r w:rsidRPr="008B22D4">
        <w:rPr>
          <w:b/>
          <w:color w:val="auto"/>
        </w:rPr>
        <w:t xml:space="preserve">w terminie 490 dni od daty podpisania umowy. </w:t>
      </w:r>
      <w:r w:rsidRPr="008B22D4">
        <w:rPr>
          <w:color w:val="auto"/>
        </w:rPr>
        <w:t xml:space="preserve">W tym terminie Wykonawca przekaże Zamawiającemu obiekt gotowy do </w:t>
      </w:r>
      <w:r w:rsidRPr="008B22D4">
        <w:rPr>
          <w:color w:val="auto"/>
        </w:rPr>
        <w:lastRenderedPageBreak/>
        <w:t>użytkowania tj. do świadczenia usług w zakresie działalności leczniczej przez szpital, po wcześniejszym uzyskaniu pozwolenia na użytkowanie.</w:t>
      </w:r>
    </w:p>
    <w:p w14:paraId="0460FAF1" w14:textId="6AEADE4C" w:rsidR="002E658A" w:rsidRPr="008B22D4" w:rsidRDefault="0094751F" w:rsidP="00E44634">
      <w:pPr>
        <w:spacing w:after="0" w:line="271" w:lineRule="auto"/>
        <w:ind w:left="284"/>
        <w:jc w:val="both"/>
        <w:rPr>
          <w:color w:val="000000" w:themeColor="text1"/>
        </w:rPr>
      </w:pPr>
      <w:r w:rsidRPr="008B22D4">
        <w:rPr>
          <w:color w:val="000000" w:themeColor="text1"/>
        </w:rPr>
        <w:t xml:space="preserve">Przy czym w sytuacji, gdyby do dnia podpisania niniejszej umowy na terenie </w:t>
      </w:r>
      <w:r w:rsidR="00323D94" w:rsidRPr="008B22D4">
        <w:rPr>
          <w:color w:val="000000" w:themeColor="text1"/>
        </w:rPr>
        <w:t xml:space="preserve">obiektu </w:t>
      </w:r>
      <w:r w:rsidR="00422B8D" w:rsidRPr="008B22D4">
        <w:rPr>
          <w:color w:val="000000" w:themeColor="text1"/>
        </w:rPr>
        <w:t xml:space="preserve">znajdował się jeszcze </w:t>
      </w:r>
      <w:proofErr w:type="spellStart"/>
      <w:r w:rsidR="00422B8D" w:rsidRPr="008B22D4">
        <w:rPr>
          <w:color w:val="000000" w:themeColor="text1"/>
        </w:rPr>
        <w:t>Mirbud</w:t>
      </w:r>
      <w:proofErr w:type="spellEnd"/>
      <w:r w:rsidR="00422B8D" w:rsidRPr="008B22D4">
        <w:rPr>
          <w:color w:val="000000" w:themeColor="text1"/>
        </w:rPr>
        <w:t xml:space="preserve"> S.A.</w:t>
      </w:r>
      <w:r w:rsidRPr="008B22D4">
        <w:rPr>
          <w:color w:val="000000" w:themeColor="text1"/>
        </w:rPr>
        <w:t xml:space="preserve">, realizujący roboty budowlane w ramach innej umowy, Zamawiający zastrzega sobie możliwość </w:t>
      </w:r>
      <w:r w:rsidR="006E3693" w:rsidRPr="008B22D4">
        <w:rPr>
          <w:color w:val="000000" w:themeColor="text1"/>
        </w:rPr>
        <w:t>wskazania odmiennej</w:t>
      </w:r>
      <w:r w:rsidRPr="008B22D4">
        <w:rPr>
          <w:color w:val="000000" w:themeColor="text1"/>
        </w:rPr>
        <w:t xml:space="preserve"> </w:t>
      </w:r>
      <w:r w:rsidR="00422B8D" w:rsidRPr="008B22D4">
        <w:rPr>
          <w:color w:val="000000" w:themeColor="text1"/>
        </w:rPr>
        <w:t>(niż określona</w:t>
      </w:r>
      <w:r w:rsidR="006E3693" w:rsidRPr="008B22D4">
        <w:rPr>
          <w:color w:val="000000" w:themeColor="text1"/>
        </w:rPr>
        <w:t xml:space="preserve"> w lit. a) powyżej) </w:t>
      </w:r>
      <w:r w:rsidRPr="008B22D4">
        <w:rPr>
          <w:color w:val="000000" w:themeColor="text1"/>
        </w:rPr>
        <w:t>daty objęcia placu budowy przez Wykonawcę w ramach niniejszej umowy. W wypadku, o którym mowa w zdaniu poprzedzającym</w:t>
      </w:r>
      <w:r w:rsidR="006E3693" w:rsidRPr="008B22D4">
        <w:rPr>
          <w:color w:val="000000" w:themeColor="text1"/>
        </w:rPr>
        <w:t>,</w:t>
      </w:r>
      <w:r w:rsidRPr="008B22D4">
        <w:rPr>
          <w:color w:val="000000" w:themeColor="text1"/>
        </w:rPr>
        <w:t xml:space="preserve"> </w:t>
      </w:r>
      <w:r w:rsidR="00E66A65" w:rsidRPr="008B22D4">
        <w:rPr>
          <w:color w:val="000000" w:themeColor="text1"/>
        </w:rPr>
        <w:t>termin</w:t>
      </w:r>
      <w:r w:rsidR="006E3693" w:rsidRPr="008B22D4">
        <w:rPr>
          <w:color w:val="000000" w:themeColor="text1"/>
        </w:rPr>
        <w:t>y</w:t>
      </w:r>
      <w:r w:rsidR="00E66A65" w:rsidRPr="008B22D4">
        <w:rPr>
          <w:color w:val="000000" w:themeColor="text1"/>
        </w:rPr>
        <w:t xml:space="preserve"> określone </w:t>
      </w:r>
      <w:r w:rsidR="006E3693" w:rsidRPr="008B22D4">
        <w:rPr>
          <w:color w:val="000000" w:themeColor="text1"/>
        </w:rPr>
        <w:t>w niniejszym paragrafie</w:t>
      </w:r>
      <w:r w:rsidR="00E66A65" w:rsidRPr="008B22D4">
        <w:rPr>
          <w:color w:val="000000" w:themeColor="text1"/>
        </w:rPr>
        <w:t xml:space="preserve"> będą liczone z uwzględnieniem daty faktycznego objęcia placu budowy przez Wykonawcę.</w:t>
      </w:r>
    </w:p>
    <w:p w14:paraId="6191EB0F" w14:textId="328ACB35" w:rsidR="000B4641" w:rsidRPr="008B22D4" w:rsidRDefault="000B4641" w:rsidP="00E44634">
      <w:pPr>
        <w:spacing w:after="0" w:line="271" w:lineRule="auto"/>
        <w:ind w:left="284"/>
        <w:jc w:val="both"/>
        <w:rPr>
          <w:color w:val="000000" w:themeColor="text1"/>
        </w:rPr>
      </w:pPr>
      <w:r w:rsidRPr="008B22D4">
        <w:rPr>
          <w:color w:val="000000" w:themeColor="text1"/>
        </w:rPr>
        <w:t>Po zakończeniu prac realizowanych</w:t>
      </w:r>
      <w:r w:rsidR="00323D94" w:rsidRPr="008B22D4">
        <w:rPr>
          <w:color w:val="000000" w:themeColor="text1"/>
        </w:rPr>
        <w:t xml:space="preserve"> na obiekcie</w:t>
      </w:r>
      <w:r w:rsidRPr="008B22D4">
        <w:rPr>
          <w:color w:val="000000" w:themeColor="text1"/>
        </w:rPr>
        <w:t xml:space="preserve"> przez </w:t>
      </w:r>
      <w:proofErr w:type="spellStart"/>
      <w:r w:rsidRPr="008B22D4">
        <w:rPr>
          <w:color w:val="000000" w:themeColor="text1"/>
        </w:rPr>
        <w:t>Mirbud</w:t>
      </w:r>
      <w:proofErr w:type="spellEnd"/>
      <w:r w:rsidRPr="008B22D4">
        <w:rPr>
          <w:color w:val="000000" w:themeColor="text1"/>
        </w:rPr>
        <w:t xml:space="preserve"> S.A. i otrzymaniu dokumentacji powykonawczej, Zamawiające udostępni przedmiotową dokumentację Wykonawcy. Przy czym Str</w:t>
      </w:r>
      <w:r w:rsidR="00323D94" w:rsidRPr="008B22D4">
        <w:rPr>
          <w:color w:val="000000" w:themeColor="text1"/>
        </w:rPr>
        <w:t xml:space="preserve">ony zgodnie oświadczają, że </w:t>
      </w:r>
      <w:r w:rsidR="003F48C6" w:rsidRPr="008B22D4">
        <w:rPr>
          <w:color w:val="000000" w:themeColor="text1"/>
        </w:rPr>
        <w:t xml:space="preserve">moment </w:t>
      </w:r>
      <w:r w:rsidR="00323D94" w:rsidRPr="008B22D4">
        <w:rPr>
          <w:color w:val="000000" w:themeColor="text1"/>
        </w:rPr>
        <w:t>przekazanie</w:t>
      </w:r>
      <w:r w:rsidRPr="008B22D4">
        <w:rPr>
          <w:color w:val="000000" w:themeColor="text1"/>
        </w:rPr>
        <w:t xml:space="preserve"> w/w dokumentacji powykonawczej </w:t>
      </w:r>
      <w:r w:rsidR="003F48C6" w:rsidRPr="008B22D4">
        <w:rPr>
          <w:color w:val="000000" w:themeColor="text1"/>
        </w:rPr>
        <w:t xml:space="preserve">(w tym przekazanie jej </w:t>
      </w:r>
      <w:r w:rsidRPr="008B22D4">
        <w:rPr>
          <w:color w:val="000000" w:themeColor="text1"/>
        </w:rPr>
        <w:t>już po podpisaniu niniejszej umowy</w:t>
      </w:r>
      <w:r w:rsidR="003F48C6" w:rsidRPr="008B22D4">
        <w:rPr>
          <w:color w:val="000000" w:themeColor="text1"/>
        </w:rPr>
        <w:t>)</w:t>
      </w:r>
      <w:r w:rsidRPr="008B22D4">
        <w:rPr>
          <w:color w:val="000000" w:themeColor="text1"/>
        </w:rPr>
        <w:t>, nie wywiera jakiegokolwiek wpływu na oświadczenia złożone przez Wykonawcę zgodnie z § 2 powyżej.</w:t>
      </w:r>
    </w:p>
    <w:p w14:paraId="3E9BF922" w14:textId="77777777" w:rsidR="005F4EFA" w:rsidRPr="008B22D4" w:rsidRDefault="005F4EFA" w:rsidP="00E44634">
      <w:pPr>
        <w:widowControl w:val="0"/>
        <w:numPr>
          <w:ilvl w:val="0"/>
          <w:numId w:val="161"/>
        </w:numPr>
        <w:spacing w:after="0" w:line="271" w:lineRule="auto"/>
        <w:ind w:left="426" w:hanging="426"/>
        <w:jc w:val="both"/>
        <w:rPr>
          <w:color w:val="auto"/>
        </w:rPr>
      </w:pPr>
      <w:r w:rsidRPr="008B22D4">
        <w:rPr>
          <w:color w:val="auto"/>
        </w:rPr>
        <w:t>Realizacja przedmiotu umowy będzie następowała w następujących etapach:</w:t>
      </w:r>
    </w:p>
    <w:p w14:paraId="70C370F4" w14:textId="0DF911E7" w:rsidR="00BC3846" w:rsidRPr="008B22D4" w:rsidRDefault="005F4EFA"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w:t>
      </w:r>
      <w:r w:rsidRPr="008B22D4">
        <w:rPr>
          <w:color w:val="auto"/>
        </w:rPr>
        <w:t xml:space="preserve"> </w:t>
      </w:r>
      <w:bookmarkStart w:id="2" w:name="_Hlk141951779"/>
      <w:r w:rsidRPr="008B22D4">
        <w:rPr>
          <w:color w:val="auto"/>
        </w:rPr>
        <w:t xml:space="preserve">obejmujący wykonanie robót budowlano instalacyjnych </w:t>
      </w:r>
      <w:r w:rsidR="000F10F9" w:rsidRPr="008B22D4">
        <w:rPr>
          <w:color w:val="auto"/>
        </w:rPr>
        <w:t>oraz dostaw</w:t>
      </w:r>
      <w:r w:rsidR="008B22D4">
        <w:rPr>
          <w:color w:val="auto"/>
        </w:rPr>
        <w:t xml:space="preserve"> </w:t>
      </w:r>
      <w:r w:rsidRPr="008B22D4">
        <w:rPr>
          <w:color w:val="auto"/>
        </w:rPr>
        <w:t xml:space="preserve">– </w:t>
      </w:r>
      <w:r w:rsidR="000E66C9" w:rsidRPr="008B22D4">
        <w:rPr>
          <w:color w:val="auto"/>
        </w:rPr>
        <w:br/>
      </w:r>
      <w:r w:rsidRPr="008B22D4">
        <w:rPr>
          <w:color w:val="auto"/>
        </w:rPr>
        <w:t xml:space="preserve">zaawansowanie minimalne </w:t>
      </w:r>
      <w:r w:rsidR="00C437A5" w:rsidRPr="008B22D4">
        <w:rPr>
          <w:color w:val="auto"/>
        </w:rPr>
        <w:t xml:space="preserve">narastająco od początku realizacji prac </w:t>
      </w:r>
      <w:bookmarkEnd w:id="2"/>
      <w:r w:rsidR="006A7E03" w:rsidRPr="008B22D4">
        <w:rPr>
          <w:b/>
          <w:bCs/>
          <w:color w:val="auto"/>
        </w:rPr>
        <w:t>10</w:t>
      </w:r>
      <w:r w:rsidR="00FC213A" w:rsidRPr="008B22D4">
        <w:rPr>
          <w:b/>
          <w:bCs/>
          <w:color w:val="auto"/>
        </w:rPr>
        <w:t xml:space="preserve"> </w:t>
      </w:r>
      <w:r w:rsidRPr="008B22D4">
        <w:rPr>
          <w:b/>
          <w:bCs/>
          <w:color w:val="auto"/>
        </w:rPr>
        <w:t>%</w:t>
      </w:r>
      <w:r w:rsidRPr="008B22D4">
        <w:rPr>
          <w:color w:val="auto"/>
        </w:rPr>
        <w:t xml:space="preserve"> </w:t>
      </w:r>
      <w:r w:rsidR="00DB2CE8" w:rsidRPr="008B22D4">
        <w:rPr>
          <w:color w:val="auto"/>
        </w:rPr>
        <w:t xml:space="preserve">- </w:t>
      </w:r>
      <w:r w:rsidRPr="008B22D4">
        <w:rPr>
          <w:color w:val="auto"/>
        </w:rPr>
        <w:t xml:space="preserve">zrealizowany zostanie w terminie </w:t>
      </w:r>
      <w:r w:rsidR="00FC213A" w:rsidRPr="008B22D4">
        <w:rPr>
          <w:b/>
          <w:bCs/>
          <w:color w:val="auto"/>
        </w:rPr>
        <w:t>90</w:t>
      </w:r>
      <w:bookmarkStart w:id="3" w:name="_Hlk141951602"/>
      <w:r w:rsidR="00127EF0" w:rsidRPr="008B22D4">
        <w:rPr>
          <w:b/>
          <w:bCs/>
          <w:color w:val="auto"/>
        </w:rPr>
        <w:t> </w:t>
      </w:r>
      <w:r w:rsidR="00BC3846" w:rsidRPr="008B22D4">
        <w:rPr>
          <w:bCs/>
          <w:color w:val="auto"/>
        </w:rPr>
        <w:t>dni</w:t>
      </w:r>
      <w:r w:rsidR="00127EF0" w:rsidRPr="008B22D4">
        <w:rPr>
          <w:bCs/>
          <w:color w:val="auto"/>
        </w:rPr>
        <w:t> </w:t>
      </w:r>
      <w:r w:rsidR="00BC3846" w:rsidRPr="008B22D4">
        <w:rPr>
          <w:bCs/>
          <w:color w:val="auto"/>
        </w:rPr>
        <w:t xml:space="preserve">od daty </w:t>
      </w:r>
      <w:r w:rsidR="008C65AF" w:rsidRPr="008B22D4">
        <w:rPr>
          <w:bCs/>
          <w:color w:val="auto"/>
        </w:rPr>
        <w:t>podpisania umowy</w:t>
      </w:r>
      <w:r w:rsidR="008C65AF" w:rsidRPr="008B22D4">
        <w:rPr>
          <w:b/>
          <w:color w:val="auto"/>
        </w:rPr>
        <w:t>.</w:t>
      </w:r>
      <w:bookmarkEnd w:id="3"/>
    </w:p>
    <w:p w14:paraId="7058E2F6" w14:textId="44230163" w:rsidR="00C154A1"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zaawansowanie</w:t>
      </w:r>
      <w:r w:rsidR="00127EF0" w:rsidRPr="008B22D4">
        <w:rPr>
          <w:color w:val="auto"/>
        </w:rPr>
        <w:t> </w:t>
      </w:r>
      <w:r w:rsidR="000F10F9" w:rsidRPr="008B22D4">
        <w:rPr>
          <w:color w:val="auto"/>
        </w:rPr>
        <w:t xml:space="preserve">minimalne narastająco od początku realizacji prac </w:t>
      </w:r>
      <w:r w:rsidR="00BF2A14" w:rsidRPr="008B22D4">
        <w:rPr>
          <w:b/>
          <w:bCs/>
          <w:color w:val="auto"/>
        </w:rPr>
        <w:t>20</w:t>
      </w:r>
      <w:r w:rsidR="00CC1FFB" w:rsidRPr="008B22D4">
        <w:rPr>
          <w:b/>
          <w:bCs/>
          <w:color w:val="auto"/>
        </w:rPr>
        <w:t xml:space="preserve"> %</w:t>
      </w:r>
      <w:r w:rsidR="000E66C9" w:rsidRPr="008B22D4">
        <w:rPr>
          <w:b/>
          <w:bCs/>
          <w:color w:val="auto"/>
        </w:rPr>
        <w:t xml:space="preserve"> -</w:t>
      </w:r>
      <w:r w:rsidRPr="008B22D4">
        <w:rPr>
          <w:color w:val="auto"/>
        </w:rPr>
        <w:t xml:space="preserve"> zrealizowany zostanie w terminie </w:t>
      </w:r>
      <w:r w:rsidR="00BF2A14" w:rsidRPr="008B22D4">
        <w:rPr>
          <w:b/>
          <w:bCs/>
          <w:color w:val="auto"/>
        </w:rPr>
        <w:t>150</w:t>
      </w:r>
      <w:r w:rsidR="00CC1FFB" w:rsidRPr="008B22D4">
        <w:rPr>
          <w:b/>
          <w:bCs/>
          <w:color w:val="auto"/>
        </w:rPr>
        <w:t xml:space="preserve"> </w:t>
      </w:r>
      <w:r w:rsidR="008C65AF" w:rsidRPr="008B22D4">
        <w:rPr>
          <w:bCs/>
          <w:color w:val="auto"/>
        </w:rPr>
        <w:t>dni od daty podpisania umowy</w:t>
      </w:r>
      <w:r w:rsidR="008C65AF" w:rsidRPr="008B22D4">
        <w:rPr>
          <w:b/>
          <w:color w:val="auto"/>
        </w:rPr>
        <w:t>.</w:t>
      </w:r>
    </w:p>
    <w:p w14:paraId="6F4BAFB0" w14:textId="273083B7"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III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40</w:t>
      </w:r>
      <w:r w:rsidRPr="008B22D4">
        <w:rPr>
          <w:b/>
          <w:bCs/>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210</w:t>
      </w:r>
      <w:r w:rsidR="000E66C9" w:rsidRPr="008B22D4">
        <w:rPr>
          <w:b/>
          <w:bCs/>
          <w:color w:val="auto"/>
        </w:rPr>
        <w:t> </w:t>
      </w:r>
      <w:r w:rsidR="006A7E03" w:rsidRPr="008B22D4">
        <w:rPr>
          <w:bCs/>
          <w:color w:val="auto"/>
        </w:rPr>
        <w:t>dni od daty podpisania umowy</w:t>
      </w:r>
      <w:r w:rsidR="006A7E03" w:rsidRPr="008B22D4">
        <w:rPr>
          <w:b/>
          <w:color w:val="auto"/>
        </w:rPr>
        <w:t>.</w:t>
      </w:r>
    </w:p>
    <w:p w14:paraId="5417D02A" w14:textId="5F840FE9" w:rsidR="006A7E03" w:rsidRPr="008B22D4" w:rsidRDefault="00C437A5"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IV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w:t>
      </w:r>
      <w:r w:rsidR="00F0466E" w:rsidRPr="008B22D4">
        <w:rPr>
          <w:color w:val="auto"/>
        </w:rPr>
        <w:br/>
      </w:r>
      <w:r w:rsidR="000F10F9" w:rsidRPr="008B22D4">
        <w:rPr>
          <w:color w:val="auto"/>
        </w:rPr>
        <w:t xml:space="preserve">zaawansowanie minimalne narastająco od początku realizacji prac </w:t>
      </w:r>
      <w:r w:rsidR="00BF2A14" w:rsidRPr="008B22D4">
        <w:rPr>
          <w:b/>
          <w:color w:val="auto"/>
        </w:rPr>
        <w:t>60</w:t>
      </w:r>
      <w:r w:rsidRPr="008B22D4">
        <w:rPr>
          <w:b/>
          <w:color w:val="auto"/>
        </w:rPr>
        <w:t xml:space="preserve"> %</w:t>
      </w:r>
      <w:r w:rsidR="000E66C9" w:rsidRPr="008B22D4">
        <w:rPr>
          <w:color w:val="auto"/>
        </w:rPr>
        <w:t xml:space="preserve"> - </w:t>
      </w:r>
      <w:r w:rsidRPr="008B22D4">
        <w:rPr>
          <w:color w:val="auto"/>
        </w:rPr>
        <w:t xml:space="preserve">zrealizowany zostanie w terminie </w:t>
      </w:r>
      <w:r w:rsidR="00BF2A14" w:rsidRPr="008B22D4">
        <w:rPr>
          <w:b/>
          <w:bCs/>
          <w:color w:val="auto"/>
        </w:rPr>
        <w:t>270</w:t>
      </w:r>
      <w:r w:rsidR="000E66C9" w:rsidRPr="008B22D4">
        <w:rPr>
          <w:b/>
          <w:bCs/>
          <w:color w:val="auto"/>
        </w:rPr>
        <w:t> </w:t>
      </w:r>
      <w:r w:rsidR="006A7E03" w:rsidRPr="008B22D4">
        <w:rPr>
          <w:bCs/>
          <w:color w:val="auto"/>
        </w:rPr>
        <w:t>dni od daty podpisania umowy</w:t>
      </w:r>
      <w:r w:rsidR="006A7E03" w:rsidRPr="008B22D4">
        <w:rPr>
          <w:b/>
          <w:color w:val="auto"/>
        </w:rPr>
        <w:t>.</w:t>
      </w:r>
    </w:p>
    <w:p w14:paraId="5E7488EF" w14:textId="68634A37"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80 %</w:t>
      </w:r>
      <w:r w:rsidRPr="008B22D4">
        <w:rPr>
          <w:color w:val="auto"/>
        </w:rPr>
        <w:t xml:space="preserve"> </w:t>
      </w:r>
      <w:r w:rsidR="00DB2CE8" w:rsidRPr="008B22D4">
        <w:rPr>
          <w:color w:val="auto"/>
        </w:rPr>
        <w:t xml:space="preserve">- </w:t>
      </w:r>
      <w:r w:rsidRPr="008B22D4">
        <w:rPr>
          <w:color w:val="auto"/>
        </w:rPr>
        <w:t xml:space="preserve">zrealizowany zostanie w terminie </w:t>
      </w:r>
      <w:r w:rsidRPr="008B22D4">
        <w:rPr>
          <w:b/>
          <w:bCs/>
          <w:color w:val="auto"/>
        </w:rPr>
        <w:t xml:space="preserve">330 </w:t>
      </w:r>
      <w:r w:rsidRPr="008B22D4">
        <w:rPr>
          <w:bCs/>
          <w:color w:val="auto"/>
        </w:rPr>
        <w:t>dni od daty podpisania umowy</w:t>
      </w:r>
      <w:r w:rsidRPr="008B22D4">
        <w:rPr>
          <w:b/>
          <w:color w:val="auto"/>
        </w:rPr>
        <w:t>.</w:t>
      </w:r>
    </w:p>
    <w:p w14:paraId="16FC0C67" w14:textId="0B39D12F" w:rsidR="00BF2A14" w:rsidRPr="008B22D4" w:rsidRDefault="00BF2A14"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VI</w:t>
      </w:r>
      <w:r w:rsidRPr="008B22D4">
        <w:rPr>
          <w:color w:val="auto"/>
        </w:rPr>
        <w:t xml:space="preserve"> </w:t>
      </w:r>
      <w:r w:rsidR="000F10F9" w:rsidRPr="008B22D4">
        <w:rPr>
          <w:color w:val="auto"/>
        </w:rPr>
        <w:t>obejmujący wykonanie robót budowlano instalacyjnych oraz dostaw</w:t>
      </w:r>
      <w:r w:rsidR="008B22D4">
        <w:rPr>
          <w:color w:val="auto"/>
        </w:rPr>
        <w:t xml:space="preserve"> </w:t>
      </w:r>
      <w:r w:rsidR="000F10F9" w:rsidRPr="008B22D4">
        <w:rPr>
          <w:color w:val="auto"/>
        </w:rPr>
        <w:t xml:space="preserve">– </w:t>
      </w:r>
      <w:r w:rsidR="00F0466E" w:rsidRPr="008B22D4">
        <w:rPr>
          <w:color w:val="auto"/>
        </w:rPr>
        <w:br/>
      </w:r>
      <w:r w:rsidR="000F10F9" w:rsidRPr="008B22D4">
        <w:rPr>
          <w:color w:val="auto"/>
        </w:rPr>
        <w:t xml:space="preserve">zaawansowanie minimalne narastająco od początku realizacji prac </w:t>
      </w:r>
      <w:r w:rsidRPr="008B22D4">
        <w:rPr>
          <w:b/>
          <w:color w:val="auto"/>
        </w:rPr>
        <w:t>100 %</w:t>
      </w:r>
      <w:r w:rsidR="00DB2CE8" w:rsidRPr="008B22D4">
        <w:rPr>
          <w:b/>
          <w:color w:val="auto"/>
        </w:rPr>
        <w:t xml:space="preserve"> -</w:t>
      </w:r>
      <w:r w:rsidRPr="008B22D4">
        <w:rPr>
          <w:color w:val="auto"/>
        </w:rPr>
        <w:t xml:space="preserve"> zrealizowany zostanie w terminie </w:t>
      </w:r>
      <w:r w:rsidRPr="008B22D4">
        <w:rPr>
          <w:b/>
          <w:bCs/>
          <w:color w:val="auto"/>
        </w:rPr>
        <w:t xml:space="preserve">390 </w:t>
      </w:r>
      <w:r w:rsidRPr="008B22D4">
        <w:rPr>
          <w:bCs/>
          <w:color w:val="auto"/>
        </w:rPr>
        <w:t>dni od daty podpisania umowy</w:t>
      </w:r>
      <w:r w:rsidRPr="008B22D4">
        <w:rPr>
          <w:b/>
          <w:color w:val="auto"/>
        </w:rPr>
        <w:t>.</w:t>
      </w:r>
    </w:p>
    <w:p w14:paraId="5D66B0E5" w14:textId="3D562D4C" w:rsidR="00DC68ED" w:rsidRPr="008B22D4" w:rsidRDefault="007340C1" w:rsidP="00E44634">
      <w:pPr>
        <w:widowControl w:val="0"/>
        <w:numPr>
          <w:ilvl w:val="0"/>
          <w:numId w:val="151"/>
        </w:numPr>
        <w:spacing w:after="0" w:line="271" w:lineRule="auto"/>
        <w:ind w:left="709" w:right="24" w:hanging="425"/>
        <w:contextualSpacing/>
        <w:jc w:val="both"/>
        <w:rPr>
          <w:color w:val="auto"/>
        </w:rPr>
      </w:pPr>
      <w:r w:rsidRPr="008B22D4">
        <w:rPr>
          <w:b/>
          <w:bCs/>
          <w:color w:val="auto"/>
        </w:rPr>
        <w:t>Etap V</w:t>
      </w:r>
      <w:r w:rsidR="00757EB7" w:rsidRPr="008B22D4">
        <w:rPr>
          <w:b/>
          <w:bCs/>
          <w:color w:val="auto"/>
        </w:rPr>
        <w:t>II</w:t>
      </w:r>
      <w:r w:rsidRPr="008B22D4">
        <w:rPr>
          <w:color w:val="auto"/>
        </w:rPr>
        <w:t xml:space="preserve"> obejmujący </w:t>
      </w:r>
      <w:r w:rsidR="00E87637" w:rsidRPr="008B22D4">
        <w:rPr>
          <w:color w:val="auto"/>
        </w:rPr>
        <w:t xml:space="preserve">uzyskanie zezwolenia Państwowej Agencji Atomistyki </w:t>
      </w:r>
      <w:r w:rsidR="00127EF0" w:rsidRPr="008B22D4">
        <w:rPr>
          <w:color w:val="auto"/>
        </w:rPr>
        <w:t>(</w:t>
      </w:r>
      <w:proofErr w:type="spellStart"/>
      <w:r w:rsidR="00127EF0" w:rsidRPr="008B22D4">
        <w:rPr>
          <w:color w:val="auto"/>
        </w:rPr>
        <w:t>PAA</w:t>
      </w:r>
      <w:proofErr w:type="spellEnd"/>
      <w:r w:rsidR="00127EF0" w:rsidRPr="008B22D4">
        <w:rPr>
          <w:color w:val="auto"/>
        </w:rPr>
        <w:t xml:space="preserve">) </w:t>
      </w:r>
      <w:r w:rsidR="00E87637" w:rsidRPr="008B22D4">
        <w:rPr>
          <w:color w:val="auto"/>
        </w:rPr>
        <w:t>(zezwolenia dla obiektów jądrowych oraz zezwolenia na działalność ze źródłami promieniowania jonizującego) o</w:t>
      </w:r>
      <w:r w:rsidR="000064CB" w:rsidRPr="008B22D4">
        <w:rPr>
          <w:color w:val="auto"/>
        </w:rPr>
        <w:t> </w:t>
      </w:r>
      <w:r w:rsidR="00E87637" w:rsidRPr="008B22D4">
        <w:rPr>
          <w:color w:val="auto"/>
        </w:rPr>
        <w:t xml:space="preserve">ile będzie wymagane i </w:t>
      </w:r>
      <w:r w:rsidRPr="008B22D4">
        <w:rPr>
          <w:color w:val="auto"/>
        </w:rPr>
        <w:t>uzyskanie pozwolenie na użytk</w:t>
      </w:r>
      <w:r w:rsidR="00DB2CE8" w:rsidRPr="008B22D4">
        <w:rPr>
          <w:color w:val="auto"/>
        </w:rPr>
        <w:t>owanie obiektu w terminie</w:t>
      </w:r>
      <w:r w:rsidRPr="008B22D4">
        <w:rPr>
          <w:color w:val="auto"/>
        </w:rPr>
        <w:t xml:space="preserve"> </w:t>
      </w:r>
      <w:r w:rsidR="00DB2CE8" w:rsidRPr="008B22D4">
        <w:rPr>
          <w:b/>
          <w:bCs/>
          <w:color w:val="auto"/>
        </w:rPr>
        <w:t>435</w:t>
      </w:r>
      <w:r w:rsidRPr="008B22D4">
        <w:rPr>
          <w:b/>
          <w:bCs/>
          <w:color w:val="auto"/>
        </w:rPr>
        <w:t xml:space="preserve"> </w:t>
      </w:r>
      <w:r w:rsidR="006A7E03" w:rsidRPr="008B22D4">
        <w:rPr>
          <w:bCs/>
          <w:color w:val="auto"/>
        </w:rPr>
        <w:t>dni od daty podpisania umowy</w:t>
      </w:r>
      <w:r w:rsidR="006A7E03" w:rsidRPr="008B22D4">
        <w:rPr>
          <w:b/>
          <w:color w:val="auto"/>
        </w:rPr>
        <w:t>.</w:t>
      </w:r>
    </w:p>
    <w:p w14:paraId="36CB55EC" w14:textId="04EBFDF2" w:rsidR="007340C1" w:rsidRPr="008B22D4" w:rsidRDefault="00DC68ED" w:rsidP="00E44634">
      <w:pPr>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71" w:lineRule="auto"/>
        <w:ind w:left="709" w:right="24" w:hanging="425"/>
        <w:contextualSpacing/>
        <w:jc w:val="both"/>
        <w:rPr>
          <w:color w:val="auto"/>
        </w:rPr>
      </w:pPr>
      <w:r w:rsidRPr="008B22D4">
        <w:rPr>
          <w:b/>
          <w:bCs/>
          <w:color w:val="auto"/>
          <w:bdr w:val="none" w:sz="0" w:space="0" w:color="auto"/>
          <w:lang w:eastAsia="en-US"/>
        </w:rPr>
        <w:t xml:space="preserve">Etap VIII </w:t>
      </w:r>
      <w:r w:rsidRPr="008B22D4">
        <w:rPr>
          <w:bCs/>
          <w:color w:val="auto"/>
          <w:bdr w:val="none" w:sz="0" w:space="0" w:color="auto"/>
          <w:lang w:eastAsia="en-US"/>
        </w:rPr>
        <w:t>skonfigurowanie i scalenie kompletnej infrastruktury szpitala i zweryfikowanie prawidłowości jej działania pod pełnym obciążeniem</w:t>
      </w:r>
      <w:r w:rsidR="00767D46" w:rsidRPr="008B22D4">
        <w:rPr>
          <w:bCs/>
          <w:color w:val="auto"/>
          <w:bdr w:val="none" w:sz="0" w:space="0" w:color="auto"/>
          <w:lang w:eastAsia="en-US"/>
        </w:rPr>
        <w:t xml:space="preserve"> oraz usunięcie wszystkich wad i usterek </w:t>
      </w:r>
      <w:r w:rsidRPr="008B22D4">
        <w:rPr>
          <w:bCs/>
          <w:color w:val="auto"/>
          <w:bdr w:val="none" w:sz="0" w:space="0" w:color="auto"/>
          <w:lang w:eastAsia="en-US"/>
        </w:rPr>
        <w:t xml:space="preserve">- odbiór końcowy </w:t>
      </w:r>
      <w:r w:rsidRPr="008B22D4">
        <w:rPr>
          <w:color w:val="auto"/>
          <w:bdr w:val="none" w:sz="0" w:space="0" w:color="auto"/>
          <w:lang w:eastAsia="en-US"/>
        </w:rPr>
        <w:t xml:space="preserve">w terminie </w:t>
      </w:r>
      <w:r w:rsidR="00DB2CE8" w:rsidRPr="008B22D4">
        <w:rPr>
          <w:b/>
          <w:bCs/>
          <w:color w:val="auto"/>
        </w:rPr>
        <w:t>490</w:t>
      </w:r>
      <w:r w:rsidR="007340C1" w:rsidRPr="008B22D4">
        <w:rPr>
          <w:b/>
          <w:bCs/>
          <w:color w:val="auto"/>
        </w:rPr>
        <w:t xml:space="preserve"> </w:t>
      </w:r>
      <w:r w:rsidR="006A7E03" w:rsidRPr="008B22D4">
        <w:rPr>
          <w:bCs/>
          <w:color w:val="auto"/>
        </w:rPr>
        <w:t>dni od daty podpisania umowy.</w:t>
      </w:r>
    </w:p>
    <w:p w14:paraId="0A044830" w14:textId="2FB283AD" w:rsidR="008560EE"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terminie </w:t>
      </w:r>
      <w:r w:rsidR="00D0691B" w:rsidRPr="008B22D4">
        <w:rPr>
          <w:b/>
          <w:color w:val="auto"/>
        </w:rPr>
        <w:t>14</w:t>
      </w:r>
      <w:r w:rsidRPr="008B22D4">
        <w:rPr>
          <w:b/>
          <w:color w:val="auto"/>
        </w:rPr>
        <w:t xml:space="preserve"> dni</w:t>
      </w:r>
      <w:r w:rsidRPr="008B22D4">
        <w:rPr>
          <w:color w:val="auto"/>
        </w:rPr>
        <w:t xml:space="preserve"> od daty podpisania umowy Wykonawca przekaże Zamawiającemu propozycję </w:t>
      </w:r>
      <w:r w:rsidR="00DA63F8" w:rsidRPr="008B22D4">
        <w:rPr>
          <w:color w:val="auto"/>
        </w:rPr>
        <w:t xml:space="preserve">uszczegółowionego </w:t>
      </w:r>
      <w:r w:rsidRPr="008B22D4">
        <w:rPr>
          <w:color w:val="auto"/>
        </w:rPr>
        <w:t>Harmonogramu Rzeczowo-Finansow</w:t>
      </w:r>
      <w:r w:rsidR="00196C98" w:rsidRPr="008B22D4">
        <w:rPr>
          <w:color w:val="auto"/>
        </w:rPr>
        <w:t>o-</w:t>
      </w:r>
      <w:r w:rsidR="006D49CB" w:rsidRPr="008B22D4">
        <w:rPr>
          <w:color w:val="auto"/>
        </w:rPr>
        <w:t>Czasowego</w:t>
      </w:r>
      <w:r w:rsidR="00CE3C8A">
        <w:rPr>
          <w:color w:val="auto"/>
        </w:rPr>
        <w:t xml:space="preserve"> </w:t>
      </w:r>
      <w:r w:rsidR="00CE3C8A" w:rsidRPr="00CE3C8A">
        <w:rPr>
          <w:color w:val="00B050"/>
        </w:rPr>
        <w:t xml:space="preserve">(zwanym dalej Propozycją Harmonogramu) opracowanym w </w:t>
      </w:r>
      <w:r w:rsidRPr="00CE3C8A">
        <w:rPr>
          <w:color w:val="00B050"/>
        </w:rPr>
        <w:t>MS Project</w:t>
      </w:r>
      <w:r w:rsidR="00CE3C8A" w:rsidRPr="00CE3C8A">
        <w:rPr>
          <w:color w:val="00B050"/>
        </w:rPr>
        <w:t>,</w:t>
      </w:r>
      <w:r w:rsidRPr="008B22D4">
        <w:rPr>
          <w:color w:val="auto"/>
        </w:rPr>
        <w:t xml:space="preserve">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będzie zawierał tabele elementów scalonych z podziałem na poszczególne branże, jeżeli występują w ramach przedmiotu zamówienia: branżę konstrukcyjno-budowlaną, branż</w:t>
      </w:r>
      <w:r w:rsidR="00CE3C8A">
        <w:rPr>
          <w:color w:val="auto"/>
        </w:rPr>
        <w:t>e</w:t>
      </w:r>
      <w:r w:rsidRPr="008B22D4">
        <w:rPr>
          <w:color w:val="auto"/>
        </w:rPr>
        <w:t xml:space="preserve"> instalacji elektrycznej, teletechnicznej, </w:t>
      </w:r>
      <w:r w:rsidR="00CE3C8A" w:rsidRPr="008B7526">
        <w:rPr>
          <w:color w:val="00B050"/>
        </w:rPr>
        <w:t>sanitarną (</w:t>
      </w:r>
      <w:r w:rsidR="00CE3C8A">
        <w:rPr>
          <w:color w:val="auto"/>
        </w:rPr>
        <w:t xml:space="preserve"> m. in. </w:t>
      </w:r>
      <w:r w:rsidRPr="008B22D4">
        <w:rPr>
          <w:color w:val="auto"/>
        </w:rPr>
        <w:t>wodno-</w:t>
      </w:r>
      <w:r w:rsidRPr="008B22D4">
        <w:rPr>
          <w:color w:val="auto"/>
        </w:rPr>
        <w:lastRenderedPageBreak/>
        <w:t>kanalizacyjnej, centralnego ogrzewania, wentylacji mechanicznej i klimatyzacji</w:t>
      </w:r>
      <w:r w:rsidR="008B7526" w:rsidRPr="008B7526">
        <w:rPr>
          <w:color w:val="00B050"/>
        </w:rPr>
        <w:t>)</w:t>
      </w:r>
      <w:r w:rsidRPr="008B22D4">
        <w:rPr>
          <w:color w:val="auto"/>
        </w:rPr>
        <w:t>, wyposażenia sanitarno – higienicznego i innego wskazanego w dokumentacji projektowej wraz z harmonogramem realizacji dostaw.</w:t>
      </w:r>
      <w:r w:rsidR="003B260E" w:rsidRPr="008B22D4">
        <w:rPr>
          <w:color w:val="auto"/>
        </w:rPr>
        <w:t xml:space="preserve"> </w:t>
      </w:r>
      <w:r w:rsidR="003B260E" w:rsidRPr="008B7526">
        <w:rPr>
          <w:strike/>
          <w:color w:val="00B050"/>
        </w:rPr>
        <w:t xml:space="preserve">Projekt </w:t>
      </w:r>
      <w:r w:rsidR="006D49CB" w:rsidRPr="008B7526">
        <w:rPr>
          <w:strike/>
          <w:color w:val="00B050"/>
        </w:rPr>
        <w:t>H</w:t>
      </w:r>
      <w:r w:rsidR="003B260E" w:rsidRPr="008B7526">
        <w:rPr>
          <w:strike/>
          <w:color w:val="00B050"/>
        </w:rPr>
        <w:t>armonogramu (</w:t>
      </w:r>
      <w:r w:rsidR="00556C49" w:rsidRPr="008B7526">
        <w:rPr>
          <w:strike/>
          <w:color w:val="00B050"/>
        </w:rPr>
        <w:t xml:space="preserve">w modelu </w:t>
      </w:r>
      <w:r w:rsidR="003B260E" w:rsidRPr="008B7526">
        <w:rPr>
          <w:strike/>
          <w:color w:val="00B050"/>
        </w:rPr>
        <w:t>4D) musi być zrealizowany w oparciu o model BIM i być k</w:t>
      </w:r>
      <w:r w:rsidR="00925DBB" w:rsidRPr="008B7526">
        <w:rPr>
          <w:strike/>
          <w:color w:val="00B050"/>
        </w:rPr>
        <w:t>ompatybilny z dokumentacją BIM.</w:t>
      </w:r>
      <w:r w:rsidR="00010840" w:rsidRPr="008B7526">
        <w:rPr>
          <w:color w:val="00B050"/>
        </w:rPr>
        <w:t xml:space="preserve"> </w:t>
      </w:r>
      <w:r w:rsidR="00010840" w:rsidRPr="008B22D4">
        <w:rPr>
          <w:color w:val="auto"/>
        </w:rPr>
        <w:t>Wykaz minimalnych elementó</w:t>
      </w:r>
      <w:r w:rsidR="003B260E" w:rsidRPr="008B22D4">
        <w:rPr>
          <w:color w:val="auto"/>
        </w:rPr>
        <w:t>w</w:t>
      </w:r>
      <w:r w:rsidR="00010840" w:rsidRPr="008B22D4">
        <w:rPr>
          <w:color w:val="auto"/>
        </w:rPr>
        <w:t xml:space="preserve"> </w:t>
      </w:r>
      <w:r w:rsidR="00925DBB" w:rsidRPr="008B22D4">
        <w:rPr>
          <w:color w:val="auto"/>
        </w:rPr>
        <w:t>składowych H</w:t>
      </w:r>
      <w:r w:rsidR="00CC1FFB" w:rsidRPr="008B22D4">
        <w:rPr>
          <w:color w:val="auto"/>
        </w:rPr>
        <w:t>armonogramu</w:t>
      </w:r>
      <w:r w:rsidR="004F5A04" w:rsidRPr="008B22D4">
        <w:rPr>
          <w:color w:val="auto"/>
        </w:rPr>
        <w:t>,</w:t>
      </w:r>
      <w:r w:rsidR="00010840" w:rsidRPr="008B22D4">
        <w:rPr>
          <w:color w:val="auto"/>
        </w:rPr>
        <w:t xml:space="preserve"> zawiera </w:t>
      </w:r>
      <w:r w:rsidR="00010840" w:rsidRPr="008B22D4">
        <w:rPr>
          <w:b/>
          <w:color w:val="auto"/>
        </w:rPr>
        <w:t xml:space="preserve">załącznik nr </w:t>
      </w:r>
      <w:r w:rsidR="00CC1FFB" w:rsidRPr="008B22D4">
        <w:rPr>
          <w:b/>
          <w:color w:val="auto"/>
        </w:rPr>
        <w:t>1</w:t>
      </w:r>
      <w:r w:rsidR="00487F78" w:rsidRPr="008B22D4">
        <w:rPr>
          <w:b/>
          <w:color w:val="auto"/>
        </w:rPr>
        <w:t>4</w:t>
      </w:r>
      <w:r w:rsidR="00CC1FFB" w:rsidRPr="008B22D4">
        <w:rPr>
          <w:color w:val="auto"/>
        </w:rPr>
        <w:t xml:space="preserve"> do</w:t>
      </w:r>
      <w:r w:rsidR="00010840" w:rsidRPr="008B22D4">
        <w:rPr>
          <w:color w:val="auto"/>
        </w:rPr>
        <w:t xml:space="preserve"> umowy</w:t>
      </w:r>
      <w:r w:rsidR="00925DBB" w:rsidRPr="008B22D4">
        <w:rPr>
          <w:color w:val="auto"/>
        </w:rPr>
        <w:t>.</w:t>
      </w:r>
      <w:r w:rsidR="003B260E" w:rsidRPr="008B22D4">
        <w:rPr>
          <w:color w:val="auto"/>
        </w:rPr>
        <w:t xml:space="preserve"> </w:t>
      </w:r>
      <w:r w:rsidR="006D49CB" w:rsidRPr="008B22D4">
        <w:rPr>
          <w:color w:val="auto"/>
        </w:rPr>
        <w:t>H</w:t>
      </w:r>
      <w:r w:rsidR="003B260E" w:rsidRPr="008B22D4">
        <w:rPr>
          <w:color w:val="auto"/>
        </w:rPr>
        <w:t xml:space="preserve">armonogram winien </w:t>
      </w:r>
      <w:r w:rsidR="00693A64" w:rsidRPr="008B22D4">
        <w:rPr>
          <w:color w:val="auto"/>
        </w:rPr>
        <w:t>określać</w:t>
      </w:r>
      <w:r w:rsidR="003B260E" w:rsidRPr="008B22D4">
        <w:rPr>
          <w:color w:val="auto"/>
        </w:rPr>
        <w:t xml:space="preserve"> daty rozpoczęcia i zakończenia realizacji prac w obszarze każdego z elementów składowych z </w:t>
      </w:r>
      <w:r w:rsidR="001F0EAD" w:rsidRPr="008B22D4">
        <w:rPr>
          <w:color w:val="auto"/>
        </w:rPr>
        <w:t>uwzględnieniem</w:t>
      </w:r>
      <w:r w:rsidR="003B260E" w:rsidRPr="008B22D4">
        <w:rPr>
          <w:color w:val="auto"/>
        </w:rPr>
        <w:t xml:space="preserve"> zasad sztuki budowlanej</w:t>
      </w:r>
      <w:r w:rsidR="004F5A04" w:rsidRPr="008B22D4">
        <w:rPr>
          <w:color w:val="auto"/>
        </w:rPr>
        <w:t xml:space="preserve"> i technologii wykonania prac</w:t>
      </w:r>
      <w:r w:rsidR="003B260E" w:rsidRPr="008B22D4">
        <w:rPr>
          <w:color w:val="auto"/>
        </w:rPr>
        <w:t xml:space="preserve">.  </w:t>
      </w:r>
    </w:p>
    <w:p w14:paraId="31AB5C25" w14:textId="00C14BA3" w:rsidR="009168AB" w:rsidRPr="008B7526" w:rsidRDefault="009168AB" w:rsidP="00E44634">
      <w:pPr>
        <w:widowControl w:val="0"/>
        <w:numPr>
          <w:ilvl w:val="0"/>
          <w:numId w:val="161"/>
        </w:numPr>
        <w:spacing w:after="0" w:line="271" w:lineRule="auto"/>
        <w:ind w:left="426" w:hanging="426"/>
        <w:jc w:val="both"/>
        <w:rPr>
          <w:color w:val="00B050"/>
        </w:rPr>
      </w:pPr>
      <w:r w:rsidRPr="008B22D4">
        <w:rPr>
          <w:color w:val="auto"/>
        </w:rPr>
        <w:t xml:space="preserve">Na podstawie </w:t>
      </w:r>
      <w:r w:rsidR="008B7526" w:rsidRPr="008B7526">
        <w:rPr>
          <w:color w:val="00B050"/>
        </w:rPr>
        <w:t>P</w:t>
      </w:r>
      <w:r w:rsidRPr="008B7526">
        <w:rPr>
          <w:color w:val="00B050"/>
        </w:rPr>
        <w:t xml:space="preserve">ropozycji </w:t>
      </w:r>
      <w:r w:rsidRPr="008B22D4">
        <w:rPr>
          <w:color w:val="auto"/>
        </w:rPr>
        <w:t xml:space="preserve">Harmonogramu Rzeczowo-Finansowo-Czasowego oraz kosztorysów ofertowych, Strony w terminie </w:t>
      </w:r>
      <w:r w:rsidRPr="008B22D4">
        <w:rPr>
          <w:b/>
          <w:color w:val="auto"/>
        </w:rPr>
        <w:t xml:space="preserve">14 dni </w:t>
      </w:r>
      <w:r w:rsidRPr="008B22D4">
        <w:rPr>
          <w:color w:val="auto"/>
        </w:rPr>
        <w:t>od daty przedłożenia propozycji, sporządzą Harmonogram Rzeczowo-Finansowo-Czasowy (</w:t>
      </w:r>
      <w:r w:rsidRPr="008B22D4">
        <w:rPr>
          <w:b/>
          <w:color w:val="auto"/>
        </w:rPr>
        <w:t>załącznik nr 3</w:t>
      </w:r>
      <w:r w:rsidRPr="008B22D4">
        <w:rPr>
          <w:color w:val="auto"/>
        </w:rPr>
        <w:t xml:space="preserve">), zwany dalej „Harmonogramem” </w:t>
      </w:r>
      <w:r w:rsidRPr="008B7526">
        <w:rPr>
          <w:strike/>
          <w:color w:val="00B050"/>
        </w:rPr>
        <w:t>lub „Harmonogramem Rzeczowo-Czasowo-Finansowym”</w:t>
      </w:r>
      <w:r w:rsidRPr="008B22D4">
        <w:rPr>
          <w:color w:val="auto"/>
        </w:rPr>
        <w:t>, i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 równomierne rozłożenie robót w czasie, z uwzględnieniem technologii robót. Szczegółowe wymogi Harmonogramu oraz dodatkowe elementy, z jakich ma się składać poza elementami wskazanymi w załączniku nr 15, określą służby nadzoru inwestorskiego.</w:t>
      </w:r>
      <w:r w:rsidR="008B7526" w:rsidRPr="008B7526">
        <w:rPr>
          <w:color w:val="auto"/>
        </w:rPr>
        <w:t xml:space="preserve"> </w:t>
      </w:r>
      <w:r w:rsidR="008B7526" w:rsidRPr="008B7526">
        <w:rPr>
          <w:color w:val="00B050"/>
        </w:rPr>
        <w:t xml:space="preserve">Generalny Wykonawca na podstawie Harmonogramu przedstawi w terminie określonym w załączniku nr 10 </w:t>
      </w:r>
      <w:r w:rsidR="008B7526">
        <w:rPr>
          <w:color w:val="00B050"/>
        </w:rPr>
        <w:t xml:space="preserve">do wzoru umowy </w:t>
      </w:r>
      <w:r w:rsidR="008B7526" w:rsidRPr="008B7526">
        <w:rPr>
          <w:color w:val="00B050"/>
        </w:rPr>
        <w:t>model 5D.</w:t>
      </w:r>
    </w:p>
    <w:p w14:paraId="2489B5E3" w14:textId="055185F6" w:rsidR="004E7E56" w:rsidRPr="008B22D4" w:rsidRDefault="004E7E56" w:rsidP="00E44634">
      <w:pPr>
        <w:widowControl w:val="0"/>
        <w:numPr>
          <w:ilvl w:val="0"/>
          <w:numId w:val="161"/>
        </w:numPr>
        <w:spacing w:after="0" w:line="271" w:lineRule="auto"/>
        <w:ind w:left="426" w:hanging="426"/>
        <w:jc w:val="both"/>
        <w:rPr>
          <w:color w:val="auto"/>
        </w:rPr>
      </w:pPr>
      <w:r w:rsidRPr="008B22D4">
        <w:rPr>
          <w:color w:val="auto"/>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w:t>
      </w:r>
      <w:r w:rsidR="009168AB" w:rsidRPr="008B22D4">
        <w:rPr>
          <w:color w:val="auto"/>
        </w:rPr>
        <w:t>oną przeciwwilgociową itp., tak</w:t>
      </w:r>
      <w:r w:rsidRPr="008B22D4">
        <w:rPr>
          <w:color w:val="auto"/>
        </w:rPr>
        <w:t xml:space="preserve"> aby wykonać prace w ustalonym terminie, chyba że służby nadzoru inwestorskiego potwierdzą na piśmie w terminie nie dłuższym </w:t>
      </w:r>
      <w:r w:rsidR="00514226" w:rsidRPr="008B22D4">
        <w:rPr>
          <w:color w:val="auto"/>
        </w:rPr>
        <w:t>niż 10 dni</w:t>
      </w:r>
      <w:r w:rsidRPr="008B22D4">
        <w:rPr>
          <w:color w:val="auto"/>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D323424" w14:textId="0FD2B4D8" w:rsidR="000E67F6" w:rsidRPr="008B22D4" w:rsidRDefault="00FD7F6E" w:rsidP="00E44634">
      <w:pPr>
        <w:widowControl w:val="0"/>
        <w:numPr>
          <w:ilvl w:val="0"/>
          <w:numId w:val="161"/>
        </w:numPr>
        <w:spacing w:after="0" w:line="271" w:lineRule="auto"/>
        <w:ind w:left="426" w:hanging="426"/>
        <w:jc w:val="both"/>
        <w:rPr>
          <w:color w:val="auto"/>
        </w:rPr>
      </w:pPr>
      <w:r w:rsidRPr="008B22D4">
        <w:rPr>
          <w:color w:val="auto"/>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8B22D4">
        <w:rPr>
          <w:color w:val="auto"/>
        </w:rPr>
        <w:t>Uprawnienie takie nie będzie Zamawiającemu przysługiwało, gdy niewykonanie przedmiotu umowy lub któregokolwiek z jego etapów w ustalonym terminie nastąpi na polecenie Zamawiającego.</w:t>
      </w:r>
    </w:p>
    <w:p w14:paraId="159C099C" w14:textId="70B4FAB1" w:rsidR="00733F0B" w:rsidRPr="008B22D4" w:rsidRDefault="005D1D52" w:rsidP="00E44634">
      <w:pPr>
        <w:widowControl w:val="0"/>
        <w:numPr>
          <w:ilvl w:val="0"/>
          <w:numId w:val="161"/>
        </w:numPr>
        <w:spacing w:after="0" w:line="271" w:lineRule="auto"/>
        <w:ind w:left="426" w:hanging="426"/>
        <w:jc w:val="both"/>
        <w:rPr>
          <w:color w:val="000000" w:themeColor="text1"/>
        </w:rPr>
      </w:pPr>
      <w:r w:rsidRPr="008B22D4">
        <w:rPr>
          <w:color w:val="auto"/>
        </w:rPr>
        <w:t xml:space="preserve">Wobec faktu, że </w:t>
      </w:r>
      <w:r w:rsidR="00733F0B" w:rsidRPr="008B22D4">
        <w:rPr>
          <w:color w:val="auto"/>
        </w:rPr>
        <w:t xml:space="preserve">Wykonawca wraz z ofertą </w:t>
      </w:r>
      <w:r w:rsidR="00CC1FFB" w:rsidRPr="008B22D4">
        <w:rPr>
          <w:color w:val="auto"/>
        </w:rPr>
        <w:t>złoży</w:t>
      </w:r>
      <w:r w:rsidRPr="008B22D4">
        <w:rPr>
          <w:color w:val="auto"/>
        </w:rPr>
        <w:t>ł</w:t>
      </w:r>
      <w:r w:rsidR="00CC1FFB" w:rsidRPr="008B22D4">
        <w:rPr>
          <w:color w:val="auto"/>
        </w:rPr>
        <w:t xml:space="preserve"> harmonogram</w:t>
      </w:r>
      <w:r w:rsidR="00733F0B" w:rsidRPr="008B22D4">
        <w:rPr>
          <w:color w:val="auto"/>
        </w:rPr>
        <w:t xml:space="preserve"> rzeczowy, propozycja H</w:t>
      </w:r>
      <w:r w:rsidR="008C2A17" w:rsidRPr="008B22D4">
        <w:rPr>
          <w:color w:val="auto"/>
        </w:rPr>
        <w:t>armonogramu Rzeczowo-Finansowo-Czasowego,</w:t>
      </w:r>
      <w:r w:rsidR="00733F0B" w:rsidRPr="008B22D4">
        <w:rPr>
          <w:color w:val="auto"/>
        </w:rPr>
        <w:t xml:space="preserve"> o którym mowa w ust. 3 winna odpowiadać harmonogramowi </w:t>
      </w:r>
      <w:r w:rsidR="00733F0B" w:rsidRPr="008B22D4">
        <w:rPr>
          <w:color w:val="000000" w:themeColor="text1"/>
        </w:rPr>
        <w:t>rzeczowemu złożonemu wraz z ofertą, co w żadnym zakresie nie ogranicza Zamawiającego w realizacji jego uprawnień wynikających z ust. 4 niniejszego paragrafu.</w:t>
      </w:r>
    </w:p>
    <w:p w14:paraId="1964FA66" w14:textId="7A6A3EDC" w:rsidR="00733F0B" w:rsidRPr="008B22D4" w:rsidRDefault="008C2A17" w:rsidP="00E44634">
      <w:pPr>
        <w:widowControl w:val="0"/>
        <w:numPr>
          <w:ilvl w:val="0"/>
          <w:numId w:val="161"/>
        </w:numPr>
        <w:spacing w:after="0" w:line="271" w:lineRule="auto"/>
        <w:ind w:left="426" w:hanging="426"/>
        <w:jc w:val="both"/>
        <w:rPr>
          <w:color w:val="000000" w:themeColor="text1"/>
        </w:rPr>
      </w:pPr>
      <w:r w:rsidRPr="008B22D4">
        <w:rPr>
          <w:color w:val="000000" w:themeColor="text1"/>
        </w:rPr>
        <w:t>Strony ustalają, że</w:t>
      </w:r>
      <w:r w:rsidR="00356A11" w:rsidRPr="008B22D4">
        <w:rPr>
          <w:color w:val="000000" w:themeColor="text1"/>
        </w:rPr>
        <w:t xml:space="preserve"> Harmonogram po jego zatwierdzeniu przez służby nadzoru inwestorskiego zostanie podpisany przez strony</w:t>
      </w:r>
      <w:r w:rsidR="00D60437" w:rsidRPr="008B22D4">
        <w:rPr>
          <w:color w:val="000000" w:themeColor="text1"/>
        </w:rPr>
        <w:t xml:space="preserve"> w formie pisemnej</w:t>
      </w:r>
      <w:r w:rsidR="00356A11" w:rsidRPr="008B22D4">
        <w:rPr>
          <w:color w:val="000000" w:themeColor="text1"/>
        </w:rPr>
        <w:t>.</w:t>
      </w:r>
      <w:r w:rsidRPr="008B22D4">
        <w:rPr>
          <w:color w:val="000000" w:themeColor="text1"/>
        </w:rPr>
        <w:t xml:space="preserve"> Do Harmonogramu Wykonawca zobowiązany jest dołączyć podpisany w formie pisemnej </w:t>
      </w:r>
      <w:r w:rsidR="004D7AAF" w:rsidRPr="008B22D4">
        <w:rPr>
          <w:color w:val="000000" w:themeColor="text1"/>
        </w:rPr>
        <w:t xml:space="preserve">dokument zgodny z wzorem stanowiącym </w:t>
      </w:r>
      <w:r w:rsidR="00487F78" w:rsidRPr="008B22D4">
        <w:rPr>
          <w:b/>
          <w:color w:val="000000" w:themeColor="text1"/>
        </w:rPr>
        <w:t>załącznik nr 15</w:t>
      </w:r>
      <w:r w:rsidR="004D7AAF" w:rsidRPr="008B22D4">
        <w:rPr>
          <w:b/>
          <w:color w:val="000000" w:themeColor="text1"/>
        </w:rPr>
        <w:t xml:space="preserve"> </w:t>
      </w:r>
      <w:r w:rsidR="004D7AAF" w:rsidRPr="008B22D4">
        <w:rPr>
          <w:color w:val="000000" w:themeColor="text1"/>
        </w:rPr>
        <w:t>do umowy.</w:t>
      </w:r>
      <w:r w:rsidR="00356A11" w:rsidRPr="008B22D4">
        <w:rPr>
          <w:color w:val="000000" w:themeColor="text1"/>
        </w:rPr>
        <w:t xml:space="preserve"> Wykonawca zobowiązany jest </w:t>
      </w:r>
      <w:r w:rsidR="00733F0B" w:rsidRPr="008B22D4">
        <w:rPr>
          <w:color w:val="000000" w:themeColor="text1"/>
        </w:rPr>
        <w:t xml:space="preserve">przedkładać aktualizację </w:t>
      </w:r>
      <w:r w:rsidR="00503C90" w:rsidRPr="008B22D4">
        <w:rPr>
          <w:color w:val="000000" w:themeColor="text1"/>
        </w:rPr>
        <w:t>H</w:t>
      </w:r>
      <w:r w:rsidR="00356A11" w:rsidRPr="008B22D4">
        <w:rPr>
          <w:color w:val="000000" w:themeColor="text1"/>
        </w:rPr>
        <w:t>armonogram</w:t>
      </w:r>
      <w:r w:rsidR="00733F0B" w:rsidRPr="008B22D4">
        <w:rPr>
          <w:color w:val="000000" w:themeColor="text1"/>
        </w:rPr>
        <w:t>u</w:t>
      </w:r>
      <w:r w:rsidR="00356A11" w:rsidRPr="008B22D4">
        <w:rPr>
          <w:color w:val="000000" w:themeColor="text1"/>
        </w:rPr>
        <w:t xml:space="preserve"> w toku realizacji prac, co podlega weryfikacji przez Zamawiającego zgodnie z ust. 3-</w:t>
      </w:r>
      <w:r w:rsidR="00733F0B" w:rsidRPr="008B22D4">
        <w:rPr>
          <w:color w:val="000000" w:themeColor="text1"/>
        </w:rPr>
        <w:t>5 niniejszego paragrafu zawsze w przypadku:</w:t>
      </w:r>
    </w:p>
    <w:p w14:paraId="07C80BD8" w14:textId="6E7E6EB3"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p</w:t>
      </w:r>
      <w:r w:rsidR="00733F0B" w:rsidRPr="008B22D4">
        <w:rPr>
          <w:color w:val="000000" w:themeColor="text1"/>
        </w:rPr>
        <w:t xml:space="preserve">ropozycji </w:t>
      </w:r>
      <w:r w:rsidR="00356A11" w:rsidRPr="008B22D4">
        <w:rPr>
          <w:color w:val="000000" w:themeColor="text1"/>
        </w:rPr>
        <w:t>aneksowania umowy</w:t>
      </w:r>
      <w:r w:rsidR="00733F0B" w:rsidRPr="008B22D4">
        <w:rPr>
          <w:color w:val="000000" w:themeColor="text1"/>
        </w:rPr>
        <w:t>;</w:t>
      </w:r>
    </w:p>
    <w:p w14:paraId="5D2D18B8" w14:textId="08601BF7" w:rsidR="00733F0B" w:rsidRPr="008B22D4" w:rsidRDefault="00503C90" w:rsidP="00E44634">
      <w:pPr>
        <w:pStyle w:val="Akapitzlist"/>
        <w:widowControl w:val="0"/>
        <w:numPr>
          <w:ilvl w:val="0"/>
          <w:numId w:val="165"/>
        </w:numPr>
        <w:spacing w:after="0" w:line="271" w:lineRule="auto"/>
        <w:jc w:val="both"/>
        <w:rPr>
          <w:color w:val="000000" w:themeColor="text1"/>
        </w:rPr>
      </w:pPr>
      <w:r w:rsidRPr="008B22D4">
        <w:rPr>
          <w:color w:val="000000" w:themeColor="text1"/>
        </w:rPr>
        <w:t>z</w:t>
      </w:r>
      <w:r w:rsidR="00733F0B" w:rsidRPr="008B22D4">
        <w:rPr>
          <w:color w:val="000000" w:themeColor="text1"/>
        </w:rPr>
        <w:t>głoszenia potrzeby realizacji prac zlecanych dodatkowo lub uzupełniających;</w:t>
      </w:r>
    </w:p>
    <w:p w14:paraId="6E40E31C" w14:textId="6064E71D" w:rsidR="00733F0B" w:rsidRPr="008B22D4" w:rsidRDefault="00356A11" w:rsidP="00E44634">
      <w:pPr>
        <w:pStyle w:val="Akapitzlist"/>
        <w:widowControl w:val="0"/>
        <w:numPr>
          <w:ilvl w:val="0"/>
          <w:numId w:val="165"/>
        </w:numPr>
        <w:spacing w:after="0" w:line="271" w:lineRule="auto"/>
        <w:jc w:val="both"/>
        <w:rPr>
          <w:color w:val="000000" w:themeColor="text1"/>
        </w:rPr>
      </w:pPr>
      <w:r w:rsidRPr="008B22D4">
        <w:rPr>
          <w:color w:val="000000" w:themeColor="text1"/>
        </w:rPr>
        <w:t>propozycji zmian</w:t>
      </w:r>
      <w:r w:rsidR="00733F0B" w:rsidRPr="008B22D4">
        <w:rPr>
          <w:color w:val="000000" w:themeColor="text1"/>
        </w:rPr>
        <w:t xml:space="preserve"> w zakresie realizacji prac</w:t>
      </w:r>
      <w:r w:rsidRPr="008B22D4">
        <w:rPr>
          <w:color w:val="000000" w:themeColor="text1"/>
        </w:rPr>
        <w:t xml:space="preserve"> </w:t>
      </w:r>
      <w:r w:rsidR="00503C90" w:rsidRPr="008B22D4">
        <w:rPr>
          <w:color w:val="000000" w:themeColor="text1"/>
        </w:rPr>
        <w:t>zgłoszonych przez którą</w:t>
      </w:r>
      <w:r w:rsidR="00733F0B" w:rsidRPr="008B22D4">
        <w:rPr>
          <w:color w:val="000000" w:themeColor="text1"/>
        </w:rPr>
        <w:t>kolwiek ze stron</w:t>
      </w:r>
      <w:r w:rsidR="00503C90" w:rsidRPr="008B22D4">
        <w:rPr>
          <w:color w:val="000000" w:themeColor="text1"/>
        </w:rPr>
        <w:t>,</w:t>
      </w:r>
      <w:r w:rsidR="00733F0B" w:rsidRPr="008B22D4">
        <w:rPr>
          <w:color w:val="000000" w:themeColor="text1"/>
        </w:rPr>
        <w:t xml:space="preserve"> w tym rezygnacji z realizacji niektórych zakresów prac;</w:t>
      </w:r>
    </w:p>
    <w:p w14:paraId="2E379D00" w14:textId="2E81FEAE"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lastRenderedPageBreak/>
        <w:t>w przypadku zmian budżetu inwestycji;</w:t>
      </w:r>
    </w:p>
    <w:p w14:paraId="2E46F324" w14:textId="77777777" w:rsidR="00733F0B" w:rsidRPr="008B22D4" w:rsidRDefault="00733F0B" w:rsidP="00E44634">
      <w:pPr>
        <w:pStyle w:val="Akapitzlist"/>
        <w:widowControl w:val="0"/>
        <w:numPr>
          <w:ilvl w:val="0"/>
          <w:numId w:val="165"/>
        </w:numPr>
        <w:spacing w:after="0" w:line="271" w:lineRule="auto"/>
        <w:jc w:val="both"/>
        <w:rPr>
          <w:color w:val="000000" w:themeColor="text1"/>
        </w:rPr>
      </w:pPr>
      <w:r w:rsidRPr="008B22D4">
        <w:rPr>
          <w:color w:val="000000" w:themeColor="text1"/>
        </w:rPr>
        <w:t>na każde wezwanie Zamawiającego</w:t>
      </w:r>
    </w:p>
    <w:p w14:paraId="43EB24F5" w14:textId="1A032B3D" w:rsidR="00733F0B" w:rsidRPr="008B22D4" w:rsidRDefault="00CC1FFB" w:rsidP="00E44634">
      <w:pPr>
        <w:widowControl w:val="0"/>
        <w:spacing w:after="0" w:line="271" w:lineRule="auto"/>
        <w:ind w:left="426"/>
        <w:jc w:val="both"/>
        <w:rPr>
          <w:color w:val="000000" w:themeColor="text1"/>
        </w:rPr>
      </w:pPr>
      <w:r w:rsidRPr="008B22D4">
        <w:rPr>
          <w:color w:val="000000" w:themeColor="text1"/>
        </w:rPr>
        <w:t>w każdym</w:t>
      </w:r>
      <w:r w:rsidR="00733F0B" w:rsidRPr="008B22D4">
        <w:rPr>
          <w:color w:val="000000" w:themeColor="text1"/>
        </w:rPr>
        <w:t xml:space="preserve"> z przypadku najpóźniej w terminie 7 dni od daty wezwania przez Zamawiającego</w:t>
      </w:r>
      <w:r w:rsidR="00503C90" w:rsidRPr="008B22D4">
        <w:rPr>
          <w:color w:val="000000" w:themeColor="text1"/>
        </w:rPr>
        <w:t>.</w:t>
      </w:r>
    </w:p>
    <w:p w14:paraId="069E85A0" w14:textId="4DB8D9B8" w:rsidR="00503C90" w:rsidRPr="008B22D4" w:rsidRDefault="00503C90" w:rsidP="00E44634">
      <w:pPr>
        <w:widowControl w:val="0"/>
        <w:spacing w:after="0" w:line="271" w:lineRule="auto"/>
        <w:ind w:left="426"/>
        <w:jc w:val="both"/>
        <w:rPr>
          <w:color w:val="000000" w:themeColor="text1"/>
        </w:rPr>
      </w:pPr>
      <w:r w:rsidRPr="008B22D4">
        <w:rPr>
          <w:color w:val="000000" w:themeColor="text1"/>
        </w:rPr>
        <w:t xml:space="preserve">W przypadku dokonywania przez Wykonawcę aktualizacji Harmonogramu – zgodnie ze zdaniem poprzedzającym – Wykonawca zobowiązany jest do zaktualizowania dokumentu zgodnego z wzorem stanowiącym </w:t>
      </w:r>
      <w:r w:rsidR="0060280C" w:rsidRPr="008B22D4">
        <w:rPr>
          <w:b/>
          <w:color w:val="000000" w:themeColor="text1"/>
        </w:rPr>
        <w:t>załącznik nr 15</w:t>
      </w:r>
      <w:r w:rsidRPr="008B22D4">
        <w:rPr>
          <w:b/>
          <w:color w:val="000000" w:themeColor="text1"/>
        </w:rPr>
        <w:t xml:space="preserve"> </w:t>
      </w:r>
      <w:r w:rsidRPr="008B22D4">
        <w:rPr>
          <w:color w:val="000000" w:themeColor="text1"/>
        </w:rPr>
        <w:t>do umowy i przedłożenie go Zamawiającemu w formie pisemnej.</w:t>
      </w:r>
    </w:p>
    <w:p w14:paraId="63ADE73C" w14:textId="77777777" w:rsidR="00AC621D" w:rsidRPr="008B22D4" w:rsidRDefault="00AC621D" w:rsidP="00E44634">
      <w:pPr>
        <w:spacing w:after="0" w:line="271" w:lineRule="auto"/>
        <w:jc w:val="center"/>
        <w:rPr>
          <w:b/>
          <w:bCs/>
          <w:color w:val="auto"/>
        </w:rPr>
      </w:pPr>
    </w:p>
    <w:p w14:paraId="3669759A" w14:textId="512DC365" w:rsidR="008560EE" w:rsidRPr="008B22D4" w:rsidRDefault="00FD7F6E" w:rsidP="00E44634">
      <w:pPr>
        <w:spacing w:after="0" w:line="271" w:lineRule="auto"/>
        <w:jc w:val="center"/>
        <w:rPr>
          <w:rFonts w:eastAsia="Tahoma"/>
          <w:b/>
          <w:bCs/>
          <w:color w:val="auto"/>
        </w:rPr>
      </w:pPr>
      <w:r w:rsidRPr="008B22D4">
        <w:rPr>
          <w:b/>
          <w:bCs/>
          <w:color w:val="auto"/>
        </w:rPr>
        <w:t>§ 4</w:t>
      </w:r>
    </w:p>
    <w:p w14:paraId="6747036D" w14:textId="0A0D451C" w:rsidR="00DE42D3" w:rsidRPr="008B22D4" w:rsidRDefault="00FD7F6E" w:rsidP="00E44634">
      <w:pPr>
        <w:pStyle w:val="Akapitzlist"/>
        <w:spacing w:after="0" w:line="271" w:lineRule="auto"/>
        <w:ind w:left="0"/>
        <w:jc w:val="center"/>
        <w:rPr>
          <w:b/>
          <w:bCs/>
          <w:color w:val="auto"/>
        </w:rPr>
      </w:pPr>
      <w:r w:rsidRPr="008B22D4">
        <w:rPr>
          <w:b/>
          <w:bCs/>
          <w:color w:val="auto"/>
        </w:rPr>
        <w:t>Przedstawiciele</w:t>
      </w:r>
    </w:p>
    <w:p w14:paraId="29915DD8" w14:textId="1E7AA648"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wskazuje, iż jego przedstawicielami będą: ustanowiony przez Zamawiającego Project Menadżer, Biuro Inwestycyjno Techniczne Uniwersytetu Medycznego w Łodzi (BIT) działające poprzez swojego Dyrektora, jak również oso</w:t>
      </w:r>
      <w:r w:rsidR="001330E9" w:rsidRPr="008B22D4">
        <w:rPr>
          <w:color w:val="auto"/>
        </w:rPr>
        <w:t>by wskazane przez Dyrektora BIT</w:t>
      </w:r>
      <w:r w:rsidRPr="008B22D4">
        <w:rPr>
          <w:color w:val="auto"/>
        </w:rPr>
        <w:t xml:space="preserve"> oraz inspektorzy nadzoru.</w:t>
      </w:r>
    </w:p>
    <w:p w14:paraId="48C9E343"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W celu prawidłowej realizacji niniejszej umowy Wykonawca ustanowi swojego przedstawiciela, o</w:t>
      </w:r>
      <w:r w:rsidR="006878A1" w:rsidRPr="008B22D4">
        <w:rPr>
          <w:color w:val="auto"/>
        </w:rPr>
        <w:t> </w:t>
      </w:r>
      <w:r w:rsidRPr="008B22D4">
        <w:rPr>
          <w:color w:val="auto"/>
        </w:rPr>
        <w:t>czym zawiadomi Zamawiającego na piśmie w dniu podpisania umowy.</w:t>
      </w:r>
    </w:p>
    <w:p w14:paraId="1C501A4F" w14:textId="216E79A7" w:rsidR="0040378E" w:rsidRPr="008B22D4" w:rsidRDefault="0040378E" w:rsidP="00E44634">
      <w:pPr>
        <w:widowControl w:val="0"/>
        <w:numPr>
          <w:ilvl w:val="0"/>
          <w:numId w:val="104"/>
        </w:numPr>
        <w:spacing w:after="0" w:line="271" w:lineRule="auto"/>
        <w:jc w:val="both"/>
        <w:rPr>
          <w:color w:val="auto"/>
        </w:rPr>
      </w:pPr>
      <w:r w:rsidRPr="008B22D4">
        <w:rPr>
          <w:color w:val="auto"/>
        </w:rPr>
        <w:t>W celu realizacji niniejszej umowy Wykonawca (do czego jest zobowiązany) ustanowi kierownika budowy oraz kierowników robót branżowych oraz inspektora/rów ochrony radiologicznej z uprawnieniami w zakresie radiologii/rentgenodiagnostyki, med</w:t>
      </w:r>
      <w:r w:rsidR="00D60437" w:rsidRPr="008B22D4">
        <w:rPr>
          <w:color w:val="auto"/>
        </w:rPr>
        <w:t>ycy</w:t>
      </w:r>
      <w:r w:rsidRPr="008B22D4">
        <w:rPr>
          <w:color w:val="auto"/>
        </w:rPr>
        <w:t>ny nuklearnej i radioterapii,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Kierownik budowy i kierownicy robót branżowych oraz osoba odpowiedzialna za wyposażenie – technolog, muszą być zatrudnieni przez Wykonawcę (na podstawie stosunku prawnego łączącego go z Wykonawcą), a nie przez podwykonawców. Ustanowiony przez Wykonawcę inspektor/</w:t>
      </w:r>
      <w:proofErr w:type="spellStart"/>
      <w:r w:rsidRPr="008B22D4">
        <w:rPr>
          <w:color w:val="auto"/>
        </w:rPr>
        <w:t>rzy</w:t>
      </w:r>
      <w:proofErr w:type="spellEnd"/>
      <w:r w:rsidRPr="008B22D4">
        <w:rPr>
          <w:color w:val="auto"/>
        </w:rPr>
        <w:t xml:space="preserve"> ochrony radiologicznej z uprawnieniami w zakresie radiologii/rentgenodiagnostyki, med</w:t>
      </w:r>
      <w:r w:rsidR="00D60437" w:rsidRPr="008B22D4">
        <w:rPr>
          <w:color w:val="auto"/>
        </w:rPr>
        <w:t>yc</w:t>
      </w:r>
      <w:r w:rsidRPr="008B22D4">
        <w:rPr>
          <w:color w:val="auto"/>
        </w:rPr>
        <w:t>yny nuklearnej i radioterapii zobowiązany jest do bieżącego nadzoru nad realizacją inwestycji przez cały okres jej trwania, uzyskania wszelkich wymaganych zgód/pozwoleń oraz opinii jak również przygotowania kompletnych wniosków wymaganych do uruchomienia działalności w tym zakresie. Uzyskanie przedmiotowych zezwoleń obciążają Wykonawcę na podstawie udzielonych przez Zamawiającego pełnomocnictw.</w:t>
      </w:r>
    </w:p>
    <w:p w14:paraId="680C08BE"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Zamawiający powoła inspektorów nadzoru inwestorskiego, o czym zawiadomi Wykonawcę na piśmie.</w:t>
      </w:r>
    </w:p>
    <w:p w14:paraId="30B858D6" w14:textId="1125D942" w:rsidR="008560EE" w:rsidRPr="008B22D4" w:rsidRDefault="00FD7F6E" w:rsidP="00E44634">
      <w:pPr>
        <w:widowControl w:val="0"/>
        <w:numPr>
          <w:ilvl w:val="0"/>
          <w:numId w:val="104"/>
        </w:numPr>
        <w:spacing w:after="0" w:line="271" w:lineRule="auto"/>
        <w:jc w:val="both"/>
        <w:rPr>
          <w:color w:val="auto"/>
        </w:rPr>
      </w:pPr>
      <w:r w:rsidRPr="008B22D4">
        <w:rPr>
          <w:color w:val="auto"/>
        </w:rPr>
        <w:t>Wszelkie doręczenia i wezwania, o których mowa w niniejszej umo</w:t>
      </w:r>
      <w:r w:rsidR="00BE5576" w:rsidRPr="008B22D4">
        <w:rPr>
          <w:color w:val="auto"/>
        </w:rPr>
        <w:t>wie oraz inne skierowane przez S</w:t>
      </w:r>
      <w:r w:rsidRPr="008B22D4">
        <w:rPr>
          <w:color w:val="auto"/>
        </w:rPr>
        <w:t>trony względem siebie pisma, uznaje się za prawidłowo i skutecznie dokonane, o ile zostanie zachowana forma pisemna, zaś doręczenie nastąpi bezpośrednio do rąk Przedstawicieli stron, o</w:t>
      </w:r>
      <w:r w:rsidR="006878A1" w:rsidRPr="008B22D4">
        <w:rPr>
          <w:color w:val="auto"/>
        </w:rPr>
        <w:t> </w:t>
      </w:r>
      <w:r w:rsidRPr="008B22D4">
        <w:rPr>
          <w:color w:val="auto"/>
        </w:rPr>
        <w:t>których mowa w § 4 ust. 1 i 2 lub za pomocą listu poleconego za potwierdzeniem odbioru na</w:t>
      </w:r>
      <w:r w:rsidR="006878A1" w:rsidRPr="008B22D4">
        <w:rPr>
          <w:color w:val="auto"/>
        </w:rPr>
        <w:t> </w:t>
      </w:r>
      <w:r w:rsidRPr="008B22D4">
        <w:rPr>
          <w:color w:val="auto"/>
        </w:rPr>
        <w:t>następujące adresy:</w:t>
      </w:r>
    </w:p>
    <w:p w14:paraId="2B34CE3A" w14:textId="19F1A39A" w:rsidR="008560EE" w:rsidRPr="008B22D4" w:rsidRDefault="00BE5576" w:rsidP="00E44634">
      <w:pPr>
        <w:pStyle w:val="Akapitzlist"/>
        <w:widowControl w:val="0"/>
        <w:numPr>
          <w:ilvl w:val="0"/>
          <w:numId w:val="105"/>
        </w:numPr>
        <w:tabs>
          <w:tab w:val="left" w:pos="851"/>
        </w:tabs>
        <w:spacing w:after="0" w:line="271" w:lineRule="auto"/>
        <w:ind w:left="567" w:hanging="294"/>
        <w:jc w:val="both"/>
        <w:rPr>
          <w:color w:val="auto"/>
        </w:rPr>
      </w:pPr>
      <w:r w:rsidRPr="008B22D4">
        <w:rPr>
          <w:color w:val="auto"/>
        </w:rPr>
        <w:t>z</w:t>
      </w:r>
      <w:r w:rsidR="00514226" w:rsidRPr="008B22D4">
        <w:rPr>
          <w:color w:val="auto"/>
        </w:rPr>
        <w:t>e</w:t>
      </w:r>
      <w:r w:rsidR="00FD7F6E" w:rsidRPr="008B22D4">
        <w:rPr>
          <w:color w:val="auto"/>
        </w:rPr>
        <w:t xml:space="preserve"> strony Zamawiającego: Uniwersytet Medyczny w Łodzi, Biuro Inwestycyjno- Techniczne (BIT) UM w Łodzi, adres do korespondencji: 92-219 Łódź ul. Pomorska 251 budynek C7;</w:t>
      </w:r>
    </w:p>
    <w:p w14:paraId="23D861A9" w14:textId="2A28EAB7" w:rsidR="008560EE" w:rsidRPr="008B22D4" w:rsidRDefault="00BE5576" w:rsidP="00E44634">
      <w:pPr>
        <w:pStyle w:val="Akapitzlist"/>
        <w:widowControl w:val="0"/>
        <w:numPr>
          <w:ilvl w:val="0"/>
          <w:numId w:val="105"/>
        </w:numPr>
        <w:tabs>
          <w:tab w:val="left" w:pos="851"/>
        </w:tabs>
        <w:spacing w:after="0" w:line="271" w:lineRule="auto"/>
        <w:ind w:left="567" w:hanging="294"/>
        <w:jc w:val="both"/>
        <w:rPr>
          <w:b/>
          <w:bCs/>
          <w:color w:val="auto"/>
        </w:rPr>
      </w:pPr>
      <w:r w:rsidRPr="008B22D4">
        <w:rPr>
          <w:color w:val="auto"/>
        </w:rPr>
        <w:t>z</w:t>
      </w:r>
      <w:r w:rsidR="00514226" w:rsidRPr="008B22D4">
        <w:rPr>
          <w:color w:val="auto"/>
        </w:rPr>
        <w:t>e</w:t>
      </w:r>
      <w:r w:rsidR="00FD7F6E" w:rsidRPr="008B22D4">
        <w:rPr>
          <w:color w:val="auto"/>
        </w:rPr>
        <w:t xml:space="preserve"> strony Wykonawcy: </w:t>
      </w:r>
      <w:r w:rsidR="00AC621D" w:rsidRPr="008B22D4">
        <w:rPr>
          <w:color w:val="auto"/>
        </w:rPr>
        <w:t>………………………………………………….</w:t>
      </w:r>
    </w:p>
    <w:p w14:paraId="3F275B06" w14:textId="77777777" w:rsidR="008560EE" w:rsidRPr="008B22D4" w:rsidRDefault="00FD7F6E" w:rsidP="00E44634">
      <w:pPr>
        <w:widowControl w:val="0"/>
        <w:numPr>
          <w:ilvl w:val="0"/>
          <w:numId w:val="104"/>
        </w:numPr>
        <w:spacing w:after="0" w:line="271" w:lineRule="auto"/>
        <w:jc w:val="both"/>
        <w:rPr>
          <w:color w:val="auto"/>
        </w:rPr>
      </w:pPr>
      <w:r w:rsidRPr="008B22D4">
        <w:rPr>
          <w:color w:val="auto"/>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8B22D4">
        <w:rPr>
          <w:color w:val="auto"/>
        </w:rPr>
        <w:t>e</w:t>
      </w:r>
      <w:r w:rsidRPr="008B22D4">
        <w:rPr>
          <w:color w:val="auto"/>
        </w:rPr>
        <w:t xml:space="preserve"> się obowiązków kierownika budowy, bądź robót, uprawnienia budowlane, wraz z dokumentami potwierdzającymi ich przynależność do właściwej izby samorządu zawodowego. </w:t>
      </w:r>
    </w:p>
    <w:p w14:paraId="63DBCBB8" w14:textId="58A5DF76" w:rsidR="008560EE" w:rsidRPr="008B22D4" w:rsidRDefault="00FD7F6E" w:rsidP="00E44634">
      <w:pPr>
        <w:widowControl w:val="0"/>
        <w:numPr>
          <w:ilvl w:val="0"/>
          <w:numId w:val="104"/>
        </w:numPr>
        <w:spacing w:after="0" w:line="271" w:lineRule="auto"/>
        <w:jc w:val="both"/>
        <w:rPr>
          <w:color w:val="auto"/>
        </w:rPr>
      </w:pPr>
      <w:r w:rsidRPr="008B22D4">
        <w:rPr>
          <w:color w:val="auto"/>
        </w:rPr>
        <w:t>Przedstawiciele Stron, o których mowa w niniejszym paragrafie nie są upoważnieni do składania w</w:t>
      </w:r>
      <w:r w:rsidR="00920084" w:rsidRPr="008B22D4">
        <w:rPr>
          <w:color w:val="auto"/>
        </w:rPr>
        <w:t> </w:t>
      </w:r>
      <w:r w:rsidR="00BE5576" w:rsidRPr="008B22D4">
        <w:rPr>
          <w:color w:val="auto"/>
        </w:rPr>
        <w:t>imieniu S</w:t>
      </w:r>
      <w:r w:rsidRPr="008B22D4">
        <w:rPr>
          <w:color w:val="auto"/>
        </w:rPr>
        <w:t>tron żadnych oświadczeń woli, a wszelkie zobowiązania</w:t>
      </w:r>
      <w:r w:rsidR="00BE5576" w:rsidRPr="008B22D4">
        <w:rPr>
          <w:color w:val="auto"/>
        </w:rPr>
        <w:t>,</w:t>
      </w:r>
      <w:r w:rsidRPr="008B22D4">
        <w:rPr>
          <w:color w:val="auto"/>
        </w:rPr>
        <w:t xml:space="preserve"> w tym finansowe mogą </w:t>
      </w:r>
      <w:r w:rsidRPr="008B22D4">
        <w:rPr>
          <w:color w:val="auto"/>
        </w:rPr>
        <w:lastRenderedPageBreak/>
        <w:t>być</w:t>
      </w:r>
      <w:r w:rsidR="00920084" w:rsidRPr="008B22D4">
        <w:rPr>
          <w:color w:val="auto"/>
        </w:rPr>
        <w:t> </w:t>
      </w:r>
      <w:r w:rsidRPr="008B22D4">
        <w:rPr>
          <w:color w:val="auto"/>
        </w:rPr>
        <w:t>zaciągane (lub zwalniane) jedynie przez osoby uprawnione do reprezentowania stron.</w:t>
      </w:r>
    </w:p>
    <w:p w14:paraId="02234A2F" w14:textId="6E7A8855" w:rsidR="00AB02EE" w:rsidRPr="008B22D4" w:rsidRDefault="00AB02EE" w:rsidP="00E44634">
      <w:pPr>
        <w:widowControl w:val="0"/>
        <w:numPr>
          <w:ilvl w:val="0"/>
          <w:numId w:val="104"/>
        </w:numPr>
        <w:spacing w:after="0" w:line="271" w:lineRule="auto"/>
        <w:jc w:val="both"/>
        <w:rPr>
          <w:color w:val="auto"/>
        </w:rPr>
      </w:pPr>
      <w:r w:rsidRPr="008B22D4">
        <w:rPr>
          <w:color w:val="auto"/>
        </w:rPr>
        <w:t>Wykonawca</w:t>
      </w:r>
      <w:r w:rsidR="00E30C29" w:rsidRPr="008B22D4">
        <w:rPr>
          <w:color w:val="auto"/>
        </w:rPr>
        <w:t xml:space="preserve"> zobowiązany jest</w:t>
      </w:r>
      <w:r w:rsidRPr="008B22D4">
        <w:rPr>
          <w:color w:val="auto"/>
        </w:rPr>
        <w:t xml:space="preserve"> w trakcie realizacji </w:t>
      </w:r>
      <w:r w:rsidR="00E30C29" w:rsidRPr="008B22D4">
        <w:rPr>
          <w:color w:val="auto"/>
        </w:rPr>
        <w:t>przedmiotu umowy</w:t>
      </w:r>
      <w:r w:rsidRPr="008B22D4">
        <w:rPr>
          <w:color w:val="auto"/>
        </w:rPr>
        <w:t xml:space="preserve"> do bieżącego nanoszenia na dokumentacj</w:t>
      </w:r>
      <w:r w:rsidR="00A61F27" w:rsidRPr="008B22D4">
        <w:rPr>
          <w:color w:val="auto"/>
        </w:rPr>
        <w:t>ę</w:t>
      </w:r>
      <w:r w:rsidRPr="008B22D4">
        <w:rPr>
          <w:color w:val="auto"/>
        </w:rPr>
        <w:t xml:space="preserve"> projektową wszystkich zmian </w:t>
      </w:r>
      <w:r w:rsidR="00E30C29" w:rsidRPr="008B22D4">
        <w:rPr>
          <w:color w:val="auto"/>
        </w:rPr>
        <w:t xml:space="preserve">projektowych oraz zmian w zakresie przeprojektowania lub doprojektowania </w:t>
      </w:r>
      <w:r w:rsidR="00061BBC" w:rsidRPr="008B22D4">
        <w:rPr>
          <w:color w:val="auto"/>
        </w:rPr>
        <w:t>niezbędnych elementów</w:t>
      </w:r>
      <w:r w:rsidR="00E30C29" w:rsidRPr="008B22D4">
        <w:rPr>
          <w:color w:val="auto"/>
        </w:rPr>
        <w:t xml:space="preserve"> potrzebnych do realizacji umowy.</w:t>
      </w:r>
      <w:r w:rsidR="007E3484" w:rsidRPr="008B22D4">
        <w:rPr>
          <w:color w:val="auto"/>
        </w:rPr>
        <w:t xml:space="preserve"> W przypadku</w:t>
      </w:r>
      <w:r w:rsidR="00BE5576" w:rsidRPr="008B22D4">
        <w:rPr>
          <w:color w:val="auto"/>
        </w:rPr>
        <w:t>,</w:t>
      </w:r>
      <w:r w:rsidR="007E3484" w:rsidRPr="008B22D4">
        <w:rPr>
          <w:color w:val="auto"/>
        </w:rPr>
        <w:t xml:space="preserve"> gdyby Wykonawca w celu </w:t>
      </w:r>
      <w:r w:rsidR="00514226" w:rsidRPr="008B22D4">
        <w:rPr>
          <w:color w:val="auto"/>
        </w:rPr>
        <w:t>obniżenia kosztów</w:t>
      </w:r>
      <w:r w:rsidR="007E3484" w:rsidRPr="008B22D4">
        <w:rPr>
          <w:color w:val="auto"/>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8B22D4" w:rsidRDefault="00FD7F6E" w:rsidP="00E44634">
      <w:pPr>
        <w:widowControl w:val="0"/>
        <w:numPr>
          <w:ilvl w:val="0"/>
          <w:numId w:val="104"/>
        </w:numPr>
        <w:spacing w:after="0" w:line="271" w:lineRule="auto"/>
        <w:ind w:left="357" w:hanging="357"/>
        <w:jc w:val="both"/>
        <w:rPr>
          <w:color w:val="auto"/>
        </w:rPr>
      </w:pPr>
      <w:r w:rsidRPr="008B22D4">
        <w:rPr>
          <w:color w:val="auto"/>
        </w:rPr>
        <w:t>W sprawa</w:t>
      </w:r>
      <w:r w:rsidR="00A61F27" w:rsidRPr="008B22D4">
        <w:rPr>
          <w:color w:val="auto"/>
        </w:rPr>
        <w:t>ch</w:t>
      </w:r>
      <w:r w:rsidRPr="008B22D4">
        <w:rPr>
          <w:color w:val="auto"/>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8B22D4">
        <w:rPr>
          <w:color w:val="auto"/>
        </w:rPr>
        <w:t>,</w:t>
      </w:r>
      <w:r w:rsidRPr="008B22D4">
        <w:rPr>
          <w:color w:val="auto"/>
        </w:rPr>
        <w:t xml:space="preserve"> niezależnie</w:t>
      </w:r>
      <w:r w:rsidR="00A61F27" w:rsidRPr="008B22D4">
        <w:rPr>
          <w:color w:val="auto"/>
        </w:rPr>
        <w:t xml:space="preserve"> </w:t>
      </w:r>
      <w:r w:rsidRPr="008B22D4">
        <w:rPr>
          <w:color w:val="auto"/>
        </w:rPr>
        <w:t>od jej określonego adresata, musi być przesłan</w:t>
      </w:r>
      <w:r w:rsidR="00A61F27" w:rsidRPr="008B22D4">
        <w:rPr>
          <w:color w:val="auto"/>
        </w:rPr>
        <w:t>a</w:t>
      </w:r>
      <w:r w:rsidRPr="008B22D4">
        <w:rPr>
          <w:color w:val="auto"/>
        </w:rPr>
        <w:t xml:space="preserve"> także na następujące adresy elektroniczne: </w:t>
      </w:r>
    </w:p>
    <w:p w14:paraId="4F3565C7" w14:textId="39EFFA04"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 xml:space="preserve">ze strony Zamawiającego: </w:t>
      </w:r>
      <w:hyperlink r:id="rId8" w:history="1">
        <w:r w:rsidR="00021748" w:rsidRPr="008B22D4">
          <w:rPr>
            <w:rStyle w:val="Hipercze"/>
            <w:color w:val="auto"/>
          </w:rPr>
          <w:t>magdalena.krynke@umed.lodz.pl</w:t>
        </w:r>
      </w:hyperlink>
      <w:r w:rsidR="00021748" w:rsidRPr="008B22D4">
        <w:rPr>
          <w:color w:val="auto"/>
        </w:rPr>
        <w:t xml:space="preserve">; </w:t>
      </w:r>
      <w:hyperlink r:id="rId9" w:history="1">
        <w:r w:rsidR="004F5A04" w:rsidRPr="008B22D4">
          <w:rPr>
            <w:rStyle w:val="Hipercze"/>
            <w:color w:val="auto"/>
          </w:rPr>
          <w:t>lukasz.dudek@umed.lodz.pl</w:t>
        </w:r>
      </w:hyperlink>
      <w:r w:rsidR="004F5A04" w:rsidRPr="008B22D4">
        <w:rPr>
          <w:color w:val="auto"/>
        </w:rPr>
        <w:t xml:space="preserve">, </w:t>
      </w:r>
      <w:r w:rsidR="00021748" w:rsidRPr="008B22D4">
        <w:rPr>
          <w:color w:val="auto"/>
        </w:rPr>
        <w:t xml:space="preserve"> </w:t>
      </w:r>
      <w:r w:rsidRPr="008B22D4">
        <w:rPr>
          <w:color w:val="auto"/>
        </w:rPr>
        <w:t xml:space="preserve"> </w:t>
      </w:r>
    </w:p>
    <w:p w14:paraId="4E8E678C" w14:textId="0B7B27D0" w:rsidR="008560EE" w:rsidRPr="008B22D4" w:rsidRDefault="00FD7F6E" w:rsidP="00E44634">
      <w:pPr>
        <w:pStyle w:val="Akapitzlist"/>
        <w:widowControl w:val="0"/>
        <w:numPr>
          <w:ilvl w:val="0"/>
          <w:numId w:val="106"/>
        </w:numPr>
        <w:tabs>
          <w:tab w:val="left" w:pos="851"/>
        </w:tabs>
        <w:spacing w:after="0" w:line="271" w:lineRule="auto"/>
        <w:ind w:left="567" w:hanging="294"/>
        <w:jc w:val="both"/>
        <w:rPr>
          <w:color w:val="auto"/>
        </w:rPr>
      </w:pPr>
      <w:r w:rsidRPr="008B22D4">
        <w:rPr>
          <w:color w:val="auto"/>
        </w:rPr>
        <w:t>ze strony Wykonawcy:</w:t>
      </w:r>
      <w:r w:rsidR="003B72C8" w:rsidRPr="008B22D4">
        <w:rPr>
          <w:color w:val="auto"/>
        </w:rPr>
        <w:t xml:space="preserve"> </w:t>
      </w:r>
      <w:r w:rsidR="00AC621D" w:rsidRPr="008B22D4">
        <w:t xml:space="preserve"> </w:t>
      </w:r>
      <w:r w:rsidR="00BE5576" w:rsidRPr="008B22D4">
        <w:rPr>
          <w:color w:val="auto"/>
        </w:rPr>
        <w:t>…………………………………………………………………………………………………</w:t>
      </w:r>
      <w:proofErr w:type="gramStart"/>
      <w:r w:rsidR="00BE5576" w:rsidRPr="008B22D4">
        <w:rPr>
          <w:color w:val="auto"/>
        </w:rPr>
        <w:t>…….</w:t>
      </w:r>
      <w:proofErr w:type="gramEnd"/>
      <w:r w:rsidR="00BE5576" w:rsidRPr="008B22D4">
        <w:rPr>
          <w:color w:val="auto"/>
        </w:rPr>
        <w:t>.</w:t>
      </w:r>
    </w:p>
    <w:p w14:paraId="09AA114A" w14:textId="42C30F2D" w:rsidR="003B260E" w:rsidRPr="008B22D4" w:rsidRDefault="003B260E" w:rsidP="00E44634">
      <w:pPr>
        <w:widowControl w:val="0"/>
        <w:tabs>
          <w:tab w:val="left" w:pos="851"/>
        </w:tabs>
        <w:spacing w:after="0" w:line="271" w:lineRule="auto"/>
        <w:ind w:left="273"/>
        <w:jc w:val="both"/>
        <w:rPr>
          <w:color w:val="auto"/>
        </w:rPr>
      </w:pPr>
      <w:r w:rsidRPr="008B22D4">
        <w:rPr>
          <w:color w:val="auto"/>
        </w:rPr>
        <w:t>oraz posiadać w tytule akronim CKD2-R (sześć znaków pisanych łącznie)</w:t>
      </w:r>
      <w:r w:rsidR="00F91C98" w:rsidRPr="008B22D4">
        <w:rPr>
          <w:color w:val="auto"/>
        </w:rPr>
        <w:t>.</w:t>
      </w:r>
      <w:r w:rsidRPr="008B22D4">
        <w:rPr>
          <w:color w:val="auto"/>
        </w:rPr>
        <w:t xml:space="preserve"> </w:t>
      </w:r>
    </w:p>
    <w:p w14:paraId="4032173B" w14:textId="49F39BED" w:rsidR="008B7526" w:rsidRPr="008B7526" w:rsidRDefault="008B7526" w:rsidP="008B7526">
      <w:pPr>
        <w:pStyle w:val="Akapitzlist"/>
        <w:widowControl w:val="0"/>
        <w:numPr>
          <w:ilvl w:val="0"/>
          <w:numId w:val="104"/>
        </w:numPr>
        <w:tabs>
          <w:tab w:val="left" w:pos="851"/>
        </w:tabs>
        <w:spacing w:after="0" w:line="271" w:lineRule="auto"/>
        <w:jc w:val="both"/>
        <w:rPr>
          <w:color w:val="00B050"/>
        </w:rPr>
      </w:pPr>
      <w:r w:rsidRPr="008B7526">
        <w:rPr>
          <w:color w:val="00B050"/>
        </w:rPr>
        <w:t xml:space="preserve">Wykonawca zobowiązany jest w trakcie realizacji przedmiotu umowy do bieżącej komunikacji z Zamawiającym w oparciu o platformę </w:t>
      </w:r>
      <w:proofErr w:type="spellStart"/>
      <w:r w:rsidRPr="008B7526">
        <w:rPr>
          <w:color w:val="00B050"/>
        </w:rPr>
        <w:t>CDE</w:t>
      </w:r>
      <w:proofErr w:type="spellEnd"/>
      <w:r w:rsidRPr="008B7526">
        <w:rPr>
          <w:color w:val="00B050"/>
        </w:rPr>
        <w:t xml:space="preserve"> </w:t>
      </w:r>
      <w:r w:rsidRPr="008B7526">
        <w:rPr>
          <w:color w:val="00B050"/>
        </w:rPr>
        <w:t>(procesy opisane w załączniku nr 10</w:t>
      </w:r>
      <w:r>
        <w:rPr>
          <w:color w:val="00B050"/>
        </w:rPr>
        <w:t xml:space="preserve"> </w:t>
      </w:r>
      <w:proofErr w:type="spellStart"/>
      <w:r>
        <w:rPr>
          <w:color w:val="00B050"/>
        </w:rPr>
        <w:t>doo</w:t>
      </w:r>
      <w:proofErr w:type="spellEnd"/>
      <w:r>
        <w:rPr>
          <w:color w:val="00B050"/>
        </w:rPr>
        <w:t xml:space="preserve"> wzoru umowy</w:t>
      </w:r>
      <w:r w:rsidRPr="008B7526">
        <w:rPr>
          <w:color w:val="00B050"/>
        </w:rPr>
        <w:t>).</w:t>
      </w:r>
    </w:p>
    <w:p w14:paraId="4827410C" w14:textId="2FD1A1D5" w:rsidR="00E26BC4" w:rsidRPr="008B22D4" w:rsidRDefault="00E26BC4" w:rsidP="00E44634">
      <w:pPr>
        <w:spacing w:after="0" w:line="271" w:lineRule="auto"/>
        <w:jc w:val="center"/>
        <w:rPr>
          <w:b/>
          <w:bCs/>
          <w:color w:val="auto"/>
        </w:rPr>
      </w:pPr>
    </w:p>
    <w:p w14:paraId="24F74560" w14:textId="3157B27A" w:rsidR="008560EE" w:rsidRPr="008B22D4" w:rsidRDefault="00FD7F6E" w:rsidP="00E44634">
      <w:pPr>
        <w:spacing w:after="0" w:line="271" w:lineRule="auto"/>
        <w:jc w:val="center"/>
        <w:rPr>
          <w:rFonts w:eastAsia="Tahoma"/>
          <w:b/>
          <w:bCs/>
          <w:color w:val="auto"/>
        </w:rPr>
      </w:pPr>
      <w:r w:rsidRPr="008B22D4">
        <w:rPr>
          <w:b/>
          <w:bCs/>
          <w:color w:val="auto"/>
        </w:rPr>
        <w:t>§ 5</w:t>
      </w:r>
    </w:p>
    <w:p w14:paraId="3D2D2973" w14:textId="77777777" w:rsidR="008560EE" w:rsidRPr="008B22D4" w:rsidRDefault="00FD7F6E" w:rsidP="00E44634">
      <w:pPr>
        <w:spacing w:after="0" w:line="271" w:lineRule="auto"/>
        <w:jc w:val="center"/>
        <w:rPr>
          <w:rFonts w:eastAsia="Tahoma"/>
          <w:b/>
          <w:bCs/>
          <w:color w:val="auto"/>
        </w:rPr>
      </w:pPr>
      <w:r w:rsidRPr="008B22D4">
        <w:rPr>
          <w:b/>
          <w:bCs/>
          <w:color w:val="auto"/>
        </w:rPr>
        <w:t>Teren budowy</w:t>
      </w:r>
    </w:p>
    <w:p w14:paraId="089BF5C0" w14:textId="416BB48D" w:rsidR="008560EE" w:rsidRPr="008B22D4" w:rsidRDefault="00FD7F6E" w:rsidP="00E44634">
      <w:pPr>
        <w:widowControl w:val="0"/>
        <w:numPr>
          <w:ilvl w:val="0"/>
          <w:numId w:val="107"/>
        </w:numPr>
        <w:spacing w:after="0" w:line="271" w:lineRule="auto"/>
        <w:jc w:val="both"/>
        <w:rPr>
          <w:color w:val="000000" w:themeColor="text1"/>
        </w:rPr>
      </w:pPr>
      <w:r w:rsidRPr="008B22D4">
        <w:rPr>
          <w:color w:val="auto"/>
        </w:rPr>
        <w:t>Wykonawca przejmie od Zamawiającego teren budowy w</w:t>
      </w:r>
      <w:r w:rsidRPr="008B22D4">
        <w:rPr>
          <w:color w:val="000000" w:themeColor="text1"/>
        </w:rPr>
        <w:t xml:space="preserve"> term</w:t>
      </w:r>
      <w:r w:rsidR="00E14807" w:rsidRPr="008B22D4">
        <w:rPr>
          <w:color w:val="000000" w:themeColor="text1"/>
        </w:rPr>
        <w:t xml:space="preserve">inie 7 dni od podpisania umowy </w:t>
      </w:r>
      <w:r w:rsidR="00424F96" w:rsidRPr="008B22D4">
        <w:rPr>
          <w:color w:val="000000" w:themeColor="text1"/>
        </w:rPr>
        <w:t xml:space="preserve">(z uwzględnieniem zastrzeżenia dotyczącego zejścia z placu budowy </w:t>
      </w:r>
      <w:proofErr w:type="spellStart"/>
      <w:r w:rsidR="00424F96" w:rsidRPr="008B22D4">
        <w:rPr>
          <w:color w:val="000000" w:themeColor="text1"/>
        </w:rPr>
        <w:t>Mirbud</w:t>
      </w:r>
      <w:proofErr w:type="spellEnd"/>
      <w:r w:rsidR="00424F96" w:rsidRPr="008B22D4">
        <w:rPr>
          <w:color w:val="000000" w:themeColor="text1"/>
        </w:rPr>
        <w:t xml:space="preserve"> S.A. wskazanego w § 3 ust. 1). </w:t>
      </w:r>
      <w:r w:rsidRPr="008B22D4">
        <w:rPr>
          <w:color w:val="000000" w:themeColor="text1"/>
        </w:rPr>
        <w:t>W dacie przekazania Zamawiający wskaże Wykonawcy punkty poboru wody i energii elektrycznej.</w:t>
      </w:r>
    </w:p>
    <w:p w14:paraId="622F797A" w14:textId="6DD29AD2" w:rsidR="000F7429" w:rsidRPr="008B22D4" w:rsidRDefault="00FD7F6E" w:rsidP="00E44634">
      <w:pPr>
        <w:widowControl w:val="0"/>
        <w:numPr>
          <w:ilvl w:val="0"/>
          <w:numId w:val="107"/>
        </w:numPr>
        <w:spacing w:after="0" w:line="271" w:lineRule="auto"/>
        <w:jc w:val="both"/>
        <w:rPr>
          <w:strike/>
          <w:color w:val="000000" w:themeColor="text1"/>
        </w:rPr>
      </w:pPr>
      <w:r w:rsidRPr="008B22D4">
        <w:rPr>
          <w:color w:val="000000" w:themeColor="text1"/>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8B22D4">
        <w:rPr>
          <w:color w:val="000000" w:themeColor="text1"/>
        </w:rPr>
        <w:t>.</w:t>
      </w:r>
      <w:r w:rsidRPr="008B22D4">
        <w:rPr>
          <w:color w:val="000000" w:themeColor="text1"/>
        </w:rPr>
        <w:t xml:space="preserve"> </w:t>
      </w:r>
    </w:p>
    <w:p w14:paraId="52541609" w14:textId="1FFEFF3A" w:rsidR="008560EE" w:rsidRPr="008B22D4" w:rsidRDefault="00FD7F6E" w:rsidP="00E44634">
      <w:pPr>
        <w:widowControl w:val="0"/>
        <w:numPr>
          <w:ilvl w:val="0"/>
          <w:numId w:val="107"/>
        </w:numPr>
        <w:spacing w:after="0" w:line="271" w:lineRule="auto"/>
        <w:ind w:left="357" w:hanging="357"/>
        <w:jc w:val="both"/>
        <w:rPr>
          <w:color w:val="auto"/>
        </w:rPr>
      </w:pPr>
      <w:r w:rsidRPr="008B22D4">
        <w:rPr>
          <w:color w:val="auto"/>
        </w:rPr>
        <w:t>Wykonawca ponosił będzie koszty zużycia mediów obejmujące koszty: wody, energii cieplnej i</w:t>
      </w:r>
      <w:r w:rsidR="006878A1" w:rsidRPr="008B22D4">
        <w:rPr>
          <w:color w:val="auto"/>
        </w:rPr>
        <w:t> </w:t>
      </w:r>
      <w:r w:rsidRPr="008B22D4">
        <w:rPr>
          <w:color w:val="auto"/>
        </w:rPr>
        <w:t>elektrycznej</w:t>
      </w:r>
      <w:r w:rsidR="005D1D52" w:rsidRPr="008B22D4">
        <w:rPr>
          <w:color w:val="auto"/>
        </w:rPr>
        <w:t xml:space="preserve">, </w:t>
      </w:r>
      <w:r w:rsidRPr="008B22D4">
        <w:rPr>
          <w:color w:val="auto"/>
        </w:rPr>
        <w:t>a</w:t>
      </w:r>
      <w:r w:rsidRPr="008B22D4">
        <w:rPr>
          <w:color w:val="000000" w:themeColor="text1"/>
        </w:rPr>
        <w:t xml:space="preserve"> także wszelkich innych mediów wykorzystywanych w ramach realizacji umowy, do</w:t>
      </w:r>
      <w:r w:rsidR="006878A1" w:rsidRPr="008B22D4">
        <w:rPr>
          <w:color w:val="000000" w:themeColor="text1"/>
        </w:rPr>
        <w:t> </w:t>
      </w:r>
      <w:r w:rsidRPr="008B22D4">
        <w:rPr>
          <w:color w:val="000000" w:themeColor="text1"/>
        </w:rPr>
        <w:t xml:space="preserve">dnia odbioru końcowego. </w:t>
      </w:r>
      <w:r w:rsidR="00CA1ABC" w:rsidRPr="008B22D4">
        <w:rPr>
          <w:color w:val="000000" w:themeColor="text1"/>
        </w:rPr>
        <w:t>Od chwili przejęcia placu budowy do dnia odbioru końcowego Wykonawca zobowiązany jest do ponoszenia wszystk</w:t>
      </w:r>
      <w:r w:rsidR="00840DF5" w:rsidRPr="008B22D4">
        <w:rPr>
          <w:color w:val="000000" w:themeColor="text1"/>
        </w:rPr>
        <w:t>ic</w:t>
      </w:r>
      <w:r w:rsidR="00004372" w:rsidRPr="008B22D4">
        <w:rPr>
          <w:color w:val="000000" w:themeColor="text1"/>
        </w:rPr>
        <w:t>h kosztów energii cieplnej na podstawie refaktur wystawionych przez Zamawiającego w oparciu o faktury wystawione Zamawiającemu przez podmiot dostarczający (refakturowanie 100% kosztów).</w:t>
      </w:r>
      <w:r w:rsidR="00CA1ABC" w:rsidRPr="008B22D4">
        <w:rPr>
          <w:color w:val="000000" w:themeColor="text1"/>
        </w:rPr>
        <w:t xml:space="preserve"> </w:t>
      </w:r>
      <w:r w:rsidR="00004372" w:rsidRPr="008B22D4">
        <w:rPr>
          <w:color w:val="000000" w:themeColor="text1"/>
        </w:rPr>
        <w:t xml:space="preserve">W zakresie pozostałych mediów (z wyłączeniem energii cieplnej) </w:t>
      </w:r>
      <w:r w:rsidRPr="008B22D4">
        <w:rPr>
          <w:color w:val="auto"/>
        </w:rPr>
        <w:t>Wykonawca zobowiązany jest do zamontowania podliczników mediów, których wskazania stanowić będą podstawę obciążenia Wykonawcy przez Zamawiającego kosztem ich zużycia.</w:t>
      </w:r>
      <w:r w:rsidR="00A61F27" w:rsidRPr="008B22D4">
        <w:rPr>
          <w:color w:val="auto"/>
        </w:rPr>
        <w:t xml:space="preserve"> </w:t>
      </w:r>
      <w:r w:rsidR="005D1D52" w:rsidRPr="008B22D4">
        <w:rPr>
          <w:color w:val="000000" w:themeColor="text1"/>
        </w:rPr>
        <w:t>F</w:t>
      </w:r>
      <w:r w:rsidR="00AF5527" w:rsidRPr="008B22D4">
        <w:rPr>
          <w:color w:val="000000" w:themeColor="text1"/>
        </w:rPr>
        <w:t>aktury</w:t>
      </w:r>
      <w:r w:rsidRPr="008B22D4">
        <w:rPr>
          <w:color w:val="000000" w:themeColor="text1"/>
        </w:rPr>
        <w:t xml:space="preserve"> </w:t>
      </w:r>
      <w:r w:rsidRPr="008B22D4">
        <w:rPr>
          <w:color w:val="auto"/>
        </w:rPr>
        <w:t xml:space="preserve">z tytułu opłaty za media </w:t>
      </w:r>
      <w:r w:rsidR="00004372" w:rsidRPr="008B22D4">
        <w:rPr>
          <w:color w:val="auto"/>
        </w:rPr>
        <w:t>wystawiane będą</w:t>
      </w:r>
      <w:r w:rsidRPr="008B22D4">
        <w:rPr>
          <w:color w:val="auto"/>
        </w:rPr>
        <w:t xml:space="preserve"> każdorazowo</w:t>
      </w:r>
      <w:r w:rsidR="00004372" w:rsidRPr="008B22D4">
        <w:rPr>
          <w:color w:val="auto"/>
        </w:rPr>
        <w:t xml:space="preserve"> przez Zamawiającego i potrącane</w:t>
      </w:r>
      <w:r w:rsidRPr="008B22D4">
        <w:rPr>
          <w:color w:val="auto"/>
        </w:rPr>
        <w:t xml:space="preserve"> z opłacanej faktury Wykonawcy. </w:t>
      </w:r>
      <w:r w:rsidR="00E26BC4" w:rsidRPr="008B22D4">
        <w:rPr>
          <w:color w:val="auto"/>
        </w:rPr>
        <w:t xml:space="preserve">W przypadku, gdyby </w:t>
      </w:r>
      <w:r w:rsidR="000F7429" w:rsidRPr="008B22D4">
        <w:rPr>
          <w:color w:val="auto"/>
        </w:rPr>
        <w:t>Wykonawca z jakiegokolwiek powodu nie zamontował podliczników</w:t>
      </w:r>
      <w:r w:rsidR="00A61F27" w:rsidRPr="008B22D4">
        <w:rPr>
          <w:color w:val="auto"/>
        </w:rPr>
        <w:t>,</w:t>
      </w:r>
      <w:r w:rsidR="000F7429" w:rsidRPr="008B22D4">
        <w:rPr>
          <w:color w:val="auto"/>
        </w:rPr>
        <w:t xml:space="preserve"> zobowiązany będzie</w:t>
      </w:r>
      <w:r w:rsidR="0070698E" w:rsidRPr="008B22D4">
        <w:rPr>
          <w:color w:val="auto"/>
        </w:rPr>
        <w:t xml:space="preserve"> </w:t>
      </w:r>
      <w:r w:rsidR="00514226" w:rsidRPr="008B22D4">
        <w:rPr>
          <w:color w:val="auto"/>
        </w:rPr>
        <w:t>do ponoszenia</w:t>
      </w:r>
      <w:r w:rsidR="000F7429" w:rsidRPr="008B22D4">
        <w:rPr>
          <w:color w:val="auto"/>
        </w:rPr>
        <w:t xml:space="preserve"> zryczałtowanych kosztów </w:t>
      </w:r>
      <w:r w:rsidR="00514226" w:rsidRPr="008B22D4">
        <w:rPr>
          <w:color w:val="auto"/>
        </w:rPr>
        <w:t>mediów, które</w:t>
      </w:r>
      <w:r w:rsidR="000F7429" w:rsidRPr="008B22D4">
        <w:rPr>
          <w:color w:val="auto"/>
        </w:rPr>
        <w:t xml:space="preserve"> strony ustalają na: energia elektryczna </w:t>
      </w:r>
      <w:r w:rsidR="00A31840" w:rsidRPr="008B22D4">
        <w:rPr>
          <w:color w:val="auto"/>
        </w:rPr>
        <w:t>1</w:t>
      </w:r>
      <w:r w:rsidR="006878A1" w:rsidRPr="008B22D4">
        <w:rPr>
          <w:color w:val="auto"/>
        </w:rPr>
        <w:t> </w:t>
      </w:r>
      <w:r w:rsidR="000F7429" w:rsidRPr="008B22D4">
        <w:rPr>
          <w:color w:val="auto"/>
        </w:rPr>
        <w:t>%, woda</w:t>
      </w:r>
      <w:r w:rsidR="00F867A8" w:rsidRPr="008B22D4">
        <w:rPr>
          <w:color w:val="auto"/>
        </w:rPr>
        <w:t xml:space="preserve"> i </w:t>
      </w:r>
      <w:r w:rsidR="001A1F8D" w:rsidRPr="008B22D4">
        <w:rPr>
          <w:color w:val="auto"/>
        </w:rPr>
        <w:t>ścieki 0</w:t>
      </w:r>
      <w:r w:rsidR="000F7429" w:rsidRPr="008B22D4">
        <w:rPr>
          <w:color w:val="auto"/>
        </w:rPr>
        <w:t>,5 %</w:t>
      </w:r>
      <w:r w:rsidR="005D1D52" w:rsidRPr="008B22D4">
        <w:rPr>
          <w:color w:val="FF0000"/>
        </w:rPr>
        <w:t xml:space="preserve"> </w:t>
      </w:r>
      <w:r w:rsidR="000F7429" w:rsidRPr="008B22D4">
        <w:rPr>
          <w:color w:val="auto"/>
        </w:rPr>
        <w:t>z każdej faktury wystawionej przez Wykonawcę, bez względu na to, czy Zamawiający uznał zasadnoś</w:t>
      </w:r>
      <w:r w:rsidR="00004372" w:rsidRPr="008B22D4">
        <w:rPr>
          <w:color w:val="auto"/>
        </w:rPr>
        <w:t>ć jej płatności czy nie. Faktury</w:t>
      </w:r>
      <w:r w:rsidR="000F7429" w:rsidRPr="008B22D4">
        <w:rPr>
          <w:color w:val="auto"/>
        </w:rPr>
        <w:t xml:space="preserve"> z</w:t>
      </w:r>
      <w:r w:rsidR="006878A1" w:rsidRPr="008B22D4">
        <w:rPr>
          <w:color w:val="auto"/>
        </w:rPr>
        <w:t> </w:t>
      </w:r>
      <w:r w:rsidR="000F7429" w:rsidRPr="008B22D4">
        <w:rPr>
          <w:color w:val="auto"/>
        </w:rPr>
        <w:t>t</w:t>
      </w:r>
      <w:r w:rsidR="00004372" w:rsidRPr="008B22D4">
        <w:rPr>
          <w:color w:val="auto"/>
        </w:rPr>
        <w:t>ytułu opłaty za media wystawiane będą</w:t>
      </w:r>
      <w:r w:rsidR="000F7429" w:rsidRPr="008B22D4">
        <w:rPr>
          <w:color w:val="auto"/>
        </w:rPr>
        <w:t xml:space="preserve"> każdorazowo przez Zamawiającego </w:t>
      </w:r>
      <w:r w:rsidR="00921798" w:rsidRPr="008B22D4">
        <w:rPr>
          <w:color w:val="auto"/>
        </w:rPr>
        <w:t>z 7</w:t>
      </w:r>
      <w:r w:rsidR="00424F96" w:rsidRPr="008B22D4">
        <w:rPr>
          <w:color w:val="auto"/>
        </w:rPr>
        <w:t xml:space="preserve"> -</w:t>
      </w:r>
      <w:r w:rsidR="00921798" w:rsidRPr="008B22D4">
        <w:rPr>
          <w:color w:val="auto"/>
        </w:rPr>
        <w:t xml:space="preserve"> dniowym terminem płatności. Zamawiający uprawniony będzie do potrącenia należności z tytułu opłat za media z zobowiązaniami względem Wykonawcy wynikającymi z niniejszej umowy. </w:t>
      </w:r>
      <w:r w:rsidR="000F7429" w:rsidRPr="008B22D4">
        <w:rPr>
          <w:color w:val="auto"/>
        </w:rPr>
        <w:t xml:space="preserve"> </w:t>
      </w:r>
    </w:p>
    <w:p w14:paraId="7EDE3381" w14:textId="14920E84"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8B22D4">
        <w:rPr>
          <w:color w:val="auto"/>
        </w:rPr>
        <w:t>CKD, w</w:t>
      </w:r>
      <w:r w:rsidR="006878A1" w:rsidRPr="008B22D4">
        <w:rPr>
          <w:color w:val="auto"/>
        </w:rPr>
        <w:t> </w:t>
      </w:r>
      <w:r w:rsidRPr="008B22D4">
        <w:rPr>
          <w:color w:val="auto"/>
        </w:rPr>
        <w:t xml:space="preserve">szczególności zobowiązany jest prowadzić prace tak, aby zabezpieczyć stałą i nieprzerwaną dostawę mediów do </w:t>
      </w:r>
      <w:r w:rsidRPr="008B22D4">
        <w:rPr>
          <w:color w:val="000000" w:themeColor="text1"/>
        </w:rPr>
        <w:t>obiektu</w:t>
      </w:r>
      <w:r w:rsidR="00976351" w:rsidRPr="008B22D4">
        <w:rPr>
          <w:color w:val="000000" w:themeColor="text1"/>
        </w:rPr>
        <w:t xml:space="preserve"> CSK</w:t>
      </w:r>
      <w:r w:rsidR="000F7429" w:rsidRPr="008B22D4">
        <w:rPr>
          <w:color w:val="000000" w:themeColor="text1"/>
        </w:rPr>
        <w:t xml:space="preserve">, Centrum </w:t>
      </w:r>
      <w:r w:rsidR="000F7429" w:rsidRPr="008B22D4">
        <w:rPr>
          <w:color w:val="auto"/>
        </w:rPr>
        <w:t xml:space="preserve">Dydaktycznego oraz obiektów </w:t>
      </w:r>
      <w:r w:rsidRPr="008B22D4">
        <w:rPr>
          <w:color w:val="auto"/>
        </w:rPr>
        <w:t>przy ul.</w:t>
      </w:r>
      <w:r w:rsidR="006878A1" w:rsidRPr="008B22D4">
        <w:rPr>
          <w:color w:val="auto"/>
        </w:rPr>
        <w:t> </w:t>
      </w:r>
      <w:r w:rsidRPr="008B22D4">
        <w:rPr>
          <w:color w:val="auto"/>
        </w:rPr>
        <w:t>Mazowieckiej</w:t>
      </w:r>
      <w:r w:rsidR="006878A1" w:rsidRPr="008B22D4">
        <w:rPr>
          <w:color w:val="auto"/>
        </w:rPr>
        <w:t> </w:t>
      </w:r>
      <w:r w:rsidRPr="008B22D4">
        <w:rPr>
          <w:color w:val="auto"/>
        </w:rPr>
        <w:t>6/8</w:t>
      </w:r>
      <w:r w:rsidR="00963D01" w:rsidRPr="008B22D4">
        <w:rPr>
          <w:color w:val="auto"/>
        </w:rPr>
        <w:t>,</w:t>
      </w:r>
      <w:r w:rsidRPr="008B22D4">
        <w:rPr>
          <w:color w:val="auto"/>
        </w:rPr>
        <w:t xml:space="preserve"> gdzie </w:t>
      </w:r>
      <w:r w:rsidRPr="008B22D4">
        <w:rPr>
          <w:color w:val="auto"/>
        </w:rPr>
        <w:lastRenderedPageBreak/>
        <w:t>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8B22D4">
        <w:rPr>
          <w:color w:val="auto"/>
        </w:rPr>
        <w:t> </w:t>
      </w:r>
      <w:r w:rsidRPr="008B22D4">
        <w:rPr>
          <w:color w:val="auto"/>
        </w:rPr>
        <w:t>planowana lub rzeczywista przerwa przekraczać będzie 1 godzinę</w:t>
      </w:r>
      <w:r w:rsidR="005D1384" w:rsidRPr="008B22D4">
        <w:rPr>
          <w:color w:val="auto"/>
        </w:rPr>
        <w:t>,</w:t>
      </w:r>
      <w:r w:rsidRPr="008B22D4">
        <w:rPr>
          <w:color w:val="auto"/>
        </w:rPr>
        <w:t xml:space="preserve"> Wykonawca zobowiązany jest zapewnić przyłącze zastępcze na cały czas trwania przerwy. Zamawiający </w:t>
      </w:r>
      <w:r w:rsidR="00963D01" w:rsidRPr="008B22D4">
        <w:rPr>
          <w:color w:val="auto"/>
        </w:rPr>
        <w:t>w</w:t>
      </w:r>
      <w:r w:rsidRPr="008B22D4">
        <w:rPr>
          <w:color w:val="auto"/>
        </w:rPr>
        <w:t xml:space="preserve"> terminie 3 dni roboczych od daty wpływu zawiadomienia potwierdzi</w:t>
      </w:r>
      <w:r w:rsidR="00963D01" w:rsidRPr="008B22D4">
        <w:rPr>
          <w:color w:val="auto"/>
        </w:rPr>
        <w:t>,</w:t>
      </w:r>
      <w:r w:rsidRPr="008B22D4">
        <w:rPr>
          <w:color w:val="auto"/>
        </w:rPr>
        <w:t xml:space="preserve"> czy odłączenie w zaproponowanej dacie jest możliwe, a Wykonawca może przystąpić do odłączenia wyłącznie po uzyskaniu uprzedniego pisemnego potwierdzenia możliwości </w:t>
      </w:r>
      <w:r w:rsidR="00A61F27" w:rsidRPr="008B22D4">
        <w:rPr>
          <w:color w:val="auto"/>
        </w:rPr>
        <w:t>od</w:t>
      </w:r>
      <w:r w:rsidRPr="008B22D4">
        <w:rPr>
          <w:color w:val="auto"/>
        </w:rPr>
        <w:t xml:space="preserve">łączenia.  </w:t>
      </w:r>
    </w:p>
    <w:p w14:paraId="2D6ACCB5" w14:textId="255FEFC7" w:rsidR="008560EE" w:rsidRPr="008B22D4" w:rsidRDefault="002F43D2" w:rsidP="00E44634">
      <w:pPr>
        <w:widowControl w:val="0"/>
        <w:numPr>
          <w:ilvl w:val="0"/>
          <w:numId w:val="107"/>
        </w:numPr>
        <w:spacing w:after="0" w:line="271" w:lineRule="auto"/>
        <w:jc w:val="both"/>
        <w:rPr>
          <w:color w:val="auto"/>
        </w:rPr>
      </w:pPr>
      <w:r w:rsidRPr="008B22D4">
        <w:rPr>
          <w:color w:val="auto"/>
        </w:rPr>
        <w:t xml:space="preserve">Wskazane w </w:t>
      </w:r>
      <w:r w:rsidR="00976351" w:rsidRPr="008B22D4">
        <w:rPr>
          <w:color w:val="auto"/>
        </w:rPr>
        <w:t xml:space="preserve">ust. 3 </w:t>
      </w:r>
      <w:r w:rsidR="00F631C5" w:rsidRPr="008B22D4">
        <w:rPr>
          <w:color w:val="auto"/>
        </w:rPr>
        <w:t xml:space="preserve">niniejszego paragrafu </w:t>
      </w:r>
      <w:r w:rsidRPr="008B22D4">
        <w:rPr>
          <w:color w:val="auto"/>
        </w:rPr>
        <w:t xml:space="preserve">opłaty za </w:t>
      </w:r>
      <w:r w:rsidR="001A1F8D" w:rsidRPr="008B22D4">
        <w:rPr>
          <w:color w:val="auto"/>
        </w:rPr>
        <w:t>media nie</w:t>
      </w:r>
      <w:r w:rsidRPr="008B22D4">
        <w:rPr>
          <w:color w:val="auto"/>
        </w:rPr>
        <w:t xml:space="preserve"> obejmują innych opłat takich jak koszty utylizacji i wywózki śmieci, gruzu, koszty śmieci komunalnych itp.</w:t>
      </w:r>
      <w:r w:rsidR="0010245C" w:rsidRPr="008B22D4">
        <w:rPr>
          <w:color w:val="auto"/>
        </w:rPr>
        <w:t>,</w:t>
      </w:r>
      <w:r w:rsidRPr="008B22D4">
        <w:rPr>
          <w:color w:val="auto"/>
        </w:rPr>
        <w:t xml:space="preserve"> który to obowiązek </w:t>
      </w:r>
      <w:r w:rsidR="00963D01" w:rsidRPr="008B22D4">
        <w:rPr>
          <w:color w:val="auto"/>
        </w:rPr>
        <w:t xml:space="preserve">utylizacji i wywózki </w:t>
      </w:r>
      <w:r w:rsidRPr="008B22D4">
        <w:rPr>
          <w:color w:val="auto"/>
        </w:rPr>
        <w:t xml:space="preserve">obciąża Wykonawcę niezależnie </w:t>
      </w:r>
      <w:r w:rsidRPr="008B22D4">
        <w:rPr>
          <w:color w:val="000000" w:themeColor="text1"/>
        </w:rPr>
        <w:t xml:space="preserve">od </w:t>
      </w:r>
      <w:r w:rsidR="00EF1FF0" w:rsidRPr="008B22D4">
        <w:rPr>
          <w:color w:val="000000" w:themeColor="text1"/>
        </w:rPr>
        <w:t>opłat/</w:t>
      </w:r>
      <w:r w:rsidRPr="008B22D4">
        <w:rPr>
          <w:color w:val="000000" w:themeColor="text1"/>
        </w:rPr>
        <w:t xml:space="preserve">ryczałtu </w:t>
      </w:r>
      <w:r w:rsidRPr="008B22D4">
        <w:rPr>
          <w:color w:val="auto"/>
        </w:rPr>
        <w:t xml:space="preserve">wskazanego w </w:t>
      </w:r>
      <w:r w:rsidR="001A1F8D" w:rsidRPr="008B22D4">
        <w:rPr>
          <w:color w:val="auto"/>
        </w:rPr>
        <w:t>ust.</w:t>
      </w:r>
      <w:r w:rsidRPr="008B22D4">
        <w:rPr>
          <w:color w:val="auto"/>
        </w:rPr>
        <w:t xml:space="preserve"> 3. </w:t>
      </w:r>
      <w:r w:rsidR="00FD7F6E" w:rsidRPr="008B22D4">
        <w:rPr>
          <w:color w:val="auto"/>
        </w:rPr>
        <w:t>Wykonawca przyjmuje na</w:t>
      </w:r>
      <w:r w:rsidR="006878A1" w:rsidRPr="008B22D4">
        <w:rPr>
          <w:color w:val="auto"/>
        </w:rPr>
        <w:t> </w:t>
      </w:r>
      <w:r w:rsidR="00FD7F6E" w:rsidRPr="008B22D4">
        <w:rPr>
          <w:color w:val="auto"/>
        </w:rPr>
        <w:t>siebie obowiązek utylizacji materiałów z rozbiór</w:t>
      </w:r>
      <w:r w:rsidR="00EF1FF0" w:rsidRPr="008B22D4">
        <w:rPr>
          <w:color w:val="auto"/>
        </w:rPr>
        <w:t>ki (a podlegających utylizacji)</w:t>
      </w:r>
      <w:r w:rsidR="001A1F8D" w:rsidRPr="008B22D4">
        <w:rPr>
          <w:color w:val="auto"/>
        </w:rPr>
        <w:t xml:space="preserve"> </w:t>
      </w:r>
      <w:r w:rsidR="00FD7F6E" w:rsidRPr="008B22D4">
        <w:rPr>
          <w:color w:val="auto"/>
        </w:rPr>
        <w:t>oraz</w:t>
      </w:r>
      <w:r w:rsidR="001A1F8D" w:rsidRPr="008B22D4">
        <w:rPr>
          <w:color w:val="auto"/>
        </w:rPr>
        <w:t xml:space="preserve"> </w:t>
      </w:r>
      <w:r w:rsidR="00FD7F6E" w:rsidRPr="008B22D4">
        <w:rPr>
          <w:color w:val="auto"/>
        </w:rPr>
        <w:t>do</w:t>
      </w:r>
      <w:r w:rsidR="001A1F8D" w:rsidRPr="008B22D4">
        <w:rPr>
          <w:color w:val="auto"/>
        </w:rPr>
        <w:t xml:space="preserve"> </w:t>
      </w:r>
      <w:r w:rsidR="00FD7F6E" w:rsidRPr="008B22D4">
        <w:rPr>
          <w:color w:val="auto"/>
        </w:rPr>
        <w:t>przedstawienia Zamawiającemu dokumentów potwierdzających przekazanie materiałów do</w:t>
      </w:r>
      <w:r w:rsidR="006878A1" w:rsidRPr="008B22D4">
        <w:rPr>
          <w:color w:val="auto"/>
        </w:rPr>
        <w:t> </w:t>
      </w:r>
      <w:r w:rsidR="00FD7F6E" w:rsidRPr="008B22D4">
        <w:rPr>
          <w:color w:val="auto"/>
        </w:rPr>
        <w:t>utylizacji.</w:t>
      </w:r>
    </w:p>
    <w:p w14:paraId="753C0482" w14:textId="4243AB81"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Zamawiający wskaże Wykonawcy miejsce na zorganizowanie zaplecza budowy, przy czym zlokalizowane ono będzie na terenie przylegającym do budynku. </w:t>
      </w:r>
    </w:p>
    <w:p w14:paraId="1A85D761"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będzie utrzymywał teren budowy w stanie wolnym od przeszkód komunikacyjnych.</w:t>
      </w:r>
    </w:p>
    <w:p w14:paraId="1BA46A4C"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Wykonawca jest zobowiązany do uporządkowania terenu budowy na koniec każdego dnia pracy.</w:t>
      </w:r>
    </w:p>
    <w:p w14:paraId="0D8EB915" w14:textId="77777777" w:rsidR="008560EE" w:rsidRPr="008B22D4" w:rsidRDefault="00FD7F6E" w:rsidP="00E44634">
      <w:pPr>
        <w:widowControl w:val="0"/>
        <w:numPr>
          <w:ilvl w:val="0"/>
          <w:numId w:val="107"/>
        </w:numPr>
        <w:spacing w:after="0" w:line="271" w:lineRule="auto"/>
        <w:jc w:val="both"/>
        <w:rPr>
          <w:color w:val="auto"/>
        </w:rPr>
      </w:pPr>
      <w:r w:rsidRPr="008B22D4">
        <w:rPr>
          <w:color w:val="auto"/>
        </w:rPr>
        <w:t xml:space="preserve">Do obowiązków Wykonawcy należy jednolite i widoczne oznakowanie swoich pracowników </w:t>
      </w:r>
      <w:r w:rsidR="006878A1" w:rsidRPr="008B22D4">
        <w:rPr>
          <w:color w:val="auto"/>
        </w:rPr>
        <w:br/>
      </w:r>
      <w:r w:rsidRPr="008B22D4">
        <w:rPr>
          <w:color w:val="auto"/>
        </w:rPr>
        <w:t>(w tym również podwykonawców).</w:t>
      </w:r>
    </w:p>
    <w:p w14:paraId="375F1B71"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 w terminie 14 dni od przekazania budynku do realizacji prac opracuje i przekaże Zamawiającemu „Plan Bezpieczeństwa i Ochrony Zdrowia (</w:t>
      </w:r>
      <w:proofErr w:type="spellStart"/>
      <w:r w:rsidRPr="008B22D4">
        <w:rPr>
          <w:color w:val="auto"/>
        </w:rPr>
        <w:t>BiOZ</w:t>
      </w:r>
      <w:proofErr w:type="spellEnd"/>
      <w:r w:rsidRPr="008B22D4">
        <w:rPr>
          <w:color w:val="auto"/>
        </w:rPr>
        <w:t xml:space="preserve">)”. </w:t>
      </w:r>
    </w:p>
    <w:p w14:paraId="36FB2F9D" w14:textId="6A28E39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Wykonawca</w:t>
      </w:r>
      <w:r w:rsidR="00EF1FF0" w:rsidRPr="008B22D4">
        <w:rPr>
          <w:color w:val="auto"/>
        </w:rPr>
        <w:t xml:space="preserve"> zobowiązany jest przestrzegać Regulaminu Placu Budowy (dalej „Regulamin”)</w:t>
      </w:r>
      <w:r w:rsidRPr="008B22D4">
        <w:rPr>
          <w:color w:val="auto"/>
        </w:rPr>
        <w:t xml:space="preserve"> (</w:t>
      </w:r>
      <w:r w:rsidRPr="008B22D4">
        <w:rPr>
          <w:b/>
          <w:bCs/>
          <w:color w:val="auto"/>
        </w:rPr>
        <w:t xml:space="preserve">załącznik </w:t>
      </w:r>
      <w:r w:rsidR="00BD66EE" w:rsidRPr="008B22D4">
        <w:rPr>
          <w:b/>
          <w:bCs/>
          <w:color w:val="auto"/>
        </w:rPr>
        <w:t>nr 4</w:t>
      </w:r>
      <w:r w:rsidR="00BD66EE" w:rsidRPr="008B22D4">
        <w:rPr>
          <w:color w:val="auto"/>
        </w:rPr>
        <w:t>). Niestosowanie</w:t>
      </w:r>
      <w:r w:rsidRPr="008B22D4">
        <w:rPr>
          <w:color w:val="auto"/>
        </w:rPr>
        <w:t xml:space="preserve"> się do przekazanego Regulaminu przez Wykonawcę (</w:t>
      </w:r>
      <w:r w:rsidR="00963D01" w:rsidRPr="008B22D4">
        <w:rPr>
          <w:color w:val="auto"/>
        </w:rPr>
        <w:t xml:space="preserve">lub </w:t>
      </w:r>
      <w:r w:rsidRPr="008B22D4">
        <w:rPr>
          <w:color w:val="auto"/>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8B22D4">
        <w:rPr>
          <w:color w:val="auto"/>
        </w:rPr>
        <w:t> </w:t>
      </w:r>
      <w:r w:rsidRPr="008B22D4">
        <w:rPr>
          <w:color w:val="auto"/>
        </w:rPr>
        <w:t xml:space="preserve">egzekwowania zapisów Regulaminu Placu Budowy. </w:t>
      </w:r>
    </w:p>
    <w:p w14:paraId="77737695" w14:textId="77777777" w:rsidR="008C5557" w:rsidRPr="008B22D4" w:rsidRDefault="008C5557" w:rsidP="00E44634">
      <w:pPr>
        <w:widowControl w:val="0"/>
        <w:numPr>
          <w:ilvl w:val="0"/>
          <w:numId w:val="107"/>
        </w:numPr>
        <w:spacing w:after="0" w:line="271" w:lineRule="auto"/>
        <w:ind w:hanging="502"/>
        <w:jc w:val="both"/>
        <w:rPr>
          <w:color w:val="auto"/>
        </w:rPr>
      </w:pPr>
      <w:r w:rsidRPr="008B22D4">
        <w:rPr>
          <w:color w:val="auto"/>
        </w:rPr>
        <w:t>Wykonawca przed zgłoszeniem wniosku o udzielenie pozwolenia na użytkowanie zobowiązany jest uporządkować teren realizacji inwestycji.</w:t>
      </w:r>
    </w:p>
    <w:p w14:paraId="08516F6D"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8B22D4" w:rsidRDefault="00FD7F6E" w:rsidP="00E44634">
      <w:pPr>
        <w:widowControl w:val="0"/>
        <w:numPr>
          <w:ilvl w:val="0"/>
          <w:numId w:val="107"/>
        </w:numPr>
        <w:spacing w:after="0" w:line="271" w:lineRule="auto"/>
        <w:ind w:hanging="502"/>
        <w:jc w:val="both"/>
        <w:rPr>
          <w:color w:val="auto"/>
        </w:rPr>
      </w:pPr>
      <w:r w:rsidRPr="008B22D4">
        <w:rPr>
          <w:color w:val="auto"/>
        </w:rPr>
        <w:t>W celu realizacji niniejszej umowy Zamawiający zobowiązuje się do współpracy z Wykonawcą w</w:t>
      </w:r>
      <w:r w:rsidR="006878A1" w:rsidRPr="008B22D4">
        <w:rPr>
          <w:color w:val="auto"/>
        </w:rPr>
        <w:t> </w:t>
      </w:r>
      <w:r w:rsidRPr="008B22D4">
        <w:rPr>
          <w:color w:val="auto"/>
        </w:rPr>
        <w:t>niezbędnym zakresie, w tym w szczególności udzieli Wykonawcy stosownych pełnomocnictw do</w:t>
      </w:r>
      <w:r w:rsidR="006878A1" w:rsidRPr="008B22D4">
        <w:rPr>
          <w:color w:val="auto"/>
        </w:rPr>
        <w:t> </w:t>
      </w:r>
      <w:r w:rsidRPr="008B22D4">
        <w:rPr>
          <w:color w:val="auto"/>
        </w:rPr>
        <w:t>działania w imieniu Zamawiającego w celu umożliwienia wywiązania się Wykonawcy z</w:t>
      </w:r>
      <w:r w:rsidR="006878A1" w:rsidRPr="008B22D4">
        <w:rPr>
          <w:color w:val="auto"/>
        </w:rPr>
        <w:t> </w:t>
      </w:r>
      <w:r w:rsidRPr="008B22D4">
        <w:rPr>
          <w:color w:val="auto"/>
        </w:rPr>
        <w:t>nałożonych umową obowiązków.</w:t>
      </w:r>
    </w:p>
    <w:p w14:paraId="3C05F460" w14:textId="0A6737C0" w:rsidR="00F8575B" w:rsidRPr="008B22D4" w:rsidRDefault="00FD7F6E" w:rsidP="00E44634">
      <w:pPr>
        <w:widowControl w:val="0"/>
        <w:numPr>
          <w:ilvl w:val="0"/>
          <w:numId w:val="107"/>
        </w:numPr>
        <w:spacing w:after="0" w:line="271" w:lineRule="auto"/>
        <w:ind w:hanging="502"/>
        <w:jc w:val="both"/>
        <w:rPr>
          <w:color w:val="auto"/>
        </w:rPr>
      </w:pPr>
      <w:r w:rsidRPr="008B22D4">
        <w:rPr>
          <w:color w:val="auto"/>
        </w:rPr>
        <w:t xml:space="preserve">O ile służby techniczne </w:t>
      </w:r>
      <w:r w:rsidR="00963D01" w:rsidRPr="008B22D4">
        <w:rPr>
          <w:color w:val="auto"/>
        </w:rPr>
        <w:t>Z</w:t>
      </w:r>
      <w:r w:rsidRPr="008B22D4">
        <w:rPr>
          <w:color w:val="auto"/>
        </w:rPr>
        <w:t xml:space="preserve">amawiającego nie ustalą inaczej, w każdy </w:t>
      </w:r>
      <w:r w:rsidR="00216BFE" w:rsidRPr="008B22D4">
        <w:rPr>
          <w:color w:val="auto"/>
        </w:rPr>
        <w:t>piątek</w:t>
      </w:r>
      <w:r w:rsidR="003B260E" w:rsidRPr="008B22D4">
        <w:rPr>
          <w:color w:val="auto"/>
        </w:rPr>
        <w:t xml:space="preserve"> </w:t>
      </w:r>
      <w:r w:rsidRPr="008B22D4">
        <w:rPr>
          <w:color w:val="auto"/>
        </w:rPr>
        <w:t>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8B22D4">
        <w:rPr>
          <w:color w:val="auto"/>
        </w:rPr>
        <w:t> </w:t>
      </w:r>
      <w:r w:rsidRPr="008B22D4">
        <w:rPr>
          <w:color w:val="auto"/>
        </w:rPr>
        <w:t xml:space="preserve">naradzie </w:t>
      </w:r>
      <w:r w:rsidRPr="008B22D4">
        <w:rPr>
          <w:color w:val="auto"/>
        </w:rPr>
        <w:lastRenderedPageBreak/>
        <w:t xml:space="preserve">skierowanie na naradę przedstawicieli podwykonawców, których udział w naradach będzie miał charakter wyłącznie doradczy. </w:t>
      </w:r>
      <w:r w:rsidR="002317AD" w:rsidRPr="008B22D4">
        <w:rPr>
          <w:color w:val="auto"/>
        </w:rPr>
        <w:t>Nieusprawiedliwiona n</w:t>
      </w:r>
      <w:r w:rsidRPr="008B22D4">
        <w:rPr>
          <w:color w:val="auto"/>
        </w:rPr>
        <w:t xml:space="preserve">ieobecność na naradzie któregokolwiek z w/w przedstawicieli Generalnego Wykonawcy skutkować będzie karą finansową w wysokości </w:t>
      </w:r>
      <w:r w:rsidR="00A502DD" w:rsidRPr="008B22D4">
        <w:rPr>
          <w:color w:val="auto"/>
        </w:rPr>
        <w:t>100</w:t>
      </w:r>
      <w:r w:rsidRPr="008B22D4">
        <w:rPr>
          <w:color w:val="auto"/>
        </w:rPr>
        <w:t>0,00</w:t>
      </w:r>
      <w:r w:rsidR="002317AD" w:rsidRPr="008B22D4">
        <w:rPr>
          <w:color w:val="auto"/>
        </w:rPr>
        <w:t> </w:t>
      </w:r>
      <w:r w:rsidRPr="008B22D4">
        <w:rPr>
          <w:color w:val="auto"/>
        </w:rPr>
        <w:t xml:space="preserve">zł. </w:t>
      </w:r>
      <w:r w:rsidR="002317AD" w:rsidRPr="008B22D4">
        <w:rPr>
          <w:color w:val="auto"/>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8B22D4">
        <w:rPr>
          <w:color w:val="auto"/>
        </w:rPr>
        <w:t>,</w:t>
      </w:r>
      <w:r w:rsidR="002317AD" w:rsidRPr="008B22D4">
        <w:rPr>
          <w:color w:val="auto"/>
        </w:rPr>
        <w:t xml:space="preserve"> Wykonawca zobowiązany jest ustanowić zastępstwo.</w:t>
      </w:r>
    </w:p>
    <w:p w14:paraId="4B7CE6EF" w14:textId="77777777" w:rsidR="00F8575B" w:rsidRPr="008B22D4" w:rsidRDefault="00F8575B" w:rsidP="00E44634">
      <w:pPr>
        <w:widowControl w:val="0"/>
        <w:numPr>
          <w:ilvl w:val="0"/>
          <w:numId w:val="107"/>
        </w:numPr>
        <w:spacing w:after="0" w:line="271" w:lineRule="auto"/>
        <w:ind w:hanging="502"/>
        <w:jc w:val="both"/>
        <w:rPr>
          <w:color w:val="auto"/>
        </w:rPr>
      </w:pPr>
      <w:r w:rsidRPr="008B22D4">
        <w:rPr>
          <w:color w:val="auto"/>
        </w:rPr>
        <w:t>Wykonawca zobowiązany jest we własnym zakresie zawrzeć umowę na wywóz śmieci komunalnych oraz budowlanych z placu budowy i zapewnić ich bieżące usuwanie z placu budowy.</w:t>
      </w:r>
    </w:p>
    <w:p w14:paraId="11B4336C" w14:textId="2553233F" w:rsidR="00BD0B41" w:rsidRPr="008B22D4" w:rsidRDefault="00F8575B" w:rsidP="00E44634">
      <w:pPr>
        <w:widowControl w:val="0"/>
        <w:numPr>
          <w:ilvl w:val="0"/>
          <w:numId w:val="107"/>
        </w:numPr>
        <w:spacing w:after="0" w:line="271" w:lineRule="auto"/>
        <w:ind w:hanging="502"/>
        <w:jc w:val="both"/>
        <w:rPr>
          <w:color w:val="auto"/>
        </w:rPr>
      </w:pPr>
      <w:r w:rsidRPr="008B22D4">
        <w:rPr>
          <w:color w:val="auto"/>
        </w:rPr>
        <w:t xml:space="preserve">Mając na uwadze, iż </w:t>
      </w:r>
      <w:r w:rsidR="00EF1FF0" w:rsidRPr="008B22D4">
        <w:rPr>
          <w:color w:val="auto"/>
        </w:rPr>
        <w:t>p</w:t>
      </w:r>
      <w:r w:rsidR="00BD0B41" w:rsidRPr="008B22D4">
        <w:rPr>
          <w:color w:val="auto"/>
        </w:rPr>
        <w:t>race będą wykonywane w</w:t>
      </w:r>
      <w:r w:rsidRPr="008B22D4">
        <w:rPr>
          <w:color w:val="auto"/>
        </w:rPr>
        <w:t xml:space="preserve"> bezpośrednim </w:t>
      </w:r>
      <w:r w:rsidR="00BD66EE" w:rsidRPr="008B22D4">
        <w:rPr>
          <w:color w:val="auto"/>
        </w:rPr>
        <w:t>sąsiedztwie czynnych</w:t>
      </w:r>
      <w:r w:rsidR="00BD0B41" w:rsidRPr="008B22D4">
        <w:rPr>
          <w:color w:val="auto"/>
        </w:rPr>
        <w:t xml:space="preserve"> </w:t>
      </w:r>
      <w:r w:rsidR="00BD66EE" w:rsidRPr="008B22D4">
        <w:rPr>
          <w:color w:val="auto"/>
        </w:rPr>
        <w:t>obiektów Uniwersytetu</w:t>
      </w:r>
      <w:r w:rsidR="002B7812" w:rsidRPr="008B22D4">
        <w:rPr>
          <w:color w:val="auto"/>
        </w:rPr>
        <w:t xml:space="preserve"> Medycznego w Łodzi oraz </w:t>
      </w:r>
      <w:proofErr w:type="spellStart"/>
      <w:r w:rsidR="00003A21" w:rsidRPr="008B22D4">
        <w:rPr>
          <w:color w:val="auto"/>
        </w:rPr>
        <w:t>SPZOZ</w:t>
      </w:r>
      <w:proofErr w:type="spellEnd"/>
      <w:r w:rsidR="00003A21" w:rsidRPr="008B22D4">
        <w:rPr>
          <w:color w:val="auto"/>
        </w:rPr>
        <w:t xml:space="preserve"> </w:t>
      </w:r>
      <w:r w:rsidR="00F867A8" w:rsidRPr="008B22D4">
        <w:rPr>
          <w:color w:val="auto"/>
        </w:rPr>
        <w:t>Centralnego Szpitala Klinicznego Uniwersytetu Medycznego w Łodzi</w:t>
      </w:r>
      <w:r w:rsidR="00BD0B41" w:rsidRPr="008B22D4">
        <w:rPr>
          <w:color w:val="auto"/>
        </w:rPr>
        <w:t>, w związku z tym:</w:t>
      </w:r>
    </w:p>
    <w:p w14:paraId="49256C7B" w14:textId="77777777" w:rsidR="00BD0B41" w:rsidRPr="008B22D4" w:rsidRDefault="00BD0B41"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 xml:space="preserve">Wykonawca zobowiązuje się zorganizować je tak, aby nie narażać pracowników, pacjentów </w:t>
      </w:r>
      <w:r w:rsidRPr="008B22D4">
        <w:rPr>
          <w:color w:val="auto"/>
        </w:rPr>
        <w:br/>
        <w:t>i innych osób przebywających na terenie</w:t>
      </w:r>
      <w:r w:rsidR="002B7812" w:rsidRPr="008B22D4">
        <w:rPr>
          <w:color w:val="auto"/>
        </w:rPr>
        <w:t xml:space="preserve"> Uczelni oraz </w:t>
      </w:r>
      <w:r w:rsidRPr="008B22D4">
        <w:rPr>
          <w:color w:val="auto"/>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8B22D4">
        <w:rPr>
          <w:color w:val="auto"/>
        </w:rPr>
        <w:t>,</w:t>
      </w:r>
      <w:r w:rsidRPr="008B22D4">
        <w:rPr>
          <w:color w:val="auto"/>
        </w:rPr>
        <w:t xml:space="preserve"> gdzie będzie to potrzebne</w:t>
      </w:r>
      <w:r w:rsidR="00963D01" w:rsidRPr="008B22D4">
        <w:rPr>
          <w:color w:val="auto"/>
        </w:rPr>
        <w:t>,</w:t>
      </w:r>
      <w:r w:rsidRPr="008B22D4">
        <w:rPr>
          <w:color w:val="auto"/>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Podczas</w:t>
      </w:r>
      <w:r w:rsidR="00BD0B41" w:rsidRPr="008B22D4">
        <w:rPr>
          <w:color w:val="auto"/>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8B22D4" w:rsidRDefault="00BD66EE"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Teren</w:t>
      </w:r>
      <w:r w:rsidR="00BD0B41" w:rsidRPr="008B22D4">
        <w:rPr>
          <w:color w:val="auto"/>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8B22D4">
        <w:rPr>
          <w:color w:val="auto"/>
        </w:rPr>
        <w:t xml:space="preserve"> </w:t>
      </w:r>
      <w:r w:rsidR="00BD0B41" w:rsidRPr="008B22D4">
        <w:rPr>
          <w:color w:val="auto"/>
        </w:rPr>
        <w:t>z</w:t>
      </w:r>
      <w:r w:rsidR="00DD6BF1" w:rsidRPr="008B22D4">
        <w:rPr>
          <w:color w:val="auto"/>
        </w:rPr>
        <w:t xml:space="preserve"> </w:t>
      </w:r>
      <w:r w:rsidR="00BD0B41" w:rsidRPr="008B22D4">
        <w:rPr>
          <w:color w:val="auto"/>
        </w:rPr>
        <w:t>obowiązującymi przepisami;</w:t>
      </w:r>
    </w:p>
    <w:p w14:paraId="218813A9" w14:textId="77777777" w:rsidR="00BD0B41" w:rsidRPr="008B22D4" w:rsidRDefault="00CF3C86" w:rsidP="00E44634">
      <w:pPr>
        <w:pStyle w:val="Akapitzlist"/>
        <w:widowControl w:val="0"/>
        <w:numPr>
          <w:ilvl w:val="0"/>
          <w:numId w:val="108"/>
        </w:numPr>
        <w:tabs>
          <w:tab w:val="left" w:pos="851"/>
        </w:tabs>
        <w:spacing w:after="0" w:line="271" w:lineRule="auto"/>
        <w:ind w:left="567" w:hanging="294"/>
        <w:jc w:val="both"/>
        <w:rPr>
          <w:color w:val="auto"/>
        </w:rPr>
      </w:pPr>
      <w:r w:rsidRPr="008B22D4">
        <w:rPr>
          <w:color w:val="auto"/>
        </w:rPr>
        <w:t>Wykonawca</w:t>
      </w:r>
      <w:r w:rsidR="00BD0B41" w:rsidRPr="008B22D4">
        <w:rPr>
          <w:color w:val="auto"/>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8B22D4">
        <w:rPr>
          <w:color w:val="auto"/>
        </w:rPr>
        <w:t>;</w:t>
      </w:r>
    </w:p>
    <w:p w14:paraId="7C66F6EF" w14:textId="370E73DC" w:rsidR="00BD0B41" w:rsidRPr="00FE414D" w:rsidRDefault="00BD66EE" w:rsidP="00E44634">
      <w:pPr>
        <w:pStyle w:val="Akapitzlist"/>
        <w:widowControl w:val="0"/>
        <w:numPr>
          <w:ilvl w:val="0"/>
          <w:numId w:val="108"/>
        </w:numPr>
        <w:tabs>
          <w:tab w:val="left" w:pos="851"/>
        </w:tabs>
        <w:spacing w:after="0" w:line="271" w:lineRule="auto"/>
        <w:ind w:left="567" w:hanging="294"/>
        <w:jc w:val="both"/>
        <w:rPr>
          <w:strike/>
          <w:color w:val="FF0000"/>
        </w:rPr>
      </w:pPr>
      <w:r w:rsidRPr="00FE414D">
        <w:rPr>
          <w:strike/>
          <w:color w:val="FF0000"/>
        </w:rPr>
        <w:t>Projekt</w:t>
      </w:r>
      <w:r w:rsidR="00BD0B41" w:rsidRPr="00FE414D">
        <w:rPr>
          <w:strike/>
          <w:color w:val="FF0000"/>
        </w:rPr>
        <w:t xml:space="preserve"> technologii prac </w:t>
      </w:r>
      <w:r w:rsidR="001A1F8D" w:rsidRPr="00FE414D">
        <w:rPr>
          <w:strike/>
          <w:color w:val="FF0000"/>
        </w:rPr>
        <w:t>ingerujących w</w:t>
      </w:r>
      <w:r w:rsidR="00DF4882" w:rsidRPr="00FE414D">
        <w:rPr>
          <w:strike/>
          <w:color w:val="FF0000"/>
        </w:rPr>
        <w:t xml:space="preserve"> strukturę funkcjonującego już s</w:t>
      </w:r>
      <w:r w:rsidR="00BD0B41" w:rsidRPr="00FE414D">
        <w:rPr>
          <w:strike/>
          <w:color w:val="FF0000"/>
        </w:rPr>
        <w:t xml:space="preserve">zpitala, należy </w:t>
      </w:r>
      <w:r w:rsidR="001A1F8D" w:rsidRPr="00FE414D">
        <w:rPr>
          <w:strike/>
          <w:color w:val="FF0000"/>
        </w:rPr>
        <w:t>uzgodnić z</w:t>
      </w:r>
      <w:r w:rsidR="00DF4882" w:rsidRPr="00FE414D">
        <w:rPr>
          <w:strike/>
          <w:color w:val="FF0000"/>
        </w:rPr>
        <w:t xml:space="preserve"> przedstawicielami s</w:t>
      </w:r>
      <w:r w:rsidR="00BD0B41" w:rsidRPr="00FE414D">
        <w:rPr>
          <w:strike/>
          <w:color w:val="FF0000"/>
        </w:rPr>
        <w:t>zpitala</w:t>
      </w:r>
      <w:r w:rsidR="001A1F8D" w:rsidRPr="00FE414D">
        <w:rPr>
          <w:strike/>
          <w:color w:val="FF0000"/>
        </w:rPr>
        <w:t>;</w:t>
      </w:r>
    </w:p>
    <w:p w14:paraId="6F66FD92" w14:textId="77777777" w:rsidR="000E1039" w:rsidRPr="00FE414D" w:rsidRDefault="000E1039" w:rsidP="000E1039">
      <w:pPr>
        <w:pStyle w:val="Akapitzlist"/>
        <w:widowControl w:val="0"/>
        <w:numPr>
          <w:ilvl w:val="0"/>
          <w:numId w:val="177"/>
        </w:numPr>
        <w:tabs>
          <w:tab w:val="left" w:pos="851"/>
        </w:tabs>
        <w:spacing w:after="0" w:line="271" w:lineRule="auto"/>
        <w:ind w:left="567" w:hanging="283"/>
        <w:jc w:val="both"/>
        <w:rPr>
          <w:color w:val="FF0000"/>
        </w:rPr>
      </w:pPr>
      <w:r w:rsidRPr="00FE414D">
        <w:rPr>
          <w:color w:val="FF0000"/>
        </w:rPr>
        <w:t xml:space="preserve">Projekt technologii prac ingerujących w strukturę funkcjonującego już szpitala, należy uzgodnić z przedstawicielami szpitala za pośrednictwem Biura Inwestycyjno Technicznego UMED; </w:t>
      </w:r>
    </w:p>
    <w:p w14:paraId="151C260A" w14:textId="2AAE645C" w:rsidR="00BD0B41" w:rsidRPr="000E1039" w:rsidRDefault="00BD66EE" w:rsidP="000E1039">
      <w:pPr>
        <w:pStyle w:val="Akapitzlist"/>
        <w:widowControl w:val="0"/>
        <w:numPr>
          <w:ilvl w:val="0"/>
          <w:numId w:val="177"/>
        </w:numPr>
        <w:tabs>
          <w:tab w:val="left" w:pos="851"/>
        </w:tabs>
        <w:spacing w:after="0" w:line="271" w:lineRule="auto"/>
        <w:ind w:left="567" w:hanging="294"/>
        <w:jc w:val="both"/>
        <w:rPr>
          <w:color w:val="00B050"/>
        </w:rPr>
      </w:pPr>
      <w:r w:rsidRPr="000E1039">
        <w:rPr>
          <w:color w:val="00B050"/>
        </w:rPr>
        <w:t>Sposób</w:t>
      </w:r>
      <w:r w:rsidR="00BD0B41" w:rsidRPr="000E1039">
        <w:rPr>
          <w:color w:val="00B050"/>
        </w:rPr>
        <w:t xml:space="preserve"> realizacji prac powinien uwzględniać jak najmniejszą ingerencję w przestrzeń dla pacjentów</w:t>
      </w:r>
      <w:r w:rsidR="00DF4882" w:rsidRPr="000E1039">
        <w:rPr>
          <w:color w:val="00B050"/>
        </w:rPr>
        <w:t xml:space="preserve"> i pracowników s</w:t>
      </w:r>
      <w:r w:rsidR="00046991" w:rsidRPr="000E1039">
        <w:rPr>
          <w:color w:val="00B050"/>
        </w:rPr>
        <w:t>zpitala i jak najmniej oddziały</w:t>
      </w:r>
      <w:r w:rsidR="00DF4882" w:rsidRPr="000E1039">
        <w:rPr>
          <w:color w:val="00B050"/>
        </w:rPr>
        <w:t>wać na pacjentów i pracowników s</w:t>
      </w:r>
      <w:r w:rsidR="00046991" w:rsidRPr="000E1039">
        <w:rPr>
          <w:color w:val="00B050"/>
        </w:rPr>
        <w:t>zpitala.</w:t>
      </w:r>
      <w:r w:rsidR="00BD0B41" w:rsidRPr="000E1039">
        <w:rPr>
          <w:color w:val="00B050"/>
        </w:rPr>
        <w:t xml:space="preserve"> </w:t>
      </w:r>
      <w:r w:rsidRPr="000E1039">
        <w:rPr>
          <w:color w:val="00B050"/>
        </w:rPr>
        <w:t>Obszar, w którym</w:t>
      </w:r>
      <w:r w:rsidR="00BD0B41" w:rsidRPr="000E1039">
        <w:rPr>
          <w:color w:val="00B050"/>
        </w:rPr>
        <w:t xml:space="preserve"> będą prowadzone prace</w:t>
      </w:r>
      <w:r w:rsidR="00963D01" w:rsidRPr="000E1039">
        <w:rPr>
          <w:color w:val="00B050"/>
        </w:rPr>
        <w:t>,</w:t>
      </w:r>
      <w:r w:rsidR="00BD0B41" w:rsidRPr="000E1039">
        <w:rPr>
          <w:color w:val="00B050"/>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0E1039">
        <w:rPr>
          <w:color w:val="00B050"/>
        </w:rPr>
        <w:t xml:space="preserve">Wykonawca zobowiązany jest usunąć na własny </w:t>
      </w:r>
      <w:r w:rsidR="001A1F8D" w:rsidRPr="000E1039">
        <w:rPr>
          <w:color w:val="00B050"/>
        </w:rPr>
        <w:t>koszt wszystkie</w:t>
      </w:r>
      <w:r w:rsidR="00722AAD" w:rsidRPr="000E1039">
        <w:rPr>
          <w:color w:val="00B050"/>
        </w:rPr>
        <w:t xml:space="preserve"> uszkodzenia </w:t>
      </w:r>
      <w:r w:rsidR="00CC742E" w:rsidRPr="000E1039">
        <w:rPr>
          <w:color w:val="00B050"/>
        </w:rPr>
        <w:t xml:space="preserve">urządzeń lub infrastruktury Zamawiającego lub </w:t>
      </w:r>
      <w:r w:rsidR="00373411" w:rsidRPr="000E1039">
        <w:rPr>
          <w:color w:val="00B050"/>
        </w:rPr>
        <w:t>s</w:t>
      </w:r>
      <w:r w:rsidR="00CC742E" w:rsidRPr="000E1039">
        <w:rPr>
          <w:color w:val="00B050"/>
        </w:rPr>
        <w:t>zpitala wynikaj</w:t>
      </w:r>
      <w:r w:rsidR="00373411" w:rsidRPr="000E1039">
        <w:rPr>
          <w:color w:val="00B050"/>
        </w:rPr>
        <w:t>ące z naruszenie w/w obowiązków;</w:t>
      </w:r>
    </w:p>
    <w:p w14:paraId="6BCD719C" w14:textId="77777777" w:rsidR="000E1039" w:rsidRDefault="00BD66EE" w:rsidP="000E1039">
      <w:pPr>
        <w:pStyle w:val="Akapitzlist"/>
        <w:widowControl w:val="0"/>
        <w:numPr>
          <w:ilvl w:val="0"/>
          <w:numId w:val="177"/>
        </w:numPr>
        <w:tabs>
          <w:tab w:val="left" w:pos="851"/>
        </w:tabs>
        <w:spacing w:after="0" w:line="271" w:lineRule="auto"/>
        <w:ind w:left="567" w:hanging="283"/>
        <w:jc w:val="both"/>
        <w:rPr>
          <w:color w:val="auto"/>
        </w:rPr>
      </w:pPr>
      <w:r w:rsidRPr="008B22D4">
        <w:rPr>
          <w:color w:val="auto"/>
        </w:rPr>
        <w:lastRenderedPageBreak/>
        <w:t>Usuwanie</w:t>
      </w:r>
      <w:r w:rsidR="00BD0B41" w:rsidRPr="008B22D4">
        <w:rPr>
          <w:color w:val="auto"/>
        </w:rPr>
        <w:t xml:space="preserve"> gruzu musi być tak zorganizowane, żeby nie powstawał kurz (szczelne zamknięcie pojemników z gruzem), kontener zbiorczy na gruz powinien być zamykany. Wywóz gruzu po</w:t>
      </w:r>
      <w:r w:rsidR="00373411" w:rsidRPr="008B22D4">
        <w:rPr>
          <w:color w:val="auto"/>
        </w:rPr>
        <w:t>zostaje po stronie Wykonawcy;</w:t>
      </w:r>
      <w:r w:rsidR="000E1039" w:rsidRPr="000E1039">
        <w:rPr>
          <w:color w:val="auto"/>
        </w:rPr>
        <w:t xml:space="preserve"> </w:t>
      </w:r>
    </w:p>
    <w:p w14:paraId="0C822E09" w14:textId="431003E4" w:rsidR="000E1039" w:rsidRPr="000E1039" w:rsidRDefault="000E1039" w:rsidP="000E1039">
      <w:pPr>
        <w:pStyle w:val="Akapitzlist"/>
        <w:widowControl w:val="0"/>
        <w:numPr>
          <w:ilvl w:val="0"/>
          <w:numId w:val="178"/>
        </w:numPr>
        <w:tabs>
          <w:tab w:val="left" w:pos="851"/>
        </w:tabs>
        <w:spacing w:after="0" w:line="271" w:lineRule="auto"/>
        <w:ind w:left="567" w:hanging="294"/>
        <w:jc w:val="both"/>
        <w:rPr>
          <w:strike/>
          <w:color w:val="00B050"/>
        </w:rPr>
      </w:pPr>
      <w:r w:rsidRPr="000E1039">
        <w:rPr>
          <w:strike/>
          <w:color w:val="00B050"/>
        </w:rPr>
        <w:t>Należy wykonać szczegółowy harmonogram wykonywania prac w obszarach ingerencji w funkcjonowanie szpitala. Tak wykonany harmonogram musi być zaakceptowany przez przedstawicieli</w:t>
      </w:r>
      <w:r w:rsidRPr="000E1039">
        <w:rPr>
          <w:strike/>
          <w:color w:val="00B050"/>
        </w:rPr>
        <w:t xml:space="preserve"> </w:t>
      </w:r>
      <w:r w:rsidRPr="000E1039">
        <w:rPr>
          <w:strike/>
          <w:color w:val="00B050"/>
        </w:rPr>
        <w:t>szpitala oraz Zamawiającego;</w:t>
      </w:r>
    </w:p>
    <w:p w14:paraId="4B6211A1" w14:textId="77777777" w:rsidR="000E1039" w:rsidRPr="000E1039" w:rsidRDefault="000E1039" w:rsidP="000E1039">
      <w:pPr>
        <w:pStyle w:val="Akapitzlist"/>
        <w:widowControl w:val="0"/>
        <w:numPr>
          <w:ilvl w:val="0"/>
          <w:numId w:val="179"/>
        </w:numPr>
        <w:tabs>
          <w:tab w:val="left" w:pos="851"/>
        </w:tabs>
        <w:spacing w:after="0" w:line="271" w:lineRule="auto"/>
        <w:ind w:left="567"/>
        <w:jc w:val="both"/>
        <w:rPr>
          <w:color w:val="00B050"/>
        </w:rPr>
      </w:pPr>
      <w:r w:rsidRPr="000E1039">
        <w:rPr>
          <w:color w:val="00B050"/>
        </w:rPr>
        <w:t>Należy wykonać szczegółowy harmonogram wykonywania prac w obszarach ingerencji w funkcjonowanie szpitala. Tak wykonany harmonogram musi być zaakceptowany przez Zamawiającego;</w:t>
      </w:r>
    </w:p>
    <w:p w14:paraId="3DBD7072" w14:textId="3B4647F1" w:rsidR="00C611CE" w:rsidRPr="008B22D4" w:rsidRDefault="00FC2DA7"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Wykonawca zobowiązany jest także zapewnić działania mające na celu minimalizację kurzów unoszących się w przestrzeni kampusu CKD tak</w:t>
      </w:r>
      <w:r w:rsidR="00963D01" w:rsidRPr="008B22D4">
        <w:rPr>
          <w:color w:val="auto"/>
        </w:rPr>
        <w:t>,</w:t>
      </w:r>
      <w:r w:rsidRPr="008B22D4">
        <w:rPr>
          <w:color w:val="auto"/>
        </w:rPr>
        <w:t xml:space="preserve"> aby w jak najmniejszym stopniu powodować zanieczyszczenia filtró</w:t>
      </w:r>
      <w:r w:rsidR="00373411" w:rsidRPr="008B22D4">
        <w:rPr>
          <w:color w:val="auto"/>
        </w:rPr>
        <w:t>w instalacji funkcjonujących w szpitalu</w:t>
      </w:r>
      <w:r w:rsidRPr="008B22D4">
        <w:rPr>
          <w:color w:val="auto"/>
        </w:rPr>
        <w:t>. Zabrania się przy tym jakiegokolwiek składowania materiałów sypkich lub kurzących poza zamknięty</w:t>
      </w:r>
      <w:r w:rsidR="00373411" w:rsidRPr="008B22D4">
        <w:rPr>
          <w:color w:val="auto"/>
        </w:rPr>
        <w:t>mi zbiornikami oraz na pryzmach;</w:t>
      </w:r>
      <w:r w:rsidRPr="008B22D4">
        <w:rPr>
          <w:color w:val="auto"/>
        </w:rPr>
        <w:t xml:space="preserve">  </w:t>
      </w:r>
    </w:p>
    <w:p w14:paraId="278FA014" w14:textId="281991A1" w:rsidR="00C611CE" w:rsidRPr="008B22D4" w:rsidRDefault="00C611CE"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Wykonawca zobowiązany jest posprzątać wszystkie skutki swoich działań zarówno w obszarze działania jak i poza nim (sprzątanie kurzy, błota na drogach dojazdowy</w:t>
      </w:r>
      <w:r w:rsidR="00373411" w:rsidRPr="008B22D4">
        <w:rPr>
          <w:color w:val="auto"/>
        </w:rPr>
        <w:t>ch itp.);</w:t>
      </w:r>
    </w:p>
    <w:p w14:paraId="4BFCF0DD" w14:textId="7B8C687E" w:rsidR="00046991" w:rsidRPr="008B22D4" w:rsidRDefault="00046991"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Wykonawca zobowiązany jest do stałe</w:t>
      </w:r>
      <w:r w:rsidR="002F43D2" w:rsidRPr="008B22D4">
        <w:rPr>
          <w:color w:val="auto"/>
        </w:rPr>
        <w:t>j</w:t>
      </w:r>
      <w:r w:rsidRPr="008B22D4">
        <w:rPr>
          <w:color w:val="auto"/>
        </w:rPr>
        <w:t xml:space="preserve"> </w:t>
      </w:r>
      <w:r w:rsidR="00373411" w:rsidRPr="008B22D4">
        <w:rPr>
          <w:color w:val="auto"/>
        </w:rPr>
        <w:t>współpracy z Zamawiającym oraz s</w:t>
      </w:r>
      <w:r w:rsidRPr="008B22D4">
        <w:rPr>
          <w:color w:val="auto"/>
        </w:rPr>
        <w:t xml:space="preserve">zpitalem </w:t>
      </w:r>
      <w:r w:rsidRPr="008B22D4">
        <w:rPr>
          <w:color w:val="auto"/>
        </w:rPr>
        <w:br/>
        <w:t>w szczególności w przypadku</w:t>
      </w:r>
      <w:r w:rsidR="00963D01" w:rsidRPr="008B22D4">
        <w:rPr>
          <w:color w:val="auto"/>
        </w:rPr>
        <w:t>,</w:t>
      </w:r>
      <w:r w:rsidRPr="008B22D4">
        <w:rPr>
          <w:color w:val="auto"/>
        </w:rPr>
        <w:t xml:space="preserve"> gdyby prowadzone prac</w:t>
      </w:r>
      <w:r w:rsidR="002F43D2" w:rsidRPr="008B22D4">
        <w:rPr>
          <w:color w:val="auto"/>
        </w:rPr>
        <w:t xml:space="preserve">e </w:t>
      </w:r>
      <w:r w:rsidRPr="008B22D4">
        <w:rPr>
          <w:color w:val="auto"/>
        </w:rPr>
        <w:t>mogły oddziaływać na urządzenia wykorz</w:t>
      </w:r>
      <w:r w:rsidR="00373411" w:rsidRPr="008B22D4">
        <w:rPr>
          <w:color w:val="auto"/>
        </w:rPr>
        <w:t>ystywane przez Zamawiającego i s</w:t>
      </w:r>
      <w:r w:rsidRPr="008B22D4">
        <w:rPr>
          <w:color w:val="auto"/>
        </w:rPr>
        <w:t>zpital np. serwerownie, centrum diagnostyki obrazowej;</w:t>
      </w:r>
    </w:p>
    <w:p w14:paraId="41B120B5" w14:textId="6F83D7FC" w:rsidR="00FC2DA7" w:rsidRPr="008B22D4" w:rsidRDefault="00963D01" w:rsidP="000E1039">
      <w:pPr>
        <w:pStyle w:val="Akapitzlist"/>
        <w:widowControl w:val="0"/>
        <w:numPr>
          <w:ilvl w:val="0"/>
          <w:numId w:val="179"/>
        </w:numPr>
        <w:tabs>
          <w:tab w:val="left" w:pos="851"/>
        </w:tabs>
        <w:spacing w:after="0" w:line="271" w:lineRule="auto"/>
        <w:ind w:left="567" w:hanging="294"/>
        <w:jc w:val="both"/>
        <w:rPr>
          <w:color w:val="auto"/>
        </w:rPr>
      </w:pPr>
      <w:r w:rsidRPr="008B22D4">
        <w:rPr>
          <w:color w:val="auto"/>
        </w:rPr>
        <w:t>H</w:t>
      </w:r>
      <w:r w:rsidR="00046991" w:rsidRPr="008B22D4">
        <w:rPr>
          <w:color w:val="auto"/>
        </w:rPr>
        <w:t>armonogram prac musi uwz</w:t>
      </w:r>
      <w:r w:rsidR="00373411" w:rsidRPr="008B22D4">
        <w:rPr>
          <w:color w:val="auto"/>
        </w:rPr>
        <w:t>ględniać zapewnienie pacjentom s</w:t>
      </w:r>
      <w:r w:rsidR="00046991" w:rsidRPr="008B22D4">
        <w:rPr>
          <w:color w:val="auto"/>
        </w:rPr>
        <w:t>zpitala ciszy nocnej</w:t>
      </w:r>
      <w:r w:rsidR="0066307B" w:rsidRPr="008B22D4">
        <w:rPr>
          <w:color w:val="auto"/>
        </w:rPr>
        <w:t>;</w:t>
      </w:r>
    </w:p>
    <w:p w14:paraId="4340921A" w14:textId="209B04E7" w:rsidR="0066307B" w:rsidRPr="008B22D4" w:rsidRDefault="0066307B" w:rsidP="000E1039">
      <w:pPr>
        <w:pStyle w:val="Akapitzlist"/>
        <w:widowControl w:val="0"/>
        <w:numPr>
          <w:ilvl w:val="0"/>
          <w:numId w:val="179"/>
        </w:numPr>
        <w:tabs>
          <w:tab w:val="left" w:pos="851"/>
        </w:tabs>
        <w:spacing w:after="0" w:line="271" w:lineRule="auto"/>
        <w:ind w:left="567" w:hanging="425"/>
        <w:jc w:val="both"/>
        <w:rPr>
          <w:color w:val="auto"/>
        </w:rPr>
      </w:pPr>
      <w:r w:rsidRPr="008B22D4">
        <w:rPr>
          <w:color w:val="auto"/>
        </w:rPr>
        <w:t>W przypadku przemieszczania się pracowników Wykonawcy/podwykonawców po pomieszczeniach szpitala</w:t>
      </w:r>
      <w:r w:rsidR="00373411" w:rsidRPr="008B22D4">
        <w:rPr>
          <w:color w:val="auto"/>
        </w:rPr>
        <w:t>, w tym ciągach komunikacyjnych s</w:t>
      </w:r>
      <w:r w:rsidRPr="008B22D4">
        <w:rPr>
          <w:color w:val="auto"/>
        </w:rPr>
        <w:t>zpitala lub innych użytkowanych obiektów Zamawiającego, Wykonawca zobowiązany jest</w:t>
      </w:r>
      <w:r w:rsidR="00963D01" w:rsidRPr="008B22D4">
        <w:rPr>
          <w:color w:val="auto"/>
        </w:rPr>
        <w:t xml:space="preserve"> do</w:t>
      </w:r>
      <w:r w:rsidRPr="008B22D4">
        <w:rPr>
          <w:color w:val="auto"/>
        </w:rPr>
        <w:t xml:space="preserve"> stałego utrzymania </w:t>
      </w:r>
      <w:r w:rsidR="00373411" w:rsidRPr="008B22D4">
        <w:rPr>
          <w:color w:val="auto"/>
        </w:rPr>
        <w:t>czystości na ich powierzchniach;</w:t>
      </w:r>
    </w:p>
    <w:p w14:paraId="75960603" w14:textId="78054945" w:rsidR="00A77866" w:rsidRPr="008B22D4" w:rsidRDefault="00063764" w:rsidP="000E1039">
      <w:pPr>
        <w:pStyle w:val="Akapitzlist"/>
        <w:widowControl w:val="0"/>
        <w:numPr>
          <w:ilvl w:val="0"/>
          <w:numId w:val="179"/>
        </w:numPr>
        <w:tabs>
          <w:tab w:val="left" w:pos="851"/>
        </w:tabs>
        <w:spacing w:after="0" w:line="271" w:lineRule="auto"/>
        <w:ind w:left="567" w:hanging="425"/>
        <w:jc w:val="both"/>
        <w:rPr>
          <w:color w:val="auto"/>
        </w:rPr>
      </w:pPr>
      <w:r w:rsidRPr="008B22D4">
        <w:rPr>
          <w:color w:val="auto"/>
        </w:rPr>
        <w:t xml:space="preserve">Wykonawca realizując </w:t>
      </w:r>
      <w:r w:rsidR="00A77866" w:rsidRPr="008B22D4">
        <w:rPr>
          <w:color w:val="auto"/>
        </w:rPr>
        <w:t>,,</w:t>
      </w:r>
      <w:r w:rsidRPr="008B22D4">
        <w:rPr>
          <w:color w:val="auto"/>
        </w:rPr>
        <w:t>p</w:t>
      </w:r>
      <w:r w:rsidR="00A77866" w:rsidRPr="008B22D4">
        <w:rPr>
          <w:color w:val="auto"/>
        </w:rPr>
        <w:t xml:space="preserve">race głośne’’ </w:t>
      </w:r>
      <w:r w:rsidR="00C71BE2" w:rsidRPr="008B22D4">
        <w:rPr>
          <w:color w:val="auto"/>
        </w:rPr>
        <w:t xml:space="preserve">oraz prace wywołujące drgania </w:t>
      </w:r>
      <w:r w:rsidR="00A77866" w:rsidRPr="008B22D4">
        <w:rPr>
          <w:color w:val="auto"/>
        </w:rPr>
        <w:t xml:space="preserve">w </w:t>
      </w:r>
      <w:r w:rsidR="00C71BE2" w:rsidRPr="008B22D4">
        <w:rPr>
          <w:color w:val="auto"/>
        </w:rPr>
        <w:t>przestrzeniach</w:t>
      </w:r>
      <w:r w:rsidR="00A77866" w:rsidRPr="008B22D4">
        <w:rPr>
          <w:color w:val="auto"/>
        </w:rPr>
        <w:t xml:space="preserve"> przyległych do </w:t>
      </w:r>
      <w:r w:rsidR="00C71BE2" w:rsidRPr="008B22D4">
        <w:rPr>
          <w:color w:val="auto"/>
        </w:rPr>
        <w:t xml:space="preserve">działającej części </w:t>
      </w:r>
      <w:r w:rsidR="00373411" w:rsidRPr="008B22D4">
        <w:rPr>
          <w:color w:val="auto"/>
        </w:rPr>
        <w:t>s</w:t>
      </w:r>
      <w:r w:rsidR="00A77866" w:rsidRPr="008B22D4">
        <w:rPr>
          <w:color w:val="auto"/>
        </w:rPr>
        <w:t xml:space="preserve">zpitala </w:t>
      </w:r>
      <w:r w:rsidRPr="008B22D4">
        <w:rPr>
          <w:color w:val="auto"/>
        </w:rPr>
        <w:t xml:space="preserve">zobowiązany </w:t>
      </w:r>
      <w:r w:rsidR="00BD66EE" w:rsidRPr="008B22D4">
        <w:rPr>
          <w:color w:val="auto"/>
        </w:rPr>
        <w:t>jest wykonywać</w:t>
      </w:r>
      <w:r w:rsidR="00A77866" w:rsidRPr="008B22D4">
        <w:rPr>
          <w:color w:val="auto"/>
        </w:rPr>
        <w:t xml:space="preserve"> </w:t>
      </w:r>
      <w:r w:rsidRPr="008B22D4">
        <w:rPr>
          <w:color w:val="auto"/>
        </w:rPr>
        <w:t>je w godzinach</w:t>
      </w:r>
      <w:r w:rsidR="00A77866" w:rsidRPr="008B22D4">
        <w:rPr>
          <w:color w:val="auto"/>
        </w:rPr>
        <w:t xml:space="preserve"> 14</w:t>
      </w:r>
      <w:r w:rsidRPr="008B22D4">
        <w:rPr>
          <w:color w:val="auto"/>
        </w:rPr>
        <w:t xml:space="preserve"> - 21</w:t>
      </w:r>
      <w:r w:rsidR="00A77866" w:rsidRPr="008B22D4">
        <w:rPr>
          <w:color w:val="auto"/>
        </w:rPr>
        <w:t>,</w:t>
      </w:r>
      <w:r w:rsidR="00C71BE2" w:rsidRPr="008B22D4">
        <w:rPr>
          <w:color w:val="auto"/>
        </w:rPr>
        <w:t xml:space="preserve"> </w:t>
      </w:r>
      <w:r w:rsidR="00BD66EE" w:rsidRPr="008B22D4">
        <w:rPr>
          <w:color w:val="auto"/>
        </w:rPr>
        <w:t>a inny</w:t>
      </w:r>
      <w:r w:rsidR="00373411" w:rsidRPr="008B22D4">
        <w:rPr>
          <w:color w:val="auto"/>
        </w:rPr>
        <w:t xml:space="preserve"> termin uzgadniać ze sz</w:t>
      </w:r>
      <w:r w:rsidR="00A77866" w:rsidRPr="008B22D4">
        <w:rPr>
          <w:color w:val="auto"/>
        </w:rPr>
        <w:t>pitalem. P</w:t>
      </w:r>
      <w:r w:rsidR="00C514C5" w:rsidRPr="008B22D4">
        <w:rPr>
          <w:color w:val="auto"/>
        </w:rPr>
        <w:t xml:space="preserve">race w </w:t>
      </w:r>
      <w:r w:rsidR="00C71BE2" w:rsidRPr="008B22D4">
        <w:rPr>
          <w:color w:val="auto"/>
        </w:rPr>
        <w:t>przestrzeniach</w:t>
      </w:r>
      <w:r w:rsidR="00C514C5" w:rsidRPr="008B22D4">
        <w:rPr>
          <w:color w:val="auto"/>
        </w:rPr>
        <w:t xml:space="preserve"> sąsiadujących z Blokiem </w:t>
      </w:r>
      <w:r w:rsidR="00BD66EE" w:rsidRPr="008B22D4">
        <w:rPr>
          <w:color w:val="auto"/>
        </w:rPr>
        <w:t>Operacyjnym oraz</w:t>
      </w:r>
      <w:r w:rsidR="00C71BE2" w:rsidRPr="008B22D4">
        <w:rPr>
          <w:color w:val="auto"/>
        </w:rPr>
        <w:t xml:space="preserve"> Blokiem Operacyjnym Elektrokardiologii </w:t>
      </w:r>
      <w:r w:rsidRPr="008B22D4">
        <w:rPr>
          <w:color w:val="auto"/>
        </w:rPr>
        <w:t xml:space="preserve">należy na bieżąco </w:t>
      </w:r>
      <w:r w:rsidR="00C514C5" w:rsidRPr="008B22D4">
        <w:rPr>
          <w:color w:val="auto"/>
        </w:rPr>
        <w:t xml:space="preserve">uzgadniać </w:t>
      </w:r>
      <w:r w:rsidR="00373411" w:rsidRPr="008B22D4">
        <w:rPr>
          <w:color w:val="auto"/>
        </w:rPr>
        <w:t>ze s</w:t>
      </w:r>
      <w:r w:rsidRPr="008B22D4">
        <w:rPr>
          <w:color w:val="auto"/>
        </w:rPr>
        <w:t xml:space="preserve">zpitalem także </w:t>
      </w:r>
      <w:r w:rsidR="00C71BE2" w:rsidRPr="008B22D4">
        <w:rPr>
          <w:color w:val="auto"/>
        </w:rPr>
        <w:br/>
      </w:r>
      <w:r w:rsidRPr="008B22D4">
        <w:rPr>
          <w:color w:val="auto"/>
        </w:rPr>
        <w:t xml:space="preserve">z zakresie prac urządzeń głośnych </w:t>
      </w:r>
      <w:r w:rsidR="00C71BE2" w:rsidRPr="008B22D4">
        <w:rPr>
          <w:color w:val="auto"/>
        </w:rPr>
        <w:t xml:space="preserve">oraz wywołujących drgania </w:t>
      </w:r>
      <w:r w:rsidRPr="008B22D4">
        <w:rPr>
          <w:color w:val="auto"/>
        </w:rPr>
        <w:t>np. betoniarek</w:t>
      </w:r>
      <w:r w:rsidR="00B76287" w:rsidRPr="008B22D4">
        <w:rPr>
          <w:color w:val="auto"/>
        </w:rPr>
        <w:t xml:space="preserve">, </w:t>
      </w:r>
      <w:r w:rsidR="00BD66EE" w:rsidRPr="008B22D4">
        <w:rPr>
          <w:color w:val="auto"/>
        </w:rPr>
        <w:t>zagęszczarek lub</w:t>
      </w:r>
      <w:r w:rsidRPr="008B22D4">
        <w:rPr>
          <w:color w:val="auto"/>
        </w:rPr>
        <w:t xml:space="preserve"> nadmiernego ruchu ciężarówek.</w:t>
      </w:r>
      <w:r w:rsidR="00C71BE2" w:rsidRPr="008B22D4">
        <w:rPr>
          <w:color w:val="auto"/>
        </w:rPr>
        <w:t xml:space="preserve"> W przypadku prac wywołujących drgania Wykonawca winien uwzględniać także konieczność ich uzgadniania zwłaszcza w obszarach Blok Operacyjny Elektrokardiologii oraz części kardiolog</w:t>
      </w:r>
      <w:r w:rsidR="00373411" w:rsidRPr="008B22D4">
        <w:rPr>
          <w:color w:val="auto"/>
        </w:rPr>
        <w:t>icznej w poradniach;</w:t>
      </w:r>
    </w:p>
    <w:p w14:paraId="75DEEEC0" w14:textId="1372F9FB" w:rsidR="00063764" w:rsidRPr="008B22D4" w:rsidRDefault="00373411" w:rsidP="000E1039">
      <w:pPr>
        <w:pStyle w:val="Akapitzlist"/>
        <w:widowControl w:val="0"/>
        <w:numPr>
          <w:ilvl w:val="0"/>
          <w:numId w:val="179"/>
        </w:numPr>
        <w:tabs>
          <w:tab w:val="left" w:pos="851"/>
        </w:tabs>
        <w:spacing w:after="0" w:line="271" w:lineRule="auto"/>
        <w:ind w:left="567" w:hanging="425"/>
        <w:jc w:val="both"/>
        <w:rPr>
          <w:color w:val="auto"/>
        </w:rPr>
      </w:pPr>
      <w:r w:rsidRPr="008B22D4">
        <w:rPr>
          <w:color w:val="auto"/>
        </w:rPr>
        <w:t>Wykonawca w porozumieniu ze s</w:t>
      </w:r>
      <w:r w:rsidR="00063764" w:rsidRPr="008B22D4">
        <w:rPr>
          <w:color w:val="auto"/>
        </w:rPr>
        <w:t xml:space="preserve">zpitalem zobowiązany jest zapewnić drożność i bezpieczeństwo oraz uzgodnić przebieg wewnętrznych i </w:t>
      </w:r>
      <w:r w:rsidR="00BD66EE" w:rsidRPr="008B22D4">
        <w:rPr>
          <w:color w:val="auto"/>
        </w:rPr>
        <w:t>zewnętrznych pieszych</w:t>
      </w:r>
      <w:r w:rsidR="00063764" w:rsidRPr="008B22D4">
        <w:rPr>
          <w:color w:val="auto"/>
        </w:rPr>
        <w:t xml:space="preserve"> ciągów komunik</w:t>
      </w:r>
      <w:r w:rsidRPr="008B22D4">
        <w:rPr>
          <w:color w:val="auto"/>
        </w:rPr>
        <w:t>acyjnych pomiędzy Poradniami a s</w:t>
      </w:r>
      <w:r w:rsidR="00063764" w:rsidRPr="008B22D4">
        <w:rPr>
          <w:color w:val="auto"/>
        </w:rPr>
        <w:t>zpitalem</w:t>
      </w:r>
      <w:r w:rsidRPr="008B22D4">
        <w:rPr>
          <w:color w:val="auto"/>
        </w:rPr>
        <w:t>.</w:t>
      </w:r>
    </w:p>
    <w:p w14:paraId="1F31BAD3" w14:textId="77777777" w:rsidR="000F7429" w:rsidRPr="008B22D4" w:rsidRDefault="00F867A8" w:rsidP="00E44634">
      <w:pPr>
        <w:widowControl w:val="0"/>
        <w:numPr>
          <w:ilvl w:val="0"/>
          <w:numId w:val="107"/>
        </w:numPr>
        <w:spacing w:after="0" w:line="271" w:lineRule="auto"/>
        <w:ind w:hanging="502"/>
        <w:jc w:val="both"/>
        <w:rPr>
          <w:color w:val="auto"/>
        </w:rPr>
      </w:pPr>
      <w:r w:rsidRPr="008B22D4">
        <w:rPr>
          <w:color w:val="auto"/>
        </w:rPr>
        <w:t>Przejazd</w:t>
      </w:r>
      <w:r w:rsidR="00AA63DC" w:rsidRPr="008B22D4">
        <w:rPr>
          <w:color w:val="auto"/>
        </w:rPr>
        <w:t xml:space="preserve"> pojazdów ciężarowych przez parkingi w obszarze kampusu </w:t>
      </w:r>
      <w:r w:rsidR="001A1F8D" w:rsidRPr="008B22D4">
        <w:rPr>
          <w:color w:val="auto"/>
        </w:rPr>
        <w:t>CKD może</w:t>
      </w:r>
      <w:r w:rsidRPr="008B22D4">
        <w:rPr>
          <w:color w:val="auto"/>
        </w:rPr>
        <w:t xml:space="preserve"> odbywać się wyłącznie po trasach wskazanych przez Zamawiającego. </w:t>
      </w:r>
      <w:r w:rsidR="00FD315C" w:rsidRPr="008B22D4">
        <w:rPr>
          <w:color w:val="auto"/>
        </w:rPr>
        <w:t xml:space="preserve">Wykonawca zobowiązany jest do utrzymania czystości na drogach przejazdowych </w:t>
      </w:r>
      <w:r w:rsidR="0049572B" w:rsidRPr="008B22D4">
        <w:rPr>
          <w:color w:val="auto"/>
        </w:rPr>
        <w:t xml:space="preserve">oraz </w:t>
      </w:r>
      <w:r w:rsidR="00963D01" w:rsidRPr="008B22D4">
        <w:rPr>
          <w:color w:val="auto"/>
        </w:rPr>
        <w:t>do naprawienia</w:t>
      </w:r>
      <w:r w:rsidR="0049572B" w:rsidRPr="008B22D4">
        <w:rPr>
          <w:color w:val="auto"/>
        </w:rPr>
        <w:t xml:space="preserve"> szk</w:t>
      </w:r>
      <w:r w:rsidR="00963D01" w:rsidRPr="008B22D4">
        <w:rPr>
          <w:color w:val="auto"/>
        </w:rPr>
        <w:t>ód</w:t>
      </w:r>
      <w:r w:rsidR="0049572B" w:rsidRPr="008B22D4">
        <w:rPr>
          <w:color w:val="auto"/>
        </w:rPr>
        <w:t xml:space="preserve"> wyrządzon</w:t>
      </w:r>
      <w:r w:rsidR="00963D01" w:rsidRPr="008B22D4">
        <w:rPr>
          <w:color w:val="auto"/>
        </w:rPr>
        <w:t>ych</w:t>
      </w:r>
      <w:r w:rsidR="0049572B" w:rsidRPr="008B22D4">
        <w:rPr>
          <w:color w:val="auto"/>
        </w:rPr>
        <w:t xml:space="preserve"> ruchem pojazdów ciężarowych. </w:t>
      </w:r>
    </w:p>
    <w:p w14:paraId="51D90027" w14:textId="628A3483" w:rsidR="00BD0B41" w:rsidRPr="008B22D4" w:rsidRDefault="000F7429" w:rsidP="00E44634">
      <w:pPr>
        <w:widowControl w:val="0"/>
        <w:numPr>
          <w:ilvl w:val="0"/>
          <w:numId w:val="107"/>
        </w:numPr>
        <w:spacing w:after="0" w:line="271" w:lineRule="auto"/>
        <w:ind w:hanging="502"/>
        <w:jc w:val="both"/>
        <w:rPr>
          <w:color w:val="auto"/>
        </w:rPr>
      </w:pPr>
      <w:r w:rsidRPr="008B22D4">
        <w:rPr>
          <w:color w:val="auto"/>
        </w:rPr>
        <w:t>Zakazuje się parkowania pojazdów ciężarowych i innych</w:t>
      </w:r>
      <w:r w:rsidR="00963D01" w:rsidRPr="008B22D4">
        <w:rPr>
          <w:color w:val="auto"/>
        </w:rPr>
        <w:t>,</w:t>
      </w:r>
      <w:r w:rsidRPr="008B22D4">
        <w:rPr>
          <w:color w:val="auto"/>
        </w:rPr>
        <w:t xml:space="preserve"> w tym wielkogabarytowych</w:t>
      </w:r>
      <w:r w:rsidR="00963D01" w:rsidRPr="008B22D4">
        <w:rPr>
          <w:color w:val="auto"/>
        </w:rPr>
        <w:t>,</w:t>
      </w:r>
      <w:r w:rsidRPr="008B22D4">
        <w:rPr>
          <w:color w:val="auto"/>
        </w:rPr>
        <w:t xml:space="preserve"> na terenach płatnych parkingów przeznaczonych dla pojazdów osobowych</w:t>
      </w:r>
      <w:r w:rsidR="00A14725" w:rsidRPr="008B22D4">
        <w:rPr>
          <w:color w:val="auto"/>
        </w:rPr>
        <w:t xml:space="preserve"> w obszarze k</w:t>
      </w:r>
      <w:r w:rsidR="00373411" w:rsidRPr="008B22D4">
        <w:rPr>
          <w:color w:val="auto"/>
        </w:rPr>
        <w:t>ampusu</w:t>
      </w:r>
      <w:r w:rsidR="00A14725" w:rsidRPr="008B22D4">
        <w:rPr>
          <w:color w:val="auto"/>
        </w:rPr>
        <w:t xml:space="preserve"> CKD</w:t>
      </w:r>
      <w:r w:rsidRPr="008B22D4">
        <w:rPr>
          <w:color w:val="auto"/>
        </w:rPr>
        <w:t>. Zamawiający lub operator parkingu uprawniony będzie do obciążenia Wykonawcy opłat</w:t>
      </w:r>
      <w:r w:rsidR="00963D01" w:rsidRPr="008B22D4">
        <w:rPr>
          <w:color w:val="auto"/>
        </w:rPr>
        <w:t>ą</w:t>
      </w:r>
      <w:r w:rsidRPr="008B22D4">
        <w:rPr>
          <w:color w:val="auto"/>
        </w:rPr>
        <w:t xml:space="preserve"> w wysokości 500% wartości dobowej stawki za parkowanie pojazdu za każdy stwierdzony przypadek takiego parkowania</w:t>
      </w:r>
      <w:r w:rsidR="00F867A8" w:rsidRPr="008B22D4">
        <w:rPr>
          <w:color w:val="auto"/>
        </w:rPr>
        <w:t>.</w:t>
      </w:r>
    </w:p>
    <w:p w14:paraId="0CE7A74C" w14:textId="77777777" w:rsidR="00FC2DA7" w:rsidRPr="008B22D4" w:rsidRDefault="00FC2DA7" w:rsidP="00E44634">
      <w:pPr>
        <w:widowControl w:val="0"/>
        <w:numPr>
          <w:ilvl w:val="0"/>
          <w:numId w:val="107"/>
        </w:numPr>
        <w:spacing w:after="0" w:line="271" w:lineRule="auto"/>
        <w:ind w:hanging="502"/>
        <w:jc w:val="both"/>
        <w:rPr>
          <w:color w:val="auto"/>
        </w:rPr>
      </w:pPr>
      <w:r w:rsidRPr="008B22D4">
        <w:rPr>
          <w:color w:val="auto"/>
        </w:rPr>
        <w:t>Z uwagi na konieczność zabezpieczenia parkingów dla pacjentów parkowanie pojazdów osobowych uczestników procesu budowlanego może następować wyłącznie we wskazanych przez Zamawiającego obszarach</w:t>
      </w:r>
      <w:r w:rsidR="00F631C5" w:rsidRPr="008B22D4">
        <w:rPr>
          <w:color w:val="auto"/>
        </w:rPr>
        <w:t xml:space="preserve">, na zasadach odpłatności uzgodnionych z dysponentem parkingów. </w:t>
      </w:r>
      <w:r w:rsidRPr="008B22D4">
        <w:rPr>
          <w:color w:val="auto"/>
        </w:rPr>
        <w:t xml:space="preserve"> </w:t>
      </w:r>
    </w:p>
    <w:p w14:paraId="2E09BAE5" w14:textId="77777777" w:rsidR="0049572B" w:rsidRPr="008B22D4" w:rsidRDefault="0049572B" w:rsidP="00E44634">
      <w:pPr>
        <w:widowControl w:val="0"/>
        <w:numPr>
          <w:ilvl w:val="0"/>
          <w:numId w:val="107"/>
        </w:numPr>
        <w:spacing w:after="0" w:line="271" w:lineRule="auto"/>
        <w:ind w:hanging="502"/>
        <w:jc w:val="both"/>
        <w:rPr>
          <w:color w:val="auto"/>
        </w:rPr>
      </w:pPr>
      <w:r w:rsidRPr="008B22D4">
        <w:rPr>
          <w:color w:val="auto"/>
        </w:rPr>
        <w:t xml:space="preserve">Wykonawcę obciąża także obowiązek usunięcie zabrudzeń zaistniałych na drogach publicznych poza kampusem CKD wywołanych ruchem pojazdów ciężarowych – jeżeli takie wystąpią. </w:t>
      </w:r>
    </w:p>
    <w:p w14:paraId="4653A414" w14:textId="5252C519" w:rsidR="002F59BA" w:rsidRPr="008B22D4" w:rsidRDefault="002F59BA" w:rsidP="00E44634">
      <w:pPr>
        <w:widowControl w:val="0"/>
        <w:numPr>
          <w:ilvl w:val="0"/>
          <w:numId w:val="107"/>
        </w:numPr>
        <w:spacing w:after="0" w:line="271" w:lineRule="auto"/>
        <w:ind w:hanging="502"/>
        <w:jc w:val="both"/>
        <w:rPr>
          <w:color w:val="auto"/>
        </w:rPr>
      </w:pPr>
      <w:r w:rsidRPr="008B22D4">
        <w:rPr>
          <w:color w:val="auto"/>
        </w:rPr>
        <w:t xml:space="preserve">Wykonawca, niezależnie od oznakowania wynikającego z przepisów prawa budowlanego, zobowiązuje </w:t>
      </w:r>
      <w:r w:rsidR="00D100DF" w:rsidRPr="008B22D4">
        <w:rPr>
          <w:color w:val="auto"/>
        </w:rPr>
        <w:t>się do</w:t>
      </w:r>
      <w:r w:rsidRPr="008B22D4">
        <w:rPr>
          <w:color w:val="auto"/>
        </w:rPr>
        <w:t xml:space="preserve"> oznakowania terenu placu budowy</w:t>
      </w:r>
      <w:r w:rsidR="00373411" w:rsidRPr="008B22D4">
        <w:rPr>
          <w:color w:val="auto"/>
        </w:rPr>
        <w:t xml:space="preserve"> w sposób zgodny z wymaganiami Z</w:t>
      </w:r>
      <w:r w:rsidRPr="008B22D4">
        <w:rPr>
          <w:color w:val="auto"/>
        </w:rPr>
        <w:t xml:space="preserve">amawiającego poprzez wywieszenie wizualizacji inwestycji oraz oznaczeń </w:t>
      </w:r>
      <w:r w:rsidR="00D100DF" w:rsidRPr="008B22D4">
        <w:rPr>
          <w:color w:val="auto"/>
        </w:rPr>
        <w:t>informujących o</w:t>
      </w:r>
      <w:r w:rsidRPr="008B22D4">
        <w:rPr>
          <w:color w:val="auto"/>
        </w:rPr>
        <w:t xml:space="preserve"> przedmiocie inwestycji. Sposób</w:t>
      </w:r>
      <w:r w:rsidR="00373411" w:rsidRPr="008B22D4">
        <w:rPr>
          <w:color w:val="auto"/>
        </w:rPr>
        <w:t>,</w:t>
      </w:r>
      <w:r w:rsidRPr="008B22D4">
        <w:rPr>
          <w:color w:val="auto"/>
        </w:rPr>
        <w:t xml:space="preserve"> </w:t>
      </w:r>
      <w:r w:rsidRPr="008B22D4">
        <w:rPr>
          <w:color w:val="auto"/>
        </w:rPr>
        <w:lastRenderedPageBreak/>
        <w:t>wielkość i miejsca oznaczeń strony uzgodnią na etapie przekazania placu budowy.</w:t>
      </w:r>
    </w:p>
    <w:p w14:paraId="0187B45C" w14:textId="01B53B78" w:rsidR="00E2567B" w:rsidRPr="008B22D4" w:rsidRDefault="005F5B7F" w:rsidP="00E44634">
      <w:pPr>
        <w:widowControl w:val="0"/>
        <w:numPr>
          <w:ilvl w:val="0"/>
          <w:numId w:val="107"/>
        </w:numPr>
        <w:spacing w:after="0" w:line="271" w:lineRule="auto"/>
        <w:ind w:hanging="502"/>
        <w:jc w:val="both"/>
        <w:rPr>
          <w:color w:val="auto"/>
        </w:rPr>
      </w:pPr>
      <w:r w:rsidRPr="008B22D4">
        <w:rPr>
          <w:color w:val="auto"/>
        </w:rPr>
        <w:t>Wykonawca zobowiązuje się do przygotowania i produkcji</w:t>
      </w:r>
      <w:r w:rsidR="00A63E8B" w:rsidRPr="008B22D4">
        <w:rPr>
          <w:color w:val="auto"/>
        </w:rPr>
        <w:t xml:space="preserve"> j</w:t>
      </w:r>
      <w:r w:rsidR="00BD66EE" w:rsidRPr="008B22D4">
        <w:rPr>
          <w:color w:val="auto"/>
        </w:rPr>
        <w:t>ednego</w:t>
      </w:r>
      <w:r w:rsidRPr="008B22D4">
        <w:rPr>
          <w:color w:val="auto"/>
        </w:rPr>
        <w:t xml:space="preserve"> filmu informacyjno-promocyjnego 240 sek. (+/- </w:t>
      </w:r>
      <w:r w:rsidR="006B1460" w:rsidRPr="008B22D4">
        <w:rPr>
          <w:color w:val="auto"/>
        </w:rPr>
        <w:t>10</w:t>
      </w:r>
      <w:r w:rsidRPr="008B22D4">
        <w:rPr>
          <w:color w:val="auto"/>
        </w:rPr>
        <w:t xml:space="preserve">%), pokazującego efekt zrealizowanej inwestycji, obejmujący wszystkie fazy prac – od momentu rozpoczęcia </w:t>
      </w:r>
      <w:r w:rsidR="00A63E8B" w:rsidRPr="008B22D4">
        <w:rPr>
          <w:color w:val="auto"/>
        </w:rPr>
        <w:t xml:space="preserve">przez Wykonawcę </w:t>
      </w:r>
      <w:r w:rsidRPr="008B22D4">
        <w:rPr>
          <w:color w:val="auto"/>
        </w:rPr>
        <w:t>do jej zakończenia.</w:t>
      </w:r>
      <w:r w:rsidR="002F529A" w:rsidRPr="008B22D4">
        <w:rPr>
          <w:color w:val="auto"/>
        </w:rPr>
        <w:t xml:space="preserve"> </w:t>
      </w:r>
      <w:r w:rsidR="00E2567B" w:rsidRPr="008B22D4">
        <w:rPr>
          <w:color w:val="auto"/>
        </w:rPr>
        <w:t>Zakres produkcji zgodnie z</w:t>
      </w:r>
      <w:r w:rsidR="00F944BB" w:rsidRPr="008B22D4">
        <w:rPr>
          <w:color w:val="auto"/>
        </w:rPr>
        <w:t> </w:t>
      </w:r>
      <w:r w:rsidR="00E2567B" w:rsidRPr="008B22D4">
        <w:rPr>
          <w:b/>
          <w:color w:val="auto"/>
        </w:rPr>
        <w:t>załącznikiem nr</w:t>
      </w:r>
      <w:r w:rsidR="008A5DD4" w:rsidRPr="008B22D4">
        <w:rPr>
          <w:b/>
          <w:color w:val="auto"/>
        </w:rPr>
        <w:t xml:space="preserve"> </w:t>
      </w:r>
      <w:r w:rsidR="00C5621A" w:rsidRPr="008B22D4">
        <w:rPr>
          <w:b/>
          <w:color w:val="auto"/>
        </w:rPr>
        <w:t>12</w:t>
      </w:r>
      <w:r w:rsidR="008A5DD4" w:rsidRPr="008B22D4">
        <w:rPr>
          <w:color w:val="auto"/>
        </w:rPr>
        <w:t>.</w:t>
      </w:r>
    </w:p>
    <w:p w14:paraId="40CE3EE4" w14:textId="77777777" w:rsidR="00AC621D" w:rsidRPr="008B22D4" w:rsidRDefault="00AC621D" w:rsidP="00E44634">
      <w:pPr>
        <w:tabs>
          <w:tab w:val="left" w:pos="288"/>
        </w:tabs>
        <w:spacing w:after="0" w:line="271" w:lineRule="auto"/>
        <w:ind w:left="284" w:hanging="284"/>
        <w:jc w:val="center"/>
        <w:rPr>
          <w:b/>
          <w:bCs/>
          <w:color w:val="auto"/>
        </w:rPr>
      </w:pPr>
    </w:p>
    <w:p w14:paraId="0EC10A99" w14:textId="54865741" w:rsidR="008560EE" w:rsidRPr="008B22D4" w:rsidRDefault="00FD7F6E" w:rsidP="00E44634">
      <w:pPr>
        <w:tabs>
          <w:tab w:val="left" w:pos="288"/>
        </w:tabs>
        <w:spacing w:after="0" w:line="271" w:lineRule="auto"/>
        <w:ind w:left="284" w:hanging="284"/>
        <w:jc w:val="center"/>
        <w:rPr>
          <w:rFonts w:eastAsia="Tahoma"/>
          <w:b/>
          <w:bCs/>
          <w:color w:val="auto"/>
        </w:rPr>
      </w:pPr>
      <w:r w:rsidRPr="008B22D4">
        <w:rPr>
          <w:b/>
          <w:bCs/>
          <w:color w:val="auto"/>
        </w:rPr>
        <w:t>§ 6</w:t>
      </w:r>
    </w:p>
    <w:p w14:paraId="1EC04323" w14:textId="77777777" w:rsidR="008560EE" w:rsidRPr="008B22D4" w:rsidRDefault="00FD7F6E" w:rsidP="00E44634">
      <w:pPr>
        <w:tabs>
          <w:tab w:val="left" w:pos="288"/>
        </w:tabs>
        <w:spacing w:after="0" w:line="271" w:lineRule="auto"/>
        <w:ind w:left="284" w:hanging="284"/>
        <w:jc w:val="center"/>
        <w:rPr>
          <w:b/>
          <w:bCs/>
          <w:color w:val="auto"/>
        </w:rPr>
      </w:pPr>
      <w:r w:rsidRPr="008B22D4">
        <w:rPr>
          <w:b/>
          <w:bCs/>
          <w:color w:val="auto"/>
        </w:rPr>
        <w:t>Odpowiedzialność</w:t>
      </w:r>
    </w:p>
    <w:p w14:paraId="50DC47FE"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ponosi wyłączną odpowiedzialność za szkody wynikłe w trakcie realizacji przedmiotu umowy zarówno wobec Zamawiającego jak i osób i podmiotów trzecich. </w:t>
      </w:r>
    </w:p>
    <w:p w14:paraId="2DC2B08B"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79BB651B" w:rsidR="008560EE" w:rsidRPr="008B22D4" w:rsidRDefault="00FD7F6E" w:rsidP="00E44634">
      <w:pPr>
        <w:widowControl w:val="0"/>
        <w:numPr>
          <w:ilvl w:val="0"/>
          <w:numId w:val="109"/>
        </w:numPr>
        <w:spacing w:after="0" w:line="271" w:lineRule="auto"/>
        <w:jc w:val="both"/>
        <w:rPr>
          <w:color w:val="auto"/>
        </w:rPr>
      </w:pPr>
      <w:r w:rsidRPr="008B22D4">
        <w:rPr>
          <w:color w:val="auto"/>
        </w:rPr>
        <w:t>Wykonawca zobowiązany jest także do zabezpieczenia i ochrony wszystkich instalacji, urządzeń oraz innego mienia znajdującego się na terenie placu budowy i ponosi odpowiedzialność za ich zniszczenia, utratę lub uszkodzenie</w:t>
      </w:r>
      <w:r w:rsidR="007B45EB" w:rsidRPr="008B22D4">
        <w:rPr>
          <w:color w:val="auto"/>
        </w:rPr>
        <w:t xml:space="preserve"> aż do ich końcowego przekazania</w:t>
      </w:r>
      <w:r w:rsidR="003D26FC" w:rsidRPr="008B22D4">
        <w:rPr>
          <w:color w:val="auto"/>
        </w:rPr>
        <w:t>.</w:t>
      </w:r>
      <w:r w:rsidRPr="008B22D4">
        <w:rPr>
          <w:color w:val="auto"/>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8B22D4" w:rsidRDefault="007E1395" w:rsidP="00E44634">
      <w:pPr>
        <w:widowControl w:val="0"/>
        <w:numPr>
          <w:ilvl w:val="0"/>
          <w:numId w:val="109"/>
        </w:numPr>
        <w:spacing w:after="0" w:line="271" w:lineRule="auto"/>
        <w:jc w:val="both"/>
        <w:rPr>
          <w:color w:val="auto"/>
        </w:rPr>
      </w:pPr>
      <w:r w:rsidRPr="008B22D4">
        <w:rPr>
          <w:rFonts w:eastAsia="Times New Roman"/>
          <w:iCs/>
          <w:color w:val="auto"/>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8B22D4">
        <w:rPr>
          <w:color w:val="auto"/>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8B22D4" w:rsidRDefault="00FD7F6E" w:rsidP="00E44634">
      <w:pPr>
        <w:widowControl w:val="0"/>
        <w:numPr>
          <w:ilvl w:val="0"/>
          <w:numId w:val="109"/>
        </w:numPr>
        <w:spacing w:after="0" w:line="271" w:lineRule="auto"/>
        <w:jc w:val="both"/>
        <w:rPr>
          <w:color w:val="auto"/>
        </w:rPr>
      </w:pPr>
      <w:r w:rsidRPr="008B22D4">
        <w:rPr>
          <w:color w:val="auto"/>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8B22D4">
        <w:rPr>
          <w:color w:val="auto"/>
        </w:rPr>
        <w:t xml:space="preserve"> lub wymiany / dostawy / uzupełnienia</w:t>
      </w:r>
      <w:r w:rsidRPr="008B22D4">
        <w:rPr>
          <w:color w:val="auto"/>
        </w:rPr>
        <w:t xml:space="preserve">. </w:t>
      </w:r>
    </w:p>
    <w:p w14:paraId="6DF9DB6D" w14:textId="4DCACE97" w:rsidR="00E724FF" w:rsidRDefault="00E724FF" w:rsidP="00E44634">
      <w:pPr>
        <w:widowControl w:val="0"/>
        <w:numPr>
          <w:ilvl w:val="0"/>
          <w:numId w:val="109"/>
        </w:numPr>
        <w:spacing w:after="0" w:line="271" w:lineRule="auto"/>
        <w:jc w:val="both"/>
        <w:rPr>
          <w:color w:val="FF0000"/>
        </w:rPr>
      </w:pPr>
      <w:r w:rsidRPr="008B22D4">
        <w:rPr>
          <w:color w:val="auto"/>
        </w:rPr>
        <w:t xml:space="preserve">Wykonawca przez cały okres obowiązywania niniejszej umowy (wydłużony o jeden miesiąc) zobowiązany jest posiadać ubezpieczenie odpowiedzialności cywilnej od wszelkich </w:t>
      </w:r>
      <w:proofErr w:type="spellStart"/>
      <w:r w:rsidRPr="008B22D4">
        <w:rPr>
          <w:color w:val="auto"/>
        </w:rPr>
        <w:t>ryzyk</w:t>
      </w:r>
      <w:proofErr w:type="spellEnd"/>
      <w:r w:rsidRPr="008B22D4">
        <w:rPr>
          <w:color w:val="auto"/>
        </w:rPr>
        <w:t xml:space="preserve"> i zdarzeń zaistniałych w tym okresie, na kwotę nie niższą niż </w:t>
      </w:r>
      <w:r w:rsidR="006B1460" w:rsidRPr="008B22D4">
        <w:rPr>
          <w:color w:val="auto"/>
        </w:rPr>
        <w:t>7</w:t>
      </w:r>
      <w:r w:rsidR="00CC0402" w:rsidRPr="008B22D4">
        <w:rPr>
          <w:color w:val="auto"/>
        </w:rPr>
        <w:t>0</w:t>
      </w:r>
      <w:r w:rsidRPr="008B22D4">
        <w:rPr>
          <w:color w:val="auto"/>
        </w:rPr>
        <w:t>.000.000 zł (</w:t>
      </w:r>
      <w:r w:rsidR="006B1460" w:rsidRPr="008B22D4">
        <w:rPr>
          <w:color w:val="auto"/>
        </w:rPr>
        <w:t>siedemdziesiąt</w:t>
      </w:r>
      <w:r w:rsidRPr="008B22D4">
        <w:rPr>
          <w:color w:val="auto"/>
        </w:rPr>
        <w:t xml:space="preserve"> milionów złotych)</w:t>
      </w:r>
      <w:r w:rsidR="00AC52FB" w:rsidRPr="00AC52FB">
        <w:t xml:space="preserve"> </w:t>
      </w:r>
      <w:r w:rsidR="00AC52FB" w:rsidRPr="00AC52FB">
        <w:rPr>
          <w:color w:val="FF0000"/>
          <w:u w:val="single"/>
        </w:rPr>
        <w:t>na jedno i wszystkie zdarzenia w okresie ubezpieczenia</w:t>
      </w:r>
      <w:r w:rsidR="00AC52FB" w:rsidRPr="00AC52FB">
        <w:rPr>
          <w:color w:val="FF0000"/>
        </w:rPr>
        <w:t>.</w:t>
      </w:r>
    </w:p>
    <w:p w14:paraId="2563E88C" w14:textId="2A911ECC" w:rsidR="00E724FF" w:rsidRPr="00C102B2" w:rsidRDefault="00E724FF" w:rsidP="00E44634">
      <w:pPr>
        <w:widowControl w:val="0"/>
        <w:numPr>
          <w:ilvl w:val="0"/>
          <w:numId w:val="109"/>
        </w:numPr>
        <w:spacing w:after="0" w:line="271" w:lineRule="auto"/>
        <w:jc w:val="both"/>
        <w:rPr>
          <w:strike/>
          <w:color w:val="FF0000"/>
        </w:rPr>
      </w:pPr>
      <w:r w:rsidRPr="00C102B2">
        <w:rPr>
          <w:strike/>
          <w:color w:val="FF0000"/>
        </w:rPr>
        <w:t xml:space="preserve">Wykonawca przed podpisaniem umowy przedłoży Zamawiającemu do wglądu oryginał polisy </w:t>
      </w:r>
      <w:r w:rsidR="00BD66EE" w:rsidRPr="00C102B2">
        <w:rPr>
          <w:strike/>
          <w:color w:val="FF0000"/>
        </w:rPr>
        <w:t>ubezpieczeniowej, o której</w:t>
      </w:r>
      <w:r w:rsidR="003D26FC" w:rsidRPr="00C102B2">
        <w:rPr>
          <w:strike/>
          <w:color w:val="FF0000"/>
        </w:rPr>
        <w:t xml:space="preserve"> mowa w ust.</w:t>
      </w:r>
      <w:r w:rsidRPr="00C102B2">
        <w:rPr>
          <w:strike/>
          <w:color w:val="FF0000"/>
        </w:rPr>
        <w:t xml:space="preserve">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t>
      </w:r>
      <w:r w:rsidR="003D26FC" w:rsidRPr="00C102B2">
        <w:rPr>
          <w:strike/>
          <w:color w:val="FF0000"/>
        </w:rPr>
        <w:t>wiedzialności ubezpieczyciela, W</w:t>
      </w:r>
      <w:r w:rsidRPr="00C102B2">
        <w:rPr>
          <w:strike/>
          <w:color w:val="FF0000"/>
        </w:rPr>
        <w:t xml:space="preserve">ykonawca zobowiązany jest w terminie 3 dni </w:t>
      </w:r>
      <w:proofErr w:type="spellStart"/>
      <w:r w:rsidRPr="00C102B2">
        <w:rPr>
          <w:strike/>
          <w:color w:val="FF0000"/>
        </w:rPr>
        <w:t>doubezpieczyć</w:t>
      </w:r>
      <w:proofErr w:type="spellEnd"/>
      <w:r w:rsidRPr="00C102B2">
        <w:rPr>
          <w:strike/>
          <w:color w:val="FF0000"/>
        </w:rPr>
        <w:t xml:space="preserve"> się do pełnej wymaganej kwoty.</w:t>
      </w:r>
    </w:p>
    <w:p w14:paraId="688DEC67" w14:textId="26222959" w:rsidR="00C102B2" w:rsidRPr="00C102B2" w:rsidRDefault="00C102B2" w:rsidP="00C102B2">
      <w:pPr>
        <w:widowControl w:val="0"/>
        <w:numPr>
          <w:ilvl w:val="0"/>
          <w:numId w:val="173"/>
        </w:numPr>
        <w:spacing w:after="0" w:line="271" w:lineRule="auto"/>
        <w:jc w:val="both"/>
        <w:rPr>
          <w:color w:val="FF0000"/>
        </w:rPr>
      </w:pPr>
      <w:r w:rsidRPr="00C102B2">
        <w:rPr>
          <w:color w:val="FF0000"/>
        </w:rPr>
        <w:t xml:space="preserve">Wykonawca przed podpisaniem umowy przedłoży Zamawiającemu do wglądu oryginał polisy </w:t>
      </w:r>
      <w:r w:rsidRPr="00C102B2">
        <w:rPr>
          <w:color w:val="FF0000"/>
        </w:rPr>
        <w:lastRenderedPageBreak/>
        <w:t xml:space="preserve">ubezpieczeniowej  lub inne dokumenty potwierdzające </w:t>
      </w:r>
      <w:bookmarkStart w:id="4" w:name="_Hlk144817298"/>
      <w:r w:rsidRPr="00C102B2">
        <w:rPr>
          <w:color w:val="FF0000"/>
        </w:rPr>
        <w:t>istnienie ochrony ubezpieczeniowej</w:t>
      </w:r>
      <w:bookmarkEnd w:id="4"/>
      <w:r w:rsidRPr="00C102B2">
        <w:rPr>
          <w:color w:val="FF0000"/>
        </w:rPr>
        <w:t xml:space="preserve">,  o której mowa w ust. 7. Wykonawca zobowiązany jest zapewnić trwałość i ciągłość w pełnej kwocie ochrony ubezpieczeniowej przez cały okres trwania umowy i przedstawić Zamawiającemu, bez odrębnego wezwania polisę ubezpieczenia lub inne dokumenty potwierdzające istnienie ochrony ubezpieczeniowej,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C102B2">
        <w:rPr>
          <w:color w:val="FF0000"/>
        </w:rPr>
        <w:t>doubezpieczyć</w:t>
      </w:r>
      <w:proofErr w:type="spellEnd"/>
      <w:r w:rsidRPr="00C102B2">
        <w:rPr>
          <w:color w:val="FF0000"/>
        </w:rPr>
        <w:t xml:space="preserve"> się do pełnej wymaganej kwoty.</w:t>
      </w:r>
    </w:p>
    <w:p w14:paraId="5D2E77CD" w14:textId="77777777" w:rsidR="00AC621D" w:rsidRPr="008B22D4" w:rsidRDefault="00AC621D" w:rsidP="00E44634">
      <w:pPr>
        <w:spacing w:after="0" w:line="271" w:lineRule="auto"/>
        <w:jc w:val="center"/>
        <w:rPr>
          <w:b/>
          <w:bCs/>
          <w:color w:val="auto"/>
        </w:rPr>
      </w:pPr>
    </w:p>
    <w:p w14:paraId="30E5193C" w14:textId="434F8858" w:rsidR="008560EE" w:rsidRPr="008B22D4" w:rsidRDefault="00FD7F6E" w:rsidP="00E44634">
      <w:pPr>
        <w:spacing w:after="0" w:line="271" w:lineRule="auto"/>
        <w:jc w:val="center"/>
        <w:rPr>
          <w:rFonts w:eastAsia="Tahoma"/>
          <w:b/>
          <w:bCs/>
          <w:color w:val="auto"/>
        </w:rPr>
      </w:pPr>
      <w:r w:rsidRPr="008B22D4">
        <w:rPr>
          <w:b/>
          <w:bCs/>
          <w:color w:val="auto"/>
        </w:rPr>
        <w:t>§ 7</w:t>
      </w:r>
    </w:p>
    <w:p w14:paraId="6005EFA2" w14:textId="77777777" w:rsidR="008560EE" w:rsidRPr="008B22D4" w:rsidRDefault="00FD7F6E" w:rsidP="00E44634">
      <w:pPr>
        <w:spacing w:after="0" w:line="271" w:lineRule="auto"/>
        <w:jc w:val="center"/>
        <w:rPr>
          <w:rFonts w:eastAsia="Tahoma"/>
          <w:b/>
          <w:bCs/>
          <w:color w:val="auto"/>
        </w:rPr>
      </w:pPr>
      <w:r w:rsidRPr="008B22D4">
        <w:rPr>
          <w:b/>
          <w:bCs/>
          <w:color w:val="auto"/>
        </w:rPr>
        <w:t>Materiały</w:t>
      </w:r>
    </w:p>
    <w:p w14:paraId="5EC6F5B6" w14:textId="555292AC" w:rsidR="008560EE" w:rsidRPr="008B22D4" w:rsidRDefault="00FD7F6E" w:rsidP="00E44634">
      <w:pPr>
        <w:widowControl w:val="0"/>
        <w:numPr>
          <w:ilvl w:val="0"/>
          <w:numId w:val="110"/>
        </w:numPr>
        <w:spacing w:after="0" w:line="271" w:lineRule="auto"/>
        <w:jc w:val="both"/>
        <w:rPr>
          <w:color w:val="auto"/>
        </w:rPr>
      </w:pPr>
      <w:r w:rsidRPr="008B22D4">
        <w:rPr>
          <w:color w:val="auto"/>
        </w:rPr>
        <w:t>Wykonawca zobowiązuje się wykonać przedmiot umowy z materiałów, które będą odpowiadać co do jakości wymogom wyrobów dopuszczonych do obrotu i stosowania w budownictwie określonym w prawie budowlanym oraz wynikającym ze specyfiki zamówienia i dokumentacji t</w:t>
      </w:r>
      <w:r w:rsidRPr="008B22D4">
        <w:rPr>
          <w:color w:val="000000" w:themeColor="text1"/>
        </w:rPr>
        <w:t>echnicznej, z uwzględnieniem faktu, iż obiekt przeznaczony będzie do publicznego użytkowania</w:t>
      </w:r>
      <w:r w:rsidR="00C24BCB" w:rsidRPr="008B22D4">
        <w:rPr>
          <w:color w:val="000000" w:themeColor="text1"/>
        </w:rPr>
        <w:t>, w tym do świadczenia usług w zakresie działalności leczniczej przez szpital</w:t>
      </w:r>
      <w:r w:rsidRPr="008B22D4">
        <w:rPr>
          <w:color w:val="000000" w:themeColor="text1"/>
        </w:rPr>
        <w:t>. Każdorazowo Wykonawca, przed wbudowaniem materiału bądź urządzenia przedłoży inspektorom nadzoru kartę techniczną materiału bądź urządzenia, oraz wszelkie certyfikacje i deklaracje</w:t>
      </w:r>
      <w:r w:rsidR="00963D01" w:rsidRPr="008B22D4">
        <w:rPr>
          <w:color w:val="000000" w:themeColor="text1"/>
        </w:rPr>
        <w:t>,</w:t>
      </w:r>
      <w:r w:rsidR="0067181C" w:rsidRPr="008B22D4">
        <w:rPr>
          <w:color w:val="000000" w:themeColor="text1"/>
        </w:rPr>
        <w:t xml:space="preserve"> jak również dokumenty potwierdzające </w:t>
      </w:r>
      <w:r w:rsidR="0067181C" w:rsidRPr="008B22D4">
        <w:rPr>
          <w:color w:val="auto"/>
        </w:rPr>
        <w:t>zakres gwarancji producenta</w:t>
      </w:r>
      <w:r w:rsidR="002317AD" w:rsidRPr="008B22D4">
        <w:rPr>
          <w:color w:val="auto"/>
        </w:rPr>
        <w:t xml:space="preserve"> (komplet dokumentacji gwarancyjnej)</w:t>
      </w:r>
      <w:r w:rsidR="0067181C" w:rsidRPr="008B22D4">
        <w:rPr>
          <w:color w:val="auto"/>
        </w:rPr>
        <w:t>, w języku polskim lub przetłumaczone przez tłumacza przysięgłego</w:t>
      </w:r>
      <w:r w:rsidRPr="008B22D4">
        <w:rPr>
          <w:color w:val="auto"/>
        </w:rPr>
        <w:t xml:space="preserve"> celem akceptacji. Bez pisemnej akceptacji inspektorów nadzoru</w:t>
      </w:r>
      <w:r w:rsidR="00596605" w:rsidRPr="008B22D4">
        <w:rPr>
          <w:color w:val="auto"/>
        </w:rPr>
        <w:t xml:space="preserve">, a w przypadku dostaw wyposażenia także dodatkowo przez Dział Aparatury </w:t>
      </w:r>
      <w:r w:rsidR="001A1F8D" w:rsidRPr="008B22D4">
        <w:rPr>
          <w:color w:val="auto"/>
        </w:rPr>
        <w:t>Zamawiającego Wykonawca</w:t>
      </w:r>
      <w:r w:rsidRPr="008B22D4">
        <w:rPr>
          <w:color w:val="auto"/>
        </w:rPr>
        <w:t xml:space="preserve"> nie ma prawa wbudowania materiałów bądź urządzeń.</w:t>
      </w:r>
      <w:r w:rsidR="0082716D" w:rsidRPr="008B22D4">
        <w:rPr>
          <w:color w:val="auto"/>
        </w:rPr>
        <w:t xml:space="preserve"> Karty techniczne materiału lub urządzenia podlegać będą akceptacji w terminie 10 dni roboczych liczonych od dnia następnego </w:t>
      </w:r>
      <w:r w:rsidR="00C24BCB" w:rsidRPr="008B22D4">
        <w:rPr>
          <w:color w:val="auto"/>
        </w:rPr>
        <w:t xml:space="preserve">po dniu </w:t>
      </w:r>
      <w:r w:rsidR="0082716D" w:rsidRPr="008B22D4">
        <w:rPr>
          <w:color w:val="auto"/>
        </w:rPr>
        <w:t>ich przedłożenia.</w:t>
      </w:r>
    </w:p>
    <w:p w14:paraId="258CB8A6" w14:textId="4AA1CC5B" w:rsidR="004415C7" w:rsidRPr="008B22D4" w:rsidRDefault="004415C7" w:rsidP="00E44634">
      <w:pPr>
        <w:widowControl w:val="0"/>
        <w:numPr>
          <w:ilvl w:val="0"/>
          <w:numId w:val="110"/>
        </w:numPr>
        <w:spacing w:after="0" w:line="271" w:lineRule="auto"/>
        <w:jc w:val="both"/>
        <w:rPr>
          <w:color w:val="auto"/>
        </w:rPr>
      </w:pPr>
      <w:r w:rsidRPr="008B22D4">
        <w:rPr>
          <w:color w:val="auto"/>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8B22D4">
        <w:rPr>
          <w:color w:val="auto"/>
        </w:rPr>
        <w:t>do korzystania</w:t>
      </w:r>
      <w:r w:rsidRPr="008B22D4">
        <w:rPr>
          <w:color w:val="auto"/>
        </w:rPr>
        <w:t xml:space="preserve"> ze wszystkich uprawnień wynikających </w:t>
      </w:r>
      <w:r w:rsidR="00EC4121" w:rsidRPr="008B22D4">
        <w:rPr>
          <w:color w:val="auto"/>
        </w:rPr>
        <w:t>z gwarancji</w:t>
      </w:r>
      <w:r w:rsidRPr="008B22D4">
        <w:rPr>
          <w:color w:val="auto"/>
        </w:rPr>
        <w:t xml:space="preserve"> producenckiej.</w:t>
      </w:r>
    </w:p>
    <w:p w14:paraId="096FBAE6" w14:textId="19069B38" w:rsidR="008560EE" w:rsidRPr="008B22D4" w:rsidRDefault="00FD7F6E" w:rsidP="00E44634">
      <w:pPr>
        <w:widowControl w:val="0"/>
        <w:numPr>
          <w:ilvl w:val="0"/>
          <w:numId w:val="110"/>
        </w:numPr>
        <w:spacing w:after="0" w:line="271" w:lineRule="auto"/>
        <w:jc w:val="both"/>
        <w:rPr>
          <w:color w:val="auto"/>
        </w:rPr>
      </w:pPr>
      <w:r w:rsidRPr="008B22D4">
        <w:rPr>
          <w:color w:val="auto"/>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w:t>
      </w:r>
      <w:r w:rsidR="00C24BCB" w:rsidRPr="008B22D4">
        <w:rPr>
          <w:color w:val="auto"/>
        </w:rPr>
        <w:t xml:space="preserve">, kabiny, itp.), systemów SSP, </w:t>
      </w:r>
      <w:r w:rsidRPr="008B22D4">
        <w:rPr>
          <w:color w:val="auto"/>
        </w:rPr>
        <w:t>DSO i innych wskazanych przez Zamawiającego. Jeżeli Zamawiający nie będzie zainteresowany ich przejęciem</w:t>
      </w:r>
      <w:r w:rsidR="00AE6B15" w:rsidRPr="008B22D4">
        <w:rPr>
          <w:color w:val="auto"/>
        </w:rPr>
        <w:t>,</w:t>
      </w:r>
      <w:r w:rsidRPr="008B22D4">
        <w:rPr>
          <w:color w:val="auto"/>
        </w:rPr>
        <w:t xml:space="preserve"> Wykonawca przyjmuje na siebie obowiązek utylizacji zgodnie z § 5 ust. 5 umowy.</w:t>
      </w:r>
    </w:p>
    <w:p w14:paraId="1E61BB89" w14:textId="1427B522" w:rsidR="00C24A32" w:rsidRPr="008B22D4" w:rsidRDefault="00C24A32" w:rsidP="00E44634">
      <w:pPr>
        <w:widowControl w:val="0"/>
        <w:numPr>
          <w:ilvl w:val="0"/>
          <w:numId w:val="110"/>
        </w:numPr>
        <w:spacing w:after="0" w:line="271" w:lineRule="auto"/>
        <w:jc w:val="both"/>
        <w:rPr>
          <w:color w:val="auto"/>
        </w:rPr>
      </w:pPr>
      <w:bookmarkStart w:id="5" w:name="_Hlk20127167"/>
      <w:r w:rsidRPr="008B22D4">
        <w:rPr>
          <w:color w:val="auto"/>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8B22D4">
        <w:rPr>
          <w:bCs/>
          <w:color w:val="auto"/>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8B22D4">
        <w:rPr>
          <w:bCs/>
          <w:color w:val="auto"/>
          <w:bdr w:val="none" w:sz="0" w:space="0" w:color="auto"/>
          <w:lang w:eastAsia="en-US"/>
        </w:rPr>
        <w:t>tym, iż</w:t>
      </w:r>
      <w:r w:rsidRPr="008B22D4">
        <w:rPr>
          <w:bCs/>
          <w:color w:val="auto"/>
          <w:bdr w:val="none" w:sz="0" w:space="0" w:color="auto"/>
          <w:lang w:eastAsia="en-US"/>
        </w:rPr>
        <w:t xml:space="preserve"> w takim p</w:t>
      </w:r>
      <w:r w:rsidR="0045617B" w:rsidRPr="008B22D4">
        <w:rPr>
          <w:bCs/>
          <w:color w:val="auto"/>
          <w:bdr w:val="none" w:sz="0" w:space="0" w:color="auto"/>
          <w:lang w:eastAsia="en-US"/>
        </w:rPr>
        <w:t>rzypadku wartość wynagrodzenia W</w:t>
      </w:r>
      <w:r w:rsidRPr="008B22D4">
        <w:rPr>
          <w:bCs/>
          <w:color w:val="auto"/>
          <w:bdr w:val="none" w:sz="0" w:space="0" w:color="auto"/>
          <w:lang w:eastAsia="en-US"/>
        </w:rPr>
        <w:t xml:space="preserve">ykonawcy zostanie obniżona o aktualny na datę odbioru koszt zakupu od producenta wedle jego stawek cennikowych </w:t>
      </w:r>
      <w:r w:rsidRPr="008B22D4">
        <w:rPr>
          <w:bCs/>
          <w:color w:val="auto"/>
          <w:bdr w:val="none" w:sz="0" w:space="0" w:color="auto"/>
          <w:lang w:eastAsia="en-US"/>
        </w:rPr>
        <w:lastRenderedPageBreak/>
        <w:t xml:space="preserve">licencji na okres </w:t>
      </w:r>
      <w:r w:rsidRPr="008B22D4">
        <w:rPr>
          <w:b/>
          <w:bCs/>
          <w:color w:val="auto"/>
          <w:bdr w:val="none" w:sz="0" w:space="0" w:color="auto"/>
          <w:lang w:eastAsia="en-US"/>
        </w:rPr>
        <w:t>10 lat</w:t>
      </w:r>
      <w:r w:rsidRPr="008B22D4">
        <w:rPr>
          <w:bCs/>
          <w:color w:val="auto"/>
          <w:bdr w:val="none" w:sz="0" w:space="0" w:color="auto"/>
          <w:lang w:eastAsia="en-US"/>
        </w:rPr>
        <w:t xml:space="preserve"> ( jako jednego lub wielu okresów licency</w:t>
      </w:r>
      <w:r w:rsidR="0090476D" w:rsidRPr="008B22D4">
        <w:rPr>
          <w:bCs/>
          <w:color w:val="auto"/>
          <w:bdr w:val="none" w:sz="0" w:space="0" w:color="auto"/>
          <w:lang w:eastAsia="en-US"/>
        </w:rPr>
        <w:t>jnych). Wykonawca potwierdza, że</w:t>
      </w:r>
      <w:r w:rsidRPr="008B22D4">
        <w:rPr>
          <w:bCs/>
          <w:color w:val="auto"/>
          <w:bdr w:val="none" w:sz="0" w:space="0" w:color="auto"/>
          <w:lang w:eastAsia="en-US"/>
        </w:rPr>
        <w:t xml:space="preserve"> dostarczone przez niego licencje przewidują, iż Zamawiający uprawniony jest do ich swobodnego przeniesienia na podmiot</w:t>
      </w:r>
      <w:r w:rsidR="0090476D" w:rsidRPr="008B22D4">
        <w:rPr>
          <w:bCs/>
          <w:color w:val="auto"/>
          <w:bdr w:val="none" w:sz="0" w:space="0" w:color="auto"/>
          <w:lang w:eastAsia="en-US"/>
        </w:rPr>
        <w:t>,</w:t>
      </w:r>
      <w:r w:rsidRPr="008B22D4">
        <w:rPr>
          <w:bCs/>
          <w:color w:val="auto"/>
          <w:bdr w:val="none" w:sz="0" w:space="0" w:color="auto"/>
          <w:lang w:eastAsia="en-US"/>
        </w:rPr>
        <w:t xml:space="preserve"> któremu przekazany zostanie do użytkowania obiekt.</w:t>
      </w:r>
    </w:p>
    <w:p w14:paraId="2664302B" w14:textId="77777777" w:rsidR="00E41E5C" w:rsidRPr="008B22D4" w:rsidRDefault="00E41E5C" w:rsidP="00E44634">
      <w:pPr>
        <w:widowControl w:val="0"/>
        <w:numPr>
          <w:ilvl w:val="0"/>
          <w:numId w:val="110"/>
        </w:numPr>
        <w:spacing w:after="0" w:line="271" w:lineRule="auto"/>
        <w:jc w:val="both"/>
        <w:rPr>
          <w:color w:val="auto"/>
        </w:rPr>
      </w:pPr>
      <w:r w:rsidRPr="008B22D4">
        <w:rPr>
          <w:color w:val="auto"/>
        </w:rPr>
        <w:t xml:space="preserve">W ramach dostawy urządzeń Wykonawca zobowiązany jest dostarczyć oprogramowanie scalające działanie poszczególnych systemów oraz wszystkie kody dostępowe administratora o najwyższym poziomie dostępu. </w:t>
      </w:r>
    </w:p>
    <w:bookmarkEnd w:id="5"/>
    <w:p w14:paraId="2EDA74D4" w14:textId="77777777" w:rsidR="001A2F1F" w:rsidRPr="008B22D4" w:rsidRDefault="001A2F1F" w:rsidP="00E44634">
      <w:pPr>
        <w:spacing w:after="0" w:line="271" w:lineRule="auto"/>
        <w:rPr>
          <w:b/>
          <w:bCs/>
          <w:color w:val="auto"/>
        </w:rPr>
      </w:pPr>
    </w:p>
    <w:p w14:paraId="6C989A57" w14:textId="3B9A707E" w:rsidR="008560EE" w:rsidRPr="008B22D4" w:rsidRDefault="00FD7F6E" w:rsidP="00E44634">
      <w:pPr>
        <w:spacing w:after="0" w:line="271" w:lineRule="auto"/>
        <w:jc w:val="center"/>
        <w:rPr>
          <w:rFonts w:eastAsia="Tahoma"/>
          <w:b/>
          <w:bCs/>
          <w:color w:val="auto"/>
        </w:rPr>
      </w:pPr>
      <w:r w:rsidRPr="008B22D4">
        <w:rPr>
          <w:b/>
          <w:bCs/>
          <w:color w:val="auto"/>
        </w:rPr>
        <w:t>§ 8</w:t>
      </w:r>
    </w:p>
    <w:p w14:paraId="3565E8B4" w14:textId="77777777" w:rsidR="008560EE" w:rsidRPr="008B22D4" w:rsidRDefault="00FD7F6E" w:rsidP="00E44634">
      <w:pPr>
        <w:tabs>
          <w:tab w:val="left" w:pos="426"/>
        </w:tabs>
        <w:spacing w:after="0" w:line="271" w:lineRule="auto"/>
        <w:jc w:val="center"/>
        <w:rPr>
          <w:rFonts w:eastAsia="Tahoma"/>
          <w:b/>
          <w:bCs/>
          <w:color w:val="auto"/>
        </w:rPr>
      </w:pPr>
      <w:r w:rsidRPr="008B22D4">
        <w:rPr>
          <w:b/>
          <w:bCs/>
          <w:color w:val="auto"/>
        </w:rPr>
        <w:t>Wynagrodzenie</w:t>
      </w:r>
    </w:p>
    <w:p w14:paraId="219D06DA" w14:textId="5D3814AF"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wykonanie </w:t>
      </w:r>
      <w:r w:rsidR="00473A2E" w:rsidRPr="008B22D4">
        <w:rPr>
          <w:color w:val="auto"/>
        </w:rPr>
        <w:t xml:space="preserve">całości </w:t>
      </w:r>
      <w:r w:rsidRPr="008B22D4">
        <w:rPr>
          <w:color w:val="auto"/>
        </w:rPr>
        <w:t xml:space="preserve">przedmiotu umowy Wykonawcy przysługuje od Zamawiającego wynagrodzenie kosztorysowe, którego wartość zgodnie z ofertą i kosztorysami ofertowymi stanowiącymi </w:t>
      </w:r>
      <w:r w:rsidR="001A1F8D" w:rsidRPr="008B22D4">
        <w:rPr>
          <w:b/>
          <w:bCs/>
          <w:color w:val="auto"/>
        </w:rPr>
        <w:t>z</w:t>
      </w:r>
      <w:r w:rsidRPr="008B22D4">
        <w:rPr>
          <w:b/>
          <w:bCs/>
          <w:color w:val="auto"/>
        </w:rPr>
        <w:t>ałącznik nr 2</w:t>
      </w:r>
      <w:r w:rsidRPr="008B22D4">
        <w:rPr>
          <w:color w:val="auto"/>
        </w:rPr>
        <w:t xml:space="preserve"> do niniejszej umowy wynosi: </w:t>
      </w:r>
    </w:p>
    <w:p w14:paraId="4B7E680C" w14:textId="03BEA91B"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netto</w:t>
      </w:r>
    </w:p>
    <w:p w14:paraId="07EF00E3" w14:textId="2E8545F9" w:rsidR="00220DD6" w:rsidRPr="008B22D4" w:rsidRDefault="00AC621D" w:rsidP="00E44634">
      <w:pPr>
        <w:widowControl w:val="0"/>
        <w:spacing w:after="0" w:line="271" w:lineRule="auto"/>
        <w:ind w:left="360"/>
        <w:jc w:val="both"/>
        <w:rPr>
          <w:b/>
          <w:bCs/>
          <w:color w:val="auto"/>
        </w:rPr>
      </w:pPr>
      <w:r w:rsidRPr="008B22D4">
        <w:rPr>
          <w:b/>
          <w:bCs/>
          <w:color w:val="auto"/>
        </w:rPr>
        <w:t>…………………………….</w:t>
      </w:r>
      <w:r w:rsidR="00220DD6" w:rsidRPr="008B22D4">
        <w:rPr>
          <w:b/>
          <w:bCs/>
          <w:color w:val="auto"/>
        </w:rPr>
        <w:t xml:space="preserve"> zł brutto</w:t>
      </w:r>
    </w:p>
    <w:p w14:paraId="2FC2B302" w14:textId="379FEEF6" w:rsidR="00220DD6" w:rsidRPr="008B22D4" w:rsidRDefault="00220DD6" w:rsidP="00E44634">
      <w:pPr>
        <w:widowControl w:val="0"/>
        <w:spacing w:after="0" w:line="271" w:lineRule="auto"/>
        <w:ind w:left="360"/>
        <w:jc w:val="both"/>
        <w:rPr>
          <w:b/>
          <w:bCs/>
          <w:color w:val="auto"/>
        </w:rPr>
      </w:pPr>
      <w:r w:rsidRPr="008B22D4">
        <w:rPr>
          <w:b/>
          <w:bCs/>
          <w:color w:val="auto"/>
        </w:rPr>
        <w:t xml:space="preserve">w tym </w:t>
      </w:r>
      <w:r w:rsidR="00230350" w:rsidRPr="008B22D4">
        <w:rPr>
          <w:b/>
          <w:bCs/>
          <w:color w:val="auto"/>
        </w:rPr>
        <w:t>……………………………….</w:t>
      </w:r>
      <w:r w:rsidR="008B22D4">
        <w:rPr>
          <w:b/>
          <w:bCs/>
          <w:color w:val="auto"/>
        </w:rPr>
        <w:t xml:space="preserve"> </w:t>
      </w:r>
      <w:r w:rsidRPr="008B22D4">
        <w:rPr>
          <w:b/>
          <w:bCs/>
          <w:color w:val="auto"/>
        </w:rPr>
        <w:t xml:space="preserve">podatku VAT </w:t>
      </w:r>
      <w:r w:rsidR="00E44634" w:rsidRPr="008B22D4">
        <w:rPr>
          <w:b/>
          <w:bCs/>
          <w:color w:val="auto"/>
        </w:rPr>
        <w:t>23 %</w:t>
      </w:r>
    </w:p>
    <w:p w14:paraId="733C3F29" w14:textId="5047D9F8" w:rsidR="00230350" w:rsidRPr="008B22D4" w:rsidRDefault="00230350" w:rsidP="00E44634">
      <w:pPr>
        <w:widowControl w:val="0"/>
        <w:spacing w:after="0" w:line="271" w:lineRule="auto"/>
        <w:ind w:left="360"/>
        <w:jc w:val="both"/>
        <w:rPr>
          <w:b/>
          <w:bCs/>
          <w:color w:val="auto"/>
        </w:rPr>
      </w:pPr>
      <w:r w:rsidRPr="008B22D4">
        <w:rPr>
          <w:b/>
          <w:bCs/>
          <w:color w:val="auto"/>
        </w:rPr>
        <w:t>i   ……………………………….</w:t>
      </w:r>
      <w:r w:rsidR="008B22D4">
        <w:rPr>
          <w:b/>
          <w:bCs/>
          <w:color w:val="auto"/>
        </w:rPr>
        <w:t xml:space="preserve"> </w:t>
      </w:r>
      <w:r w:rsidRPr="008B22D4">
        <w:rPr>
          <w:b/>
          <w:bCs/>
          <w:color w:val="auto"/>
        </w:rPr>
        <w:t>podatku VAT</w:t>
      </w:r>
      <w:r w:rsidR="00E2385D" w:rsidRPr="008B22D4">
        <w:rPr>
          <w:b/>
          <w:bCs/>
          <w:color w:val="auto"/>
        </w:rPr>
        <w:t xml:space="preserve"> </w:t>
      </w:r>
      <w:r w:rsidR="006B1460" w:rsidRPr="008B22D4">
        <w:rPr>
          <w:b/>
          <w:bCs/>
          <w:color w:val="auto"/>
        </w:rPr>
        <w:t>8</w:t>
      </w:r>
      <w:r w:rsidRPr="008B22D4">
        <w:rPr>
          <w:b/>
          <w:bCs/>
          <w:color w:val="auto"/>
        </w:rPr>
        <w:t xml:space="preserve"> %</w:t>
      </w:r>
    </w:p>
    <w:p w14:paraId="0F8138D9" w14:textId="7AE4B0D9" w:rsidR="00DA3CC6" w:rsidRPr="008B22D4" w:rsidRDefault="00FD7F6E" w:rsidP="00E44634">
      <w:pPr>
        <w:widowControl w:val="0"/>
        <w:numPr>
          <w:ilvl w:val="0"/>
          <w:numId w:val="111"/>
        </w:numPr>
        <w:spacing w:after="0" w:line="271" w:lineRule="auto"/>
        <w:jc w:val="both"/>
        <w:rPr>
          <w:iCs/>
          <w:color w:val="auto"/>
        </w:rPr>
      </w:pPr>
      <w:r w:rsidRPr="008B22D4">
        <w:rPr>
          <w:color w:val="auto"/>
        </w:rPr>
        <w:t xml:space="preserve">Podatek od towarów i usług (VAT) będzie naliczany do każdej faktury w wysokości wynikającej </w:t>
      </w:r>
      <w:r w:rsidRPr="008B22D4">
        <w:rPr>
          <w:color w:val="auto"/>
        </w:rPr>
        <w:br/>
        <w:t>z aktualnie obowiązujących w tym zakresie przepisów prawa w dniu wystawienia faktury.  Wynagrodzenie określone w § 8 ust. 1 zostało ustalone w oparciu o kosztor</w:t>
      </w:r>
      <w:r w:rsidR="007D6426" w:rsidRPr="008B22D4">
        <w:rPr>
          <w:color w:val="auto"/>
        </w:rPr>
        <w:t>ysy ofertowe Wykonawcy, o których mowa</w:t>
      </w:r>
      <w:r w:rsidRPr="008B22D4">
        <w:rPr>
          <w:color w:val="auto"/>
        </w:rPr>
        <w:t xml:space="preserve"> w § 1 ust. 3 lit. b). </w:t>
      </w:r>
      <w:r w:rsidR="00DA3CC6" w:rsidRPr="008B22D4">
        <w:rPr>
          <w:iCs/>
          <w:color w:val="auto"/>
        </w:rPr>
        <w:t xml:space="preserve">W przypadku jednak, gdy Wykonawca w ofercie zaoferował zastosowanie innej stawki podatku VAT niż 23 % zastosowanie </w:t>
      </w:r>
      <w:r w:rsidR="007D6426" w:rsidRPr="008B22D4">
        <w:rPr>
          <w:iCs/>
          <w:color w:val="auto"/>
        </w:rPr>
        <w:t xml:space="preserve">będą miały postanowienia </w:t>
      </w:r>
      <w:r w:rsidR="00DA3CC6" w:rsidRPr="008B22D4">
        <w:rPr>
          <w:iCs/>
          <w:color w:val="auto"/>
        </w:rPr>
        <w:t>§ 20 ust. 11</w:t>
      </w:r>
      <w:r w:rsidR="003F5CAA" w:rsidRPr="008B22D4">
        <w:rPr>
          <w:iCs/>
          <w:color w:val="auto"/>
        </w:rPr>
        <w:t xml:space="preserve"> i 12 niniejszej umowy</w:t>
      </w:r>
      <w:r w:rsidR="00DA3CC6" w:rsidRPr="008B22D4">
        <w:rPr>
          <w:iCs/>
          <w:color w:val="auto"/>
        </w:rPr>
        <w:t>.</w:t>
      </w:r>
    </w:p>
    <w:p w14:paraId="35AB3292" w14:textId="5C69D354" w:rsidR="00CC27C7" w:rsidRPr="008B22D4" w:rsidRDefault="00CC27C7" w:rsidP="00E44634">
      <w:pPr>
        <w:widowControl w:val="0"/>
        <w:numPr>
          <w:ilvl w:val="0"/>
          <w:numId w:val="111"/>
        </w:numPr>
        <w:spacing w:after="0" w:line="271" w:lineRule="auto"/>
        <w:jc w:val="both"/>
        <w:rPr>
          <w:color w:val="auto"/>
        </w:rPr>
      </w:pPr>
      <w:r w:rsidRPr="008B22D4">
        <w:rPr>
          <w:color w:val="auto"/>
        </w:rPr>
        <w:t>Ceny jednostkowe w ofercie będą niezmienne w trakcie realizacji i nie będą podlegać waloryzacji, za</w:t>
      </w:r>
      <w:r w:rsidR="00275518" w:rsidRPr="008B22D4">
        <w:rPr>
          <w:color w:val="auto"/>
        </w:rPr>
        <w:t> </w:t>
      </w:r>
      <w:r w:rsidRPr="008B22D4">
        <w:rPr>
          <w:color w:val="auto"/>
        </w:rPr>
        <w:t xml:space="preserve">wyjątkiem sytuacji wprost przewidzianych w umowie. W </w:t>
      </w:r>
      <w:r w:rsidR="00BD66EE" w:rsidRPr="008B22D4">
        <w:rPr>
          <w:color w:val="auto"/>
        </w:rPr>
        <w:t>przypadku, gdy</w:t>
      </w:r>
      <w:r w:rsidRPr="008B22D4">
        <w:rPr>
          <w:color w:val="auto"/>
        </w:rPr>
        <w:t xml:space="preserve"> </w:t>
      </w:r>
      <w:r w:rsidR="00BD66EE" w:rsidRPr="008B22D4">
        <w:rPr>
          <w:color w:val="auto"/>
        </w:rPr>
        <w:t>W</w:t>
      </w:r>
      <w:r w:rsidRPr="008B22D4">
        <w:rPr>
          <w:color w:val="auto"/>
        </w:rPr>
        <w:t xml:space="preserve">ykonawca w ofercie zadeklarował stawkę VAT inną niż 23 %, w zakresie tych pozycji kosztorysowych, do rozliczeń między stronami wiążąca jest kwota brutto, w </w:t>
      </w:r>
      <w:r w:rsidR="007D6426" w:rsidRPr="008B22D4">
        <w:rPr>
          <w:color w:val="auto"/>
        </w:rPr>
        <w:t>ramach</w:t>
      </w:r>
      <w:r w:rsidR="00BD66EE" w:rsidRPr="008B22D4">
        <w:rPr>
          <w:color w:val="auto"/>
        </w:rPr>
        <w:t xml:space="preserve"> której</w:t>
      </w:r>
      <w:r w:rsidRPr="008B22D4">
        <w:rPr>
          <w:color w:val="auto"/>
        </w:rPr>
        <w:t xml:space="preserve"> zawarty będzie podatek VAT w należnej wysokości.</w:t>
      </w:r>
    </w:p>
    <w:p w14:paraId="03BFCCAE" w14:textId="75D74E25"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Wynagrodzenie wskazane w § 8 ust. 1 obejmuje wszystkie elementy realizacji umowy, w tym koszt materiałów, robocizny, </w:t>
      </w:r>
      <w:bookmarkStart w:id="6" w:name="_Hlk61932002"/>
      <w:r w:rsidR="00A83E77" w:rsidRPr="008B22D4">
        <w:rPr>
          <w:bCs/>
          <w:color w:val="auto"/>
          <w:bdr w:val="none" w:sz="0" w:space="0" w:color="auto"/>
          <w:lang w:eastAsia="en-US"/>
        </w:rPr>
        <w:t>koszt udzielenia gwarancji należytego wykonania umowy</w:t>
      </w:r>
      <w:bookmarkEnd w:id="6"/>
      <w:r w:rsidR="007D6426" w:rsidRPr="008B22D4">
        <w:rPr>
          <w:color w:val="auto"/>
        </w:rPr>
        <w:t xml:space="preserve"> (</w:t>
      </w:r>
      <w:r w:rsidR="00596605" w:rsidRPr="008B22D4">
        <w:rPr>
          <w:color w:val="auto"/>
        </w:rPr>
        <w:t>i zawarte w niej koszty realizacji gwarancji)</w:t>
      </w:r>
      <w:r w:rsidRPr="008B22D4">
        <w:rPr>
          <w:color w:val="auto"/>
        </w:rPr>
        <w:t>, koszt ubezpieczenia, koszty transportu, koszty instalacji i inne</w:t>
      </w:r>
      <w:r w:rsidR="007D6426" w:rsidRPr="008B22D4">
        <w:rPr>
          <w:color w:val="auto"/>
        </w:rPr>
        <w:t>,</w:t>
      </w:r>
      <w:r w:rsidRPr="008B22D4">
        <w:rPr>
          <w:color w:val="auto"/>
        </w:rPr>
        <w:t xml:space="preserve"> a także wszystkie koszty pośrednie</w:t>
      </w:r>
      <w:r w:rsidR="007D6426" w:rsidRPr="008B22D4">
        <w:rPr>
          <w:color w:val="auto"/>
        </w:rPr>
        <w:t>,</w:t>
      </w:r>
      <w:r w:rsidRPr="008B22D4">
        <w:rPr>
          <w:color w:val="auto"/>
        </w:rPr>
        <w:t xml:space="preserve"> w tym koszty wykonania prób i badań potrzebnych do odbioru inwestycji.</w:t>
      </w:r>
    </w:p>
    <w:p w14:paraId="701BE72E"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 xml:space="preserve">Za roboty niewykonane wynagrodzenie nie przysługuje. </w:t>
      </w:r>
    </w:p>
    <w:p w14:paraId="7980C3D9"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przysługuje wynagrodzeni</w:t>
      </w:r>
      <w:r w:rsidR="00AE6B15" w:rsidRPr="008B22D4">
        <w:rPr>
          <w:color w:val="auto"/>
        </w:rPr>
        <w:t>e</w:t>
      </w:r>
      <w:r w:rsidRPr="008B22D4">
        <w:rPr>
          <w:color w:val="auto"/>
        </w:rPr>
        <w:t xml:space="preserve"> za prace spowodowane usuwaniem wad wykonanych prac.</w:t>
      </w:r>
    </w:p>
    <w:p w14:paraId="5BE64AA6" w14:textId="543BBB20" w:rsidR="008560EE" w:rsidRPr="008B22D4" w:rsidRDefault="00FD7F6E" w:rsidP="00E44634">
      <w:pPr>
        <w:widowControl w:val="0"/>
        <w:numPr>
          <w:ilvl w:val="0"/>
          <w:numId w:val="111"/>
        </w:numPr>
        <w:spacing w:after="0" w:line="271" w:lineRule="auto"/>
        <w:jc w:val="both"/>
        <w:rPr>
          <w:color w:val="auto"/>
        </w:rPr>
      </w:pPr>
      <w:r w:rsidRPr="008B22D4">
        <w:rPr>
          <w:color w:val="auto"/>
        </w:rPr>
        <w:t>Wykonawcy nie należy się wynagrodzenie za wykonanie prac bez pisemnego zlecenia ich wykonania podpisanego przez osoby umocowane do reprezentowania Zamawiającego</w:t>
      </w:r>
      <w:r w:rsidR="00AE6B15" w:rsidRPr="008B22D4">
        <w:rPr>
          <w:color w:val="auto"/>
        </w:rPr>
        <w:t>,</w:t>
      </w:r>
      <w:r w:rsidRPr="008B22D4">
        <w:rPr>
          <w:color w:val="auto"/>
        </w:rPr>
        <w:t xml:space="preserve"> jak również za prace wykonane z naruszeniem przepisów prawa zamówień publ</w:t>
      </w:r>
      <w:r w:rsidR="007D6426" w:rsidRPr="008B22D4">
        <w:rPr>
          <w:color w:val="auto"/>
        </w:rPr>
        <w:t>icznych. Wykonawca oświadcza, że</w:t>
      </w:r>
      <w:r w:rsidRPr="008B22D4">
        <w:rPr>
          <w:color w:val="auto"/>
        </w:rPr>
        <w:t xml:space="preserve"> zrzeka się w stosunku do Zamawiającego roszczenia o zapłatę za wykonanie takich prac. Powyższe nie dotyczy prac dodatkowych wykonanych w celu zapobieżenia awarii lub sytuacji niebezpiecznej/awaryjnej</w:t>
      </w:r>
      <w:r w:rsidR="00AE6B15" w:rsidRPr="008B22D4">
        <w:rPr>
          <w:color w:val="auto"/>
        </w:rPr>
        <w:t>,</w:t>
      </w:r>
      <w:r w:rsidRPr="008B22D4">
        <w:rPr>
          <w:color w:val="auto"/>
        </w:rPr>
        <w:t xml:space="preserve"> jak również prac w zakresie usunięcia awarii, jeżeli zaistniała nieprzewidziana i natychmiastowa konieczność ich wykonania. </w:t>
      </w:r>
    </w:p>
    <w:p w14:paraId="778F5E2D" w14:textId="3326D374" w:rsidR="008560EE" w:rsidRPr="008B22D4" w:rsidRDefault="00FD7F6E" w:rsidP="00E44634">
      <w:pPr>
        <w:widowControl w:val="0"/>
        <w:numPr>
          <w:ilvl w:val="0"/>
          <w:numId w:val="111"/>
        </w:numPr>
        <w:spacing w:after="0" w:line="271" w:lineRule="auto"/>
        <w:ind w:hanging="357"/>
        <w:jc w:val="both"/>
        <w:rPr>
          <w:color w:val="auto"/>
        </w:rPr>
      </w:pPr>
      <w:r w:rsidRPr="008B22D4">
        <w:rPr>
          <w:color w:val="auto"/>
        </w:rPr>
        <w:t>Zamawiający oświadcza, że jest podatnikiem podatku VAT i oświadcza, iż</w:t>
      </w:r>
      <w:r w:rsidR="00C77F1F" w:rsidRPr="008B22D4">
        <w:rPr>
          <w:color w:val="auto"/>
        </w:rPr>
        <w:t xml:space="preserve"> </w:t>
      </w:r>
      <w:r w:rsidR="00A8593B" w:rsidRPr="008B22D4">
        <w:rPr>
          <w:color w:val="auto"/>
        </w:rPr>
        <w:t xml:space="preserve">Uniwersytet Medyczny w Łodzi </w:t>
      </w:r>
      <w:r w:rsidRPr="008B22D4">
        <w:rPr>
          <w:color w:val="auto"/>
        </w:rPr>
        <w:t xml:space="preserve">posiada Numer Identyfikacji Podatkowej 725-18-43-739. </w:t>
      </w:r>
    </w:p>
    <w:p w14:paraId="521CCAA0" w14:textId="77777777" w:rsidR="008560EE" w:rsidRPr="008B22D4" w:rsidRDefault="00FD7F6E" w:rsidP="00E44634">
      <w:pPr>
        <w:widowControl w:val="0"/>
        <w:numPr>
          <w:ilvl w:val="0"/>
          <w:numId w:val="111"/>
        </w:numPr>
        <w:spacing w:after="0" w:line="271" w:lineRule="auto"/>
        <w:jc w:val="both"/>
        <w:rPr>
          <w:color w:val="auto"/>
        </w:rPr>
      </w:pPr>
      <w:r w:rsidRPr="008B22D4">
        <w:rPr>
          <w:color w:val="auto"/>
        </w:rPr>
        <w:t>Wykonawca nie może, bez zgody Zamawiającego udzielonej na piśmie pod rygorem nieważności, dokonać przelewu wierzytelności pieniężnej wynikającej z niniejszej umowy na rzecz osób trzecich.</w:t>
      </w:r>
    </w:p>
    <w:p w14:paraId="30C104D6" w14:textId="77777777" w:rsidR="004B4A9F" w:rsidRPr="008B22D4" w:rsidRDefault="004B4A9F" w:rsidP="00E44634">
      <w:pPr>
        <w:widowControl w:val="0"/>
        <w:numPr>
          <w:ilvl w:val="0"/>
          <w:numId w:val="111"/>
        </w:numPr>
        <w:spacing w:after="0" w:line="271" w:lineRule="auto"/>
        <w:jc w:val="both"/>
        <w:rPr>
          <w:color w:val="auto"/>
        </w:rPr>
      </w:pPr>
      <w:r w:rsidRPr="008B22D4">
        <w:rPr>
          <w:color w:val="auto"/>
        </w:rPr>
        <w:t xml:space="preserve">W zakresie każdej z pozycji kosztorysowych ujęte są dotyczące tej pozycji kosztorysowej: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t>
      </w:r>
      <w:r w:rsidRPr="008B22D4">
        <w:rPr>
          <w:color w:val="auto"/>
        </w:rPr>
        <w:lastRenderedPageBreak/>
        <w:t xml:space="preserve">wszystkie koszty pośrednie w tym koszty wykonania prób i badań potrzebnych do odbioru inwestycji i uzyskania pozwolenia na użytkowanie. </w:t>
      </w:r>
    </w:p>
    <w:p w14:paraId="13F89E79" w14:textId="77777777" w:rsidR="008418AE" w:rsidRPr="008B22D4" w:rsidRDefault="008418AE" w:rsidP="00E44634">
      <w:pPr>
        <w:tabs>
          <w:tab w:val="left" w:pos="3456"/>
        </w:tabs>
        <w:spacing w:after="0" w:line="271" w:lineRule="auto"/>
        <w:jc w:val="center"/>
        <w:rPr>
          <w:b/>
          <w:bCs/>
          <w:color w:val="auto"/>
        </w:rPr>
      </w:pPr>
    </w:p>
    <w:p w14:paraId="78A4DE16" w14:textId="1140E150"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9</w:t>
      </w:r>
    </w:p>
    <w:p w14:paraId="13D1AFDE" w14:textId="2259F430" w:rsidR="00E2385D" w:rsidRPr="008B22D4" w:rsidRDefault="00FD7F6E" w:rsidP="00E44634">
      <w:pPr>
        <w:tabs>
          <w:tab w:val="left" w:pos="3456"/>
        </w:tabs>
        <w:spacing w:after="0" w:line="271" w:lineRule="auto"/>
        <w:jc w:val="center"/>
        <w:rPr>
          <w:b/>
          <w:bCs/>
          <w:color w:val="auto"/>
        </w:rPr>
      </w:pPr>
      <w:r w:rsidRPr="008B22D4">
        <w:rPr>
          <w:b/>
          <w:bCs/>
          <w:color w:val="auto"/>
        </w:rPr>
        <w:t>Zasady rozliczeń finansowych</w:t>
      </w:r>
    </w:p>
    <w:p w14:paraId="7BBA1CA4" w14:textId="2A2CC5B4" w:rsidR="003B260E" w:rsidRPr="008B22D4" w:rsidRDefault="00FD7F6E" w:rsidP="00E44634">
      <w:pPr>
        <w:widowControl w:val="0"/>
        <w:numPr>
          <w:ilvl w:val="0"/>
          <w:numId w:val="112"/>
        </w:numPr>
        <w:spacing w:after="0" w:line="271" w:lineRule="auto"/>
        <w:jc w:val="both"/>
        <w:rPr>
          <w:color w:val="auto"/>
        </w:rPr>
      </w:pPr>
      <w:r w:rsidRPr="008B22D4">
        <w:rPr>
          <w:color w:val="auto"/>
        </w:rPr>
        <w:t>Rozliczenie za wykonane prace stanowiące przedmiot niniejszej umowy, nastąpi z dołu po całkowitym wykonaniu przedmiotu umowy, z tym</w:t>
      </w:r>
      <w:r w:rsidR="00F70BDF" w:rsidRPr="008B22D4">
        <w:rPr>
          <w:color w:val="auto"/>
        </w:rPr>
        <w:t>, że</w:t>
      </w:r>
      <w:r w:rsidRPr="008B22D4">
        <w:rPr>
          <w:color w:val="auto"/>
        </w:rPr>
        <w:t xml:space="preserve"> przewiduje się możliwość zaliczkowej wypłaty części wynagrodzenia w miarę postępu prac i realizacji poszczególnych etapów prac zgodnie z zasadami określonymi w § 9 ust. </w:t>
      </w:r>
      <w:r w:rsidR="005636FB" w:rsidRPr="008B22D4">
        <w:rPr>
          <w:color w:val="auto"/>
        </w:rPr>
        <w:t>4</w:t>
      </w:r>
      <w:r w:rsidRPr="008B22D4">
        <w:rPr>
          <w:color w:val="auto"/>
        </w:rPr>
        <w:t xml:space="preserve">. </w:t>
      </w:r>
    </w:p>
    <w:p w14:paraId="2D537EBB" w14:textId="00D32B84" w:rsidR="003B260E" w:rsidRPr="008B22D4" w:rsidRDefault="00FD7F6E" w:rsidP="00E44634">
      <w:pPr>
        <w:widowControl w:val="0"/>
        <w:numPr>
          <w:ilvl w:val="0"/>
          <w:numId w:val="112"/>
        </w:numPr>
        <w:spacing w:after="0" w:line="271" w:lineRule="auto"/>
        <w:jc w:val="both"/>
        <w:rPr>
          <w:color w:val="auto"/>
        </w:rPr>
      </w:pPr>
      <w:r w:rsidRPr="008B22D4">
        <w:rPr>
          <w:color w:val="auto"/>
        </w:rPr>
        <w:t xml:space="preserve">Terminy realizacji prac i płatności zastrzeżone są na rzecz Zamawiającego. Ewentualne przyspieszenie </w:t>
      </w:r>
      <w:r w:rsidR="004F5A04" w:rsidRPr="008B22D4">
        <w:rPr>
          <w:color w:val="auto"/>
        </w:rPr>
        <w:t xml:space="preserve">przez Wykonawcę </w:t>
      </w:r>
      <w:r w:rsidRPr="008B22D4">
        <w:rPr>
          <w:color w:val="auto"/>
        </w:rPr>
        <w:t xml:space="preserve">terminów realizacji prac i zmiana terminów płatności wymaga akceptacji Zamawiającego.   </w:t>
      </w:r>
      <w:r w:rsidR="003B260E" w:rsidRPr="008B22D4">
        <w:rPr>
          <w:color w:val="auto"/>
        </w:rPr>
        <w:t xml:space="preserve">Akceptacja </w:t>
      </w:r>
      <w:r w:rsidR="004F5A04" w:rsidRPr="008B22D4">
        <w:rPr>
          <w:color w:val="auto"/>
        </w:rPr>
        <w:t xml:space="preserve">wniosku Wykonawcy o </w:t>
      </w:r>
      <w:r w:rsidR="003B260E" w:rsidRPr="008B22D4">
        <w:rPr>
          <w:color w:val="auto"/>
        </w:rPr>
        <w:t>przyspieszeni</w:t>
      </w:r>
      <w:r w:rsidR="004F5A04" w:rsidRPr="008B22D4">
        <w:rPr>
          <w:color w:val="auto"/>
        </w:rPr>
        <w:t>e</w:t>
      </w:r>
      <w:r w:rsidR="003B260E" w:rsidRPr="008B22D4">
        <w:rPr>
          <w:color w:val="auto"/>
        </w:rPr>
        <w:t xml:space="preserve"> </w:t>
      </w:r>
      <w:r w:rsidR="00DE3D05" w:rsidRPr="008B22D4">
        <w:rPr>
          <w:color w:val="auto"/>
        </w:rPr>
        <w:t>terminów realizacji</w:t>
      </w:r>
      <w:r w:rsidR="003B260E" w:rsidRPr="008B22D4">
        <w:rPr>
          <w:color w:val="auto"/>
        </w:rPr>
        <w:t xml:space="preserve"> prac i płatności zależy wyłącznie od Zamawiającego i nie wymaga</w:t>
      </w:r>
      <w:r w:rsidR="00655741" w:rsidRPr="008B22D4">
        <w:rPr>
          <w:color w:val="auto"/>
        </w:rPr>
        <w:t xml:space="preserve"> a</w:t>
      </w:r>
      <w:r w:rsidR="003B260E" w:rsidRPr="008B22D4">
        <w:rPr>
          <w:color w:val="auto"/>
        </w:rPr>
        <w:t xml:space="preserve">neksu do umowy. Akceptacja może nastąpić zarówno w drodze jednostronnego pisma Zamawiającego, jak i poprzez faktyczne dokonanie płatności </w:t>
      </w:r>
      <w:r w:rsidR="004F5A04" w:rsidRPr="008B22D4">
        <w:rPr>
          <w:color w:val="auto"/>
        </w:rPr>
        <w:t xml:space="preserve">faktury wystawionej przez Wykonawcę za wykonanie </w:t>
      </w:r>
      <w:r w:rsidR="003B260E" w:rsidRPr="008B22D4">
        <w:rPr>
          <w:color w:val="auto"/>
        </w:rPr>
        <w:t xml:space="preserve">zwiększonego zakresu prac.  Każdorazowo zgoda będzie mieć charakter jednostkowy i pozostawać będzie bez wpływu na późniejsze etapy prac, które realizowane będą w terminach i zakresach przewidzianych umową.      </w:t>
      </w:r>
    </w:p>
    <w:p w14:paraId="40C84CAA" w14:textId="6F20D409" w:rsidR="00805DB5" w:rsidRPr="008B22D4" w:rsidRDefault="002E0BAC" w:rsidP="00E44634">
      <w:pPr>
        <w:widowControl w:val="0"/>
        <w:numPr>
          <w:ilvl w:val="0"/>
          <w:numId w:val="112"/>
        </w:numPr>
        <w:spacing w:after="0" w:line="271" w:lineRule="auto"/>
        <w:jc w:val="both"/>
        <w:rPr>
          <w:color w:val="auto"/>
        </w:rPr>
      </w:pPr>
      <w:r w:rsidRPr="008B22D4">
        <w:rPr>
          <w:color w:val="auto"/>
        </w:rPr>
        <w:t xml:space="preserve">Zamawiający </w:t>
      </w:r>
      <w:r w:rsidR="00046991" w:rsidRPr="008B22D4">
        <w:rPr>
          <w:color w:val="auto"/>
        </w:rPr>
        <w:t xml:space="preserve">informuje, iż </w:t>
      </w:r>
      <w:r w:rsidR="00B27691" w:rsidRPr="008B22D4">
        <w:rPr>
          <w:color w:val="auto"/>
        </w:rPr>
        <w:t xml:space="preserve">projekt </w:t>
      </w:r>
      <w:r w:rsidR="00655741" w:rsidRPr="008B22D4">
        <w:rPr>
          <w:color w:val="auto"/>
        </w:rPr>
        <w:t xml:space="preserve">Drugiego etapu Centrum Kliniczno-Dydaktycznego Uniwersytetu Medycznego w Łodzi przewidywany do realizacji na lata </w:t>
      </w:r>
      <w:r w:rsidR="00B27691" w:rsidRPr="008B22D4">
        <w:rPr>
          <w:color w:val="auto"/>
        </w:rPr>
        <w:t>2018-2023 zgodnie z zawart</w:t>
      </w:r>
      <w:r w:rsidR="00AE6B15" w:rsidRPr="008B22D4">
        <w:rPr>
          <w:color w:val="auto"/>
        </w:rPr>
        <w:t>ą</w:t>
      </w:r>
      <w:r w:rsidR="00B27691" w:rsidRPr="008B22D4">
        <w:rPr>
          <w:color w:val="auto"/>
        </w:rPr>
        <w:t xml:space="preserve"> umow</w:t>
      </w:r>
      <w:r w:rsidR="00AE6B15" w:rsidRPr="008B22D4">
        <w:rPr>
          <w:color w:val="auto"/>
        </w:rPr>
        <w:t>ą</w:t>
      </w:r>
      <w:r w:rsidR="00B27691" w:rsidRPr="008B22D4">
        <w:rPr>
          <w:color w:val="auto"/>
        </w:rPr>
        <w:t xml:space="preserve"> dotacyjną, </w:t>
      </w:r>
      <w:r w:rsidR="001A1F8D" w:rsidRPr="008B22D4">
        <w:rPr>
          <w:color w:val="auto"/>
        </w:rPr>
        <w:t>jest finansowany</w:t>
      </w:r>
      <w:r w:rsidR="00B27691" w:rsidRPr="008B22D4">
        <w:rPr>
          <w:color w:val="auto"/>
        </w:rPr>
        <w:t xml:space="preserve"> </w:t>
      </w:r>
      <w:r w:rsidR="00F631C5" w:rsidRPr="008B22D4">
        <w:rPr>
          <w:color w:val="auto"/>
        </w:rPr>
        <w:t xml:space="preserve">ze środków dotacyjnych </w:t>
      </w:r>
      <w:r w:rsidR="00B27691" w:rsidRPr="008B22D4">
        <w:rPr>
          <w:color w:val="auto"/>
        </w:rPr>
        <w:t>w kwocie do 474</w:t>
      </w:r>
      <w:r w:rsidR="001A1F8D" w:rsidRPr="008B22D4">
        <w:rPr>
          <w:color w:val="auto"/>
        </w:rPr>
        <w:t>,</w:t>
      </w:r>
      <w:r w:rsidR="00B27691" w:rsidRPr="008B22D4">
        <w:rPr>
          <w:color w:val="auto"/>
        </w:rPr>
        <w:t>5</w:t>
      </w:r>
      <w:r w:rsidR="001A1F8D" w:rsidRPr="008B22D4">
        <w:rPr>
          <w:color w:val="auto"/>
        </w:rPr>
        <w:t xml:space="preserve"> milionów</w:t>
      </w:r>
      <w:r w:rsidR="00B27691" w:rsidRPr="008B22D4">
        <w:rPr>
          <w:color w:val="auto"/>
        </w:rPr>
        <w:t xml:space="preserve"> złotych. </w:t>
      </w:r>
      <w:r w:rsidR="00C77F1F" w:rsidRPr="008B22D4">
        <w:rPr>
          <w:strike/>
          <w:color w:val="auto"/>
        </w:rPr>
        <w:t xml:space="preserve"> </w:t>
      </w:r>
      <w:r w:rsidR="00046991" w:rsidRPr="008B22D4">
        <w:rPr>
          <w:color w:val="auto"/>
        </w:rPr>
        <w:t xml:space="preserve"> </w:t>
      </w:r>
    </w:p>
    <w:p w14:paraId="5F31F01F" w14:textId="77777777" w:rsidR="00FF7C34" w:rsidRPr="008B22D4" w:rsidRDefault="00FF7C34" w:rsidP="00E44634">
      <w:pPr>
        <w:widowControl w:val="0"/>
        <w:numPr>
          <w:ilvl w:val="0"/>
          <w:numId w:val="112"/>
        </w:numPr>
        <w:spacing w:after="0" w:line="271" w:lineRule="auto"/>
        <w:jc w:val="both"/>
        <w:rPr>
          <w:color w:val="auto"/>
        </w:rPr>
      </w:pPr>
      <w:r w:rsidRPr="008B22D4">
        <w:rPr>
          <w:color w:val="auto"/>
        </w:rPr>
        <w:t>Za wykonanie poszczególnych etapów prac Wykonawca otrzyma zaliczkowo następującą część wynagrodzenia:</w:t>
      </w:r>
    </w:p>
    <w:p w14:paraId="19D5B15A" w14:textId="01F8F6DC" w:rsidR="00FF7C34"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Etapu I</w:t>
      </w:r>
      <w:r w:rsidR="00FF7C34"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00FF7C34" w:rsidRPr="008B22D4">
        <w:rPr>
          <w:color w:val="auto"/>
          <w:bdr w:val="none" w:sz="0" w:space="0" w:color="auto"/>
          <w:lang w:eastAsia="en-US"/>
        </w:rPr>
        <w:t xml:space="preserve">niż do wysokości </w:t>
      </w:r>
      <w:r w:rsidR="00E2385D" w:rsidRPr="008B22D4">
        <w:rPr>
          <w:b/>
          <w:bCs/>
          <w:color w:val="auto"/>
          <w:bdr w:val="none" w:sz="0" w:space="0" w:color="auto"/>
          <w:lang w:eastAsia="en-US"/>
        </w:rPr>
        <w:t>10</w:t>
      </w:r>
      <w:r w:rsidR="00FF7C34" w:rsidRPr="008B22D4">
        <w:rPr>
          <w:b/>
          <w:bCs/>
          <w:color w:val="auto"/>
          <w:bdr w:val="none" w:sz="0" w:space="0" w:color="auto"/>
          <w:lang w:eastAsia="en-US"/>
        </w:rPr>
        <w:t>%</w:t>
      </w:r>
      <w:r w:rsidR="00FF7C34" w:rsidRPr="008B22D4">
        <w:rPr>
          <w:color w:val="auto"/>
          <w:bdr w:val="none" w:sz="0" w:space="0" w:color="auto"/>
          <w:lang w:eastAsia="en-US"/>
        </w:rPr>
        <w:t xml:space="preserve"> łącznej kwoty wynagrodzenia wskazanej w § 8 ust. </w:t>
      </w:r>
      <w:r w:rsidR="00C437A5" w:rsidRPr="008B22D4">
        <w:rPr>
          <w:color w:val="auto"/>
          <w:bdr w:val="none" w:sz="0" w:space="0" w:color="auto"/>
          <w:lang w:eastAsia="en-US"/>
        </w:rPr>
        <w:t>1</w:t>
      </w:r>
      <w:r w:rsidR="00655741" w:rsidRPr="008B22D4">
        <w:rPr>
          <w:color w:val="auto"/>
          <w:bdr w:val="none" w:sz="0" w:space="0" w:color="auto"/>
          <w:lang w:eastAsia="en-US"/>
        </w:rPr>
        <w:t>;</w:t>
      </w:r>
    </w:p>
    <w:p w14:paraId="3044507F" w14:textId="2599C654"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20</w:t>
      </w:r>
      <w:r w:rsidRPr="008B22D4">
        <w:rPr>
          <w:b/>
          <w:bCs/>
          <w:color w:val="auto"/>
          <w:bdr w:val="none" w:sz="0" w:space="0" w:color="auto"/>
          <w:lang w:eastAsia="en-US"/>
        </w:rPr>
        <w:t>%</w:t>
      </w:r>
      <w:r w:rsidRPr="008B22D4">
        <w:rPr>
          <w:color w:val="auto"/>
          <w:bdr w:val="none" w:sz="0" w:space="0" w:color="auto"/>
          <w:lang w:eastAsia="en-US"/>
        </w:rPr>
        <w:t xml:space="preserve"> łącznej kwoty wynagrodzenia wskazanej w § 8 ust. </w:t>
      </w:r>
      <w:r w:rsidR="00655741" w:rsidRPr="008B22D4">
        <w:rPr>
          <w:color w:val="auto"/>
          <w:bdr w:val="none" w:sz="0" w:space="0" w:color="auto"/>
          <w:lang w:eastAsia="en-US"/>
        </w:rPr>
        <w:t>1;</w:t>
      </w:r>
    </w:p>
    <w:p w14:paraId="4B4BA6A1" w14:textId="28DD1996" w:rsidR="00C437A5" w:rsidRPr="008B22D4" w:rsidRDefault="00C437A5"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I</w:t>
      </w:r>
      <w:r w:rsidR="001C7692" w:rsidRPr="008B22D4">
        <w:rPr>
          <w:b/>
          <w:bCs/>
          <w:color w:val="auto"/>
          <w:bdr w:val="none" w:sz="0" w:space="0" w:color="auto"/>
          <w:lang w:eastAsia="en-US"/>
        </w:rPr>
        <w:t>II</w:t>
      </w:r>
      <w:r w:rsidRPr="008B22D4">
        <w:rPr>
          <w:color w:val="auto"/>
          <w:bdr w:val="none" w:sz="0" w:space="0" w:color="auto"/>
          <w:lang w:eastAsia="en-US"/>
        </w:rPr>
        <w:t xml:space="preserve"> –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E2385D" w:rsidRPr="008B22D4">
        <w:rPr>
          <w:b/>
          <w:bCs/>
          <w:color w:val="auto"/>
          <w:bdr w:val="none" w:sz="0" w:space="0" w:color="auto"/>
          <w:lang w:eastAsia="en-US"/>
        </w:rPr>
        <w:t>40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Pr="008B22D4">
        <w:rPr>
          <w:color w:val="auto"/>
          <w:bdr w:val="none" w:sz="0" w:space="0" w:color="auto"/>
          <w:lang w:eastAsia="en-US"/>
        </w:rPr>
        <w:t xml:space="preserve"> </w:t>
      </w:r>
    </w:p>
    <w:p w14:paraId="60729511" w14:textId="2DA2B17C" w:rsidR="00A8215A" w:rsidRPr="008B22D4" w:rsidRDefault="00BD66EE"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Po</w:t>
      </w:r>
      <w:r w:rsidR="00FF7C34" w:rsidRPr="008B22D4">
        <w:rPr>
          <w:color w:val="auto"/>
          <w:bdr w:val="none" w:sz="0" w:space="0" w:color="auto"/>
          <w:lang w:eastAsia="en-US"/>
        </w:rPr>
        <w:t xml:space="preserve"> wykonaniu prac </w:t>
      </w:r>
      <w:r w:rsidR="00FF7C34" w:rsidRPr="008B22D4">
        <w:rPr>
          <w:b/>
          <w:bCs/>
          <w:color w:val="auto"/>
          <w:bdr w:val="none" w:sz="0" w:space="0" w:color="auto"/>
          <w:lang w:eastAsia="en-US"/>
        </w:rPr>
        <w:t xml:space="preserve">Etapu </w:t>
      </w:r>
      <w:r w:rsidR="00C437A5" w:rsidRPr="008B22D4">
        <w:rPr>
          <w:b/>
          <w:bCs/>
          <w:color w:val="auto"/>
          <w:bdr w:val="none" w:sz="0" w:space="0" w:color="auto"/>
          <w:lang w:eastAsia="en-US"/>
        </w:rPr>
        <w:t>IV</w:t>
      </w:r>
      <w:r w:rsidR="00A8215A"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00A8215A" w:rsidRPr="008B22D4">
        <w:rPr>
          <w:color w:val="auto"/>
          <w:bdr w:val="none" w:sz="0" w:space="0" w:color="auto"/>
          <w:lang w:eastAsia="en-US"/>
        </w:rPr>
        <w:t xml:space="preserve">niż do wysokości </w:t>
      </w:r>
      <w:r w:rsidR="00E2385D" w:rsidRPr="008B22D4">
        <w:rPr>
          <w:b/>
          <w:bCs/>
          <w:color w:val="auto"/>
          <w:bdr w:val="none" w:sz="0" w:space="0" w:color="auto"/>
          <w:lang w:eastAsia="en-US"/>
        </w:rPr>
        <w:t>60</w:t>
      </w:r>
      <w:r w:rsidR="00A8215A" w:rsidRPr="008B22D4">
        <w:rPr>
          <w:b/>
          <w:bCs/>
          <w:color w:val="auto"/>
          <w:bdr w:val="none" w:sz="0" w:space="0" w:color="auto"/>
          <w:lang w:eastAsia="en-US"/>
        </w:rPr>
        <w:t xml:space="preserve"> %</w:t>
      </w:r>
      <w:r w:rsidR="00A8215A" w:rsidRPr="008B22D4">
        <w:rPr>
          <w:color w:val="auto"/>
          <w:bdr w:val="none" w:sz="0" w:space="0" w:color="auto"/>
          <w:lang w:eastAsia="en-US"/>
        </w:rPr>
        <w:t xml:space="preserve"> łącznej kwoty wynag</w:t>
      </w:r>
      <w:r w:rsidR="00655741" w:rsidRPr="008B22D4">
        <w:rPr>
          <w:color w:val="auto"/>
          <w:bdr w:val="none" w:sz="0" w:space="0" w:color="auto"/>
          <w:lang w:eastAsia="en-US"/>
        </w:rPr>
        <w:t>rodzenia wskazanej w § 8 ust. 1;</w:t>
      </w:r>
      <w:r w:rsidR="00A8215A" w:rsidRPr="008B22D4">
        <w:rPr>
          <w:color w:val="auto"/>
          <w:bdr w:val="none" w:sz="0" w:space="0" w:color="auto"/>
          <w:lang w:eastAsia="en-US"/>
        </w:rPr>
        <w:t xml:space="preserve"> </w:t>
      </w:r>
    </w:p>
    <w:p w14:paraId="07C792CD" w14:textId="6DE6B3F3" w:rsidR="00B82EF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00CD223C" w:rsidRPr="008B22D4">
        <w:rPr>
          <w:b/>
          <w:bCs/>
          <w:color w:val="auto"/>
          <w:bdr w:val="none" w:sz="0" w:space="0" w:color="auto"/>
          <w:lang w:eastAsia="en-US"/>
        </w:rPr>
        <w:t>80</w:t>
      </w:r>
      <w:r w:rsidRPr="008B22D4">
        <w:rPr>
          <w:b/>
          <w:bCs/>
          <w:color w:val="auto"/>
          <w:bdr w:val="none" w:sz="0" w:space="0" w:color="auto"/>
          <w:lang w:eastAsia="en-US"/>
        </w:rPr>
        <w:t xml:space="preserve"> %</w:t>
      </w:r>
      <w:r w:rsidRPr="008B22D4">
        <w:rPr>
          <w:color w:val="auto"/>
          <w:bdr w:val="none" w:sz="0" w:space="0" w:color="auto"/>
          <w:lang w:eastAsia="en-US"/>
        </w:rPr>
        <w:t xml:space="preserve"> łącznej kwoty wynagrodzenia wskazanej w § 8 ust. 1</w:t>
      </w:r>
      <w:r w:rsidR="00CD223C" w:rsidRPr="008B22D4">
        <w:rPr>
          <w:color w:val="auto"/>
          <w:bdr w:val="none" w:sz="0" w:space="0" w:color="auto"/>
          <w:lang w:eastAsia="en-US"/>
        </w:rPr>
        <w:t>;</w:t>
      </w:r>
    </w:p>
    <w:p w14:paraId="1BBFDC04" w14:textId="7B111332"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85 %</w:t>
      </w:r>
      <w:r w:rsidRPr="008B22D4">
        <w:rPr>
          <w:color w:val="auto"/>
          <w:bdr w:val="none" w:sz="0" w:space="0" w:color="auto"/>
          <w:lang w:eastAsia="en-US"/>
        </w:rPr>
        <w:t xml:space="preserve"> łącznej kwoty wynagr</w:t>
      </w:r>
      <w:r w:rsidR="00655741" w:rsidRPr="008B22D4">
        <w:rPr>
          <w:color w:val="auto"/>
          <w:bdr w:val="none" w:sz="0" w:space="0" w:color="auto"/>
          <w:lang w:eastAsia="en-US"/>
        </w:rPr>
        <w:t>odzenia wskazanej w § 8 ust. 1;</w:t>
      </w:r>
    </w:p>
    <w:p w14:paraId="461B2DFB" w14:textId="34670E14" w:rsidR="00CD223C" w:rsidRPr="008B22D4" w:rsidRDefault="00CD223C"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VII</w:t>
      </w:r>
      <w:r w:rsidRPr="008B22D4">
        <w:rPr>
          <w:color w:val="auto"/>
          <w:bdr w:val="none" w:sz="0" w:space="0" w:color="auto"/>
          <w:lang w:eastAsia="en-US"/>
        </w:rPr>
        <w:t xml:space="preserve">– zgodnie z rzeczywistym przerobem, nie więcej jednak </w:t>
      </w:r>
      <w:r w:rsidR="00F944BB" w:rsidRPr="008B22D4">
        <w:rPr>
          <w:color w:val="auto"/>
          <w:bdr w:val="none" w:sz="0" w:space="0" w:color="auto"/>
          <w:lang w:eastAsia="en-US"/>
        </w:rPr>
        <w:br/>
      </w:r>
      <w:r w:rsidRPr="008B22D4">
        <w:rPr>
          <w:color w:val="auto"/>
          <w:bdr w:val="none" w:sz="0" w:space="0" w:color="auto"/>
          <w:lang w:eastAsia="en-US"/>
        </w:rPr>
        <w:t xml:space="preserve">niż do wysokości </w:t>
      </w:r>
      <w:r w:rsidRPr="008B22D4">
        <w:rPr>
          <w:b/>
          <w:bCs/>
          <w:color w:val="auto"/>
          <w:bdr w:val="none" w:sz="0" w:space="0" w:color="auto"/>
          <w:lang w:eastAsia="en-US"/>
        </w:rPr>
        <w:t>90 %</w:t>
      </w:r>
      <w:r w:rsidRPr="008B22D4">
        <w:rPr>
          <w:color w:val="auto"/>
          <w:bdr w:val="none" w:sz="0" w:space="0" w:color="auto"/>
          <w:lang w:eastAsia="en-US"/>
        </w:rPr>
        <w:t xml:space="preserve"> łącznej kwoty wynagrodzenia wskazane</w:t>
      </w:r>
      <w:r w:rsidR="00655741" w:rsidRPr="008B22D4">
        <w:rPr>
          <w:color w:val="auto"/>
          <w:bdr w:val="none" w:sz="0" w:space="0" w:color="auto"/>
          <w:lang w:eastAsia="en-US"/>
        </w:rPr>
        <w:t>j w § 8 ust. 1;</w:t>
      </w:r>
    </w:p>
    <w:p w14:paraId="3D9AF01E" w14:textId="72D07870" w:rsidR="00A8215A" w:rsidRPr="008B22D4" w:rsidRDefault="00B82EFA" w:rsidP="00E44634">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left="851" w:right="24" w:hanging="425"/>
        <w:contextualSpacing/>
        <w:jc w:val="both"/>
        <w:rPr>
          <w:color w:val="auto"/>
          <w:bdr w:val="none" w:sz="0" w:space="0" w:color="auto"/>
          <w:lang w:eastAsia="en-US"/>
        </w:rPr>
      </w:pPr>
      <w:r w:rsidRPr="008B22D4">
        <w:rPr>
          <w:color w:val="auto"/>
          <w:bdr w:val="none" w:sz="0" w:space="0" w:color="auto"/>
          <w:lang w:eastAsia="en-US"/>
        </w:rPr>
        <w:t xml:space="preserve">Po wykonaniu prac </w:t>
      </w:r>
      <w:r w:rsidRPr="008B22D4">
        <w:rPr>
          <w:b/>
          <w:bCs/>
          <w:color w:val="auto"/>
          <w:bdr w:val="none" w:sz="0" w:space="0" w:color="auto"/>
          <w:lang w:eastAsia="en-US"/>
        </w:rPr>
        <w:t>Etapu V</w:t>
      </w:r>
      <w:r w:rsidR="00594E2E" w:rsidRPr="008B22D4">
        <w:rPr>
          <w:b/>
          <w:bCs/>
          <w:color w:val="auto"/>
          <w:bdr w:val="none" w:sz="0" w:space="0" w:color="auto"/>
          <w:lang w:eastAsia="en-US"/>
        </w:rPr>
        <w:t>II</w:t>
      </w:r>
      <w:r w:rsidR="007851DB" w:rsidRPr="008B22D4">
        <w:rPr>
          <w:b/>
          <w:bCs/>
          <w:color w:val="auto"/>
          <w:bdr w:val="none" w:sz="0" w:space="0" w:color="auto"/>
          <w:lang w:eastAsia="en-US"/>
        </w:rPr>
        <w:t>I</w:t>
      </w:r>
      <w:r w:rsidR="00CD223C" w:rsidRPr="008B22D4">
        <w:rPr>
          <w:b/>
          <w:bCs/>
          <w:color w:val="auto"/>
          <w:bdr w:val="none" w:sz="0" w:space="0" w:color="auto"/>
          <w:lang w:eastAsia="en-US"/>
        </w:rPr>
        <w:t xml:space="preserve"> </w:t>
      </w:r>
      <w:r w:rsidRPr="008B22D4">
        <w:rPr>
          <w:color w:val="auto"/>
          <w:bdr w:val="none" w:sz="0" w:space="0" w:color="auto"/>
          <w:lang w:eastAsia="en-US"/>
        </w:rPr>
        <w:t xml:space="preserve">– </w:t>
      </w:r>
      <w:r w:rsidR="007851DB" w:rsidRPr="008B22D4">
        <w:rPr>
          <w:color w:val="auto"/>
          <w:bdr w:val="none" w:sz="0" w:space="0" w:color="auto"/>
          <w:lang w:eastAsia="en-US"/>
        </w:rPr>
        <w:t>pozostała część wynagrodzenia zgodnie z rzeczywistym</w:t>
      </w:r>
      <w:r w:rsidR="00655741" w:rsidRPr="008B22D4">
        <w:rPr>
          <w:color w:val="auto"/>
          <w:bdr w:val="none" w:sz="0" w:space="0" w:color="auto"/>
          <w:lang w:eastAsia="en-US"/>
        </w:rPr>
        <w:t xml:space="preserve"> przerobem.</w:t>
      </w:r>
    </w:p>
    <w:p w14:paraId="3EDB3B5D" w14:textId="2158FF9C" w:rsidR="00805DB5" w:rsidRPr="008B22D4" w:rsidRDefault="00FD7F6E" w:rsidP="00E44634">
      <w:pPr>
        <w:widowControl w:val="0"/>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71" w:lineRule="auto"/>
        <w:ind w:right="24"/>
        <w:contextualSpacing/>
        <w:jc w:val="both"/>
        <w:rPr>
          <w:color w:val="auto"/>
        </w:rPr>
      </w:pPr>
      <w:r w:rsidRPr="008B22D4">
        <w:rPr>
          <w:color w:val="auto"/>
        </w:rPr>
        <w:t xml:space="preserve">Podstawą do wystawienia faktury częściowej oraz warunkiem jej przyjęcia i zapłaty jest przedstawienie </w:t>
      </w:r>
      <w:r w:rsidRPr="008B22D4">
        <w:rPr>
          <w:color w:val="000000" w:themeColor="text1"/>
        </w:rPr>
        <w:t>Zamawiającemu protokołu odbioru, podpisanego przez inspektora nadzoru upoważnionego przez Zamawiającego. Brak tego załącznika stanowi podstawę do odmowy przyjęcia faktury przez Zamawiającego.</w:t>
      </w:r>
      <w:r w:rsidR="00655741" w:rsidRPr="008B22D4">
        <w:rPr>
          <w:color w:val="000000" w:themeColor="text1"/>
        </w:rPr>
        <w:t xml:space="preserve"> Ponadto do każdej faktury Wykonawca zobowiązany jest dołączyć </w:t>
      </w:r>
      <w:r w:rsidR="00210DBC" w:rsidRPr="008B22D4">
        <w:rPr>
          <w:color w:val="000000" w:themeColor="text1"/>
        </w:rPr>
        <w:t xml:space="preserve">Załącznik rozliczeniowy zgodny z wzorem stanowiącym </w:t>
      </w:r>
      <w:r w:rsidR="00210DBC" w:rsidRPr="008B22D4">
        <w:rPr>
          <w:b/>
          <w:color w:val="000000" w:themeColor="text1"/>
        </w:rPr>
        <w:t>załącznik nr 1</w:t>
      </w:r>
      <w:r w:rsidR="003D2B08" w:rsidRPr="008B22D4">
        <w:rPr>
          <w:b/>
          <w:color w:val="000000" w:themeColor="text1"/>
        </w:rPr>
        <w:t>6</w:t>
      </w:r>
      <w:r w:rsidR="00210DBC" w:rsidRPr="008B22D4">
        <w:rPr>
          <w:color w:val="000000" w:themeColor="text1"/>
        </w:rPr>
        <w:t xml:space="preserve"> do niniejszej umowy.</w:t>
      </w:r>
    </w:p>
    <w:p w14:paraId="7B8139E5"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Warunkiem wypłaty należności z którejkolwiek z faktur jest przedstawienie przez Wykonawcę:</w:t>
      </w:r>
    </w:p>
    <w:p w14:paraId="2797019A" w14:textId="2927DABE" w:rsidR="006467CC" w:rsidRPr="008B22D4" w:rsidRDefault="007A0FD9" w:rsidP="00E44634">
      <w:pPr>
        <w:widowControl w:val="0"/>
        <w:numPr>
          <w:ilvl w:val="0"/>
          <w:numId w:val="114"/>
        </w:numPr>
        <w:spacing w:after="0" w:line="271" w:lineRule="auto"/>
        <w:ind w:left="567" w:right="24" w:hanging="283"/>
        <w:contextualSpacing/>
        <w:jc w:val="both"/>
        <w:rPr>
          <w:bCs/>
          <w:color w:val="auto"/>
        </w:rPr>
      </w:pPr>
      <w:r w:rsidRPr="008B22D4">
        <w:rPr>
          <w:color w:val="auto"/>
        </w:rPr>
        <w:t>Pisemnych</w:t>
      </w:r>
      <w:r w:rsidR="006467CC" w:rsidRPr="008B22D4">
        <w:rPr>
          <w:color w:val="auto"/>
        </w:rPr>
        <w:t xml:space="preserve"> oświadczeń wszystkich podwykonawców o dokonaniu zapłaty na ich </w:t>
      </w:r>
      <w:bookmarkStart w:id="7" w:name="_Hlk26545260"/>
      <w:r w:rsidR="006467CC" w:rsidRPr="008B22D4">
        <w:rPr>
          <w:color w:val="auto"/>
        </w:rPr>
        <w:t xml:space="preserve">rzecz </w:t>
      </w:r>
      <w:r w:rsidR="000A58FF" w:rsidRPr="008B22D4">
        <w:rPr>
          <w:color w:val="auto"/>
        </w:rPr>
        <w:t>100</w:t>
      </w:r>
      <w:r w:rsidR="006467CC" w:rsidRPr="008B22D4">
        <w:rPr>
          <w:color w:val="auto"/>
        </w:rPr>
        <w:t>% wymagalnych należności za wykonane prace i użyte materiały przy realizacji inwestycji objętej przedmiotową umową</w:t>
      </w:r>
      <w:bookmarkEnd w:id="7"/>
      <w:r w:rsidR="006467CC" w:rsidRPr="008B22D4">
        <w:rPr>
          <w:color w:val="auto"/>
        </w:rPr>
        <w:t xml:space="preserve"> lub oświadczeń podwykonawców o zrzeczeniu się względem Zamawiającego roszczeń o zapłatę z tego tytułu lub też innych dowodów potwierdzających zapłatę wymagalnego </w:t>
      </w:r>
      <w:r w:rsidR="006467CC" w:rsidRPr="008B22D4">
        <w:rPr>
          <w:color w:val="auto"/>
        </w:rPr>
        <w:lastRenderedPageBreak/>
        <w:t>wynagrodzenia podwykonawcom lub dalszym podwykonawcom. Brak tych oświadczeń stanowi podstawę do wstrzymania odpowiedniej części wynagrodzenia wykonawcy w części równej</w:t>
      </w:r>
      <w:r w:rsidR="004317FF" w:rsidRPr="008B22D4">
        <w:rPr>
          <w:color w:val="auto"/>
        </w:rPr>
        <w:t xml:space="preserve"> sumie kwot</w:t>
      </w:r>
      <w:r w:rsidR="006467CC" w:rsidRPr="008B22D4">
        <w:rPr>
          <w:color w:val="auto"/>
        </w:rPr>
        <w:t xml:space="preserve"> wynikających z nieprzedstawionych oświadczeń podwykonawców lub dowodów zapłaty.  Wzór oświadczenia stanowi </w:t>
      </w:r>
      <w:r w:rsidR="006467CC" w:rsidRPr="008B22D4">
        <w:rPr>
          <w:b/>
          <w:bCs/>
          <w:color w:val="auto"/>
        </w:rPr>
        <w:t>załącznik nr 5</w:t>
      </w:r>
      <w:r w:rsidR="006467CC" w:rsidRPr="008B22D4">
        <w:rPr>
          <w:color w:val="auto"/>
        </w:rPr>
        <w:t>.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w:t>
      </w:r>
      <w:r w:rsidR="004317FF" w:rsidRPr="008B22D4">
        <w:rPr>
          <w:color w:val="auto"/>
        </w:rPr>
        <w:t xml:space="preserve"> niezaspokojonych podwykonawców;</w:t>
      </w:r>
      <w:r w:rsidR="006467CC" w:rsidRPr="008B22D4">
        <w:rPr>
          <w:color w:val="auto"/>
        </w:rPr>
        <w:t xml:space="preserve"> </w:t>
      </w:r>
    </w:p>
    <w:p w14:paraId="67252AB7" w14:textId="77777777" w:rsidR="00805DB5" w:rsidRPr="008B22D4" w:rsidRDefault="00FD7F6E"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8B22D4">
        <w:rPr>
          <w:color w:val="auto"/>
        </w:rPr>
        <w:t xml:space="preserve">100 </w:t>
      </w:r>
      <w:r w:rsidRPr="008B22D4">
        <w:rPr>
          <w:color w:val="auto"/>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8B22D4">
        <w:rPr>
          <w:b/>
          <w:bCs/>
          <w:color w:val="auto"/>
        </w:rPr>
        <w:t>załącznik nr 6</w:t>
      </w:r>
      <w:r w:rsidRPr="008B22D4">
        <w:rPr>
          <w:color w:val="auto"/>
        </w:rPr>
        <w:t xml:space="preserve"> do umowy;</w:t>
      </w:r>
    </w:p>
    <w:p w14:paraId="17E48A0C" w14:textId="27FD80BB" w:rsidR="00805DB5" w:rsidRPr="008B22D4" w:rsidRDefault="007A0FD9"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Zatwierdzonego</w:t>
      </w:r>
      <w:r w:rsidR="00FD7F6E" w:rsidRPr="008B22D4">
        <w:rPr>
          <w:color w:val="auto"/>
        </w:rPr>
        <w:t xml:space="preserve"> przez inspektorów nadzoru Zamawiającego kosztorysu rozliczeniowego obejmującego zakres prac objętych fakturą;</w:t>
      </w:r>
    </w:p>
    <w:p w14:paraId="3590A07D" w14:textId="7CA1AF13" w:rsidR="008560EE" w:rsidRPr="008B22D4" w:rsidRDefault="004317FF" w:rsidP="00E44634">
      <w:pPr>
        <w:pStyle w:val="Akapitzlist"/>
        <w:widowControl w:val="0"/>
        <w:numPr>
          <w:ilvl w:val="0"/>
          <w:numId w:val="114"/>
        </w:numPr>
        <w:tabs>
          <w:tab w:val="left" w:pos="851"/>
        </w:tabs>
        <w:spacing w:after="0" w:line="271" w:lineRule="auto"/>
        <w:ind w:left="567" w:hanging="294"/>
        <w:jc w:val="both"/>
        <w:rPr>
          <w:color w:val="auto"/>
        </w:rPr>
      </w:pPr>
      <w:r w:rsidRPr="008B22D4">
        <w:rPr>
          <w:color w:val="auto"/>
        </w:rPr>
        <w:t>D</w:t>
      </w:r>
      <w:r w:rsidR="00FD7F6E" w:rsidRPr="008B22D4">
        <w:rPr>
          <w:color w:val="auto"/>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0E9E318B" w:rsidR="00733F0B" w:rsidRPr="008B22D4" w:rsidRDefault="00733F0B" w:rsidP="00E44634">
      <w:pPr>
        <w:widowControl w:val="0"/>
        <w:tabs>
          <w:tab w:val="left" w:pos="851"/>
        </w:tabs>
        <w:spacing w:after="0" w:line="271" w:lineRule="auto"/>
        <w:ind w:left="284"/>
        <w:jc w:val="both"/>
        <w:rPr>
          <w:color w:val="auto"/>
        </w:rPr>
      </w:pPr>
      <w:r w:rsidRPr="008B22D4">
        <w:rPr>
          <w:color w:val="auto"/>
        </w:rPr>
        <w:t>Zamawiając</w:t>
      </w:r>
      <w:r w:rsidR="004317FF" w:rsidRPr="008B22D4">
        <w:rPr>
          <w:color w:val="auto"/>
        </w:rPr>
        <w:t>y może zaakceptować sytuację, że</w:t>
      </w:r>
      <w:r w:rsidRPr="008B22D4">
        <w:rPr>
          <w:color w:val="auto"/>
        </w:rPr>
        <w:t xml:space="preserve"> Wykonawca </w:t>
      </w:r>
      <w:r w:rsidR="00DE3D05" w:rsidRPr="008B22D4">
        <w:rPr>
          <w:color w:val="auto"/>
        </w:rPr>
        <w:t>przedłoży tylko</w:t>
      </w:r>
      <w:r w:rsidRPr="008B22D4">
        <w:rPr>
          <w:color w:val="auto"/>
        </w:rPr>
        <w:t xml:space="preserve"> oświadczenia tych podwykonawców, którzy realizowali dany zakres prac, o ile wedle swobodnej oceny uzna</w:t>
      </w:r>
      <w:r w:rsidR="004317FF" w:rsidRPr="008B22D4">
        <w:rPr>
          <w:color w:val="auto"/>
        </w:rPr>
        <w:t>,</w:t>
      </w:r>
      <w:r w:rsidRPr="008B22D4">
        <w:rPr>
          <w:color w:val="auto"/>
        </w:rPr>
        <w:t xml:space="preserve"> iż nie budzi jego żadnych wątpliwości krąg podmiotów realizujących dany zakres prac, a wynagrodzenia podwykonawców realizujących wcześniejsze zakresy prac, które stały się wymagalne po dacie złożenia ostatnich oświadczeń</w:t>
      </w:r>
      <w:r w:rsidR="004317FF" w:rsidRPr="008B22D4">
        <w:rPr>
          <w:color w:val="auto"/>
        </w:rPr>
        <w:t>,</w:t>
      </w:r>
      <w:r w:rsidRPr="008B22D4">
        <w:rPr>
          <w:color w:val="auto"/>
        </w:rPr>
        <w:t xml:space="preserve"> zostały uregulowane.   </w:t>
      </w:r>
    </w:p>
    <w:p w14:paraId="0869A2BF" w14:textId="65DF54BF" w:rsidR="00BB32FB" w:rsidRPr="008B22D4" w:rsidRDefault="00BB32FB" w:rsidP="00E44634">
      <w:pPr>
        <w:widowControl w:val="0"/>
        <w:numPr>
          <w:ilvl w:val="0"/>
          <w:numId w:val="112"/>
        </w:numPr>
        <w:spacing w:after="0" w:line="271" w:lineRule="auto"/>
        <w:jc w:val="both"/>
        <w:rPr>
          <w:color w:val="auto"/>
        </w:rPr>
      </w:pPr>
      <w:bookmarkStart w:id="8" w:name="_Hlk14251701"/>
      <w:r w:rsidRPr="008B22D4">
        <w:rPr>
          <w:color w:val="auto"/>
        </w:rPr>
        <w:t>W przypadku</w:t>
      </w:r>
      <w:r w:rsidR="004317FF" w:rsidRPr="008B22D4">
        <w:rPr>
          <w:color w:val="auto"/>
        </w:rPr>
        <w:t>,</w:t>
      </w:r>
      <w:r w:rsidRPr="008B22D4">
        <w:rPr>
          <w:color w:val="auto"/>
        </w:rPr>
        <w:t xml:space="preserve">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226DF59C" w:rsidR="00BB32FB" w:rsidRPr="006A5D38" w:rsidRDefault="00BB32FB" w:rsidP="00E44634">
      <w:pPr>
        <w:pStyle w:val="Akapitzlist"/>
        <w:widowControl w:val="0"/>
        <w:numPr>
          <w:ilvl w:val="0"/>
          <w:numId w:val="115"/>
        </w:numPr>
        <w:tabs>
          <w:tab w:val="left" w:pos="851"/>
        </w:tabs>
        <w:spacing w:after="0" w:line="271" w:lineRule="auto"/>
        <w:ind w:left="567" w:hanging="294"/>
        <w:jc w:val="both"/>
        <w:rPr>
          <w:strike/>
          <w:color w:val="FF0000"/>
        </w:rPr>
      </w:pPr>
      <w:r w:rsidRPr="008B22D4">
        <w:rPr>
          <w:color w:val="auto"/>
        </w:rPr>
        <w:t xml:space="preserve">Jeśli Wykonawca przedłoży zgodne oświadczenie stron sporu o wysokości kwot bezspornych i wysokości kwot spornych, wedle </w:t>
      </w:r>
      <w:r w:rsidRPr="008B22D4">
        <w:rPr>
          <w:b/>
          <w:bCs/>
          <w:color w:val="auto"/>
        </w:rPr>
        <w:t>załącznika nr 7</w:t>
      </w:r>
      <w:r w:rsidRPr="008B22D4">
        <w:rPr>
          <w:color w:val="auto"/>
        </w:rPr>
        <w:t xml:space="preserve"> do niniejszej umowy lub innej treści zaakceptowanej przez Uniwersytet Medyczny w Łodzi, Zamawia</w:t>
      </w:r>
      <w:r w:rsidR="00C4650C" w:rsidRPr="008B22D4">
        <w:rPr>
          <w:color w:val="auto"/>
        </w:rPr>
        <w:t>jący wypłaci należne Wykonawcy w</w:t>
      </w:r>
      <w:r w:rsidRPr="008B22D4">
        <w:rPr>
          <w:color w:val="auto"/>
        </w:rPr>
        <w:t>ynagrodzenie pomniejszone o kwotę sporną</w:t>
      </w:r>
      <w:r w:rsidR="0091086A">
        <w:rPr>
          <w:color w:val="00B050"/>
        </w:rPr>
        <w:t>;</w:t>
      </w:r>
      <w:r w:rsidR="00FB550D" w:rsidRPr="0091086A">
        <w:rPr>
          <w:color w:val="00B050"/>
        </w:rPr>
        <w:t xml:space="preserve"> </w:t>
      </w:r>
      <w:r w:rsidR="00FB550D" w:rsidRPr="0091086A">
        <w:rPr>
          <w:strike/>
          <w:color w:val="00B050"/>
        </w:rPr>
        <w:t>powiększoną</w:t>
      </w:r>
      <w:r w:rsidR="006D49CB" w:rsidRPr="0091086A">
        <w:rPr>
          <w:strike/>
          <w:color w:val="00B050"/>
        </w:rPr>
        <w:t xml:space="preserve"> o</w:t>
      </w:r>
      <w:r w:rsidR="00FB550D" w:rsidRPr="0091086A">
        <w:rPr>
          <w:strike/>
          <w:color w:val="00B050"/>
        </w:rPr>
        <w:t xml:space="preserve"> </w:t>
      </w:r>
      <w:r w:rsidRPr="0091086A">
        <w:rPr>
          <w:strike/>
          <w:color w:val="00B050"/>
        </w:rPr>
        <w:t>20 %</w:t>
      </w:r>
      <w:r w:rsidR="00FB550D" w:rsidRPr="0091086A">
        <w:rPr>
          <w:strike/>
          <w:color w:val="00B050"/>
        </w:rPr>
        <w:t xml:space="preserve"> jej wartości</w:t>
      </w:r>
      <w:r w:rsidRPr="0091086A">
        <w:rPr>
          <w:strike/>
          <w:color w:val="00B050"/>
        </w:rPr>
        <w:t xml:space="preserve">, która podlegać będzie zatrzymaniu do czasu rozwiązania sporu pomiędzy Wykonawcą a </w:t>
      </w:r>
      <w:r w:rsidR="007A0FD9" w:rsidRPr="0091086A">
        <w:rPr>
          <w:strike/>
          <w:color w:val="00B050"/>
        </w:rPr>
        <w:t>Podwykonawcą na</w:t>
      </w:r>
      <w:r w:rsidRPr="0091086A">
        <w:rPr>
          <w:strike/>
          <w:color w:val="00B050"/>
        </w:rPr>
        <w:t xml:space="preserve"> zabezpieczenie roszczeń tego podwykonawcy w stosunku do Zamawiającego, z tym jednak, iż Wykonawca w takim przypadku zrzeka się względem Zamawiającego odsetek za</w:t>
      </w:r>
      <w:r w:rsidR="00C4650C" w:rsidRPr="0091086A">
        <w:rPr>
          <w:strike/>
          <w:color w:val="00B050"/>
        </w:rPr>
        <w:t xml:space="preserve"> opóźnienie</w:t>
      </w:r>
      <w:r w:rsidRPr="0091086A">
        <w:rPr>
          <w:strike/>
          <w:color w:val="00B050"/>
        </w:rPr>
        <w:t xml:space="preserve"> w płatności tej należności, a w przypadku</w:t>
      </w:r>
      <w:r w:rsidR="00953A79" w:rsidRPr="0091086A">
        <w:rPr>
          <w:strike/>
          <w:color w:val="00B050"/>
        </w:rPr>
        <w:t>,</w:t>
      </w:r>
      <w:r w:rsidRPr="0091086A">
        <w:rPr>
          <w:strike/>
          <w:color w:val="00B050"/>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10F3B19D" w:rsidR="00BB32FB" w:rsidRPr="0091086A" w:rsidRDefault="00BB32FB" w:rsidP="00E44634">
      <w:pPr>
        <w:pStyle w:val="Akapitzlist"/>
        <w:widowControl w:val="0"/>
        <w:numPr>
          <w:ilvl w:val="0"/>
          <w:numId w:val="115"/>
        </w:numPr>
        <w:tabs>
          <w:tab w:val="left" w:pos="851"/>
        </w:tabs>
        <w:spacing w:after="0" w:line="271" w:lineRule="auto"/>
        <w:ind w:left="567" w:hanging="294"/>
        <w:jc w:val="both"/>
        <w:rPr>
          <w:color w:val="00B050"/>
        </w:rPr>
      </w:pPr>
      <w:r w:rsidRPr="008B22D4">
        <w:rPr>
          <w:color w:val="auto"/>
        </w:rPr>
        <w:t>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w:t>
      </w:r>
      <w:r w:rsidRPr="0091086A">
        <w:rPr>
          <w:color w:val="00B050"/>
        </w:rPr>
        <w:t xml:space="preserve">. </w:t>
      </w:r>
      <w:r w:rsidRPr="0091086A">
        <w:rPr>
          <w:strike/>
          <w:color w:val="00B050"/>
        </w:rPr>
        <w:t xml:space="preserve">Zamawiający uprawniony będzie do zatrzymania kwoty stanowiącej równowartość nierozliczonej dotychczas </w:t>
      </w:r>
      <w:r w:rsidR="00EC0DCC" w:rsidRPr="0091086A">
        <w:rPr>
          <w:strike/>
          <w:color w:val="00B050"/>
        </w:rPr>
        <w:t>części kontraktu</w:t>
      </w:r>
      <w:r w:rsidRPr="0091086A">
        <w:rPr>
          <w:strike/>
          <w:color w:val="00B050"/>
        </w:rPr>
        <w:t xml:space="preserve"> tego podwykonawcy powiększon</w:t>
      </w:r>
      <w:r w:rsidR="00FB550D" w:rsidRPr="0091086A">
        <w:rPr>
          <w:strike/>
          <w:color w:val="00B050"/>
        </w:rPr>
        <w:t xml:space="preserve">ej </w:t>
      </w:r>
      <w:r w:rsidR="00E04E1A" w:rsidRPr="0091086A">
        <w:rPr>
          <w:strike/>
          <w:color w:val="00B050"/>
        </w:rPr>
        <w:t>o 20</w:t>
      </w:r>
      <w:r w:rsidRPr="0091086A">
        <w:rPr>
          <w:strike/>
          <w:color w:val="00B050"/>
        </w:rPr>
        <w:t>%. Wykonawca w takim przypadku zrzeka się względem Zamawiającego odsetek za</w:t>
      </w:r>
      <w:r w:rsidR="00E04E1A" w:rsidRPr="0091086A">
        <w:rPr>
          <w:strike/>
          <w:color w:val="00B050"/>
        </w:rPr>
        <w:t xml:space="preserve"> opóźnienie</w:t>
      </w:r>
      <w:r w:rsidRPr="0091086A">
        <w:rPr>
          <w:strike/>
          <w:color w:val="00B050"/>
        </w:rPr>
        <w:t xml:space="preserve"> w płatności tej należności, a w przypadku gdyby w wyniku rozstrzygnięcia Zamawiający zobowiązany </w:t>
      </w:r>
      <w:r w:rsidRPr="0091086A">
        <w:rPr>
          <w:strike/>
          <w:color w:val="00B050"/>
        </w:rPr>
        <w:lastRenderedPageBreak/>
        <w:t>był do zapłaty na rzecz tego podwykonawcy kwoty większej niż zatrzymana (odsetki, koszty itp.), Wykonawca zobowiązany jest zapłacić na rzecz Zamawiającego kwotę różnicy</w:t>
      </w:r>
      <w:bookmarkEnd w:id="8"/>
      <w:r w:rsidR="00F631C5" w:rsidRPr="0091086A">
        <w:rPr>
          <w:strike/>
          <w:color w:val="00B050"/>
        </w:rPr>
        <w:t>.</w:t>
      </w:r>
    </w:p>
    <w:p w14:paraId="718AFC72" w14:textId="799BD831" w:rsidR="00474C21" w:rsidRPr="008B22D4" w:rsidRDefault="00474C21" w:rsidP="00E44634">
      <w:pPr>
        <w:widowControl w:val="0"/>
        <w:numPr>
          <w:ilvl w:val="0"/>
          <w:numId w:val="112"/>
        </w:numPr>
        <w:spacing w:after="0" w:line="271" w:lineRule="auto"/>
        <w:jc w:val="both"/>
        <w:rPr>
          <w:color w:val="auto"/>
        </w:rPr>
      </w:pPr>
      <w:r w:rsidRPr="008B22D4">
        <w:rPr>
          <w:color w:val="auto"/>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w:t>
      </w:r>
      <w:r w:rsidRPr="008B22D4">
        <w:rPr>
          <w:color w:val="000000" w:themeColor="text1"/>
        </w:rPr>
        <w:t>dokumentacji.  Brak tych załączników stanowi podstawę do odmowy przyjęcia faktury przez Zamawiającego.</w:t>
      </w:r>
      <w:r w:rsidR="00E04E1A" w:rsidRPr="008B22D4">
        <w:rPr>
          <w:color w:val="000000" w:themeColor="text1"/>
        </w:rPr>
        <w:t xml:space="preserve"> Do faktury końcowej Wykonawca zobowiązany jest dołączyć Załącznik rozliczeniowy zgodny z wzorem stanowiącym </w:t>
      </w:r>
      <w:r w:rsidR="00E04E1A" w:rsidRPr="008B22D4">
        <w:rPr>
          <w:b/>
          <w:color w:val="000000" w:themeColor="text1"/>
        </w:rPr>
        <w:t>załącznik nr 1</w:t>
      </w:r>
      <w:r w:rsidR="003D2B08" w:rsidRPr="008B22D4">
        <w:rPr>
          <w:b/>
          <w:color w:val="000000" w:themeColor="text1"/>
        </w:rPr>
        <w:t>6</w:t>
      </w:r>
      <w:r w:rsidR="00E04E1A" w:rsidRPr="008B22D4">
        <w:rPr>
          <w:color w:val="000000" w:themeColor="text1"/>
        </w:rPr>
        <w:t xml:space="preserve"> do niniejszej umowy.</w:t>
      </w:r>
    </w:p>
    <w:p w14:paraId="695E3BCE" w14:textId="77777777" w:rsidR="008560EE" w:rsidRPr="008B22D4" w:rsidRDefault="00FD7F6E" w:rsidP="00E44634">
      <w:pPr>
        <w:widowControl w:val="0"/>
        <w:numPr>
          <w:ilvl w:val="0"/>
          <w:numId w:val="112"/>
        </w:numPr>
        <w:spacing w:after="0" w:line="271" w:lineRule="auto"/>
        <w:jc w:val="both"/>
        <w:rPr>
          <w:color w:val="auto"/>
        </w:rPr>
      </w:pPr>
      <w:r w:rsidRPr="008B22D4">
        <w:rPr>
          <w:color w:val="auto"/>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8B22D4" w:rsidRDefault="00FD7F6E" w:rsidP="00E44634">
      <w:pPr>
        <w:widowControl w:val="0"/>
        <w:numPr>
          <w:ilvl w:val="0"/>
          <w:numId w:val="112"/>
        </w:numPr>
        <w:spacing w:after="0" w:line="271" w:lineRule="auto"/>
        <w:ind w:hanging="502"/>
        <w:jc w:val="both"/>
        <w:rPr>
          <w:color w:val="auto"/>
        </w:rPr>
      </w:pPr>
      <w:r w:rsidRPr="008B22D4">
        <w:rPr>
          <w:color w:val="auto"/>
        </w:rPr>
        <w:t>Za datę zapłaty uważa się datę obciążenia rachunku bankowego Zamawiającego.</w:t>
      </w:r>
    </w:p>
    <w:p w14:paraId="4115958F" w14:textId="633A9A89" w:rsidR="00474C21" w:rsidRPr="0091086A" w:rsidRDefault="007313A3" w:rsidP="00E44634">
      <w:pPr>
        <w:widowControl w:val="0"/>
        <w:numPr>
          <w:ilvl w:val="0"/>
          <w:numId w:val="112"/>
        </w:numPr>
        <w:spacing w:after="0" w:line="271" w:lineRule="auto"/>
        <w:ind w:hanging="502"/>
        <w:jc w:val="both"/>
        <w:rPr>
          <w:strike/>
          <w:color w:val="00B050"/>
        </w:rPr>
      </w:pPr>
      <w:r w:rsidRPr="0091086A">
        <w:rPr>
          <w:strike/>
          <w:color w:val="00B050"/>
        </w:rPr>
        <w:t>Strony uznają przy tym, że w ramach każdej</w:t>
      </w:r>
      <w:r w:rsidR="00474C21" w:rsidRPr="0091086A">
        <w:rPr>
          <w:strike/>
          <w:color w:val="00B050"/>
        </w:rPr>
        <w:t xml:space="preserve"> pozycji kosztorysowej realizowanych prac część jej wartości w wysokości 20% stanowi wartość pozwolenia na użytkowanie obiektu, stanowiącego potwierdzenie przez właściwe urzędy prawidłowości wykonania prac. W związku z powyższym </w:t>
      </w:r>
      <w:r w:rsidR="00474C21" w:rsidRPr="0091086A">
        <w:rPr>
          <w:strike/>
          <w:color w:val="00B050"/>
        </w:rPr>
        <w:br/>
        <w:t>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w:t>
      </w:r>
      <w:r w:rsidR="00702AED" w:rsidRPr="0091086A">
        <w:rPr>
          <w:strike/>
          <w:color w:val="00B050"/>
        </w:rPr>
        <w:t>e ofertowym pomniejszonymi</w:t>
      </w:r>
      <w:r w:rsidR="00474C21" w:rsidRPr="0091086A">
        <w:rPr>
          <w:strike/>
          <w:color w:val="00B050"/>
        </w:rPr>
        <w:t xml:space="preserve"> o równowartość 20% wartości kosztorysowej wszystkich zrealizowanych i zafakturowanych prac i dostaw objętych przedmiotem umowy. </w:t>
      </w:r>
    </w:p>
    <w:p w14:paraId="1D6AF3A7" w14:textId="02C31B45" w:rsidR="005636FB" w:rsidRPr="008B22D4" w:rsidRDefault="005636FB" w:rsidP="0091086A">
      <w:pPr>
        <w:widowControl w:val="0"/>
        <w:numPr>
          <w:ilvl w:val="0"/>
          <w:numId w:val="176"/>
        </w:numPr>
        <w:spacing w:after="0" w:line="271" w:lineRule="auto"/>
        <w:ind w:hanging="502"/>
        <w:jc w:val="both"/>
        <w:rPr>
          <w:color w:val="auto"/>
        </w:rPr>
      </w:pPr>
      <w:r w:rsidRPr="008B22D4">
        <w:rPr>
          <w:color w:val="auto"/>
        </w:rPr>
        <w:t>Zamawiający dopuszcza możliwość zmiany zasad rozliczeń za prace i dostawy zrealizowane </w:t>
      </w:r>
      <w:r w:rsidR="009C47BD" w:rsidRPr="008B22D4">
        <w:rPr>
          <w:color w:val="auto"/>
        </w:rPr>
        <w:br/>
      </w:r>
      <w:r w:rsidRPr="008B22D4">
        <w:rPr>
          <w:color w:val="auto"/>
        </w:rPr>
        <w:t xml:space="preserve">w ramach niniejszej umowy poprzez wprowadzenie zasady </w:t>
      </w:r>
      <w:r w:rsidR="009C47BD" w:rsidRPr="008B22D4">
        <w:rPr>
          <w:color w:val="auto"/>
        </w:rPr>
        <w:t xml:space="preserve">pełnego </w:t>
      </w:r>
      <w:r w:rsidRPr="008B22D4">
        <w:rPr>
          <w:color w:val="auto"/>
        </w:rPr>
        <w:t>rozliczenia wynagrodzenia w miarę postępu prac i realizacji poszczególnych etapów w uzgodni</w:t>
      </w:r>
      <w:r w:rsidR="00702AED" w:rsidRPr="008B22D4">
        <w:rPr>
          <w:color w:val="auto"/>
        </w:rPr>
        <w:t>onych cyklach poprzez zawarcie a</w:t>
      </w:r>
      <w:r w:rsidRPr="008B22D4">
        <w:rPr>
          <w:color w:val="auto"/>
        </w:rPr>
        <w:t xml:space="preserve">neksu do </w:t>
      </w:r>
      <w:r w:rsidR="007A0FD9" w:rsidRPr="008B22D4">
        <w:rPr>
          <w:color w:val="auto"/>
        </w:rPr>
        <w:t>umowy, w którym</w:t>
      </w:r>
      <w:r w:rsidRPr="008B22D4">
        <w:rPr>
          <w:color w:val="auto"/>
        </w:rPr>
        <w:t xml:space="preserve"> Wykonawca przedstawi </w:t>
      </w:r>
      <w:r w:rsidR="009C47BD" w:rsidRPr="008B22D4">
        <w:rPr>
          <w:color w:val="auto"/>
        </w:rPr>
        <w:t>zaakceptowane</w:t>
      </w:r>
      <w:r w:rsidRPr="008B22D4">
        <w:rPr>
          <w:color w:val="auto"/>
        </w:rPr>
        <w:t xml:space="preserve"> przez Zamawiającego gwarancje osiągnięcia założonego celu umowy.</w:t>
      </w:r>
    </w:p>
    <w:p w14:paraId="2B12099D" w14:textId="361E390E" w:rsidR="00D0691B" w:rsidRPr="008B22D4" w:rsidRDefault="00D0691B" w:rsidP="0091086A">
      <w:pPr>
        <w:widowControl w:val="0"/>
        <w:numPr>
          <w:ilvl w:val="0"/>
          <w:numId w:val="176"/>
        </w:numPr>
        <w:spacing w:after="0" w:line="271" w:lineRule="auto"/>
        <w:ind w:hanging="502"/>
        <w:jc w:val="both"/>
        <w:rPr>
          <w:color w:val="auto"/>
        </w:rPr>
      </w:pPr>
      <w:r w:rsidRPr="008B22D4">
        <w:rPr>
          <w:color w:val="auto"/>
        </w:rPr>
        <w:t xml:space="preserve">Zamawiający na pisemny wniosek Wykonawcy dopuszcza możliwość skrócenia terminu płatności </w:t>
      </w:r>
      <w:r w:rsidR="00EC0DCC" w:rsidRPr="008B22D4">
        <w:rPr>
          <w:color w:val="auto"/>
        </w:rPr>
        <w:t>faktury do</w:t>
      </w:r>
      <w:r w:rsidRPr="008B22D4">
        <w:rPr>
          <w:color w:val="auto"/>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8B22D4">
        <w:rPr>
          <w:color w:val="auto"/>
        </w:rPr>
        <w:t>o skrócenie</w:t>
      </w:r>
      <w:r w:rsidRPr="008B22D4">
        <w:rPr>
          <w:color w:val="auto"/>
        </w:rPr>
        <w:t xml:space="preserve"> terminu płatności w zamian za udzielony rabat, a po uzyskaniu zapłaty kwoty wynagrodzenia </w:t>
      </w:r>
      <w:r w:rsidR="00702AED" w:rsidRPr="008B22D4">
        <w:rPr>
          <w:color w:val="auto"/>
        </w:rPr>
        <w:t>pomniejszonej o udzielone skonto</w:t>
      </w:r>
      <w:r w:rsidRPr="008B22D4">
        <w:rPr>
          <w:color w:val="auto"/>
        </w:rPr>
        <w:t xml:space="preserve"> (rabat), wystawić fakturę korygująca obejmującą udzielone skonto. Dla oceny czy dochowano terminu skrócenia płatności uprawniając</w:t>
      </w:r>
      <w:r w:rsidR="00702AED" w:rsidRPr="008B22D4">
        <w:rPr>
          <w:color w:val="auto"/>
        </w:rPr>
        <w:t>ego</w:t>
      </w:r>
      <w:r w:rsidRPr="008B22D4">
        <w:rPr>
          <w:color w:val="auto"/>
        </w:rPr>
        <w:t xml:space="preserve"> do skorzystania ze skonta liczy się dzień obciążenia rachunku bankowego Zamawiającego.</w:t>
      </w:r>
    </w:p>
    <w:p w14:paraId="60C336CD" w14:textId="77777777" w:rsidR="00275518" w:rsidRPr="008B22D4" w:rsidRDefault="00275518" w:rsidP="00E44634">
      <w:pPr>
        <w:spacing w:after="0" w:line="271" w:lineRule="auto"/>
        <w:jc w:val="center"/>
        <w:rPr>
          <w:b/>
          <w:bCs/>
          <w:color w:val="auto"/>
        </w:rPr>
      </w:pPr>
    </w:p>
    <w:p w14:paraId="327F8192" w14:textId="76EC4295" w:rsidR="008560EE" w:rsidRPr="008B22D4" w:rsidRDefault="00FD7F6E" w:rsidP="00E44634">
      <w:pPr>
        <w:spacing w:after="0" w:line="271" w:lineRule="auto"/>
        <w:jc w:val="center"/>
        <w:rPr>
          <w:rFonts w:eastAsia="Tahoma"/>
          <w:b/>
          <w:bCs/>
          <w:color w:val="auto"/>
        </w:rPr>
      </w:pPr>
      <w:r w:rsidRPr="008B22D4">
        <w:rPr>
          <w:b/>
          <w:bCs/>
          <w:color w:val="auto"/>
        </w:rPr>
        <w:t>§ 10</w:t>
      </w:r>
    </w:p>
    <w:p w14:paraId="609A9062" w14:textId="77777777" w:rsidR="008560EE" w:rsidRPr="008B22D4" w:rsidRDefault="00FD7F6E" w:rsidP="00E44634">
      <w:pPr>
        <w:widowControl w:val="0"/>
        <w:tabs>
          <w:tab w:val="left" w:pos="426"/>
          <w:tab w:val="left" w:pos="3456"/>
        </w:tabs>
        <w:spacing w:after="0" w:line="271" w:lineRule="auto"/>
        <w:jc w:val="center"/>
        <w:rPr>
          <w:b/>
          <w:bCs/>
          <w:color w:val="auto"/>
        </w:rPr>
      </w:pPr>
      <w:r w:rsidRPr="008B22D4">
        <w:rPr>
          <w:b/>
          <w:bCs/>
          <w:color w:val="auto"/>
        </w:rPr>
        <w:t>Roboty zamienne</w:t>
      </w:r>
    </w:p>
    <w:p w14:paraId="24A1F158"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W szczególnie uzasadnionych okolicznościach, spowodowanych wprowadzeniem w trakcie trwania umowy na rynek nowych materiałów lub urządzeń o lepszych parametrach, </w:t>
      </w:r>
      <w:r w:rsidR="004E7E56" w:rsidRPr="008B22D4">
        <w:rPr>
          <w:color w:val="auto"/>
        </w:rPr>
        <w:t>Wykonawca</w:t>
      </w:r>
      <w:r w:rsidRPr="008B22D4">
        <w:rPr>
          <w:color w:val="auto"/>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Zamawiający odliczy Wykonawcy z jego wynagrodzenia, koszt realizacji prac zaniechanych;</w:t>
      </w:r>
    </w:p>
    <w:p w14:paraId="707DA6B7" w14:textId="340D4A22"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 xml:space="preserve">Zamawiający zakupi nowy materiał lub urządzenie albo stosownie do swojego wyboru, zleci ten zakup </w:t>
      </w:r>
      <w:r w:rsidRPr="008B22D4">
        <w:rPr>
          <w:color w:val="auto"/>
        </w:rPr>
        <w:lastRenderedPageBreak/>
        <w:t>Wykonawcy w drodze odrębnego zamówienia, stosując us</w:t>
      </w:r>
      <w:r w:rsidR="00736261" w:rsidRPr="008B22D4">
        <w:rPr>
          <w:color w:val="auto"/>
        </w:rPr>
        <w:t>tawę Prawo zamówień publicznych;</w:t>
      </w:r>
      <w:r w:rsidRPr="008B22D4">
        <w:rPr>
          <w:color w:val="auto"/>
        </w:rPr>
        <w:t xml:space="preserve"> </w:t>
      </w:r>
    </w:p>
    <w:p w14:paraId="1F71B37E" w14:textId="7D0C5D8F" w:rsidR="008560EE" w:rsidRPr="008B22D4" w:rsidRDefault="00FD7F6E" w:rsidP="00E44634">
      <w:pPr>
        <w:pStyle w:val="Akapitzlist"/>
        <w:widowControl w:val="0"/>
        <w:numPr>
          <w:ilvl w:val="0"/>
          <w:numId w:val="117"/>
        </w:numPr>
        <w:tabs>
          <w:tab w:val="left" w:pos="851"/>
        </w:tabs>
        <w:spacing w:after="0" w:line="271" w:lineRule="auto"/>
        <w:ind w:left="567" w:hanging="294"/>
        <w:jc w:val="both"/>
        <w:rPr>
          <w:color w:val="auto"/>
        </w:rPr>
      </w:pPr>
      <w:r w:rsidRPr="008B22D4">
        <w:rPr>
          <w:color w:val="auto"/>
        </w:rPr>
        <w:t>Wykonawca „wbuduje" nowy materiał lub urządzenie, przy zastosowaniu sposobu obliczenia wynagrodzenia za to „wbudowanie", przedstawione</w:t>
      </w:r>
      <w:r w:rsidR="00736261" w:rsidRPr="008B22D4">
        <w:rPr>
          <w:color w:val="auto"/>
        </w:rPr>
        <w:t>go w ust.</w:t>
      </w:r>
      <w:r w:rsidRPr="008B22D4">
        <w:rPr>
          <w:color w:val="auto"/>
        </w:rPr>
        <w:t xml:space="preserve"> 2 i 3 niniejszego paragrafu.</w:t>
      </w:r>
    </w:p>
    <w:p w14:paraId="67FFA9B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8B22D4">
        <w:rPr>
          <w:color w:val="auto"/>
        </w:rPr>
        <w:t>4</w:t>
      </w:r>
      <w:r w:rsidRPr="008B22D4">
        <w:rPr>
          <w:color w:val="auto"/>
        </w:rPr>
        <w:t>.</w:t>
      </w:r>
    </w:p>
    <w:p w14:paraId="561F7DA4" w14:textId="6B595DC6" w:rsidR="008560EE" w:rsidRPr="008B22D4" w:rsidRDefault="00FD7F6E" w:rsidP="00E44634">
      <w:pPr>
        <w:widowControl w:val="0"/>
        <w:numPr>
          <w:ilvl w:val="0"/>
          <w:numId w:val="116"/>
        </w:numPr>
        <w:spacing w:after="0" w:line="271" w:lineRule="auto"/>
        <w:jc w:val="both"/>
        <w:rPr>
          <w:color w:val="auto"/>
        </w:rPr>
      </w:pPr>
      <w:r w:rsidRPr="008B22D4">
        <w:rPr>
          <w:color w:val="auto"/>
        </w:rPr>
        <w:t>W przypadku użycia materiałów lub wykonywania robót, których nie ma w w/w kosztorysach, będą one rozliczane na podstawie ko</w:t>
      </w:r>
      <w:r w:rsidR="00736261" w:rsidRPr="008B22D4">
        <w:rPr>
          <w:color w:val="auto"/>
        </w:rPr>
        <w:t>sztorysów przygotowanych przez W</w:t>
      </w:r>
      <w:r w:rsidRPr="008B22D4">
        <w:rPr>
          <w:color w:val="auto"/>
        </w:rPr>
        <w:t>ykonawcę, a weryfikowanych przez inspektora nadzoru i Zamawiającego. Kosztorysy te opracowane będą w oparciu o następujące założenia:</w:t>
      </w:r>
    </w:p>
    <w:p w14:paraId="1123EF72" w14:textId="0164268F"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c</w:t>
      </w:r>
      <w:r w:rsidR="007A0FD9" w:rsidRPr="008B22D4">
        <w:rPr>
          <w:color w:val="auto"/>
        </w:rPr>
        <w:t>eny</w:t>
      </w:r>
      <w:r w:rsidR="00FD7F6E" w:rsidRPr="008B22D4">
        <w:rPr>
          <w:color w:val="auto"/>
        </w:rPr>
        <w:t xml:space="preserve"> czynników produkcji (R, M, S, Ko,</w:t>
      </w:r>
      <w:r w:rsidR="003A3178" w:rsidRPr="008B22D4">
        <w:rPr>
          <w:color w:val="auto"/>
        </w:rPr>
        <w:t xml:space="preserve"> Kz,</w:t>
      </w:r>
      <w:r w:rsidR="00FD7F6E" w:rsidRPr="008B22D4">
        <w:rPr>
          <w:color w:val="auto"/>
        </w:rPr>
        <w:t xml:space="preserve"> Z) nie mogą być wyższe niż wynikające z kosztorysów ofert</w:t>
      </w:r>
      <w:r w:rsidRPr="008B22D4">
        <w:rPr>
          <w:color w:val="auto"/>
        </w:rPr>
        <w:t>owych złożonych przez Wykonawcę;</w:t>
      </w:r>
    </w:p>
    <w:p w14:paraId="2AA5AD5A" w14:textId="681DAB0E"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przypadku, gdy nie będzie możliwe rozliczenie danej roboty</w:t>
      </w:r>
      <w:r w:rsidRPr="008B22D4">
        <w:rPr>
          <w:color w:val="auto"/>
        </w:rPr>
        <w:t xml:space="preserve"> w oparciu o postanowienia</w:t>
      </w:r>
      <w:r w:rsidR="00FD7F6E" w:rsidRPr="008B22D4">
        <w:rPr>
          <w:color w:val="auto"/>
        </w:rPr>
        <w:t xml:space="preserve"> pod lit. a), brakujące ceny czynników produkcji zostaną określone w sposób nie wyższy niż wynikające z zeszytów SEKOCENBUD (jako średnie) za okres ich wbudowania – w oparciu o ceny obowiązujące na</w:t>
      </w:r>
      <w:r w:rsidRPr="008B22D4">
        <w:rPr>
          <w:color w:val="auto"/>
        </w:rPr>
        <w:t xml:space="preserve"> obszarze realizacji zamówienia;</w:t>
      </w:r>
    </w:p>
    <w:p w14:paraId="30F80D5E" w14:textId="7C80210B" w:rsidR="008560EE" w:rsidRPr="008B22D4" w:rsidRDefault="00736261" w:rsidP="00E44634">
      <w:pPr>
        <w:pStyle w:val="Akapitzlist"/>
        <w:widowControl w:val="0"/>
        <w:numPr>
          <w:ilvl w:val="0"/>
          <w:numId w:val="118"/>
        </w:numPr>
        <w:tabs>
          <w:tab w:val="left" w:pos="851"/>
        </w:tabs>
        <w:spacing w:after="0" w:line="271" w:lineRule="auto"/>
        <w:ind w:left="567" w:hanging="294"/>
        <w:jc w:val="both"/>
        <w:rPr>
          <w:color w:val="auto"/>
        </w:rPr>
      </w:pPr>
      <w:r w:rsidRPr="008B22D4">
        <w:rPr>
          <w:color w:val="auto"/>
        </w:rPr>
        <w:t>p</w:t>
      </w:r>
      <w:r w:rsidR="007A0FD9" w:rsidRPr="008B22D4">
        <w:rPr>
          <w:color w:val="auto"/>
        </w:rPr>
        <w:t>odstawą</w:t>
      </w:r>
      <w:r w:rsidR="00FD7F6E" w:rsidRPr="008B22D4">
        <w:rPr>
          <w:color w:val="auto"/>
        </w:rPr>
        <w:t xml:space="preserve"> do określenia nakładów rzeczowych będą normy nie wyższe </w:t>
      </w:r>
      <w:r w:rsidR="00953A79" w:rsidRPr="008B22D4">
        <w:rPr>
          <w:color w:val="auto"/>
        </w:rPr>
        <w:t xml:space="preserve">niż </w:t>
      </w:r>
      <w:r w:rsidR="00FD7F6E" w:rsidRPr="008B22D4">
        <w:rPr>
          <w:color w:val="auto"/>
        </w:rPr>
        <w:t xml:space="preserve">zawarte w kosztorysach ofertowych, a w przypadku ich braku nie wyższe niż odpowiednie pozycje KNR-ów; </w:t>
      </w:r>
      <w:r w:rsidR="00692013" w:rsidRPr="008B22D4">
        <w:rPr>
          <w:color w:val="auto"/>
        </w:rPr>
        <w:br/>
      </w:r>
      <w:r w:rsidR="00FD7F6E" w:rsidRPr="008B22D4">
        <w:rPr>
          <w:color w:val="auto"/>
        </w:rPr>
        <w:t xml:space="preserve">w przypadku braku odpowiednich pozycji w KNR-ach zastosowane zostaną nie wyższe </w:t>
      </w:r>
      <w:r w:rsidR="00692013" w:rsidRPr="008B22D4">
        <w:rPr>
          <w:color w:val="auto"/>
        </w:rPr>
        <w:br/>
      </w:r>
      <w:r w:rsidR="00FD7F6E" w:rsidRPr="008B22D4">
        <w:rPr>
          <w:color w:val="auto"/>
        </w:rPr>
        <w:t xml:space="preserve">niż </w:t>
      </w:r>
      <w:proofErr w:type="spellStart"/>
      <w:r w:rsidR="00FD7F6E" w:rsidRPr="008B22D4">
        <w:rPr>
          <w:color w:val="auto"/>
        </w:rPr>
        <w:t>KNNR</w:t>
      </w:r>
      <w:proofErr w:type="spellEnd"/>
      <w:r w:rsidR="00FD7F6E" w:rsidRPr="008B22D4">
        <w:rPr>
          <w:color w:val="auto"/>
        </w:rPr>
        <w:t>-y, a</w:t>
      </w:r>
      <w:r w:rsidRPr="008B22D4">
        <w:rPr>
          <w:color w:val="auto"/>
        </w:rPr>
        <w:t xml:space="preserve"> następnie wycena indywidualna W</w:t>
      </w:r>
      <w:r w:rsidR="00FD7F6E" w:rsidRPr="008B22D4">
        <w:rPr>
          <w:color w:val="auto"/>
        </w:rPr>
        <w:t xml:space="preserve">ykonawcy, zatwierdzona przez </w:t>
      </w:r>
      <w:r w:rsidR="00953A79" w:rsidRPr="008B22D4">
        <w:rPr>
          <w:color w:val="auto"/>
        </w:rPr>
        <w:t>Z</w:t>
      </w:r>
      <w:r w:rsidR="00FD7F6E" w:rsidRPr="008B22D4">
        <w:rPr>
          <w:color w:val="auto"/>
        </w:rPr>
        <w:t>amawiającego.</w:t>
      </w:r>
    </w:p>
    <w:p w14:paraId="3725A76A"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Ostateczna wartość wynagrodzenia za wykonanie robót zamiennych określona zostanie na piśmie z uwzględnieniem powyższych założeń.</w:t>
      </w:r>
    </w:p>
    <w:p w14:paraId="3A94664C" w14:textId="77777777" w:rsidR="008560EE" w:rsidRPr="008B22D4" w:rsidRDefault="00FD7F6E" w:rsidP="00E44634">
      <w:pPr>
        <w:widowControl w:val="0"/>
        <w:numPr>
          <w:ilvl w:val="0"/>
          <w:numId w:val="116"/>
        </w:numPr>
        <w:spacing w:after="0" w:line="271" w:lineRule="auto"/>
        <w:jc w:val="both"/>
        <w:rPr>
          <w:color w:val="auto"/>
        </w:rPr>
      </w:pPr>
      <w:r w:rsidRPr="008B22D4">
        <w:rPr>
          <w:color w:val="auto"/>
        </w:rPr>
        <w:t>Bez uprzedniej pisemnej zgody Zamawiającego wyrażonej przez organy uprawnione do reprezentacji Zamawiającego wykonywane mogą być jedynie prace niezbędne ze względu na bezpieczeństwo lub konieczność zapobieżenia awarii.</w:t>
      </w:r>
    </w:p>
    <w:p w14:paraId="6A2554D0" w14:textId="0B32FC7E" w:rsidR="008560EE" w:rsidRPr="008B22D4" w:rsidRDefault="00FD7F6E" w:rsidP="00E44634">
      <w:pPr>
        <w:widowControl w:val="0"/>
        <w:numPr>
          <w:ilvl w:val="0"/>
          <w:numId w:val="116"/>
        </w:numPr>
        <w:spacing w:after="0" w:line="271" w:lineRule="auto"/>
        <w:jc w:val="both"/>
        <w:rPr>
          <w:color w:val="auto"/>
        </w:rPr>
      </w:pPr>
      <w:r w:rsidRPr="008B22D4">
        <w:rPr>
          <w:color w:val="auto"/>
        </w:rPr>
        <w:t>Zamawiający dopuszcza możliwość rezygnacji z realizacji niektórych zakresów prac i dostaw, o czym niezwłocznie zawiadomi Wykonawcę. W takim przypadku w ramach rozliczenia wynagrodzenia kosztorysowego zostanie ono obniżone o wa</w:t>
      </w:r>
      <w:r w:rsidR="00736261" w:rsidRPr="008B22D4">
        <w:rPr>
          <w:color w:val="auto"/>
        </w:rPr>
        <w:t>rtość prac i dostaw, z których Z</w:t>
      </w:r>
      <w:r w:rsidRPr="008B22D4">
        <w:rPr>
          <w:color w:val="auto"/>
        </w:rPr>
        <w:t>amawiający zrezygnował.</w:t>
      </w:r>
      <w:r w:rsidR="00784C3E" w:rsidRPr="008B22D4">
        <w:rPr>
          <w:color w:val="auto"/>
        </w:rPr>
        <w:t xml:space="preserve"> Zamawiający dopuszcza również możliwości zmian w</w:t>
      </w:r>
      <w:r w:rsidR="00D26E8A" w:rsidRPr="008B22D4">
        <w:rPr>
          <w:color w:val="auto"/>
        </w:rPr>
        <w:t>ynikając</w:t>
      </w:r>
      <w:r w:rsidR="001710B2" w:rsidRPr="008B22D4">
        <w:rPr>
          <w:color w:val="auto"/>
        </w:rPr>
        <w:t>ych</w:t>
      </w:r>
      <w:r w:rsidR="00D26E8A" w:rsidRPr="008B22D4">
        <w:rPr>
          <w:color w:val="auto"/>
        </w:rPr>
        <w:t xml:space="preserve"> </w:t>
      </w:r>
      <w:r w:rsidR="00B35579" w:rsidRPr="008B22D4">
        <w:rPr>
          <w:color w:val="auto"/>
        </w:rPr>
        <w:t xml:space="preserve">z </w:t>
      </w:r>
      <w:r w:rsidR="00D26E8A" w:rsidRPr="008B22D4">
        <w:rPr>
          <w:color w:val="auto"/>
        </w:rPr>
        <w:t>optymalizacji kosztów realizacji przedmiotu zmówienia</w:t>
      </w:r>
      <w:r w:rsidR="00736261" w:rsidRPr="008B22D4">
        <w:rPr>
          <w:color w:val="auto"/>
        </w:rPr>
        <w:t>,</w:t>
      </w:r>
      <w:r w:rsidR="00D26E8A" w:rsidRPr="008B22D4">
        <w:rPr>
          <w:color w:val="auto"/>
        </w:rPr>
        <w:t xml:space="preserve"> w tym także poprzez zmianę technologii wykonania poszczególnych zakresów robót</w:t>
      </w:r>
      <w:r w:rsidR="001710B2" w:rsidRPr="008B22D4">
        <w:rPr>
          <w:color w:val="auto"/>
        </w:rPr>
        <w:t>.</w:t>
      </w:r>
      <w:r w:rsidR="00733F0B" w:rsidRPr="008B22D4">
        <w:rPr>
          <w:color w:val="auto"/>
        </w:rPr>
        <w:t xml:space="preserve"> Minimalna wartość wynagrodzenia za zrealizowanie przedmiotu zamówienia po rezygnacji z niektórych zakresów prac i dosta</w:t>
      </w:r>
      <w:r w:rsidR="00736261" w:rsidRPr="008B22D4">
        <w:rPr>
          <w:color w:val="auto"/>
        </w:rPr>
        <w:t>w, nie może być niższa</w:t>
      </w:r>
      <w:r w:rsidR="00733F0B" w:rsidRPr="008B22D4">
        <w:rPr>
          <w:color w:val="auto"/>
        </w:rPr>
        <w:t xml:space="preserve"> niż 7</w:t>
      </w:r>
      <w:r w:rsidR="0060609D" w:rsidRPr="008B22D4">
        <w:rPr>
          <w:color w:val="auto"/>
        </w:rPr>
        <w:t>0</w:t>
      </w:r>
      <w:r w:rsidR="00733F0B" w:rsidRPr="008B22D4">
        <w:rPr>
          <w:color w:val="auto"/>
        </w:rPr>
        <w:t xml:space="preserve"> </w:t>
      </w:r>
      <w:r w:rsidR="00DE3D05" w:rsidRPr="008B22D4">
        <w:rPr>
          <w:color w:val="auto"/>
        </w:rPr>
        <w:t>% wartości</w:t>
      </w:r>
      <w:r w:rsidR="00733F0B" w:rsidRPr="008B22D4">
        <w:rPr>
          <w:color w:val="auto"/>
        </w:rPr>
        <w:t xml:space="preserve"> wynagrodzenia za wykonaniem przedmiotu zamówienia opisanego w § 8 ust. </w:t>
      </w:r>
      <w:r w:rsidR="00DE3D05" w:rsidRPr="008B22D4">
        <w:rPr>
          <w:color w:val="auto"/>
        </w:rPr>
        <w:t>1 niniejszej</w:t>
      </w:r>
      <w:r w:rsidR="00733F0B" w:rsidRPr="008B22D4">
        <w:rPr>
          <w:color w:val="auto"/>
        </w:rPr>
        <w:t xml:space="preserve"> umowy. </w:t>
      </w:r>
      <w:r w:rsidR="00733F0B" w:rsidRPr="008B22D4">
        <w:rPr>
          <w:strike/>
          <w:color w:val="auto"/>
        </w:rPr>
        <w:t xml:space="preserve"> </w:t>
      </w:r>
    </w:p>
    <w:p w14:paraId="2A5F7206" w14:textId="77777777" w:rsidR="001431CE" w:rsidRPr="008B22D4" w:rsidRDefault="001431CE" w:rsidP="00E44634">
      <w:pPr>
        <w:widowControl w:val="0"/>
        <w:spacing w:after="0" w:line="271" w:lineRule="auto"/>
        <w:jc w:val="both"/>
        <w:rPr>
          <w:color w:val="auto"/>
        </w:rPr>
      </w:pPr>
    </w:p>
    <w:p w14:paraId="17FF6581" w14:textId="77777777" w:rsidR="008560EE" w:rsidRPr="008B22D4" w:rsidRDefault="00FD7F6E" w:rsidP="00E44634">
      <w:pPr>
        <w:spacing w:after="0" w:line="271" w:lineRule="auto"/>
        <w:jc w:val="center"/>
        <w:rPr>
          <w:rFonts w:eastAsia="Tahoma"/>
          <w:b/>
          <w:bCs/>
          <w:color w:val="auto"/>
        </w:rPr>
      </w:pPr>
      <w:r w:rsidRPr="008B22D4">
        <w:rPr>
          <w:b/>
          <w:bCs/>
          <w:color w:val="auto"/>
        </w:rPr>
        <w:t>§ 11</w:t>
      </w:r>
    </w:p>
    <w:p w14:paraId="3BE5B631" w14:textId="77777777" w:rsidR="008560EE" w:rsidRPr="008B22D4" w:rsidRDefault="00FD7F6E" w:rsidP="00E44634">
      <w:pPr>
        <w:spacing w:after="0" w:line="271" w:lineRule="auto"/>
        <w:jc w:val="center"/>
        <w:rPr>
          <w:b/>
          <w:bCs/>
          <w:color w:val="auto"/>
        </w:rPr>
      </w:pPr>
      <w:r w:rsidRPr="008B22D4">
        <w:rPr>
          <w:b/>
          <w:bCs/>
          <w:color w:val="auto"/>
        </w:rPr>
        <w:t>Podwykonawcy</w:t>
      </w:r>
    </w:p>
    <w:p w14:paraId="768B55B5"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Wykonawca może powierzyć wykonanie części zamówienia podwykonawcy za pisemną zgodą </w:t>
      </w:r>
      <w:r w:rsidR="00953A79" w:rsidRPr="008B22D4">
        <w:rPr>
          <w:color w:val="auto"/>
        </w:rPr>
        <w:t>Z</w:t>
      </w:r>
      <w:r w:rsidRPr="008B22D4">
        <w:rPr>
          <w:color w:val="auto"/>
        </w:rPr>
        <w:t>amawiającego.</w:t>
      </w:r>
      <w:r w:rsidR="00502DBA" w:rsidRPr="008B22D4">
        <w:rPr>
          <w:color w:val="auto"/>
        </w:rPr>
        <w:t xml:space="preserve"> Zamawiający dopuszcza także możliwość powierzenia przez podwykonawcę prac dalszemu podwykonawcy, z tym jednak, iż Zamawiający nie wyraża </w:t>
      </w:r>
      <w:r w:rsidR="00A50271" w:rsidRPr="008B22D4">
        <w:rPr>
          <w:color w:val="auto"/>
        </w:rPr>
        <w:t>zgody na</w:t>
      </w:r>
      <w:r w:rsidR="00502DBA" w:rsidRPr="008B22D4">
        <w:rPr>
          <w:color w:val="auto"/>
        </w:rPr>
        <w:t xml:space="preserve"> to, aby dalszy podwykonawca ustanawiał kolejnych podwykonawców.</w:t>
      </w:r>
    </w:p>
    <w:p w14:paraId="5A63EDC6" w14:textId="77E42DA3"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zamierzający zawrzeć umowę o podwykonawstwo, której przedmiotem są roboty budowlane</w:t>
      </w:r>
      <w:r w:rsidR="00FB550D" w:rsidRPr="008B22D4">
        <w:rPr>
          <w:color w:val="auto"/>
        </w:rPr>
        <w:t xml:space="preserve"> lub dostawa </w:t>
      </w:r>
      <w:r w:rsidR="007A0FD9" w:rsidRPr="008B22D4">
        <w:rPr>
          <w:color w:val="auto"/>
        </w:rPr>
        <w:t>usług jest</w:t>
      </w:r>
      <w:r w:rsidRPr="008B22D4">
        <w:rPr>
          <w:color w:val="auto"/>
        </w:rPr>
        <w:t xml:space="preserve"> obowiązany, w</w:t>
      </w:r>
      <w:r w:rsidR="00FB550D" w:rsidRPr="008B22D4">
        <w:rPr>
          <w:color w:val="auto"/>
        </w:rPr>
        <w:t> </w:t>
      </w:r>
      <w:r w:rsidRPr="008B22D4">
        <w:rPr>
          <w:color w:val="auto"/>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5A228ED9"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Wartość wynagrodzenia należnego wszystkim podwykonawcom, nie może przekraczać wynagrodzenia </w:t>
      </w:r>
      <w:r w:rsidRPr="008B22D4">
        <w:rPr>
          <w:color w:val="auto"/>
        </w:rPr>
        <w:lastRenderedPageBreak/>
        <w:t>należnego Wykonawcy.</w:t>
      </w:r>
      <w:r w:rsidR="00DF0506" w:rsidRPr="008B22D4">
        <w:rPr>
          <w:i/>
          <w:iCs/>
          <w:color w:val="auto"/>
          <w:bdr w:val="none" w:sz="0" w:space="0" w:color="auto"/>
          <w:lang w:eastAsia="en-US"/>
        </w:rPr>
        <w:t xml:space="preserve"> </w:t>
      </w:r>
      <w:r w:rsidR="00DF0506" w:rsidRPr="008B22D4">
        <w:rPr>
          <w:color w:val="auto"/>
          <w:bdr w:val="none" w:sz="0" w:space="0" w:color="auto"/>
          <w:lang w:eastAsia="en-US"/>
        </w:rPr>
        <w:t xml:space="preserve">Zamawiający w wyjątkowych sytuacjach dopuszcza możliwość wyrażenia zgody na zawarcie z podwykonawcą </w:t>
      </w:r>
      <w:r w:rsidR="007A0FD9" w:rsidRPr="008B22D4">
        <w:rPr>
          <w:color w:val="auto"/>
          <w:bdr w:val="none" w:sz="0" w:space="0" w:color="auto"/>
          <w:lang w:eastAsia="en-US"/>
        </w:rPr>
        <w:t>umów, których</w:t>
      </w:r>
      <w:r w:rsidR="00DF0506" w:rsidRPr="008B22D4">
        <w:rPr>
          <w:color w:val="auto"/>
          <w:bdr w:val="none" w:sz="0" w:space="0" w:color="auto"/>
          <w:lang w:eastAsia="en-US"/>
        </w:rPr>
        <w:t xml:space="preserve"> suma przekracza wartość wynagrodzenia Wykonawcy</w:t>
      </w:r>
      <w:r w:rsidR="00864F7B" w:rsidRPr="008B22D4">
        <w:rPr>
          <w:color w:val="auto"/>
          <w:bdr w:val="none" w:sz="0" w:space="0" w:color="auto"/>
          <w:lang w:eastAsia="en-US"/>
        </w:rPr>
        <w:t>,</w:t>
      </w:r>
      <w:r w:rsidR="00DF0506" w:rsidRPr="008B22D4">
        <w:rPr>
          <w:color w:val="auto"/>
          <w:bdr w:val="none" w:sz="0" w:space="0" w:color="auto"/>
          <w:lang w:eastAsia="en-US"/>
        </w:rPr>
        <w:t xml:space="preserve">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6FF1888F"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n</w:t>
      </w:r>
      <w:r w:rsidR="007A0FD9" w:rsidRPr="008B22D4">
        <w:rPr>
          <w:color w:val="auto"/>
        </w:rPr>
        <w:t>iespełniającej</w:t>
      </w:r>
      <w:r w:rsidRPr="008B22D4">
        <w:rPr>
          <w:color w:val="auto"/>
        </w:rPr>
        <w:t xml:space="preserve"> wymagań określonych w S</w:t>
      </w:r>
      <w:r w:rsidR="00FD7F6E" w:rsidRPr="008B22D4">
        <w:rPr>
          <w:color w:val="auto"/>
        </w:rPr>
        <w:t xml:space="preserve">pecyfikacji </w:t>
      </w:r>
      <w:r w:rsidRPr="008B22D4">
        <w:rPr>
          <w:color w:val="auto"/>
        </w:rPr>
        <w:t>Warunków Z</w:t>
      </w:r>
      <w:r w:rsidR="00FD7F6E" w:rsidRPr="008B22D4">
        <w:rPr>
          <w:color w:val="auto"/>
        </w:rPr>
        <w:t>amówienia i treści niniejszej umowy;</w:t>
      </w:r>
    </w:p>
    <w:p w14:paraId="7888B323" w14:textId="0F0F4DB6" w:rsidR="008560EE" w:rsidRPr="008B22D4" w:rsidRDefault="00864F7B" w:rsidP="00E44634">
      <w:pPr>
        <w:pStyle w:val="Akapitzlist"/>
        <w:widowControl w:val="0"/>
        <w:numPr>
          <w:ilvl w:val="0"/>
          <w:numId w:val="120"/>
        </w:numPr>
        <w:tabs>
          <w:tab w:val="left" w:pos="851"/>
        </w:tabs>
        <w:spacing w:after="0" w:line="271" w:lineRule="auto"/>
        <w:ind w:left="567" w:hanging="294"/>
        <w:jc w:val="both"/>
        <w:rPr>
          <w:color w:val="auto"/>
        </w:rPr>
      </w:pPr>
      <w:r w:rsidRPr="008B22D4">
        <w:rPr>
          <w:color w:val="auto"/>
        </w:rPr>
        <w:t>g</w:t>
      </w:r>
      <w:r w:rsidR="007A0FD9" w:rsidRPr="008B22D4">
        <w:rPr>
          <w:color w:val="auto"/>
        </w:rPr>
        <w:t>dy</w:t>
      </w:r>
      <w:r w:rsidR="00FD7F6E" w:rsidRPr="008B22D4">
        <w:rPr>
          <w:color w:val="auto"/>
        </w:rPr>
        <w:t xml:space="preserve"> przewiduje termin zapłaty wynagrodzenia dłuższy niż określony w ust. 4.</w:t>
      </w:r>
    </w:p>
    <w:p w14:paraId="2F4D4B8A"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8B22D4" w:rsidRDefault="00FD7F6E" w:rsidP="00E44634">
      <w:pPr>
        <w:widowControl w:val="0"/>
        <w:numPr>
          <w:ilvl w:val="0"/>
          <w:numId w:val="119"/>
        </w:numPr>
        <w:spacing w:after="0" w:line="271" w:lineRule="auto"/>
        <w:jc w:val="both"/>
        <w:rPr>
          <w:color w:val="auto"/>
        </w:rPr>
      </w:pPr>
      <w:r w:rsidRPr="008B22D4">
        <w:rPr>
          <w:color w:val="auto"/>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5924F703"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Zamawiający, w terminie 5 pełnych (dzień złożenia umowy nie jest zaliczany) </w:t>
      </w:r>
      <w:r w:rsidR="00864F7B" w:rsidRPr="008B22D4">
        <w:rPr>
          <w:color w:val="auto"/>
        </w:rPr>
        <w:t xml:space="preserve">dni </w:t>
      </w:r>
      <w:r w:rsidRPr="008B22D4">
        <w:rPr>
          <w:color w:val="auto"/>
        </w:rPr>
        <w:t>roboczych od daty otrzymania, zgłasza pisemny sprzeciw do umowy o podwykonawstwo, której przedmiotem są roboty budowlane, w przypadkach, o których mowa w ust. 5.</w:t>
      </w:r>
    </w:p>
    <w:p w14:paraId="19E8842E" w14:textId="474B3488" w:rsidR="008560EE" w:rsidRPr="008B22D4" w:rsidRDefault="00FD7F6E" w:rsidP="00E44634">
      <w:pPr>
        <w:widowControl w:val="0"/>
        <w:numPr>
          <w:ilvl w:val="0"/>
          <w:numId w:val="119"/>
        </w:numPr>
        <w:spacing w:after="0" w:line="271" w:lineRule="auto"/>
        <w:jc w:val="both"/>
        <w:rPr>
          <w:color w:val="auto"/>
        </w:rPr>
      </w:pPr>
      <w:r w:rsidRPr="008B22D4">
        <w:rPr>
          <w:color w:val="auto"/>
        </w:rPr>
        <w:t xml:space="preserve">Niezgłoszenie pisemnego sprzeciwu do przedłożonej umowy o podwykonawstwo, której przedmiotem są roboty budowlane, w terminie 5 pełnych (dzień złożenia umowy nie jest zaliczany) </w:t>
      </w:r>
      <w:r w:rsidR="00864F7B" w:rsidRPr="008B22D4">
        <w:rPr>
          <w:color w:val="auto"/>
        </w:rPr>
        <w:t xml:space="preserve">dni </w:t>
      </w:r>
      <w:r w:rsidRPr="008B22D4">
        <w:rPr>
          <w:color w:val="auto"/>
        </w:rPr>
        <w:t>roboczych od daty otrzymania, uważa się za akceptację umowy przez Z</w:t>
      </w:r>
      <w:r w:rsidR="00864F7B" w:rsidRPr="008B22D4">
        <w:rPr>
          <w:color w:val="auto"/>
        </w:rPr>
        <w:t>a</w:t>
      </w:r>
      <w:r w:rsidRPr="008B22D4">
        <w:rPr>
          <w:color w:val="auto"/>
        </w:rPr>
        <w:t>mawiającego</w:t>
      </w:r>
      <w:r w:rsidR="00864F7B" w:rsidRPr="008B22D4">
        <w:rPr>
          <w:color w:val="auto"/>
        </w:rPr>
        <w:t>.</w:t>
      </w:r>
    </w:p>
    <w:p w14:paraId="0823A9A3"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podwykonawca lub dalszy podwykonawca zamówienia na roboty budowlane przedkłada </w:t>
      </w:r>
      <w:r w:rsidR="00953A79" w:rsidRPr="008B22D4">
        <w:rPr>
          <w:color w:val="auto"/>
        </w:rPr>
        <w:t>Z</w:t>
      </w:r>
      <w:r w:rsidRPr="008B22D4">
        <w:rPr>
          <w:color w:val="auto"/>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31BF1539"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 przypadku, gdy termin zapłaty wynagrodzenia dla podwykonawcy jest dłuższy niż określony w ust. 4 powyżej, Zamawiający informuje o tym </w:t>
      </w:r>
      <w:r w:rsidR="005A19C0" w:rsidRPr="008B22D4">
        <w:rPr>
          <w:color w:val="auto"/>
        </w:rPr>
        <w:t>W</w:t>
      </w:r>
      <w:r w:rsidRPr="008B22D4">
        <w:rPr>
          <w:color w:val="auto"/>
        </w:rPr>
        <w:t>ykonawcę i wzywa go do doprowadzenia do zmiany tej umowy pod rygorem wystąpienia o zapłatę kary umownej</w:t>
      </w:r>
      <w:r w:rsidR="00864F7B" w:rsidRPr="008B22D4">
        <w:rPr>
          <w:color w:val="auto"/>
        </w:rPr>
        <w:t xml:space="preserve"> </w:t>
      </w:r>
      <w:r w:rsidR="008B22D4" w:rsidRPr="008B22D4">
        <w:rPr>
          <w:color w:val="auto"/>
        </w:rPr>
        <w:t>określonej w</w:t>
      </w:r>
      <w:r w:rsidR="00864F7B" w:rsidRPr="008B22D4">
        <w:rPr>
          <w:color w:val="auto"/>
        </w:rPr>
        <w:t xml:space="preserve"> § 15 ust. 1 lit. i)</w:t>
      </w:r>
      <w:r w:rsidRPr="008B22D4">
        <w:rPr>
          <w:color w:val="auto"/>
        </w:rPr>
        <w:t xml:space="preserve"> niniejszej umowy.</w:t>
      </w:r>
    </w:p>
    <w:p w14:paraId="4A259D97"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Przepisy ust. 2-11 stosuje się odpowiednio do zmian tej umowy o podwykonawstwo.</w:t>
      </w:r>
    </w:p>
    <w:p w14:paraId="201B983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8B22D4">
        <w:rPr>
          <w:color w:val="auto"/>
        </w:rPr>
        <w:t>W</w:t>
      </w:r>
      <w:r w:rsidRPr="008B22D4">
        <w:rPr>
          <w:color w:val="auto"/>
        </w:rPr>
        <w:t>ykonawcę, podwykonawcę lub dalszego podwykonawcę zamówienia na roboty budowlane.</w:t>
      </w:r>
    </w:p>
    <w:p w14:paraId="5DABB1E6"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Wynagrodzenie, o którym mowa w ust. </w:t>
      </w:r>
      <w:r w:rsidR="006467CC" w:rsidRPr="008B22D4">
        <w:rPr>
          <w:color w:val="auto"/>
        </w:rPr>
        <w:t>13</w:t>
      </w:r>
      <w:r w:rsidRPr="008B22D4">
        <w:rPr>
          <w:color w:val="auto"/>
        </w:rPr>
        <w:t>, dotyczy wyłącznie należności powstałych</w:t>
      </w:r>
      <w:r w:rsidR="00F822A5" w:rsidRPr="008B22D4">
        <w:rPr>
          <w:color w:val="auto"/>
        </w:rPr>
        <w:t xml:space="preserve"> </w:t>
      </w:r>
      <w:r w:rsidRPr="008B22D4">
        <w:rPr>
          <w:color w:val="auto"/>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lastRenderedPageBreak/>
        <w:t>Bezpośrednia zapłata obejmuje wyłącznie należne wynagrodzenie, bez odsetek, należnych podwykonawcy lub dalszemu podwykonawcy.</w:t>
      </w:r>
    </w:p>
    <w:p w14:paraId="60FDB5A2"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8B22D4">
        <w:rPr>
          <w:color w:val="auto"/>
        </w:rPr>
        <w:br/>
      </w:r>
      <w:r w:rsidRPr="008B22D4">
        <w:rPr>
          <w:color w:val="auto"/>
        </w:rPr>
        <w:t xml:space="preserve">7 dni od daty doręczenia wezwania Zamawiającego do ustosunkowania się Wykonawcy, uznaje się potwierdzenie zasadności płatności na rzecz podwykonawcy.  </w:t>
      </w:r>
    </w:p>
    <w:p w14:paraId="002DF421"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zgłoszenia uwag, o których mowa w ust. 1</w:t>
      </w:r>
      <w:r w:rsidR="00FF5E8C" w:rsidRPr="008B22D4">
        <w:rPr>
          <w:color w:val="auto"/>
        </w:rPr>
        <w:t>6</w:t>
      </w:r>
      <w:r w:rsidRPr="008B22D4">
        <w:rPr>
          <w:color w:val="auto"/>
        </w:rPr>
        <w:t>, w terminie wskazanym przez Zamawiającego, Zamawiający może:</w:t>
      </w:r>
    </w:p>
    <w:p w14:paraId="7DFB3528" w14:textId="537485FE" w:rsidR="008560EE" w:rsidRPr="008B22D4" w:rsidRDefault="00900697"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n</w:t>
      </w:r>
      <w:r w:rsidR="007A0FD9" w:rsidRPr="008B22D4">
        <w:rPr>
          <w:color w:val="auto"/>
        </w:rPr>
        <w:t>ie</w:t>
      </w:r>
      <w:r w:rsidR="00FD7F6E" w:rsidRPr="008B22D4">
        <w:rPr>
          <w:color w:val="auto"/>
        </w:rPr>
        <w:t xml:space="preserve"> dokonać bezpośredniej zapłaty wynagrodzenia podwykonawcy lub dalszemu podwykonawcy, jeżeli wykonawca wykaże niezasadność takiej zapłaty albo;</w:t>
      </w:r>
    </w:p>
    <w:p w14:paraId="29332EF4" w14:textId="00992B6C"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z</w:t>
      </w:r>
      <w:r w:rsidR="007A0FD9" w:rsidRPr="008B22D4">
        <w:rPr>
          <w:color w:val="auto"/>
        </w:rPr>
        <w:t>łożyć</w:t>
      </w:r>
      <w:r w:rsidR="00FD7F6E" w:rsidRPr="008B22D4">
        <w:rPr>
          <w:color w:val="auto"/>
        </w:rPr>
        <w:t xml:space="preserve"> do depozytu sądowego kwotę potrzebną na pokrycie wynagrodzenia podwykonawcy </w:t>
      </w:r>
      <w:r w:rsidR="00126A85" w:rsidRPr="008B22D4">
        <w:rPr>
          <w:color w:val="auto"/>
        </w:rPr>
        <w:br/>
      </w:r>
      <w:r w:rsidR="00FD7F6E" w:rsidRPr="008B22D4">
        <w:rPr>
          <w:color w:val="auto"/>
        </w:rPr>
        <w:t xml:space="preserve">lub dalszego podwykonawcy w przypadku istnienia zasadniczej wątpliwości Zamawiającego, </w:t>
      </w:r>
      <w:r w:rsidR="00126A85" w:rsidRPr="008B22D4">
        <w:rPr>
          <w:color w:val="auto"/>
        </w:rPr>
        <w:br/>
      </w:r>
      <w:r w:rsidR="00FD7F6E" w:rsidRPr="008B22D4">
        <w:rPr>
          <w:color w:val="auto"/>
        </w:rPr>
        <w:t>co do wysokości należnej zapłaty lub podmiotu, któremu płatność się należy albo;</w:t>
      </w:r>
    </w:p>
    <w:p w14:paraId="2B9D0C67" w14:textId="5CF25A4B" w:rsidR="008560EE" w:rsidRPr="008B22D4" w:rsidRDefault="002D2819" w:rsidP="00E44634">
      <w:pPr>
        <w:pStyle w:val="Akapitzlist"/>
        <w:widowControl w:val="0"/>
        <w:numPr>
          <w:ilvl w:val="0"/>
          <w:numId w:val="121"/>
        </w:numPr>
        <w:tabs>
          <w:tab w:val="left" w:pos="851"/>
        </w:tabs>
        <w:spacing w:after="0" w:line="271" w:lineRule="auto"/>
        <w:ind w:left="567" w:hanging="294"/>
        <w:jc w:val="both"/>
        <w:rPr>
          <w:color w:val="auto"/>
        </w:rPr>
      </w:pPr>
      <w:r w:rsidRPr="008B22D4">
        <w:rPr>
          <w:color w:val="auto"/>
        </w:rPr>
        <w:t>d</w:t>
      </w:r>
      <w:r w:rsidR="007A0FD9" w:rsidRPr="008B22D4">
        <w:rPr>
          <w:color w:val="auto"/>
        </w:rPr>
        <w:t>okonać</w:t>
      </w:r>
      <w:r w:rsidR="00FD7F6E" w:rsidRPr="008B22D4">
        <w:rPr>
          <w:color w:val="auto"/>
        </w:rPr>
        <w:t xml:space="preserve"> bezpośredniej zapłaty wynagrodzenia podwykonawcy lub dalszemu podwykonawcy, jeżeli podwykonawca lub dalszy podwykonawca wykaże zasadność takiej zapłaty.</w:t>
      </w:r>
    </w:p>
    <w:p w14:paraId="42F1830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 przypadku dokonania bezpośredniej zapłaty podwykonawcy lub dalszemu podwykonawcy, Zamawiający potrąca kwotę wypłaconego wynagrodzenia z wynagrodzenia należnego Wykonawcy.</w:t>
      </w:r>
    </w:p>
    <w:p w14:paraId="463C01C0"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Wykonawca ponosi wobec Zamawiającego oraz wobec osób trzecich pełną odpowiedzialność za roboty, które wykonuje przy pomocy podwykonawców.</w:t>
      </w:r>
    </w:p>
    <w:p w14:paraId="582BD939"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Ilekroć w niniejszej umowie mowa o podwykonawcach, należy przez to rozumieć także dalszych podwykonawców.</w:t>
      </w:r>
    </w:p>
    <w:p w14:paraId="25394FF4"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Wykonawca odpowiada za działania swoich podwykonawców w stosunku do dalszych podwykonawców jak za własne działania i zaniechania.  </w:t>
      </w:r>
    </w:p>
    <w:p w14:paraId="22BCFADD" w14:textId="77777777" w:rsidR="008560EE" w:rsidRPr="008B22D4" w:rsidRDefault="00FD7F6E" w:rsidP="00E44634">
      <w:pPr>
        <w:widowControl w:val="0"/>
        <w:numPr>
          <w:ilvl w:val="0"/>
          <w:numId w:val="119"/>
        </w:numPr>
        <w:spacing w:after="0" w:line="271" w:lineRule="auto"/>
        <w:ind w:hanging="502"/>
        <w:jc w:val="both"/>
        <w:rPr>
          <w:color w:val="auto"/>
        </w:rPr>
      </w:pPr>
      <w:r w:rsidRPr="008B22D4">
        <w:rPr>
          <w:color w:val="auto"/>
        </w:rPr>
        <w:t>Do każdej umowy z podwykonawcami i dalszymi podwykonawcami Wykonawca zobowiązany jest do przedłożenia oświadczenia:</w:t>
      </w:r>
    </w:p>
    <w:p w14:paraId="46F0C51B" w14:textId="41BE33B3"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udzieleniu przez podwykonawcę solidarnie z Generalnym Wykonawcą gwarancji na całość zakresu robót wykonanego przez podwykonawcę oraz dostarczone przez niego urządzenia na zasadach określonych w niniejszej umowie dla gwarancji udziela</w:t>
      </w:r>
      <w:r w:rsidRPr="008B22D4">
        <w:rPr>
          <w:color w:val="auto"/>
        </w:rPr>
        <w:t>nej przez Generalnego Wykonawcę;</w:t>
      </w:r>
      <w:r w:rsidR="00FD7F6E" w:rsidRPr="008B22D4">
        <w:rPr>
          <w:color w:val="auto"/>
        </w:rPr>
        <w:t xml:space="preserve">  </w:t>
      </w:r>
    </w:p>
    <w:p w14:paraId="1DC667F7" w14:textId="72C0A17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zobowiązaniu do składania oświadczeń wymaganych niniejszą umową;</w:t>
      </w:r>
    </w:p>
    <w:p w14:paraId="5F8F2953" w14:textId="693DA885"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obowiązku zgłaszania Zamawiającemu wszystkich podwykonawców realizujących prace na obiekcie;</w:t>
      </w:r>
    </w:p>
    <w:p w14:paraId="123130A5" w14:textId="566F0E69" w:rsidR="008560EE" w:rsidRPr="008B22D4" w:rsidRDefault="002D2819" w:rsidP="00E44634">
      <w:pPr>
        <w:pStyle w:val="Akapitzlist"/>
        <w:widowControl w:val="0"/>
        <w:numPr>
          <w:ilvl w:val="0"/>
          <w:numId w:val="12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8B22D4" w:rsidRDefault="00FD7F6E" w:rsidP="00E44634">
      <w:pPr>
        <w:pStyle w:val="Akapitzlist"/>
        <w:spacing w:after="0" w:line="271" w:lineRule="auto"/>
        <w:ind w:left="284"/>
        <w:rPr>
          <w:rFonts w:eastAsia="Tahoma"/>
          <w:color w:val="auto"/>
        </w:rPr>
      </w:pPr>
      <w:r w:rsidRPr="008B22D4">
        <w:rPr>
          <w:color w:val="auto"/>
        </w:rPr>
        <w:t xml:space="preserve">zgodnie ze wzorem stanowiącym </w:t>
      </w:r>
      <w:r w:rsidRPr="008B22D4">
        <w:rPr>
          <w:b/>
          <w:bCs/>
          <w:color w:val="auto"/>
        </w:rPr>
        <w:t xml:space="preserve">załącznik nr </w:t>
      </w:r>
      <w:r w:rsidR="0024230F" w:rsidRPr="008B22D4">
        <w:rPr>
          <w:b/>
          <w:bCs/>
          <w:color w:val="auto"/>
        </w:rPr>
        <w:t>8</w:t>
      </w:r>
      <w:r w:rsidRPr="008B22D4">
        <w:rPr>
          <w:color w:val="auto"/>
        </w:rPr>
        <w:t xml:space="preserve"> do umowy.</w:t>
      </w:r>
    </w:p>
    <w:p w14:paraId="6DB311E5" w14:textId="02DE0A52" w:rsidR="00692013" w:rsidRPr="008B22D4" w:rsidRDefault="00FD7F6E" w:rsidP="00E44634">
      <w:pPr>
        <w:widowControl w:val="0"/>
        <w:numPr>
          <w:ilvl w:val="0"/>
          <w:numId w:val="119"/>
        </w:numPr>
        <w:spacing w:after="0" w:line="271" w:lineRule="auto"/>
        <w:ind w:hanging="502"/>
        <w:jc w:val="both"/>
        <w:rPr>
          <w:color w:val="auto"/>
        </w:rPr>
      </w:pPr>
      <w:r w:rsidRPr="008B22D4">
        <w:rPr>
          <w:color w:val="auto"/>
        </w:rPr>
        <w:t xml:space="preserve">Zamawiający może odstąpić od wymogu przedstawienia gwarancji producenta lub podwykonawcy na dostarczane produkty, jeżeli Wykonawca lub Wykonawca i podwykonawca dostarczający i montujący dostarczane elementy udzieli gwarancji zgodnie z </w:t>
      </w:r>
      <w:r w:rsidR="002D2819" w:rsidRPr="008B22D4">
        <w:rPr>
          <w:color w:val="auto"/>
        </w:rPr>
        <w:t xml:space="preserve">postanowieniami </w:t>
      </w:r>
      <w:r w:rsidRPr="008B22D4">
        <w:rPr>
          <w:color w:val="auto"/>
        </w:rPr>
        <w:t>umowy. Odstąpienie od tego wymogu dla swej skuteczności wymaga formy pisemnej.</w:t>
      </w:r>
    </w:p>
    <w:p w14:paraId="1B59403F" w14:textId="77777777" w:rsidR="00230D06" w:rsidRPr="008B22D4" w:rsidRDefault="00230D06" w:rsidP="00E44634">
      <w:pPr>
        <w:spacing w:after="0" w:line="271" w:lineRule="auto"/>
        <w:rPr>
          <w:b/>
          <w:bCs/>
          <w:color w:val="auto"/>
        </w:rPr>
      </w:pPr>
    </w:p>
    <w:p w14:paraId="04F66056" w14:textId="47E68D7E" w:rsidR="008560EE" w:rsidRPr="008B22D4" w:rsidRDefault="00FD7F6E" w:rsidP="00E44634">
      <w:pPr>
        <w:spacing w:after="0" w:line="271" w:lineRule="auto"/>
        <w:jc w:val="center"/>
        <w:rPr>
          <w:rFonts w:eastAsia="Tahoma"/>
          <w:b/>
          <w:bCs/>
          <w:color w:val="auto"/>
        </w:rPr>
      </w:pPr>
      <w:r w:rsidRPr="008B22D4">
        <w:rPr>
          <w:b/>
          <w:bCs/>
          <w:color w:val="auto"/>
        </w:rPr>
        <w:t>§ 12</w:t>
      </w:r>
    </w:p>
    <w:p w14:paraId="40417875" w14:textId="1B3EA676" w:rsidR="0091242C" w:rsidRPr="008B22D4" w:rsidRDefault="00FD7F6E" w:rsidP="00E44634">
      <w:pPr>
        <w:spacing w:after="0" w:line="271" w:lineRule="auto"/>
        <w:jc w:val="center"/>
        <w:rPr>
          <w:b/>
          <w:bCs/>
          <w:color w:val="auto"/>
        </w:rPr>
      </w:pPr>
      <w:r w:rsidRPr="008B22D4">
        <w:rPr>
          <w:b/>
          <w:bCs/>
          <w:color w:val="auto"/>
        </w:rPr>
        <w:t>Odbiory</w:t>
      </w:r>
    </w:p>
    <w:p w14:paraId="2B1A563B"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lastRenderedPageBreak/>
        <w:t>Strony ustalają, że będą stosowane następujące rodzaje odbiorów robót:</w:t>
      </w:r>
    </w:p>
    <w:p w14:paraId="2C6AE708" w14:textId="3E1BC39B"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00FD7F6E" w:rsidRPr="008B22D4">
        <w:rPr>
          <w:color w:val="auto"/>
        </w:rPr>
        <w:t xml:space="preserve"> robót zanikający</w:t>
      </w:r>
      <w:r w:rsidRPr="008B22D4">
        <w:rPr>
          <w:color w:val="auto"/>
        </w:rPr>
        <w:t>ch lub ulegających zakryciu;</w:t>
      </w:r>
    </w:p>
    <w:p w14:paraId="1C2DF054" w14:textId="5D87771F"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dbiory</w:t>
      </w:r>
      <w:r w:rsidRPr="008B22D4">
        <w:rPr>
          <w:color w:val="auto"/>
        </w:rPr>
        <w:t xml:space="preserve"> etapów realizacji inwestycji;</w:t>
      </w:r>
    </w:p>
    <w:p w14:paraId="296998DD" w14:textId="43E4EFF9" w:rsidR="008560EE" w:rsidRPr="008B22D4" w:rsidRDefault="00207A7F" w:rsidP="00E44634">
      <w:pPr>
        <w:pStyle w:val="Akapitzlist"/>
        <w:widowControl w:val="0"/>
        <w:numPr>
          <w:ilvl w:val="0"/>
          <w:numId w:val="124"/>
        </w:numPr>
        <w:tabs>
          <w:tab w:val="left" w:pos="851"/>
        </w:tabs>
        <w:spacing w:after="0" w:line="271" w:lineRule="auto"/>
        <w:ind w:left="567" w:hanging="294"/>
        <w:jc w:val="both"/>
        <w:rPr>
          <w:color w:val="auto"/>
        </w:rPr>
      </w:pPr>
      <w:r w:rsidRPr="008B22D4">
        <w:rPr>
          <w:color w:val="auto"/>
        </w:rPr>
        <w:t>o</w:t>
      </w:r>
      <w:r w:rsidR="007A0FD9" w:rsidRPr="008B22D4">
        <w:rPr>
          <w:color w:val="auto"/>
        </w:rPr>
        <w:t>dbiór</w:t>
      </w:r>
      <w:r w:rsidR="00FD7F6E" w:rsidRPr="008B22D4">
        <w:rPr>
          <w:color w:val="auto"/>
        </w:rPr>
        <w:t xml:space="preserve"> końcowy.</w:t>
      </w:r>
    </w:p>
    <w:p w14:paraId="531A21AA"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Ilekroć w toku realizacji niniejszej umowy zachodzić będzie przypadek dokonywania odbioru wskazanego w niniejszym paragrafie stosuje się do niego następujące zasady działania: </w:t>
      </w:r>
    </w:p>
    <w:p w14:paraId="2C8A4642" w14:textId="10EB935D"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Gotowość</w:t>
      </w:r>
      <w:r w:rsidR="00FD7F6E" w:rsidRPr="008B22D4">
        <w:rPr>
          <w:color w:val="auto"/>
        </w:rPr>
        <w:t xml:space="preserve"> do odbioru Wykonawca zgłasza wpisem w dzienniku budowy, powiadamiając Zamawiającego w formie pisemnej o dokonanym wpisie, a do czasu wydania dzie</w:t>
      </w:r>
      <w:r w:rsidR="00207A7F" w:rsidRPr="008B22D4">
        <w:rPr>
          <w:color w:val="auto"/>
        </w:rPr>
        <w:t>nnika budowy w formie pisemnej;</w:t>
      </w:r>
    </w:p>
    <w:p w14:paraId="42F10AEB" w14:textId="46D98C99" w:rsidR="00A502DD" w:rsidRPr="008B22D4" w:rsidRDefault="00A502DD" w:rsidP="00E44634">
      <w:pPr>
        <w:pStyle w:val="Akapitzlist"/>
        <w:widowControl w:val="0"/>
        <w:numPr>
          <w:ilvl w:val="0"/>
          <w:numId w:val="125"/>
        </w:numPr>
        <w:tabs>
          <w:tab w:val="left" w:pos="851"/>
        </w:tabs>
        <w:spacing w:after="0" w:line="271" w:lineRule="auto"/>
        <w:ind w:left="567" w:hanging="294"/>
        <w:jc w:val="both"/>
        <w:rPr>
          <w:color w:val="auto"/>
        </w:rPr>
      </w:pPr>
      <w:bookmarkStart w:id="9" w:name="_Hlk63084800"/>
      <w:r w:rsidRPr="008B22D4">
        <w:rPr>
          <w:iCs/>
          <w:color w:val="auto"/>
          <w:bdr w:val="none" w:sz="0" w:space="0" w:color="auto"/>
          <w:lang w:eastAsia="en-US"/>
        </w:rPr>
        <w:t>Przedstawiciel Zamawiającego przystąpi do odbioru nie później niż w 5 dni roboczych od daty zgłoszenia</w:t>
      </w:r>
      <w:r w:rsidR="00207A7F" w:rsidRPr="008B22D4">
        <w:rPr>
          <w:iCs/>
          <w:color w:val="auto"/>
          <w:bdr w:val="none" w:sz="0" w:space="0" w:color="auto"/>
          <w:lang w:eastAsia="en-US"/>
        </w:rPr>
        <w:t>,</w:t>
      </w:r>
      <w:r w:rsidRPr="008B22D4">
        <w:rPr>
          <w:iCs/>
          <w:color w:val="auto"/>
          <w:bdr w:val="none" w:sz="0" w:space="0" w:color="auto"/>
          <w:lang w:eastAsia="en-US"/>
        </w:rPr>
        <w:t xml:space="preserve"> a w przypadku robót zanikających lub ulegających zakryciu w terminie nie później niż 3 dni roboczych od daty zgłoszenia, potwierdzając wynik odbioru wpisem do dziennika budowy</w:t>
      </w:r>
      <w:bookmarkEnd w:id="9"/>
      <w:r w:rsidR="00207A7F" w:rsidRPr="008B22D4">
        <w:rPr>
          <w:iCs/>
          <w:color w:val="auto"/>
          <w:bdr w:val="none" w:sz="0" w:space="0" w:color="auto"/>
          <w:lang w:eastAsia="en-US"/>
        </w:rPr>
        <w:t>;</w:t>
      </w:r>
    </w:p>
    <w:p w14:paraId="1920B518" w14:textId="105B329B"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Każdy</w:t>
      </w:r>
      <w:r w:rsidR="00FD7F6E" w:rsidRPr="008B22D4">
        <w:rPr>
          <w:color w:val="auto"/>
        </w:rPr>
        <w:t xml:space="preserve"> odbiór potwierdzany jest pisemnym protokołem odbioru podpisanym przez przedstawicieli Stron, odbiór końcowy potwierdzony będzie protokołem odbioru końcowego;</w:t>
      </w:r>
    </w:p>
    <w:p w14:paraId="16D01A9C" w14:textId="68E2A342" w:rsidR="001D5B29" w:rsidRPr="008B22D4" w:rsidRDefault="001D5B2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 xml:space="preserve">W przypadku stwierdzenia wad </w:t>
      </w:r>
      <w:r w:rsidR="00294C3F" w:rsidRPr="008B22D4">
        <w:rPr>
          <w:color w:val="auto"/>
        </w:rPr>
        <w:t>wykonanych prac</w:t>
      </w:r>
      <w:r w:rsidRPr="008B22D4">
        <w:rPr>
          <w:color w:val="auto"/>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22F3AA9E" w:rsidR="00692013"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Czasu</w:t>
      </w:r>
      <w:r w:rsidR="00FD7F6E" w:rsidRPr="008B22D4">
        <w:rPr>
          <w:color w:val="auto"/>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2 lit. d) niniejszego paragrafu;</w:t>
      </w:r>
    </w:p>
    <w:p w14:paraId="4676DD8F" w14:textId="3A2D7B60" w:rsidR="008560EE" w:rsidRPr="008B22D4" w:rsidRDefault="007A0FD9" w:rsidP="00E44634">
      <w:pPr>
        <w:pStyle w:val="Akapitzlist"/>
        <w:widowControl w:val="0"/>
        <w:numPr>
          <w:ilvl w:val="0"/>
          <w:numId w:val="125"/>
        </w:numPr>
        <w:tabs>
          <w:tab w:val="left" w:pos="851"/>
        </w:tabs>
        <w:spacing w:after="0" w:line="271" w:lineRule="auto"/>
        <w:ind w:left="567" w:hanging="294"/>
        <w:jc w:val="both"/>
        <w:rPr>
          <w:color w:val="auto"/>
        </w:rPr>
      </w:pPr>
      <w:r w:rsidRPr="008B22D4">
        <w:rPr>
          <w:color w:val="auto"/>
        </w:rPr>
        <w:t>Zgłoszenie</w:t>
      </w:r>
      <w:r w:rsidR="00FD7F6E" w:rsidRPr="008B22D4">
        <w:rPr>
          <w:color w:val="auto"/>
        </w:rPr>
        <w:t xml:space="preserve"> gotowości do przystąpienia do odbioru </w:t>
      </w:r>
      <w:r w:rsidR="003C5DD4" w:rsidRPr="008B22D4">
        <w:rPr>
          <w:color w:val="auto"/>
        </w:rPr>
        <w:t>etapów jak</w:t>
      </w:r>
      <w:r w:rsidR="003E28D1" w:rsidRPr="008B22D4">
        <w:rPr>
          <w:color w:val="auto"/>
        </w:rPr>
        <w:t xml:space="preserve"> i zgłoszenie zakończenia </w:t>
      </w:r>
      <w:r w:rsidR="003C5DD4" w:rsidRPr="008B22D4">
        <w:rPr>
          <w:color w:val="auto"/>
        </w:rPr>
        <w:t>prac winno</w:t>
      </w:r>
      <w:r w:rsidR="00FD7F6E" w:rsidRPr="008B22D4">
        <w:rPr>
          <w:color w:val="auto"/>
        </w:rPr>
        <w:t xml:space="preserve"> zostać dokonane na minimum 7 dni przed terminem zakończenia prac przewidzianym w § 3 ust. 2</w:t>
      </w:r>
      <w:r w:rsidR="003E28D1" w:rsidRPr="008B22D4">
        <w:rPr>
          <w:color w:val="auto"/>
        </w:rPr>
        <w:t xml:space="preserve">. </w:t>
      </w:r>
    </w:p>
    <w:p w14:paraId="591EA1DF"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78E52B7D" w:rsidR="001D5B29" w:rsidRPr="008B22D4" w:rsidRDefault="001D5B29" w:rsidP="00E44634">
      <w:pPr>
        <w:widowControl w:val="0"/>
        <w:numPr>
          <w:ilvl w:val="0"/>
          <w:numId w:val="123"/>
        </w:numPr>
        <w:spacing w:after="0" w:line="271" w:lineRule="auto"/>
        <w:jc w:val="both"/>
        <w:rPr>
          <w:color w:val="auto"/>
        </w:rPr>
      </w:pPr>
      <w:r w:rsidRPr="008B22D4">
        <w:rPr>
          <w:color w:val="auto"/>
        </w:rPr>
        <w:t>Procedura odbioru końcowego rozpoczyna się po całkowitym zakończeniu wszystkich robót i dostaw składających się na przedmiot umowy, a także pobudowlanym posprzątaniu całości obiektu będącego przedmiotem umowy</w:t>
      </w:r>
      <w:r w:rsidR="00BE1F28" w:rsidRPr="008B22D4">
        <w:rPr>
          <w:color w:val="auto"/>
        </w:rPr>
        <w:t xml:space="preserve"> i przedstawieniu go do odbioru w stanie umożliwiającym świadczenie usług w zakresie działalności lecznicze</w:t>
      </w:r>
      <w:r w:rsidR="0040378E" w:rsidRPr="008B22D4">
        <w:rPr>
          <w:color w:val="auto"/>
        </w:rPr>
        <w:t>j</w:t>
      </w:r>
      <w:r w:rsidR="00207A7F" w:rsidRPr="008B22D4">
        <w:rPr>
          <w:color w:val="auto"/>
        </w:rPr>
        <w:t xml:space="preserve"> przez szpital</w:t>
      </w:r>
      <w:r w:rsidRPr="008B22D4">
        <w:rPr>
          <w:color w:val="auto"/>
        </w:rPr>
        <w:t xml:space="preserve">. Zamawiający dokona odbioru końcowego po usunięciu wszystkich istotnych wad zgłoszonych przez Zamawiającego. Gotowość do obioru końcowego Wykonawca zgłasza Zamawiającemu.  </w:t>
      </w:r>
    </w:p>
    <w:p w14:paraId="7479F12F" w14:textId="77777777" w:rsidR="0086466A" w:rsidRDefault="0086466A" w:rsidP="00E44634">
      <w:pPr>
        <w:widowControl w:val="0"/>
        <w:numPr>
          <w:ilvl w:val="0"/>
          <w:numId w:val="123"/>
        </w:numPr>
        <w:spacing w:after="0" w:line="271" w:lineRule="auto"/>
        <w:jc w:val="both"/>
        <w:rPr>
          <w:strike/>
          <w:color w:val="FF0000"/>
        </w:rPr>
      </w:pPr>
      <w:r w:rsidRPr="00AC52FB">
        <w:rPr>
          <w:strike/>
          <w:color w:val="FF0000"/>
        </w:rPr>
        <w:t>Niezależnie od ust. 2 niniejszego paragrafu Wykonawca, zgłaszając gotowość do zgłoszenia wniosku o udzielenie pozwolenia na użytkowanie, przedłoży i przekaże Zamawiającemu 3 komplety oryginałów dokumentów zgodnie z przepisami prawa budowlanego w szczególności następujących dokumentów pozwalających na ocenę prawidłowości wykonania przedmiotu odbioru:</w:t>
      </w:r>
    </w:p>
    <w:p w14:paraId="19072EEC" w14:textId="217459EB" w:rsidR="00AC52FB" w:rsidRPr="00AC52FB" w:rsidRDefault="00AC52FB" w:rsidP="00AC52FB">
      <w:pPr>
        <w:widowControl w:val="0"/>
        <w:numPr>
          <w:ilvl w:val="0"/>
          <w:numId w:val="174"/>
        </w:numPr>
        <w:spacing w:after="0" w:line="271" w:lineRule="auto"/>
        <w:jc w:val="both"/>
        <w:rPr>
          <w:color w:val="FF0000"/>
        </w:rPr>
      </w:pPr>
      <w:r w:rsidRPr="00AC52FB">
        <w:rPr>
          <w:color w:val="FF0000"/>
        </w:rPr>
        <w:t>Niezależnie od ust. 2 niniejszego paragrafu, oraz obowiązku przedłożenia wymaganych dokumentów wraz z wnioskiem od uzyskanie pozwolenia na użytkowanie, Wykonawca, zgłaszając gotowość do odbioru końcowego, przedłoży i przekaże Zamawiającemu 3 komplety oryginałów dokumentów zgodnie z przepisami prawa budowlanego w szczególności następujących dokumentów pozwalających na ocenę prawidłowości wykonania przedmiotu odbioru:</w:t>
      </w:r>
    </w:p>
    <w:p w14:paraId="05268925" w14:textId="6FD0D12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Kompletną dokumentację powykonawczą w wersji papierowej </w:t>
      </w:r>
      <w:r w:rsidR="00207A7F" w:rsidRPr="008B22D4">
        <w:rPr>
          <w:color w:val="auto"/>
        </w:rPr>
        <w:t>i elektronicznej w formacie dwg;</w:t>
      </w:r>
    </w:p>
    <w:p w14:paraId="326807AA" w14:textId="7777777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kierownika budowy wraz z kopią uprawnień i zaświadczeniem o przynależności do izby zawodowej:</w:t>
      </w:r>
    </w:p>
    <w:p w14:paraId="5BFAD993" w14:textId="2C961CE6"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 xml:space="preserve">O zgodności wykonania obiektu budowlanego z projektem budowlanym i warunkami pozwolenia </w:t>
      </w:r>
      <w:r w:rsidRPr="008B22D4">
        <w:rPr>
          <w:color w:val="auto"/>
        </w:rPr>
        <w:lastRenderedPageBreak/>
        <w:t xml:space="preserve">na budowę, przepisami i </w:t>
      </w:r>
      <w:r w:rsidR="00207A7F" w:rsidRPr="008B22D4">
        <w:rPr>
          <w:color w:val="auto"/>
        </w:rPr>
        <w:t>obowiązującymi Polskimi Normami;</w:t>
      </w:r>
    </w:p>
    <w:p w14:paraId="4179CDEB" w14:textId="393684BC"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doprowadzeniu do należytego</w:t>
      </w:r>
      <w:r w:rsidR="00207A7F" w:rsidRPr="008B22D4">
        <w:rPr>
          <w:color w:val="auto"/>
        </w:rPr>
        <w:t xml:space="preserve"> stanu i porządku terenu budowy;</w:t>
      </w:r>
    </w:p>
    <w:p w14:paraId="78DD9153" w14:textId="7E3D31B5" w:rsidR="0086466A" w:rsidRPr="008B22D4" w:rsidRDefault="0086466A" w:rsidP="00E44634">
      <w:pPr>
        <w:pStyle w:val="Akapitzlist"/>
        <w:widowControl w:val="0"/>
        <w:numPr>
          <w:ilvl w:val="0"/>
          <w:numId w:val="159"/>
        </w:numPr>
        <w:tabs>
          <w:tab w:val="left" w:pos="851"/>
        </w:tabs>
        <w:spacing w:after="0" w:line="271" w:lineRule="auto"/>
        <w:ind w:left="851" w:hanging="284"/>
        <w:jc w:val="both"/>
        <w:rPr>
          <w:color w:val="auto"/>
        </w:rPr>
      </w:pPr>
      <w:r w:rsidRPr="008B22D4">
        <w:rPr>
          <w:color w:val="auto"/>
        </w:rPr>
        <w:t>O ewentualnych zmianach dokonanych w toku wykonywania robót, potwierdzonych przez projektanta i ins</w:t>
      </w:r>
      <w:r w:rsidR="00207A7F" w:rsidRPr="008B22D4">
        <w:rPr>
          <w:color w:val="auto"/>
        </w:rPr>
        <w:t>pektora nadzoru inwestorskiego;</w:t>
      </w:r>
    </w:p>
    <w:p w14:paraId="671D1F00" w14:textId="4946715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Oświadczenia uprawn</w:t>
      </w:r>
      <w:r w:rsidR="00207A7F" w:rsidRPr="008B22D4">
        <w:rPr>
          <w:color w:val="auto"/>
        </w:rPr>
        <w:t>ionych osób (kierowników robót)</w:t>
      </w:r>
      <w:r w:rsidRPr="008B22D4">
        <w:rPr>
          <w:color w:val="auto"/>
        </w:rPr>
        <w:t xml:space="preserve"> wraz z kopiami uprawnień i zaświadczeniami o przynależności do izby zawodowej, o prawidłowości wykonania robót branżowych wewnętrznych i zewnętrznych:</w:t>
      </w:r>
    </w:p>
    <w:p w14:paraId="633B3AF5" w14:textId="0D716C6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wodociągowo kanalizacyjnej wraz z</w:t>
      </w:r>
      <w:r w:rsidR="00DA136B" w:rsidRPr="008B22D4">
        <w:rPr>
          <w:color w:val="auto"/>
        </w:rPr>
        <w:t xml:space="preserve"> protokołem z próby szczelności;</w:t>
      </w:r>
    </w:p>
    <w:p w14:paraId="7251C1C9" w14:textId="58161755"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DSO, SSP, KD wraz protokołami zadziałania systemów oraz protokołem ze współdziałania syst</w:t>
      </w:r>
      <w:r w:rsidR="00DA136B" w:rsidRPr="008B22D4">
        <w:rPr>
          <w:color w:val="auto"/>
        </w:rPr>
        <w:t>emów w zakresie całego budynku;</w:t>
      </w:r>
    </w:p>
    <w:p w14:paraId="458434BB" w14:textId="6A077B20"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 xml:space="preserve">Instalacji centralnego ogrzewania wraz z </w:t>
      </w:r>
      <w:r w:rsidR="00DA136B" w:rsidRPr="008B22D4">
        <w:rPr>
          <w:color w:val="auto"/>
        </w:rPr>
        <w:t>protokołem z próby szczelności;</w:t>
      </w:r>
    </w:p>
    <w:p w14:paraId="7BE7B562" w14:textId="1BAB344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w:t>
      </w:r>
      <w:r w:rsidR="00DA136B" w:rsidRPr="008B22D4">
        <w:rPr>
          <w:color w:val="auto"/>
        </w:rPr>
        <w:t>ego osoby wykonującej badanie);</w:t>
      </w:r>
    </w:p>
    <w:p w14:paraId="03266D70" w14:textId="4FA2AD6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awaryjnego (ewakuacyjnego i kierunkowego) wraz z protokołami zadziałania oraz protokołami pomia</w:t>
      </w:r>
      <w:r w:rsidR="00DA136B" w:rsidRPr="008B22D4">
        <w:rPr>
          <w:color w:val="auto"/>
        </w:rPr>
        <w:t>ru natężanie oświetlenia;</w:t>
      </w:r>
    </w:p>
    <w:p w14:paraId="74410679" w14:textId="169152E6"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oświetlenia podstawowego wraz z protokołam</w:t>
      </w:r>
      <w:r w:rsidR="00DA136B" w:rsidRPr="008B22D4">
        <w:rPr>
          <w:color w:val="auto"/>
        </w:rPr>
        <w:t>i pomiaru natężanie oświetlenia;</w:t>
      </w:r>
    </w:p>
    <w:p w14:paraId="7DA25747" w14:textId="2E4F61E3"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Instalacji wentylacji mechanicznej i klimatyzacji wraz z protokołem badania skuteczności instalacji wentylacji i klimatyzacji oraz poziomu hałas</w:t>
      </w:r>
      <w:r w:rsidR="00DA136B" w:rsidRPr="008B22D4">
        <w:rPr>
          <w:color w:val="auto"/>
        </w:rPr>
        <w:t>u;</w:t>
      </w:r>
    </w:p>
    <w:p w14:paraId="57FB315B" w14:textId="4237BCB8" w:rsidR="0086466A" w:rsidRPr="008B22D4" w:rsidRDefault="0086466A" w:rsidP="00E44634">
      <w:pPr>
        <w:pStyle w:val="Akapitzlist"/>
        <w:widowControl w:val="0"/>
        <w:numPr>
          <w:ilvl w:val="0"/>
          <w:numId w:val="127"/>
        </w:numPr>
        <w:tabs>
          <w:tab w:val="left" w:pos="851"/>
        </w:tabs>
        <w:spacing w:after="0" w:line="271" w:lineRule="auto"/>
        <w:ind w:left="851" w:hanging="218"/>
        <w:jc w:val="both"/>
        <w:rPr>
          <w:color w:val="auto"/>
        </w:rPr>
      </w:pPr>
      <w:r w:rsidRPr="008B22D4">
        <w:rPr>
          <w:color w:val="auto"/>
        </w:rPr>
        <w:t>Instalacje c</w:t>
      </w:r>
      <w:r w:rsidR="00DA136B" w:rsidRPr="008B22D4">
        <w:rPr>
          <w:color w:val="auto"/>
        </w:rPr>
        <w:t>hłodu z protokołami szczelności;</w:t>
      </w:r>
    </w:p>
    <w:p w14:paraId="5AA165EB" w14:textId="6221CF96"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Instrukcję bezpieczeństw</w:t>
      </w:r>
      <w:r w:rsidR="00DA136B" w:rsidRPr="008B22D4">
        <w:rPr>
          <w:color w:val="auto"/>
        </w:rPr>
        <w:t>a pożarowego dla całego budynku;</w:t>
      </w:r>
    </w:p>
    <w:p w14:paraId="7CCFDDDB" w14:textId="3CC5FA1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Scenari</w:t>
      </w:r>
      <w:r w:rsidR="00DE1B34" w:rsidRPr="008B22D4">
        <w:rPr>
          <w:color w:val="auto"/>
        </w:rPr>
        <w:t>usz pożarowy dla całego budynku;</w:t>
      </w:r>
    </w:p>
    <w:p w14:paraId="4D7F1391" w14:textId="37C5777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Pla</w:t>
      </w:r>
      <w:r w:rsidR="00DE1B34" w:rsidRPr="008B22D4">
        <w:rPr>
          <w:color w:val="auto"/>
        </w:rPr>
        <w:t>ny Ewakuacji dla całego budynku;</w:t>
      </w:r>
    </w:p>
    <w:p w14:paraId="1F1E8901" w14:textId="0988FD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Matr</w:t>
      </w:r>
      <w:r w:rsidR="00DE1B34" w:rsidRPr="008B22D4">
        <w:rPr>
          <w:color w:val="auto"/>
        </w:rPr>
        <w:t>ycę pożarową dla całego budynku;</w:t>
      </w:r>
    </w:p>
    <w:p w14:paraId="717AB158" w14:textId="15E40CED"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w:t>
      </w:r>
      <w:r w:rsidR="0086466A" w:rsidRPr="008B22D4">
        <w:rPr>
          <w:color w:val="auto"/>
        </w:rPr>
        <w:t>szystkie niezbędne protokoły i próby obejmujące</w:t>
      </w:r>
      <w:r w:rsidRPr="008B22D4">
        <w:rPr>
          <w:color w:val="auto"/>
        </w:rPr>
        <w:t xml:space="preserve"> swoim zakresem cały budynek;</w:t>
      </w:r>
      <w:r w:rsidR="0086466A" w:rsidRPr="008B22D4">
        <w:rPr>
          <w:color w:val="auto"/>
        </w:rPr>
        <w:t xml:space="preserve">  </w:t>
      </w:r>
    </w:p>
    <w:p w14:paraId="0AF26FD6" w14:textId="2397ED23"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o kompletności</w:t>
      </w:r>
      <w:r w:rsidR="00DE1B34" w:rsidRPr="008B22D4">
        <w:rPr>
          <w:color w:val="auto"/>
        </w:rPr>
        <w:t xml:space="preserve"> dokumentacji, dzienniki budowy;</w:t>
      </w:r>
    </w:p>
    <w:p w14:paraId="11B929C1" w14:textId="0E9850FF" w:rsidR="0086466A" w:rsidRPr="008B22D4" w:rsidRDefault="0086466A" w:rsidP="00E44634">
      <w:pPr>
        <w:pStyle w:val="Akapitzlist"/>
        <w:widowControl w:val="0"/>
        <w:numPr>
          <w:ilvl w:val="0"/>
          <w:numId w:val="126"/>
        </w:numPr>
        <w:tabs>
          <w:tab w:val="left" w:pos="851"/>
        </w:tabs>
        <w:spacing w:after="0" w:line="271" w:lineRule="auto"/>
        <w:ind w:left="567" w:hanging="283"/>
        <w:jc w:val="both"/>
        <w:rPr>
          <w:color w:val="auto"/>
        </w:rPr>
      </w:pPr>
      <w:r w:rsidRPr="008B22D4">
        <w:rPr>
          <w:color w:val="auto"/>
        </w:rPr>
        <w:t>Inwentaryzację geodezyjną powykonawczą</w:t>
      </w:r>
      <w:r w:rsidR="00DE1B34" w:rsidRPr="008B22D4">
        <w:rPr>
          <w:color w:val="auto"/>
        </w:rPr>
        <w:t>, wraz z kopią mapy zasadniczej;</w:t>
      </w:r>
    </w:p>
    <w:p w14:paraId="07838FC2" w14:textId="2366228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Świadectwo charakterystyki energetycznej budynku wraz z kopią dokumentu uprawniającego d</w:t>
      </w:r>
      <w:r w:rsidR="00DE1B34" w:rsidRPr="008B22D4">
        <w:rPr>
          <w:color w:val="auto"/>
        </w:rPr>
        <w:t>aną osobę do jego sporządzania;</w:t>
      </w:r>
    </w:p>
    <w:p w14:paraId="5D2EB342" w14:textId="07E76C3C"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Protokoły odbiorów technicznych i rozruchowych, wraz z p</w:t>
      </w:r>
      <w:r w:rsidR="00DE1B34" w:rsidRPr="008B22D4">
        <w:rPr>
          <w:color w:val="auto"/>
        </w:rPr>
        <w:t>rotokołami ze szkoleń personelu;</w:t>
      </w:r>
    </w:p>
    <w:p w14:paraId="639FC424" w14:textId="7E51898A"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Kopie atestów na wb</w:t>
      </w:r>
      <w:r w:rsidR="00DE1B34" w:rsidRPr="008B22D4">
        <w:rPr>
          <w:color w:val="auto"/>
        </w:rPr>
        <w:t xml:space="preserve">udowane materiały i urządzenia </w:t>
      </w:r>
      <w:r w:rsidRPr="008B22D4">
        <w:rPr>
          <w:color w:val="auto"/>
        </w:rPr>
        <w:t>oraz oryginały kart gwarancyjnych i instrukcje w języku polskim, dokumenty na wbudowane urządzania i okablowanie (zakres ppoż.) potwierdzających dopuszczenie</w:t>
      </w:r>
      <w:r w:rsidR="00DE1B34" w:rsidRPr="008B22D4">
        <w:rPr>
          <w:color w:val="auto"/>
        </w:rPr>
        <w:t xml:space="preserve"> do stosowania w ochronie ppoż.;</w:t>
      </w:r>
    </w:p>
    <w:p w14:paraId="033478C4" w14:textId="5D6F43B5"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Karty katalogowe i instrukcje obsługi zainst</w:t>
      </w:r>
      <w:r w:rsidR="00DE1B34" w:rsidRPr="008B22D4">
        <w:rPr>
          <w:color w:val="auto"/>
        </w:rPr>
        <w:t>alowanych urządzeń i przyrządów</w:t>
      </w:r>
      <w:r w:rsidRPr="008B22D4">
        <w:rPr>
          <w:color w:val="auto"/>
        </w:rPr>
        <w:t xml:space="preserve"> oraz wymagane certyfikaty, w tym CE i dopuszczenia w języku polskim, oraz elektroniczne wersje instrukcji obsługi w języku p</w:t>
      </w:r>
      <w:r w:rsidR="00DE1B34" w:rsidRPr="008B22D4">
        <w:rPr>
          <w:color w:val="auto"/>
        </w:rPr>
        <w:t>olskim oraz paszporty papierowe;</w:t>
      </w:r>
    </w:p>
    <w:p w14:paraId="0F09A8F5" w14:textId="7949B7E9"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Księgę eksploatacji obiektu w postaci in</w:t>
      </w:r>
      <w:r w:rsidR="00DE1B34" w:rsidRPr="008B22D4">
        <w:rPr>
          <w:color w:val="auto"/>
        </w:rPr>
        <w:t>strukcji obsługi i eksploatacji</w:t>
      </w:r>
      <w:r w:rsidRPr="008B22D4">
        <w:rPr>
          <w:color w:val="auto"/>
        </w:rPr>
        <w:t xml:space="preserve"> obiektu, instalacji i urządzeń związanych z tym obiektem określającą w szczególności: cel instrukcji, zasady korzystania z obiektu, wykaz urządzeń, instalacji i systemów zamontowanych na obiekcie wraz z ich instrukcjami obsługi, </w:t>
      </w:r>
      <w:proofErr w:type="spellStart"/>
      <w:r w:rsidRPr="008B22D4">
        <w:rPr>
          <w:color w:val="auto"/>
        </w:rPr>
        <w:t>DTR-kami</w:t>
      </w:r>
      <w:proofErr w:type="spellEnd"/>
      <w:r w:rsidRPr="008B22D4">
        <w:rPr>
          <w:color w:val="auto"/>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w:t>
      </w:r>
      <w:r w:rsidR="00DE1B34" w:rsidRPr="008B22D4">
        <w:rPr>
          <w:color w:val="auto"/>
        </w:rPr>
        <w:t>urządzeń, procedury serwisowe;</w:t>
      </w:r>
    </w:p>
    <w:p w14:paraId="00A389DD" w14:textId="2016E8C0"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Oświadczenie Wykonawcy o zgodności dostarczonego wyposażenia z aktualnymi na datę odbio</w:t>
      </w:r>
      <w:r w:rsidR="00DE1B34" w:rsidRPr="008B22D4">
        <w:rPr>
          <w:color w:val="auto"/>
        </w:rPr>
        <w:t>ru wymogami, co do wyposażenia szpitala;</w:t>
      </w:r>
    </w:p>
    <w:p w14:paraId="1CEC9903" w14:textId="552416F2"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Harmonogram wykonywania przeglądów urządzeń i</w:t>
      </w:r>
      <w:r w:rsidR="00DE1B34" w:rsidRPr="008B22D4">
        <w:rPr>
          <w:color w:val="auto"/>
        </w:rPr>
        <w:t xml:space="preserve"> instalacji w okresie gwarancji;</w:t>
      </w:r>
    </w:p>
    <w:p w14:paraId="3BB6C4A2" w14:textId="2B849A25" w:rsidR="0086466A" w:rsidRPr="008B22D4" w:rsidRDefault="00DE1B34"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Licencje na oprogramowanie;</w:t>
      </w:r>
    </w:p>
    <w:p w14:paraId="6DA25733" w14:textId="58E3340F"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lastRenderedPageBreak/>
        <w:t xml:space="preserve">Wypełniony plik w programie Excel – „Karta pomieszczeń” (zgodnie z </w:t>
      </w:r>
      <w:r w:rsidR="00487F78" w:rsidRPr="008B22D4">
        <w:rPr>
          <w:b/>
          <w:color w:val="auto"/>
        </w:rPr>
        <w:t>załącznikiem nr 13</w:t>
      </w:r>
      <w:r w:rsidR="00DE1B34" w:rsidRPr="008B22D4">
        <w:rPr>
          <w:color w:val="auto"/>
        </w:rPr>
        <w:t>);</w:t>
      </w:r>
    </w:p>
    <w:p w14:paraId="07F827AE" w14:textId="622F4427" w:rsidR="0086466A"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Wszelkie kody i klucze serw</w:t>
      </w:r>
      <w:r w:rsidR="00DE1B34" w:rsidRPr="008B22D4">
        <w:rPr>
          <w:color w:val="auto"/>
        </w:rPr>
        <w:t>isowe do dostarczonych urządzeń;</w:t>
      </w:r>
    </w:p>
    <w:p w14:paraId="4ACB3B54" w14:textId="56723F5D" w:rsidR="0091242C" w:rsidRPr="008B22D4" w:rsidRDefault="0086466A" w:rsidP="00E44634">
      <w:pPr>
        <w:pStyle w:val="Akapitzlist"/>
        <w:widowControl w:val="0"/>
        <w:numPr>
          <w:ilvl w:val="0"/>
          <w:numId w:val="126"/>
        </w:numPr>
        <w:tabs>
          <w:tab w:val="left" w:pos="851"/>
        </w:tabs>
        <w:spacing w:after="0" w:line="271" w:lineRule="auto"/>
        <w:ind w:left="567" w:hanging="294"/>
        <w:jc w:val="both"/>
        <w:rPr>
          <w:color w:val="auto"/>
        </w:rPr>
      </w:pPr>
      <w:r w:rsidRPr="008B22D4">
        <w:rPr>
          <w:color w:val="auto"/>
        </w:rPr>
        <w:t xml:space="preserve">Spis przekazywanych dokumentów.  </w:t>
      </w:r>
    </w:p>
    <w:p w14:paraId="78C57818" w14:textId="77777777" w:rsidR="008560EE" w:rsidRPr="008B22D4" w:rsidRDefault="00FD7F6E" w:rsidP="00E44634">
      <w:pPr>
        <w:widowControl w:val="0"/>
        <w:numPr>
          <w:ilvl w:val="0"/>
          <w:numId w:val="123"/>
        </w:numPr>
        <w:spacing w:after="0" w:line="271" w:lineRule="auto"/>
        <w:jc w:val="both"/>
        <w:rPr>
          <w:color w:val="auto"/>
        </w:rPr>
      </w:pPr>
      <w:r w:rsidRPr="008B22D4">
        <w:rPr>
          <w:color w:val="auto"/>
        </w:rPr>
        <w:t>W razie stwierdzenia podczas któregokolwiek odbioru wad, które obniżają zdolność użytkową i które nie nadają się do usunięcia, Zamawiający może, według swego wyboru:</w:t>
      </w:r>
    </w:p>
    <w:p w14:paraId="4A9D369E" w14:textId="59410E21"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o</w:t>
      </w:r>
      <w:r w:rsidR="007A0FD9" w:rsidRPr="008B22D4">
        <w:rPr>
          <w:color w:val="auto"/>
        </w:rPr>
        <w:t>bniżyć</w:t>
      </w:r>
      <w:r w:rsidR="00FD7F6E" w:rsidRPr="008B22D4">
        <w:rPr>
          <w:color w:val="auto"/>
        </w:rPr>
        <w:t xml:space="preserve"> wynagrodzenie Wykonawcy odpowiednio do zmniejszonej wartości użytkowej, technicznej lub estetycznej robót, albo</w:t>
      </w:r>
      <w:r w:rsidRPr="008B22D4">
        <w:rPr>
          <w:color w:val="auto"/>
        </w:rPr>
        <w:t>;</w:t>
      </w:r>
    </w:p>
    <w:p w14:paraId="0C4515A8" w14:textId="6415B2DD" w:rsidR="008560EE" w:rsidRPr="008B22D4" w:rsidRDefault="00375CEC" w:rsidP="00E44634">
      <w:pPr>
        <w:pStyle w:val="Akapitzlist"/>
        <w:widowControl w:val="0"/>
        <w:numPr>
          <w:ilvl w:val="0"/>
          <w:numId w:val="128"/>
        </w:numPr>
        <w:tabs>
          <w:tab w:val="left" w:pos="851"/>
        </w:tabs>
        <w:spacing w:after="0" w:line="271" w:lineRule="auto"/>
        <w:ind w:left="567" w:hanging="294"/>
        <w:jc w:val="both"/>
        <w:rPr>
          <w:color w:val="auto"/>
        </w:rPr>
      </w:pPr>
      <w:r w:rsidRPr="008B22D4">
        <w:rPr>
          <w:color w:val="auto"/>
        </w:rPr>
        <w:t>z</w:t>
      </w:r>
      <w:r w:rsidR="007A0FD9" w:rsidRPr="008B22D4">
        <w:rPr>
          <w:color w:val="auto"/>
        </w:rPr>
        <w:t>ażądać</w:t>
      </w:r>
      <w:r w:rsidR="00FD7F6E" w:rsidRPr="008B22D4">
        <w:rPr>
          <w:color w:val="auto"/>
        </w:rPr>
        <w:t xml:space="preserve"> wykonania robót po raz drugi na koszt Wykonawcy, zachowując przy tym prawo domagania się od Wykonawcy odszkodowania za szkody lub n</w:t>
      </w:r>
      <w:r w:rsidRPr="008B22D4">
        <w:rPr>
          <w:color w:val="auto"/>
        </w:rPr>
        <w:t>aprawienia szkody wynikłej</w:t>
      </w:r>
      <w:r w:rsidR="008B22D4">
        <w:rPr>
          <w:color w:val="auto"/>
        </w:rPr>
        <w:t xml:space="preserve"> </w:t>
      </w:r>
      <w:r w:rsidR="00FD7F6E" w:rsidRPr="008B22D4">
        <w:rPr>
          <w:color w:val="auto"/>
        </w:rPr>
        <w:t>z</w:t>
      </w:r>
      <w:r w:rsidR="00357172" w:rsidRPr="008B22D4">
        <w:rPr>
          <w:color w:val="auto"/>
        </w:rPr>
        <w:t>e zwłoki</w:t>
      </w:r>
      <w:r w:rsidRPr="008B22D4">
        <w:rPr>
          <w:color w:val="auto"/>
        </w:rPr>
        <w:t>.</w:t>
      </w:r>
    </w:p>
    <w:p w14:paraId="515C81BB" w14:textId="77777777" w:rsidR="008560EE" w:rsidRPr="008B22D4" w:rsidRDefault="00FD7F6E" w:rsidP="00E44634">
      <w:pPr>
        <w:widowControl w:val="0"/>
        <w:tabs>
          <w:tab w:val="left" w:pos="851"/>
        </w:tabs>
        <w:spacing w:after="0" w:line="271" w:lineRule="auto"/>
        <w:ind w:left="426"/>
        <w:jc w:val="both"/>
        <w:rPr>
          <w:color w:val="auto"/>
        </w:rPr>
      </w:pPr>
      <w:r w:rsidRPr="008B22D4">
        <w:rPr>
          <w:color w:val="auto"/>
        </w:rPr>
        <w:t>Wykonawcy nie przysługuje wynagrodzenie za pracę, materiały i urządzeń użyte do usunięcia wad.</w:t>
      </w:r>
    </w:p>
    <w:p w14:paraId="64E9C982" w14:textId="546DF1C1" w:rsidR="008560EE" w:rsidRPr="008B22D4" w:rsidRDefault="00FD7F6E" w:rsidP="00E44634">
      <w:pPr>
        <w:widowControl w:val="0"/>
        <w:numPr>
          <w:ilvl w:val="0"/>
          <w:numId w:val="123"/>
        </w:numPr>
        <w:spacing w:after="0" w:line="271" w:lineRule="auto"/>
        <w:jc w:val="both"/>
        <w:rPr>
          <w:color w:val="auto"/>
        </w:rPr>
      </w:pPr>
      <w:r w:rsidRPr="008B22D4">
        <w:rPr>
          <w:color w:val="auto"/>
        </w:rPr>
        <w:t xml:space="preserve">Wykonawca zobowiązany jest do zawiadomienia Zamawiającego o usunięciu wad oraz do żądania wyznaczenia terminu odbioru robót uprzednio </w:t>
      </w:r>
      <w:r w:rsidR="00375CEC" w:rsidRPr="008B22D4">
        <w:rPr>
          <w:color w:val="auto"/>
        </w:rPr>
        <w:t>zakwestionowanych</w:t>
      </w:r>
      <w:r w:rsidR="007A0FD9" w:rsidRPr="008B22D4">
        <w:rPr>
          <w:color w:val="auto"/>
        </w:rPr>
        <w:t xml:space="preserve"> jako</w:t>
      </w:r>
      <w:r w:rsidRPr="008B22D4">
        <w:rPr>
          <w:color w:val="auto"/>
        </w:rPr>
        <w:t xml:space="preserve"> wadliwych. Termin usunięcia wad nie może być dłuższy niż wskazany w § 1</w:t>
      </w:r>
      <w:r w:rsidR="00FF5E8C" w:rsidRPr="008B22D4">
        <w:rPr>
          <w:color w:val="auto"/>
        </w:rPr>
        <w:t>2</w:t>
      </w:r>
      <w:r w:rsidRPr="008B22D4">
        <w:rPr>
          <w:color w:val="auto"/>
        </w:rPr>
        <w:t xml:space="preserve"> ust. </w:t>
      </w:r>
      <w:r w:rsidR="00FF5E8C" w:rsidRPr="008B22D4">
        <w:rPr>
          <w:color w:val="auto"/>
        </w:rPr>
        <w:t>2</w:t>
      </w:r>
      <w:r w:rsidRPr="008B22D4">
        <w:rPr>
          <w:color w:val="auto"/>
        </w:rPr>
        <w:t xml:space="preserve"> lit. </w:t>
      </w:r>
      <w:r w:rsidR="00FF5E8C" w:rsidRPr="008B22D4">
        <w:rPr>
          <w:color w:val="auto"/>
        </w:rPr>
        <w:t>d</w:t>
      </w:r>
      <w:r w:rsidR="00375CEC" w:rsidRPr="008B22D4">
        <w:rPr>
          <w:color w:val="auto"/>
        </w:rPr>
        <w:t>).</w:t>
      </w:r>
    </w:p>
    <w:p w14:paraId="77E4739D" w14:textId="18E04E62" w:rsidR="008560EE" w:rsidRPr="008B22D4" w:rsidRDefault="00FD7F6E" w:rsidP="00E44634">
      <w:pPr>
        <w:widowControl w:val="0"/>
        <w:numPr>
          <w:ilvl w:val="0"/>
          <w:numId w:val="123"/>
        </w:numPr>
        <w:spacing w:after="0" w:line="271" w:lineRule="auto"/>
        <w:jc w:val="both"/>
        <w:rPr>
          <w:color w:val="auto"/>
        </w:rPr>
      </w:pPr>
      <w:r w:rsidRPr="008B22D4">
        <w:rPr>
          <w:color w:val="auto"/>
        </w:rPr>
        <w:t>Zamawiający może przerwać czynności odbioru zgodnie z § 12 ust. 2 lit. d</w:t>
      </w:r>
      <w:r w:rsidR="00375CEC" w:rsidRPr="008B22D4">
        <w:rPr>
          <w:color w:val="auto"/>
        </w:rPr>
        <w:t>)</w:t>
      </w:r>
      <w:r w:rsidRPr="008B22D4">
        <w:rPr>
          <w:color w:val="auto"/>
        </w:rPr>
        <w:t>, jeżeli w czasie tych czynności ujawniono istnienie wad istotnych - aż do czasu usunięcia tych wad. Powyższa okoliczność podlega wpisowi do dziennika budowy.</w:t>
      </w:r>
    </w:p>
    <w:p w14:paraId="16F44F3B" w14:textId="2EEA0D01" w:rsidR="00FE0CA4" w:rsidRPr="008B22D4" w:rsidRDefault="00FE0CA4" w:rsidP="00E44634">
      <w:pPr>
        <w:widowControl w:val="0"/>
        <w:numPr>
          <w:ilvl w:val="0"/>
          <w:numId w:val="123"/>
        </w:numPr>
        <w:spacing w:after="0" w:line="271" w:lineRule="auto"/>
        <w:ind w:hanging="502"/>
        <w:jc w:val="both"/>
        <w:rPr>
          <w:color w:val="auto"/>
        </w:rPr>
      </w:pPr>
      <w:bookmarkStart w:id="10" w:name="_Hlk27133672"/>
      <w:r w:rsidRPr="008B22D4">
        <w:rPr>
          <w:color w:val="auto"/>
        </w:rPr>
        <w:t xml:space="preserve">Zamawiający prowadzić będzie księgę obmiarów w formie elektronicznej w postaci plików </w:t>
      </w:r>
      <w:r w:rsidR="007A0FD9" w:rsidRPr="008B22D4">
        <w:rPr>
          <w:color w:val="auto"/>
        </w:rPr>
        <w:t>xls, w których</w:t>
      </w:r>
      <w:r w:rsidRPr="008B22D4">
        <w:rPr>
          <w:color w:val="auto"/>
        </w:rPr>
        <w:t xml:space="preserve"> narastająco naliczane będą obmiary zrealizowanych prac. </w:t>
      </w:r>
    </w:p>
    <w:p w14:paraId="3590460A" w14:textId="3AE89C00"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8B22D4">
        <w:rPr>
          <w:color w:val="auto"/>
        </w:rPr>
        <w:t>protokoł</w:t>
      </w:r>
      <w:r w:rsidR="005D1D52" w:rsidRPr="008B22D4">
        <w:rPr>
          <w:color w:val="auto"/>
        </w:rPr>
        <w:t>u</w:t>
      </w:r>
      <w:r w:rsidRPr="008B22D4">
        <w:rPr>
          <w:color w:val="FF0000"/>
        </w:rPr>
        <w:t xml:space="preserve"> </w:t>
      </w:r>
      <w:r w:rsidRPr="008B22D4">
        <w:rPr>
          <w:color w:val="auto"/>
        </w:rPr>
        <w:t xml:space="preserve">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8B22D4" w:rsidRDefault="00FE0CA4" w:rsidP="00E44634">
      <w:pPr>
        <w:widowControl w:val="0"/>
        <w:numPr>
          <w:ilvl w:val="0"/>
          <w:numId w:val="123"/>
        </w:numPr>
        <w:spacing w:after="0" w:line="271" w:lineRule="auto"/>
        <w:ind w:hanging="502"/>
        <w:jc w:val="both"/>
        <w:rPr>
          <w:color w:val="auto"/>
        </w:rPr>
      </w:pPr>
      <w:r w:rsidRPr="008B22D4">
        <w:rPr>
          <w:color w:val="auto"/>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8B22D4" w:rsidRDefault="0091242C" w:rsidP="00E44634">
      <w:pPr>
        <w:widowControl w:val="0"/>
        <w:spacing w:after="0" w:line="271" w:lineRule="auto"/>
        <w:ind w:left="360"/>
        <w:jc w:val="both"/>
        <w:rPr>
          <w:color w:val="auto"/>
        </w:rPr>
      </w:pPr>
    </w:p>
    <w:bookmarkEnd w:id="10"/>
    <w:p w14:paraId="2B40E73D" w14:textId="2AA627B3" w:rsidR="008560EE" w:rsidRPr="008B22D4" w:rsidRDefault="00FD7F6E" w:rsidP="00E44634">
      <w:pPr>
        <w:spacing w:after="0" w:line="271" w:lineRule="auto"/>
        <w:jc w:val="center"/>
        <w:rPr>
          <w:rFonts w:eastAsia="Tahoma"/>
          <w:b/>
          <w:bCs/>
          <w:color w:val="auto"/>
        </w:rPr>
      </w:pPr>
      <w:r w:rsidRPr="008B22D4">
        <w:rPr>
          <w:b/>
          <w:bCs/>
          <w:color w:val="auto"/>
        </w:rPr>
        <w:t>§ 13</w:t>
      </w:r>
    </w:p>
    <w:p w14:paraId="73F3D524" w14:textId="5FA710F8" w:rsidR="008560EE" w:rsidRPr="008B22D4" w:rsidRDefault="00FD7F6E" w:rsidP="00E44634">
      <w:pPr>
        <w:spacing w:after="0" w:line="271" w:lineRule="auto"/>
        <w:jc w:val="center"/>
        <w:rPr>
          <w:b/>
          <w:bCs/>
          <w:color w:val="auto"/>
        </w:rPr>
      </w:pPr>
      <w:r w:rsidRPr="008B22D4">
        <w:rPr>
          <w:b/>
          <w:bCs/>
          <w:color w:val="auto"/>
        </w:rPr>
        <w:t>Zabezpieczenie umowy</w:t>
      </w:r>
    </w:p>
    <w:p w14:paraId="5386DCB8" w14:textId="695EF384" w:rsidR="00911212" w:rsidRPr="008B22D4" w:rsidRDefault="00911212" w:rsidP="00E44634">
      <w:pPr>
        <w:widowControl w:val="0"/>
        <w:numPr>
          <w:ilvl w:val="0"/>
          <w:numId w:val="129"/>
        </w:numPr>
        <w:spacing w:after="0" w:line="271" w:lineRule="auto"/>
        <w:jc w:val="both"/>
        <w:rPr>
          <w:color w:val="auto"/>
        </w:rPr>
      </w:pPr>
      <w:r w:rsidRPr="008B22D4">
        <w:rPr>
          <w:color w:val="auto"/>
        </w:rPr>
        <w:t xml:space="preserve">Wykonawca wniósł zabezpieczenie należytego wykonania umowy, w wysokości </w:t>
      </w:r>
      <w:r w:rsidR="00DD4598" w:rsidRPr="008B22D4">
        <w:rPr>
          <w:b/>
          <w:bCs/>
          <w:color w:val="auto"/>
        </w:rPr>
        <w:t>5</w:t>
      </w:r>
      <w:r w:rsidRPr="008B22D4">
        <w:rPr>
          <w:b/>
          <w:bCs/>
          <w:color w:val="auto"/>
        </w:rPr>
        <w:t>%</w:t>
      </w:r>
      <w:r w:rsidRPr="008B22D4">
        <w:rPr>
          <w:color w:val="auto"/>
        </w:rPr>
        <w:t xml:space="preserve"> wartości wynagrodzenia brutto za wykonanie przedmiotu umowy wskazanego w § 8 ust </w:t>
      </w:r>
      <w:r w:rsidR="003F2B60" w:rsidRPr="008B22D4">
        <w:rPr>
          <w:color w:val="auto"/>
        </w:rPr>
        <w:t>1</w:t>
      </w:r>
      <w:r w:rsidRPr="008B22D4">
        <w:rPr>
          <w:color w:val="auto"/>
        </w:rPr>
        <w:t xml:space="preserve"> tj. kwotę </w:t>
      </w:r>
      <w:r w:rsidR="009765DB" w:rsidRPr="008B22D4">
        <w:rPr>
          <w:b/>
          <w:bCs/>
          <w:color w:val="auto"/>
        </w:rPr>
        <w:t>……………………………………</w:t>
      </w:r>
      <w:r w:rsidR="008B22D4" w:rsidRPr="008B22D4">
        <w:rPr>
          <w:b/>
          <w:bCs/>
          <w:color w:val="auto"/>
        </w:rPr>
        <w:t>……</w:t>
      </w:r>
      <w:r w:rsidR="009765DB" w:rsidRPr="008B22D4">
        <w:rPr>
          <w:b/>
          <w:bCs/>
          <w:color w:val="auto"/>
        </w:rPr>
        <w:t>.</w:t>
      </w:r>
      <w:r w:rsidR="00BF4CF3" w:rsidRPr="008B22D4">
        <w:rPr>
          <w:b/>
          <w:bCs/>
          <w:color w:val="auto"/>
        </w:rPr>
        <w:t xml:space="preserve"> zł </w:t>
      </w:r>
      <w:r w:rsidRPr="008B22D4">
        <w:rPr>
          <w:b/>
          <w:bCs/>
          <w:color w:val="auto"/>
        </w:rPr>
        <w:t>brutto</w:t>
      </w:r>
      <w:r w:rsidRPr="008B22D4">
        <w:rPr>
          <w:color w:val="auto"/>
        </w:rPr>
        <w:t xml:space="preserve"> w formie:</w:t>
      </w:r>
      <w:r w:rsidR="003A3705" w:rsidRPr="008B22D4">
        <w:rPr>
          <w:color w:val="auto"/>
        </w:rPr>
        <w:t xml:space="preserve"> </w:t>
      </w:r>
      <w:r w:rsidR="007E4B54" w:rsidRPr="008B22D4">
        <w:rPr>
          <w:b/>
          <w:bCs/>
          <w:color w:val="auto"/>
        </w:rPr>
        <w:t>………………………………………………</w:t>
      </w:r>
      <w:r w:rsidR="00045CEC" w:rsidRPr="008B22D4">
        <w:rPr>
          <w:bCs/>
          <w:color w:val="auto"/>
        </w:rPr>
        <w:t>.</w:t>
      </w:r>
    </w:p>
    <w:p w14:paraId="2377E0ED" w14:textId="77777777" w:rsidR="008560EE" w:rsidRPr="008B22D4" w:rsidRDefault="00FD7F6E" w:rsidP="00E44634">
      <w:pPr>
        <w:widowControl w:val="0"/>
        <w:numPr>
          <w:ilvl w:val="0"/>
          <w:numId w:val="129"/>
        </w:numPr>
        <w:spacing w:after="0" w:line="271" w:lineRule="auto"/>
        <w:jc w:val="both"/>
        <w:rPr>
          <w:color w:val="auto"/>
        </w:rPr>
      </w:pPr>
      <w:r w:rsidRPr="008B22D4">
        <w:rPr>
          <w:color w:val="auto"/>
        </w:rPr>
        <w:t>Kwoty gwarancji należytego wykonania umowy wniesione przez Wykonawcę zostaną zwrócone, a w przypadku przedłożonych gwarancji ubezpieczeniowych lub bankowych zwolnione według następującego harmonogramu:</w:t>
      </w:r>
    </w:p>
    <w:p w14:paraId="48FCA2D0" w14:textId="2B6CAD13" w:rsidR="008560EE" w:rsidRPr="008B22D4" w:rsidRDefault="00FD7F6E"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70% wniesionej kwoty gwarancji należytego wykonania zostanie zwrócona Wykonawcy w terminie 30 dni od daty po końcowym odb</w:t>
      </w:r>
      <w:r w:rsidR="00782F1B" w:rsidRPr="008B22D4">
        <w:rPr>
          <w:color w:val="auto"/>
        </w:rPr>
        <w:t>iorze przedmiotu umowy i uznaniu</w:t>
      </w:r>
      <w:r w:rsidRPr="008B22D4">
        <w:rPr>
          <w:color w:val="auto"/>
        </w:rPr>
        <w:t xml:space="preserve"> przez Zamawiające</w:t>
      </w:r>
      <w:r w:rsidR="00782F1B" w:rsidRPr="008B22D4">
        <w:rPr>
          <w:color w:val="auto"/>
        </w:rPr>
        <w:t>go robót za należycie wykonanie;</w:t>
      </w:r>
    </w:p>
    <w:p w14:paraId="1EFEE0AD" w14:textId="263144EE" w:rsidR="008560EE" w:rsidRPr="008B22D4" w:rsidRDefault="00782F1B" w:rsidP="00E44634">
      <w:pPr>
        <w:pStyle w:val="Akapitzlist"/>
        <w:widowControl w:val="0"/>
        <w:numPr>
          <w:ilvl w:val="0"/>
          <w:numId w:val="130"/>
        </w:numPr>
        <w:tabs>
          <w:tab w:val="left" w:pos="851"/>
        </w:tabs>
        <w:spacing w:after="0" w:line="271" w:lineRule="auto"/>
        <w:ind w:left="567" w:hanging="294"/>
        <w:jc w:val="both"/>
        <w:rPr>
          <w:color w:val="auto"/>
        </w:rPr>
      </w:pPr>
      <w:r w:rsidRPr="008B22D4">
        <w:rPr>
          <w:color w:val="auto"/>
        </w:rPr>
        <w:t>30</w:t>
      </w:r>
      <w:r w:rsidR="00FD7F6E" w:rsidRPr="008B22D4">
        <w:rPr>
          <w:color w:val="auto"/>
        </w:rPr>
        <w:t>% wniesionej kwoty gwarancji zostanie zwrócona Wykonawcy w 15 dni po upływie okresu rękojmi.</w:t>
      </w:r>
    </w:p>
    <w:p w14:paraId="32FE21E4" w14:textId="77777777" w:rsidR="00706D95" w:rsidRPr="008B22D4" w:rsidRDefault="00706D95" w:rsidP="00E44634">
      <w:pPr>
        <w:widowControl w:val="0"/>
        <w:numPr>
          <w:ilvl w:val="0"/>
          <w:numId w:val="129"/>
        </w:numPr>
        <w:spacing w:after="0" w:line="271" w:lineRule="auto"/>
        <w:jc w:val="both"/>
        <w:rPr>
          <w:color w:val="auto"/>
        </w:rPr>
      </w:pPr>
      <w:r w:rsidRPr="008B22D4">
        <w:rPr>
          <w:color w:val="auto"/>
        </w:rPr>
        <w:t>W przypadku wniesienia zabezpieczenia w formie gwarancji (bankowych lub ubezpieczeniowych):</w:t>
      </w:r>
    </w:p>
    <w:p w14:paraId="5A6707E3"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 xml:space="preserve">Wykonawca zobowiązany jest przedstawić gwarancję na zabezpieczenie roszczeń z tytułu niewykonania lub nienależytego wykonania umowy o charakterze bezwarunkowym, w której gwarant zapewni wypłatę kwoty gwarancji na pierwsze żądanie Zamawiającego złożone w okresie </w:t>
      </w:r>
      <w:r w:rsidRPr="008B22D4">
        <w:rPr>
          <w:color w:val="auto"/>
        </w:rPr>
        <w:lastRenderedPageBreak/>
        <w:t>trwania gwarancji;</w:t>
      </w:r>
    </w:p>
    <w:p w14:paraId="3DA6640F" w14:textId="5029001C"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 xml:space="preserve">Wykonawca zobowiązany jest przedstawić </w:t>
      </w:r>
      <w:r w:rsidR="007A0FD9" w:rsidRPr="008B22D4">
        <w:rPr>
          <w:color w:val="auto"/>
        </w:rPr>
        <w:t>gwarancję, w której</w:t>
      </w:r>
      <w:r w:rsidRPr="008B22D4">
        <w:rPr>
          <w:color w:val="auto"/>
        </w:rPr>
        <w:t xml:space="preserve"> wypłata wskazanej w gwarancji kwoty gwarancji nie będzie uzależniona od spełnienia jakichkolwiek dodatkowych warunków formalnych poza złożeniem wezwania do wypłaty kw</w:t>
      </w:r>
      <w:r w:rsidR="00782F1B" w:rsidRPr="008B22D4">
        <w:rPr>
          <w:color w:val="auto"/>
        </w:rPr>
        <w:t>oty gwarancji w formie pisemnej;</w:t>
      </w:r>
    </w:p>
    <w:p w14:paraId="33597010" w14:textId="116AB84F"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możliwość żądania poświadczenia podpisu osoby wzywającej</w:t>
      </w:r>
      <w:r w:rsidRPr="008B22D4">
        <w:rPr>
          <w:color w:val="auto"/>
        </w:rPr>
        <w:t>,</w:t>
      </w:r>
      <w:r w:rsidR="00706D95" w:rsidRPr="008B22D4">
        <w:rPr>
          <w:color w:val="auto"/>
        </w:rPr>
        <w:t xml:space="preserve"> o ile w </w:t>
      </w:r>
      <w:r w:rsidRPr="008B22D4">
        <w:rPr>
          <w:color w:val="auto"/>
        </w:rPr>
        <w:t>gwarancji zastrzeżone będzie, że</w:t>
      </w:r>
      <w:r w:rsidR="00706D95" w:rsidRPr="008B22D4">
        <w:rPr>
          <w:color w:val="auto"/>
        </w:rPr>
        <w:t xml:space="preserve"> poświadczenie to może nastąpić przez notariusza, adwokata, radcę prawnego, pracownika gwaranta lub </w:t>
      </w:r>
      <w:r w:rsidR="007A0FD9" w:rsidRPr="008B22D4">
        <w:rPr>
          <w:color w:val="auto"/>
        </w:rPr>
        <w:t>banku, w którym</w:t>
      </w:r>
      <w:r w:rsidR="00706D95" w:rsidRPr="008B22D4">
        <w:rPr>
          <w:color w:val="auto"/>
        </w:rPr>
        <w:t xml:space="preserve"> Zamawiający (</w:t>
      </w:r>
      <w:r w:rsidR="007A0FD9" w:rsidRPr="008B22D4">
        <w:rPr>
          <w:color w:val="auto"/>
        </w:rPr>
        <w:t>Beneficjent) posiada</w:t>
      </w:r>
      <w:r w:rsidRPr="008B22D4">
        <w:rPr>
          <w:color w:val="auto"/>
        </w:rPr>
        <w:t xml:space="preserve"> rachunek bankowy;</w:t>
      </w:r>
    </w:p>
    <w:p w14:paraId="092CDCC6" w14:textId="3888260A"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n</w:t>
      </w:r>
      <w:r w:rsidR="007A0FD9" w:rsidRPr="008B22D4">
        <w:rPr>
          <w:color w:val="auto"/>
        </w:rPr>
        <w:t>iedopuszczalne</w:t>
      </w:r>
      <w:r w:rsidR="00706D95" w:rsidRPr="008B22D4">
        <w:rPr>
          <w:color w:val="auto"/>
        </w:rPr>
        <w:t xml:space="preserve"> jest uzależnianie wypłaty kwoty gwarancji od przedłożenia przez Zamawiającego (Beneficjenta) innych dokumentów, czy też wcześniejszego wezwania Wykonawcy do dzia</w:t>
      </w:r>
      <w:r w:rsidRPr="008B22D4">
        <w:rPr>
          <w:color w:val="auto"/>
        </w:rPr>
        <w:t>łania, zaniechania lub zapłaty;</w:t>
      </w:r>
    </w:p>
    <w:p w14:paraId="191E4BEF" w14:textId="3F3C3307"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d</w:t>
      </w:r>
      <w:r w:rsidR="007A0FD9" w:rsidRPr="008B22D4">
        <w:rPr>
          <w:color w:val="auto"/>
        </w:rPr>
        <w:t>opuszcza</w:t>
      </w:r>
      <w:r w:rsidR="00706D95" w:rsidRPr="008B22D4">
        <w:rPr>
          <w:color w:val="auto"/>
        </w:rPr>
        <w:t xml:space="preserve"> się żądania zamieszczenia w wezwaniu do wypłaty gwarancji oświadczenia Zamawiającego (Beneficjenta), że żądana</w:t>
      </w:r>
      <w:r w:rsidRPr="008B22D4">
        <w:rPr>
          <w:color w:val="auto"/>
        </w:rPr>
        <w:t xml:space="preserve"> kwota jest należna i wymagalna;</w:t>
      </w:r>
    </w:p>
    <w:p w14:paraId="3A53C58C" w14:textId="27DC9791" w:rsidR="00706D95" w:rsidRPr="008B22D4" w:rsidRDefault="00782F1B"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w:t>
      </w:r>
      <w:r w:rsidR="007A0FD9" w:rsidRPr="008B22D4">
        <w:rPr>
          <w:color w:val="auto"/>
        </w:rPr>
        <w:t>szelkie</w:t>
      </w:r>
      <w:r w:rsidR="00706D95" w:rsidRPr="008B22D4">
        <w:rPr>
          <w:color w:val="auto"/>
        </w:rPr>
        <w:t xml:space="preserve"> spory pomięd</w:t>
      </w:r>
      <w:r w:rsidRPr="008B22D4">
        <w:rPr>
          <w:color w:val="auto"/>
        </w:rPr>
        <w:t>zy Zamawiającym (Beneficjentem)</w:t>
      </w:r>
      <w:r w:rsidR="00706D95" w:rsidRPr="008B22D4">
        <w:rPr>
          <w:color w:val="auto"/>
        </w:rPr>
        <w:t xml:space="preserve"> a Gwarantem poddane będą pod rozstrzygnięcie sądu powszechnego właściwe</w:t>
      </w:r>
      <w:r w:rsidRPr="008B22D4">
        <w:rPr>
          <w:color w:val="auto"/>
        </w:rPr>
        <w:t>go dla siedziby Zamawiającego (Beneficjenta);</w:t>
      </w:r>
    </w:p>
    <w:p w14:paraId="3ACE6EC4" w14:textId="77777777" w:rsidR="00706D95" w:rsidRPr="008B22D4" w:rsidRDefault="00706D95" w:rsidP="00E44634">
      <w:pPr>
        <w:pStyle w:val="Akapitzlist"/>
        <w:widowControl w:val="0"/>
        <w:numPr>
          <w:ilvl w:val="0"/>
          <w:numId w:val="149"/>
        </w:numPr>
        <w:tabs>
          <w:tab w:val="left" w:pos="851"/>
        </w:tabs>
        <w:spacing w:after="0" w:line="271" w:lineRule="auto"/>
        <w:ind w:left="567" w:hanging="294"/>
        <w:jc w:val="both"/>
        <w:rPr>
          <w:color w:val="auto"/>
        </w:rPr>
      </w:pPr>
      <w:r w:rsidRPr="008B22D4">
        <w:rPr>
          <w:color w:val="auto"/>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4DCF8508" w:rsidR="008560EE" w:rsidRPr="008B22D4" w:rsidRDefault="00385D98" w:rsidP="00E44634">
      <w:pPr>
        <w:widowControl w:val="0"/>
        <w:numPr>
          <w:ilvl w:val="0"/>
          <w:numId w:val="129"/>
        </w:numPr>
        <w:spacing w:after="0" w:line="271" w:lineRule="auto"/>
        <w:jc w:val="both"/>
        <w:rPr>
          <w:color w:val="auto"/>
        </w:rPr>
      </w:pPr>
      <w:r w:rsidRPr="008B22D4">
        <w:rPr>
          <w:color w:val="auto"/>
        </w:rPr>
        <w:t>Z</w:t>
      </w:r>
      <w:r w:rsidR="00FD7F6E" w:rsidRPr="008B22D4">
        <w:rPr>
          <w:color w:val="auto"/>
        </w:rPr>
        <w:t>amawiając</w:t>
      </w:r>
      <w:r w:rsidR="008E2984" w:rsidRPr="008B22D4">
        <w:rPr>
          <w:color w:val="auto"/>
        </w:rPr>
        <w:t>y wyraża zgodę</w:t>
      </w:r>
      <w:r w:rsidR="00FD7F6E" w:rsidRPr="008B22D4">
        <w:rPr>
          <w:color w:val="auto"/>
        </w:rPr>
        <w:t xml:space="preserve">, </w:t>
      </w:r>
      <w:r w:rsidR="008E2984" w:rsidRPr="008B22D4">
        <w:rPr>
          <w:color w:val="auto"/>
        </w:rPr>
        <w:t>aby zabezpieczenie mogło</w:t>
      </w:r>
      <w:r w:rsidR="00FD7F6E" w:rsidRPr="008B22D4">
        <w:rPr>
          <w:color w:val="auto"/>
        </w:rPr>
        <w:t xml:space="preserve"> być tworzone przez potrącenia z należności za</w:t>
      </w:r>
      <w:r w:rsidR="00703CC3" w:rsidRPr="008B22D4">
        <w:rPr>
          <w:color w:val="auto"/>
        </w:rPr>
        <w:t> </w:t>
      </w:r>
      <w:r w:rsidR="00FD7F6E" w:rsidRPr="008B22D4">
        <w:rPr>
          <w:color w:val="auto"/>
        </w:rPr>
        <w:t>częściowo wykonane dostawy, usługi lub roboty budowlane na zasadach przewidzianych przez ustaw</w:t>
      </w:r>
      <w:r w:rsidR="00782F1B" w:rsidRPr="008B22D4">
        <w:rPr>
          <w:color w:val="auto"/>
        </w:rPr>
        <w:t>ę</w:t>
      </w:r>
      <w:r w:rsidR="004D45B3" w:rsidRPr="008B22D4">
        <w:rPr>
          <w:color w:val="auto"/>
        </w:rPr>
        <w:t xml:space="preserve"> </w:t>
      </w:r>
      <w:r w:rsidR="00782F1B" w:rsidRPr="008B22D4">
        <w:rPr>
          <w:color w:val="auto"/>
        </w:rPr>
        <w:t>P</w:t>
      </w:r>
      <w:r w:rsidR="00FD7F6E" w:rsidRPr="008B22D4">
        <w:rPr>
          <w:color w:val="auto"/>
        </w:rPr>
        <w:t>rawo zamówień publicznych.</w:t>
      </w:r>
    </w:p>
    <w:p w14:paraId="723359DF" w14:textId="17856931" w:rsidR="00A85C5C" w:rsidRPr="008B22D4" w:rsidRDefault="00A85C5C" w:rsidP="00E44634">
      <w:pPr>
        <w:spacing w:after="0" w:line="271" w:lineRule="auto"/>
        <w:jc w:val="center"/>
        <w:rPr>
          <w:b/>
          <w:bCs/>
          <w:color w:val="auto"/>
        </w:rPr>
      </w:pPr>
    </w:p>
    <w:p w14:paraId="0143F8A3" w14:textId="77777777" w:rsidR="008560EE" w:rsidRPr="008B22D4" w:rsidRDefault="00FD7F6E" w:rsidP="00E44634">
      <w:pPr>
        <w:spacing w:after="0" w:line="271" w:lineRule="auto"/>
        <w:jc w:val="center"/>
        <w:rPr>
          <w:rFonts w:eastAsia="Tahoma"/>
          <w:b/>
          <w:bCs/>
          <w:color w:val="auto"/>
        </w:rPr>
      </w:pPr>
      <w:r w:rsidRPr="008B22D4">
        <w:rPr>
          <w:b/>
          <w:bCs/>
          <w:color w:val="auto"/>
        </w:rPr>
        <w:t>§ 14</w:t>
      </w:r>
    </w:p>
    <w:p w14:paraId="019A3433" w14:textId="16E09287" w:rsidR="0091242C" w:rsidRPr="008B22D4" w:rsidRDefault="00FD7F6E" w:rsidP="00E44634">
      <w:pPr>
        <w:spacing w:after="0" w:line="271" w:lineRule="auto"/>
        <w:jc w:val="center"/>
        <w:rPr>
          <w:b/>
          <w:bCs/>
          <w:color w:val="auto"/>
        </w:rPr>
      </w:pPr>
      <w:r w:rsidRPr="008B22D4">
        <w:rPr>
          <w:b/>
          <w:bCs/>
          <w:color w:val="auto"/>
        </w:rPr>
        <w:t>Gwarancja i rękojmia</w:t>
      </w:r>
    </w:p>
    <w:p w14:paraId="324785DB" w14:textId="07B7334F" w:rsidR="004471A4" w:rsidRPr="008B22D4" w:rsidRDefault="00FD7F6E" w:rsidP="00E44634">
      <w:pPr>
        <w:widowControl w:val="0"/>
        <w:numPr>
          <w:ilvl w:val="0"/>
          <w:numId w:val="131"/>
        </w:numPr>
        <w:spacing w:after="0" w:line="271" w:lineRule="auto"/>
        <w:jc w:val="both"/>
        <w:rPr>
          <w:color w:val="auto"/>
        </w:rPr>
      </w:pPr>
      <w:r w:rsidRPr="008B22D4">
        <w:rPr>
          <w:color w:val="auto"/>
        </w:rPr>
        <w:t>Wykonawca udziela Zamawiającemu</w:t>
      </w:r>
      <w:r w:rsidR="009232FB" w:rsidRPr="008B22D4">
        <w:rPr>
          <w:color w:val="auto"/>
        </w:rPr>
        <w:t xml:space="preserve"> </w:t>
      </w:r>
      <w:r w:rsidR="009232FB" w:rsidRPr="008B22D4">
        <w:rPr>
          <w:b/>
          <w:bCs/>
          <w:color w:val="auto"/>
        </w:rPr>
        <w:t xml:space="preserve">rękojmi na okres 5 </w:t>
      </w:r>
      <w:r w:rsidR="00A81CD9" w:rsidRPr="008B22D4">
        <w:rPr>
          <w:b/>
          <w:bCs/>
          <w:color w:val="auto"/>
        </w:rPr>
        <w:t>lat</w:t>
      </w:r>
      <w:r w:rsidR="009232FB" w:rsidRPr="008B22D4">
        <w:rPr>
          <w:b/>
          <w:bCs/>
          <w:color w:val="auto"/>
        </w:rPr>
        <w:t xml:space="preserve"> oraz </w:t>
      </w:r>
      <w:r w:rsidR="00FF5E8C" w:rsidRPr="008B22D4">
        <w:rPr>
          <w:b/>
          <w:bCs/>
          <w:color w:val="auto"/>
        </w:rPr>
        <w:t xml:space="preserve">gwarancji </w:t>
      </w:r>
      <w:r w:rsidRPr="008B22D4">
        <w:rPr>
          <w:b/>
          <w:bCs/>
          <w:color w:val="auto"/>
        </w:rPr>
        <w:t xml:space="preserve">na okres </w:t>
      </w:r>
      <w:r w:rsidR="004F5A04" w:rsidRPr="008B22D4">
        <w:rPr>
          <w:b/>
          <w:bCs/>
          <w:color w:val="auto"/>
        </w:rPr>
        <w:t xml:space="preserve">5 </w:t>
      </w:r>
      <w:r w:rsidR="00CD08F5" w:rsidRPr="008B22D4">
        <w:rPr>
          <w:b/>
          <w:bCs/>
          <w:color w:val="auto"/>
        </w:rPr>
        <w:t xml:space="preserve">lat </w:t>
      </w:r>
      <w:r w:rsidR="00CD08F5" w:rsidRPr="008B22D4">
        <w:rPr>
          <w:bCs/>
          <w:color w:val="auto"/>
        </w:rPr>
        <w:t>na</w:t>
      </w:r>
      <w:r w:rsidRPr="008B22D4">
        <w:rPr>
          <w:color w:val="auto"/>
        </w:rPr>
        <w:t xml:space="preserve"> wszystkie wykonane roboty i materiały użyte do ich realizacji oraz urządzenia wykonane i dostarczone w ramach realizacji niniejszej umowy, zarówno przez Wykonawcę</w:t>
      </w:r>
      <w:r w:rsidR="003C5DD4" w:rsidRPr="008B22D4">
        <w:rPr>
          <w:color w:val="auto"/>
        </w:rPr>
        <w:t xml:space="preserve"> </w:t>
      </w:r>
      <w:r w:rsidRPr="008B22D4">
        <w:rPr>
          <w:color w:val="auto"/>
        </w:rPr>
        <w:t>jak</w:t>
      </w:r>
      <w:r w:rsidR="003C5DD4" w:rsidRPr="008B22D4">
        <w:rPr>
          <w:color w:val="auto"/>
        </w:rPr>
        <w:t xml:space="preserve"> </w:t>
      </w:r>
      <w:r w:rsidRPr="008B22D4">
        <w:rPr>
          <w:color w:val="auto"/>
        </w:rPr>
        <w:t>i</w:t>
      </w:r>
      <w:r w:rsidR="003C5DD4" w:rsidRPr="008B22D4">
        <w:rPr>
          <w:color w:val="auto"/>
        </w:rPr>
        <w:t xml:space="preserve"> </w:t>
      </w:r>
      <w:r w:rsidRPr="008B22D4">
        <w:rPr>
          <w:color w:val="auto"/>
        </w:rPr>
        <w:t>podwykonawców.</w:t>
      </w:r>
    </w:p>
    <w:p w14:paraId="436A44EB" w14:textId="23EB9FAD"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w ramach wynagrodzenia, o jakim mowa w § 8 ust. 1, zobowiązuje się </w:t>
      </w:r>
      <w:r w:rsidR="00BB4539" w:rsidRPr="008B22D4">
        <w:rPr>
          <w:color w:val="auto"/>
        </w:rPr>
        <w:t xml:space="preserve">także </w:t>
      </w:r>
      <w:r w:rsidR="00D03E3C" w:rsidRPr="008B22D4">
        <w:rPr>
          <w:color w:val="auto"/>
        </w:rPr>
        <w:t xml:space="preserve">niezależnie od nielimitowanej liczby napraw </w:t>
      </w:r>
      <w:r w:rsidRPr="008B22D4">
        <w:rPr>
          <w:color w:val="auto"/>
        </w:rPr>
        <w:t>do wykonywania wszystkich przeglądów gwarancyjnych wszystkich urządzeń i instalacji, zgodnie z zaleceniami producenta celem zachowania gwarancji.</w:t>
      </w:r>
      <w:r w:rsidR="007A0FD9" w:rsidRPr="008B22D4">
        <w:rPr>
          <w:color w:val="auto"/>
        </w:rPr>
        <w:t xml:space="preserve"> </w:t>
      </w:r>
      <w:r w:rsidRPr="008B22D4">
        <w:rPr>
          <w:color w:val="auto"/>
        </w:rPr>
        <w:t xml:space="preserve">Dokumenty z przeglądów - karty pracy serwisantów i protokoły z przeglądów </w:t>
      </w:r>
      <w:r w:rsidR="00385D98" w:rsidRPr="008B22D4">
        <w:rPr>
          <w:color w:val="auto"/>
        </w:rPr>
        <w:t xml:space="preserve">- </w:t>
      </w:r>
      <w:r w:rsidRPr="008B22D4">
        <w:rPr>
          <w:color w:val="auto"/>
        </w:rPr>
        <w:t xml:space="preserve">należy przekazać do Zamawiającego. Ostatni przegląd urządzeń wykonany zostanie nie wcześniej niż na 30 dni przed upływem gwarancji. </w:t>
      </w:r>
      <w:r w:rsidR="00D03E3C" w:rsidRPr="008B22D4">
        <w:rPr>
          <w:color w:val="auto"/>
        </w:rPr>
        <w:t>Z tytułu realizowanej gwarancji Zamawiający nie będzie zobowiązany do zapłaty żadnych dodatkowych opłat takich jak koszty dojazdu, robocizna</w:t>
      </w:r>
      <w:r w:rsidR="009C47BD" w:rsidRPr="008B22D4">
        <w:rPr>
          <w:color w:val="auto"/>
        </w:rPr>
        <w:t>, części, materiały dodatkowe</w:t>
      </w:r>
      <w:r w:rsidR="00D03E3C" w:rsidRPr="008B22D4">
        <w:rPr>
          <w:color w:val="auto"/>
        </w:rPr>
        <w:t xml:space="preserve"> itp.  </w:t>
      </w:r>
    </w:p>
    <w:p w14:paraId="5EE2B9EF" w14:textId="2A74972B" w:rsidR="008560EE" w:rsidRPr="008B22D4" w:rsidRDefault="0067181C" w:rsidP="00E44634">
      <w:pPr>
        <w:widowControl w:val="0"/>
        <w:numPr>
          <w:ilvl w:val="0"/>
          <w:numId w:val="131"/>
        </w:numPr>
        <w:spacing w:after="0" w:line="271" w:lineRule="auto"/>
        <w:jc w:val="both"/>
        <w:rPr>
          <w:color w:val="auto"/>
        </w:rPr>
      </w:pPr>
      <w:r w:rsidRPr="008B22D4">
        <w:rPr>
          <w:color w:val="auto"/>
        </w:rPr>
        <w:t xml:space="preserve">Z zastrzeżeniem § 16 ust. </w:t>
      </w:r>
      <w:r w:rsidR="00FF5E8C" w:rsidRPr="008B22D4">
        <w:rPr>
          <w:color w:val="auto"/>
        </w:rPr>
        <w:t>5</w:t>
      </w:r>
      <w:r w:rsidRPr="008B22D4">
        <w:rPr>
          <w:color w:val="auto"/>
        </w:rPr>
        <w:t xml:space="preserve"> niniejszej umowy, o</w:t>
      </w:r>
      <w:r w:rsidR="00FD7F6E" w:rsidRPr="008B22D4">
        <w:rPr>
          <w:color w:val="auto"/>
        </w:rPr>
        <w:t>kres gwarancji i rękojmi</w:t>
      </w:r>
      <w:r w:rsidR="00BA3B4C" w:rsidRPr="008B22D4">
        <w:rPr>
          <w:color w:val="auto"/>
        </w:rPr>
        <w:t xml:space="preserve">, </w:t>
      </w:r>
      <w:r w:rsidR="00FD7F6E" w:rsidRPr="008B22D4">
        <w:rPr>
          <w:color w:val="auto"/>
        </w:rPr>
        <w:t>liczony będzie od dnia pod</w:t>
      </w:r>
      <w:r w:rsidR="00323D94" w:rsidRPr="008B22D4">
        <w:rPr>
          <w:color w:val="auto"/>
        </w:rPr>
        <w:t>pisania przez strony protokołu o</w:t>
      </w:r>
      <w:r w:rsidR="00FD7F6E" w:rsidRPr="008B22D4">
        <w:rPr>
          <w:color w:val="auto"/>
        </w:rPr>
        <w:t xml:space="preserve">dbioru końcowego, a w razie jego braku od daty wystawienia przez Wykonawcę końcowej faktury VAT za wykonane prace. </w:t>
      </w:r>
    </w:p>
    <w:p w14:paraId="3B03DDCA" w14:textId="77777777" w:rsidR="008560EE" w:rsidRPr="008B22D4" w:rsidRDefault="00FD7F6E" w:rsidP="00E44634">
      <w:pPr>
        <w:widowControl w:val="0"/>
        <w:numPr>
          <w:ilvl w:val="0"/>
          <w:numId w:val="131"/>
        </w:numPr>
        <w:spacing w:after="0" w:line="271" w:lineRule="auto"/>
        <w:jc w:val="both"/>
        <w:rPr>
          <w:color w:val="auto"/>
        </w:rPr>
      </w:pPr>
      <w:r w:rsidRPr="008B22D4">
        <w:rPr>
          <w:color w:val="auto"/>
        </w:rPr>
        <w:t>Warunki gwarancji:</w:t>
      </w:r>
    </w:p>
    <w:p w14:paraId="1E6071AA" w14:textId="5F1D5BFD" w:rsidR="0045425F"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w</w:t>
      </w:r>
      <w:r w:rsidR="0045425F" w:rsidRPr="008B22D4">
        <w:rPr>
          <w:color w:val="auto"/>
        </w:rPr>
        <w:t xml:space="preserve"> przypadku wykrycia wad Wykonawca podejmie działania zmierzające do jej usunięcia w czasie:</w:t>
      </w:r>
    </w:p>
    <w:p w14:paraId="74F55415" w14:textId="72E1664C" w:rsidR="0045425F"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w:t>
      </w:r>
      <w:r w:rsidR="0045425F" w:rsidRPr="00B26B3A">
        <w:rPr>
          <w:strike/>
          <w:color w:val="00B050"/>
        </w:rPr>
        <w:t>4 godziny</w:t>
      </w:r>
      <w:r w:rsidR="00B26B3A">
        <w:rPr>
          <w:color w:val="auto"/>
        </w:rPr>
        <w:t xml:space="preserve"> </w:t>
      </w:r>
      <w:r w:rsidR="00B26B3A" w:rsidRPr="00B26B3A">
        <w:rPr>
          <w:color w:val="00B050"/>
        </w:rPr>
        <w:t>12 godzin</w:t>
      </w:r>
      <w:r w:rsidR="0045425F" w:rsidRPr="00B26B3A">
        <w:rPr>
          <w:color w:val="00B050"/>
        </w:rPr>
        <w:t xml:space="preserve"> </w:t>
      </w:r>
      <w:r w:rsidR="0045425F" w:rsidRPr="008B22D4">
        <w:rPr>
          <w:color w:val="auto"/>
        </w:rPr>
        <w:t>od chwili dokonania zgłoszenia, w przypadku instalacji i urządzeń mających bezpośredni wpływ na funkcjonowanie obiektu;</w:t>
      </w:r>
    </w:p>
    <w:p w14:paraId="300E99B5" w14:textId="3C11865F" w:rsidR="00323D94" w:rsidRPr="008B22D4" w:rsidRDefault="00323D94" w:rsidP="00E44634">
      <w:pPr>
        <w:pStyle w:val="Akapitzlist"/>
        <w:widowControl w:val="0"/>
        <w:numPr>
          <w:ilvl w:val="0"/>
          <w:numId w:val="153"/>
        </w:numPr>
        <w:tabs>
          <w:tab w:val="left" w:pos="851"/>
        </w:tabs>
        <w:spacing w:after="0" w:line="271" w:lineRule="auto"/>
        <w:ind w:left="851" w:hanging="284"/>
        <w:jc w:val="both"/>
        <w:rPr>
          <w:color w:val="auto"/>
        </w:rPr>
      </w:pPr>
      <w:r w:rsidRPr="008B22D4">
        <w:rPr>
          <w:color w:val="auto"/>
        </w:rPr>
        <w:t>n</w:t>
      </w:r>
      <w:r w:rsidR="007A0FD9" w:rsidRPr="008B22D4">
        <w:rPr>
          <w:color w:val="auto"/>
        </w:rPr>
        <w:t>ie</w:t>
      </w:r>
      <w:r w:rsidR="0045425F" w:rsidRPr="008B22D4">
        <w:rPr>
          <w:color w:val="auto"/>
        </w:rPr>
        <w:t xml:space="preserve"> dłuższym niż </w:t>
      </w:r>
      <w:r w:rsidR="0045425F" w:rsidRPr="00B26B3A">
        <w:rPr>
          <w:strike/>
          <w:color w:val="00B050"/>
        </w:rPr>
        <w:t>24 godziny</w:t>
      </w:r>
      <w:r w:rsidR="00B26B3A" w:rsidRPr="00B26B3A">
        <w:rPr>
          <w:color w:val="00B050"/>
        </w:rPr>
        <w:t xml:space="preserve"> 48 godzin</w:t>
      </w:r>
      <w:r w:rsidR="0045425F" w:rsidRPr="00B26B3A">
        <w:rPr>
          <w:color w:val="00B050"/>
        </w:rPr>
        <w:t xml:space="preserve"> </w:t>
      </w:r>
      <w:r w:rsidR="0045425F" w:rsidRPr="008B22D4">
        <w:rPr>
          <w:color w:val="auto"/>
        </w:rPr>
        <w:t>od chwili dokonania zgłoszenia, w przypadku pozostałych zgłoszeń</w:t>
      </w:r>
      <w:r w:rsidRPr="008B22D4">
        <w:rPr>
          <w:color w:val="auto"/>
        </w:rPr>
        <w:t>.</w:t>
      </w:r>
    </w:p>
    <w:p w14:paraId="02A794DB" w14:textId="00A1B2AB" w:rsidR="0045425F" w:rsidRPr="008B22D4" w:rsidRDefault="00323D94" w:rsidP="00E44634">
      <w:pPr>
        <w:widowControl w:val="0"/>
        <w:tabs>
          <w:tab w:val="left" w:pos="851"/>
        </w:tabs>
        <w:spacing w:after="0" w:line="271" w:lineRule="auto"/>
        <w:ind w:left="567"/>
        <w:jc w:val="both"/>
        <w:rPr>
          <w:color w:val="000000" w:themeColor="text1"/>
        </w:rPr>
      </w:pPr>
      <w:r w:rsidRPr="008B22D4">
        <w:rPr>
          <w:color w:val="000000" w:themeColor="text1"/>
        </w:rPr>
        <w:t>Zgłoszenia</w:t>
      </w:r>
      <w:r w:rsidR="0045425F" w:rsidRPr="008B22D4">
        <w:rPr>
          <w:color w:val="000000" w:themeColor="text1"/>
        </w:rPr>
        <w:t xml:space="preserve"> </w:t>
      </w:r>
      <w:r w:rsidRPr="008B22D4">
        <w:rPr>
          <w:color w:val="000000" w:themeColor="text1"/>
        </w:rPr>
        <w:t>dokonywane będą:</w:t>
      </w:r>
    </w:p>
    <w:p w14:paraId="011AB0C8" w14:textId="33C2B61F" w:rsidR="00464DB1" w:rsidRPr="008B22D4" w:rsidRDefault="00323D94" w:rsidP="00E44634">
      <w:pPr>
        <w:spacing w:after="0" w:line="271" w:lineRule="auto"/>
        <w:ind w:firstLine="567"/>
        <w:jc w:val="both"/>
        <w:rPr>
          <w:rFonts w:eastAsiaTheme="minorEastAsia"/>
          <w:noProof/>
          <w:color w:val="auto"/>
        </w:rPr>
      </w:pPr>
      <w:r w:rsidRPr="008B22D4">
        <w:rPr>
          <w:color w:val="auto"/>
        </w:rPr>
        <w:t>- t</w:t>
      </w:r>
      <w:r w:rsidR="007A0FD9" w:rsidRPr="008B22D4">
        <w:rPr>
          <w:color w:val="auto"/>
        </w:rPr>
        <w:t>elefonicznie</w:t>
      </w:r>
      <w:r w:rsidR="00FD7F6E" w:rsidRPr="008B22D4">
        <w:rPr>
          <w:color w:val="auto"/>
        </w:rPr>
        <w:t xml:space="preserve"> na nr </w:t>
      </w:r>
      <w:r w:rsidR="00464DB1" w:rsidRPr="008B22D4">
        <w:rPr>
          <w:rFonts w:eastAsiaTheme="minorEastAsia"/>
          <w:noProof/>
          <w:color w:val="auto"/>
        </w:rPr>
        <w:t>tel.: </w:t>
      </w:r>
      <w:hyperlink r:id="rId10" w:history="1"/>
      <w:r w:rsidR="00464DB1" w:rsidRPr="008B22D4">
        <w:rPr>
          <w:rFonts w:eastAsiaTheme="minorEastAsia"/>
          <w:noProof/>
          <w:color w:val="auto"/>
        </w:rPr>
        <w:t xml:space="preserve"> </w:t>
      </w:r>
      <w:r w:rsidR="00F24A83" w:rsidRPr="008B22D4">
        <w:rPr>
          <w:rFonts w:eastAsiaTheme="minorEastAsia"/>
          <w:noProof/>
          <w:color w:val="auto"/>
        </w:rPr>
        <w:t>………………………………….</w:t>
      </w:r>
    </w:p>
    <w:p w14:paraId="75C53499" w14:textId="6749BB38" w:rsidR="008560EE" w:rsidRPr="008B22D4" w:rsidRDefault="00323D94" w:rsidP="00E44634">
      <w:pPr>
        <w:pStyle w:val="Akapitzlist"/>
        <w:widowControl w:val="0"/>
        <w:tabs>
          <w:tab w:val="left" w:pos="851"/>
        </w:tabs>
        <w:spacing w:after="0" w:line="271" w:lineRule="auto"/>
        <w:ind w:left="567"/>
        <w:jc w:val="both"/>
        <w:rPr>
          <w:color w:val="auto"/>
        </w:rPr>
      </w:pPr>
      <w:r w:rsidRPr="008B22D4">
        <w:rPr>
          <w:color w:val="auto"/>
        </w:rPr>
        <w:t>- z</w:t>
      </w:r>
      <w:r w:rsidR="007A0FD9" w:rsidRPr="008B22D4">
        <w:rPr>
          <w:color w:val="auto"/>
        </w:rPr>
        <w:t>a</w:t>
      </w:r>
      <w:r w:rsidR="00FD7F6E" w:rsidRPr="008B22D4">
        <w:rPr>
          <w:color w:val="auto"/>
        </w:rPr>
        <w:t xml:space="preserve"> pomocą poczty elektronicznej na adres: </w:t>
      </w:r>
      <w:r w:rsidR="00AC621D" w:rsidRPr="008B22D4">
        <w:rPr>
          <w:bCs/>
          <w:color w:val="auto"/>
        </w:rPr>
        <w:t xml:space="preserve"> </w:t>
      </w:r>
    </w:p>
    <w:p w14:paraId="2480C1B9" w14:textId="3D2CBDFE" w:rsidR="008560EE" w:rsidRPr="008B22D4" w:rsidRDefault="00323D94" w:rsidP="00E44634">
      <w:pPr>
        <w:pStyle w:val="Akapitzlist"/>
        <w:widowControl w:val="0"/>
        <w:numPr>
          <w:ilvl w:val="0"/>
          <w:numId w:val="132"/>
        </w:numPr>
        <w:tabs>
          <w:tab w:val="left" w:pos="851"/>
        </w:tabs>
        <w:spacing w:after="0" w:line="271" w:lineRule="auto"/>
        <w:ind w:left="567" w:hanging="294"/>
        <w:jc w:val="both"/>
        <w:rPr>
          <w:color w:val="auto"/>
        </w:rPr>
      </w:pPr>
      <w:r w:rsidRPr="008B22D4">
        <w:rPr>
          <w:color w:val="auto"/>
        </w:rPr>
        <w:t>o</w:t>
      </w:r>
      <w:r w:rsidR="00FD7F6E" w:rsidRPr="008B22D4">
        <w:rPr>
          <w:color w:val="auto"/>
        </w:rPr>
        <w:t xml:space="preserve"> wszystkich zmianach danych lub osób realizujących obowiązki z zakresu gwarancji Wykonawca </w:t>
      </w:r>
      <w:r w:rsidR="00FD7F6E" w:rsidRPr="008B22D4">
        <w:rPr>
          <w:color w:val="auto"/>
        </w:rPr>
        <w:lastRenderedPageBreak/>
        <w:t xml:space="preserve">zobowiązany jest zawiadomić Zamawiającego na piśmie. </w:t>
      </w:r>
    </w:p>
    <w:p w14:paraId="7A948AF4" w14:textId="2CF15048"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Wykonawca usunie wady na swój wyłączny koszt w odpowiednim, wyznaczonym przez Zamawiającego terminie, jaki jest wymagany dla ich usunięcia przy dochowaniu należytej staranności wymaganej od przedsiębiorcy </w:t>
      </w:r>
      <w:r w:rsidR="009255F3" w:rsidRPr="008B22D4">
        <w:rPr>
          <w:color w:val="auto"/>
        </w:rPr>
        <w:t>nie dłuższym</w:t>
      </w:r>
      <w:r w:rsidRPr="008B22D4">
        <w:rPr>
          <w:color w:val="auto"/>
        </w:rPr>
        <w:t xml:space="preserve"> niż 14 dni</w:t>
      </w:r>
      <w:r w:rsidR="00E41E5C" w:rsidRPr="008B22D4">
        <w:rPr>
          <w:color w:val="auto"/>
        </w:rPr>
        <w:t xml:space="preserve">, </w:t>
      </w:r>
      <w:r w:rsidR="00027F58" w:rsidRPr="008B22D4">
        <w:rPr>
          <w:color w:val="auto"/>
        </w:rPr>
        <w:t>chyba, że</w:t>
      </w:r>
      <w:r w:rsidR="00E41E5C" w:rsidRPr="008B22D4">
        <w:rPr>
          <w:color w:val="auto"/>
        </w:rPr>
        <w:t xml:space="preserve"> strony ustalą inaczej.</w:t>
      </w:r>
    </w:p>
    <w:p w14:paraId="2FA3AE0D" w14:textId="1F2083C2"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nieusunięcia wad przez Wykonawcę w terminie</w:t>
      </w:r>
      <w:r w:rsidR="00D32A36" w:rsidRPr="008B22D4">
        <w:rPr>
          <w:color w:val="auto"/>
        </w:rPr>
        <w:t xml:space="preserve"> wskazanym w ust. 5 niniejszego paragrafu, Zamawiający może </w:t>
      </w:r>
      <w:r w:rsidR="009255F3" w:rsidRPr="008B22D4">
        <w:rPr>
          <w:color w:val="auto"/>
        </w:rPr>
        <w:t>usunąć wady</w:t>
      </w:r>
      <w:r w:rsidR="00FD7F6E" w:rsidRPr="008B22D4">
        <w:rPr>
          <w:color w:val="auto"/>
        </w:rPr>
        <w:t>, obciążając pełnymi kosztami ich usunięcia Wykonawcę. Wszystkie udokumen</w:t>
      </w:r>
      <w:r w:rsidR="00323D94" w:rsidRPr="008B22D4">
        <w:rPr>
          <w:color w:val="auto"/>
        </w:rPr>
        <w:t>towane koszty poniesione przez Z</w:t>
      </w:r>
      <w:r w:rsidR="00FD7F6E" w:rsidRPr="008B22D4">
        <w:rPr>
          <w:color w:val="auto"/>
        </w:rPr>
        <w:t>amawiającego z tego tytułu zostaną zapłacone Zamawiającemu przez Wykonawcę, w przeciwnym razie Zamawiający ma prawo wystąpić z żądaniem zapłaty poniesionych kosztów z zabezpieczenia należytego wykonania umowy na okres gwarancji i</w:t>
      </w:r>
      <w:r w:rsidR="004471A4" w:rsidRPr="008B22D4">
        <w:rPr>
          <w:color w:val="auto"/>
        </w:rPr>
        <w:t> </w:t>
      </w:r>
      <w:r w:rsidR="00FD7F6E" w:rsidRPr="008B22D4">
        <w:rPr>
          <w:color w:val="auto"/>
        </w:rPr>
        <w:t>rękojmi. Niezależnie od tego Zamawiający ma prawo naliczenia kar umownych określonych w</w:t>
      </w:r>
      <w:r w:rsidR="004471A4" w:rsidRPr="008B22D4">
        <w:rPr>
          <w:color w:val="auto"/>
        </w:rPr>
        <w:t> </w:t>
      </w:r>
      <w:r w:rsidR="00FD7F6E" w:rsidRPr="008B22D4">
        <w:rPr>
          <w:color w:val="auto"/>
        </w:rPr>
        <w:t>niniejszej umowie</w:t>
      </w:r>
      <w:r w:rsidR="004471A4" w:rsidRPr="008B22D4">
        <w:rPr>
          <w:color w:val="auto"/>
        </w:rPr>
        <w:t>.</w:t>
      </w:r>
    </w:p>
    <w:p w14:paraId="3558E27E" w14:textId="60344187" w:rsidR="008560EE" w:rsidRPr="008B22D4" w:rsidRDefault="00323D94" w:rsidP="00E44634">
      <w:pPr>
        <w:widowControl w:val="0"/>
        <w:numPr>
          <w:ilvl w:val="0"/>
          <w:numId w:val="131"/>
        </w:numPr>
        <w:spacing w:after="0" w:line="271" w:lineRule="auto"/>
        <w:jc w:val="both"/>
        <w:rPr>
          <w:color w:val="auto"/>
        </w:rPr>
      </w:pPr>
      <w:r w:rsidRPr="008B22D4">
        <w:rPr>
          <w:color w:val="auto"/>
        </w:rPr>
        <w:t>W okresie gwarancji</w:t>
      </w:r>
      <w:r w:rsidR="00D03E3C" w:rsidRPr="008B22D4">
        <w:rPr>
          <w:color w:val="auto"/>
        </w:rPr>
        <w:t xml:space="preserve"> p</w:t>
      </w:r>
      <w:r w:rsidR="00FD7F6E" w:rsidRPr="008B22D4">
        <w:rPr>
          <w:color w:val="auto"/>
        </w:rPr>
        <w:t>o zakoń</w:t>
      </w:r>
      <w:r w:rsidRPr="008B22D4">
        <w:rPr>
          <w:color w:val="auto"/>
        </w:rPr>
        <w:t>czeniu każdego roku użytkowania</w:t>
      </w:r>
      <w:r w:rsidR="00FD7F6E" w:rsidRPr="008B22D4">
        <w:rPr>
          <w:color w:val="auto"/>
        </w:rPr>
        <w:t xml:space="preserve"> przedmiotu umowy Zamawiający będzie dokonywał jego przeglądów okresowych przy udziale przedstawiciela Wykonawcy</w:t>
      </w:r>
      <w:r w:rsidR="00D03E3C" w:rsidRPr="008B22D4">
        <w:rPr>
          <w:color w:val="auto"/>
        </w:rPr>
        <w:t>.</w:t>
      </w:r>
    </w:p>
    <w:p w14:paraId="2DF5D756" w14:textId="7BA1F799" w:rsidR="008560EE" w:rsidRPr="008B22D4" w:rsidRDefault="00692013" w:rsidP="00E44634">
      <w:pPr>
        <w:widowControl w:val="0"/>
        <w:numPr>
          <w:ilvl w:val="0"/>
          <w:numId w:val="131"/>
        </w:numPr>
        <w:spacing w:after="0" w:line="271" w:lineRule="auto"/>
        <w:jc w:val="both"/>
        <w:rPr>
          <w:color w:val="auto"/>
        </w:rPr>
      </w:pPr>
      <w:r w:rsidRPr="008B22D4">
        <w:rPr>
          <w:color w:val="auto"/>
        </w:rPr>
        <w:t>W</w:t>
      </w:r>
      <w:r w:rsidR="00FD7F6E" w:rsidRPr="008B22D4">
        <w:rPr>
          <w:color w:val="auto"/>
        </w:rPr>
        <w:t xml:space="preserve"> przypadku wymiany poszczególnego elementu okres gwarancji </w:t>
      </w:r>
      <w:r w:rsidR="00D907CD" w:rsidRPr="008B22D4">
        <w:rPr>
          <w:color w:val="auto"/>
          <w:bdr w:val="none" w:sz="0" w:space="0" w:color="auto"/>
          <w:lang w:eastAsia="en-US"/>
        </w:rPr>
        <w:t>na ten element biegnie</w:t>
      </w:r>
      <w:r w:rsidR="00D907CD" w:rsidRPr="008B22D4">
        <w:rPr>
          <w:i/>
          <w:iCs/>
          <w:color w:val="auto"/>
          <w:bdr w:val="none" w:sz="0" w:space="0" w:color="auto"/>
          <w:lang w:eastAsia="en-US"/>
        </w:rPr>
        <w:t xml:space="preserve"> </w:t>
      </w:r>
      <w:r w:rsidR="00FD7F6E" w:rsidRPr="008B22D4">
        <w:rPr>
          <w:color w:val="auto"/>
        </w:rPr>
        <w:t>na nowo. Przedłużenie okresu gwarancji odbywa</w:t>
      </w:r>
      <w:r w:rsidR="00323D94" w:rsidRPr="008B22D4">
        <w:rPr>
          <w:color w:val="auto"/>
        </w:rPr>
        <w:t xml:space="preserve"> się na zasadach określonych w K</w:t>
      </w:r>
      <w:r w:rsidR="00FD7F6E" w:rsidRPr="008B22D4">
        <w:rPr>
          <w:color w:val="auto"/>
        </w:rPr>
        <w:t>odeksie cywilnym.</w:t>
      </w:r>
    </w:p>
    <w:p w14:paraId="4B52D6BB" w14:textId="4C026FE4" w:rsidR="008560EE" w:rsidRPr="008B22D4" w:rsidRDefault="00FD7F6E" w:rsidP="00E44634">
      <w:pPr>
        <w:widowControl w:val="0"/>
        <w:numPr>
          <w:ilvl w:val="0"/>
          <w:numId w:val="131"/>
        </w:numPr>
        <w:spacing w:after="0" w:line="271" w:lineRule="auto"/>
        <w:jc w:val="both"/>
        <w:rPr>
          <w:color w:val="auto"/>
        </w:rPr>
      </w:pPr>
      <w:r w:rsidRPr="008B22D4">
        <w:rPr>
          <w:color w:val="auto"/>
        </w:rPr>
        <w:t xml:space="preserve">W okresie gwarancji Wykonawca ponosi odpowiedzialność w pełnej wysokości za szkody wyrządzone Zamawiającemu lub osobom trzecim, spowodowane istnieniem wad materiałów lub robót </w:t>
      </w:r>
      <w:r w:rsidR="0017093A" w:rsidRPr="008B22D4">
        <w:rPr>
          <w:color w:val="auto"/>
        </w:rPr>
        <w:t xml:space="preserve">lub dostarczonych elementów wyposażenia </w:t>
      </w:r>
      <w:r w:rsidRPr="008B22D4">
        <w:rPr>
          <w:color w:val="auto"/>
        </w:rPr>
        <w:t xml:space="preserve">oraz szkody powstałe przy usuwaniu tych wad. </w:t>
      </w:r>
    </w:p>
    <w:p w14:paraId="6449551A" w14:textId="1855E845" w:rsidR="00690F74" w:rsidRPr="008B22D4" w:rsidRDefault="00690F74" w:rsidP="00E44634">
      <w:pPr>
        <w:pStyle w:val="Akapitzlist"/>
        <w:widowControl w:val="0"/>
        <w:numPr>
          <w:ilvl w:val="0"/>
          <w:numId w:val="131"/>
        </w:numPr>
        <w:spacing w:after="0" w:line="271" w:lineRule="auto"/>
        <w:ind w:hanging="502"/>
        <w:jc w:val="both"/>
        <w:rPr>
          <w:color w:val="auto"/>
        </w:rPr>
      </w:pPr>
      <w:r w:rsidRPr="008B22D4">
        <w:rPr>
          <w:color w:val="auto"/>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w:t>
      </w:r>
      <w:r w:rsidR="00323D94" w:rsidRPr="008B22D4">
        <w:rPr>
          <w:color w:val="auto"/>
        </w:rPr>
        <w:t>m</w:t>
      </w:r>
      <w:r w:rsidRPr="008B22D4">
        <w:rPr>
          <w:color w:val="auto"/>
        </w:rPr>
        <w:t xml:space="preserve">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w:t>
      </w:r>
      <w:r w:rsidR="00323D94" w:rsidRPr="008B22D4">
        <w:rPr>
          <w:color w:val="auto"/>
        </w:rPr>
        <w:t>„</w:t>
      </w:r>
      <w:r w:rsidRPr="008B22D4">
        <w:rPr>
          <w:color w:val="auto"/>
        </w:rPr>
        <w:t>produktami standardowymi</w:t>
      </w:r>
      <w:r w:rsidR="00323D94" w:rsidRPr="008B22D4">
        <w:rPr>
          <w:color w:val="auto"/>
        </w:rPr>
        <w:t>”</w:t>
      </w:r>
      <w:r w:rsidRPr="008B22D4">
        <w:rPr>
          <w:color w:val="auto"/>
        </w:rPr>
        <w:t xml:space="preserve">.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8B22D4">
        <w:rPr>
          <w:color w:val="auto"/>
        </w:rPr>
        <w:br/>
      </w:r>
      <w:r w:rsidRPr="008B22D4">
        <w:rPr>
          <w:color w:val="auto"/>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7A2A191C" w14:textId="003E3313" w:rsidR="0091242C" w:rsidRPr="008B22D4" w:rsidRDefault="0008718F" w:rsidP="00E44634">
      <w:pPr>
        <w:widowControl w:val="0"/>
        <w:numPr>
          <w:ilvl w:val="0"/>
          <w:numId w:val="131"/>
        </w:numPr>
        <w:spacing w:after="0" w:line="271" w:lineRule="auto"/>
        <w:ind w:hanging="502"/>
        <w:jc w:val="both"/>
        <w:rPr>
          <w:color w:val="auto"/>
        </w:rPr>
      </w:pPr>
      <w:r w:rsidRPr="008B22D4">
        <w:rPr>
          <w:color w:val="auto"/>
        </w:rPr>
        <w:t>Ilekroć w n</w:t>
      </w:r>
      <w:r w:rsidR="00323D94" w:rsidRPr="008B22D4">
        <w:rPr>
          <w:color w:val="auto"/>
        </w:rPr>
        <w:t>iemniejszej umowie jest mowa o p</w:t>
      </w:r>
      <w:r w:rsidRPr="008B22D4">
        <w:rPr>
          <w:color w:val="auto"/>
        </w:rPr>
        <w:t>roducencie</w:t>
      </w:r>
      <w:r w:rsidR="00385D98" w:rsidRPr="008B22D4">
        <w:rPr>
          <w:color w:val="auto"/>
        </w:rPr>
        <w:t>,</w:t>
      </w:r>
      <w:r w:rsidRPr="008B22D4">
        <w:rPr>
          <w:color w:val="auto"/>
        </w:rPr>
        <w:t xml:space="preserve"> należy rozumieć to pojęcie w </w:t>
      </w:r>
      <w:r w:rsidR="009255F3" w:rsidRPr="008B22D4">
        <w:rPr>
          <w:color w:val="auto"/>
        </w:rPr>
        <w:t>rozumieniu art.</w:t>
      </w:r>
      <w:r w:rsidRPr="008B22D4">
        <w:rPr>
          <w:color w:val="auto"/>
        </w:rPr>
        <w:t xml:space="preserve"> 3 ustawy z dnia 12 grudnia 2003r. o ogólnym bezpieczeństwie produktów.</w:t>
      </w:r>
    </w:p>
    <w:p w14:paraId="618D385C" w14:textId="66FAEDF0" w:rsidR="00E41E5C" w:rsidRPr="008B22D4" w:rsidRDefault="00E41E5C" w:rsidP="00E44634">
      <w:pPr>
        <w:widowControl w:val="0"/>
        <w:numPr>
          <w:ilvl w:val="0"/>
          <w:numId w:val="131"/>
        </w:numPr>
        <w:spacing w:after="0" w:line="271" w:lineRule="auto"/>
        <w:ind w:hanging="502"/>
        <w:jc w:val="both"/>
        <w:rPr>
          <w:color w:val="auto"/>
        </w:rPr>
      </w:pPr>
      <w:bookmarkStart w:id="11" w:name="_Hlk20127147"/>
      <w:r w:rsidRPr="008B22D4">
        <w:rPr>
          <w:color w:val="auto"/>
        </w:rPr>
        <w:t xml:space="preserve">W ramach gwarancji i przez okres trwania gwarancji, Wykonawca zobowiązany jest zapewnić dostępność </w:t>
      </w:r>
      <w:proofErr w:type="spellStart"/>
      <w:r w:rsidR="00323D94" w:rsidRPr="008B22D4">
        <w:rPr>
          <w:color w:val="auto"/>
        </w:rPr>
        <w:t>bez</w:t>
      </w:r>
      <w:r w:rsidR="00027F58" w:rsidRPr="008B22D4">
        <w:rPr>
          <w:color w:val="auto"/>
        </w:rPr>
        <w:t>kosztowej</w:t>
      </w:r>
      <w:proofErr w:type="spellEnd"/>
      <w:r w:rsidRPr="008B22D4">
        <w:rPr>
          <w:color w:val="auto"/>
        </w:rPr>
        <w:t xml:space="preserve"> aktualizacji dostarczonego oprogramowania - w miarę jego udostępniania przez producenta. </w:t>
      </w:r>
    </w:p>
    <w:bookmarkEnd w:id="11"/>
    <w:p w14:paraId="01B80635" w14:textId="4375BCFF" w:rsidR="008560EE" w:rsidRPr="008B22D4" w:rsidRDefault="00E724FF" w:rsidP="00E44634">
      <w:pPr>
        <w:widowControl w:val="0"/>
        <w:numPr>
          <w:ilvl w:val="0"/>
          <w:numId w:val="131"/>
        </w:numPr>
        <w:spacing w:after="0" w:line="271" w:lineRule="auto"/>
        <w:ind w:hanging="502"/>
        <w:jc w:val="both"/>
        <w:rPr>
          <w:color w:val="000000" w:themeColor="text1"/>
        </w:rPr>
      </w:pPr>
      <w:r w:rsidRPr="008B22D4">
        <w:rPr>
          <w:color w:val="auto"/>
        </w:rPr>
        <w:t xml:space="preserve">W </w:t>
      </w:r>
      <w:r w:rsidR="00027F58" w:rsidRPr="008B22D4">
        <w:rPr>
          <w:color w:val="auto"/>
        </w:rPr>
        <w:t>przypadku, gdy</w:t>
      </w:r>
      <w:r w:rsidRPr="008B22D4">
        <w:rPr>
          <w:color w:val="auto"/>
        </w:rPr>
        <w:t xml:space="preserve"> dla zachowania gwarancji producenta koniecznym będzie przedstawienie reklamowanego produktu w oryginalnym opakowaniu fabrycznym, Wykonawca po zgłoszeniu mu przez Zamawiającego roszczenia gwarancyjnego </w:t>
      </w:r>
      <w:r w:rsidRPr="008B22D4">
        <w:rPr>
          <w:color w:val="000000" w:themeColor="text1"/>
        </w:rPr>
        <w:t>zobowiązany jest zapewnić stosowne opakowanie.</w:t>
      </w:r>
    </w:p>
    <w:p w14:paraId="674128A5" w14:textId="5569764C" w:rsidR="00B21CC1" w:rsidRPr="008B22D4" w:rsidRDefault="00B21CC1" w:rsidP="00E44634">
      <w:pPr>
        <w:widowControl w:val="0"/>
        <w:numPr>
          <w:ilvl w:val="0"/>
          <w:numId w:val="131"/>
        </w:numPr>
        <w:spacing w:after="0" w:line="271" w:lineRule="auto"/>
        <w:ind w:hanging="502"/>
        <w:jc w:val="both"/>
        <w:rPr>
          <w:color w:val="000000" w:themeColor="text1"/>
        </w:rPr>
      </w:pPr>
      <w:r w:rsidRPr="008B22D4">
        <w:rPr>
          <w:color w:val="000000" w:themeColor="text1"/>
        </w:rPr>
        <w:t xml:space="preserve">W ramach gwarancji na urządzenia systemu drzwi osłonowych Wykonawca zobowiązany jest zapewnić interwencję serwisanta w zakresie uwolnienia </w:t>
      </w:r>
      <w:r w:rsidR="004471A4" w:rsidRPr="008B22D4">
        <w:rPr>
          <w:color w:val="000000" w:themeColor="text1"/>
        </w:rPr>
        <w:t xml:space="preserve">zamkniętych </w:t>
      </w:r>
      <w:r w:rsidRPr="008B22D4">
        <w:rPr>
          <w:color w:val="000000" w:themeColor="text1"/>
        </w:rPr>
        <w:t>osób w terminie 2 godzin od</w:t>
      </w:r>
      <w:r w:rsidR="00EE12B6" w:rsidRPr="008B22D4">
        <w:rPr>
          <w:color w:val="000000" w:themeColor="text1"/>
        </w:rPr>
        <w:t xml:space="preserve"> momentu</w:t>
      </w:r>
      <w:r w:rsidRPr="008B22D4">
        <w:rPr>
          <w:color w:val="000000" w:themeColor="text1"/>
        </w:rPr>
        <w:t xml:space="preserve"> zgłoszenia oraz naprawę systemu w stopniu pozwalającym na przywrócenie wszelkich funkcjonalności </w:t>
      </w:r>
      <w:r w:rsidRPr="008B22D4">
        <w:rPr>
          <w:color w:val="000000" w:themeColor="text1"/>
        </w:rPr>
        <w:lastRenderedPageBreak/>
        <w:t>w terminie</w:t>
      </w:r>
      <w:r w:rsidR="004471A4" w:rsidRPr="008B22D4">
        <w:rPr>
          <w:color w:val="000000" w:themeColor="text1"/>
        </w:rPr>
        <w:t xml:space="preserve"> 48 godzin</w:t>
      </w:r>
      <w:r w:rsidRPr="008B22D4">
        <w:rPr>
          <w:color w:val="000000" w:themeColor="text1"/>
        </w:rPr>
        <w:t xml:space="preserve"> od</w:t>
      </w:r>
      <w:r w:rsidR="00EE12B6" w:rsidRPr="008B22D4">
        <w:rPr>
          <w:color w:val="000000" w:themeColor="text1"/>
        </w:rPr>
        <w:t xml:space="preserve"> momentu</w:t>
      </w:r>
      <w:r w:rsidRPr="008B22D4">
        <w:rPr>
          <w:color w:val="000000" w:themeColor="text1"/>
        </w:rPr>
        <w:t xml:space="preserve"> zgłoszenia</w:t>
      </w:r>
      <w:r w:rsidR="00733F0B" w:rsidRPr="008B22D4">
        <w:rPr>
          <w:color w:val="000000" w:themeColor="text1"/>
        </w:rPr>
        <w:t xml:space="preserve"> – o ile Wykonawca w zakresie realizacji przedmiotu umowy realizował będzie dostawę i montaż drzwi osłonowych.</w:t>
      </w:r>
      <w:r w:rsidR="00733F0B" w:rsidRPr="008B22D4" w:rsidDel="00733F0B">
        <w:rPr>
          <w:color w:val="000000" w:themeColor="text1"/>
        </w:rPr>
        <w:t xml:space="preserve"> </w:t>
      </w:r>
    </w:p>
    <w:p w14:paraId="5F24671C" w14:textId="50D57166" w:rsidR="000B1486" w:rsidRPr="008B22D4" w:rsidRDefault="000B1486" w:rsidP="00E44634">
      <w:pPr>
        <w:widowControl w:val="0"/>
        <w:numPr>
          <w:ilvl w:val="0"/>
          <w:numId w:val="131"/>
        </w:numPr>
        <w:spacing w:after="0" w:line="271" w:lineRule="auto"/>
        <w:ind w:hanging="502"/>
        <w:jc w:val="both"/>
        <w:rPr>
          <w:color w:val="auto"/>
        </w:rPr>
      </w:pPr>
      <w:r w:rsidRPr="008B22D4">
        <w:rPr>
          <w:color w:val="auto"/>
        </w:rPr>
        <w:t xml:space="preserve">Gwarancją nie są </w:t>
      </w:r>
      <w:r w:rsidR="00EE12B6" w:rsidRPr="008B22D4">
        <w:rPr>
          <w:color w:val="auto"/>
        </w:rPr>
        <w:t>objęte</w:t>
      </w:r>
      <w:r w:rsidR="009B07CA" w:rsidRPr="008B22D4">
        <w:rPr>
          <w:color w:val="auto"/>
        </w:rPr>
        <w:t>:</w:t>
      </w:r>
    </w:p>
    <w:p w14:paraId="12948B78" w14:textId="02AB3E2C"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w:t>
      </w:r>
      <w:r w:rsidR="00B32A65" w:rsidRPr="008B22D4">
        <w:rPr>
          <w:rFonts w:eastAsia="Times New Roman"/>
          <w:color w:val="auto"/>
          <w:bdr w:val="none" w:sz="0" w:space="0" w:color="auto"/>
          <w:lang w:eastAsia="en-US"/>
        </w:rPr>
        <w:t>niezgodne z pozostałymi postanowieniami</w:t>
      </w:r>
      <w:r w:rsidRPr="008B22D4">
        <w:rPr>
          <w:rFonts w:eastAsia="Times New Roman"/>
          <w:color w:val="auto"/>
          <w:bdr w:val="none" w:sz="0" w:space="0" w:color="auto"/>
          <w:lang w:eastAsia="en-US"/>
        </w:rPr>
        <w:t xml:space="preserve"> umowy. W przypadku zatem</w:t>
      </w:r>
      <w:r w:rsidR="00B32A65"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gdy przekazana instrukcja obsługi zawiera postanowienia sprzeczne z treścią umowy pomiędzy stronami pierwszeństwo </w:t>
      </w:r>
      <w:r w:rsidR="009B07CA" w:rsidRPr="008B22D4">
        <w:rPr>
          <w:rFonts w:eastAsia="Times New Roman"/>
          <w:color w:val="auto"/>
          <w:bdr w:val="none" w:sz="0" w:space="0" w:color="auto"/>
          <w:lang w:eastAsia="en-US"/>
        </w:rPr>
        <w:t>mają</w:t>
      </w:r>
      <w:r w:rsidR="00B32A65" w:rsidRPr="008B22D4">
        <w:rPr>
          <w:rFonts w:eastAsia="Times New Roman"/>
          <w:color w:val="auto"/>
          <w:bdr w:val="none" w:sz="0" w:space="0" w:color="auto"/>
          <w:lang w:eastAsia="en-US"/>
        </w:rPr>
        <w:t xml:space="preserve"> postanowienia umowy;</w:t>
      </w:r>
    </w:p>
    <w:p w14:paraId="67B747EB" w14:textId="3B9B3D59"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 xml:space="preserve">uszkodzenia i wady urządzenia wynikłe na </w:t>
      </w:r>
      <w:r w:rsidR="009B07CA" w:rsidRPr="008B22D4">
        <w:rPr>
          <w:rFonts w:eastAsia="Times New Roman"/>
          <w:color w:val="auto"/>
          <w:bdr w:val="none" w:sz="0" w:space="0" w:color="auto"/>
          <w:lang w:eastAsia="en-US"/>
        </w:rPr>
        <w:t>skutek dokonanych</w:t>
      </w:r>
      <w:r w:rsidRPr="008B22D4">
        <w:rPr>
          <w:rFonts w:eastAsia="Times New Roman"/>
          <w:color w:val="auto"/>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14</w:t>
      </w:r>
      <w:r w:rsidR="003F2B60" w:rsidRPr="008B22D4">
        <w:rPr>
          <w:rFonts w:eastAsia="Times New Roman"/>
          <w:color w:val="auto"/>
          <w:bdr w:val="none" w:sz="0" w:space="0" w:color="auto"/>
          <w:lang w:eastAsia="en-US"/>
        </w:rPr>
        <w:t xml:space="preserve"> ust.</w:t>
      </w:r>
      <w:r w:rsidR="00F06635" w:rsidRPr="008B22D4">
        <w:rPr>
          <w:rFonts w:eastAsia="Times New Roman"/>
          <w:color w:val="auto"/>
          <w:bdr w:val="none" w:sz="0" w:space="0" w:color="auto"/>
          <w:lang w:eastAsia="en-US"/>
        </w:rPr>
        <w:t xml:space="preserve"> </w:t>
      </w:r>
      <w:r w:rsidR="003F2B60" w:rsidRPr="008B22D4">
        <w:rPr>
          <w:rFonts w:eastAsia="Times New Roman"/>
          <w:color w:val="auto"/>
          <w:bdr w:val="none" w:sz="0" w:space="0" w:color="auto"/>
          <w:lang w:eastAsia="en-US"/>
        </w:rPr>
        <w:t xml:space="preserve">2, 6, 10, 11, 12, </w:t>
      </w:r>
      <w:r w:rsidR="00CD08F5" w:rsidRPr="008B22D4">
        <w:rPr>
          <w:rFonts w:eastAsia="Times New Roman"/>
          <w:color w:val="auto"/>
          <w:bdr w:val="none" w:sz="0" w:space="0" w:color="auto"/>
          <w:lang w:eastAsia="en-US"/>
        </w:rPr>
        <w:t>16 nie</w:t>
      </w:r>
      <w:r w:rsidRPr="008B22D4">
        <w:rPr>
          <w:rFonts w:eastAsia="Times New Roman"/>
          <w:color w:val="auto"/>
          <w:bdr w:val="none" w:sz="0" w:space="0" w:color="auto"/>
          <w:lang w:eastAsia="en-US"/>
        </w:rPr>
        <w:t xml:space="preserve"> będą stanowiły podstawy wyłączenia z gwarancji</w:t>
      </w:r>
      <w:r w:rsidR="003F2B60" w:rsidRPr="008B22D4">
        <w:rPr>
          <w:rFonts w:eastAsia="Times New Roman"/>
          <w:color w:val="auto"/>
          <w:bdr w:val="none" w:sz="0" w:space="0" w:color="auto"/>
          <w:lang w:eastAsia="en-US"/>
        </w:rPr>
        <w:t>;</w:t>
      </w:r>
      <w:r w:rsidRPr="008B22D4">
        <w:rPr>
          <w:rFonts w:eastAsia="Times New Roman"/>
          <w:color w:val="auto"/>
          <w:bdr w:val="none" w:sz="0" w:space="0" w:color="auto"/>
          <w:lang w:eastAsia="en-US"/>
        </w:rPr>
        <w:t xml:space="preserve"> </w:t>
      </w:r>
    </w:p>
    <w:p w14:paraId="7D4EED97" w14:textId="0DB6AAB4" w:rsidR="000B1486" w:rsidRPr="008B22D4" w:rsidRDefault="000B1486"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uszkodzenia mechaniczne wywołane czynnikami zewnętrznymi w stosunku do przedmiotu gwarancji, w tym losowymi (np. pożar, powódź, zalanie itp.) chyba</w:t>
      </w:r>
      <w:r w:rsidR="00FC6E32" w:rsidRPr="008B22D4">
        <w:rPr>
          <w:rFonts w:eastAsia="Times New Roman"/>
          <w:color w:val="auto"/>
          <w:bdr w:val="none" w:sz="0" w:space="0" w:color="auto"/>
          <w:lang w:eastAsia="en-US"/>
        </w:rPr>
        <w:t xml:space="preserve"> że,</w:t>
      </w:r>
      <w:r w:rsidRPr="008B22D4">
        <w:rPr>
          <w:rFonts w:eastAsia="Times New Roman"/>
          <w:color w:val="auto"/>
          <w:bdr w:val="none" w:sz="0" w:space="0" w:color="auto"/>
          <w:lang w:eastAsia="en-US"/>
        </w:rPr>
        <w:t xml:space="preserve"> ze specyfiki urządzenia lub oświadczeń Wykonawcy/</w:t>
      </w:r>
      <w:r w:rsidR="00FC6E32" w:rsidRPr="008B22D4">
        <w:rPr>
          <w:rFonts w:eastAsia="Times New Roman"/>
          <w:color w:val="auto"/>
          <w:bdr w:val="none" w:sz="0" w:space="0" w:color="auto"/>
          <w:lang w:eastAsia="en-US"/>
        </w:rPr>
        <w:t>p</w:t>
      </w:r>
      <w:r w:rsidR="009B07CA" w:rsidRPr="008B22D4">
        <w:rPr>
          <w:rFonts w:eastAsia="Times New Roman"/>
          <w:color w:val="auto"/>
          <w:bdr w:val="none" w:sz="0" w:space="0" w:color="auto"/>
          <w:lang w:eastAsia="en-US"/>
        </w:rPr>
        <w:t>roducenta wynika</w:t>
      </w:r>
      <w:r w:rsidRPr="008B22D4">
        <w:rPr>
          <w:rFonts w:eastAsia="Times New Roman"/>
          <w:color w:val="auto"/>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8B22D4">
        <w:rPr>
          <w:rFonts w:eastAsia="Times New Roman"/>
          <w:color w:val="auto"/>
          <w:bdr w:val="none" w:sz="0" w:space="0" w:color="auto"/>
          <w:lang w:eastAsia="en-US"/>
        </w:rPr>
        <w:t>;</w:t>
      </w:r>
    </w:p>
    <w:p w14:paraId="57FDB749" w14:textId="2DEE3C1F" w:rsidR="000B1486" w:rsidRPr="008B22D4" w:rsidRDefault="00FC6E32" w:rsidP="00E44634">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rFonts w:eastAsia="Times New Roman"/>
          <w:color w:val="auto"/>
          <w:bdr w:val="none" w:sz="0" w:space="0" w:color="auto"/>
          <w:lang w:eastAsia="en-US"/>
        </w:rPr>
      </w:pPr>
      <w:r w:rsidRPr="008B22D4">
        <w:rPr>
          <w:rFonts w:eastAsia="Times New Roman"/>
          <w:color w:val="auto"/>
          <w:bdr w:val="none" w:sz="0" w:space="0" w:color="auto"/>
          <w:lang w:eastAsia="en-US"/>
        </w:rPr>
        <w:t>z</w:t>
      </w:r>
      <w:r w:rsidR="000B1486" w:rsidRPr="008B22D4">
        <w:rPr>
          <w:rFonts w:eastAsia="Times New Roman"/>
          <w:color w:val="auto"/>
          <w:bdr w:val="none" w:sz="0" w:space="0" w:color="auto"/>
          <w:lang w:eastAsia="en-US"/>
        </w:rPr>
        <w:t xml:space="preserve">amontowane w dacie odbioru materiały eksploatacyjne z tym, iż wyłącznie w zakresie </w:t>
      </w:r>
      <w:r w:rsidRPr="008B22D4">
        <w:rPr>
          <w:rFonts w:eastAsia="Times New Roman"/>
          <w:color w:val="auto"/>
          <w:bdr w:val="none" w:sz="0" w:space="0" w:color="auto"/>
          <w:lang w:eastAsia="en-US"/>
        </w:rPr>
        <w:t>ich zużywalności;</w:t>
      </w:r>
      <w:r w:rsidR="000B1486" w:rsidRPr="008B22D4">
        <w:rPr>
          <w:rFonts w:eastAsia="Times New Roman"/>
          <w:color w:val="auto"/>
          <w:bdr w:val="none" w:sz="0" w:space="0" w:color="auto"/>
          <w:lang w:eastAsia="en-US"/>
        </w:rPr>
        <w:t xml:space="preserve"> gwarancją objęte winny być bowiem zarówno parametry</w:t>
      </w:r>
      <w:r w:rsidR="00812C8C" w:rsidRPr="008B22D4">
        <w:rPr>
          <w:rFonts w:eastAsia="Times New Roman"/>
          <w:color w:val="auto"/>
          <w:bdr w:val="none" w:sz="0" w:space="0" w:color="auto"/>
          <w:lang w:eastAsia="en-US"/>
        </w:rPr>
        <w:t xml:space="preserve"> </w:t>
      </w:r>
      <w:r w:rsidR="000B1486" w:rsidRPr="008B22D4">
        <w:rPr>
          <w:rFonts w:eastAsia="Times New Roman"/>
          <w:color w:val="auto"/>
          <w:bdr w:val="none" w:sz="0" w:space="0" w:color="auto"/>
          <w:lang w:eastAsia="en-US"/>
        </w:rPr>
        <w:t xml:space="preserve">techniczne/funkcjonalne jak i jakościowe. </w:t>
      </w:r>
    </w:p>
    <w:p w14:paraId="3B6D480E" w14:textId="02F9C295" w:rsidR="000B1486" w:rsidRPr="008B22D4" w:rsidRDefault="00FC6E32" w:rsidP="00E44634">
      <w:pPr>
        <w:widowControl w:val="0"/>
        <w:numPr>
          <w:ilvl w:val="0"/>
          <w:numId w:val="131"/>
        </w:numPr>
        <w:spacing w:after="0" w:line="271" w:lineRule="auto"/>
        <w:ind w:hanging="502"/>
        <w:jc w:val="both"/>
        <w:rPr>
          <w:color w:val="auto"/>
        </w:rPr>
      </w:pPr>
      <w:r w:rsidRPr="008B22D4">
        <w:rPr>
          <w:color w:val="auto"/>
        </w:rPr>
        <w:t>Zamawiający zastrzega, że</w:t>
      </w:r>
      <w:r w:rsidR="000B1486" w:rsidRPr="008B22D4">
        <w:rPr>
          <w:color w:val="auto"/>
        </w:rPr>
        <w:t xml:space="preserve"> za nieskuteczne uznać należy wszystkie ograniczenia gwarancji</w:t>
      </w:r>
      <w:r w:rsidR="00812C8C" w:rsidRPr="008B22D4">
        <w:rPr>
          <w:color w:val="auto"/>
        </w:rPr>
        <w:t xml:space="preserve"> </w:t>
      </w:r>
      <w:r w:rsidR="000B1486" w:rsidRPr="008B22D4">
        <w:rPr>
          <w:color w:val="auto"/>
        </w:rPr>
        <w:t xml:space="preserve">Wykonawcy lub </w:t>
      </w:r>
      <w:r w:rsidRPr="008B22D4">
        <w:rPr>
          <w:color w:val="auto"/>
        </w:rPr>
        <w:t>p</w:t>
      </w:r>
      <w:r w:rsidR="009B07CA" w:rsidRPr="008B22D4">
        <w:rPr>
          <w:color w:val="auto"/>
        </w:rPr>
        <w:t>roducenta nakładające</w:t>
      </w:r>
      <w:r w:rsidR="000B1486" w:rsidRPr="008B22D4">
        <w:rPr>
          <w:color w:val="auto"/>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8B22D4">
        <w:rPr>
          <w:color w:val="auto"/>
        </w:rPr>
        <w:t>przekazywanych urządzeń</w:t>
      </w:r>
      <w:r w:rsidR="000B1486" w:rsidRPr="008B22D4">
        <w:rPr>
          <w:color w:val="auto"/>
        </w:rPr>
        <w:t>, których zachowanie będzie wymagane przez Zamawiającego.</w:t>
      </w:r>
    </w:p>
    <w:p w14:paraId="1FB89155" w14:textId="77777777" w:rsidR="0091242C" w:rsidRPr="008B22D4" w:rsidRDefault="0091242C" w:rsidP="00E44634">
      <w:pPr>
        <w:tabs>
          <w:tab w:val="left" w:pos="3456"/>
        </w:tabs>
        <w:spacing w:after="0" w:line="271" w:lineRule="auto"/>
        <w:jc w:val="center"/>
        <w:rPr>
          <w:b/>
          <w:bCs/>
          <w:color w:val="auto"/>
        </w:rPr>
      </w:pPr>
    </w:p>
    <w:p w14:paraId="316127D1" w14:textId="56EEBC3F"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15</w:t>
      </w:r>
    </w:p>
    <w:p w14:paraId="77414CF0" w14:textId="77777777" w:rsidR="008560EE" w:rsidRPr="008B22D4" w:rsidRDefault="00FD7F6E" w:rsidP="00E44634">
      <w:pPr>
        <w:spacing w:after="0" w:line="271" w:lineRule="auto"/>
        <w:jc w:val="center"/>
        <w:rPr>
          <w:rFonts w:eastAsia="Tahoma"/>
          <w:b/>
          <w:bCs/>
          <w:color w:val="auto"/>
        </w:rPr>
      </w:pPr>
      <w:r w:rsidRPr="008B22D4">
        <w:rPr>
          <w:b/>
          <w:bCs/>
          <w:color w:val="auto"/>
        </w:rPr>
        <w:t>Kary umowne</w:t>
      </w:r>
    </w:p>
    <w:p w14:paraId="1F3183D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Wykonawca zapłaci Zamawiającemu niezależne od siebie kary umowne:</w:t>
      </w:r>
    </w:p>
    <w:p w14:paraId="499BBFDF" w14:textId="374566CD" w:rsidR="00FF7C34"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k</w:t>
      </w:r>
      <w:r w:rsidR="00FF7C34" w:rsidRPr="008B22D4">
        <w:rPr>
          <w:color w:val="auto"/>
        </w:rPr>
        <w:t xml:space="preserve">ażdorazowo w przypadku zaistnienia </w:t>
      </w:r>
      <w:bookmarkStart w:id="12" w:name="_Hlk88288746"/>
      <w:r w:rsidR="00357172" w:rsidRPr="008B22D4">
        <w:rPr>
          <w:color w:val="auto"/>
        </w:rPr>
        <w:t xml:space="preserve">zwłoki </w:t>
      </w:r>
      <w:bookmarkEnd w:id="12"/>
      <w:r w:rsidR="00FF7C34" w:rsidRPr="008B22D4">
        <w:rPr>
          <w:color w:val="auto"/>
        </w:rPr>
        <w:t>w stosunku do któregokolwiek z terminów określonych w § 3 ust. 1 lub § 3 ust. 2 niniejszej umowy w wysokości:</w:t>
      </w:r>
    </w:p>
    <w:p w14:paraId="771CB602" w14:textId="2DD9C96F"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pierwsze 30 dni </w:t>
      </w:r>
      <w:r w:rsidR="00357172" w:rsidRPr="008B22D4">
        <w:rPr>
          <w:color w:val="auto"/>
        </w:rPr>
        <w:t xml:space="preserve">zwłoki </w:t>
      </w:r>
      <w:r w:rsidR="00FF7C34" w:rsidRPr="008B22D4">
        <w:rPr>
          <w:color w:val="auto"/>
          <w:bdr w:val="none" w:sz="0" w:space="0" w:color="auto"/>
          <w:lang w:eastAsia="en-US"/>
        </w:rPr>
        <w:t xml:space="preserve">kara umowna w wysokości 0,025 % wartości brutto wynagrodzenia za wykonanie przedmiotu umowy, wskazanego w § 8 ust. </w:t>
      </w:r>
      <w:r w:rsidR="00CD08F5" w:rsidRPr="008B22D4">
        <w:rPr>
          <w:color w:val="auto"/>
          <w:bdr w:val="none" w:sz="0" w:space="0" w:color="auto"/>
          <w:lang w:eastAsia="en-US"/>
        </w:rPr>
        <w:t>1 lub</w:t>
      </w:r>
      <w:r w:rsidR="00FF7C34" w:rsidRPr="008B22D4">
        <w:rPr>
          <w:color w:val="auto"/>
          <w:bdr w:val="none" w:sz="0" w:space="0" w:color="auto"/>
          <w:lang w:eastAsia="en-US"/>
        </w:rPr>
        <w:t xml:space="preserve"> odpowiednio wartości brutto wynagrodzenia za wykonanie Etapu, którego </w:t>
      </w:r>
      <w:r w:rsidR="00357172" w:rsidRPr="008B22D4">
        <w:rPr>
          <w:color w:val="auto"/>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przewidzianego zakresu działania;</w:t>
      </w:r>
    </w:p>
    <w:p w14:paraId="237F6F6D" w14:textId="28D92670" w:rsidR="00FF7C34" w:rsidRPr="008B22D4" w:rsidRDefault="00007D5C" w:rsidP="00E44634">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993" w:right="24" w:hanging="284"/>
        <w:jc w:val="both"/>
        <w:rPr>
          <w:color w:val="auto"/>
          <w:bdr w:val="none" w:sz="0" w:space="0" w:color="auto"/>
          <w:lang w:eastAsia="en-US"/>
        </w:rPr>
      </w:pPr>
      <w:r w:rsidRPr="008B22D4">
        <w:rPr>
          <w:color w:val="auto"/>
          <w:bdr w:val="none" w:sz="0" w:space="0" w:color="auto"/>
          <w:lang w:eastAsia="en-US"/>
        </w:rPr>
        <w:t>z</w:t>
      </w:r>
      <w:r w:rsidR="00027F58" w:rsidRPr="008B22D4">
        <w:rPr>
          <w:color w:val="auto"/>
          <w:bdr w:val="none" w:sz="0" w:space="0" w:color="auto"/>
          <w:lang w:eastAsia="en-US"/>
        </w:rPr>
        <w:t>a</w:t>
      </w:r>
      <w:r w:rsidR="00FF7C34" w:rsidRPr="008B22D4">
        <w:rPr>
          <w:color w:val="auto"/>
          <w:bdr w:val="none" w:sz="0" w:space="0" w:color="auto"/>
          <w:lang w:eastAsia="en-US"/>
        </w:rPr>
        <w:t xml:space="preserve"> kolejne dni </w:t>
      </w:r>
      <w:r w:rsidR="00357172" w:rsidRPr="008B22D4">
        <w:rPr>
          <w:color w:val="auto"/>
        </w:rPr>
        <w:t xml:space="preserve">zwłoki </w:t>
      </w:r>
      <w:r w:rsidR="00FF7C34" w:rsidRPr="008B22D4">
        <w:rPr>
          <w:color w:val="auto"/>
          <w:bdr w:val="none" w:sz="0" w:space="0" w:color="auto"/>
          <w:lang w:eastAsia="en-US"/>
        </w:rPr>
        <w:t xml:space="preserve">kara umowna w wysokości 0,05 % wartości brutto wynagrodzenia za wykonanie przedmiotu umowy, wskazanego w § 8 ust. </w:t>
      </w:r>
      <w:r w:rsidR="00294C3F" w:rsidRPr="008B22D4">
        <w:rPr>
          <w:color w:val="auto"/>
          <w:bdr w:val="none" w:sz="0" w:space="0" w:color="auto"/>
          <w:lang w:eastAsia="en-US"/>
        </w:rPr>
        <w:t>1</w:t>
      </w:r>
      <w:r w:rsidR="00FF7C34" w:rsidRPr="008B22D4">
        <w:rPr>
          <w:color w:val="auto"/>
          <w:bdr w:val="none" w:sz="0" w:space="0" w:color="auto"/>
          <w:lang w:eastAsia="en-US"/>
        </w:rPr>
        <w:t xml:space="preserve"> lub odpowiednio wartości brutto wynagrodzenia za wykonanie Etapu, którego </w:t>
      </w:r>
      <w:r w:rsidR="00357172" w:rsidRPr="008B22D4">
        <w:rPr>
          <w:color w:val="auto"/>
          <w:bdr w:val="none" w:sz="0" w:space="0" w:color="auto"/>
          <w:lang w:eastAsia="en-US"/>
        </w:rPr>
        <w:t xml:space="preserve">zwłoka </w:t>
      </w:r>
      <w:r w:rsidR="00FF7C34" w:rsidRPr="008B22D4">
        <w:rPr>
          <w:color w:val="auto"/>
          <w:bdr w:val="none" w:sz="0" w:space="0" w:color="auto"/>
          <w:lang w:eastAsia="en-US"/>
        </w:rPr>
        <w:t xml:space="preserve">dotyczy, za każdy dzień </w:t>
      </w:r>
      <w:r w:rsidR="00357172" w:rsidRPr="008B22D4">
        <w:rPr>
          <w:color w:val="auto"/>
        </w:rPr>
        <w:t>zwłoki</w:t>
      </w:r>
      <w:r w:rsidR="00FF7C34" w:rsidRPr="008B22D4">
        <w:rPr>
          <w:color w:val="auto"/>
          <w:bdr w:val="none" w:sz="0" w:space="0" w:color="auto"/>
          <w:lang w:eastAsia="en-US"/>
        </w:rPr>
        <w:t>, liczone od dnia następnego po upływie tego terminu do dnia wykonania p</w:t>
      </w:r>
      <w:r w:rsidRPr="008B22D4">
        <w:rPr>
          <w:color w:val="auto"/>
          <w:bdr w:val="none" w:sz="0" w:space="0" w:color="auto"/>
          <w:lang w:eastAsia="en-US"/>
        </w:rPr>
        <w:t>rzewidzianego zakresu działania;</w:t>
      </w:r>
    </w:p>
    <w:p w14:paraId="51198905" w14:textId="2DA44DC3" w:rsidR="00EB5191" w:rsidRPr="008B22D4" w:rsidRDefault="00EB5191"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contextualSpacing/>
        <w:jc w:val="both"/>
        <w:rPr>
          <w:iCs/>
          <w:color w:val="auto"/>
          <w:bdr w:val="none" w:sz="0" w:space="0" w:color="auto"/>
          <w:lang w:eastAsia="en-US"/>
        </w:rPr>
      </w:pPr>
      <w:r w:rsidRPr="008B22D4">
        <w:rPr>
          <w:iCs/>
          <w:color w:val="auto"/>
          <w:bdr w:val="none" w:sz="0" w:space="0" w:color="auto"/>
          <w:lang w:eastAsia="en-US"/>
        </w:rPr>
        <w:t xml:space="preserve">Kary naliczane będą niezalenie od siebie za każdy przypadek naruszenia terminów i są niezależne względem siebie. Kary za </w:t>
      </w:r>
      <w:r w:rsidR="00357172" w:rsidRPr="008B22D4">
        <w:rPr>
          <w:iCs/>
          <w:color w:val="auto"/>
          <w:bdr w:val="none" w:sz="0" w:space="0" w:color="auto"/>
          <w:lang w:eastAsia="en-US"/>
        </w:rPr>
        <w:t xml:space="preserve">zwłokę </w:t>
      </w:r>
      <w:r w:rsidRPr="008B22D4">
        <w:rPr>
          <w:iCs/>
          <w:color w:val="auto"/>
          <w:bdr w:val="none" w:sz="0" w:space="0" w:color="auto"/>
          <w:lang w:eastAsia="en-US"/>
        </w:rPr>
        <w:t xml:space="preserve">w realizacji etapów prac </w:t>
      </w:r>
      <w:r w:rsidRPr="008B22D4">
        <w:rPr>
          <w:b/>
          <w:bCs/>
          <w:iCs/>
          <w:color w:val="auto"/>
          <w:bdr w:val="none" w:sz="0" w:space="0" w:color="auto"/>
          <w:lang w:eastAsia="en-US"/>
        </w:rPr>
        <w:t>I-</w:t>
      </w:r>
      <w:r w:rsidR="00441D05" w:rsidRPr="008B22D4">
        <w:rPr>
          <w:b/>
          <w:bCs/>
          <w:iCs/>
          <w:color w:val="auto"/>
          <w:bdr w:val="none" w:sz="0" w:space="0" w:color="auto"/>
          <w:lang w:eastAsia="en-US"/>
        </w:rPr>
        <w:t>V</w:t>
      </w:r>
      <w:r w:rsidR="00F24A83" w:rsidRPr="008B22D4">
        <w:rPr>
          <w:b/>
          <w:bCs/>
          <w:iCs/>
          <w:color w:val="auto"/>
          <w:bdr w:val="none" w:sz="0" w:space="0" w:color="auto"/>
          <w:lang w:eastAsia="en-US"/>
        </w:rPr>
        <w:t>I</w:t>
      </w:r>
      <w:r w:rsidR="00294C3F" w:rsidRPr="008B22D4">
        <w:rPr>
          <w:iCs/>
          <w:color w:val="auto"/>
          <w:bdr w:val="none" w:sz="0" w:space="0" w:color="auto"/>
          <w:lang w:eastAsia="en-US"/>
        </w:rPr>
        <w:t xml:space="preserve"> </w:t>
      </w:r>
      <w:r w:rsidRPr="008B22D4">
        <w:rPr>
          <w:iCs/>
          <w:color w:val="auto"/>
          <w:bdr w:val="none" w:sz="0" w:space="0" w:color="auto"/>
          <w:lang w:eastAsia="en-US"/>
        </w:rPr>
        <w:t xml:space="preserve">podlegać będą anulowaniu w przypadku, gdyby wykonawca pomimo uchybienia terminom realizacji poszczególnych etapów prac </w:t>
      </w:r>
      <w:r w:rsidRPr="008B22D4">
        <w:rPr>
          <w:iCs/>
          <w:color w:val="auto"/>
          <w:bdr w:val="none" w:sz="0" w:space="0" w:color="auto"/>
          <w:lang w:eastAsia="en-US"/>
        </w:rPr>
        <w:lastRenderedPageBreak/>
        <w:t xml:space="preserve">dochował terminu zakończenia </w:t>
      </w:r>
      <w:r w:rsidR="00EC3847" w:rsidRPr="008B22D4">
        <w:rPr>
          <w:iCs/>
          <w:color w:val="auto"/>
          <w:bdr w:val="none" w:sz="0" w:space="0" w:color="auto"/>
          <w:lang w:eastAsia="en-US"/>
        </w:rPr>
        <w:t>etapów</w:t>
      </w:r>
      <w:r w:rsidRPr="008B22D4">
        <w:rPr>
          <w:iCs/>
          <w:color w:val="auto"/>
          <w:bdr w:val="none" w:sz="0" w:space="0" w:color="auto"/>
          <w:lang w:eastAsia="en-US"/>
        </w:rPr>
        <w:t xml:space="preserve"> </w:t>
      </w:r>
      <w:r w:rsidR="00294C3F" w:rsidRPr="008B22D4">
        <w:rPr>
          <w:b/>
          <w:bCs/>
          <w:iCs/>
          <w:color w:val="auto"/>
          <w:bdr w:val="none" w:sz="0" w:space="0" w:color="auto"/>
          <w:lang w:eastAsia="en-US"/>
        </w:rPr>
        <w:t>V</w:t>
      </w:r>
      <w:r w:rsidR="00F24A83" w:rsidRPr="008B22D4">
        <w:rPr>
          <w:b/>
          <w:bCs/>
          <w:iCs/>
          <w:color w:val="auto"/>
          <w:bdr w:val="none" w:sz="0" w:space="0" w:color="auto"/>
          <w:lang w:eastAsia="en-US"/>
        </w:rPr>
        <w:t>II</w:t>
      </w:r>
      <w:r w:rsidR="00EC3847" w:rsidRPr="008B22D4">
        <w:rPr>
          <w:b/>
          <w:bCs/>
          <w:iCs/>
          <w:color w:val="auto"/>
          <w:bdr w:val="none" w:sz="0" w:space="0" w:color="auto"/>
          <w:lang w:eastAsia="en-US"/>
        </w:rPr>
        <w:t xml:space="preserve"> i VIII</w:t>
      </w:r>
      <w:r w:rsidRPr="008B22D4">
        <w:rPr>
          <w:iCs/>
          <w:color w:val="auto"/>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4B1DA49A"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odstąpienia od umowy z przyczyn, za które odpowiada Wykonawca - w wysokości 10% wartości brutto wynagrodzenia za wykonanie przedmiotu umowy wskazanej w § 8 ust. </w:t>
      </w:r>
      <w:r w:rsidR="00294C3F" w:rsidRPr="008B22D4">
        <w:rPr>
          <w:color w:val="auto"/>
        </w:rPr>
        <w:t>1</w:t>
      </w:r>
      <w:r w:rsidR="00FD7F6E" w:rsidRPr="008B22D4">
        <w:rPr>
          <w:color w:val="auto"/>
        </w:rPr>
        <w:t xml:space="preserve">; </w:t>
      </w:r>
    </w:p>
    <w:p w14:paraId="11877875" w14:textId="05B422B4"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 xml:space="preserve">w usuwaniu wad i usterek w okresie gwarancji w wyznaczonym przez Zamawiającego terminie lub w przypadku nieprzystąpienia do ich usunięcia w terminie przewidzianym w umowie w wysokości </w:t>
      </w:r>
      <w:r w:rsidR="00A502DD" w:rsidRPr="008B22D4">
        <w:rPr>
          <w:color w:val="auto"/>
        </w:rPr>
        <w:t>100</w:t>
      </w:r>
      <w:r w:rsidR="00FD7F6E" w:rsidRPr="008B22D4">
        <w:rPr>
          <w:color w:val="auto"/>
        </w:rPr>
        <w:t xml:space="preserve">0 zł (jeden tysiąc złotych) za każdy dzień </w:t>
      </w:r>
      <w:r w:rsidR="00357172" w:rsidRPr="008B22D4">
        <w:rPr>
          <w:color w:val="auto"/>
        </w:rPr>
        <w:t>zwłoki</w:t>
      </w:r>
      <w:r w:rsidR="00FD7F6E" w:rsidRPr="008B22D4">
        <w:rPr>
          <w:color w:val="auto"/>
        </w:rPr>
        <w:t>, liczone od dnia następnego po upływie wyznaczonego terminu odpowiednio do dnia ich usunięcia lub dnia przystąpienia do ich usunięcia;</w:t>
      </w:r>
    </w:p>
    <w:p w14:paraId="1524E717" w14:textId="4AA6305E"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z</w:t>
      </w:r>
      <w:r w:rsidR="00FD7F6E" w:rsidRPr="008B22D4">
        <w:rPr>
          <w:color w:val="auto"/>
        </w:rPr>
        <w:t xml:space="preserve"> tytułu naruszenia zapisów Regulaminu Placu Budowy wskazanego w § 5 ust. </w:t>
      </w:r>
      <w:r w:rsidRPr="008B22D4">
        <w:rPr>
          <w:color w:val="auto"/>
        </w:rPr>
        <w:t>12</w:t>
      </w:r>
      <w:r w:rsidR="00FD7F6E" w:rsidRPr="008B22D4">
        <w:rPr>
          <w:color w:val="auto"/>
        </w:rPr>
        <w:t xml:space="preserve"> kara umowna w kwocie 500 zł (pięćset złotych) za każdy</w:t>
      </w:r>
      <w:r w:rsidRPr="008B22D4">
        <w:rPr>
          <w:color w:val="auto"/>
        </w:rPr>
        <w:t xml:space="preserve"> przypadek naruszenia, z tym, że</w:t>
      </w:r>
      <w:r w:rsidR="00FD7F6E" w:rsidRPr="008B22D4">
        <w:rPr>
          <w:color w:val="auto"/>
        </w:rPr>
        <w:t xml:space="preserve">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1471FB47" w:rsidR="008560EE" w:rsidRPr="00ED7E6C" w:rsidRDefault="00007D5C" w:rsidP="00E44634">
      <w:pPr>
        <w:pStyle w:val="Akapitzlist"/>
        <w:widowControl w:val="0"/>
        <w:numPr>
          <w:ilvl w:val="0"/>
          <w:numId w:val="152"/>
        </w:numPr>
        <w:tabs>
          <w:tab w:val="left" w:pos="851"/>
        </w:tabs>
        <w:spacing w:after="0" w:line="271" w:lineRule="auto"/>
        <w:jc w:val="both"/>
        <w:rPr>
          <w:strike/>
          <w:color w:val="00B050"/>
        </w:rPr>
      </w:pPr>
      <w:r w:rsidRPr="00ED7E6C">
        <w:rPr>
          <w:strike/>
          <w:color w:val="00B050"/>
        </w:rPr>
        <w:t>w</w:t>
      </w:r>
      <w:r w:rsidR="00FD7F6E" w:rsidRPr="00ED7E6C">
        <w:rPr>
          <w:strike/>
          <w:color w:val="00B050"/>
        </w:rPr>
        <w:t xml:space="preserve"> przypadku niewykonania przez Wykonawcę zamówienia w całości lub części, z przyczyn leżących po stronie Wykonawcy, w wysokości 10 % wartości brutto wynagrodzenia za wykonanie przedmiotu umowy, wskazanej w § 8 ust. </w:t>
      </w:r>
      <w:r w:rsidR="00294C3F" w:rsidRPr="00ED7E6C">
        <w:rPr>
          <w:strike/>
          <w:color w:val="00B050"/>
        </w:rPr>
        <w:t>1</w:t>
      </w:r>
      <w:r w:rsidR="00FD7F6E" w:rsidRPr="00ED7E6C">
        <w:rPr>
          <w:strike/>
          <w:color w:val="00B050"/>
        </w:rPr>
        <w:t>;</w:t>
      </w:r>
    </w:p>
    <w:p w14:paraId="07A7C612" w14:textId="73C19FAB" w:rsidR="008560EE" w:rsidRPr="008B22D4" w:rsidRDefault="00027F58"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zapłaty lub nieterminowej zapłaty wynagrodzenia należnego podwykonawcom lub dalszym podwykonawcom</w:t>
      </w:r>
      <w:r w:rsidR="00D32A36" w:rsidRPr="008B22D4">
        <w:rPr>
          <w:color w:val="auto"/>
        </w:rPr>
        <w:t xml:space="preserve"> </w:t>
      </w:r>
      <w:r w:rsidR="00FD7F6E" w:rsidRPr="008B22D4">
        <w:rPr>
          <w:color w:val="auto"/>
        </w:rPr>
        <w:t>Wykonawca zapłaci karę umowną w wysokości 5.000 zł</w:t>
      </w:r>
      <w:r w:rsidR="00007D5C" w:rsidRPr="008B22D4">
        <w:rPr>
          <w:color w:val="auto"/>
        </w:rPr>
        <w:t xml:space="preserve"> (pięć tysięcy złotych)</w:t>
      </w:r>
      <w:r w:rsidR="00FD7F6E" w:rsidRPr="008B22D4">
        <w:rPr>
          <w:color w:val="auto"/>
        </w:rPr>
        <w:t>;</w:t>
      </w:r>
    </w:p>
    <w:p w14:paraId="4A665B35" w14:textId="06DF5895"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w:t>
      </w:r>
      <w:r w:rsidRPr="008B22D4">
        <w:rPr>
          <w:color w:val="auto"/>
        </w:rPr>
        <w:t>arę umowną w wysokości 5.000 zł (pięć tysięcy złotych);</w:t>
      </w:r>
    </w:p>
    <w:p w14:paraId="53C5E2B5" w14:textId="1D5B1259"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nieprzedłożenia poświadczonej za zgodność z oryginałem kopii umowy o podwykonawstwo lub jej zmiany Wykonawca zapłaci k</w:t>
      </w:r>
      <w:r w:rsidRPr="008B22D4">
        <w:rPr>
          <w:color w:val="auto"/>
        </w:rPr>
        <w:t>arę umowną w wysokości 5.000 zł (pięć tysięcy złotych);</w:t>
      </w:r>
    </w:p>
    <w:p w14:paraId="69972D84" w14:textId="37A7A3DF"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braku zmiany umowy o podwykonawstwo w zakresie terminu zapłaty Wykonawca zapłaci k</w:t>
      </w:r>
      <w:r w:rsidRPr="008B22D4">
        <w:rPr>
          <w:color w:val="auto"/>
        </w:rPr>
        <w:t>arę umowną w wysokości 5.000 zł (pięć tysięcy złotych);</w:t>
      </w:r>
    </w:p>
    <w:p w14:paraId="7E7B1319" w14:textId="6A35A0F2" w:rsidR="00294C3F" w:rsidRPr="00ED7E6C" w:rsidRDefault="00294C3F" w:rsidP="00E44634">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both"/>
        <w:rPr>
          <w:strike/>
          <w:color w:val="00B050"/>
        </w:rPr>
      </w:pPr>
      <w:r w:rsidRPr="00ED7E6C">
        <w:rPr>
          <w:strike/>
          <w:color w:val="00B050"/>
        </w:rPr>
        <w:t xml:space="preserve">w przypadku nienależytego wykonania umowy lub jej warunków innych niż wskazane powyżej oraz innych niż wyłączone na </w:t>
      </w:r>
      <w:r w:rsidR="00CD08F5" w:rsidRPr="00ED7E6C">
        <w:rPr>
          <w:strike/>
          <w:color w:val="00B050"/>
        </w:rPr>
        <w:t>mocy art.</w:t>
      </w:r>
      <w:r w:rsidR="00007D5C" w:rsidRPr="00ED7E6C">
        <w:rPr>
          <w:strike/>
          <w:color w:val="00B050"/>
        </w:rPr>
        <w:t xml:space="preserve"> 433 pkt 1 – 3 ustawy P</w:t>
      </w:r>
      <w:r w:rsidRPr="00ED7E6C">
        <w:rPr>
          <w:strike/>
          <w:color w:val="00B050"/>
        </w:rPr>
        <w:t xml:space="preserve">rawo zamówień publicznych, Wykonawca zapłaci Zamawiającemu karę umowną w kwocie 10 % wartości wynagrodzenia brutto, o którym mowa w § 8 ust. 1 umowy; </w:t>
      </w:r>
    </w:p>
    <w:p w14:paraId="687D4563" w14:textId="75FD0CA0" w:rsidR="008560EE" w:rsidRPr="008B22D4" w:rsidRDefault="00007D5C" w:rsidP="00E44634">
      <w:pPr>
        <w:pStyle w:val="Akapitzlist"/>
        <w:widowControl w:val="0"/>
        <w:numPr>
          <w:ilvl w:val="0"/>
          <w:numId w:val="152"/>
        </w:numPr>
        <w:tabs>
          <w:tab w:val="left" w:pos="851"/>
        </w:tabs>
        <w:spacing w:after="0" w:line="271" w:lineRule="auto"/>
        <w:jc w:val="both"/>
        <w:rPr>
          <w:color w:val="auto"/>
        </w:rPr>
      </w:pPr>
      <w:r w:rsidRPr="008B22D4">
        <w:rPr>
          <w:color w:val="auto"/>
        </w:rPr>
        <w:t>w</w:t>
      </w:r>
      <w:r w:rsidR="00FD7F6E" w:rsidRPr="008B22D4">
        <w:rPr>
          <w:color w:val="auto"/>
        </w:rPr>
        <w:t xml:space="preserve"> przypadku </w:t>
      </w:r>
      <w:r w:rsidR="00357172" w:rsidRPr="008B22D4">
        <w:rPr>
          <w:color w:val="auto"/>
        </w:rPr>
        <w:t xml:space="preserve">zwłoki </w:t>
      </w:r>
      <w:r w:rsidR="00FD7F6E" w:rsidRPr="008B22D4">
        <w:rPr>
          <w:color w:val="auto"/>
        </w:rPr>
        <w:t>w przekazaniu placu budowy lu</w:t>
      </w:r>
      <w:r w:rsidRPr="008B22D4">
        <w:rPr>
          <w:color w:val="auto"/>
        </w:rPr>
        <w:t>b dokumentacji zgodnie z postanowieniami</w:t>
      </w:r>
      <w:r w:rsidR="00FD7F6E" w:rsidRPr="008B22D4">
        <w:rPr>
          <w:color w:val="auto"/>
        </w:rPr>
        <w:t xml:space="preserve"> § 16 ust. </w:t>
      </w:r>
      <w:r w:rsidR="001910BF"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w:t>
      </w:r>
      <w:r w:rsidRPr="008B22D4">
        <w:rPr>
          <w:color w:val="auto"/>
        </w:rPr>
        <w:t xml:space="preserve">karę umowną </w:t>
      </w:r>
      <w:r w:rsidR="00FD7F6E" w:rsidRPr="008B22D4">
        <w:rPr>
          <w:color w:val="auto"/>
        </w:rPr>
        <w:t>w wysokości 0,2</w:t>
      </w:r>
      <w:r w:rsidR="00C035FC" w:rsidRPr="008B22D4">
        <w:rPr>
          <w:color w:val="auto"/>
        </w:rPr>
        <w:t xml:space="preserve"> </w:t>
      </w:r>
      <w:r w:rsidR="00FD7F6E" w:rsidRPr="008B22D4">
        <w:rPr>
          <w:color w:val="auto"/>
        </w:rPr>
        <w:t xml:space="preserve">% wartości brutto wynagrodzenia za wykonanie przedmiotu umowy, wskazanego w § 8 ust. </w:t>
      </w:r>
      <w:r w:rsidR="00275518" w:rsidRPr="008B22D4">
        <w:rPr>
          <w:color w:val="auto"/>
        </w:rPr>
        <w:t>1</w:t>
      </w:r>
      <w:r w:rsidR="00FD7F6E" w:rsidRPr="008B22D4">
        <w:rPr>
          <w:color w:val="auto"/>
        </w:rPr>
        <w:t xml:space="preserve">, za każdy dzień </w:t>
      </w:r>
      <w:r w:rsidR="00357172" w:rsidRPr="008B22D4">
        <w:rPr>
          <w:color w:val="auto"/>
        </w:rPr>
        <w:t>zwłoki</w:t>
      </w:r>
      <w:r w:rsidR="00FD7F6E" w:rsidRPr="008B22D4">
        <w:rPr>
          <w:color w:val="auto"/>
        </w:rPr>
        <w:t xml:space="preserve">, liczone od dnia następnego po upływie terminu na przekazanie Zamawiającemu placu budowy do dnia ich przekazania; </w:t>
      </w:r>
    </w:p>
    <w:p w14:paraId="28DBC3BA" w14:textId="054B96EF"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16 ust. </w:t>
      </w:r>
      <w:r w:rsidR="004E6594" w:rsidRPr="008B22D4">
        <w:rPr>
          <w:color w:val="auto"/>
        </w:rPr>
        <w:t>3</w:t>
      </w:r>
      <w:r w:rsidR="00FD7F6E" w:rsidRPr="008B22D4">
        <w:rPr>
          <w:color w:val="auto"/>
        </w:rPr>
        <w:t xml:space="preserve"> </w:t>
      </w:r>
      <w:r w:rsidRPr="008B22D4">
        <w:rPr>
          <w:color w:val="auto"/>
        </w:rPr>
        <w:t xml:space="preserve">- </w:t>
      </w:r>
      <w:r w:rsidR="00FD7F6E" w:rsidRPr="008B22D4">
        <w:rPr>
          <w:color w:val="auto"/>
        </w:rPr>
        <w:t xml:space="preserve">z wyjątkiem uchybienia terminowi, o którym mowa w § 16 ust. </w:t>
      </w:r>
      <w:r w:rsidR="004E6594"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 karę umowną w wysokości 10 % wartości brutto za wykonanie przedmiotu zamówienia wskazanej w § 8 ust. </w:t>
      </w:r>
      <w:r w:rsidR="00294C3F" w:rsidRPr="008B22D4">
        <w:rPr>
          <w:color w:val="auto"/>
        </w:rPr>
        <w:t xml:space="preserve">1 </w:t>
      </w:r>
      <w:r w:rsidR="00FD7F6E" w:rsidRPr="008B22D4">
        <w:rPr>
          <w:color w:val="auto"/>
        </w:rPr>
        <w:t>umowy;</w:t>
      </w:r>
    </w:p>
    <w:p w14:paraId="11F08B78" w14:textId="70E38248" w:rsidR="008560EE" w:rsidRPr="008B22D4" w:rsidRDefault="00007D5C" w:rsidP="00E44634">
      <w:pPr>
        <w:pStyle w:val="Akapitzlist"/>
        <w:widowControl w:val="0"/>
        <w:numPr>
          <w:ilvl w:val="0"/>
          <w:numId w:val="152"/>
        </w:numPr>
        <w:tabs>
          <w:tab w:val="left" w:pos="851"/>
        </w:tabs>
        <w:spacing w:after="0" w:line="271" w:lineRule="auto"/>
        <w:ind w:left="714" w:hanging="357"/>
        <w:jc w:val="both"/>
        <w:rPr>
          <w:color w:val="auto"/>
        </w:rPr>
      </w:pPr>
      <w:r w:rsidRPr="008B22D4">
        <w:rPr>
          <w:color w:val="auto"/>
        </w:rPr>
        <w:t>w</w:t>
      </w:r>
      <w:r w:rsidR="00FD7F6E" w:rsidRPr="008B22D4">
        <w:rPr>
          <w:color w:val="auto"/>
        </w:rPr>
        <w:t xml:space="preserve"> przypadku naruszenia przez Wykonawcę postanowień § 21 - karę umowną w wysokości </w:t>
      </w:r>
      <w:r w:rsidR="00C035FC" w:rsidRPr="008B22D4">
        <w:rPr>
          <w:color w:val="auto"/>
        </w:rPr>
        <w:t xml:space="preserve">10.000 zł </w:t>
      </w:r>
      <w:r w:rsidRPr="008B22D4">
        <w:rPr>
          <w:color w:val="auto"/>
        </w:rPr>
        <w:t xml:space="preserve">(dziesięć tysięcy złotych) </w:t>
      </w:r>
      <w:r w:rsidR="00FD7F6E" w:rsidRPr="008B22D4">
        <w:rPr>
          <w:color w:val="auto"/>
        </w:rPr>
        <w:t>za każdy przypadek naruszenia;</w:t>
      </w:r>
    </w:p>
    <w:p w14:paraId="2D4DE67A"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i/>
          <w:color w:val="auto"/>
        </w:rPr>
        <w:t>postanowienie celowo usunięte;</w:t>
      </w:r>
      <w:bookmarkStart w:id="13" w:name="_Hlk66049895"/>
    </w:p>
    <w:p w14:paraId="6FC7CACE" w14:textId="77777777" w:rsidR="00007D5C"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shd w:val="clear" w:color="auto" w:fill="FFFFFF"/>
        </w:rPr>
        <w:t>w</w:t>
      </w:r>
      <w:r w:rsidR="00294C3F" w:rsidRPr="008B22D4">
        <w:rPr>
          <w:color w:val="auto"/>
          <w:shd w:val="clear" w:color="auto" w:fill="FFFFFF"/>
        </w:rPr>
        <w:t xml:space="preserve"> przypadku braku zapłaty lub nieterminowej zapłaty wynagrodzenia należnego podwykonawcom w wyniku zmiany wysokości wynagrodzenia Wykonawcy spowodowanej zmianą kosztów realizacji zamówieni</w:t>
      </w:r>
      <w:r w:rsidRPr="008B22D4">
        <w:rPr>
          <w:color w:val="auto"/>
          <w:shd w:val="clear" w:color="auto" w:fill="FFFFFF"/>
        </w:rPr>
        <w:t>a (waloryzacja), o której mowa w</w:t>
      </w:r>
      <w:r w:rsidR="00294C3F" w:rsidRPr="008B22D4">
        <w:rPr>
          <w:color w:val="auto"/>
          <w:shd w:val="clear" w:color="auto" w:fill="FFFFFF"/>
        </w:rPr>
        <w:t xml:space="preserve"> art. 439 ust</w:t>
      </w:r>
      <w:r w:rsidRPr="008B22D4">
        <w:rPr>
          <w:color w:val="auto"/>
          <w:shd w:val="clear" w:color="auto" w:fill="FFFFFF"/>
        </w:rPr>
        <w:t>.</w:t>
      </w:r>
      <w:r w:rsidR="00294C3F" w:rsidRPr="008B22D4">
        <w:rPr>
          <w:color w:val="auto"/>
          <w:shd w:val="clear" w:color="auto" w:fill="FFFFFF"/>
        </w:rPr>
        <w:t xml:space="preserve"> 5 ustawy </w:t>
      </w:r>
      <w:r w:rsidRPr="008B22D4">
        <w:rPr>
          <w:color w:val="auto"/>
        </w:rPr>
        <w:t>Prawo zamówień p</w:t>
      </w:r>
      <w:r w:rsidR="00294C3F" w:rsidRPr="008B22D4">
        <w:rPr>
          <w:color w:val="auto"/>
        </w:rPr>
        <w:t>ublicznych</w:t>
      </w:r>
      <w:r w:rsidRPr="008B22D4">
        <w:rPr>
          <w:color w:val="auto"/>
        </w:rPr>
        <w:t>,</w:t>
      </w:r>
      <w:r w:rsidR="00294C3F" w:rsidRPr="008B22D4">
        <w:rPr>
          <w:color w:val="auto"/>
        </w:rPr>
        <w:t xml:space="preserve"> </w:t>
      </w:r>
      <w:r w:rsidR="00294C3F" w:rsidRPr="008B22D4">
        <w:rPr>
          <w:color w:val="auto"/>
        </w:rPr>
        <w:lastRenderedPageBreak/>
        <w:t xml:space="preserve">Wykonawca zapłaci karę umowną w wysokości </w:t>
      </w:r>
      <w:r w:rsidR="00000923" w:rsidRPr="008B22D4">
        <w:rPr>
          <w:color w:val="auto"/>
        </w:rPr>
        <w:t xml:space="preserve">5.000 </w:t>
      </w:r>
      <w:r w:rsidR="00294C3F" w:rsidRPr="008B22D4">
        <w:rPr>
          <w:color w:val="auto"/>
        </w:rPr>
        <w:t xml:space="preserve">zł </w:t>
      </w:r>
      <w:r w:rsidRPr="008B22D4">
        <w:rPr>
          <w:color w:val="auto"/>
        </w:rPr>
        <w:t>(pięć tysięcy złotych) za każdy przypadek naruszenia;</w:t>
      </w:r>
      <w:bookmarkEnd w:id="13"/>
    </w:p>
    <w:p w14:paraId="39906845" w14:textId="6249A075" w:rsidR="009800E3" w:rsidRPr="008B22D4" w:rsidRDefault="00007D5C" w:rsidP="00E44634">
      <w:pPr>
        <w:pStyle w:val="Akapitzlist"/>
        <w:widowControl w:val="0"/>
        <w:numPr>
          <w:ilvl w:val="0"/>
          <w:numId w:val="152"/>
        </w:numPr>
        <w:tabs>
          <w:tab w:val="left" w:pos="851"/>
        </w:tabs>
        <w:spacing w:after="0" w:line="271" w:lineRule="auto"/>
        <w:ind w:left="714" w:hanging="357"/>
        <w:jc w:val="both"/>
        <w:rPr>
          <w:i/>
          <w:color w:val="auto"/>
        </w:rPr>
      </w:pPr>
      <w:r w:rsidRPr="008B22D4">
        <w:rPr>
          <w:color w:val="auto"/>
        </w:rPr>
        <w:t>w</w:t>
      </w:r>
      <w:r w:rsidR="009800E3" w:rsidRPr="008B22D4">
        <w:rPr>
          <w:color w:val="auto"/>
        </w:rPr>
        <w:t xml:space="preserve"> przypadku nienależytego wykonania umowy lub jej warunków innych niż wskazane powyżej Wykonawca zapłaci Zamawiającemu karę umowną w kwocie </w:t>
      </w:r>
      <w:r w:rsidR="0082764D" w:rsidRPr="008B22D4">
        <w:rPr>
          <w:color w:val="auto"/>
        </w:rPr>
        <w:t>5</w:t>
      </w:r>
      <w:r w:rsidR="009800E3" w:rsidRPr="008B22D4">
        <w:rPr>
          <w:color w:val="auto"/>
        </w:rPr>
        <w:t xml:space="preserve">% wartości wynagrodzenia brutto, o którym mowa w § 8 ust. </w:t>
      </w:r>
      <w:r w:rsidR="00294C3F" w:rsidRPr="008B22D4">
        <w:rPr>
          <w:color w:val="auto"/>
        </w:rPr>
        <w:t xml:space="preserve">1 </w:t>
      </w:r>
      <w:r w:rsidR="009800E3" w:rsidRPr="008B22D4">
        <w:rPr>
          <w:color w:val="auto"/>
        </w:rPr>
        <w:t>umowy</w:t>
      </w:r>
      <w:r w:rsidRPr="008B22D4">
        <w:rPr>
          <w:color w:val="auto"/>
        </w:rPr>
        <w:t>.</w:t>
      </w:r>
    </w:p>
    <w:p w14:paraId="73FCED10" w14:textId="67F15CC1" w:rsidR="008560EE" w:rsidRPr="008B22D4" w:rsidRDefault="00FD7F6E" w:rsidP="00E44634">
      <w:pPr>
        <w:widowControl w:val="0"/>
        <w:numPr>
          <w:ilvl w:val="0"/>
          <w:numId w:val="133"/>
        </w:numPr>
        <w:spacing w:after="0" w:line="271" w:lineRule="auto"/>
        <w:jc w:val="both"/>
        <w:rPr>
          <w:color w:val="auto"/>
        </w:rPr>
      </w:pPr>
      <w:r w:rsidRPr="008B22D4">
        <w:rPr>
          <w:color w:val="auto"/>
        </w:rPr>
        <w:t xml:space="preserve">Należności wynikające z tytułu kar umownych będą płatne w terminie 7 dni od </w:t>
      </w:r>
      <w:r w:rsidR="003F2B60" w:rsidRPr="008B22D4">
        <w:rPr>
          <w:color w:val="auto"/>
        </w:rPr>
        <w:t xml:space="preserve">zaistnienia zdarzenia uzasadniającego nałożenie kary, </w:t>
      </w:r>
      <w:r w:rsidR="00590615" w:rsidRPr="008B22D4">
        <w:rPr>
          <w:color w:val="auto"/>
        </w:rPr>
        <w:t>Zamawiający</w:t>
      </w:r>
      <w:r w:rsidR="003F2B60" w:rsidRPr="008B22D4">
        <w:rPr>
          <w:color w:val="auto"/>
        </w:rPr>
        <w:t xml:space="preserve"> może </w:t>
      </w:r>
      <w:r w:rsidR="00590615" w:rsidRPr="008B22D4">
        <w:rPr>
          <w:color w:val="auto"/>
        </w:rPr>
        <w:t>wystawić z tego tytułu noty obciążeniowe</w:t>
      </w:r>
      <w:r w:rsidRPr="008B22D4">
        <w:rPr>
          <w:color w:val="auto"/>
        </w:rPr>
        <w:t>. Zamawiający będzie mógł, bez uprzedniego wzywania Wykonawcy, potrącić kwoty należne mu z tytułu kar umownych z należnego Wykonawcy wynagrodzenia.</w:t>
      </w:r>
    </w:p>
    <w:p w14:paraId="60A0D543" w14:textId="6E824608" w:rsidR="00FF2785" w:rsidRPr="008B22D4" w:rsidRDefault="00FF2785" w:rsidP="00E44634">
      <w:pPr>
        <w:widowControl w:val="0"/>
        <w:numPr>
          <w:ilvl w:val="0"/>
          <w:numId w:val="133"/>
        </w:numPr>
        <w:spacing w:after="0" w:line="271" w:lineRule="auto"/>
        <w:jc w:val="both"/>
        <w:rPr>
          <w:color w:val="auto"/>
        </w:rPr>
      </w:pPr>
      <w:r w:rsidRPr="008B22D4">
        <w:rPr>
          <w:iCs/>
          <w:color w:val="auto"/>
          <w:bdr w:val="none" w:sz="0" w:space="0" w:color="auto"/>
          <w:lang w:eastAsia="en-US"/>
        </w:rPr>
        <w:t xml:space="preserve">Zamawiający zastrzega sobie prawo dochodzenia odszkodowania do wysokości faktycznie </w:t>
      </w:r>
      <w:r w:rsidRPr="008B22D4">
        <w:rPr>
          <w:color w:val="auto"/>
          <w:bdr w:val="none" w:sz="0" w:space="0" w:color="auto"/>
          <w:lang w:eastAsia="en-US"/>
        </w:rPr>
        <w:t>poniesionej szkody, niezależnie od zapłaty kar umownych.</w:t>
      </w:r>
    </w:p>
    <w:p w14:paraId="58D9E84E"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8B22D4" w:rsidRDefault="00FD7F6E" w:rsidP="00E44634">
      <w:pPr>
        <w:widowControl w:val="0"/>
        <w:numPr>
          <w:ilvl w:val="0"/>
          <w:numId w:val="133"/>
        </w:numPr>
        <w:spacing w:after="0" w:line="271" w:lineRule="auto"/>
        <w:jc w:val="both"/>
        <w:rPr>
          <w:color w:val="auto"/>
        </w:rPr>
      </w:pPr>
      <w:r w:rsidRPr="008B22D4">
        <w:rPr>
          <w:color w:val="auto"/>
        </w:rPr>
        <w:t>Wszelkie kary umowne zastrzeżone w niniejszej umowie są niezależne od siebie.</w:t>
      </w:r>
    </w:p>
    <w:p w14:paraId="53BBEFCD" w14:textId="77777777" w:rsidR="00D909C7" w:rsidRPr="008B22D4" w:rsidRDefault="00D909C7" w:rsidP="00E44634">
      <w:pPr>
        <w:widowControl w:val="0"/>
        <w:numPr>
          <w:ilvl w:val="0"/>
          <w:numId w:val="133"/>
        </w:numPr>
        <w:spacing w:after="0" w:line="271" w:lineRule="auto"/>
        <w:jc w:val="both"/>
        <w:rPr>
          <w:color w:val="auto"/>
        </w:rPr>
      </w:pPr>
      <w:r w:rsidRPr="008B22D4">
        <w:rPr>
          <w:color w:val="auto"/>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93A3A53" w:rsidR="003E28D1" w:rsidRPr="008B22D4" w:rsidRDefault="003E28D1" w:rsidP="00E44634">
      <w:pPr>
        <w:widowControl w:val="0"/>
        <w:numPr>
          <w:ilvl w:val="0"/>
          <w:numId w:val="133"/>
        </w:numPr>
        <w:spacing w:after="0" w:line="271" w:lineRule="auto"/>
        <w:jc w:val="both"/>
        <w:rPr>
          <w:color w:val="auto"/>
        </w:rPr>
      </w:pPr>
      <w:r w:rsidRPr="008B22D4">
        <w:rPr>
          <w:color w:val="auto"/>
        </w:rPr>
        <w:t xml:space="preserve">Wprowadza się maksymalną wysokość kwoty kar </w:t>
      </w:r>
      <w:r w:rsidR="00027F58" w:rsidRPr="008B22D4">
        <w:rPr>
          <w:color w:val="auto"/>
        </w:rPr>
        <w:t>umownych, jaką</w:t>
      </w:r>
      <w:r w:rsidRPr="008B22D4">
        <w:rPr>
          <w:color w:val="auto"/>
        </w:rPr>
        <w:t xml:space="preserve"> Zamawiający może obciążyć Wykonawcę</w:t>
      </w:r>
      <w:r w:rsidR="00007D5C" w:rsidRPr="008B22D4">
        <w:rPr>
          <w:color w:val="auto"/>
        </w:rPr>
        <w:t>,</w:t>
      </w:r>
      <w:r w:rsidRPr="008B22D4">
        <w:rPr>
          <w:color w:val="auto"/>
        </w:rPr>
        <w:t xml:space="preserve"> na poziomie 20 % wartości brutto wynagrodzenia za wykonanie przedmiotu umowy, wskazanego w § 8 ust. 1</w:t>
      </w:r>
      <w:r w:rsidR="009255F3" w:rsidRPr="008B22D4">
        <w:rPr>
          <w:color w:val="auto"/>
        </w:rPr>
        <w:t>.</w:t>
      </w:r>
    </w:p>
    <w:p w14:paraId="0B988D3B" w14:textId="77777777" w:rsidR="00EC3847" w:rsidRPr="008B22D4" w:rsidRDefault="00EC3847" w:rsidP="00E44634">
      <w:pPr>
        <w:spacing w:after="0" w:line="271" w:lineRule="auto"/>
        <w:rPr>
          <w:b/>
          <w:bCs/>
          <w:color w:val="auto"/>
        </w:rPr>
      </w:pPr>
    </w:p>
    <w:p w14:paraId="5903D4BB" w14:textId="292BACFF" w:rsidR="008560EE" w:rsidRPr="008B22D4" w:rsidRDefault="00FD7F6E" w:rsidP="00E44634">
      <w:pPr>
        <w:spacing w:after="0" w:line="271" w:lineRule="auto"/>
        <w:jc w:val="center"/>
        <w:rPr>
          <w:rFonts w:eastAsia="Tahoma"/>
          <w:b/>
          <w:bCs/>
          <w:color w:val="auto"/>
        </w:rPr>
      </w:pPr>
      <w:r w:rsidRPr="008B22D4">
        <w:rPr>
          <w:b/>
          <w:bCs/>
          <w:color w:val="auto"/>
        </w:rPr>
        <w:t>§ 16</w:t>
      </w:r>
    </w:p>
    <w:p w14:paraId="0304FB3B" w14:textId="77777777" w:rsidR="008560EE" w:rsidRPr="008B22D4" w:rsidRDefault="00FD7F6E" w:rsidP="00E44634">
      <w:pPr>
        <w:spacing w:after="0" w:line="271" w:lineRule="auto"/>
        <w:jc w:val="center"/>
        <w:rPr>
          <w:rFonts w:eastAsia="Tahoma"/>
          <w:b/>
          <w:bCs/>
          <w:color w:val="auto"/>
        </w:rPr>
      </w:pPr>
      <w:r w:rsidRPr="008B22D4">
        <w:rPr>
          <w:b/>
          <w:bCs/>
          <w:color w:val="auto"/>
        </w:rPr>
        <w:t>Odstąpienie</w:t>
      </w:r>
      <w:r w:rsidR="00B313CD" w:rsidRPr="008B22D4">
        <w:rPr>
          <w:b/>
          <w:bCs/>
          <w:color w:val="auto"/>
        </w:rPr>
        <w:t xml:space="preserve">/Wstrzymanie </w:t>
      </w:r>
    </w:p>
    <w:p w14:paraId="7126AC1F" w14:textId="77777777" w:rsidR="005636FB" w:rsidRPr="008B22D4" w:rsidRDefault="005636FB" w:rsidP="00E44634">
      <w:pPr>
        <w:widowControl w:val="0"/>
        <w:numPr>
          <w:ilvl w:val="0"/>
          <w:numId w:val="135"/>
        </w:numPr>
        <w:spacing w:after="0" w:line="271" w:lineRule="auto"/>
        <w:jc w:val="both"/>
        <w:rPr>
          <w:color w:val="auto"/>
        </w:rPr>
      </w:pPr>
      <w:r w:rsidRPr="008B22D4">
        <w:rPr>
          <w:color w:val="auto"/>
        </w:rPr>
        <w:t>Oprócz wypadków wymienionych w Kodeksie Cywilnym Zamawiającemu przysługuje prawo do odstąpienia od umowy w całości lub w niewykonanej części w sytuacji:</w:t>
      </w:r>
    </w:p>
    <w:p w14:paraId="73A6091D" w14:textId="1A3DC141" w:rsidR="005636FB" w:rsidRPr="008B22D4" w:rsidRDefault="00702016"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z</w:t>
      </w:r>
      <w:r w:rsidR="00027F58" w:rsidRPr="008B22D4">
        <w:rPr>
          <w:color w:val="auto"/>
        </w:rPr>
        <w:t>aistnienia</w:t>
      </w:r>
      <w:r w:rsidR="005636FB" w:rsidRPr="008B22D4">
        <w:rPr>
          <w:color w:val="auto"/>
        </w:rPr>
        <w:t xml:space="preserve"> istotnej zmiany okoliczności powodującej, że wykonanie umowy nie leży w interesie publicznym, czego nie można było przewidzieć w chwili zawarcia umowy;</w:t>
      </w:r>
    </w:p>
    <w:p w14:paraId="43B88503" w14:textId="490A6EE2"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w</w:t>
      </w:r>
      <w:r w:rsidR="00027F58" w:rsidRPr="008B22D4">
        <w:rPr>
          <w:color w:val="auto"/>
        </w:rPr>
        <w:t>szczęcia</w:t>
      </w:r>
      <w:r w:rsidR="005636FB" w:rsidRPr="008B22D4">
        <w:rPr>
          <w:color w:val="auto"/>
        </w:rPr>
        <w:t xml:space="preserve"> likwidacji lub rozwiązania firmy Wykonawcy;</w:t>
      </w:r>
    </w:p>
    <w:p w14:paraId="18D39816" w14:textId="67B3A87F"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auto"/>
        </w:rPr>
        <w:t>n</w:t>
      </w:r>
      <w:r w:rsidR="00027F58" w:rsidRPr="008B22D4">
        <w:rPr>
          <w:color w:val="auto"/>
        </w:rPr>
        <w:t>ie</w:t>
      </w:r>
      <w:r w:rsidR="005636FB" w:rsidRPr="008B22D4">
        <w:rPr>
          <w:color w:val="auto"/>
        </w:rPr>
        <w:t xml:space="preserve">rozpoczęcia przez Wykonawcę robót w terminie 14 dni od dnia przekazania mu terenu budowy, zgodnie z § 3 ust. 1 </w:t>
      </w:r>
      <w:r w:rsidRPr="008B22D4">
        <w:rPr>
          <w:color w:val="auto"/>
        </w:rPr>
        <w:t>lit. a)</w:t>
      </w:r>
      <w:r w:rsidR="00D32A36" w:rsidRPr="008B22D4">
        <w:rPr>
          <w:color w:val="auto"/>
        </w:rPr>
        <w:t xml:space="preserve"> </w:t>
      </w:r>
      <w:r w:rsidR="005636FB" w:rsidRPr="008B22D4">
        <w:rPr>
          <w:color w:val="auto"/>
        </w:rPr>
        <w:t xml:space="preserve">umowy lub opóźnienia w realizacji prac z przyczyn niezależnych od </w:t>
      </w:r>
      <w:r w:rsidR="005636FB" w:rsidRPr="008B22D4">
        <w:rPr>
          <w:color w:val="000000" w:themeColor="text1"/>
        </w:rPr>
        <w:t>Zamawiającego przekraczające</w:t>
      </w:r>
      <w:r w:rsidRPr="008B22D4">
        <w:rPr>
          <w:color w:val="000000" w:themeColor="text1"/>
        </w:rPr>
        <w:t>go</w:t>
      </w:r>
      <w:r w:rsidR="005636FB" w:rsidRPr="008B22D4">
        <w:rPr>
          <w:color w:val="000000" w:themeColor="text1"/>
        </w:rPr>
        <w:t xml:space="preserve"> 1 miesiąc, pomimo uprzedniego pisemnego wezwania</w:t>
      </w:r>
      <w:r w:rsidRPr="008B22D4">
        <w:rPr>
          <w:color w:val="000000" w:themeColor="text1"/>
        </w:rPr>
        <w:t xml:space="preserve"> Wykonawcy przez</w:t>
      </w:r>
      <w:r w:rsidR="005636FB" w:rsidRPr="008B22D4">
        <w:rPr>
          <w:color w:val="000000" w:themeColor="text1"/>
        </w:rPr>
        <w:t xml:space="preserve"> 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087E4F39" w14:textId="35819CD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000000" w:themeColor="text1"/>
        </w:rPr>
      </w:pPr>
      <w:r w:rsidRPr="008B22D4">
        <w:rPr>
          <w:color w:val="000000" w:themeColor="text1"/>
        </w:rPr>
        <w:t>o</w:t>
      </w:r>
      <w:r w:rsidR="00027F58" w:rsidRPr="008B22D4">
        <w:rPr>
          <w:color w:val="000000" w:themeColor="text1"/>
        </w:rPr>
        <w:t>późnienia</w:t>
      </w:r>
      <w:r w:rsidR="005636FB" w:rsidRPr="008B22D4">
        <w:rPr>
          <w:color w:val="000000" w:themeColor="text1"/>
        </w:rPr>
        <w:t xml:space="preserve"> się z rozpoczęciem lub wykonaniem prac lub poszczególny</w:t>
      </w:r>
      <w:r w:rsidRPr="008B22D4">
        <w:rPr>
          <w:color w:val="000000" w:themeColor="text1"/>
        </w:rPr>
        <w:t>ch etapów prac w taki sposób, że</w:t>
      </w:r>
      <w:r w:rsidR="005636FB" w:rsidRPr="008B22D4">
        <w:rPr>
          <w:color w:val="000000" w:themeColor="text1"/>
        </w:rPr>
        <w:t xml:space="preserve"> nie jest prawdopodobnym wykonanie przedmiotu umowy lub dochowanie terminu dla realizacji poszczególnych etapów w ustalonym terminie, pomimo uprzedniego pisemnego wezwania </w:t>
      </w:r>
      <w:r w:rsidRPr="008B22D4">
        <w:rPr>
          <w:color w:val="000000" w:themeColor="text1"/>
        </w:rPr>
        <w:t xml:space="preserve">Wykonawcy przez </w:t>
      </w:r>
      <w:r w:rsidR="005636FB" w:rsidRPr="008B22D4">
        <w:rPr>
          <w:color w:val="000000" w:themeColor="text1"/>
        </w:rPr>
        <w:t>Zamawiającego do zaniechania naruszeń i bezskutecznym upływie dodatkowego, co najmniej 14</w:t>
      </w:r>
      <w:r w:rsidRPr="008B22D4">
        <w:rPr>
          <w:color w:val="000000" w:themeColor="text1"/>
        </w:rPr>
        <w:t xml:space="preserve"> </w:t>
      </w:r>
      <w:r w:rsidR="005636FB" w:rsidRPr="008B22D4">
        <w:rPr>
          <w:color w:val="000000" w:themeColor="text1"/>
        </w:rPr>
        <w:t>-</w:t>
      </w:r>
      <w:r w:rsidRPr="008B22D4">
        <w:rPr>
          <w:color w:val="000000" w:themeColor="text1"/>
        </w:rPr>
        <w:t xml:space="preserve"> </w:t>
      </w:r>
      <w:r w:rsidR="005636FB" w:rsidRPr="008B22D4">
        <w:rPr>
          <w:color w:val="000000" w:themeColor="text1"/>
        </w:rPr>
        <w:t>dniowego terminu do ich usunięcia;</w:t>
      </w:r>
    </w:p>
    <w:p w14:paraId="70B1FF44" w14:textId="31563EC4" w:rsidR="005636FB"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000000" w:themeColor="text1"/>
        </w:rPr>
        <w:t>z</w:t>
      </w:r>
      <w:r w:rsidR="00027F58" w:rsidRPr="008B22D4">
        <w:rPr>
          <w:color w:val="000000" w:themeColor="text1"/>
        </w:rPr>
        <w:t>aistnienia</w:t>
      </w:r>
      <w:r w:rsidR="005636FB" w:rsidRPr="008B22D4">
        <w:rPr>
          <w:color w:val="000000" w:themeColor="text1"/>
        </w:rPr>
        <w:t xml:space="preserve"> okoliczności wskazanych w § 11 ust. 1</w:t>
      </w:r>
      <w:r w:rsidR="00590615" w:rsidRPr="008B22D4">
        <w:rPr>
          <w:color w:val="000000" w:themeColor="text1"/>
        </w:rPr>
        <w:t>9</w:t>
      </w:r>
      <w:r w:rsidR="005636FB" w:rsidRPr="008B22D4">
        <w:rPr>
          <w:color w:val="000000" w:themeColor="text1"/>
        </w:rPr>
        <w:t xml:space="preserve"> umowy, pomimo uprzedniego pisemnego wezwania </w:t>
      </w:r>
      <w:r w:rsidRPr="008B22D4">
        <w:rPr>
          <w:color w:val="000000" w:themeColor="text1"/>
        </w:rPr>
        <w:t xml:space="preserve">Wykonawcy przez </w:t>
      </w:r>
      <w:r w:rsidR="005636FB" w:rsidRPr="008B22D4">
        <w:rPr>
          <w:color w:val="000000" w:themeColor="text1"/>
        </w:rPr>
        <w:t xml:space="preserve">Zamawiającego </w:t>
      </w:r>
      <w:r w:rsidR="005636FB" w:rsidRPr="008B22D4">
        <w:rPr>
          <w:color w:val="auto"/>
        </w:rPr>
        <w:t>do zaniechania naruszeń i bezskutecznym upływie dodatkowego, co najmniej 14</w:t>
      </w:r>
      <w:r w:rsidRPr="008B22D4">
        <w:rPr>
          <w:color w:val="auto"/>
        </w:rPr>
        <w:t xml:space="preserve"> </w:t>
      </w:r>
      <w:r w:rsidR="005636FB" w:rsidRPr="008B22D4">
        <w:rPr>
          <w:color w:val="auto"/>
        </w:rPr>
        <w:t>-</w:t>
      </w:r>
      <w:r w:rsidRPr="008B22D4">
        <w:rPr>
          <w:color w:val="auto"/>
        </w:rPr>
        <w:t xml:space="preserve"> </w:t>
      </w:r>
      <w:r w:rsidR="005636FB" w:rsidRPr="008B22D4">
        <w:rPr>
          <w:color w:val="auto"/>
        </w:rPr>
        <w:t>dniowego terminu do ich usunięcia;</w:t>
      </w:r>
    </w:p>
    <w:p w14:paraId="779AD16E" w14:textId="66247404" w:rsidR="003E28D1" w:rsidRPr="008B22D4" w:rsidRDefault="00A97667" w:rsidP="00E44634">
      <w:pPr>
        <w:pStyle w:val="Akapitzlist"/>
        <w:widowControl w:val="0"/>
        <w:numPr>
          <w:ilvl w:val="0"/>
          <w:numId w:val="136"/>
        </w:numPr>
        <w:tabs>
          <w:tab w:val="left" w:pos="851"/>
        </w:tabs>
        <w:spacing w:after="0" w:line="271" w:lineRule="auto"/>
        <w:ind w:left="567" w:hanging="294"/>
        <w:jc w:val="both"/>
        <w:rPr>
          <w:color w:val="auto"/>
        </w:rPr>
      </w:pPr>
      <w:r w:rsidRPr="008B22D4">
        <w:rPr>
          <w:color w:val="auto"/>
        </w:rPr>
        <w:t>u</w:t>
      </w:r>
      <w:r w:rsidR="00027F58" w:rsidRPr="008B22D4">
        <w:rPr>
          <w:color w:val="auto"/>
        </w:rPr>
        <w:t>traty</w:t>
      </w:r>
      <w:r w:rsidR="003E28D1" w:rsidRPr="008B22D4">
        <w:rPr>
          <w:color w:val="auto"/>
        </w:rPr>
        <w:t xml:space="preserve"> przez Zamawiającego finansowania inwestycji lub wstrzymania takiego finansowania</w:t>
      </w:r>
      <w:r w:rsidR="009255F3" w:rsidRPr="008B22D4">
        <w:rPr>
          <w:color w:val="auto"/>
        </w:rPr>
        <w:t>.</w:t>
      </w:r>
    </w:p>
    <w:p w14:paraId="09616160" w14:textId="1813556E" w:rsidR="005636FB" w:rsidRPr="008B22D4" w:rsidRDefault="00A97667" w:rsidP="00E44634">
      <w:pPr>
        <w:spacing w:after="0" w:line="271" w:lineRule="auto"/>
        <w:ind w:left="284"/>
        <w:jc w:val="both"/>
        <w:rPr>
          <w:color w:val="auto"/>
        </w:rPr>
      </w:pPr>
      <w:r w:rsidRPr="008B22D4">
        <w:rPr>
          <w:color w:val="auto"/>
        </w:rPr>
        <w:t>Przy czym strony uznają, że</w:t>
      </w:r>
      <w:r w:rsidR="005636FB" w:rsidRPr="008B22D4">
        <w:rPr>
          <w:color w:val="auto"/>
        </w:rPr>
        <w:t xml:space="preserve"> odstąpienie od umowy w całości lub niewykonanej części z przyczyn wskazanych w § 16 ust. 1 </w:t>
      </w:r>
      <w:r w:rsidRPr="008B22D4">
        <w:rPr>
          <w:color w:val="auto"/>
        </w:rPr>
        <w:t xml:space="preserve">lit. </w:t>
      </w:r>
      <w:r w:rsidRPr="00AC52FB">
        <w:rPr>
          <w:strike/>
          <w:color w:val="FF0000"/>
        </w:rPr>
        <w:t>a)</w:t>
      </w:r>
      <w:r w:rsidR="00AC52FB" w:rsidRPr="00AC52FB">
        <w:rPr>
          <w:color w:val="FF0000"/>
        </w:rPr>
        <w:t xml:space="preserve"> b)</w:t>
      </w:r>
      <w:r w:rsidRPr="008B22D4">
        <w:rPr>
          <w:color w:val="auto"/>
        </w:rPr>
        <w:t xml:space="preserve"> – e) </w:t>
      </w:r>
      <w:r w:rsidR="005636FB" w:rsidRPr="008B22D4">
        <w:rPr>
          <w:color w:val="auto"/>
        </w:rPr>
        <w:t xml:space="preserve">uznaje się także za odstąpienie z przyczyn, za które odpowiada Wykonawca. </w:t>
      </w:r>
    </w:p>
    <w:p w14:paraId="77E14F74" w14:textId="5A569F7B" w:rsidR="00B313CD" w:rsidRPr="008B22D4" w:rsidRDefault="00B313CD" w:rsidP="00E44634">
      <w:pPr>
        <w:widowControl w:val="0"/>
        <w:numPr>
          <w:ilvl w:val="0"/>
          <w:numId w:val="135"/>
        </w:numPr>
        <w:spacing w:after="0" w:line="271" w:lineRule="auto"/>
        <w:jc w:val="both"/>
        <w:rPr>
          <w:color w:val="auto"/>
        </w:rPr>
      </w:pPr>
      <w:r w:rsidRPr="008B22D4">
        <w:rPr>
          <w:color w:val="auto"/>
        </w:rPr>
        <w:t>Zamawiający uprawniony jest do wstrzymania realizacji inwestycji w przypadku utraty</w:t>
      </w:r>
      <w:r w:rsidR="0070698E" w:rsidRPr="008B22D4">
        <w:rPr>
          <w:color w:val="auto"/>
        </w:rPr>
        <w:t xml:space="preserve"> </w:t>
      </w:r>
      <w:r w:rsidRPr="008B22D4">
        <w:rPr>
          <w:color w:val="auto"/>
        </w:rPr>
        <w:t>lub wstrzymania finansowania inwestycji przez Ministra Zdrowia na zasadach przewidzianych</w:t>
      </w:r>
      <w:r w:rsidR="008B22D4">
        <w:rPr>
          <w:color w:val="auto"/>
        </w:rPr>
        <w:t xml:space="preserve"> </w:t>
      </w:r>
      <w:r w:rsidRPr="008B22D4">
        <w:rPr>
          <w:color w:val="auto"/>
        </w:rPr>
        <w:t xml:space="preserve">w umowie </w:t>
      </w:r>
      <w:proofErr w:type="spellStart"/>
      <w:r w:rsidRPr="008B22D4">
        <w:rPr>
          <w:color w:val="auto"/>
        </w:rPr>
        <w:lastRenderedPageBreak/>
        <w:t>BFI</w:t>
      </w:r>
      <w:proofErr w:type="spellEnd"/>
      <w:r w:rsidRPr="008B22D4">
        <w:rPr>
          <w:color w:val="auto"/>
        </w:rPr>
        <w:t>/</w:t>
      </w:r>
      <w:proofErr w:type="spellStart"/>
      <w:r w:rsidRPr="008B22D4">
        <w:rPr>
          <w:color w:val="auto"/>
        </w:rPr>
        <w:t>PW</w:t>
      </w:r>
      <w:proofErr w:type="spellEnd"/>
      <w:r w:rsidRPr="008B22D4">
        <w:rPr>
          <w:color w:val="auto"/>
        </w:rPr>
        <w:t>/85112/6220/305/744 z dnia 29 listopada 2018</w:t>
      </w:r>
      <w:r w:rsidR="00027F58" w:rsidRPr="008B22D4">
        <w:rPr>
          <w:color w:val="auto"/>
        </w:rPr>
        <w:t xml:space="preserve"> </w:t>
      </w:r>
      <w:r w:rsidRPr="008B22D4">
        <w:rPr>
          <w:color w:val="auto"/>
        </w:rPr>
        <w:t xml:space="preserve">r. na udzielenie dotacji celowej </w:t>
      </w:r>
      <w:r w:rsidR="00F26821" w:rsidRPr="008B22D4">
        <w:rPr>
          <w:color w:val="auto"/>
        </w:rPr>
        <w:br/>
      </w:r>
      <w:r w:rsidRPr="008B22D4">
        <w:rPr>
          <w:color w:val="auto"/>
        </w:rPr>
        <w:t>na dofinansowanie realizacji inwestycji w ramach programu wieloletniego pn. „Drugi etap budowy Centrum Kliniczno-Dydaktycznego Uniwersytetu Medycznego w Łodzi wraz z Akademickim Ośrodkiem Onkologicznym</w:t>
      </w:r>
      <w:r w:rsidR="008F7571" w:rsidRPr="008B22D4">
        <w:rPr>
          <w:color w:val="auto"/>
        </w:rPr>
        <w:t>”</w:t>
      </w:r>
      <w:r w:rsidR="00F26821" w:rsidRPr="008B22D4">
        <w:rPr>
          <w:color w:val="auto"/>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33B675" w:rsidR="008560EE" w:rsidRPr="008B22D4" w:rsidRDefault="00FD7F6E" w:rsidP="00E44634">
      <w:pPr>
        <w:widowControl w:val="0"/>
        <w:numPr>
          <w:ilvl w:val="0"/>
          <w:numId w:val="135"/>
        </w:numPr>
        <w:spacing w:after="0" w:line="271" w:lineRule="auto"/>
        <w:jc w:val="both"/>
        <w:rPr>
          <w:color w:val="auto"/>
        </w:rPr>
      </w:pPr>
      <w:r w:rsidRPr="008B22D4">
        <w:rPr>
          <w:color w:val="auto"/>
        </w:rPr>
        <w:t>W przypadku odstąpienia od umowy w całości lub niewykonanej części przez którąkolwiek ze stron</w:t>
      </w:r>
      <w:r w:rsidR="00B313CD" w:rsidRPr="008B22D4">
        <w:rPr>
          <w:color w:val="auto"/>
        </w:rPr>
        <w:t xml:space="preserve"> lub wstrzymanie realizacji inwestycji </w:t>
      </w:r>
      <w:r w:rsidR="00B313CD" w:rsidRPr="008B22D4">
        <w:rPr>
          <w:color w:val="000000" w:themeColor="text1"/>
        </w:rPr>
        <w:t xml:space="preserve">przez </w:t>
      </w:r>
      <w:r w:rsidR="009255F3" w:rsidRPr="008B22D4">
        <w:rPr>
          <w:color w:val="000000" w:themeColor="text1"/>
        </w:rPr>
        <w:t>Zamawiającego</w:t>
      </w:r>
      <w:r w:rsidR="00A97667" w:rsidRPr="008B22D4">
        <w:rPr>
          <w:color w:val="000000" w:themeColor="text1"/>
        </w:rPr>
        <w:t xml:space="preserve"> Wykonawcę</w:t>
      </w:r>
      <w:r w:rsidR="009255F3" w:rsidRPr="008B22D4">
        <w:rPr>
          <w:color w:val="000000" w:themeColor="text1"/>
        </w:rPr>
        <w:t xml:space="preserve"> </w:t>
      </w:r>
      <w:r w:rsidR="009255F3" w:rsidRPr="008B22D4">
        <w:rPr>
          <w:color w:val="auto"/>
        </w:rPr>
        <w:t>obciążają</w:t>
      </w:r>
      <w:r w:rsidRPr="008B22D4">
        <w:rPr>
          <w:color w:val="auto"/>
        </w:rPr>
        <w:t xml:space="preserve"> następujące obowiązki szczegółowe:</w:t>
      </w:r>
    </w:p>
    <w:p w14:paraId="5C20EE5F" w14:textId="2D3DD900"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w:t>
      </w:r>
      <w:r w:rsidR="00FD7F6E" w:rsidRPr="008B22D4">
        <w:rPr>
          <w:color w:val="auto"/>
        </w:rPr>
        <w:t xml:space="preserve"> terminie 21 dni od daty odstąpienia od umowy</w:t>
      </w:r>
      <w:r w:rsidR="00B313CD" w:rsidRPr="008B22D4">
        <w:rPr>
          <w:color w:val="auto"/>
        </w:rPr>
        <w:t>/wstrzymania realizacji inwestycji</w:t>
      </w:r>
      <w:r w:rsidR="00FD7F6E" w:rsidRPr="008B22D4">
        <w:rPr>
          <w:color w:val="auto"/>
        </w:rPr>
        <w:t xml:space="preserve"> Wykonawca przy udziale Zamawiającego sporządzi szczegółowy protokół inwentaryzacji robót w toku na dzień odstąpienia;</w:t>
      </w:r>
    </w:p>
    <w:p w14:paraId="7665A18D" w14:textId="6A261E8E"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zabezpieczy przerwane roboty w zakresie obustronnie uzgodnionym na koszt tej strony, z winy której nastąpiło odstąpienie od umowy</w:t>
      </w:r>
      <w:r w:rsidR="00B313CD" w:rsidRPr="008B22D4">
        <w:rPr>
          <w:color w:val="auto"/>
        </w:rPr>
        <w:t xml:space="preserve">, a w przypadku wstrzymania </w:t>
      </w:r>
      <w:r w:rsidR="00F631C5" w:rsidRPr="008B22D4">
        <w:rPr>
          <w:color w:val="auto"/>
        </w:rPr>
        <w:t xml:space="preserve">realizacji inwestycji </w:t>
      </w:r>
      <w:r w:rsidR="00B313CD" w:rsidRPr="008B22D4">
        <w:rPr>
          <w:color w:val="auto"/>
        </w:rPr>
        <w:t>przez Zamawiającego</w:t>
      </w:r>
      <w:r w:rsidR="00C24A32" w:rsidRPr="008B22D4">
        <w:rPr>
          <w:color w:val="auto"/>
        </w:rPr>
        <w:t xml:space="preserve"> </w:t>
      </w:r>
      <w:r w:rsidR="00F631C5" w:rsidRPr="008B22D4">
        <w:rPr>
          <w:color w:val="auto"/>
        </w:rPr>
        <w:t>-</w:t>
      </w:r>
      <w:r w:rsidR="00B313CD" w:rsidRPr="008B22D4">
        <w:rPr>
          <w:color w:val="auto"/>
        </w:rPr>
        <w:t xml:space="preserve"> na </w:t>
      </w:r>
      <w:r w:rsidR="005E0F65" w:rsidRPr="008B22D4">
        <w:rPr>
          <w:color w:val="auto"/>
        </w:rPr>
        <w:t>k</w:t>
      </w:r>
      <w:r w:rsidR="00B313CD" w:rsidRPr="008B22D4">
        <w:rPr>
          <w:color w:val="auto"/>
        </w:rPr>
        <w:t>oszt</w:t>
      </w:r>
      <w:r w:rsidR="00C24A32" w:rsidRPr="008B22D4">
        <w:rPr>
          <w:color w:val="auto"/>
        </w:rPr>
        <w:t xml:space="preserve"> Zamawiającego</w:t>
      </w:r>
      <w:r w:rsidR="00A97667" w:rsidRPr="008B22D4">
        <w:rPr>
          <w:color w:val="auto"/>
        </w:rPr>
        <w:t>;</w:t>
      </w:r>
    </w:p>
    <w:p w14:paraId="33F3A5C5" w14:textId="7777777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zgłosi do dokonania przez Zamawiającego odbioru robót przerwanych oraz robót zabezpieczających;</w:t>
      </w:r>
    </w:p>
    <w:p w14:paraId="252B40AC" w14:textId="51ED5367" w:rsidR="008560EE" w:rsidRPr="008B22D4" w:rsidRDefault="00FD7F6E"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Wykonawca w 30</w:t>
      </w:r>
      <w:r w:rsidR="00A97667" w:rsidRPr="008B22D4">
        <w:rPr>
          <w:color w:val="auto"/>
        </w:rPr>
        <w:t xml:space="preserve"> - tym</w:t>
      </w:r>
      <w:r w:rsidRPr="008B22D4">
        <w:rPr>
          <w:color w:val="auto"/>
        </w:rPr>
        <w:t xml:space="preserve"> dniu od daty doręczenia oświadczenia o odstąpieniu od umowy</w:t>
      </w:r>
      <w:r w:rsidR="00F26821" w:rsidRPr="008B22D4">
        <w:rPr>
          <w:color w:val="auto"/>
        </w:rPr>
        <w:t xml:space="preserve"> </w:t>
      </w:r>
      <w:r w:rsidRPr="008B22D4">
        <w:rPr>
          <w:color w:val="auto"/>
        </w:rPr>
        <w:t>uprzątnie teren budowy wraz z zapleczem i protokolarnie przekaże Zamawiającemu plac budowy. Łącznie z przekazaniem placu budowy Wykonawca zobowiązany jest do przekazania Zamawiającemu dokumentacji, o któr</w:t>
      </w:r>
      <w:r w:rsidR="00A97667" w:rsidRPr="008B22D4">
        <w:rPr>
          <w:color w:val="auto"/>
        </w:rPr>
        <w:t>ej mowa w § 12 ust. 5 obejmującej</w:t>
      </w:r>
      <w:r w:rsidRPr="008B22D4">
        <w:rPr>
          <w:color w:val="auto"/>
        </w:rPr>
        <w:t xml:space="preserve"> stan realizacji budowy na datę odstąpienia;</w:t>
      </w:r>
    </w:p>
    <w:p w14:paraId="075CD29E" w14:textId="663A4282" w:rsidR="008560EE" w:rsidRPr="008B22D4" w:rsidRDefault="00A97667" w:rsidP="00E44634">
      <w:pPr>
        <w:pStyle w:val="Akapitzlist"/>
        <w:widowControl w:val="0"/>
        <w:numPr>
          <w:ilvl w:val="0"/>
          <w:numId w:val="137"/>
        </w:numPr>
        <w:tabs>
          <w:tab w:val="left" w:pos="851"/>
        </w:tabs>
        <w:spacing w:after="0" w:line="271" w:lineRule="auto"/>
        <w:ind w:left="567" w:hanging="294"/>
        <w:jc w:val="both"/>
        <w:rPr>
          <w:color w:val="auto"/>
        </w:rPr>
      </w:pPr>
      <w:r w:rsidRPr="008B22D4">
        <w:rPr>
          <w:color w:val="auto"/>
        </w:rPr>
        <w:t>j</w:t>
      </w:r>
      <w:r w:rsidR="00027F58" w:rsidRPr="008B22D4">
        <w:rPr>
          <w:color w:val="auto"/>
        </w:rPr>
        <w:t>eżeli</w:t>
      </w:r>
      <w:r w:rsidR="00FD7F6E" w:rsidRPr="008B22D4">
        <w:rPr>
          <w:color w:val="auto"/>
        </w:rPr>
        <w:t xml:space="preserve"> w 30 </w:t>
      </w:r>
      <w:r w:rsidRPr="008B22D4">
        <w:rPr>
          <w:color w:val="auto"/>
        </w:rPr>
        <w:t xml:space="preserve">– tym </w:t>
      </w:r>
      <w:r w:rsidR="00FD7F6E" w:rsidRPr="008B22D4">
        <w:rPr>
          <w:color w:val="auto"/>
        </w:rPr>
        <w:t xml:space="preserve">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5979C488" w14:textId="79346335" w:rsidR="009765DB" w:rsidRPr="008B22D4" w:rsidRDefault="009765DB" w:rsidP="00E44634">
      <w:pPr>
        <w:widowControl w:val="0"/>
        <w:numPr>
          <w:ilvl w:val="0"/>
          <w:numId w:val="135"/>
        </w:numPr>
        <w:spacing w:after="0" w:line="271" w:lineRule="auto"/>
        <w:jc w:val="both"/>
        <w:rPr>
          <w:color w:val="auto"/>
        </w:rPr>
      </w:pPr>
      <w:r w:rsidRPr="008B22D4">
        <w:rPr>
          <w:color w:val="auto"/>
        </w:rPr>
        <w:t>Podstawę do wyceny prac wykonanych w okresie obowiązywania umowy (odpowiednio do czasu wstrzymania realizacji umowy) stanowić będzie Oferta wykonawcy wraz z kosztorysem, sporządzonym zgodnie z § 3 u</w:t>
      </w:r>
      <w:r w:rsidR="00A97667" w:rsidRPr="008B22D4">
        <w:rPr>
          <w:color w:val="auto"/>
        </w:rPr>
        <w:t>st. 4 niniejszej umowy z tym, że</w:t>
      </w:r>
      <w:r w:rsidRPr="008B22D4">
        <w:rPr>
          <w:color w:val="auto"/>
        </w:rPr>
        <w:t> należne Wykonawcy z tego tytułu wynagrodzenie nie może być wyższe niż: procentowa wartość udziału prac wykonanych w wartości całości przedmiotu zamówienia</w:t>
      </w:r>
      <w:r w:rsidR="00A97667" w:rsidRPr="008B22D4">
        <w:rPr>
          <w:color w:val="auto"/>
        </w:rPr>
        <w:t xml:space="preserve"> określonego w § 8 ust. 1 umowy</w:t>
      </w:r>
      <w:r w:rsidRPr="008B22D4">
        <w:rPr>
          <w:color w:val="auto"/>
        </w:rPr>
        <w:t xml:space="preserve">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4FECBEE3" w:rsidR="008560EE" w:rsidRPr="008B22D4" w:rsidRDefault="00A97667" w:rsidP="00E44634">
      <w:pPr>
        <w:widowControl w:val="0"/>
        <w:numPr>
          <w:ilvl w:val="0"/>
          <w:numId w:val="135"/>
        </w:numPr>
        <w:spacing w:after="0" w:line="271" w:lineRule="auto"/>
        <w:jc w:val="both"/>
        <w:rPr>
          <w:color w:val="auto"/>
        </w:rPr>
      </w:pPr>
      <w:r w:rsidRPr="008B22D4">
        <w:rPr>
          <w:color w:val="auto"/>
        </w:rPr>
        <w:t>Strony ustalają, że</w:t>
      </w:r>
      <w:r w:rsidR="00FD7F6E" w:rsidRPr="008B22D4">
        <w:rPr>
          <w:color w:val="auto"/>
        </w:rPr>
        <w:t xml:space="preserve"> w przypadku odstąpienia od umowy w całości lub niewykonanej części przez którąkolwiek ze stron</w:t>
      </w:r>
      <w:r w:rsidR="00B313CD" w:rsidRPr="008B22D4">
        <w:rPr>
          <w:color w:val="auto"/>
        </w:rPr>
        <w:t xml:space="preserve"> </w:t>
      </w:r>
      <w:r w:rsidR="00FF5E8C" w:rsidRPr="008B22D4">
        <w:rPr>
          <w:color w:val="auto"/>
        </w:rPr>
        <w:t>oraz w każdym innym przypadku</w:t>
      </w:r>
      <w:r w:rsidR="00D4526E" w:rsidRPr="008B22D4">
        <w:rPr>
          <w:color w:val="auto"/>
        </w:rPr>
        <w:t>,</w:t>
      </w:r>
      <w:r w:rsidR="00FF5E8C" w:rsidRPr="008B22D4">
        <w:rPr>
          <w:color w:val="auto"/>
        </w:rPr>
        <w:t xml:space="preserve"> w którym nie dojdzie do odbioru końcowego lub wystawienia faktury końcowej</w:t>
      </w:r>
      <w:r w:rsidR="00FD7F6E" w:rsidRPr="008B22D4">
        <w:rPr>
          <w:color w:val="auto"/>
        </w:rPr>
        <w:t xml:space="preserve">, terminy gwarancji na zakres prac wykonany przez Wykonawcę do dnia odstąpienia od umowy biegną od dnia przekazania placu budowy zgodnie z § 16 ust. </w:t>
      </w:r>
      <w:r w:rsidR="00D32A36" w:rsidRPr="008B22D4">
        <w:rPr>
          <w:color w:val="auto"/>
        </w:rPr>
        <w:t>3</w:t>
      </w:r>
      <w:r w:rsidR="00FD7F6E" w:rsidRPr="008B22D4">
        <w:rPr>
          <w:color w:val="auto"/>
        </w:rPr>
        <w:t xml:space="preserve"> lit. d</w:t>
      </w:r>
      <w:r w:rsidRPr="008B22D4">
        <w:rPr>
          <w:color w:val="auto"/>
        </w:rPr>
        <w:t>)</w:t>
      </w:r>
      <w:r w:rsidR="00FD7F6E" w:rsidRPr="008B22D4">
        <w:rPr>
          <w:color w:val="auto"/>
        </w:rPr>
        <w:t xml:space="preserve"> i e</w:t>
      </w:r>
      <w:r w:rsidRPr="008B22D4">
        <w:rPr>
          <w:color w:val="auto"/>
        </w:rPr>
        <w:t>)</w:t>
      </w:r>
      <w:r w:rsidR="00FD7F6E" w:rsidRPr="008B22D4">
        <w:rPr>
          <w:color w:val="auto"/>
        </w:rPr>
        <w:t>.</w:t>
      </w:r>
    </w:p>
    <w:p w14:paraId="771A201D" w14:textId="0B523396" w:rsidR="008560EE" w:rsidRPr="008B22D4" w:rsidRDefault="00FD7F6E" w:rsidP="00E44634">
      <w:pPr>
        <w:widowControl w:val="0"/>
        <w:numPr>
          <w:ilvl w:val="0"/>
          <w:numId w:val="135"/>
        </w:numPr>
        <w:spacing w:after="0" w:line="271" w:lineRule="auto"/>
        <w:jc w:val="both"/>
        <w:rPr>
          <w:color w:val="auto"/>
        </w:rPr>
      </w:pPr>
      <w:r w:rsidRPr="008B22D4">
        <w:rPr>
          <w:color w:val="auto"/>
        </w:rPr>
        <w:t>Odstąpienie od umowy powinno nastąpić w formie pisemnej pod rygorem nieważności takiego oświadczenia i powinno zawierać uzasadnienie. Z</w:t>
      </w:r>
      <w:r w:rsidR="00A7000B" w:rsidRPr="008B22D4">
        <w:rPr>
          <w:color w:val="auto"/>
        </w:rPr>
        <w:t xml:space="preserve"> zastrzeżeniem § 16 ust. 2 </w:t>
      </w:r>
      <w:r w:rsidR="00816526" w:rsidRPr="008B22D4">
        <w:rPr>
          <w:color w:val="auto"/>
        </w:rPr>
        <w:t>z prawa</w:t>
      </w:r>
      <w:r w:rsidRPr="008B22D4">
        <w:rPr>
          <w:color w:val="auto"/>
        </w:rPr>
        <w:t xml:space="preserve"> odstąpienia w przypadkach określonych w § 16 ust. 1 </w:t>
      </w:r>
      <w:r w:rsidR="00A7000B" w:rsidRPr="008B22D4">
        <w:rPr>
          <w:color w:val="auto"/>
        </w:rPr>
        <w:t>Zamawiający</w:t>
      </w:r>
      <w:r w:rsidRPr="008B22D4">
        <w:rPr>
          <w:color w:val="auto"/>
        </w:rPr>
        <w:t xml:space="preserve"> możne skorz</w:t>
      </w:r>
      <w:r w:rsidR="00A97667" w:rsidRPr="008B22D4">
        <w:rPr>
          <w:color w:val="auto"/>
        </w:rPr>
        <w:t>ystać w całym okresie realizacji</w:t>
      </w:r>
      <w:r w:rsidRPr="008B22D4">
        <w:rPr>
          <w:color w:val="auto"/>
        </w:rPr>
        <w:t xml:space="preserve"> prac przez Wykonawcę, tj. od dnia podpisania umowy do dnia faktycznego zakończenia prac przez Wykonawcę, a oświadczenie o odstąpieniu winno zostać złożone w terminie do </w:t>
      </w:r>
      <w:r w:rsidR="00590615" w:rsidRPr="008B22D4">
        <w:rPr>
          <w:color w:val="auto"/>
        </w:rPr>
        <w:t>30</w:t>
      </w:r>
      <w:r w:rsidRPr="008B22D4">
        <w:rPr>
          <w:color w:val="auto"/>
        </w:rPr>
        <w:t xml:space="preserve"> dni od powzięcia </w:t>
      </w:r>
      <w:r w:rsidRPr="008B22D4">
        <w:rPr>
          <w:color w:val="auto"/>
        </w:rPr>
        <w:lastRenderedPageBreak/>
        <w:t>wiadomości o okolicznościach uzasadniających odstąpienie.</w:t>
      </w:r>
    </w:p>
    <w:p w14:paraId="404A96A4" w14:textId="4F570596" w:rsidR="00217E5B" w:rsidRPr="008B22D4" w:rsidRDefault="00217E5B" w:rsidP="00E44634">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contextualSpacing/>
        <w:jc w:val="both"/>
        <w:rPr>
          <w:iCs/>
          <w:color w:val="auto"/>
        </w:rPr>
      </w:pPr>
      <w:r w:rsidRPr="008B22D4">
        <w:rPr>
          <w:iCs/>
          <w:color w:val="auto"/>
        </w:rPr>
        <w:t>W każdym przypadku odstąpienia od umowy, Wykonawca uprawniony jest do należnego wynagrodzenia za wykonaną do dnia odstąpienia cześ</w:t>
      </w:r>
      <w:r w:rsidR="00A97667" w:rsidRPr="008B22D4">
        <w:rPr>
          <w:iCs/>
          <w:color w:val="auto"/>
        </w:rPr>
        <w:t>ć umowy z uwzględnieniem postanowień</w:t>
      </w:r>
      <w:r w:rsidRPr="008B22D4">
        <w:rPr>
          <w:iCs/>
          <w:color w:val="auto"/>
        </w:rPr>
        <w:t xml:space="preserve"> § 16 ust. 4 i § 9 ust. 11.</w:t>
      </w:r>
    </w:p>
    <w:p w14:paraId="11A28513" w14:textId="77777777" w:rsidR="003F48C6" w:rsidRPr="008B22D4" w:rsidRDefault="003F48C6"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360"/>
        <w:contextualSpacing/>
        <w:jc w:val="both"/>
        <w:rPr>
          <w:iCs/>
          <w:color w:val="auto"/>
        </w:rPr>
      </w:pPr>
    </w:p>
    <w:p w14:paraId="2D64C1F8" w14:textId="77777777" w:rsidR="008560EE" w:rsidRPr="008B22D4" w:rsidRDefault="00FD7F6E" w:rsidP="00E44634">
      <w:pPr>
        <w:spacing w:after="0" w:line="271" w:lineRule="auto"/>
        <w:jc w:val="center"/>
        <w:rPr>
          <w:rFonts w:eastAsia="Tahoma"/>
          <w:b/>
          <w:bCs/>
          <w:color w:val="auto"/>
        </w:rPr>
      </w:pPr>
      <w:r w:rsidRPr="008B22D4">
        <w:rPr>
          <w:b/>
          <w:bCs/>
          <w:color w:val="auto"/>
        </w:rPr>
        <w:t>§ 17</w:t>
      </w:r>
    </w:p>
    <w:p w14:paraId="577280E0" w14:textId="68EF7963" w:rsidR="0091242C" w:rsidRPr="008B22D4" w:rsidRDefault="00FD7F6E" w:rsidP="00E44634">
      <w:pPr>
        <w:spacing w:after="0" w:line="271" w:lineRule="auto"/>
        <w:jc w:val="center"/>
        <w:rPr>
          <w:b/>
          <w:bCs/>
          <w:color w:val="auto"/>
        </w:rPr>
      </w:pPr>
      <w:r w:rsidRPr="008B22D4">
        <w:rPr>
          <w:b/>
          <w:bCs/>
          <w:color w:val="auto"/>
        </w:rPr>
        <w:t xml:space="preserve">Dokumentacja Powykonawcza </w:t>
      </w:r>
      <w:r w:rsidR="002E388E" w:rsidRPr="002E388E">
        <w:rPr>
          <w:b/>
          <w:bCs/>
          <w:color w:val="00B050"/>
        </w:rPr>
        <w:t>BIM</w:t>
      </w:r>
    </w:p>
    <w:p w14:paraId="149C3573" w14:textId="776B0F1A" w:rsidR="001C38F9" w:rsidRPr="008B22D4" w:rsidRDefault="00FD7F6E" w:rsidP="00E44634">
      <w:pPr>
        <w:widowControl w:val="0"/>
        <w:numPr>
          <w:ilvl w:val="0"/>
          <w:numId w:val="138"/>
        </w:numPr>
        <w:spacing w:after="0" w:line="271" w:lineRule="auto"/>
        <w:jc w:val="both"/>
        <w:rPr>
          <w:color w:val="auto"/>
        </w:rPr>
      </w:pPr>
      <w:r w:rsidRPr="008B22D4">
        <w:rPr>
          <w:color w:val="auto"/>
        </w:rPr>
        <w:t xml:space="preserve">W ramach realizacji </w:t>
      </w:r>
      <w:r w:rsidRPr="008B22D4">
        <w:rPr>
          <w:b/>
          <w:bCs/>
          <w:color w:val="auto"/>
        </w:rPr>
        <w:t xml:space="preserve">Etapu </w:t>
      </w:r>
      <w:r w:rsidR="00294C3F" w:rsidRPr="008B22D4">
        <w:rPr>
          <w:b/>
          <w:bCs/>
          <w:color w:val="auto"/>
        </w:rPr>
        <w:t>V</w:t>
      </w:r>
      <w:r w:rsidR="00EC3847" w:rsidRPr="008B22D4">
        <w:rPr>
          <w:b/>
          <w:bCs/>
          <w:color w:val="auto"/>
        </w:rPr>
        <w:t>I</w:t>
      </w:r>
      <w:r w:rsidR="00C47B82" w:rsidRPr="008B22D4">
        <w:rPr>
          <w:b/>
          <w:bCs/>
          <w:color w:val="auto"/>
        </w:rPr>
        <w:t>I</w:t>
      </w:r>
      <w:r w:rsidR="00294C3F" w:rsidRPr="008B22D4">
        <w:rPr>
          <w:color w:val="auto"/>
        </w:rPr>
        <w:t xml:space="preserve"> </w:t>
      </w:r>
      <w:r w:rsidRPr="008B22D4">
        <w:rPr>
          <w:color w:val="auto"/>
        </w:rPr>
        <w:t>umowy Wykonawca wykona i przekaże Zamawiającemu kompletną dokumentację powykonawczą</w:t>
      </w:r>
      <w:r w:rsidR="003C0075" w:rsidRPr="008B22D4">
        <w:rPr>
          <w:color w:val="auto"/>
        </w:rPr>
        <w:t xml:space="preserve"> </w:t>
      </w:r>
      <w:r w:rsidR="003C0075" w:rsidRPr="002E388E">
        <w:rPr>
          <w:strike/>
          <w:color w:val="00B050"/>
        </w:rPr>
        <w:t>w modelu</w:t>
      </w:r>
      <w:r w:rsidR="003C0075" w:rsidRPr="002E388E">
        <w:rPr>
          <w:color w:val="00B050"/>
        </w:rPr>
        <w:t xml:space="preserve"> </w:t>
      </w:r>
      <w:r w:rsidR="003C0075" w:rsidRPr="008B22D4">
        <w:rPr>
          <w:color w:val="auto"/>
        </w:rPr>
        <w:t>BIM</w:t>
      </w:r>
      <w:r w:rsidR="001C38F9" w:rsidRPr="008B22D4">
        <w:rPr>
          <w:color w:val="auto"/>
        </w:rPr>
        <w:t xml:space="preserve">, na podstawie inwentaryzacji powykonawczej </w:t>
      </w:r>
      <w:proofErr w:type="spellStart"/>
      <w:r w:rsidR="001C38F9" w:rsidRPr="008B22D4">
        <w:rPr>
          <w:color w:val="auto"/>
        </w:rPr>
        <w:t>LIDAR</w:t>
      </w:r>
      <w:proofErr w:type="spellEnd"/>
      <w:r w:rsidR="001C38F9" w:rsidRPr="008B22D4">
        <w:rPr>
          <w:color w:val="auto"/>
        </w:rPr>
        <w:t xml:space="preserve">, oraz w wersji papierowej i elektronicznej </w:t>
      </w:r>
      <w:r w:rsidR="001C38F9" w:rsidRPr="002E388E">
        <w:rPr>
          <w:strike/>
          <w:color w:val="00B050"/>
        </w:rPr>
        <w:t>w formacie dwg</w:t>
      </w:r>
      <w:r w:rsidR="003D297F" w:rsidRPr="008B22D4">
        <w:rPr>
          <w:color w:val="auto"/>
        </w:rPr>
        <w:t>.</w:t>
      </w:r>
    </w:p>
    <w:p w14:paraId="0C2C9BA0"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Wymogi, jakim odpowiadać winna dokumentacja BIM określa </w:t>
      </w:r>
      <w:r w:rsidRPr="008B22D4">
        <w:rPr>
          <w:b/>
          <w:bCs/>
          <w:color w:val="auto"/>
        </w:rPr>
        <w:t>załącznik nr 10</w:t>
      </w:r>
      <w:r w:rsidRPr="008B22D4">
        <w:rPr>
          <w:color w:val="auto"/>
        </w:rPr>
        <w:t xml:space="preserve"> do niniejszej umowy. </w:t>
      </w:r>
    </w:p>
    <w:p w14:paraId="265AFA34" w14:textId="5330C34C" w:rsidR="008560EE" w:rsidRPr="008B22D4" w:rsidRDefault="00FD7F6E" w:rsidP="00E44634">
      <w:pPr>
        <w:widowControl w:val="0"/>
        <w:numPr>
          <w:ilvl w:val="0"/>
          <w:numId w:val="138"/>
        </w:numPr>
        <w:spacing w:after="0" w:line="271" w:lineRule="auto"/>
        <w:jc w:val="both"/>
        <w:rPr>
          <w:color w:val="auto"/>
        </w:rPr>
      </w:pPr>
      <w:r w:rsidRPr="008B22D4">
        <w:rPr>
          <w:color w:val="auto"/>
        </w:rPr>
        <w:t>Miejscem przekazania w</w:t>
      </w:r>
      <w:r w:rsidR="009E5412" w:rsidRPr="008B22D4">
        <w:rPr>
          <w:color w:val="auto"/>
        </w:rPr>
        <w:t>/w</w:t>
      </w:r>
      <w:r w:rsidRPr="008B22D4">
        <w:rPr>
          <w:color w:val="auto"/>
        </w:rPr>
        <w:t xml:space="preserve"> dokumentacji jest Biuro Inwestycyjno Techniczne Uniwers</w:t>
      </w:r>
      <w:r w:rsidR="009E5412" w:rsidRPr="008B22D4">
        <w:rPr>
          <w:color w:val="auto"/>
        </w:rPr>
        <w:t>ytetu Medycznego w Łodzi, chyba</w:t>
      </w:r>
      <w:r w:rsidRPr="008B22D4">
        <w:rPr>
          <w:color w:val="auto"/>
        </w:rPr>
        <w:t xml:space="preserve">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Zamawiający w terminie nie dłuższym niż </w:t>
      </w:r>
      <w:r w:rsidR="00EB4679" w:rsidRPr="008B22D4">
        <w:rPr>
          <w:b/>
          <w:bCs/>
          <w:color w:val="auto"/>
        </w:rPr>
        <w:t>14</w:t>
      </w:r>
      <w:r w:rsidRPr="008B22D4">
        <w:rPr>
          <w:b/>
          <w:bCs/>
          <w:color w:val="auto"/>
        </w:rPr>
        <w:t xml:space="preserve"> dni</w:t>
      </w:r>
      <w:r w:rsidRPr="008B22D4">
        <w:rPr>
          <w:color w:val="auto"/>
        </w:rPr>
        <w:t xml:space="preserve"> od daty otrzymania od Wykonawcy dokumentacji przedstawi ewentualne uwagi i zastrzeżenia, a Wykonawca zobowiązany jest do odniesienia się do zgłoszonych uwag i zastrzeżeń w terminie </w:t>
      </w:r>
      <w:r w:rsidR="00EB4679" w:rsidRPr="008B22D4">
        <w:rPr>
          <w:b/>
          <w:bCs/>
          <w:color w:val="auto"/>
        </w:rPr>
        <w:t>5</w:t>
      </w:r>
      <w:r w:rsidRPr="008B22D4">
        <w:rPr>
          <w:b/>
          <w:bCs/>
          <w:color w:val="auto"/>
        </w:rPr>
        <w:t xml:space="preserve"> dni</w:t>
      </w:r>
      <w:r w:rsidRPr="008B22D4">
        <w:rPr>
          <w:color w:val="auto"/>
        </w:rPr>
        <w:t xml:space="preserve"> roboczych. W przypadku dalszych uwag i zastrzeżeń procedura ich zgłaszania ulega ponowieniu.   </w:t>
      </w:r>
    </w:p>
    <w:p w14:paraId="4FDB5749"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W razie niezgłoszenia w wyżej wymienionym terminie uwag ani zastrzeżeń, dokumentację uważa się za przyjętą. Nie zwalnia to Wykonawcy z obowiązku usunięcia ewentualnych wad.  </w:t>
      </w:r>
    </w:p>
    <w:p w14:paraId="2CB0741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 xml:space="preserve">Każda ze stron wskaże adres poczty elektronicznej a dokument uważa się za doręczony poprzez skuteczne przesłanie na podany adres. </w:t>
      </w:r>
    </w:p>
    <w:p w14:paraId="695CCE57" w14:textId="77777777" w:rsidR="008560EE" w:rsidRPr="008B22D4" w:rsidRDefault="00FD7F6E" w:rsidP="00E44634">
      <w:pPr>
        <w:widowControl w:val="0"/>
        <w:numPr>
          <w:ilvl w:val="0"/>
          <w:numId w:val="138"/>
        </w:numPr>
        <w:spacing w:after="0" w:line="271" w:lineRule="auto"/>
        <w:jc w:val="both"/>
        <w:rPr>
          <w:color w:val="auto"/>
        </w:rPr>
      </w:pPr>
      <w:r w:rsidRPr="008B22D4">
        <w:rPr>
          <w:color w:val="auto"/>
        </w:rPr>
        <w:t>Potwierdzenie odbioru dokumentacji nie stanowi skwitowania jej merytorycznej oceny i nie zwalnia Wykonawcy z odpowiedzialności za jej kompletność i poprawność merytoryczną.</w:t>
      </w:r>
    </w:p>
    <w:p w14:paraId="1FE40AFA" w14:textId="77777777" w:rsidR="001431CE" w:rsidRPr="008B22D4" w:rsidRDefault="001431CE" w:rsidP="00E44634">
      <w:pPr>
        <w:spacing w:after="0" w:line="271" w:lineRule="auto"/>
        <w:jc w:val="center"/>
        <w:rPr>
          <w:b/>
          <w:bCs/>
          <w:color w:val="auto"/>
        </w:rPr>
      </w:pPr>
    </w:p>
    <w:p w14:paraId="3E55B79E" w14:textId="62061F1A" w:rsidR="008560EE" w:rsidRPr="008B22D4" w:rsidRDefault="00FD7F6E" w:rsidP="00E44634">
      <w:pPr>
        <w:spacing w:after="0" w:line="271" w:lineRule="auto"/>
        <w:jc w:val="center"/>
        <w:rPr>
          <w:rFonts w:eastAsia="Tahoma"/>
          <w:b/>
          <w:bCs/>
          <w:color w:val="auto"/>
        </w:rPr>
      </w:pPr>
      <w:r w:rsidRPr="008B22D4">
        <w:rPr>
          <w:b/>
          <w:bCs/>
          <w:color w:val="auto"/>
        </w:rPr>
        <w:t>§ 18</w:t>
      </w:r>
    </w:p>
    <w:p w14:paraId="7971F68C" w14:textId="77777777" w:rsidR="008560EE" w:rsidRPr="008B22D4" w:rsidRDefault="00FD7F6E" w:rsidP="00E44634">
      <w:pPr>
        <w:spacing w:after="0" w:line="271" w:lineRule="auto"/>
        <w:jc w:val="center"/>
        <w:rPr>
          <w:rFonts w:eastAsia="Tahoma"/>
          <w:b/>
          <w:bCs/>
          <w:color w:val="auto"/>
        </w:rPr>
      </w:pPr>
      <w:r w:rsidRPr="008B22D4">
        <w:rPr>
          <w:b/>
          <w:bCs/>
          <w:color w:val="auto"/>
        </w:rPr>
        <w:t>Prawa autorskie</w:t>
      </w:r>
    </w:p>
    <w:p w14:paraId="240C4402" w14:textId="77777777" w:rsidR="008560EE" w:rsidRPr="008B22D4" w:rsidRDefault="00FD7F6E" w:rsidP="00E44634">
      <w:pPr>
        <w:spacing w:after="0" w:line="271" w:lineRule="auto"/>
        <w:jc w:val="center"/>
        <w:rPr>
          <w:b/>
          <w:bCs/>
          <w:color w:val="auto"/>
        </w:rPr>
      </w:pPr>
      <w:r w:rsidRPr="008B22D4">
        <w:rPr>
          <w:b/>
          <w:bCs/>
          <w:color w:val="auto"/>
        </w:rPr>
        <w:t xml:space="preserve">dokumentacji </w:t>
      </w:r>
      <w:r w:rsidRPr="002E388E">
        <w:rPr>
          <w:b/>
          <w:bCs/>
          <w:strike/>
          <w:color w:val="00B050"/>
        </w:rPr>
        <w:t>projektowej</w:t>
      </w:r>
      <w:r w:rsidRPr="002E388E">
        <w:rPr>
          <w:b/>
          <w:bCs/>
          <w:color w:val="00B050"/>
        </w:rPr>
        <w:t xml:space="preserve"> </w:t>
      </w:r>
      <w:r w:rsidRPr="008B22D4">
        <w:rPr>
          <w:b/>
          <w:bCs/>
          <w:color w:val="auto"/>
        </w:rPr>
        <w:t xml:space="preserve">powykonawczej </w:t>
      </w:r>
      <w:r w:rsidRPr="002E388E">
        <w:rPr>
          <w:b/>
          <w:bCs/>
          <w:strike/>
          <w:color w:val="00B050"/>
        </w:rPr>
        <w:t>oraz</w:t>
      </w:r>
      <w:r w:rsidRPr="002E388E">
        <w:rPr>
          <w:b/>
          <w:bCs/>
          <w:color w:val="00B050"/>
        </w:rPr>
        <w:t xml:space="preserve"> </w:t>
      </w:r>
      <w:r w:rsidRPr="008B22D4">
        <w:rPr>
          <w:b/>
          <w:bCs/>
          <w:color w:val="auto"/>
        </w:rPr>
        <w:t xml:space="preserve">BIM </w:t>
      </w:r>
    </w:p>
    <w:p w14:paraId="0599D0FB" w14:textId="1F8F5B26" w:rsidR="00692013" w:rsidRPr="008B22D4" w:rsidRDefault="000C56FC" w:rsidP="00E44634">
      <w:pPr>
        <w:widowControl w:val="0"/>
        <w:numPr>
          <w:ilvl w:val="0"/>
          <w:numId w:val="139"/>
        </w:numPr>
        <w:spacing w:after="0" w:line="271" w:lineRule="auto"/>
        <w:jc w:val="both"/>
        <w:rPr>
          <w:color w:val="auto"/>
        </w:rPr>
      </w:pPr>
      <w:r w:rsidRPr="008B22D4">
        <w:rPr>
          <w:color w:val="auto"/>
        </w:rPr>
        <w:t>Wykonawca oświadcza, że</w:t>
      </w:r>
      <w:r w:rsidR="00FD7F6E" w:rsidRPr="008B22D4">
        <w:rPr>
          <w:color w:val="auto"/>
        </w:rPr>
        <w:t xml:space="preserve"> na datę przekazania Zamawiającemu posiadał będzie wszystkie prawa autorskie majątkowe do przedkładanej dokumentacji powykonawczej</w:t>
      </w:r>
      <w:r w:rsidR="002E388E">
        <w:rPr>
          <w:color w:val="auto"/>
        </w:rPr>
        <w:t xml:space="preserve"> </w:t>
      </w:r>
      <w:r w:rsidR="00FD7F6E" w:rsidRPr="002E388E">
        <w:rPr>
          <w:strike/>
          <w:color w:val="00B050"/>
        </w:rPr>
        <w:t xml:space="preserve">obejmującej także dokumentację </w:t>
      </w:r>
      <w:r w:rsidR="00FD7F6E" w:rsidRPr="008B22D4">
        <w:rPr>
          <w:color w:val="auto"/>
        </w:rPr>
        <w:t xml:space="preserve">BIM.  </w:t>
      </w:r>
    </w:p>
    <w:p w14:paraId="78F2CEE6" w14:textId="09FD266C" w:rsidR="008560EE" w:rsidRPr="008B22D4" w:rsidRDefault="00FD7F6E" w:rsidP="00E44634">
      <w:pPr>
        <w:widowControl w:val="0"/>
        <w:numPr>
          <w:ilvl w:val="0"/>
          <w:numId w:val="139"/>
        </w:numPr>
        <w:spacing w:after="0" w:line="271" w:lineRule="auto"/>
        <w:jc w:val="both"/>
        <w:rPr>
          <w:color w:val="auto"/>
        </w:rPr>
      </w:pPr>
      <w:r w:rsidRPr="008B22D4">
        <w:rPr>
          <w:color w:val="auto"/>
        </w:rPr>
        <w:t>W ramach wynagrodzenia, o którym mowa w § 8 ust. 1</w:t>
      </w:r>
      <w:r w:rsidR="000C56FC" w:rsidRPr="008B22D4">
        <w:rPr>
          <w:color w:val="auto"/>
        </w:rPr>
        <w:t>,</w:t>
      </w:r>
      <w:r w:rsidRPr="008B22D4">
        <w:rPr>
          <w:color w:val="auto"/>
        </w:rPr>
        <w:t xml:space="preserve">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5F843B8" w14:textId="36AFE9CF"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Prawa</w:t>
      </w:r>
      <w:r w:rsidR="00FD7F6E" w:rsidRPr="008B22D4">
        <w:rPr>
          <w:color w:val="auto"/>
        </w:rPr>
        <w:t xml:space="preserve"> do utrwalania;</w:t>
      </w:r>
    </w:p>
    <w:p w14:paraId="704AAE8D" w14:textId="22F6486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inną technikę;</w:t>
      </w:r>
    </w:p>
    <w:p w14:paraId="7C1746B6" w14:textId="2EBB1AE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Przenoszenia</w:t>
      </w:r>
      <w:r w:rsidR="00FD7F6E" w:rsidRPr="008B22D4">
        <w:rPr>
          <w:color w:val="auto"/>
        </w:rPr>
        <w:t xml:space="preserve"> na rzecz osób trzecich;</w:t>
      </w:r>
    </w:p>
    <w:p w14:paraId="2400BF1C" w14:textId="67784481"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Wykonywania</w:t>
      </w:r>
      <w:r w:rsidR="00FD7F6E" w:rsidRPr="008B22D4">
        <w:rPr>
          <w:color w:val="auto"/>
        </w:rPr>
        <w:t xml:space="preserve"> autorskich praw zależnych (przeróbki, adaptacje dokumentacji technicznej, </w:t>
      </w:r>
      <w:r w:rsidR="00FD7F6E" w:rsidRPr="008B22D4">
        <w:rPr>
          <w:color w:val="auto"/>
        </w:rPr>
        <w:lastRenderedPageBreak/>
        <w:t>dokonywanie tłumaczeń);</w:t>
      </w:r>
    </w:p>
    <w:p w14:paraId="4BB06CEA" w14:textId="061EE21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Rozpowszechniania</w:t>
      </w:r>
      <w:r w:rsidR="00FD7F6E" w:rsidRPr="008B22D4">
        <w:rPr>
          <w:color w:val="auto"/>
        </w:rPr>
        <w:t>;</w:t>
      </w:r>
    </w:p>
    <w:p w14:paraId="4A4F1B62" w14:textId="799C9225"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Wprowadzenia</w:t>
      </w:r>
      <w:r w:rsidR="00FD7F6E" w:rsidRPr="008B22D4">
        <w:rPr>
          <w:color w:val="auto"/>
        </w:rPr>
        <w:t xml:space="preserve"> do obrotu;</w:t>
      </w:r>
    </w:p>
    <w:p w14:paraId="57DA584A" w14:textId="1BBABD92"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Prawo</w:t>
      </w:r>
      <w:r w:rsidR="00FD7F6E" w:rsidRPr="008B22D4">
        <w:rPr>
          <w:color w:val="auto"/>
        </w:rPr>
        <w:t xml:space="preserve"> do zwielokrotniania wsz</w:t>
      </w:r>
      <w:r w:rsidR="000C56FC" w:rsidRPr="008B22D4">
        <w:rPr>
          <w:color w:val="auto"/>
        </w:rPr>
        <w:t>elkimi znanymi w dniu zawarcia u</w:t>
      </w:r>
      <w:r w:rsidR="00FD7F6E" w:rsidRPr="008B22D4">
        <w:rPr>
          <w:color w:val="auto"/>
        </w:rPr>
        <w:t>mowy technikami;</w:t>
      </w:r>
    </w:p>
    <w:p w14:paraId="6E79F8FB" w14:textId="2FFEA23B"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druku;</w:t>
      </w:r>
    </w:p>
    <w:p w14:paraId="585196D0" w14:textId="338C7C3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proofErr w:type="spellStart"/>
      <w:r w:rsidRPr="008B22D4">
        <w:rPr>
          <w:color w:val="auto"/>
        </w:rPr>
        <w:t>Plotowania</w:t>
      </w:r>
      <w:proofErr w:type="spellEnd"/>
      <w:r w:rsidR="00FD7F6E" w:rsidRPr="008B22D4">
        <w:rPr>
          <w:color w:val="auto"/>
        </w:rPr>
        <w:t>;</w:t>
      </w:r>
    </w:p>
    <w:p w14:paraId="4D139D7A" w14:textId="2F5C7DDE"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Wprowadzania</w:t>
      </w:r>
      <w:r w:rsidR="00FD7F6E" w:rsidRPr="008B22D4">
        <w:rPr>
          <w:color w:val="auto"/>
        </w:rPr>
        <w:t xml:space="preserve"> do pamięci komputera;</w:t>
      </w:r>
    </w:p>
    <w:p w14:paraId="048D2B17" w14:textId="0C27D003"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Wykorzystywania</w:t>
      </w:r>
      <w:r w:rsidR="00FD7F6E" w:rsidRPr="008B22D4">
        <w:rPr>
          <w:color w:val="auto"/>
        </w:rPr>
        <w:t xml:space="preserve"> w działalności reklamowej, promocyjnej;</w:t>
      </w:r>
    </w:p>
    <w:p w14:paraId="36BAB5B2" w14:textId="01939389"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Kopiowania</w:t>
      </w:r>
      <w:r w:rsidR="00FD7F6E" w:rsidRPr="008B22D4">
        <w:rPr>
          <w:color w:val="auto"/>
        </w:rPr>
        <w:t xml:space="preserve"> i rozpowszechniania do użytku służbowego;</w:t>
      </w:r>
    </w:p>
    <w:p w14:paraId="33D94B2D" w14:textId="401CB5E8" w:rsidR="008560EE" w:rsidRPr="008B22D4" w:rsidRDefault="00027F58" w:rsidP="00E44634">
      <w:pPr>
        <w:pStyle w:val="Akapitzlist"/>
        <w:widowControl w:val="0"/>
        <w:numPr>
          <w:ilvl w:val="0"/>
          <w:numId w:val="140"/>
        </w:numPr>
        <w:tabs>
          <w:tab w:val="left" w:pos="851"/>
        </w:tabs>
        <w:spacing w:after="0" w:line="271" w:lineRule="auto"/>
        <w:ind w:left="567" w:hanging="425"/>
        <w:jc w:val="both"/>
        <w:rPr>
          <w:color w:val="auto"/>
        </w:rPr>
      </w:pPr>
      <w:r w:rsidRPr="008B22D4">
        <w:rPr>
          <w:color w:val="auto"/>
        </w:rPr>
        <w:t>Zwielokrotniania</w:t>
      </w:r>
      <w:r w:rsidR="00FD7F6E" w:rsidRPr="008B22D4">
        <w:rPr>
          <w:color w:val="auto"/>
        </w:rPr>
        <w:t xml:space="preserve"> dokumentacji lub jej części dowolną techniką, w tym także techniką cyfrową;</w:t>
      </w:r>
    </w:p>
    <w:p w14:paraId="3225CB33" w14:textId="21F57347"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Publicznego</w:t>
      </w:r>
      <w:r w:rsidR="00FD7F6E" w:rsidRPr="008B22D4">
        <w:rPr>
          <w:color w:val="auto"/>
        </w:rPr>
        <w:t xml:space="preserve"> prezentowanie przedmiotu umowy, w tym do prezentacji multimedialnych;</w:t>
      </w:r>
    </w:p>
    <w:p w14:paraId="6EF132CD" w14:textId="789C3D5D"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Umieszczanie</w:t>
      </w:r>
      <w:r w:rsidR="00FD7F6E" w:rsidRPr="008B22D4">
        <w:rPr>
          <w:color w:val="auto"/>
        </w:rPr>
        <w:t xml:space="preserve"> dokumentacji w sieci Internet i innych sieciach komputerowych;</w:t>
      </w:r>
    </w:p>
    <w:p w14:paraId="3636C30E" w14:textId="66074468"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Wykorzystaniem</w:t>
      </w:r>
      <w:r w:rsidR="00FD7F6E"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6DE5CF2B" w14:textId="67E21EE6" w:rsidR="008560EE" w:rsidRPr="008B22D4" w:rsidRDefault="00027F58" w:rsidP="00E44634">
      <w:pPr>
        <w:pStyle w:val="Akapitzlist"/>
        <w:widowControl w:val="0"/>
        <w:numPr>
          <w:ilvl w:val="0"/>
          <w:numId w:val="140"/>
        </w:numPr>
        <w:tabs>
          <w:tab w:val="left" w:pos="851"/>
        </w:tabs>
        <w:spacing w:after="0" w:line="271" w:lineRule="auto"/>
        <w:ind w:left="567" w:hanging="294"/>
        <w:jc w:val="both"/>
        <w:rPr>
          <w:color w:val="auto"/>
        </w:rPr>
      </w:pPr>
      <w:r w:rsidRPr="008B22D4">
        <w:rPr>
          <w:color w:val="auto"/>
        </w:rPr>
        <w:t>Wykonywanie</w:t>
      </w:r>
      <w:r w:rsidR="00FD7F6E" w:rsidRPr="008B22D4">
        <w:rPr>
          <w:color w:val="auto"/>
        </w:rPr>
        <w:t xml:space="preserve"> na podstawie dokumentacji samodzielnie lub zlecając innemu podmiotowi prac projektowych i wykonawczych.</w:t>
      </w:r>
    </w:p>
    <w:p w14:paraId="244991B8" w14:textId="0F9961D6" w:rsidR="008560EE" w:rsidRPr="008B22D4" w:rsidRDefault="00FD7F6E" w:rsidP="00E44634">
      <w:pPr>
        <w:widowControl w:val="0"/>
        <w:numPr>
          <w:ilvl w:val="0"/>
          <w:numId w:val="139"/>
        </w:numPr>
        <w:spacing w:after="0" w:line="271" w:lineRule="auto"/>
        <w:jc w:val="both"/>
        <w:rPr>
          <w:color w:val="auto"/>
        </w:rPr>
      </w:pPr>
      <w:r w:rsidRPr="008B22D4">
        <w:rPr>
          <w:color w:val="auto"/>
        </w:rPr>
        <w:t>Datą przeniesienia praw majątkowych, o których mowa powyżej</w:t>
      </w:r>
      <w:r w:rsidR="000C56FC" w:rsidRPr="008B22D4">
        <w:rPr>
          <w:color w:val="auto"/>
        </w:rPr>
        <w:t>,</w:t>
      </w:r>
      <w:r w:rsidRPr="008B22D4">
        <w:rPr>
          <w:color w:val="auto"/>
        </w:rPr>
        <w:t xml:space="preserve"> będzie dzień przekazania dokumentacji. Razem z przeniesien</w:t>
      </w:r>
      <w:r w:rsidR="000C56FC" w:rsidRPr="008B22D4">
        <w:rPr>
          <w:color w:val="auto"/>
        </w:rPr>
        <w:t>iem praw autorskich majątkowych</w:t>
      </w:r>
      <w:r w:rsidRPr="008B22D4">
        <w:rPr>
          <w:color w:val="auto"/>
        </w:rPr>
        <w:t xml:space="preserve"> na Zamawiającego przechodzi wyłączne prawo zezwalania na wykonanie autorskiego prawa zależnego</w:t>
      </w:r>
    </w:p>
    <w:p w14:paraId="3568054E"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Przeniesienie praw majątkowych nie jest ograniczone czasowo i terytorialnie.</w:t>
      </w:r>
    </w:p>
    <w:p w14:paraId="72A0436C" w14:textId="54261A3C" w:rsidR="008560EE" w:rsidRPr="008B22D4" w:rsidRDefault="00FD7F6E" w:rsidP="00E44634">
      <w:pPr>
        <w:widowControl w:val="0"/>
        <w:numPr>
          <w:ilvl w:val="0"/>
          <w:numId w:val="139"/>
        </w:numPr>
        <w:spacing w:after="0" w:line="271" w:lineRule="auto"/>
        <w:jc w:val="both"/>
        <w:rPr>
          <w:color w:val="auto"/>
        </w:rPr>
      </w:pPr>
      <w:r w:rsidRPr="008B22D4">
        <w:rPr>
          <w:color w:val="auto"/>
        </w:rPr>
        <w:t xml:space="preserve">Osobiste prawa </w:t>
      </w:r>
      <w:r w:rsidR="000C56FC" w:rsidRPr="008B22D4">
        <w:rPr>
          <w:color w:val="auto"/>
        </w:rPr>
        <w:t>autorskie</w:t>
      </w:r>
      <w:r w:rsidR="00027F58" w:rsidRPr="008B22D4">
        <w:rPr>
          <w:color w:val="auto"/>
        </w:rPr>
        <w:t xml:space="preserve"> jako</w:t>
      </w:r>
      <w:r w:rsidRPr="008B22D4">
        <w:rPr>
          <w:color w:val="auto"/>
        </w:rPr>
        <w:t xml:space="preserve"> nie</w:t>
      </w:r>
      <w:r w:rsidR="000C56FC" w:rsidRPr="008B22D4">
        <w:rPr>
          <w:color w:val="auto"/>
        </w:rPr>
        <w:t>zbywalne, pozostają własnością p</w:t>
      </w:r>
      <w:r w:rsidRPr="008B22D4">
        <w:rPr>
          <w:color w:val="auto"/>
        </w:rPr>
        <w:t>rojektantów.</w:t>
      </w:r>
    </w:p>
    <w:p w14:paraId="09476805"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Wykonawcy nie przysługuje odrębne wynagrodzenie za korzystanie z utworu na każdym odrębnym polu eksploatacji.</w:t>
      </w:r>
    </w:p>
    <w:p w14:paraId="136E3CF2" w14:textId="77777777" w:rsidR="008560EE" w:rsidRPr="008B22D4" w:rsidRDefault="00FD7F6E" w:rsidP="00E44634">
      <w:pPr>
        <w:widowControl w:val="0"/>
        <w:numPr>
          <w:ilvl w:val="0"/>
          <w:numId w:val="139"/>
        </w:numPr>
        <w:spacing w:after="0" w:line="271" w:lineRule="auto"/>
        <w:jc w:val="both"/>
        <w:rPr>
          <w:color w:val="auto"/>
        </w:rPr>
      </w:pPr>
      <w:r w:rsidRPr="008B22D4">
        <w:rPr>
          <w:color w:val="auto"/>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491DA3C2" w:rsidR="008560EE" w:rsidRPr="008B22D4" w:rsidRDefault="00FD7F6E" w:rsidP="00E44634">
      <w:pPr>
        <w:widowControl w:val="0"/>
        <w:numPr>
          <w:ilvl w:val="0"/>
          <w:numId w:val="139"/>
        </w:numPr>
        <w:spacing w:after="0" w:line="271" w:lineRule="auto"/>
        <w:jc w:val="both"/>
        <w:rPr>
          <w:color w:val="auto"/>
        </w:rPr>
      </w:pPr>
      <w:r w:rsidRPr="008B22D4">
        <w:rPr>
          <w:color w:val="auto"/>
        </w:rPr>
        <w:t>Wykonawca</w:t>
      </w:r>
      <w:r w:rsidR="000C56FC" w:rsidRPr="008B22D4">
        <w:rPr>
          <w:color w:val="auto"/>
        </w:rPr>
        <w:t>,</w:t>
      </w:r>
      <w:r w:rsidRPr="008B22D4">
        <w:rPr>
          <w:color w:val="auto"/>
        </w:rPr>
        <w:t xml:space="preserve"> przekazując dokumentację</w:t>
      </w:r>
      <w:r w:rsidR="000C56FC" w:rsidRPr="008B22D4">
        <w:rPr>
          <w:color w:val="auto"/>
        </w:rPr>
        <w:t>,</w:t>
      </w:r>
      <w:r w:rsidRPr="008B22D4">
        <w:rPr>
          <w:color w:val="auto"/>
        </w:rPr>
        <w:t xml:space="preserve"> przekaże Zamawiającemu oświadczenia wszystkich osób uczestniczących w realizacji dokumentacji o przeniesieniu na Zamawiającego praw autorskich majątkowych w zakresie przewidzianym w niniejszej umowie, według wzoru stanowiącego </w:t>
      </w:r>
      <w:r w:rsidRPr="008B22D4">
        <w:rPr>
          <w:b/>
          <w:bCs/>
          <w:color w:val="auto"/>
        </w:rPr>
        <w:t xml:space="preserve">załącznik nr </w:t>
      </w:r>
      <w:r w:rsidR="0024230F" w:rsidRPr="008B22D4">
        <w:rPr>
          <w:b/>
          <w:bCs/>
          <w:color w:val="auto"/>
        </w:rPr>
        <w:t>9</w:t>
      </w:r>
      <w:r w:rsidRPr="008B22D4">
        <w:rPr>
          <w:color w:val="auto"/>
        </w:rPr>
        <w:t xml:space="preserve"> do umowy.</w:t>
      </w:r>
    </w:p>
    <w:p w14:paraId="406B64DC" w14:textId="77777777" w:rsidR="00395EB7" w:rsidRPr="008B22D4" w:rsidRDefault="00395EB7" w:rsidP="00E44634">
      <w:pPr>
        <w:widowControl w:val="0"/>
        <w:spacing w:after="0" w:line="271" w:lineRule="auto"/>
        <w:ind w:left="360"/>
        <w:jc w:val="both"/>
        <w:rPr>
          <w:color w:val="auto"/>
        </w:rPr>
      </w:pPr>
    </w:p>
    <w:p w14:paraId="0106E088" w14:textId="6DFC0446" w:rsidR="008560EE" w:rsidRPr="008B22D4" w:rsidRDefault="00FD7F6E" w:rsidP="00E44634">
      <w:pPr>
        <w:spacing w:after="0" w:line="271" w:lineRule="auto"/>
        <w:jc w:val="center"/>
        <w:rPr>
          <w:rFonts w:eastAsia="Tahoma"/>
          <w:b/>
          <w:bCs/>
          <w:color w:val="auto"/>
        </w:rPr>
      </w:pPr>
      <w:r w:rsidRPr="008B22D4">
        <w:rPr>
          <w:b/>
          <w:bCs/>
          <w:color w:val="auto"/>
        </w:rPr>
        <w:t>§ 19</w:t>
      </w:r>
    </w:p>
    <w:p w14:paraId="7FE0660B" w14:textId="77777777" w:rsidR="008560EE" w:rsidRPr="008B22D4" w:rsidRDefault="00FD7F6E" w:rsidP="00E44634">
      <w:pPr>
        <w:spacing w:after="0" w:line="271" w:lineRule="auto"/>
        <w:jc w:val="center"/>
        <w:rPr>
          <w:rFonts w:eastAsia="Tahoma"/>
          <w:b/>
          <w:bCs/>
          <w:color w:val="auto"/>
        </w:rPr>
      </w:pPr>
      <w:r w:rsidRPr="008B22D4">
        <w:rPr>
          <w:b/>
          <w:bCs/>
          <w:color w:val="auto"/>
        </w:rPr>
        <w:t>Zmiana postanowień umowy</w:t>
      </w:r>
    </w:p>
    <w:p w14:paraId="5EB7AD61" w14:textId="4DBE9C14" w:rsidR="008560EE" w:rsidRPr="008B22D4" w:rsidRDefault="00FD7F6E" w:rsidP="00E44634">
      <w:pPr>
        <w:widowControl w:val="0"/>
        <w:numPr>
          <w:ilvl w:val="0"/>
          <w:numId w:val="141"/>
        </w:numPr>
        <w:spacing w:after="0" w:line="271" w:lineRule="auto"/>
        <w:jc w:val="both"/>
        <w:rPr>
          <w:color w:val="auto"/>
        </w:rPr>
      </w:pPr>
      <w:r w:rsidRPr="008B22D4">
        <w:rPr>
          <w:color w:val="auto"/>
        </w:rPr>
        <w:t xml:space="preserve">Umowa może ulec zmianie w szczególności w zakresie </w:t>
      </w:r>
      <w:r w:rsidR="00B55F75" w:rsidRPr="008B22D4">
        <w:rPr>
          <w:color w:val="auto"/>
        </w:rPr>
        <w:t xml:space="preserve">postanowień </w:t>
      </w:r>
      <w:r w:rsidRPr="008B22D4">
        <w:rPr>
          <w:color w:val="auto"/>
        </w:rPr>
        <w:t>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8B22D4">
        <w:rPr>
          <w:color w:val="auto"/>
        </w:rPr>
        <w:t>,</w:t>
      </w:r>
      <w:r w:rsidRPr="008B22D4">
        <w:rPr>
          <w:color w:val="auto"/>
        </w:rPr>
        <w:t xml:space="preserve"> podmioty odpowiedzialne za wykonanie przedmiotu zamówienia, podwykonawców, dokumentację projektową (powykonawczą i BIM)</w:t>
      </w:r>
      <w:r w:rsidR="00B55F75" w:rsidRPr="008B22D4">
        <w:rPr>
          <w:color w:val="auto"/>
        </w:rPr>
        <w:t>,</w:t>
      </w:r>
      <w:r w:rsidRPr="008B22D4">
        <w:rPr>
          <w:color w:val="auto"/>
        </w:rPr>
        <w:t xml:space="preserve"> wysokość wynagrodzenia za wykonanie przedmiotu zamówienia.</w:t>
      </w:r>
    </w:p>
    <w:p w14:paraId="47835182" w14:textId="2476809C" w:rsidR="008560EE" w:rsidRPr="008B22D4" w:rsidRDefault="00FD7F6E" w:rsidP="00E44634">
      <w:pPr>
        <w:widowControl w:val="0"/>
        <w:numPr>
          <w:ilvl w:val="0"/>
          <w:numId w:val="141"/>
        </w:numPr>
        <w:spacing w:after="0" w:line="271" w:lineRule="auto"/>
        <w:jc w:val="both"/>
        <w:rPr>
          <w:color w:val="auto"/>
        </w:rPr>
      </w:pPr>
      <w:r w:rsidRPr="008B22D4">
        <w:rPr>
          <w:color w:val="auto"/>
        </w:rPr>
        <w:t>Zmiany umowy, o których mowa w ust. 1</w:t>
      </w:r>
      <w:r w:rsidR="00B55F75" w:rsidRPr="008B22D4">
        <w:rPr>
          <w:color w:val="auto"/>
        </w:rPr>
        <w:t>,</w:t>
      </w:r>
      <w:r w:rsidRPr="008B22D4">
        <w:rPr>
          <w:color w:val="auto"/>
        </w:rPr>
        <w:t xml:space="preserve"> dopuszczalne są w przypadku: </w:t>
      </w:r>
    </w:p>
    <w:p w14:paraId="13DAB7F4" w14:textId="57D9210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Działania</w:t>
      </w:r>
      <w:r w:rsidR="00FD7F6E" w:rsidRPr="008B22D4">
        <w:rPr>
          <w:color w:val="auto"/>
        </w:rPr>
        <w:t xml:space="preserve"> siły wyższej (za siłę wyższą nie uznaje się np. warunków atmosferycznych adekwatnych do strefy klimatycznej miejsca inwestycji, strajków, zmiany cen surowców i materi</w:t>
      </w:r>
      <w:r w:rsidR="00B55F75" w:rsidRPr="008B22D4">
        <w:rPr>
          <w:color w:val="auto"/>
        </w:rPr>
        <w:t>ałów, itp.);</w:t>
      </w:r>
    </w:p>
    <w:p w14:paraId="48CFC94E" w14:textId="72809E5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Utraty</w:t>
      </w:r>
      <w:r w:rsidR="00FD7F6E" w:rsidRPr="008B22D4">
        <w:rPr>
          <w:color w:val="auto"/>
        </w:rPr>
        <w:t xml:space="preserve"> przez Zamawiającego źródła finansowania inwestycji w całości lub w części lub pozyskania </w:t>
      </w:r>
      <w:r w:rsidR="00B55F75" w:rsidRPr="008B22D4">
        <w:rPr>
          <w:color w:val="auto"/>
        </w:rPr>
        <w:t>nowego finansowania;</w:t>
      </w:r>
    </w:p>
    <w:p w14:paraId="666AA1FB" w14:textId="3D7D0DE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lastRenderedPageBreak/>
        <w:t>Gdy</w:t>
      </w:r>
      <w:r w:rsidR="00FD7F6E" w:rsidRPr="008B22D4">
        <w:rPr>
          <w:color w:val="auto"/>
        </w:rPr>
        <w:t xml:space="preserve"> z uwagi na konieczność realizacji robót dodatkowych lub zamiennych dojdzie do konieczności wstrzymania lub opóźnienia pra</w:t>
      </w:r>
      <w:r w:rsidR="00B55F75" w:rsidRPr="008B22D4">
        <w:rPr>
          <w:color w:val="auto"/>
        </w:rPr>
        <w:t>c na obiekcie;</w:t>
      </w:r>
    </w:p>
    <w:p w14:paraId="23D50290" w14:textId="34ABDB4A"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w:t>
      </w:r>
      <w:r w:rsidR="00B55F75" w:rsidRPr="008B22D4">
        <w:rPr>
          <w:color w:val="auto"/>
        </w:rPr>
        <w:t xml:space="preserve"> w odniesieniu do wynagrodzenia;</w:t>
      </w:r>
    </w:p>
    <w:p w14:paraId="3DD002C3" w14:textId="62AA8E84"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Zlecenia</w:t>
      </w:r>
      <w:r w:rsidR="003E28D1" w:rsidRPr="008B22D4">
        <w:rPr>
          <w:color w:val="auto"/>
        </w:rPr>
        <w:t xml:space="preserve"> realizacji robót uzupełniających;</w:t>
      </w:r>
    </w:p>
    <w:p w14:paraId="7006D25F" w14:textId="1D10C7D0"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B55F75" w:rsidRPr="008B22D4">
        <w:rPr>
          <w:color w:val="auto"/>
        </w:rPr>
        <w:t>rzedmiotu realizacji zamówienia;</w:t>
      </w:r>
    </w:p>
    <w:p w14:paraId="50C1770E" w14:textId="6E12E3A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xml:space="preserve"> organizacyjnych polegają</w:t>
      </w:r>
      <w:r w:rsidR="00B55F75" w:rsidRPr="008B22D4">
        <w:rPr>
          <w:color w:val="auto"/>
        </w:rPr>
        <w:t>cych w szczególności na zmianie</w:t>
      </w:r>
      <w:r w:rsidR="00FD7F6E" w:rsidRPr="008B22D4">
        <w:rPr>
          <w:color w:val="auto"/>
        </w:rPr>
        <w:t xml:space="preserv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w:t>
      </w:r>
      <w:r w:rsidR="00B55F75" w:rsidRPr="008B22D4">
        <w:rPr>
          <w:color w:val="auto"/>
        </w:rPr>
        <w:t xml:space="preserve"> która nie stanowi zmiany umowy;</w:t>
      </w:r>
    </w:p>
    <w:p w14:paraId="29012755" w14:textId="2D9F4253"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Wprowadzonej</w:t>
      </w:r>
      <w:r w:rsidR="00FD7F6E" w:rsidRPr="008B22D4">
        <w:rPr>
          <w:color w:val="auto"/>
        </w:rPr>
        <w:t xml:space="preserve"> przez Zamawiającego zmian w dokumentacji projektowej</w:t>
      </w:r>
      <w:r w:rsidR="00AA3E5C" w:rsidRPr="008B22D4">
        <w:rPr>
          <w:color w:val="auto"/>
        </w:rPr>
        <w:t xml:space="preserve"> lub wprowadzenia w niej zmian pozwalających na zastosowanie rozwiązań pozwalających na zoptymalizowanie kosztów budowy</w:t>
      </w:r>
      <w:r w:rsidR="00784C3E" w:rsidRPr="008B22D4">
        <w:rPr>
          <w:color w:val="auto"/>
        </w:rPr>
        <w:t xml:space="preserve">, jak również </w:t>
      </w:r>
      <w:r w:rsidRPr="008B22D4">
        <w:rPr>
          <w:color w:val="auto"/>
        </w:rPr>
        <w:t>zaakceptowanych przez</w:t>
      </w:r>
      <w:r w:rsidR="00784C3E" w:rsidRPr="008B22D4">
        <w:rPr>
          <w:color w:val="auto"/>
        </w:rPr>
        <w:t xml:space="preserve"> Strony zmian w zakresie technologii wykonania </w:t>
      </w:r>
      <w:r w:rsidR="00245DAB" w:rsidRPr="008B22D4">
        <w:rPr>
          <w:color w:val="auto"/>
        </w:rPr>
        <w:t>robót budowlanych</w:t>
      </w:r>
      <w:r w:rsidR="00784C3E" w:rsidRPr="008B22D4">
        <w:rPr>
          <w:color w:val="auto"/>
        </w:rPr>
        <w:t xml:space="preserve"> oraz optymalizacji kosztów realizacji p</w:t>
      </w:r>
      <w:r w:rsidR="00245DAB" w:rsidRPr="008B22D4">
        <w:rPr>
          <w:color w:val="auto"/>
        </w:rPr>
        <w:t>rze</w:t>
      </w:r>
      <w:r w:rsidR="00784C3E" w:rsidRPr="008B22D4">
        <w:rPr>
          <w:color w:val="auto"/>
        </w:rPr>
        <w:t>dmiotu zamówienia</w:t>
      </w:r>
      <w:r w:rsidR="00245DAB" w:rsidRPr="008B22D4">
        <w:rPr>
          <w:color w:val="auto"/>
        </w:rPr>
        <w:t>;</w:t>
      </w:r>
    </w:p>
    <w:p w14:paraId="2C4EBA27" w14:textId="02A27E3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lidera konsorcjum Wykonawcy lub</w:t>
      </w:r>
      <w:r w:rsidR="00B55F75" w:rsidRPr="008B22D4">
        <w:rPr>
          <w:color w:val="auto"/>
        </w:rPr>
        <w:t xml:space="preserve"> podmiotu fakturującego roboty;</w:t>
      </w:r>
    </w:p>
    <w:p w14:paraId="63482E93" w14:textId="07F26F4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Braku</w:t>
      </w:r>
      <w:r w:rsidR="00FD7F6E" w:rsidRPr="008B22D4">
        <w:rPr>
          <w:color w:val="auto"/>
        </w:rPr>
        <w:t xml:space="preserve"> dostępności na rynku specjalis</w:t>
      </w:r>
      <w:r w:rsidR="00B55F75" w:rsidRPr="008B22D4">
        <w:rPr>
          <w:color w:val="auto"/>
        </w:rPr>
        <w:t>tycznych materiałów budowlanych;</w:t>
      </w:r>
    </w:p>
    <w:p w14:paraId="632FB762" w14:textId="7A7EDD66"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Konieczności</w:t>
      </w:r>
      <w:r w:rsidR="00FD7F6E" w:rsidRPr="008B22D4">
        <w:rPr>
          <w:color w:val="auto"/>
        </w:rPr>
        <w:t xml:space="preserve"> lub techniczno-ekonomicznej zasadności zastosowania </w:t>
      </w:r>
      <w:r w:rsidR="009B07CA" w:rsidRPr="008B22D4">
        <w:rPr>
          <w:color w:val="auto"/>
        </w:rPr>
        <w:t>niegorszych</w:t>
      </w:r>
      <w:r w:rsidR="00B55F75" w:rsidRPr="008B22D4">
        <w:rPr>
          <w:color w:val="auto"/>
        </w:rPr>
        <w:t xml:space="preserve"> materiałów i urządzeń;</w:t>
      </w:r>
    </w:p>
    <w:p w14:paraId="389B1FB7" w14:textId="784E0AA2"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Wydania</w:t>
      </w:r>
      <w:r w:rsidR="00FD7F6E" w:rsidRPr="008B22D4">
        <w:rPr>
          <w:color w:val="auto"/>
        </w:rPr>
        <w:t xml:space="preserve"> decyzji administracyjnych lub innych aktów władzy (decyzja władz publicznych, w tym oczekiwanie na nieprzewidziane wcześniej konieczne wyniki ekspertyz, wyrok sądu </w:t>
      </w:r>
      <w:r w:rsidRPr="008B22D4">
        <w:rPr>
          <w:color w:val="auto"/>
        </w:rPr>
        <w:t>itp.), jeśli</w:t>
      </w:r>
      <w:r w:rsidR="00FD7F6E" w:rsidRPr="008B22D4">
        <w:rPr>
          <w:color w:val="auto"/>
        </w:rPr>
        <w:t xml:space="preserve"> ich wydanie nastąpiło na skutek okolicz</w:t>
      </w:r>
      <w:r w:rsidR="00B55F75" w:rsidRPr="008B22D4">
        <w:rPr>
          <w:color w:val="auto"/>
        </w:rPr>
        <w:t>ności niezależnych od Wykonawcy;</w:t>
      </w:r>
    </w:p>
    <w:p w14:paraId="321C85A6" w14:textId="423E3BEF" w:rsidR="008560EE" w:rsidRPr="008B22D4" w:rsidRDefault="004023AD" w:rsidP="00E44634">
      <w:pPr>
        <w:pStyle w:val="Akapitzlist"/>
        <w:widowControl w:val="0"/>
        <w:numPr>
          <w:ilvl w:val="0"/>
          <w:numId w:val="142"/>
        </w:numPr>
        <w:tabs>
          <w:tab w:val="left" w:pos="851"/>
        </w:tabs>
        <w:spacing w:after="0" w:line="271" w:lineRule="auto"/>
        <w:ind w:left="567" w:hanging="425"/>
        <w:jc w:val="both"/>
        <w:rPr>
          <w:color w:val="auto"/>
        </w:rPr>
      </w:pPr>
      <w:r w:rsidRPr="008B22D4">
        <w:rPr>
          <w:color w:val="auto"/>
        </w:rPr>
        <w:t>Wprowadzenia</w:t>
      </w:r>
      <w:r w:rsidR="00FD7F6E" w:rsidRPr="008B22D4">
        <w:rPr>
          <w:color w:val="auto"/>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8B22D4">
        <w:rPr>
          <w:color w:val="auto"/>
        </w:rPr>
        <w:t xml:space="preserve"> lub urządzeń lub systemów</w:t>
      </w:r>
      <w:r w:rsidR="00FD7F6E" w:rsidRPr="008B22D4">
        <w:rPr>
          <w:color w:val="auto"/>
        </w:rPr>
        <w:t>;</w:t>
      </w:r>
    </w:p>
    <w:p w14:paraId="0B4006CD" w14:textId="060B4F99"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Gdy</w:t>
      </w:r>
      <w:r w:rsidR="00FD7F6E" w:rsidRPr="008B22D4">
        <w:rPr>
          <w:color w:val="auto"/>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w:t>
      </w:r>
      <w:r w:rsidR="00B55F75" w:rsidRPr="008B22D4">
        <w:rPr>
          <w:color w:val="auto"/>
        </w:rPr>
        <w:t>y zgodnie z jej postanowieniami;</w:t>
      </w:r>
    </w:p>
    <w:p w14:paraId="3251A39E" w14:textId="2C5BB835"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Zmiany</w:t>
      </w:r>
      <w:r w:rsidR="00FD7F6E" w:rsidRPr="008B22D4">
        <w:rPr>
          <w:color w:val="auto"/>
        </w:rPr>
        <w:t xml:space="preserve"> ilości, charakteru, standardu lub technologii wykonania robót lub zlecenia r</w:t>
      </w:r>
      <w:r w:rsidR="00B55F75" w:rsidRPr="008B22D4">
        <w:rPr>
          <w:color w:val="auto"/>
        </w:rPr>
        <w:t>obót dodatkowych lub zamiennych;</w:t>
      </w:r>
    </w:p>
    <w:p w14:paraId="00FEA045" w14:textId="1F50FBB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Opóźnienia</w:t>
      </w:r>
      <w:r w:rsidR="00FD7F6E" w:rsidRPr="008B22D4">
        <w:rPr>
          <w:color w:val="auto"/>
        </w:rPr>
        <w:t xml:space="preserve"> ustawowych terminów wydania przez organy administracji publi</w:t>
      </w:r>
      <w:r w:rsidR="00B55F75" w:rsidRPr="008B22D4">
        <w:rPr>
          <w:color w:val="auto"/>
        </w:rPr>
        <w:t xml:space="preserve">cznej pozwoleń, zezwoleń, zgód </w:t>
      </w:r>
      <w:r w:rsidR="00B55F75" w:rsidRPr="008B22D4">
        <w:rPr>
          <w:color w:val="000000" w:themeColor="text1"/>
        </w:rPr>
        <w:t>dotyczących realizacji przedmiotu umowy</w:t>
      </w:r>
      <w:r w:rsidR="00FD7F6E" w:rsidRPr="008B22D4">
        <w:rPr>
          <w:color w:val="000000" w:themeColor="text1"/>
        </w:rPr>
        <w:t xml:space="preserve"> </w:t>
      </w:r>
      <w:r w:rsidR="00FD7F6E" w:rsidRPr="008B22D4">
        <w:rPr>
          <w:color w:val="auto"/>
        </w:rPr>
        <w:t xml:space="preserve">z przyczyn </w:t>
      </w:r>
      <w:r w:rsidRPr="008B22D4">
        <w:rPr>
          <w:color w:val="auto"/>
        </w:rPr>
        <w:t>nieleżących</w:t>
      </w:r>
      <w:r w:rsidR="00B55F75" w:rsidRPr="008B22D4">
        <w:rPr>
          <w:color w:val="auto"/>
        </w:rPr>
        <w:t xml:space="preserve"> po stronie Wykonawcy;</w:t>
      </w:r>
    </w:p>
    <w:p w14:paraId="43572F90" w14:textId="4FE66278"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Opóźnienie</w:t>
      </w:r>
      <w:r w:rsidR="00FD7F6E" w:rsidRPr="008B22D4">
        <w:rPr>
          <w:color w:val="auto"/>
        </w:rPr>
        <w:t>, utrudnienie lub przerwanie robót lub ich części spowodowane przez władze administracyjne, wynikające z przyczyn, za które Wykonaw</w:t>
      </w:r>
      <w:r w:rsidR="00B55F75" w:rsidRPr="008B22D4">
        <w:rPr>
          <w:color w:val="auto"/>
        </w:rPr>
        <w:t>ca nie ponosi odpowiedzialności;</w:t>
      </w:r>
    </w:p>
    <w:p w14:paraId="02C87F82" w14:textId="196BFA84"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Zawieszenia</w:t>
      </w:r>
      <w:r w:rsidR="00FD7F6E" w:rsidRPr="008B22D4">
        <w:rPr>
          <w:color w:val="auto"/>
        </w:rPr>
        <w:t xml:space="preserve"> lub wstrzymania</w:t>
      </w:r>
      <w:r w:rsidR="00B55F75" w:rsidRPr="008B22D4">
        <w:rPr>
          <w:color w:val="auto"/>
        </w:rPr>
        <w:t xml:space="preserve"> robót na żądanie Zamawiającego;</w:t>
      </w:r>
    </w:p>
    <w:p w14:paraId="60D05526" w14:textId="6DE4C1A7" w:rsidR="003E28D1"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Wstrzymania</w:t>
      </w:r>
      <w:r w:rsidR="003E28D1" w:rsidRPr="008B22D4">
        <w:rPr>
          <w:color w:val="auto"/>
        </w:rPr>
        <w:t xml:space="preserve"> finansowania inwestycji</w:t>
      </w:r>
      <w:r w:rsidR="00CF3C86" w:rsidRPr="008B22D4">
        <w:rPr>
          <w:color w:val="auto"/>
        </w:rPr>
        <w:t>;</w:t>
      </w:r>
    </w:p>
    <w:p w14:paraId="335F721E" w14:textId="43C4D8BF"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Uzyskania</w:t>
      </w:r>
      <w:r w:rsidR="00FD7F6E" w:rsidRPr="008B22D4">
        <w:rPr>
          <w:color w:val="auto"/>
        </w:rPr>
        <w:t xml:space="preserve"> przez Zamawiającego dodatkowych środków finansowych na realizację zamówienia;</w:t>
      </w:r>
    </w:p>
    <w:p w14:paraId="6FA9B52C" w14:textId="7EAA226B"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Zgodnej</w:t>
      </w:r>
      <w:r w:rsidR="00FD7F6E" w:rsidRPr="008B22D4">
        <w:rPr>
          <w:color w:val="auto"/>
        </w:rPr>
        <w:t xml:space="preserve"> woli przyspieszenia realizacji lub uzgodnienia pomiędzy stronami zmiany terminów r</w:t>
      </w:r>
      <w:r w:rsidR="00B55F75" w:rsidRPr="008B22D4">
        <w:rPr>
          <w:color w:val="auto"/>
        </w:rPr>
        <w:t>ealizacji poszczególnych etapów;</w:t>
      </w:r>
    </w:p>
    <w:p w14:paraId="5C9855BD" w14:textId="086E7371" w:rsidR="008560EE"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Zmian</w:t>
      </w:r>
      <w:r w:rsidR="00FD7F6E" w:rsidRPr="008B22D4">
        <w:rPr>
          <w:color w:val="auto"/>
        </w:rPr>
        <w:t>, o których mowa w art.</w:t>
      </w:r>
      <w:r w:rsidR="000E61B7" w:rsidRPr="008B22D4">
        <w:rPr>
          <w:color w:val="auto"/>
        </w:rPr>
        <w:t xml:space="preserve"> 455 </w:t>
      </w:r>
      <w:r w:rsidR="00FD7F6E" w:rsidRPr="008B22D4">
        <w:rPr>
          <w:color w:val="auto"/>
        </w:rPr>
        <w:t>ust. 1</w:t>
      </w:r>
      <w:r w:rsidR="000E61B7" w:rsidRPr="008B22D4">
        <w:rPr>
          <w:color w:val="auto"/>
        </w:rPr>
        <w:t xml:space="preserve"> i 2</w:t>
      </w:r>
      <w:r w:rsidR="00B55F75" w:rsidRPr="008B22D4">
        <w:rPr>
          <w:color w:val="auto"/>
        </w:rPr>
        <w:t xml:space="preserve"> ustawy Prawo zamówień publicznych;</w:t>
      </w:r>
    </w:p>
    <w:p w14:paraId="5B1E1E22" w14:textId="7777777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Ekonomicznej lub organizacyjnej zasadności skoordynowania terminów realizacji prac objętych niniejszą umową z innymi inwestycjami Zamawiającego;</w:t>
      </w:r>
    </w:p>
    <w:p w14:paraId="2D76DC77" w14:textId="5305E0E7" w:rsidR="008560EE" w:rsidRPr="008B22D4" w:rsidRDefault="00FD7F6E"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Rezygnacji przez Zamawiającego z realizacji niektórych zakresów prac lub dostaw</w:t>
      </w:r>
      <w:r w:rsidR="00B55F75" w:rsidRPr="008B22D4">
        <w:rPr>
          <w:color w:val="auto"/>
        </w:rPr>
        <w:t>;</w:t>
      </w:r>
    </w:p>
    <w:p w14:paraId="43F47A1A" w14:textId="5EAC24E1" w:rsidR="00E724FF"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lastRenderedPageBreak/>
        <w:t>Sytuacji</w:t>
      </w:r>
      <w:r w:rsidR="00E724FF" w:rsidRPr="008B22D4">
        <w:rPr>
          <w:color w:val="auto"/>
        </w:rPr>
        <w:t xml:space="preserve"> utrudnień lub braku możliwości wykonywania prac w danym okresie wskutek prac i dostaw wyposażenia realizowanych do obiektu oraz innych działań, w tym prac budowlanych realizowanych przez inne podmioty w obiekcie</w:t>
      </w:r>
      <w:r w:rsidR="00B55F75" w:rsidRPr="008B22D4">
        <w:rPr>
          <w:color w:val="auto"/>
        </w:rPr>
        <w:t>,</w:t>
      </w:r>
      <w:r w:rsidR="00E724FF" w:rsidRPr="008B22D4">
        <w:rPr>
          <w:color w:val="auto"/>
        </w:rPr>
        <w:t xml:space="preserve"> w trakcie wykonywania niniejszej umowy</w:t>
      </w:r>
      <w:r w:rsidR="00B55F75" w:rsidRPr="008B22D4">
        <w:rPr>
          <w:color w:val="auto"/>
        </w:rPr>
        <w:t>;</w:t>
      </w:r>
    </w:p>
    <w:p w14:paraId="668B4D70" w14:textId="327A4E7C" w:rsidR="000E67F6" w:rsidRPr="008B22D4" w:rsidRDefault="004023AD" w:rsidP="00E44634">
      <w:pPr>
        <w:pStyle w:val="Akapitzlist"/>
        <w:widowControl w:val="0"/>
        <w:numPr>
          <w:ilvl w:val="0"/>
          <w:numId w:val="142"/>
        </w:numPr>
        <w:tabs>
          <w:tab w:val="left" w:pos="851"/>
        </w:tabs>
        <w:spacing w:after="0" w:line="271" w:lineRule="auto"/>
        <w:ind w:left="567" w:hanging="294"/>
        <w:jc w:val="both"/>
        <w:rPr>
          <w:color w:val="auto"/>
        </w:rPr>
      </w:pPr>
      <w:r w:rsidRPr="008B22D4">
        <w:rPr>
          <w:color w:val="auto"/>
        </w:rPr>
        <w:t>Wprowadzenia</w:t>
      </w:r>
      <w:r w:rsidR="00991711" w:rsidRPr="008B22D4">
        <w:rPr>
          <w:color w:val="auto"/>
        </w:rPr>
        <w:t xml:space="preserve"> podziału etapów prac na dalsze podetapy l</w:t>
      </w:r>
      <w:r w:rsidR="00B55F75" w:rsidRPr="008B22D4">
        <w:rPr>
          <w:color w:val="auto"/>
        </w:rPr>
        <w:t>ub zmiany zasad etapowania prac.</w:t>
      </w:r>
    </w:p>
    <w:p w14:paraId="14FD0C1E" w14:textId="77777777" w:rsidR="0067181C" w:rsidRPr="008B22D4" w:rsidRDefault="00FD7F6E" w:rsidP="00E44634">
      <w:pPr>
        <w:widowControl w:val="0"/>
        <w:numPr>
          <w:ilvl w:val="0"/>
          <w:numId w:val="141"/>
        </w:numPr>
        <w:spacing w:after="0" w:line="271" w:lineRule="auto"/>
        <w:jc w:val="both"/>
        <w:rPr>
          <w:color w:val="auto"/>
        </w:rPr>
      </w:pPr>
      <w:r w:rsidRPr="008B22D4">
        <w:rPr>
          <w:color w:val="auto"/>
        </w:rPr>
        <w:t>Wystąpienie którejkolwiek z wymienionych w ust. 2 okoliczności nie stanowi bezwzględnego zobowiązania Zamawiającego do dokonania takich zmian w treści umowy, ani nie może stanowić podstawy roszczeń Wykonawcy do ich dokonania</w:t>
      </w:r>
      <w:r w:rsidR="00D4526E" w:rsidRPr="008B22D4">
        <w:rPr>
          <w:color w:val="auto"/>
        </w:rPr>
        <w:t>,</w:t>
      </w:r>
      <w:r w:rsidR="0067181C" w:rsidRPr="008B22D4">
        <w:rPr>
          <w:color w:val="auto"/>
        </w:rPr>
        <w:t xml:space="preserve"> gdyż zmiany takie mogą nastąpić tylko w drodze pisemnego aneksu do umowy po potwierdzeniu przez obie Strony faktu wystąpienia co najmniej jednej okoliczności wskazanej w ust. 2.</w:t>
      </w:r>
    </w:p>
    <w:p w14:paraId="4AC6981D" w14:textId="381B8060" w:rsidR="003E28D1"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wystąpienia, w trakcie realizacji przedmiotu umowy, konieczności realizacji robót budowlanych, o których mowa w art. </w:t>
      </w:r>
      <w:r w:rsidR="006B0117" w:rsidRPr="008B22D4">
        <w:rPr>
          <w:color w:val="auto"/>
        </w:rPr>
        <w:t>455 ustawy P</w:t>
      </w:r>
      <w:r w:rsidRPr="008B22D4">
        <w:rPr>
          <w:color w:val="auto"/>
        </w:rPr>
        <w:t xml:space="preserve">rawo zamówień publicznych wykraczających poza przedmiot umowy, Wykonawca deklaruje gotowość przyjęcia ich do wykonania. O konieczności wykonania takich robót Wykonawca poinformuje Zamawiającego w terminie do </w:t>
      </w:r>
      <w:r w:rsidRPr="00AC52FB">
        <w:rPr>
          <w:strike/>
          <w:color w:val="FF0000"/>
        </w:rPr>
        <w:t>3</w:t>
      </w:r>
      <w:r w:rsidR="00AC52FB" w:rsidRPr="00AC52FB">
        <w:rPr>
          <w:color w:val="FF0000"/>
        </w:rPr>
        <w:t xml:space="preserve"> 15</w:t>
      </w:r>
      <w:r w:rsidRPr="00AC52FB">
        <w:rPr>
          <w:color w:val="FF0000"/>
        </w:rPr>
        <w:t xml:space="preserve"> </w:t>
      </w:r>
      <w:r w:rsidRPr="008B22D4">
        <w:rPr>
          <w:color w:val="auto"/>
        </w:rPr>
        <w:t>dni roboczych od dnia powzięcia wiadomości w tym przedmiocie w formie protokołu konieczności potwierdzającego wypełnienie przesłanek warunkujących ich zlecanie przez Zamawiającego.</w:t>
      </w:r>
    </w:p>
    <w:p w14:paraId="3FC679BC" w14:textId="77777777" w:rsidR="003E28D1" w:rsidRPr="008B22D4" w:rsidRDefault="00FD7F6E" w:rsidP="00E44634">
      <w:pPr>
        <w:widowControl w:val="0"/>
        <w:numPr>
          <w:ilvl w:val="0"/>
          <w:numId w:val="141"/>
        </w:numPr>
        <w:spacing w:after="0" w:line="271" w:lineRule="auto"/>
        <w:jc w:val="both"/>
        <w:rPr>
          <w:color w:val="auto"/>
        </w:rPr>
      </w:pPr>
      <w:r w:rsidRPr="008B22D4">
        <w:rPr>
          <w:color w:val="auto"/>
        </w:rPr>
        <w:t>Zmiana umowy powinna nastąpić z uwzględnieniem wpływu, jaki wywiera wystąpienie okoliczności uzasadniającej modyfikację na dotychczasowy kształt zobowiązania umownego.</w:t>
      </w:r>
    </w:p>
    <w:p w14:paraId="06F3FFB9" w14:textId="77777777" w:rsidR="001D2647" w:rsidRPr="008B22D4" w:rsidRDefault="00FD7F6E" w:rsidP="00E44634">
      <w:pPr>
        <w:widowControl w:val="0"/>
        <w:numPr>
          <w:ilvl w:val="0"/>
          <w:numId w:val="141"/>
        </w:numPr>
        <w:spacing w:after="0" w:line="271" w:lineRule="auto"/>
        <w:jc w:val="both"/>
        <w:rPr>
          <w:color w:val="auto"/>
        </w:rPr>
      </w:pPr>
      <w:r w:rsidRPr="008B22D4">
        <w:rPr>
          <w:color w:val="auto"/>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B68F726" w14:textId="500F2DB2" w:rsidR="001D2647" w:rsidRPr="008B22D4" w:rsidRDefault="00FD7F6E" w:rsidP="00E44634">
      <w:pPr>
        <w:widowControl w:val="0"/>
        <w:numPr>
          <w:ilvl w:val="0"/>
          <w:numId w:val="141"/>
        </w:numPr>
        <w:spacing w:after="0" w:line="271" w:lineRule="auto"/>
        <w:jc w:val="both"/>
        <w:rPr>
          <w:color w:val="auto"/>
        </w:rPr>
      </w:pPr>
      <w:r w:rsidRPr="008B22D4">
        <w:rPr>
          <w:color w:val="000000" w:themeColor="text1"/>
        </w:rPr>
        <w:t>W przypadku niepowiadomienia Zamawiającego lub niezgłoszenia wniosku zgodnie z § 1</w:t>
      </w:r>
      <w:r w:rsidR="00FF5E8C" w:rsidRPr="008B22D4">
        <w:rPr>
          <w:color w:val="000000" w:themeColor="text1"/>
        </w:rPr>
        <w:t>9</w:t>
      </w:r>
      <w:r w:rsidRPr="008B22D4">
        <w:rPr>
          <w:color w:val="000000" w:themeColor="text1"/>
        </w:rPr>
        <w:t xml:space="preserve"> ust. </w:t>
      </w:r>
      <w:r w:rsidR="00FF5E8C" w:rsidRPr="008B22D4">
        <w:rPr>
          <w:color w:val="000000" w:themeColor="text1"/>
        </w:rPr>
        <w:t>6</w:t>
      </w:r>
      <w:r w:rsidRPr="008B22D4">
        <w:rPr>
          <w:color w:val="000000" w:themeColor="text1"/>
        </w:rPr>
        <w:t xml:space="preserve"> lub dokonania tych czynności po upł</w:t>
      </w:r>
      <w:r w:rsidR="006B0117" w:rsidRPr="008B22D4">
        <w:rPr>
          <w:color w:val="000000" w:themeColor="text1"/>
        </w:rPr>
        <w:t>ywie terminu określonego w tym postanowieniu</w:t>
      </w:r>
      <w:r w:rsidRPr="008B22D4">
        <w:rPr>
          <w:color w:val="000000" w:themeColor="text1"/>
        </w:rPr>
        <w:t>, Wykonawca traci prawo do powoływania się na te okoliczności w przyszłości</w:t>
      </w:r>
      <w:r w:rsidR="00AC52FB" w:rsidRPr="00331EA1">
        <w:rPr>
          <w:rFonts w:cs="Times New Roman"/>
          <w:i/>
          <w:iCs/>
          <w:color w:val="FF0000"/>
          <w:kern w:val="2"/>
          <w:bdr w:val="none" w:sz="0" w:space="0" w:color="auto"/>
          <w:lang w:eastAsia="en-US"/>
          <w14:ligatures w14:val="standardContextual"/>
        </w:rPr>
        <w:t>,</w:t>
      </w:r>
      <w:r w:rsidR="00AC52FB" w:rsidRPr="00331EA1">
        <w:rPr>
          <w:rFonts w:cs="Times New Roman"/>
          <w:i/>
          <w:iCs/>
          <w:color w:val="auto"/>
          <w:kern w:val="2"/>
          <w:bdr w:val="none" w:sz="0" w:space="0" w:color="auto"/>
          <w:lang w:eastAsia="en-US"/>
          <w14:ligatures w14:val="standardContextual"/>
        </w:rPr>
        <w:t xml:space="preserve"> </w:t>
      </w:r>
      <w:r w:rsidR="00AC52FB" w:rsidRPr="00331EA1">
        <w:rPr>
          <w:rFonts w:cs="Times New Roman"/>
          <w:color w:val="FF0000"/>
          <w:kern w:val="2"/>
          <w:bdr w:val="none" w:sz="0" w:space="0" w:color="auto"/>
          <w:lang w:eastAsia="en-US"/>
          <w14:ligatures w14:val="standardContextual"/>
        </w:rPr>
        <w:t xml:space="preserve">jeżeli z uwagi na upływ terminu brak jest możliwości zweryfikowania przez Zamawiającego okoliczności uzasadniających wniosek. W takim przypadku to </w:t>
      </w:r>
      <w:r w:rsidR="00AC52FB" w:rsidRPr="00331EA1">
        <w:rPr>
          <w:color w:val="FF0000"/>
          <w:bdr w:val="none" w:sz="0" w:space="0" w:color="auto"/>
          <w:lang w:eastAsia="en-US"/>
          <w14:ligatures w14:val="standardContextual"/>
        </w:rPr>
        <w:t xml:space="preserve">Wykonawca obowiązany jest do wykazania podstaw do </w:t>
      </w:r>
      <w:r w:rsidR="00AC52FB" w:rsidRPr="00AC52FB">
        <w:rPr>
          <w:color w:val="FF0000"/>
          <w:bdr w:val="none" w:sz="0" w:space="0" w:color="auto"/>
          <w:lang w:eastAsia="en-US"/>
          <w14:ligatures w14:val="standardContextual"/>
        </w:rPr>
        <w:t>zasadności roszczenia</w:t>
      </w:r>
      <w:r w:rsidR="00AC52FB" w:rsidRPr="00331EA1">
        <w:rPr>
          <w:color w:val="FF0000"/>
          <w:bdr w:val="none" w:sz="0" w:space="0" w:color="auto"/>
          <w:lang w:eastAsia="en-US"/>
          <w14:ligatures w14:val="standardContextual"/>
        </w:rPr>
        <w:t xml:space="preserve"> Wykonawcy zgłoszonego z naruszeniem terminu wskazanego w § 19 ust 4</w:t>
      </w:r>
      <w:r w:rsidR="00AC52FB" w:rsidRPr="00331EA1">
        <w:rPr>
          <w:rFonts w:cs="Times New Roman"/>
          <w:color w:val="FF0000"/>
          <w:kern w:val="2"/>
          <w:bdr w:val="none" w:sz="0" w:space="0" w:color="auto"/>
          <w:lang w:eastAsia="en-US"/>
          <w14:ligatures w14:val="standardContextual"/>
        </w:rPr>
        <w:t xml:space="preserve">, a </w:t>
      </w:r>
      <w:r w:rsidR="00AC52FB" w:rsidRPr="00AC52FB">
        <w:rPr>
          <w:rFonts w:cs="Times New Roman"/>
          <w:color w:val="FF0000"/>
          <w:kern w:val="2"/>
          <w:bdr w:val="none" w:sz="0" w:space="0" w:color="auto"/>
          <w:lang w:eastAsia="en-US"/>
          <w14:ligatures w14:val="standardContextual"/>
        </w:rPr>
        <w:t>Zamawiający</w:t>
      </w:r>
      <w:r w:rsidR="00AC52FB" w:rsidRPr="00331EA1">
        <w:rPr>
          <w:rFonts w:cs="Times New Roman"/>
          <w:color w:val="FF0000"/>
          <w:kern w:val="2"/>
          <w:bdr w:val="none" w:sz="0" w:space="0" w:color="auto"/>
          <w:lang w:eastAsia="en-US"/>
          <w14:ligatures w14:val="standardContextual"/>
        </w:rPr>
        <w:t xml:space="preserve"> może zażądać wykonania dodatkowych czynności (np. odkrywek, rozbiórek itp.) na koszt i ryzyko wykonawcy</w:t>
      </w:r>
      <w:r w:rsidR="00AC52FB" w:rsidRPr="00AC52FB">
        <w:rPr>
          <w:rFonts w:cs="Times New Roman"/>
          <w:color w:val="FF0000"/>
          <w:kern w:val="2"/>
          <w:bdr w:val="none" w:sz="0" w:space="0" w:color="auto"/>
          <w:lang w:eastAsia="en-US"/>
          <w14:ligatures w14:val="standardContextual"/>
        </w:rPr>
        <w:t>.</w:t>
      </w:r>
    </w:p>
    <w:p w14:paraId="40620C9A" w14:textId="24DE1F02" w:rsidR="001D2647" w:rsidRPr="008B22D4" w:rsidRDefault="001D2647" w:rsidP="00E44634">
      <w:pPr>
        <w:widowControl w:val="0"/>
        <w:numPr>
          <w:ilvl w:val="0"/>
          <w:numId w:val="141"/>
        </w:numPr>
        <w:spacing w:after="0" w:line="271" w:lineRule="auto"/>
        <w:jc w:val="both"/>
        <w:rPr>
          <w:color w:val="000000" w:themeColor="text1"/>
        </w:rPr>
      </w:pPr>
      <w:r w:rsidRPr="008B22D4">
        <w:rPr>
          <w:color w:val="000000" w:themeColor="text1"/>
        </w:rPr>
        <w:t>W przypadku, gdyby Wykonawca w ofercie:</w:t>
      </w:r>
    </w:p>
    <w:p w14:paraId="1F60DFD3" w14:textId="77777777"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wskazał osobę/podmiot, na których wiedzę i doświadczenie powołuje się w zakresie warunków udziału i/lub kryteriów oceny ofert, lub </w:t>
      </w:r>
    </w:p>
    <w:p w14:paraId="2D2CB900" w14:textId="62776682" w:rsidR="001D2647" w:rsidRPr="008B22D4" w:rsidRDefault="001D2647" w:rsidP="00E44634">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jc w:val="both"/>
        <w:rPr>
          <w:color w:val="000000" w:themeColor="text1"/>
        </w:rPr>
      </w:pPr>
      <w:r w:rsidRPr="008B22D4">
        <w:rPr>
          <w:color w:val="000000" w:themeColor="text1"/>
        </w:rPr>
        <w:t xml:space="preserve">zadeklarował, iż do realizacji prac skierowane zostaną osoby lub podmioty (osoby trzecie, podwykonawcy itp.) posiadające określone uprawnienia lub doświadczenie zawodowe,  </w:t>
      </w:r>
    </w:p>
    <w:p w14:paraId="27C1F48A" w14:textId="7BF5EC0F" w:rsidR="001D2647" w:rsidRPr="008B22D4" w:rsidRDefault="001D2647" w:rsidP="00E44634">
      <w:pPr>
        <w:spacing w:after="0" w:line="271" w:lineRule="auto"/>
        <w:ind w:left="426"/>
        <w:jc w:val="both"/>
        <w:rPr>
          <w:color w:val="000000" w:themeColor="text1"/>
        </w:rPr>
      </w:pPr>
      <w:r w:rsidRPr="008B22D4">
        <w:rPr>
          <w:color w:val="000000" w:themeColor="text1"/>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w:t>
      </w:r>
      <w:r w:rsidR="00BD77D4" w:rsidRPr="008B22D4">
        <w:rPr>
          <w:color w:val="000000" w:themeColor="text1"/>
        </w:rPr>
        <w:t>ieniami § 16</w:t>
      </w:r>
      <w:r w:rsidRPr="008B22D4">
        <w:rPr>
          <w:color w:val="000000" w:themeColor="text1"/>
        </w:rPr>
        <w:t>.</w:t>
      </w:r>
    </w:p>
    <w:p w14:paraId="1E428A59" w14:textId="17D5D9E4" w:rsidR="001D2647" w:rsidRPr="008B22D4" w:rsidRDefault="001D2647" w:rsidP="00E44634">
      <w:pPr>
        <w:spacing w:after="0" w:line="271" w:lineRule="auto"/>
        <w:ind w:left="426"/>
        <w:jc w:val="both"/>
        <w:rPr>
          <w:color w:val="000000" w:themeColor="text1"/>
        </w:rPr>
      </w:pPr>
      <w:r w:rsidRPr="008B22D4">
        <w:rPr>
          <w:color w:val="000000" w:themeColor="text1"/>
        </w:rPr>
        <w:t xml:space="preserve">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w:t>
      </w:r>
      <w:r w:rsidRPr="008B22D4">
        <w:rPr>
          <w:color w:val="000000" w:themeColor="text1"/>
        </w:rPr>
        <w:lastRenderedPageBreak/>
        <w:t>dokumentów, jakie wymagane były na etapie oceny ofert w stosunku do podmiotów, na których zasobach polega Wykonawca.</w:t>
      </w:r>
    </w:p>
    <w:p w14:paraId="5E37DE1A" w14:textId="77777777" w:rsidR="00294C3F" w:rsidRPr="008B22D4" w:rsidRDefault="00294C3F" w:rsidP="00E44634">
      <w:pPr>
        <w:widowControl w:val="0"/>
        <w:spacing w:after="0" w:line="271" w:lineRule="auto"/>
        <w:jc w:val="center"/>
        <w:rPr>
          <w:b/>
          <w:bCs/>
          <w:color w:val="000000" w:themeColor="text1"/>
        </w:rPr>
      </w:pPr>
    </w:p>
    <w:p w14:paraId="50EA3DCB" w14:textId="0E368FD0" w:rsidR="008560EE" w:rsidRPr="008B22D4" w:rsidRDefault="00FD7F6E" w:rsidP="00E44634">
      <w:pPr>
        <w:widowControl w:val="0"/>
        <w:spacing w:after="0" w:line="271" w:lineRule="auto"/>
        <w:jc w:val="center"/>
        <w:rPr>
          <w:rFonts w:eastAsia="Tahoma"/>
          <w:b/>
          <w:bCs/>
          <w:color w:val="000000" w:themeColor="text1"/>
        </w:rPr>
      </w:pPr>
      <w:r w:rsidRPr="008B22D4">
        <w:rPr>
          <w:b/>
          <w:bCs/>
          <w:color w:val="000000" w:themeColor="text1"/>
        </w:rPr>
        <w:t>§ 20</w:t>
      </w:r>
    </w:p>
    <w:p w14:paraId="45516392" w14:textId="77777777" w:rsidR="008560EE" w:rsidRPr="008B22D4" w:rsidRDefault="00FD7F6E" w:rsidP="00E44634">
      <w:pPr>
        <w:widowControl w:val="0"/>
        <w:spacing w:after="0" w:line="271" w:lineRule="auto"/>
        <w:jc w:val="center"/>
        <w:rPr>
          <w:b/>
          <w:bCs/>
          <w:color w:val="000000" w:themeColor="text1"/>
        </w:rPr>
      </w:pPr>
      <w:r w:rsidRPr="008B22D4">
        <w:rPr>
          <w:b/>
          <w:bCs/>
          <w:color w:val="000000" w:themeColor="text1"/>
        </w:rPr>
        <w:t>Klauzula waloryzacyjna</w:t>
      </w:r>
    </w:p>
    <w:p w14:paraId="4853D1F6" w14:textId="77777777"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dokonają zmiany wynagrodzenia w wypadku zaistnienia po dniu podpisania umowy zmiany: </w:t>
      </w:r>
    </w:p>
    <w:p w14:paraId="52AA9BE3" w14:textId="748E58AD" w:rsidR="008D78EB" w:rsidRPr="008B22D4" w:rsidRDefault="001108BC"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ynikającej ze zmiany przepisów powszechnie obowiązujących stawki podatku od towarów i usług; </w:t>
      </w:r>
    </w:p>
    <w:p w14:paraId="762B4547" w14:textId="38856497"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ysokości minimalnego wynagrodzenia za pracę lub wysokości minimalnej stawki godzinowej, ustalonych na podstawie przepisów ustawy z dnia 10 października 2002 r. o minimalnym wynagrodzeniu za pracę (lub innej wprowadzonej w jej miejsce); </w:t>
      </w:r>
    </w:p>
    <w:p w14:paraId="750DB19F" w14:textId="3138058A"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podlegania ubezpieczeniom społecznym lub ubezpieczeniu zdrowotnemu lub wysokości stawki składki na ubezpieczenia społecznemu lub zdrowotne; </w:t>
      </w:r>
    </w:p>
    <w:p w14:paraId="29641248" w14:textId="27EF89FB" w:rsidR="008D78EB" w:rsidRPr="008B22D4" w:rsidRDefault="00CD064A" w:rsidP="00E44634">
      <w:pPr>
        <w:pStyle w:val="Akapitzlist"/>
        <w:widowControl w:val="0"/>
        <w:numPr>
          <w:ilvl w:val="0"/>
          <w:numId w:val="145"/>
        </w:numPr>
        <w:tabs>
          <w:tab w:val="left" w:pos="851"/>
        </w:tabs>
        <w:spacing w:after="0" w:line="271" w:lineRule="auto"/>
        <w:ind w:left="567" w:hanging="294"/>
        <w:jc w:val="both"/>
        <w:rPr>
          <w:color w:val="auto"/>
        </w:rPr>
      </w:pPr>
      <w:r w:rsidRPr="008B22D4">
        <w:rPr>
          <w:color w:val="auto"/>
        </w:rPr>
        <w:t>z</w:t>
      </w:r>
      <w:r w:rsidR="008D78EB" w:rsidRPr="008B22D4">
        <w:rPr>
          <w:color w:val="auto"/>
        </w:rPr>
        <w:t xml:space="preserve">asad gromadzenia i wysokości wpłat do pracowniczych planów kapitałowych, o których mowa w ustawie z dnia 4 października 2018 r. o pracowniczych planach kapitałowych; </w:t>
      </w:r>
    </w:p>
    <w:p w14:paraId="7F1E0ED2" w14:textId="58AC882A" w:rsidR="008D78EB" w:rsidRPr="008B22D4" w:rsidRDefault="008D78EB" w:rsidP="00E44634">
      <w:pPr>
        <w:pStyle w:val="Akapitzlist"/>
        <w:widowControl w:val="0"/>
        <w:tabs>
          <w:tab w:val="left" w:pos="426"/>
        </w:tabs>
        <w:spacing w:after="0" w:line="271" w:lineRule="auto"/>
        <w:ind w:left="426"/>
        <w:jc w:val="both"/>
        <w:rPr>
          <w:color w:val="auto"/>
        </w:rPr>
      </w:pPr>
      <w:r w:rsidRPr="008B22D4">
        <w:rPr>
          <w:color w:val="auto"/>
        </w:rPr>
        <w:t>jeżeli zmiany te będą miały wpływ na koszty wy</w:t>
      </w:r>
      <w:r w:rsidR="00CD064A" w:rsidRPr="008B22D4">
        <w:rPr>
          <w:color w:val="auto"/>
        </w:rPr>
        <w:t>konania zamówienia przez W</w:t>
      </w:r>
      <w:r w:rsidRPr="008B22D4">
        <w:rPr>
          <w:color w:val="auto"/>
        </w:rPr>
        <w:t>ykonawcę, na zasadach i w sposób określony w ustępach poniższych</w:t>
      </w:r>
      <w:r w:rsidR="00CD064A" w:rsidRPr="008B22D4">
        <w:rPr>
          <w:color w:val="auto"/>
        </w:rPr>
        <w:t>.</w:t>
      </w:r>
    </w:p>
    <w:p w14:paraId="3F2B971C" w14:textId="233E7FB2" w:rsidR="008D78EB" w:rsidRPr="008B22D4" w:rsidRDefault="008D78EB" w:rsidP="00E44634">
      <w:pPr>
        <w:widowControl w:val="0"/>
        <w:numPr>
          <w:ilvl w:val="0"/>
          <w:numId w:val="143"/>
        </w:numPr>
        <w:spacing w:after="0" w:line="271" w:lineRule="auto"/>
        <w:jc w:val="both"/>
        <w:rPr>
          <w:color w:val="000000" w:themeColor="text1"/>
        </w:rPr>
      </w:pPr>
      <w:r w:rsidRPr="008B22D4">
        <w:rPr>
          <w:color w:val="auto"/>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w:t>
      </w:r>
      <w:r w:rsidR="00CD064A" w:rsidRPr="008B22D4">
        <w:rPr>
          <w:color w:val="auto"/>
        </w:rPr>
        <w:t>tym etapie części wynagrodzenia</w:t>
      </w:r>
      <w:r w:rsidRPr="008B22D4">
        <w:rPr>
          <w:color w:val="auto"/>
        </w:rPr>
        <w:t xml:space="preserve"> za roboty, które do dnia zmiany nie zostały </w:t>
      </w:r>
      <w:r w:rsidRPr="008B22D4">
        <w:rPr>
          <w:color w:val="000000" w:themeColor="text1"/>
        </w:rPr>
        <w:t>wykonane</w:t>
      </w:r>
      <w:r w:rsidR="00CD064A" w:rsidRPr="008B22D4">
        <w:rPr>
          <w:color w:val="000000" w:themeColor="text1"/>
        </w:rPr>
        <w:t>. Ograniczenie to nie dotyczy</w:t>
      </w:r>
      <w:r w:rsidRPr="008B22D4">
        <w:rPr>
          <w:color w:val="000000" w:themeColor="text1"/>
        </w:rPr>
        <w:t xml:space="preserve"> jednak zmiany stawki VAT, która wchodzi w życie z dniem</w:t>
      </w:r>
      <w:r w:rsidR="00CD064A" w:rsidRPr="008B22D4">
        <w:rPr>
          <w:color w:val="000000" w:themeColor="text1"/>
        </w:rPr>
        <w:t xml:space="preserve"> wejścia w życie</w:t>
      </w:r>
      <w:r w:rsidRPr="008B22D4">
        <w:rPr>
          <w:color w:val="000000" w:themeColor="text1"/>
        </w:rPr>
        <w:t xml:space="preserve"> nowych przepisów prawa powszechnie obowiązującego. </w:t>
      </w:r>
    </w:p>
    <w:p w14:paraId="0650DABA" w14:textId="4C6781D7" w:rsidR="008D78EB" w:rsidRPr="008B22D4" w:rsidRDefault="008D78EB" w:rsidP="00E44634">
      <w:pPr>
        <w:widowControl w:val="0"/>
        <w:numPr>
          <w:ilvl w:val="0"/>
          <w:numId w:val="143"/>
        </w:numPr>
        <w:spacing w:after="0" w:line="271" w:lineRule="auto"/>
        <w:jc w:val="both"/>
        <w:rPr>
          <w:color w:val="auto"/>
        </w:rPr>
      </w:pPr>
      <w:r w:rsidRPr="008B22D4">
        <w:rPr>
          <w:color w:val="000000" w:themeColor="text1"/>
        </w:rPr>
        <w:t xml:space="preserve">W przypadku zmiany, o której </w:t>
      </w:r>
      <w:r w:rsidRPr="008B22D4">
        <w:rPr>
          <w:color w:val="auto"/>
        </w:rPr>
        <w:t xml:space="preserve">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056F2A21" w14:textId="12E01879"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14AFEE36" w14:textId="7B379221"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w:t>
      </w:r>
      <w:r w:rsidR="00CD064A" w:rsidRPr="008B22D4">
        <w:rPr>
          <w:color w:val="auto"/>
        </w:rPr>
        <w:t>,</w:t>
      </w:r>
      <w:r w:rsidRPr="008B22D4">
        <w:rPr>
          <w:color w:val="auto"/>
        </w:rPr>
        <w:t xml:space="preserve"> osób bezpośrednio wykonujących zamówienie wykazanych przez Wykonawcę, w jakim jeszcze nie zostało wykonane. </w:t>
      </w:r>
    </w:p>
    <w:p w14:paraId="3C524643" w14:textId="4F5245B7" w:rsidR="008D78EB" w:rsidRPr="008B22D4" w:rsidRDefault="008D78EB" w:rsidP="00E44634">
      <w:pPr>
        <w:widowControl w:val="0"/>
        <w:numPr>
          <w:ilvl w:val="0"/>
          <w:numId w:val="143"/>
        </w:numPr>
        <w:spacing w:after="0" w:line="271" w:lineRule="auto"/>
        <w:jc w:val="both"/>
        <w:rPr>
          <w:color w:val="auto"/>
        </w:rPr>
      </w:pPr>
      <w:r w:rsidRPr="008B22D4">
        <w:rPr>
          <w:color w:val="auto"/>
        </w:rPr>
        <w:t>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w:t>
      </w:r>
      <w:r w:rsidR="00CD064A" w:rsidRPr="008B22D4">
        <w:rPr>
          <w:color w:val="auto"/>
        </w:rPr>
        <w:t>ztorys wskazany w § 1 ust. 3 lit. b)</w:t>
      </w:r>
      <w:r w:rsidRPr="008B22D4">
        <w:rPr>
          <w:color w:val="auto"/>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B5E5E78" w14:textId="7C56F60E"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Zamawiający poweźmie wątpliwość, co do treści oświadczenia Wykonawcy, o którym </w:t>
      </w:r>
      <w:r w:rsidRPr="008B22D4">
        <w:rPr>
          <w:color w:val="auto"/>
        </w:rPr>
        <w:lastRenderedPageBreak/>
        <w:t xml:space="preserve">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2E5AEB2D" w14:textId="3C97047F" w:rsidR="008D78EB" w:rsidRPr="008B22D4" w:rsidRDefault="008D78EB" w:rsidP="00E44634">
      <w:pPr>
        <w:widowControl w:val="0"/>
        <w:numPr>
          <w:ilvl w:val="0"/>
          <w:numId w:val="143"/>
        </w:numPr>
        <w:spacing w:after="0" w:line="271" w:lineRule="auto"/>
        <w:jc w:val="both"/>
        <w:rPr>
          <w:color w:val="auto"/>
        </w:rPr>
      </w:pPr>
      <w:r w:rsidRPr="008B22D4">
        <w:rPr>
          <w:color w:val="auto"/>
        </w:rPr>
        <w:t>Wykonawca powinien złożyć oświ</w:t>
      </w:r>
      <w:r w:rsidR="00CD064A" w:rsidRPr="008B22D4">
        <w:rPr>
          <w:color w:val="auto"/>
        </w:rPr>
        <w:t>adczenie, o którym mowa w ust. 6</w:t>
      </w:r>
      <w:r w:rsidRPr="008B22D4">
        <w:rPr>
          <w:color w:val="auto"/>
        </w:rPr>
        <w:t xml:space="preserve"> niniejszego paragrafu, w nieprzekraczalnym terminie 7 dni od dnia powzięcia wiadomości o zmianie przepisów, o których mowa w ust. 1. </w:t>
      </w:r>
    </w:p>
    <w:p w14:paraId="70FCDF0F" w14:textId="377A9247"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gdy Wykonawca nie doc</w:t>
      </w:r>
      <w:r w:rsidR="00CD064A" w:rsidRPr="008B22D4">
        <w:rPr>
          <w:color w:val="auto"/>
        </w:rPr>
        <w:t>howa terminu ustalonego w ust. 8</w:t>
      </w:r>
      <w:r w:rsidRPr="008B22D4">
        <w:rPr>
          <w:color w:val="auto"/>
        </w:rPr>
        <w:t xml:space="preserve"> powyżej, wówczas zmiana stosownych postanowień umowy, wejdzie w życie dopiero od dnia, w którym Wykonawca przedłożył oświadczenie, o którym mowa ust. 6 powyżej. </w:t>
      </w:r>
    </w:p>
    <w:p w14:paraId="300627C1" w14:textId="683F9AAC" w:rsidR="008D78EB" w:rsidRPr="008B22D4" w:rsidRDefault="008D78EB" w:rsidP="00E44634">
      <w:pPr>
        <w:widowControl w:val="0"/>
        <w:numPr>
          <w:ilvl w:val="0"/>
          <w:numId w:val="143"/>
        </w:numPr>
        <w:spacing w:after="0" w:line="271" w:lineRule="auto"/>
        <w:jc w:val="both"/>
        <w:rPr>
          <w:color w:val="auto"/>
        </w:rPr>
      </w:pPr>
      <w:r w:rsidRPr="008B22D4">
        <w:rPr>
          <w:color w:val="auto"/>
        </w:rPr>
        <w:t>Jeżeli zaistnieje sytuac</w:t>
      </w:r>
      <w:r w:rsidR="00CD064A" w:rsidRPr="008B22D4">
        <w:rPr>
          <w:color w:val="auto"/>
        </w:rPr>
        <w:t>ja, o której mowa w ust. 7</w:t>
      </w:r>
      <w:r w:rsidRPr="008B22D4">
        <w:rPr>
          <w:color w:val="auto"/>
        </w:rPr>
        <w:t xml:space="preserve"> powyżej, wówczas zmiana właściwych postanowień umowy wejdzie w życie dopiero od dnia, w którym Wykonawca złoży zgodnie z żądaniem Zamawiającego stosowne dokumenty. </w:t>
      </w:r>
    </w:p>
    <w:p w14:paraId="772FE0C4" w14:textId="3B587641" w:rsidR="008D78EB" w:rsidRPr="008B22D4" w:rsidRDefault="008D78EB" w:rsidP="00E44634">
      <w:pPr>
        <w:widowControl w:val="0"/>
        <w:numPr>
          <w:ilvl w:val="0"/>
          <w:numId w:val="143"/>
        </w:numPr>
        <w:spacing w:after="0" w:line="271" w:lineRule="auto"/>
        <w:jc w:val="both"/>
        <w:rPr>
          <w:color w:val="auto"/>
        </w:rPr>
      </w:pPr>
      <w:r w:rsidRPr="008B22D4">
        <w:rPr>
          <w:color w:val="auto"/>
        </w:rPr>
        <w:t>W</w:t>
      </w:r>
      <w:r w:rsidR="00CD064A" w:rsidRPr="008B22D4">
        <w:rPr>
          <w:color w:val="auto"/>
        </w:rPr>
        <w:t xml:space="preserve"> przypadku, o którym mowa w</w:t>
      </w:r>
      <w:r w:rsidRPr="008B22D4">
        <w:rPr>
          <w:color w:val="auto"/>
        </w:rPr>
        <w:t xml:space="preserve"> ust. 1 </w:t>
      </w:r>
      <w:r w:rsidR="00CD064A" w:rsidRPr="008B22D4">
        <w:rPr>
          <w:color w:val="auto"/>
        </w:rPr>
        <w:t xml:space="preserve">lit. </w:t>
      </w:r>
      <w:r w:rsidRPr="008B22D4">
        <w:rPr>
          <w:color w:val="auto"/>
        </w:rPr>
        <w:t>a</w:t>
      </w:r>
      <w:r w:rsidR="00CD064A" w:rsidRPr="008B22D4">
        <w:rPr>
          <w:color w:val="auto"/>
        </w:rPr>
        <w:t>) powyżej</w:t>
      </w:r>
      <w:r w:rsidRPr="008B22D4">
        <w:rPr>
          <w:color w:val="auto"/>
        </w:rPr>
        <w:t xml:space="preserve">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w:t>
      </w:r>
      <w:r w:rsidR="00CD064A" w:rsidRPr="008B22D4">
        <w:rPr>
          <w:color w:val="auto"/>
        </w:rPr>
        <w:t>,</w:t>
      </w:r>
      <w:r w:rsidRPr="008B22D4">
        <w:rPr>
          <w:color w:val="auto"/>
        </w:rPr>
        <w:t xml:space="preserve"> w tym utrata przez Wykonawcę prawa do stosowania innych niż podstawowa stawka podatku</w:t>
      </w:r>
      <w:r w:rsidR="00CD064A" w:rsidRPr="008B22D4">
        <w:rPr>
          <w:color w:val="auto"/>
        </w:rPr>
        <w:t>,</w:t>
      </w:r>
      <w:r w:rsidRPr="008B22D4">
        <w:rPr>
          <w:color w:val="auto"/>
        </w:rPr>
        <w:t xml:space="preserve"> nie stanowi podstawy zmiany wynagrodzenia. </w:t>
      </w:r>
    </w:p>
    <w:p w14:paraId="174BDBCF" w14:textId="687F0481"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543C59F5" w14:textId="039554B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t>
      </w:r>
      <w:r w:rsidR="00CD064A" w:rsidRPr="008B22D4">
        <w:rPr>
          <w:color w:val="auto"/>
        </w:rPr>
        <w:t>„</w:t>
      </w:r>
      <w:r w:rsidRPr="008B22D4">
        <w:rPr>
          <w:color w:val="auto"/>
        </w:rPr>
        <w:t>wskaźnikiem budowlanym</w:t>
      </w:r>
      <w:r w:rsidR="00CD064A" w:rsidRPr="008B22D4">
        <w:rPr>
          <w:color w:val="auto"/>
        </w:rPr>
        <w:t>”)</w:t>
      </w:r>
      <w:r w:rsidRPr="008B22D4">
        <w:rPr>
          <w:color w:val="auto"/>
        </w:rPr>
        <w:t xml:space="preserve"> jako obrazujący zarówno wzrost cen lub kosztów, jak i obniżenie. Za datę odniesienia uznaje się miesiąc</w:t>
      </w:r>
      <w:r w:rsidR="00CD064A" w:rsidRPr="008B22D4">
        <w:rPr>
          <w:color w:val="auto"/>
        </w:rPr>
        <w:t>,</w:t>
      </w:r>
      <w:r w:rsidRPr="008B22D4">
        <w:rPr>
          <w:color w:val="auto"/>
        </w:rPr>
        <w:t xml:space="preserve"> w którym d</w:t>
      </w:r>
      <w:r w:rsidR="00CD064A" w:rsidRPr="008B22D4">
        <w:rPr>
          <w:color w:val="auto"/>
        </w:rPr>
        <w:t>ojdzie do otwarcia ofert tzn.</w:t>
      </w:r>
      <w:r w:rsidRPr="008B22D4">
        <w:rPr>
          <w:color w:val="auto"/>
        </w:rPr>
        <w:t xml:space="preserve"> wskaźnik liczony będzie w stosunku do miesiąca</w:t>
      </w:r>
      <w:r w:rsidR="00CD064A" w:rsidRPr="008B22D4">
        <w:rPr>
          <w:color w:val="auto"/>
        </w:rPr>
        <w:t>,</w:t>
      </w:r>
      <w:r w:rsidRPr="008B22D4">
        <w:rPr>
          <w:color w:val="auto"/>
        </w:rPr>
        <w:t xml:space="preserve"> w którym nastąpiło otwarcie ofert tj. </w:t>
      </w:r>
      <w:r w:rsidR="00DD2F54" w:rsidRPr="008B22D4">
        <w:rPr>
          <w:color w:val="auto"/>
        </w:rPr>
        <w:t>…………</w:t>
      </w:r>
      <w:r w:rsidRPr="008B22D4">
        <w:rPr>
          <w:color w:val="auto"/>
        </w:rPr>
        <w:t xml:space="preserve"> 2023r. </w:t>
      </w:r>
    </w:p>
    <w:p w14:paraId="2A53E9F7" w14:textId="0CED151E"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może nastąpić wyłącznie w zakresie wynagrodzenia za roboty, które na datę zmiany wynagrodzenia jeszcze nie zostały wykonane i jednocześnie, co do których w Harmonogram</w:t>
      </w:r>
      <w:r w:rsidR="00DD2F54" w:rsidRPr="008B22D4">
        <w:rPr>
          <w:color w:val="auto"/>
        </w:rPr>
        <w:t>ie</w:t>
      </w:r>
      <w:r w:rsidR="00CD064A" w:rsidRPr="008B22D4">
        <w:rPr>
          <w:color w:val="auto"/>
        </w:rPr>
        <w:t xml:space="preserve"> Rzeczowo-Czasowo-</w:t>
      </w:r>
      <w:r w:rsidRPr="008B22D4">
        <w:rPr>
          <w:color w:val="auto"/>
        </w:rPr>
        <w:t>Finansowym oraz zgodnie z założonymi w § 3 ust. 2 zasadami etapowania przewidziano, iż zostaną wykona</w:t>
      </w:r>
      <w:r w:rsidR="00DD2F54" w:rsidRPr="008B22D4">
        <w:rPr>
          <w:color w:val="auto"/>
        </w:rPr>
        <w:t>ne</w:t>
      </w:r>
      <w:r w:rsidRPr="008B22D4">
        <w:rPr>
          <w:color w:val="auto"/>
        </w:rPr>
        <w:t xml:space="preserve"> po dacie</w:t>
      </w:r>
      <w:r w:rsidR="00CD064A" w:rsidRPr="008B22D4">
        <w:rPr>
          <w:color w:val="auto"/>
        </w:rPr>
        <w:t>,</w:t>
      </w:r>
      <w:r w:rsidRPr="008B22D4">
        <w:rPr>
          <w:color w:val="auto"/>
        </w:rPr>
        <w:t xml:space="preserve"> w jakiej ma nastąpić zmiana wysokości wynagrodzenia. Zmiana w</w:t>
      </w:r>
      <w:r w:rsidR="00CD064A" w:rsidRPr="008B22D4">
        <w:rPr>
          <w:color w:val="auto"/>
        </w:rPr>
        <w:t>ynagrodzenia nie może dotyczyć w</w:t>
      </w:r>
      <w:r w:rsidRPr="008B22D4">
        <w:rPr>
          <w:color w:val="auto"/>
        </w:rPr>
        <w:t xml:space="preserve">ynagrodzenia za prace zlecane Wykonawcy w trybie </w:t>
      </w:r>
      <w:r w:rsidR="00CD064A" w:rsidRPr="008B22D4">
        <w:rPr>
          <w:color w:val="auto"/>
        </w:rPr>
        <w:t>art. 214 § 1 ust. 7 i 8 ustawy Prawo zamówień publicznych.</w:t>
      </w:r>
      <w:r w:rsidRPr="008B22D4">
        <w:rPr>
          <w:color w:val="auto"/>
        </w:rPr>
        <w:t xml:space="preserve"> </w:t>
      </w:r>
    </w:p>
    <w:p w14:paraId="70437A06" w14:textId="7E4FD22C"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w:t>
      </w:r>
      <w:r w:rsidR="00CD064A" w:rsidRPr="008B22D4">
        <w:rPr>
          <w:color w:val="auto"/>
        </w:rPr>
        <w:t>,</w:t>
      </w:r>
      <w:r w:rsidRPr="008B22D4">
        <w:rPr>
          <w:color w:val="auto"/>
        </w:rPr>
        <w:t xml:space="preserve"> o której mowa w ust. 13 i następne niniejszego paragrafu, może nastąpić wyłącznie jeden raz na 6 miesięcy kalendarzowych. Pierwsza zmiana wysokości wynagrodzenia może nastąpić dopiero po upływie </w:t>
      </w:r>
      <w:r w:rsidR="00DD2F54" w:rsidRPr="008B22D4">
        <w:rPr>
          <w:color w:val="auto"/>
        </w:rPr>
        <w:t>6</w:t>
      </w:r>
      <w:r w:rsidRPr="008B22D4">
        <w:rPr>
          <w:color w:val="auto"/>
        </w:rPr>
        <w:t xml:space="preserve"> miesięcy kalendarzowych trwania umowy. Kolejna zmiana wynagrodzenia może nastąpić wyłącznie wtedy, gdy od poprzedniej zmiany wynagrodzenia minął okres </w:t>
      </w:r>
      <w:r w:rsidRPr="008B22D4">
        <w:rPr>
          <w:color w:val="auto"/>
        </w:rPr>
        <w:lastRenderedPageBreak/>
        <w:t xml:space="preserve">minimum 6 miesięcy kalendarzowych. </w:t>
      </w:r>
    </w:p>
    <w:p w14:paraId="67AD3B74" w14:textId="573EDD9D" w:rsidR="008D78EB" w:rsidRPr="008B22D4" w:rsidRDefault="008D78EB" w:rsidP="00E44634">
      <w:pPr>
        <w:widowControl w:val="0"/>
        <w:numPr>
          <w:ilvl w:val="0"/>
          <w:numId w:val="143"/>
        </w:numPr>
        <w:spacing w:after="0" w:line="271" w:lineRule="auto"/>
        <w:jc w:val="both"/>
        <w:rPr>
          <w:color w:val="auto"/>
        </w:rPr>
      </w:pPr>
      <w:r w:rsidRPr="008B22D4">
        <w:rPr>
          <w:color w:val="auto"/>
        </w:rPr>
        <w:t>Zmiana wynagrodzenia z tytułu zmiany cen materiałów i kosztów może nastąpić wyłącznie wtedy, gdy zgodnie z publikowanymi przez GUS wskaźnikami budowlanymi wartość cen produkcji budowlano montażowej w stosunku do miesiąca</w:t>
      </w:r>
      <w:r w:rsidR="00CD064A" w:rsidRPr="008B22D4">
        <w:rPr>
          <w:color w:val="auto"/>
        </w:rPr>
        <w:t>,</w:t>
      </w:r>
      <w:r w:rsidRPr="008B22D4">
        <w:rPr>
          <w:color w:val="auto"/>
        </w:rPr>
        <w:t xml:space="preserve"> w którym nastąpiło otwarcie ofert (</w:t>
      </w:r>
      <w:r w:rsidR="00DD2F54" w:rsidRPr="008B22D4">
        <w:rPr>
          <w:color w:val="auto"/>
        </w:rPr>
        <w:t>…………</w:t>
      </w:r>
      <w:r w:rsidRPr="008B22D4">
        <w:rPr>
          <w:color w:val="auto"/>
        </w:rPr>
        <w:t xml:space="preserve"> 2023r.) wzrosła powyżej </w:t>
      </w:r>
      <w:r w:rsidR="00DD2F54" w:rsidRPr="008B22D4">
        <w:rPr>
          <w:color w:val="auto"/>
        </w:rPr>
        <w:t>15</w:t>
      </w:r>
      <w:r w:rsidRPr="008B22D4">
        <w:rPr>
          <w:color w:val="auto"/>
        </w:rPr>
        <w:t xml:space="preserve">%, a w przypadku kolejnej zmiany wynagrodzenia wyłącznie wtedy, gdy zgodnie z publikowanymi przez GUS wskaźnikami budowlanymi wartość cen produkcji budowlano montażowej w stosunku do pierwszego pełnego miesiąca po poprzedniej zmianie wynagrodzenia wzrosła powyżej </w:t>
      </w:r>
      <w:r w:rsidR="00DD2F54" w:rsidRPr="008B22D4">
        <w:rPr>
          <w:color w:val="auto"/>
        </w:rPr>
        <w:t>15</w:t>
      </w:r>
      <w:r w:rsidRPr="008B22D4">
        <w:rPr>
          <w:color w:val="auto"/>
        </w:rPr>
        <w:t xml:space="preserve">%. </w:t>
      </w:r>
    </w:p>
    <w:p w14:paraId="7BCEB3F8" w14:textId="0EE6CEAF" w:rsidR="008D78EB" w:rsidRPr="008B22D4" w:rsidRDefault="008D78EB" w:rsidP="00E44634">
      <w:pPr>
        <w:widowControl w:val="0"/>
        <w:numPr>
          <w:ilvl w:val="0"/>
          <w:numId w:val="143"/>
        </w:numPr>
        <w:spacing w:after="0" w:line="271" w:lineRule="auto"/>
        <w:jc w:val="both"/>
        <w:rPr>
          <w:color w:val="auto"/>
        </w:rPr>
      </w:pPr>
      <w:r w:rsidRPr="008B22D4">
        <w:rPr>
          <w:color w:val="auto"/>
        </w:rPr>
        <w:t>Maksymalna łączna wartość</w:t>
      </w:r>
      <w:r w:rsidR="00CD064A" w:rsidRPr="008B22D4">
        <w:rPr>
          <w:color w:val="auto"/>
        </w:rPr>
        <w:t>,</w:t>
      </w:r>
      <w:r w:rsidRPr="008B22D4">
        <w:rPr>
          <w:color w:val="auto"/>
        </w:rPr>
        <w:t xml:space="preserve"> o ja</w:t>
      </w:r>
      <w:r w:rsidR="00CD064A" w:rsidRPr="008B22D4">
        <w:rPr>
          <w:color w:val="auto"/>
        </w:rPr>
        <w:t>ką może wzrosnąć wynagrodzenie W</w:t>
      </w:r>
      <w:r w:rsidRPr="008B22D4">
        <w:rPr>
          <w:color w:val="auto"/>
        </w:rPr>
        <w:t>ykonawcy pr</w:t>
      </w:r>
      <w:r w:rsidR="002D4DD8" w:rsidRPr="008B22D4">
        <w:rPr>
          <w:color w:val="auto"/>
        </w:rPr>
        <w:t>zez cały okres trwania niniejszej umowy</w:t>
      </w:r>
      <w:r w:rsidRPr="008B22D4">
        <w:rPr>
          <w:color w:val="auto"/>
        </w:rPr>
        <w:t xml:space="preserve"> w związku ze wzrostem cen materiałów lub kosztów związanych z realizacją zamówienia</w:t>
      </w:r>
      <w:r w:rsidR="002D4DD8" w:rsidRPr="008B22D4">
        <w:rPr>
          <w:color w:val="auto"/>
        </w:rPr>
        <w:t>,</w:t>
      </w:r>
      <w:r w:rsidRPr="008B22D4">
        <w:rPr>
          <w:color w:val="auto"/>
        </w:rPr>
        <w:t xml:space="preserve"> nie mo</w:t>
      </w:r>
      <w:r w:rsidR="002D4DD8" w:rsidRPr="008B22D4">
        <w:rPr>
          <w:color w:val="auto"/>
        </w:rPr>
        <w:t>że przekroczyć 10% zaoferowanej</w:t>
      </w:r>
      <w:r w:rsidRPr="008B22D4">
        <w:rPr>
          <w:color w:val="auto"/>
        </w:rPr>
        <w:t xml:space="preserve"> przez Wykonawcę w ofercie wartości wynagrodzenia za wykonanie przedmiotu umowy, tj. nie może wzrosnąć o więcej niż </w:t>
      </w:r>
      <w:r w:rsidR="00DD2F54" w:rsidRPr="008B22D4">
        <w:rPr>
          <w:color w:val="auto"/>
        </w:rPr>
        <w:t>…………</w:t>
      </w:r>
      <w:r w:rsidRPr="008B22D4">
        <w:rPr>
          <w:color w:val="auto"/>
        </w:rPr>
        <w:t xml:space="preserve"> zł. (słownie złotych: </w:t>
      </w:r>
      <w:r w:rsidR="00DD2F54" w:rsidRPr="008B22D4">
        <w:rPr>
          <w:color w:val="auto"/>
        </w:rPr>
        <w:t>………………………………………</w:t>
      </w:r>
      <w:r w:rsidRPr="008B22D4">
        <w:rPr>
          <w:color w:val="auto"/>
        </w:rPr>
        <w:t xml:space="preserve">) </w:t>
      </w:r>
    </w:p>
    <w:p w14:paraId="43DB2156" w14:textId="17AC42E5" w:rsidR="008D78EB" w:rsidRPr="008B22D4" w:rsidRDefault="002D4DD8" w:rsidP="00E44634">
      <w:pPr>
        <w:widowControl w:val="0"/>
        <w:numPr>
          <w:ilvl w:val="0"/>
          <w:numId w:val="143"/>
        </w:numPr>
        <w:spacing w:after="0" w:line="271" w:lineRule="auto"/>
        <w:jc w:val="both"/>
        <w:rPr>
          <w:color w:val="auto"/>
        </w:rPr>
      </w:pPr>
      <w:r w:rsidRPr="008B22D4">
        <w:rPr>
          <w:color w:val="auto"/>
        </w:rPr>
        <w:t>Mając na uwadze, że</w:t>
      </w:r>
      <w:r w:rsidR="008D78EB" w:rsidRPr="008B22D4">
        <w:rPr>
          <w:color w:val="auto"/>
        </w:rPr>
        <w:t xml:space="preserve"> „wskaźniki cen produkcji budowlano montażowej” (</w:t>
      </w:r>
      <w:r w:rsidRPr="008B22D4">
        <w:rPr>
          <w:color w:val="auto"/>
        </w:rPr>
        <w:t>„</w:t>
      </w:r>
      <w:r w:rsidR="008D78EB" w:rsidRPr="008B22D4">
        <w:rPr>
          <w:color w:val="auto"/>
        </w:rPr>
        <w:t>wskaźnik budowlany</w:t>
      </w:r>
      <w:r w:rsidRPr="008B22D4">
        <w:rPr>
          <w:color w:val="auto"/>
        </w:rPr>
        <w:t>”</w:t>
      </w:r>
      <w:r w:rsidR="008D78EB" w:rsidRPr="008B22D4">
        <w:rPr>
          <w:color w:val="auto"/>
        </w:rPr>
        <w:t xml:space="preserve">) obejmuje także wzrost cen i kosztów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w:t>
      </w:r>
      <w:r w:rsidRPr="008B22D4">
        <w:rPr>
          <w:color w:val="auto"/>
        </w:rPr>
        <w:t>, każdorazowo w przypadku</w:t>
      </w:r>
      <w:r w:rsidR="008D78EB" w:rsidRPr="008B22D4">
        <w:rPr>
          <w:color w:val="auto"/>
        </w:rPr>
        <w:t xml:space="preserve"> wniosku o waloryzację wynagrodzenia z tytułu wzrostu cen i kosztów, wzrost ten będzie możliwy tylko wtedy</w:t>
      </w:r>
      <w:r w:rsidRPr="008B22D4">
        <w:rPr>
          <w:color w:val="auto"/>
        </w:rPr>
        <w:t>,</w:t>
      </w:r>
      <w:r w:rsidR="008D78EB" w:rsidRPr="008B22D4">
        <w:rPr>
          <w:color w:val="auto"/>
        </w:rPr>
        <w:t xml:space="preserve"> gdy przekraczał on będzie wzrost z tytułu przesłanek opisanych w § 20 ust. 1</w:t>
      </w:r>
      <w:r w:rsidRPr="008B22D4">
        <w:rPr>
          <w:color w:val="auto"/>
        </w:rPr>
        <w:t xml:space="preserve"> lit.</w:t>
      </w:r>
      <w:r w:rsidR="008D78EB" w:rsidRPr="008B22D4">
        <w:rPr>
          <w:color w:val="auto"/>
        </w:rPr>
        <w:t xml:space="preserve"> 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489ABDFA" w14:textId="3D686AE3" w:rsidR="008D78EB" w:rsidRPr="008B22D4" w:rsidRDefault="008D78EB" w:rsidP="00E44634">
      <w:pPr>
        <w:widowControl w:val="0"/>
        <w:numPr>
          <w:ilvl w:val="0"/>
          <w:numId w:val="143"/>
        </w:numPr>
        <w:spacing w:after="0" w:line="271" w:lineRule="auto"/>
        <w:jc w:val="both"/>
        <w:rPr>
          <w:color w:val="auto"/>
        </w:rPr>
      </w:pPr>
      <w:r w:rsidRPr="008B22D4">
        <w:rPr>
          <w:color w:val="auto"/>
        </w:rPr>
        <w:t>W przypadku zaistnienia opisanych powyżej przesłanek do zmiany wynagrodzenia z uwagi na wzrost cen materiałów</w:t>
      </w:r>
      <w:r w:rsidR="002D4DD8" w:rsidRPr="008B22D4">
        <w:rPr>
          <w:color w:val="auto"/>
        </w:rPr>
        <w:t xml:space="preserve"> lub kosztów strony ustalają, że z zastrzeżeniem postanowień ust. 13 </w:t>
      </w:r>
      <w:r w:rsidRPr="008B22D4">
        <w:rPr>
          <w:color w:val="auto"/>
        </w:rPr>
        <w:t>-</w:t>
      </w:r>
      <w:r w:rsidR="002D4DD8" w:rsidRPr="008B22D4">
        <w:rPr>
          <w:color w:val="auto"/>
        </w:rPr>
        <w:t xml:space="preserve"> 18</w:t>
      </w:r>
      <w:r w:rsidRPr="008B22D4">
        <w:rPr>
          <w:color w:val="auto"/>
        </w:rPr>
        <w:t xml:space="preserve"> niniejszego paragrafu, wynagrodzenie Wykonawcy w zakresie objętym wzrostem nastąpi: </w:t>
      </w:r>
    </w:p>
    <w:p w14:paraId="45534BE7" w14:textId="73D9540A" w:rsidR="008D78EB" w:rsidRPr="008B22D4" w:rsidRDefault="002D4DD8"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w</w:t>
      </w:r>
      <w:r w:rsidR="008D78EB" w:rsidRPr="008B22D4">
        <w:rPr>
          <w:color w:val="auto"/>
        </w:rPr>
        <w:t xml:space="preserve"> przypadku pierwszej zmiany wynagrodzenia w trakcie trwania umowy o 50% wartości wzrostu cen materiałów i kosztów zgodnie z publikowanymi przez GUS wskaźnikami wartość cen produkcji budowlano montażowej w stosunku do miesiąca</w:t>
      </w:r>
      <w:r w:rsidRPr="008B22D4">
        <w:rPr>
          <w:color w:val="auto"/>
        </w:rPr>
        <w:t>,</w:t>
      </w:r>
      <w:r w:rsidR="008D78EB" w:rsidRPr="008B22D4">
        <w:rPr>
          <w:color w:val="auto"/>
        </w:rPr>
        <w:t xml:space="preserve"> w którym nastąpiło otwarcie ofert (</w:t>
      </w:r>
      <w:r w:rsidR="00DD2F54" w:rsidRPr="008B22D4">
        <w:rPr>
          <w:color w:val="auto"/>
        </w:rPr>
        <w:t>……</w:t>
      </w:r>
      <w:r w:rsidR="008D78EB" w:rsidRPr="008B22D4">
        <w:rPr>
          <w:color w:val="auto"/>
        </w:rPr>
        <w:t xml:space="preserve"> 2023r.) pomniejszonego o 50% wartości</w:t>
      </w:r>
      <w:r w:rsidRPr="008B22D4">
        <w:rPr>
          <w:color w:val="auto"/>
        </w:rPr>
        <w:t>,</w:t>
      </w:r>
      <w:r w:rsidR="008D78EB" w:rsidRPr="008B22D4">
        <w:rPr>
          <w:color w:val="auto"/>
        </w:rPr>
        <w:t xml:space="preserve"> o jaką wzrosło wynagrodzenia za wykonanie prac objętych waloryzacją o z tytułu przesłanek opisanych w § 20 ust. 1 </w:t>
      </w:r>
      <w:r w:rsidRPr="008B22D4">
        <w:rPr>
          <w:color w:val="auto"/>
        </w:rPr>
        <w:t xml:space="preserve">lit. </w:t>
      </w:r>
      <w:r w:rsidR="008D78EB" w:rsidRPr="008B22D4">
        <w:rPr>
          <w:color w:val="auto"/>
        </w:rPr>
        <w:t>a</w:t>
      </w:r>
      <w:r w:rsidRPr="008B22D4">
        <w:rPr>
          <w:color w:val="auto"/>
        </w:rPr>
        <w:t xml:space="preserve">) – </w:t>
      </w:r>
      <w:r w:rsidR="008D78EB" w:rsidRPr="008B22D4">
        <w:rPr>
          <w:color w:val="auto"/>
        </w:rPr>
        <w:t>d</w:t>
      </w:r>
      <w:r w:rsidRPr="008B22D4">
        <w:rPr>
          <w:color w:val="auto"/>
        </w:rPr>
        <w:t>)</w:t>
      </w:r>
      <w:r w:rsidR="008D78EB" w:rsidRPr="008B22D4">
        <w:rPr>
          <w:color w:val="auto"/>
        </w:rPr>
        <w:t xml:space="preserve"> niniejszej umowy; </w:t>
      </w:r>
    </w:p>
    <w:p w14:paraId="2793A779" w14:textId="60920C5D" w:rsidR="008D78EB" w:rsidRPr="008B22D4" w:rsidRDefault="008D78EB"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 w przypadku kolejnej zmiany wynagrodzenia o 50% wartości wzrostu cen produkcji budowlano montażowej w stosunku do pierwszego pełnego miesiąca po poprzedniej zmianie wynagrodzenia pomniejszonego o 50% wartości</w:t>
      </w:r>
      <w:r w:rsidR="002D4DD8" w:rsidRPr="008B22D4">
        <w:rPr>
          <w:color w:val="auto"/>
        </w:rPr>
        <w:t>,</w:t>
      </w:r>
      <w:r w:rsidRPr="008B22D4">
        <w:rPr>
          <w:color w:val="auto"/>
        </w:rPr>
        <w:t xml:space="preserve"> o jaką wzrosło wynagrodzenia za wykonanie prac objętych waloryzacją o z tytułu przesłanek opisanych w § 20 ust. 1</w:t>
      </w:r>
      <w:r w:rsidR="002D4DD8" w:rsidRPr="008B22D4">
        <w:rPr>
          <w:color w:val="auto"/>
        </w:rPr>
        <w:t xml:space="preserve"> lit.</w:t>
      </w:r>
      <w:r w:rsidRPr="008B22D4">
        <w:rPr>
          <w:color w:val="auto"/>
        </w:rPr>
        <w:t xml:space="preserve"> a</w:t>
      </w:r>
      <w:r w:rsidR="002D4DD8" w:rsidRPr="008B22D4">
        <w:rPr>
          <w:color w:val="auto"/>
        </w:rPr>
        <w:t xml:space="preserve">) – </w:t>
      </w:r>
      <w:r w:rsidRPr="008B22D4">
        <w:rPr>
          <w:color w:val="auto"/>
        </w:rPr>
        <w:t>d</w:t>
      </w:r>
      <w:r w:rsidR="002D4DD8" w:rsidRPr="008B22D4">
        <w:rPr>
          <w:color w:val="auto"/>
        </w:rPr>
        <w:t>) niniejszej umowy.</w:t>
      </w:r>
    </w:p>
    <w:p w14:paraId="668C9C87" w14:textId="798BB4EA" w:rsidR="008D78EB" w:rsidRPr="008B22D4" w:rsidRDefault="008D78EB" w:rsidP="00E44634">
      <w:pPr>
        <w:widowControl w:val="0"/>
        <w:numPr>
          <w:ilvl w:val="0"/>
          <w:numId w:val="143"/>
        </w:numPr>
        <w:spacing w:after="0" w:line="271" w:lineRule="auto"/>
        <w:jc w:val="both"/>
        <w:rPr>
          <w:color w:val="auto"/>
        </w:rPr>
      </w:pPr>
      <w:r w:rsidRPr="008B22D4">
        <w:rPr>
          <w:color w:val="auto"/>
        </w:rPr>
        <w:t xml:space="preserve">Zmiana wynagrodzenia może nastąpić wyłącznie na pisemnym wniosek Wykonawcy złożony po zaistnieniu przesłanek opisanych w ust. 13 - 19 niniejszego paragrafu, a zmiana wynagrodzenia z tytułu zmiany cen materiałów lub kosztów związanych </w:t>
      </w:r>
      <w:r w:rsidR="002D4DD8" w:rsidRPr="008B22D4">
        <w:rPr>
          <w:color w:val="auto"/>
        </w:rPr>
        <w:t>z realizacją zamówienia wymaga aneksu do umowy, z tym że</w:t>
      </w:r>
      <w:r w:rsidRPr="008B22D4">
        <w:rPr>
          <w:color w:val="auto"/>
        </w:rPr>
        <w:t xml:space="preserve"> Zamawiający zobowiązany jest przedstawić Wykonawcy do podpisu na zasadach </w:t>
      </w:r>
      <w:r w:rsidR="002D4DD8" w:rsidRPr="008B22D4">
        <w:rPr>
          <w:color w:val="auto"/>
        </w:rPr>
        <w:t>wynikających z niniejszej umowy a</w:t>
      </w:r>
      <w:r w:rsidRPr="008B22D4">
        <w:rPr>
          <w:color w:val="auto"/>
        </w:rPr>
        <w:t xml:space="preserve">neks nie później niż w terminie 1 miesiąca od wpływu wniosku o zmianę wynagrodzenia. </w:t>
      </w:r>
    </w:p>
    <w:p w14:paraId="1C31DCC3" w14:textId="77777777" w:rsidR="008D78EB" w:rsidRPr="008B22D4" w:rsidRDefault="008D78EB" w:rsidP="00E44634">
      <w:pPr>
        <w:widowControl w:val="0"/>
        <w:spacing w:after="0" w:line="271" w:lineRule="auto"/>
        <w:ind w:left="284" w:right="72"/>
        <w:jc w:val="center"/>
        <w:rPr>
          <w:b/>
          <w:bCs/>
          <w:color w:val="auto"/>
        </w:rPr>
      </w:pPr>
    </w:p>
    <w:p w14:paraId="44EBA5D3" w14:textId="77777777" w:rsidR="008560EE" w:rsidRPr="008B22D4" w:rsidRDefault="00FD7F6E" w:rsidP="00E44634">
      <w:pPr>
        <w:spacing w:before="60" w:after="60" w:line="271" w:lineRule="auto"/>
        <w:jc w:val="center"/>
        <w:rPr>
          <w:rFonts w:eastAsia="Tahoma"/>
          <w:b/>
          <w:bCs/>
          <w:color w:val="auto"/>
        </w:rPr>
      </w:pPr>
      <w:r w:rsidRPr="008B22D4">
        <w:rPr>
          <w:b/>
          <w:bCs/>
          <w:color w:val="auto"/>
        </w:rPr>
        <w:t>§ 21</w:t>
      </w:r>
    </w:p>
    <w:p w14:paraId="1F457495" w14:textId="77777777" w:rsidR="008560EE" w:rsidRPr="008B22D4" w:rsidRDefault="00FD7F6E" w:rsidP="00E44634">
      <w:pPr>
        <w:spacing w:before="60" w:after="60" w:line="271" w:lineRule="auto"/>
        <w:jc w:val="center"/>
        <w:rPr>
          <w:rFonts w:eastAsia="Tahoma"/>
          <w:b/>
          <w:bCs/>
          <w:color w:val="auto"/>
        </w:rPr>
      </w:pPr>
      <w:r w:rsidRPr="008B22D4">
        <w:rPr>
          <w:b/>
          <w:bCs/>
          <w:color w:val="auto"/>
        </w:rPr>
        <w:t>Klauzule Społeczne</w:t>
      </w:r>
    </w:p>
    <w:p w14:paraId="4696454E" w14:textId="1F2D1952" w:rsidR="008560EE" w:rsidRPr="008B22D4" w:rsidRDefault="00FD7F6E" w:rsidP="00E44634">
      <w:pPr>
        <w:widowControl w:val="0"/>
        <w:numPr>
          <w:ilvl w:val="0"/>
          <w:numId w:val="144"/>
        </w:numPr>
        <w:spacing w:after="0" w:line="271" w:lineRule="auto"/>
        <w:jc w:val="both"/>
        <w:rPr>
          <w:color w:val="auto"/>
        </w:rPr>
      </w:pPr>
      <w:bookmarkStart w:id="14" w:name="_Hlk22805457"/>
      <w:r w:rsidRPr="008B22D4">
        <w:rPr>
          <w:color w:val="auto"/>
        </w:rPr>
        <w:t xml:space="preserve">Zamawiający wymaga zatrudnienia na podstawie </w:t>
      </w:r>
      <w:r w:rsidR="001A24AE" w:rsidRPr="008B22D4">
        <w:rPr>
          <w:color w:val="auto"/>
        </w:rPr>
        <w:t>umowy o pracę przez W</w:t>
      </w:r>
      <w:r w:rsidRPr="008B22D4">
        <w:rPr>
          <w:color w:val="auto"/>
        </w:rPr>
        <w:t>ykonawcę lub</w:t>
      </w:r>
      <w:r w:rsidR="00920084" w:rsidRPr="008B22D4">
        <w:rPr>
          <w:color w:val="auto"/>
        </w:rPr>
        <w:t> </w:t>
      </w:r>
      <w:r w:rsidRPr="008B22D4">
        <w:rPr>
          <w:color w:val="auto"/>
        </w:rPr>
        <w:t>podwykonawcę osób wykonujących czynności w zakresie realizacji zamówienia, opisane w</w:t>
      </w:r>
      <w:r w:rsidR="00920084" w:rsidRPr="008B22D4">
        <w:rPr>
          <w:color w:val="auto"/>
        </w:rPr>
        <w:t> </w:t>
      </w:r>
      <w:r w:rsidRPr="008B22D4">
        <w:rPr>
          <w:color w:val="auto"/>
        </w:rPr>
        <w:t xml:space="preserve">dokumentacji projektowej i kosztorysach </w:t>
      </w:r>
      <w:r w:rsidRPr="008B22D4">
        <w:rPr>
          <w:color w:val="000000" w:themeColor="text1"/>
        </w:rPr>
        <w:t>ofertowych,</w:t>
      </w:r>
      <w:r w:rsidR="001A24AE" w:rsidRPr="008B22D4">
        <w:rPr>
          <w:color w:val="000000" w:themeColor="text1"/>
        </w:rPr>
        <w:t xml:space="preserve"> tj.</w:t>
      </w:r>
      <w:r w:rsidRPr="008B22D4">
        <w:rPr>
          <w:color w:val="000000" w:themeColor="text1"/>
        </w:rPr>
        <w:t xml:space="preserve"> </w:t>
      </w:r>
      <w:r w:rsidRPr="008B22D4">
        <w:rPr>
          <w:color w:val="auto"/>
        </w:rPr>
        <w:t>czynności związane z</w:t>
      </w:r>
      <w:r w:rsidR="00920084" w:rsidRPr="008B22D4">
        <w:rPr>
          <w:color w:val="auto"/>
        </w:rPr>
        <w:t> </w:t>
      </w:r>
      <w:r w:rsidRPr="008B22D4">
        <w:rPr>
          <w:color w:val="auto"/>
        </w:rPr>
        <w:t>wykonywaniem robót budowlanych w branżach:</w:t>
      </w:r>
    </w:p>
    <w:p w14:paraId="0DED9EA0" w14:textId="77777777"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Architektura i Konstrukcja;</w:t>
      </w:r>
    </w:p>
    <w:p w14:paraId="6FEB1911" w14:textId="1A78F41F"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elekt</w:t>
      </w:r>
      <w:r w:rsidR="001A24AE" w:rsidRPr="008B22D4">
        <w:rPr>
          <w:color w:val="auto"/>
        </w:rPr>
        <w:t>ryczne: wewnętrzne, zewnętrzne,</w:t>
      </w:r>
      <w:r w:rsidRPr="008B22D4">
        <w:rPr>
          <w:color w:val="auto"/>
        </w:rPr>
        <w:t xml:space="preserve"> BMS</w:t>
      </w:r>
      <w:r w:rsidR="00CD08F5" w:rsidRPr="008B22D4">
        <w:rPr>
          <w:color w:val="auto"/>
        </w:rPr>
        <w:t xml:space="preserve"> - o</w:t>
      </w:r>
      <w:r w:rsidR="001C38F9" w:rsidRPr="008B22D4">
        <w:rPr>
          <w:color w:val="auto"/>
        </w:rPr>
        <w:t xml:space="preserve"> ile będą realizowane w ramach przedmiotu umowy;</w:t>
      </w:r>
    </w:p>
    <w:p w14:paraId="292DA32E" w14:textId="1EF85D08" w:rsidR="008560EE" w:rsidRPr="008B22D4" w:rsidRDefault="00A70A79"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teletechniczne: System Sygnalizacji Pożaru (SSP), System Audio-Wizualny (AV), System Kontroli Dostępu (</w:t>
      </w:r>
      <w:proofErr w:type="spellStart"/>
      <w:r w:rsidRPr="008B22D4">
        <w:rPr>
          <w:color w:val="auto"/>
        </w:rPr>
        <w:t>SKD</w:t>
      </w:r>
      <w:proofErr w:type="spellEnd"/>
      <w:r w:rsidRPr="008B22D4">
        <w:rPr>
          <w:color w:val="auto"/>
        </w:rPr>
        <w:t xml:space="preserve">), System Nadzoru Telewizyjnego (CCTV), System Sygnalizacji Włamania i Napadu (SSWiN), System Rezerwacji Sal, System Zliczający, </w:t>
      </w:r>
      <w:r w:rsidR="0008063F" w:rsidRPr="008B22D4">
        <w:rPr>
          <w:color w:val="auto"/>
        </w:rPr>
        <w:t xml:space="preserve">System kolejkowy, </w:t>
      </w:r>
      <w:r w:rsidRPr="008B22D4">
        <w:rPr>
          <w:color w:val="auto"/>
        </w:rPr>
        <w:t xml:space="preserve">sieć okablowania </w:t>
      </w:r>
      <w:r w:rsidRPr="008B22D4">
        <w:rPr>
          <w:color w:val="auto"/>
        </w:rPr>
        <w:lastRenderedPageBreak/>
        <w:t>strukturalnego, urządzenia aktywne LAN</w:t>
      </w:r>
      <w:r w:rsidR="00294C3F" w:rsidRPr="008B22D4">
        <w:rPr>
          <w:color w:val="auto"/>
        </w:rPr>
        <w:t xml:space="preserve"> – o ile będą realizowane w ramach przedmiotu umowy;</w:t>
      </w:r>
    </w:p>
    <w:p w14:paraId="56D9D4E1" w14:textId="348B89BA" w:rsidR="008560EE" w:rsidRPr="008B22D4" w:rsidRDefault="00FD7F6E" w:rsidP="00E44634">
      <w:pPr>
        <w:pStyle w:val="Akapitzlist"/>
        <w:widowControl w:val="0"/>
        <w:numPr>
          <w:ilvl w:val="0"/>
          <w:numId w:val="167"/>
        </w:numPr>
        <w:tabs>
          <w:tab w:val="left" w:pos="851"/>
        </w:tabs>
        <w:spacing w:after="0" w:line="271" w:lineRule="auto"/>
        <w:ind w:left="567" w:hanging="294"/>
        <w:jc w:val="both"/>
        <w:rPr>
          <w:color w:val="auto"/>
        </w:rPr>
      </w:pPr>
      <w:r w:rsidRPr="008B22D4">
        <w:rPr>
          <w:color w:val="auto"/>
        </w:rPr>
        <w:t>Instalacje sanitarne: instalacja wod. – kan. wewnętrzna i zewnętrzna, wentylacja i klimatyzacja, instalacja c.o. i c.t., węzeł cieplny</w:t>
      </w:r>
      <w:r w:rsidR="0008063F" w:rsidRPr="008B22D4">
        <w:rPr>
          <w:color w:val="auto"/>
        </w:rPr>
        <w:t>, gazy medyczne, poczta pneumatyczna</w:t>
      </w:r>
      <w:r w:rsidR="00294C3F" w:rsidRPr="008B22D4">
        <w:rPr>
          <w:color w:val="auto"/>
        </w:rPr>
        <w:t xml:space="preserve"> – o ile będą realiz</w:t>
      </w:r>
      <w:r w:rsidR="001A24AE" w:rsidRPr="008B22D4">
        <w:rPr>
          <w:color w:val="auto"/>
        </w:rPr>
        <w:t>owane w ramach przedmiotu umowy.</w:t>
      </w:r>
    </w:p>
    <w:p w14:paraId="16861941" w14:textId="17551E30" w:rsidR="008560EE" w:rsidRPr="008B22D4" w:rsidRDefault="00FD7F6E" w:rsidP="00E44634">
      <w:pPr>
        <w:numPr>
          <w:ilvl w:val="0"/>
          <w:numId w:val="64"/>
        </w:numPr>
        <w:spacing w:after="0" w:line="271" w:lineRule="auto"/>
        <w:jc w:val="both"/>
        <w:rPr>
          <w:color w:val="auto"/>
        </w:rPr>
      </w:pPr>
      <w:r w:rsidRPr="008B22D4">
        <w:rPr>
          <w:color w:val="auto"/>
          <w:u w:color="0000FF"/>
        </w:rPr>
        <w:t>Zamawiający na każdym etapie prac uprawniony jest do wykonywan</w:t>
      </w:r>
      <w:r w:rsidR="001A24AE" w:rsidRPr="008B22D4">
        <w:rPr>
          <w:color w:val="auto"/>
          <w:u w:color="0000FF"/>
        </w:rPr>
        <w:t>ia czynności kontrolnych wobec W</w:t>
      </w:r>
      <w:r w:rsidRPr="008B22D4">
        <w:rPr>
          <w:color w:val="auto"/>
          <w:u w:color="0000FF"/>
        </w:rPr>
        <w:t>ykon</w:t>
      </w:r>
      <w:r w:rsidR="001A24AE" w:rsidRPr="008B22D4">
        <w:rPr>
          <w:color w:val="auto"/>
          <w:u w:color="0000FF"/>
        </w:rPr>
        <w:t>awcy odnośnie spełniania przez W</w:t>
      </w:r>
      <w:r w:rsidRPr="008B22D4">
        <w:rPr>
          <w:color w:val="auto"/>
          <w:u w:color="0000FF"/>
        </w:rPr>
        <w:t xml:space="preserve">ykonawcę lub podwykonawcę wymogu zatrudnienia na podstawie umowy o pracę osób wykonujących wskazane w ust. 1 czynności. Zamawiający uprawniony jest w szczególności do: </w:t>
      </w:r>
    </w:p>
    <w:p w14:paraId="31839706" w14:textId="673150A1"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oświadczeń i dokumentów w zakre</w:t>
      </w:r>
      <w:r w:rsidRPr="008B22D4">
        <w:rPr>
          <w:color w:val="auto"/>
        </w:rPr>
        <w:t>sie potwierdzenia spełniania w/w</w:t>
      </w:r>
      <w:r w:rsidR="00FD7F6E" w:rsidRPr="008B22D4">
        <w:rPr>
          <w:color w:val="auto"/>
        </w:rPr>
        <w:t xml:space="preserve"> wymogów i dokonywania ich oceny;</w:t>
      </w:r>
    </w:p>
    <w:p w14:paraId="204594CD" w14:textId="77C89B7F"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ż</w:t>
      </w:r>
      <w:r w:rsidR="004023AD" w:rsidRPr="008B22D4">
        <w:rPr>
          <w:color w:val="auto"/>
        </w:rPr>
        <w:t>ądania</w:t>
      </w:r>
      <w:r w:rsidR="00FD7F6E" w:rsidRPr="008B22D4">
        <w:rPr>
          <w:color w:val="auto"/>
        </w:rPr>
        <w:t xml:space="preserve"> wyjaśnień w przypadku wątpliwości w zakre</w:t>
      </w:r>
      <w:r w:rsidRPr="008B22D4">
        <w:rPr>
          <w:color w:val="auto"/>
        </w:rPr>
        <w:t>sie potwierdzenia spełniania w/w</w:t>
      </w:r>
      <w:r w:rsidR="00FD7F6E" w:rsidRPr="008B22D4">
        <w:rPr>
          <w:color w:val="auto"/>
        </w:rPr>
        <w:t xml:space="preserve"> wymogów;</w:t>
      </w:r>
    </w:p>
    <w:p w14:paraId="286A4B39" w14:textId="02171F5B" w:rsidR="008560EE" w:rsidRPr="008B22D4" w:rsidRDefault="001A24AE" w:rsidP="00E44634">
      <w:pPr>
        <w:pStyle w:val="Akapitzlist"/>
        <w:widowControl w:val="0"/>
        <w:numPr>
          <w:ilvl w:val="0"/>
          <w:numId w:val="146"/>
        </w:numPr>
        <w:tabs>
          <w:tab w:val="left" w:pos="851"/>
        </w:tabs>
        <w:spacing w:after="0" w:line="271" w:lineRule="auto"/>
        <w:ind w:left="567" w:hanging="294"/>
        <w:jc w:val="both"/>
        <w:rPr>
          <w:color w:val="auto"/>
        </w:rPr>
      </w:pPr>
      <w:r w:rsidRPr="008B22D4">
        <w:rPr>
          <w:color w:val="auto"/>
        </w:rPr>
        <w:t>p</w:t>
      </w:r>
      <w:r w:rsidR="004023AD" w:rsidRPr="008B22D4">
        <w:rPr>
          <w:color w:val="auto"/>
        </w:rPr>
        <w:t>rzeprowadzania</w:t>
      </w:r>
      <w:r w:rsidR="00FD7F6E" w:rsidRPr="008B22D4">
        <w:rPr>
          <w:color w:val="auto"/>
        </w:rPr>
        <w:t xml:space="preserve"> kontroli na miejscu wykonywania świadczenia.</w:t>
      </w:r>
    </w:p>
    <w:p w14:paraId="10D49FE1" w14:textId="550048AC" w:rsidR="008560EE" w:rsidRPr="008B22D4" w:rsidRDefault="00FD7F6E" w:rsidP="00E44634">
      <w:pPr>
        <w:numPr>
          <w:ilvl w:val="0"/>
          <w:numId w:val="66"/>
        </w:numPr>
        <w:spacing w:after="0" w:line="271" w:lineRule="auto"/>
        <w:jc w:val="both"/>
        <w:rPr>
          <w:b/>
          <w:bCs/>
          <w:color w:val="auto"/>
        </w:rPr>
      </w:pPr>
      <w:r w:rsidRPr="008B22D4">
        <w:rPr>
          <w:color w:val="auto"/>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8B22D4">
        <w:rPr>
          <w:b/>
          <w:bCs/>
          <w:color w:val="auto"/>
          <w:u w:color="0000FF"/>
        </w:rPr>
        <w:t xml:space="preserve"> </w:t>
      </w:r>
      <w:r w:rsidRPr="008B22D4">
        <w:rPr>
          <w:color w:val="auto"/>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sidR="001A24AE" w:rsidRPr="008B22D4">
        <w:rPr>
          <w:color w:val="auto"/>
          <w:u w:color="0000FF"/>
        </w:rPr>
        <w:t>łożenia oświadczenia w imieniu W</w:t>
      </w:r>
      <w:r w:rsidRPr="008B22D4">
        <w:rPr>
          <w:color w:val="auto"/>
          <w:u w:color="0000FF"/>
        </w:rPr>
        <w:t>ykonawcy lub podwykonawcy.</w:t>
      </w:r>
    </w:p>
    <w:p w14:paraId="480629DE" w14:textId="6E98C554" w:rsidR="008560EE" w:rsidRPr="008B22D4" w:rsidRDefault="00FD7F6E" w:rsidP="00E44634">
      <w:pPr>
        <w:numPr>
          <w:ilvl w:val="0"/>
          <w:numId w:val="66"/>
        </w:numPr>
        <w:spacing w:after="0" w:line="271" w:lineRule="auto"/>
        <w:jc w:val="both"/>
        <w:rPr>
          <w:b/>
          <w:bCs/>
          <w:color w:val="auto"/>
        </w:rPr>
      </w:pPr>
      <w:r w:rsidRPr="008B22D4">
        <w:rPr>
          <w:color w:val="auto"/>
          <w:u w:color="0000FF"/>
        </w:rPr>
        <w:t>Dodatkowo, w trakcie realizacji</w:t>
      </w:r>
      <w:r w:rsidR="001A24AE" w:rsidRPr="008B22D4">
        <w:rPr>
          <w:color w:val="auto"/>
          <w:u w:color="0000FF"/>
        </w:rPr>
        <w:t xml:space="preserve"> zamówienia, na każde wezwanie Z</w:t>
      </w:r>
      <w:r w:rsidRPr="008B22D4">
        <w:rPr>
          <w:color w:val="auto"/>
          <w:u w:color="0000FF"/>
        </w:rPr>
        <w:t>amawiającego w wyzna</w:t>
      </w:r>
      <w:r w:rsidR="001A24AE" w:rsidRPr="008B22D4">
        <w:rPr>
          <w:color w:val="auto"/>
          <w:u w:color="0000FF"/>
        </w:rPr>
        <w:t>czonym w tym wezwaniu terminie W</w:t>
      </w:r>
      <w:r w:rsidRPr="008B22D4">
        <w:rPr>
          <w:color w:val="auto"/>
          <w:u w:color="0000FF"/>
        </w:rPr>
        <w:t>ykonawca pr</w:t>
      </w:r>
      <w:r w:rsidR="001A24AE" w:rsidRPr="008B22D4">
        <w:rPr>
          <w:color w:val="auto"/>
          <w:u w:color="0000FF"/>
        </w:rPr>
        <w:t>zedłoży Z</w:t>
      </w:r>
      <w:r w:rsidRPr="008B22D4">
        <w:rPr>
          <w:color w:val="auto"/>
          <w:u w:color="0000FF"/>
        </w:rPr>
        <w:t>amawiającemu wskazane poniżej dowody w celu potwierdzenia spełnienia wymogu zatrudnienia na</w:t>
      </w:r>
      <w:r w:rsidR="001A24AE" w:rsidRPr="008B22D4">
        <w:rPr>
          <w:color w:val="auto"/>
          <w:u w:color="0000FF"/>
        </w:rPr>
        <w:t xml:space="preserve"> podstawie umowy o pracę przez W</w:t>
      </w:r>
      <w:r w:rsidRPr="008B22D4">
        <w:rPr>
          <w:color w:val="auto"/>
          <w:u w:color="0000FF"/>
        </w:rPr>
        <w:t>ykonawcę lub podwykonawcę osób wykonujących</w:t>
      </w:r>
      <w:r w:rsidR="001A24AE" w:rsidRPr="008B22D4">
        <w:rPr>
          <w:color w:val="auto"/>
          <w:u w:color="0000FF"/>
        </w:rPr>
        <w:t>,</w:t>
      </w:r>
      <w:r w:rsidRPr="008B22D4">
        <w:rPr>
          <w:color w:val="auto"/>
          <w:u w:color="0000FF"/>
        </w:rPr>
        <w:t xml:space="preserve"> wskazane w ust. 1 czynności</w:t>
      </w:r>
      <w:r w:rsidR="001A24AE" w:rsidRPr="008B22D4">
        <w:rPr>
          <w:color w:val="auto"/>
          <w:u w:color="0000FF"/>
        </w:rPr>
        <w:t>,</w:t>
      </w:r>
      <w:r w:rsidRPr="008B22D4">
        <w:rPr>
          <w:color w:val="auto"/>
          <w:u w:color="0000FF"/>
        </w:rPr>
        <w:t xml:space="preserve"> w trakcie realizacji zamówienia:</w:t>
      </w:r>
    </w:p>
    <w:p w14:paraId="2F810D28" w14:textId="12D2FC35" w:rsidR="008560EE" w:rsidRPr="008B22D4" w:rsidRDefault="00FD7F6E" w:rsidP="00E44634">
      <w:pPr>
        <w:numPr>
          <w:ilvl w:val="0"/>
          <w:numId w:val="100"/>
        </w:numPr>
        <w:spacing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umowy/umów o pracę</w:t>
      </w:r>
      <w:r w:rsidRPr="008B22D4">
        <w:rPr>
          <w:color w:val="auto"/>
          <w:u w:color="0000FF"/>
        </w:rPr>
        <w:t xml:space="preserve"> osób wykonujących w trakcie realizacji zamówieni</w:t>
      </w:r>
      <w:r w:rsidR="00EC011F" w:rsidRPr="008B22D4">
        <w:rPr>
          <w:color w:val="auto"/>
          <w:u w:color="0000FF"/>
        </w:rPr>
        <w:t>a czynności, których dotyczy w/w oświadczenie W</w:t>
      </w:r>
      <w:r w:rsidRPr="008B22D4">
        <w:rPr>
          <w:color w:val="auto"/>
          <w:u w:color="0000FF"/>
        </w:rPr>
        <w:t>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2C867A9C" w:rsidR="00807027" w:rsidRPr="008B22D4" w:rsidRDefault="00FD7F6E" w:rsidP="00E44634">
      <w:pPr>
        <w:numPr>
          <w:ilvl w:val="0"/>
          <w:numId w:val="100"/>
        </w:numPr>
        <w:spacing w:before="60" w:after="60" w:line="271" w:lineRule="auto"/>
        <w:ind w:left="426" w:hanging="284"/>
        <w:jc w:val="both"/>
        <w:rPr>
          <w:color w:val="auto"/>
        </w:rPr>
      </w:pPr>
      <w:r w:rsidRPr="008B22D4">
        <w:rPr>
          <w:b/>
          <w:bCs/>
          <w:color w:val="auto"/>
          <w:u w:color="0000FF"/>
        </w:rPr>
        <w:t>Zaświadczenie właściwego oddziału ZUS,</w:t>
      </w:r>
      <w:r w:rsidRPr="008B22D4">
        <w:rPr>
          <w:color w:val="auto"/>
          <w:u w:color="0000FF"/>
        </w:rPr>
        <w:t xml:space="preserve"> </w:t>
      </w:r>
      <w:r w:rsidR="00EC011F" w:rsidRPr="008B22D4">
        <w:rPr>
          <w:color w:val="auto"/>
          <w:u w:color="0000FF"/>
        </w:rPr>
        <w:t>potwierdzające opłacanie przez W</w:t>
      </w:r>
      <w:r w:rsidRPr="008B22D4">
        <w:rPr>
          <w:color w:val="auto"/>
          <w:u w:color="0000FF"/>
        </w:rPr>
        <w:t>ykonawcę lub podwykonawcę składek na ubezpieczenia społeczne i zdrowotne z tytułu zatrudnienia na podstawie umów o pracę za ostatni okres rozliczeniowy;</w:t>
      </w:r>
    </w:p>
    <w:p w14:paraId="6CF0829C" w14:textId="37B5354B" w:rsidR="00385220" w:rsidRPr="008B22D4" w:rsidRDefault="00FD7F6E" w:rsidP="00E44634">
      <w:pPr>
        <w:numPr>
          <w:ilvl w:val="0"/>
          <w:numId w:val="100"/>
        </w:numPr>
        <w:spacing w:before="60" w:after="60" w:line="271" w:lineRule="auto"/>
        <w:ind w:left="426" w:hanging="284"/>
        <w:jc w:val="both"/>
        <w:rPr>
          <w:color w:val="auto"/>
        </w:rPr>
      </w:pPr>
      <w:r w:rsidRPr="008B22D4">
        <w:rPr>
          <w:color w:val="auto"/>
          <w:u w:color="0000FF"/>
        </w:rPr>
        <w:t xml:space="preserve">Poświadczoną za zgodność </w:t>
      </w:r>
      <w:r w:rsidR="00EC011F" w:rsidRPr="008B22D4">
        <w:rPr>
          <w:color w:val="auto"/>
          <w:u w:color="0000FF"/>
        </w:rPr>
        <w:t>z oryginałem odpowiednio przez W</w:t>
      </w:r>
      <w:r w:rsidRPr="008B22D4">
        <w:rPr>
          <w:color w:val="auto"/>
          <w:u w:color="0000FF"/>
        </w:rPr>
        <w:t>ykonawcę lub podwykonawcę</w:t>
      </w:r>
      <w:r w:rsidRPr="008B22D4">
        <w:rPr>
          <w:b/>
          <w:bCs/>
          <w:color w:val="auto"/>
          <w:u w:color="0000FF"/>
        </w:rPr>
        <w:t xml:space="preserve"> kopię dowodu potwierdzającego zgłoszenie pracownika przez pracodawcę do ubezpieczeń</w:t>
      </w:r>
      <w:r w:rsidRPr="008B22D4">
        <w:rPr>
          <w:color w:val="auto"/>
          <w:u w:color="0000FF"/>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t>
      </w:r>
      <w:r w:rsidRPr="008B22D4">
        <w:rPr>
          <w:color w:val="auto"/>
          <w:u w:color="0000FF"/>
        </w:rPr>
        <w:lastRenderedPageBreak/>
        <w:t>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4AEF1B27" w:rsidR="008560EE" w:rsidRPr="008B22D4" w:rsidRDefault="00FD7F6E" w:rsidP="00E44634">
      <w:pPr>
        <w:numPr>
          <w:ilvl w:val="0"/>
          <w:numId w:val="62"/>
        </w:numPr>
        <w:spacing w:after="0" w:line="271" w:lineRule="auto"/>
        <w:jc w:val="both"/>
        <w:rPr>
          <w:color w:val="auto"/>
        </w:rPr>
      </w:pPr>
      <w:r w:rsidRPr="008B22D4">
        <w:rPr>
          <w:color w:val="auto"/>
          <w:u w:color="0000FF"/>
        </w:rPr>
        <w:t xml:space="preserve">Z tytułu niespełnienia przez </w:t>
      </w:r>
      <w:r w:rsidR="00D4526E" w:rsidRPr="008B22D4">
        <w:rPr>
          <w:color w:val="auto"/>
          <w:u w:color="0000FF"/>
        </w:rPr>
        <w:t>W</w:t>
      </w:r>
      <w:r w:rsidRPr="008B22D4">
        <w:rPr>
          <w:color w:val="auto"/>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8B22D4">
        <w:rPr>
          <w:color w:val="auto"/>
          <w:u w:color="0000FF"/>
        </w:rPr>
        <w:br/>
      </w:r>
      <w:r w:rsidRPr="008B22D4">
        <w:rPr>
          <w:color w:val="auto"/>
          <w:u w:color="0000FF"/>
        </w:rPr>
        <w:t>w § 15</w:t>
      </w:r>
      <w:r w:rsidR="00EC011F" w:rsidRPr="008B22D4">
        <w:rPr>
          <w:color w:val="auto"/>
          <w:u w:color="0000FF"/>
        </w:rPr>
        <w:t xml:space="preserve"> ust. 1 lit.</w:t>
      </w:r>
      <w:r w:rsidR="002F70CB" w:rsidRPr="008B22D4">
        <w:rPr>
          <w:color w:val="auto"/>
          <w:u w:color="0000FF"/>
        </w:rPr>
        <w:t xml:space="preserve"> m)</w:t>
      </w:r>
      <w:r w:rsidRPr="008B22D4">
        <w:rPr>
          <w:color w:val="auto"/>
          <w:u w:color="0000FF"/>
        </w:rPr>
        <w:t xml:space="preserve">. Niezłożenie przez Wykonawcę w wyznaczonym przez Zamawiającego terminie żądanych przez Zamawiającego dowodów w celu </w:t>
      </w:r>
      <w:r w:rsidR="00EC011F" w:rsidRPr="008B22D4">
        <w:rPr>
          <w:color w:val="auto"/>
          <w:u w:color="0000FF"/>
        </w:rPr>
        <w:t>potwierdzenia spełnienia przez W</w:t>
      </w:r>
      <w:r w:rsidRPr="008B22D4">
        <w:rPr>
          <w:color w:val="auto"/>
          <w:u w:color="0000FF"/>
        </w:rPr>
        <w:t>ykonawcę lub podwykonawcę wymogu zatrudnienia na podstawie umowy o pracę traktowane bę</w:t>
      </w:r>
      <w:r w:rsidR="00EC011F" w:rsidRPr="008B22D4">
        <w:rPr>
          <w:color w:val="auto"/>
          <w:u w:color="0000FF"/>
        </w:rPr>
        <w:t>dzie, jako niespełnienie przez W</w:t>
      </w:r>
      <w:r w:rsidRPr="008B22D4">
        <w:rPr>
          <w:color w:val="auto"/>
          <w:u w:color="0000FF"/>
        </w:rPr>
        <w:t xml:space="preserve">ykonawcę lub podwykonawcę wymogu zatrudnienia na podstawie umowy o pracę osób wykonujących wskazane w ust. 1 czynności. </w:t>
      </w:r>
    </w:p>
    <w:p w14:paraId="0E3BF96D" w14:textId="1AA8FD6B" w:rsidR="008560EE" w:rsidRPr="008B22D4" w:rsidRDefault="00FD7F6E" w:rsidP="00E44634">
      <w:pPr>
        <w:numPr>
          <w:ilvl w:val="0"/>
          <w:numId w:val="62"/>
        </w:numPr>
        <w:spacing w:after="0" w:line="271" w:lineRule="auto"/>
        <w:jc w:val="both"/>
        <w:rPr>
          <w:color w:val="auto"/>
        </w:rPr>
      </w:pPr>
      <w:r w:rsidRPr="008B22D4">
        <w:rPr>
          <w:color w:val="auto"/>
          <w:u w:color="0000FF"/>
        </w:rPr>
        <w:t>W przypadku uzasadnionych wątpliwości, co do pr</w:t>
      </w:r>
      <w:r w:rsidR="00EC011F" w:rsidRPr="008B22D4">
        <w:rPr>
          <w:color w:val="auto"/>
          <w:u w:color="0000FF"/>
        </w:rPr>
        <w:t>zestrzegania prawa pracy przez Wykonawcę lub podwykonawcę, Z</w:t>
      </w:r>
      <w:r w:rsidRPr="008B22D4">
        <w:rPr>
          <w:color w:val="auto"/>
          <w:u w:color="0000FF"/>
        </w:rPr>
        <w:t>amawiający może zwrócić się o przeprowadzenie kontroli przez Państwową Inspekcję Pracy.</w:t>
      </w:r>
    </w:p>
    <w:p w14:paraId="2DDC929B" w14:textId="77777777" w:rsidR="008560EE" w:rsidRPr="008B22D4" w:rsidRDefault="00FD7F6E" w:rsidP="00E44634">
      <w:pPr>
        <w:numPr>
          <w:ilvl w:val="0"/>
          <w:numId w:val="62"/>
        </w:numPr>
        <w:spacing w:after="0" w:line="271" w:lineRule="auto"/>
        <w:jc w:val="both"/>
        <w:rPr>
          <w:color w:val="auto"/>
        </w:rPr>
      </w:pPr>
      <w:r w:rsidRPr="008B22D4">
        <w:rPr>
          <w:color w:val="auto"/>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4"/>
    <w:p w14:paraId="132EE3BB" w14:textId="77777777" w:rsidR="00590615" w:rsidRPr="008B22D4" w:rsidRDefault="00590615" w:rsidP="00E44634">
      <w:pPr>
        <w:spacing w:after="0" w:line="271" w:lineRule="auto"/>
        <w:jc w:val="center"/>
        <w:rPr>
          <w:b/>
          <w:bCs/>
          <w:color w:val="auto"/>
        </w:rPr>
      </w:pPr>
    </w:p>
    <w:p w14:paraId="1791E6D6" w14:textId="5B4F7B02" w:rsidR="008560EE" w:rsidRPr="008B22D4" w:rsidRDefault="00FD7F6E" w:rsidP="00E44634">
      <w:pPr>
        <w:spacing w:after="0" w:line="271" w:lineRule="auto"/>
        <w:jc w:val="center"/>
        <w:rPr>
          <w:rFonts w:eastAsia="Tahoma"/>
          <w:b/>
          <w:bCs/>
          <w:color w:val="auto"/>
        </w:rPr>
      </w:pPr>
      <w:r w:rsidRPr="008B22D4">
        <w:rPr>
          <w:b/>
          <w:bCs/>
          <w:color w:val="auto"/>
        </w:rPr>
        <w:t>§ 22</w:t>
      </w:r>
    </w:p>
    <w:p w14:paraId="53516188" w14:textId="77777777" w:rsidR="008560EE" w:rsidRPr="008B22D4" w:rsidRDefault="00FD7F6E" w:rsidP="00E44634">
      <w:pPr>
        <w:spacing w:after="0" w:line="271" w:lineRule="auto"/>
        <w:jc w:val="center"/>
        <w:rPr>
          <w:rFonts w:eastAsia="Tahoma"/>
          <w:b/>
          <w:bCs/>
          <w:color w:val="auto"/>
        </w:rPr>
      </w:pPr>
      <w:r w:rsidRPr="008B22D4">
        <w:rPr>
          <w:b/>
          <w:bCs/>
          <w:color w:val="auto"/>
        </w:rPr>
        <w:t>RODO</w:t>
      </w:r>
    </w:p>
    <w:p w14:paraId="74177B51" w14:textId="296ABC43" w:rsidR="008560EE" w:rsidRPr="008B22D4" w:rsidRDefault="00EC011F" w:rsidP="00E44634">
      <w:pPr>
        <w:numPr>
          <w:ilvl w:val="0"/>
          <w:numId w:val="147"/>
        </w:numPr>
        <w:spacing w:after="0" w:line="271" w:lineRule="auto"/>
        <w:jc w:val="both"/>
        <w:rPr>
          <w:color w:val="auto"/>
          <w:u w:color="0000FF"/>
        </w:rPr>
      </w:pPr>
      <w:r w:rsidRPr="008B22D4">
        <w:rPr>
          <w:color w:val="auto"/>
          <w:u w:color="0000FF"/>
        </w:rPr>
        <w:t xml:space="preserve">W przypadku, </w:t>
      </w:r>
      <w:r w:rsidR="00FD7F6E" w:rsidRPr="008B22D4">
        <w:rPr>
          <w:color w:val="auto"/>
          <w:u w:color="0000FF"/>
        </w:rPr>
        <w:t>gdyby w ramach realizacji niniejszej umowy zaistniała potrzeba przetwarzania danych osobowych</w:t>
      </w:r>
      <w:r w:rsidRPr="008B22D4">
        <w:rPr>
          <w:color w:val="auto"/>
          <w:u w:color="0000FF"/>
        </w:rPr>
        <w:t>,</w:t>
      </w:r>
      <w:r w:rsidR="00FD7F6E" w:rsidRPr="008B22D4">
        <w:rPr>
          <w:color w:val="auto"/>
          <w:u w:color="0000FF"/>
        </w:rPr>
        <w:t xml:space="preserve"> strony w odrębnej umowie określą zasady powierzenia i przetwarzania danych osobowych zgodnie z zasadami </w:t>
      </w:r>
      <w:r w:rsidR="004023AD" w:rsidRPr="008B22D4">
        <w:rPr>
          <w:color w:val="auto"/>
          <w:u w:color="0000FF"/>
        </w:rPr>
        <w:t>określonymi Rozporządzenia</w:t>
      </w:r>
      <w:r w:rsidR="00FD7F6E" w:rsidRPr="008B22D4">
        <w:rPr>
          <w:color w:val="auto"/>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 xml:space="preserve">Wzór umowy powierzenia przetwarzania danych osobowych stanowi </w:t>
      </w:r>
      <w:r w:rsidRPr="008B22D4">
        <w:rPr>
          <w:b/>
          <w:bCs/>
          <w:color w:val="auto"/>
          <w:u w:color="0000FF"/>
        </w:rPr>
        <w:t>załącznik nr 1</w:t>
      </w:r>
      <w:r w:rsidR="008A5DD4" w:rsidRPr="008B22D4">
        <w:rPr>
          <w:b/>
          <w:bCs/>
          <w:color w:val="auto"/>
          <w:u w:color="0000FF"/>
        </w:rPr>
        <w:t>1</w:t>
      </w:r>
      <w:r w:rsidRPr="008B22D4">
        <w:rPr>
          <w:color w:val="auto"/>
          <w:u w:color="0000FF"/>
        </w:rPr>
        <w:t xml:space="preserve"> do umowy.</w:t>
      </w:r>
    </w:p>
    <w:p w14:paraId="6B506EEE" w14:textId="77777777" w:rsidR="008560EE" w:rsidRPr="008B22D4" w:rsidRDefault="00FD7F6E" w:rsidP="00E44634">
      <w:pPr>
        <w:numPr>
          <w:ilvl w:val="0"/>
          <w:numId w:val="147"/>
        </w:numPr>
        <w:spacing w:after="0" w:line="271" w:lineRule="auto"/>
        <w:jc w:val="both"/>
        <w:rPr>
          <w:color w:val="auto"/>
          <w:u w:color="0000FF"/>
        </w:rPr>
      </w:pPr>
      <w:r w:rsidRPr="008B22D4">
        <w:rPr>
          <w:color w:val="auto"/>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2383D92" w14:textId="77777777" w:rsidR="00774A40" w:rsidRPr="008B22D4" w:rsidRDefault="00774A40" w:rsidP="00E44634">
      <w:pPr>
        <w:spacing w:after="0" w:line="271" w:lineRule="auto"/>
        <w:rPr>
          <w:b/>
          <w:bCs/>
          <w:color w:val="auto"/>
        </w:rPr>
      </w:pPr>
    </w:p>
    <w:p w14:paraId="6647BB4C" w14:textId="3278E00E" w:rsidR="0092584A" w:rsidRPr="008B22D4" w:rsidRDefault="0092584A" w:rsidP="00E44634">
      <w:pPr>
        <w:spacing w:after="0" w:line="271" w:lineRule="auto"/>
        <w:jc w:val="center"/>
        <w:rPr>
          <w:b/>
          <w:bCs/>
          <w:color w:val="auto"/>
        </w:rPr>
      </w:pPr>
      <w:r w:rsidRPr="008B22D4">
        <w:rPr>
          <w:b/>
          <w:bCs/>
          <w:color w:val="auto"/>
        </w:rPr>
        <w:t>§ 23</w:t>
      </w:r>
    </w:p>
    <w:p w14:paraId="68E9526F" w14:textId="77777777" w:rsidR="0092584A" w:rsidRPr="008B22D4" w:rsidRDefault="0092584A" w:rsidP="00E44634">
      <w:pPr>
        <w:spacing w:after="0" w:line="271" w:lineRule="auto"/>
        <w:jc w:val="center"/>
        <w:rPr>
          <w:b/>
          <w:bCs/>
          <w:color w:val="auto"/>
        </w:rPr>
      </w:pPr>
      <w:r w:rsidRPr="008B22D4">
        <w:rPr>
          <w:b/>
          <w:bCs/>
          <w:color w:val="auto"/>
        </w:rPr>
        <w:t>Umowa na dowód</w:t>
      </w:r>
    </w:p>
    <w:p w14:paraId="5A0C67E1" w14:textId="63DC5897" w:rsidR="0092584A" w:rsidRPr="008B22D4" w:rsidRDefault="004C5595" w:rsidP="00E44634">
      <w:pPr>
        <w:spacing w:after="0" w:line="271" w:lineRule="auto"/>
        <w:jc w:val="both"/>
        <w:rPr>
          <w:bCs/>
          <w:color w:val="auto"/>
        </w:rPr>
      </w:pPr>
      <w:r w:rsidRPr="008B22D4">
        <w:rPr>
          <w:bCs/>
          <w:color w:val="auto"/>
        </w:rPr>
        <w:t>Strony postanawiają, że</w:t>
      </w:r>
      <w:r w:rsidR="0092584A" w:rsidRPr="008B22D4">
        <w:rPr>
          <w:bCs/>
          <w:color w:val="auto"/>
        </w:rPr>
        <w:t xml:space="preserve"> w przypadku zaistnienia sporu</w:t>
      </w:r>
      <w:r w:rsidR="00740EF8" w:rsidRPr="008B22D4">
        <w:rPr>
          <w:bCs/>
          <w:color w:val="auto"/>
        </w:rPr>
        <w:t>,</w:t>
      </w:r>
      <w:r w:rsidR="0092584A" w:rsidRPr="008B22D4">
        <w:rPr>
          <w:bCs/>
          <w:color w:val="auto"/>
        </w:rPr>
        <w:t xml:space="preserve"> w tym także sporu przed sądem powszechnym:</w:t>
      </w:r>
    </w:p>
    <w:p w14:paraId="28FA10BC" w14:textId="6DF08FDE" w:rsidR="00EB4679" w:rsidRPr="008B22D4" w:rsidRDefault="00740EF8"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w:t>
      </w:r>
      <w:r w:rsidR="00EB4679" w:rsidRPr="008B22D4">
        <w:rPr>
          <w:bCs/>
          <w:color w:val="auto"/>
        </w:rPr>
        <w:t xml:space="preserve">yłącza się dowód z przesłuchania świadków na okoliczność obmiarów zrealizowanych prac, </w:t>
      </w:r>
      <w:r w:rsidR="00EB4679" w:rsidRPr="008B22D4">
        <w:rPr>
          <w:bCs/>
          <w:color w:val="auto"/>
        </w:rPr>
        <w:br/>
        <w:t>a jedynym dowodem potwierdzającym obmiar wykonany</w:t>
      </w:r>
      <w:r w:rsidRPr="008B22D4">
        <w:rPr>
          <w:bCs/>
          <w:color w:val="auto"/>
        </w:rPr>
        <w:t>ch prac, z uwzględnieniem postanowień</w:t>
      </w:r>
      <w:r w:rsidR="00EB4679" w:rsidRPr="008B22D4">
        <w:rPr>
          <w:bCs/>
          <w:color w:val="auto"/>
        </w:rPr>
        <w:t xml:space="preserve"> </w:t>
      </w:r>
      <w:r w:rsidR="00EB4679" w:rsidRPr="008B22D4">
        <w:rPr>
          <w:bCs/>
          <w:color w:val="auto"/>
        </w:rPr>
        <w:br/>
        <w:t xml:space="preserve">§ 12 ust. </w:t>
      </w:r>
      <w:r w:rsidR="00590615" w:rsidRPr="008B22D4">
        <w:rPr>
          <w:bCs/>
          <w:color w:val="auto"/>
        </w:rPr>
        <w:t>9</w:t>
      </w:r>
      <w:r w:rsidRPr="008B22D4">
        <w:rPr>
          <w:bCs/>
          <w:color w:val="auto"/>
        </w:rPr>
        <w:t xml:space="preserve"> -</w:t>
      </w:r>
      <w:r w:rsidR="00EB4679" w:rsidRPr="008B22D4">
        <w:rPr>
          <w:bCs/>
          <w:color w:val="auto"/>
        </w:rPr>
        <w:t xml:space="preserve"> 1</w:t>
      </w:r>
      <w:r w:rsidR="00590615" w:rsidRPr="008B22D4">
        <w:rPr>
          <w:bCs/>
          <w:color w:val="auto"/>
        </w:rPr>
        <w:t>1</w:t>
      </w:r>
      <w:r w:rsidR="00EB4679" w:rsidRPr="008B22D4">
        <w:rPr>
          <w:bCs/>
          <w:color w:val="auto"/>
        </w:rPr>
        <w:t xml:space="preserve">, stanowić będą projekt oraz podpisane przez </w:t>
      </w:r>
      <w:r w:rsidR="004023AD" w:rsidRPr="008B22D4">
        <w:rPr>
          <w:bCs/>
          <w:color w:val="auto"/>
        </w:rPr>
        <w:t>strony protokoły</w:t>
      </w:r>
      <w:r w:rsidR="00EB4679" w:rsidRPr="008B22D4">
        <w:rPr>
          <w:bCs/>
          <w:color w:val="auto"/>
        </w:rPr>
        <w:t xml:space="preserve"> odbiorów prac i stanowiące ich załączniki podpisane </w:t>
      </w:r>
      <w:r w:rsidR="004023AD" w:rsidRPr="008B22D4">
        <w:rPr>
          <w:bCs/>
          <w:color w:val="auto"/>
        </w:rPr>
        <w:t>wydruki książki</w:t>
      </w:r>
      <w:r w:rsidR="00EB4679" w:rsidRPr="008B22D4">
        <w:rPr>
          <w:bCs/>
          <w:color w:val="auto"/>
        </w:rPr>
        <w:t xml:space="preserve"> obmiarów, a </w:t>
      </w:r>
      <w:r w:rsidR="004023AD" w:rsidRPr="008B22D4">
        <w:rPr>
          <w:bCs/>
          <w:color w:val="auto"/>
        </w:rPr>
        <w:t>finalnie wiążący</w:t>
      </w:r>
      <w:r w:rsidR="00EB4679" w:rsidRPr="008B22D4">
        <w:rPr>
          <w:bCs/>
          <w:color w:val="auto"/>
        </w:rPr>
        <w:t xml:space="preserve"> obmiar zrealizowanych prac potwierdzać będzie </w:t>
      </w:r>
      <w:r w:rsidR="004023AD" w:rsidRPr="008B22D4">
        <w:rPr>
          <w:bCs/>
          <w:color w:val="auto"/>
        </w:rPr>
        <w:t>wydruk końcowy</w:t>
      </w:r>
      <w:r w:rsidR="00EB4679" w:rsidRPr="008B22D4">
        <w:rPr>
          <w:bCs/>
          <w:color w:val="auto"/>
        </w:rPr>
        <w:t xml:space="preserve"> </w:t>
      </w:r>
      <w:r w:rsidR="004023AD" w:rsidRPr="008B22D4">
        <w:rPr>
          <w:bCs/>
          <w:color w:val="auto"/>
        </w:rPr>
        <w:t>z książki</w:t>
      </w:r>
      <w:r w:rsidR="00EB4679" w:rsidRPr="008B22D4">
        <w:rPr>
          <w:bCs/>
          <w:color w:val="auto"/>
        </w:rPr>
        <w:t xml:space="preserve"> </w:t>
      </w:r>
      <w:r w:rsidR="004023AD" w:rsidRPr="008B22D4">
        <w:rPr>
          <w:bCs/>
          <w:color w:val="auto"/>
        </w:rPr>
        <w:t>obmiarów, w której</w:t>
      </w:r>
      <w:r w:rsidR="00EB4679" w:rsidRPr="008B22D4">
        <w:rPr>
          <w:bCs/>
          <w:color w:val="auto"/>
        </w:rPr>
        <w:t xml:space="preserve"> na odpowiedzialność Wykonawcy winny być zamieszczone wszystkie informacje dotyczące obmiarów zgłoszonych do odbiorów prac i dostaw oraz księgi obmiarów potwierdzone zgodnie z zasadami potwierdzania zakresu wykonania robót określonymi w § 12 umowy.</w:t>
      </w:r>
    </w:p>
    <w:p w14:paraId="1C60C8A7" w14:textId="77777777" w:rsidR="00EB4679" w:rsidRPr="008B22D4" w:rsidRDefault="00EB4679" w:rsidP="00E44634">
      <w:pPr>
        <w:numPr>
          <w:ilvl w:val="3"/>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right="24" w:hanging="426"/>
        <w:contextualSpacing/>
        <w:jc w:val="both"/>
        <w:rPr>
          <w:bCs/>
          <w:color w:val="auto"/>
        </w:rPr>
      </w:pPr>
      <w:r w:rsidRPr="008B22D4">
        <w:rPr>
          <w:bCs/>
          <w:color w:val="auto"/>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8B22D4" w:rsidRDefault="003507B7" w:rsidP="00E44634">
      <w:pPr>
        <w:spacing w:after="0" w:line="271" w:lineRule="auto"/>
        <w:jc w:val="center"/>
        <w:rPr>
          <w:b/>
          <w:bCs/>
          <w:color w:val="auto"/>
        </w:rPr>
      </w:pPr>
    </w:p>
    <w:p w14:paraId="47FE65AA" w14:textId="784574ED" w:rsidR="00021748" w:rsidRPr="008B22D4" w:rsidRDefault="007D40DB" w:rsidP="00E44634">
      <w:pPr>
        <w:spacing w:after="0" w:line="271" w:lineRule="auto"/>
        <w:jc w:val="center"/>
        <w:rPr>
          <w:b/>
          <w:bCs/>
          <w:color w:val="auto"/>
        </w:rPr>
      </w:pPr>
      <w:r w:rsidRPr="008B22D4">
        <w:rPr>
          <w:b/>
          <w:bCs/>
          <w:color w:val="auto"/>
        </w:rPr>
        <w:lastRenderedPageBreak/>
        <w:t>§ 24</w:t>
      </w:r>
    </w:p>
    <w:p w14:paraId="5C8D5DC9" w14:textId="77777777" w:rsidR="008560EE" w:rsidRPr="008B22D4" w:rsidRDefault="00FD7F6E" w:rsidP="00E44634">
      <w:pPr>
        <w:spacing w:after="0" w:line="271" w:lineRule="auto"/>
        <w:jc w:val="center"/>
        <w:rPr>
          <w:rFonts w:eastAsia="Tahoma"/>
          <w:b/>
          <w:bCs/>
          <w:color w:val="auto"/>
        </w:rPr>
      </w:pPr>
      <w:r w:rsidRPr="008B22D4">
        <w:rPr>
          <w:b/>
          <w:bCs/>
          <w:color w:val="auto"/>
        </w:rPr>
        <w:t>Postanowienia końcowe</w:t>
      </w:r>
    </w:p>
    <w:p w14:paraId="3653C7DB"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Z zastrzeżeniem § 16</w:t>
      </w:r>
      <w:r w:rsidR="00900D21" w:rsidRPr="008B22D4">
        <w:rPr>
          <w:color w:val="auto"/>
          <w:u w:color="0000FF"/>
        </w:rPr>
        <w:t xml:space="preserve"> i § 19 umowy</w:t>
      </w:r>
      <w:r w:rsidRPr="008B22D4">
        <w:rPr>
          <w:color w:val="auto"/>
          <w:u w:color="0000FF"/>
        </w:rPr>
        <w:t xml:space="preserve"> zmiana postanowień niniejszej umowy może nastąpić wyłącznie za zgodą obu Stron i wymaga aneksu w formie pisemnej pod rygorem nieważności.</w:t>
      </w:r>
    </w:p>
    <w:p w14:paraId="4726DC3F" w14:textId="499EF08C" w:rsidR="002359BF" w:rsidRPr="008B22D4" w:rsidRDefault="006878A1" w:rsidP="00E44634">
      <w:pPr>
        <w:numPr>
          <w:ilvl w:val="0"/>
          <w:numId w:val="148"/>
        </w:numPr>
        <w:spacing w:after="0" w:line="271" w:lineRule="auto"/>
        <w:jc w:val="both"/>
        <w:rPr>
          <w:color w:val="auto"/>
          <w:u w:color="0000FF"/>
        </w:rPr>
      </w:pPr>
      <w:r w:rsidRPr="008B22D4">
        <w:rPr>
          <w:color w:val="auto"/>
          <w:u w:color="0000FF"/>
        </w:rPr>
        <w:t xml:space="preserve">Ilekroć w SWZ </w:t>
      </w:r>
      <w:r w:rsidR="00E5267A" w:rsidRPr="008B22D4">
        <w:rPr>
          <w:color w:val="auto"/>
          <w:u w:color="0000FF"/>
        </w:rPr>
        <w:t>lub</w:t>
      </w:r>
      <w:r w:rsidRPr="008B22D4">
        <w:rPr>
          <w:color w:val="auto"/>
          <w:u w:color="0000FF"/>
        </w:rPr>
        <w:t xml:space="preserve"> niniejszej umowie </w:t>
      </w:r>
      <w:r w:rsidR="00E5267A" w:rsidRPr="008B22D4">
        <w:rPr>
          <w:color w:val="auto"/>
          <w:u w:color="0000FF"/>
        </w:rPr>
        <w:t>Za</w:t>
      </w:r>
      <w:r w:rsidRPr="008B22D4">
        <w:rPr>
          <w:color w:val="auto"/>
          <w:u w:color="0000FF"/>
        </w:rPr>
        <w:t xml:space="preserve">mawiający odnosi się do norm, europejskich ocen technicznych, aprobat, specyfikacji technicznych </w:t>
      </w:r>
      <w:r w:rsidR="00E5267A" w:rsidRPr="008B22D4">
        <w:rPr>
          <w:color w:val="auto"/>
          <w:u w:color="0000FF"/>
        </w:rPr>
        <w:t>lub</w:t>
      </w:r>
      <w:r w:rsidRPr="008B22D4">
        <w:rPr>
          <w:color w:val="auto"/>
          <w:u w:color="0000FF"/>
        </w:rPr>
        <w:t xml:space="preserve"> systemów referencji technicznych, o których mowa w </w:t>
      </w:r>
      <w:r w:rsidR="00E5267A" w:rsidRPr="008B22D4">
        <w:rPr>
          <w:color w:val="auto"/>
          <w:u w:color="0000FF"/>
        </w:rPr>
        <w:t xml:space="preserve">art. </w:t>
      </w:r>
      <w:r w:rsidR="00590615" w:rsidRPr="008B22D4">
        <w:rPr>
          <w:color w:val="auto"/>
          <w:u w:color="0000FF"/>
        </w:rPr>
        <w:t>101</w:t>
      </w:r>
      <w:r w:rsidR="00826CA6" w:rsidRPr="008B22D4">
        <w:rPr>
          <w:color w:val="auto"/>
          <w:u w:color="0000FF"/>
        </w:rPr>
        <w:t xml:space="preserve"> ustawy P</w:t>
      </w:r>
      <w:r w:rsidR="00E5267A" w:rsidRPr="008B22D4">
        <w:rPr>
          <w:color w:val="auto"/>
          <w:u w:color="0000FF"/>
        </w:rPr>
        <w:t>rawo zamówień publicznych</w:t>
      </w:r>
      <w:r w:rsidR="00920084" w:rsidRPr="008B22D4">
        <w:rPr>
          <w:color w:val="auto"/>
          <w:u w:color="0000FF"/>
        </w:rPr>
        <w:t xml:space="preserve">, </w:t>
      </w:r>
      <w:r w:rsidR="002F70CB" w:rsidRPr="008B22D4">
        <w:rPr>
          <w:color w:val="auto"/>
          <w:u w:color="0000FF"/>
        </w:rPr>
        <w:t>Zamawiający</w:t>
      </w:r>
      <w:r w:rsidR="00E5267A" w:rsidRPr="008B22D4">
        <w:rPr>
          <w:color w:val="auto"/>
          <w:u w:color="0000FF"/>
        </w:rPr>
        <w:t xml:space="preserve"> </w:t>
      </w:r>
      <w:r w:rsidRPr="008B22D4">
        <w:rPr>
          <w:color w:val="auto"/>
          <w:u w:color="0000FF"/>
        </w:rPr>
        <w:t>dopuszcza rozwiązania równoważne</w:t>
      </w:r>
      <w:r w:rsidR="002359BF" w:rsidRPr="008B22D4">
        <w:rPr>
          <w:color w:val="auto"/>
          <w:u w:color="0000FF"/>
        </w:rPr>
        <w:t xml:space="preserve">. W przypadku, gdyby w dokumentacji projektowej </w:t>
      </w:r>
      <w:r w:rsidR="002359BF" w:rsidRPr="002E388E">
        <w:rPr>
          <w:strike/>
          <w:color w:val="00B050"/>
          <w:u w:color="0000FF"/>
        </w:rPr>
        <w:t>lub</w:t>
      </w:r>
      <w:r w:rsidR="002359BF" w:rsidRPr="008B22D4">
        <w:rPr>
          <w:color w:val="auto"/>
          <w:u w:color="0000FF"/>
        </w:rPr>
        <w:t xml:space="preserve"> </w:t>
      </w:r>
      <w:r w:rsidR="002E388E" w:rsidRPr="002E388E">
        <w:rPr>
          <w:color w:val="00B050"/>
          <w:u w:color="0000FF"/>
        </w:rPr>
        <w:t xml:space="preserve">(w tym </w:t>
      </w:r>
      <w:r w:rsidR="002359BF" w:rsidRPr="002E388E">
        <w:rPr>
          <w:color w:val="00B050"/>
          <w:u w:color="0000FF"/>
        </w:rPr>
        <w:t>BIM</w:t>
      </w:r>
      <w:r w:rsidR="002E388E" w:rsidRPr="002E388E">
        <w:rPr>
          <w:color w:val="00B050"/>
          <w:u w:color="0000FF"/>
        </w:rPr>
        <w:t>)</w:t>
      </w:r>
      <w:r w:rsidR="002359BF" w:rsidRPr="002E388E">
        <w:rPr>
          <w:color w:val="00B050"/>
          <w:u w:color="0000FF"/>
        </w:rPr>
        <w:t xml:space="preserve"> </w:t>
      </w:r>
      <w:r w:rsidR="002359BF" w:rsidRPr="008B22D4">
        <w:rPr>
          <w:color w:val="auto"/>
          <w:u w:color="0000FF"/>
        </w:rPr>
        <w:t xml:space="preserve">projektant odnosił się </w:t>
      </w:r>
      <w:r w:rsidR="00412326" w:rsidRPr="008B22D4">
        <w:rPr>
          <w:color w:val="auto"/>
          <w:u w:color="0000FF"/>
        </w:rPr>
        <w:t>do jakichkolwiek</w:t>
      </w:r>
      <w:r w:rsidR="002359BF" w:rsidRPr="008B22D4">
        <w:rPr>
          <w:color w:val="auto"/>
          <w:u w:color="0000FF"/>
        </w:rPr>
        <w:t xml:space="preserve"> konkretnych marek </w:t>
      </w:r>
      <w:r w:rsidR="00412326" w:rsidRPr="008B22D4">
        <w:rPr>
          <w:color w:val="auto"/>
          <w:u w:color="0000FF"/>
        </w:rPr>
        <w:t>lub produktów</w:t>
      </w:r>
      <w:r w:rsidR="002359BF" w:rsidRPr="008B22D4">
        <w:rPr>
          <w:color w:val="auto"/>
          <w:u w:color="0000FF"/>
        </w:rPr>
        <w:t xml:space="preserve"> </w:t>
      </w:r>
      <w:r w:rsidR="00412326" w:rsidRPr="008B22D4">
        <w:rPr>
          <w:color w:val="auto"/>
          <w:u w:color="0000FF"/>
        </w:rPr>
        <w:t>dopuszcza</w:t>
      </w:r>
      <w:r w:rsidR="00826CA6" w:rsidRPr="008B22D4">
        <w:rPr>
          <w:color w:val="auto"/>
          <w:u w:color="0000FF"/>
        </w:rPr>
        <w:t xml:space="preserve"> się</w:t>
      </w:r>
      <w:r w:rsidR="00412326" w:rsidRPr="008B22D4">
        <w:rPr>
          <w:color w:val="auto"/>
          <w:u w:color="0000FF"/>
        </w:rPr>
        <w:t xml:space="preserve"> możliwość</w:t>
      </w:r>
      <w:r w:rsidR="002359BF" w:rsidRPr="008B22D4">
        <w:rPr>
          <w:color w:val="auto"/>
          <w:u w:color="0000FF"/>
        </w:rPr>
        <w:t xml:space="preserve"> użycia produktów równoważnych pod kątem ich </w:t>
      </w:r>
      <w:r w:rsidR="00412326" w:rsidRPr="008B22D4">
        <w:rPr>
          <w:color w:val="auto"/>
          <w:u w:color="0000FF"/>
        </w:rPr>
        <w:t>właściwości technicznych</w:t>
      </w:r>
      <w:r w:rsidR="002359BF" w:rsidRPr="008B22D4">
        <w:rPr>
          <w:color w:val="auto"/>
          <w:u w:color="0000FF"/>
        </w:rPr>
        <w:t>, fizycznych i funkcjonalnych.</w:t>
      </w:r>
    </w:p>
    <w:p w14:paraId="38DC45DD" w14:textId="1F1B15E4"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W sprawach nieuregulowanych</w:t>
      </w:r>
      <w:r w:rsidR="00D93760" w:rsidRPr="008B22D4">
        <w:rPr>
          <w:color w:val="auto"/>
          <w:u w:color="0000FF"/>
        </w:rPr>
        <w:t xml:space="preserve"> w umowie stosuje się przepisy u</w:t>
      </w:r>
      <w:r w:rsidRPr="008B22D4">
        <w:rPr>
          <w:color w:val="auto"/>
          <w:u w:color="0000FF"/>
        </w:rPr>
        <w:t>stawy Pr</w:t>
      </w:r>
      <w:r w:rsidR="00D93760" w:rsidRPr="008B22D4">
        <w:rPr>
          <w:color w:val="auto"/>
          <w:u w:color="0000FF"/>
        </w:rPr>
        <w:t>awo Zamówień Publicznych</w:t>
      </w:r>
      <w:r w:rsidRPr="008B22D4">
        <w:rPr>
          <w:color w:val="auto"/>
          <w:u w:color="0000FF"/>
        </w:rPr>
        <w:t>, Kodeksu Cywilnego, ustawy z dnia 26 listopada 1998 roku o finansach publicznych oraz ustawy z dnia 7 lipca 1994 r. Prawo budowlane.</w:t>
      </w:r>
    </w:p>
    <w:p w14:paraId="7570F51E" w14:textId="777777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 xml:space="preserve">Wykonawca nie może, bez zgody Zamawiającego udzielonej na piśmie pod rygorem nieważności, dokonać przelewu praw </w:t>
      </w:r>
      <w:r w:rsidR="00920084" w:rsidRPr="008B22D4">
        <w:rPr>
          <w:color w:val="auto"/>
          <w:u w:color="0000FF"/>
        </w:rPr>
        <w:t xml:space="preserve">(w tym wierzytelności o zapłatę wynagrodzenia) </w:t>
      </w:r>
      <w:r w:rsidRPr="008B22D4">
        <w:rPr>
          <w:color w:val="auto"/>
          <w:u w:color="0000FF"/>
        </w:rPr>
        <w:t xml:space="preserve">ani obowiązków wynikających z niniejszej umowy na rzecz osób trzecich. </w:t>
      </w:r>
    </w:p>
    <w:p w14:paraId="097864D5" w14:textId="3691D977" w:rsidR="008560EE" w:rsidRPr="008B22D4" w:rsidRDefault="00FD7F6E" w:rsidP="00E44634">
      <w:pPr>
        <w:numPr>
          <w:ilvl w:val="0"/>
          <w:numId w:val="148"/>
        </w:numPr>
        <w:spacing w:after="0" w:line="271" w:lineRule="auto"/>
        <w:jc w:val="both"/>
        <w:rPr>
          <w:color w:val="auto"/>
          <w:u w:color="0000FF"/>
        </w:rPr>
      </w:pPr>
      <w:r w:rsidRPr="008B22D4">
        <w:rPr>
          <w:color w:val="auto"/>
          <w:u w:color="0000FF"/>
        </w:rPr>
        <w:t>Na wypadek sporu między Stronami właściwy miejsc</w:t>
      </w:r>
      <w:r w:rsidR="00D93760" w:rsidRPr="008B22D4">
        <w:rPr>
          <w:color w:val="auto"/>
          <w:u w:color="0000FF"/>
        </w:rPr>
        <w:t>owo do jego rozpoznania będzie s</w:t>
      </w:r>
      <w:r w:rsidRPr="008B22D4">
        <w:rPr>
          <w:color w:val="auto"/>
          <w:u w:color="0000FF"/>
        </w:rPr>
        <w:t xml:space="preserve">ąd </w:t>
      </w:r>
      <w:r w:rsidR="00D93760" w:rsidRPr="008B22D4">
        <w:rPr>
          <w:color w:val="auto"/>
          <w:u w:color="0000FF"/>
        </w:rPr>
        <w:t xml:space="preserve">powszechny </w:t>
      </w:r>
      <w:r w:rsidRPr="008B22D4">
        <w:rPr>
          <w:color w:val="auto"/>
          <w:u w:color="0000FF"/>
        </w:rPr>
        <w:t>właściwy ze względu na siedzibę Zamawiającego.</w:t>
      </w:r>
    </w:p>
    <w:p w14:paraId="7B1616EA" w14:textId="77777777" w:rsidR="00AD507D" w:rsidRPr="008B22D4" w:rsidRDefault="00AA68CF"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jc w:val="both"/>
        <w:textAlignment w:val="baseline"/>
        <w:rPr>
          <w:rFonts w:eastAsia="Times New Roman"/>
          <w:color w:val="auto"/>
        </w:rPr>
      </w:pPr>
      <w:r w:rsidRPr="008B22D4">
        <w:rPr>
          <w:rFonts w:eastAsia="Times New Roman"/>
          <w:color w:val="auto"/>
        </w:rPr>
        <w:t>Umowa zostaje zawarta z dniem złożenia ostatniego podpisu przez stronę.</w:t>
      </w:r>
    </w:p>
    <w:p w14:paraId="00942D51" w14:textId="77777777" w:rsidR="00D93760"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u w:color="0000FF"/>
        </w:rPr>
        <w:t>Wykon</w:t>
      </w:r>
      <w:r w:rsidR="00D93760" w:rsidRPr="008B22D4">
        <w:rPr>
          <w:color w:val="auto"/>
          <w:u w:color="0000FF"/>
        </w:rPr>
        <w:t>awca przyjmuje do wiadomości, że</w:t>
      </w:r>
      <w:r w:rsidRPr="008B22D4">
        <w:rPr>
          <w:color w:val="auto"/>
          <w:u w:color="0000FF"/>
        </w:rPr>
        <w:t xml:space="preserve"> zarówno umowa jak</w:t>
      </w:r>
      <w:r w:rsidR="00D93760" w:rsidRPr="008B22D4">
        <w:rPr>
          <w:color w:val="auto"/>
          <w:u w:color="0000FF"/>
        </w:rPr>
        <w:t xml:space="preserve"> i</w:t>
      </w:r>
      <w:r w:rsidRPr="008B22D4">
        <w:rPr>
          <w:color w:val="auto"/>
          <w:u w:color="0000FF"/>
        </w:rPr>
        <w:t xml:space="preserve"> całość dokumentacji wytworzonej w</w:t>
      </w:r>
      <w:r w:rsidR="00920084" w:rsidRPr="008B22D4">
        <w:rPr>
          <w:color w:val="auto"/>
          <w:u w:color="0000FF"/>
        </w:rPr>
        <w:t> </w:t>
      </w:r>
      <w:r w:rsidRPr="008B22D4">
        <w:rPr>
          <w:color w:val="auto"/>
          <w:u w:color="0000FF"/>
        </w:rPr>
        <w:t>trakcie jej realizacji mają charakter jawny i mogą zostać przez Zamawiającego udostępniane na</w:t>
      </w:r>
      <w:r w:rsidR="00920084" w:rsidRPr="008B22D4">
        <w:rPr>
          <w:color w:val="auto"/>
          <w:u w:color="0000FF"/>
        </w:rPr>
        <w:t> </w:t>
      </w:r>
      <w:r w:rsidRPr="008B22D4">
        <w:rPr>
          <w:color w:val="auto"/>
          <w:u w:color="0000FF"/>
        </w:rPr>
        <w:t>zasadach przewidzianych w przepisach powszechnie obowiązujących</w:t>
      </w:r>
      <w:r w:rsidR="00D93760" w:rsidRPr="008B22D4">
        <w:rPr>
          <w:color w:val="auto"/>
          <w:u w:color="0000FF"/>
        </w:rPr>
        <w:t>,</w:t>
      </w:r>
      <w:r w:rsidRPr="008B22D4">
        <w:rPr>
          <w:color w:val="auto"/>
          <w:u w:color="0000FF"/>
        </w:rPr>
        <w:t xml:space="preserve"> w szczególności przewidzianych w ustawie o dostępie do informacji publicznej. Powyższe obejmuje także wszystkie umowy z podwykonawcami i dalszymi podwykonawcami przedstawione Zamawiającemu, jak również wszystkie kosztorysy i zasady rozliczeń.</w:t>
      </w:r>
    </w:p>
    <w:p w14:paraId="673A197B" w14:textId="451AC1B7" w:rsidR="00CD08F5" w:rsidRPr="008B22D4" w:rsidRDefault="00FD7F6E" w:rsidP="00E44634">
      <w:pPr>
        <w:keepLines/>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271" w:lineRule="auto"/>
        <w:ind w:left="357" w:hanging="357"/>
        <w:jc w:val="both"/>
        <w:textAlignment w:val="baseline"/>
        <w:rPr>
          <w:rFonts w:eastAsia="Times New Roman"/>
          <w:strike/>
          <w:color w:val="FF0000"/>
        </w:rPr>
      </w:pPr>
      <w:r w:rsidRPr="008B22D4">
        <w:rPr>
          <w:color w:val="auto"/>
        </w:rPr>
        <w:t>Załącznik</w:t>
      </w:r>
      <w:r w:rsidR="00D93760" w:rsidRPr="008B22D4">
        <w:rPr>
          <w:color w:val="auto"/>
        </w:rPr>
        <w:t xml:space="preserve">ami </w:t>
      </w:r>
      <w:r w:rsidR="00D93760" w:rsidRPr="008B22D4">
        <w:rPr>
          <w:color w:val="000000" w:themeColor="text1"/>
        </w:rPr>
        <w:t>do niniejszej umowy i jej integralną częścią są:</w:t>
      </w:r>
    </w:p>
    <w:p w14:paraId="60E35A7F" w14:textId="7BFF41E2" w:rsidR="008560EE" w:rsidRPr="008B22D4" w:rsidRDefault="00590615" w:rsidP="00E44634">
      <w:pPr>
        <w:tabs>
          <w:tab w:val="left" w:pos="4350"/>
        </w:tabs>
        <w:spacing w:after="0" w:line="271" w:lineRule="auto"/>
        <w:ind w:left="426"/>
        <w:jc w:val="both"/>
        <w:rPr>
          <w:color w:val="auto"/>
        </w:rPr>
      </w:pPr>
      <w:r w:rsidRPr="008B22D4">
        <w:rPr>
          <w:color w:val="auto"/>
        </w:rPr>
        <w:t>Z</w:t>
      </w:r>
      <w:r w:rsidR="00FD7F6E" w:rsidRPr="008B22D4">
        <w:rPr>
          <w:color w:val="auto"/>
        </w:rPr>
        <w:t xml:space="preserve">ałącznik nr 1 – </w:t>
      </w:r>
      <w:r w:rsidR="00F66CD6" w:rsidRPr="008B22D4">
        <w:rPr>
          <w:color w:val="auto"/>
        </w:rPr>
        <w:t>SWZ</w:t>
      </w:r>
      <w:r w:rsidR="00A3274E" w:rsidRPr="008B22D4">
        <w:rPr>
          <w:color w:val="auto"/>
        </w:rPr>
        <w:t>.</w:t>
      </w:r>
    </w:p>
    <w:p w14:paraId="4828758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2 – Oferta Wykonawcy,</w:t>
      </w:r>
    </w:p>
    <w:p w14:paraId="53329D2E" w14:textId="77777777" w:rsidR="008560EE" w:rsidRPr="008B22D4" w:rsidRDefault="00FD7F6E" w:rsidP="00E44634">
      <w:pPr>
        <w:tabs>
          <w:tab w:val="left" w:pos="4350"/>
        </w:tabs>
        <w:spacing w:after="0" w:line="271" w:lineRule="auto"/>
        <w:ind w:left="426"/>
        <w:jc w:val="both"/>
        <w:rPr>
          <w:color w:val="auto"/>
        </w:rPr>
      </w:pPr>
      <w:r w:rsidRPr="008B22D4">
        <w:rPr>
          <w:color w:val="auto"/>
        </w:rPr>
        <w:t>Załącznik nr 3 – Harmonogram Rzeczowo-Finansowo-Czasowy,</w:t>
      </w:r>
    </w:p>
    <w:p w14:paraId="57C4CA52" w14:textId="3306263E" w:rsidR="008560EE" w:rsidRPr="008B22D4" w:rsidRDefault="00B42DD2" w:rsidP="00E44634">
      <w:pPr>
        <w:tabs>
          <w:tab w:val="left" w:pos="4350"/>
        </w:tabs>
        <w:spacing w:after="0" w:line="271" w:lineRule="auto"/>
        <w:ind w:left="426"/>
        <w:jc w:val="both"/>
        <w:rPr>
          <w:color w:val="auto"/>
        </w:rPr>
      </w:pPr>
      <w:r>
        <w:rPr>
          <w:color w:val="auto"/>
        </w:rPr>
        <w:t>Z</w:t>
      </w:r>
      <w:r w:rsidR="00FD7F6E" w:rsidRPr="008B22D4">
        <w:rPr>
          <w:color w:val="auto"/>
        </w:rPr>
        <w:t>ałącznik nr 4 – Regulamin placu budowy,</w:t>
      </w:r>
    </w:p>
    <w:p w14:paraId="3392991C"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5 – </w:t>
      </w:r>
      <w:r w:rsidR="00AE134D" w:rsidRPr="008B22D4">
        <w:rPr>
          <w:color w:val="auto"/>
        </w:rPr>
        <w:t>W</w:t>
      </w:r>
      <w:r w:rsidRPr="008B22D4">
        <w:rPr>
          <w:color w:val="auto"/>
        </w:rPr>
        <w:t xml:space="preserve">zór oświadczenie podwykonawcy o </w:t>
      </w:r>
      <w:r w:rsidR="00BA6966" w:rsidRPr="008B22D4">
        <w:rPr>
          <w:color w:val="auto"/>
        </w:rPr>
        <w:t xml:space="preserve">otrzymaniu </w:t>
      </w:r>
      <w:r w:rsidRPr="008B22D4">
        <w:rPr>
          <w:color w:val="auto"/>
        </w:rPr>
        <w:t>zapłaty,</w:t>
      </w:r>
    </w:p>
    <w:p w14:paraId="1A08A18A" w14:textId="77777777"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6 – </w:t>
      </w:r>
      <w:r w:rsidR="00AE134D" w:rsidRPr="008B22D4">
        <w:rPr>
          <w:color w:val="auto"/>
        </w:rPr>
        <w:t>W</w:t>
      </w:r>
      <w:r w:rsidRPr="008B22D4">
        <w:rPr>
          <w:color w:val="auto"/>
        </w:rPr>
        <w:t>zór oświadczenie podwykonawcy o zakończeniu prac,</w:t>
      </w:r>
    </w:p>
    <w:p w14:paraId="5829E0DB" w14:textId="777CF373" w:rsidR="008560EE" w:rsidRPr="008B22D4" w:rsidRDefault="00FD7F6E" w:rsidP="00E44634">
      <w:pPr>
        <w:tabs>
          <w:tab w:val="left" w:pos="4350"/>
        </w:tabs>
        <w:spacing w:after="0" w:line="271" w:lineRule="auto"/>
        <w:ind w:left="426"/>
        <w:jc w:val="both"/>
        <w:rPr>
          <w:color w:val="auto"/>
        </w:rPr>
      </w:pPr>
      <w:r w:rsidRPr="008B22D4">
        <w:rPr>
          <w:color w:val="auto"/>
        </w:rPr>
        <w:t xml:space="preserve">Załącznik nr 7 – </w:t>
      </w:r>
      <w:r w:rsidR="00AE134D" w:rsidRPr="008B22D4">
        <w:rPr>
          <w:color w:val="auto"/>
        </w:rPr>
        <w:t>W</w:t>
      </w:r>
      <w:r w:rsidRPr="008B22D4">
        <w:rPr>
          <w:color w:val="auto"/>
        </w:rPr>
        <w:t xml:space="preserve">zór </w:t>
      </w:r>
      <w:r w:rsidR="00590615" w:rsidRPr="008B22D4">
        <w:rPr>
          <w:color w:val="auto"/>
        </w:rPr>
        <w:t xml:space="preserve">oświadczenia </w:t>
      </w:r>
      <w:r w:rsidR="0024230F" w:rsidRPr="008B22D4">
        <w:rPr>
          <w:color w:val="auto"/>
        </w:rPr>
        <w:t xml:space="preserve">o kwocie spornej </w:t>
      </w:r>
    </w:p>
    <w:p w14:paraId="59A41476" w14:textId="64DE67D5" w:rsidR="00920084" w:rsidRPr="008B22D4" w:rsidRDefault="00FD7F6E" w:rsidP="00E44634">
      <w:pPr>
        <w:tabs>
          <w:tab w:val="left" w:pos="4350"/>
        </w:tabs>
        <w:spacing w:after="0" w:line="271" w:lineRule="auto"/>
        <w:ind w:left="426"/>
        <w:jc w:val="both"/>
        <w:rPr>
          <w:color w:val="auto"/>
        </w:rPr>
      </w:pPr>
      <w:r w:rsidRPr="008B22D4">
        <w:rPr>
          <w:color w:val="auto"/>
        </w:rPr>
        <w:t xml:space="preserve">Załącznik nr 8 – </w:t>
      </w:r>
      <w:r w:rsidR="00AE134D" w:rsidRPr="008B22D4">
        <w:rPr>
          <w:color w:val="auto"/>
        </w:rPr>
        <w:t>W</w:t>
      </w:r>
      <w:r w:rsidRPr="008B22D4">
        <w:rPr>
          <w:color w:val="auto"/>
        </w:rPr>
        <w:t>zór oświadczenia podwykonawcy do umowy</w:t>
      </w:r>
    </w:p>
    <w:p w14:paraId="06B1EA15" w14:textId="77777777" w:rsidR="0024230F" w:rsidRPr="008B22D4" w:rsidRDefault="0024230F" w:rsidP="00E44634">
      <w:pPr>
        <w:tabs>
          <w:tab w:val="left" w:pos="426"/>
        </w:tabs>
        <w:spacing w:after="0" w:line="271" w:lineRule="auto"/>
        <w:ind w:left="426"/>
        <w:jc w:val="both"/>
        <w:rPr>
          <w:color w:val="auto"/>
        </w:rPr>
      </w:pPr>
      <w:r w:rsidRPr="008B22D4">
        <w:rPr>
          <w:color w:val="auto"/>
        </w:rPr>
        <w:t>Załącznik nr 9</w:t>
      </w:r>
      <w:r w:rsidR="00527077" w:rsidRPr="008B22D4">
        <w:rPr>
          <w:color w:val="auto"/>
        </w:rPr>
        <w:t xml:space="preserve"> –</w:t>
      </w:r>
      <w:r w:rsidRPr="008B22D4">
        <w:rPr>
          <w:color w:val="auto"/>
        </w:rPr>
        <w:t xml:space="preserve"> Wzór oświadczenia projektanta</w:t>
      </w:r>
    </w:p>
    <w:p w14:paraId="726DDABA" w14:textId="1A453AFA" w:rsidR="008560EE" w:rsidRPr="002E388E" w:rsidRDefault="00590615" w:rsidP="00E44634">
      <w:pPr>
        <w:tabs>
          <w:tab w:val="left" w:pos="4350"/>
        </w:tabs>
        <w:spacing w:after="0" w:line="271" w:lineRule="auto"/>
        <w:ind w:left="426"/>
        <w:jc w:val="both"/>
        <w:rPr>
          <w:color w:val="00B050"/>
        </w:rPr>
      </w:pPr>
      <w:r w:rsidRPr="008B22D4">
        <w:rPr>
          <w:color w:val="auto"/>
        </w:rPr>
        <w:t>Z</w:t>
      </w:r>
      <w:r w:rsidR="00FD7F6E" w:rsidRPr="008B22D4">
        <w:rPr>
          <w:color w:val="auto"/>
        </w:rPr>
        <w:t xml:space="preserve">ałącznik nr 10 – Wymagania dotyczące standardu </w:t>
      </w:r>
      <w:r w:rsidR="00FD7F6E" w:rsidRPr="002E388E">
        <w:rPr>
          <w:strike/>
          <w:color w:val="00B050"/>
        </w:rPr>
        <w:t>wykonania dokumentacji powykonawczej modelu</w:t>
      </w:r>
      <w:r w:rsidR="004023AD" w:rsidRPr="002E388E">
        <w:rPr>
          <w:color w:val="00B050"/>
        </w:rPr>
        <w:t xml:space="preserve"> </w:t>
      </w:r>
      <w:r w:rsidR="00FD7F6E" w:rsidRPr="008B22D4">
        <w:rPr>
          <w:color w:val="auto"/>
        </w:rPr>
        <w:t>BIM</w:t>
      </w:r>
      <w:r w:rsidR="002E388E">
        <w:rPr>
          <w:color w:val="auto"/>
        </w:rPr>
        <w:t xml:space="preserve"> </w:t>
      </w:r>
      <w:r w:rsidR="002E388E" w:rsidRPr="002E388E">
        <w:rPr>
          <w:color w:val="00B050"/>
        </w:rPr>
        <w:t>– modyfikacja 27.09.2023</w:t>
      </w:r>
    </w:p>
    <w:p w14:paraId="7B6D0D20" w14:textId="1E20A172" w:rsidR="008560EE" w:rsidRPr="008B22D4" w:rsidRDefault="00FD7F6E" w:rsidP="00E44634">
      <w:pPr>
        <w:tabs>
          <w:tab w:val="left" w:pos="4350"/>
        </w:tabs>
        <w:spacing w:after="0" w:line="271" w:lineRule="auto"/>
        <w:ind w:left="426"/>
        <w:jc w:val="both"/>
        <w:rPr>
          <w:color w:val="auto"/>
        </w:rPr>
      </w:pPr>
      <w:r w:rsidRPr="008B22D4">
        <w:rPr>
          <w:color w:val="auto"/>
        </w:rPr>
        <w:t>Załącznik nr 1</w:t>
      </w:r>
      <w:r w:rsidR="0024230F" w:rsidRPr="008B22D4">
        <w:rPr>
          <w:color w:val="auto"/>
        </w:rPr>
        <w:t>1</w:t>
      </w:r>
      <w:r w:rsidRPr="008B22D4">
        <w:rPr>
          <w:color w:val="auto"/>
        </w:rPr>
        <w:t xml:space="preserve"> – Wzór umowy o powierzenie danych osobowych</w:t>
      </w:r>
    </w:p>
    <w:p w14:paraId="3045EA0F" w14:textId="0689FF16" w:rsidR="00E2567B" w:rsidRPr="008B22D4" w:rsidRDefault="00E2567B" w:rsidP="00E44634">
      <w:pPr>
        <w:tabs>
          <w:tab w:val="left" w:pos="4350"/>
        </w:tabs>
        <w:spacing w:after="0" w:line="271" w:lineRule="auto"/>
        <w:ind w:left="426"/>
        <w:jc w:val="both"/>
        <w:rPr>
          <w:color w:val="auto"/>
        </w:rPr>
      </w:pPr>
      <w:r w:rsidRPr="008B22D4">
        <w:rPr>
          <w:color w:val="auto"/>
        </w:rPr>
        <w:t>Załącznik nr 1</w:t>
      </w:r>
      <w:r w:rsidR="00A3274E" w:rsidRPr="008B22D4">
        <w:rPr>
          <w:color w:val="auto"/>
        </w:rPr>
        <w:t>2</w:t>
      </w:r>
      <w:r w:rsidRPr="008B22D4">
        <w:rPr>
          <w:color w:val="auto"/>
        </w:rPr>
        <w:t xml:space="preserve"> – Zakres </w:t>
      </w:r>
      <w:r w:rsidR="003D37D8" w:rsidRPr="008B22D4">
        <w:rPr>
          <w:color w:val="auto"/>
        </w:rPr>
        <w:t>dla produkcji filmów</w:t>
      </w:r>
    </w:p>
    <w:p w14:paraId="053121A9" w14:textId="07D4D79A" w:rsidR="008560EE" w:rsidRPr="008B22D4" w:rsidRDefault="003D2B08" w:rsidP="00E44634">
      <w:pPr>
        <w:tabs>
          <w:tab w:val="left" w:pos="4350"/>
        </w:tabs>
        <w:spacing w:after="0" w:line="271" w:lineRule="auto"/>
        <w:ind w:left="426"/>
        <w:jc w:val="both"/>
        <w:rPr>
          <w:rFonts w:eastAsia="Tahoma"/>
          <w:color w:val="auto"/>
        </w:rPr>
      </w:pPr>
      <w:r w:rsidRPr="008B22D4">
        <w:rPr>
          <w:color w:val="auto"/>
        </w:rPr>
        <w:t>Załącznik nr 13</w:t>
      </w:r>
      <w:r w:rsidR="004471A4" w:rsidRPr="008B22D4">
        <w:rPr>
          <w:color w:val="auto"/>
        </w:rPr>
        <w:t xml:space="preserve"> </w:t>
      </w:r>
      <w:r w:rsidR="00CD08F5" w:rsidRPr="008B22D4">
        <w:rPr>
          <w:color w:val="auto"/>
        </w:rPr>
        <w:t>–</w:t>
      </w:r>
      <w:r w:rsidR="00E547F2" w:rsidRPr="008B22D4">
        <w:rPr>
          <w:color w:val="auto"/>
        </w:rPr>
        <w:t xml:space="preserve"> Karta pomieszczeń</w:t>
      </w:r>
    </w:p>
    <w:p w14:paraId="57AFD5F9" w14:textId="283B679A" w:rsidR="00C7672E" w:rsidRPr="008B22D4" w:rsidRDefault="00487F78" w:rsidP="00E44634">
      <w:pPr>
        <w:tabs>
          <w:tab w:val="left" w:pos="4350"/>
        </w:tabs>
        <w:spacing w:after="0" w:line="271" w:lineRule="auto"/>
        <w:ind w:left="426"/>
        <w:jc w:val="both"/>
        <w:rPr>
          <w:rFonts w:eastAsia="Tahoma"/>
          <w:color w:val="auto"/>
        </w:rPr>
      </w:pPr>
      <w:r w:rsidRPr="008B22D4">
        <w:rPr>
          <w:rFonts w:eastAsia="Tahoma"/>
          <w:color w:val="auto"/>
        </w:rPr>
        <w:t>Załącznik nr 14</w:t>
      </w:r>
      <w:r w:rsidR="00CD08F5" w:rsidRPr="008B22D4">
        <w:rPr>
          <w:rFonts w:eastAsia="Tahoma"/>
          <w:color w:val="auto"/>
        </w:rPr>
        <w:t xml:space="preserve"> - </w:t>
      </w:r>
      <w:r w:rsidR="00C7672E" w:rsidRPr="008B22D4">
        <w:rPr>
          <w:rFonts w:eastAsia="Tahoma"/>
          <w:color w:val="auto"/>
        </w:rPr>
        <w:t xml:space="preserve">Wykaz minimalnych elementów </w:t>
      </w:r>
      <w:r w:rsidR="00CD08F5" w:rsidRPr="008B22D4">
        <w:rPr>
          <w:rFonts w:eastAsia="Tahoma"/>
          <w:color w:val="auto"/>
        </w:rPr>
        <w:t>składowych Harmonogramu</w:t>
      </w:r>
      <w:r w:rsidR="00C7672E" w:rsidRPr="008B22D4">
        <w:rPr>
          <w:rFonts w:eastAsia="Tahoma"/>
          <w:color w:val="auto"/>
        </w:rPr>
        <w:t xml:space="preserve"> </w:t>
      </w:r>
    </w:p>
    <w:p w14:paraId="467B7C56" w14:textId="6D01CE1B" w:rsidR="00503C90" w:rsidRPr="008B22D4" w:rsidRDefault="00487F78" w:rsidP="00E44634">
      <w:pPr>
        <w:tabs>
          <w:tab w:val="left" w:pos="4350"/>
        </w:tabs>
        <w:spacing w:after="0" w:line="271" w:lineRule="auto"/>
        <w:ind w:left="426"/>
        <w:jc w:val="both"/>
        <w:rPr>
          <w:rFonts w:eastAsia="Tahoma"/>
          <w:color w:val="000000" w:themeColor="text1"/>
        </w:rPr>
      </w:pPr>
      <w:r w:rsidRPr="008B22D4">
        <w:rPr>
          <w:rFonts w:eastAsia="Tahoma"/>
          <w:color w:val="000000" w:themeColor="text1"/>
        </w:rPr>
        <w:t>Załącznik nr 15</w:t>
      </w:r>
      <w:r w:rsidR="003D2B08" w:rsidRPr="008B22D4">
        <w:rPr>
          <w:rFonts w:eastAsia="Tahoma"/>
          <w:color w:val="000000" w:themeColor="text1"/>
        </w:rPr>
        <w:t xml:space="preserve"> – Harmonogram kwartalny wg </w:t>
      </w:r>
      <w:proofErr w:type="spellStart"/>
      <w:r w:rsidR="003D2B08" w:rsidRPr="008B22D4">
        <w:rPr>
          <w:rFonts w:eastAsia="Tahoma"/>
          <w:color w:val="000000" w:themeColor="text1"/>
        </w:rPr>
        <w:t>WKI</w:t>
      </w:r>
      <w:proofErr w:type="spellEnd"/>
    </w:p>
    <w:p w14:paraId="38B65A19" w14:textId="1536E276" w:rsidR="00210DBC" w:rsidRPr="008B22D4" w:rsidRDefault="00487F78" w:rsidP="00E44634">
      <w:pPr>
        <w:tabs>
          <w:tab w:val="left" w:pos="4350"/>
        </w:tabs>
        <w:spacing w:after="0" w:line="271" w:lineRule="auto"/>
        <w:ind w:left="426"/>
        <w:jc w:val="both"/>
        <w:rPr>
          <w:rFonts w:eastAsia="Tahoma"/>
          <w:color w:val="FF0000"/>
        </w:rPr>
      </w:pPr>
      <w:r w:rsidRPr="008B22D4">
        <w:rPr>
          <w:rFonts w:eastAsia="Tahoma"/>
          <w:color w:val="000000" w:themeColor="text1"/>
        </w:rPr>
        <w:t>Załącznik nr 16</w:t>
      </w:r>
      <w:r w:rsidR="00210DBC" w:rsidRPr="008B22D4">
        <w:rPr>
          <w:rFonts w:eastAsia="Tahoma"/>
          <w:color w:val="000000" w:themeColor="text1"/>
        </w:rPr>
        <w:t xml:space="preserve"> – Załącznik rozliczeniowy</w:t>
      </w:r>
      <w:r w:rsidR="003D2B08" w:rsidRPr="008B22D4">
        <w:rPr>
          <w:rFonts w:eastAsia="Tahoma"/>
          <w:color w:val="000000" w:themeColor="text1"/>
        </w:rPr>
        <w:t xml:space="preserve"> do fakturowania etapu wg </w:t>
      </w:r>
      <w:proofErr w:type="spellStart"/>
      <w:r w:rsidR="003D2B08" w:rsidRPr="008B22D4">
        <w:rPr>
          <w:rFonts w:eastAsia="Tahoma"/>
          <w:color w:val="000000" w:themeColor="text1"/>
        </w:rPr>
        <w:t>WKI</w:t>
      </w:r>
      <w:proofErr w:type="spellEnd"/>
    </w:p>
    <w:p w14:paraId="43C9DD08" w14:textId="77777777" w:rsidR="00B066B9" w:rsidRPr="008B22D4" w:rsidRDefault="00B066B9" w:rsidP="00E44634">
      <w:pPr>
        <w:tabs>
          <w:tab w:val="left" w:pos="5245"/>
        </w:tabs>
        <w:spacing w:after="0" w:line="271" w:lineRule="auto"/>
        <w:rPr>
          <w:b/>
          <w:bCs/>
          <w:color w:val="auto"/>
        </w:rPr>
      </w:pPr>
    </w:p>
    <w:p w14:paraId="48E50C90" w14:textId="4A1286CA" w:rsidR="008560EE" w:rsidRPr="008B22D4" w:rsidRDefault="00FD7F6E" w:rsidP="00E44634">
      <w:pPr>
        <w:tabs>
          <w:tab w:val="left" w:pos="5245"/>
        </w:tabs>
        <w:spacing w:after="0" w:line="271" w:lineRule="auto"/>
        <w:rPr>
          <w:b/>
          <w:bCs/>
          <w:color w:val="auto"/>
        </w:rPr>
      </w:pPr>
      <w:r w:rsidRPr="008B22D4">
        <w:rPr>
          <w:b/>
          <w:bCs/>
          <w:color w:val="auto"/>
        </w:rPr>
        <w:t xml:space="preserve">               WYKONAWCA                                                                     ZAMAWIAJĄCY</w:t>
      </w:r>
    </w:p>
    <w:p w14:paraId="18640A63" w14:textId="50EF4896" w:rsidR="00365101" w:rsidRPr="008B22D4" w:rsidRDefault="00365101" w:rsidP="00E44634">
      <w:pPr>
        <w:tabs>
          <w:tab w:val="left" w:pos="5245"/>
        </w:tabs>
        <w:spacing w:after="0" w:line="271" w:lineRule="auto"/>
        <w:ind w:left="284"/>
        <w:rPr>
          <w:b/>
          <w:bCs/>
          <w:color w:val="auto"/>
        </w:rPr>
      </w:pPr>
    </w:p>
    <w:p w14:paraId="06C08D6B" w14:textId="23FDFD11" w:rsidR="00365101" w:rsidRPr="008B22D4" w:rsidRDefault="00365101" w:rsidP="00E44634">
      <w:pPr>
        <w:tabs>
          <w:tab w:val="left" w:pos="5245"/>
        </w:tabs>
        <w:spacing w:after="0" w:line="271" w:lineRule="auto"/>
        <w:ind w:left="284"/>
        <w:rPr>
          <w:b/>
          <w:bCs/>
          <w:color w:val="auto"/>
        </w:rPr>
      </w:pPr>
    </w:p>
    <w:p w14:paraId="61E23BAE" w14:textId="3F187F7E" w:rsidR="00365101" w:rsidRPr="008B22D4" w:rsidRDefault="00365101" w:rsidP="00E44634">
      <w:pPr>
        <w:tabs>
          <w:tab w:val="left" w:pos="5245"/>
        </w:tabs>
        <w:spacing w:after="0" w:line="271" w:lineRule="auto"/>
        <w:ind w:left="284"/>
        <w:rPr>
          <w:b/>
          <w:bCs/>
          <w:color w:val="auto"/>
        </w:rPr>
      </w:pPr>
    </w:p>
    <w:p w14:paraId="5BC93547" w14:textId="371B8F94" w:rsidR="008560EE" w:rsidRPr="008B22D4" w:rsidRDefault="00FD7F6E" w:rsidP="00E44634">
      <w:pPr>
        <w:widowControl w:val="0"/>
        <w:suppressAutoHyphens/>
        <w:spacing w:after="0" w:line="271" w:lineRule="auto"/>
        <w:jc w:val="right"/>
        <w:rPr>
          <w:rFonts w:eastAsia="Tahoma"/>
          <w:b/>
          <w:bCs/>
          <w:color w:val="auto"/>
        </w:rPr>
      </w:pPr>
      <w:r w:rsidRPr="008B22D4">
        <w:rPr>
          <w:b/>
          <w:bCs/>
          <w:color w:val="auto"/>
        </w:rPr>
        <w:lastRenderedPageBreak/>
        <w:t xml:space="preserve">Załącznik nr 4 do umowy </w:t>
      </w:r>
      <w:r w:rsidR="00CF4F57" w:rsidRPr="008B22D4">
        <w:rPr>
          <w:b/>
          <w:bCs/>
          <w:color w:val="auto"/>
        </w:rPr>
        <w:t>ZP/</w:t>
      </w:r>
      <w:r w:rsidR="009871AB" w:rsidRPr="008B22D4">
        <w:rPr>
          <w:b/>
          <w:bCs/>
          <w:color w:val="auto"/>
        </w:rPr>
        <w:t>90</w:t>
      </w:r>
      <w:r w:rsidR="00CF4F57" w:rsidRPr="008B22D4">
        <w:rPr>
          <w:b/>
          <w:bCs/>
          <w:color w:val="auto"/>
        </w:rPr>
        <w:t>/</w:t>
      </w:r>
      <w:r w:rsidR="009871AB" w:rsidRPr="008B22D4">
        <w:rPr>
          <w:b/>
          <w:color w:val="auto"/>
        </w:rPr>
        <w:t>2023</w:t>
      </w:r>
    </w:p>
    <w:p w14:paraId="510DDE7A" w14:textId="77777777" w:rsidR="00CF4F57" w:rsidRPr="008B22D4" w:rsidRDefault="00CF4F57" w:rsidP="00E44634">
      <w:pPr>
        <w:tabs>
          <w:tab w:val="left" w:pos="7938"/>
        </w:tabs>
        <w:spacing w:after="0" w:line="271" w:lineRule="auto"/>
        <w:jc w:val="right"/>
        <w:rPr>
          <w:color w:val="auto"/>
        </w:rPr>
      </w:pPr>
    </w:p>
    <w:p w14:paraId="1C1CC790" w14:textId="77777777" w:rsidR="008560EE" w:rsidRPr="008B22D4" w:rsidRDefault="00FD7F6E" w:rsidP="00E44634">
      <w:pPr>
        <w:tabs>
          <w:tab w:val="left" w:pos="7938"/>
        </w:tabs>
        <w:spacing w:after="0" w:line="271" w:lineRule="auto"/>
        <w:jc w:val="right"/>
        <w:rPr>
          <w:rFonts w:eastAsia="Tahoma"/>
          <w:b/>
          <w:bCs/>
          <w:color w:val="auto"/>
        </w:rPr>
      </w:pPr>
      <w:r w:rsidRPr="008B22D4">
        <w:rPr>
          <w:color w:val="auto"/>
        </w:rPr>
        <w:t xml:space="preserve">Łódź dn. ……………………… </w:t>
      </w:r>
    </w:p>
    <w:p w14:paraId="17209F9B" w14:textId="77777777" w:rsidR="008560EE" w:rsidRPr="008B22D4" w:rsidRDefault="00FD7F6E" w:rsidP="00E44634">
      <w:pPr>
        <w:tabs>
          <w:tab w:val="left" w:pos="7938"/>
        </w:tabs>
        <w:spacing w:after="0" w:line="271" w:lineRule="auto"/>
        <w:jc w:val="center"/>
        <w:rPr>
          <w:rFonts w:eastAsia="Tahoma"/>
          <w:b/>
          <w:bCs/>
          <w:color w:val="auto"/>
        </w:rPr>
      </w:pPr>
      <w:r w:rsidRPr="008B22D4">
        <w:rPr>
          <w:b/>
          <w:bCs/>
          <w:color w:val="auto"/>
        </w:rPr>
        <w:t>REGULAMIN BUDOWY</w:t>
      </w:r>
    </w:p>
    <w:p w14:paraId="2A85AAC8" w14:textId="4D6E2B5F" w:rsidR="0065741D" w:rsidRPr="008B22D4" w:rsidRDefault="00B42DD2" w:rsidP="00E44634">
      <w:pPr>
        <w:tabs>
          <w:tab w:val="left" w:pos="284"/>
        </w:tabs>
        <w:spacing w:after="0" w:line="271" w:lineRule="auto"/>
        <w:ind w:left="284"/>
        <w:jc w:val="center"/>
        <w:rPr>
          <w:rFonts w:eastAsia="Tahoma"/>
          <w:b/>
          <w:bCs/>
          <w:color w:val="auto"/>
        </w:rPr>
      </w:pPr>
      <w:r w:rsidRPr="00B42DD2">
        <w:rPr>
          <w:b/>
          <w:bCs/>
          <w:color w:val="auto"/>
        </w:rPr>
        <w:t>Budowa Budynku Radioterapii</w:t>
      </w:r>
      <w:r>
        <w:rPr>
          <w:b/>
          <w:bCs/>
          <w:color w:val="auto"/>
        </w:rPr>
        <w:t xml:space="preserve"> </w:t>
      </w:r>
      <w:r w:rsidRPr="00B42DD2">
        <w:rPr>
          <w:b/>
          <w:bCs/>
          <w:color w:val="auto"/>
        </w:rPr>
        <w:t>– roboty wykończeniowe</w:t>
      </w:r>
    </w:p>
    <w:p w14:paraId="64F57C37"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Generalny Wykonawca ma obowiązek wydzielić teren budowy w sposób zgodny z obowiązującymi przepisami powszechnie obowiązującymi. </w:t>
      </w:r>
    </w:p>
    <w:p w14:paraId="38AB47B6"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Kierowcy pojazdów po opuszczeniu kabiny muszą nosić kaski BHP, kamizelki o wysokiej widoczności oraz obuwie ochronne. </w:t>
      </w:r>
    </w:p>
    <w:p w14:paraId="5713D862"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 xml:space="preserve">Każda osoba wykonująca prace na terenie budowy winna być oznaczona poprzez wskazanie przedsiębiorstwa, w ramach którego wykonuje czynności.  </w:t>
      </w:r>
    </w:p>
    <w:p w14:paraId="2F610FD4"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Należy stosować się do informacji i zaleceń umieszczonych na tablicach informacyjnych.</w:t>
      </w:r>
    </w:p>
    <w:p w14:paraId="39A904E5"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Poruszanie się osób po terenie budowy możliwe jest tylko po wyznaczonych drogach dla pieszych.</w:t>
      </w:r>
    </w:p>
    <w:p w14:paraId="242D869B"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palenia tytoniu.</w:t>
      </w:r>
    </w:p>
    <w:p w14:paraId="0191B1BE" w14:textId="77777777" w:rsidR="008560EE"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spożywania posiłków, za wyjątkiem miejsc do tego przeznaczonych.</w:t>
      </w:r>
    </w:p>
    <w:p w14:paraId="4D5C79CC" w14:textId="77777777" w:rsidR="00CD7696" w:rsidRPr="008B22D4" w:rsidRDefault="00FD7F6E" w:rsidP="00E44634">
      <w:pPr>
        <w:numPr>
          <w:ilvl w:val="0"/>
          <w:numId w:val="101"/>
        </w:numPr>
        <w:spacing w:after="0" w:line="271" w:lineRule="auto"/>
        <w:ind w:left="567"/>
        <w:jc w:val="both"/>
        <w:rPr>
          <w:color w:val="auto"/>
        </w:rPr>
      </w:pPr>
      <w:r w:rsidRPr="008B22D4">
        <w:rPr>
          <w:color w:val="auto"/>
        </w:rPr>
        <w:t>Na terenie budowy obowiązuje zakaz przebywania poza godzinami pracy i nocowania za wyjątkiem całodobowej ochrony budowy.</w:t>
      </w:r>
    </w:p>
    <w:p w14:paraId="6FB974A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Używanie odbiorników radiowych / odtwarzaczy osobistych, na terenie budowy jest zabronione. </w:t>
      </w:r>
    </w:p>
    <w:p w14:paraId="4B50A846"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Obsługa, konserwacja i naprawa urządzeń elektrycznych </w:t>
      </w:r>
      <w:proofErr w:type="gramStart"/>
      <w:r w:rsidRPr="008B22D4">
        <w:rPr>
          <w:color w:val="auto"/>
        </w:rPr>
        <w:t>jest</w:t>
      </w:r>
      <w:proofErr w:type="gramEnd"/>
      <w:r w:rsidRPr="008B22D4">
        <w:rPr>
          <w:color w:val="auto"/>
        </w:rPr>
        <w:t xml:space="preserve">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Używanie otwartego ognia (spawanie, zgrzewanie, ogrzewanie ogniem) jest możliwe wyłącznie po uzyskaniu zezwolenia od Kierownika Robót Wykonawcy.</w:t>
      </w:r>
    </w:p>
    <w:p w14:paraId="651F3E4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Palenie ognisk na terenie budowy jest zabronione.</w:t>
      </w:r>
    </w:p>
    <w:p w14:paraId="7AA5E3F7" w14:textId="7C54333F"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O ile służby techniczne zamawiającego nie ustalą inaczej w każdy </w:t>
      </w:r>
      <w:r w:rsidR="00BB01A2" w:rsidRPr="008B22D4">
        <w:rPr>
          <w:color w:val="auto"/>
        </w:rPr>
        <w:t xml:space="preserve">piątek </w:t>
      </w:r>
      <w:r w:rsidRPr="008B22D4">
        <w:rPr>
          <w:color w:val="auto"/>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8B22D4">
        <w:rPr>
          <w:color w:val="auto"/>
        </w:rPr>
        <w:t>1</w:t>
      </w:r>
      <w:r w:rsidR="00385AC9" w:rsidRPr="008B22D4">
        <w:rPr>
          <w:color w:val="auto"/>
        </w:rPr>
        <w:t>00</w:t>
      </w:r>
      <w:r w:rsidRPr="008B22D4">
        <w:rPr>
          <w:color w:val="auto"/>
        </w:rPr>
        <w:t xml:space="preserve">0,00 zł. </w:t>
      </w:r>
    </w:p>
    <w:p w14:paraId="49276C5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Nadzór na budowie ze strony Uniwersytetu Medycznego w Łodzi;</w:t>
      </w:r>
    </w:p>
    <w:p w14:paraId="08736DB8"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lastRenderedPageBreak/>
        <w:t xml:space="preserve">- inspektor nadzoru - </w:t>
      </w:r>
    </w:p>
    <w:p w14:paraId="4F44DCD9"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inspektorzy nadzoru branżowi - </w:t>
      </w:r>
    </w:p>
    <w:p w14:paraId="1FD942BB"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inspektor BHP –</w:t>
      </w:r>
    </w:p>
    <w:p w14:paraId="6CE1C7DD" w14:textId="77777777" w:rsidR="008560EE" w:rsidRPr="008B22D4" w:rsidRDefault="00FD7F6E" w:rsidP="00E44634">
      <w:pPr>
        <w:tabs>
          <w:tab w:val="left" w:pos="284"/>
        </w:tabs>
        <w:spacing w:after="0" w:line="271" w:lineRule="auto"/>
        <w:ind w:left="567" w:firstLine="142"/>
        <w:rPr>
          <w:rFonts w:eastAsia="Tahoma"/>
          <w:color w:val="auto"/>
        </w:rPr>
      </w:pPr>
      <w:r w:rsidRPr="008B22D4">
        <w:rPr>
          <w:color w:val="auto"/>
        </w:rPr>
        <w:t xml:space="preserve">- inspektor </w:t>
      </w:r>
      <w:proofErr w:type="spellStart"/>
      <w:r w:rsidRPr="008B22D4">
        <w:rPr>
          <w:color w:val="auto"/>
        </w:rPr>
        <w:t>PPOŻ</w:t>
      </w:r>
      <w:proofErr w:type="spellEnd"/>
      <w:r w:rsidRPr="008B22D4">
        <w:rPr>
          <w:color w:val="auto"/>
        </w:rPr>
        <w:t xml:space="preserve"> -  </w:t>
      </w:r>
    </w:p>
    <w:p w14:paraId="2CBD5183"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Teren budowy winien być uporządkowany. Materiały i urządzenia a także odpady i gruz </w:t>
      </w:r>
      <w:proofErr w:type="spellStart"/>
      <w:r w:rsidRPr="008B22D4">
        <w:rPr>
          <w:color w:val="auto"/>
        </w:rPr>
        <w:t>pobudowlany</w:t>
      </w:r>
      <w:proofErr w:type="spellEnd"/>
      <w:r w:rsidRPr="008B22D4">
        <w:rPr>
          <w:color w:val="auto"/>
        </w:rPr>
        <w:t xml:space="preserve"> muszą składowane w sposób nieutrudniający komunikacji oraz niezagrażający bezpieczeństwu pracy. </w:t>
      </w:r>
    </w:p>
    <w:p w14:paraId="4D331C32"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Dziennik budowy przez cały okres jej trwania musi znajdować się w biurze budowy u kierownika budowy.</w:t>
      </w:r>
    </w:p>
    <w:p w14:paraId="3CCD929D"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Do nałożenia kary finansowej na Generalnego Wykonawcę i firm podwykonawczych działającą na zlecenie Uniwersytetu Medycznego w Łodzi jest upoważniony;</w:t>
      </w:r>
    </w:p>
    <w:p w14:paraId="4F07975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nadzoru - …………………………………………….</w:t>
      </w:r>
    </w:p>
    <w:p w14:paraId="7145AF28"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inspektorzy nadzoru branżowi - ……………………………………………………………………….</w:t>
      </w:r>
    </w:p>
    <w:p w14:paraId="195D8779"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inspektor BHP – …………………………………………………….</w:t>
      </w:r>
    </w:p>
    <w:p w14:paraId="3422DCD6" w14:textId="77777777" w:rsidR="008560EE" w:rsidRPr="008B22D4" w:rsidRDefault="00FD7F6E" w:rsidP="00E44634">
      <w:pPr>
        <w:tabs>
          <w:tab w:val="left" w:pos="567"/>
        </w:tabs>
        <w:spacing w:after="0" w:line="271" w:lineRule="auto"/>
        <w:ind w:left="567"/>
        <w:rPr>
          <w:rFonts w:eastAsia="Tahoma"/>
          <w:color w:val="auto"/>
        </w:rPr>
      </w:pPr>
      <w:r w:rsidRPr="008B22D4">
        <w:rPr>
          <w:color w:val="auto"/>
        </w:rPr>
        <w:t xml:space="preserve">- inspektor </w:t>
      </w:r>
      <w:proofErr w:type="spellStart"/>
      <w:r w:rsidRPr="008B22D4">
        <w:rPr>
          <w:color w:val="auto"/>
        </w:rPr>
        <w:t>PPOŻ</w:t>
      </w:r>
      <w:proofErr w:type="spellEnd"/>
      <w:r w:rsidRPr="008B22D4">
        <w:rPr>
          <w:color w:val="auto"/>
        </w:rPr>
        <w:t xml:space="preserve"> - ………………………………………………….</w:t>
      </w:r>
    </w:p>
    <w:p w14:paraId="387EDA34"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Ustalono następujące kary finansowe za:</w:t>
      </w:r>
    </w:p>
    <w:p w14:paraId="7585DC45" w14:textId="77777777" w:rsidR="008560EE" w:rsidRPr="008B22D4" w:rsidRDefault="00FD7F6E" w:rsidP="00E44634">
      <w:pPr>
        <w:spacing w:after="0" w:line="271" w:lineRule="auto"/>
        <w:ind w:left="709" w:hanging="142"/>
        <w:jc w:val="both"/>
        <w:rPr>
          <w:color w:val="auto"/>
        </w:rPr>
      </w:pPr>
      <w:r w:rsidRPr="008B22D4">
        <w:rPr>
          <w:color w:val="auto"/>
        </w:rPr>
        <w:t>- Stwierdzony stan nietrzeźwości - 1500 zł, wraz z natychmiastowym wydaleniem z terenu budowy</w:t>
      </w:r>
    </w:p>
    <w:p w14:paraId="2B604C09"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W momencie złamania w/w zasad sporządzona będzie notatka, na której podstawie zostanie nałożona kara finansowa. </w:t>
      </w:r>
    </w:p>
    <w:p w14:paraId="2851D09C"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 xml:space="preserve">Kary finansowe będą naliczane Wykonawcy i rozliczane zgodnie z umową. </w:t>
      </w:r>
    </w:p>
    <w:p w14:paraId="65BCB441" w14:textId="77777777" w:rsidR="008560EE" w:rsidRPr="008B22D4" w:rsidRDefault="00FD7F6E" w:rsidP="00E44634">
      <w:pPr>
        <w:numPr>
          <w:ilvl w:val="0"/>
          <w:numId w:val="101"/>
        </w:numPr>
        <w:spacing w:after="0" w:line="271" w:lineRule="auto"/>
        <w:ind w:left="567" w:hanging="425"/>
        <w:jc w:val="both"/>
        <w:rPr>
          <w:color w:val="auto"/>
        </w:rPr>
      </w:pPr>
      <w:r w:rsidRPr="008B22D4">
        <w:rPr>
          <w:color w:val="auto"/>
        </w:rPr>
        <w:t>Generalny wykonawca i firmy podwykonawcze zobowiązane są do akceptacji w/w regulaminu.</w:t>
      </w:r>
    </w:p>
    <w:p w14:paraId="135C1BAD" w14:textId="77777777" w:rsidR="0027076D" w:rsidRPr="008B22D4" w:rsidRDefault="0027076D" w:rsidP="00E44634">
      <w:pPr>
        <w:tabs>
          <w:tab w:val="left" w:pos="7938"/>
        </w:tabs>
        <w:spacing w:after="0" w:line="271" w:lineRule="auto"/>
        <w:rPr>
          <w:color w:val="auto"/>
        </w:rPr>
      </w:pPr>
    </w:p>
    <w:p w14:paraId="4F9E6B3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Akceptuję regulamin budowy sporządzony w dniu ………………………………. bez żadnych zastrzeżeń. </w:t>
      </w:r>
    </w:p>
    <w:p w14:paraId="0B837BF1" w14:textId="77777777" w:rsidR="008560EE" w:rsidRPr="008B22D4" w:rsidRDefault="00FD7F6E" w:rsidP="00E44634">
      <w:pPr>
        <w:tabs>
          <w:tab w:val="left" w:pos="426"/>
        </w:tabs>
        <w:spacing w:after="0" w:line="271" w:lineRule="auto"/>
        <w:rPr>
          <w:rFonts w:eastAsia="Tahoma"/>
          <w:color w:val="auto"/>
        </w:rPr>
      </w:pPr>
      <w:r w:rsidRPr="008B22D4">
        <w:rPr>
          <w:color w:val="auto"/>
        </w:rPr>
        <w:t>1.</w:t>
      </w:r>
      <w:r w:rsidRPr="008B22D4">
        <w:rPr>
          <w:color w:val="auto"/>
        </w:rPr>
        <w:tab/>
        <w:t>Generalny Wykonawca………………………………………………………….</w:t>
      </w:r>
    </w:p>
    <w:p w14:paraId="4E367C0E" w14:textId="77777777" w:rsidR="008560EE" w:rsidRPr="008B22D4" w:rsidRDefault="00FD7F6E" w:rsidP="00E44634">
      <w:pPr>
        <w:tabs>
          <w:tab w:val="left" w:pos="426"/>
        </w:tabs>
        <w:spacing w:after="0" w:line="271" w:lineRule="auto"/>
        <w:rPr>
          <w:rFonts w:eastAsia="Tahoma"/>
          <w:color w:val="auto"/>
        </w:rPr>
      </w:pPr>
      <w:r w:rsidRPr="008B22D4">
        <w:rPr>
          <w:color w:val="auto"/>
        </w:rPr>
        <w:t>2.</w:t>
      </w:r>
      <w:r w:rsidRPr="008B22D4">
        <w:rPr>
          <w:color w:val="auto"/>
        </w:rPr>
        <w:tab/>
        <w:t>Podwykonawca……………………………………………………………………….</w:t>
      </w:r>
    </w:p>
    <w:p w14:paraId="1B420512" w14:textId="77777777" w:rsidR="008560EE" w:rsidRPr="008B22D4" w:rsidRDefault="00FD7F6E" w:rsidP="00E44634">
      <w:pPr>
        <w:tabs>
          <w:tab w:val="left" w:pos="426"/>
        </w:tabs>
        <w:spacing w:after="0" w:line="271" w:lineRule="auto"/>
        <w:rPr>
          <w:rFonts w:eastAsia="Tahoma"/>
          <w:color w:val="auto"/>
        </w:rPr>
      </w:pPr>
      <w:r w:rsidRPr="008B22D4">
        <w:rPr>
          <w:color w:val="auto"/>
        </w:rPr>
        <w:t>3.</w:t>
      </w:r>
      <w:r w:rsidRPr="008B22D4">
        <w:rPr>
          <w:color w:val="auto"/>
        </w:rPr>
        <w:tab/>
        <w:t>Podwykonawca………………………………………………………………………</w:t>
      </w:r>
    </w:p>
    <w:p w14:paraId="4EC9512A" w14:textId="77777777" w:rsidR="008560EE" w:rsidRPr="008B22D4" w:rsidRDefault="008560EE" w:rsidP="00E44634">
      <w:pPr>
        <w:tabs>
          <w:tab w:val="left" w:pos="426"/>
        </w:tabs>
        <w:spacing w:after="0" w:line="271" w:lineRule="auto"/>
        <w:rPr>
          <w:rFonts w:eastAsia="Tahoma"/>
          <w:color w:val="auto"/>
        </w:rPr>
      </w:pPr>
    </w:p>
    <w:p w14:paraId="1C3B98FE"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w:t>
      </w:r>
    </w:p>
    <w:p w14:paraId="35690EDB" w14:textId="77777777" w:rsidR="008560EE" w:rsidRPr="008B22D4" w:rsidRDefault="00FD7F6E" w:rsidP="00E44634">
      <w:pPr>
        <w:tabs>
          <w:tab w:val="left" w:pos="426"/>
        </w:tabs>
        <w:spacing w:after="0" w:line="271" w:lineRule="auto"/>
        <w:jc w:val="right"/>
        <w:rPr>
          <w:rFonts w:eastAsia="Tahoma"/>
          <w:color w:val="auto"/>
        </w:rPr>
      </w:pPr>
      <w:r w:rsidRPr="008B22D4">
        <w:rPr>
          <w:color w:val="auto"/>
        </w:rPr>
        <w:t>podpis</w:t>
      </w:r>
    </w:p>
    <w:p w14:paraId="1A6BC572" w14:textId="77777777" w:rsidR="008560EE" w:rsidRPr="008B22D4" w:rsidRDefault="008560EE" w:rsidP="00E44634">
      <w:pPr>
        <w:widowControl w:val="0"/>
        <w:suppressAutoHyphens/>
        <w:spacing w:after="0" w:line="271" w:lineRule="auto"/>
        <w:rPr>
          <w:rFonts w:eastAsia="Tahoma"/>
          <w:b/>
          <w:bCs/>
          <w:color w:val="auto"/>
        </w:rPr>
      </w:pPr>
    </w:p>
    <w:p w14:paraId="338270BE" w14:textId="77777777" w:rsidR="0070698E" w:rsidRPr="008B22D4" w:rsidRDefault="00FD7F6E" w:rsidP="00E44634">
      <w:pPr>
        <w:widowControl w:val="0"/>
        <w:suppressAutoHyphens/>
        <w:spacing w:after="0" w:line="271" w:lineRule="auto"/>
        <w:rPr>
          <w:b/>
          <w:bCs/>
          <w:color w:val="auto"/>
        </w:rPr>
      </w:pPr>
      <w:r w:rsidRPr="008B22D4">
        <w:rPr>
          <w:b/>
          <w:bCs/>
          <w:color w:val="auto"/>
        </w:rPr>
        <w:t xml:space="preserve">                                                            </w:t>
      </w:r>
    </w:p>
    <w:p w14:paraId="2E2C0A0F" w14:textId="77777777" w:rsidR="0070698E" w:rsidRPr="008B22D4" w:rsidRDefault="0070698E" w:rsidP="00E44634">
      <w:pPr>
        <w:widowControl w:val="0"/>
        <w:suppressAutoHyphens/>
        <w:spacing w:after="0" w:line="271" w:lineRule="auto"/>
        <w:rPr>
          <w:b/>
          <w:bCs/>
          <w:color w:val="auto"/>
        </w:rPr>
      </w:pPr>
    </w:p>
    <w:p w14:paraId="1C578812" w14:textId="77777777" w:rsidR="008B22D4" w:rsidRDefault="0070698E" w:rsidP="00E44634">
      <w:pPr>
        <w:widowControl w:val="0"/>
        <w:suppressAutoHyphens/>
        <w:spacing w:after="0" w:line="271" w:lineRule="auto"/>
        <w:rPr>
          <w:b/>
          <w:bCs/>
          <w:color w:val="auto"/>
        </w:rPr>
      </w:pPr>
      <w:r w:rsidRPr="008B22D4">
        <w:rPr>
          <w:b/>
          <w:bCs/>
          <w:color w:val="auto"/>
        </w:rPr>
        <w:t xml:space="preserve">                                                          </w:t>
      </w:r>
      <w:r w:rsidR="004023AD" w:rsidRPr="008B22D4">
        <w:rPr>
          <w:b/>
          <w:bCs/>
          <w:color w:val="auto"/>
        </w:rPr>
        <w:t xml:space="preserve">                           </w:t>
      </w:r>
      <w:r w:rsidRPr="008B22D4">
        <w:rPr>
          <w:b/>
          <w:bCs/>
          <w:color w:val="auto"/>
        </w:rPr>
        <w:t xml:space="preserve"> </w:t>
      </w:r>
    </w:p>
    <w:p w14:paraId="125290F6" w14:textId="77777777" w:rsidR="008B22D4" w:rsidRDefault="008B22D4" w:rsidP="00E44634">
      <w:pPr>
        <w:widowControl w:val="0"/>
        <w:suppressAutoHyphens/>
        <w:spacing w:after="0" w:line="271" w:lineRule="auto"/>
        <w:rPr>
          <w:b/>
          <w:bCs/>
          <w:color w:val="auto"/>
        </w:rPr>
      </w:pPr>
    </w:p>
    <w:p w14:paraId="21EA8B07" w14:textId="77777777" w:rsidR="008B22D4" w:rsidRDefault="008B22D4" w:rsidP="00E44634">
      <w:pPr>
        <w:widowControl w:val="0"/>
        <w:suppressAutoHyphens/>
        <w:spacing w:after="0" w:line="271" w:lineRule="auto"/>
        <w:rPr>
          <w:b/>
          <w:bCs/>
          <w:color w:val="auto"/>
        </w:rPr>
      </w:pPr>
    </w:p>
    <w:p w14:paraId="793B4A02" w14:textId="77777777" w:rsidR="008B22D4" w:rsidRDefault="008B22D4" w:rsidP="00E44634">
      <w:pPr>
        <w:widowControl w:val="0"/>
        <w:suppressAutoHyphens/>
        <w:spacing w:after="0" w:line="271" w:lineRule="auto"/>
        <w:rPr>
          <w:b/>
          <w:bCs/>
          <w:color w:val="auto"/>
        </w:rPr>
      </w:pPr>
    </w:p>
    <w:p w14:paraId="1C0D1A84" w14:textId="77777777" w:rsidR="00B42DD2" w:rsidRDefault="00B42DD2" w:rsidP="00E44634">
      <w:pPr>
        <w:widowControl w:val="0"/>
        <w:suppressAutoHyphens/>
        <w:spacing w:after="0" w:line="271" w:lineRule="auto"/>
        <w:rPr>
          <w:b/>
          <w:bCs/>
          <w:color w:val="auto"/>
        </w:rPr>
      </w:pPr>
    </w:p>
    <w:p w14:paraId="3DBF0D93" w14:textId="77777777" w:rsidR="00B42DD2" w:rsidRDefault="00B42DD2" w:rsidP="00E44634">
      <w:pPr>
        <w:widowControl w:val="0"/>
        <w:suppressAutoHyphens/>
        <w:spacing w:after="0" w:line="271" w:lineRule="auto"/>
        <w:rPr>
          <w:b/>
          <w:bCs/>
          <w:color w:val="auto"/>
        </w:rPr>
      </w:pPr>
    </w:p>
    <w:p w14:paraId="65788F26" w14:textId="77777777" w:rsidR="00B42DD2" w:rsidRDefault="00B42DD2" w:rsidP="00E44634">
      <w:pPr>
        <w:widowControl w:val="0"/>
        <w:suppressAutoHyphens/>
        <w:spacing w:after="0" w:line="271" w:lineRule="auto"/>
        <w:rPr>
          <w:b/>
          <w:bCs/>
          <w:color w:val="auto"/>
        </w:rPr>
      </w:pPr>
    </w:p>
    <w:p w14:paraId="1522BF46" w14:textId="77777777" w:rsidR="008B22D4" w:rsidRDefault="008B22D4" w:rsidP="00E44634">
      <w:pPr>
        <w:widowControl w:val="0"/>
        <w:suppressAutoHyphens/>
        <w:spacing w:after="0" w:line="271" w:lineRule="auto"/>
        <w:rPr>
          <w:b/>
          <w:bCs/>
          <w:color w:val="auto"/>
        </w:rPr>
      </w:pPr>
    </w:p>
    <w:p w14:paraId="140B0563" w14:textId="729339F1" w:rsidR="008560EE" w:rsidRPr="008B22D4" w:rsidRDefault="0070698E" w:rsidP="00E44634">
      <w:pPr>
        <w:widowControl w:val="0"/>
        <w:suppressAutoHyphens/>
        <w:spacing w:after="0" w:line="271" w:lineRule="auto"/>
        <w:jc w:val="right"/>
        <w:rPr>
          <w:rFonts w:eastAsia="Tahoma"/>
          <w:b/>
          <w:bCs/>
          <w:color w:val="auto"/>
        </w:rPr>
      </w:pPr>
      <w:r w:rsidRPr="008B22D4">
        <w:rPr>
          <w:b/>
          <w:bCs/>
          <w:color w:val="auto"/>
        </w:rPr>
        <w:lastRenderedPageBreak/>
        <w:t xml:space="preserve"> </w:t>
      </w:r>
      <w:r w:rsidR="00FD7F6E" w:rsidRPr="008B22D4">
        <w:rPr>
          <w:b/>
          <w:bCs/>
          <w:color w:val="auto"/>
        </w:rPr>
        <w:t xml:space="preserve"> </w:t>
      </w:r>
      <w:r w:rsidR="004023AD" w:rsidRPr="008B22D4">
        <w:rPr>
          <w:b/>
          <w:bCs/>
          <w:color w:val="auto"/>
        </w:rPr>
        <w:t>Z</w:t>
      </w:r>
      <w:r w:rsidR="00FD7F6E" w:rsidRPr="008B22D4">
        <w:rPr>
          <w:b/>
          <w:bCs/>
          <w:color w:val="auto"/>
        </w:rPr>
        <w:t>ałącznik nr 5 do umowy ZP/</w:t>
      </w:r>
      <w:r w:rsidR="009871AB" w:rsidRPr="008B22D4">
        <w:rPr>
          <w:b/>
          <w:bCs/>
          <w:color w:val="auto"/>
        </w:rPr>
        <w:t>90</w:t>
      </w:r>
      <w:r w:rsidR="00FD7F6E" w:rsidRPr="008B22D4">
        <w:rPr>
          <w:b/>
          <w:bCs/>
          <w:color w:val="auto"/>
        </w:rPr>
        <w:t>/</w:t>
      </w:r>
      <w:r w:rsidR="009871AB" w:rsidRPr="008B22D4">
        <w:rPr>
          <w:b/>
          <w:color w:val="auto"/>
        </w:rPr>
        <w:t>2023</w:t>
      </w:r>
    </w:p>
    <w:p w14:paraId="05DA538D" w14:textId="77777777" w:rsidR="008560EE" w:rsidRPr="008B22D4" w:rsidRDefault="00FD7F6E" w:rsidP="00E44634">
      <w:pPr>
        <w:tabs>
          <w:tab w:val="left" w:pos="3456"/>
        </w:tabs>
        <w:spacing w:line="271" w:lineRule="auto"/>
        <w:jc w:val="right"/>
        <w:rPr>
          <w:rFonts w:eastAsia="Tahoma"/>
          <w:color w:val="auto"/>
        </w:rPr>
      </w:pPr>
      <w:r w:rsidRPr="008B22D4">
        <w:rPr>
          <w:color w:val="auto"/>
        </w:rPr>
        <w:t>Wzór oświadczenia podwykonawcy</w:t>
      </w:r>
    </w:p>
    <w:p w14:paraId="23C3FE9F" w14:textId="77777777" w:rsidR="008560EE" w:rsidRPr="008B22D4" w:rsidRDefault="00FD7F6E" w:rsidP="00E44634">
      <w:pPr>
        <w:tabs>
          <w:tab w:val="left" w:pos="3312"/>
        </w:tabs>
        <w:spacing w:after="0" w:line="271" w:lineRule="auto"/>
        <w:ind w:right="284"/>
        <w:jc w:val="both"/>
        <w:rPr>
          <w:rFonts w:eastAsia="Tahoma"/>
          <w:color w:val="auto"/>
        </w:rPr>
      </w:pPr>
      <w:r w:rsidRPr="008B22D4">
        <w:rPr>
          <w:color w:val="auto"/>
        </w:rPr>
        <w:t>……………………………………………………………………….</w:t>
      </w:r>
    </w:p>
    <w:p w14:paraId="310BEEA8" w14:textId="77777777" w:rsidR="008560EE" w:rsidRPr="008B22D4" w:rsidRDefault="00FD7F6E" w:rsidP="00E44634">
      <w:pPr>
        <w:tabs>
          <w:tab w:val="left" w:pos="3312"/>
        </w:tabs>
        <w:spacing w:line="271" w:lineRule="auto"/>
        <w:ind w:right="284"/>
        <w:jc w:val="both"/>
        <w:rPr>
          <w:rFonts w:eastAsia="Tahoma"/>
          <w:color w:val="auto"/>
        </w:rPr>
      </w:pPr>
      <w:r w:rsidRPr="008B22D4">
        <w:rPr>
          <w:color w:val="auto"/>
        </w:rPr>
        <w:t>pieczęć nagłówkowa podwykonawcy</w:t>
      </w:r>
    </w:p>
    <w:p w14:paraId="31CF7527"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7ECE3600" w14:textId="77777777" w:rsidR="008560EE" w:rsidRPr="008B22D4" w:rsidRDefault="00FD7F6E"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47FAA03A" w14:textId="77777777" w:rsidR="008560EE" w:rsidRPr="008B22D4" w:rsidRDefault="008560EE" w:rsidP="00E44634">
      <w:pPr>
        <w:tabs>
          <w:tab w:val="left" w:pos="3456"/>
        </w:tabs>
        <w:spacing w:line="271" w:lineRule="auto"/>
        <w:jc w:val="center"/>
        <w:rPr>
          <w:rFonts w:eastAsia="Tahoma"/>
          <w:b/>
          <w:bCs/>
          <w:color w:val="auto"/>
          <w:u w:color="00B050"/>
        </w:rPr>
      </w:pPr>
    </w:p>
    <w:p w14:paraId="74E19F38" w14:textId="77777777" w:rsidR="008560EE" w:rsidRPr="008B22D4" w:rsidRDefault="00FD7F6E" w:rsidP="00E44634">
      <w:pPr>
        <w:tabs>
          <w:tab w:val="left" w:pos="3456"/>
        </w:tabs>
        <w:spacing w:line="271" w:lineRule="auto"/>
        <w:jc w:val="center"/>
        <w:rPr>
          <w:rFonts w:eastAsia="Tahoma"/>
          <w:b/>
          <w:bCs/>
          <w:color w:val="auto"/>
        </w:rPr>
      </w:pPr>
      <w:r w:rsidRPr="008B22D4">
        <w:rPr>
          <w:b/>
          <w:bCs/>
          <w:color w:val="auto"/>
        </w:rPr>
        <w:t xml:space="preserve">Oświadczenie podwykonawcy o otrzymaniu zapłaty </w:t>
      </w:r>
    </w:p>
    <w:p w14:paraId="0EA6127F" w14:textId="77777777" w:rsidR="008560EE" w:rsidRPr="008B22D4" w:rsidRDefault="008560EE" w:rsidP="00E44634">
      <w:pPr>
        <w:tabs>
          <w:tab w:val="left" w:pos="3332"/>
        </w:tabs>
        <w:spacing w:line="271" w:lineRule="auto"/>
        <w:ind w:left="284" w:right="283"/>
        <w:jc w:val="both"/>
        <w:rPr>
          <w:rFonts w:eastAsia="Tahoma"/>
          <w:color w:val="auto"/>
        </w:rPr>
      </w:pPr>
    </w:p>
    <w:p w14:paraId="14203C06" w14:textId="3DFD66EF" w:rsidR="008560EE" w:rsidRPr="008B22D4" w:rsidRDefault="00FD7F6E" w:rsidP="00E44634">
      <w:pPr>
        <w:tabs>
          <w:tab w:val="left" w:pos="3332"/>
        </w:tabs>
        <w:spacing w:line="271" w:lineRule="auto"/>
        <w:ind w:right="283"/>
        <w:jc w:val="both"/>
        <w:rPr>
          <w:rFonts w:eastAsia="Tahoma"/>
          <w:color w:val="auto"/>
        </w:rPr>
      </w:pPr>
      <w:r w:rsidRPr="008B22D4">
        <w:rPr>
          <w:color w:val="auto"/>
        </w:rPr>
        <w:t>Działając, jako podwykonawca …………………………………………………………… realizującego na rzecz Uniwersytetu Medycznego w Łodzi prace w zakresie umowy nr ZP/</w:t>
      </w:r>
      <w:r w:rsidR="009871AB" w:rsidRPr="008B22D4">
        <w:rPr>
          <w:color w:val="auto"/>
        </w:rPr>
        <w:t>90</w:t>
      </w:r>
      <w:r w:rsidRPr="008B22D4">
        <w:rPr>
          <w:color w:val="auto"/>
        </w:rPr>
        <w:t>/</w:t>
      </w:r>
      <w:r w:rsidR="009871AB" w:rsidRPr="008B22D4">
        <w:rPr>
          <w:color w:val="auto"/>
        </w:rPr>
        <w:t>2023</w:t>
      </w:r>
      <w:r w:rsidR="004023AD" w:rsidRPr="008B22D4">
        <w:rPr>
          <w:b/>
          <w:color w:val="auto"/>
        </w:rPr>
        <w:t xml:space="preserve"> </w:t>
      </w:r>
      <w:r w:rsidRPr="008B22D4">
        <w:rPr>
          <w:color w:val="auto"/>
        </w:rPr>
        <w:t xml:space="preserve">z dnia </w:t>
      </w:r>
      <w:r w:rsidR="004023AD" w:rsidRPr="008B22D4">
        <w:rPr>
          <w:color w:val="auto"/>
        </w:rPr>
        <w:t>………</w:t>
      </w:r>
      <w:proofErr w:type="gramStart"/>
      <w:r w:rsidR="004023AD" w:rsidRPr="008B22D4">
        <w:rPr>
          <w:color w:val="auto"/>
        </w:rPr>
        <w:t>…….</w:t>
      </w:r>
      <w:proofErr w:type="gramEnd"/>
      <w:r w:rsidR="004023AD" w:rsidRPr="008B22D4">
        <w:rPr>
          <w:color w:val="auto"/>
        </w:rPr>
        <w:t>.</w:t>
      </w:r>
      <w:r w:rsidR="00FE65EF" w:rsidRPr="008B22D4">
        <w:rPr>
          <w:color w:val="auto"/>
        </w:rPr>
        <w:t xml:space="preserve"> r.</w:t>
      </w:r>
      <w:r w:rsidRPr="008B22D4">
        <w:rPr>
          <w:color w:val="auto"/>
        </w:rPr>
        <w:t xml:space="preserve"> zgodnie z umową na podwykonawstwo zawartą pomiędzy w/w a naszym przedsiębiorstwem z dnia ……………………… niniejszym oświadczam, iż </w:t>
      </w:r>
      <w:r w:rsidRPr="008B22D4">
        <w:rPr>
          <w:b/>
          <w:bCs/>
          <w:color w:val="auto"/>
        </w:rPr>
        <w:t>……………………</w:t>
      </w:r>
      <w:r w:rsidRPr="008B22D4">
        <w:rPr>
          <w:color w:val="auto"/>
        </w:rPr>
        <w:t xml:space="preserve"> uregulowała </w:t>
      </w:r>
      <w:r w:rsidR="00FE0CA4" w:rsidRPr="008B22D4">
        <w:rPr>
          <w:color w:val="auto"/>
          <w:bdr w:val="none" w:sz="0" w:space="0" w:color="auto"/>
          <w:lang w:eastAsia="en-US"/>
        </w:rPr>
        <w:t xml:space="preserve">na naszą rzecz </w:t>
      </w:r>
      <w:r w:rsidR="00DC3099" w:rsidRPr="008B22D4">
        <w:rPr>
          <w:color w:val="auto"/>
          <w:bdr w:val="none" w:sz="0" w:space="0" w:color="auto"/>
          <w:lang w:eastAsia="en-US"/>
        </w:rPr>
        <w:t>100</w:t>
      </w:r>
      <w:r w:rsidR="00FE0CA4" w:rsidRPr="008B22D4">
        <w:rPr>
          <w:color w:val="auto"/>
          <w:bdr w:val="none" w:sz="0" w:space="0" w:color="auto"/>
          <w:lang w:eastAsia="en-US"/>
        </w:rPr>
        <w:t xml:space="preserve">% wymagalnych należności (wymagalnej części </w:t>
      </w:r>
      <w:r w:rsidR="004023AD" w:rsidRPr="008B22D4">
        <w:rPr>
          <w:color w:val="auto"/>
          <w:bdr w:val="none" w:sz="0" w:space="0" w:color="auto"/>
          <w:lang w:eastAsia="en-US"/>
        </w:rPr>
        <w:t>wynagrodzenia) za</w:t>
      </w:r>
      <w:r w:rsidR="00FE0CA4" w:rsidRPr="008B22D4">
        <w:rPr>
          <w:color w:val="auto"/>
          <w:bdr w:val="none" w:sz="0" w:space="0" w:color="auto"/>
          <w:lang w:eastAsia="en-US"/>
        </w:rPr>
        <w:t xml:space="preserve"> wykonane prace i użyte materiały przy realizacji inwestycji objętej przedmiotową umową. </w:t>
      </w:r>
      <w:r w:rsidRPr="008B22D4">
        <w:rPr>
          <w:color w:val="auto"/>
        </w:rPr>
        <w:t xml:space="preserve">   </w:t>
      </w:r>
    </w:p>
    <w:p w14:paraId="33AB7A43" w14:textId="77777777" w:rsidR="008560EE" w:rsidRPr="008B22D4" w:rsidRDefault="00FD7F6E" w:rsidP="00E44634">
      <w:pPr>
        <w:spacing w:line="271" w:lineRule="auto"/>
        <w:ind w:right="284"/>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547E2C23" w14:textId="77777777" w:rsidR="008560EE" w:rsidRPr="008B22D4" w:rsidRDefault="008560EE" w:rsidP="00E44634">
      <w:pPr>
        <w:spacing w:line="271" w:lineRule="auto"/>
        <w:rPr>
          <w:rFonts w:eastAsia="Tahoma"/>
          <w:color w:val="auto"/>
        </w:rPr>
      </w:pPr>
    </w:p>
    <w:p w14:paraId="077025B7" w14:textId="77777777" w:rsidR="008560EE" w:rsidRPr="008B22D4" w:rsidRDefault="00FD7F6E" w:rsidP="00E44634">
      <w:pPr>
        <w:spacing w:line="271" w:lineRule="auto"/>
        <w:rPr>
          <w:rFonts w:eastAsia="Tahoma"/>
          <w:color w:val="auto"/>
        </w:rPr>
      </w:pPr>
      <w:r w:rsidRPr="008B22D4">
        <w:rPr>
          <w:color w:val="auto"/>
        </w:rPr>
        <w:t xml:space="preserve">…………………………, dnia ……………………. </w:t>
      </w:r>
    </w:p>
    <w:p w14:paraId="74639FA4" w14:textId="77777777" w:rsidR="008560EE" w:rsidRPr="008B22D4" w:rsidRDefault="008560EE" w:rsidP="00E44634">
      <w:pPr>
        <w:spacing w:line="271" w:lineRule="auto"/>
        <w:rPr>
          <w:rFonts w:eastAsia="Tahoma"/>
          <w:color w:val="auto"/>
        </w:rPr>
      </w:pPr>
    </w:p>
    <w:p w14:paraId="2CF03F54" w14:textId="77777777" w:rsidR="008560EE" w:rsidRPr="008B22D4" w:rsidRDefault="008560EE" w:rsidP="00E44634">
      <w:pPr>
        <w:spacing w:line="271" w:lineRule="auto"/>
        <w:jc w:val="right"/>
        <w:rPr>
          <w:rFonts w:eastAsia="Tahoma"/>
          <w:color w:val="auto"/>
        </w:rPr>
      </w:pPr>
    </w:p>
    <w:p w14:paraId="17BA50F6" w14:textId="77777777" w:rsidR="008560EE" w:rsidRPr="008B22D4" w:rsidRDefault="00FD7F6E" w:rsidP="00E44634">
      <w:pPr>
        <w:spacing w:line="271" w:lineRule="auto"/>
        <w:jc w:val="right"/>
        <w:rPr>
          <w:rFonts w:eastAsia="Tahoma"/>
          <w:color w:val="auto"/>
        </w:rPr>
      </w:pPr>
      <w:r w:rsidRPr="008B22D4">
        <w:rPr>
          <w:color w:val="auto"/>
        </w:rPr>
        <w:t>…………………………………………..</w:t>
      </w:r>
    </w:p>
    <w:p w14:paraId="61C09FDE" w14:textId="77777777" w:rsidR="008560EE" w:rsidRPr="008B22D4" w:rsidRDefault="00FD7F6E" w:rsidP="00E44634">
      <w:pPr>
        <w:spacing w:line="271" w:lineRule="auto"/>
        <w:jc w:val="right"/>
        <w:rPr>
          <w:rFonts w:eastAsia="Tahoma"/>
          <w:color w:val="auto"/>
        </w:rPr>
      </w:pPr>
      <w:r w:rsidRPr="008B22D4">
        <w:rPr>
          <w:color w:val="auto"/>
        </w:rPr>
        <w:t>podpis</w:t>
      </w:r>
    </w:p>
    <w:p w14:paraId="35C1F1D3" w14:textId="77777777" w:rsidR="008560EE" w:rsidRPr="008B22D4" w:rsidRDefault="008560EE" w:rsidP="00E44634">
      <w:pPr>
        <w:tabs>
          <w:tab w:val="left" w:pos="7938"/>
        </w:tabs>
        <w:spacing w:after="0" w:line="271" w:lineRule="auto"/>
        <w:rPr>
          <w:rFonts w:eastAsia="Tahoma"/>
          <w:color w:val="auto"/>
        </w:rPr>
      </w:pPr>
    </w:p>
    <w:p w14:paraId="6C66EDE3" w14:textId="77777777" w:rsidR="008560EE" w:rsidRPr="008B22D4" w:rsidRDefault="008560EE" w:rsidP="00E44634">
      <w:pPr>
        <w:tabs>
          <w:tab w:val="left" w:pos="7938"/>
        </w:tabs>
        <w:spacing w:after="0" w:line="271" w:lineRule="auto"/>
        <w:rPr>
          <w:rFonts w:eastAsia="Tahoma"/>
          <w:color w:val="auto"/>
        </w:rPr>
      </w:pPr>
    </w:p>
    <w:p w14:paraId="43C10D2F" w14:textId="77777777" w:rsidR="008560EE" w:rsidRPr="008B22D4" w:rsidRDefault="008560EE" w:rsidP="00E44634">
      <w:pPr>
        <w:tabs>
          <w:tab w:val="left" w:pos="7938"/>
        </w:tabs>
        <w:spacing w:after="0" w:line="271" w:lineRule="auto"/>
        <w:rPr>
          <w:rFonts w:eastAsia="Tahoma"/>
          <w:color w:val="auto"/>
        </w:rPr>
      </w:pPr>
    </w:p>
    <w:p w14:paraId="7C054B15" w14:textId="77777777" w:rsidR="00A85C5C" w:rsidRPr="008B22D4" w:rsidRDefault="00A85C5C" w:rsidP="00E44634">
      <w:pPr>
        <w:tabs>
          <w:tab w:val="left" w:pos="7938"/>
        </w:tabs>
        <w:spacing w:after="0" w:line="271" w:lineRule="auto"/>
        <w:rPr>
          <w:rFonts w:eastAsia="Tahoma"/>
          <w:color w:val="auto"/>
        </w:rPr>
      </w:pPr>
    </w:p>
    <w:p w14:paraId="60239751" w14:textId="77777777" w:rsidR="008560EE" w:rsidRPr="008B22D4" w:rsidRDefault="008560EE" w:rsidP="00E44634">
      <w:pPr>
        <w:tabs>
          <w:tab w:val="left" w:pos="7938"/>
        </w:tabs>
        <w:spacing w:after="0" w:line="271" w:lineRule="auto"/>
        <w:rPr>
          <w:rFonts w:eastAsia="Tahoma"/>
          <w:color w:val="auto"/>
        </w:rPr>
      </w:pPr>
    </w:p>
    <w:p w14:paraId="5070F70F" w14:textId="77777777" w:rsidR="008560EE" w:rsidRPr="008B22D4" w:rsidRDefault="008560EE" w:rsidP="00E44634">
      <w:pPr>
        <w:tabs>
          <w:tab w:val="left" w:pos="7938"/>
        </w:tabs>
        <w:spacing w:after="0" w:line="271" w:lineRule="auto"/>
        <w:rPr>
          <w:rFonts w:eastAsia="Tahoma"/>
          <w:color w:val="auto"/>
        </w:rPr>
      </w:pPr>
    </w:p>
    <w:p w14:paraId="18C2E53A" w14:textId="77777777" w:rsidR="008560EE" w:rsidRPr="008B22D4" w:rsidRDefault="008560EE" w:rsidP="00E44634">
      <w:pPr>
        <w:tabs>
          <w:tab w:val="left" w:pos="7938"/>
        </w:tabs>
        <w:spacing w:after="0" w:line="271" w:lineRule="auto"/>
        <w:rPr>
          <w:rFonts w:eastAsia="Tahoma"/>
          <w:color w:val="auto"/>
        </w:rPr>
      </w:pPr>
    </w:p>
    <w:p w14:paraId="07E08F55" w14:textId="77777777" w:rsidR="008560EE" w:rsidRPr="008B22D4" w:rsidRDefault="008560EE" w:rsidP="00E44634">
      <w:pPr>
        <w:tabs>
          <w:tab w:val="left" w:pos="7938"/>
        </w:tabs>
        <w:spacing w:after="0" w:line="271" w:lineRule="auto"/>
        <w:rPr>
          <w:rFonts w:eastAsia="Tahoma"/>
          <w:color w:val="auto"/>
        </w:rPr>
      </w:pPr>
    </w:p>
    <w:p w14:paraId="4CE75844" w14:textId="77777777" w:rsidR="008560EE" w:rsidRPr="008B22D4" w:rsidRDefault="008560EE" w:rsidP="00E44634">
      <w:pPr>
        <w:tabs>
          <w:tab w:val="left" w:pos="7938"/>
        </w:tabs>
        <w:spacing w:after="0" w:line="271" w:lineRule="auto"/>
        <w:rPr>
          <w:rFonts w:eastAsia="Tahoma"/>
          <w:color w:val="auto"/>
        </w:rPr>
      </w:pPr>
    </w:p>
    <w:p w14:paraId="6231FEDE" w14:textId="77777777" w:rsidR="008560EE" w:rsidRPr="008B22D4" w:rsidRDefault="008560EE" w:rsidP="00E44634">
      <w:pPr>
        <w:tabs>
          <w:tab w:val="left" w:pos="7938"/>
        </w:tabs>
        <w:spacing w:after="0" w:line="271" w:lineRule="auto"/>
        <w:rPr>
          <w:rFonts w:eastAsia="Tahoma"/>
          <w:color w:val="auto"/>
        </w:rPr>
      </w:pPr>
    </w:p>
    <w:p w14:paraId="330B8682" w14:textId="77777777" w:rsidR="008560EE" w:rsidRPr="008B22D4" w:rsidRDefault="008560EE" w:rsidP="00E44634">
      <w:pPr>
        <w:tabs>
          <w:tab w:val="left" w:pos="7938"/>
        </w:tabs>
        <w:spacing w:after="0" w:line="271" w:lineRule="auto"/>
        <w:rPr>
          <w:rFonts w:eastAsia="Tahoma"/>
          <w:color w:val="auto"/>
        </w:rPr>
      </w:pPr>
    </w:p>
    <w:p w14:paraId="5C33E65E" w14:textId="77777777" w:rsidR="0034605E" w:rsidRDefault="0034605E" w:rsidP="00E44634">
      <w:pPr>
        <w:tabs>
          <w:tab w:val="left" w:pos="7938"/>
        </w:tabs>
        <w:spacing w:after="0" w:line="271" w:lineRule="auto"/>
        <w:rPr>
          <w:rFonts w:eastAsia="Tahoma"/>
          <w:color w:val="auto"/>
        </w:rPr>
      </w:pPr>
    </w:p>
    <w:p w14:paraId="2742D7B6" w14:textId="77777777" w:rsidR="008B22D4" w:rsidRDefault="008B22D4" w:rsidP="00E44634">
      <w:pPr>
        <w:tabs>
          <w:tab w:val="left" w:pos="7938"/>
        </w:tabs>
        <w:spacing w:after="0" w:line="271" w:lineRule="auto"/>
        <w:rPr>
          <w:rFonts w:eastAsia="Tahoma"/>
          <w:color w:val="auto"/>
        </w:rPr>
      </w:pPr>
    </w:p>
    <w:p w14:paraId="7D255944" w14:textId="77777777" w:rsidR="008B22D4" w:rsidRDefault="008B22D4" w:rsidP="00E44634">
      <w:pPr>
        <w:tabs>
          <w:tab w:val="left" w:pos="7938"/>
        </w:tabs>
        <w:spacing w:after="0" w:line="271" w:lineRule="auto"/>
        <w:rPr>
          <w:rFonts w:eastAsia="Tahoma"/>
          <w:color w:val="auto"/>
        </w:rPr>
      </w:pPr>
    </w:p>
    <w:p w14:paraId="1FA72853" w14:textId="77777777" w:rsidR="008B22D4" w:rsidRPr="008B22D4" w:rsidRDefault="008B22D4" w:rsidP="00E44634">
      <w:pPr>
        <w:tabs>
          <w:tab w:val="left" w:pos="7938"/>
        </w:tabs>
        <w:spacing w:after="0" w:line="271" w:lineRule="auto"/>
        <w:rPr>
          <w:rFonts w:eastAsia="Tahoma"/>
          <w:color w:val="auto"/>
        </w:rPr>
      </w:pPr>
    </w:p>
    <w:p w14:paraId="4E198661" w14:textId="77777777" w:rsidR="008560EE" w:rsidRPr="008B22D4" w:rsidRDefault="008560EE" w:rsidP="00E44634">
      <w:pPr>
        <w:tabs>
          <w:tab w:val="left" w:pos="7938"/>
        </w:tabs>
        <w:spacing w:after="0" w:line="271" w:lineRule="auto"/>
        <w:rPr>
          <w:rFonts w:eastAsia="Tahoma"/>
          <w:color w:val="auto"/>
        </w:rPr>
      </w:pPr>
    </w:p>
    <w:p w14:paraId="44451619" w14:textId="77777777" w:rsidR="00CF4F57" w:rsidRPr="008B22D4" w:rsidRDefault="0027076D" w:rsidP="00E44634">
      <w:pPr>
        <w:tabs>
          <w:tab w:val="left" w:pos="7938"/>
        </w:tabs>
        <w:spacing w:after="0" w:line="271" w:lineRule="auto"/>
        <w:rPr>
          <w:b/>
          <w:bCs/>
          <w:color w:val="auto"/>
        </w:rPr>
      </w:pPr>
      <w:r w:rsidRPr="008B22D4">
        <w:rPr>
          <w:b/>
          <w:bCs/>
          <w:color w:val="auto"/>
        </w:rPr>
        <w:t xml:space="preserve">                                       </w:t>
      </w:r>
      <w:r w:rsidR="00FD7F6E" w:rsidRPr="008B22D4">
        <w:rPr>
          <w:b/>
          <w:bCs/>
          <w:color w:val="auto"/>
        </w:rPr>
        <w:t xml:space="preserve">                                    </w:t>
      </w:r>
    </w:p>
    <w:p w14:paraId="01532E95" w14:textId="0F7B619F"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lastRenderedPageBreak/>
        <w:t>Załącznik nr 6 do umowy ZP/</w:t>
      </w:r>
      <w:r w:rsidR="009871AB" w:rsidRPr="008B22D4">
        <w:rPr>
          <w:b/>
          <w:bCs/>
          <w:color w:val="auto"/>
        </w:rPr>
        <w:t>90</w:t>
      </w:r>
      <w:r w:rsidRPr="008B22D4">
        <w:rPr>
          <w:b/>
          <w:bCs/>
          <w:color w:val="auto"/>
        </w:rPr>
        <w:t>/</w:t>
      </w:r>
      <w:r w:rsidR="009871AB" w:rsidRPr="008B22D4">
        <w:rPr>
          <w:b/>
          <w:color w:val="auto"/>
        </w:rPr>
        <w:t>2023</w:t>
      </w:r>
    </w:p>
    <w:p w14:paraId="6F2EA9D2" w14:textId="77777777" w:rsidR="00CF4F57" w:rsidRPr="008B22D4" w:rsidRDefault="00CF4F57" w:rsidP="00E44634">
      <w:pPr>
        <w:tabs>
          <w:tab w:val="left" w:pos="7938"/>
        </w:tabs>
        <w:spacing w:after="0" w:line="271" w:lineRule="auto"/>
        <w:jc w:val="right"/>
        <w:rPr>
          <w:color w:val="auto"/>
        </w:rPr>
      </w:pPr>
    </w:p>
    <w:p w14:paraId="6C35D71F"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w:t>
      </w:r>
    </w:p>
    <w:p w14:paraId="688AB2FA" w14:textId="77777777" w:rsidR="008560EE" w:rsidRPr="008B22D4" w:rsidRDefault="008560EE" w:rsidP="00E44634">
      <w:pPr>
        <w:tabs>
          <w:tab w:val="left" w:pos="7938"/>
        </w:tabs>
        <w:spacing w:after="0" w:line="271" w:lineRule="auto"/>
        <w:rPr>
          <w:rFonts w:eastAsia="Tahoma"/>
          <w:color w:val="auto"/>
        </w:rPr>
      </w:pPr>
    </w:p>
    <w:p w14:paraId="2C00FE42" w14:textId="77777777" w:rsidR="008560EE" w:rsidRPr="008B22D4" w:rsidRDefault="008560EE" w:rsidP="00E44634">
      <w:pPr>
        <w:tabs>
          <w:tab w:val="left" w:pos="7938"/>
        </w:tabs>
        <w:spacing w:after="0" w:line="271" w:lineRule="auto"/>
        <w:rPr>
          <w:rFonts w:eastAsia="Tahoma"/>
          <w:color w:val="auto"/>
        </w:rPr>
      </w:pPr>
    </w:p>
    <w:p w14:paraId="3D26F0DC"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19F2FB52"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w:t>
      </w:r>
    </w:p>
    <w:p w14:paraId="19A032A3" w14:textId="77777777" w:rsidR="008560EE" w:rsidRPr="008B22D4" w:rsidRDefault="008560EE" w:rsidP="00E44634">
      <w:pPr>
        <w:tabs>
          <w:tab w:val="left" w:pos="7938"/>
        </w:tabs>
        <w:spacing w:after="0" w:line="271" w:lineRule="auto"/>
        <w:rPr>
          <w:rFonts w:eastAsia="Tahoma"/>
          <w:b/>
          <w:bCs/>
          <w:color w:val="auto"/>
        </w:rPr>
      </w:pPr>
    </w:p>
    <w:p w14:paraId="31C35362"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2D62AAF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3D45DA2A" w14:textId="77777777" w:rsidR="008560EE" w:rsidRPr="008B22D4" w:rsidRDefault="008560EE" w:rsidP="00E44634">
      <w:pPr>
        <w:tabs>
          <w:tab w:val="left" w:pos="3312"/>
        </w:tabs>
        <w:spacing w:after="0" w:line="271" w:lineRule="auto"/>
        <w:ind w:left="3402" w:right="284"/>
        <w:jc w:val="both"/>
        <w:rPr>
          <w:rFonts w:eastAsia="Tahoma"/>
          <w:color w:val="auto"/>
        </w:rPr>
      </w:pPr>
    </w:p>
    <w:p w14:paraId="3BCF5094" w14:textId="77777777" w:rsidR="008560EE" w:rsidRPr="008B22D4" w:rsidRDefault="008560EE" w:rsidP="00E44634">
      <w:pPr>
        <w:tabs>
          <w:tab w:val="left" w:pos="3312"/>
        </w:tabs>
        <w:spacing w:after="0" w:line="271" w:lineRule="auto"/>
        <w:ind w:left="3402" w:right="284"/>
        <w:jc w:val="both"/>
        <w:rPr>
          <w:rFonts w:eastAsia="Tahoma"/>
          <w:color w:val="auto"/>
        </w:rPr>
      </w:pPr>
    </w:p>
    <w:p w14:paraId="1B531702"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 xml:space="preserve">Oświadczenie podwykonawcy o otrzymaniu zapłaty </w:t>
      </w:r>
    </w:p>
    <w:p w14:paraId="5DA66803"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i zakończeniu prac w ramach kontraktu</w:t>
      </w:r>
    </w:p>
    <w:p w14:paraId="53F13572" w14:textId="77777777" w:rsidR="008560EE" w:rsidRPr="008B22D4" w:rsidRDefault="008560EE" w:rsidP="00E44634">
      <w:pPr>
        <w:tabs>
          <w:tab w:val="left" w:pos="3312"/>
        </w:tabs>
        <w:spacing w:after="0" w:line="271" w:lineRule="auto"/>
        <w:ind w:left="3402" w:right="284"/>
        <w:jc w:val="both"/>
        <w:rPr>
          <w:rFonts w:eastAsia="Tahoma"/>
          <w:color w:val="auto"/>
        </w:rPr>
      </w:pPr>
    </w:p>
    <w:p w14:paraId="679C4801" w14:textId="77777777" w:rsidR="008560EE" w:rsidRPr="008B22D4" w:rsidRDefault="008560EE" w:rsidP="00E44634">
      <w:pPr>
        <w:tabs>
          <w:tab w:val="left" w:pos="7938"/>
        </w:tabs>
        <w:spacing w:after="0" w:line="271" w:lineRule="auto"/>
        <w:rPr>
          <w:rFonts w:eastAsia="Tahoma"/>
          <w:color w:val="auto"/>
        </w:rPr>
      </w:pPr>
    </w:p>
    <w:p w14:paraId="71833649" w14:textId="03AA09C3" w:rsidR="008560EE" w:rsidRPr="008B22D4" w:rsidRDefault="004023AD" w:rsidP="00E44634">
      <w:pPr>
        <w:tabs>
          <w:tab w:val="left" w:pos="7938"/>
        </w:tabs>
        <w:spacing w:after="0" w:line="271" w:lineRule="auto"/>
        <w:jc w:val="both"/>
        <w:rPr>
          <w:rFonts w:eastAsia="Tahoma"/>
          <w:color w:val="auto"/>
        </w:rPr>
      </w:pPr>
      <w:r w:rsidRPr="008B22D4">
        <w:rPr>
          <w:color w:val="auto"/>
        </w:rPr>
        <w:t>Działając, jako</w:t>
      </w:r>
      <w:r w:rsidR="00FD7F6E" w:rsidRPr="008B22D4">
        <w:rPr>
          <w:color w:val="auto"/>
        </w:rPr>
        <w:t xml:space="preserve"> </w:t>
      </w:r>
      <w:r w:rsidRPr="008B22D4">
        <w:rPr>
          <w:color w:val="auto"/>
        </w:rPr>
        <w:t>podwykonawca …………………………………………………………… realizującego</w:t>
      </w:r>
      <w:r w:rsidR="00FD7F6E" w:rsidRPr="008B22D4">
        <w:rPr>
          <w:color w:val="auto"/>
        </w:rPr>
        <w:t xml:space="preserve"> na rzecz Uniwersytetu Medycznego w Łodzi prace w zakresie umowy nr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dnia </w:t>
      </w:r>
      <w:r w:rsidR="00F8575B" w:rsidRPr="008B22D4">
        <w:rPr>
          <w:color w:val="auto"/>
        </w:rPr>
        <w:t>…………</w:t>
      </w:r>
      <w:proofErr w:type="gramStart"/>
      <w:r w:rsidR="00F8575B" w:rsidRPr="008B22D4">
        <w:rPr>
          <w:color w:val="auto"/>
        </w:rPr>
        <w:t>…….</w:t>
      </w:r>
      <w:proofErr w:type="gramEnd"/>
      <w:r w:rsidR="00F8575B" w:rsidRPr="008B22D4">
        <w:rPr>
          <w:color w:val="auto"/>
        </w:rPr>
        <w:t>.</w:t>
      </w:r>
      <w:r w:rsidR="00FE65EF" w:rsidRPr="008B22D4">
        <w:rPr>
          <w:color w:val="auto"/>
        </w:rPr>
        <w:t xml:space="preserve"> r.</w:t>
      </w:r>
      <w:r w:rsidR="00FD7F6E" w:rsidRPr="008B22D4">
        <w:rPr>
          <w:color w:val="auto"/>
        </w:rPr>
        <w:t xml:space="preserve"> zgodnie z umową na podwykonawstwo zawartą pomiędzy w/w a naszym przedsiębiorstwem z dnia ……………………… niniejszym oświadczam, iż </w:t>
      </w:r>
      <w:r w:rsidR="00FD7F6E" w:rsidRPr="008B22D4">
        <w:rPr>
          <w:b/>
          <w:bCs/>
          <w:color w:val="auto"/>
        </w:rPr>
        <w:t>………………</w:t>
      </w:r>
      <w:r w:rsidRPr="008B22D4">
        <w:rPr>
          <w:b/>
          <w:bCs/>
          <w:color w:val="auto"/>
        </w:rPr>
        <w:t xml:space="preserve"> </w:t>
      </w:r>
      <w:r w:rsidR="00FD7F6E" w:rsidRPr="008B22D4">
        <w:rPr>
          <w:color w:val="auto"/>
        </w:rPr>
        <w:t xml:space="preserve">uregulowała w </w:t>
      </w:r>
      <w:r w:rsidR="001C7440" w:rsidRPr="008B22D4">
        <w:rPr>
          <w:color w:val="auto"/>
        </w:rPr>
        <w:t xml:space="preserve">100 </w:t>
      </w:r>
      <w:r w:rsidR="00FD7F6E" w:rsidRPr="008B22D4">
        <w:rPr>
          <w:color w:val="auto"/>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8B22D4" w:rsidRDefault="00FD7F6E" w:rsidP="00E44634">
      <w:pPr>
        <w:tabs>
          <w:tab w:val="left" w:pos="7938"/>
        </w:tabs>
        <w:spacing w:after="0" w:line="271" w:lineRule="auto"/>
        <w:jc w:val="both"/>
        <w:rPr>
          <w:rFonts w:eastAsia="Tahoma"/>
          <w:color w:val="auto"/>
        </w:rPr>
      </w:pPr>
      <w:r w:rsidRPr="008B22D4">
        <w:rPr>
          <w:color w:val="auto"/>
        </w:rPr>
        <w:t>W związku z powyższym oświadczam, iż z tego tytułu nie będę zgłaszała w stosunku do Uniwersytetu Medycznego w Łodzi żadnych roszczeń.</w:t>
      </w:r>
    </w:p>
    <w:p w14:paraId="48FF454C" w14:textId="77777777" w:rsidR="008560EE" w:rsidRPr="008B22D4" w:rsidRDefault="008560EE" w:rsidP="00E44634">
      <w:pPr>
        <w:tabs>
          <w:tab w:val="left" w:pos="7938"/>
        </w:tabs>
        <w:spacing w:after="0" w:line="271" w:lineRule="auto"/>
        <w:jc w:val="both"/>
        <w:rPr>
          <w:rFonts w:eastAsia="Tahoma"/>
          <w:color w:val="auto"/>
        </w:rPr>
      </w:pPr>
    </w:p>
    <w:p w14:paraId="04124A7B" w14:textId="54816B14" w:rsidR="008560EE" w:rsidRPr="008B22D4" w:rsidRDefault="00FD7F6E" w:rsidP="00E44634">
      <w:pPr>
        <w:tabs>
          <w:tab w:val="left" w:pos="7938"/>
        </w:tabs>
        <w:spacing w:after="0" w:line="271" w:lineRule="auto"/>
        <w:jc w:val="both"/>
        <w:rPr>
          <w:rFonts w:eastAsia="Tahoma"/>
          <w:color w:val="auto"/>
        </w:rPr>
      </w:pPr>
      <w:r w:rsidRPr="008B22D4">
        <w:rPr>
          <w:color w:val="auto"/>
        </w:rPr>
        <w:t>Jednocześnie oświadczam, iż zakończyłem realizację prac w ramach kontraktu ZP/</w:t>
      </w:r>
      <w:r w:rsidR="009871AB" w:rsidRPr="008B22D4">
        <w:rPr>
          <w:color w:val="auto"/>
        </w:rPr>
        <w:t>90</w:t>
      </w:r>
      <w:r w:rsidRPr="008B22D4">
        <w:rPr>
          <w:color w:val="auto"/>
        </w:rPr>
        <w:t>/</w:t>
      </w:r>
      <w:r w:rsidR="009871AB" w:rsidRPr="008B22D4">
        <w:rPr>
          <w:color w:val="auto"/>
        </w:rPr>
        <w:t>2023</w:t>
      </w:r>
      <w:r w:rsidR="004023AD" w:rsidRPr="008B22D4">
        <w:rPr>
          <w:color w:val="auto"/>
        </w:rPr>
        <w:t xml:space="preserve"> </w:t>
      </w:r>
      <w:r w:rsidRPr="008B22D4">
        <w:rPr>
          <w:color w:val="auto"/>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4CC00A4E" w14:textId="77777777" w:rsidR="008560EE" w:rsidRPr="008B22D4" w:rsidRDefault="008560EE" w:rsidP="00E44634">
      <w:pPr>
        <w:tabs>
          <w:tab w:val="left" w:pos="7938"/>
        </w:tabs>
        <w:spacing w:after="0" w:line="271" w:lineRule="auto"/>
        <w:rPr>
          <w:rFonts w:eastAsia="Tahoma"/>
          <w:color w:val="auto"/>
        </w:rPr>
      </w:pPr>
    </w:p>
    <w:p w14:paraId="7E581FF5"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15CF011A" w14:textId="77777777" w:rsidR="008560EE" w:rsidRPr="008B22D4" w:rsidRDefault="008560EE" w:rsidP="00E44634">
      <w:pPr>
        <w:tabs>
          <w:tab w:val="left" w:pos="7938"/>
        </w:tabs>
        <w:spacing w:after="0" w:line="271" w:lineRule="auto"/>
        <w:rPr>
          <w:rFonts w:eastAsia="Tahoma"/>
          <w:color w:val="auto"/>
        </w:rPr>
      </w:pPr>
    </w:p>
    <w:p w14:paraId="416A091A" w14:textId="77777777" w:rsidR="008560EE" w:rsidRPr="008B22D4" w:rsidRDefault="008560EE" w:rsidP="00E44634">
      <w:pPr>
        <w:tabs>
          <w:tab w:val="left" w:pos="7938"/>
        </w:tabs>
        <w:spacing w:after="0" w:line="271" w:lineRule="auto"/>
        <w:rPr>
          <w:rFonts w:eastAsia="Tahoma"/>
          <w:color w:val="auto"/>
        </w:rPr>
      </w:pPr>
    </w:p>
    <w:p w14:paraId="1BEC0F4D"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4A13C32E"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73339D1D" w14:textId="77777777" w:rsidR="008560EE" w:rsidRPr="008B22D4" w:rsidRDefault="008560EE" w:rsidP="00E44634">
      <w:pPr>
        <w:tabs>
          <w:tab w:val="left" w:pos="7938"/>
        </w:tabs>
        <w:spacing w:after="0" w:line="271" w:lineRule="auto"/>
        <w:rPr>
          <w:rFonts w:eastAsia="Tahoma"/>
          <w:color w:val="auto"/>
        </w:rPr>
      </w:pPr>
    </w:p>
    <w:p w14:paraId="1E1F66D6" w14:textId="77777777" w:rsidR="008560EE" w:rsidRPr="008B22D4" w:rsidRDefault="008560EE" w:rsidP="00E44634">
      <w:pPr>
        <w:tabs>
          <w:tab w:val="left" w:pos="7938"/>
        </w:tabs>
        <w:spacing w:after="0" w:line="271" w:lineRule="auto"/>
        <w:rPr>
          <w:rFonts w:eastAsia="Tahoma"/>
          <w:color w:val="auto"/>
        </w:rPr>
      </w:pPr>
    </w:p>
    <w:p w14:paraId="35B8D89D" w14:textId="77777777" w:rsidR="008560EE" w:rsidRPr="008B22D4" w:rsidRDefault="008560EE" w:rsidP="00E44634">
      <w:pPr>
        <w:spacing w:after="0" w:line="271" w:lineRule="auto"/>
        <w:jc w:val="right"/>
        <w:rPr>
          <w:rFonts w:eastAsia="Tahoma"/>
          <w:b/>
          <w:bCs/>
          <w:color w:val="auto"/>
        </w:rPr>
      </w:pPr>
    </w:p>
    <w:p w14:paraId="0F5AD3B5" w14:textId="77777777" w:rsidR="008560EE" w:rsidRPr="008B22D4" w:rsidRDefault="008560EE" w:rsidP="00E44634">
      <w:pPr>
        <w:spacing w:after="0" w:line="271" w:lineRule="auto"/>
        <w:jc w:val="right"/>
        <w:rPr>
          <w:rFonts w:eastAsia="Tahoma"/>
          <w:b/>
          <w:bCs/>
          <w:color w:val="auto"/>
        </w:rPr>
      </w:pPr>
    </w:p>
    <w:p w14:paraId="2A7883F9" w14:textId="77777777" w:rsidR="008560EE" w:rsidRPr="008B22D4" w:rsidRDefault="008560EE" w:rsidP="00E44634">
      <w:pPr>
        <w:spacing w:after="0" w:line="271" w:lineRule="auto"/>
        <w:jc w:val="right"/>
        <w:rPr>
          <w:rFonts w:eastAsia="Tahoma"/>
          <w:b/>
          <w:bCs/>
          <w:color w:val="auto"/>
        </w:rPr>
      </w:pPr>
    </w:p>
    <w:p w14:paraId="6C6BAA4A" w14:textId="77777777" w:rsidR="008560EE" w:rsidRDefault="008560EE" w:rsidP="00E44634">
      <w:pPr>
        <w:spacing w:after="0" w:line="271" w:lineRule="auto"/>
        <w:jc w:val="right"/>
        <w:rPr>
          <w:rFonts w:eastAsia="Tahoma"/>
          <w:b/>
          <w:bCs/>
          <w:color w:val="auto"/>
        </w:rPr>
      </w:pPr>
    </w:p>
    <w:p w14:paraId="4AA660FE" w14:textId="77777777" w:rsidR="008B22D4" w:rsidRDefault="008B22D4" w:rsidP="00E44634">
      <w:pPr>
        <w:spacing w:after="0" w:line="271" w:lineRule="auto"/>
        <w:jc w:val="right"/>
        <w:rPr>
          <w:rFonts w:eastAsia="Tahoma"/>
          <w:b/>
          <w:bCs/>
          <w:color w:val="auto"/>
        </w:rPr>
      </w:pPr>
    </w:p>
    <w:p w14:paraId="20068718" w14:textId="77777777" w:rsidR="008B22D4" w:rsidRDefault="008B22D4" w:rsidP="00E44634">
      <w:pPr>
        <w:spacing w:after="0" w:line="271" w:lineRule="auto"/>
        <w:jc w:val="right"/>
        <w:rPr>
          <w:rFonts w:eastAsia="Tahoma"/>
          <w:b/>
          <w:bCs/>
          <w:color w:val="auto"/>
        </w:rPr>
      </w:pPr>
    </w:p>
    <w:p w14:paraId="0BFEA03C" w14:textId="77777777" w:rsidR="008B22D4" w:rsidRDefault="008B22D4" w:rsidP="00E44634">
      <w:pPr>
        <w:spacing w:after="0" w:line="271" w:lineRule="auto"/>
        <w:jc w:val="right"/>
        <w:rPr>
          <w:rFonts w:eastAsia="Tahoma"/>
          <w:b/>
          <w:bCs/>
          <w:color w:val="auto"/>
        </w:rPr>
      </w:pPr>
    </w:p>
    <w:p w14:paraId="7252B033" w14:textId="77777777" w:rsidR="008B22D4" w:rsidRPr="008B22D4" w:rsidRDefault="008B22D4" w:rsidP="00E44634">
      <w:pPr>
        <w:spacing w:after="0" w:line="271" w:lineRule="auto"/>
        <w:jc w:val="right"/>
        <w:rPr>
          <w:rFonts w:eastAsia="Tahoma"/>
          <w:b/>
          <w:bCs/>
          <w:color w:val="auto"/>
        </w:rPr>
      </w:pPr>
    </w:p>
    <w:p w14:paraId="7970D9FB" w14:textId="77777777" w:rsidR="008560EE" w:rsidRPr="008B22D4" w:rsidRDefault="008560EE" w:rsidP="00E44634">
      <w:pPr>
        <w:spacing w:after="0" w:line="271" w:lineRule="auto"/>
        <w:jc w:val="right"/>
        <w:rPr>
          <w:rFonts w:eastAsia="Tahoma"/>
          <w:b/>
          <w:bCs/>
          <w:color w:val="auto"/>
        </w:rPr>
      </w:pPr>
    </w:p>
    <w:p w14:paraId="7967712F" w14:textId="77777777" w:rsidR="0070698E" w:rsidRPr="008B22D4" w:rsidRDefault="0070698E" w:rsidP="00E44634">
      <w:pPr>
        <w:widowControl w:val="0"/>
        <w:spacing w:after="0" w:line="271" w:lineRule="auto"/>
        <w:jc w:val="right"/>
        <w:rPr>
          <w:b/>
          <w:bCs/>
          <w:color w:val="auto"/>
        </w:rPr>
      </w:pPr>
      <w:bookmarkStart w:id="15" w:name="_Hlk536007031"/>
    </w:p>
    <w:p w14:paraId="69F9B54C" w14:textId="03E13E47" w:rsidR="00FB550D" w:rsidRPr="008B22D4" w:rsidRDefault="00FB550D" w:rsidP="00E44634">
      <w:pPr>
        <w:widowControl w:val="0"/>
        <w:spacing w:after="0" w:line="271" w:lineRule="auto"/>
        <w:jc w:val="right"/>
        <w:rPr>
          <w:rFonts w:eastAsia="Tahoma"/>
          <w:b/>
          <w:bCs/>
          <w:color w:val="auto"/>
          <w:lang w:eastAsia="en-US"/>
        </w:rPr>
      </w:pPr>
      <w:r w:rsidRPr="008B22D4">
        <w:rPr>
          <w:b/>
          <w:bCs/>
          <w:color w:val="auto"/>
        </w:rPr>
        <w:lastRenderedPageBreak/>
        <w:t xml:space="preserve">Załącznik nr </w:t>
      </w:r>
      <w:r w:rsidR="0024230F" w:rsidRPr="008B22D4">
        <w:rPr>
          <w:b/>
          <w:bCs/>
          <w:color w:val="auto"/>
        </w:rPr>
        <w:t>7</w:t>
      </w:r>
      <w:r w:rsidRPr="008B22D4">
        <w:rPr>
          <w:b/>
          <w:bCs/>
          <w:color w:val="auto"/>
        </w:rPr>
        <w:t xml:space="preserve"> do umowy ZP/</w:t>
      </w:r>
      <w:r w:rsidR="009871AB" w:rsidRPr="008B22D4">
        <w:rPr>
          <w:b/>
          <w:bCs/>
          <w:color w:val="auto"/>
        </w:rPr>
        <w:t>90</w:t>
      </w:r>
      <w:r w:rsidRPr="008B22D4">
        <w:rPr>
          <w:b/>
          <w:bCs/>
          <w:color w:val="auto"/>
        </w:rPr>
        <w:t>/</w:t>
      </w:r>
      <w:r w:rsidR="009871AB" w:rsidRPr="008B22D4">
        <w:rPr>
          <w:b/>
          <w:color w:val="auto"/>
        </w:rPr>
        <w:t>2023</w:t>
      </w:r>
    </w:p>
    <w:p w14:paraId="2BAD160D" w14:textId="77777777" w:rsidR="00FB550D" w:rsidRPr="008B22D4" w:rsidRDefault="00FB550D" w:rsidP="00E44634">
      <w:pPr>
        <w:widowControl w:val="0"/>
        <w:spacing w:after="0" w:line="271" w:lineRule="auto"/>
        <w:rPr>
          <w:b/>
          <w:bCs/>
          <w:color w:val="auto"/>
        </w:rPr>
      </w:pPr>
    </w:p>
    <w:p w14:paraId="2A33CAB7" w14:textId="77777777" w:rsidR="00FB550D" w:rsidRPr="008B22D4" w:rsidRDefault="00FB550D" w:rsidP="00E44634">
      <w:pPr>
        <w:tabs>
          <w:tab w:val="left" w:pos="3456"/>
        </w:tabs>
        <w:spacing w:line="271" w:lineRule="auto"/>
        <w:jc w:val="right"/>
        <w:rPr>
          <w:rFonts w:eastAsia="Tahoma"/>
          <w:color w:val="auto"/>
        </w:rPr>
      </w:pPr>
      <w:r w:rsidRPr="008B22D4">
        <w:rPr>
          <w:color w:val="auto"/>
        </w:rPr>
        <w:t>Wzór oświadczenia podwykonawcy</w:t>
      </w:r>
    </w:p>
    <w:p w14:paraId="1FF487BA" w14:textId="77777777" w:rsidR="00FB550D" w:rsidRPr="008B22D4" w:rsidRDefault="00FB550D" w:rsidP="00E44634">
      <w:pPr>
        <w:tabs>
          <w:tab w:val="left" w:pos="3456"/>
        </w:tabs>
        <w:spacing w:line="271" w:lineRule="auto"/>
        <w:jc w:val="both"/>
        <w:rPr>
          <w:rFonts w:eastAsia="Tahoma"/>
          <w:color w:val="auto"/>
        </w:rPr>
      </w:pPr>
    </w:p>
    <w:p w14:paraId="0307BBB9"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t>……………………………………………………………………….</w:t>
      </w:r>
    </w:p>
    <w:p w14:paraId="5AB950D1"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125E4D01"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46BCD922"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55E2C8EA" w14:textId="77777777" w:rsidR="00FB550D" w:rsidRPr="008B22D4" w:rsidRDefault="00FB550D" w:rsidP="00E44634">
      <w:pPr>
        <w:tabs>
          <w:tab w:val="left" w:pos="3456"/>
        </w:tabs>
        <w:spacing w:line="271" w:lineRule="auto"/>
        <w:jc w:val="center"/>
        <w:rPr>
          <w:rFonts w:eastAsia="Tahoma"/>
          <w:b/>
          <w:bCs/>
          <w:color w:val="auto"/>
        </w:rPr>
      </w:pPr>
    </w:p>
    <w:p w14:paraId="7842917F"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2CD4A2D5" w14:textId="77777777" w:rsidR="00FB550D" w:rsidRPr="008B22D4" w:rsidRDefault="00FB550D" w:rsidP="00E44634">
      <w:pPr>
        <w:tabs>
          <w:tab w:val="left" w:pos="3332"/>
        </w:tabs>
        <w:spacing w:line="271" w:lineRule="auto"/>
        <w:ind w:left="284" w:right="283"/>
        <w:jc w:val="both"/>
        <w:rPr>
          <w:rFonts w:eastAsia="Tahoma"/>
          <w:color w:val="auto"/>
        </w:rPr>
      </w:pPr>
    </w:p>
    <w:p w14:paraId="74779C38" w14:textId="03CA9E58"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b/>
          <w:bCs/>
          <w:color w:val="auto"/>
        </w:rPr>
        <w:t>……………………</w:t>
      </w:r>
      <w:r w:rsidRPr="008B22D4">
        <w:rPr>
          <w:rFonts w:eastAsia="Times New Roman"/>
          <w:bCs/>
          <w:color w:val="auto"/>
        </w:rPr>
        <w:t xml:space="preserve"> </w:t>
      </w:r>
      <w:r w:rsidRPr="008B22D4">
        <w:rPr>
          <w:color w:val="auto"/>
        </w:rPr>
        <w:t xml:space="preserve">realizującej/cnych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004023AD" w:rsidRPr="008B22D4">
        <w:rPr>
          <w:color w:val="auto"/>
        </w:rPr>
        <w:t xml:space="preserve"> </w:t>
      </w:r>
      <w:r w:rsidRPr="008B22D4">
        <w:rPr>
          <w:color w:val="auto"/>
        </w:rPr>
        <w:t xml:space="preserve">z dnia </w:t>
      </w:r>
      <w:r w:rsidR="00F8575B" w:rsidRPr="008B22D4">
        <w:rPr>
          <w:color w:val="auto"/>
        </w:rPr>
        <w:t>………………….</w:t>
      </w:r>
      <w:r w:rsidR="00FE65EF" w:rsidRPr="008B22D4">
        <w:rPr>
          <w:color w:val="auto"/>
        </w:rPr>
        <w:t xml:space="preserve"> r. </w:t>
      </w:r>
      <w:r w:rsidRPr="008B22D4">
        <w:rPr>
          <w:color w:val="auto"/>
        </w:rPr>
        <w:t xml:space="preserve">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BB0FE31" w14:textId="77777777"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40145C5E" w14:textId="296A5D15"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68284F53" w14:textId="7E5CDD76" w:rsidR="00FB550D" w:rsidRPr="008B22D4" w:rsidRDefault="00FB550D" w:rsidP="00E44634">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6D780070" w14:textId="77777777" w:rsidR="00FB550D" w:rsidRPr="008B22D4" w:rsidRDefault="00FB550D" w:rsidP="00E44634">
      <w:pPr>
        <w:pStyle w:val="Akapitzlist"/>
        <w:tabs>
          <w:tab w:val="left" w:pos="3332"/>
        </w:tabs>
        <w:spacing w:after="0" w:line="271" w:lineRule="auto"/>
        <w:ind w:right="283"/>
        <w:jc w:val="both"/>
        <w:rPr>
          <w:bCs/>
          <w:color w:val="auto"/>
        </w:rPr>
      </w:pPr>
    </w:p>
    <w:p w14:paraId="2FB5A7FF"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8B22D4" w:rsidRDefault="00FB550D" w:rsidP="00E44634">
      <w:pPr>
        <w:spacing w:line="271" w:lineRule="auto"/>
        <w:rPr>
          <w:color w:val="auto"/>
        </w:rPr>
      </w:pPr>
      <w:r w:rsidRPr="008B22D4">
        <w:rPr>
          <w:color w:val="auto"/>
        </w:rPr>
        <w:t xml:space="preserve">…………………………, dnia ……………………. </w:t>
      </w:r>
    </w:p>
    <w:p w14:paraId="3C3C05E4"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FB550D" w:rsidRPr="008B22D4" w14:paraId="1AF67ADF" w14:textId="77777777" w:rsidTr="00DF4FEE">
        <w:tc>
          <w:tcPr>
            <w:tcW w:w="4961" w:type="dxa"/>
            <w:shd w:val="clear" w:color="auto" w:fill="auto"/>
            <w:hideMark/>
          </w:tcPr>
          <w:p w14:paraId="65BABF09" w14:textId="77777777" w:rsidR="00FB550D" w:rsidRPr="008B22D4" w:rsidRDefault="00FB550D" w:rsidP="00E44634">
            <w:pPr>
              <w:spacing w:line="271" w:lineRule="auto"/>
              <w:jc w:val="center"/>
              <w:rPr>
                <w:color w:val="auto"/>
              </w:rPr>
            </w:pPr>
            <w:r w:rsidRPr="008B22D4">
              <w:rPr>
                <w:color w:val="auto"/>
              </w:rPr>
              <w:t>………………………………………………..…………………..</w:t>
            </w:r>
          </w:p>
          <w:p w14:paraId="483FB9D9" w14:textId="77777777" w:rsidR="00FB550D" w:rsidRPr="008B22D4" w:rsidRDefault="00FB550D" w:rsidP="00E44634">
            <w:pPr>
              <w:spacing w:line="271" w:lineRule="auto"/>
              <w:jc w:val="center"/>
              <w:rPr>
                <w:b/>
                <w:color w:val="auto"/>
              </w:rPr>
            </w:pPr>
            <w:r w:rsidRPr="008B22D4">
              <w:rPr>
                <w:rFonts w:eastAsia="Times New Roman"/>
                <w:b/>
                <w:color w:val="auto"/>
              </w:rPr>
              <w:t xml:space="preserve">Wykonawca </w:t>
            </w:r>
          </w:p>
        </w:tc>
        <w:tc>
          <w:tcPr>
            <w:tcW w:w="4961" w:type="dxa"/>
            <w:shd w:val="clear" w:color="auto" w:fill="auto"/>
            <w:hideMark/>
          </w:tcPr>
          <w:p w14:paraId="4FC9A428" w14:textId="77777777" w:rsidR="00FB550D" w:rsidRPr="008B22D4" w:rsidRDefault="00FB550D" w:rsidP="00E44634">
            <w:pPr>
              <w:spacing w:line="271" w:lineRule="auto"/>
              <w:jc w:val="center"/>
              <w:rPr>
                <w:color w:val="auto"/>
              </w:rPr>
            </w:pPr>
            <w:r w:rsidRPr="008B22D4">
              <w:rPr>
                <w:color w:val="auto"/>
              </w:rPr>
              <w:t>………………………………………………..…………………..</w:t>
            </w:r>
          </w:p>
          <w:p w14:paraId="05AB62B5" w14:textId="77777777" w:rsidR="00FB550D" w:rsidRPr="008B22D4" w:rsidRDefault="00FB550D" w:rsidP="00E44634">
            <w:pPr>
              <w:spacing w:line="271" w:lineRule="auto"/>
              <w:jc w:val="center"/>
              <w:rPr>
                <w:b/>
                <w:bCs/>
                <w:color w:val="auto"/>
              </w:rPr>
            </w:pPr>
            <w:r w:rsidRPr="008B22D4">
              <w:rPr>
                <w:b/>
                <w:bCs/>
                <w:color w:val="auto"/>
              </w:rPr>
              <w:t>Podwykonawca</w:t>
            </w:r>
          </w:p>
        </w:tc>
      </w:tr>
    </w:tbl>
    <w:p w14:paraId="7CD46A91" w14:textId="77777777" w:rsidR="00FB550D" w:rsidRPr="008B22D4" w:rsidRDefault="00FB550D" w:rsidP="00E44634">
      <w:pPr>
        <w:tabs>
          <w:tab w:val="left" w:pos="7938"/>
        </w:tabs>
        <w:spacing w:after="0" w:line="271" w:lineRule="auto"/>
        <w:rPr>
          <w:rFonts w:eastAsia="Tahoma"/>
          <w:color w:val="auto"/>
          <w:lang w:eastAsia="en-US"/>
        </w:rPr>
      </w:pPr>
    </w:p>
    <w:p w14:paraId="7C09274C" w14:textId="77777777" w:rsidR="00FB550D" w:rsidRPr="008B22D4" w:rsidRDefault="00FB550D" w:rsidP="00E44634">
      <w:pPr>
        <w:spacing w:after="0" w:line="271" w:lineRule="auto"/>
        <w:rPr>
          <w:color w:val="auto"/>
        </w:rPr>
      </w:pPr>
      <w:r w:rsidRPr="008B22D4">
        <w:rPr>
          <w:b/>
          <w:bCs/>
          <w:color w:val="auto"/>
        </w:rPr>
        <w:t xml:space="preserve">                                                                                                                    </w:t>
      </w:r>
    </w:p>
    <w:p w14:paraId="06357ABC" w14:textId="77777777" w:rsidR="00FB550D" w:rsidRPr="008B22D4" w:rsidRDefault="00FB550D" w:rsidP="00E44634">
      <w:pPr>
        <w:spacing w:after="0" w:line="271" w:lineRule="auto"/>
        <w:rPr>
          <w:color w:val="auto"/>
        </w:rPr>
      </w:pPr>
    </w:p>
    <w:p w14:paraId="4CB235F8" w14:textId="77777777" w:rsidR="00FB550D" w:rsidRPr="008B22D4" w:rsidRDefault="00FB550D" w:rsidP="00E44634">
      <w:pPr>
        <w:spacing w:after="0" w:line="271" w:lineRule="auto"/>
        <w:rPr>
          <w:color w:val="auto"/>
        </w:rPr>
      </w:pPr>
    </w:p>
    <w:p w14:paraId="6BCD435B" w14:textId="77777777" w:rsidR="00FB550D" w:rsidRPr="008B22D4" w:rsidRDefault="00FB550D" w:rsidP="00E44634">
      <w:pPr>
        <w:tabs>
          <w:tab w:val="left" w:pos="3456"/>
        </w:tabs>
        <w:spacing w:line="271" w:lineRule="auto"/>
        <w:jc w:val="both"/>
        <w:rPr>
          <w:rFonts w:eastAsia="Tahoma"/>
          <w:color w:val="auto"/>
        </w:rPr>
      </w:pPr>
    </w:p>
    <w:p w14:paraId="3C9DF936" w14:textId="77777777" w:rsidR="0070698E" w:rsidRPr="008B22D4" w:rsidRDefault="0070698E" w:rsidP="00E44634">
      <w:pPr>
        <w:tabs>
          <w:tab w:val="left" w:pos="3456"/>
        </w:tabs>
        <w:spacing w:line="271" w:lineRule="auto"/>
        <w:jc w:val="both"/>
        <w:rPr>
          <w:rFonts w:eastAsia="Tahoma"/>
          <w:color w:val="auto"/>
        </w:rPr>
      </w:pPr>
    </w:p>
    <w:p w14:paraId="136E6FE6" w14:textId="77777777" w:rsidR="0070698E" w:rsidRPr="008B22D4" w:rsidRDefault="0070698E" w:rsidP="00E44634">
      <w:pPr>
        <w:tabs>
          <w:tab w:val="left" w:pos="3456"/>
        </w:tabs>
        <w:spacing w:line="271" w:lineRule="auto"/>
        <w:jc w:val="both"/>
        <w:rPr>
          <w:rFonts w:eastAsia="Tahoma"/>
          <w:color w:val="auto"/>
        </w:rPr>
      </w:pPr>
    </w:p>
    <w:p w14:paraId="0EC797E2" w14:textId="77777777" w:rsidR="00FB550D" w:rsidRPr="008B22D4" w:rsidRDefault="00FB550D" w:rsidP="00E44634">
      <w:pPr>
        <w:tabs>
          <w:tab w:val="left" w:pos="3312"/>
        </w:tabs>
        <w:spacing w:after="0" w:line="271" w:lineRule="auto"/>
        <w:ind w:right="284"/>
        <w:jc w:val="both"/>
        <w:rPr>
          <w:rFonts w:eastAsia="Tahoma"/>
          <w:color w:val="auto"/>
        </w:rPr>
      </w:pPr>
      <w:r w:rsidRPr="008B22D4">
        <w:rPr>
          <w:color w:val="auto"/>
        </w:rPr>
        <w:lastRenderedPageBreak/>
        <w:t>……………………………………………………………………….</w:t>
      </w:r>
    </w:p>
    <w:p w14:paraId="1A1A7DF7" w14:textId="77777777" w:rsidR="00FB550D" w:rsidRPr="008B22D4" w:rsidRDefault="00FB550D" w:rsidP="00E44634">
      <w:pPr>
        <w:tabs>
          <w:tab w:val="left" w:pos="3312"/>
        </w:tabs>
        <w:spacing w:line="271" w:lineRule="auto"/>
        <w:ind w:right="284"/>
        <w:jc w:val="both"/>
        <w:rPr>
          <w:rFonts w:eastAsia="Tahoma"/>
          <w:color w:val="auto"/>
        </w:rPr>
      </w:pPr>
      <w:r w:rsidRPr="008B22D4">
        <w:rPr>
          <w:color w:val="auto"/>
        </w:rPr>
        <w:t>pieczęć nagłówkowa podwykonawcy</w:t>
      </w:r>
    </w:p>
    <w:p w14:paraId="055F1D70"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Do </w:t>
      </w:r>
    </w:p>
    <w:p w14:paraId="2CF907B6" w14:textId="77777777" w:rsidR="00FB550D" w:rsidRPr="008B22D4" w:rsidRDefault="00FB550D" w:rsidP="00E44634">
      <w:pPr>
        <w:tabs>
          <w:tab w:val="left" w:pos="3312"/>
        </w:tabs>
        <w:spacing w:after="0" w:line="271" w:lineRule="auto"/>
        <w:ind w:left="5670" w:right="284"/>
        <w:jc w:val="both"/>
        <w:rPr>
          <w:rFonts w:eastAsia="Tahoma"/>
          <w:b/>
          <w:bCs/>
          <w:color w:val="auto"/>
        </w:rPr>
      </w:pPr>
      <w:r w:rsidRPr="008B22D4">
        <w:rPr>
          <w:b/>
          <w:bCs/>
          <w:color w:val="auto"/>
        </w:rPr>
        <w:t xml:space="preserve">Uniwersytetu Medycznego w Łodzi </w:t>
      </w:r>
    </w:p>
    <w:p w14:paraId="68A9A988" w14:textId="77777777" w:rsidR="00FB550D" w:rsidRPr="008B22D4" w:rsidRDefault="00FB550D" w:rsidP="00E44634">
      <w:pPr>
        <w:tabs>
          <w:tab w:val="left" w:pos="3456"/>
        </w:tabs>
        <w:spacing w:line="271" w:lineRule="auto"/>
        <w:jc w:val="center"/>
        <w:rPr>
          <w:rFonts w:eastAsia="Tahoma"/>
          <w:b/>
          <w:bCs/>
          <w:color w:val="auto"/>
        </w:rPr>
      </w:pPr>
    </w:p>
    <w:p w14:paraId="4FD9AD22" w14:textId="77777777" w:rsidR="00FB550D" w:rsidRPr="008B22D4" w:rsidRDefault="00FB550D" w:rsidP="00E44634">
      <w:pPr>
        <w:tabs>
          <w:tab w:val="left" w:pos="3456"/>
        </w:tabs>
        <w:spacing w:line="271" w:lineRule="auto"/>
        <w:jc w:val="center"/>
        <w:rPr>
          <w:rFonts w:eastAsia="Tahoma"/>
          <w:b/>
          <w:bCs/>
          <w:color w:val="auto"/>
        </w:rPr>
      </w:pPr>
      <w:r w:rsidRPr="008B22D4">
        <w:rPr>
          <w:b/>
          <w:bCs/>
          <w:color w:val="auto"/>
        </w:rPr>
        <w:t xml:space="preserve">Oświadczenie o kwocie spornej </w:t>
      </w:r>
    </w:p>
    <w:p w14:paraId="6CD3CC50" w14:textId="77777777" w:rsidR="00FB550D" w:rsidRPr="008B22D4" w:rsidRDefault="00FB550D" w:rsidP="00E44634">
      <w:pPr>
        <w:tabs>
          <w:tab w:val="left" w:pos="3332"/>
        </w:tabs>
        <w:spacing w:line="271" w:lineRule="auto"/>
        <w:ind w:left="284" w:right="283"/>
        <w:jc w:val="both"/>
        <w:rPr>
          <w:rFonts w:eastAsia="Tahoma"/>
          <w:color w:val="auto"/>
        </w:rPr>
      </w:pPr>
    </w:p>
    <w:p w14:paraId="14520689" w14:textId="3D3B745D" w:rsidR="00FB550D" w:rsidRPr="008B22D4" w:rsidRDefault="00FB550D" w:rsidP="00E44634">
      <w:pPr>
        <w:tabs>
          <w:tab w:val="left" w:pos="3332"/>
        </w:tabs>
        <w:spacing w:line="271" w:lineRule="auto"/>
        <w:ind w:right="283"/>
        <w:jc w:val="both"/>
        <w:rPr>
          <w:b/>
          <w:bCs/>
          <w:color w:val="auto"/>
        </w:rPr>
      </w:pPr>
      <w:r w:rsidRPr="008B22D4">
        <w:rPr>
          <w:color w:val="auto"/>
        </w:rPr>
        <w:t>Niniejszym zgodnie oświadczamy, iż ………………………………. (Podwykonawca), jako podwykonawca …</w:t>
      </w:r>
      <w:r w:rsidRPr="008B22D4">
        <w:rPr>
          <w:rFonts w:eastAsia="Times New Roman"/>
          <w:color w:val="auto"/>
        </w:rPr>
        <w:t>…………………………</w:t>
      </w:r>
      <w:r w:rsidRPr="008B22D4">
        <w:rPr>
          <w:rFonts w:eastAsia="Times New Roman"/>
          <w:bCs/>
          <w:color w:val="auto"/>
        </w:rPr>
        <w:t xml:space="preserve"> r</w:t>
      </w:r>
      <w:r w:rsidRPr="008B22D4">
        <w:rPr>
          <w:color w:val="auto"/>
        </w:rPr>
        <w:t>ealizującej/</w:t>
      </w:r>
      <w:proofErr w:type="spellStart"/>
      <w:r w:rsidRPr="008B22D4">
        <w:rPr>
          <w:color w:val="auto"/>
        </w:rPr>
        <w:t>cych</w:t>
      </w:r>
      <w:proofErr w:type="spellEnd"/>
      <w:r w:rsidRPr="008B22D4">
        <w:rPr>
          <w:color w:val="auto"/>
        </w:rPr>
        <w:t xml:space="preserve"> na rzecz Uniwersytetu Medycznego w Łodzi prace w zakresie umowy nr </w:t>
      </w:r>
      <w:r w:rsidR="00FE65EF" w:rsidRPr="008B22D4">
        <w:rPr>
          <w:color w:val="auto"/>
        </w:rPr>
        <w:t>ZP/</w:t>
      </w:r>
      <w:r w:rsidR="009871AB" w:rsidRPr="008B22D4">
        <w:rPr>
          <w:color w:val="auto"/>
        </w:rPr>
        <w:t>90</w:t>
      </w:r>
      <w:r w:rsidR="00FE65EF" w:rsidRPr="008B22D4">
        <w:rPr>
          <w:color w:val="auto"/>
        </w:rPr>
        <w:t>/</w:t>
      </w:r>
      <w:r w:rsidR="009871AB" w:rsidRPr="008B22D4">
        <w:rPr>
          <w:color w:val="auto"/>
        </w:rPr>
        <w:t>2023</w:t>
      </w:r>
      <w:r w:rsidRPr="008B22D4">
        <w:rPr>
          <w:color w:val="auto"/>
        </w:rPr>
        <w:t xml:space="preserve"> z dnia </w:t>
      </w:r>
      <w:r w:rsidR="001C7440" w:rsidRPr="008B22D4">
        <w:rPr>
          <w:color w:val="auto"/>
        </w:rPr>
        <w:t>………………………………</w:t>
      </w:r>
      <w:r w:rsidR="00FE65EF" w:rsidRPr="008B22D4">
        <w:rPr>
          <w:color w:val="auto"/>
        </w:rPr>
        <w:t xml:space="preserve"> r.</w:t>
      </w:r>
      <w:r w:rsidRPr="008B22D4">
        <w:rPr>
          <w:color w:val="auto"/>
        </w:rPr>
        <w:t xml:space="preserve"> zgodnie z umową na podwykonawstwo zawartą pomiędzy w/w z </w:t>
      </w:r>
      <w:r w:rsidR="004023AD" w:rsidRPr="008B22D4">
        <w:rPr>
          <w:color w:val="auto"/>
        </w:rPr>
        <w:t>dnia ……………………… nr</w:t>
      </w:r>
      <w:r w:rsidRPr="008B22D4">
        <w:rPr>
          <w:color w:val="auto"/>
        </w:rPr>
        <w:t xml:space="preserve"> ……………………. niniejszym oświadczamy, </w:t>
      </w:r>
      <w:r w:rsidR="004023AD" w:rsidRPr="008B22D4">
        <w:rPr>
          <w:color w:val="auto"/>
        </w:rPr>
        <w:t>iż:</w:t>
      </w:r>
    </w:p>
    <w:p w14:paraId="29D177C8" w14:textId="5CF50FD5"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zrealizował prace o łącznej bezspornej wartości ……………………… brutto;</w:t>
      </w:r>
    </w:p>
    <w:p w14:paraId="63ED0E78" w14:textId="09D10E43"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Podwykonawca …………………………… od początku realizacji kontraktu do dnia dzisiejszego ……………………… otrzymał wynagrodzenie w kwocie ……………………… brutto</w:t>
      </w:r>
    </w:p>
    <w:p w14:paraId="1850F121" w14:textId="6B694606" w:rsidR="00FB550D" w:rsidRPr="008B22D4" w:rsidRDefault="00FB550D" w:rsidP="00E44634">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1" w:lineRule="auto"/>
        <w:ind w:right="283"/>
        <w:jc w:val="both"/>
        <w:rPr>
          <w:bCs/>
          <w:color w:val="auto"/>
        </w:rPr>
      </w:pPr>
      <w:r w:rsidRPr="008B22D4">
        <w:rPr>
          <w:bCs/>
          <w:color w:val="auto"/>
        </w:rPr>
        <w:t xml:space="preserve">W ocenie podwykonawcy należna mu kwota wynagrodzenia wskazana powyżej winna zostać powiększona dodatkowo o </w:t>
      </w:r>
      <w:r w:rsidR="004023AD" w:rsidRPr="008B22D4">
        <w:rPr>
          <w:bCs/>
          <w:color w:val="auto"/>
        </w:rPr>
        <w:t>kwotę ……………………………………… zł</w:t>
      </w:r>
      <w:r w:rsidRPr="008B22D4">
        <w:rPr>
          <w:bCs/>
          <w:color w:val="auto"/>
        </w:rPr>
        <w:t xml:space="preserve"> brutto, w zakresie której strony pozostają w sporze. Wykonawca kwestionuje wskazane roszczenie podwykonawcy. </w:t>
      </w:r>
    </w:p>
    <w:p w14:paraId="743F492A" w14:textId="77777777" w:rsidR="00FB550D" w:rsidRPr="008B22D4" w:rsidRDefault="00FB550D" w:rsidP="00E44634">
      <w:pPr>
        <w:pStyle w:val="Akapitzlist"/>
        <w:tabs>
          <w:tab w:val="left" w:pos="3332"/>
        </w:tabs>
        <w:spacing w:line="271" w:lineRule="auto"/>
        <w:ind w:right="283"/>
        <w:jc w:val="both"/>
        <w:rPr>
          <w:bCs/>
          <w:color w:val="auto"/>
        </w:rPr>
      </w:pPr>
    </w:p>
    <w:p w14:paraId="3AE6C9B8" w14:textId="77777777" w:rsidR="00FB550D" w:rsidRPr="008B22D4" w:rsidRDefault="00FB550D" w:rsidP="00E44634">
      <w:pPr>
        <w:spacing w:line="271" w:lineRule="auto"/>
        <w:ind w:right="284"/>
        <w:jc w:val="both"/>
        <w:rPr>
          <w:rFonts w:eastAsia="Tahoma"/>
          <w:color w:val="auto"/>
        </w:rPr>
      </w:pPr>
      <w:r w:rsidRPr="008B22D4">
        <w:rPr>
          <w:color w:val="auto"/>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8B22D4" w:rsidRDefault="00FB550D" w:rsidP="00E44634">
      <w:pPr>
        <w:tabs>
          <w:tab w:val="left" w:pos="7938"/>
        </w:tabs>
        <w:spacing w:after="0" w:line="271" w:lineRule="auto"/>
        <w:jc w:val="both"/>
        <w:rPr>
          <w:rFonts w:eastAsia="Tahoma"/>
          <w:color w:val="auto"/>
        </w:rPr>
      </w:pPr>
      <w:r w:rsidRPr="008B22D4">
        <w:rPr>
          <w:color w:val="auto"/>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8B22D4">
        <w:rPr>
          <w:color w:val="auto"/>
        </w:rPr>
        <w:t>mnie, jako</w:t>
      </w:r>
      <w:r w:rsidRPr="008B22D4">
        <w:rPr>
          <w:color w:val="auto"/>
        </w:rPr>
        <w:t xml:space="preserve"> podwykonawcy. </w:t>
      </w:r>
    </w:p>
    <w:p w14:paraId="0E40FD3D" w14:textId="77777777" w:rsidR="00FB550D" w:rsidRPr="008B22D4" w:rsidRDefault="00FB550D" w:rsidP="00E44634">
      <w:pPr>
        <w:spacing w:line="271" w:lineRule="auto"/>
        <w:rPr>
          <w:color w:val="auto"/>
        </w:rPr>
      </w:pPr>
      <w:r w:rsidRPr="008B22D4">
        <w:rPr>
          <w:color w:val="auto"/>
        </w:rPr>
        <w:t xml:space="preserve">…………………………, dnia ……………………. </w:t>
      </w:r>
    </w:p>
    <w:p w14:paraId="6E3FB58B" w14:textId="77777777" w:rsidR="00FB550D" w:rsidRPr="008B22D4" w:rsidRDefault="00FB550D" w:rsidP="00E44634">
      <w:pPr>
        <w:spacing w:line="271" w:lineRule="auto"/>
        <w:rPr>
          <w:color w:val="auto"/>
        </w:rPr>
      </w:pPr>
    </w:p>
    <w:tbl>
      <w:tblPr>
        <w:tblW w:w="0" w:type="auto"/>
        <w:tblLook w:val="04A0" w:firstRow="1" w:lastRow="0" w:firstColumn="1" w:lastColumn="0" w:noHBand="0" w:noVBand="1"/>
      </w:tblPr>
      <w:tblGrid>
        <w:gridCol w:w="4746"/>
        <w:gridCol w:w="4746"/>
      </w:tblGrid>
      <w:tr w:rsidR="00615391" w:rsidRPr="008B22D4" w14:paraId="29D9D4F9" w14:textId="77777777" w:rsidTr="00DF4FEE">
        <w:tc>
          <w:tcPr>
            <w:tcW w:w="4961" w:type="dxa"/>
            <w:shd w:val="clear" w:color="auto" w:fill="auto"/>
            <w:hideMark/>
          </w:tcPr>
          <w:p w14:paraId="1D249208" w14:textId="77777777" w:rsidR="00FB550D" w:rsidRPr="008B22D4" w:rsidRDefault="00FB550D" w:rsidP="00E44634">
            <w:pPr>
              <w:spacing w:after="0" w:line="271" w:lineRule="auto"/>
              <w:jc w:val="center"/>
              <w:rPr>
                <w:color w:val="auto"/>
              </w:rPr>
            </w:pPr>
            <w:r w:rsidRPr="008B22D4">
              <w:rPr>
                <w:color w:val="auto"/>
              </w:rPr>
              <w:t>………………………………………………..…………………..</w:t>
            </w:r>
          </w:p>
          <w:p w14:paraId="1F02EC30" w14:textId="77777777" w:rsidR="00FB550D" w:rsidRPr="008B22D4" w:rsidRDefault="00FB550D" w:rsidP="00E44634">
            <w:pPr>
              <w:spacing w:after="0" w:line="271" w:lineRule="auto"/>
              <w:jc w:val="center"/>
              <w:rPr>
                <w:color w:val="auto"/>
              </w:rPr>
            </w:pPr>
            <w:r w:rsidRPr="008B22D4">
              <w:rPr>
                <w:rFonts w:eastAsia="Times New Roman"/>
                <w:color w:val="auto"/>
              </w:rPr>
              <w:t xml:space="preserve">Wykonawca </w:t>
            </w:r>
          </w:p>
        </w:tc>
        <w:tc>
          <w:tcPr>
            <w:tcW w:w="4961" w:type="dxa"/>
            <w:shd w:val="clear" w:color="auto" w:fill="auto"/>
            <w:hideMark/>
          </w:tcPr>
          <w:p w14:paraId="4E2BB884" w14:textId="77777777" w:rsidR="00FB550D" w:rsidRPr="008B22D4" w:rsidRDefault="00FB550D" w:rsidP="00E44634">
            <w:pPr>
              <w:spacing w:after="0" w:line="271" w:lineRule="auto"/>
              <w:jc w:val="center"/>
              <w:rPr>
                <w:color w:val="auto"/>
              </w:rPr>
            </w:pPr>
            <w:r w:rsidRPr="008B22D4">
              <w:rPr>
                <w:color w:val="auto"/>
              </w:rPr>
              <w:t>………………………………………………..…………………..</w:t>
            </w:r>
          </w:p>
          <w:p w14:paraId="7E5279F0" w14:textId="77777777" w:rsidR="00FB550D" w:rsidRPr="008B22D4" w:rsidRDefault="00FB550D" w:rsidP="00E44634">
            <w:pPr>
              <w:spacing w:after="0" w:line="271" w:lineRule="auto"/>
              <w:jc w:val="center"/>
              <w:rPr>
                <w:color w:val="auto"/>
              </w:rPr>
            </w:pPr>
            <w:r w:rsidRPr="008B22D4">
              <w:rPr>
                <w:color w:val="auto"/>
              </w:rPr>
              <w:t>Podwykonawca</w:t>
            </w:r>
          </w:p>
          <w:p w14:paraId="3D1CF229" w14:textId="77777777" w:rsidR="00CF4F57" w:rsidRPr="008B22D4" w:rsidRDefault="00CF4F57" w:rsidP="00E44634">
            <w:pPr>
              <w:spacing w:after="0" w:line="271" w:lineRule="auto"/>
              <w:jc w:val="center"/>
              <w:rPr>
                <w:color w:val="auto"/>
              </w:rPr>
            </w:pPr>
          </w:p>
          <w:p w14:paraId="43189018" w14:textId="77777777" w:rsidR="008B22D4" w:rsidRDefault="008B22D4" w:rsidP="00E44634">
            <w:pPr>
              <w:spacing w:after="0" w:line="271" w:lineRule="auto"/>
              <w:rPr>
                <w:color w:val="auto"/>
              </w:rPr>
            </w:pPr>
          </w:p>
          <w:p w14:paraId="6CDB4FBF" w14:textId="77777777" w:rsidR="008B22D4" w:rsidRDefault="008B22D4" w:rsidP="00E44634">
            <w:pPr>
              <w:spacing w:after="0" w:line="271" w:lineRule="auto"/>
              <w:rPr>
                <w:color w:val="auto"/>
              </w:rPr>
            </w:pPr>
          </w:p>
          <w:p w14:paraId="1FD1EE72" w14:textId="77777777" w:rsidR="008B22D4" w:rsidRDefault="008B22D4" w:rsidP="00E44634">
            <w:pPr>
              <w:spacing w:after="0" w:line="271" w:lineRule="auto"/>
              <w:jc w:val="center"/>
              <w:rPr>
                <w:color w:val="auto"/>
              </w:rPr>
            </w:pPr>
          </w:p>
          <w:p w14:paraId="1A82E00B" w14:textId="77777777" w:rsidR="008B22D4" w:rsidRPr="008B22D4" w:rsidRDefault="008B22D4" w:rsidP="00E44634">
            <w:pPr>
              <w:spacing w:after="0" w:line="271" w:lineRule="auto"/>
              <w:jc w:val="center"/>
              <w:rPr>
                <w:color w:val="auto"/>
              </w:rPr>
            </w:pPr>
          </w:p>
        </w:tc>
      </w:tr>
    </w:tbl>
    <w:p w14:paraId="23BB090C" w14:textId="77777777" w:rsidR="008B22D4" w:rsidRDefault="0065741D" w:rsidP="00E44634">
      <w:pPr>
        <w:tabs>
          <w:tab w:val="left" w:pos="7938"/>
        </w:tabs>
        <w:spacing w:after="0" w:line="271" w:lineRule="auto"/>
        <w:rPr>
          <w:b/>
          <w:bCs/>
          <w:color w:val="auto"/>
        </w:rPr>
      </w:pPr>
      <w:bookmarkStart w:id="16" w:name="_Hlk20211371"/>
      <w:r w:rsidRPr="008B22D4">
        <w:rPr>
          <w:b/>
          <w:bCs/>
          <w:color w:val="auto"/>
        </w:rPr>
        <w:t xml:space="preserve">                                                                                 </w:t>
      </w:r>
      <w:r w:rsidR="00FD7F6E" w:rsidRPr="008B22D4">
        <w:rPr>
          <w:b/>
          <w:bCs/>
          <w:color w:val="auto"/>
        </w:rPr>
        <w:t xml:space="preserve"> </w:t>
      </w:r>
    </w:p>
    <w:p w14:paraId="76281998" w14:textId="77777777" w:rsidR="008B22D4" w:rsidRDefault="008B22D4" w:rsidP="00E44634">
      <w:pPr>
        <w:tabs>
          <w:tab w:val="left" w:pos="7938"/>
        </w:tabs>
        <w:spacing w:after="0" w:line="271" w:lineRule="auto"/>
        <w:rPr>
          <w:b/>
          <w:bCs/>
          <w:color w:val="auto"/>
        </w:rPr>
      </w:pPr>
    </w:p>
    <w:p w14:paraId="4B8604C7" w14:textId="77777777" w:rsidR="008B22D4" w:rsidRDefault="008B22D4" w:rsidP="00E44634">
      <w:pPr>
        <w:tabs>
          <w:tab w:val="left" w:pos="7938"/>
        </w:tabs>
        <w:spacing w:after="0" w:line="271" w:lineRule="auto"/>
        <w:rPr>
          <w:b/>
          <w:bCs/>
          <w:color w:val="auto"/>
        </w:rPr>
      </w:pPr>
    </w:p>
    <w:p w14:paraId="07EB8E2A" w14:textId="77777777" w:rsidR="008B22D4" w:rsidRDefault="008B22D4" w:rsidP="00E44634">
      <w:pPr>
        <w:tabs>
          <w:tab w:val="left" w:pos="7938"/>
        </w:tabs>
        <w:spacing w:after="0" w:line="271" w:lineRule="auto"/>
        <w:rPr>
          <w:b/>
          <w:bCs/>
          <w:color w:val="auto"/>
        </w:rPr>
      </w:pPr>
    </w:p>
    <w:p w14:paraId="44EE4FC0" w14:textId="6F721DBB" w:rsidR="008560EE" w:rsidRPr="008B22D4" w:rsidRDefault="00FD7F6E" w:rsidP="00E44634">
      <w:pPr>
        <w:tabs>
          <w:tab w:val="left" w:pos="7938"/>
        </w:tabs>
        <w:spacing w:after="0" w:line="271" w:lineRule="auto"/>
        <w:jc w:val="right"/>
        <w:rPr>
          <w:rFonts w:eastAsia="Tahoma"/>
          <w:b/>
          <w:bCs/>
          <w:color w:val="auto"/>
        </w:rPr>
      </w:pPr>
      <w:r w:rsidRPr="008B22D4">
        <w:rPr>
          <w:b/>
          <w:bCs/>
          <w:color w:val="auto"/>
        </w:rPr>
        <w:lastRenderedPageBreak/>
        <w:t xml:space="preserve">  Załącznik nr 8 do umowy ZP/</w:t>
      </w:r>
      <w:r w:rsidR="009871AB" w:rsidRPr="008B22D4">
        <w:rPr>
          <w:b/>
          <w:bCs/>
          <w:color w:val="auto"/>
        </w:rPr>
        <w:t>90</w:t>
      </w:r>
      <w:r w:rsidR="00CF4F57" w:rsidRPr="008B22D4">
        <w:rPr>
          <w:b/>
          <w:bCs/>
          <w:color w:val="auto"/>
        </w:rPr>
        <w:t>/</w:t>
      </w:r>
      <w:bookmarkEnd w:id="15"/>
      <w:r w:rsidR="009871AB" w:rsidRPr="008B22D4">
        <w:rPr>
          <w:b/>
          <w:color w:val="auto"/>
        </w:rPr>
        <w:t>2023</w:t>
      </w:r>
    </w:p>
    <w:bookmarkEnd w:id="16"/>
    <w:p w14:paraId="05765D62"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 xml:space="preserve"> </w:t>
      </w:r>
    </w:p>
    <w:p w14:paraId="28E929E8"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Wzór oświadczenia podwykonawcy/dalszego podwykonawcy</w:t>
      </w:r>
    </w:p>
    <w:p w14:paraId="13F970B1" w14:textId="77777777" w:rsidR="008560EE" w:rsidRPr="008B22D4" w:rsidRDefault="008560EE" w:rsidP="00E44634">
      <w:pPr>
        <w:tabs>
          <w:tab w:val="left" w:pos="7938"/>
        </w:tabs>
        <w:spacing w:after="0" w:line="271" w:lineRule="auto"/>
        <w:rPr>
          <w:rFonts w:eastAsia="Tahoma"/>
          <w:color w:val="auto"/>
        </w:rPr>
      </w:pPr>
    </w:p>
    <w:p w14:paraId="6364EDBF" w14:textId="77777777" w:rsidR="008560EE" w:rsidRPr="008B22D4" w:rsidRDefault="008560EE" w:rsidP="00E44634">
      <w:pPr>
        <w:tabs>
          <w:tab w:val="left" w:pos="7938"/>
        </w:tabs>
        <w:spacing w:after="0" w:line="271" w:lineRule="auto"/>
        <w:rPr>
          <w:rFonts w:eastAsia="Tahoma"/>
          <w:color w:val="auto"/>
        </w:rPr>
      </w:pPr>
    </w:p>
    <w:p w14:paraId="3201A21D" w14:textId="77777777" w:rsidR="008560EE" w:rsidRPr="008B22D4" w:rsidRDefault="00FD7F6E" w:rsidP="00E44634">
      <w:pPr>
        <w:tabs>
          <w:tab w:val="left" w:pos="7938"/>
        </w:tabs>
        <w:spacing w:after="0" w:line="271" w:lineRule="auto"/>
        <w:rPr>
          <w:rFonts w:eastAsia="Tahoma"/>
          <w:color w:val="auto"/>
        </w:rPr>
      </w:pPr>
      <w:r w:rsidRPr="008B22D4">
        <w:rPr>
          <w:color w:val="auto"/>
        </w:rPr>
        <w:t>……………………………………………………………………….</w:t>
      </w:r>
    </w:p>
    <w:p w14:paraId="03B4F154" w14:textId="77777777" w:rsidR="008560EE" w:rsidRPr="008B22D4" w:rsidRDefault="00FD7F6E" w:rsidP="00E44634">
      <w:pPr>
        <w:tabs>
          <w:tab w:val="left" w:pos="7938"/>
        </w:tabs>
        <w:spacing w:after="0" w:line="271" w:lineRule="auto"/>
        <w:rPr>
          <w:rFonts w:eastAsia="Tahoma"/>
          <w:color w:val="auto"/>
        </w:rPr>
      </w:pPr>
      <w:r w:rsidRPr="008B22D4">
        <w:rPr>
          <w:color w:val="auto"/>
        </w:rPr>
        <w:t>pieczęć nagłówkowa podwykonawcy/dalszego podwykonawcy</w:t>
      </w:r>
    </w:p>
    <w:p w14:paraId="4F9ADF3C" w14:textId="77777777" w:rsidR="008560EE" w:rsidRPr="008B22D4" w:rsidRDefault="008560EE" w:rsidP="00E44634">
      <w:pPr>
        <w:tabs>
          <w:tab w:val="left" w:pos="3312"/>
        </w:tabs>
        <w:spacing w:after="0" w:line="271" w:lineRule="auto"/>
        <w:ind w:left="3402" w:right="284"/>
        <w:jc w:val="both"/>
        <w:rPr>
          <w:rFonts w:eastAsia="Tahoma"/>
          <w:color w:val="auto"/>
        </w:rPr>
      </w:pPr>
    </w:p>
    <w:p w14:paraId="0372D1B9"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Do </w:t>
      </w:r>
    </w:p>
    <w:p w14:paraId="66E46046" w14:textId="77777777" w:rsidR="008560EE" w:rsidRPr="008B22D4" w:rsidRDefault="00FD7F6E" w:rsidP="00E44634">
      <w:pPr>
        <w:spacing w:after="0" w:line="271" w:lineRule="auto"/>
        <w:ind w:left="5670" w:right="284"/>
        <w:jc w:val="both"/>
        <w:rPr>
          <w:rFonts w:eastAsia="Tahoma"/>
          <w:b/>
          <w:bCs/>
          <w:color w:val="auto"/>
        </w:rPr>
      </w:pPr>
      <w:r w:rsidRPr="008B22D4">
        <w:rPr>
          <w:b/>
          <w:bCs/>
          <w:color w:val="auto"/>
        </w:rPr>
        <w:t xml:space="preserve">Uniwersytetu Medycznego w Łodzi </w:t>
      </w:r>
    </w:p>
    <w:p w14:paraId="624E54DD" w14:textId="77777777" w:rsidR="008560EE" w:rsidRPr="008B22D4" w:rsidRDefault="008560EE" w:rsidP="00E44634">
      <w:pPr>
        <w:tabs>
          <w:tab w:val="left" w:pos="7938"/>
        </w:tabs>
        <w:spacing w:after="0" w:line="271" w:lineRule="auto"/>
        <w:rPr>
          <w:rFonts w:eastAsia="Tahoma"/>
          <w:color w:val="auto"/>
        </w:rPr>
      </w:pPr>
    </w:p>
    <w:p w14:paraId="721A90A7" w14:textId="77777777" w:rsidR="008560EE" w:rsidRPr="008B22D4" w:rsidRDefault="00FD7F6E" w:rsidP="00E44634">
      <w:pPr>
        <w:tabs>
          <w:tab w:val="left" w:pos="3456"/>
        </w:tabs>
        <w:spacing w:after="0" w:line="271" w:lineRule="auto"/>
        <w:jc w:val="center"/>
        <w:rPr>
          <w:rFonts w:eastAsia="Tahoma"/>
          <w:b/>
          <w:bCs/>
          <w:color w:val="auto"/>
        </w:rPr>
      </w:pPr>
      <w:r w:rsidRPr="008B22D4">
        <w:rPr>
          <w:b/>
          <w:bCs/>
          <w:color w:val="auto"/>
        </w:rPr>
        <w:t>Oświadczenie zgłaszanego podwykonawcy</w:t>
      </w:r>
    </w:p>
    <w:p w14:paraId="002C45DE" w14:textId="77777777" w:rsidR="008560EE" w:rsidRPr="008B22D4" w:rsidRDefault="008560EE" w:rsidP="00E44634">
      <w:pPr>
        <w:tabs>
          <w:tab w:val="left" w:pos="7938"/>
        </w:tabs>
        <w:spacing w:after="0" w:line="271" w:lineRule="auto"/>
        <w:jc w:val="center"/>
        <w:rPr>
          <w:rFonts w:eastAsia="Tahoma"/>
          <w:color w:val="auto"/>
        </w:rPr>
      </w:pPr>
    </w:p>
    <w:p w14:paraId="3D80F80A" w14:textId="0355877A" w:rsidR="008560EE" w:rsidRPr="008B22D4" w:rsidRDefault="009757D2" w:rsidP="00E44634">
      <w:pPr>
        <w:tabs>
          <w:tab w:val="left" w:pos="7938"/>
        </w:tabs>
        <w:spacing w:after="0" w:line="271" w:lineRule="auto"/>
        <w:jc w:val="both"/>
        <w:rPr>
          <w:rFonts w:eastAsia="Tahoma"/>
          <w:b/>
          <w:bCs/>
          <w:color w:val="auto"/>
        </w:rPr>
      </w:pPr>
      <w:r w:rsidRPr="008B22D4">
        <w:rPr>
          <w:color w:val="auto"/>
        </w:rPr>
        <w:t xml:space="preserve">Działając </w:t>
      </w:r>
      <w:r w:rsidR="004023AD" w:rsidRPr="008B22D4">
        <w:rPr>
          <w:color w:val="auto"/>
        </w:rPr>
        <w:t>jako</w:t>
      </w:r>
      <w:r w:rsidR="00FD7F6E" w:rsidRPr="008B22D4">
        <w:rPr>
          <w:color w:val="auto"/>
        </w:rPr>
        <w:t xml:space="preserve"> podwykonawca/dalszy podwykonawca Generalnego Wykonawcy </w:t>
      </w:r>
      <w:r w:rsidR="00351717" w:rsidRPr="008B22D4">
        <w:rPr>
          <w:color w:val="auto"/>
        </w:rPr>
        <w:t xml:space="preserve">                                     </w:t>
      </w:r>
      <w:r w:rsidR="0070698E" w:rsidRPr="008B22D4">
        <w:rPr>
          <w:color w:val="auto"/>
        </w:rPr>
        <w:t xml:space="preserve"> </w:t>
      </w:r>
      <w:r w:rsidR="00FD7F6E" w:rsidRPr="008B22D4">
        <w:rPr>
          <w:color w:val="auto"/>
        </w:rPr>
        <w:t xml:space="preserve"> realizującego na rzecz Uniwersytetu Medycznego w Łodzi (Zamawiający) prace w zakresie umowy nr ZP/</w:t>
      </w:r>
      <w:r w:rsidR="009871AB" w:rsidRPr="008B22D4">
        <w:rPr>
          <w:color w:val="auto"/>
        </w:rPr>
        <w:t>90</w:t>
      </w:r>
      <w:r w:rsidR="00FD7F6E" w:rsidRPr="008B22D4">
        <w:rPr>
          <w:color w:val="auto"/>
        </w:rPr>
        <w:t>/</w:t>
      </w:r>
      <w:r w:rsidR="009871AB" w:rsidRPr="008B22D4">
        <w:rPr>
          <w:color w:val="auto"/>
        </w:rPr>
        <w:t>2023</w:t>
      </w:r>
      <w:r w:rsidR="00351717" w:rsidRPr="008B22D4">
        <w:rPr>
          <w:b/>
          <w:color w:val="auto"/>
        </w:rPr>
        <w:t xml:space="preserve"> </w:t>
      </w:r>
      <w:r w:rsidR="00FD7F6E" w:rsidRPr="008B22D4">
        <w:rPr>
          <w:color w:val="auto"/>
        </w:rPr>
        <w:t xml:space="preserve">z dnia </w:t>
      </w:r>
      <w:r w:rsidRPr="008B22D4">
        <w:rPr>
          <w:color w:val="auto"/>
        </w:rPr>
        <w:t>………………………………</w:t>
      </w:r>
      <w:r w:rsidR="0070698E" w:rsidRPr="008B22D4">
        <w:rPr>
          <w:color w:val="auto"/>
        </w:rPr>
        <w:t xml:space="preserve"> r. </w:t>
      </w:r>
      <w:r w:rsidR="00FD7F6E" w:rsidRPr="008B22D4">
        <w:rPr>
          <w:color w:val="auto"/>
        </w:rPr>
        <w:t xml:space="preserve">zgodnie z umową na podwykonawstwo zawartą pomiędzy ……………………………………. a naszym przedsiębiorstwem z dnia ……………………… niniejszym nieodwołanie oświadczam, </w:t>
      </w:r>
      <w:r w:rsidRPr="008B22D4">
        <w:rPr>
          <w:color w:val="auto"/>
        </w:rPr>
        <w:t>że:</w:t>
      </w:r>
    </w:p>
    <w:p w14:paraId="17B87FCA" w14:textId="0A35D52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nam</w:t>
      </w:r>
      <w:r w:rsidR="00FD7F6E" w:rsidRPr="008B22D4">
        <w:rPr>
          <w:color w:val="auto"/>
        </w:rPr>
        <w:t xml:space="preserve"> treść umowy ZP/</w:t>
      </w:r>
      <w:r w:rsidR="009871AB" w:rsidRPr="008B22D4">
        <w:rPr>
          <w:color w:val="auto"/>
        </w:rPr>
        <w:t>90</w:t>
      </w:r>
      <w:r w:rsidR="00FD7F6E" w:rsidRPr="008B22D4">
        <w:rPr>
          <w:color w:val="auto"/>
        </w:rPr>
        <w:t>/</w:t>
      </w:r>
      <w:r w:rsidR="009871AB" w:rsidRPr="008B22D4">
        <w:rPr>
          <w:color w:val="auto"/>
        </w:rPr>
        <w:t>2023</w:t>
      </w:r>
      <w:r w:rsidR="00C641AC" w:rsidRPr="008B22D4">
        <w:rPr>
          <w:color w:val="auto"/>
        </w:rPr>
        <w:t xml:space="preserve"> </w:t>
      </w:r>
      <w:r w:rsidR="00FD7F6E" w:rsidRPr="008B22D4">
        <w:rPr>
          <w:color w:val="auto"/>
        </w:rPr>
        <w:t>zawartej pomiędzy Uniwersytetem Medycznym a Generalnym Wykonawcą;</w:t>
      </w:r>
    </w:p>
    <w:p w14:paraId="1C0B1651" w14:textId="74EB5F8A"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u</w:t>
      </w:r>
      <w:r w:rsidR="00C641AC" w:rsidRPr="008B22D4">
        <w:rPr>
          <w:color w:val="auto"/>
        </w:rPr>
        <w:t>dzielam</w:t>
      </w:r>
      <w:r w:rsidR="00FD7F6E" w:rsidRPr="008B22D4">
        <w:rPr>
          <w:color w:val="auto"/>
        </w:rPr>
        <w:t xml:space="preserve"> Uniwersytetowi Medycznemu w Łodzi solidarnie z Generalnym Wykonawcą gwarancji na całość wykonywanego przeze mnie zakresu robót (roboty i dostarczone urządze</w:t>
      </w:r>
      <w:r w:rsidRPr="008B22D4">
        <w:rPr>
          <w:color w:val="auto"/>
        </w:rPr>
        <w:t>nia) na zasadach określonych w</w:t>
      </w:r>
      <w:r w:rsidR="00FD7F6E" w:rsidRPr="008B22D4">
        <w:rPr>
          <w:color w:val="auto"/>
        </w:rPr>
        <w:t xml:space="preserve"> umowie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7063E229" w14:textId="681AAD92"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do składania wszystkich oświadczeń wymaganych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w:t>
      </w:r>
    </w:p>
    <w:p w14:paraId="42E83CB3" w14:textId="6E6525C3"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obowiązuję</w:t>
      </w:r>
      <w:r w:rsidR="00FD7F6E" w:rsidRPr="008B22D4">
        <w:rPr>
          <w:color w:val="auto"/>
        </w:rPr>
        <w:t xml:space="preserve"> się do zgłaszania Zamawiającemu wszystkich podwykonawców realizujących </w:t>
      </w:r>
      <w:r w:rsidRPr="008B22D4">
        <w:rPr>
          <w:color w:val="auto"/>
        </w:rPr>
        <w:t>prace</w:t>
      </w:r>
      <w:r w:rsidR="00C641AC" w:rsidRPr="008B22D4">
        <w:rPr>
          <w:color w:val="auto"/>
        </w:rPr>
        <w:t xml:space="preserve"> jako</w:t>
      </w:r>
      <w:r w:rsidR="00FD7F6E" w:rsidRPr="008B22D4">
        <w:rPr>
          <w:color w:val="auto"/>
        </w:rPr>
        <w:t xml:space="preserve"> dalszy podwykonawca pod rygorem solidarnej z </w:t>
      </w:r>
      <w:r w:rsidRPr="008B22D4">
        <w:rPr>
          <w:color w:val="auto"/>
        </w:rPr>
        <w:t xml:space="preserve">Generalnym </w:t>
      </w:r>
      <w:r w:rsidR="00FD7F6E" w:rsidRPr="008B22D4">
        <w:rPr>
          <w:color w:val="auto"/>
        </w:rPr>
        <w:t>Wykonawcą odpowiedzialności za zapłatę na rzecz Zamawiającego kar umownych przewidzianych umową ZP/</w:t>
      </w:r>
      <w:r w:rsidR="009871AB" w:rsidRPr="008B22D4">
        <w:rPr>
          <w:color w:val="auto"/>
        </w:rPr>
        <w:t>90</w:t>
      </w:r>
      <w:r w:rsidR="00FD7F6E" w:rsidRPr="008B22D4">
        <w:rPr>
          <w:color w:val="auto"/>
        </w:rPr>
        <w:t>/</w:t>
      </w:r>
      <w:r w:rsidR="009871AB" w:rsidRPr="008B22D4">
        <w:rPr>
          <w:color w:val="auto"/>
        </w:rPr>
        <w:t>2023</w:t>
      </w:r>
      <w:r w:rsidR="00FD7F6E" w:rsidRPr="008B22D4">
        <w:rPr>
          <w:color w:val="auto"/>
        </w:rPr>
        <w:t xml:space="preserve"> z tego tytułu;</w:t>
      </w:r>
    </w:p>
    <w:p w14:paraId="626D77F7" w14:textId="01D00936" w:rsidR="008560EE" w:rsidRPr="008B22D4" w:rsidRDefault="009757D2" w:rsidP="00E44634">
      <w:pPr>
        <w:widowControl w:val="0"/>
        <w:numPr>
          <w:ilvl w:val="0"/>
          <w:numId w:val="160"/>
        </w:numPr>
        <w:spacing w:after="0" w:line="271" w:lineRule="auto"/>
        <w:ind w:left="284" w:hanging="284"/>
        <w:jc w:val="both"/>
        <w:rPr>
          <w:color w:val="auto"/>
        </w:rPr>
      </w:pPr>
      <w:r w:rsidRPr="008B22D4">
        <w:rPr>
          <w:color w:val="auto"/>
        </w:rPr>
        <w:t>z</w:t>
      </w:r>
      <w:r w:rsidR="00C641AC" w:rsidRPr="008B22D4">
        <w:rPr>
          <w:color w:val="auto"/>
        </w:rPr>
        <w:t>rzekam</w:t>
      </w:r>
      <w:r w:rsidR="00FD7F6E" w:rsidRPr="008B22D4">
        <w:rPr>
          <w:color w:val="auto"/>
        </w:rPr>
        <w:t xml:space="preserve"> się względem Zamawiającego</w:t>
      </w:r>
      <w:r w:rsidR="00590615" w:rsidRPr="008B22D4">
        <w:rPr>
          <w:color w:val="auto"/>
        </w:rPr>
        <w:t xml:space="preserve"> </w:t>
      </w:r>
      <w:r w:rsidRPr="008B22D4">
        <w:rPr>
          <w:color w:val="auto"/>
        </w:rPr>
        <w:t>Uniwersytetu Medycznego w Łodzi</w:t>
      </w:r>
      <w:r w:rsidR="00FD7F6E" w:rsidRPr="008B22D4">
        <w:rPr>
          <w:color w:val="auto"/>
        </w:rPr>
        <w:t xml:space="preserve"> </w:t>
      </w:r>
      <w:r w:rsidR="00604192" w:rsidRPr="008B22D4">
        <w:rPr>
          <w:color w:val="auto"/>
        </w:rPr>
        <w:t xml:space="preserve">roszczeń o zapłatę </w:t>
      </w:r>
      <w:r w:rsidR="00FD7F6E" w:rsidRPr="008B22D4">
        <w:rPr>
          <w:color w:val="auto"/>
        </w:rPr>
        <w:t>części wynagrodzenia za wykonane prace, które zostały mi zatrzymane lub potrącone w związku z udzieleniem przeze mnie zabezpieczenia należytego wykonania umowy.</w:t>
      </w:r>
    </w:p>
    <w:p w14:paraId="1CA02FE0" w14:textId="77777777" w:rsidR="008560EE" w:rsidRPr="008B22D4" w:rsidRDefault="008560EE" w:rsidP="00E44634">
      <w:pPr>
        <w:tabs>
          <w:tab w:val="left" w:pos="7938"/>
        </w:tabs>
        <w:spacing w:after="0" w:line="271" w:lineRule="auto"/>
        <w:jc w:val="both"/>
        <w:rPr>
          <w:rFonts w:eastAsia="Tahoma"/>
          <w:color w:val="auto"/>
        </w:rPr>
      </w:pPr>
    </w:p>
    <w:p w14:paraId="4859627E" w14:textId="6D207A81" w:rsidR="008560EE" w:rsidRPr="008B22D4" w:rsidRDefault="009757D2" w:rsidP="00E44634">
      <w:pPr>
        <w:tabs>
          <w:tab w:val="left" w:pos="7938"/>
        </w:tabs>
        <w:spacing w:after="0" w:line="271" w:lineRule="auto"/>
        <w:jc w:val="both"/>
        <w:rPr>
          <w:rFonts w:eastAsia="Tahoma"/>
          <w:color w:val="auto"/>
        </w:rPr>
      </w:pPr>
      <w:r w:rsidRPr="008B22D4">
        <w:rPr>
          <w:color w:val="auto"/>
        </w:rPr>
        <w:t>Jednocześnie oświadczam, że</w:t>
      </w:r>
      <w:r w:rsidR="00FD7F6E" w:rsidRPr="008B22D4">
        <w:rPr>
          <w:color w:val="auto"/>
        </w:rPr>
        <w:t xml:space="preserve"> uznaję za bezskuteczne w stosunku do Uniwersytetu Medycznego w Łodzi wsz</w:t>
      </w:r>
      <w:r w:rsidRPr="008B22D4">
        <w:rPr>
          <w:color w:val="auto"/>
        </w:rPr>
        <w:t>elkie postanowienia</w:t>
      </w:r>
      <w:r w:rsidR="00FD7F6E" w:rsidRPr="008B22D4">
        <w:rPr>
          <w:color w:val="auto"/>
        </w:rPr>
        <w:t xml:space="preserve"> umów i inne oświadczenia woli, które pozostawałyby w sprzeczności z w/w oświadczeniami, jak również te, które wpływałyby na ograniczenie lub wyłączenie skuteczności tych oświadczeń. </w:t>
      </w:r>
    </w:p>
    <w:p w14:paraId="28244581" w14:textId="77777777" w:rsidR="008560EE" w:rsidRPr="008B22D4" w:rsidRDefault="008560EE" w:rsidP="00E44634">
      <w:pPr>
        <w:tabs>
          <w:tab w:val="left" w:pos="7938"/>
        </w:tabs>
        <w:spacing w:after="0" w:line="271" w:lineRule="auto"/>
        <w:rPr>
          <w:rFonts w:eastAsia="Tahoma"/>
          <w:color w:val="auto"/>
        </w:rPr>
      </w:pPr>
    </w:p>
    <w:p w14:paraId="128B3584" w14:textId="77777777" w:rsidR="008560EE" w:rsidRPr="008B22D4" w:rsidRDefault="00FD7F6E" w:rsidP="00E44634">
      <w:pPr>
        <w:tabs>
          <w:tab w:val="left" w:pos="7938"/>
        </w:tabs>
        <w:spacing w:after="0" w:line="271" w:lineRule="auto"/>
        <w:rPr>
          <w:rFonts w:eastAsia="Tahoma"/>
          <w:color w:val="auto"/>
        </w:rPr>
      </w:pPr>
      <w:r w:rsidRPr="008B22D4">
        <w:rPr>
          <w:color w:val="auto"/>
        </w:rPr>
        <w:t xml:space="preserve">…………………………, dnia ……………………. </w:t>
      </w:r>
    </w:p>
    <w:p w14:paraId="0190BFA8" w14:textId="77777777" w:rsidR="008560EE" w:rsidRPr="008B22D4" w:rsidRDefault="008560EE" w:rsidP="00E44634">
      <w:pPr>
        <w:tabs>
          <w:tab w:val="left" w:pos="7938"/>
        </w:tabs>
        <w:spacing w:after="0" w:line="271" w:lineRule="auto"/>
        <w:rPr>
          <w:rFonts w:eastAsia="Tahoma"/>
          <w:color w:val="auto"/>
        </w:rPr>
      </w:pPr>
    </w:p>
    <w:p w14:paraId="29153413" w14:textId="77777777" w:rsidR="008560EE" w:rsidRPr="008B22D4" w:rsidRDefault="008560EE" w:rsidP="00E44634">
      <w:pPr>
        <w:tabs>
          <w:tab w:val="left" w:pos="7938"/>
        </w:tabs>
        <w:spacing w:after="0" w:line="271" w:lineRule="auto"/>
        <w:rPr>
          <w:rFonts w:eastAsia="Tahoma"/>
          <w:color w:val="auto"/>
        </w:rPr>
      </w:pPr>
    </w:p>
    <w:p w14:paraId="2D7B7E8B"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w:t>
      </w:r>
    </w:p>
    <w:p w14:paraId="75B25DF7" w14:textId="77777777" w:rsidR="008560EE" w:rsidRPr="008B22D4" w:rsidRDefault="00FD7F6E" w:rsidP="00E44634">
      <w:pPr>
        <w:tabs>
          <w:tab w:val="left" w:pos="7938"/>
        </w:tabs>
        <w:spacing w:after="0" w:line="271" w:lineRule="auto"/>
        <w:jc w:val="right"/>
        <w:rPr>
          <w:rFonts w:eastAsia="Tahoma"/>
          <w:color w:val="auto"/>
        </w:rPr>
      </w:pPr>
      <w:r w:rsidRPr="008B22D4">
        <w:rPr>
          <w:color w:val="auto"/>
        </w:rPr>
        <w:t>podpis</w:t>
      </w:r>
    </w:p>
    <w:p w14:paraId="56CBCF84" w14:textId="77777777" w:rsidR="008560EE" w:rsidRPr="008B22D4" w:rsidRDefault="008560EE" w:rsidP="00E44634">
      <w:pPr>
        <w:spacing w:after="0" w:line="271" w:lineRule="auto"/>
        <w:rPr>
          <w:rFonts w:eastAsia="Tahoma"/>
          <w:color w:val="auto"/>
        </w:rPr>
      </w:pPr>
    </w:p>
    <w:p w14:paraId="63E4EA12" w14:textId="77777777" w:rsidR="008560EE" w:rsidRPr="008B22D4" w:rsidRDefault="008560EE" w:rsidP="00E44634">
      <w:pPr>
        <w:spacing w:after="0" w:line="271" w:lineRule="auto"/>
        <w:rPr>
          <w:rFonts w:eastAsia="Tahoma"/>
          <w:color w:val="auto"/>
        </w:rPr>
      </w:pPr>
    </w:p>
    <w:p w14:paraId="5FF49CB0" w14:textId="77777777" w:rsidR="008560EE" w:rsidRPr="008B22D4" w:rsidRDefault="008560EE" w:rsidP="00E44634">
      <w:pPr>
        <w:spacing w:after="0" w:line="271" w:lineRule="auto"/>
        <w:rPr>
          <w:rFonts w:eastAsia="Tahoma"/>
          <w:color w:val="auto"/>
        </w:rPr>
      </w:pPr>
    </w:p>
    <w:p w14:paraId="462BF835" w14:textId="77777777" w:rsidR="0070698E" w:rsidRDefault="0070698E" w:rsidP="00E44634">
      <w:pPr>
        <w:spacing w:after="0" w:line="271" w:lineRule="auto"/>
        <w:rPr>
          <w:rFonts w:eastAsia="Tahoma"/>
          <w:color w:val="auto"/>
        </w:rPr>
      </w:pPr>
    </w:p>
    <w:p w14:paraId="57042584" w14:textId="77777777" w:rsidR="008B22D4" w:rsidRDefault="008B22D4" w:rsidP="00E44634">
      <w:pPr>
        <w:spacing w:after="0" w:line="271" w:lineRule="auto"/>
        <w:rPr>
          <w:rFonts w:eastAsia="Tahoma"/>
          <w:color w:val="auto"/>
        </w:rPr>
      </w:pPr>
    </w:p>
    <w:p w14:paraId="6EA6D6DF" w14:textId="77777777" w:rsidR="008B22D4" w:rsidRPr="008B22D4" w:rsidRDefault="008B22D4" w:rsidP="00E44634">
      <w:pPr>
        <w:spacing w:after="0" w:line="271" w:lineRule="auto"/>
        <w:rPr>
          <w:rFonts w:eastAsia="Tahoma"/>
          <w:color w:val="auto"/>
        </w:rPr>
      </w:pPr>
    </w:p>
    <w:p w14:paraId="1FDDF527" w14:textId="77777777" w:rsidR="0070698E" w:rsidRPr="008B22D4" w:rsidRDefault="0070698E" w:rsidP="00E44634">
      <w:pPr>
        <w:spacing w:after="0" w:line="271" w:lineRule="auto"/>
        <w:rPr>
          <w:rFonts w:eastAsia="Tahoma"/>
          <w:color w:val="auto"/>
        </w:rPr>
      </w:pPr>
    </w:p>
    <w:p w14:paraId="368CEBF0" w14:textId="4C547E73" w:rsidR="00762612" w:rsidRPr="008B22D4" w:rsidRDefault="0065741D" w:rsidP="00E44634">
      <w:pPr>
        <w:spacing w:after="0" w:line="271" w:lineRule="auto"/>
        <w:contextualSpacing/>
        <w:rPr>
          <w:b/>
          <w:color w:val="auto"/>
        </w:rPr>
      </w:pPr>
      <w:r w:rsidRPr="008B22D4">
        <w:rPr>
          <w:rFonts w:eastAsia="Times New Roman"/>
          <w:b/>
          <w:color w:val="auto"/>
        </w:rPr>
        <w:lastRenderedPageBreak/>
        <w:t xml:space="preserve">                                                                                       </w:t>
      </w:r>
      <w:r w:rsidR="008B22D4">
        <w:rPr>
          <w:rFonts w:eastAsia="Times New Roman"/>
          <w:b/>
          <w:color w:val="auto"/>
        </w:rPr>
        <w:t xml:space="preserve">                             </w:t>
      </w:r>
      <w:r w:rsidRPr="008B22D4">
        <w:rPr>
          <w:rFonts w:eastAsia="Times New Roman"/>
          <w:b/>
          <w:color w:val="auto"/>
        </w:rPr>
        <w:t xml:space="preserve"> </w:t>
      </w:r>
      <w:r w:rsidR="00762612" w:rsidRPr="008B22D4">
        <w:rPr>
          <w:rFonts w:eastAsia="Times New Roman"/>
          <w:b/>
          <w:color w:val="auto"/>
        </w:rPr>
        <w:t xml:space="preserve"> Załącznik nr</w:t>
      </w:r>
      <w:r w:rsidR="0024230F" w:rsidRPr="008B22D4">
        <w:rPr>
          <w:rFonts w:eastAsia="Times New Roman"/>
          <w:b/>
          <w:color w:val="auto"/>
        </w:rPr>
        <w:t xml:space="preserve"> 9</w:t>
      </w:r>
      <w:r w:rsidR="00762612" w:rsidRPr="008B22D4">
        <w:rPr>
          <w:rFonts w:eastAsia="Times New Roman"/>
          <w:b/>
          <w:color w:val="auto"/>
        </w:rPr>
        <w:t xml:space="preserve"> do umowy ZP/</w:t>
      </w:r>
      <w:r w:rsidR="009871AB" w:rsidRPr="008B22D4">
        <w:rPr>
          <w:rFonts w:eastAsia="Times New Roman"/>
          <w:b/>
          <w:color w:val="auto"/>
        </w:rPr>
        <w:t>90</w:t>
      </w:r>
      <w:r w:rsidR="00762612" w:rsidRPr="008B22D4">
        <w:rPr>
          <w:rFonts w:eastAsia="Times New Roman"/>
          <w:b/>
          <w:color w:val="auto"/>
        </w:rPr>
        <w:t>/</w:t>
      </w:r>
      <w:r w:rsidR="009871AB" w:rsidRPr="008B22D4">
        <w:rPr>
          <w:b/>
          <w:color w:val="auto"/>
        </w:rPr>
        <w:t>2023</w:t>
      </w:r>
    </w:p>
    <w:p w14:paraId="57441D38" w14:textId="77777777" w:rsidR="00762612" w:rsidRPr="008B22D4" w:rsidRDefault="00762612" w:rsidP="00E44634">
      <w:pPr>
        <w:spacing w:after="0" w:line="271" w:lineRule="auto"/>
        <w:contextualSpacing/>
        <w:rPr>
          <w:color w:val="auto"/>
        </w:rPr>
      </w:pPr>
    </w:p>
    <w:p w14:paraId="0B029AD1" w14:textId="7C82DB6F" w:rsidR="00CF4F57" w:rsidRPr="008B22D4" w:rsidRDefault="00762612" w:rsidP="00E44634">
      <w:pPr>
        <w:spacing w:after="0" w:line="271" w:lineRule="auto"/>
        <w:contextualSpacing/>
        <w:jc w:val="center"/>
        <w:rPr>
          <w:b/>
          <w:color w:val="auto"/>
        </w:rPr>
      </w:pPr>
      <w:r w:rsidRPr="008B22D4">
        <w:rPr>
          <w:b/>
          <w:color w:val="auto"/>
        </w:rPr>
        <w:t>Oświadczenie projektanta/podwykonawcy</w:t>
      </w:r>
    </w:p>
    <w:p w14:paraId="7DFA00FD" w14:textId="4F334249" w:rsidR="00762612" w:rsidRPr="008B22D4" w:rsidRDefault="009757D2" w:rsidP="00E44634">
      <w:pPr>
        <w:spacing w:after="0" w:line="271" w:lineRule="auto"/>
        <w:contextualSpacing/>
        <w:jc w:val="both"/>
        <w:rPr>
          <w:color w:val="auto"/>
        </w:rPr>
      </w:pPr>
      <w:r w:rsidRPr="008B22D4">
        <w:rPr>
          <w:color w:val="auto"/>
        </w:rPr>
        <w:t>Niniejszym oświadczam, że realizując</w:t>
      </w:r>
      <w:r w:rsidR="00762612" w:rsidRPr="008B22D4">
        <w:rPr>
          <w:color w:val="auto"/>
        </w:rPr>
        <w:t xml:space="preserve"> jako podwykonawca/projektant projekty w ramach umowy zawartej przez </w:t>
      </w:r>
      <w:r w:rsidRPr="008B22D4">
        <w:rPr>
          <w:bCs/>
          <w:color w:val="auto"/>
        </w:rPr>
        <w:t>…………………………………</w:t>
      </w:r>
      <w:r w:rsidR="00351717" w:rsidRPr="008B22D4">
        <w:rPr>
          <w:bCs/>
          <w:color w:val="auto"/>
        </w:rPr>
        <w:t xml:space="preserve"> </w:t>
      </w:r>
      <w:r w:rsidR="00762612" w:rsidRPr="008B22D4">
        <w:rPr>
          <w:color w:val="auto"/>
        </w:rPr>
        <w:t xml:space="preserve"> z Uniwersytetem Medycznym w Łodzi nr ZP/</w:t>
      </w:r>
      <w:r w:rsidR="009871AB" w:rsidRPr="008B22D4">
        <w:rPr>
          <w:color w:val="auto"/>
        </w:rPr>
        <w:t>90</w:t>
      </w:r>
      <w:r w:rsidR="00762612" w:rsidRPr="008B22D4">
        <w:rPr>
          <w:color w:val="auto"/>
        </w:rPr>
        <w:t>/</w:t>
      </w:r>
      <w:r w:rsidR="009871AB" w:rsidRPr="008B22D4">
        <w:rPr>
          <w:color w:val="auto"/>
        </w:rPr>
        <w:t>2023</w:t>
      </w:r>
      <w:r w:rsidR="00762612" w:rsidRPr="008B22D4">
        <w:rPr>
          <w:color w:val="auto"/>
        </w:rPr>
        <w:t xml:space="preserve"> z dnia </w:t>
      </w:r>
      <w:r w:rsidR="00C641AC" w:rsidRPr="008B22D4">
        <w:rPr>
          <w:color w:val="auto"/>
        </w:rPr>
        <w:t>……………………</w:t>
      </w:r>
      <w:r w:rsidR="0070698E" w:rsidRPr="008B22D4">
        <w:rPr>
          <w:color w:val="auto"/>
        </w:rPr>
        <w:t xml:space="preserve"> r.</w:t>
      </w:r>
      <w:r w:rsidRPr="008B22D4">
        <w:rPr>
          <w:color w:val="auto"/>
        </w:rPr>
        <w:t>:</w:t>
      </w:r>
    </w:p>
    <w:p w14:paraId="7B04EB88" w14:textId="1AB1C613" w:rsidR="00762612" w:rsidRPr="008B22D4" w:rsidRDefault="00C641AC" w:rsidP="00E44634">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426"/>
        <w:contextualSpacing/>
        <w:jc w:val="both"/>
        <w:rPr>
          <w:color w:val="auto"/>
        </w:rPr>
      </w:pPr>
      <w:r w:rsidRPr="008B22D4">
        <w:rPr>
          <w:color w:val="auto"/>
        </w:rPr>
        <w:t>Przenoszę</w:t>
      </w:r>
      <w:r w:rsidR="00762612" w:rsidRPr="008B22D4">
        <w:rPr>
          <w:color w:val="auto"/>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Prawa</w:t>
      </w:r>
      <w:r w:rsidR="00762612" w:rsidRPr="008B22D4">
        <w:rPr>
          <w:color w:val="auto"/>
        </w:rPr>
        <w:t xml:space="preserve"> do utrwalania;</w:t>
      </w:r>
    </w:p>
    <w:p w14:paraId="796A6261" w14:textId="2BBBC3EC"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inną technikę;</w:t>
      </w:r>
    </w:p>
    <w:p w14:paraId="014D1DAD" w14:textId="120C5EE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Przenoszenia</w:t>
      </w:r>
      <w:r w:rsidR="00762612" w:rsidRPr="008B22D4">
        <w:rPr>
          <w:color w:val="auto"/>
        </w:rPr>
        <w:t xml:space="preserve"> na rzecz osób trzecich;</w:t>
      </w:r>
    </w:p>
    <w:p w14:paraId="067821D6" w14:textId="1725717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Wykonywania</w:t>
      </w:r>
      <w:r w:rsidR="00762612" w:rsidRPr="008B22D4">
        <w:rPr>
          <w:color w:val="auto"/>
        </w:rPr>
        <w:t xml:space="preserve"> autorskich praw zależnych (przeróbki, adaptacje dokumentacji technicznej, dokonywanie tłumaczeń);</w:t>
      </w:r>
    </w:p>
    <w:p w14:paraId="49B6B3C2" w14:textId="09B87375"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Rozpowszechniania</w:t>
      </w:r>
      <w:r w:rsidR="00762612" w:rsidRPr="008B22D4">
        <w:rPr>
          <w:color w:val="auto"/>
        </w:rPr>
        <w:t>;</w:t>
      </w:r>
    </w:p>
    <w:p w14:paraId="011AF47A" w14:textId="0D196F53"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Wprowadzenia</w:t>
      </w:r>
      <w:r w:rsidR="00762612" w:rsidRPr="008B22D4">
        <w:rPr>
          <w:color w:val="auto"/>
        </w:rPr>
        <w:t xml:space="preserve"> do obrotu;</w:t>
      </w:r>
    </w:p>
    <w:p w14:paraId="02219C21" w14:textId="1174B85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Prawo</w:t>
      </w:r>
      <w:r w:rsidR="00762612" w:rsidRPr="008B22D4">
        <w:rPr>
          <w:color w:val="auto"/>
        </w:rPr>
        <w:t xml:space="preserve"> do zwielokrotniania wszelkimi znanymi w dniu zawarcia Umowy technikami;</w:t>
      </w:r>
    </w:p>
    <w:p w14:paraId="5E6F4D1E" w14:textId="1779FA0E"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druku;</w:t>
      </w:r>
    </w:p>
    <w:p w14:paraId="6EEE66E6" w14:textId="28661AD8"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proofErr w:type="spellStart"/>
      <w:r w:rsidRPr="008B22D4">
        <w:rPr>
          <w:color w:val="auto"/>
        </w:rPr>
        <w:t>Plotowania</w:t>
      </w:r>
      <w:proofErr w:type="spellEnd"/>
      <w:r w:rsidR="00762612" w:rsidRPr="008B22D4">
        <w:rPr>
          <w:color w:val="auto"/>
        </w:rPr>
        <w:t>;</w:t>
      </w:r>
    </w:p>
    <w:p w14:paraId="4AEE85D5" w14:textId="2B69E177" w:rsidR="00762612" w:rsidRPr="008B22D4" w:rsidRDefault="00C641AC" w:rsidP="00E44634">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ind w:left="709" w:hanging="283"/>
        <w:contextualSpacing/>
        <w:jc w:val="both"/>
        <w:rPr>
          <w:color w:val="auto"/>
        </w:rPr>
      </w:pPr>
      <w:r w:rsidRPr="008B22D4">
        <w:rPr>
          <w:color w:val="auto"/>
        </w:rPr>
        <w:t>Wprowadzania</w:t>
      </w:r>
      <w:r w:rsidR="00762612" w:rsidRPr="008B22D4">
        <w:rPr>
          <w:color w:val="auto"/>
        </w:rPr>
        <w:t xml:space="preserve"> do pamięci komputera;</w:t>
      </w:r>
    </w:p>
    <w:p w14:paraId="3B911505" w14:textId="21FDD0C4"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Wykorzystywania</w:t>
      </w:r>
      <w:r w:rsidR="00762612" w:rsidRPr="008B22D4">
        <w:rPr>
          <w:color w:val="auto"/>
        </w:rPr>
        <w:t xml:space="preserve"> w działalności reklamowej, promocyjnej;</w:t>
      </w:r>
    </w:p>
    <w:p w14:paraId="47E03616" w14:textId="7F324DF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Kopiowania</w:t>
      </w:r>
      <w:r w:rsidR="00762612" w:rsidRPr="008B22D4">
        <w:rPr>
          <w:color w:val="auto"/>
        </w:rPr>
        <w:t xml:space="preserve"> i rozpowszechniania do użytku służbowego;</w:t>
      </w:r>
    </w:p>
    <w:p w14:paraId="7F87B897" w14:textId="0796C5B9"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425"/>
        <w:jc w:val="both"/>
        <w:rPr>
          <w:color w:val="auto"/>
        </w:rPr>
      </w:pPr>
      <w:r w:rsidRPr="008B22D4">
        <w:rPr>
          <w:color w:val="auto"/>
        </w:rPr>
        <w:t>Zwielokrotniania</w:t>
      </w:r>
      <w:r w:rsidR="00762612" w:rsidRPr="008B22D4">
        <w:rPr>
          <w:color w:val="auto"/>
        </w:rPr>
        <w:t xml:space="preserve"> dokumentacji projektowej lub jej części dowolną techniką, w tym także techniką cyfrową;</w:t>
      </w:r>
    </w:p>
    <w:p w14:paraId="14C16774" w14:textId="39598C9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Publicznego</w:t>
      </w:r>
      <w:r w:rsidR="00762612" w:rsidRPr="008B22D4">
        <w:rPr>
          <w:color w:val="auto"/>
        </w:rPr>
        <w:t xml:space="preserve"> prezentowanie przedmiotu umowy, w tym do prezentacji multimedialnych;</w:t>
      </w:r>
    </w:p>
    <w:p w14:paraId="5AAA8483" w14:textId="790D63FA"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Umieszczanie</w:t>
      </w:r>
      <w:r w:rsidR="00762612" w:rsidRPr="008B22D4">
        <w:rPr>
          <w:color w:val="auto"/>
        </w:rPr>
        <w:t xml:space="preserve"> dokumentacji w sieci Internet i innych sieciach komputerowych;</w:t>
      </w:r>
    </w:p>
    <w:p w14:paraId="5AAA7858" w14:textId="43292743"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Wykorzystaniem</w:t>
      </w:r>
      <w:r w:rsidR="00762612" w:rsidRPr="008B22D4">
        <w:rPr>
          <w:color w:val="auto"/>
        </w:rPr>
        <w:t xml:space="preserve">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58D7B13E" w14:textId="13A7933E" w:rsidR="00762612" w:rsidRPr="008B22D4" w:rsidRDefault="00C641AC" w:rsidP="00E44634">
      <w:pPr>
        <w:widowControl w:val="0"/>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709" w:hanging="283"/>
        <w:jc w:val="both"/>
        <w:rPr>
          <w:color w:val="auto"/>
        </w:rPr>
      </w:pPr>
      <w:r w:rsidRPr="008B22D4">
        <w:rPr>
          <w:color w:val="auto"/>
        </w:rPr>
        <w:t>Wykonywanie</w:t>
      </w:r>
      <w:r w:rsidR="00762612" w:rsidRPr="008B22D4">
        <w:rPr>
          <w:color w:val="auto"/>
        </w:rPr>
        <w:t xml:space="preserve"> na podstawie dokumentacji samodzielnie lub zlecając innemu podmioto</w:t>
      </w:r>
      <w:r w:rsidR="009757D2" w:rsidRPr="008B22D4">
        <w:rPr>
          <w:color w:val="auto"/>
        </w:rPr>
        <w:t>wi prace projektowe i wykonawcę.</w:t>
      </w:r>
    </w:p>
    <w:p w14:paraId="65B7793A" w14:textId="0A27D38B"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Datą przeniesienia praw majątkowych, o których mowa powyżej będzie dzień przekazania dokumentacji Uniwersytetowi Medycznemu w Łodzi w całości lub części. Razem z przeniesien</w:t>
      </w:r>
      <w:r w:rsidR="009757D2" w:rsidRPr="008B22D4">
        <w:rPr>
          <w:color w:val="auto"/>
        </w:rPr>
        <w:t>iem praw autorskich majątkowych</w:t>
      </w:r>
      <w:r w:rsidRPr="008B22D4">
        <w:rPr>
          <w:color w:val="auto"/>
        </w:rPr>
        <w:t xml:space="preserve"> na Zamawiającego przechodzi wyłączne prawo zezwalania na wykonanie autorskiego prawa zależnego</w:t>
      </w:r>
    </w:p>
    <w:p w14:paraId="4AB2A0E1"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Przeniesienie praw majątkowych nie jest ograniczone czasowo i terytorialnie.</w:t>
      </w:r>
    </w:p>
    <w:p w14:paraId="41D2A66A" w14:textId="05B57E6A"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Osobiste prawa autors</w:t>
      </w:r>
      <w:r w:rsidR="009757D2" w:rsidRPr="008B22D4">
        <w:rPr>
          <w:color w:val="auto"/>
        </w:rPr>
        <w:t>kie jako niezbywalne</w:t>
      </w:r>
      <w:r w:rsidRPr="008B22D4">
        <w:rPr>
          <w:color w:val="auto"/>
        </w:rPr>
        <w:t xml:space="preserve"> pozostają własnością </w:t>
      </w:r>
      <w:r w:rsidR="009757D2" w:rsidRPr="008B22D4">
        <w:rPr>
          <w:color w:val="auto"/>
        </w:rPr>
        <w:t>p</w:t>
      </w:r>
      <w:r w:rsidRPr="008B22D4">
        <w:rPr>
          <w:color w:val="auto"/>
        </w:rPr>
        <w:t>rojektantów.</w:t>
      </w:r>
    </w:p>
    <w:p w14:paraId="4946FFB5"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Nie przysługuje mi odrębne wynagrodzenie za korzystanie z utworu na żadnym odrębnym polu eksploatacji.</w:t>
      </w:r>
    </w:p>
    <w:p w14:paraId="43CC9C5E" w14:textId="77777777" w:rsidR="00762612" w:rsidRPr="008B22D4" w:rsidRDefault="00762612" w:rsidP="00E44634">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71" w:lineRule="auto"/>
        <w:ind w:left="426"/>
        <w:jc w:val="both"/>
        <w:rPr>
          <w:color w:val="auto"/>
        </w:rPr>
      </w:pPr>
      <w:r w:rsidRPr="008B22D4">
        <w:rPr>
          <w:color w:val="auto"/>
        </w:rPr>
        <w:t xml:space="preserve">Przeniesienie praw autorskich oraz praw zależnych jest bezwarunkowe. </w:t>
      </w:r>
    </w:p>
    <w:p w14:paraId="1B97A548" w14:textId="77777777" w:rsidR="00762612" w:rsidRPr="008B22D4" w:rsidRDefault="00762612" w:rsidP="00E44634">
      <w:pPr>
        <w:widowControl w:val="0"/>
        <w:shd w:val="clear" w:color="auto" w:fill="FFFFFF"/>
        <w:autoSpaceDE w:val="0"/>
        <w:autoSpaceDN w:val="0"/>
        <w:adjustRightInd w:val="0"/>
        <w:spacing w:after="0" w:line="271" w:lineRule="auto"/>
        <w:ind w:left="426"/>
        <w:jc w:val="both"/>
        <w:rPr>
          <w:color w:val="auto"/>
        </w:rPr>
      </w:pPr>
    </w:p>
    <w:p w14:paraId="23AC7A8C" w14:textId="77777777" w:rsidR="00762612" w:rsidRPr="008B22D4" w:rsidRDefault="00762612" w:rsidP="00E44634">
      <w:pPr>
        <w:widowControl w:val="0"/>
        <w:shd w:val="clear" w:color="auto" w:fill="FFFFFF"/>
        <w:autoSpaceDE w:val="0"/>
        <w:autoSpaceDN w:val="0"/>
        <w:adjustRightInd w:val="0"/>
        <w:spacing w:after="0" w:line="271" w:lineRule="auto"/>
        <w:ind w:left="426"/>
        <w:jc w:val="right"/>
        <w:rPr>
          <w:color w:val="auto"/>
        </w:rPr>
      </w:pPr>
      <w:r w:rsidRPr="008B22D4">
        <w:rPr>
          <w:color w:val="auto"/>
        </w:rPr>
        <w:t>……………………………………………………………….</w:t>
      </w:r>
    </w:p>
    <w:p w14:paraId="6916CA16" w14:textId="77777777" w:rsidR="00351717" w:rsidRPr="008B22D4" w:rsidRDefault="00351717" w:rsidP="00E44634">
      <w:pPr>
        <w:spacing w:after="0" w:line="271" w:lineRule="auto"/>
        <w:jc w:val="right"/>
        <w:rPr>
          <w:b/>
          <w:bCs/>
          <w:color w:val="auto"/>
        </w:rPr>
      </w:pPr>
    </w:p>
    <w:p w14:paraId="0C066160" w14:textId="77777777" w:rsidR="00DD27BF" w:rsidRPr="008B22D4" w:rsidRDefault="00DD27BF" w:rsidP="00E44634">
      <w:pPr>
        <w:spacing w:after="0" w:line="271" w:lineRule="auto"/>
        <w:jc w:val="right"/>
        <w:rPr>
          <w:b/>
          <w:bCs/>
          <w:color w:val="auto"/>
        </w:rPr>
      </w:pPr>
    </w:p>
    <w:p w14:paraId="3F19BC39" w14:textId="77777777" w:rsidR="008B22D4" w:rsidRDefault="008B22D4" w:rsidP="00E44634">
      <w:pPr>
        <w:spacing w:after="0" w:line="271" w:lineRule="auto"/>
        <w:jc w:val="right"/>
        <w:rPr>
          <w:b/>
          <w:bCs/>
          <w:color w:val="auto"/>
        </w:rPr>
      </w:pPr>
    </w:p>
    <w:p w14:paraId="6EB131AA" w14:textId="77777777" w:rsidR="008B22D4" w:rsidRDefault="008B22D4" w:rsidP="00E44634">
      <w:pPr>
        <w:spacing w:after="0" w:line="271" w:lineRule="auto"/>
        <w:jc w:val="right"/>
        <w:rPr>
          <w:b/>
          <w:bCs/>
          <w:color w:val="auto"/>
        </w:rPr>
      </w:pPr>
    </w:p>
    <w:p w14:paraId="773A5F70" w14:textId="77777777" w:rsidR="008B22D4" w:rsidRDefault="008B22D4" w:rsidP="00E44634">
      <w:pPr>
        <w:spacing w:after="0" w:line="271" w:lineRule="auto"/>
        <w:jc w:val="right"/>
        <w:rPr>
          <w:b/>
          <w:bCs/>
          <w:color w:val="auto"/>
        </w:rPr>
      </w:pPr>
    </w:p>
    <w:p w14:paraId="6FADAE39" w14:textId="1ECB459D" w:rsidR="008560EE" w:rsidRPr="008B22D4" w:rsidRDefault="00FD7F6E" w:rsidP="00E44634">
      <w:pPr>
        <w:spacing w:after="0" w:line="271" w:lineRule="auto"/>
        <w:jc w:val="right"/>
        <w:rPr>
          <w:rFonts w:eastAsia="Verdana"/>
          <w:b/>
          <w:bCs/>
          <w:color w:val="auto"/>
        </w:rPr>
      </w:pPr>
      <w:r w:rsidRPr="008B22D4">
        <w:rPr>
          <w:b/>
          <w:bCs/>
          <w:color w:val="auto"/>
        </w:rPr>
        <w:lastRenderedPageBreak/>
        <w:t xml:space="preserve">Załącznik nr </w:t>
      </w:r>
      <w:r w:rsidR="0024230F" w:rsidRPr="008B22D4">
        <w:rPr>
          <w:b/>
          <w:bCs/>
          <w:color w:val="auto"/>
        </w:rPr>
        <w:t>11</w:t>
      </w:r>
      <w:r w:rsidRPr="008B22D4">
        <w:rPr>
          <w:b/>
          <w:bCs/>
          <w:color w:val="auto"/>
        </w:rPr>
        <w:t xml:space="preserve"> do umowy</w:t>
      </w:r>
      <w:r w:rsidR="00CF4F57" w:rsidRPr="008B22D4">
        <w:rPr>
          <w:b/>
          <w:bCs/>
          <w:color w:val="auto"/>
        </w:rPr>
        <w:t xml:space="preserve"> ZP/</w:t>
      </w:r>
      <w:r w:rsidR="009871AB" w:rsidRPr="008B22D4">
        <w:rPr>
          <w:b/>
          <w:bCs/>
          <w:color w:val="auto"/>
        </w:rPr>
        <w:t>90</w:t>
      </w:r>
      <w:r w:rsidR="00CF4F57" w:rsidRPr="008B22D4">
        <w:rPr>
          <w:b/>
          <w:bCs/>
          <w:color w:val="auto"/>
        </w:rPr>
        <w:t>/</w:t>
      </w:r>
      <w:r w:rsidR="009871AB" w:rsidRPr="008B22D4">
        <w:rPr>
          <w:b/>
          <w:color w:val="auto"/>
        </w:rPr>
        <w:t>2023</w:t>
      </w:r>
    </w:p>
    <w:p w14:paraId="7501A2C9" w14:textId="77777777" w:rsidR="008560EE" w:rsidRPr="008B22D4" w:rsidRDefault="008560EE" w:rsidP="00E44634">
      <w:pPr>
        <w:spacing w:after="0" w:line="271" w:lineRule="auto"/>
        <w:jc w:val="center"/>
        <w:rPr>
          <w:rFonts w:eastAsia="Verdana"/>
          <w:b/>
          <w:bCs/>
          <w:color w:val="auto"/>
        </w:rPr>
      </w:pPr>
    </w:p>
    <w:p w14:paraId="5ACEF061" w14:textId="77777777" w:rsidR="008560EE" w:rsidRPr="008B22D4" w:rsidRDefault="008560EE" w:rsidP="00E44634">
      <w:pPr>
        <w:spacing w:after="0" w:line="271" w:lineRule="auto"/>
        <w:jc w:val="center"/>
        <w:rPr>
          <w:rFonts w:eastAsia="Verdana"/>
          <w:b/>
          <w:bCs/>
          <w:color w:val="auto"/>
        </w:rPr>
      </w:pPr>
    </w:p>
    <w:p w14:paraId="4FE8A0B7" w14:textId="77777777" w:rsidR="008560EE" w:rsidRPr="008B22D4" w:rsidRDefault="00FD7F6E" w:rsidP="00E44634">
      <w:pPr>
        <w:spacing w:after="0" w:line="271" w:lineRule="auto"/>
        <w:jc w:val="center"/>
        <w:rPr>
          <w:b/>
          <w:bCs/>
          <w:color w:val="auto"/>
        </w:rPr>
      </w:pPr>
      <w:r w:rsidRPr="008B22D4">
        <w:rPr>
          <w:b/>
          <w:bCs/>
          <w:color w:val="auto"/>
        </w:rPr>
        <w:t>Wzorcowa umowa powierzenia przetwarzania danych osobowych</w:t>
      </w:r>
    </w:p>
    <w:p w14:paraId="2A6A6067" w14:textId="77777777" w:rsidR="00CF4F57" w:rsidRPr="008B22D4" w:rsidRDefault="00CF4F57" w:rsidP="00E44634">
      <w:pPr>
        <w:spacing w:after="0" w:line="271" w:lineRule="auto"/>
        <w:jc w:val="center"/>
        <w:rPr>
          <w:rFonts w:eastAsia="Verdana"/>
          <w:b/>
          <w:bCs/>
          <w:color w:val="auto"/>
        </w:rPr>
      </w:pPr>
    </w:p>
    <w:p w14:paraId="4E0113AD" w14:textId="77777777" w:rsidR="008560EE" w:rsidRPr="008B22D4" w:rsidRDefault="00FD7F6E" w:rsidP="00E44634">
      <w:pPr>
        <w:spacing w:after="0" w:line="271" w:lineRule="auto"/>
        <w:jc w:val="center"/>
        <w:rPr>
          <w:rFonts w:eastAsia="Verdana"/>
          <w:i/>
          <w:iCs/>
          <w:color w:val="auto"/>
        </w:rPr>
      </w:pPr>
      <w:r w:rsidRPr="008B22D4">
        <w:rPr>
          <w:i/>
          <w:iCs/>
          <w:color w:val="auto"/>
        </w:rPr>
        <w:t>(pola zapisane kursywą stanowią komentarze i wymagają usunięcia, zaś pola umowy, których one dotyczą, dostosowania lub modyfikacji)</w:t>
      </w:r>
    </w:p>
    <w:p w14:paraId="1A5CBFE6" w14:textId="77777777" w:rsidR="008560EE" w:rsidRPr="008B22D4" w:rsidRDefault="008560EE" w:rsidP="00E44634">
      <w:pPr>
        <w:spacing w:after="0" w:line="271" w:lineRule="auto"/>
        <w:rPr>
          <w:rFonts w:eastAsia="Verdana"/>
          <w:color w:val="auto"/>
        </w:rPr>
      </w:pPr>
    </w:p>
    <w:p w14:paraId="733A8B2E" w14:textId="77777777" w:rsidR="008560EE" w:rsidRPr="008B22D4" w:rsidRDefault="00FD7F6E" w:rsidP="00E44634">
      <w:pPr>
        <w:spacing w:after="0" w:line="271" w:lineRule="auto"/>
        <w:rPr>
          <w:rFonts w:eastAsia="Verdana"/>
          <w:color w:val="auto"/>
        </w:rPr>
      </w:pPr>
      <w:r w:rsidRPr="008B22D4">
        <w:rPr>
          <w:color w:val="auto"/>
        </w:rPr>
        <w:t>zawarta w …………………, obowiązuje od dnia ………………………</w:t>
      </w:r>
    </w:p>
    <w:p w14:paraId="27FA5F7F" w14:textId="77777777" w:rsidR="008560EE" w:rsidRPr="008B22D4" w:rsidRDefault="008560EE" w:rsidP="00E44634">
      <w:pPr>
        <w:spacing w:after="0" w:line="271" w:lineRule="auto"/>
        <w:rPr>
          <w:rFonts w:eastAsia="Verdana"/>
          <w:color w:val="auto"/>
        </w:rPr>
      </w:pPr>
    </w:p>
    <w:p w14:paraId="4B2E414F" w14:textId="77777777" w:rsidR="008560EE" w:rsidRPr="008B22D4" w:rsidRDefault="00FD7F6E" w:rsidP="00E44634">
      <w:pPr>
        <w:spacing w:after="0" w:line="271" w:lineRule="auto"/>
        <w:rPr>
          <w:rFonts w:eastAsia="Verdana"/>
          <w:color w:val="auto"/>
        </w:rPr>
      </w:pPr>
      <w:r w:rsidRPr="008B22D4">
        <w:rPr>
          <w:color w:val="auto"/>
        </w:rPr>
        <w:t xml:space="preserve">pomiędzy </w:t>
      </w:r>
    </w:p>
    <w:p w14:paraId="488C5A0D" w14:textId="77777777" w:rsidR="008560EE" w:rsidRPr="008B22D4" w:rsidRDefault="008560EE" w:rsidP="00E44634">
      <w:pPr>
        <w:spacing w:after="0" w:line="271" w:lineRule="auto"/>
        <w:rPr>
          <w:rFonts w:eastAsia="Verdana"/>
          <w:color w:val="auto"/>
        </w:rPr>
      </w:pPr>
    </w:p>
    <w:p w14:paraId="4B678335" w14:textId="77777777" w:rsidR="008560EE" w:rsidRPr="008B22D4" w:rsidRDefault="00FD7F6E" w:rsidP="00E44634">
      <w:pPr>
        <w:spacing w:after="0" w:line="271" w:lineRule="auto"/>
        <w:jc w:val="both"/>
        <w:rPr>
          <w:rFonts w:eastAsia="Verdana"/>
          <w:color w:val="auto"/>
        </w:rPr>
      </w:pPr>
      <w:r w:rsidRPr="008B22D4">
        <w:rPr>
          <w:color w:val="auto"/>
        </w:rPr>
        <w:t>…………………………, zwanym dalej Administratorem</w:t>
      </w:r>
    </w:p>
    <w:p w14:paraId="5D2163F7" w14:textId="77777777" w:rsidR="008560EE" w:rsidRPr="008B22D4" w:rsidRDefault="008560EE" w:rsidP="00E44634">
      <w:pPr>
        <w:spacing w:after="0" w:line="271" w:lineRule="auto"/>
        <w:rPr>
          <w:rFonts w:eastAsia="Verdana"/>
          <w:color w:val="auto"/>
        </w:rPr>
      </w:pPr>
    </w:p>
    <w:p w14:paraId="6504E128" w14:textId="77777777" w:rsidR="008560EE" w:rsidRPr="008B22D4" w:rsidRDefault="00FD7F6E" w:rsidP="00E44634">
      <w:pPr>
        <w:spacing w:after="0" w:line="271" w:lineRule="auto"/>
        <w:rPr>
          <w:rFonts w:eastAsia="Verdana"/>
          <w:color w:val="auto"/>
        </w:rPr>
      </w:pPr>
      <w:r w:rsidRPr="008B22D4">
        <w:rPr>
          <w:color w:val="auto"/>
        </w:rPr>
        <w:t>a</w:t>
      </w:r>
    </w:p>
    <w:p w14:paraId="073EA0FD" w14:textId="77777777" w:rsidR="008560EE" w:rsidRPr="008B22D4" w:rsidRDefault="00FD7F6E" w:rsidP="00E44634">
      <w:pPr>
        <w:spacing w:after="0" w:line="271" w:lineRule="auto"/>
        <w:rPr>
          <w:rFonts w:eastAsia="Verdana"/>
          <w:color w:val="auto"/>
        </w:rPr>
      </w:pPr>
      <w:r w:rsidRPr="008B22D4">
        <w:rPr>
          <w:color w:val="auto"/>
        </w:rPr>
        <w:t>…………………………………………………………………………………………………………………</w:t>
      </w:r>
    </w:p>
    <w:p w14:paraId="08B2BB24" w14:textId="77777777" w:rsidR="008560EE" w:rsidRPr="008B22D4" w:rsidRDefault="00FD7F6E" w:rsidP="00E44634">
      <w:pPr>
        <w:spacing w:after="0" w:line="271" w:lineRule="auto"/>
        <w:rPr>
          <w:rFonts w:eastAsia="Verdana"/>
          <w:color w:val="auto"/>
        </w:rPr>
      </w:pPr>
      <w:r w:rsidRPr="008B22D4">
        <w:rPr>
          <w:color w:val="auto"/>
        </w:rPr>
        <w:t>…………………………………………………………………………………………………………………</w:t>
      </w:r>
    </w:p>
    <w:p w14:paraId="4BC21484" w14:textId="77777777" w:rsidR="008560EE" w:rsidRPr="008B22D4" w:rsidRDefault="00FD7F6E" w:rsidP="00E44634">
      <w:pPr>
        <w:spacing w:after="0" w:line="271" w:lineRule="auto"/>
        <w:rPr>
          <w:rFonts w:eastAsia="Verdana"/>
          <w:color w:val="auto"/>
        </w:rPr>
      </w:pPr>
      <w:r w:rsidRPr="008B22D4">
        <w:rPr>
          <w:color w:val="auto"/>
        </w:rPr>
        <w:t>…………………………………………………………………………………………………………………</w:t>
      </w:r>
    </w:p>
    <w:p w14:paraId="6F99EDE2" w14:textId="77777777" w:rsidR="008560EE" w:rsidRPr="008B22D4" w:rsidRDefault="00FD7F6E" w:rsidP="00E44634">
      <w:pPr>
        <w:spacing w:after="0" w:line="271" w:lineRule="auto"/>
        <w:rPr>
          <w:rFonts w:eastAsia="Verdana"/>
          <w:color w:val="auto"/>
        </w:rPr>
      </w:pPr>
      <w:r w:rsidRPr="008B22D4">
        <w:rPr>
          <w:color w:val="auto"/>
        </w:rPr>
        <w:t>…………………………………, zwanym dalej Podmiotem przetwarzającym</w:t>
      </w:r>
    </w:p>
    <w:p w14:paraId="7F47E072" w14:textId="77777777" w:rsidR="008560EE" w:rsidRPr="008B22D4" w:rsidRDefault="008560EE" w:rsidP="00E44634">
      <w:pPr>
        <w:spacing w:after="0" w:line="271" w:lineRule="auto"/>
        <w:rPr>
          <w:rFonts w:eastAsia="Verdana"/>
          <w:color w:val="auto"/>
        </w:rPr>
      </w:pPr>
    </w:p>
    <w:p w14:paraId="037A849B" w14:textId="77777777" w:rsidR="008560EE" w:rsidRPr="008B22D4" w:rsidRDefault="00FD7F6E" w:rsidP="00E44634">
      <w:pPr>
        <w:spacing w:after="0" w:line="271" w:lineRule="auto"/>
        <w:rPr>
          <w:rFonts w:eastAsia="Verdana"/>
          <w:color w:val="auto"/>
        </w:rPr>
      </w:pPr>
      <w:r w:rsidRPr="008B22D4">
        <w:rPr>
          <w:color w:val="auto"/>
        </w:rPr>
        <w:t>o następującej treści:</w:t>
      </w:r>
    </w:p>
    <w:p w14:paraId="0E3DE649" w14:textId="77777777" w:rsidR="008560EE" w:rsidRPr="008B22D4" w:rsidRDefault="008560EE" w:rsidP="00E44634">
      <w:pPr>
        <w:spacing w:after="0" w:line="271" w:lineRule="auto"/>
        <w:rPr>
          <w:rFonts w:eastAsia="Verdana"/>
          <w:color w:val="auto"/>
        </w:rPr>
      </w:pPr>
    </w:p>
    <w:p w14:paraId="77B825EE" w14:textId="77777777" w:rsidR="008560EE" w:rsidRPr="008B22D4" w:rsidRDefault="00FD7F6E" w:rsidP="00E44634">
      <w:pPr>
        <w:spacing w:after="0" w:line="271" w:lineRule="auto"/>
        <w:jc w:val="center"/>
        <w:rPr>
          <w:rFonts w:eastAsia="Verdana"/>
          <w:b/>
          <w:bCs/>
          <w:color w:val="auto"/>
        </w:rPr>
      </w:pPr>
      <w:r w:rsidRPr="008B22D4">
        <w:rPr>
          <w:b/>
          <w:bCs/>
          <w:color w:val="auto"/>
        </w:rPr>
        <w:t>§ 1</w:t>
      </w:r>
    </w:p>
    <w:p w14:paraId="6E940A21" w14:textId="77777777" w:rsidR="008560EE" w:rsidRPr="008B22D4" w:rsidRDefault="008560EE" w:rsidP="00E44634">
      <w:pPr>
        <w:spacing w:after="0" w:line="271" w:lineRule="auto"/>
        <w:rPr>
          <w:rFonts w:eastAsia="Verdana"/>
          <w:color w:val="auto"/>
        </w:rPr>
      </w:pPr>
    </w:p>
    <w:p w14:paraId="405578C4" w14:textId="77777777" w:rsidR="008560EE" w:rsidRPr="008B22D4" w:rsidRDefault="00FD7F6E" w:rsidP="00E44634">
      <w:pPr>
        <w:spacing w:after="0" w:line="271" w:lineRule="auto"/>
        <w:jc w:val="both"/>
        <w:rPr>
          <w:rFonts w:eastAsia="Verdana"/>
          <w:color w:val="auto"/>
        </w:rPr>
      </w:pPr>
      <w:r w:rsidRPr="008B22D4">
        <w:rPr>
          <w:color w:val="auto"/>
        </w:rPr>
        <w:t>W związku z łączącą Strony niniejszej umowy umową z dnia …………………………, zwaną dalej Umową zasadniczą, której przedmiotem jest ……………………………………………………………</w:t>
      </w:r>
    </w:p>
    <w:p w14:paraId="2A06DCE2" w14:textId="77777777" w:rsidR="008560EE" w:rsidRPr="008B22D4" w:rsidRDefault="00FD7F6E" w:rsidP="00E44634">
      <w:pPr>
        <w:spacing w:after="0" w:line="271" w:lineRule="auto"/>
        <w:jc w:val="both"/>
        <w:rPr>
          <w:rFonts w:eastAsia="Verdana"/>
          <w:color w:val="auto"/>
        </w:rPr>
      </w:pPr>
      <w:r w:rsidRPr="008B22D4">
        <w:rPr>
          <w:color w:val="auto"/>
        </w:rPr>
        <w:t>…………………………………………………………………………………………………………………………</w:t>
      </w:r>
    </w:p>
    <w:p w14:paraId="6454903C" w14:textId="77777777" w:rsidR="008560EE" w:rsidRPr="008B22D4" w:rsidRDefault="00FD7F6E" w:rsidP="00E44634">
      <w:pPr>
        <w:spacing w:after="0" w:line="271" w:lineRule="auto"/>
        <w:jc w:val="both"/>
        <w:rPr>
          <w:rFonts w:eastAsia="Verdana"/>
          <w:color w:val="auto"/>
        </w:rPr>
      </w:pPr>
      <w:r w:rsidRPr="008B22D4">
        <w:rPr>
          <w:color w:val="auto"/>
        </w:rPr>
        <w:t>…………………………………………………………………………………………………………………,</w:t>
      </w:r>
    </w:p>
    <w:p w14:paraId="1B2E283D" w14:textId="77777777" w:rsidR="008560EE" w:rsidRPr="008B22D4" w:rsidRDefault="00FD7F6E" w:rsidP="00E44634">
      <w:pPr>
        <w:spacing w:after="0" w:line="271" w:lineRule="auto"/>
        <w:jc w:val="both"/>
        <w:rPr>
          <w:rFonts w:eastAsia="Verdana"/>
          <w:color w:val="auto"/>
        </w:rPr>
      </w:pPr>
      <w:r w:rsidRPr="008B22D4">
        <w:rPr>
          <w:color w:val="auto"/>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8B22D4" w:rsidRDefault="008560EE" w:rsidP="00E44634">
      <w:pPr>
        <w:spacing w:after="0" w:line="271" w:lineRule="auto"/>
        <w:jc w:val="both"/>
        <w:rPr>
          <w:rFonts w:eastAsia="Verdana"/>
          <w:color w:val="auto"/>
        </w:rPr>
      </w:pPr>
    </w:p>
    <w:p w14:paraId="742551FA" w14:textId="77777777" w:rsidR="008560EE" w:rsidRPr="008B22D4" w:rsidRDefault="00FD7F6E" w:rsidP="00E44634">
      <w:pPr>
        <w:spacing w:after="0" w:line="271" w:lineRule="auto"/>
        <w:jc w:val="center"/>
        <w:rPr>
          <w:rFonts w:eastAsia="Verdana"/>
          <w:b/>
          <w:bCs/>
          <w:color w:val="auto"/>
        </w:rPr>
      </w:pPr>
      <w:r w:rsidRPr="008B22D4">
        <w:rPr>
          <w:b/>
          <w:bCs/>
          <w:color w:val="auto"/>
        </w:rPr>
        <w:t>§ 2</w:t>
      </w:r>
    </w:p>
    <w:p w14:paraId="56C6DB68" w14:textId="77777777" w:rsidR="008560EE" w:rsidRPr="008B22D4" w:rsidRDefault="008560EE" w:rsidP="00E44634">
      <w:pPr>
        <w:spacing w:after="0" w:line="271" w:lineRule="auto"/>
        <w:jc w:val="both"/>
        <w:rPr>
          <w:rFonts w:eastAsia="Verdana"/>
          <w:color w:val="auto"/>
        </w:rPr>
      </w:pPr>
    </w:p>
    <w:p w14:paraId="25DBFABA" w14:textId="77777777" w:rsidR="008560EE" w:rsidRPr="008B22D4" w:rsidRDefault="00FD7F6E" w:rsidP="00E44634">
      <w:pPr>
        <w:numPr>
          <w:ilvl w:val="0"/>
          <w:numId w:val="81"/>
        </w:numPr>
        <w:spacing w:after="0" w:line="271" w:lineRule="auto"/>
        <w:jc w:val="both"/>
        <w:rPr>
          <w:color w:val="auto"/>
        </w:rPr>
      </w:pPr>
      <w:r w:rsidRPr="008B22D4">
        <w:rPr>
          <w:color w:val="auto"/>
        </w:rPr>
        <w:t>Powierzenie przetwarzania danych osobowych obejmuje dane osobowe dotyczące (kategoria osób i rodzaj danych)</w:t>
      </w:r>
      <w:r w:rsidRPr="008B22D4">
        <w:rPr>
          <w:i/>
          <w:iCs/>
          <w:color w:val="auto"/>
        </w:rPr>
        <w:t xml:space="preserve"> (katalog przykładowy - do uzupełnienia - niepotrzebne usunąć)</w:t>
      </w:r>
      <w:r w:rsidRPr="008B22D4">
        <w:rPr>
          <w:color w:val="auto"/>
        </w:rPr>
        <w:t>:</w:t>
      </w:r>
    </w:p>
    <w:p w14:paraId="032E722A"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pracowników Administratora:</w:t>
      </w:r>
    </w:p>
    <w:p w14:paraId="27DE5867"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17F2222B"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F157F52" w14:textId="77777777" w:rsidR="008560EE" w:rsidRPr="008B22D4" w:rsidRDefault="00FD7F6E" w:rsidP="00E44634">
      <w:pPr>
        <w:numPr>
          <w:ilvl w:val="2"/>
          <w:numId w:val="81"/>
        </w:numPr>
        <w:spacing w:after="0" w:line="271" w:lineRule="auto"/>
        <w:jc w:val="both"/>
        <w:rPr>
          <w:color w:val="auto"/>
        </w:rPr>
      </w:pPr>
      <w:r w:rsidRPr="008B22D4">
        <w:rPr>
          <w:color w:val="auto"/>
        </w:rPr>
        <w:t>dane kontaktowe (…………);</w:t>
      </w:r>
    </w:p>
    <w:p w14:paraId="36C2535E" w14:textId="77777777" w:rsidR="008560EE" w:rsidRPr="008B22D4" w:rsidRDefault="008560EE" w:rsidP="00E44634">
      <w:pPr>
        <w:spacing w:after="0" w:line="271" w:lineRule="auto"/>
        <w:jc w:val="both"/>
        <w:rPr>
          <w:rFonts w:eastAsia="Verdana"/>
          <w:color w:val="auto"/>
        </w:rPr>
      </w:pPr>
    </w:p>
    <w:p w14:paraId="58050A2C" w14:textId="77777777" w:rsidR="008560EE" w:rsidRPr="008B22D4" w:rsidRDefault="00FD7F6E" w:rsidP="00E44634">
      <w:pPr>
        <w:numPr>
          <w:ilvl w:val="2"/>
          <w:numId w:val="81"/>
        </w:numPr>
        <w:spacing w:after="0" w:line="271" w:lineRule="auto"/>
        <w:jc w:val="both"/>
        <w:rPr>
          <w:color w:val="auto"/>
        </w:rPr>
      </w:pPr>
      <w:r w:rsidRPr="008B22D4">
        <w:rPr>
          <w:color w:val="auto"/>
        </w:rPr>
        <w:t>inne ……………………;</w:t>
      </w:r>
    </w:p>
    <w:p w14:paraId="54642FB2" w14:textId="77777777" w:rsidR="008560EE" w:rsidRPr="008B22D4" w:rsidRDefault="00FD7F6E" w:rsidP="00E44634">
      <w:pPr>
        <w:pStyle w:val="Akapitzlist"/>
        <w:numPr>
          <w:ilvl w:val="0"/>
          <w:numId w:val="89"/>
        </w:numPr>
        <w:spacing w:after="0" w:line="271" w:lineRule="auto"/>
        <w:ind w:left="1134" w:hanging="425"/>
        <w:jc w:val="both"/>
        <w:rPr>
          <w:color w:val="auto"/>
        </w:rPr>
      </w:pPr>
      <w:r w:rsidRPr="008B22D4">
        <w:rPr>
          <w:color w:val="auto"/>
        </w:rPr>
        <w:t>współpracowników Administratora:</w:t>
      </w:r>
    </w:p>
    <w:p w14:paraId="2286A738" w14:textId="77777777" w:rsidR="008560EE" w:rsidRPr="008B22D4" w:rsidRDefault="00FD7F6E" w:rsidP="00E44634">
      <w:pPr>
        <w:numPr>
          <w:ilvl w:val="2"/>
          <w:numId w:val="81"/>
        </w:numPr>
        <w:spacing w:after="0" w:line="271" w:lineRule="auto"/>
        <w:jc w:val="both"/>
        <w:rPr>
          <w:color w:val="auto"/>
        </w:rPr>
      </w:pPr>
      <w:r w:rsidRPr="008B22D4">
        <w:rPr>
          <w:color w:val="auto"/>
        </w:rPr>
        <w:t>dane identyfikacyjne (…………);</w:t>
      </w:r>
    </w:p>
    <w:p w14:paraId="22C9C3DF" w14:textId="77777777" w:rsidR="008560EE" w:rsidRPr="008B22D4" w:rsidRDefault="00FD7F6E" w:rsidP="00E44634">
      <w:pPr>
        <w:numPr>
          <w:ilvl w:val="2"/>
          <w:numId w:val="81"/>
        </w:numPr>
        <w:spacing w:after="0" w:line="271" w:lineRule="auto"/>
        <w:jc w:val="both"/>
        <w:rPr>
          <w:color w:val="auto"/>
        </w:rPr>
      </w:pPr>
      <w:r w:rsidRPr="008B22D4">
        <w:rPr>
          <w:color w:val="auto"/>
        </w:rPr>
        <w:t>dane adresowe (…………);</w:t>
      </w:r>
    </w:p>
    <w:p w14:paraId="316C0227" w14:textId="77777777" w:rsidR="008560EE" w:rsidRPr="008B22D4" w:rsidRDefault="008560EE" w:rsidP="00E44634">
      <w:pPr>
        <w:spacing w:after="0" w:line="271" w:lineRule="auto"/>
        <w:jc w:val="both"/>
        <w:rPr>
          <w:rFonts w:eastAsia="Verdana"/>
          <w:color w:val="auto"/>
        </w:rPr>
      </w:pPr>
    </w:p>
    <w:p w14:paraId="179B583B" w14:textId="77777777" w:rsidR="008560EE" w:rsidRPr="008B22D4" w:rsidRDefault="00FD7F6E" w:rsidP="00E44634">
      <w:pPr>
        <w:numPr>
          <w:ilvl w:val="2"/>
          <w:numId w:val="81"/>
        </w:numPr>
        <w:spacing w:after="0" w:line="271" w:lineRule="auto"/>
        <w:jc w:val="both"/>
        <w:rPr>
          <w:color w:val="auto"/>
        </w:rPr>
      </w:pPr>
      <w:r w:rsidRPr="008B22D4">
        <w:rPr>
          <w:color w:val="auto"/>
        </w:rPr>
        <w:lastRenderedPageBreak/>
        <w:t>inne ……………………;</w:t>
      </w:r>
    </w:p>
    <w:p w14:paraId="3D947C8A" w14:textId="77777777" w:rsidR="008560EE" w:rsidRPr="008B22D4" w:rsidRDefault="00FD7F6E" w:rsidP="00E44634">
      <w:pPr>
        <w:pStyle w:val="Akapitzlist"/>
        <w:numPr>
          <w:ilvl w:val="0"/>
          <w:numId w:val="89"/>
        </w:numPr>
        <w:spacing w:after="0" w:line="271" w:lineRule="auto"/>
        <w:ind w:left="1134" w:hanging="425"/>
        <w:jc w:val="both"/>
        <w:rPr>
          <w:i/>
          <w:iCs/>
          <w:color w:val="auto"/>
        </w:rPr>
      </w:pPr>
      <w:r w:rsidRPr="008B22D4">
        <w:rPr>
          <w:i/>
          <w:iCs/>
          <w:color w:val="auto"/>
        </w:rPr>
        <w:t>(inne - w zależności od umowy zasadniczej);</w:t>
      </w:r>
    </w:p>
    <w:p w14:paraId="047AA150" w14:textId="77777777" w:rsidR="008560EE" w:rsidRPr="008B22D4" w:rsidRDefault="00FD7F6E" w:rsidP="00E44634">
      <w:pPr>
        <w:spacing w:after="0" w:line="271" w:lineRule="auto"/>
        <w:jc w:val="center"/>
        <w:rPr>
          <w:rFonts w:eastAsia="Verdana"/>
          <w:color w:val="auto"/>
        </w:rPr>
      </w:pPr>
      <w:r w:rsidRPr="008B22D4">
        <w:rPr>
          <w:color w:val="auto"/>
        </w:rPr>
        <w:t xml:space="preserve"> </w:t>
      </w:r>
    </w:p>
    <w:p w14:paraId="6F8B321B" w14:textId="77777777" w:rsidR="008560EE" w:rsidRPr="008B22D4" w:rsidRDefault="00FD7F6E" w:rsidP="00E44634">
      <w:pPr>
        <w:spacing w:after="0" w:line="271" w:lineRule="auto"/>
        <w:jc w:val="center"/>
        <w:rPr>
          <w:rFonts w:eastAsia="Verdana"/>
          <w:b/>
          <w:bCs/>
          <w:color w:val="auto"/>
        </w:rPr>
      </w:pPr>
      <w:r w:rsidRPr="008B22D4">
        <w:rPr>
          <w:b/>
          <w:bCs/>
          <w:color w:val="auto"/>
        </w:rPr>
        <w:t>§ 3</w:t>
      </w:r>
    </w:p>
    <w:p w14:paraId="4A0E30EA" w14:textId="77777777" w:rsidR="008560EE" w:rsidRPr="008B22D4" w:rsidRDefault="008560EE" w:rsidP="00E44634">
      <w:pPr>
        <w:spacing w:after="0" w:line="271" w:lineRule="auto"/>
        <w:rPr>
          <w:rFonts w:eastAsia="Verdana"/>
          <w:color w:val="auto"/>
        </w:rPr>
      </w:pPr>
    </w:p>
    <w:p w14:paraId="1D776BA2" w14:textId="77777777" w:rsidR="008560EE" w:rsidRPr="008B22D4" w:rsidRDefault="00FD7F6E" w:rsidP="00E44634">
      <w:pPr>
        <w:numPr>
          <w:ilvl w:val="0"/>
          <w:numId w:val="82"/>
        </w:numPr>
        <w:spacing w:after="0" w:line="271" w:lineRule="auto"/>
        <w:rPr>
          <w:color w:val="auto"/>
        </w:rPr>
      </w:pPr>
      <w:r w:rsidRPr="008B22D4">
        <w:rPr>
          <w:color w:val="auto"/>
        </w:rPr>
        <w:t xml:space="preserve">Powierzenie przetwarzania danych osobowych, o którym mowa w § 2 umowy obejmuje następujące czynności </w:t>
      </w:r>
      <w:r w:rsidRPr="008B22D4">
        <w:rPr>
          <w:i/>
          <w:iCs/>
          <w:color w:val="auto"/>
        </w:rPr>
        <w:t>(katalog przykładowy - niepotrzebne usunąć)</w:t>
      </w:r>
      <w:r w:rsidRPr="008B22D4">
        <w:rPr>
          <w:color w:val="auto"/>
        </w:rPr>
        <w:t>:</w:t>
      </w:r>
    </w:p>
    <w:p w14:paraId="0968EB8A"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zbieranie;</w:t>
      </w:r>
    </w:p>
    <w:p w14:paraId="1920BDC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utrwalanie;</w:t>
      </w:r>
    </w:p>
    <w:p w14:paraId="181CB743"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organizowanie;</w:t>
      </w:r>
    </w:p>
    <w:p w14:paraId="20AF3B84"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porządkowanie;</w:t>
      </w:r>
    </w:p>
    <w:p w14:paraId="7D8AF6F0"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przechowywanie;</w:t>
      </w:r>
    </w:p>
    <w:p w14:paraId="57305A09"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adaptowanie;</w:t>
      </w:r>
    </w:p>
    <w:p w14:paraId="74FAE70E"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modyfikowanie;</w:t>
      </w:r>
    </w:p>
    <w:p w14:paraId="587EF17B"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pobieranie;</w:t>
      </w:r>
    </w:p>
    <w:p w14:paraId="1902DD05" w14:textId="77777777" w:rsidR="008560EE" w:rsidRPr="008B22D4" w:rsidRDefault="00FD7F6E" w:rsidP="00E44634">
      <w:pPr>
        <w:pStyle w:val="Akapitzlist"/>
        <w:numPr>
          <w:ilvl w:val="0"/>
          <w:numId w:val="92"/>
        </w:numPr>
        <w:spacing w:after="0" w:line="271" w:lineRule="auto"/>
        <w:ind w:left="851" w:hanging="425"/>
        <w:rPr>
          <w:color w:val="auto"/>
        </w:rPr>
      </w:pPr>
      <w:r w:rsidRPr="008B22D4">
        <w:rPr>
          <w:color w:val="auto"/>
        </w:rPr>
        <w:t>przeglądanie;</w:t>
      </w:r>
    </w:p>
    <w:p w14:paraId="1DE5BA6C"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wykorzystywanie;</w:t>
      </w:r>
    </w:p>
    <w:p w14:paraId="112D7E2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dopasowywanie;</w:t>
      </w:r>
    </w:p>
    <w:p w14:paraId="194D6B7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łączenie;</w:t>
      </w:r>
    </w:p>
    <w:p w14:paraId="4A21ABFF"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ograniczanie;</w:t>
      </w:r>
    </w:p>
    <w:p w14:paraId="08D02CB5"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usuwanie;</w:t>
      </w:r>
    </w:p>
    <w:p w14:paraId="354FD1C7" w14:textId="77777777" w:rsidR="008560EE" w:rsidRPr="008B22D4" w:rsidRDefault="00FD7F6E" w:rsidP="00E44634">
      <w:pPr>
        <w:pStyle w:val="Akapitzlist"/>
        <w:numPr>
          <w:ilvl w:val="0"/>
          <w:numId w:val="92"/>
        </w:numPr>
        <w:spacing w:after="0" w:line="271" w:lineRule="auto"/>
        <w:ind w:left="851" w:hanging="567"/>
        <w:rPr>
          <w:color w:val="auto"/>
        </w:rPr>
      </w:pPr>
      <w:r w:rsidRPr="008B22D4">
        <w:rPr>
          <w:color w:val="auto"/>
        </w:rPr>
        <w:t>niszczenie.</w:t>
      </w:r>
    </w:p>
    <w:p w14:paraId="522F97B5" w14:textId="77777777" w:rsidR="008560EE" w:rsidRPr="008B22D4" w:rsidRDefault="008560EE" w:rsidP="00E44634">
      <w:pPr>
        <w:spacing w:after="0" w:line="271" w:lineRule="auto"/>
        <w:jc w:val="both"/>
        <w:rPr>
          <w:rFonts w:eastAsia="Verdana"/>
          <w:color w:val="auto"/>
        </w:rPr>
      </w:pPr>
    </w:p>
    <w:p w14:paraId="06DBE17C" w14:textId="77777777" w:rsidR="008560EE" w:rsidRPr="008B22D4" w:rsidRDefault="00FD7F6E" w:rsidP="00E44634">
      <w:pPr>
        <w:spacing w:after="0" w:line="271" w:lineRule="auto"/>
        <w:jc w:val="center"/>
        <w:rPr>
          <w:rFonts w:eastAsia="Verdana"/>
          <w:b/>
          <w:bCs/>
          <w:color w:val="auto"/>
        </w:rPr>
      </w:pPr>
      <w:r w:rsidRPr="008B22D4">
        <w:rPr>
          <w:b/>
          <w:bCs/>
          <w:color w:val="auto"/>
        </w:rPr>
        <w:t>§ 4</w:t>
      </w:r>
    </w:p>
    <w:p w14:paraId="3C6606A6" w14:textId="77777777" w:rsidR="008560EE" w:rsidRPr="008B22D4" w:rsidRDefault="008560EE" w:rsidP="00E44634">
      <w:pPr>
        <w:spacing w:after="0" w:line="271" w:lineRule="auto"/>
        <w:jc w:val="center"/>
        <w:rPr>
          <w:rFonts w:eastAsia="Verdana"/>
          <w:color w:val="auto"/>
        </w:rPr>
      </w:pPr>
    </w:p>
    <w:p w14:paraId="3119D56A" w14:textId="77777777" w:rsidR="008560EE" w:rsidRPr="008B22D4" w:rsidRDefault="00FD7F6E" w:rsidP="00E44634">
      <w:pPr>
        <w:numPr>
          <w:ilvl w:val="0"/>
          <w:numId w:val="84"/>
        </w:numPr>
        <w:spacing w:after="0" w:line="271" w:lineRule="auto"/>
        <w:jc w:val="both"/>
        <w:rPr>
          <w:color w:val="auto"/>
        </w:rPr>
      </w:pPr>
      <w:r w:rsidRPr="008B22D4">
        <w:rPr>
          <w:color w:val="auto"/>
        </w:rPr>
        <w:t>Administrator powierza przetwarzanie danych Podmiotowi przetwarzającemu wyłącznie w celu realizacji łączącej Strony Umowy zasadniczej.</w:t>
      </w:r>
    </w:p>
    <w:p w14:paraId="471D0572" w14:textId="77777777" w:rsidR="008560EE" w:rsidRPr="008B22D4" w:rsidRDefault="00FD7F6E" w:rsidP="00E44634">
      <w:pPr>
        <w:numPr>
          <w:ilvl w:val="0"/>
          <w:numId w:val="84"/>
        </w:numPr>
        <w:spacing w:after="0" w:line="271" w:lineRule="auto"/>
        <w:jc w:val="both"/>
        <w:rPr>
          <w:color w:val="auto"/>
        </w:rPr>
      </w:pPr>
      <w:r w:rsidRPr="008B22D4">
        <w:rPr>
          <w:color w:val="auto"/>
        </w:rPr>
        <w:t>Podmiot przetwarzający przyjmuje dane osobowe do przetwarzania i zobowiązuje się je przetwarzać na zasadach określonych w niniejszej umowie.</w:t>
      </w:r>
    </w:p>
    <w:p w14:paraId="3F66BA42" w14:textId="77777777" w:rsidR="008560EE" w:rsidRPr="008B22D4" w:rsidRDefault="008560EE" w:rsidP="00E44634">
      <w:pPr>
        <w:spacing w:after="0" w:line="271" w:lineRule="auto"/>
        <w:rPr>
          <w:rFonts w:eastAsia="Verdana"/>
          <w:color w:val="auto"/>
        </w:rPr>
      </w:pPr>
    </w:p>
    <w:p w14:paraId="630459A1" w14:textId="77777777" w:rsidR="008560EE" w:rsidRPr="008B22D4" w:rsidRDefault="00FD7F6E" w:rsidP="00E44634">
      <w:pPr>
        <w:spacing w:after="0" w:line="271" w:lineRule="auto"/>
        <w:jc w:val="center"/>
        <w:rPr>
          <w:rFonts w:eastAsia="Verdana"/>
          <w:b/>
          <w:bCs/>
          <w:color w:val="auto"/>
        </w:rPr>
      </w:pPr>
      <w:r w:rsidRPr="008B22D4">
        <w:rPr>
          <w:b/>
          <w:bCs/>
          <w:color w:val="auto"/>
        </w:rPr>
        <w:t>§ 5</w:t>
      </w:r>
    </w:p>
    <w:p w14:paraId="38EF65A8" w14:textId="77777777" w:rsidR="008560EE" w:rsidRPr="008B22D4" w:rsidRDefault="008560EE" w:rsidP="00E44634">
      <w:pPr>
        <w:spacing w:after="0" w:line="271" w:lineRule="auto"/>
        <w:rPr>
          <w:rFonts w:eastAsia="Verdana"/>
          <w:b/>
          <w:bCs/>
          <w:color w:val="auto"/>
        </w:rPr>
      </w:pPr>
    </w:p>
    <w:p w14:paraId="6782292C" w14:textId="401D65D8" w:rsidR="0011475F" w:rsidRPr="008B22D4" w:rsidRDefault="00FD7F6E" w:rsidP="00E44634">
      <w:pPr>
        <w:numPr>
          <w:ilvl w:val="0"/>
          <w:numId w:val="85"/>
        </w:numPr>
        <w:spacing w:after="0" w:line="271" w:lineRule="auto"/>
        <w:jc w:val="both"/>
        <w:rPr>
          <w:i/>
          <w:iCs/>
          <w:color w:val="auto"/>
        </w:rPr>
      </w:pPr>
      <w:r w:rsidRPr="008B22D4">
        <w:rPr>
          <w:color w:val="auto"/>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8B22D4">
        <w:rPr>
          <w:color w:val="auto"/>
        </w:rPr>
        <w:t xml:space="preserve"> </w:t>
      </w:r>
      <w:r w:rsidR="0011475F" w:rsidRPr="008B22D4">
        <w:rPr>
          <w:iCs/>
          <w:color w:val="auto"/>
        </w:rPr>
        <w:t>a także wszelkie czynności związane z realizacją zgłoszonych przez Administratora roszczeń gwarancyjnych.</w:t>
      </w:r>
    </w:p>
    <w:p w14:paraId="68EE1D3E"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w:t>
      </w:r>
      <w:r w:rsidRPr="008B22D4">
        <w:rPr>
          <w:color w:val="auto"/>
        </w:rPr>
        <w:lastRenderedPageBreak/>
        <w:t>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8B22D4" w:rsidRDefault="00FD7F6E" w:rsidP="00E44634">
      <w:pPr>
        <w:numPr>
          <w:ilvl w:val="0"/>
          <w:numId w:val="82"/>
        </w:numPr>
        <w:spacing w:after="0" w:line="271" w:lineRule="auto"/>
        <w:jc w:val="both"/>
        <w:rPr>
          <w:color w:val="auto"/>
        </w:rPr>
      </w:pPr>
      <w:r w:rsidRPr="008B22D4">
        <w:rPr>
          <w:color w:val="auto"/>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8B22D4" w:rsidRDefault="00FD7F6E" w:rsidP="00E44634">
      <w:pPr>
        <w:numPr>
          <w:ilvl w:val="0"/>
          <w:numId w:val="82"/>
        </w:numPr>
        <w:spacing w:after="0" w:line="271" w:lineRule="auto"/>
        <w:jc w:val="both"/>
        <w:rPr>
          <w:color w:val="auto"/>
        </w:rPr>
      </w:pPr>
      <w:r w:rsidRPr="008B22D4">
        <w:rPr>
          <w:color w:val="auto"/>
        </w:rPr>
        <w:t>Przetwarzający nie może przekazywać powierzonych mu do przetwarzania danych osobowych do podmiotów znajdujących się w państwach spoza Europejskiego Obszaru Gospodarczego.</w:t>
      </w:r>
    </w:p>
    <w:p w14:paraId="43D20801" w14:textId="77777777" w:rsidR="008560EE" w:rsidRPr="008B22D4" w:rsidRDefault="00FD7F6E" w:rsidP="00E44634">
      <w:pPr>
        <w:numPr>
          <w:ilvl w:val="0"/>
          <w:numId w:val="82"/>
        </w:numPr>
        <w:spacing w:after="0" w:line="271" w:lineRule="auto"/>
        <w:jc w:val="both"/>
        <w:rPr>
          <w:color w:val="auto"/>
        </w:rPr>
      </w:pPr>
      <w:r w:rsidRPr="008B22D4">
        <w:rPr>
          <w:color w:val="auto"/>
        </w:rPr>
        <w:t xml:space="preserve">Podmiot przetwarzający zobowiązuje się: </w:t>
      </w:r>
    </w:p>
    <w:p w14:paraId="6B89F65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 xml:space="preserve">przekazywać Administratorowi niezwłocznie, nie </w:t>
      </w:r>
      <w:r w:rsidR="0027076D" w:rsidRPr="008B22D4">
        <w:rPr>
          <w:color w:val="auto"/>
        </w:rPr>
        <w:t>później</w:t>
      </w:r>
      <w:r w:rsidRPr="008B22D4">
        <w:rPr>
          <w:color w:val="auto"/>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8B22D4" w:rsidRDefault="00FD7F6E" w:rsidP="00E44634">
      <w:pPr>
        <w:pStyle w:val="Akapitzlist"/>
        <w:numPr>
          <w:ilvl w:val="0"/>
          <w:numId w:val="91"/>
        </w:numPr>
        <w:spacing w:after="0" w:line="271" w:lineRule="auto"/>
        <w:ind w:left="851" w:hanging="425"/>
        <w:jc w:val="both"/>
        <w:rPr>
          <w:color w:val="auto"/>
        </w:rPr>
      </w:pPr>
      <w:r w:rsidRPr="008B22D4">
        <w:rPr>
          <w:color w:val="auto"/>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8B22D4" w:rsidRDefault="008560EE" w:rsidP="00E44634">
      <w:pPr>
        <w:spacing w:after="0" w:line="271" w:lineRule="auto"/>
        <w:jc w:val="both"/>
        <w:rPr>
          <w:rFonts w:eastAsia="Verdana"/>
          <w:color w:val="auto"/>
        </w:rPr>
      </w:pPr>
    </w:p>
    <w:p w14:paraId="30B1D2BE" w14:textId="77777777" w:rsidR="008560EE" w:rsidRPr="008B22D4" w:rsidRDefault="00FD7F6E" w:rsidP="00E44634">
      <w:pPr>
        <w:spacing w:after="0" w:line="271" w:lineRule="auto"/>
        <w:jc w:val="center"/>
        <w:rPr>
          <w:rFonts w:eastAsia="Verdana"/>
          <w:b/>
          <w:bCs/>
          <w:color w:val="auto"/>
        </w:rPr>
      </w:pPr>
      <w:r w:rsidRPr="008B22D4">
        <w:rPr>
          <w:b/>
          <w:bCs/>
          <w:color w:val="auto"/>
        </w:rPr>
        <w:t>§ 6</w:t>
      </w:r>
    </w:p>
    <w:p w14:paraId="30EE89C2" w14:textId="77777777" w:rsidR="008560EE" w:rsidRPr="008B22D4" w:rsidRDefault="008560EE" w:rsidP="00E44634">
      <w:pPr>
        <w:spacing w:after="0" w:line="271" w:lineRule="auto"/>
        <w:jc w:val="both"/>
        <w:rPr>
          <w:rFonts w:eastAsia="Verdana"/>
          <w:color w:val="auto"/>
        </w:rPr>
      </w:pPr>
    </w:p>
    <w:p w14:paraId="0A6ADBDF" w14:textId="77777777" w:rsidR="00BF4FE0" w:rsidRPr="008B22D4" w:rsidRDefault="00BF4FE0" w:rsidP="00E44634">
      <w:pPr>
        <w:numPr>
          <w:ilvl w:val="0"/>
          <w:numId w:val="163"/>
        </w:numPr>
        <w:spacing w:after="0" w:line="271" w:lineRule="auto"/>
        <w:jc w:val="both"/>
        <w:rPr>
          <w:color w:val="auto"/>
        </w:rPr>
      </w:pPr>
      <w:bookmarkStart w:id="17" w:name="_Hlk41672875"/>
      <w:r w:rsidRPr="008B22D4">
        <w:rPr>
          <w:color w:val="auto"/>
        </w:rPr>
        <w:t xml:space="preserve">Podmiot przetwarzający może zlecić </w:t>
      </w:r>
      <w:proofErr w:type="spellStart"/>
      <w:r w:rsidRPr="008B22D4">
        <w:rPr>
          <w:color w:val="auto"/>
        </w:rPr>
        <w:t>podprzetwarzającym</w:t>
      </w:r>
      <w:proofErr w:type="spellEnd"/>
      <w:r w:rsidRPr="008B22D4">
        <w:rPr>
          <w:color w:val="auto"/>
        </w:rPr>
        <w:t xml:space="preserve"> („podwykonawca przetwarzający dane”) realizację określonych czynności w zakresie przetwarzania danych. </w:t>
      </w:r>
      <w:proofErr w:type="spellStart"/>
      <w:r w:rsidRPr="008B22D4">
        <w:rPr>
          <w:color w:val="auto"/>
        </w:rPr>
        <w:t>Podprzetwarzający</w:t>
      </w:r>
      <w:proofErr w:type="spellEnd"/>
      <w:r w:rsidRPr="008B22D4">
        <w:rPr>
          <w:color w:val="auto"/>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8B22D4">
        <w:rPr>
          <w:color w:val="auto"/>
        </w:rPr>
        <w:t>podprzetwarzającym</w:t>
      </w:r>
      <w:proofErr w:type="spellEnd"/>
      <w:r w:rsidRPr="008B22D4">
        <w:rPr>
          <w:color w:val="auto"/>
        </w:rPr>
        <w:t xml:space="preserve"> przez Podmiot przetwarzający, </w:t>
      </w:r>
      <w:proofErr w:type="spellStart"/>
      <w:r w:rsidRPr="008B22D4">
        <w:rPr>
          <w:color w:val="auto"/>
        </w:rPr>
        <w:t>podprzetwarzający</w:t>
      </w:r>
      <w:proofErr w:type="spellEnd"/>
      <w:r w:rsidRPr="008B22D4">
        <w:rPr>
          <w:color w:val="auto"/>
        </w:rPr>
        <w:t xml:space="preserve"> będą podlegać pisemnym zobowiązaniom w zakresie ochrony danych, zapewniających co najmniej taki sam poziom ochrony, jaki określono w niniejszej umowie. </w:t>
      </w:r>
    </w:p>
    <w:p w14:paraId="4081A7A5"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Wykaz </w:t>
      </w:r>
      <w:proofErr w:type="spellStart"/>
      <w:r w:rsidRPr="008B22D4">
        <w:rPr>
          <w:color w:val="auto"/>
        </w:rPr>
        <w:t>podprzetwarzających</w:t>
      </w:r>
      <w:proofErr w:type="spellEnd"/>
      <w:r w:rsidRPr="008B22D4">
        <w:rPr>
          <w:color w:val="auto"/>
        </w:rPr>
        <w:t>, którym Podmiot przetwarzający obecnie zleca czynności, jest dostępny pod adresem ……………………………….</w:t>
      </w:r>
    </w:p>
    <w:p w14:paraId="4909302B" w14:textId="77777777" w:rsidR="00BF4FE0" w:rsidRPr="008B22D4" w:rsidRDefault="00BF4FE0" w:rsidP="00E44634">
      <w:pPr>
        <w:numPr>
          <w:ilvl w:val="0"/>
          <w:numId w:val="163"/>
        </w:numPr>
        <w:spacing w:after="0" w:line="271" w:lineRule="auto"/>
        <w:jc w:val="both"/>
        <w:rPr>
          <w:color w:val="auto"/>
        </w:rPr>
      </w:pPr>
      <w:r w:rsidRPr="008B22D4">
        <w:rPr>
          <w:color w:val="auto"/>
        </w:rPr>
        <w:lastRenderedPageBreak/>
        <w:t xml:space="preserve">Administrator Danych niniejszym upoważnia Podmiot przetwarzający do zlecania czynności podmiotom ujętym w wykazie jako </w:t>
      </w:r>
      <w:proofErr w:type="spellStart"/>
      <w:r w:rsidRPr="008B22D4">
        <w:rPr>
          <w:color w:val="auto"/>
        </w:rPr>
        <w:t>podprzetwarzającym</w:t>
      </w:r>
      <w:proofErr w:type="spellEnd"/>
      <w:r w:rsidRPr="008B22D4">
        <w:rPr>
          <w:color w:val="auto"/>
        </w:rPr>
        <w:t>.</w:t>
      </w:r>
    </w:p>
    <w:p w14:paraId="0089C98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Zlecenie czynności lub zastąpienie </w:t>
      </w:r>
      <w:proofErr w:type="spellStart"/>
      <w:r w:rsidRPr="008B22D4">
        <w:rPr>
          <w:color w:val="auto"/>
        </w:rPr>
        <w:t>podprzetwarzającego</w:t>
      </w:r>
      <w:proofErr w:type="spellEnd"/>
      <w:r w:rsidRPr="008B22D4">
        <w:rPr>
          <w:color w:val="auto"/>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zgłoszenia zastrzeżeń przez administratora danych, Administrator Danych przedstawi Podmiotowi przetwarzającemu szczegółowe informacje o przyczynach zastrzeżeń. </w:t>
      </w:r>
    </w:p>
    <w:p w14:paraId="181E9DF9" w14:textId="77777777" w:rsidR="00BF4FE0" w:rsidRPr="008B22D4" w:rsidRDefault="00BF4FE0" w:rsidP="00E44634">
      <w:pPr>
        <w:numPr>
          <w:ilvl w:val="0"/>
          <w:numId w:val="163"/>
        </w:numPr>
        <w:spacing w:after="0" w:line="271" w:lineRule="auto"/>
        <w:jc w:val="both"/>
        <w:rPr>
          <w:color w:val="auto"/>
        </w:rPr>
      </w:pPr>
      <w:r w:rsidRPr="008B22D4">
        <w:rPr>
          <w:color w:val="auto"/>
        </w:rPr>
        <w:t>Po zgłoszeniu zastrzeżeń Podmiot przetwarzający może według własnego uznania</w:t>
      </w:r>
    </w:p>
    <w:p w14:paraId="699F067D" w14:textId="77777777" w:rsidR="00BF4FE0" w:rsidRPr="008B22D4" w:rsidRDefault="00BF4FE0" w:rsidP="00E44634">
      <w:pPr>
        <w:numPr>
          <w:ilvl w:val="0"/>
          <w:numId w:val="164"/>
        </w:numPr>
        <w:spacing w:after="0" w:line="271" w:lineRule="auto"/>
        <w:jc w:val="both"/>
        <w:rPr>
          <w:color w:val="auto"/>
        </w:rPr>
      </w:pPr>
      <w:r w:rsidRPr="008B22D4">
        <w:rPr>
          <w:color w:val="auto"/>
        </w:rPr>
        <w:t xml:space="preserve">zaproponować innego </w:t>
      </w:r>
      <w:proofErr w:type="spellStart"/>
      <w:r w:rsidRPr="008B22D4">
        <w:rPr>
          <w:color w:val="auto"/>
        </w:rPr>
        <w:t>podprzetwarzającego</w:t>
      </w:r>
      <w:proofErr w:type="spellEnd"/>
      <w:r w:rsidRPr="008B22D4">
        <w:rPr>
          <w:color w:val="auto"/>
        </w:rPr>
        <w:t xml:space="preserve"> w miejsce odrzuconego </w:t>
      </w:r>
      <w:proofErr w:type="spellStart"/>
      <w:r w:rsidRPr="008B22D4">
        <w:rPr>
          <w:color w:val="auto"/>
        </w:rPr>
        <w:t>podprzetwarzającego</w:t>
      </w:r>
      <w:proofErr w:type="spellEnd"/>
      <w:r w:rsidRPr="008B22D4">
        <w:rPr>
          <w:color w:val="auto"/>
        </w:rPr>
        <w:t>; lub</w:t>
      </w:r>
    </w:p>
    <w:p w14:paraId="14C8C99F" w14:textId="77777777" w:rsidR="00BF4FE0" w:rsidRPr="008B22D4" w:rsidRDefault="00BF4FE0" w:rsidP="00E44634">
      <w:pPr>
        <w:numPr>
          <w:ilvl w:val="0"/>
          <w:numId w:val="164"/>
        </w:numPr>
        <w:spacing w:after="0" w:line="271" w:lineRule="auto"/>
        <w:jc w:val="both"/>
        <w:rPr>
          <w:color w:val="auto"/>
        </w:rPr>
      </w:pPr>
      <w:r w:rsidRPr="008B22D4">
        <w:rPr>
          <w:color w:val="auto"/>
        </w:rPr>
        <w:t>podjąć działania w celu rozwiązania problemów zgłoszonych przez Administratora danych, które wyeliminują jego zastrzeżenia.</w:t>
      </w:r>
    </w:p>
    <w:p w14:paraId="75EB94E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niewykonania przez </w:t>
      </w:r>
      <w:proofErr w:type="spellStart"/>
      <w:r w:rsidRPr="008B22D4">
        <w:rPr>
          <w:color w:val="auto"/>
        </w:rPr>
        <w:t>podprzetwarzającego</w:t>
      </w:r>
      <w:proofErr w:type="spellEnd"/>
      <w:r w:rsidRPr="008B22D4">
        <w:rPr>
          <w:color w:val="auto"/>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8B22D4">
        <w:rPr>
          <w:color w:val="auto"/>
        </w:rPr>
        <w:t>podprzetwarzającym</w:t>
      </w:r>
      <w:proofErr w:type="spellEnd"/>
      <w:r w:rsidRPr="008B22D4">
        <w:rPr>
          <w:color w:val="auto"/>
        </w:rPr>
        <w:t xml:space="preserve">. </w:t>
      </w:r>
    </w:p>
    <w:p w14:paraId="69BD42D4"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zlecenia przez Podmiot przetwarzający czynności </w:t>
      </w:r>
      <w:proofErr w:type="spellStart"/>
      <w:r w:rsidRPr="008B22D4">
        <w:rPr>
          <w:color w:val="auto"/>
        </w:rPr>
        <w:t>podprzetwarzającemu</w:t>
      </w:r>
      <w:proofErr w:type="spellEnd"/>
      <w:r w:rsidRPr="008B22D4">
        <w:rPr>
          <w:color w:val="auto"/>
        </w:rPr>
        <w:t xml:space="preserve"> z państwa trzeciego (spoza UE/</w:t>
      </w:r>
      <w:proofErr w:type="spellStart"/>
      <w:r w:rsidRPr="008B22D4">
        <w:rPr>
          <w:color w:val="auto"/>
        </w:rPr>
        <w:t>EOG</w:t>
      </w:r>
      <w:proofErr w:type="spellEnd"/>
      <w:r w:rsidRPr="008B22D4">
        <w:rPr>
          <w:color w:val="auto"/>
        </w:rPr>
        <w:t>),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8B22D4" w:rsidRDefault="00BF4FE0" w:rsidP="00E44634">
      <w:pPr>
        <w:numPr>
          <w:ilvl w:val="0"/>
          <w:numId w:val="163"/>
        </w:numPr>
        <w:spacing w:after="0" w:line="271" w:lineRule="auto"/>
        <w:jc w:val="both"/>
        <w:rPr>
          <w:color w:val="auto"/>
        </w:rPr>
      </w:pPr>
      <w:r w:rsidRPr="008B22D4">
        <w:rPr>
          <w:color w:val="auto"/>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8B22D4">
        <w:rPr>
          <w:color w:val="auto"/>
        </w:rPr>
        <w:t>podprzetwarzającego</w:t>
      </w:r>
      <w:proofErr w:type="spellEnd"/>
      <w:r w:rsidRPr="008B22D4">
        <w:rPr>
          <w:color w:val="auto"/>
        </w:rPr>
        <w:t xml:space="preserve"> przy zawieraniu takich standardowych klauzul ochrony danych.”?</w:t>
      </w:r>
    </w:p>
    <w:bookmarkEnd w:id="17"/>
    <w:p w14:paraId="12861037" w14:textId="77777777" w:rsidR="008560EE" w:rsidRPr="008B22D4" w:rsidRDefault="00FD7F6E" w:rsidP="00E44634">
      <w:pPr>
        <w:numPr>
          <w:ilvl w:val="0"/>
          <w:numId w:val="163"/>
        </w:numPr>
        <w:spacing w:after="0" w:line="271" w:lineRule="auto"/>
        <w:jc w:val="both"/>
        <w:rPr>
          <w:color w:val="auto"/>
        </w:rPr>
      </w:pPr>
      <w:r w:rsidRPr="008B22D4">
        <w:rPr>
          <w:color w:val="auto"/>
        </w:rPr>
        <w:t>W wypadku wyrażenia przez Administratora zgody, o której mowa w ust. 1 powyżej, odpowiedzialność wobec Administratora za działania innego podmiotu ponosi w całości Podmiot przetwarzający.</w:t>
      </w:r>
    </w:p>
    <w:p w14:paraId="3C28C31B" w14:textId="77777777" w:rsidR="008560EE" w:rsidRPr="008B22D4" w:rsidRDefault="00FD7F6E" w:rsidP="00E44634">
      <w:pPr>
        <w:numPr>
          <w:ilvl w:val="0"/>
          <w:numId w:val="163"/>
        </w:numPr>
        <w:spacing w:after="0" w:line="271" w:lineRule="auto"/>
        <w:jc w:val="both"/>
        <w:rPr>
          <w:color w:val="auto"/>
        </w:rPr>
      </w:pPr>
      <w:r w:rsidRPr="008B22D4">
        <w:rPr>
          <w:color w:val="auto"/>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8B22D4" w:rsidRDefault="008560EE" w:rsidP="00E44634">
      <w:pPr>
        <w:spacing w:after="0" w:line="271" w:lineRule="auto"/>
        <w:jc w:val="both"/>
        <w:rPr>
          <w:rFonts w:eastAsia="Verdana"/>
          <w:color w:val="auto"/>
        </w:rPr>
      </w:pPr>
    </w:p>
    <w:p w14:paraId="41FFEC55" w14:textId="77777777" w:rsidR="008560EE" w:rsidRPr="008B22D4" w:rsidRDefault="00FD7F6E" w:rsidP="00E44634">
      <w:pPr>
        <w:spacing w:after="0" w:line="271" w:lineRule="auto"/>
        <w:jc w:val="center"/>
        <w:rPr>
          <w:rFonts w:eastAsia="Verdana"/>
          <w:b/>
          <w:bCs/>
          <w:color w:val="auto"/>
        </w:rPr>
      </w:pPr>
      <w:r w:rsidRPr="008B22D4">
        <w:rPr>
          <w:b/>
          <w:bCs/>
          <w:color w:val="auto"/>
        </w:rPr>
        <w:t>§ 7</w:t>
      </w:r>
    </w:p>
    <w:p w14:paraId="121A4F5A" w14:textId="77777777" w:rsidR="008560EE" w:rsidRPr="008B22D4" w:rsidRDefault="008560EE" w:rsidP="00E44634">
      <w:pPr>
        <w:spacing w:after="0" w:line="271" w:lineRule="auto"/>
        <w:jc w:val="both"/>
        <w:rPr>
          <w:rFonts w:eastAsia="Verdana"/>
          <w:color w:val="auto"/>
        </w:rPr>
      </w:pPr>
    </w:p>
    <w:p w14:paraId="1662EB57" w14:textId="77777777" w:rsidR="008560EE" w:rsidRPr="008B22D4" w:rsidRDefault="00FD7F6E" w:rsidP="00E44634">
      <w:pPr>
        <w:numPr>
          <w:ilvl w:val="0"/>
          <w:numId w:val="86"/>
        </w:numPr>
        <w:spacing w:after="0" w:line="271" w:lineRule="auto"/>
        <w:jc w:val="both"/>
        <w:rPr>
          <w:color w:val="auto"/>
        </w:rPr>
      </w:pPr>
      <w:r w:rsidRPr="008B22D4">
        <w:rPr>
          <w:color w:val="auto"/>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8B22D4" w:rsidRDefault="00FD7F6E" w:rsidP="00E44634">
      <w:pPr>
        <w:numPr>
          <w:ilvl w:val="0"/>
          <w:numId w:val="169"/>
        </w:numPr>
        <w:spacing w:after="0" w:line="271" w:lineRule="auto"/>
        <w:jc w:val="both"/>
        <w:rPr>
          <w:color w:val="auto"/>
        </w:rPr>
      </w:pPr>
      <w:r w:rsidRPr="008B22D4">
        <w:rPr>
          <w:color w:val="auto"/>
        </w:rPr>
        <w:t>Administrator jest zobowiązany uprzedzić Podmiot przetwarzający o planowanej kontroli, nie później niż na 7 dni przed przystąpieniem do jej dokonania.</w:t>
      </w:r>
    </w:p>
    <w:p w14:paraId="38FF7C81" w14:textId="77777777" w:rsidR="008560EE" w:rsidRPr="008B22D4" w:rsidRDefault="00FD7F6E" w:rsidP="00E44634">
      <w:pPr>
        <w:numPr>
          <w:ilvl w:val="0"/>
          <w:numId w:val="169"/>
        </w:numPr>
        <w:spacing w:after="0" w:line="271" w:lineRule="auto"/>
        <w:jc w:val="both"/>
        <w:rPr>
          <w:color w:val="auto"/>
        </w:rPr>
      </w:pPr>
      <w:r w:rsidRPr="008B22D4">
        <w:rPr>
          <w:color w:val="auto"/>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8B22D4" w:rsidRDefault="00FD7F6E" w:rsidP="00E44634">
      <w:pPr>
        <w:numPr>
          <w:ilvl w:val="0"/>
          <w:numId w:val="169"/>
        </w:numPr>
        <w:spacing w:after="0" w:line="271" w:lineRule="auto"/>
        <w:jc w:val="both"/>
        <w:rPr>
          <w:color w:val="auto"/>
        </w:rPr>
      </w:pPr>
      <w:r w:rsidRPr="008B22D4">
        <w:rPr>
          <w:color w:val="auto"/>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8B22D4" w:rsidRDefault="00FD7F6E" w:rsidP="00E44634">
      <w:pPr>
        <w:numPr>
          <w:ilvl w:val="0"/>
          <w:numId w:val="169"/>
        </w:numPr>
        <w:spacing w:after="0" w:line="271" w:lineRule="auto"/>
        <w:jc w:val="both"/>
        <w:rPr>
          <w:color w:val="auto"/>
        </w:rPr>
      </w:pPr>
      <w:r w:rsidRPr="008B22D4">
        <w:rPr>
          <w:color w:val="auto"/>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8B22D4" w:rsidRDefault="008560EE" w:rsidP="00E44634">
      <w:pPr>
        <w:spacing w:after="0" w:line="271" w:lineRule="auto"/>
        <w:jc w:val="center"/>
        <w:rPr>
          <w:rFonts w:eastAsia="Verdana"/>
          <w:color w:val="auto"/>
        </w:rPr>
      </w:pPr>
    </w:p>
    <w:p w14:paraId="385968C9" w14:textId="77777777" w:rsidR="008560EE" w:rsidRPr="008B22D4" w:rsidRDefault="00FD7F6E" w:rsidP="00E44634">
      <w:pPr>
        <w:spacing w:after="0" w:line="271" w:lineRule="auto"/>
        <w:jc w:val="center"/>
        <w:rPr>
          <w:rFonts w:eastAsia="Verdana"/>
          <w:b/>
          <w:bCs/>
          <w:color w:val="auto"/>
        </w:rPr>
      </w:pPr>
      <w:r w:rsidRPr="008B22D4">
        <w:rPr>
          <w:b/>
          <w:bCs/>
          <w:color w:val="auto"/>
        </w:rPr>
        <w:t>§ 8</w:t>
      </w:r>
    </w:p>
    <w:p w14:paraId="5915B35F" w14:textId="77777777" w:rsidR="008560EE" w:rsidRPr="008B22D4" w:rsidRDefault="008560EE" w:rsidP="00E44634">
      <w:pPr>
        <w:spacing w:after="0" w:line="271" w:lineRule="auto"/>
        <w:jc w:val="both"/>
        <w:rPr>
          <w:rFonts w:eastAsia="Verdana"/>
          <w:color w:val="auto"/>
        </w:rPr>
      </w:pPr>
    </w:p>
    <w:p w14:paraId="308F20E0" w14:textId="77777777" w:rsidR="008560EE" w:rsidRPr="008B22D4" w:rsidRDefault="00FD7F6E" w:rsidP="00E44634">
      <w:pPr>
        <w:numPr>
          <w:ilvl w:val="0"/>
          <w:numId w:val="87"/>
        </w:numPr>
        <w:spacing w:after="0" w:line="271" w:lineRule="auto"/>
        <w:jc w:val="both"/>
        <w:rPr>
          <w:color w:val="auto"/>
        </w:rPr>
      </w:pPr>
      <w:r w:rsidRPr="008B22D4">
        <w:rPr>
          <w:color w:val="auto"/>
        </w:rPr>
        <w:t>Podmiot przetwarzający jest uprawniony do przetwarzania danych osobowych w imieniu Administratora przez czas obowiązywania niniejszej umowy oraz Umowy zasadniczej.</w:t>
      </w:r>
    </w:p>
    <w:p w14:paraId="7DECF149" w14:textId="77777777" w:rsidR="008560EE" w:rsidRPr="008B22D4" w:rsidRDefault="00FD7F6E" w:rsidP="00E44634">
      <w:pPr>
        <w:numPr>
          <w:ilvl w:val="0"/>
          <w:numId w:val="170"/>
        </w:numPr>
        <w:spacing w:after="0" w:line="271" w:lineRule="auto"/>
        <w:jc w:val="both"/>
        <w:rPr>
          <w:color w:val="auto"/>
        </w:rPr>
      </w:pPr>
      <w:r w:rsidRPr="008B22D4">
        <w:rPr>
          <w:color w:val="auto"/>
        </w:rPr>
        <w:t>Umowa jest zawarta na czas określony, który odpowiada okresem czasowi obowiązywania umowy zasadniczej.</w:t>
      </w:r>
    </w:p>
    <w:p w14:paraId="05F17B67" w14:textId="77777777" w:rsidR="008560EE" w:rsidRPr="008B22D4" w:rsidRDefault="00FD7F6E" w:rsidP="00E44634">
      <w:pPr>
        <w:numPr>
          <w:ilvl w:val="0"/>
          <w:numId w:val="170"/>
        </w:numPr>
        <w:spacing w:after="0" w:line="271" w:lineRule="auto"/>
        <w:jc w:val="both"/>
        <w:rPr>
          <w:color w:val="auto"/>
        </w:rPr>
      </w:pPr>
      <w:r w:rsidRPr="008B22D4">
        <w:rPr>
          <w:color w:val="auto"/>
        </w:rPr>
        <w:t>Rozwiązanie, wypowiedzenie lub wygaśnięcie umowy powoduje odpowiednio jednoczesne rozwiązanie, wypowiedzenie lub wygaśnięcie umowy zasadniczej.</w:t>
      </w:r>
    </w:p>
    <w:p w14:paraId="1C17D7E4" w14:textId="77777777" w:rsidR="008560EE" w:rsidRPr="008B22D4" w:rsidRDefault="00FD7F6E" w:rsidP="00E44634">
      <w:pPr>
        <w:numPr>
          <w:ilvl w:val="0"/>
          <w:numId w:val="170"/>
        </w:numPr>
        <w:spacing w:after="0" w:line="271" w:lineRule="auto"/>
        <w:jc w:val="both"/>
        <w:rPr>
          <w:color w:val="auto"/>
        </w:rPr>
      </w:pPr>
      <w:r w:rsidRPr="008B22D4">
        <w:rPr>
          <w:color w:val="auto"/>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przetwarzania danych osobowych w celu lub w sposób inny niż określony w umowie;</w:t>
      </w:r>
    </w:p>
    <w:p w14:paraId="035A81EF"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dokonuje powierzenia przetwarzania danych osobowych innemu podmiotowi z naruszeniem § 6 ust. 1 umowy;</w:t>
      </w:r>
    </w:p>
    <w:p w14:paraId="42374D4B" w14:textId="77777777" w:rsidR="008560EE" w:rsidRPr="008B22D4" w:rsidRDefault="00FD7F6E" w:rsidP="00E44634">
      <w:pPr>
        <w:pStyle w:val="Akapitzlist"/>
        <w:numPr>
          <w:ilvl w:val="0"/>
          <w:numId w:val="90"/>
        </w:numPr>
        <w:spacing w:after="0" w:line="271" w:lineRule="auto"/>
        <w:ind w:left="1134" w:hanging="425"/>
        <w:jc w:val="both"/>
        <w:rPr>
          <w:color w:val="auto"/>
        </w:rPr>
      </w:pPr>
      <w:r w:rsidRPr="008B22D4">
        <w:rPr>
          <w:color w:val="auto"/>
        </w:rPr>
        <w:t>zaniechał wdrożenia środków technicznych i organizacyjnych zapewniających odpowiedni stopień bezpieczeństwa danych osobowych.</w:t>
      </w:r>
    </w:p>
    <w:p w14:paraId="5E9D1B2C" w14:textId="77777777" w:rsidR="008560EE" w:rsidRPr="008B22D4" w:rsidRDefault="00FD7F6E" w:rsidP="00E44634">
      <w:pPr>
        <w:numPr>
          <w:ilvl w:val="0"/>
          <w:numId w:val="170"/>
        </w:numPr>
        <w:spacing w:after="0" w:line="271" w:lineRule="auto"/>
        <w:jc w:val="both"/>
        <w:rPr>
          <w:color w:val="auto"/>
        </w:rPr>
      </w:pPr>
      <w:r w:rsidRPr="008B22D4">
        <w:rPr>
          <w:color w:val="auto"/>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8B22D4" w:rsidRDefault="007F717E" w:rsidP="00E44634">
      <w:pPr>
        <w:spacing w:after="0" w:line="271" w:lineRule="auto"/>
        <w:jc w:val="center"/>
        <w:rPr>
          <w:b/>
          <w:bCs/>
          <w:color w:val="auto"/>
        </w:rPr>
      </w:pPr>
    </w:p>
    <w:p w14:paraId="4C285A86" w14:textId="286CA426" w:rsidR="008560EE" w:rsidRPr="008B22D4" w:rsidRDefault="00FD7F6E" w:rsidP="00E44634">
      <w:pPr>
        <w:spacing w:after="0" w:line="271" w:lineRule="auto"/>
        <w:jc w:val="center"/>
        <w:rPr>
          <w:rFonts w:eastAsia="Verdana"/>
          <w:b/>
          <w:bCs/>
          <w:color w:val="auto"/>
        </w:rPr>
      </w:pPr>
      <w:r w:rsidRPr="008B22D4">
        <w:rPr>
          <w:b/>
          <w:bCs/>
          <w:color w:val="auto"/>
        </w:rPr>
        <w:t>§ 9</w:t>
      </w:r>
    </w:p>
    <w:p w14:paraId="4325A3F7" w14:textId="77777777" w:rsidR="008560EE" w:rsidRPr="008B22D4" w:rsidRDefault="008560EE" w:rsidP="00E44634">
      <w:pPr>
        <w:spacing w:after="0" w:line="271" w:lineRule="auto"/>
        <w:jc w:val="both"/>
        <w:rPr>
          <w:rFonts w:eastAsia="Verdana"/>
          <w:color w:val="auto"/>
        </w:rPr>
      </w:pPr>
    </w:p>
    <w:p w14:paraId="16101A0B" w14:textId="77777777" w:rsidR="008560EE" w:rsidRPr="008B22D4" w:rsidRDefault="00FD7F6E" w:rsidP="00E44634">
      <w:pPr>
        <w:spacing w:after="0" w:line="271" w:lineRule="auto"/>
        <w:jc w:val="both"/>
        <w:rPr>
          <w:rFonts w:eastAsia="Verdana"/>
          <w:color w:val="auto"/>
        </w:rPr>
      </w:pPr>
      <w:r w:rsidRPr="008B22D4">
        <w:rPr>
          <w:color w:val="auto"/>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8B22D4" w:rsidRDefault="008560EE" w:rsidP="00E44634">
      <w:pPr>
        <w:spacing w:after="0" w:line="271" w:lineRule="auto"/>
        <w:jc w:val="both"/>
        <w:rPr>
          <w:rFonts w:eastAsia="Verdana"/>
          <w:color w:val="auto"/>
        </w:rPr>
      </w:pPr>
    </w:p>
    <w:p w14:paraId="2CA6AF87" w14:textId="77777777" w:rsidR="008560EE" w:rsidRPr="008B22D4" w:rsidRDefault="00FD7F6E" w:rsidP="00E44634">
      <w:pPr>
        <w:spacing w:after="0" w:line="271" w:lineRule="auto"/>
        <w:jc w:val="center"/>
        <w:rPr>
          <w:rFonts w:eastAsia="Verdana"/>
          <w:b/>
          <w:bCs/>
          <w:color w:val="auto"/>
        </w:rPr>
      </w:pPr>
      <w:r w:rsidRPr="008B22D4">
        <w:rPr>
          <w:b/>
          <w:bCs/>
          <w:color w:val="auto"/>
        </w:rPr>
        <w:t>§ 10</w:t>
      </w:r>
    </w:p>
    <w:p w14:paraId="11A89142" w14:textId="77777777" w:rsidR="008560EE" w:rsidRPr="008B22D4" w:rsidRDefault="008560EE" w:rsidP="00E44634">
      <w:pPr>
        <w:spacing w:after="0" w:line="271" w:lineRule="auto"/>
        <w:jc w:val="both"/>
        <w:rPr>
          <w:rFonts w:eastAsia="Verdana"/>
          <w:color w:val="auto"/>
        </w:rPr>
      </w:pPr>
    </w:p>
    <w:p w14:paraId="0AD958D6" w14:textId="77777777" w:rsidR="008560EE" w:rsidRPr="008B22D4" w:rsidRDefault="00FD7F6E" w:rsidP="00E44634">
      <w:pPr>
        <w:numPr>
          <w:ilvl w:val="0"/>
          <w:numId w:val="88"/>
        </w:numPr>
        <w:spacing w:after="0" w:line="271" w:lineRule="auto"/>
        <w:jc w:val="both"/>
        <w:rPr>
          <w:color w:val="auto"/>
        </w:rPr>
      </w:pPr>
      <w:r w:rsidRPr="008B22D4">
        <w:rPr>
          <w:color w:val="auto"/>
        </w:rPr>
        <w:t>Wszelkie zamiany niniejszej umowy wymagają zachowania formy pisemnej pod rygorem nieważności.</w:t>
      </w:r>
    </w:p>
    <w:p w14:paraId="4F31C4A3" w14:textId="77777777" w:rsidR="008560EE" w:rsidRPr="008B22D4" w:rsidRDefault="00FD7F6E" w:rsidP="00E44634">
      <w:pPr>
        <w:numPr>
          <w:ilvl w:val="0"/>
          <w:numId w:val="171"/>
        </w:numPr>
        <w:spacing w:after="0" w:line="271" w:lineRule="auto"/>
        <w:jc w:val="both"/>
        <w:rPr>
          <w:color w:val="auto"/>
        </w:rPr>
      </w:pPr>
      <w:r w:rsidRPr="008B22D4">
        <w:rPr>
          <w:color w:val="auto"/>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8B22D4" w:rsidRDefault="00FD7F6E" w:rsidP="00E44634">
      <w:pPr>
        <w:numPr>
          <w:ilvl w:val="0"/>
          <w:numId w:val="171"/>
        </w:numPr>
        <w:spacing w:after="0" w:line="271" w:lineRule="auto"/>
        <w:jc w:val="both"/>
        <w:rPr>
          <w:color w:val="auto"/>
        </w:rPr>
      </w:pPr>
      <w:r w:rsidRPr="008B22D4">
        <w:rPr>
          <w:color w:val="auto"/>
        </w:rPr>
        <w:t>Umowa podlega przepisom ogólnego rozporządzenia o ochronie danych oraz prawu polskiemu.</w:t>
      </w:r>
    </w:p>
    <w:p w14:paraId="26976905" w14:textId="77777777" w:rsidR="008560EE" w:rsidRPr="008B22D4" w:rsidRDefault="00FD7F6E" w:rsidP="00E44634">
      <w:pPr>
        <w:numPr>
          <w:ilvl w:val="0"/>
          <w:numId w:val="171"/>
        </w:numPr>
        <w:spacing w:after="0" w:line="271" w:lineRule="auto"/>
        <w:jc w:val="both"/>
        <w:rPr>
          <w:color w:val="auto"/>
        </w:rPr>
      </w:pPr>
      <w:r w:rsidRPr="008B22D4">
        <w:rPr>
          <w:color w:val="auto"/>
        </w:rPr>
        <w:t>Wszelkie spory wynikłe ze stosunku prawnego objętego niniejszą umową rozpatrywane będą przez sąd właściwy dla siedziby Administratora.</w:t>
      </w:r>
    </w:p>
    <w:p w14:paraId="19A4B1C5" w14:textId="77777777" w:rsidR="008560EE" w:rsidRPr="008B22D4" w:rsidRDefault="00FD7F6E" w:rsidP="00E44634">
      <w:pPr>
        <w:numPr>
          <w:ilvl w:val="0"/>
          <w:numId w:val="171"/>
        </w:numPr>
        <w:spacing w:after="0" w:line="271" w:lineRule="auto"/>
        <w:jc w:val="both"/>
        <w:rPr>
          <w:color w:val="auto"/>
        </w:rPr>
      </w:pPr>
      <w:r w:rsidRPr="008B22D4">
        <w:rPr>
          <w:color w:val="auto"/>
        </w:rPr>
        <w:t>Umowa została sporządzona w dwóch egzemplarzach, po jednym dla każdej ze stron.</w:t>
      </w:r>
    </w:p>
    <w:p w14:paraId="5E449AF2" w14:textId="77777777" w:rsidR="008560EE" w:rsidRPr="008B22D4" w:rsidRDefault="008560EE" w:rsidP="00E44634">
      <w:pPr>
        <w:spacing w:after="0" w:line="271" w:lineRule="auto"/>
        <w:jc w:val="both"/>
        <w:rPr>
          <w:rFonts w:eastAsia="Verdana"/>
          <w:color w:val="auto"/>
        </w:rPr>
      </w:pPr>
    </w:p>
    <w:p w14:paraId="08F92197" w14:textId="77777777" w:rsidR="008560EE" w:rsidRPr="008B22D4" w:rsidRDefault="008560EE" w:rsidP="00E44634">
      <w:pPr>
        <w:spacing w:after="0" w:line="271" w:lineRule="auto"/>
        <w:jc w:val="both"/>
        <w:rPr>
          <w:rFonts w:eastAsia="Verdana"/>
          <w:color w:val="auto"/>
        </w:rPr>
      </w:pPr>
    </w:p>
    <w:p w14:paraId="588A5201" w14:textId="77777777" w:rsidR="008560EE" w:rsidRPr="008B22D4" w:rsidRDefault="00FD7F6E" w:rsidP="00E44634">
      <w:pPr>
        <w:spacing w:after="0" w:line="271" w:lineRule="auto"/>
        <w:jc w:val="both"/>
        <w:rPr>
          <w:rFonts w:eastAsia="Verdana"/>
          <w:b/>
          <w:bCs/>
          <w:color w:val="auto"/>
        </w:rPr>
      </w:pPr>
      <w:r w:rsidRPr="008B22D4">
        <w:rPr>
          <w:b/>
          <w:bCs/>
          <w:color w:val="auto"/>
        </w:rPr>
        <w:t xml:space="preserve">        Administrator</w:t>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r>
      <w:r w:rsidRPr="008B22D4">
        <w:rPr>
          <w:b/>
          <w:bCs/>
          <w:color w:val="auto"/>
        </w:rPr>
        <w:tab/>
        <w:t>Podmiot przetwarzający</w:t>
      </w:r>
    </w:p>
    <w:p w14:paraId="4D78DA63" w14:textId="77777777" w:rsidR="008560EE" w:rsidRPr="008B22D4" w:rsidRDefault="008560EE" w:rsidP="00E44634">
      <w:pPr>
        <w:spacing w:after="0" w:line="271" w:lineRule="auto"/>
        <w:jc w:val="both"/>
        <w:rPr>
          <w:rFonts w:eastAsia="Verdana"/>
          <w:color w:val="auto"/>
        </w:rPr>
      </w:pPr>
    </w:p>
    <w:p w14:paraId="305EE2A1" w14:textId="77777777" w:rsidR="008560EE" w:rsidRPr="008B22D4" w:rsidRDefault="00FD7F6E" w:rsidP="00E44634">
      <w:pPr>
        <w:spacing w:after="0" w:line="271" w:lineRule="auto"/>
        <w:jc w:val="both"/>
        <w:rPr>
          <w:rFonts w:eastAsia="Verdana"/>
          <w:color w:val="auto"/>
        </w:rPr>
      </w:pPr>
      <w:r w:rsidRPr="008B22D4">
        <w:rPr>
          <w:color w:val="auto"/>
        </w:rPr>
        <w:t>data złożenia podpisu i podpis</w:t>
      </w:r>
      <w:r w:rsidRPr="008B22D4">
        <w:rPr>
          <w:color w:val="auto"/>
        </w:rPr>
        <w:tab/>
      </w:r>
      <w:r w:rsidRPr="008B22D4">
        <w:rPr>
          <w:color w:val="auto"/>
        </w:rPr>
        <w:tab/>
      </w:r>
      <w:r w:rsidRPr="008B22D4">
        <w:rPr>
          <w:color w:val="auto"/>
        </w:rPr>
        <w:tab/>
      </w:r>
      <w:r w:rsidRPr="008B22D4">
        <w:rPr>
          <w:color w:val="auto"/>
        </w:rPr>
        <w:tab/>
        <w:t xml:space="preserve">                    data złożenia podpisu i podpis</w:t>
      </w:r>
    </w:p>
    <w:p w14:paraId="43290C16" w14:textId="77777777" w:rsidR="008560EE" w:rsidRPr="008B22D4" w:rsidRDefault="008560EE" w:rsidP="00E44634">
      <w:pPr>
        <w:spacing w:after="0" w:line="271" w:lineRule="auto"/>
        <w:jc w:val="both"/>
        <w:rPr>
          <w:rFonts w:eastAsia="Verdana"/>
          <w:color w:val="auto"/>
        </w:rPr>
      </w:pPr>
    </w:p>
    <w:p w14:paraId="18C17A6B" w14:textId="77777777" w:rsidR="008560EE" w:rsidRPr="008B22D4" w:rsidRDefault="00FD7F6E" w:rsidP="00E44634">
      <w:pPr>
        <w:spacing w:after="0" w:line="271" w:lineRule="auto"/>
        <w:jc w:val="both"/>
        <w:rPr>
          <w:rFonts w:eastAsia="Verdana"/>
          <w:color w:val="auto"/>
        </w:rPr>
      </w:pPr>
      <w:r w:rsidRPr="008B22D4">
        <w:rPr>
          <w:color w:val="auto"/>
        </w:rPr>
        <w:t>…………………………………………………</w:t>
      </w:r>
      <w:r w:rsidRPr="008B22D4">
        <w:rPr>
          <w:color w:val="auto"/>
        </w:rPr>
        <w:tab/>
      </w:r>
      <w:r w:rsidRPr="008B22D4">
        <w:rPr>
          <w:color w:val="auto"/>
        </w:rPr>
        <w:tab/>
      </w:r>
      <w:r w:rsidRPr="008B22D4">
        <w:rPr>
          <w:color w:val="auto"/>
        </w:rPr>
        <w:tab/>
        <w:t xml:space="preserve">                                …………………………………………………</w:t>
      </w:r>
    </w:p>
    <w:p w14:paraId="518206DA" w14:textId="77777777" w:rsidR="008560EE" w:rsidRPr="008B22D4" w:rsidRDefault="008560EE" w:rsidP="00E44634">
      <w:pPr>
        <w:spacing w:after="0" w:line="271" w:lineRule="auto"/>
        <w:jc w:val="both"/>
        <w:rPr>
          <w:rFonts w:eastAsia="Verdana"/>
          <w:color w:val="auto"/>
        </w:rPr>
      </w:pPr>
    </w:p>
    <w:p w14:paraId="044DCAF1" w14:textId="1D0A1CB6" w:rsidR="008560EE" w:rsidRPr="008B22D4" w:rsidRDefault="008560EE" w:rsidP="00E44634">
      <w:pPr>
        <w:spacing w:after="0" w:line="271" w:lineRule="auto"/>
        <w:jc w:val="both"/>
        <w:rPr>
          <w:rFonts w:eastAsia="Verdana"/>
          <w:color w:val="auto"/>
        </w:rPr>
      </w:pPr>
    </w:p>
    <w:p w14:paraId="27FC28DB" w14:textId="0FB81445" w:rsidR="00CD08F5" w:rsidRPr="008B22D4" w:rsidRDefault="00CD08F5" w:rsidP="00E44634">
      <w:pPr>
        <w:spacing w:after="0" w:line="271" w:lineRule="auto"/>
        <w:jc w:val="both"/>
        <w:rPr>
          <w:rFonts w:eastAsia="Verdana"/>
          <w:color w:val="auto"/>
        </w:rPr>
      </w:pPr>
    </w:p>
    <w:p w14:paraId="23EE4777" w14:textId="07385865" w:rsidR="00CD08F5" w:rsidRDefault="00CD08F5" w:rsidP="00E44634">
      <w:pPr>
        <w:spacing w:after="0" w:line="271" w:lineRule="auto"/>
        <w:jc w:val="both"/>
        <w:rPr>
          <w:rFonts w:eastAsia="Verdana"/>
          <w:color w:val="auto"/>
        </w:rPr>
      </w:pPr>
    </w:p>
    <w:p w14:paraId="72851ED2" w14:textId="77777777" w:rsidR="008B22D4" w:rsidRDefault="008B22D4" w:rsidP="00E44634">
      <w:pPr>
        <w:spacing w:after="0" w:line="271" w:lineRule="auto"/>
        <w:jc w:val="both"/>
        <w:rPr>
          <w:rFonts w:eastAsia="Verdana"/>
          <w:color w:val="auto"/>
        </w:rPr>
      </w:pPr>
    </w:p>
    <w:p w14:paraId="27549E70" w14:textId="77777777" w:rsidR="008B22D4" w:rsidRDefault="008B22D4" w:rsidP="00E44634">
      <w:pPr>
        <w:spacing w:after="0" w:line="271" w:lineRule="auto"/>
        <w:jc w:val="both"/>
        <w:rPr>
          <w:rFonts w:eastAsia="Verdana"/>
          <w:color w:val="auto"/>
        </w:rPr>
      </w:pPr>
    </w:p>
    <w:p w14:paraId="12BCE61F" w14:textId="77777777" w:rsidR="008B22D4" w:rsidRDefault="008B22D4" w:rsidP="00E44634">
      <w:pPr>
        <w:spacing w:after="0" w:line="271" w:lineRule="auto"/>
        <w:jc w:val="both"/>
        <w:rPr>
          <w:rFonts w:eastAsia="Verdana"/>
          <w:color w:val="auto"/>
        </w:rPr>
      </w:pPr>
    </w:p>
    <w:p w14:paraId="49C730C8" w14:textId="77777777" w:rsidR="008B22D4" w:rsidRDefault="008B22D4" w:rsidP="00E44634">
      <w:pPr>
        <w:spacing w:after="0" w:line="271" w:lineRule="auto"/>
        <w:jc w:val="both"/>
        <w:rPr>
          <w:rFonts w:eastAsia="Verdana"/>
          <w:color w:val="auto"/>
        </w:rPr>
      </w:pPr>
    </w:p>
    <w:p w14:paraId="1EF9E778" w14:textId="77777777" w:rsidR="008B22D4" w:rsidRDefault="008B22D4" w:rsidP="00E44634">
      <w:pPr>
        <w:spacing w:after="0" w:line="271" w:lineRule="auto"/>
        <w:jc w:val="both"/>
        <w:rPr>
          <w:rFonts w:eastAsia="Verdana"/>
          <w:color w:val="auto"/>
        </w:rPr>
      </w:pPr>
    </w:p>
    <w:p w14:paraId="2FC7E101" w14:textId="77777777" w:rsidR="008B22D4" w:rsidRDefault="008B22D4" w:rsidP="00E44634">
      <w:pPr>
        <w:spacing w:after="0" w:line="271" w:lineRule="auto"/>
        <w:jc w:val="both"/>
        <w:rPr>
          <w:rFonts w:eastAsia="Verdana"/>
          <w:color w:val="auto"/>
        </w:rPr>
      </w:pPr>
    </w:p>
    <w:p w14:paraId="4D426EF2" w14:textId="77777777" w:rsidR="008B22D4" w:rsidRDefault="008B22D4" w:rsidP="00E44634">
      <w:pPr>
        <w:spacing w:after="0" w:line="271" w:lineRule="auto"/>
        <w:jc w:val="both"/>
        <w:rPr>
          <w:rFonts w:eastAsia="Verdana"/>
          <w:color w:val="auto"/>
        </w:rPr>
      </w:pPr>
    </w:p>
    <w:p w14:paraId="0EC44CBC" w14:textId="77777777" w:rsidR="008B22D4" w:rsidRDefault="008B22D4" w:rsidP="00E44634">
      <w:pPr>
        <w:spacing w:after="0" w:line="271" w:lineRule="auto"/>
        <w:jc w:val="both"/>
        <w:rPr>
          <w:rFonts w:eastAsia="Verdana"/>
          <w:color w:val="auto"/>
        </w:rPr>
      </w:pPr>
    </w:p>
    <w:p w14:paraId="4264AC16" w14:textId="77777777" w:rsidR="008B22D4" w:rsidRDefault="008B22D4" w:rsidP="00E44634">
      <w:pPr>
        <w:spacing w:after="0" w:line="271" w:lineRule="auto"/>
        <w:jc w:val="both"/>
        <w:rPr>
          <w:rFonts w:eastAsia="Verdana"/>
          <w:color w:val="auto"/>
        </w:rPr>
      </w:pPr>
    </w:p>
    <w:p w14:paraId="1B059748" w14:textId="77777777" w:rsidR="008B22D4" w:rsidRDefault="008B22D4" w:rsidP="00E44634">
      <w:pPr>
        <w:spacing w:after="0" w:line="271" w:lineRule="auto"/>
        <w:jc w:val="both"/>
        <w:rPr>
          <w:rFonts w:eastAsia="Verdana"/>
          <w:color w:val="auto"/>
        </w:rPr>
      </w:pPr>
    </w:p>
    <w:p w14:paraId="71A0FEEF" w14:textId="77777777" w:rsidR="008B22D4" w:rsidRDefault="008B22D4" w:rsidP="00E44634">
      <w:pPr>
        <w:spacing w:after="0" w:line="271" w:lineRule="auto"/>
        <w:jc w:val="both"/>
        <w:rPr>
          <w:rFonts w:eastAsia="Verdana"/>
          <w:color w:val="auto"/>
        </w:rPr>
      </w:pPr>
    </w:p>
    <w:p w14:paraId="319F127A" w14:textId="77777777" w:rsidR="008B22D4" w:rsidRDefault="008B22D4" w:rsidP="00E44634">
      <w:pPr>
        <w:spacing w:after="0" w:line="271" w:lineRule="auto"/>
        <w:jc w:val="both"/>
        <w:rPr>
          <w:rFonts w:eastAsia="Verdana"/>
          <w:color w:val="auto"/>
        </w:rPr>
      </w:pPr>
    </w:p>
    <w:p w14:paraId="698C07D5" w14:textId="77777777" w:rsidR="008B22D4" w:rsidRDefault="008B22D4" w:rsidP="00E44634">
      <w:pPr>
        <w:spacing w:after="0" w:line="271" w:lineRule="auto"/>
        <w:jc w:val="both"/>
        <w:rPr>
          <w:rFonts w:eastAsia="Verdana"/>
          <w:color w:val="auto"/>
        </w:rPr>
      </w:pPr>
    </w:p>
    <w:p w14:paraId="191DA13C" w14:textId="77777777" w:rsidR="008B22D4" w:rsidRDefault="008B22D4" w:rsidP="00E44634">
      <w:pPr>
        <w:spacing w:after="0" w:line="271" w:lineRule="auto"/>
        <w:jc w:val="both"/>
        <w:rPr>
          <w:rFonts w:eastAsia="Verdana"/>
          <w:color w:val="auto"/>
        </w:rPr>
      </w:pPr>
    </w:p>
    <w:p w14:paraId="61732432" w14:textId="77777777" w:rsidR="008B22D4" w:rsidRDefault="008B22D4" w:rsidP="00E44634">
      <w:pPr>
        <w:spacing w:after="0" w:line="271" w:lineRule="auto"/>
        <w:jc w:val="both"/>
        <w:rPr>
          <w:rFonts w:eastAsia="Verdana"/>
          <w:color w:val="auto"/>
        </w:rPr>
      </w:pPr>
    </w:p>
    <w:p w14:paraId="58D80463" w14:textId="77777777" w:rsidR="008B22D4" w:rsidRDefault="008B22D4" w:rsidP="00E44634">
      <w:pPr>
        <w:spacing w:after="0" w:line="271" w:lineRule="auto"/>
        <w:jc w:val="both"/>
        <w:rPr>
          <w:rFonts w:eastAsia="Verdana"/>
          <w:color w:val="auto"/>
        </w:rPr>
      </w:pPr>
    </w:p>
    <w:p w14:paraId="48B50827" w14:textId="77777777" w:rsidR="008B22D4" w:rsidRDefault="008B22D4" w:rsidP="00E44634">
      <w:pPr>
        <w:spacing w:after="0" w:line="271" w:lineRule="auto"/>
        <w:jc w:val="both"/>
        <w:rPr>
          <w:rFonts w:eastAsia="Verdana"/>
          <w:color w:val="auto"/>
        </w:rPr>
      </w:pPr>
    </w:p>
    <w:p w14:paraId="6F572D7A" w14:textId="77777777" w:rsidR="008B22D4" w:rsidRDefault="008B22D4" w:rsidP="00E44634">
      <w:pPr>
        <w:spacing w:after="0" w:line="271" w:lineRule="auto"/>
        <w:jc w:val="both"/>
        <w:rPr>
          <w:rFonts w:eastAsia="Verdana"/>
          <w:color w:val="auto"/>
        </w:rPr>
      </w:pPr>
    </w:p>
    <w:p w14:paraId="74C26475" w14:textId="77777777" w:rsidR="008B22D4" w:rsidRDefault="008B22D4" w:rsidP="00E44634">
      <w:pPr>
        <w:spacing w:after="0" w:line="271" w:lineRule="auto"/>
        <w:jc w:val="both"/>
        <w:rPr>
          <w:rFonts w:eastAsia="Verdana"/>
          <w:color w:val="auto"/>
        </w:rPr>
      </w:pPr>
    </w:p>
    <w:p w14:paraId="4A11DB6E" w14:textId="77777777" w:rsidR="008B22D4" w:rsidRDefault="008B22D4" w:rsidP="00E44634">
      <w:pPr>
        <w:spacing w:after="0" w:line="271" w:lineRule="auto"/>
        <w:jc w:val="both"/>
        <w:rPr>
          <w:rFonts w:eastAsia="Verdana"/>
          <w:color w:val="auto"/>
        </w:rPr>
      </w:pPr>
    </w:p>
    <w:p w14:paraId="0DBD6046" w14:textId="77777777" w:rsidR="008B22D4" w:rsidRDefault="008B22D4" w:rsidP="00E44634">
      <w:pPr>
        <w:spacing w:after="0" w:line="271" w:lineRule="auto"/>
        <w:jc w:val="both"/>
        <w:rPr>
          <w:rFonts w:eastAsia="Verdana"/>
          <w:color w:val="auto"/>
        </w:rPr>
      </w:pPr>
    </w:p>
    <w:p w14:paraId="1E4C3A72" w14:textId="77777777" w:rsidR="008B22D4" w:rsidRDefault="008B22D4" w:rsidP="00E44634">
      <w:pPr>
        <w:spacing w:after="0" w:line="271" w:lineRule="auto"/>
        <w:jc w:val="both"/>
        <w:rPr>
          <w:rFonts w:eastAsia="Verdana"/>
          <w:color w:val="auto"/>
        </w:rPr>
      </w:pPr>
    </w:p>
    <w:p w14:paraId="39D1B22E" w14:textId="77777777" w:rsidR="008B22D4" w:rsidRDefault="008B22D4" w:rsidP="00E44634">
      <w:pPr>
        <w:spacing w:after="0" w:line="271" w:lineRule="auto"/>
        <w:jc w:val="both"/>
        <w:rPr>
          <w:rFonts w:eastAsia="Verdana"/>
          <w:color w:val="auto"/>
        </w:rPr>
      </w:pPr>
    </w:p>
    <w:p w14:paraId="607D1E54" w14:textId="77777777" w:rsidR="008B22D4" w:rsidRDefault="008B22D4" w:rsidP="00E44634">
      <w:pPr>
        <w:spacing w:after="0" w:line="271" w:lineRule="auto"/>
        <w:jc w:val="both"/>
        <w:rPr>
          <w:rFonts w:eastAsia="Verdana"/>
          <w:color w:val="auto"/>
        </w:rPr>
      </w:pPr>
    </w:p>
    <w:p w14:paraId="3FC796CC" w14:textId="77777777" w:rsidR="008B22D4" w:rsidRDefault="008B22D4" w:rsidP="00E44634">
      <w:pPr>
        <w:spacing w:after="0" w:line="271" w:lineRule="auto"/>
        <w:jc w:val="both"/>
        <w:rPr>
          <w:rFonts w:eastAsia="Verdana"/>
          <w:color w:val="auto"/>
        </w:rPr>
      </w:pPr>
    </w:p>
    <w:p w14:paraId="420FAF2D" w14:textId="77777777" w:rsidR="008B22D4" w:rsidRDefault="008B22D4" w:rsidP="00E44634">
      <w:pPr>
        <w:spacing w:after="0" w:line="271" w:lineRule="auto"/>
        <w:jc w:val="both"/>
        <w:rPr>
          <w:rFonts w:eastAsia="Verdana"/>
          <w:color w:val="auto"/>
        </w:rPr>
      </w:pPr>
    </w:p>
    <w:p w14:paraId="5C262F0A" w14:textId="77777777" w:rsidR="008B22D4" w:rsidRDefault="008B22D4" w:rsidP="00E44634">
      <w:pPr>
        <w:spacing w:after="0" w:line="271" w:lineRule="auto"/>
        <w:jc w:val="both"/>
        <w:rPr>
          <w:rFonts w:eastAsia="Verdana"/>
          <w:color w:val="auto"/>
        </w:rPr>
      </w:pPr>
    </w:p>
    <w:p w14:paraId="3071FF01" w14:textId="77777777" w:rsidR="008B22D4" w:rsidRDefault="008B22D4" w:rsidP="00E44634">
      <w:pPr>
        <w:spacing w:after="0" w:line="271" w:lineRule="auto"/>
        <w:jc w:val="both"/>
        <w:rPr>
          <w:rFonts w:eastAsia="Verdana"/>
          <w:color w:val="auto"/>
        </w:rPr>
      </w:pPr>
    </w:p>
    <w:p w14:paraId="4E41AE34" w14:textId="77777777" w:rsidR="008B22D4" w:rsidRDefault="008B22D4" w:rsidP="00E44634">
      <w:pPr>
        <w:spacing w:after="0" w:line="271" w:lineRule="auto"/>
        <w:jc w:val="both"/>
        <w:rPr>
          <w:rFonts w:eastAsia="Verdana"/>
          <w:color w:val="auto"/>
        </w:rPr>
      </w:pPr>
    </w:p>
    <w:p w14:paraId="4C2B226A" w14:textId="77777777" w:rsidR="008B22D4" w:rsidRDefault="008B22D4" w:rsidP="00E44634">
      <w:pPr>
        <w:spacing w:after="0" w:line="271" w:lineRule="auto"/>
        <w:jc w:val="both"/>
        <w:rPr>
          <w:rFonts w:eastAsia="Verdana"/>
          <w:color w:val="auto"/>
        </w:rPr>
      </w:pPr>
    </w:p>
    <w:p w14:paraId="3E4FF026" w14:textId="77777777" w:rsidR="008B22D4" w:rsidRDefault="008B22D4" w:rsidP="00E44634">
      <w:pPr>
        <w:spacing w:after="0" w:line="271" w:lineRule="auto"/>
        <w:jc w:val="both"/>
        <w:rPr>
          <w:rFonts w:eastAsia="Verdana"/>
          <w:color w:val="auto"/>
        </w:rPr>
      </w:pPr>
    </w:p>
    <w:p w14:paraId="3183259B" w14:textId="77777777" w:rsidR="008B22D4" w:rsidRDefault="008B22D4" w:rsidP="00E44634">
      <w:pPr>
        <w:spacing w:after="0" w:line="271" w:lineRule="auto"/>
        <w:jc w:val="both"/>
        <w:rPr>
          <w:rFonts w:eastAsia="Verdana"/>
          <w:color w:val="auto"/>
        </w:rPr>
      </w:pPr>
    </w:p>
    <w:p w14:paraId="201E2C97" w14:textId="77777777" w:rsidR="008B22D4" w:rsidRDefault="008B22D4" w:rsidP="00E44634">
      <w:pPr>
        <w:spacing w:after="0" w:line="271" w:lineRule="auto"/>
        <w:jc w:val="both"/>
        <w:rPr>
          <w:rFonts w:eastAsia="Verdana"/>
          <w:color w:val="auto"/>
        </w:rPr>
      </w:pPr>
    </w:p>
    <w:p w14:paraId="0A14A1B7" w14:textId="77777777" w:rsidR="008B22D4" w:rsidRPr="008B22D4" w:rsidRDefault="008B22D4" w:rsidP="00E44634">
      <w:pPr>
        <w:spacing w:after="0" w:line="271" w:lineRule="auto"/>
        <w:jc w:val="both"/>
        <w:rPr>
          <w:rFonts w:eastAsia="Verdana"/>
          <w:color w:val="auto"/>
        </w:rPr>
      </w:pPr>
    </w:p>
    <w:p w14:paraId="17A3C058" w14:textId="0016C128" w:rsidR="00CD08F5" w:rsidRPr="008B22D4" w:rsidRDefault="00CD08F5" w:rsidP="00E44634">
      <w:pPr>
        <w:spacing w:after="0" w:line="271" w:lineRule="auto"/>
        <w:jc w:val="both"/>
        <w:rPr>
          <w:rFonts w:eastAsia="Verdana"/>
          <w:color w:val="auto"/>
        </w:rPr>
      </w:pPr>
    </w:p>
    <w:p w14:paraId="03FCDAD0" w14:textId="77777777" w:rsidR="00CD08F5" w:rsidRPr="008B22D4" w:rsidRDefault="00CD08F5" w:rsidP="00E44634">
      <w:pPr>
        <w:spacing w:after="0" w:line="271" w:lineRule="auto"/>
        <w:jc w:val="both"/>
        <w:rPr>
          <w:rFonts w:eastAsia="Verdana"/>
          <w:color w:val="auto"/>
        </w:rPr>
      </w:pPr>
    </w:p>
    <w:p w14:paraId="376F28B0" w14:textId="1B28B2DE" w:rsidR="008560EE" w:rsidRPr="008B22D4" w:rsidRDefault="008560EE" w:rsidP="00E44634">
      <w:pPr>
        <w:spacing w:after="0" w:line="271" w:lineRule="auto"/>
        <w:jc w:val="both"/>
        <w:rPr>
          <w:rFonts w:eastAsia="Verdana"/>
          <w:color w:val="auto"/>
        </w:rPr>
      </w:pPr>
    </w:p>
    <w:p w14:paraId="79B36012" w14:textId="3AF9C9DB" w:rsidR="00923261" w:rsidRPr="008B22D4" w:rsidRDefault="00357A0C" w:rsidP="00E44634">
      <w:pPr>
        <w:spacing w:after="0" w:line="271" w:lineRule="auto"/>
        <w:jc w:val="right"/>
        <w:rPr>
          <w:b/>
          <w:color w:val="auto"/>
        </w:rPr>
      </w:pPr>
      <w:r w:rsidRPr="008B22D4">
        <w:rPr>
          <w:b/>
          <w:color w:val="auto"/>
        </w:rPr>
        <w:lastRenderedPageBreak/>
        <w:t>Załąc</w:t>
      </w:r>
      <w:r w:rsidR="00923261" w:rsidRPr="008B22D4">
        <w:rPr>
          <w:b/>
          <w:color w:val="auto"/>
        </w:rPr>
        <w:t xml:space="preserve">znik nr </w:t>
      </w:r>
      <w:r w:rsidR="00C5621A" w:rsidRPr="008B22D4">
        <w:rPr>
          <w:b/>
          <w:color w:val="auto"/>
        </w:rPr>
        <w:t>12</w:t>
      </w:r>
      <w:r w:rsidRPr="008B22D4">
        <w:rPr>
          <w:b/>
          <w:color w:val="auto"/>
        </w:rPr>
        <w:t xml:space="preserve"> do umowy ZP/</w:t>
      </w:r>
      <w:r w:rsidR="009871AB" w:rsidRPr="008B22D4">
        <w:rPr>
          <w:b/>
          <w:color w:val="auto"/>
        </w:rPr>
        <w:t>90</w:t>
      </w:r>
      <w:r w:rsidRPr="008B22D4">
        <w:rPr>
          <w:b/>
          <w:color w:val="auto"/>
        </w:rPr>
        <w:t>/</w:t>
      </w:r>
      <w:r w:rsidR="009871AB" w:rsidRPr="008B22D4">
        <w:rPr>
          <w:b/>
          <w:color w:val="auto"/>
        </w:rPr>
        <w:t>2023</w:t>
      </w:r>
    </w:p>
    <w:p w14:paraId="7179863A" w14:textId="77777777" w:rsidR="00923261" w:rsidRPr="008B22D4" w:rsidRDefault="00923261" w:rsidP="00E44634">
      <w:pPr>
        <w:pStyle w:val="Akapitzlist"/>
        <w:widowControl w:val="0"/>
        <w:spacing w:after="0" w:line="271" w:lineRule="auto"/>
        <w:ind w:left="360"/>
        <w:jc w:val="both"/>
        <w:rPr>
          <w:color w:val="auto"/>
        </w:rPr>
      </w:pPr>
    </w:p>
    <w:p w14:paraId="5E1F4A4B" w14:textId="77777777" w:rsidR="004E03E7" w:rsidRPr="008B22D4" w:rsidRDefault="004E03E7" w:rsidP="00E44634">
      <w:pPr>
        <w:pStyle w:val="Akapitzlist"/>
        <w:widowControl w:val="0"/>
        <w:spacing w:after="0" w:line="271" w:lineRule="auto"/>
        <w:ind w:left="360"/>
        <w:jc w:val="both"/>
        <w:rPr>
          <w:color w:val="auto"/>
        </w:rPr>
      </w:pPr>
    </w:p>
    <w:p w14:paraId="7171F663" w14:textId="77777777" w:rsidR="00923261" w:rsidRPr="008B22D4" w:rsidRDefault="004E03E7" w:rsidP="00E44634">
      <w:pPr>
        <w:widowControl w:val="0"/>
        <w:spacing w:after="0" w:line="271" w:lineRule="auto"/>
        <w:jc w:val="center"/>
        <w:rPr>
          <w:b/>
          <w:color w:val="auto"/>
        </w:rPr>
      </w:pPr>
      <w:r w:rsidRPr="008B22D4">
        <w:rPr>
          <w:b/>
          <w:color w:val="auto"/>
        </w:rPr>
        <w:t>Wymagany z</w:t>
      </w:r>
      <w:r w:rsidR="00923261" w:rsidRPr="008B22D4">
        <w:rPr>
          <w:b/>
          <w:color w:val="auto"/>
        </w:rPr>
        <w:t xml:space="preserve">akres produkcji </w:t>
      </w:r>
      <w:r w:rsidRPr="008B22D4">
        <w:rPr>
          <w:b/>
          <w:color w:val="auto"/>
        </w:rPr>
        <w:t>filmów</w:t>
      </w:r>
    </w:p>
    <w:p w14:paraId="3C061752" w14:textId="77777777" w:rsidR="004E03E7" w:rsidRPr="008B22D4" w:rsidRDefault="004E03E7" w:rsidP="00E44634">
      <w:pPr>
        <w:widowControl w:val="0"/>
        <w:spacing w:after="0" w:line="271" w:lineRule="auto"/>
        <w:ind w:left="360"/>
        <w:jc w:val="both"/>
        <w:rPr>
          <w:color w:val="auto"/>
        </w:rPr>
      </w:pPr>
    </w:p>
    <w:p w14:paraId="45470E28" w14:textId="0730742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zobowiązuje się do przygotowania i produkcji</w:t>
      </w:r>
      <w:r w:rsidR="002F529A" w:rsidRPr="008B22D4">
        <w:rPr>
          <w:color w:val="auto"/>
        </w:rPr>
        <w:t xml:space="preserve"> </w:t>
      </w:r>
      <w:r w:rsidRPr="008B22D4">
        <w:rPr>
          <w:color w:val="auto"/>
        </w:rPr>
        <w:t>jednego filmu informacy</w:t>
      </w:r>
      <w:r w:rsidR="00652095" w:rsidRPr="008B22D4">
        <w:rPr>
          <w:color w:val="auto"/>
        </w:rPr>
        <w:t>jno-promocyjnego 240 sek. (+/- 10</w:t>
      </w:r>
      <w:r w:rsidRPr="008B22D4">
        <w:rPr>
          <w:color w:val="auto"/>
        </w:rPr>
        <w:t xml:space="preserve">%), pokazującego efekt zrealizowanej inwestycji, obejmujący wszystkie fazy prac – od momentu rozpoczęcia </w:t>
      </w:r>
      <w:r w:rsidR="002F529A" w:rsidRPr="008B22D4">
        <w:rPr>
          <w:color w:val="auto"/>
        </w:rPr>
        <w:t xml:space="preserve">prac przez </w:t>
      </w:r>
      <w:r w:rsidR="008B22D4" w:rsidRPr="008B22D4">
        <w:rPr>
          <w:color w:val="auto"/>
        </w:rPr>
        <w:t>Wykonawcę do</w:t>
      </w:r>
      <w:r w:rsidRPr="008B22D4">
        <w:rPr>
          <w:color w:val="auto"/>
        </w:rPr>
        <w:t xml:space="preserve"> </w:t>
      </w:r>
      <w:r w:rsidR="002F529A" w:rsidRPr="008B22D4">
        <w:rPr>
          <w:color w:val="auto"/>
        </w:rPr>
        <w:t>ich</w:t>
      </w:r>
      <w:r w:rsidRPr="008B22D4">
        <w:rPr>
          <w:color w:val="auto"/>
        </w:rPr>
        <w:t xml:space="preserve"> zakończenia.</w:t>
      </w:r>
    </w:p>
    <w:p w14:paraId="51F6EE38" w14:textId="2FA1A68F" w:rsidR="00923261" w:rsidRPr="008B22D4" w:rsidRDefault="00923261" w:rsidP="00E44634">
      <w:pPr>
        <w:widowControl w:val="0"/>
        <w:numPr>
          <w:ilvl w:val="0"/>
          <w:numId w:val="157"/>
        </w:numPr>
        <w:spacing w:after="0" w:line="271" w:lineRule="auto"/>
        <w:jc w:val="both"/>
        <w:rPr>
          <w:color w:val="auto"/>
        </w:rPr>
      </w:pPr>
      <w:r w:rsidRPr="008B22D4">
        <w:rPr>
          <w:color w:val="auto"/>
        </w:rPr>
        <w:t xml:space="preserve">Zakres obejmuje pełny pakiet usług, tj. wykonanie zdjęć, montaż, udźwiękowienie, przygotowanie oprawy graficznej. </w:t>
      </w:r>
      <w:r w:rsidR="00652095" w:rsidRPr="008B22D4">
        <w:rPr>
          <w:color w:val="auto"/>
        </w:rPr>
        <w:t>Film</w:t>
      </w:r>
      <w:r w:rsidRPr="008B22D4">
        <w:rPr>
          <w:color w:val="auto"/>
        </w:rPr>
        <w:t xml:space="preserve"> powinien być realizowany w stałych odstępach czasu (pierwszy po 60 dniach od dnia rozpoczęcia prac), film końcowy powinien być zrealizowany w ciągu 14 dni od dnia zakończenia prac.</w:t>
      </w:r>
    </w:p>
    <w:p w14:paraId="091DC472"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Technika wykonania wszystkich 6 filmów:</w:t>
      </w:r>
    </w:p>
    <w:p w14:paraId="560604AE"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 xml:space="preserve">format </w:t>
      </w:r>
      <w:proofErr w:type="spellStart"/>
      <w:r w:rsidRPr="008B22D4">
        <w:rPr>
          <w:color w:val="auto"/>
        </w:rPr>
        <w:t>full</w:t>
      </w:r>
      <w:proofErr w:type="spellEnd"/>
      <w:r w:rsidRPr="008B22D4">
        <w:rPr>
          <w:color w:val="auto"/>
        </w:rPr>
        <w:t xml:space="preserve"> </w:t>
      </w:r>
      <w:proofErr w:type="spellStart"/>
      <w:r w:rsidRPr="008B22D4">
        <w:rPr>
          <w:color w:val="auto"/>
        </w:rPr>
        <w:t>HD</w:t>
      </w:r>
      <w:proofErr w:type="spellEnd"/>
      <w:r w:rsidRPr="008B22D4">
        <w:rPr>
          <w:color w:val="auto"/>
        </w:rPr>
        <w:t xml:space="preserve"> (16:9) — przekonwertowany do wersji pozwalającej na zapis na DVD oraz przekonwertowany do wersji umożliwiającej zamieszczenie filmów na stronach internetowych i w Internecie oraz na nośnikach informacyjnych (</w:t>
      </w:r>
      <w:proofErr w:type="spellStart"/>
      <w:r w:rsidRPr="008B22D4">
        <w:rPr>
          <w:color w:val="auto"/>
        </w:rPr>
        <w:t>videobanerach</w:t>
      </w:r>
      <w:proofErr w:type="spellEnd"/>
      <w:r w:rsidRPr="008B22D4">
        <w:rPr>
          <w:color w:val="auto"/>
        </w:rPr>
        <w:t>).</w:t>
      </w:r>
    </w:p>
    <w:p w14:paraId="3FEE7B0D"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Rejestracja materiałów AV zgodna ze standardem Rec. 709 z próbkowaniem koloru 4:2:2</w:t>
      </w:r>
    </w:p>
    <w:p w14:paraId="3AF37485" w14:textId="77777777" w:rsidR="00923261" w:rsidRPr="008B22D4" w:rsidRDefault="00923261" w:rsidP="00E44634">
      <w:pPr>
        <w:pStyle w:val="Akapitzlist"/>
        <w:widowControl w:val="0"/>
        <w:numPr>
          <w:ilvl w:val="0"/>
          <w:numId w:val="154"/>
        </w:numPr>
        <w:spacing w:after="0" w:line="271" w:lineRule="auto"/>
        <w:ind w:left="709" w:hanging="283"/>
        <w:jc w:val="both"/>
        <w:rPr>
          <w:color w:val="auto"/>
        </w:rPr>
      </w:pPr>
      <w:r w:rsidRPr="008B22D4">
        <w:rPr>
          <w:color w:val="auto"/>
        </w:rPr>
        <w:t>Zamawiający wymaga, aby produkcja filmów odbywała się z użyciem profesjonalnego sprzętu,</w:t>
      </w:r>
    </w:p>
    <w:p w14:paraId="28C9E125" w14:textId="77777777" w:rsidR="00923261" w:rsidRPr="008B22D4" w:rsidRDefault="00923261" w:rsidP="00E44634">
      <w:pPr>
        <w:pStyle w:val="Akapitzlist"/>
        <w:widowControl w:val="0"/>
        <w:spacing w:after="0" w:line="271" w:lineRule="auto"/>
        <w:ind w:left="709"/>
        <w:jc w:val="both"/>
        <w:rPr>
          <w:color w:val="auto"/>
        </w:rPr>
      </w:pPr>
      <w:r w:rsidRPr="008B22D4">
        <w:rPr>
          <w:color w:val="auto"/>
        </w:rPr>
        <w:t xml:space="preserve">w tym: kamery cyfrowej Full </w:t>
      </w:r>
      <w:proofErr w:type="spellStart"/>
      <w:r w:rsidRPr="008B22D4">
        <w:rPr>
          <w:color w:val="auto"/>
        </w:rPr>
        <w:t>HD</w:t>
      </w:r>
      <w:proofErr w:type="spellEnd"/>
      <w:r w:rsidRPr="008B22D4">
        <w:rPr>
          <w:color w:val="auto"/>
        </w:rPr>
        <w:t xml:space="preserve">, </w:t>
      </w:r>
      <w:proofErr w:type="spellStart"/>
      <w:r w:rsidRPr="008B22D4">
        <w:rPr>
          <w:color w:val="auto"/>
        </w:rPr>
        <w:t>drona</w:t>
      </w:r>
      <w:proofErr w:type="spellEnd"/>
      <w:r w:rsidRPr="008B22D4">
        <w:rPr>
          <w:color w:val="auto"/>
        </w:rPr>
        <w:t xml:space="preserve">, profesjonalnego oświetlenia filmowego, </w:t>
      </w:r>
      <w:proofErr w:type="spellStart"/>
      <w:r w:rsidRPr="008B22D4">
        <w:rPr>
          <w:color w:val="auto"/>
        </w:rPr>
        <w:t>slidecamery</w:t>
      </w:r>
      <w:proofErr w:type="spellEnd"/>
      <w:r w:rsidRPr="008B22D4">
        <w:rPr>
          <w:color w:val="auto"/>
        </w:rPr>
        <w:t xml:space="preserve">, sprzętu umożliwiającego filmowanie ujęć typu </w:t>
      </w:r>
      <w:proofErr w:type="spellStart"/>
      <w:r w:rsidRPr="008B22D4">
        <w:rPr>
          <w:color w:val="auto"/>
        </w:rPr>
        <w:t>timelapse</w:t>
      </w:r>
      <w:proofErr w:type="spellEnd"/>
      <w:r w:rsidRPr="008B22D4">
        <w:rPr>
          <w:color w:val="auto"/>
        </w:rPr>
        <w:t xml:space="preserve">, </w:t>
      </w:r>
      <w:proofErr w:type="spellStart"/>
      <w:r w:rsidRPr="008B22D4">
        <w:rPr>
          <w:color w:val="auto"/>
        </w:rPr>
        <w:t>steadicam</w:t>
      </w:r>
      <w:proofErr w:type="spellEnd"/>
      <w:r w:rsidRPr="008B22D4">
        <w:rPr>
          <w:color w:val="auto"/>
        </w:rPr>
        <w:t xml:space="preserve"> — umożliwiającego zrobienie zdjęć w ruchu, mikrofonów i </w:t>
      </w:r>
      <w:proofErr w:type="spellStart"/>
      <w:r w:rsidRPr="008B22D4">
        <w:rPr>
          <w:color w:val="auto"/>
        </w:rPr>
        <w:t>mikroportów</w:t>
      </w:r>
      <w:proofErr w:type="spellEnd"/>
      <w:r w:rsidRPr="008B22D4">
        <w:rPr>
          <w:color w:val="auto"/>
        </w:rPr>
        <w:t>.</w:t>
      </w:r>
    </w:p>
    <w:p w14:paraId="63CEFF36"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przedstawienia wstępnego montażu off-</w:t>
      </w:r>
      <w:proofErr w:type="spellStart"/>
      <w:r w:rsidRPr="008B22D4">
        <w:rPr>
          <w:color w:val="auto"/>
        </w:rPr>
        <w:t>line</w:t>
      </w:r>
      <w:proofErr w:type="spellEnd"/>
      <w:r w:rsidRPr="008B22D4">
        <w:rPr>
          <w:color w:val="auto"/>
        </w:rPr>
        <w:t xml:space="preserve"> do akceptacji. Materiał zostanie skierowany do dalszej obróbki po uwzględnieniu wszystkich uwag i poprawek wniesionych przez Zamawiającego.</w:t>
      </w:r>
    </w:p>
    <w:p w14:paraId="1721B25B"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Filmy powinny składać się z kilku dynamicznych ujęć, w których zostaną przedstawione pozytywne efekty inwestycji.</w:t>
      </w:r>
    </w:p>
    <w:p w14:paraId="35D6881D" w14:textId="2E339132" w:rsidR="00923261" w:rsidRPr="008B22D4" w:rsidRDefault="00923261" w:rsidP="00E44634">
      <w:pPr>
        <w:widowControl w:val="0"/>
        <w:numPr>
          <w:ilvl w:val="0"/>
          <w:numId w:val="157"/>
        </w:numPr>
        <w:spacing w:after="0" w:line="271" w:lineRule="auto"/>
        <w:jc w:val="both"/>
        <w:rPr>
          <w:color w:val="auto"/>
        </w:rPr>
      </w:pPr>
      <w:r w:rsidRPr="008B22D4">
        <w:rPr>
          <w:color w:val="auto"/>
        </w:rPr>
        <w:t>Wykonawca przedstawi Zamawiającemu robocze wersje film</w:t>
      </w:r>
      <w:r w:rsidR="00913CA7" w:rsidRPr="008B22D4">
        <w:rPr>
          <w:color w:val="auto"/>
        </w:rPr>
        <w:t>u</w:t>
      </w:r>
      <w:r w:rsidRPr="008B22D4">
        <w:rPr>
          <w:color w:val="auto"/>
        </w:rPr>
        <w:t xml:space="preserve"> w formacie elektronicznym (dopuszcza się udostępnienie filmu na serwerze Wykonawcy i przesłanie właściwego hiperłącza lub za pomocą serwisu typu </w:t>
      </w:r>
      <w:proofErr w:type="spellStart"/>
      <w:r w:rsidRPr="008B22D4">
        <w:rPr>
          <w:color w:val="auto"/>
        </w:rPr>
        <w:t>youtube</w:t>
      </w:r>
      <w:proofErr w:type="spellEnd"/>
      <w:r w:rsidRPr="008B22D4">
        <w:rPr>
          <w:color w:val="auto"/>
        </w:rPr>
        <w:t>), przy czym pliki filmowe, przesyłane do ostatecznej akceptacji, muszą być odpowiedniej jakości, maksymalnie zbliżonej do jakości ostatecznych plików i nie mogą budzić zastrzeżeń Zamawiającego.</w:t>
      </w:r>
    </w:p>
    <w:p w14:paraId="02308ACC" w14:textId="77777777" w:rsidR="00923261" w:rsidRPr="008B22D4" w:rsidRDefault="00923261" w:rsidP="00E44634">
      <w:pPr>
        <w:widowControl w:val="0"/>
        <w:numPr>
          <w:ilvl w:val="0"/>
          <w:numId w:val="157"/>
        </w:numPr>
        <w:spacing w:after="0" w:line="271" w:lineRule="auto"/>
        <w:jc w:val="both"/>
        <w:rPr>
          <w:color w:val="auto"/>
        </w:rPr>
      </w:pPr>
      <w:r w:rsidRPr="008B22D4">
        <w:rPr>
          <w:color w:val="auto"/>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2AC12D53" w:rsidR="00923261" w:rsidRPr="008B22D4" w:rsidRDefault="00923261" w:rsidP="00E44634">
      <w:pPr>
        <w:widowControl w:val="0"/>
        <w:numPr>
          <w:ilvl w:val="0"/>
          <w:numId w:val="157"/>
        </w:numPr>
        <w:spacing w:after="0" w:line="271" w:lineRule="auto"/>
        <w:jc w:val="both"/>
        <w:rPr>
          <w:color w:val="auto"/>
        </w:rPr>
      </w:pPr>
      <w:r w:rsidRPr="008B22D4">
        <w:rPr>
          <w:color w:val="auto"/>
        </w:rPr>
        <w:t>Zamawiający zastrzega, że czynności związane z montażem film</w:t>
      </w:r>
      <w:r w:rsidR="00FC4927" w:rsidRPr="008B22D4">
        <w:rPr>
          <w:color w:val="auto"/>
        </w:rPr>
        <w:t>u</w:t>
      </w:r>
      <w:r w:rsidRPr="008B22D4">
        <w:rPr>
          <w:color w:val="auto"/>
        </w:rPr>
        <w:t xml:space="preserve"> i ich ostatecznym zaakceptowaniem nie mogą trwać dłużej niż 3 dni robocze od dnia przekazania Zamawiającemu pierwszej wersji spotu celem akceptacji/ wniesienia uwag.</w:t>
      </w:r>
    </w:p>
    <w:p w14:paraId="67D3114A"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Przekazanie Zamawiającemu ostatecznej wersji filmu, według wymagań:</w:t>
      </w:r>
    </w:p>
    <w:p w14:paraId="274B28BD"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8B22D4" w:rsidRDefault="00923261" w:rsidP="00E44634">
      <w:pPr>
        <w:pStyle w:val="Akapitzlist"/>
        <w:widowControl w:val="0"/>
        <w:numPr>
          <w:ilvl w:val="0"/>
          <w:numId w:val="155"/>
        </w:numPr>
        <w:spacing w:after="0" w:line="271" w:lineRule="auto"/>
        <w:ind w:left="709" w:hanging="283"/>
        <w:jc w:val="both"/>
        <w:rPr>
          <w:color w:val="auto"/>
        </w:rPr>
      </w:pPr>
      <w:r w:rsidRPr="008B22D4">
        <w:rPr>
          <w:color w:val="auto"/>
        </w:rPr>
        <w:t xml:space="preserve">Wykonawca dostarczy film końcowy w formacie elektronicznym (dopuszcza się udostępnienie filmu na serwerze Wykonawcy i przesłanie właściwego hiperłącza lub za pomocą serwisu typu </w:t>
      </w:r>
      <w:proofErr w:type="spellStart"/>
      <w:r w:rsidRPr="008B22D4">
        <w:rPr>
          <w:color w:val="auto"/>
        </w:rPr>
        <w:t>youtube</w:t>
      </w:r>
      <w:proofErr w:type="spellEnd"/>
      <w:r w:rsidRPr="008B22D4">
        <w:rPr>
          <w:color w:val="auto"/>
        </w:rPr>
        <w:t>).</w:t>
      </w:r>
    </w:p>
    <w:p w14:paraId="4136460E"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 xml:space="preserve">Wykonawca zobowiązany jest do zrealizowania powyższego zamówienia przy użyciu sprzętu </w:t>
      </w:r>
      <w:r w:rsidRPr="008B22D4">
        <w:rPr>
          <w:color w:val="auto"/>
        </w:rPr>
        <w:lastRenderedPageBreak/>
        <w:t>umożliwiającego osiągnięcie najlepszych efektów akustycznych, świetlnych i technicznych, za który Zamawiający nie ponosi odpowiedzialności.</w:t>
      </w:r>
    </w:p>
    <w:p w14:paraId="5A2A6605" w14:textId="77777777" w:rsidR="00923261" w:rsidRPr="008B22D4" w:rsidRDefault="00923261" w:rsidP="00E44634">
      <w:pPr>
        <w:widowControl w:val="0"/>
        <w:numPr>
          <w:ilvl w:val="0"/>
          <w:numId w:val="157"/>
        </w:numPr>
        <w:spacing w:after="0" w:line="271" w:lineRule="auto"/>
        <w:ind w:hanging="502"/>
        <w:jc w:val="both"/>
        <w:rPr>
          <w:color w:val="auto"/>
        </w:rPr>
      </w:pPr>
      <w:r w:rsidRPr="008B22D4">
        <w:rPr>
          <w:color w:val="auto"/>
        </w:rPr>
        <w:t>Majątkowe prawa autorskie</w:t>
      </w:r>
    </w:p>
    <w:p w14:paraId="2798ACFA"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Zamawiający ma prawo wykorzystać/rozpowszechniać/zwielokrotniać wersję elektroniczną spotu w ilości i zakresie dowolnym.</w:t>
      </w:r>
    </w:p>
    <w:p w14:paraId="14569605" w14:textId="77777777" w:rsidR="00923261" w:rsidRPr="008B22D4" w:rsidRDefault="00923261" w:rsidP="00E44634">
      <w:pPr>
        <w:pStyle w:val="Akapitzlist"/>
        <w:widowControl w:val="0"/>
        <w:numPr>
          <w:ilvl w:val="0"/>
          <w:numId w:val="156"/>
        </w:numPr>
        <w:spacing w:after="0" w:line="271" w:lineRule="auto"/>
        <w:ind w:left="709" w:hanging="283"/>
        <w:jc w:val="both"/>
        <w:rPr>
          <w:color w:val="auto"/>
        </w:rPr>
      </w:pPr>
      <w:r w:rsidRPr="008B22D4">
        <w:rPr>
          <w:color w:val="auto"/>
        </w:rPr>
        <w:t>Wykonawca uzyska wszelkie niezbędne zgody, umożliwiające realizację przedmiotu umowy przez Wykonawcę.</w:t>
      </w:r>
    </w:p>
    <w:p w14:paraId="58C60047" w14:textId="103F99D6" w:rsidR="00923261" w:rsidRPr="008B22D4" w:rsidRDefault="00923261" w:rsidP="00E44634">
      <w:pPr>
        <w:spacing w:after="0" w:line="271" w:lineRule="auto"/>
        <w:rPr>
          <w:color w:val="auto"/>
        </w:rPr>
      </w:pPr>
    </w:p>
    <w:p w14:paraId="72FD623C" w14:textId="28B6D029" w:rsidR="005C3F2A" w:rsidRPr="008B22D4" w:rsidRDefault="005C3F2A" w:rsidP="00E44634">
      <w:pPr>
        <w:spacing w:after="0" w:line="271" w:lineRule="auto"/>
        <w:rPr>
          <w:color w:val="auto"/>
        </w:rPr>
      </w:pPr>
    </w:p>
    <w:p w14:paraId="085C8871" w14:textId="60EB1ED5" w:rsidR="005C3F2A" w:rsidRPr="008B22D4" w:rsidRDefault="005C3F2A" w:rsidP="00E44634">
      <w:pPr>
        <w:spacing w:after="0" w:line="271" w:lineRule="auto"/>
        <w:rPr>
          <w:color w:val="auto"/>
        </w:rPr>
      </w:pPr>
    </w:p>
    <w:p w14:paraId="370AABAB" w14:textId="2F68943E" w:rsidR="005C3F2A" w:rsidRPr="008B22D4" w:rsidRDefault="005C3F2A" w:rsidP="00E44634">
      <w:pPr>
        <w:spacing w:after="0" w:line="271" w:lineRule="auto"/>
        <w:rPr>
          <w:color w:val="auto"/>
        </w:rPr>
      </w:pPr>
    </w:p>
    <w:p w14:paraId="5A0BCF2F" w14:textId="121834EA" w:rsidR="005C3F2A" w:rsidRPr="008B22D4" w:rsidRDefault="005C3F2A" w:rsidP="00E44634">
      <w:pPr>
        <w:spacing w:after="0" w:line="271" w:lineRule="auto"/>
        <w:rPr>
          <w:color w:val="auto"/>
        </w:rPr>
      </w:pPr>
    </w:p>
    <w:p w14:paraId="45B2ABA1" w14:textId="726F2949" w:rsidR="005C3F2A" w:rsidRPr="008B22D4" w:rsidRDefault="005C3F2A" w:rsidP="00E44634">
      <w:pPr>
        <w:spacing w:after="0" w:line="271" w:lineRule="auto"/>
        <w:rPr>
          <w:color w:val="auto"/>
        </w:rPr>
      </w:pPr>
    </w:p>
    <w:p w14:paraId="2D8FC1A4" w14:textId="7F048E9C" w:rsidR="005C3F2A" w:rsidRPr="008B22D4" w:rsidRDefault="005C3F2A" w:rsidP="00E44634">
      <w:pPr>
        <w:spacing w:after="0" w:line="271" w:lineRule="auto"/>
        <w:rPr>
          <w:color w:val="auto"/>
        </w:rPr>
      </w:pPr>
    </w:p>
    <w:p w14:paraId="6CDFF54C" w14:textId="66D263E9" w:rsidR="005C3F2A" w:rsidRPr="008B22D4" w:rsidRDefault="005C3F2A" w:rsidP="00E44634">
      <w:pPr>
        <w:spacing w:after="0" w:line="271" w:lineRule="auto"/>
        <w:rPr>
          <w:color w:val="auto"/>
        </w:rPr>
      </w:pPr>
    </w:p>
    <w:p w14:paraId="304FD2DD" w14:textId="01592D60" w:rsidR="005C3F2A" w:rsidRPr="008B22D4" w:rsidRDefault="005C3F2A" w:rsidP="00E44634">
      <w:pPr>
        <w:spacing w:after="0" w:line="271" w:lineRule="auto"/>
        <w:rPr>
          <w:color w:val="auto"/>
        </w:rPr>
      </w:pPr>
    </w:p>
    <w:p w14:paraId="677F95DC"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A517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C93B45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797B48B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9A2B60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22F1BD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44CD2E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24333FE"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72E75D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C6B4F1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BC4D4C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922D5F1"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87652A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E4C6FF5"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56FEDD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202F5F2"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6A1ECED"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0B19CA"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DE9351F"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36A7BED4"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5C509950"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1B168B26"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AE4F8A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4D244CA7"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049D73AB"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276B2829" w14:textId="77777777" w:rsidR="00652095" w:rsidRPr="008B22D4" w:rsidRDefault="00652095"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center"/>
        <w:rPr>
          <w:rFonts w:eastAsia="Times New Roman"/>
          <w:b/>
          <w:bCs/>
          <w:color w:val="auto"/>
          <w:bdr w:val="none" w:sz="0" w:space="0" w:color="auto"/>
        </w:rPr>
      </w:pPr>
    </w:p>
    <w:p w14:paraId="6BD25765" w14:textId="77777777" w:rsidR="00DD27BF" w:rsidRPr="008B22D4" w:rsidRDefault="00487F78" w:rsidP="00E44634">
      <w:pPr>
        <w:pBdr>
          <w:top w:val="none" w:sz="0" w:space="0" w:color="auto"/>
          <w:left w:val="none" w:sz="0" w:space="0" w:color="auto"/>
          <w:bottom w:val="none" w:sz="0" w:space="0" w:color="auto"/>
          <w:right w:val="none" w:sz="0" w:space="0" w:color="auto"/>
          <w:between w:val="none" w:sz="0" w:space="0" w:color="auto"/>
          <w:bar w:val="none" w:sz="0" w:color="auto"/>
        </w:pBdr>
        <w:spacing w:after="0" w:line="271" w:lineRule="auto"/>
        <w:jc w:val="right"/>
        <w:rPr>
          <w:rFonts w:eastAsia="Times New Roman"/>
          <w:b/>
          <w:bCs/>
          <w:color w:val="auto"/>
          <w:bdr w:val="none" w:sz="0" w:space="0" w:color="auto"/>
        </w:rPr>
      </w:pP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r w:rsidRPr="008B22D4">
        <w:rPr>
          <w:rFonts w:eastAsia="Times New Roman"/>
          <w:b/>
          <w:bCs/>
          <w:color w:val="auto"/>
          <w:bdr w:val="none" w:sz="0" w:space="0" w:color="auto"/>
        </w:rPr>
        <w:tab/>
      </w:r>
    </w:p>
    <w:tbl>
      <w:tblPr>
        <w:tblpPr w:leftFromText="141" w:rightFromText="141" w:vertAnchor="text" w:horzAnchor="page" w:tblpX="619" w:tblpY="-72"/>
        <w:tblW w:w="10771" w:type="dxa"/>
        <w:tblBorders>
          <w:top w:val="nil"/>
          <w:left w:val="nil"/>
          <w:right w:val="nil"/>
        </w:tblBorders>
        <w:tblLayout w:type="fixed"/>
        <w:tblCellMar>
          <w:left w:w="70" w:type="dxa"/>
          <w:right w:w="70" w:type="dxa"/>
        </w:tblCellMar>
        <w:tblLook w:val="0000" w:firstRow="0" w:lastRow="0" w:firstColumn="0" w:lastColumn="0" w:noHBand="0" w:noVBand="0"/>
      </w:tblPr>
      <w:tblGrid>
        <w:gridCol w:w="709"/>
        <w:gridCol w:w="10062"/>
      </w:tblGrid>
      <w:tr w:rsidR="00F91C98" w:rsidRPr="008B22D4" w14:paraId="5B2ABE57" w14:textId="77777777" w:rsidTr="00EC1902">
        <w:tc>
          <w:tcPr>
            <w:tcW w:w="10771" w:type="dxa"/>
            <w:gridSpan w:val="2"/>
            <w:vAlign w:val="center"/>
          </w:tcPr>
          <w:p w14:paraId="143F4AF1" w14:textId="1B500BE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EA8815B" w14:textId="77777777" w:rsidTr="00EC1902">
        <w:tblPrEx>
          <w:tblBorders>
            <w:top w:val="none" w:sz="0" w:space="0" w:color="auto"/>
          </w:tblBorders>
        </w:tblPrEx>
        <w:tc>
          <w:tcPr>
            <w:tcW w:w="709" w:type="dxa"/>
            <w:vAlign w:val="center"/>
          </w:tcPr>
          <w:p w14:paraId="11D4F1B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p>
        </w:tc>
        <w:tc>
          <w:tcPr>
            <w:tcW w:w="10062" w:type="dxa"/>
            <w:vAlign w:val="bottom"/>
          </w:tcPr>
          <w:p w14:paraId="3148BDDC" w14:textId="3FA0EA79"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Załącznik nr 1</w:t>
            </w:r>
            <w:r w:rsidR="00EC1902">
              <w:rPr>
                <w:rFonts w:eastAsia="Arial Unicode MS"/>
                <w:b/>
                <w:bCs/>
              </w:rPr>
              <w:t>4 do umowy ZP/90/2023</w:t>
            </w:r>
          </w:p>
        </w:tc>
      </w:tr>
      <w:tr w:rsidR="00F91C98" w:rsidRPr="008B22D4" w14:paraId="74548B40" w14:textId="77777777" w:rsidTr="00EC1902">
        <w:tblPrEx>
          <w:tblBorders>
            <w:top w:val="none" w:sz="0" w:space="0" w:color="auto"/>
          </w:tblBorders>
        </w:tblPrEx>
        <w:tc>
          <w:tcPr>
            <w:tcW w:w="709" w:type="dxa"/>
            <w:vAlign w:val="center"/>
          </w:tcPr>
          <w:p w14:paraId="3177512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0062" w:type="dxa"/>
            <w:vAlign w:val="bottom"/>
          </w:tcPr>
          <w:p w14:paraId="49704D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02DCF60" w14:textId="77777777" w:rsidTr="00EC1902">
        <w:tblPrEx>
          <w:tblBorders>
            <w:top w:val="none" w:sz="0" w:space="0" w:color="auto"/>
          </w:tblBorders>
        </w:tblPrEx>
        <w:tc>
          <w:tcPr>
            <w:tcW w:w="10771" w:type="dxa"/>
            <w:gridSpan w:val="2"/>
            <w:vAlign w:val="center"/>
          </w:tcPr>
          <w:p w14:paraId="6A6F05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Radioterapia </w:t>
            </w:r>
          </w:p>
        </w:tc>
      </w:tr>
      <w:tr w:rsidR="00F91C98" w:rsidRPr="008B22D4" w14:paraId="23CE4787" w14:textId="77777777" w:rsidTr="00EC1902">
        <w:tblPrEx>
          <w:tblBorders>
            <w:top w:val="none" w:sz="0" w:space="0" w:color="auto"/>
          </w:tblBorders>
        </w:tblPrEx>
        <w:tc>
          <w:tcPr>
            <w:tcW w:w="10771" w:type="dxa"/>
            <w:gridSpan w:val="2"/>
            <w:vAlign w:val="center"/>
          </w:tcPr>
          <w:p w14:paraId="387962C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elementy harmonogramu rzeczowo – czasowego</w:t>
            </w:r>
          </w:p>
        </w:tc>
      </w:tr>
      <w:tr w:rsidR="00F91C98" w:rsidRPr="008B22D4" w14:paraId="3D162F19" w14:textId="77777777" w:rsidTr="00EC1902">
        <w:tblPrEx>
          <w:tblBorders>
            <w:top w:val="none" w:sz="0" w:space="0" w:color="auto"/>
          </w:tblBorders>
        </w:tblPrEx>
        <w:tc>
          <w:tcPr>
            <w:tcW w:w="10771" w:type="dxa"/>
            <w:gridSpan w:val="2"/>
            <w:vAlign w:val="center"/>
          </w:tcPr>
          <w:p w14:paraId="3B9ACF7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(realizacji kamieni milowych)</w:t>
            </w:r>
          </w:p>
        </w:tc>
      </w:tr>
      <w:tr w:rsidR="00F91C98" w:rsidRPr="008B22D4" w14:paraId="75525AC8" w14:textId="77777777" w:rsidTr="00EC1902">
        <w:tblPrEx>
          <w:tblBorders>
            <w:top w:val="none" w:sz="0" w:space="0" w:color="auto"/>
          </w:tblBorders>
        </w:tblPrEx>
        <w:tc>
          <w:tcPr>
            <w:tcW w:w="709" w:type="dxa"/>
            <w:tcBorders>
              <w:top w:val="single" w:sz="16" w:space="0" w:color="000000"/>
              <w:left w:val="single" w:sz="16" w:space="0" w:color="000000"/>
              <w:bottom w:val="single" w:sz="16" w:space="0" w:color="000000"/>
              <w:right w:val="single" w:sz="16" w:space="0" w:color="000000"/>
            </w:tcBorders>
            <w:vAlign w:val="center"/>
          </w:tcPr>
          <w:p w14:paraId="6647F4B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10062" w:type="dxa"/>
            <w:tcBorders>
              <w:top w:val="single" w:sz="16" w:space="0" w:color="000000"/>
              <w:bottom w:val="single" w:sz="16" w:space="0" w:color="000000"/>
              <w:right w:val="single" w:sz="16" w:space="0" w:color="000000"/>
            </w:tcBorders>
            <w:vAlign w:val="center"/>
          </w:tcPr>
          <w:p w14:paraId="718423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 kamienie milowe</w:t>
            </w:r>
          </w:p>
        </w:tc>
      </w:tr>
      <w:tr w:rsidR="00F91C98" w:rsidRPr="008B22D4" w14:paraId="3338CA0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371AB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w:t>
            </w:r>
          </w:p>
        </w:tc>
        <w:tc>
          <w:tcPr>
            <w:tcW w:w="10062" w:type="dxa"/>
            <w:tcBorders>
              <w:bottom w:val="single" w:sz="8" w:space="0" w:color="000000"/>
              <w:right w:val="single" w:sz="8" w:space="0" w:color="000000"/>
            </w:tcBorders>
            <w:vAlign w:val="center"/>
          </w:tcPr>
          <w:p w14:paraId="6ADCC9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Wyznaczenie obszaru budowy i jej zaplecza</w:t>
            </w:r>
          </w:p>
        </w:tc>
      </w:tr>
      <w:tr w:rsidR="00F91C98" w:rsidRPr="008B22D4" w14:paraId="2263ECD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4AB1E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w:t>
            </w:r>
          </w:p>
        </w:tc>
        <w:tc>
          <w:tcPr>
            <w:tcW w:w="10062" w:type="dxa"/>
            <w:tcBorders>
              <w:bottom w:val="single" w:sz="8" w:space="0" w:color="000000"/>
              <w:right w:val="single" w:sz="8" w:space="0" w:color="000000"/>
            </w:tcBorders>
            <w:vAlign w:val="center"/>
          </w:tcPr>
          <w:p w14:paraId="53C0B17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Organizacja ruchu i bezpieczeństwa (Plan BIOZ)</w:t>
            </w:r>
          </w:p>
        </w:tc>
      </w:tr>
      <w:tr w:rsidR="00F91C98" w:rsidRPr="008B22D4" w14:paraId="5ECC1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E8164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10062" w:type="dxa"/>
            <w:tcBorders>
              <w:bottom w:val="single" w:sz="8" w:space="0" w:color="000000"/>
              <w:right w:val="single" w:sz="8" w:space="0" w:color="000000"/>
            </w:tcBorders>
            <w:vAlign w:val="center"/>
          </w:tcPr>
          <w:p w14:paraId="74F464C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w:t>
            </w:r>
          </w:p>
        </w:tc>
      </w:tr>
      <w:tr w:rsidR="00F91C98" w:rsidRPr="008B22D4" w14:paraId="61FDD0F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70EC39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4</w:t>
            </w:r>
          </w:p>
        </w:tc>
        <w:tc>
          <w:tcPr>
            <w:tcW w:w="10062" w:type="dxa"/>
            <w:tcBorders>
              <w:bottom w:val="single" w:sz="8" w:space="0" w:color="000000"/>
              <w:right w:val="single" w:sz="8" w:space="0" w:color="000000"/>
            </w:tcBorders>
            <w:vAlign w:val="center"/>
          </w:tcPr>
          <w:p w14:paraId="6C71BA1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ścian g/k z ochroną radiologiczną</w:t>
            </w:r>
          </w:p>
        </w:tc>
      </w:tr>
      <w:tr w:rsidR="00F91C98" w:rsidRPr="008B22D4" w14:paraId="75081D6D"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14652E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5</w:t>
            </w:r>
          </w:p>
        </w:tc>
        <w:tc>
          <w:tcPr>
            <w:tcW w:w="10062" w:type="dxa"/>
            <w:tcBorders>
              <w:bottom w:val="single" w:sz="8" w:space="0" w:color="000000"/>
              <w:right w:val="single" w:sz="8" w:space="0" w:color="000000"/>
            </w:tcBorders>
            <w:vAlign w:val="center"/>
          </w:tcPr>
          <w:p w14:paraId="61E6F9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Wykonanie warstw </w:t>
            </w:r>
            <w:proofErr w:type="spellStart"/>
            <w:r w:rsidRPr="008B22D4">
              <w:rPr>
                <w:rFonts w:eastAsia="Arial Unicode MS"/>
              </w:rPr>
              <w:t>podposadzkowych</w:t>
            </w:r>
            <w:proofErr w:type="spellEnd"/>
          </w:p>
        </w:tc>
      </w:tr>
      <w:tr w:rsidR="00F91C98" w:rsidRPr="008B22D4" w14:paraId="010D92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35DE74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w:t>
            </w:r>
          </w:p>
        </w:tc>
        <w:tc>
          <w:tcPr>
            <w:tcW w:w="10062" w:type="dxa"/>
            <w:tcBorders>
              <w:bottom w:val="single" w:sz="8" w:space="0" w:color="000000"/>
              <w:right w:val="single" w:sz="8" w:space="0" w:color="000000"/>
            </w:tcBorders>
            <w:vAlign w:val="center"/>
          </w:tcPr>
          <w:p w14:paraId="547E018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posadzek</w:t>
            </w:r>
          </w:p>
        </w:tc>
      </w:tr>
      <w:tr w:rsidR="00F91C98" w:rsidRPr="008B22D4" w14:paraId="6C5B58B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0B9248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7</w:t>
            </w:r>
          </w:p>
        </w:tc>
        <w:tc>
          <w:tcPr>
            <w:tcW w:w="10062" w:type="dxa"/>
            <w:tcBorders>
              <w:bottom w:val="single" w:sz="8" w:space="0" w:color="000000"/>
              <w:right w:val="single" w:sz="8" w:space="0" w:color="000000"/>
            </w:tcBorders>
            <w:vAlign w:val="center"/>
          </w:tcPr>
          <w:p w14:paraId="59BABFC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sufitów</w:t>
            </w:r>
          </w:p>
        </w:tc>
      </w:tr>
      <w:tr w:rsidR="00F91C98" w:rsidRPr="008B22D4" w14:paraId="4C4E7A0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76750E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8</w:t>
            </w:r>
          </w:p>
        </w:tc>
        <w:tc>
          <w:tcPr>
            <w:tcW w:w="10062" w:type="dxa"/>
            <w:tcBorders>
              <w:bottom w:val="single" w:sz="8" w:space="0" w:color="000000"/>
              <w:right w:val="single" w:sz="8" w:space="0" w:color="000000"/>
            </w:tcBorders>
            <w:vAlign w:val="center"/>
          </w:tcPr>
          <w:p w14:paraId="2197817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stolarki drzwiowej</w:t>
            </w:r>
          </w:p>
        </w:tc>
      </w:tr>
      <w:tr w:rsidR="00F91C98" w:rsidRPr="008B22D4" w14:paraId="612287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9AB9F6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9</w:t>
            </w:r>
          </w:p>
        </w:tc>
        <w:tc>
          <w:tcPr>
            <w:tcW w:w="10062" w:type="dxa"/>
            <w:tcBorders>
              <w:bottom w:val="single" w:sz="8" w:space="0" w:color="000000"/>
              <w:right w:val="single" w:sz="8" w:space="0" w:color="000000"/>
            </w:tcBorders>
            <w:vAlign w:val="center"/>
          </w:tcPr>
          <w:p w14:paraId="480E215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ścian</w:t>
            </w:r>
          </w:p>
        </w:tc>
      </w:tr>
      <w:tr w:rsidR="00F91C98" w:rsidRPr="008B22D4" w14:paraId="301E70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4A527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10</w:t>
            </w:r>
          </w:p>
        </w:tc>
        <w:tc>
          <w:tcPr>
            <w:tcW w:w="10062" w:type="dxa"/>
            <w:tcBorders>
              <w:bottom w:val="single" w:sz="8" w:space="0" w:color="000000"/>
              <w:right w:val="single" w:sz="8" w:space="0" w:color="000000"/>
            </w:tcBorders>
            <w:vAlign w:val="center"/>
          </w:tcPr>
          <w:p w14:paraId="4EE7DD3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Wykończenie posadzek</w:t>
            </w:r>
          </w:p>
        </w:tc>
      </w:tr>
      <w:tr w:rsidR="00F91C98" w:rsidRPr="008B22D4" w14:paraId="65FDEA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D96E6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w:t>
            </w:r>
          </w:p>
        </w:tc>
        <w:tc>
          <w:tcPr>
            <w:tcW w:w="10062" w:type="dxa"/>
            <w:tcBorders>
              <w:bottom w:val="single" w:sz="8" w:space="0" w:color="000000"/>
              <w:right w:val="single" w:sz="8" w:space="0" w:color="000000"/>
            </w:tcBorders>
            <w:vAlign w:val="center"/>
          </w:tcPr>
          <w:p w14:paraId="226DB6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Gotowość do wprowadzania urządzeń diagnostyki i leczenia</w:t>
            </w:r>
          </w:p>
        </w:tc>
      </w:tr>
      <w:tr w:rsidR="00F91C98" w:rsidRPr="008B22D4" w14:paraId="1AD2FDA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92909B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w:t>
            </w:r>
          </w:p>
        </w:tc>
        <w:tc>
          <w:tcPr>
            <w:tcW w:w="10062" w:type="dxa"/>
            <w:tcBorders>
              <w:bottom w:val="single" w:sz="8" w:space="0" w:color="000000"/>
              <w:right w:val="single" w:sz="8" w:space="0" w:color="000000"/>
            </w:tcBorders>
            <w:vAlign w:val="center"/>
          </w:tcPr>
          <w:p w14:paraId="16677A7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dźwigów osobowych</w:t>
            </w:r>
          </w:p>
        </w:tc>
      </w:tr>
      <w:tr w:rsidR="00F91C98" w:rsidRPr="008B22D4" w14:paraId="14D76C7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59CD4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13</w:t>
            </w:r>
          </w:p>
        </w:tc>
        <w:tc>
          <w:tcPr>
            <w:tcW w:w="10062" w:type="dxa"/>
            <w:tcBorders>
              <w:bottom w:val="single" w:sz="8" w:space="0" w:color="000000"/>
              <w:right w:val="single" w:sz="8" w:space="0" w:color="000000"/>
            </w:tcBorders>
            <w:vAlign w:val="center"/>
          </w:tcPr>
          <w:p w14:paraId="2F240B6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Obudowa ścian i stropów z bloczków wysokiej gęstości</w:t>
            </w:r>
          </w:p>
        </w:tc>
      </w:tr>
      <w:tr w:rsidR="00F91C98" w:rsidRPr="008B22D4" w14:paraId="0BCC0BA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76965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14</w:t>
            </w:r>
          </w:p>
        </w:tc>
        <w:tc>
          <w:tcPr>
            <w:tcW w:w="10062" w:type="dxa"/>
            <w:tcBorders>
              <w:bottom w:val="single" w:sz="8" w:space="0" w:color="000000"/>
              <w:right w:val="single" w:sz="8" w:space="0" w:color="000000"/>
            </w:tcBorders>
            <w:vAlign w:val="center"/>
          </w:tcPr>
          <w:p w14:paraId="115F304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systemu drzwi osłonowych</w:t>
            </w:r>
          </w:p>
        </w:tc>
      </w:tr>
      <w:tr w:rsidR="00F91C98" w:rsidRPr="008B22D4" w14:paraId="01DF111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DE8DD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15</w:t>
            </w:r>
          </w:p>
        </w:tc>
        <w:tc>
          <w:tcPr>
            <w:tcW w:w="10062" w:type="dxa"/>
            <w:tcBorders>
              <w:bottom w:val="single" w:sz="8" w:space="0" w:color="000000"/>
              <w:right w:val="single" w:sz="8" w:space="0" w:color="000000"/>
            </w:tcBorders>
            <w:vAlign w:val="center"/>
          </w:tcPr>
          <w:p w14:paraId="598C993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nadziemnego z istniejącym budynkiem</w:t>
            </w:r>
          </w:p>
        </w:tc>
      </w:tr>
      <w:tr w:rsidR="00F91C98" w:rsidRPr="008B22D4" w14:paraId="5C7BF20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59ED8E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16</w:t>
            </w:r>
          </w:p>
        </w:tc>
        <w:tc>
          <w:tcPr>
            <w:tcW w:w="10062" w:type="dxa"/>
            <w:tcBorders>
              <w:bottom w:val="single" w:sz="8" w:space="0" w:color="000000"/>
              <w:right w:val="single" w:sz="8" w:space="0" w:color="000000"/>
            </w:tcBorders>
            <w:vAlign w:val="center"/>
          </w:tcPr>
          <w:p w14:paraId="19F4B97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Połączenie łącznika podziemnego z istniejącym budynkiem</w:t>
            </w:r>
          </w:p>
        </w:tc>
      </w:tr>
      <w:tr w:rsidR="00F91C98" w:rsidRPr="008B22D4" w14:paraId="270F05A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A00002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17</w:t>
            </w:r>
          </w:p>
        </w:tc>
        <w:tc>
          <w:tcPr>
            <w:tcW w:w="10062" w:type="dxa"/>
            <w:tcBorders>
              <w:bottom w:val="single" w:sz="8" w:space="0" w:color="000000"/>
              <w:right w:val="single" w:sz="8" w:space="0" w:color="000000"/>
            </w:tcBorders>
            <w:vAlign w:val="center"/>
          </w:tcPr>
          <w:p w14:paraId="0D12D8A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wyposażenia dozymetrycznego wbudowanego w budynek</w:t>
            </w:r>
          </w:p>
        </w:tc>
      </w:tr>
      <w:tr w:rsidR="00F91C98" w:rsidRPr="008B22D4" w14:paraId="1FA88ABC"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6593A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18</w:t>
            </w:r>
          </w:p>
        </w:tc>
        <w:tc>
          <w:tcPr>
            <w:tcW w:w="10062" w:type="dxa"/>
            <w:tcBorders>
              <w:bottom w:val="single" w:sz="8" w:space="0" w:color="000000"/>
              <w:right w:val="single" w:sz="8" w:space="0" w:color="000000"/>
            </w:tcBorders>
            <w:vAlign w:val="center"/>
          </w:tcPr>
          <w:p w14:paraId="2813EE4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central wentylacyjnych i agregatów wody lodowej</w:t>
            </w:r>
          </w:p>
        </w:tc>
      </w:tr>
      <w:tr w:rsidR="00F91C98" w:rsidRPr="008B22D4" w14:paraId="4FFFF1E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FDF149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19</w:t>
            </w:r>
          </w:p>
        </w:tc>
        <w:tc>
          <w:tcPr>
            <w:tcW w:w="10062" w:type="dxa"/>
            <w:tcBorders>
              <w:bottom w:val="single" w:sz="8" w:space="0" w:color="000000"/>
              <w:right w:val="single" w:sz="8" w:space="0" w:color="000000"/>
            </w:tcBorders>
            <w:vAlign w:val="center"/>
          </w:tcPr>
          <w:p w14:paraId="4C255A2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wentylacji i klimatyzacji, wody lodowej i ciepła technologicznego</w:t>
            </w:r>
          </w:p>
        </w:tc>
      </w:tr>
      <w:tr w:rsidR="00F91C98" w:rsidRPr="008B22D4" w14:paraId="1AF59AD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8EF975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20</w:t>
            </w:r>
          </w:p>
        </w:tc>
        <w:tc>
          <w:tcPr>
            <w:tcW w:w="10062" w:type="dxa"/>
            <w:tcBorders>
              <w:bottom w:val="single" w:sz="8" w:space="0" w:color="000000"/>
              <w:right w:val="single" w:sz="8" w:space="0" w:color="000000"/>
            </w:tcBorders>
            <w:vAlign w:val="center"/>
          </w:tcPr>
          <w:p w14:paraId="0A8E94F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Dostawa odstojników na ścieki radioaktywne wraz z technologią i automatyką oraz instalacja kanalizacji ścieków skażonych.</w:t>
            </w:r>
          </w:p>
        </w:tc>
      </w:tr>
      <w:tr w:rsidR="00F91C98" w:rsidRPr="008B22D4" w14:paraId="1DB5413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B417B59"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w:t>
            </w:r>
          </w:p>
        </w:tc>
        <w:tc>
          <w:tcPr>
            <w:tcW w:w="10062" w:type="dxa"/>
            <w:tcBorders>
              <w:bottom w:val="single" w:sz="8" w:space="0" w:color="000000"/>
              <w:right w:val="single" w:sz="8" w:space="0" w:color="000000"/>
            </w:tcBorders>
            <w:vAlign w:val="center"/>
          </w:tcPr>
          <w:p w14:paraId="7A25F85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wod-</w:t>
            </w:r>
            <w:proofErr w:type="spellStart"/>
            <w:r w:rsidRPr="008B22D4">
              <w:rPr>
                <w:rFonts w:eastAsia="Arial Unicode MS"/>
              </w:rPr>
              <w:t>kan</w:t>
            </w:r>
            <w:proofErr w:type="spellEnd"/>
            <w:r w:rsidRPr="008B22D4">
              <w:rPr>
                <w:rFonts w:eastAsia="Arial Unicode MS"/>
              </w:rPr>
              <w:t>, instalacji hydrantowej</w:t>
            </w:r>
          </w:p>
        </w:tc>
      </w:tr>
      <w:tr w:rsidR="00F91C98" w:rsidRPr="008B22D4" w14:paraId="4131B56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D933DD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w:t>
            </w:r>
          </w:p>
        </w:tc>
        <w:tc>
          <w:tcPr>
            <w:tcW w:w="10062" w:type="dxa"/>
            <w:tcBorders>
              <w:bottom w:val="single" w:sz="8" w:space="0" w:color="000000"/>
              <w:right w:val="single" w:sz="8" w:space="0" w:color="000000"/>
            </w:tcBorders>
            <w:vAlign w:val="center"/>
          </w:tcPr>
          <w:p w14:paraId="24B7FB5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armatury sanitarnej (biały montaż)</w:t>
            </w:r>
          </w:p>
        </w:tc>
      </w:tr>
      <w:tr w:rsidR="00F91C98" w:rsidRPr="008B22D4" w14:paraId="46498BFE"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2B0851B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w:t>
            </w:r>
          </w:p>
        </w:tc>
        <w:tc>
          <w:tcPr>
            <w:tcW w:w="10062" w:type="dxa"/>
            <w:tcBorders>
              <w:bottom w:val="single" w:sz="8" w:space="0" w:color="000000"/>
              <w:right w:val="single" w:sz="8" w:space="0" w:color="000000"/>
            </w:tcBorders>
            <w:vAlign w:val="center"/>
          </w:tcPr>
          <w:p w14:paraId="7933762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węzła cieplnego</w:t>
            </w:r>
          </w:p>
        </w:tc>
      </w:tr>
      <w:tr w:rsidR="00F91C98" w:rsidRPr="008B22D4" w14:paraId="5FCE0953"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0E8C5BA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w:t>
            </w:r>
          </w:p>
        </w:tc>
        <w:tc>
          <w:tcPr>
            <w:tcW w:w="10062" w:type="dxa"/>
            <w:tcBorders>
              <w:bottom w:val="single" w:sz="8" w:space="0" w:color="000000"/>
              <w:right w:val="single" w:sz="8" w:space="0" w:color="000000"/>
            </w:tcBorders>
            <w:vAlign w:val="center"/>
          </w:tcPr>
          <w:p w14:paraId="39A3E67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centralnego ogrzewania</w:t>
            </w:r>
          </w:p>
        </w:tc>
      </w:tr>
      <w:tr w:rsidR="00F91C98" w:rsidRPr="008B22D4" w14:paraId="595985C4"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E488CA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w:t>
            </w:r>
          </w:p>
        </w:tc>
        <w:tc>
          <w:tcPr>
            <w:tcW w:w="10062" w:type="dxa"/>
            <w:tcBorders>
              <w:bottom w:val="single" w:sz="8" w:space="0" w:color="000000"/>
              <w:right w:val="single" w:sz="8" w:space="0" w:color="000000"/>
            </w:tcBorders>
            <w:vAlign w:val="center"/>
          </w:tcPr>
          <w:p w14:paraId="40495BF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gazów medycznych</w:t>
            </w:r>
          </w:p>
        </w:tc>
      </w:tr>
      <w:tr w:rsidR="00F91C98" w:rsidRPr="008B22D4" w14:paraId="7D191441"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A6DA0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w:t>
            </w:r>
          </w:p>
        </w:tc>
        <w:tc>
          <w:tcPr>
            <w:tcW w:w="10062" w:type="dxa"/>
            <w:tcBorders>
              <w:bottom w:val="single" w:sz="8" w:space="0" w:color="000000"/>
              <w:right w:val="single" w:sz="8" w:space="0" w:color="000000"/>
            </w:tcBorders>
            <w:vAlign w:val="center"/>
          </w:tcPr>
          <w:p w14:paraId="3AA593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Wykonanie instalacji poczty pneumatycznej</w:t>
            </w:r>
          </w:p>
        </w:tc>
      </w:tr>
      <w:tr w:rsidR="00F91C98" w:rsidRPr="008B22D4" w14:paraId="1278CE7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62AF1A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27</w:t>
            </w:r>
          </w:p>
        </w:tc>
        <w:tc>
          <w:tcPr>
            <w:tcW w:w="10062" w:type="dxa"/>
            <w:tcBorders>
              <w:bottom w:val="single" w:sz="8" w:space="0" w:color="000000"/>
              <w:right w:val="single" w:sz="8" w:space="0" w:color="000000"/>
            </w:tcBorders>
            <w:vAlign w:val="center"/>
          </w:tcPr>
          <w:p w14:paraId="78849C9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wewnętrznych linii zasilających</w:t>
            </w:r>
          </w:p>
        </w:tc>
      </w:tr>
      <w:tr w:rsidR="00F91C98" w:rsidRPr="008B22D4" w14:paraId="027556DB"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F954AE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28</w:t>
            </w:r>
          </w:p>
        </w:tc>
        <w:tc>
          <w:tcPr>
            <w:tcW w:w="10062" w:type="dxa"/>
            <w:tcBorders>
              <w:bottom w:val="single" w:sz="8" w:space="0" w:color="000000"/>
              <w:right w:val="single" w:sz="8" w:space="0" w:color="000000"/>
            </w:tcBorders>
            <w:vAlign w:val="center"/>
          </w:tcPr>
          <w:p w14:paraId="5D68399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rozdzielnic</w:t>
            </w:r>
          </w:p>
        </w:tc>
      </w:tr>
      <w:tr w:rsidR="00F91C98" w:rsidRPr="008B22D4" w14:paraId="16C2A647"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6A91C79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29</w:t>
            </w:r>
          </w:p>
        </w:tc>
        <w:tc>
          <w:tcPr>
            <w:tcW w:w="10062" w:type="dxa"/>
            <w:tcBorders>
              <w:bottom w:val="single" w:sz="8" w:space="0" w:color="000000"/>
              <w:right w:val="single" w:sz="8" w:space="0" w:color="000000"/>
            </w:tcBorders>
            <w:vAlign w:val="center"/>
          </w:tcPr>
          <w:p w14:paraId="75A35A0D" w14:textId="6A4D7683"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Montaż systemu </w:t>
            </w:r>
            <w:r w:rsidR="008B22D4" w:rsidRPr="008B22D4">
              <w:rPr>
                <w:rFonts w:eastAsia="Arial Unicode MS"/>
              </w:rPr>
              <w:t>UPS</w:t>
            </w:r>
          </w:p>
        </w:tc>
      </w:tr>
      <w:tr w:rsidR="00F91C98" w:rsidRPr="008B22D4" w14:paraId="0DCEA9C6"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471A784"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30</w:t>
            </w:r>
          </w:p>
        </w:tc>
        <w:tc>
          <w:tcPr>
            <w:tcW w:w="10062" w:type="dxa"/>
            <w:tcBorders>
              <w:bottom w:val="single" w:sz="8" w:space="0" w:color="000000"/>
              <w:right w:val="single" w:sz="8" w:space="0" w:color="000000"/>
            </w:tcBorders>
            <w:vAlign w:val="center"/>
          </w:tcPr>
          <w:p w14:paraId="573455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okablowania w pomieszczeniach</w:t>
            </w:r>
          </w:p>
        </w:tc>
      </w:tr>
      <w:tr w:rsidR="00F91C98" w:rsidRPr="008B22D4" w14:paraId="05D2791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4C53C4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31</w:t>
            </w:r>
          </w:p>
        </w:tc>
        <w:tc>
          <w:tcPr>
            <w:tcW w:w="10062" w:type="dxa"/>
            <w:tcBorders>
              <w:bottom w:val="single" w:sz="8" w:space="0" w:color="000000"/>
              <w:right w:val="single" w:sz="8" w:space="0" w:color="000000"/>
            </w:tcBorders>
            <w:vAlign w:val="center"/>
          </w:tcPr>
          <w:p w14:paraId="44943C1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oświetlenia</w:t>
            </w:r>
          </w:p>
        </w:tc>
      </w:tr>
      <w:tr w:rsidR="00F91C98" w:rsidRPr="008B22D4" w14:paraId="07D5DAE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67BC09D"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32</w:t>
            </w:r>
          </w:p>
        </w:tc>
        <w:tc>
          <w:tcPr>
            <w:tcW w:w="10062" w:type="dxa"/>
            <w:tcBorders>
              <w:bottom w:val="single" w:sz="8" w:space="0" w:color="000000"/>
              <w:right w:val="single" w:sz="8" w:space="0" w:color="000000"/>
            </w:tcBorders>
            <w:vAlign w:val="center"/>
          </w:tcPr>
          <w:p w14:paraId="04994AC3"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Montaż osprzętu instalacyjnego</w:t>
            </w:r>
          </w:p>
        </w:tc>
      </w:tr>
      <w:tr w:rsidR="00F91C98" w:rsidRPr="008B22D4" w14:paraId="09612D40"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23BB55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10062" w:type="dxa"/>
            <w:tcBorders>
              <w:bottom w:val="single" w:sz="8" w:space="0" w:color="000000"/>
              <w:right w:val="single" w:sz="8" w:space="0" w:color="000000"/>
            </w:tcBorders>
            <w:vAlign w:val="center"/>
          </w:tcPr>
          <w:p w14:paraId="37A9D51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Pomiary powykonawcze</w:t>
            </w:r>
          </w:p>
        </w:tc>
      </w:tr>
      <w:tr w:rsidR="00F91C98" w:rsidRPr="008B22D4" w14:paraId="2909184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7011ABD1"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34</w:t>
            </w:r>
          </w:p>
        </w:tc>
        <w:tc>
          <w:tcPr>
            <w:tcW w:w="10062" w:type="dxa"/>
            <w:tcBorders>
              <w:bottom w:val="single" w:sz="8" w:space="0" w:color="000000"/>
              <w:right w:val="single" w:sz="8" w:space="0" w:color="000000"/>
            </w:tcBorders>
            <w:vAlign w:val="center"/>
          </w:tcPr>
          <w:p w14:paraId="70F95A4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Zmiana instalacji zasilana w stacji S06</w:t>
            </w:r>
          </w:p>
        </w:tc>
      </w:tr>
      <w:tr w:rsidR="00F91C98" w:rsidRPr="008B22D4" w14:paraId="145C6465"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CF453F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35</w:t>
            </w:r>
          </w:p>
        </w:tc>
        <w:tc>
          <w:tcPr>
            <w:tcW w:w="10062" w:type="dxa"/>
            <w:tcBorders>
              <w:bottom w:val="single" w:sz="8" w:space="0" w:color="000000"/>
              <w:right w:val="single" w:sz="8" w:space="0" w:color="000000"/>
            </w:tcBorders>
            <w:vAlign w:val="center"/>
          </w:tcPr>
          <w:p w14:paraId="24455F0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Testy i próby instalacji</w:t>
            </w:r>
          </w:p>
        </w:tc>
      </w:tr>
      <w:tr w:rsidR="00F91C98" w:rsidRPr="008B22D4" w14:paraId="42B261C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3784350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36</w:t>
            </w:r>
          </w:p>
        </w:tc>
        <w:tc>
          <w:tcPr>
            <w:tcW w:w="10062" w:type="dxa"/>
            <w:tcBorders>
              <w:bottom w:val="single" w:sz="8" w:space="0" w:color="000000"/>
              <w:right w:val="single" w:sz="8" w:space="0" w:color="000000"/>
            </w:tcBorders>
            <w:vAlign w:val="center"/>
          </w:tcPr>
          <w:p w14:paraId="65F3528A"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Certyfikacja wg prawa atomowego </w:t>
            </w:r>
          </w:p>
        </w:tc>
      </w:tr>
      <w:tr w:rsidR="00F91C98" w:rsidRPr="008B22D4" w14:paraId="67D4783F"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05E13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37</w:t>
            </w:r>
          </w:p>
        </w:tc>
        <w:tc>
          <w:tcPr>
            <w:tcW w:w="10062" w:type="dxa"/>
            <w:tcBorders>
              <w:bottom w:val="single" w:sz="8" w:space="0" w:color="000000"/>
              <w:right w:val="single" w:sz="8" w:space="0" w:color="000000"/>
            </w:tcBorders>
            <w:vAlign w:val="center"/>
          </w:tcPr>
          <w:p w14:paraId="442C054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Pozwolenie na użytkowanie</w:t>
            </w:r>
          </w:p>
        </w:tc>
      </w:tr>
      <w:tr w:rsidR="00F91C98" w:rsidRPr="008B22D4" w14:paraId="064EBA28"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5D15ECD7"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lastRenderedPageBreak/>
              <w:t>38</w:t>
            </w:r>
          </w:p>
        </w:tc>
        <w:tc>
          <w:tcPr>
            <w:tcW w:w="10062" w:type="dxa"/>
            <w:tcBorders>
              <w:bottom w:val="single" w:sz="8" w:space="0" w:color="000000"/>
              <w:right w:val="single" w:sz="8" w:space="0" w:color="000000"/>
            </w:tcBorders>
            <w:vAlign w:val="center"/>
          </w:tcPr>
          <w:p w14:paraId="2D2BD9C9" w14:textId="79C25B21"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Dokumentacja </w:t>
            </w:r>
            <w:r w:rsidR="008B22D4" w:rsidRPr="008B22D4">
              <w:rPr>
                <w:rFonts w:eastAsia="Arial Unicode MS"/>
              </w:rPr>
              <w:t>powykonawcza</w:t>
            </w:r>
            <w:r w:rsidRPr="008B22D4">
              <w:rPr>
                <w:rFonts w:eastAsia="Arial Unicode MS"/>
              </w:rPr>
              <w:t xml:space="preserve"> w BIM</w:t>
            </w:r>
          </w:p>
        </w:tc>
      </w:tr>
      <w:tr w:rsidR="00F91C98" w:rsidRPr="008B22D4" w14:paraId="1F78BB92" w14:textId="77777777" w:rsidTr="00EC1902">
        <w:tblPrEx>
          <w:tblBorders>
            <w:top w:val="none" w:sz="0" w:space="0" w:color="auto"/>
          </w:tblBorders>
        </w:tblPrEx>
        <w:tc>
          <w:tcPr>
            <w:tcW w:w="709" w:type="dxa"/>
            <w:tcBorders>
              <w:left w:val="single" w:sz="8" w:space="0" w:color="000000"/>
              <w:bottom w:val="single" w:sz="8" w:space="0" w:color="000000"/>
              <w:right w:val="single" w:sz="8" w:space="0" w:color="000000"/>
            </w:tcBorders>
            <w:vAlign w:val="center"/>
          </w:tcPr>
          <w:p w14:paraId="1548449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39</w:t>
            </w:r>
          </w:p>
        </w:tc>
        <w:tc>
          <w:tcPr>
            <w:tcW w:w="10062" w:type="dxa"/>
            <w:tcBorders>
              <w:bottom w:val="single" w:sz="8" w:space="0" w:color="000000"/>
              <w:right w:val="single" w:sz="8" w:space="0" w:color="000000"/>
            </w:tcBorders>
            <w:vAlign w:val="center"/>
          </w:tcPr>
          <w:p w14:paraId="107CD15E"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Usunięcie usterek</w:t>
            </w:r>
          </w:p>
        </w:tc>
      </w:tr>
      <w:tr w:rsidR="00F91C98" w:rsidRPr="008B22D4" w14:paraId="21C27A2F" w14:textId="77777777" w:rsidTr="00EC1902">
        <w:tblPrEx>
          <w:tblBorders>
            <w:top w:val="none" w:sz="0" w:space="0" w:color="auto"/>
          </w:tblBorders>
        </w:tblPrEx>
        <w:tc>
          <w:tcPr>
            <w:tcW w:w="709" w:type="dxa"/>
            <w:vAlign w:val="center"/>
          </w:tcPr>
          <w:p w14:paraId="75C0A142"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79F75D4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7FA110B6" w14:textId="77777777" w:rsidTr="00EC1902">
        <w:tblPrEx>
          <w:tblBorders>
            <w:top w:val="none" w:sz="0" w:space="0" w:color="auto"/>
          </w:tblBorders>
        </w:tblPrEx>
        <w:tc>
          <w:tcPr>
            <w:tcW w:w="10771" w:type="dxa"/>
            <w:gridSpan w:val="2"/>
            <w:vAlign w:val="center"/>
          </w:tcPr>
          <w:p w14:paraId="3CD62D9F"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Harmonogram PDF powinien:</w:t>
            </w:r>
          </w:p>
        </w:tc>
      </w:tr>
      <w:tr w:rsidR="00F91C98" w:rsidRPr="008B22D4" w14:paraId="032A451B" w14:textId="77777777" w:rsidTr="00EC1902">
        <w:tblPrEx>
          <w:tblBorders>
            <w:top w:val="none" w:sz="0" w:space="0" w:color="auto"/>
          </w:tblBorders>
        </w:tblPrEx>
        <w:tc>
          <w:tcPr>
            <w:tcW w:w="10771" w:type="dxa"/>
            <w:gridSpan w:val="2"/>
            <w:vAlign w:val="center"/>
          </w:tcPr>
          <w:p w14:paraId="610B2228"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być w postaci wykresu Gantta,</w:t>
            </w:r>
          </w:p>
        </w:tc>
      </w:tr>
      <w:tr w:rsidR="00F91C98" w:rsidRPr="008B22D4" w14:paraId="19CAA522" w14:textId="77777777" w:rsidTr="00EC1902">
        <w:tblPrEx>
          <w:tblBorders>
            <w:top w:val="none" w:sz="0" w:space="0" w:color="auto"/>
          </w:tblBorders>
        </w:tblPrEx>
        <w:tc>
          <w:tcPr>
            <w:tcW w:w="10771" w:type="dxa"/>
            <w:gridSpan w:val="2"/>
            <w:vAlign w:val="center"/>
          </w:tcPr>
          <w:p w14:paraId="07A9D7DB"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jako jednostkę czasu należy przyjąć jeden tydzień,</w:t>
            </w:r>
          </w:p>
        </w:tc>
      </w:tr>
      <w:tr w:rsidR="00F91C98" w:rsidRPr="008B22D4" w14:paraId="0FF015D5" w14:textId="77777777" w:rsidTr="00EC1902">
        <w:tblPrEx>
          <w:tblBorders>
            <w:top w:val="none" w:sz="0" w:space="0" w:color="auto"/>
          </w:tblBorders>
        </w:tblPrEx>
        <w:tc>
          <w:tcPr>
            <w:tcW w:w="10771" w:type="dxa"/>
            <w:gridSpan w:val="2"/>
            <w:vAlign w:val="center"/>
          </w:tcPr>
          <w:p w14:paraId="0E2DD925"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datę rozpoczęcia realizacji zadania oraz datę jego zakończenia,</w:t>
            </w:r>
          </w:p>
        </w:tc>
      </w:tr>
      <w:tr w:rsidR="00F91C98" w:rsidRPr="008B22D4" w14:paraId="07613B9A" w14:textId="77777777" w:rsidTr="00EC1902">
        <w:tblPrEx>
          <w:tblBorders>
            <w:top w:val="none" w:sz="0" w:space="0" w:color="auto"/>
          </w:tblBorders>
        </w:tblPrEx>
        <w:tc>
          <w:tcPr>
            <w:tcW w:w="10771" w:type="dxa"/>
            <w:gridSpan w:val="2"/>
            <w:vAlign w:val="center"/>
          </w:tcPr>
          <w:p w14:paraId="08823CC0"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uwzględniać przynajmniej pozycje wyspecyfikowane powyżej przez Zamawiającego.</w:t>
            </w:r>
          </w:p>
        </w:tc>
      </w:tr>
      <w:tr w:rsidR="00F91C98" w:rsidRPr="008B22D4" w14:paraId="5828A3B7" w14:textId="77777777" w:rsidTr="00EC1902">
        <w:tblPrEx>
          <w:tblBorders>
            <w:top w:val="none" w:sz="0" w:space="0" w:color="auto"/>
          </w:tblBorders>
        </w:tblPrEx>
        <w:tc>
          <w:tcPr>
            <w:tcW w:w="709" w:type="dxa"/>
            <w:vAlign w:val="center"/>
          </w:tcPr>
          <w:p w14:paraId="3838345C"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0062" w:type="dxa"/>
            <w:vAlign w:val="bottom"/>
          </w:tcPr>
          <w:p w14:paraId="5F3D9276" w14:textId="77777777"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F91C98" w:rsidRPr="008B22D4" w14:paraId="487A432B" w14:textId="77777777" w:rsidTr="00EC1902">
        <w:trPr>
          <w:trHeight w:val="586"/>
        </w:trPr>
        <w:tc>
          <w:tcPr>
            <w:tcW w:w="10771" w:type="dxa"/>
            <w:gridSpan w:val="2"/>
            <w:vAlign w:val="center"/>
          </w:tcPr>
          <w:p w14:paraId="2A1D7E12" w14:textId="7854F0AE" w:rsidR="00F91C98" w:rsidRPr="008B22D4" w:rsidRDefault="00F91C98"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both"/>
              <w:rPr>
                <w:rFonts w:eastAsia="Arial Unicode MS"/>
              </w:rPr>
            </w:pPr>
            <w:r w:rsidRPr="008B22D4">
              <w:rPr>
                <w:rFonts w:eastAsia="Arial Unicode MS"/>
              </w:rPr>
              <w:t>Przedłożony harmonogram jest dokumentem wyjściowym do uzgodnienia między stronami harmonogramu</w:t>
            </w:r>
            <w:r w:rsidR="00EC1902">
              <w:rPr>
                <w:rFonts w:eastAsia="Arial Unicode MS"/>
              </w:rPr>
              <w:t>, o którym mowa w § 3 ust.</w:t>
            </w:r>
            <w:r w:rsidRPr="008B22D4">
              <w:rPr>
                <w:rFonts w:eastAsia="Arial Unicode MS"/>
              </w:rPr>
              <w:t xml:space="preserve"> 3 </w:t>
            </w:r>
            <w:r w:rsidR="00EC1902">
              <w:rPr>
                <w:rFonts w:eastAsia="Arial Unicode MS"/>
              </w:rPr>
              <w:t xml:space="preserve">niniejszej </w:t>
            </w:r>
            <w:r w:rsidRPr="008B22D4">
              <w:rPr>
                <w:rFonts w:eastAsia="Arial Unicode MS"/>
              </w:rPr>
              <w:t>umowy.</w:t>
            </w:r>
          </w:p>
        </w:tc>
      </w:tr>
    </w:tbl>
    <w:p w14:paraId="1E7F9A0E" w14:textId="77777777" w:rsidR="00652095" w:rsidRPr="008B22D4" w:rsidRDefault="00652095" w:rsidP="00E44634">
      <w:pPr>
        <w:spacing w:line="271" w:lineRule="auto"/>
      </w:pPr>
    </w:p>
    <w:p w14:paraId="310810D4" w14:textId="77777777" w:rsidR="00652095" w:rsidRPr="008B22D4" w:rsidRDefault="00652095" w:rsidP="00E44634">
      <w:pPr>
        <w:spacing w:line="271" w:lineRule="auto"/>
      </w:pPr>
    </w:p>
    <w:p w14:paraId="79B43EFE" w14:textId="77777777" w:rsidR="00652095" w:rsidRPr="008B22D4" w:rsidRDefault="00652095" w:rsidP="00E44634">
      <w:pPr>
        <w:spacing w:line="271" w:lineRule="auto"/>
      </w:pPr>
    </w:p>
    <w:p w14:paraId="6FA202BE" w14:textId="77777777" w:rsidR="00652095" w:rsidRPr="008B22D4" w:rsidRDefault="00652095" w:rsidP="00E44634">
      <w:pPr>
        <w:spacing w:line="271" w:lineRule="auto"/>
      </w:pPr>
    </w:p>
    <w:p w14:paraId="5E9982F6" w14:textId="77777777" w:rsidR="00652095" w:rsidRPr="008B22D4" w:rsidRDefault="00652095" w:rsidP="00E44634">
      <w:pPr>
        <w:spacing w:line="271" w:lineRule="auto"/>
      </w:pPr>
    </w:p>
    <w:p w14:paraId="76707431" w14:textId="77777777" w:rsidR="00652095" w:rsidRPr="008B22D4" w:rsidRDefault="00652095" w:rsidP="00E44634">
      <w:pPr>
        <w:spacing w:line="271" w:lineRule="auto"/>
      </w:pPr>
    </w:p>
    <w:p w14:paraId="12F673B5" w14:textId="53266A18" w:rsidR="00652095" w:rsidRPr="008B22D4" w:rsidRDefault="00652095" w:rsidP="00E44634">
      <w:pPr>
        <w:tabs>
          <w:tab w:val="left" w:pos="2327"/>
        </w:tabs>
        <w:spacing w:line="271" w:lineRule="auto"/>
      </w:pPr>
      <w:r w:rsidRPr="008B22D4">
        <w:tab/>
      </w:r>
    </w:p>
    <w:p w14:paraId="03C102F3" w14:textId="77777777" w:rsidR="00652095" w:rsidRPr="008B22D4" w:rsidRDefault="00652095" w:rsidP="00E44634">
      <w:pPr>
        <w:tabs>
          <w:tab w:val="left" w:pos="2327"/>
        </w:tabs>
        <w:spacing w:line="271" w:lineRule="auto"/>
      </w:pPr>
    </w:p>
    <w:p w14:paraId="1E9ACACB" w14:textId="77777777" w:rsidR="00652095" w:rsidRPr="008B22D4" w:rsidRDefault="00652095" w:rsidP="00E44634">
      <w:pPr>
        <w:tabs>
          <w:tab w:val="left" w:pos="2327"/>
        </w:tabs>
        <w:spacing w:line="271" w:lineRule="auto"/>
      </w:pPr>
    </w:p>
    <w:p w14:paraId="33628F29" w14:textId="77777777" w:rsidR="00652095" w:rsidRPr="008B22D4" w:rsidRDefault="00652095" w:rsidP="00E44634">
      <w:pPr>
        <w:tabs>
          <w:tab w:val="left" w:pos="2327"/>
        </w:tabs>
        <w:spacing w:line="271" w:lineRule="auto"/>
      </w:pPr>
    </w:p>
    <w:p w14:paraId="671AE152" w14:textId="77777777" w:rsidR="00652095" w:rsidRPr="008B22D4" w:rsidRDefault="00652095" w:rsidP="00E44634">
      <w:pPr>
        <w:tabs>
          <w:tab w:val="left" w:pos="2327"/>
        </w:tabs>
        <w:spacing w:line="271" w:lineRule="auto"/>
      </w:pPr>
    </w:p>
    <w:p w14:paraId="0D43074B" w14:textId="77777777" w:rsidR="00652095" w:rsidRPr="008B22D4" w:rsidRDefault="00652095" w:rsidP="00E44634">
      <w:pPr>
        <w:tabs>
          <w:tab w:val="left" w:pos="2327"/>
        </w:tabs>
        <w:spacing w:line="271" w:lineRule="auto"/>
      </w:pPr>
    </w:p>
    <w:p w14:paraId="5F7B8F6D" w14:textId="77777777" w:rsidR="00652095" w:rsidRPr="008B22D4" w:rsidRDefault="00652095" w:rsidP="00E44634">
      <w:pPr>
        <w:tabs>
          <w:tab w:val="left" w:pos="2327"/>
        </w:tabs>
        <w:spacing w:line="271" w:lineRule="auto"/>
      </w:pPr>
    </w:p>
    <w:p w14:paraId="223A37DE" w14:textId="77777777" w:rsidR="00652095" w:rsidRPr="008B22D4" w:rsidRDefault="00652095" w:rsidP="00E44634">
      <w:pPr>
        <w:tabs>
          <w:tab w:val="left" w:pos="2327"/>
        </w:tabs>
        <w:spacing w:line="271" w:lineRule="auto"/>
      </w:pPr>
    </w:p>
    <w:p w14:paraId="2E7E0F60" w14:textId="77777777" w:rsidR="00652095" w:rsidRPr="008B22D4" w:rsidRDefault="00652095" w:rsidP="00E44634">
      <w:pPr>
        <w:tabs>
          <w:tab w:val="left" w:pos="2327"/>
        </w:tabs>
        <w:spacing w:line="271" w:lineRule="auto"/>
      </w:pPr>
    </w:p>
    <w:p w14:paraId="3520938B" w14:textId="77777777" w:rsidR="00652095" w:rsidRPr="008B22D4" w:rsidRDefault="00652095" w:rsidP="00E44634">
      <w:pPr>
        <w:tabs>
          <w:tab w:val="left" w:pos="2327"/>
        </w:tabs>
        <w:spacing w:line="271" w:lineRule="auto"/>
      </w:pPr>
    </w:p>
    <w:p w14:paraId="3DC901C7" w14:textId="77777777" w:rsidR="00652095" w:rsidRPr="008B22D4" w:rsidRDefault="00652095" w:rsidP="00E44634">
      <w:pPr>
        <w:tabs>
          <w:tab w:val="left" w:pos="2327"/>
        </w:tabs>
        <w:spacing w:line="271" w:lineRule="auto"/>
      </w:pPr>
    </w:p>
    <w:p w14:paraId="156F9F2B" w14:textId="77777777" w:rsidR="00F91C98" w:rsidRPr="008B22D4" w:rsidRDefault="00F91C98" w:rsidP="00E44634">
      <w:pPr>
        <w:tabs>
          <w:tab w:val="left" w:pos="2327"/>
        </w:tabs>
        <w:spacing w:line="271" w:lineRule="auto"/>
        <w:jc w:val="right"/>
        <w:rPr>
          <w:b/>
        </w:rPr>
      </w:pPr>
    </w:p>
    <w:p w14:paraId="7639E03A" w14:textId="77777777" w:rsidR="00F91C98" w:rsidRPr="008B22D4" w:rsidRDefault="00F91C98" w:rsidP="00E44634">
      <w:pPr>
        <w:tabs>
          <w:tab w:val="left" w:pos="2327"/>
        </w:tabs>
        <w:spacing w:line="271" w:lineRule="auto"/>
        <w:jc w:val="right"/>
        <w:rPr>
          <w:b/>
        </w:rPr>
      </w:pPr>
    </w:p>
    <w:p w14:paraId="255C0656" w14:textId="77777777" w:rsidR="00F91C98" w:rsidRPr="008B22D4" w:rsidRDefault="00F91C98" w:rsidP="00E44634">
      <w:pPr>
        <w:tabs>
          <w:tab w:val="left" w:pos="2327"/>
        </w:tabs>
        <w:spacing w:line="271" w:lineRule="auto"/>
        <w:jc w:val="right"/>
        <w:rPr>
          <w:b/>
        </w:rPr>
      </w:pPr>
    </w:p>
    <w:p w14:paraId="566BCF0F" w14:textId="77777777" w:rsidR="00F91C98" w:rsidRPr="008B22D4" w:rsidRDefault="00F91C98" w:rsidP="00E44634">
      <w:pPr>
        <w:tabs>
          <w:tab w:val="left" w:pos="2327"/>
        </w:tabs>
        <w:spacing w:line="271" w:lineRule="auto"/>
        <w:jc w:val="right"/>
        <w:rPr>
          <w:b/>
        </w:rPr>
      </w:pPr>
    </w:p>
    <w:p w14:paraId="00F346AC" w14:textId="77777777" w:rsidR="00F91C98" w:rsidRPr="008B22D4" w:rsidRDefault="00F91C98" w:rsidP="00E44634">
      <w:pPr>
        <w:tabs>
          <w:tab w:val="left" w:pos="2327"/>
        </w:tabs>
        <w:spacing w:line="271" w:lineRule="auto"/>
        <w:jc w:val="right"/>
        <w:rPr>
          <w:b/>
        </w:rPr>
      </w:pPr>
    </w:p>
    <w:p w14:paraId="18481B55" w14:textId="5E32C860" w:rsidR="00072292" w:rsidRPr="008B22D4" w:rsidRDefault="0060280C" w:rsidP="00E44634">
      <w:pPr>
        <w:tabs>
          <w:tab w:val="left" w:pos="2327"/>
        </w:tabs>
        <w:spacing w:line="271" w:lineRule="auto"/>
        <w:jc w:val="right"/>
        <w:rPr>
          <w:b/>
        </w:rPr>
      </w:pPr>
      <w:r w:rsidRPr="008B22D4">
        <w:rPr>
          <w:b/>
        </w:rPr>
        <w:lastRenderedPageBreak/>
        <w:t>Załącznik nr 15</w:t>
      </w:r>
      <w:r w:rsidR="00072292" w:rsidRPr="008B22D4">
        <w:rPr>
          <w:b/>
        </w:rPr>
        <w:t xml:space="preserve"> do umowy ZP/90/2023</w:t>
      </w:r>
    </w:p>
    <w:p w14:paraId="0E1BD492" w14:textId="77777777" w:rsidR="00072292" w:rsidRPr="008B22D4" w:rsidRDefault="00072292" w:rsidP="00E44634">
      <w:pPr>
        <w:tabs>
          <w:tab w:val="left" w:pos="2327"/>
        </w:tabs>
        <w:spacing w:line="271" w:lineRule="auto"/>
      </w:pPr>
    </w:p>
    <w:p w14:paraId="5CB69BBC" w14:textId="77777777" w:rsidR="00072292" w:rsidRPr="008B22D4" w:rsidRDefault="00072292" w:rsidP="00E44634">
      <w:pPr>
        <w:tabs>
          <w:tab w:val="left" w:pos="2327"/>
        </w:tabs>
        <w:spacing w:line="271" w:lineRule="auto"/>
      </w:pPr>
    </w:p>
    <w:p w14:paraId="64816C10" w14:textId="77777777" w:rsidR="00072292" w:rsidRPr="008B22D4" w:rsidRDefault="00072292" w:rsidP="00E44634">
      <w:pPr>
        <w:tabs>
          <w:tab w:val="left" w:pos="2327"/>
        </w:tabs>
        <w:spacing w:line="271" w:lineRule="auto"/>
      </w:pPr>
    </w:p>
    <w:p w14:paraId="541B89D0" w14:textId="77777777" w:rsidR="00072292" w:rsidRPr="008B22D4" w:rsidRDefault="00072292" w:rsidP="00E44634">
      <w:pPr>
        <w:tabs>
          <w:tab w:val="left" w:pos="2327"/>
        </w:tabs>
        <w:spacing w:line="271" w:lineRule="auto"/>
      </w:pPr>
    </w:p>
    <w:p w14:paraId="3F82CEE6" w14:textId="77777777" w:rsidR="00072292" w:rsidRPr="008B22D4" w:rsidRDefault="00072292" w:rsidP="00E44634">
      <w:pPr>
        <w:tabs>
          <w:tab w:val="left" w:pos="2327"/>
        </w:tabs>
        <w:spacing w:line="271" w:lineRule="auto"/>
      </w:pPr>
    </w:p>
    <w:tbl>
      <w:tblPr>
        <w:tblW w:w="12474"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526"/>
        <w:gridCol w:w="3010"/>
        <w:gridCol w:w="1350"/>
        <w:gridCol w:w="1408"/>
        <w:gridCol w:w="1540"/>
        <w:gridCol w:w="1577"/>
        <w:gridCol w:w="1726"/>
        <w:gridCol w:w="1337"/>
      </w:tblGrid>
      <w:tr w:rsidR="00072292" w:rsidRPr="008B22D4" w14:paraId="3DD75B12" w14:textId="77777777" w:rsidTr="008B22D4">
        <w:tc>
          <w:tcPr>
            <w:tcW w:w="11137" w:type="dxa"/>
            <w:gridSpan w:val="7"/>
          </w:tcPr>
          <w:p w14:paraId="2641640E" w14:textId="74BAEB87" w:rsidR="00431830" w:rsidRPr="008B22D4" w:rsidRDefault="00B844A1"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xml:space="preserve">HARMONOGRAM Kwartalny wg </w:t>
            </w:r>
            <w:proofErr w:type="spellStart"/>
            <w:r w:rsidRPr="008B22D4">
              <w:rPr>
                <w:rFonts w:eastAsia="Arial Unicode MS"/>
                <w:b/>
                <w:bCs/>
              </w:rPr>
              <w:t>WKI</w:t>
            </w:r>
            <w:proofErr w:type="spellEnd"/>
          </w:p>
        </w:tc>
        <w:tc>
          <w:tcPr>
            <w:tcW w:w="1337" w:type="dxa"/>
          </w:tcPr>
          <w:p w14:paraId="657B14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710DD335" w14:textId="77777777" w:rsidTr="008B22D4">
        <w:tblPrEx>
          <w:tblBorders>
            <w:top w:val="none" w:sz="0" w:space="0" w:color="auto"/>
          </w:tblBorders>
        </w:tblPrEx>
        <w:tc>
          <w:tcPr>
            <w:tcW w:w="11137" w:type="dxa"/>
            <w:gridSpan w:val="7"/>
          </w:tcPr>
          <w:p w14:paraId="09CD952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NA ROK …....................</w:t>
            </w:r>
          </w:p>
        </w:tc>
        <w:tc>
          <w:tcPr>
            <w:tcW w:w="1337" w:type="dxa"/>
          </w:tcPr>
          <w:p w14:paraId="7E2BCAB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3C088BDD" w14:textId="77777777" w:rsidTr="008B22D4">
        <w:tblPrEx>
          <w:tblBorders>
            <w:top w:val="none" w:sz="0" w:space="0" w:color="auto"/>
          </w:tblBorders>
        </w:tblPrEx>
        <w:tc>
          <w:tcPr>
            <w:tcW w:w="11137" w:type="dxa"/>
            <w:gridSpan w:val="7"/>
          </w:tcPr>
          <w:p w14:paraId="3A6C7F9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4F66F66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080D01C5" w14:textId="77777777" w:rsidTr="008B22D4">
        <w:tblPrEx>
          <w:tblBorders>
            <w:top w:val="none" w:sz="0" w:space="0" w:color="auto"/>
          </w:tblBorders>
        </w:tblPrEx>
        <w:tc>
          <w:tcPr>
            <w:tcW w:w="526" w:type="dxa"/>
          </w:tcPr>
          <w:p w14:paraId="2EEA761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010" w:type="dxa"/>
          </w:tcPr>
          <w:p w14:paraId="73C09A1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2758" w:type="dxa"/>
            <w:gridSpan w:val="2"/>
            <w:tcBorders>
              <w:bottom w:val="single" w:sz="8" w:space="0" w:color="000000"/>
            </w:tcBorders>
          </w:tcPr>
          <w:p w14:paraId="3EE4EA8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540" w:type="dxa"/>
          </w:tcPr>
          <w:p w14:paraId="5AE4888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577" w:type="dxa"/>
          </w:tcPr>
          <w:p w14:paraId="0C567EF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726" w:type="dxa"/>
          </w:tcPr>
          <w:p w14:paraId="6D52382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337" w:type="dxa"/>
          </w:tcPr>
          <w:p w14:paraId="064109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33BAE6E" w14:textId="77777777" w:rsidTr="008B22D4">
        <w:tblPrEx>
          <w:tblBorders>
            <w:top w:val="none" w:sz="0" w:space="0" w:color="auto"/>
          </w:tblBorders>
        </w:tblPrEx>
        <w:tc>
          <w:tcPr>
            <w:tcW w:w="526" w:type="dxa"/>
            <w:vMerge w:val="restart"/>
            <w:tcBorders>
              <w:top w:val="single" w:sz="8" w:space="0" w:color="000000"/>
              <w:left w:val="single" w:sz="8" w:space="0" w:color="000000"/>
              <w:bottom w:val="single" w:sz="8" w:space="0" w:color="000000"/>
              <w:right w:val="single" w:sz="8" w:space="0" w:color="000000"/>
            </w:tcBorders>
          </w:tcPr>
          <w:p w14:paraId="76099F6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Lp.</w:t>
            </w:r>
          </w:p>
        </w:tc>
        <w:tc>
          <w:tcPr>
            <w:tcW w:w="3010" w:type="dxa"/>
            <w:tcBorders>
              <w:top w:val="single" w:sz="8" w:space="0" w:color="000000"/>
              <w:right w:val="single" w:sz="8" w:space="0" w:color="000000"/>
            </w:tcBorders>
          </w:tcPr>
          <w:p w14:paraId="6A35458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val="restart"/>
            <w:tcBorders>
              <w:left w:val="single" w:sz="8" w:space="0" w:color="000000"/>
              <w:bottom w:val="single" w:sz="8" w:space="0" w:color="000000"/>
              <w:right w:val="single" w:sz="8" w:space="0" w:color="000000"/>
            </w:tcBorders>
          </w:tcPr>
          <w:p w14:paraId="18B82E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wartość zadania </w:t>
            </w:r>
          </w:p>
        </w:tc>
        <w:tc>
          <w:tcPr>
            <w:tcW w:w="6251" w:type="dxa"/>
            <w:gridSpan w:val="4"/>
            <w:tcBorders>
              <w:top w:val="single" w:sz="8" w:space="0" w:color="000000"/>
              <w:bottom w:val="single" w:sz="8" w:space="0" w:color="000000"/>
              <w:right w:val="single" w:sz="8" w:space="0" w:color="000000"/>
            </w:tcBorders>
            <w:shd w:val="clear" w:color="auto" w:fill="82CA3F"/>
          </w:tcPr>
          <w:p w14:paraId="6CECCB0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1337" w:type="dxa"/>
          </w:tcPr>
          <w:p w14:paraId="23DAFD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22F38F9F"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439F7BC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right w:val="single" w:sz="8" w:space="0" w:color="000000"/>
            </w:tcBorders>
          </w:tcPr>
          <w:p w14:paraId="585BE4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586625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6251" w:type="dxa"/>
            <w:gridSpan w:val="4"/>
            <w:tcBorders>
              <w:top w:val="single" w:sz="8" w:space="0" w:color="000000"/>
              <w:bottom w:val="single" w:sz="8" w:space="0" w:color="000000"/>
              <w:right w:val="single" w:sz="8" w:space="0" w:color="000000"/>
            </w:tcBorders>
            <w:shd w:val="clear" w:color="auto" w:fill="FFFFFF"/>
          </w:tcPr>
          <w:p w14:paraId="61AF133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Planowana środki</w:t>
            </w:r>
          </w:p>
        </w:tc>
        <w:tc>
          <w:tcPr>
            <w:tcW w:w="1337" w:type="dxa"/>
          </w:tcPr>
          <w:p w14:paraId="1E905AA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FD09089" w14:textId="77777777" w:rsidTr="008B22D4">
        <w:tblPrEx>
          <w:tblBorders>
            <w:top w:val="none" w:sz="0" w:space="0" w:color="auto"/>
          </w:tblBorders>
        </w:tblPrEx>
        <w:tc>
          <w:tcPr>
            <w:tcW w:w="526" w:type="dxa"/>
            <w:vMerge/>
            <w:tcBorders>
              <w:top w:val="single" w:sz="8" w:space="0" w:color="000000"/>
              <w:left w:val="single" w:sz="8" w:space="0" w:color="000000"/>
              <w:bottom w:val="single" w:sz="8" w:space="0" w:color="000000"/>
              <w:right w:val="single" w:sz="8" w:space="0" w:color="000000"/>
            </w:tcBorders>
          </w:tcPr>
          <w:p w14:paraId="74D9790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Borders>
              <w:bottom w:val="single" w:sz="8" w:space="0" w:color="000000"/>
              <w:right w:val="single" w:sz="8" w:space="0" w:color="000000"/>
            </w:tcBorders>
          </w:tcPr>
          <w:p w14:paraId="560549E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350" w:type="dxa"/>
            <w:vMerge/>
            <w:tcBorders>
              <w:left w:val="single" w:sz="8" w:space="0" w:color="000000"/>
              <w:bottom w:val="single" w:sz="8" w:space="0" w:color="000000"/>
              <w:right w:val="single" w:sz="8" w:space="0" w:color="000000"/>
            </w:tcBorders>
          </w:tcPr>
          <w:p w14:paraId="23F0F1A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Borders>
              <w:right w:val="single" w:sz="8" w:space="0" w:color="000000"/>
            </w:tcBorders>
          </w:tcPr>
          <w:p w14:paraId="6D7403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 kwartał</w:t>
            </w:r>
          </w:p>
        </w:tc>
        <w:tc>
          <w:tcPr>
            <w:tcW w:w="1540" w:type="dxa"/>
            <w:tcBorders>
              <w:right w:val="single" w:sz="8" w:space="0" w:color="000000"/>
            </w:tcBorders>
          </w:tcPr>
          <w:p w14:paraId="16AF036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 kwartał</w:t>
            </w:r>
          </w:p>
        </w:tc>
        <w:tc>
          <w:tcPr>
            <w:tcW w:w="1577" w:type="dxa"/>
            <w:tcBorders>
              <w:right w:val="single" w:sz="8" w:space="0" w:color="000000"/>
            </w:tcBorders>
          </w:tcPr>
          <w:p w14:paraId="53215D74"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III kwartał</w:t>
            </w:r>
          </w:p>
        </w:tc>
        <w:tc>
          <w:tcPr>
            <w:tcW w:w="1726" w:type="dxa"/>
            <w:tcBorders>
              <w:right w:val="single" w:sz="8" w:space="0" w:color="000000"/>
            </w:tcBorders>
          </w:tcPr>
          <w:p w14:paraId="420B145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IV kwartał</w:t>
            </w:r>
          </w:p>
        </w:tc>
        <w:tc>
          <w:tcPr>
            <w:tcW w:w="1337" w:type="dxa"/>
          </w:tcPr>
          <w:p w14:paraId="3E1828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8C1877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3F45A61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3010" w:type="dxa"/>
            <w:tcBorders>
              <w:top w:val="single" w:sz="8" w:space="0" w:color="000000"/>
              <w:bottom w:val="single" w:sz="8" w:space="0" w:color="000000"/>
              <w:right w:val="single" w:sz="8" w:space="0" w:color="000000"/>
            </w:tcBorders>
          </w:tcPr>
          <w:p w14:paraId="6E00D34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Budowa obiektów podstawowych</w:t>
            </w:r>
          </w:p>
        </w:tc>
        <w:tc>
          <w:tcPr>
            <w:tcW w:w="1350" w:type="dxa"/>
            <w:tcBorders>
              <w:top w:val="single" w:sz="8" w:space="0" w:color="000000"/>
              <w:bottom w:val="single" w:sz="8" w:space="0" w:color="000000"/>
              <w:right w:val="single" w:sz="8" w:space="0" w:color="000000"/>
            </w:tcBorders>
          </w:tcPr>
          <w:p w14:paraId="30B5793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3CF7547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777164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541A1CB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08CCD8F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35AC944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832BC04"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7376BCF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3.3</w:t>
            </w:r>
          </w:p>
        </w:tc>
        <w:tc>
          <w:tcPr>
            <w:tcW w:w="3010" w:type="dxa"/>
            <w:tcBorders>
              <w:bottom w:val="single" w:sz="8" w:space="0" w:color="000000"/>
              <w:right w:val="single" w:sz="8" w:space="0" w:color="000000"/>
            </w:tcBorders>
          </w:tcPr>
          <w:p w14:paraId="2D3D312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 budynku</w:t>
            </w:r>
          </w:p>
        </w:tc>
        <w:tc>
          <w:tcPr>
            <w:tcW w:w="1350" w:type="dxa"/>
            <w:tcBorders>
              <w:bottom w:val="single" w:sz="8" w:space="0" w:color="000000"/>
              <w:right w:val="single" w:sz="8" w:space="0" w:color="000000"/>
            </w:tcBorders>
          </w:tcPr>
          <w:p w14:paraId="1F9410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0E5605B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1526AEA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0807F13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3BDF16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18E299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35603DF4"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5D63B2E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w:t>
            </w:r>
          </w:p>
        </w:tc>
        <w:tc>
          <w:tcPr>
            <w:tcW w:w="3010" w:type="dxa"/>
            <w:tcBorders>
              <w:top w:val="single" w:sz="8" w:space="0" w:color="000000"/>
              <w:bottom w:val="single" w:sz="8" w:space="0" w:color="000000"/>
              <w:right w:val="single" w:sz="8" w:space="0" w:color="000000"/>
            </w:tcBorders>
          </w:tcPr>
          <w:p w14:paraId="54D4274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w:t>
            </w:r>
          </w:p>
        </w:tc>
        <w:tc>
          <w:tcPr>
            <w:tcW w:w="1350" w:type="dxa"/>
            <w:tcBorders>
              <w:bottom w:val="single" w:sz="8" w:space="0" w:color="000000"/>
              <w:right w:val="single" w:sz="8" w:space="0" w:color="000000"/>
            </w:tcBorders>
          </w:tcPr>
          <w:p w14:paraId="69F2DDC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2533DE9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51EFD80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794001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2794CD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28C8F4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D44E13"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483579D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4.1</w:t>
            </w:r>
          </w:p>
        </w:tc>
        <w:tc>
          <w:tcPr>
            <w:tcW w:w="3010" w:type="dxa"/>
            <w:tcBorders>
              <w:bottom w:val="single" w:sz="8" w:space="0" w:color="000000"/>
              <w:right w:val="single" w:sz="8" w:space="0" w:color="000000"/>
            </w:tcBorders>
          </w:tcPr>
          <w:p w14:paraId="469093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roofErr w:type="spellStart"/>
            <w:r w:rsidRPr="008B22D4">
              <w:rPr>
                <w:rFonts w:eastAsia="Arial Unicode MS"/>
                <w:b/>
                <w:bCs/>
              </w:rPr>
              <w:t>Instaalacje</w:t>
            </w:r>
            <w:proofErr w:type="spellEnd"/>
            <w:r w:rsidRPr="008B22D4">
              <w:rPr>
                <w:rFonts w:eastAsia="Arial Unicode MS"/>
                <w:b/>
                <w:bCs/>
              </w:rPr>
              <w:t xml:space="preserve"> elektryczne</w:t>
            </w:r>
          </w:p>
        </w:tc>
        <w:tc>
          <w:tcPr>
            <w:tcW w:w="1350" w:type="dxa"/>
            <w:tcBorders>
              <w:bottom w:val="single" w:sz="8" w:space="0" w:color="000000"/>
              <w:right w:val="single" w:sz="8" w:space="0" w:color="000000"/>
            </w:tcBorders>
          </w:tcPr>
          <w:p w14:paraId="337AB0D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04DF0FA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7C687AE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4F406FD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7610AA6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786737C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7E79C79C"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DC3F4F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519954D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w:t>
            </w:r>
          </w:p>
        </w:tc>
        <w:tc>
          <w:tcPr>
            <w:tcW w:w="1350" w:type="dxa"/>
            <w:tcBorders>
              <w:bottom w:val="single" w:sz="8" w:space="0" w:color="000000"/>
              <w:right w:val="single" w:sz="8" w:space="0" w:color="000000"/>
            </w:tcBorders>
          </w:tcPr>
          <w:p w14:paraId="02587CE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17BD21C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DC5CA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37F2AC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73D49251"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3CFE2FB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6AB2141"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0EBB21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4.2</w:t>
            </w:r>
          </w:p>
        </w:tc>
        <w:tc>
          <w:tcPr>
            <w:tcW w:w="3010" w:type="dxa"/>
            <w:tcBorders>
              <w:bottom w:val="single" w:sz="8" w:space="0" w:color="000000"/>
              <w:right w:val="single" w:sz="8" w:space="0" w:color="000000"/>
            </w:tcBorders>
          </w:tcPr>
          <w:p w14:paraId="0D1C177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Instalacja elektryczne</w:t>
            </w:r>
          </w:p>
        </w:tc>
        <w:tc>
          <w:tcPr>
            <w:tcW w:w="1350" w:type="dxa"/>
            <w:tcBorders>
              <w:bottom w:val="single" w:sz="8" w:space="0" w:color="000000"/>
              <w:right w:val="single" w:sz="8" w:space="0" w:color="000000"/>
            </w:tcBorders>
          </w:tcPr>
          <w:p w14:paraId="09BCF46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tcPr>
          <w:p w14:paraId="30F96B9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tcPr>
          <w:p w14:paraId="6BA1349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tcPr>
          <w:p w14:paraId="226BF35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tcPr>
          <w:p w14:paraId="2263A3D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390D79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4152990B" w14:textId="77777777" w:rsidTr="008B22D4">
        <w:tblPrEx>
          <w:tblBorders>
            <w:top w:val="none" w:sz="0" w:space="0" w:color="auto"/>
          </w:tblBorders>
        </w:tblPrEx>
        <w:tc>
          <w:tcPr>
            <w:tcW w:w="526" w:type="dxa"/>
            <w:tcBorders>
              <w:left w:val="single" w:sz="8" w:space="0" w:color="000000"/>
              <w:bottom w:val="single" w:sz="8" w:space="0" w:color="000000"/>
              <w:right w:val="single" w:sz="8" w:space="0" w:color="000000"/>
            </w:tcBorders>
          </w:tcPr>
          <w:p w14:paraId="2E27A84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w:t>
            </w:r>
          </w:p>
        </w:tc>
        <w:tc>
          <w:tcPr>
            <w:tcW w:w="3010" w:type="dxa"/>
            <w:tcBorders>
              <w:bottom w:val="single" w:sz="8" w:space="0" w:color="000000"/>
              <w:right w:val="single" w:sz="8" w:space="0" w:color="000000"/>
            </w:tcBorders>
          </w:tcPr>
          <w:p w14:paraId="4270B5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sanitarne </w:t>
            </w:r>
          </w:p>
        </w:tc>
        <w:tc>
          <w:tcPr>
            <w:tcW w:w="1350" w:type="dxa"/>
            <w:tcBorders>
              <w:bottom w:val="single" w:sz="8" w:space="0" w:color="000000"/>
              <w:right w:val="single" w:sz="8" w:space="0" w:color="000000"/>
            </w:tcBorders>
          </w:tcPr>
          <w:p w14:paraId="78F15CF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tcBorders>
            <w:shd w:val="clear" w:color="auto" w:fill="EFEFEF"/>
          </w:tcPr>
          <w:p w14:paraId="5E88C79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40" w:type="dxa"/>
            <w:tcBorders>
              <w:left w:val="single" w:sz="8" w:space="0" w:color="000000"/>
              <w:bottom w:val="single" w:sz="8" w:space="0" w:color="000000"/>
            </w:tcBorders>
            <w:shd w:val="clear" w:color="auto" w:fill="EFEFEF"/>
          </w:tcPr>
          <w:p w14:paraId="405E1E43"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577" w:type="dxa"/>
            <w:tcBorders>
              <w:left w:val="single" w:sz="8" w:space="0" w:color="000000"/>
              <w:bottom w:val="single" w:sz="8" w:space="0" w:color="000000"/>
              <w:right w:val="single" w:sz="8" w:space="0" w:color="000000"/>
            </w:tcBorders>
            <w:shd w:val="clear" w:color="auto" w:fill="EFEFEF"/>
          </w:tcPr>
          <w:p w14:paraId="75BBB67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726" w:type="dxa"/>
            <w:tcBorders>
              <w:bottom w:val="single" w:sz="8" w:space="0" w:color="000000"/>
              <w:right w:val="single" w:sz="8" w:space="0" w:color="000000"/>
            </w:tcBorders>
            <w:shd w:val="clear" w:color="auto" w:fill="EFEFEF"/>
          </w:tcPr>
          <w:p w14:paraId="3D541A6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337" w:type="dxa"/>
          </w:tcPr>
          <w:p w14:paraId="5E8577D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5539A3C7" w14:textId="77777777" w:rsidTr="008B22D4">
        <w:tblPrEx>
          <w:tblBorders>
            <w:top w:val="none" w:sz="0" w:space="0" w:color="auto"/>
          </w:tblBorders>
        </w:tblPrEx>
        <w:tc>
          <w:tcPr>
            <w:tcW w:w="526" w:type="dxa"/>
            <w:tcBorders>
              <w:top w:val="single" w:sz="8" w:space="0" w:color="000000"/>
              <w:left w:val="single" w:sz="8" w:space="0" w:color="000000"/>
              <w:bottom w:val="single" w:sz="8" w:space="0" w:color="000000"/>
              <w:right w:val="single" w:sz="8" w:space="0" w:color="000000"/>
            </w:tcBorders>
          </w:tcPr>
          <w:p w14:paraId="18C6081A"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6</w:t>
            </w:r>
          </w:p>
        </w:tc>
        <w:tc>
          <w:tcPr>
            <w:tcW w:w="3010" w:type="dxa"/>
            <w:tcBorders>
              <w:top w:val="single" w:sz="8" w:space="0" w:color="000000"/>
              <w:bottom w:val="single" w:sz="8" w:space="0" w:color="000000"/>
              <w:right w:val="single" w:sz="8" w:space="0" w:color="000000"/>
            </w:tcBorders>
          </w:tcPr>
          <w:p w14:paraId="00317D6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Wyposażenie</w:t>
            </w:r>
          </w:p>
        </w:tc>
        <w:tc>
          <w:tcPr>
            <w:tcW w:w="1350" w:type="dxa"/>
            <w:tcBorders>
              <w:bottom w:val="single" w:sz="8" w:space="0" w:color="000000"/>
              <w:right w:val="single" w:sz="8" w:space="0" w:color="000000"/>
            </w:tcBorders>
          </w:tcPr>
          <w:p w14:paraId="05A4957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top w:val="single" w:sz="8" w:space="0" w:color="000000"/>
              <w:bottom w:val="single" w:sz="8" w:space="0" w:color="000000"/>
              <w:right w:val="single" w:sz="8" w:space="0" w:color="000000"/>
            </w:tcBorders>
          </w:tcPr>
          <w:p w14:paraId="16079150"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top w:val="single" w:sz="8" w:space="0" w:color="000000"/>
              <w:bottom w:val="single" w:sz="8" w:space="0" w:color="000000"/>
              <w:right w:val="single" w:sz="8" w:space="0" w:color="000000"/>
            </w:tcBorders>
          </w:tcPr>
          <w:p w14:paraId="3B5E750D"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top w:val="single" w:sz="8" w:space="0" w:color="000000"/>
              <w:bottom w:val="single" w:sz="8" w:space="0" w:color="000000"/>
              <w:right w:val="single" w:sz="8" w:space="0" w:color="000000"/>
            </w:tcBorders>
          </w:tcPr>
          <w:p w14:paraId="31BD563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top w:val="single" w:sz="8" w:space="0" w:color="000000"/>
              <w:bottom w:val="single" w:sz="8" w:space="0" w:color="000000"/>
              <w:right w:val="single" w:sz="8" w:space="0" w:color="000000"/>
            </w:tcBorders>
          </w:tcPr>
          <w:p w14:paraId="47A1601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14EFF93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072292" w:rsidRPr="008B22D4" w14:paraId="48647551" w14:textId="77777777" w:rsidTr="008B22D4">
        <w:tblPrEx>
          <w:tblBorders>
            <w:top w:val="none" w:sz="0" w:space="0" w:color="auto"/>
          </w:tblBorders>
        </w:tblPrEx>
        <w:tc>
          <w:tcPr>
            <w:tcW w:w="3536" w:type="dxa"/>
            <w:gridSpan w:val="2"/>
            <w:tcBorders>
              <w:left w:val="single" w:sz="8" w:space="0" w:color="000000"/>
              <w:bottom w:val="single" w:sz="8" w:space="0" w:color="000000"/>
              <w:right w:val="single" w:sz="8" w:space="0" w:color="000000"/>
            </w:tcBorders>
          </w:tcPr>
          <w:p w14:paraId="1F4CE47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RAZEM</w:t>
            </w:r>
          </w:p>
        </w:tc>
        <w:tc>
          <w:tcPr>
            <w:tcW w:w="1350" w:type="dxa"/>
            <w:tcBorders>
              <w:bottom w:val="single" w:sz="8" w:space="0" w:color="000000"/>
              <w:right w:val="single" w:sz="8" w:space="0" w:color="000000"/>
            </w:tcBorders>
          </w:tcPr>
          <w:p w14:paraId="0E346E9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8" w:type="dxa"/>
            <w:tcBorders>
              <w:bottom w:val="single" w:sz="8" w:space="0" w:color="000000"/>
              <w:right w:val="single" w:sz="8" w:space="0" w:color="000000"/>
            </w:tcBorders>
            <w:shd w:val="clear" w:color="auto" w:fill="82CA3F"/>
          </w:tcPr>
          <w:p w14:paraId="0C83DEE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40" w:type="dxa"/>
            <w:tcBorders>
              <w:bottom w:val="single" w:sz="8" w:space="0" w:color="000000"/>
              <w:right w:val="single" w:sz="8" w:space="0" w:color="000000"/>
            </w:tcBorders>
            <w:shd w:val="clear" w:color="auto" w:fill="82CA3F"/>
          </w:tcPr>
          <w:p w14:paraId="3A0B9019"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577" w:type="dxa"/>
            <w:tcBorders>
              <w:bottom w:val="single" w:sz="8" w:space="0" w:color="000000"/>
              <w:right w:val="single" w:sz="8" w:space="0" w:color="000000"/>
            </w:tcBorders>
            <w:shd w:val="clear" w:color="auto" w:fill="82CA3F"/>
          </w:tcPr>
          <w:p w14:paraId="68A3E7CC"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726" w:type="dxa"/>
            <w:tcBorders>
              <w:bottom w:val="single" w:sz="8" w:space="0" w:color="000000"/>
              <w:right w:val="single" w:sz="8" w:space="0" w:color="000000"/>
            </w:tcBorders>
            <w:shd w:val="clear" w:color="auto" w:fill="82CA3F"/>
          </w:tcPr>
          <w:p w14:paraId="73005958"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337" w:type="dxa"/>
          </w:tcPr>
          <w:p w14:paraId="6F7075C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431830" w:rsidRPr="008B22D4" w14:paraId="2AAF2948" w14:textId="77777777" w:rsidTr="008B22D4">
        <w:tblPrEx>
          <w:tblBorders>
            <w:top w:val="none" w:sz="0" w:space="0" w:color="auto"/>
          </w:tblBorders>
        </w:tblPrEx>
        <w:tc>
          <w:tcPr>
            <w:tcW w:w="526" w:type="dxa"/>
          </w:tcPr>
          <w:p w14:paraId="50F58CA6"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3010" w:type="dxa"/>
          </w:tcPr>
          <w:p w14:paraId="7721AF8B"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tcPr>
          <w:p w14:paraId="62584F45"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tcPr>
          <w:p w14:paraId="70E5F9E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40" w:type="dxa"/>
          </w:tcPr>
          <w:p w14:paraId="41B226EE"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tcPr>
          <w:p w14:paraId="6A8C61E2"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726" w:type="dxa"/>
          </w:tcPr>
          <w:p w14:paraId="26940ABF"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37" w:type="dxa"/>
          </w:tcPr>
          <w:p w14:paraId="186D0D97" w14:textId="77777777" w:rsidR="00431830" w:rsidRPr="008B22D4" w:rsidRDefault="00431830"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bl>
    <w:p w14:paraId="3566A86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E5678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653790D"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B579A3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C466E2"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BABAE5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4C08F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2400988A"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5E8B19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0AF19DF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245B15E"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6B25C8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3394B123"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A5C5C8F"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7457D9C6"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69968F1D" w14:textId="77777777" w:rsidR="00BA079F"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14F235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FFD4538"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42554E95"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p w14:paraId="5DB490C7"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1"/>
        <w:jc w:val="right"/>
        <w:rPr>
          <w:rFonts w:eastAsia="Arial Unicode MS"/>
          <w:b/>
        </w:rPr>
      </w:pPr>
      <w:r w:rsidRPr="008B22D4">
        <w:rPr>
          <w:rFonts w:eastAsia="Arial Unicode MS"/>
          <w:b/>
        </w:rPr>
        <w:lastRenderedPageBreak/>
        <w:t>Załącznik nr 16 do umowy</w:t>
      </w:r>
      <w:r>
        <w:rPr>
          <w:rFonts w:eastAsia="Arial Unicode MS"/>
          <w:b/>
        </w:rPr>
        <w:t xml:space="preserve"> </w:t>
      </w:r>
      <w:r w:rsidRPr="008B22D4">
        <w:rPr>
          <w:rFonts w:eastAsia="Arial Unicode MS"/>
          <w:b/>
        </w:rPr>
        <w:t>ZP/90/2023</w:t>
      </w:r>
    </w:p>
    <w:p w14:paraId="73231CA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p>
    <w:p w14:paraId="250EFDE6" w14:textId="77777777" w:rsidR="00BA079F" w:rsidRPr="008B22D4" w:rsidRDefault="00BA079F"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ind w:right="-2836"/>
        <w:jc w:val="right"/>
        <w:rPr>
          <w:rFonts w:eastAsia="Arial Unicode MS"/>
        </w:rPr>
      </w:pPr>
      <w:r w:rsidRPr="008B22D4">
        <w:rPr>
          <w:rFonts w:eastAsia="Arial Unicode MS"/>
        </w:rPr>
        <w:t>Za</w:t>
      </w:r>
    </w:p>
    <w:tbl>
      <w:tblPr>
        <w:tblW w:w="12677" w:type="dxa"/>
        <w:tblInd w:w="-993" w:type="dxa"/>
        <w:tblBorders>
          <w:top w:val="nil"/>
          <w:left w:val="nil"/>
          <w:right w:val="nil"/>
        </w:tblBorders>
        <w:tblLayout w:type="fixed"/>
        <w:tblCellMar>
          <w:left w:w="70" w:type="dxa"/>
          <w:right w:w="70" w:type="dxa"/>
        </w:tblCellMar>
        <w:tblLook w:val="0000" w:firstRow="0" w:lastRow="0" w:firstColumn="0" w:lastColumn="0" w:noHBand="0" w:noVBand="0"/>
      </w:tblPr>
      <w:tblGrid>
        <w:gridCol w:w="424"/>
        <w:gridCol w:w="100"/>
        <w:gridCol w:w="192"/>
        <w:gridCol w:w="413"/>
        <w:gridCol w:w="291"/>
        <w:gridCol w:w="300"/>
        <w:gridCol w:w="291"/>
        <w:gridCol w:w="950"/>
        <w:gridCol w:w="291"/>
        <w:gridCol w:w="1049"/>
        <w:gridCol w:w="291"/>
        <w:gridCol w:w="1397"/>
        <w:gridCol w:w="216"/>
        <w:gridCol w:w="291"/>
        <w:gridCol w:w="1274"/>
        <w:gridCol w:w="339"/>
        <w:gridCol w:w="1565"/>
        <w:gridCol w:w="1396"/>
        <w:gridCol w:w="246"/>
        <w:gridCol w:w="1361"/>
      </w:tblGrid>
      <w:tr w:rsidR="00B42DD2" w:rsidRPr="008B22D4" w14:paraId="6EF20251" w14:textId="77777777" w:rsidTr="00B42DD2">
        <w:tc>
          <w:tcPr>
            <w:tcW w:w="526" w:type="dxa"/>
            <w:gridSpan w:val="2"/>
          </w:tcPr>
          <w:p w14:paraId="536020FD" w14:textId="59E8D7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2737" w:type="dxa"/>
            <w:gridSpan w:val="7"/>
          </w:tcPr>
          <w:p w14:paraId="29DE7AF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2"/>
          </w:tcPr>
          <w:p w14:paraId="5720A65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8" w:type="dxa"/>
            <w:shd w:val="clear" w:color="auto" w:fill="FFFFFF"/>
          </w:tcPr>
          <w:p w14:paraId="1A99D8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510" w:type="dxa"/>
            <w:gridSpan w:val="2"/>
            <w:shd w:val="clear" w:color="auto" w:fill="FFFFFF"/>
          </w:tcPr>
          <w:p w14:paraId="1B1C4D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0CE13B5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shd w:val="clear" w:color="auto" w:fill="FFFFFF"/>
          </w:tcPr>
          <w:p w14:paraId="27CACAD7" w14:textId="0C5DFDE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655" w:type="dxa"/>
            <w:gridSpan w:val="2"/>
            <w:shd w:val="clear" w:color="auto" w:fill="FFFFFF"/>
          </w:tcPr>
          <w:p w14:paraId="29D452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37" w:type="dxa"/>
          </w:tcPr>
          <w:p w14:paraId="517775E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BBD2320" w14:textId="77777777" w:rsidTr="00B42DD2">
        <w:trPr>
          <w:gridBefore w:val="3"/>
          <w:gridAfter w:val="1"/>
          <w:wBefore w:w="719" w:type="dxa"/>
          <w:wAfter w:w="1326" w:type="dxa"/>
        </w:trPr>
        <w:tc>
          <w:tcPr>
            <w:tcW w:w="709" w:type="dxa"/>
            <w:gridSpan w:val="2"/>
            <w:vAlign w:val="center"/>
          </w:tcPr>
          <w:p w14:paraId="3B158B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i/>
                <w:iCs/>
              </w:rPr>
            </w:pPr>
          </w:p>
        </w:tc>
        <w:tc>
          <w:tcPr>
            <w:tcW w:w="1846" w:type="dxa"/>
            <w:gridSpan w:val="4"/>
            <w:vAlign w:val="center"/>
          </w:tcPr>
          <w:p w14:paraId="448E9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2"/>
            <w:vAlign w:val="center"/>
          </w:tcPr>
          <w:p w14:paraId="2DC87A4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32A3F35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3"/>
            <w:vAlign w:val="center"/>
          </w:tcPr>
          <w:p w14:paraId="7F070433" w14:textId="37AE3E9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vAlign w:val="center"/>
          </w:tcPr>
          <w:p w14:paraId="4B390A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2"/>
            <w:vAlign w:val="center"/>
          </w:tcPr>
          <w:p w14:paraId="665A27F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51EA2C67" w14:textId="77777777" w:rsidTr="00B42DD2">
        <w:tblPrEx>
          <w:tblBorders>
            <w:top w:val="none" w:sz="0" w:space="0" w:color="auto"/>
          </w:tblBorders>
        </w:tblPrEx>
        <w:trPr>
          <w:gridBefore w:val="3"/>
          <w:gridAfter w:val="1"/>
          <w:wBefore w:w="719" w:type="dxa"/>
          <w:wAfter w:w="1326" w:type="dxa"/>
        </w:trPr>
        <w:tc>
          <w:tcPr>
            <w:tcW w:w="1304" w:type="dxa"/>
            <w:gridSpan w:val="4"/>
          </w:tcPr>
          <w:p w14:paraId="7EF4E21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9328" w:type="dxa"/>
            <w:gridSpan w:val="12"/>
            <w:vAlign w:val="center"/>
          </w:tcPr>
          <w:p w14:paraId="11F95307" w14:textId="56BBD55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 xml:space="preserve">Podział </w:t>
            </w:r>
            <w:proofErr w:type="spellStart"/>
            <w:r w:rsidRPr="008B22D4">
              <w:rPr>
                <w:rFonts w:eastAsia="Arial Unicode MS"/>
                <w:b/>
                <w:bCs/>
              </w:rPr>
              <w:t>FV</w:t>
            </w:r>
            <w:proofErr w:type="spellEnd"/>
            <w:r w:rsidRPr="008B22D4">
              <w:rPr>
                <w:rFonts w:eastAsia="Arial Unicode MS"/>
                <w:b/>
                <w:bCs/>
              </w:rPr>
              <w:t xml:space="preserve"> wg </w:t>
            </w:r>
            <w:proofErr w:type="spellStart"/>
            <w:r w:rsidRPr="008B22D4">
              <w:rPr>
                <w:rFonts w:eastAsia="Arial Unicode MS"/>
                <w:b/>
                <w:bCs/>
              </w:rPr>
              <w:t>WKI</w:t>
            </w:r>
            <w:proofErr w:type="spellEnd"/>
          </w:p>
        </w:tc>
      </w:tr>
      <w:tr w:rsidR="00B42DD2" w:rsidRPr="008B22D4" w14:paraId="1DF5E287" w14:textId="77777777" w:rsidTr="00B42DD2">
        <w:tblPrEx>
          <w:tblBorders>
            <w:top w:val="none" w:sz="0" w:space="0" w:color="auto"/>
          </w:tblBorders>
        </w:tblPrEx>
        <w:trPr>
          <w:gridBefore w:val="3"/>
          <w:gridAfter w:val="1"/>
          <w:wBefore w:w="719" w:type="dxa"/>
          <w:wAfter w:w="1326" w:type="dxa"/>
        </w:trPr>
        <w:tc>
          <w:tcPr>
            <w:tcW w:w="709" w:type="dxa"/>
            <w:gridSpan w:val="2"/>
            <w:shd w:val="clear" w:color="auto" w:fill="FFFFFF"/>
            <w:vAlign w:val="center"/>
          </w:tcPr>
          <w:p w14:paraId="1FB65FD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 </w:t>
            </w:r>
          </w:p>
        </w:tc>
        <w:tc>
          <w:tcPr>
            <w:tcW w:w="1846" w:type="dxa"/>
            <w:gridSpan w:val="4"/>
            <w:shd w:val="clear" w:color="auto" w:fill="FFFFFF"/>
            <w:vAlign w:val="center"/>
          </w:tcPr>
          <w:p w14:paraId="328838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350" w:type="dxa"/>
            <w:gridSpan w:val="2"/>
            <w:shd w:val="clear" w:color="auto" w:fill="FFFFFF"/>
            <w:vAlign w:val="center"/>
          </w:tcPr>
          <w:p w14:paraId="2EF57EE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gridSpan w:val="2"/>
            <w:shd w:val="clear" w:color="auto" w:fill="FFFFFF"/>
          </w:tcPr>
          <w:p w14:paraId="77EABE7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3"/>
            <w:shd w:val="clear" w:color="auto" w:fill="FFFFFF"/>
            <w:vAlign w:val="center"/>
          </w:tcPr>
          <w:p w14:paraId="1B115DE0" w14:textId="13928AF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577" w:type="dxa"/>
            <w:vAlign w:val="center"/>
          </w:tcPr>
          <w:p w14:paraId="044B0F9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655" w:type="dxa"/>
            <w:gridSpan w:val="2"/>
            <w:vAlign w:val="center"/>
          </w:tcPr>
          <w:p w14:paraId="4EA152E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18C6964C"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5B00F21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4EB88B58" w14:textId="039A8C3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22DC95CC"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6CDE1ED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7D000585" w14:textId="4E534DD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3 grupy kosztów inwestycji: </w:t>
            </w:r>
            <w:r w:rsidRPr="008B22D4">
              <w:rPr>
                <w:rFonts w:eastAsia="Arial Unicode MS"/>
                <w:b/>
                <w:bCs/>
              </w:rPr>
              <w:t>BUDOWA OBIEKTÓW PODSTAWOWYCH </w:t>
            </w:r>
          </w:p>
        </w:tc>
      </w:tr>
      <w:tr w:rsidR="00B42DD2" w:rsidRPr="008B22D4" w14:paraId="27AC387B" w14:textId="77777777" w:rsidTr="00B42DD2">
        <w:tblPrEx>
          <w:tblBorders>
            <w:top w:val="none" w:sz="0" w:space="0" w:color="auto"/>
          </w:tblBorders>
        </w:tblPrEx>
        <w:trPr>
          <w:gridBefore w:val="1"/>
          <w:gridAfter w:val="2"/>
          <w:wBefore w:w="426" w:type="dxa"/>
          <w:wAfter w:w="1619" w:type="dxa"/>
        </w:trPr>
        <w:tc>
          <w:tcPr>
            <w:tcW w:w="709" w:type="dxa"/>
            <w:gridSpan w:val="3"/>
            <w:vMerge w:val="restart"/>
            <w:tcBorders>
              <w:left w:val="single" w:sz="16" w:space="0" w:color="000000"/>
              <w:bottom w:val="single" w:sz="16" w:space="0" w:color="000000"/>
              <w:right w:val="single" w:sz="16" w:space="0" w:color="000000"/>
            </w:tcBorders>
            <w:shd w:val="clear" w:color="auto" w:fill="FFFFFF"/>
            <w:vAlign w:val="center"/>
          </w:tcPr>
          <w:p w14:paraId="036B6C3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9"/>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4B22F07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37F7D5C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3"/>
            <w:tcBorders>
              <w:top w:val="single" w:sz="16" w:space="0" w:color="000000"/>
              <w:bottom w:val="single" w:sz="16" w:space="0" w:color="000000"/>
              <w:right w:val="single" w:sz="16" w:space="0" w:color="000000"/>
            </w:tcBorders>
            <w:vAlign w:val="center"/>
          </w:tcPr>
          <w:p w14:paraId="402881D5" w14:textId="2053553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217C68DA" w14:textId="77777777" w:rsidTr="00B42DD2">
        <w:tblPrEx>
          <w:tblBorders>
            <w:top w:val="none" w:sz="0" w:space="0" w:color="auto"/>
          </w:tblBorders>
        </w:tblPrEx>
        <w:trPr>
          <w:gridBefore w:val="1"/>
          <w:gridAfter w:val="2"/>
          <w:wBefore w:w="426" w:type="dxa"/>
          <w:wAfter w:w="1619" w:type="dxa"/>
        </w:trPr>
        <w:tc>
          <w:tcPr>
            <w:tcW w:w="709" w:type="dxa"/>
            <w:gridSpan w:val="3"/>
            <w:vMerge/>
            <w:tcBorders>
              <w:left w:val="single" w:sz="16" w:space="0" w:color="000000"/>
              <w:bottom w:val="single" w:sz="16" w:space="0" w:color="000000"/>
              <w:right w:val="single" w:sz="16" w:space="0" w:color="000000"/>
            </w:tcBorders>
            <w:shd w:val="clear" w:color="auto" w:fill="FFFFFF"/>
            <w:vAlign w:val="center"/>
          </w:tcPr>
          <w:p w14:paraId="14FF8AF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9"/>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2A822B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426264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2"/>
            <w:tcBorders>
              <w:bottom w:val="single" w:sz="16" w:space="0" w:color="000000"/>
              <w:right w:val="single" w:sz="16" w:space="0" w:color="000000"/>
            </w:tcBorders>
            <w:vAlign w:val="center"/>
          </w:tcPr>
          <w:p w14:paraId="0D69FBD4" w14:textId="39D1D843"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tcBorders>
              <w:bottom w:val="single" w:sz="16" w:space="0" w:color="000000"/>
              <w:right w:val="single" w:sz="16" w:space="0" w:color="000000"/>
            </w:tcBorders>
            <w:vAlign w:val="center"/>
          </w:tcPr>
          <w:p w14:paraId="35EEB4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0CBB5D34" w14:textId="77777777" w:rsidTr="00B42DD2">
        <w:tblPrEx>
          <w:tblBorders>
            <w:top w:val="none" w:sz="0" w:space="0" w:color="auto"/>
          </w:tblBorders>
        </w:tblPrEx>
        <w:trPr>
          <w:gridBefore w:val="1"/>
          <w:gridAfter w:val="2"/>
          <w:wBefore w:w="426" w:type="dxa"/>
          <w:wAfter w:w="1619" w:type="dxa"/>
        </w:trPr>
        <w:tc>
          <w:tcPr>
            <w:tcW w:w="5823" w:type="dxa"/>
            <w:gridSpan w:val="12"/>
            <w:tcBorders>
              <w:left w:val="single" w:sz="8" w:space="0" w:color="000000"/>
              <w:bottom w:val="single" w:sz="8" w:space="0" w:color="000000"/>
              <w:right w:val="single" w:sz="8" w:space="0" w:color="000000"/>
            </w:tcBorders>
            <w:shd w:val="clear" w:color="auto" w:fill="FFFFFF"/>
            <w:vAlign w:val="center"/>
          </w:tcPr>
          <w:p w14:paraId="3CCF288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bottom w:val="single" w:sz="8" w:space="0" w:color="000000"/>
            </w:tcBorders>
          </w:tcPr>
          <w:p w14:paraId="21B062F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top w:val="single" w:sz="8" w:space="0" w:color="000000"/>
              <w:bottom w:val="single" w:sz="8" w:space="0" w:color="000000"/>
              <w:right w:val="single" w:sz="8" w:space="0" w:color="000000"/>
            </w:tcBorders>
            <w:vAlign w:val="center"/>
          </w:tcPr>
          <w:p w14:paraId="0F3CDD2A" w14:textId="53B3542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top w:val="single" w:sz="8" w:space="0" w:color="000000"/>
              <w:bottom w:val="single" w:sz="8" w:space="0" w:color="000000"/>
              <w:right w:val="single" w:sz="8" w:space="0" w:color="000000"/>
            </w:tcBorders>
            <w:vAlign w:val="center"/>
          </w:tcPr>
          <w:p w14:paraId="2CFD4E8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4B3D3143"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FFFFFF"/>
            <w:vAlign w:val="center"/>
          </w:tcPr>
          <w:p w14:paraId="0AF34F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3</w:t>
            </w:r>
          </w:p>
        </w:tc>
        <w:tc>
          <w:tcPr>
            <w:tcW w:w="5114" w:type="dxa"/>
            <w:gridSpan w:val="9"/>
            <w:tcBorders>
              <w:top w:val="single" w:sz="8" w:space="0" w:color="000000"/>
              <w:bottom w:val="single" w:sz="8" w:space="0" w:color="000000"/>
              <w:right w:val="single" w:sz="8" w:space="0" w:color="000000"/>
            </w:tcBorders>
            <w:shd w:val="clear" w:color="auto" w:fill="FFFFFF"/>
            <w:vAlign w:val="center"/>
          </w:tcPr>
          <w:p w14:paraId="333F04B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Roboty budowlane </w:t>
            </w:r>
          </w:p>
        </w:tc>
        <w:tc>
          <w:tcPr>
            <w:tcW w:w="1577" w:type="dxa"/>
            <w:gridSpan w:val="2"/>
            <w:tcBorders>
              <w:bottom w:val="single" w:sz="8" w:space="0" w:color="000000"/>
            </w:tcBorders>
          </w:tcPr>
          <w:p w14:paraId="2B949C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2FE417A9" w14:textId="06D16ECF"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5C6C8BD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3862874" w14:textId="77777777" w:rsidTr="00B42DD2">
        <w:tblPrEx>
          <w:tblBorders>
            <w:top w:val="none" w:sz="0" w:space="0" w:color="auto"/>
          </w:tblBorders>
        </w:tblPrEx>
        <w:trPr>
          <w:gridBefore w:val="1"/>
          <w:gridAfter w:val="2"/>
          <w:wBefore w:w="426" w:type="dxa"/>
          <w:wAfter w:w="1619" w:type="dxa"/>
        </w:trPr>
        <w:tc>
          <w:tcPr>
            <w:tcW w:w="709" w:type="dxa"/>
            <w:gridSpan w:val="3"/>
            <w:vAlign w:val="center"/>
          </w:tcPr>
          <w:p w14:paraId="0597AA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46" w:type="dxa"/>
            <w:gridSpan w:val="4"/>
            <w:vAlign w:val="center"/>
          </w:tcPr>
          <w:p w14:paraId="267DCE8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350" w:type="dxa"/>
            <w:gridSpan w:val="2"/>
            <w:vAlign w:val="center"/>
          </w:tcPr>
          <w:p w14:paraId="43680D6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918" w:type="dxa"/>
            <w:gridSpan w:val="3"/>
            <w:vAlign w:val="center"/>
          </w:tcPr>
          <w:p w14:paraId="09D6B0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577" w:type="dxa"/>
            <w:gridSpan w:val="2"/>
          </w:tcPr>
          <w:p w14:paraId="0123F9B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vAlign w:val="center"/>
          </w:tcPr>
          <w:p w14:paraId="0C2D1D86" w14:textId="7F51D34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407" w:type="dxa"/>
            <w:vAlign w:val="center"/>
          </w:tcPr>
          <w:p w14:paraId="39D24A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r>
      <w:tr w:rsidR="00B42DD2" w:rsidRPr="008B22D4" w14:paraId="071F762C"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41992AF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5CCAD0CA" w14:textId="5C303CC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4 grupy kosztów inwestycji: </w:t>
            </w:r>
            <w:r w:rsidRPr="008B22D4">
              <w:rPr>
                <w:rFonts w:eastAsia="Arial Unicode MS"/>
                <w:b/>
                <w:bCs/>
              </w:rPr>
              <w:t>INSTALACJE</w:t>
            </w:r>
          </w:p>
        </w:tc>
      </w:tr>
      <w:tr w:rsidR="00B42DD2" w:rsidRPr="008B22D4" w14:paraId="54E2126C" w14:textId="77777777" w:rsidTr="00B42DD2">
        <w:tblPrEx>
          <w:tblBorders>
            <w:top w:val="none" w:sz="0" w:space="0" w:color="auto"/>
          </w:tblBorders>
        </w:tblPrEx>
        <w:trPr>
          <w:gridBefore w:val="1"/>
          <w:gridAfter w:val="2"/>
          <w:wBefore w:w="426" w:type="dxa"/>
          <w:wAfter w:w="1619" w:type="dxa"/>
        </w:trPr>
        <w:tc>
          <w:tcPr>
            <w:tcW w:w="709" w:type="dxa"/>
            <w:gridSpan w:val="3"/>
            <w:vMerge w:val="restart"/>
            <w:tcBorders>
              <w:left w:val="single" w:sz="16" w:space="0" w:color="000000"/>
              <w:bottom w:val="single" w:sz="16" w:space="0" w:color="000000"/>
              <w:right w:val="single" w:sz="16" w:space="0" w:color="000000"/>
            </w:tcBorders>
            <w:vAlign w:val="center"/>
          </w:tcPr>
          <w:p w14:paraId="5D0537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Lp</w:t>
            </w:r>
          </w:p>
        </w:tc>
        <w:tc>
          <w:tcPr>
            <w:tcW w:w="5114" w:type="dxa"/>
            <w:gridSpan w:val="9"/>
            <w:vMerge w:val="restart"/>
            <w:tcBorders>
              <w:top w:val="single" w:sz="16" w:space="0" w:color="000000"/>
              <w:left w:val="single" w:sz="16" w:space="0" w:color="000000"/>
              <w:bottom w:val="single" w:sz="16" w:space="0" w:color="000000"/>
              <w:right w:val="single" w:sz="16" w:space="0" w:color="000000"/>
            </w:tcBorders>
            <w:vAlign w:val="center"/>
          </w:tcPr>
          <w:p w14:paraId="2C3C4CB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Zakres rzeczowy</w:t>
            </w:r>
          </w:p>
        </w:tc>
        <w:tc>
          <w:tcPr>
            <w:tcW w:w="1577" w:type="dxa"/>
            <w:gridSpan w:val="2"/>
            <w:tcBorders>
              <w:top w:val="single" w:sz="16" w:space="0" w:color="000000"/>
              <w:bottom w:val="single" w:sz="16" w:space="0" w:color="000000"/>
            </w:tcBorders>
          </w:tcPr>
          <w:p w14:paraId="6EDF1E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3232" w:type="dxa"/>
            <w:gridSpan w:val="3"/>
            <w:tcBorders>
              <w:top w:val="single" w:sz="16" w:space="0" w:color="000000"/>
              <w:bottom w:val="single" w:sz="16" w:space="0" w:color="000000"/>
              <w:right w:val="single" w:sz="16" w:space="0" w:color="000000"/>
            </w:tcBorders>
            <w:vAlign w:val="center"/>
          </w:tcPr>
          <w:p w14:paraId="179B28E2" w14:textId="2C12F8CA"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Wartość w tys. zł</w:t>
            </w:r>
          </w:p>
        </w:tc>
      </w:tr>
      <w:tr w:rsidR="00B42DD2" w:rsidRPr="008B22D4" w14:paraId="4630A6B3" w14:textId="77777777" w:rsidTr="00B42DD2">
        <w:tblPrEx>
          <w:tblBorders>
            <w:top w:val="none" w:sz="0" w:space="0" w:color="auto"/>
          </w:tblBorders>
        </w:tblPrEx>
        <w:trPr>
          <w:gridBefore w:val="1"/>
          <w:gridAfter w:val="2"/>
          <w:wBefore w:w="426" w:type="dxa"/>
          <w:wAfter w:w="1619" w:type="dxa"/>
        </w:trPr>
        <w:tc>
          <w:tcPr>
            <w:tcW w:w="709" w:type="dxa"/>
            <w:gridSpan w:val="3"/>
            <w:vMerge/>
            <w:tcBorders>
              <w:left w:val="single" w:sz="16" w:space="0" w:color="000000"/>
              <w:bottom w:val="single" w:sz="16" w:space="0" w:color="000000"/>
              <w:right w:val="single" w:sz="16" w:space="0" w:color="000000"/>
            </w:tcBorders>
            <w:vAlign w:val="center"/>
          </w:tcPr>
          <w:p w14:paraId="7FE9AF5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5114" w:type="dxa"/>
            <w:gridSpan w:val="9"/>
            <w:vMerge/>
            <w:tcBorders>
              <w:top w:val="single" w:sz="16" w:space="0" w:color="000000"/>
              <w:left w:val="single" w:sz="16" w:space="0" w:color="000000"/>
              <w:bottom w:val="single" w:sz="16" w:space="0" w:color="000000"/>
              <w:right w:val="single" w:sz="16" w:space="0" w:color="000000"/>
            </w:tcBorders>
            <w:vAlign w:val="center"/>
          </w:tcPr>
          <w:p w14:paraId="42F7C0D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p>
        </w:tc>
        <w:tc>
          <w:tcPr>
            <w:tcW w:w="1577" w:type="dxa"/>
            <w:gridSpan w:val="2"/>
            <w:tcBorders>
              <w:bottom w:val="single" w:sz="16" w:space="0" w:color="000000"/>
            </w:tcBorders>
          </w:tcPr>
          <w:p w14:paraId="11B825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p>
        </w:tc>
        <w:tc>
          <w:tcPr>
            <w:tcW w:w="1825" w:type="dxa"/>
            <w:gridSpan w:val="2"/>
            <w:tcBorders>
              <w:bottom w:val="single" w:sz="16" w:space="0" w:color="000000"/>
              <w:right w:val="single" w:sz="16" w:space="0" w:color="000000"/>
            </w:tcBorders>
            <w:vAlign w:val="center"/>
          </w:tcPr>
          <w:p w14:paraId="6D359A36" w14:textId="00AD418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Bez podatku VAT</w:t>
            </w:r>
          </w:p>
        </w:tc>
        <w:tc>
          <w:tcPr>
            <w:tcW w:w="1407" w:type="dxa"/>
            <w:tcBorders>
              <w:bottom w:val="single" w:sz="16" w:space="0" w:color="000000"/>
              <w:right w:val="single" w:sz="16" w:space="0" w:color="000000"/>
            </w:tcBorders>
            <w:vAlign w:val="center"/>
          </w:tcPr>
          <w:p w14:paraId="3C69E98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Z podatkiem VAT</w:t>
            </w:r>
          </w:p>
        </w:tc>
      </w:tr>
      <w:tr w:rsidR="00B42DD2" w:rsidRPr="008B22D4" w14:paraId="389F3EB5" w14:textId="77777777" w:rsidTr="00B42DD2">
        <w:tblPrEx>
          <w:tblBorders>
            <w:top w:val="none" w:sz="0" w:space="0" w:color="auto"/>
          </w:tblBorders>
        </w:tblPrEx>
        <w:trPr>
          <w:gridBefore w:val="1"/>
          <w:gridAfter w:val="2"/>
          <w:wBefore w:w="426" w:type="dxa"/>
          <w:wAfter w:w="1619" w:type="dxa"/>
        </w:trPr>
        <w:tc>
          <w:tcPr>
            <w:tcW w:w="5823" w:type="dxa"/>
            <w:gridSpan w:val="12"/>
            <w:tcBorders>
              <w:left w:val="single" w:sz="8" w:space="0" w:color="000000"/>
              <w:bottom w:val="single" w:sz="8" w:space="0" w:color="000000"/>
            </w:tcBorders>
            <w:vAlign w:val="center"/>
          </w:tcPr>
          <w:p w14:paraId="537805E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left w:val="single" w:sz="8" w:space="0" w:color="000000"/>
              <w:bottom w:val="single" w:sz="8" w:space="0" w:color="000000"/>
            </w:tcBorders>
          </w:tcPr>
          <w:p w14:paraId="5E961C7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left w:val="single" w:sz="8" w:space="0" w:color="000000"/>
              <w:bottom w:val="single" w:sz="8" w:space="0" w:color="000000"/>
              <w:right w:val="single" w:sz="8" w:space="0" w:color="000000"/>
            </w:tcBorders>
            <w:vAlign w:val="center"/>
          </w:tcPr>
          <w:p w14:paraId="74531B2E" w14:textId="607AB59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vAlign w:val="center"/>
          </w:tcPr>
          <w:p w14:paraId="3346A7C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17EF9C57"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50356F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w:t>
            </w:r>
          </w:p>
        </w:tc>
        <w:tc>
          <w:tcPr>
            <w:tcW w:w="5114" w:type="dxa"/>
            <w:gridSpan w:val="9"/>
            <w:tcBorders>
              <w:top w:val="single" w:sz="8" w:space="0" w:color="000000"/>
              <w:bottom w:val="single" w:sz="8" w:space="0" w:color="000000"/>
              <w:right w:val="single" w:sz="8" w:space="0" w:color="000000"/>
            </w:tcBorders>
            <w:shd w:val="clear" w:color="auto" w:fill="959595"/>
            <w:vAlign w:val="center"/>
          </w:tcPr>
          <w:p w14:paraId="2CF7383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ELEKTRYCZNE</w:t>
            </w:r>
          </w:p>
        </w:tc>
        <w:tc>
          <w:tcPr>
            <w:tcW w:w="1577" w:type="dxa"/>
            <w:gridSpan w:val="2"/>
            <w:tcBorders>
              <w:bottom w:val="single" w:sz="8" w:space="0" w:color="000000"/>
            </w:tcBorders>
            <w:shd w:val="clear" w:color="auto" w:fill="959595"/>
          </w:tcPr>
          <w:p w14:paraId="5BE7F8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959595"/>
            <w:vAlign w:val="center"/>
          </w:tcPr>
          <w:p w14:paraId="75BF63FB" w14:textId="3FCDF97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959595"/>
            <w:vAlign w:val="center"/>
          </w:tcPr>
          <w:p w14:paraId="4A6B783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5391164"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E4D7E9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1.1</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DFE172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elektryczne</w:t>
            </w:r>
          </w:p>
        </w:tc>
        <w:tc>
          <w:tcPr>
            <w:tcW w:w="1577" w:type="dxa"/>
            <w:gridSpan w:val="2"/>
            <w:tcBorders>
              <w:bottom w:val="single" w:sz="8" w:space="0" w:color="000000"/>
            </w:tcBorders>
            <w:shd w:val="clear" w:color="auto" w:fill="D0D0D0"/>
          </w:tcPr>
          <w:p w14:paraId="4DA0406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563FFED1" w14:textId="6D39633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701F8B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7EFA66"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795CD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1.1.3</w:t>
            </w:r>
          </w:p>
        </w:tc>
        <w:tc>
          <w:tcPr>
            <w:tcW w:w="5114" w:type="dxa"/>
            <w:gridSpan w:val="9"/>
            <w:tcBorders>
              <w:top w:val="single" w:sz="8" w:space="0" w:color="000000"/>
              <w:bottom w:val="single" w:sz="8" w:space="0" w:color="000000"/>
              <w:right w:val="single" w:sz="8" w:space="0" w:color="000000"/>
            </w:tcBorders>
            <w:vAlign w:val="center"/>
          </w:tcPr>
          <w:p w14:paraId="7AC919E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elektryczne </w:t>
            </w:r>
          </w:p>
        </w:tc>
        <w:tc>
          <w:tcPr>
            <w:tcW w:w="1577" w:type="dxa"/>
            <w:gridSpan w:val="2"/>
            <w:tcBorders>
              <w:bottom w:val="single" w:sz="8" w:space="0" w:color="000000"/>
            </w:tcBorders>
          </w:tcPr>
          <w:p w14:paraId="4637ED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43DBFBE9" w14:textId="17D44A6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695BEC2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2027DD6D"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058BBF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1.2</w:t>
            </w:r>
          </w:p>
        </w:tc>
        <w:tc>
          <w:tcPr>
            <w:tcW w:w="5114" w:type="dxa"/>
            <w:gridSpan w:val="9"/>
            <w:tcBorders>
              <w:top w:val="single" w:sz="8" w:space="0" w:color="000000"/>
              <w:bottom w:val="single" w:sz="8" w:space="0" w:color="000000"/>
              <w:right w:val="single" w:sz="8" w:space="0" w:color="000000"/>
            </w:tcBorders>
            <w:vAlign w:val="center"/>
          </w:tcPr>
          <w:p w14:paraId="772F292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niskoprądowe</w:t>
            </w:r>
          </w:p>
        </w:tc>
        <w:tc>
          <w:tcPr>
            <w:tcW w:w="1577" w:type="dxa"/>
            <w:gridSpan w:val="2"/>
            <w:tcBorders>
              <w:bottom w:val="single" w:sz="8" w:space="0" w:color="000000"/>
            </w:tcBorders>
          </w:tcPr>
          <w:p w14:paraId="007024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vAlign w:val="center"/>
          </w:tcPr>
          <w:p w14:paraId="5D1FE016" w14:textId="6A9565D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vAlign w:val="center"/>
          </w:tcPr>
          <w:p w14:paraId="2AE4A2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FB9FF26"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466690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1.2.3</w:t>
            </w:r>
          </w:p>
        </w:tc>
        <w:tc>
          <w:tcPr>
            <w:tcW w:w="5114" w:type="dxa"/>
            <w:gridSpan w:val="9"/>
            <w:tcBorders>
              <w:top w:val="single" w:sz="8" w:space="0" w:color="000000"/>
              <w:bottom w:val="single" w:sz="8" w:space="0" w:color="000000"/>
              <w:right w:val="single" w:sz="8" w:space="0" w:color="000000"/>
            </w:tcBorders>
            <w:vAlign w:val="center"/>
          </w:tcPr>
          <w:p w14:paraId="57D70D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niskoprądowe </w:t>
            </w:r>
          </w:p>
        </w:tc>
        <w:tc>
          <w:tcPr>
            <w:tcW w:w="1577" w:type="dxa"/>
            <w:gridSpan w:val="2"/>
            <w:tcBorders>
              <w:bottom w:val="single" w:sz="8" w:space="0" w:color="000000"/>
            </w:tcBorders>
          </w:tcPr>
          <w:p w14:paraId="67A843E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13046446" w14:textId="6939C0D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2A879D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22E397C"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D7E18D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w:t>
            </w:r>
          </w:p>
        </w:tc>
        <w:tc>
          <w:tcPr>
            <w:tcW w:w="5114" w:type="dxa"/>
            <w:gridSpan w:val="9"/>
            <w:tcBorders>
              <w:top w:val="single" w:sz="8" w:space="0" w:color="000000"/>
              <w:bottom w:val="single" w:sz="8" w:space="0" w:color="000000"/>
              <w:right w:val="single" w:sz="8" w:space="0" w:color="000000"/>
            </w:tcBorders>
            <w:shd w:val="clear" w:color="auto" w:fill="959595"/>
            <w:vAlign w:val="center"/>
          </w:tcPr>
          <w:p w14:paraId="398BC73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INSTALACJE SANITARNE</w:t>
            </w:r>
          </w:p>
        </w:tc>
        <w:tc>
          <w:tcPr>
            <w:tcW w:w="1577" w:type="dxa"/>
            <w:gridSpan w:val="2"/>
            <w:tcBorders>
              <w:bottom w:val="single" w:sz="8" w:space="0" w:color="000000"/>
            </w:tcBorders>
            <w:shd w:val="clear" w:color="auto" w:fill="959595"/>
          </w:tcPr>
          <w:p w14:paraId="2E38FDC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959595"/>
            <w:vAlign w:val="center"/>
          </w:tcPr>
          <w:p w14:paraId="7F67F606" w14:textId="3D42295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959595"/>
            <w:vAlign w:val="center"/>
          </w:tcPr>
          <w:p w14:paraId="525641F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3836973"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52603B3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2.1</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0CB84E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wodociągowe</w:t>
            </w:r>
          </w:p>
        </w:tc>
        <w:tc>
          <w:tcPr>
            <w:tcW w:w="1577" w:type="dxa"/>
            <w:gridSpan w:val="2"/>
            <w:tcBorders>
              <w:bottom w:val="single" w:sz="8" w:space="0" w:color="000000"/>
            </w:tcBorders>
            <w:shd w:val="clear" w:color="auto" w:fill="D0D0D0"/>
          </w:tcPr>
          <w:p w14:paraId="074A9A8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528793C7" w14:textId="5B6D33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363D2A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6752AF1"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713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2.1.3</w:t>
            </w:r>
          </w:p>
        </w:tc>
        <w:tc>
          <w:tcPr>
            <w:tcW w:w="5114" w:type="dxa"/>
            <w:gridSpan w:val="9"/>
            <w:tcBorders>
              <w:top w:val="single" w:sz="8" w:space="0" w:color="000000"/>
              <w:bottom w:val="single" w:sz="8" w:space="0" w:color="000000"/>
              <w:right w:val="single" w:sz="8" w:space="0" w:color="000000"/>
            </w:tcBorders>
            <w:vAlign w:val="center"/>
          </w:tcPr>
          <w:p w14:paraId="6A8F094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wodociągowe </w:t>
            </w:r>
          </w:p>
        </w:tc>
        <w:tc>
          <w:tcPr>
            <w:tcW w:w="1577" w:type="dxa"/>
            <w:gridSpan w:val="2"/>
            <w:tcBorders>
              <w:bottom w:val="single" w:sz="8" w:space="0" w:color="000000"/>
            </w:tcBorders>
          </w:tcPr>
          <w:p w14:paraId="1BECD07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3ECD35D5" w14:textId="54174632"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6196EF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0782BC80"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7FD45C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2.2</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1A69CDA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instalacja kanalizacyjne</w:t>
            </w:r>
          </w:p>
        </w:tc>
        <w:tc>
          <w:tcPr>
            <w:tcW w:w="1577" w:type="dxa"/>
            <w:gridSpan w:val="2"/>
            <w:tcBorders>
              <w:bottom w:val="single" w:sz="8" w:space="0" w:color="000000"/>
            </w:tcBorders>
            <w:shd w:val="clear" w:color="auto" w:fill="D0D0D0"/>
          </w:tcPr>
          <w:p w14:paraId="1F2BA95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0C52353A" w14:textId="670753E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48D0A6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9842FDC"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3D8632E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2.2.3</w:t>
            </w:r>
          </w:p>
        </w:tc>
        <w:tc>
          <w:tcPr>
            <w:tcW w:w="5114" w:type="dxa"/>
            <w:gridSpan w:val="9"/>
            <w:tcBorders>
              <w:top w:val="single" w:sz="8" w:space="0" w:color="000000"/>
              <w:bottom w:val="single" w:sz="8" w:space="0" w:color="000000"/>
              <w:right w:val="single" w:sz="8" w:space="0" w:color="000000"/>
            </w:tcBorders>
            <w:vAlign w:val="center"/>
          </w:tcPr>
          <w:p w14:paraId="605C58F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instalacja kanalizacyjne </w:t>
            </w:r>
          </w:p>
        </w:tc>
        <w:tc>
          <w:tcPr>
            <w:tcW w:w="1577" w:type="dxa"/>
            <w:gridSpan w:val="2"/>
            <w:tcBorders>
              <w:bottom w:val="single" w:sz="8" w:space="0" w:color="000000"/>
            </w:tcBorders>
          </w:tcPr>
          <w:p w14:paraId="28E2242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3916F427" w14:textId="690CBE0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40A15D4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3F89E26"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2F2CADD7"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2.3</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6015DD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gazów medycznych</w:t>
            </w:r>
          </w:p>
        </w:tc>
        <w:tc>
          <w:tcPr>
            <w:tcW w:w="1577" w:type="dxa"/>
            <w:gridSpan w:val="2"/>
            <w:tcBorders>
              <w:bottom w:val="single" w:sz="8" w:space="0" w:color="000000"/>
            </w:tcBorders>
            <w:shd w:val="clear" w:color="auto" w:fill="D0D0D0"/>
          </w:tcPr>
          <w:p w14:paraId="40B143F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7B5CDD6B" w14:textId="069296D6"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34A75F1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68544831"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43D7DDA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2.3.3</w:t>
            </w:r>
          </w:p>
        </w:tc>
        <w:tc>
          <w:tcPr>
            <w:tcW w:w="5114" w:type="dxa"/>
            <w:gridSpan w:val="9"/>
            <w:tcBorders>
              <w:top w:val="single" w:sz="8" w:space="0" w:color="000000"/>
              <w:bottom w:val="single" w:sz="8" w:space="0" w:color="000000"/>
              <w:right w:val="single" w:sz="8" w:space="0" w:color="000000"/>
            </w:tcBorders>
            <w:vAlign w:val="center"/>
          </w:tcPr>
          <w:p w14:paraId="4B5E9B2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gazów medycznych</w:t>
            </w:r>
          </w:p>
        </w:tc>
        <w:tc>
          <w:tcPr>
            <w:tcW w:w="1577" w:type="dxa"/>
            <w:gridSpan w:val="2"/>
            <w:tcBorders>
              <w:bottom w:val="single" w:sz="8" w:space="0" w:color="000000"/>
            </w:tcBorders>
          </w:tcPr>
          <w:p w14:paraId="0D2ACEC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7B3959E1" w14:textId="6B894BB8"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623A0E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604CE1F3"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462705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2.4</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4F7CB31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centralnego ogrzewania</w:t>
            </w:r>
          </w:p>
        </w:tc>
        <w:tc>
          <w:tcPr>
            <w:tcW w:w="1577" w:type="dxa"/>
            <w:gridSpan w:val="2"/>
            <w:tcBorders>
              <w:bottom w:val="single" w:sz="8" w:space="0" w:color="000000"/>
            </w:tcBorders>
            <w:shd w:val="clear" w:color="auto" w:fill="D0D0D0"/>
          </w:tcPr>
          <w:p w14:paraId="486300F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058F6279" w14:textId="3E4A6DC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68C1725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24B62A8A"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00851FC4"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2.4.3</w:t>
            </w:r>
          </w:p>
        </w:tc>
        <w:tc>
          <w:tcPr>
            <w:tcW w:w="5114" w:type="dxa"/>
            <w:gridSpan w:val="9"/>
            <w:tcBorders>
              <w:top w:val="single" w:sz="8" w:space="0" w:color="000000"/>
              <w:bottom w:val="single" w:sz="8" w:space="0" w:color="000000"/>
              <w:right w:val="single" w:sz="8" w:space="0" w:color="000000"/>
            </w:tcBorders>
            <w:vAlign w:val="center"/>
          </w:tcPr>
          <w:p w14:paraId="0E2058A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centralnego ogrzewania</w:t>
            </w:r>
          </w:p>
        </w:tc>
        <w:tc>
          <w:tcPr>
            <w:tcW w:w="1577" w:type="dxa"/>
            <w:gridSpan w:val="2"/>
            <w:tcBorders>
              <w:bottom w:val="single" w:sz="8" w:space="0" w:color="000000"/>
            </w:tcBorders>
          </w:tcPr>
          <w:p w14:paraId="61F3EA76"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2BCE9C42" w14:textId="192956C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304D68B1"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51DB0944"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7B8ABA9C"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2.5</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1425E1A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wentylacyjne i klimatyzacyjne</w:t>
            </w:r>
          </w:p>
        </w:tc>
        <w:tc>
          <w:tcPr>
            <w:tcW w:w="1577" w:type="dxa"/>
            <w:gridSpan w:val="2"/>
            <w:tcBorders>
              <w:bottom w:val="single" w:sz="8" w:space="0" w:color="000000"/>
            </w:tcBorders>
            <w:shd w:val="clear" w:color="auto" w:fill="D0D0D0"/>
          </w:tcPr>
          <w:p w14:paraId="10BC878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0700553C" w14:textId="65769199"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32D288E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EDD9DB7"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5AFF5F8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2.5.3</w:t>
            </w:r>
          </w:p>
        </w:tc>
        <w:tc>
          <w:tcPr>
            <w:tcW w:w="5114" w:type="dxa"/>
            <w:gridSpan w:val="9"/>
            <w:tcBorders>
              <w:top w:val="single" w:sz="8" w:space="0" w:color="000000"/>
              <w:bottom w:val="single" w:sz="8" w:space="0" w:color="000000"/>
              <w:right w:val="single" w:sz="8" w:space="0" w:color="000000"/>
            </w:tcBorders>
            <w:vAlign w:val="center"/>
          </w:tcPr>
          <w:p w14:paraId="11FF9DA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wentylacyjne i klimatyzacyjne</w:t>
            </w:r>
          </w:p>
        </w:tc>
        <w:tc>
          <w:tcPr>
            <w:tcW w:w="1577" w:type="dxa"/>
            <w:gridSpan w:val="2"/>
            <w:tcBorders>
              <w:bottom w:val="single" w:sz="8" w:space="0" w:color="000000"/>
            </w:tcBorders>
          </w:tcPr>
          <w:p w14:paraId="6C772BCA"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66785DC6" w14:textId="2BA823EE"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32B257C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341380F7"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16F8796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2.6</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55745D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 instalacje technologiczne</w:t>
            </w:r>
          </w:p>
        </w:tc>
        <w:tc>
          <w:tcPr>
            <w:tcW w:w="1577" w:type="dxa"/>
            <w:gridSpan w:val="2"/>
            <w:tcBorders>
              <w:bottom w:val="single" w:sz="8" w:space="0" w:color="000000"/>
            </w:tcBorders>
            <w:shd w:val="clear" w:color="auto" w:fill="D0D0D0"/>
          </w:tcPr>
          <w:p w14:paraId="1ABD560B"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D0D0D0"/>
            <w:vAlign w:val="center"/>
          </w:tcPr>
          <w:p w14:paraId="1C9C2C39" w14:textId="32D7C56B"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D0D0D0"/>
            <w:vAlign w:val="center"/>
          </w:tcPr>
          <w:p w14:paraId="2E5954B5"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064E7728"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vAlign w:val="center"/>
          </w:tcPr>
          <w:p w14:paraId="6B475C1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2.6.3</w:t>
            </w:r>
          </w:p>
        </w:tc>
        <w:tc>
          <w:tcPr>
            <w:tcW w:w="5114" w:type="dxa"/>
            <w:gridSpan w:val="9"/>
            <w:tcBorders>
              <w:top w:val="single" w:sz="8" w:space="0" w:color="000000"/>
              <w:bottom w:val="single" w:sz="8" w:space="0" w:color="000000"/>
              <w:right w:val="single" w:sz="8" w:space="0" w:color="000000"/>
            </w:tcBorders>
            <w:vAlign w:val="center"/>
          </w:tcPr>
          <w:p w14:paraId="2BA3FE4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 instalacje technologiczne</w:t>
            </w:r>
          </w:p>
        </w:tc>
        <w:tc>
          <w:tcPr>
            <w:tcW w:w="1577" w:type="dxa"/>
            <w:gridSpan w:val="2"/>
            <w:tcBorders>
              <w:bottom w:val="single" w:sz="8" w:space="0" w:color="000000"/>
            </w:tcBorders>
          </w:tcPr>
          <w:p w14:paraId="00DFF81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1825" w:type="dxa"/>
            <w:gridSpan w:val="2"/>
            <w:tcBorders>
              <w:bottom w:val="single" w:sz="8" w:space="0" w:color="000000"/>
              <w:right w:val="single" w:sz="8" w:space="0" w:color="000000"/>
            </w:tcBorders>
            <w:vAlign w:val="center"/>
          </w:tcPr>
          <w:p w14:paraId="6F79714B" w14:textId="6C9A920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c>
          <w:tcPr>
            <w:tcW w:w="1407" w:type="dxa"/>
            <w:tcBorders>
              <w:bottom w:val="single" w:sz="8" w:space="0" w:color="000000"/>
              <w:right w:val="single" w:sz="8" w:space="0" w:color="000000"/>
            </w:tcBorders>
            <w:vAlign w:val="center"/>
          </w:tcPr>
          <w:p w14:paraId="20FC3373"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w:t>
            </w:r>
          </w:p>
        </w:tc>
      </w:tr>
      <w:tr w:rsidR="00B42DD2" w:rsidRPr="008B22D4" w14:paraId="116074B5"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959595"/>
            <w:vAlign w:val="center"/>
          </w:tcPr>
          <w:p w14:paraId="0B3DEBB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b/>
                <w:bCs/>
              </w:rPr>
            </w:pPr>
            <w:r w:rsidRPr="008B22D4">
              <w:rPr>
                <w:rFonts w:eastAsia="Arial Unicode MS"/>
                <w:b/>
                <w:bCs/>
              </w:rPr>
              <w:t>3</w:t>
            </w:r>
          </w:p>
        </w:tc>
        <w:tc>
          <w:tcPr>
            <w:tcW w:w="5114" w:type="dxa"/>
            <w:gridSpan w:val="9"/>
            <w:tcBorders>
              <w:top w:val="single" w:sz="8" w:space="0" w:color="000000"/>
              <w:bottom w:val="single" w:sz="8" w:space="0" w:color="000000"/>
              <w:right w:val="single" w:sz="8" w:space="0" w:color="000000"/>
            </w:tcBorders>
            <w:shd w:val="clear" w:color="auto" w:fill="959595"/>
            <w:vAlign w:val="center"/>
          </w:tcPr>
          <w:p w14:paraId="6189599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 xml:space="preserve">MASZYNY I URZĄDZENIA W BUDOWANE NA STAŁE W OBIEKT (m.in. dźwigi, </w:t>
            </w:r>
            <w:proofErr w:type="spellStart"/>
            <w:r w:rsidRPr="008B22D4">
              <w:rPr>
                <w:rFonts w:eastAsia="Arial Unicode MS"/>
                <w:b/>
                <w:bCs/>
              </w:rPr>
              <w:t>ups</w:t>
            </w:r>
            <w:proofErr w:type="spellEnd"/>
            <w:r w:rsidRPr="008B22D4">
              <w:rPr>
                <w:rFonts w:eastAsia="Arial Unicode MS"/>
                <w:b/>
                <w:bCs/>
              </w:rPr>
              <w:t>, agregaty prądotwórcze)</w:t>
            </w:r>
          </w:p>
        </w:tc>
        <w:tc>
          <w:tcPr>
            <w:tcW w:w="1577" w:type="dxa"/>
            <w:gridSpan w:val="2"/>
            <w:tcBorders>
              <w:bottom w:val="single" w:sz="8" w:space="0" w:color="000000"/>
            </w:tcBorders>
            <w:shd w:val="clear" w:color="auto" w:fill="959595"/>
          </w:tcPr>
          <w:p w14:paraId="4F83BA0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bottom w:val="single" w:sz="8" w:space="0" w:color="000000"/>
              <w:right w:val="single" w:sz="8" w:space="0" w:color="000000"/>
            </w:tcBorders>
            <w:shd w:val="clear" w:color="auto" w:fill="959595"/>
            <w:vAlign w:val="center"/>
          </w:tcPr>
          <w:p w14:paraId="18D04E23" w14:textId="2B3C9DF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bottom w:val="single" w:sz="8" w:space="0" w:color="000000"/>
              <w:right w:val="single" w:sz="8" w:space="0" w:color="000000"/>
            </w:tcBorders>
            <w:shd w:val="clear" w:color="auto" w:fill="959595"/>
            <w:vAlign w:val="center"/>
          </w:tcPr>
          <w:p w14:paraId="0A52465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7FAA124B" w14:textId="77777777" w:rsidTr="00B42DD2">
        <w:tblPrEx>
          <w:tblBorders>
            <w:top w:val="none" w:sz="0" w:space="0" w:color="auto"/>
          </w:tblBorders>
        </w:tblPrEx>
        <w:trPr>
          <w:gridBefore w:val="1"/>
          <w:gridAfter w:val="2"/>
          <w:wBefore w:w="426" w:type="dxa"/>
          <w:wAfter w:w="1619" w:type="dxa"/>
        </w:trPr>
        <w:tc>
          <w:tcPr>
            <w:tcW w:w="1304" w:type="dxa"/>
            <w:gridSpan w:val="5"/>
            <w:tcBorders>
              <w:bottom w:val="single" w:sz="16" w:space="0" w:color="000000"/>
            </w:tcBorders>
            <w:shd w:val="clear" w:color="auto" w:fill="FDB409"/>
          </w:tcPr>
          <w:p w14:paraId="7CD1843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p>
        </w:tc>
        <w:tc>
          <w:tcPr>
            <w:tcW w:w="9328" w:type="dxa"/>
            <w:gridSpan w:val="12"/>
            <w:tcBorders>
              <w:bottom w:val="single" w:sz="16" w:space="0" w:color="000000"/>
            </w:tcBorders>
            <w:shd w:val="clear" w:color="auto" w:fill="FDB409"/>
            <w:vAlign w:val="center"/>
          </w:tcPr>
          <w:p w14:paraId="3C6A1115" w14:textId="0B84B2F1"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 xml:space="preserve">Zestawienie 6 grupy kosztów inwestycji: </w:t>
            </w:r>
            <w:r w:rsidRPr="008B22D4">
              <w:rPr>
                <w:rFonts w:eastAsia="Arial Unicode MS"/>
                <w:b/>
                <w:bCs/>
              </w:rPr>
              <w:t>WYPOSAŻENIE</w:t>
            </w:r>
          </w:p>
        </w:tc>
      </w:tr>
      <w:tr w:rsidR="00B42DD2" w:rsidRPr="008B22D4" w14:paraId="1E874E83" w14:textId="77777777" w:rsidTr="00B42DD2">
        <w:tblPrEx>
          <w:tblBorders>
            <w:top w:val="none" w:sz="0" w:space="0" w:color="auto"/>
          </w:tblBorders>
        </w:tblPrEx>
        <w:trPr>
          <w:gridBefore w:val="1"/>
          <w:gridAfter w:val="2"/>
          <w:wBefore w:w="426" w:type="dxa"/>
          <w:wAfter w:w="1619" w:type="dxa"/>
        </w:trPr>
        <w:tc>
          <w:tcPr>
            <w:tcW w:w="5823"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14:paraId="3A8CB4B8"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b/>
                <w:bCs/>
              </w:rPr>
            </w:pPr>
            <w:r w:rsidRPr="008B22D4">
              <w:rPr>
                <w:rFonts w:eastAsia="Arial Unicode MS"/>
                <w:b/>
                <w:bCs/>
              </w:rPr>
              <w:t>RAZEM</w:t>
            </w:r>
          </w:p>
        </w:tc>
        <w:tc>
          <w:tcPr>
            <w:tcW w:w="1577" w:type="dxa"/>
            <w:gridSpan w:val="2"/>
            <w:tcBorders>
              <w:top w:val="single" w:sz="8" w:space="0" w:color="000000"/>
              <w:bottom w:val="single" w:sz="8" w:space="0" w:color="000000"/>
            </w:tcBorders>
          </w:tcPr>
          <w:p w14:paraId="673030FF"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p>
        </w:tc>
        <w:tc>
          <w:tcPr>
            <w:tcW w:w="1825" w:type="dxa"/>
            <w:gridSpan w:val="2"/>
            <w:tcBorders>
              <w:top w:val="single" w:sz="8" w:space="0" w:color="000000"/>
              <w:bottom w:val="single" w:sz="8" w:space="0" w:color="000000"/>
              <w:right w:val="single" w:sz="8" w:space="0" w:color="000000"/>
            </w:tcBorders>
            <w:vAlign w:val="center"/>
          </w:tcPr>
          <w:p w14:paraId="0B9C668B" w14:textId="0CCB1D50"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c>
          <w:tcPr>
            <w:tcW w:w="1407" w:type="dxa"/>
            <w:tcBorders>
              <w:top w:val="single" w:sz="8" w:space="0" w:color="000000"/>
              <w:bottom w:val="single" w:sz="8" w:space="0" w:color="000000"/>
              <w:right w:val="single" w:sz="8" w:space="0" w:color="000000"/>
            </w:tcBorders>
            <w:vAlign w:val="center"/>
          </w:tcPr>
          <w:p w14:paraId="0A168F6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b/>
                <w:bCs/>
              </w:rPr>
            </w:pPr>
            <w:r w:rsidRPr="008B22D4">
              <w:rPr>
                <w:rFonts w:eastAsia="Arial Unicode MS"/>
                <w:b/>
                <w:bCs/>
              </w:rPr>
              <w:t>0</w:t>
            </w:r>
          </w:p>
        </w:tc>
      </w:tr>
      <w:tr w:rsidR="00B42DD2" w:rsidRPr="008B22D4" w14:paraId="3F6B2FD0"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47DBBC0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6.1</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53C81F9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medyczne</w:t>
            </w:r>
          </w:p>
        </w:tc>
        <w:tc>
          <w:tcPr>
            <w:tcW w:w="1577" w:type="dxa"/>
            <w:gridSpan w:val="2"/>
            <w:tcBorders>
              <w:bottom w:val="single" w:sz="8" w:space="0" w:color="000000"/>
            </w:tcBorders>
            <w:shd w:val="clear" w:color="auto" w:fill="D0D0D0"/>
          </w:tcPr>
          <w:p w14:paraId="79C774B0"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2"/>
            <w:tcBorders>
              <w:bottom w:val="single" w:sz="8" w:space="0" w:color="000000"/>
              <w:right w:val="single" w:sz="8" w:space="0" w:color="000000"/>
            </w:tcBorders>
            <w:shd w:val="clear" w:color="auto" w:fill="D0D0D0"/>
            <w:vAlign w:val="center"/>
          </w:tcPr>
          <w:p w14:paraId="091CEFF9" w14:textId="3ED4838C"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tcBorders>
              <w:bottom w:val="single" w:sz="8" w:space="0" w:color="000000"/>
              <w:right w:val="single" w:sz="8" w:space="0" w:color="000000"/>
            </w:tcBorders>
            <w:shd w:val="clear" w:color="auto" w:fill="D0D0D0"/>
            <w:vAlign w:val="center"/>
          </w:tcPr>
          <w:p w14:paraId="362EE099"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r w:rsidR="00B42DD2" w:rsidRPr="008B22D4" w14:paraId="5FD5ADEC" w14:textId="77777777" w:rsidTr="00B42DD2">
        <w:tblPrEx>
          <w:tblBorders>
            <w:top w:val="none" w:sz="0" w:space="0" w:color="auto"/>
          </w:tblBorders>
        </w:tblPrEx>
        <w:trPr>
          <w:gridBefore w:val="1"/>
          <w:gridAfter w:val="2"/>
          <w:wBefore w:w="426" w:type="dxa"/>
          <w:wAfter w:w="1619" w:type="dxa"/>
        </w:trPr>
        <w:tc>
          <w:tcPr>
            <w:tcW w:w="709" w:type="dxa"/>
            <w:gridSpan w:val="3"/>
            <w:tcBorders>
              <w:left w:val="single" w:sz="8" w:space="0" w:color="000000"/>
              <w:bottom w:val="single" w:sz="8" w:space="0" w:color="000000"/>
              <w:right w:val="single" w:sz="8" w:space="0" w:color="000000"/>
            </w:tcBorders>
            <w:shd w:val="clear" w:color="auto" w:fill="D0D0D0"/>
            <w:vAlign w:val="center"/>
          </w:tcPr>
          <w:p w14:paraId="0E161D6D"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center"/>
              <w:rPr>
                <w:rFonts w:eastAsia="Arial Unicode MS"/>
              </w:rPr>
            </w:pPr>
            <w:r w:rsidRPr="008B22D4">
              <w:rPr>
                <w:rFonts w:eastAsia="Arial Unicode MS"/>
              </w:rPr>
              <w:t>6.2</w:t>
            </w:r>
          </w:p>
        </w:tc>
        <w:tc>
          <w:tcPr>
            <w:tcW w:w="5114" w:type="dxa"/>
            <w:gridSpan w:val="9"/>
            <w:tcBorders>
              <w:top w:val="single" w:sz="8" w:space="0" w:color="000000"/>
              <w:bottom w:val="single" w:sz="8" w:space="0" w:color="000000"/>
              <w:right w:val="single" w:sz="8" w:space="0" w:color="000000"/>
            </w:tcBorders>
            <w:shd w:val="clear" w:color="auto" w:fill="D0D0D0"/>
            <w:vAlign w:val="center"/>
          </w:tcPr>
          <w:p w14:paraId="0173906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rPr>
                <w:rFonts w:eastAsia="Arial Unicode MS"/>
              </w:rPr>
            </w:pPr>
            <w:r w:rsidRPr="008B22D4">
              <w:rPr>
                <w:rFonts w:eastAsia="Arial Unicode MS"/>
              </w:rPr>
              <w:t>Wyposażenie biurowe</w:t>
            </w:r>
          </w:p>
        </w:tc>
        <w:tc>
          <w:tcPr>
            <w:tcW w:w="1577" w:type="dxa"/>
            <w:gridSpan w:val="2"/>
            <w:tcBorders>
              <w:bottom w:val="single" w:sz="8" w:space="0" w:color="000000"/>
            </w:tcBorders>
            <w:shd w:val="clear" w:color="auto" w:fill="D0D0D0"/>
          </w:tcPr>
          <w:p w14:paraId="3879E672"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p>
        </w:tc>
        <w:tc>
          <w:tcPr>
            <w:tcW w:w="1825" w:type="dxa"/>
            <w:gridSpan w:val="2"/>
            <w:tcBorders>
              <w:bottom w:val="single" w:sz="8" w:space="0" w:color="000000"/>
              <w:right w:val="single" w:sz="8" w:space="0" w:color="000000"/>
            </w:tcBorders>
            <w:shd w:val="clear" w:color="auto" w:fill="D0D0D0"/>
            <w:vAlign w:val="center"/>
          </w:tcPr>
          <w:p w14:paraId="28A814FA" w14:textId="73D4742D"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c>
          <w:tcPr>
            <w:tcW w:w="1407" w:type="dxa"/>
            <w:tcBorders>
              <w:bottom w:val="single" w:sz="8" w:space="0" w:color="000000"/>
              <w:right w:val="single" w:sz="8" w:space="0" w:color="000000"/>
            </w:tcBorders>
            <w:shd w:val="clear" w:color="auto" w:fill="D0D0D0"/>
            <w:vAlign w:val="center"/>
          </w:tcPr>
          <w:p w14:paraId="53397F4E" w14:textId="77777777" w:rsidR="00B42DD2" w:rsidRPr="008B22D4" w:rsidRDefault="00B42DD2" w:rsidP="00E446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1" w:lineRule="auto"/>
              <w:jc w:val="right"/>
              <w:rPr>
                <w:rFonts w:eastAsia="Arial Unicode MS"/>
              </w:rPr>
            </w:pPr>
            <w:r w:rsidRPr="008B22D4">
              <w:rPr>
                <w:rFonts w:eastAsia="Arial Unicode MS"/>
              </w:rPr>
              <w:t>0</w:t>
            </w:r>
          </w:p>
        </w:tc>
      </w:tr>
    </w:tbl>
    <w:p w14:paraId="635617AB" w14:textId="77777777" w:rsidR="00652095" w:rsidRPr="008B22D4" w:rsidRDefault="00652095" w:rsidP="00E44634">
      <w:pPr>
        <w:tabs>
          <w:tab w:val="left" w:pos="2327"/>
        </w:tabs>
        <w:spacing w:line="271" w:lineRule="auto"/>
      </w:pPr>
    </w:p>
    <w:sectPr w:rsidR="00652095" w:rsidRPr="008B22D4" w:rsidSect="00072292">
      <w:footerReference w:type="default" r:id="rId11"/>
      <w:headerReference w:type="first" r:id="rId12"/>
      <w:footerReference w:type="first" r:id="rId13"/>
      <w:pgSz w:w="11900" w:h="16840"/>
      <w:pgMar w:top="993" w:right="991" w:bottom="1134" w:left="1417" w:header="0" w:footer="3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4A34" w14:textId="77777777" w:rsidR="000A4DC5" w:rsidRDefault="000A4DC5">
      <w:pPr>
        <w:spacing w:after="0" w:line="240" w:lineRule="auto"/>
      </w:pPr>
      <w:r>
        <w:separator/>
      </w:r>
    </w:p>
  </w:endnote>
  <w:endnote w:type="continuationSeparator" w:id="0">
    <w:p w14:paraId="35ACA4B3" w14:textId="77777777" w:rsidR="000A4DC5" w:rsidRDefault="000A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BA5" w14:textId="4F324367" w:rsidR="00DB1DDA" w:rsidRDefault="00DB1DDA">
    <w:pPr>
      <w:pStyle w:val="Stopka"/>
      <w:jc w:val="right"/>
    </w:pPr>
    <w:r>
      <w:rPr>
        <w:sz w:val="18"/>
        <w:szCs w:val="18"/>
      </w:rPr>
      <w:fldChar w:fldCharType="begin"/>
    </w:r>
    <w:r>
      <w:rPr>
        <w:sz w:val="18"/>
        <w:szCs w:val="18"/>
      </w:rPr>
      <w:instrText xml:space="preserve"> PAGE </w:instrText>
    </w:r>
    <w:r>
      <w:rPr>
        <w:sz w:val="18"/>
        <w:szCs w:val="18"/>
      </w:rPr>
      <w:fldChar w:fldCharType="separate"/>
    </w:r>
    <w:r w:rsidR="00707805">
      <w:rPr>
        <w:noProof/>
        <w:sz w:val="18"/>
        <w:szCs w:val="18"/>
      </w:rPr>
      <w:t>16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B86" w14:textId="253655B4" w:rsidR="00DB1DDA" w:rsidRDefault="00DB1DDA">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6A5D38">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F15F" w14:textId="77777777" w:rsidR="000A4DC5" w:rsidRDefault="000A4DC5">
      <w:pPr>
        <w:spacing w:after="0" w:line="240" w:lineRule="auto"/>
      </w:pPr>
      <w:r>
        <w:separator/>
      </w:r>
    </w:p>
  </w:footnote>
  <w:footnote w:type="continuationSeparator" w:id="0">
    <w:p w14:paraId="76658FA7" w14:textId="77777777" w:rsidR="000A4DC5" w:rsidRDefault="000A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A04" w14:textId="77777777" w:rsidR="00DB1DDA" w:rsidRDefault="00DB1DDA" w:rsidP="00910D3D">
    <w:pPr>
      <w:pStyle w:val="Nagwek"/>
      <w:jc w:val="right"/>
    </w:pPr>
  </w:p>
  <w:p w14:paraId="64E3876E" w14:textId="77777777" w:rsidR="00DB1DDA" w:rsidRDefault="00DB1DDA" w:rsidP="00910D3D">
    <w:pPr>
      <w:pStyle w:val="Nagwek"/>
      <w:jc w:val="right"/>
    </w:pPr>
  </w:p>
  <w:p w14:paraId="087890DF" w14:textId="77777777" w:rsidR="00DB1DDA" w:rsidRDefault="00DB1DDA" w:rsidP="00910D3D">
    <w:pPr>
      <w:pStyle w:val="Nagwek"/>
      <w:jc w:val="right"/>
    </w:pPr>
    <w:r w:rsidRPr="00910D3D">
      <w:rPr>
        <w:rFonts w:ascii="Tahoma" w:eastAsia="Times New Roman" w:hAnsi="Tahoma" w:cs="Tahoma"/>
        <w:noProof/>
        <w:color w:val="auto"/>
        <w:sz w:val="18"/>
        <w:szCs w:val="18"/>
        <w:bdr w:val="none" w:sz="0" w:space="0" w:color="auto"/>
      </w:rPr>
      <w:drawing>
        <wp:inline distT="0" distB="0" distL="0" distR="0" wp14:anchorId="01FDCD03" wp14:editId="00AEA56A">
          <wp:extent cx="1375410" cy="508635"/>
          <wp:effectExtent l="0" t="0" r="0" b="5715"/>
          <wp:docPr id="14" name="Obraz 14"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9021D3"/>
    <w:multiLevelType w:val="hybridMultilevel"/>
    <w:tmpl w:val="A30235E0"/>
    <w:lvl w:ilvl="0" w:tplc="2FB0EC5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95CBB"/>
    <w:multiLevelType w:val="hybridMultilevel"/>
    <w:tmpl w:val="93C8DB6E"/>
    <w:lvl w:ilvl="0" w:tplc="FAC28B2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F87422"/>
    <w:multiLevelType w:val="hybridMultilevel"/>
    <w:tmpl w:val="2CB46C68"/>
    <w:lvl w:ilvl="0" w:tplc="1AC66DF0">
      <w:start w:val="8"/>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7002D0"/>
    <w:multiLevelType w:val="hybridMultilevel"/>
    <w:tmpl w:val="E736C5B6"/>
    <w:lvl w:ilvl="0" w:tplc="8B8A91E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CC0EFD"/>
    <w:multiLevelType w:val="hybridMultilevel"/>
    <w:tmpl w:val="8ED60B2A"/>
    <w:lvl w:ilvl="0" w:tplc="142AE284">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7AFEC5FA"/>
    <w:lvl w:ilvl="0" w:tplc="85CAFB6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B86EBC"/>
    <w:multiLevelType w:val="hybridMultilevel"/>
    <w:tmpl w:val="1D4C6E3A"/>
    <w:lvl w:ilvl="0" w:tplc="699279F8">
      <w:start w:val="5"/>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3"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3000CB2"/>
    <w:multiLevelType w:val="hybridMultilevel"/>
    <w:tmpl w:val="5D62CD5C"/>
    <w:lvl w:ilvl="0" w:tplc="50A2DDE0">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3891FAE"/>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062674"/>
    <w:multiLevelType w:val="hybridMultilevel"/>
    <w:tmpl w:val="9D38FE20"/>
    <w:lvl w:ilvl="0" w:tplc="BC6615E8">
      <w:start w:val="8"/>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817814"/>
    <w:multiLevelType w:val="hybridMultilevel"/>
    <w:tmpl w:val="E63C2ADE"/>
    <w:lvl w:ilvl="0" w:tplc="DBD4EC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6DF69D1"/>
    <w:multiLevelType w:val="hybridMultilevel"/>
    <w:tmpl w:val="D96EFE62"/>
    <w:lvl w:ilvl="0" w:tplc="92C63B7C">
      <w:start w:val="5"/>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AEFA3096"/>
    <w:lvl w:ilvl="0" w:tplc="7388BE9A">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6C6078F"/>
    <w:multiLevelType w:val="hybridMultilevel"/>
    <w:tmpl w:val="28D4B15E"/>
    <w:lvl w:ilvl="0" w:tplc="CF4E967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1"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7"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230B5C"/>
    <w:multiLevelType w:val="hybridMultilevel"/>
    <w:tmpl w:val="8ED60B2A"/>
    <w:lvl w:ilvl="0" w:tplc="FFFFFFFF">
      <w:start w:val="2"/>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F80EDB"/>
    <w:multiLevelType w:val="hybridMultilevel"/>
    <w:tmpl w:val="51801302"/>
    <w:lvl w:ilvl="0" w:tplc="B798D0A0">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6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02354408">
    <w:abstractNumId w:val="151"/>
  </w:num>
  <w:num w:numId="2" w16cid:durableId="1643072383">
    <w:abstractNumId w:val="130"/>
  </w:num>
  <w:num w:numId="3" w16cid:durableId="1019427662">
    <w:abstractNumId w:val="72"/>
  </w:num>
  <w:num w:numId="4" w16cid:durableId="1614097601">
    <w:abstractNumId w:val="60"/>
  </w:num>
  <w:num w:numId="5" w16cid:durableId="911542187">
    <w:abstractNumId w:val="72"/>
    <w:lvlOverride w:ilvl="0">
      <w:startOverride w:val="3"/>
    </w:lvlOverride>
  </w:num>
  <w:num w:numId="6" w16cid:durableId="291517496">
    <w:abstractNumId w:val="117"/>
  </w:num>
  <w:num w:numId="7" w16cid:durableId="2083478148">
    <w:abstractNumId w:val="35"/>
  </w:num>
  <w:num w:numId="8" w16cid:durableId="1020202384">
    <w:abstractNumId w:val="72"/>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401611349">
    <w:abstractNumId w:val="165"/>
  </w:num>
  <w:num w:numId="10" w16cid:durableId="1462914900">
    <w:abstractNumId w:val="50"/>
  </w:num>
  <w:num w:numId="11" w16cid:durableId="1964077354">
    <w:abstractNumId w:val="101"/>
  </w:num>
  <w:num w:numId="12" w16cid:durableId="1964387525">
    <w:abstractNumId w:val="39"/>
  </w:num>
  <w:num w:numId="13" w16cid:durableId="513693002">
    <w:abstractNumId w:val="67"/>
  </w:num>
  <w:num w:numId="14" w16cid:durableId="791828986">
    <w:abstractNumId w:val="121"/>
  </w:num>
  <w:num w:numId="15" w16cid:durableId="443618022">
    <w:abstractNumId w:val="26"/>
  </w:num>
  <w:num w:numId="16" w16cid:durableId="549149934">
    <w:abstractNumId w:val="152"/>
  </w:num>
  <w:num w:numId="17" w16cid:durableId="1839998031">
    <w:abstractNumId w:val="169"/>
  </w:num>
  <w:num w:numId="18" w16cid:durableId="2134933015">
    <w:abstractNumId w:val="76"/>
  </w:num>
  <w:num w:numId="19" w16cid:durableId="1559197806">
    <w:abstractNumId w:val="90"/>
  </w:num>
  <w:num w:numId="20" w16cid:durableId="485246588">
    <w:abstractNumId w:val="7"/>
  </w:num>
  <w:num w:numId="21" w16cid:durableId="1036202114">
    <w:abstractNumId w:val="91"/>
  </w:num>
  <w:num w:numId="22" w16cid:durableId="1867979819">
    <w:abstractNumId w:val="142"/>
  </w:num>
  <w:num w:numId="23" w16cid:durableId="1015958799">
    <w:abstractNumId w:val="51"/>
  </w:num>
  <w:num w:numId="24" w16cid:durableId="204678332">
    <w:abstractNumId w:val="21"/>
  </w:num>
  <w:num w:numId="25" w16cid:durableId="700983351">
    <w:abstractNumId w:val="161"/>
  </w:num>
  <w:num w:numId="26" w16cid:durableId="1595750440">
    <w:abstractNumId w:val="138"/>
  </w:num>
  <w:num w:numId="27" w16cid:durableId="532767800">
    <w:abstractNumId w:val="73"/>
  </w:num>
  <w:num w:numId="28" w16cid:durableId="1372028083">
    <w:abstractNumId w:val="79"/>
  </w:num>
  <w:num w:numId="29" w16cid:durableId="187447497">
    <w:abstractNumId w:val="129"/>
  </w:num>
  <w:num w:numId="30" w16cid:durableId="404305049">
    <w:abstractNumId w:val="47"/>
  </w:num>
  <w:num w:numId="31" w16cid:durableId="196897634">
    <w:abstractNumId w:val="54"/>
  </w:num>
  <w:num w:numId="32" w16cid:durableId="1794472500">
    <w:abstractNumId w:val="94"/>
  </w:num>
  <w:num w:numId="33" w16cid:durableId="1057321109">
    <w:abstractNumId w:val="133"/>
  </w:num>
  <w:num w:numId="34" w16cid:durableId="1361933265">
    <w:abstractNumId w:val="163"/>
  </w:num>
  <w:num w:numId="35" w16cid:durableId="1636183981">
    <w:abstractNumId w:val="62"/>
  </w:num>
  <w:num w:numId="36" w16cid:durableId="673068395">
    <w:abstractNumId w:val="2"/>
  </w:num>
  <w:num w:numId="37" w16cid:durableId="139080812">
    <w:abstractNumId w:val="28"/>
  </w:num>
  <w:num w:numId="38" w16cid:durableId="1625765808">
    <w:abstractNumId w:val="115"/>
  </w:num>
  <w:num w:numId="39" w16cid:durableId="1033844630">
    <w:abstractNumId w:val="131"/>
  </w:num>
  <w:num w:numId="40" w16cid:durableId="376205612">
    <w:abstractNumId w:val="104"/>
  </w:num>
  <w:num w:numId="41" w16cid:durableId="716320111">
    <w:abstractNumId w:val="136"/>
  </w:num>
  <w:num w:numId="42" w16cid:durableId="159857799">
    <w:abstractNumId w:val="111"/>
  </w:num>
  <w:num w:numId="43" w16cid:durableId="489060203">
    <w:abstractNumId w:val="3"/>
  </w:num>
  <w:num w:numId="44" w16cid:durableId="1744721069">
    <w:abstractNumId w:val="168"/>
  </w:num>
  <w:num w:numId="45" w16cid:durableId="1483735334">
    <w:abstractNumId w:val="16"/>
  </w:num>
  <w:num w:numId="46" w16cid:durableId="1693918014">
    <w:abstractNumId w:val="36"/>
  </w:num>
  <w:num w:numId="47" w16cid:durableId="1654487698">
    <w:abstractNumId w:val="134"/>
  </w:num>
  <w:num w:numId="48" w16cid:durableId="1499690032">
    <w:abstractNumId w:val="42"/>
  </w:num>
  <w:num w:numId="49" w16cid:durableId="1188103171">
    <w:abstractNumId w:val="132"/>
  </w:num>
  <w:num w:numId="50" w16cid:durableId="563376593">
    <w:abstractNumId w:val="38"/>
  </w:num>
  <w:num w:numId="51" w16cid:durableId="241645497">
    <w:abstractNumId w:val="162"/>
  </w:num>
  <w:num w:numId="52" w16cid:durableId="1825121266">
    <w:abstractNumId w:val="98"/>
  </w:num>
  <w:num w:numId="53" w16cid:durableId="1697388178">
    <w:abstractNumId w:val="128"/>
  </w:num>
  <w:num w:numId="54" w16cid:durableId="1927380844">
    <w:abstractNumId w:val="160"/>
  </w:num>
  <w:num w:numId="55" w16cid:durableId="1706431">
    <w:abstractNumId w:val="6"/>
  </w:num>
  <w:num w:numId="56" w16cid:durableId="448664662">
    <w:abstractNumId w:val="99"/>
  </w:num>
  <w:num w:numId="57" w16cid:durableId="1459757074">
    <w:abstractNumId w:val="13"/>
  </w:num>
  <w:num w:numId="58" w16cid:durableId="1719206078">
    <w:abstractNumId w:val="96"/>
  </w:num>
  <w:num w:numId="59" w16cid:durableId="2105570203">
    <w:abstractNumId w:val="123"/>
  </w:num>
  <w:num w:numId="60" w16cid:durableId="1732922935">
    <w:abstractNumId w:val="83"/>
  </w:num>
  <w:num w:numId="61" w16cid:durableId="1288781112">
    <w:abstractNumId w:val="155"/>
  </w:num>
  <w:num w:numId="62" w16cid:durableId="264967072">
    <w:abstractNumId w:val="33"/>
  </w:num>
  <w:num w:numId="63" w16cid:durableId="21978762">
    <w:abstractNumId w:val="141"/>
  </w:num>
  <w:num w:numId="64" w16cid:durableId="216472185">
    <w:abstractNumId w:val="33"/>
    <w:lvlOverride w:ilvl="0">
      <w:startOverride w:val="2"/>
    </w:lvlOverride>
  </w:num>
  <w:num w:numId="65" w16cid:durableId="2051102199">
    <w:abstractNumId w:val="68"/>
  </w:num>
  <w:num w:numId="66" w16cid:durableId="632633573">
    <w:abstractNumId w:val="33"/>
    <w:lvlOverride w:ilvl="0">
      <w:startOverride w:val="3"/>
      <w:lvl w:ilvl="0" w:tplc="AD065254">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3B0E9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C6EA6C">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DC211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E814B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6F10E">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662480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86781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E890F4">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 w16cid:durableId="510995885">
    <w:abstractNumId w:val="92"/>
  </w:num>
  <w:num w:numId="68" w16cid:durableId="1988391999">
    <w:abstractNumId w:val="158"/>
  </w:num>
  <w:num w:numId="69" w16cid:durableId="1306083167">
    <w:abstractNumId w:val="81"/>
  </w:num>
  <w:num w:numId="70" w16cid:durableId="2036498219">
    <w:abstractNumId w:val="63"/>
  </w:num>
  <w:num w:numId="71" w16cid:durableId="283846902">
    <w:abstractNumId w:val="14"/>
  </w:num>
  <w:num w:numId="72" w16cid:durableId="953248679">
    <w:abstractNumId w:val="86"/>
  </w:num>
  <w:num w:numId="73" w16cid:durableId="1773697282">
    <w:abstractNumId w:val="125"/>
  </w:num>
  <w:num w:numId="74" w16cid:durableId="1251892986">
    <w:abstractNumId w:val="44"/>
  </w:num>
  <w:num w:numId="75" w16cid:durableId="1648393497">
    <w:abstractNumId w:val="85"/>
  </w:num>
  <w:num w:numId="76" w16cid:durableId="734397211">
    <w:abstractNumId w:val="127"/>
  </w:num>
  <w:num w:numId="77" w16cid:durableId="1025057601">
    <w:abstractNumId w:val="170"/>
  </w:num>
  <w:num w:numId="78" w16cid:durableId="1801878285">
    <w:abstractNumId w:val="143"/>
  </w:num>
  <w:num w:numId="79" w16cid:durableId="498347621">
    <w:abstractNumId w:val="145"/>
  </w:num>
  <w:num w:numId="80" w16cid:durableId="213271592">
    <w:abstractNumId w:val="30"/>
  </w:num>
  <w:num w:numId="81" w16cid:durableId="1288243212">
    <w:abstractNumId w:val="146"/>
  </w:num>
  <w:num w:numId="82" w16cid:durableId="89349728">
    <w:abstractNumId w:val="146"/>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722141485">
    <w:abstractNumId w:val="135"/>
  </w:num>
  <w:num w:numId="84" w16cid:durableId="807941864">
    <w:abstractNumId w:val="29"/>
  </w:num>
  <w:num w:numId="85" w16cid:durableId="1818568971">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151286946">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967735405">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16cid:durableId="1818108799">
    <w:abstractNumId w:val="146"/>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16cid:durableId="1867206665">
    <w:abstractNumId w:val="102"/>
  </w:num>
  <w:num w:numId="90" w16cid:durableId="681514714">
    <w:abstractNumId w:val="66"/>
  </w:num>
  <w:num w:numId="91" w16cid:durableId="1211184556">
    <w:abstractNumId w:val="46"/>
  </w:num>
  <w:num w:numId="92" w16cid:durableId="1911191678">
    <w:abstractNumId w:val="93"/>
  </w:num>
  <w:num w:numId="93" w16cid:durableId="2557879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755607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422711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49902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239275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55438589">
    <w:abstractNumId w:val="107"/>
  </w:num>
  <w:num w:numId="99" w16cid:durableId="1810397777">
    <w:abstractNumId w:val="120"/>
  </w:num>
  <w:num w:numId="100" w16cid:durableId="1638804958">
    <w:abstractNumId w:val="148"/>
  </w:num>
  <w:num w:numId="101" w16cid:durableId="2039698454">
    <w:abstractNumId w:val="59"/>
  </w:num>
  <w:num w:numId="102" w16cid:durableId="2030639252">
    <w:abstractNumId w:val="118"/>
  </w:num>
  <w:num w:numId="103" w16cid:durableId="990258912">
    <w:abstractNumId w:val="113"/>
  </w:num>
  <w:num w:numId="104" w16cid:durableId="867260378">
    <w:abstractNumId w:val="150"/>
  </w:num>
  <w:num w:numId="105" w16cid:durableId="258565607">
    <w:abstractNumId w:val="70"/>
  </w:num>
  <w:num w:numId="106" w16cid:durableId="426075029">
    <w:abstractNumId w:val="25"/>
  </w:num>
  <w:num w:numId="107" w16cid:durableId="885143392">
    <w:abstractNumId w:val="56"/>
  </w:num>
  <w:num w:numId="108" w16cid:durableId="1299647062">
    <w:abstractNumId w:val="69"/>
  </w:num>
  <w:num w:numId="109" w16cid:durableId="1918247735">
    <w:abstractNumId w:val="153"/>
  </w:num>
  <w:num w:numId="110" w16cid:durableId="1797480864">
    <w:abstractNumId w:val="144"/>
  </w:num>
  <w:num w:numId="111" w16cid:durableId="2130660902">
    <w:abstractNumId w:val="97"/>
  </w:num>
  <w:num w:numId="112" w16cid:durableId="378359478">
    <w:abstractNumId w:val="43"/>
  </w:num>
  <w:num w:numId="113" w16cid:durableId="972176577">
    <w:abstractNumId w:val="108"/>
  </w:num>
  <w:num w:numId="114" w16cid:durableId="1198007341">
    <w:abstractNumId w:val="23"/>
  </w:num>
  <w:num w:numId="115" w16cid:durableId="1806773054">
    <w:abstractNumId w:val="8"/>
  </w:num>
  <w:num w:numId="116" w16cid:durableId="490801029">
    <w:abstractNumId w:val="18"/>
  </w:num>
  <w:num w:numId="117" w16cid:durableId="321855698">
    <w:abstractNumId w:val="119"/>
  </w:num>
  <w:num w:numId="118" w16cid:durableId="2144345108">
    <w:abstractNumId w:val="139"/>
  </w:num>
  <w:num w:numId="119" w16cid:durableId="1743064386">
    <w:abstractNumId w:val="55"/>
  </w:num>
  <w:num w:numId="120" w16cid:durableId="1264337826">
    <w:abstractNumId w:val="159"/>
  </w:num>
  <w:num w:numId="121" w16cid:durableId="1522889044">
    <w:abstractNumId w:val="4"/>
  </w:num>
  <w:num w:numId="122" w16cid:durableId="878125763">
    <w:abstractNumId w:val="122"/>
  </w:num>
  <w:num w:numId="123" w16cid:durableId="1390182098">
    <w:abstractNumId w:val="74"/>
  </w:num>
  <w:num w:numId="124" w16cid:durableId="553196596">
    <w:abstractNumId w:val="78"/>
  </w:num>
  <w:num w:numId="125" w16cid:durableId="1469083935">
    <w:abstractNumId w:val="156"/>
  </w:num>
  <w:num w:numId="126" w16cid:durableId="937837551">
    <w:abstractNumId w:val="80"/>
  </w:num>
  <w:num w:numId="127" w16cid:durableId="471404547">
    <w:abstractNumId w:val="11"/>
  </w:num>
  <w:num w:numId="128" w16cid:durableId="1961717255">
    <w:abstractNumId w:val="106"/>
  </w:num>
  <w:num w:numId="129" w16cid:durableId="1984112506">
    <w:abstractNumId w:val="64"/>
  </w:num>
  <w:num w:numId="130" w16cid:durableId="663821136">
    <w:abstractNumId w:val="1"/>
  </w:num>
  <w:num w:numId="131" w16cid:durableId="1771853403">
    <w:abstractNumId w:val="5"/>
  </w:num>
  <w:num w:numId="132" w16cid:durableId="979260604">
    <w:abstractNumId w:val="154"/>
  </w:num>
  <w:num w:numId="133" w16cid:durableId="1443496138">
    <w:abstractNumId w:val="75"/>
  </w:num>
  <w:num w:numId="134" w16cid:durableId="783571326">
    <w:abstractNumId w:val="140"/>
  </w:num>
  <w:num w:numId="135" w16cid:durableId="831797265">
    <w:abstractNumId w:val="58"/>
  </w:num>
  <w:num w:numId="136" w16cid:durableId="459343510">
    <w:abstractNumId w:val="84"/>
  </w:num>
  <w:num w:numId="137" w16cid:durableId="578909993">
    <w:abstractNumId w:val="71"/>
  </w:num>
  <w:num w:numId="138" w16cid:durableId="510679716">
    <w:abstractNumId w:val="103"/>
  </w:num>
  <w:num w:numId="139" w16cid:durableId="173615738">
    <w:abstractNumId w:val="147"/>
  </w:num>
  <w:num w:numId="140" w16cid:durableId="226573593">
    <w:abstractNumId w:val="65"/>
  </w:num>
  <w:num w:numId="141" w16cid:durableId="1681851393">
    <w:abstractNumId w:val="32"/>
  </w:num>
  <w:num w:numId="142" w16cid:durableId="424694600">
    <w:abstractNumId w:val="15"/>
  </w:num>
  <w:num w:numId="143" w16cid:durableId="52512391">
    <w:abstractNumId w:val="112"/>
  </w:num>
  <w:num w:numId="144" w16cid:durableId="671179309">
    <w:abstractNumId w:val="34"/>
  </w:num>
  <w:num w:numId="145" w16cid:durableId="1198004683">
    <w:abstractNumId w:val="126"/>
  </w:num>
  <w:num w:numId="146" w16cid:durableId="825510842">
    <w:abstractNumId w:val="82"/>
  </w:num>
  <w:num w:numId="147" w16cid:durableId="753207626">
    <w:abstractNumId w:val="41"/>
  </w:num>
  <w:num w:numId="148" w16cid:durableId="1121261878">
    <w:abstractNumId w:val="88"/>
  </w:num>
  <w:num w:numId="149" w16cid:durableId="137694886">
    <w:abstractNumId w:val="77"/>
  </w:num>
  <w:num w:numId="150" w16cid:durableId="203418795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51520579">
    <w:abstractNumId w:val="12"/>
  </w:num>
  <w:num w:numId="152" w16cid:durableId="1485662826">
    <w:abstractNumId w:val="22"/>
  </w:num>
  <w:num w:numId="153" w16cid:durableId="691612447">
    <w:abstractNumId w:val="27"/>
  </w:num>
  <w:num w:numId="154" w16cid:durableId="522087881">
    <w:abstractNumId w:val="17"/>
  </w:num>
  <w:num w:numId="155" w16cid:durableId="1572232407">
    <w:abstractNumId w:val="95"/>
  </w:num>
  <w:num w:numId="156" w16cid:durableId="1094396797">
    <w:abstractNumId w:val="20"/>
  </w:num>
  <w:num w:numId="157" w16cid:durableId="692876104">
    <w:abstractNumId w:val="31"/>
  </w:num>
  <w:num w:numId="158" w16cid:durableId="1773475579">
    <w:abstractNumId w:val="164"/>
  </w:num>
  <w:num w:numId="159" w16cid:durableId="1156259205">
    <w:abstractNumId w:val="105"/>
  </w:num>
  <w:num w:numId="160" w16cid:durableId="1423644015">
    <w:abstractNumId w:val="167"/>
  </w:num>
  <w:num w:numId="161" w16cid:durableId="1960791399">
    <w:abstractNumId w:val="124"/>
  </w:num>
  <w:num w:numId="162" w16cid:durableId="2070112390">
    <w:abstractNumId w:val="53"/>
  </w:num>
  <w:num w:numId="163" w16cid:durableId="347291805">
    <w:abstractNumId w:val="10"/>
  </w:num>
  <w:num w:numId="164" w16cid:durableId="851527533">
    <w:abstractNumId w:val="48"/>
  </w:num>
  <w:num w:numId="165" w16cid:durableId="821577600">
    <w:abstractNumId w:val="45"/>
  </w:num>
  <w:num w:numId="166" w16cid:durableId="7601033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61923048">
    <w:abstractNumId w:val="61"/>
  </w:num>
  <w:num w:numId="168" w16cid:durableId="1101533021">
    <w:abstractNumId w:val="24"/>
  </w:num>
  <w:num w:numId="169" w16cid:durableId="222059318">
    <w:abstractNumId w:val="40"/>
  </w:num>
  <w:num w:numId="170" w16cid:durableId="1109013108">
    <w:abstractNumId w:val="89"/>
  </w:num>
  <w:num w:numId="171" w16cid:durableId="1369448835">
    <w:abstractNumId w:val="149"/>
  </w:num>
  <w:num w:numId="172" w16cid:durableId="745298006">
    <w:abstractNumId w:val="114"/>
  </w:num>
  <w:num w:numId="173" w16cid:durableId="1283614458">
    <w:abstractNumId w:val="9"/>
  </w:num>
  <w:num w:numId="174" w16cid:durableId="1483539937">
    <w:abstractNumId w:val="49"/>
  </w:num>
  <w:num w:numId="175" w16cid:durableId="870724025">
    <w:abstractNumId w:val="87"/>
  </w:num>
  <w:num w:numId="176" w16cid:durableId="395208349">
    <w:abstractNumId w:val="157"/>
  </w:num>
  <w:num w:numId="177" w16cid:durableId="1244490203">
    <w:abstractNumId w:val="116"/>
  </w:num>
  <w:num w:numId="178" w16cid:durableId="1905289546">
    <w:abstractNumId w:val="109"/>
  </w:num>
  <w:num w:numId="179" w16cid:durableId="1710915165">
    <w:abstractNumId w:val="1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04372"/>
    <w:rsid w:val="0000614A"/>
    <w:rsid w:val="000064CB"/>
    <w:rsid w:val="00007D5C"/>
    <w:rsid w:val="00010840"/>
    <w:rsid w:val="00021748"/>
    <w:rsid w:val="00022D88"/>
    <w:rsid w:val="00023B44"/>
    <w:rsid w:val="00027F58"/>
    <w:rsid w:val="00043DB2"/>
    <w:rsid w:val="00045C28"/>
    <w:rsid w:val="00045CEC"/>
    <w:rsid w:val="00046991"/>
    <w:rsid w:val="0005273E"/>
    <w:rsid w:val="000568CC"/>
    <w:rsid w:val="00060408"/>
    <w:rsid w:val="00061BBC"/>
    <w:rsid w:val="00063764"/>
    <w:rsid w:val="00067876"/>
    <w:rsid w:val="00072292"/>
    <w:rsid w:val="00073D1E"/>
    <w:rsid w:val="00075E1B"/>
    <w:rsid w:val="00077283"/>
    <w:rsid w:val="00080157"/>
    <w:rsid w:val="0008063F"/>
    <w:rsid w:val="000834F5"/>
    <w:rsid w:val="0008417A"/>
    <w:rsid w:val="000851C4"/>
    <w:rsid w:val="0008718F"/>
    <w:rsid w:val="000948DB"/>
    <w:rsid w:val="000A4DC5"/>
    <w:rsid w:val="000A58FF"/>
    <w:rsid w:val="000A7FD1"/>
    <w:rsid w:val="000B1486"/>
    <w:rsid w:val="000B29C8"/>
    <w:rsid w:val="000B4641"/>
    <w:rsid w:val="000B7BB7"/>
    <w:rsid w:val="000C4603"/>
    <w:rsid w:val="000C56FC"/>
    <w:rsid w:val="000C610F"/>
    <w:rsid w:val="000C721D"/>
    <w:rsid w:val="000D284E"/>
    <w:rsid w:val="000D5E41"/>
    <w:rsid w:val="000E1039"/>
    <w:rsid w:val="000E12CC"/>
    <w:rsid w:val="000E332A"/>
    <w:rsid w:val="000E61B7"/>
    <w:rsid w:val="000E6431"/>
    <w:rsid w:val="000E66C9"/>
    <w:rsid w:val="000E67F6"/>
    <w:rsid w:val="000E73A0"/>
    <w:rsid w:val="000F10F9"/>
    <w:rsid w:val="000F19F1"/>
    <w:rsid w:val="000F1BCD"/>
    <w:rsid w:val="000F55DF"/>
    <w:rsid w:val="000F7429"/>
    <w:rsid w:val="0010245C"/>
    <w:rsid w:val="00102CB0"/>
    <w:rsid w:val="001108BC"/>
    <w:rsid w:val="00110F8D"/>
    <w:rsid w:val="00113BCE"/>
    <w:rsid w:val="0011475F"/>
    <w:rsid w:val="00126A85"/>
    <w:rsid w:val="00127D24"/>
    <w:rsid w:val="00127EF0"/>
    <w:rsid w:val="001330E9"/>
    <w:rsid w:val="00141963"/>
    <w:rsid w:val="00142CDF"/>
    <w:rsid w:val="001431CE"/>
    <w:rsid w:val="00145D3D"/>
    <w:rsid w:val="00147EE9"/>
    <w:rsid w:val="001554F6"/>
    <w:rsid w:val="00157016"/>
    <w:rsid w:val="00157A0D"/>
    <w:rsid w:val="00162B3A"/>
    <w:rsid w:val="001644D4"/>
    <w:rsid w:val="001655DD"/>
    <w:rsid w:val="00166294"/>
    <w:rsid w:val="0017093A"/>
    <w:rsid w:val="001710B2"/>
    <w:rsid w:val="00172B9A"/>
    <w:rsid w:val="0017392A"/>
    <w:rsid w:val="00176864"/>
    <w:rsid w:val="00177261"/>
    <w:rsid w:val="00187E8B"/>
    <w:rsid w:val="001910BF"/>
    <w:rsid w:val="0019411A"/>
    <w:rsid w:val="00195127"/>
    <w:rsid w:val="00195E06"/>
    <w:rsid w:val="00195F6A"/>
    <w:rsid w:val="00196C98"/>
    <w:rsid w:val="001A1F8D"/>
    <w:rsid w:val="001A24AE"/>
    <w:rsid w:val="001A2F1F"/>
    <w:rsid w:val="001A4C1D"/>
    <w:rsid w:val="001A5E57"/>
    <w:rsid w:val="001C02AD"/>
    <w:rsid w:val="001C2B2D"/>
    <w:rsid w:val="001C38F9"/>
    <w:rsid w:val="001C7440"/>
    <w:rsid w:val="001C7692"/>
    <w:rsid w:val="001D2647"/>
    <w:rsid w:val="001D36D5"/>
    <w:rsid w:val="001D3BA6"/>
    <w:rsid w:val="001D4C76"/>
    <w:rsid w:val="001D5B29"/>
    <w:rsid w:val="001E50F6"/>
    <w:rsid w:val="001E5214"/>
    <w:rsid w:val="001E726A"/>
    <w:rsid w:val="001F0EAD"/>
    <w:rsid w:val="001F2226"/>
    <w:rsid w:val="001F2397"/>
    <w:rsid w:val="001F6FD6"/>
    <w:rsid w:val="0020103F"/>
    <w:rsid w:val="00203781"/>
    <w:rsid w:val="00207A7F"/>
    <w:rsid w:val="00210DBC"/>
    <w:rsid w:val="00211073"/>
    <w:rsid w:val="002111A9"/>
    <w:rsid w:val="00216BFE"/>
    <w:rsid w:val="00217E5B"/>
    <w:rsid w:val="00220DD6"/>
    <w:rsid w:val="0022121B"/>
    <w:rsid w:val="00230350"/>
    <w:rsid w:val="00230D06"/>
    <w:rsid w:val="002317AD"/>
    <w:rsid w:val="00234C86"/>
    <w:rsid w:val="002359BF"/>
    <w:rsid w:val="00241D68"/>
    <w:rsid w:val="0024230F"/>
    <w:rsid w:val="00244159"/>
    <w:rsid w:val="00245DAB"/>
    <w:rsid w:val="00251FF0"/>
    <w:rsid w:val="0025603E"/>
    <w:rsid w:val="00256A5E"/>
    <w:rsid w:val="00256DBA"/>
    <w:rsid w:val="002614CF"/>
    <w:rsid w:val="00262738"/>
    <w:rsid w:val="0027076D"/>
    <w:rsid w:val="002715BA"/>
    <w:rsid w:val="00273E39"/>
    <w:rsid w:val="002740E6"/>
    <w:rsid w:val="0027477E"/>
    <w:rsid w:val="00275518"/>
    <w:rsid w:val="0028246B"/>
    <w:rsid w:val="00294C3F"/>
    <w:rsid w:val="00295B36"/>
    <w:rsid w:val="002A442E"/>
    <w:rsid w:val="002A7463"/>
    <w:rsid w:val="002A7E16"/>
    <w:rsid w:val="002B7812"/>
    <w:rsid w:val="002C212A"/>
    <w:rsid w:val="002D105E"/>
    <w:rsid w:val="002D2819"/>
    <w:rsid w:val="002D4DD8"/>
    <w:rsid w:val="002D56A8"/>
    <w:rsid w:val="002E043F"/>
    <w:rsid w:val="002E0BAC"/>
    <w:rsid w:val="002E1CB9"/>
    <w:rsid w:val="002E388E"/>
    <w:rsid w:val="002E658A"/>
    <w:rsid w:val="002E7DED"/>
    <w:rsid w:val="002F127B"/>
    <w:rsid w:val="002F26CF"/>
    <w:rsid w:val="002F43D2"/>
    <w:rsid w:val="002F529A"/>
    <w:rsid w:val="002F59BA"/>
    <w:rsid w:val="002F70CB"/>
    <w:rsid w:val="002F778A"/>
    <w:rsid w:val="00312DC2"/>
    <w:rsid w:val="003152B5"/>
    <w:rsid w:val="00315A3C"/>
    <w:rsid w:val="00322EEF"/>
    <w:rsid w:val="00323C4A"/>
    <w:rsid w:val="00323D94"/>
    <w:rsid w:val="00325298"/>
    <w:rsid w:val="00327A01"/>
    <w:rsid w:val="0033376C"/>
    <w:rsid w:val="0034382C"/>
    <w:rsid w:val="00344206"/>
    <w:rsid w:val="0034605E"/>
    <w:rsid w:val="00347EE1"/>
    <w:rsid w:val="003507B7"/>
    <w:rsid w:val="00350D61"/>
    <w:rsid w:val="00351717"/>
    <w:rsid w:val="0035182A"/>
    <w:rsid w:val="00355A76"/>
    <w:rsid w:val="00356450"/>
    <w:rsid w:val="00356A11"/>
    <w:rsid w:val="00357172"/>
    <w:rsid w:val="00357A0C"/>
    <w:rsid w:val="00357B19"/>
    <w:rsid w:val="003636A5"/>
    <w:rsid w:val="00364101"/>
    <w:rsid w:val="00365101"/>
    <w:rsid w:val="0037334B"/>
    <w:rsid w:val="00373411"/>
    <w:rsid w:val="00374EAA"/>
    <w:rsid w:val="00375CEC"/>
    <w:rsid w:val="00377936"/>
    <w:rsid w:val="00385220"/>
    <w:rsid w:val="00385AC9"/>
    <w:rsid w:val="00385D98"/>
    <w:rsid w:val="0039222D"/>
    <w:rsid w:val="003924C0"/>
    <w:rsid w:val="00392EC3"/>
    <w:rsid w:val="003934F3"/>
    <w:rsid w:val="00395EB7"/>
    <w:rsid w:val="00396F8C"/>
    <w:rsid w:val="00397B79"/>
    <w:rsid w:val="003A3178"/>
    <w:rsid w:val="003A3705"/>
    <w:rsid w:val="003A49F7"/>
    <w:rsid w:val="003A633A"/>
    <w:rsid w:val="003B260E"/>
    <w:rsid w:val="003B3F76"/>
    <w:rsid w:val="003B4EA3"/>
    <w:rsid w:val="003B72C8"/>
    <w:rsid w:val="003C0075"/>
    <w:rsid w:val="003C16D8"/>
    <w:rsid w:val="003C3F09"/>
    <w:rsid w:val="003C531B"/>
    <w:rsid w:val="003C5DD4"/>
    <w:rsid w:val="003D237D"/>
    <w:rsid w:val="003D26FC"/>
    <w:rsid w:val="003D297F"/>
    <w:rsid w:val="003D2B08"/>
    <w:rsid w:val="003D37D8"/>
    <w:rsid w:val="003D5964"/>
    <w:rsid w:val="003E28D1"/>
    <w:rsid w:val="003E7626"/>
    <w:rsid w:val="003E7E27"/>
    <w:rsid w:val="003F2647"/>
    <w:rsid w:val="003F2B60"/>
    <w:rsid w:val="003F48C6"/>
    <w:rsid w:val="003F4AF9"/>
    <w:rsid w:val="003F5CAA"/>
    <w:rsid w:val="003F688E"/>
    <w:rsid w:val="004023AD"/>
    <w:rsid w:val="0040378E"/>
    <w:rsid w:val="00404228"/>
    <w:rsid w:val="004118D2"/>
    <w:rsid w:val="00412326"/>
    <w:rsid w:val="004211AF"/>
    <w:rsid w:val="00421840"/>
    <w:rsid w:val="00421CFF"/>
    <w:rsid w:val="00422B8D"/>
    <w:rsid w:val="00424F96"/>
    <w:rsid w:val="00430E9B"/>
    <w:rsid w:val="0043109B"/>
    <w:rsid w:val="004317FF"/>
    <w:rsid w:val="00431830"/>
    <w:rsid w:val="0043621E"/>
    <w:rsid w:val="00436DA7"/>
    <w:rsid w:val="004377E5"/>
    <w:rsid w:val="0044041E"/>
    <w:rsid w:val="004415C7"/>
    <w:rsid w:val="00441D05"/>
    <w:rsid w:val="00442A74"/>
    <w:rsid w:val="00444F00"/>
    <w:rsid w:val="00446A51"/>
    <w:rsid w:val="004471A4"/>
    <w:rsid w:val="00451677"/>
    <w:rsid w:val="004520C9"/>
    <w:rsid w:val="0045425F"/>
    <w:rsid w:val="0045617B"/>
    <w:rsid w:val="00464DB1"/>
    <w:rsid w:val="00472706"/>
    <w:rsid w:val="00473A2E"/>
    <w:rsid w:val="00474C21"/>
    <w:rsid w:val="00476BA3"/>
    <w:rsid w:val="004809B0"/>
    <w:rsid w:val="00482557"/>
    <w:rsid w:val="004839DA"/>
    <w:rsid w:val="00487F78"/>
    <w:rsid w:val="00487F98"/>
    <w:rsid w:val="004911EE"/>
    <w:rsid w:val="00491EE7"/>
    <w:rsid w:val="0049572B"/>
    <w:rsid w:val="004B1042"/>
    <w:rsid w:val="004B15F3"/>
    <w:rsid w:val="004B4A9F"/>
    <w:rsid w:val="004B4C5A"/>
    <w:rsid w:val="004B5F65"/>
    <w:rsid w:val="004C0098"/>
    <w:rsid w:val="004C086C"/>
    <w:rsid w:val="004C1010"/>
    <w:rsid w:val="004C5595"/>
    <w:rsid w:val="004C68ED"/>
    <w:rsid w:val="004D3465"/>
    <w:rsid w:val="004D45B3"/>
    <w:rsid w:val="004D4CDA"/>
    <w:rsid w:val="004D6435"/>
    <w:rsid w:val="004D6D31"/>
    <w:rsid w:val="004D7AAF"/>
    <w:rsid w:val="004E03E7"/>
    <w:rsid w:val="004E42F4"/>
    <w:rsid w:val="004E43E4"/>
    <w:rsid w:val="004E4695"/>
    <w:rsid w:val="004E6564"/>
    <w:rsid w:val="004E6594"/>
    <w:rsid w:val="004E69EA"/>
    <w:rsid w:val="004E7E56"/>
    <w:rsid w:val="004F5646"/>
    <w:rsid w:val="004F5A04"/>
    <w:rsid w:val="004F6DB8"/>
    <w:rsid w:val="00502DBA"/>
    <w:rsid w:val="00503C90"/>
    <w:rsid w:val="00507B7C"/>
    <w:rsid w:val="00514226"/>
    <w:rsid w:val="00514394"/>
    <w:rsid w:val="005225AA"/>
    <w:rsid w:val="00525915"/>
    <w:rsid w:val="00526971"/>
    <w:rsid w:val="00527077"/>
    <w:rsid w:val="00537A1F"/>
    <w:rsid w:val="0054211B"/>
    <w:rsid w:val="005514D4"/>
    <w:rsid w:val="00551B46"/>
    <w:rsid w:val="00553B88"/>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485"/>
    <w:rsid w:val="00590615"/>
    <w:rsid w:val="0059344E"/>
    <w:rsid w:val="00593653"/>
    <w:rsid w:val="00594E2E"/>
    <w:rsid w:val="00596605"/>
    <w:rsid w:val="005974C4"/>
    <w:rsid w:val="005A079E"/>
    <w:rsid w:val="005A19C0"/>
    <w:rsid w:val="005A4B96"/>
    <w:rsid w:val="005A52AF"/>
    <w:rsid w:val="005B3FAA"/>
    <w:rsid w:val="005C18ED"/>
    <w:rsid w:val="005C3F2A"/>
    <w:rsid w:val="005D1384"/>
    <w:rsid w:val="005D1D52"/>
    <w:rsid w:val="005D3240"/>
    <w:rsid w:val="005D40C5"/>
    <w:rsid w:val="005D7B11"/>
    <w:rsid w:val="005E0F65"/>
    <w:rsid w:val="005F0ACC"/>
    <w:rsid w:val="005F1EF2"/>
    <w:rsid w:val="005F4EFA"/>
    <w:rsid w:val="005F5B7F"/>
    <w:rsid w:val="005F7514"/>
    <w:rsid w:val="0060280C"/>
    <w:rsid w:val="00604192"/>
    <w:rsid w:val="0060609D"/>
    <w:rsid w:val="0060681E"/>
    <w:rsid w:val="006101AB"/>
    <w:rsid w:val="00614424"/>
    <w:rsid w:val="00614F67"/>
    <w:rsid w:val="00615391"/>
    <w:rsid w:val="00616804"/>
    <w:rsid w:val="00616D08"/>
    <w:rsid w:val="00621248"/>
    <w:rsid w:val="006229FD"/>
    <w:rsid w:val="006262A4"/>
    <w:rsid w:val="0063071B"/>
    <w:rsid w:val="00632E46"/>
    <w:rsid w:val="00645DFA"/>
    <w:rsid w:val="006467CC"/>
    <w:rsid w:val="00652095"/>
    <w:rsid w:val="0065256B"/>
    <w:rsid w:val="00655741"/>
    <w:rsid w:val="0065741D"/>
    <w:rsid w:val="00657F6D"/>
    <w:rsid w:val="0066307B"/>
    <w:rsid w:val="00670D60"/>
    <w:rsid w:val="0067181C"/>
    <w:rsid w:val="00671A62"/>
    <w:rsid w:val="00671E8F"/>
    <w:rsid w:val="00680C8E"/>
    <w:rsid w:val="00682A71"/>
    <w:rsid w:val="00684D29"/>
    <w:rsid w:val="006878A1"/>
    <w:rsid w:val="00690686"/>
    <w:rsid w:val="00690F74"/>
    <w:rsid w:val="00691C5F"/>
    <w:rsid w:val="00692013"/>
    <w:rsid w:val="00693A64"/>
    <w:rsid w:val="006A1594"/>
    <w:rsid w:val="006A2FC5"/>
    <w:rsid w:val="006A336B"/>
    <w:rsid w:val="006A5D38"/>
    <w:rsid w:val="006A7E03"/>
    <w:rsid w:val="006B0117"/>
    <w:rsid w:val="006B1460"/>
    <w:rsid w:val="006B184D"/>
    <w:rsid w:val="006B27F5"/>
    <w:rsid w:val="006B5FD4"/>
    <w:rsid w:val="006C312A"/>
    <w:rsid w:val="006D49CB"/>
    <w:rsid w:val="006D4AD5"/>
    <w:rsid w:val="006D6E6F"/>
    <w:rsid w:val="006E1F9C"/>
    <w:rsid w:val="006E3693"/>
    <w:rsid w:val="006E3D0B"/>
    <w:rsid w:val="006E5CC6"/>
    <w:rsid w:val="006E5DDA"/>
    <w:rsid w:val="006E616D"/>
    <w:rsid w:val="006E7257"/>
    <w:rsid w:val="006F216E"/>
    <w:rsid w:val="00701168"/>
    <w:rsid w:val="0070163D"/>
    <w:rsid w:val="00702016"/>
    <w:rsid w:val="00702AED"/>
    <w:rsid w:val="00703CC3"/>
    <w:rsid w:val="00703DE9"/>
    <w:rsid w:val="0070698E"/>
    <w:rsid w:val="00706D95"/>
    <w:rsid w:val="00707805"/>
    <w:rsid w:val="00720E04"/>
    <w:rsid w:val="00722AAD"/>
    <w:rsid w:val="00724FEE"/>
    <w:rsid w:val="0072565E"/>
    <w:rsid w:val="00726980"/>
    <w:rsid w:val="007308AF"/>
    <w:rsid w:val="007313A3"/>
    <w:rsid w:val="00733F0B"/>
    <w:rsid w:val="007340C1"/>
    <w:rsid w:val="00736261"/>
    <w:rsid w:val="00740EF8"/>
    <w:rsid w:val="00755E8A"/>
    <w:rsid w:val="00757EB7"/>
    <w:rsid w:val="00762612"/>
    <w:rsid w:val="00765966"/>
    <w:rsid w:val="00767D46"/>
    <w:rsid w:val="0077239F"/>
    <w:rsid w:val="00774A40"/>
    <w:rsid w:val="00782F1B"/>
    <w:rsid w:val="00784C3E"/>
    <w:rsid w:val="007851DB"/>
    <w:rsid w:val="0078673E"/>
    <w:rsid w:val="00786A7C"/>
    <w:rsid w:val="007A0FD9"/>
    <w:rsid w:val="007A4AAD"/>
    <w:rsid w:val="007B45EB"/>
    <w:rsid w:val="007B5E92"/>
    <w:rsid w:val="007B775F"/>
    <w:rsid w:val="007D40DB"/>
    <w:rsid w:val="007D58E2"/>
    <w:rsid w:val="007D6426"/>
    <w:rsid w:val="007D7E6D"/>
    <w:rsid w:val="007E1395"/>
    <w:rsid w:val="007E3484"/>
    <w:rsid w:val="007E4B54"/>
    <w:rsid w:val="007E4C3B"/>
    <w:rsid w:val="007E6225"/>
    <w:rsid w:val="007E625C"/>
    <w:rsid w:val="007F58BF"/>
    <w:rsid w:val="007F717E"/>
    <w:rsid w:val="00805DB5"/>
    <w:rsid w:val="00807027"/>
    <w:rsid w:val="00812C8C"/>
    <w:rsid w:val="00812EA8"/>
    <w:rsid w:val="00816526"/>
    <w:rsid w:val="00821982"/>
    <w:rsid w:val="00826CA6"/>
    <w:rsid w:val="0082716D"/>
    <w:rsid w:val="0082764D"/>
    <w:rsid w:val="0083148E"/>
    <w:rsid w:val="00831AF2"/>
    <w:rsid w:val="00833126"/>
    <w:rsid w:val="0083457A"/>
    <w:rsid w:val="00834685"/>
    <w:rsid w:val="00836D63"/>
    <w:rsid w:val="00840DF5"/>
    <w:rsid w:val="008418AE"/>
    <w:rsid w:val="00843002"/>
    <w:rsid w:val="0084537A"/>
    <w:rsid w:val="00847D0E"/>
    <w:rsid w:val="008560EE"/>
    <w:rsid w:val="0086092F"/>
    <w:rsid w:val="0086466A"/>
    <w:rsid w:val="00864F7B"/>
    <w:rsid w:val="008829D9"/>
    <w:rsid w:val="00883394"/>
    <w:rsid w:val="00883D09"/>
    <w:rsid w:val="00886B77"/>
    <w:rsid w:val="008945E9"/>
    <w:rsid w:val="008A2EB2"/>
    <w:rsid w:val="008A5DD4"/>
    <w:rsid w:val="008B22D4"/>
    <w:rsid w:val="008B63B8"/>
    <w:rsid w:val="008B7526"/>
    <w:rsid w:val="008B7704"/>
    <w:rsid w:val="008C0FAE"/>
    <w:rsid w:val="008C2A17"/>
    <w:rsid w:val="008C4249"/>
    <w:rsid w:val="008C5557"/>
    <w:rsid w:val="008C65AF"/>
    <w:rsid w:val="008D78EB"/>
    <w:rsid w:val="008D7E56"/>
    <w:rsid w:val="008D7E6A"/>
    <w:rsid w:val="008E2984"/>
    <w:rsid w:val="008E4776"/>
    <w:rsid w:val="008E6381"/>
    <w:rsid w:val="008E6BCA"/>
    <w:rsid w:val="008F07F4"/>
    <w:rsid w:val="008F1B4E"/>
    <w:rsid w:val="008F6BF6"/>
    <w:rsid w:val="008F7571"/>
    <w:rsid w:val="0090021A"/>
    <w:rsid w:val="00900697"/>
    <w:rsid w:val="00900D21"/>
    <w:rsid w:val="0090476D"/>
    <w:rsid w:val="00905E17"/>
    <w:rsid w:val="0091086A"/>
    <w:rsid w:val="00910D3D"/>
    <w:rsid w:val="00911212"/>
    <w:rsid w:val="0091242C"/>
    <w:rsid w:val="00913CA7"/>
    <w:rsid w:val="00914C4D"/>
    <w:rsid w:val="009168AB"/>
    <w:rsid w:val="00920084"/>
    <w:rsid w:val="00921798"/>
    <w:rsid w:val="00923261"/>
    <w:rsid w:val="009232FB"/>
    <w:rsid w:val="00923AD6"/>
    <w:rsid w:val="009255F3"/>
    <w:rsid w:val="0092584A"/>
    <w:rsid w:val="00925DBB"/>
    <w:rsid w:val="00931DCF"/>
    <w:rsid w:val="00934425"/>
    <w:rsid w:val="009359BB"/>
    <w:rsid w:val="00940787"/>
    <w:rsid w:val="009461CE"/>
    <w:rsid w:val="0094751F"/>
    <w:rsid w:val="00951CCB"/>
    <w:rsid w:val="00953A79"/>
    <w:rsid w:val="009633BB"/>
    <w:rsid w:val="00963D01"/>
    <w:rsid w:val="00964F7B"/>
    <w:rsid w:val="00971474"/>
    <w:rsid w:val="009757D2"/>
    <w:rsid w:val="009762CE"/>
    <w:rsid w:val="00976351"/>
    <w:rsid w:val="009765DB"/>
    <w:rsid w:val="009800E3"/>
    <w:rsid w:val="00985BED"/>
    <w:rsid w:val="00987186"/>
    <w:rsid w:val="009871AB"/>
    <w:rsid w:val="00991196"/>
    <w:rsid w:val="00991711"/>
    <w:rsid w:val="00991DE1"/>
    <w:rsid w:val="009A55DA"/>
    <w:rsid w:val="009A6DE4"/>
    <w:rsid w:val="009B07CA"/>
    <w:rsid w:val="009B361D"/>
    <w:rsid w:val="009B571F"/>
    <w:rsid w:val="009C0429"/>
    <w:rsid w:val="009C47BD"/>
    <w:rsid w:val="009E279F"/>
    <w:rsid w:val="009E3482"/>
    <w:rsid w:val="009E4620"/>
    <w:rsid w:val="009E5412"/>
    <w:rsid w:val="009F238F"/>
    <w:rsid w:val="00A048F3"/>
    <w:rsid w:val="00A14725"/>
    <w:rsid w:val="00A2500B"/>
    <w:rsid w:val="00A31259"/>
    <w:rsid w:val="00A31840"/>
    <w:rsid w:val="00A3274E"/>
    <w:rsid w:val="00A36CEC"/>
    <w:rsid w:val="00A373CE"/>
    <w:rsid w:val="00A42B43"/>
    <w:rsid w:val="00A43ADC"/>
    <w:rsid w:val="00A43B58"/>
    <w:rsid w:val="00A50271"/>
    <w:rsid w:val="00A502DD"/>
    <w:rsid w:val="00A525EA"/>
    <w:rsid w:val="00A5486C"/>
    <w:rsid w:val="00A55461"/>
    <w:rsid w:val="00A5608B"/>
    <w:rsid w:val="00A57F2F"/>
    <w:rsid w:val="00A61F27"/>
    <w:rsid w:val="00A630CB"/>
    <w:rsid w:val="00A63E8B"/>
    <w:rsid w:val="00A7000B"/>
    <w:rsid w:val="00A70A79"/>
    <w:rsid w:val="00A7637E"/>
    <w:rsid w:val="00A76F4C"/>
    <w:rsid w:val="00A77866"/>
    <w:rsid w:val="00A81CD9"/>
    <w:rsid w:val="00A8215A"/>
    <w:rsid w:val="00A83E77"/>
    <w:rsid w:val="00A8593B"/>
    <w:rsid w:val="00A85C5C"/>
    <w:rsid w:val="00A946C5"/>
    <w:rsid w:val="00A966DF"/>
    <w:rsid w:val="00A97667"/>
    <w:rsid w:val="00A97DC7"/>
    <w:rsid w:val="00AA3E5C"/>
    <w:rsid w:val="00AA58FD"/>
    <w:rsid w:val="00AA63DC"/>
    <w:rsid w:val="00AA68CF"/>
    <w:rsid w:val="00AB02EE"/>
    <w:rsid w:val="00AB0387"/>
    <w:rsid w:val="00AB34F0"/>
    <w:rsid w:val="00AB3F5C"/>
    <w:rsid w:val="00AC395D"/>
    <w:rsid w:val="00AC52FB"/>
    <w:rsid w:val="00AC621D"/>
    <w:rsid w:val="00AC66DB"/>
    <w:rsid w:val="00AD0B75"/>
    <w:rsid w:val="00AD1345"/>
    <w:rsid w:val="00AD507D"/>
    <w:rsid w:val="00AE134D"/>
    <w:rsid w:val="00AE6B15"/>
    <w:rsid w:val="00AF5527"/>
    <w:rsid w:val="00AF56E1"/>
    <w:rsid w:val="00AF73DE"/>
    <w:rsid w:val="00B01DA3"/>
    <w:rsid w:val="00B037C5"/>
    <w:rsid w:val="00B03F9C"/>
    <w:rsid w:val="00B04F96"/>
    <w:rsid w:val="00B066B9"/>
    <w:rsid w:val="00B10E75"/>
    <w:rsid w:val="00B16C7B"/>
    <w:rsid w:val="00B178D6"/>
    <w:rsid w:val="00B2027E"/>
    <w:rsid w:val="00B20A88"/>
    <w:rsid w:val="00B211CD"/>
    <w:rsid w:val="00B21283"/>
    <w:rsid w:val="00B21CC1"/>
    <w:rsid w:val="00B22314"/>
    <w:rsid w:val="00B23A38"/>
    <w:rsid w:val="00B25D18"/>
    <w:rsid w:val="00B26B3A"/>
    <w:rsid w:val="00B27691"/>
    <w:rsid w:val="00B30939"/>
    <w:rsid w:val="00B30FE6"/>
    <w:rsid w:val="00B313CD"/>
    <w:rsid w:val="00B32A65"/>
    <w:rsid w:val="00B35579"/>
    <w:rsid w:val="00B35AB4"/>
    <w:rsid w:val="00B36FCF"/>
    <w:rsid w:val="00B40434"/>
    <w:rsid w:val="00B42DD2"/>
    <w:rsid w:val="00B43FDC"/>
    <w:rsid w:val="00B53439"/>
    <w:rsid w:val="00B55F75"/>
    <w:rsid w:val="00B56271"/>
    <w:rsid w:val="00B564F8"/>
    <w:rsid w:val="00B56716"/>
    <w:rsid w:val="00B620D6"/>
    <w:rsid w:val="00B62EEC"/>
    <w:rsid w:val="00B65399"/>
    <w:rsid w:val="00B67523"/>
    <w:rsid w:val="00B71689"/>
    <w:rsid w:val="00B7404D"/>
    <w:rsid w:val="00B75FBE"/>
    <w:rsid w:val="00B76287"/>
    <w:rsid w:val="00B81E49"/>
    <w:rsid w:val="00B82EFA"/>
    <w:rsid w:val="00B844A1"/>
    <w:rsid w:val="00B84512"/>
    <w:rsid w:val="00B852EA"/>
    <w:rsid w:val="00BA079F"/>
    <w:rsid w:val="00BA0913"/>
    <w:rsid w:val="00BA3718"/>
    <w:rsid w:val="00BA3B4C"/>
    <w:rsid w:val="00BA3BC7"/>
    <w:rsid w:val="00BA6966"/>
    <w:rsid w:val="00BB01A2"/>
    <w:rsid w:val="00BB32FB"/>
    <w:rsid w:val="00BB4539"/>
    <w:rsid w:val="00BC3846"/>
    <w:rsid w:val="00BD0B41"/>
    <w:rsid w:val="00BD21D5"/>
    <w:rsid w:val="00BD66EE"/>
    <w:rsid w:val="00BD77D4"/>
    <w:rsid w:val="00BD7E3D"/>
    <w:rsid w:val="00BE0BE7"/>
    <w:rsid w:val="00BE1F28"/>
    <w:rsid w:val="00BE3050"/>
    <w:rsid w:val="00BE539A"/>
    <w:rsid w:val="00BE5576"/>
    <w:rsid w:val="00BE7365"/>
    <w:rsid w:val="00BF0227"/>
    <w:rsid w:val="00BF2A14"/>
    <w:rsid w:val="00BF4CF3"/>
    <w:rsid w:val="00BF4FE0"/>
    <w:rsid w:val="00BF767C"/>
    <w:rsid w:val="00C035FC"/>
    <w:rsid w:val="00C063F2"/>
    <w:rsid w:val="00C07369"/>
    <w:rsid w:val="00C102B2"/>
    <w:rsid w:val="00C15340"/>
    <w:rsid w:val="00C154A1"/>
    <w:rsid w:val="00C23434"/>
    <w:rsid w:val="00C24A32"/>
    <w:rsid w:val="00C24BCB"/>
    <w:rsid w:val="00C261FC"/>
    <w:rsid w:val="00C34672"/>
    <w:rsid w:val="00C35659"/>
    <w:rsid w:val="00C41325"/>
    <w:rsid w:val="00C437A5"/>
    <w:rsid w:val="00C4646D"/>
    <w:rsid w:val="00C4650C"/>
    <w:rsid w:val="00C47B82"/>
    <w:rsid w:val="00C50C2E"/>
    <w:rsid w:val="00C514C5"/>
    <w:rsid w:val="00C5621A"/>
    <w:rsid w:val="00C611CE"/>
    <w:rsid w:val="00C641AC"/>
    <w:rsid w:val="00C665F3"/>
    <w:rsid w:val="00C7070A"/>
    <w:rsid w:val="00C71BE2"/>
    <w:rsid w:val="00C7672E"/>
    <w:rsid w:val="00C76898"/>
    <w:rsid w:val="00C77CCC"/>
    <w:rsid w:val="00C77F1F"/>
    <w:rsid w:val="00C859CF"/>
    <w:rsid w:val="00C86886"/>
    <w:rsid w:val="00C905D3"/>
    <w:rsid w:val="00C943FD"/>
    <w:rsid w:val="00C956FE"/>
    <w:rsid w:val="00C97043"/>
    <w:rsid w:val="00CA1ABC"/>
    <w:rsid w:val="00CA1ED4"/>
    <w:rsid w:val="00CA5191"/>
    <w:rsid w:val="00CA6253"/>
    <w:rsid w:val="00CB0305"/>
    <w:rsid w:val="00CB140E"/>
    <w:rsid w:val="00CB192C"/>
    <w:rsid w:val="00CC0402"/>
    <w:rsid w:val="00CC1FFB"/>
    <w:rsid w:val="00CC27C7"/>
    <w:rsid w:val="00CC3001"/>
    <w:rsid w:val="00CC31F6"/>
    <w:rsid w:val="00CC3936"/>
    <w:rsid w:val="00CC742E"/>
    <w:rsid w:val="00CD064A"/>
    <w:rsid w:val="00CD08F5"/>
    <w:rsid w:val="00CD223C"/>
    <w:rsid w:val="00CD479A"/>
    <w:rsid w:val="00CD5CA4"/>
    <w:rsid w:val="00CD6649"/>
    <w:rsid w:val="00CD7696"/>
    <w:rsid w:val="00CE299B"/>
    <w:rsid w:val="00CE3C8A"/>
    <w:rsid w:val="00CE5EA0"/>
    <w:rsid w:val="00CF1A15"/>
    <w:rsid w:val="00CF3C86"/>
    <w:rsid w:val="00CF4F57"/>
    <w:rsid w:val="00D02660"/>
    <w:rsid w:val="00D03E3C"/>
    <w:rsid w:val="00D0691B"/>
    <w:rsid w:val="00D100DF"/>
    <w:rsid w:val="00D10924"/>
    <w:rsid w:val="00D13FBB"/>
    <w:rsid w:val="00D14DB7"/>
    <w:rsid w:val="00D17F63"/>
    <w:rsid w:val="00D22632"/>
    <w:rsid w:val="00D253D1"/>
    <w:rsid w:val="00D26E8A"/>
    <w:rsid w:val="00D30F14"/>
    <w:rsid w:val="00D32A36"/>
    <w:rsid w:val="00D368B9"/>
    <w:rsid w:val="00D4526E"/>
    <w:rsid w:val="00D60437"/>
    <w:rsid w:val="00D70699"/>
    <w:rsid w:val="00D7459B"/>
    <w:rsid w:val="00D85243"/>
    <w:rsid w:val="00D907CD"/>
    <w:rsid w:val="00D909C7"/>
    <w:rsid w:val="00D90E70"/>
    <w:rsid w:val="00D93760"/>
    <w:rsid w:val="00D94081"/>
    <w:rsid w:val="00D9559F"/>
    <w:rsid w:val="00DA136B"/>
    <w:rsid w:val="00DA2556"/>
    <w:rsid w:val="00DA276F"/>
    <w:rsid w:val="00DA3CC6"/>
    <w:rsid w:val="00DA52ED"/>
    <w:rsid w:val="00DA63F8"/>
    <w:rsid w:val="00DB1DDA"/>
    <w:rsid w:val="00DB2CE8"/>
    <w:rsid w:val="00DB3007"/>
    <w:rsid w:val="00DC3099"/>
    <w:rsid w:val="00DC68ED"/>
    <w:rsid w:val="00DD27BF"/>
    <w:rsid w:val="00DD2F54"/>
    <w:rsid w:val="00DD4598"/>
    <w:rsid w:val="00DD5255"/>
    <w:rsid w:val="00DD5751"/>
    <w:rsid w:val="00DD6BF1"/>
    <w:rsid w:val="00DE1B34"/>
    <w:rsid w:val="00DE3D05"/>
    <w:rsid w:val="00DE42D3"/>
    <w:rsid w:val="00DE47EB"/>
    <w:rsid w:val="00DE59A6"/>
    <w:rsid w:val="00DF0506"/>
    <w:rsid w:val="00DF0D68"/>
    <w:rsid w:val="00DF4882"/>
    <w:rsid w:val="00DF4FEE"/>
    <w:rsid w:val="00E00B47"/>
    <w:rsid w:val="00E04E1A"/>
    <w:rsid w:val="00E12EBE"/>
    <w:rsid w:val="00E14807"/>
    <w:rsid w:val="00E15780"/>
    <w:rsid w:val="00E2265B"/>
    <w:rsid w:val="00E22F58"/>
    <w:rsid w:val="00E2385D"/>
    <w:rsid w:val="00E2567B"/>
    <w:rsid w:val="00E26BC4"/>
    <w:rsid w:val="00E304FE"/>
    <w:rsid w:val="00E30C29"/>
    <w:rsid w:val="00E34DB8"/>
    <w:rsid w:val="00E41E5C"/>
    <w:rsid w:val="00E43F9F"/>
    <w:rsid w:val="00E44634"/>
    <w:rsid w:val="00E471CD"/>
    <w:rsid w:val="00E5267A"/>
    <w:rsid w:val="00E53592"/>
    <w:rsid w:val="00E547F2"/>
    <w:rsid w:val="00E560C4"/>
    <w:rsid w:val="00E57A50"/>
    <w:rsid w:val="00E60B50"/>
    <w:rsid w:val="00E635B0"/>
    <w:rsid w:val="00E64450"/>
    <w:rsid w:val="00E65521"/>
    <w:rsid w:val="00E66A65"/>
    <w:rsid w:val="00E724FF"/>
    <w:rsid w:val="00E73DC3"/>
    <w:rsid w:val="00E8130D"/>
    <w:rsid w:val="00E81588"/>
    <w:rsid w:val="00E85348"/>
    <w:rsid w:val="00E87637"/>
    <w:rsid w:val="00E9461D"/>
    <w:rsid w:val="00E967EA"/>
    <w:rsid w:val="00EB0786"/>
    <w:rsid w:val="00EB4679"/>
    <w:rsid w:val="00EB5191"/>
    <w:rsid w:val="00EB79AB"/>
    <w:rsid w:val="00EC011F"/>
    <w:rsid w:val="00EC0DCC"/>
    <w:rsid w:val="00EC1902"/>
    <w:rsid w:val="00EC3847"/>
    <w:rsid w:val="00EC4121"/>
    <w:rsid w:val="00EC781C"/>
    <w:rsid w:val="00ED3046"/>
    <w:rsid w:val="00ED7E6C"/>
    <w:rsid w:val="00EE12B6"/>
    <w:rsid w:val="00EE319B"/>
    <w:rsid w:val="00EE5156"/>
    <w:rsid w:val="00EE6070"/>
    <w:rsid w:val="00EF1FF0"/>
    <w:rsid w:val="00EF2A60"/>
    <w:rsid w:val="00EF3523"/>
    <w:rsid w:val="00EF6039"/>
    <w:rsid w:val="00F02AB5"/>
    <w:rsid w:val="00F0466E"/>
    <w:rsid w:val="00F06118"/>
    <w:rsid w:val="00F0654A"/>
    <w:rsid w:val="00F06635"/>
    <w:rsid w:val="00F10FFF"/>
    <w:rsid w:val="00F122D6"/>
    <w:rsid w:val="00F24A83"/>
    <w:rsid w:val="00F26821"/>
    <w:rsid w:val="00F3041D"/>
    <w:rsid w:val="00F35458"/>
    <w:rsid w:val="00F35FAE"/>
    <w:rsid w:val="00F36280"/>
    <w:rsid w:val="00F4125D"/>
    <w:rsid w:val="00F41F0E"/>
    <w:rsid w:val="00F45F24"/>
    <w:rsid w:val="00F541E6"/>
    <w:rsid w:val="00F56B79"/>
    <w:rsid w:val="00F631C5"/>
    <w:rsid w:val="00F66CD6"/>
    <w:rsid w:val="00F70BDF"/>
    <w:rsid w:val="00F7296F"/>
    <w:rsid w:val="00F72F2C"/>
    <w:rsid w:val="00F804E1"/>
    <w:rsid w:val="00F822A5"/>
    <w:rsid w:val="00F82C08"/>
    <w:rsid w:val="00F8575B"/>
    <w:rsid w:val="00F867A8"/>
    <w:rsid w:val="00F91C98"/>
    <w:rsid w:val="00F92A91"/>
    <w:rsid w:val="00F944BB"/>
    <w:rsid w:val="00F95113"/>
    <w:rsid w:val="00F97320"/>
    <w:rsid w:val="00F978D5"/>
    <w:rsid w:val="00FA2B26"/>
    <w:rsid w:val="00FB4323"/>
    <w:rsid w:val="00FB550D"/>
    <w:rsid w:val="00FC053F"/>
    <w:rsid w:val="00FC213A"/>
    <w:rsid w:val="00FC2DA7"/>
    <w:rsid w:val="00FC4927"/>
    <w:rsid w:val="00FC6E32"/>
    <w:rsid w:val="00FD2581"/>
    <w:rsid w:val="00FD315C"/>
    <w:rsid w:val="00FD3C31"/>
    <w:rsid w:val="00FD4EA3"/>
    <w:rsid w:val="00FD7F6E"/>
    <w:rsid w:val="00FE07CE"/>
    <w:rsid w:val="00FE0CA4"/>
    <w:rsid w:val="00FE414D"/>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9"/>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numbering" w:customStyle="1" w:styleId="Zaimportowanystyl8">
    <w:name w:val="Zaimportowany styl 8"/>
    <w:pPr>
      <w:numPr>
        <w:numId w:val="12"/>
      </w:numPr>
    </w:pPr>
  </w:style>
  <w:style w:type="numbering" w:customStyle="1" w:styleId="Zaimportowanystyl9">
    <w:name w:val="Zaimportowany styl 9"/>
    <w:pPr>
      <w:numPr>
        <w:numId w:val="13"/>
      </w:numPr>
    </w:pPr>
  </w:style>
  <w:style w:type="numbering" w:customStyle="1" w:styleId="Zaimportowanystyl10">
    <w:name w:val="Zaimportowany styl 10"/>
    <w:pPr>
      <w:numPr>
        <w:numId w:val="14"/>
      </w:numPr>
    </w:pPr>
  </w:style>
  <w:style w:type="numbering" w:customStyle="1" w:styleId="Zaimportowanystyl11">
    <w:name w:val="Zaimportowany styl 11"/>
    <w:pPr>
      <w:numPr>
        <w:numId w:val="15"/>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8"/>
      </w:numPr>
    </w:pPr>
  </w:style>
  <w:style w:type="numbering" w:customStyle="1" w:styleId="Zaimportowanystyl15">
    <w:name w:val="Zaimportowany styl 15"/>
    <w:pPr>
      <w:numPr>
        <w:numId w:val="19"/>
      </w:numPr>
    </w:pPr>
  </w:style>
  <w:style w:type="numbering" w:customStyle="1" w:styleId="Zaimportowanystyl16">
    <w:name w:val="Zaimportowany styl 16"/>
    <w:pPr>
      <w:numPr>
        <w:numId w:val="20"/>
      </w:numPr>
    </w:pPr>
  </w:style>
  <w:style w:type="numbering" w:customStyle="1" w:styleId="Zaimportowanystyl17">
    <w:name w:val="Zaimportowany styl 17"/>
    <w:pPr>
      <w:numPr>
        <w:numId w:val="21"/>
      </w:numPr>
    </w:pPr>
  </w:style>
  <w:style w:type="numbering" w:customStyle="1" w:styleId="Zaimportowanystyl18">
    <w:name w:val="Zaimportowany styl 18"/>
    <w:pPr>
      <w:numPr>
        <w:numId w:val="22"/>
      </w:numPr>
    </w:pPr>
  </w:style>
  <w:style w:type="numbering" w:customStyle="1" w:styleId="Zaimportowanystyl19">
    <w:name w:val="Zaimportowany styl 19"/>
    <w:pPr>
      <w:numPr>
        <w:numId w:val="23"/>
      </w:numPr>
    </w:pPr>
  </w:style>
  <w:style w:type="numbering" w:customStyle="1" w:styleId="Zaimportowanystyl20">
    <w:name w:val="Zaimportowany styl 20"/>
    <w:pPr>
      <w:numPr>
        <w:numId w:val="24"/>
      </w:numPr>
    </w:pPr>
  </w:style>
  <w:style w:type="numbering" w:customStyle="1" w:styleId="Zaimportowanystyl21">
    <w:name w:val="Zaimportowany styl 21"/>
    <w:pPr>
      <w:numPr>
        <w:numId w:val="25"/>
      </w:numPr>
    </w:pPr>
  </w:style>
  <w:style w:type="numbering" w:customStyle="1" w:styleId="Zaimportowanystyl22">
    <w:name w:val="Zaimportowany styl 22"/>
    <w:pPr>
      <w:numPr>
        <w:numId w:val="26"/>
      </w:numPr>
    </w:pPr>
  </w:style>
  <w:style w:type="numbering" w:customStyle="1" w:styleId="Zaimportowanystyl23">
    <w:name w:val="Zaimportowany styl 23"/>
    <w:pPr>
      <w:numPr>
        <w:numId w:val="27"/>
      </w:numPr>
    </w:pPr>
  </w:style>
  <w:style w:type="numbering" w:customStyle="1" w:styleId="Zaimportowanystyl24">
    <w:name w:val="Zaimportowany styl 24"/>
    <w:pPr>
      <w:numPr>
        <w:numId w:val="28"/>
      </w:numPr>
    </w:pPr>
  </w:style>
  <w:style w:type="numbering" w:customStyle="1" w:styleId="Zaimportowanystyl25">
    <w:name w:val="Zaimportowany styl 25"/>
    <w:pPr>
      <w:numPr>
        <w:numId w:val="29"/>
      </w:numPr>
    </w:pPr>
  </w:style>
  <w:style w:type="numbering" w:customStyle="1" w:styleId="Zaimportowanystyl26">
    <w:name w:val="Zaimportowany styl 26"/>
    <w:pPr>
      <w:numPr>
        <w:numId w:val="30"/>
      </w:numPr>
    </w:pPr>
  </w:style>
  <w:style w:type="numbering" w:customStyle="1" w:styleId="Zaimportowanystyl27">
    <w:name w:val="Zaimportowany styl 27"/>
    <w:pPr>
      <w:numPr>
        <w:numId w:val="31"/>
      </w:numPr>
    </w:pPr>
  </w:style>
  <w:style w:type="numbering" w:customStyle="1" w:styleId="Zaimportowanystyl28">
    <w:name w:val="Zaimportowany styl 28"/>
    <w:pPr>
      <w:numPr>
        <w:numId w:val="32"/>
      </w:numPr>
    </w:pPr>
  </w:style>
  <w:style w:type="numbering" w:customStyle="1" w:styleId="Zaimportowanystyl29">
    <w:name w:val="Zaimportowany styl 29"/>
    <w:pPr>
      <w:numPr>
        <w:numId w:val="33"/>
      </w:numPr>
    </w:pPr>
  </w:style>
  <w:style w:type="numbering" w:customStyle="1" w:styleId="Zaimportowanystyl30">
    <w:name w:val="Zaimportowany styl 30"/>
    <w:pPr>
      <w:numPr>
        <w:numId w:val="34"/>
      </w:numPr>
    </w:pPr>
  </w:style>
  <w:style w:type="numbering" w:customStyle="1" w:styleId="Zaimportowanystyl31">
    <w:name w:val="Zaimportowany styl 31"/>
    <w:pPr>
      <w:numPr>
        <w:numId w:val="35"/>
      </w:numPr>
    </w:pPr>
  </w:style>
  <w:style w:type="numbering" w:customStyle="1" w:styleId="Zaimportowanystyl32">
    <w:name w:val="Zaimportowany styl 32"/>
    <w:pPr>
      <w:numPr>
        <w:numId w:val="36"/>
      </w:numPr>
    </w:pPr>
  </w:style>
  <w:style w:type="numbering" w:customStyle="1" w:styleId="Zaimportowanystyl33">
    <w:name w:val="Zaimportowany styl 33"/>
    <w:pPr>
      <w:numPr>
        <w:numId w:val="37"/>
      </w:numPr>
    </w:pPr>
  </w:style>
  <w:style w:type="numbering" w:customStyle="1" w:styleId="Zaimportowanystyl34">
    <w:name w:val="Zaimportowany styl 34"/>
    <w:pPr>
      <w:numPr>
        <w:numId w:val="38"/>
      </w:numPr>
    </w:pPr>
  </w:style>
  <w:style w:type="numbering" w:customStyle="1" w:styleId="Zaimportowanystyl35">
    <w:name w:val="Zaimportowany styl 35"/>
    <w:pPr>
      <w:numPr>
        <w:numId w:val="39"/>
      </w:numPr>
    </w:pPr>
  </w:style>
  <w:style w:type="numbering" w:customStyle="1" w:styleId="Zaimportowanystyl36">
    <w:name w:val="Zaimportowany styl 36"/>
    <w:pPr>
      <w:numPr>
        <w:numId w:val="40"/>
      </w:numPr>
    </w:pPr>
  </w:style>
  <w:style w:type="numbering" w:customStyle="1" w:styleId="Zaimportowanystyl37">
    <w:name w:val="Zaimportowany styl 37"/>
    <w:pPr>
      <w:numPr>
        <w:numId w:val="41"/>
      </w:numPr>
    </w:pPr>
  </w:style>
  <w:style w:type="numbering" w:customStyle="1" w:styleId="Zaimportowanystyl38">
    <w:name w:val="Zaimportowany styl 38"/>
    <w:pPr>
      <w:numPr>
        <w:numId w:val="42"/>
      </w:numPr>
    </w:pPr>
  </w:style>
  <w:style w:type="numbering" w:customStyle="1" w:styleId="Zaimportowanystyl39">
    <w:name w:val="Zaimportowany styl 39"/>
    <w:pPr>
      <w:numPr>
        <w:numId w:val="43"/>
      </w:numPr>
    </w:pPr>
  </w:style>
  <w:style w:type="numbering" w:customStyle="1" w:styleId="Zaimportowanystyl40">
    <w:name w:val="Zaimportowany styl 40"/>
    <w:pPr>
      <w:numPr>
        <w:numId w:val="44"/>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3"/>
      </w:numPr>
    </w:pPr>
  </w:style>
  <w:style w:type="numbering" w:customStyle="1" w:styleId="Zaimportowanystyl59">
    <w:name w:val="Zaimportowany styl 59"/>
    <w:pPr>
      <w:numPr>
        <w:numId w:val="65"/>
      </w:numPr>
    </w:pPr>
  </w:style>
  <w:style w:type="numbering" w:customStyle="1" w:styleId="Zaimportowanystyl60">
    <w:name w:val="Zaimportowany styl 60"/>
    <w:pPr>
      <w:numPr>
        <w:numId w:val="67"/>
      </w:numPr>
    </w:pPr>
  </w:style>
  <w:style w:type="numbering" w:customStyle="1" w:styleId="Numery">
    <w:name w:val="Numery"/>
    <w:pPr>
      <w:numPr>
        <w:numId w:val="68"/>
      </w:numPr>
    </w:pPr>
  </w:style>
  <w:style w:type="numbering" w:customStyle="1" w:styleId="Zaimportowanystyl61">
    <w:name w:val="Zaimportowany styl 61"/>
    <w:pPr>
      <w:numPr>
        <w:numId w:val="69"/>
      </w:numPr>
    </w:pPr>
  </w:style>
  <w:style w:type="numbering" w:customStyle="1" w:styleId="Zaimportowanystyl62">
    <w:name w:val="Zaimportowany styl 62"/>
    <w:pPr>
      <w:numPr>
        <w:numId w:val="70"/>
      </w:numPr>
    </w:pPr>
  </w:style>
  <w:style w:type="numbering" w:customStyle="1" w:styleId="Zaimportowanystyl63">
    <w:name w:val="Zaimportowany styl 63"/>
    <w:pPr>
      <w:numPr>
        <w:numId w:val="71"/>
      </w:numPr>
    </w:pPr>
  </w:style>
  <w:style w:type="numbering" w:customStyle="1" w:styleId="Zaimportowanystyl64">
    <w:name w:val="Zaimportowany styl 64"/>
    <w:pPr>
      <w:numPr>
        <w:numId w:val="72"/>
      </w:numPr>
    </w:pPr>
  </w:style>
  <w:style w:type="numbering" w:customStyle="1" w:styleId="Zaimportowanystyl65">
    <w:name w:val="Zaimportowany styl 65"/>
    <w:pPr>
      <w:numPr>
        <w:numId w:val="73"/>
      </w:numPr>
    </w:pPr>
  </w:style>
  <w:style w:type="numbering" w:customStyle="1" w:styleId="Zaimportowanystyl66">
    <w:name w:val="Zaimportowany styl 66"/>
    <w:pPr>
      <w:numPr>
        <w:numId w:val="74"/>
      </w:numPr>
    </w:pPr>
  </w:style>
  <w:style w:type="numbering" w:customStyle="1" w:styleId="Zaimportowanystyl67">
    <w:name w:val="Zaimportowany styl 67"/>
    <w:pPr>
      <w:numPr>
        <w:numId w:val="75"/>
      </w:numPr>
    </w:pPr>
  </w:style>
  <w:style w:type="numbering" w:customStyle="1" w:styleId="Zaimportowanystyl68">
    <w:name w:val="Zaimportowany styl 68"/>
    <w:pPr>
      <w:numPr>
        <w:numId w:val="76"/>
      </w:numPr>
    </w:pPr>
  </w:style>
  <w:style w:type="numbering" w:customStyle="1" w:styleId="Zaimportowanystyl69">
    <w:name w:val="Zaimportowany styl 69"/>
    <w:pPr>
      <w:numPr>
        <w:numId w:val="77"/>
      </w:numPr>
    </w:pPr>
  </w:style>
  <w:style w:type="numbering" w:customStyle="1" w:styleId="Zaimportowanystyl70">
    <w:name w:val="Zaimportowany styl 70"/>
    <w:pPr>
      <w:numPr>
        <w:numId w:val="78"/>
      </w:numPr>
    </w:pPr>
  </w:style>
  <w:style w:type="numbering" w:customStyle="1" w:styleId="Zaimportowanystyl71">
    <w:name w:val="Zaimportowany styl 71"/>
    <w:pPr>
      <w:numPr>
        <w:numId w:val="79"/>
      </w:numPr>
    </w:pPr>
  </w:style>
  <w:style w:type="numbering" w:customStyle="1" w:styleId="Zaimportowanystyl72">
    <w:name w:val="Zaimportowany styl 72"/>
    <w:pPr>
      <w:numPr>
        <w:numId w:val="80"/>
      </w:numPr>
    </w:pPr>
  </w:style>
  <w:style w:type="numbering" w:customStyle="1" w:styleId="Zaimportowanystyl73">
    <w:name w:val="Zaimportowany styl 73"/>
    <w:pPr>
      <w:numPr>
        <w:numId w:val="83"/>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DEA6-10FC-4C45-8EAF-DD175FAD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58</Pages>
  <Words>25687</Words>
  <Characters>154125</Characters>
  <Application>Microsoft Office Word</Application>
  <DocSecurity>0</DocSecurity>
  <Lines>1284</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5</cp:revision>
  <cp:lastPrinted>2022-09-20T12:18:00Z</cp:lastPrinted>
  <dcterms:created xsi:type="dcterms:W3CDTF">2023-09-27T09:11:00Z</dcterms:created>
  <dcterms:modified xsi:type="dcterms:W3CDTF">2023-09-27T12:40:00Z</dcterms:modified>
</cp:coreProperties>
</file>