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A5" w:rsidRDefault="003A2AA5" w:rsidP="003A2AA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Załącznik nr 1 do SWZ</w:t>
      </w:r>
    </w:p>
    <w:p w:rsidR="003A2AA5" w:rsidRDefault="003A2AA5" w:rsidP="003A2AA5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postępowania: </w:t>
      </w:r>
      <w:r>
        <w:rPr>
          <w:rFonts w:ascii="Arial" w:eastAsia="Arial" w:hAnsi="Arial" w:cs="Arial"/>
          <w:color w:val="000000"/>
          <w:sz w:val="20"/>
          <w:szCs w:val="20"/>
        </w:rPr>
        <w:t>ZP/</w:t>
      </w:r>
      <w:r>
        <w:rPr>
          <w:rFonts w:ascii="Arial" w:eastAsia="Arial" w:hAnsi="Arial" w:cs="Arial"/>
          <w:sz w:val="20"/>
          <w:szCs w:val="20"/>
        </w:rPr>
        <w:t>185</w:t>
      </w:r>
      <w:r>
        <w:rPr>
          <w:rFonts w:ascii="Arial" w:eastAsia="Arial" w:hAnsi="Arial" w:cs="Arial"/>
          <w:color w:val="000000"/>
          <w:sz w:val="20"/>
          <w:szCs w:val="20"/>
        </w:rPr>
        <w:t>/055/U/23</w:t>
      </w:r>
    </w:p>
    <w:p w:rsidR="003A2AA5" w:rsidRDefault="003A2AA5" w:rsidP="003A2AA5">
      <w:pPr>
        <w:widowControl w:val="0"/>
        <w:spacing w:after="0" w:line="276" w:lineRule="auto"/>
        <w:ind w:left="426"/>
        <w:rPr>
          <w:rFonts w:ascii="Arial" w:eastAsia="Arial" w:hAnsi="Arial" w:cs="Arial"/>
          <w:sz w:val="20"/>
          <w:szCs w:val="20"/>
        </w:rPr>
      </w:pPr>
    </w:p>
    <w:p w:rsidR="003A2AA5" w:rsidRDefault="003A2AA5" w:rsidP="003A2AA5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:rsidR="003A2AA5" w:rsidRDefault="003A2AA5" w:rsidP="003A2AA5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FORMULARZ OFERTY</w:t>
      </w:r>
    </w:p>
    <w:p w:rsidR="003A2AA5" w:rsidRDefault="003A2AA5" w:rsidP="003A2AA5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:rsidR="003A2AA5" w:rsidRDefault="003A2AA5" w:rsidP="003A2AA5">
      <w:pPr>
        <w:widowControl w:val="0"/>
        <w:spacing w:before="120" w:after="0" w:line="240" w:lineRule="auto"/>
        <w:ind w:left="5523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Zamawiający: Politechnika Gdańska</w:t>
      </w:r>
    </w:p>
    <w:p w:rsidR="003A2AA5" w:rsidRDefault="003A2AA5" w:rsidP="003A2AA5">
      <w:pPr>
        <w:widowControl w:val="0"/>
        <w:spacing w:after="0" w:line="240" w:lineRule="auto"/>
        <w:ind w:left="5523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ul. G. Narutowicza 11/12</w:t>
      </w:r>
    </w:p>
    <w:p w:rsidR="003A2AA5" w:rsidRDefault="003A2AA5" w:rsidP="003A2AA5">
      <w:pPr>
        <w:widowControl w:val="0"/>
        <w:spacing w:after="0" w:line="240" w:lineRule="auto"/>
        <w:ind w:left="5523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80- 233 Gdańsk</w:t>
      </w:r>
    </w:p>
    <w:p w:rsidR="003A2AA5" w:rsidRDefault="003A2AA5" w:rsidP="003A2AA5">
      <w:pPr>
        <w:widowControl w:val="0"/>
        <w:spacing w:after="0" w:line="240" w:lineRule="auto"/>
        <w:ind w:left="5523"/>
        <w:rPr>
          <w:rFonts w:ascii="Arial" w:eastAsia="Arial" w:hAnsi="Arial" w:cs="Arial"/>
          <w:b/>
          <w:sz w:val="20"/>
          <w:szCs w:val="20"/>
        </w:rPr>
      </w:pPr>
    </w:p>
    <w:p w:rsidR="003A2AA5" w:rsidRDefault="003A2AA5" w:rsidP="003A2AA5">
      <w:pPr>
        <w:widowControl w:val="0"/>
        <w:spacing w:after="0" w:line="240" w:lineRule="auto"/>
        <w:ind w:left="5523"/>
        <w:rPr>
          <w:rFonts w:ascii="Arial" w:eastAsia="Arial" w:hAnsi="Arial" w:cs="Arial"/>
          <w:b/>
          <w:sz w:val="20"/>
          <w:szCs w:val="20"/>
        </w:rPr>
      </w:pPr>
    </w:p>
    <w:p w:rsidR="003A2AA5" w:rsidRDefault="003A2AA5" w:rsidP="003A2AA5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:rsidR="003A2AA5" w:rsidRDefault="003A2AA5" w:rsidP="003A2AA5">
      <w:pPr>
        <w:widowControl w:val="0"/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Nawiązując do ogłoszenia o zamówieniu prowadzonym w trybie podstawowym bez negocjacji pn.: </w:t>
      </w:r>
    </w:p>
    <w:p w:rsidR="003A2AA5" w:rsidRDefault="003A2AA5" w:rsidP="003A2AA5">
      <w:pPr>
        <w:pStyle w:val="Stopka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pl-PL"/>
        </w:rPr>
        <w:t>świadczenie u</w:t>
      </w:r>
      <w:r>
        <w:rPr>
          <w:rFonts w:ascii="Arial" w:hAnsi="Arial" w:cs="Arial"/>
          <w:b/>
          <w:sz w:val="20"/>
          <w:szCs w:val="20"/>
        </w:rPr>
        <w:t>sług</w:t>
      </w:r>
      <w:r>
        <w:rPr>
          <w:rFonts w:ascii="Arial" w:hAnsi="Arial" w:cs="Arial"/>
          <w:b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sz w:val="20"/>
          <w:szCs w:val="20"/>
        </w:rPr>
        <w:t>w zakresie ochrony osób i mienia w budynku „Bratniak” Politechniki Gdańskiej</w:t>
      </w:r>
      <w:r>
        <w:rPr>
          <w:rFonts w:ascii="Arial" w:hAnsi="Arial" w:cs="Arial"/>
          <w:b/>
          <w:sz w:val="20"/>
          <w:szCs w:val="20"/>
          <w:lang w:val="pl-PL"/>
        </w:rPr>
        <w:t xml:space="preserve"> oraz </w:t>
      </w:r>
      <w:r>
        <w:rPr>
          <w:rFonts w:ascii="Arial" w:hAnsi="Arial" w:cs="Arial"/>
          <w:b/>
          <w:sz w:val="20"/>
          <w:szCs w:val="20"/>
        </w:rPr>
        <w:t xml:space="preserve">ochrony imprez organizowanych w Akademickim Klubie Politechniki Gdańskiej „Kwadratowa” </w:t>
      </w:r>
    </w:p>
    <w:p w:rsidR="003A2AA5" w:rsidRDefault="003A2AA5" w:rsidP="003A2AA5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</w:rPr>
      </w:pPr>
    </w:p>
    <w:p w:rsidR="003A2AA5" w:rsidRDefault="003A2AA5" w:rsidP="003A2AA5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My niżej podpisani:</w:t>
      </w:r>
    </w:p>
    <w:p w:rsidR="003A2AA5" w:rsidRDefault="003A2AA5" w:rsidP="003A2AA5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:rsidR="003A2AA5" w:rsidRDefault="003A2AA5" w:rsidP="003A2AA5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:rsidR="003A2AA5" w:rsidRDefault="003A2AA5" w:rsidP="003A2AA5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:rsidR="003A2AA5" w:rsidRDefault="003A2AA5" w:rsidP="003A2AA5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działający w imieniu i na rzecz:</w:t>
      </w:r>
    </w:p>
    <w:p w:rsidR="003A2AA5" w:rsidRDefault="003A2AA5" w:rsidP="003A2AA5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p w:rsidR="003A2AA5" w:rsidRDefault="003A2AA5" w:rsidP="003A2AA5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93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3A2AA5" w:rsidTr="004F0099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A2AA5" w:rsidRDefault="003A2AA5" w:rsidP="004F0099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:rsidR="003A2AA5" w:rsidRDefault="003A2AA5" w:rsidP="004F0099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3A2AA5" w:rsidTr="004F0099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A2AA5" w:rsidRDefault="003A2AA5" w:rsidP="004F0099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:rsidR="003A2AA5" w:rsidRDefault="003A2AA5" w:rsidP="004F0099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3A2AA5" w:rsidTr="004F0099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A2AA5" w:rsidRDefault="003A2AA5" w:rsidP="004F0099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A2AA5" w:rsidRDefault="003A2AA5" w:rsidP="004F0099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:rsidR="003A2AA5" w:rsidRDefault="003A2AA5" w:rsidP="004F0099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A2AA5" w:rsidRDefault="003A2AA5" w:rsidP="004F0099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3A2AA5" w:rsidTr="004F0099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A2AA5" w:rsidRDefault="003A2AA5" w:rsidP="004F0099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A2AA5" w:rsidRDefault="003A2AA5" w:rsidP="004F0099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:rsidR="003A2AA5" w:rsidRDefault="003A2AA5" w:rsidP="004F0099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3A2AA5" w:rsidRDefault="003A2AA5" w:rsidP="004F0099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3A2AA5" w:rsidTr="004F0099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A2AA5" w:rsidRDefault="003A2AA5" w:rsidP="004F0099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Zgodnie z ustawą z dnia 6 marca 2018 r. Prawo przedsiębiorców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t.j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Dz. U. z 2023 r. poz.221 z póź.zm.), ze względu na liczbę pracowników,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:rsidR="003A2AA5" w:rsidRDefault="003A2AA5" w:rsidP="004F009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mikroprzedsiębiorstw</w:t>
            </w:r>
          </w:p>
          <w:p w:rsidR="003A2AA5" w:rsidRDefault="003A2AA5" w:rsidP="004F009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małych przedsiębiorstw</w:t>
            </w:r>
          </w:p>
          <w:p w:rsidR="003A2AA5" w:rsidRDefault="003A2AA5" w:rsidP="004F009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średnich przedsiębiorstw</w:t>
            </w:r>
          </w:p>
          <w:p w:rsidR="003A2AA5" w:rsidRDefault="003A2AA5" w:rsidP="004F0099">
            <w:pPr>
              <w:widowControl w:val="0"/>
              <w:spacing w:after="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dużych przedsiębiorstw.</w:t>
            </w:r>
          </w:p>
        </w:tc>
      </w:tr>
    </w:tbl>
    <w:p w:rsidR="003A2AA5" w:rsidRDefault="003A2AA5" w:rsidP="003A2AA5">
      <w:pPr>
        <w:tabs>
          <w:tab w:val="left" w:pos="567"/>
        </w:tabs>
        <w:spacing w:before="120" w:after="60"/>
        <w:jc w:val="both"/>
        <w:rPr>
          <w:rFonts w:ascii="Arial" w:eastAsia="Arial" w:hAnsi="Arial" w:cs="Arial"/>
          <w:sz w:val="20"/>
          <w:szCs w:val="20"/>
        </w:rPr>
      </w:pPr>
    </w:p>
    <w:p w:rsidR="003A2AA5" w:rsidRDefault="003A2AA5" w:rsidP="003A2AA5">
      <w:pPr>
        <w:tabs>
          <w:tab w:val="left" w:pos="567"/>
        </w:tabs>
        <w:spacing w:before="120" w:after="60"/>
        <w:ind w:left="-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b/>
          <w:sz w:val="20"/>
          <w:szCs w:val="20"/>
        </w:rPr>
        <w:t>. Oferujemy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realizację</w:t>
      </w:r>
      <w:r>
        <w:rPr>
          <w:rFonts w:ascii="Arial" w:eastAsia="Arial" w:hAnsi="Arial" w:cs="Arial"/>
          <w:sz w:val="20"/>
          <w:szCs w:val="20"/>
        </w:rPr>
        <w:t xml:space="preserve"> całości </w:t>
      </w:r>
      <w:r>
        <w:rPr>
          <w:rFonts w:ascii="Arial" w:eastAsia="Arial" w:hAnsi="Arial" w:cs="Arial"/>
          <w:b/>
          <w:sz w:val="20"/>
          <w:szCs w:val="20"/>
        </w:rPr>
        <w:t>powyższego przedmiotu zamówienia</w:t>
      </w:r>
      <w:r>
        <w:rPr>
          <w:rFonts w:ascii="Arial" w:eastAsia="Arial" w:hAnsi="Arial" w:cs="Arial"/>
          <w:sz w:val="20"/>
          <w:szCs w:val="20"/>
        </w:rPr>
        <w:t>, zgodnie z zapisami w SWZ za cenę brutto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……………….. PLN, </w:t>
      </w:r>
      <w:r>
        <w:rPr>
          <w:rFonts w:ascii="Arial" w:hAnsi="Arial" w:cs="Arial"/>
          <w:bCs/>
          <w:sz w:val="20"/>
          <w:szCs w:val="20"/>
        </w:rPr>
        <w:t>zgodnie z formularzem rzeczowo-cenowym, stanowiącym załącznik nr 3 do SWZ</w:t>
      </w:r>
    </w:p>
    <w:p w:rsidR="003A2AA5" w:rsidRDefault="003A2AA5" w:rsidP="003A2AA5">
      <w:pPr>
        <w:tabs>
          <w:tab w:val="left" w:pos="540"/>
          <w:tab w:val="left" w:pos="720"/>
        </w:tabs>
        <w:spacing w:after="0" w:line="240" w:lineRule="auto"/>
        <w:ind w:left="3228"/>
        <w:contextualSpacing/>
        <w:jc w:val="both"/>
        <w:rPr>
          <w:rFonts w:ascii="Arial" w:eastAsia="Times New Roman" w:hAnsi="Arial" w:cs="Arial"/>
          <w:b/>
          <w:spacing w:val="4"/>
        </w:rPr>
      </w:pPr>
    </w:p>
    <w:p w:rsidR="003A2AA5" w:rsidRDefault="003A2AA5" w:rsidP="003A2AA5">
      <w:pPr>
        <w:tabs>
          <w:tab w:val="left" w:pos="540"/>
          <w:tab w:val="left" w:pos="720"/>
        </w:tabs>
        <w:spacing w:after="0" w:line="240" w:lineRule="auto"/>
        <w:ind w:left="3228"/>
        <w:contextualSpacing/>
        <w:jc w:val="both"/>
        <w:rPr>
          <w:rFonts w:ascii="Arial" w:eastAsia="Times New Roman" w:hAnsi="Arial" w:cs="Arial"/>
          <w:b/>
          <w:spacing w:val="4"/>
        </w:rPr>
      </w:pPr>
    </w:p>
    <w:p w:rsidR="003A2AA5" w:rsidRDefault="003A2AA5" w:rsidP="003A2AA5">
      <w:pPr>
        <w:tabs>
          <w:tab w:val="left" w:pos="540"/>
          <w:tab w:val="left" w:pos="720"/>
        </w:tabs>
        <w:spacing w:after="0" w:line="240" w:lineRule="auto"/>
        <w:ind w:left="3228"/>
        <w:contextualSpacing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spacing w:val="4"/>
        </w:rPr>
        <w:t xml:space="preserve">niepotrzebne skreślić </w:t>
      </w:r>
      <w:r>
        <w:rPr>
          <w:rFonts w:ascii="Arial" w:hAnsi="Arial" w:cs="Arial"/>
        </w:rPr>
        <w:t>*</w:t>
      </w:r>
    </w:p>
    <w:p w:rsidR="003A2AA5" w:rsidRDefault="003A2AA5" w:rsidP="003A2AA5">
      <w:pPr>
        <w:tabs>
          <w:tab w:val="left" w:pos="540"/>
          <w:tab w:val="left" w:pos="720"/>
        </w:tabs>
        <w:spacing w:after="0" w:line="240" w:lineRule="auto"/>
        <w:ind w:left="3228"/>
        <w:contextualSpacing/>
        <w:jc w:val="both"/>
        <w:rPr>
          <w:rFonts w:ascii="Arial" w:hAnsi="Arial" w:cs="Arial"/>
        </w:rPr>
      </w:pPr>
    </w:p>
    <w:tbl>
      <w:tblPr>
        <w:tblpPr w:leftFromText="180" w:rightFromText="180" w:vertAnchor="page" w:horzAnchor="margin" w:tblpY="5941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70"/>
        <w:gridCol w:w="1550"/>
        <w:gridCol w:w="2552"/>
        <w:gridCol w:w="1356"/>
      </w:tblGrid>
      <w:tr w:rsidR="003A2AA5" w:rsidTr="004F0099">
        <w:trPr>
          <w:trHeight w:val="980"/>
          <w:tblHeader/>
        </w:trPr>
        <w:tc>
          <w:tcPr>
            <w:tcW w:w="9828" w:type="dxa"/>
            <w:gridSpan w:val="4"/>
            <w:shd w:val="clear" w:color="auto" w:fill="D9D9D9" w:themeFill="background1" w:themeFillShade="D9"/>
            <w:vAlign w:val="center"/>
          </w:tcPr>
          <w:p w:rsidR="003A2AA5" w:rsidRDefault="003A2AA5" w:rsidP="004F00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Kryteria oceny ofert</w:t>
            </w:r>
          </w:p>
        </w:tc>
      </w:tr>
      <w:tr w:rsidR="003A2AA5" w:rsidTr="004F0099">
        <w:trPr>
          <w:trHeight w:val="2388"/>
          <w:tblHeader/>
        </w:trPr>
        <w:tc>
          <w:tcPr>
            <w:tcW w:w="4370" w:type="dxa"/>
            <w:shd w:val="clear" w:color="auto" w:fill="D9D9D9" w:themeFill="background1" w:themeFillShade="D9"/>
            <w:vAlign w:val="center"/>
          </w:tcPr>
          <w:p w:rsidR="003A2AA5" w:rsidRDefault="003A2AA5" w:rsidP="004F00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Kryterium nr 2</w:t>
            </w: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3A2AA5" w:rsidRDefault="003A2AA5" w:rsidP="004F00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Przewidziana liczba punktów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A2AA5" w:rsidRDefault="003A2AA5" w:rsidP="004F00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osób*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3A2AA5" w:rsidRDefault="003A2AA5" w:rsidP="004F00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2AA5" w:rsidTr="004F0099">
        <w:trPr>
          <w:trHeight w:val="458"/>
          <w:tblHeader/>
        </w:trPr>
        <w:tc>
          <w:tcPr>
            <w:tcW w:w="4370" w:type="dxa"/>
            <w:tcBorders>
              <w:bottom w:val="single" w:sz="4" w:space="0" w:color="auto"/>
            </w:tcBorders>
            <w:vAlign w:val="center"/>
          </w:tcPr>
          <w:p w:rsidR="003A2AA5" w:rsidRDefault="003A2AA5" w:rsidP="004F009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dodatkowa liczba osób w dyspozycji Wykonawcy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:rsidR="003A2AA5" w:rsidRDefault="003A2AA5" w:rsidP="004F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AA5" w:rsidRDefault="003A2AA5" w:rsidP="004F00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A5" w:rsidRDefault="003A2AA5" w:rsidP="004F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2AA5" w:rsidRDefault="003A2AA5" w:rsidP="004F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3A2AA5" w:rsidTr="004F0099">
        <w:trPr>
          <w:trHeight w:val="458"/>
          <w:tblHeader/>
        </w:trPr>
        <w:tc>
          <w:tcPr>
            <w:tcW w:w="4370" w:type="dxa"/>
            <w:tcBorders>
              <w:bottom w:val="single" w:sz="4" w:space="0" w:color="auto"/>
            </w:tcBorders>
            <w:vAlign w:val="center"/>
          </w:tcPr>
          <w:p w:rsidR="003A2AA5" w:rsidRDefault="003A2AA5" w:rsidP="004F009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dodatkowa liczba osób w dyspozycji Wykonawcy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:rsidR="003A2AA5" w:rsidRDefault="003A2AA5" w:rsidP="004F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AA5" w:rsidRDefault="003A2AA5" w:rsidP="004F00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A5" w:rsidRDefault="003A2AA5" w:rsidP="004F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2AA5" w:rsidRDefault="003A2AA5" w:rsidP="004F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3A2AA5" w:rsidTr="004F0099">
        <w:trPr>
          <w:trHeight w:val="458"/>
          <w:tblHeader/>
        </w:trPr>
        <w:tc>
          <w:tcPr>
            <w:tcW w:w="4370" w:type="dxa"/>
            <w:tcBorders>
              <w:bottom w:val="single" w:sz="4" w:space="0" w:color="auto"/>
            </w:tcBorders>
            <w:vAlign w:val="center"/>
          </w:tcPr>
          <w:p w:rsidR="003A2AA5" w:rsidRDefault="003A2AA5" w:rsidP="004F009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dodatkowa liczba osób w dyspozycji Wykonawcy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:rsidR="003A2AA5" w:rsidRDefault="003A2AA5" w:rsidP="004F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AA5" w:rsidRDefault="003A2AA5" w:rsidP="004F00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A5" w:rsidRDefault="003A2AA5" w:rsidP="004F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2AA5" w:rsidRDefault="003A2AA5" w:rsidP="004F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3A2AA5" w:rsidTr="004F0099">
        <w:trPr>
          <w:trHeight w:val="458"/>
          <w:tblHeader/>
        </w:trPr>
        <w:tc>
          <w:tcPr>
            <w:tcW w:w="4370" w:type="dxa"/>
            <w:tcBorders>
              <w:bottom w:val="single" w:sz="4" w:space="0" w:color="auto"/>
            </w:tcBorders>
            <w:vAlign w:val="center"/>
          </w:tcPr>
          <w:p w:rsidR="003A2AA5" w:rsidRDefault="003A2AA5" w:rsidP="004F009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dodatkowa liczba osób w dyspozycji Wykonawcy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:rsidR="003A2AA5" w:rsidRDefault="003A2AA5" w:rsidP="004F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AA5" w:rsidRDefault="003A2AA5" w:rsidP="004F00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A5" w:rsidRDefault="003A2AA5" w:rsidP="004F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2AA5" w:rsidRDefault="003A2AA5" w:rsidP="004F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3A2AA5" w:rsidTr="004F0099">
        <w:trPr>
          <w:trHeight w:val="603"/>
          <w:tblHeader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A2AA5" w:rsidRDefault="003A2AA5" w:rsidP="004F00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Kryterium nr 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A5" w:rsidRDefault="003A2AA5" w:rsidP="004F00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Przewidziana liczba punktów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A5" w:rsidRDefault="003A2AA5" w:rsidP="004F00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wyposażenie pracowników ochrony  w profesjonalne radiotelefony ręczne pracujące w trybie analogowym (VHF, UHF) lub cyfrowym (DMR)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3A2AA5" w:rsidRDefault="003A2AA5" w:rsidP="004F00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2AA5" w:rsidTr="004F0099">
        <w:trPr>
          <w:trHeight w:val="913"/>
        </w:trPr>
        <w:tc>
          <w:tcPr>
            <w:tcW w:w="4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AA5" w:rsidRDefault="003A2AA5" w:rsidP="004F009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106625971"/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komunikacja techniczna między </w:t>
            </w:r>
            <w:bookmarkEnd w:id="0"/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pracownikami wykonawcy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AA5" w:rsidRDefault="003A2AA5" w:rsidP="004F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AA5" w:rsidRDefault="003A2AA5" w:rsidP="004F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TAK/NIE**</w:t>
            </w: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3A2AA5" w:rsidRDefault="003A2AA5" w:rsidP="004F00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2AA5" w:rsidRDefault="003A2AA5" w:rsidP="003A2AA5">
      <w:pPr>
        <w:tabs>
          <w:tab w:val="left" w:pos="-3828"/>
        </w:tabs>
        <w:rPr>
          <w:rFonts w:ascii="Arial" w:hAnsi="Arial" w:cs="Arial"/>
          <w:b/>
          <w:bCs/>
          <w:i/>
          <w:iCs/>
          <w:sz w:val="18"/>
          <w:szCs w:val="18"/>
        </w:rPr>
      </w:pPr>
      <w:bookmarkStart w:id="1" w:name="_Hlk106626088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:rsidR="003A2AA5" w:rsidRDefault="003A2AA5" w:rsidP="003A2AA5">
      <w:pPr>
        <w:tabs>
          <w:tab w:val="left" w:pos="-3828"/>
        </w:tabs>
        <w:spacing w:after="0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*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 Wykonawca zaznacza TAK lub NIE tylko przy jednej liczbie osób</w:t>
      </w:r>
    </w:p>
    <w:p w:rsidR="003A2AA5" w:rsidRDefault="003A2AA5" w:rsidP="003A2AA5">
      <w:pPr>
        <w:tabs>
          <w:tab w:val="left" w:pos="-3828"/>
        </w:tabs>
        <w:spacing w:after="0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** Wykonawca zaznacza  odpowiednio TAK lub NIE</w:t>
      </w:r>
    </w:p>
    <w:p w:rsidR="003A2AA5" w:rsidRDefault="003A2AA5" w:rsidP="003A2AA5">
      <w:pPr>
        <w:tabs>
          <w:tab w:val="left" w:pos="-3828"/>
        </w:tabs>
        <w:spacing w:after="0"/>
        <w:rPr>
          <w:rFonts w:ascii="Arial" w:hAnsi="Arial" w:cs="Arial"/>
          <w:sz w:val="18"/>
          <w:szCs w:val="18"/>
        </w:rPr>
      </w:pPr>
    </w:p>
    <w:p w:rsidR="003A2AA5" w:rsidRDefault="003A2AA5" w:rsidP="003A2AA5">
      <w:pPr>
        <w:tabs>
          <w:tab w:val="left" w:pos="-3828"/>
        </w:tabs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z w:val="20"/>
        </w:rPr>
        <w:lastRenderedPageBreak/>
        <w:t>a) Jeśli Wykonawca zaoferuje wyposażenie pracowników ochrony  w profesjonalne radiotelefony ręczne pracujące w trybie analogowym (VHF, UHF) lub cyfrowym (DMR)</w:t>
      </w:r>
      <w:r>
        <w:rPr>
          <w:rFonts w:ascii="Arial" w:hAnsi="Arial" w:cs="Arial"/>
          <w:spacing w:val="4"/>
          <w:sz w:val="20"/>
        </w:rPr>
        <w:t xml:space="preserve"> otrzyma 20 punktów w kryterium</w:t>
      </w:r>
      <w:r>
        <w:rPr>
          <w:rFonts w:ascii="Arial" w:hAnsi="Arial" w:cs="Arial"/>
          <w:sz w:val="20"/>
        </w:rPr>
        <w:t xml:space="preserve"> „</w:t>
      </w:r>
      <w:r>
        <w:rPr>
          <w:rFonts w:ascii="Arial" w:hAnsi="Arial" w:cs="Arial"/>
          <w:spacing w:val="4"/>
          <w:sz w:val="20"/>
        </w:rPr>
        <w:t>komunikacja techniczna</w:t>
      </w:r>
      <w:r>
        <w:rPr>
          <w:rFonts w:ascii="Arial" w:hAnsi="Arial" w:cs="Arial"/>
          <w:sz w:val="20"/>
        </w:rPr>
        <w:t>”.</w:t>
      </w:r>
      <w:bookmarkEnd w:id="1"/>
    </w:p>
    <w:p w:rsidR="003A2AA5" w:rsidRDefault="003A2AA5" w:rsidP="003A2AA5">
      <w:pPr>
        <w:tabs>
          <w:tab w:val="left" w:pos="-3828"/>
        </w:tabs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z w:val="20"/>
        </w:rPr>
        <w:t>b) Jeśli Wykonawca nie zaoferuje wyposażenia pracowników ochrony  w profesjonalne radiotelefony ręczne pracujące w trybie analogowym (VHF, UHF) lub cyfrowym (DMR)</w:t>
      </w:r>
      <w:r>
        <w:rPr>
          <w:rFonts w:ascii="Arial" w:hAnsi="Arial" w:cs="Arial"/>
          <w:spacing w:val="4"/>
          <w:sz w:val="20"/>
        </w:rPr>
        <w:t xml:space="preserve"> otrzyma 0 punktów w kryterium</w:t>
      </w:r>
      <w:r>
        <w:rPr>
          <w:rFonts w:ascii="Arial" w:hAnsi="Arial" w:cs="Arial"/>
          <w:sz w:val="20"/>
        </w:rPr>
        <w:t xml:space="preserve"> „</w:t>
      </w:r>
      <w:r>
        <w:rPr>
          <w:rFonts w:ascii="Arial" w:hAnsi="Arial" w:cs="Arial"/>
          <w:spacing w:val="4"/>
          <w:sz w:val="20"/>
        </w:rPr>
        <w:t>komunikacja techniczna</w:t>
      </w:r>
      <w:r>
        <w:rPr>
          <w:rFonts w:ascii="Arial" w:hAnsi="Arial" w:cs="Arial"/>
          <w:sz w:val="20"/>
        </w:rPr>
        <w:t>”.</w:t>
      </w:r>
    </w:p>
    <w:p w:rsidR="003A2AA5" w:rsidRDefault="003A2AA5" w:rsidP="003A2AA5">
      <w:pPr>
        <w:tabs>
          <w:tab w:val="left" w:pos="-3828"/>
        </w:tabs>
        <w:rPr>
          <w:rFonts w:ascii="Arial" w:hAnsi="Arial" w:cs="Arial"/>
          <w:spacing w:val="4"/>
          <w:sz w:val="20"/>
        </w:rPr>
      </w:pPr>
      <w:bookmarkStart w:id="2" w:name="_Hlk106626448"/>
      <w:r>
        <w:rPr>
          <w:rFonts w:ascii="Arial" w:hAnsi="Arial" w:cs="Arial"/>
          <w:sz w:val="20"/>
        </w:rPr>
        <w:t xml:space="preserve">c) Jeśli Wykonawca zaoferuje </w:t>
      </w:r>
      <w:r>
        <w:rPr>
          <w:rFonts w:ascii="Arial" w:hAnsi="Arial" w:cs="Arial"/>
          <w:spacing w:val="4"/>
          <w:sz w:val="20"/>
        </w:rPr>
        <w:t>dodatkowe osoby może otrzymać maksymalnie 20 punktów  w kryterium</w:t>
      </w:r>
      <w:r>
        <w:rPr>
          <w:rFonts w:ascii="Arial" w:hAnsi="Arial" w:cs="Arial"/>
          <w:sz w:val="20"/>
        </w:rPr>
        <w:t xml:space="preserve"> „</w:t>
      </w:r>
      <w:r>
        <w:rPr>
          <w:rFonts w:ascii="Arial" w:hAnsi="Arial" w:cs="Arial"/>
          <w:spacing w:val="4"/>
          <w:sz w:val="20"/>
        </w:rPr>
        <w:t>dodatkowa liczba osób w dyspozycji Wykonawcy</w:t>
      </w:r>
      <w:r>
        <w:rPr>
          <w:rFonts w:ascii="Arial" w:hAnsi="Arial" w:cs="Arial"/>
          <w:sz w:val="20"/>
        </w:rPr>
        <w:t>”.</w:t>
      </w:r>
    </w:p>
    <w:bookmarkEnd w:id="2"/>
    <w:p w:rsidR="003A2AA5" w:rsidRDefault="003A2AA5" w:rsidP="003A2AA5">
      <w:pPr>
        <w:tabs>
          <w:tab w:val="left" w:pos="-3828"/>
        </w:tabs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z w:val="20"/>
        </w:rPr>
        <w:t xml:space="preserve">d) Jeśli Wykonawca nie zaoferuje </w:t>
      </w:r>
      <w:r>
        <w:rPr>
          <w:rFonts w:ascii="Arial" w:hAnsi="Arial" w:cs="Arial"/>
          <w:spacing w:val="4"/>
          <w:sz w:val="20"/>
        </w:rPr>
        <w:t>dodatkowych osób otrzyma 0 punktów w kryterium</w:t>
      </w:r>
      <w:r>
        <w:rPr>
          <w:rFonts w:ascii="Arial" w:hAnsi="Arial" w:cs="Arial"/>
          <w:sz w:val="20"/>
        </w:rPr>
        <w:t xml:space="preserve"> „</w:t>
      </w:r>
      <w:r>
        <w:rPr>
          <w:rFonts w:ascii="Arial" w:hAnsi="Arial" w:cs="Arial"/>
          <w:spacing w:val="4"/>
          <w:sz w:val="20"/>
        </w:rPr>
        <w:t>dodatkowa liczba osób w dyspozycji Wykonawcy</w:t>
      </w:r>
      <w:r>
        <w:rPr>
          <w:rFonts w:ascii="Arial" w:hAnsi="Arial" w:cs="Arial"/>
          <w:sz w:val="20"/>
        </w:rPr>
        <w:t>”.</w:t>
      </w:r>
    </w:p>
    <w:p w:rsidR="003A2AA5" w:rsidRDefault="003A2AA5" w:rsidP="003A2AA5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Oświadczamy</w:t>
      </w:r>
      <w:r>
        <w:rPr>
          <w:rFonts w:ascii="Arial" w:eastAsia="Arial" w:hAnsi="Arial" w:cs="Arial"/>
          <w:sz w:val="20"/>
          <w:szCs w:val="20"/>
        </w:rPr>
        <w:t>, że oferowany przedmiot zamówienia spełnia wszystkie wymagania Zamawiającego  określone w SWZ.</w:t>
      </w:r>
    </w:p>
    <w:p w:rsidR="003A2AA5" w:rsidRDefault="003A2AA5" w:rsidP="003A2AA5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 </w:t>
      </w:r>
      <w:r>
        <w:rPr>
          <w:rFonts w:ascii="Arial" w:eastAsia="Arial" w:hAnsi="Arial" w:cs="Arial"/>
          <w:b/>
          <w:sz w:val="20"/>
          <w:szCs w:val="20"/>
        </w:rPr>
        <w:t>Oświadczamy</w:t>
      </w:r>
      <w:r>
        <w:rPr>
          <w:rFonts w:ascii="Arial" w:eastAsia="Arial" w:hAnsi="Arial" w:cs="Arial"/>
          <w:sz w:val="20"/>
          <w:szCs w:val="20"/>
        </w:rPr>
        <w:t xml:space="preserve">, że cena oferty obejmuje </w:t>
      </w:r>
      <w:r>
        <w:rPr>
          <w:rFonts w:ascii="Arial" w:eastAsia="Arial" w:hAnsi="Arial" w:cs="Arial"/>
          <w:sz w:val="20"/>
          <w:szCs w:val="20"/>
          <w:u w:val="single"/>
        </w:rPr>
        <w:t>wszystkie elementy cenotwórcze</w:t>
      </w:r>
      <w:r>
        <w:rPr>
          <w:rFonts w:ascii="Arial" w:eastAsia="Arial" w:hAnsi="Arial" w:cs="Arial"/>
          <w:sz w:val="20"/>
          <w:szCs w:val="20"/>
        </w:rPr>
        <w:t>, wynikające z zakresu i sposobu realizacji przedmiotu zamówienia, określone w SWZ.</w:t>
      </w:r>
    </w:p>
    <w:p w:rsidR="003A2AA5" w:rsidRDefault="003A2AA5" w:rsidP="003A2AA5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 </w:t>
      </w:r>
      <w:r>
        <w:rPr>
          <w:rFonts w:ascii="Arial" w:eastAsia="Arial" w:hAnsi="Arial" w:cs="Arial"/>
          <w:sz w:val="20"/>
          <w:szCs w:val="20"/>
        </w:rPr>
        <w:tab/>
        <w:t>Wszystkie inne koszty jakie poniesiemy przy realizacji zamówienia, nieuwzględnione w cenie oferty nie będą obciążały Zamawiającego.</w:t>
      </w:r>
    </w:p>
    <w:p w:rsidR="003A2AA5" w:rsidRDefault="003A2AA5" w:rsidP="003A2AA5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5. </w:t>
      </w:r>
      <w:r>
        <w:rPr>
          <w:rFonts w:ascii="Arial" w:eastAsia="Arial" w:hAnsi="Arial" w:cs="Arial"/>
          <w:b/>
          <w:sz w:val="20"/>
          <w:szCs w:val="20"/>
        </w:rPr>
        <w:t>Oświadczamy</w:t>
      </w:r>
      <w:r>
        <w:rPr>
          <w:rFonts w:ascii="Arial" w:eastAsia="Arial" w:hAnsi="Arial" w:cs="Arial"/>
          <w:sz w:val="20"/>
          <w:szCs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:rsidR="003A2AA5" w:rsidRDefault="003A2AA5" w:rsidP="003A2AA5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6. </w:t>
      </w:r>
      <w:r>
        <w:rPr>
          <w:rFonts w:ascii="Arial" w:eastAsia="Arial" w:hAnsi="Arial" w:cs="Arial"/>
          <w:b/>
          <w:sz w:val="20"/>
          <w:szCs w:val="20"/>
        </w:rPr>
        <w:t>Oświadczamy</w:t>
      </w:r>
      <w:r>
        <w:rPr>
          <w:rFonts w:ascii="Arial" w:eastAsia="Arial" w:hAnsi="Arial" w:cs="Arial"/>
          <w:sz w:val="20"/>
          <w:szCs w:val="20"/>
        </w:rPr>
        <w:t>, że zapoznaliśmy się z postanowieniami wzoru Umowy, która stanowi załącznik nr 4 do SWZ. Nie wnosimy do jej treści zastrzeżeń. Zobowiązujemy się w przypadku wyboru naszej oferty do zawarcia Umowy na określonych w niej warunkach, w miejscu i terminie wyznaczonym przez Zamawiającego.</w:t>
      </w:r>
    </w:p>
    <w:p w:rsidR="003A2AA5" w:rsidRDefault="003A2AA5" w:rsidP="003A2AA5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 Akceptujemy warunki płatności określone we wzorze umowy stanowiącym załącznik nr 4 do SWZ.</w:t>
      </w:r>
    </w:p>
    <w:p w:rsidR="003A2AA5" w:rsidRDefault="003A2AA5" w:rsidP="003A2AA5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8. </w:t>
      </w:r>
      <w:r>
        <w:rPr>
          <w:rFonts w:ascii="Arial" w:eastAsia="Arial" w:hAnsi="Arial" w:cs="Arial"/>
          <w:b/>
          <w:sz w:val="20"/>
          <w:szCs w:val="20"/>
        </w:rPr>
        <w:t>Uważamy</w:t>
      </w:r>
      <w:r>
        <w:rPr>
          <w:rFonts w:ascii="Arial" w:eastAsia="Arial" w:hAnsi="Arial" w:cs="Arial"/>
          <w:sz w:val="20"/>
          <w:szCs w:val="20"/>
        </w:rPr>
        <w:t xml:space="preserve"> się za związanych niniejszą ofertą na czas wskazany w rozdziale V ust. 1 SWZ.</w:t>
      </w:r>
    </w:p>
    <w:p w:rsidR="003A2AA5" w:rsidRDefault="003A2AA5" w:rsidP="003A2AA5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9. Oświadczamy, że </w:t>
      </w:r>
      <w:r>
        <w:rPr>
          <w:rFonts w:ascii="Arial" w:eastAsia="Arial" w:hAnsi="Arial" w:cs="Arial"/>
          <w:sz w:val="20"/>
          <w:szCs w:val="20"/>
        </w:rPr>
        <w:t xml:space="preserve">wadium o wartości 12 000,00 zł wnieśliśmy w dniu ..................................... w formie  ................................................................... </w:t>
      </w:r>
    </w:p>
    <w:p w:rsidR="003A2AA5" w:rsidRDefault="003A2AA5" w:rsidP="003A2AA5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10. </w:t>
      </w:r>
      <w:r>
        <w:rPr>
          <w:rFonts w:ascii="Arial" w:eastAsia="Arial" w:hAnsi="Arial" w:cs="Arial"/>
          <w:b/>
          <w:sz w:val="20"/>
          <w:szCs w:val="20"/>
        </w:rPr>
        <w:t>Oświadczamy</w:t>
      </w:r>
      <w:r>
        <w:rPr>
          <w:rFonts w:ascii="Arial" w:eastAsia="Arial" w:hAnsi="Arial" w:cs="Arial"/>
          <w:sz w:val="20"/>
          <w:szCs w:val="20"/>
        </w:rPr>
        <w:t>, że zamówienie zamierzamy zrealizować przy udziale następujących podwykonawców, w zakresie (należy podać zakres i jeśli są znane - dane proponowanych podwykonawców)</w:t>
      </w:r>
    </w:p>
    <w:p w:rsidR="003A2AA5" w:rsidRDefault="003A2AA5" w:rsidP="003A2AA5">
      <w:pPr>
        <w:widowControl w:val="0"/>
        <w:spacing w:after="0" w:line="360" w:lineRule="auto"/>
        <w:ind w:left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……………………………………………………………………………………........……………………….…</w:t>
      </w:r>
    </w:p>
    <w:p w:rsidR="003A2AA5" w:rsidRDefault="003A2AA5" w:rsidP="003A2AA5">
      <w:pPr>
        <w:widowControl w:val="0"/>
        <w:spacing w:after="0" w:line="240" w:lineRule="auto"/>
        <w:ind w:left="288" w:hanging="432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11.  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(Dz. Urz. UE. L. z 2016 r. nr 119, str. 1; zm.: Dz. U. UE.L. z 2018 r. Nr 127, str. 2) wobec osób fizycznych, od których dane osobowe bezpośrednio lub pośrednio pozyskaliśmy w celu ubiegania się o udzielenie zamówienia publicznego w niniejszym postępowaniu. </w:t>
      </w:r>
      <w:r>
        <w:rPr>
          <w:rFonts w:ascii="Arial" w:eastAsia="Arial" w:hAnsi="Arial" w:cs="Arial"/>
          <w:i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A2AA5" w:rsidRDefault="003A2AA5" w:rsidP="003A2AA5">
      <w:pPr>
        <w:widowControl w:val="0"/>
        <w:spacing w:before="240" w:after="0" w:line="360" w:lineRule="auto"/>
        <w:ind w:left="426" w:hanging="49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12. </w:t>
      </w:r>
      <w:r>
        <w:rPr>
          <w:rFonts w:ascii="Arial" w:eastAsia="Arial" w:hAnsi="Arial" w:cs="Arial"/>
          <w:b/>
          <w:sz w:val="20"/>
          <w:szCs w:val="20"/>
        </w:rPr>
        <w:t xml:space="preserve">Załącznikami </w:t>
      </w:r>
      <w:r>
        <w:rPr>
          <w:rFonts w:ascii="Arial" w:eastAsia="Arial" w:hAnsi="Arial" w:cs="Arial"/>
          <w:sz w:val="20"/>
          <w:szCs w:val="20"/>
        </w:rPr>
        <w:t>do niniejszej Oferty, stanowiącymi jej integralną część są:</w:t>
      </w:r>
    </w:p>
    <w:p w:rsidR="003A2AA5" w:rsidRDefault="003A2AA5" w:rsidP="003A2AA5">
      <w:pPr>
        <w:widowControl w:val="0"/>
        <w:spacing w:after="0" w:line="276" w:lineRule="auto"/>
        <w:ind w:left="1280" w:hanging="11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1.      ……………………………………………………………….…..….</w:t>
      </w:r>
    </w:p>
    <w:p w:rsidR="003A2AA5" w:rsidRDefault="003A2AA5" w:rsidP="003A2AA5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:rsidR="003A2AA5" w:rsidRDefault="003A2AA5" w:rsidP="003A2AA5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     …………………………………………………………………..…..</w:t>
      </w:r>
    </w:p>
    <w:p w:rsidR="003A2AA5" w:rsidRDefault="003A2AA5" w:rsidP="003A2AA5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      ………………………………………………………………………</w:t>
      </w:r>
    </w:p>
    <w:p w:rsidR="003A2AA5" w:rsidRDefault="003A2AA5" w:rsidP="003A2AA5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:rsidR="003A2AA5" w:rsidRDefault="003A2AA5" w:rsidP="003A2AA5">
      <w:pPr>
        <w:widowControl w:val="0"/>
        <w:spacing w:before="360" w:after="0" w:line="276" w:lineRule="auto"/>
        <w:ind w:left="3402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</w:p>
    <w:p w:rsidR="003A2AA5" w:rsidRDefault="003A2AA5" w:rsidP="003A2AA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bookmarkStart w:id="3" w:name="_Hlk71634304"/>
    </w:p>
    <w:p w:rsidR="003A2AA5" w:rsidRDefault="003A2AA5" w:rsidP="003A2AA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3A2AA5" w:rsidRDefault="003A2AA5" w:rsidP="003A2AA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3A2AA5" w:rsidRDefault="003A2AA5" w:rsidP="003A2AA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3A2AA5" w:rsidRDefault="003A2AA5" w:rsidP="003A2AA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3A2AA5" w:rsidRDefault="003A2AA5" w:rsidP="003A2AA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3A2AA5" w:rsidRDefault="003A2AA5" w:rsidP="003A2AA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3A2AA5" w:rsidRDefault="003A2AA5" w:rsidP="003A2AA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3A2AA5" w:rsidRDefault="003A2AA5" w:rsidP="003A2AA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3A2AA5" w:rsidRDefault="003A2AA5" w:rsidP="003A2AA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3A2AA5" w:rsidRDefault="003A2AA5" w:rsidP="003A2AA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3A2AA5" w:rsidRDefault="003A2AA5" w:rsidP="003A2AA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3A2AA5" w:rsidRDefault="003A2AA5" w:rsidP="003A2AA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3A2AA5" w:rsidRDefault="003A2AA5" w:rsidP="003A2AA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3A2AA5" w:rsidRDefault="003A2AA5" w:rsidP="003A2AA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3A2AA5" w:rsidRDefault="003A2AA5" w:rsidP="003A2AA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3A2AA5" w:rsidRDefault="003A2AA5" w:rsidP="003A2AA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3A2AA5" w:rsidRDefault="003A2AA5" w:rsidP="003A2AA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3A2AA5" w:rsidRDefault="003A2AA5" w:rsidP="003A2AA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3A2AA5" w:rsidRDefault="003A2AA5" w:rsidP="003A2AA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3A2AA5" w:rsidRDefault="003A2AA5" w:rsidP="003A2AA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3A2AA5" w:rsidRDefault="003A2AA5" w:rsidP="003A2AA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3A2AA5" w:rsidRDefault="003A2AA5" w:rsidP="003A2AA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3A2AA5" w:rsidRDefault="003A2AA5" w:rsidP="003A2AA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3A2AA5" w:rsidRDefault="003A2AA5" w:rsidP="003A2AA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3A2AA5" w:rsidRDefault="003A2AA5" w:rsidP="003A2AA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3A2AA5" w:rsidRDefault="003A2AA5" w:rsidP="003A2AA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3A2AA5" w:rsidRDefault="003A2AA5" w:rsidP="003A2AA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3A2AA5" w:rsidRDefault="003A2AA5" w:rsidP="003A2AA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3A2AA5" w:rsidRDefault="003A2AA5" w:rsidP="003A2AA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3A2AA5" w:rsidRDefault="003A2AA5" w:rsidP="003A2AA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3A2AA5" w:rsidRDefault="003A2AA5" w:rsidP="003A2AA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3A2AA5" w:rsidRDefault="003A2AA5" w:rsidP="003A2AA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3A2AA5" w:rsidRDefault="003A2AA5" w:rsidP="003A2AA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3A2AA5" w:rsidRDefault="003A2AA5" w:rsidP="003A2AA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3A2AA5" w:rsidRDefault="003A2AA5" w:rsidP="003A2AA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3A2AA5" w:rsidRDefault="003A2AA5" w:rsidP="003A2AA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3A2AA5" w:rsidRDefault="003A2AA5" w:rsidP="003A2AA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3A2AA5" w:rsidRDefault="003A2AA5" w:rsidP="003A2AA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3A2AA5" w:rsidRDefault="003A2AA5" w:rsidP="003A2AA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3A2AA5" w:rsidRDefault="003A2AA5" w:rsidP="003A2AA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3A2AA5" w:rsidRDefault="003A2AA5" w:rsidP="003A2AA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3A2AA5" w:rsidRDefault="003A2AA5" w:rsidP="003A2AA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3A2AA5" w:rsidRDefault="003A2AA5" w:rsidP="003A2AA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Załącznik nr 2 do SWZ</w:t>
      </w:r>
    </w:p>
    <w:p w:rsidR="003A2AA5" w:rsidRDefault="003A2AA5" w:rsidP="003A2AA5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bookmarkStart w:id="4" w:name="_Hlk63684374"/>
      <w:r>
        <w:rPr>
          <w:rFonts w:ascii="Arial" w:hAnsi="Arial" w:cs="Arial"/>
          <w:sz w:val="20"/>
          <w:szCs w:val="20"/>
        </w:rPr>
        <w:t xml:space="preserve">Nr postępowania: </w:t>
      </w:r>
      <w:r>
        <w:rPr>
          <w:rFonts w:ascii="Arial" w:eastAsia="Arial" w:hAnsi="Arial" w:cs="Arial"/>
          <w:color w:val="000000"/>
          <w:sz w:val="20"/>
          <w:szCs w:val="20"/>
        </w:rPr>
        <w:t>ZP/185/055/U/23</w:t>
      </w:r>
    </w:p>
    <w:bookmarkEnd w:id="4"/>
    <w:p w:rsidR="003A2AA5" w:rsidRDefault="003A2AA5" w:rsidP="003A2AA5">
      <w:pPr>
        <w:spacing w:after="0"/>
        <w:rPr>
          <w:rFonts w:ascii="Arial" w:hAnsi="Arial" w:cs="Arial"/>
          <w:b/>
          <w:sz w:val="20"/>
          <w:szCs w:val="20"/>
        </w:rPr>
      </w:pPr>
    </w:p>
    <w:p w:rsidR="003A2AA5" w:rsidRDefault="003A2AA5" w:rsidP="003A2AA5">
      <w:pPr>
        <w:spacing w:after="0"/>
        <w:rPr>
          <w:rFonts w:ascii="Arial" w:hAnsi="Arial" w:cs="Arial"/>
          <w:b/>
          <w:sz w:val="20"/>
          <w:szCs w:val="20"/>
        </w:rPr>
      </w:pPr>
    </w:p>
    <w:p w:rsidR="003A2AA5" w:rsidRDefault="003A2AA5" w:rsidP="003A2AA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3A2AA5" w:rsidRDefault="003A2AA5" w:rsidP="003A2AA5">
      <w:pPr>
        <w:spacing w:after="0"/>
        <w:rPr>
          <w:rFonts w:ascii="Arial" w:hAnsi="Arial" w:cs="Arial"/>
          <w:b/>
          <w:sz w:val="20"/>
          <w:szCs w:val="20"/>
        </w:rPr>
      </w:pPr>
    </w:p>
    <w:p w:rsidR="003A2AA5" w:rsidRDefault="003A2AA5" w:rsidP="003A2AA5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:rsidR="003A2AA5" w:rsidRDefault="003A2AA5" w:rsidP="003A2AA5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3A2AA5" w:rsidRDefault="003A2AA5" w:rsidP="003A2AA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A2AA5" w:rsidRDefault="003A2AA5" w:rsidP="003A2AA5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3A2AA5" w:rsidRDefault="003A2AA5" w:rsidP="003A2AA5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:rsidR="003A2AA5" w:rsidRDefault="003A2AA5" w:rsidP="003A2AA5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bookmarkEnd w:id="3"/>
    <w:p w:rsidR="003A2AA5" w:rsidRDefault="003A2AA5" w:rsidP="003A2AA5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:rsidR="003A2AA5" w:rsidRDefault="003A2AA5" w:rsidP="003A2AA5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:rsidR="003A2AA5" w:rsidRDefault="003A2AA5" w:rsidP="003A2AA5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</w:rPr>
      </w:pPr>
      <w:r>
        <w:rPr>
          <w:rFonts w:ascii="Arial" w:eastAsia="Arial" w:hAnsi="Arial" w:cs="Arial"/>
          <w:b/>
          <w:sz w:val="36"/>
          <w:szCs w:val="24"/>
        </w:rPr>
        <w:t>Oświadczenie</w:t>
      </w:r>
    </w:p>
    <w:p w:rsidR="003A2AA5" w:rsidRDefault="003A2AA5" w:rsidP="003A2AA5">
      <w:pPr>
        <w:widowControl w:val="0"/>
        <w:spacing w:after="12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składane na podstawie art. 125 ust. 1 ustawy z dnia 11 września 2019 r. Prawo zamówień publicznych</w:t>
      </w:r>
    </w:p>
    <w:p w:rsidR="003A2AA5" w:rsidRDefault="003A2AA5" w:rsidP="003A2AA5">
      <w:pPr>
        <w:widowControl w:val="0"/>
        <w:spacing w:after="120" w:line="276" w:lineRule="auto"/>
        <w:ind w:right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dotyczące niepodlegania wykluczeniu oraz spełniania warunków udziału w postępowaniu </w:t>
      </w:r>
    </w:p>
    <w:p w:rsidR="003A2AA5" w:rsidRDefault="003A2AA5" w:rsidP="003A2AA5">
      <w:pPr>
        <w:widowControl w:val="0"/>
        <w:spacing w:after="0" w:line="360" w:lineRule="auto"/>
        <w:ind w:right="120"/>
        <w:jc w:val="center"/>
        <w:rPr>
          <w:rFonts w:ascii="Arial" w:eastAsia="Arial" w:hAnsi="Arial" w:cs="Arial"/>
          <w:b/>
          <w:sz w:val="20"/>
          <w:szCs w:val="20"/>
        </w:rPr>
      </w:pPr>
    </w:p>
    <w:p w:rsidR="003A2AA5" w:rsidRDefault="003A2AA5" w:rsidP="003A2AA5">
      <w:pPr>
        <w:spacing w:after="0" w:line="240" w:lineRule="auto"/>
        <w:jc w:val="center"/>
        <w:rPr>
          <w:rFonts w:ascii="Arial" w:eastAsia="Arial" w:hAnsi="Arial" w:cs="Arial"/>
          <w:b/>
          <w:color w:val="C45911" w:themeColor="accent2" w:themeShade="B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>
        <w:rPr>
          <w:rFonts w:ascii="Arial" w:hAnsi="Arial" w:cs="Arial"/>
          <w:sz w:val="20"/>
          <w:szCs w:val="20"/>
        </w:rPr>
        <w:br/>
        <w:t>pn.:</w:t>
      </w:r>
    </w:p>
    <w:p w:rsidR="003A2AA5" w:rsidRDefault="003A2AA5" w:rsidP="003A2AA5">
      <w:pPr>
        <w:pStyle w:val="Stopk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świadczenie </w:t>
      </w:r>
      <w:r>
        <w:rPr>
          <w:rFonts w:ascii="Arial" w:hAnsi="Arial" w:cs="Arial"/>
          <w:b/>
          <w:sz w:val="20"/>
          <w:szCs w:val="20"/>
        </w:rPr>
        <w:t>usług w zakresie ochrony osób i mienia w budynku „Bratniak” Politechniki Gdańskiej</w:t>
      </w:r>
      <w:r>
        <w:rPr>
          <w:rFonts w:ascii="Arial" w:hAnsi="Arial" w:cs="Arial"/>
          <w:b/>
          <w:sz w:val="20"/>
          <w:szCs w:val="20"/>
          <w:lang w:val="pl-PL"/>
        </w:rPr>
        <w:t xml:space="preserve"> oraz</w:t>
      </w:r>
      <w:r>
        <w:rPr>
          <w:rFonts w:ascii="Arial" w:hAnsi="Arial" w:cs="Arial"/>
          <w:b/>
          <w:sz w:val="20"/>
          <w:szCs w:val="20"/>
        </w:rPr>
        <w:t xml:space="preserve"> ochrony imprez organizowanych w Akademickim Klubie Politechniki Gdańskiej „Kwadratowa”</w:t>
      </w:r>
      <w:r>
        <w:rPr>
          <w:rFonts w:ascii="Arial" w:hAnsi="Arial" w:cs="Arial"/>
          <w:sz w:val="20"/>
          <w:szCs w:val="20"/>
        </w:rPr>
        <w:t xml:space="preserve"> co następuje:</w:t>
      </w:r>
    </w:p>
    <w:p w:rsidR="003A2AA5" w:rsidRDefault="003A2AA5" w:rsidP="003A2AA5">
      <w:pPr>
        <w:spacing w:after="0" w:line="360" w:lineRule="auto"/>
        <w:jc w:val="both"/>
        <w:rPr>
          <w:rFonts w:ascii="Arial" w:hAnsi="Arial" w:cs="Arial"/>
        </w:rPr>
      </w:pPr>
    </w:p>
    <w:p w:rsidR="003A2AA5" w:rsidRDefault="003A2AA5" w:rsidP="003A2AA5">
      <w:pPr>
        <w:spacing w:after="0" w:line="360" w:lineRule="auto"/>
        <w:jc w:val="both"/>
        <w:rPr>
          <w:rFonts w:ascii="Arial" w:hAnsi="Arial" w:cs="Arial"/>
        </w:rPr>
      </w:pPr>
    </w:p>
    <w:p w:rsidR="003A2AA5" w:rsidRDefault="003A2AA5" w:rsidP="003A2AA5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3A2AA5" w:rsidRDefault="003A2AA5" w:rsidP="003A2AA5">
      <w:pPr>
        <w:spacing w:after="0" w:line="360" w:lineRule="auto"/>
        <w:rPr>
          <w:rFonts w:cs="Arial"/>
        </w:rPr>
      </w:pPr>
    </w:p>
    <w:p w:rsidR="003A2AA5" w:rsidRDefault="003A2AA5" w:rsidP="003A2AA5">
      <w:pPr>
        <w:pStyle w:val="Akapitzlist"/>
        <w:numPr>
          <w:ilvl w:val="0"/>
          <w:numId w:val="2"/>
        </w:numPr>
        <w:spacing w:before="0" w:line="360" w:lineRule="auto"/>
        <w:rPr>
          <w:rFonts w:cs="Arial"/>
          <w:sz w:val="20"/>
        </w:rPr>
      </w:pPr>
      <w:r>
        <w:rPr>
          <w:rFonts w:cs="Arial"/>
          <w:sz w:val="20"/>
        </w:rPr>
        <w:t xml:space="preserve">Oświadczam, że </w:t>
      </w:r>
      <w:r>
        <w:rPr>
          <w:rFonts w:cs="Arial"/>
          <w:b/>
          <w:sz w:val="20"/>
          <w:lang w:val="pl-PL"/>
        </w:rPr>
        <w:t>podlegam*/</w:t>
      </w:r>
      <w:r>
        <w:rPr>
          <w:rFonts w:cs="Arial"/>
          <w:b/>
          <w:sz w:val="20"/>
        </w:rPr>
        <w:t>nie podlegam</w:t>
      </w:r>
      <w:r>
        <w:rPr>
          <w:rFonts w:cs="Arial"/>
          <w:b/>
          <w:sz w:val="20"/>
          <w:lang w:val="pl-PL"/>
        </w:rPr>
        <w:t>*</w:t>
      </w:r>
      <w:r>
        <w:rPr>
          <w:rFonts w:cs="Arial"/>
          <w:sz w:val="20"/>
        </w:rPr>
        <w:t xml:space="preserve"> wykluczeniu z postępowania na podstawie </w:t>
      </w:r>
      <w:r>
        <w:rPr>
          <w:rFonts w:cs="Arial"/>
          <w:sz w:val="20"/>
        </w:rPr>
        <w:br/>
        <w:t xml:space="preserve">art. </w:t>
      </w:r>
      <w:r>
        <w:rPr>
          <w:rFonts w:cs="Arial"/>
          <w:sz w:val="20"/>
          <w:lang w:val="pl-PL"/>
        </w:rPr>
        <w:t>108</w:t>
      </w:r>
      <w:r>
        <w:rPr>
          <w:rFonts w:cs="Arial"/>
          <w:sz w:val="20"/>
        </w:rPr>
        <w:t xml:space="preserve"> ustawy </w:t>
      </w:r>
      <w:proofErr w:type="spellStart"/>
      <w:r>
        <w:rPr>
          <w:rFonts w:cs="Arial"/>
          <w:sz w:val="20"/>
        </w:rPr>
        <w:t>Pzp</w:t>
      </w:r>
      <w:proofErr w:type="spellEnd"/>
      <w:r>
        <w:rPr>
          <w:rFonts w:cs="Arial"/>
          <w:sz w:val="20"/>
        </w:rPr>
        <w:t>.</w:t>
      </w:r>
    </w:p>
    <w:p w:rsidR="003A2AA5" w:rsidRDefault="003A2AA5" w:rsidP="003A2AA5">
      <w:pPr>
        <w:pStyle w:val="Akapitzlist"/>
        <w:numPr>
          <w:ilvl w:val="0"/>
          <w:numId w:val="2"/>
        </w:numPr>
        <w:spacing w:before="0" w:line="360" w:lineRule="auto"/>
        <w:rPr>
          <w:rFonts w:cs="Arial"/>
          <w:sz w:val="20"/>
        </w:rPr>
      </w:pPr>
      <w:r>
        <w:rPr>
          <w:rFonts w:cs="Arial"/>
          <w:sz w:val="20"/>
        </w:rPr>
        <w:t xml:space="preserve">Oświadczam, że </w:t>
      </w:r>
      <w:r>
        <w:rPr>
          <w:rFonts w:cs="Arial"/>
          <w:b/>
          <w:sz w:val="20"/>
        </w:rPr>
        <w:t>zachodzą</w:t>
      </w:r>
      <w:r>
        <w:rPr>
          <w:rFonts w:cs="Arial"/>
          <w:b/>
          <w:sz w:val="20"/>
          <w:lang w:val="pl-PL"/>
        </w:rPr>
        <w:t>*/nie zachodzą*</w:t>
      </w:r>
      <w:r>
        <w:rPr>
          <w:rFonts w:cs="Arial"/>
          <w:sz w:val="20"/>
        </w:rPr>
        <w:t xml:space="preserve"> w stosunku do mnie podstawy wykluczenia z postępowania na podstawie art. ………...............…. ustawy </w:t>
      </w:r>
      <w:proofErr w:type="spellStart"/>
      <w:r>
        <w:rPr>
          <w:rFonts w:cs="Arial"/>
          <w:sz w:val="20"/>
        </w:rPr>
        <w:t>Pzp</w:t>
      </w:r>
      <w:proofErr w:type="spellEnd"/>
      <w:r>
        <w:rPr>
          <w:rFonts w:cs="Arial"/>
          <w:sz w:val="20"/>
        </w:rPr>
        <w:t xml:space="preserve"> </w:t>
      </w:r>
      <w:r>
        <w:rPr>
          <w:rFonts w:cs="Arial"/>
          <w:i/>
          <w:sz w:val="20"/>
        </w:rPr>
        <w:t xml:space="preserve">(podać mającą zastosowanie podstawę wykluczenia spośród wymienionych w art. 108 ust. 1 pkt 1, 2 i 5 ustawy </w:t>
      </w:r>
      <w:proofErr w:type="spellStart"/>
      <w:r>
        <w:rPr>
          <w:rFonts w:cs="Arial"/>
          <w:i/>
          <w:sz w:val="20"/>
        </w:rPr>
        <w:t>Pzp</w:t>
      </w:r>
      <w:proofErr w:type="spellEnd"/>
      <w:r>
        <w:rPr>
          <w:rFonts w:cs="Arial"/>
          <w:i/>
          <w:sz w:val="20"/>
          <w:lang w:val="pl-PL"/>
        </w:rPr>
        <w:t xml:space="preserve">) </w:t>
      </w:r>
      <w:r>
        <w:rPr>
          <w:rFonts w:cs="Arial"/>
          <w:sz w:val="20"/>
        </w:rPr>
        <w:t xml:space="preserve">Jednocześnie oświadczam, że w związku z ww. okolicznością, na podstawie art. </w:t>
      </w:r>
      <w:r>
        <w:rPr>
          <w:rFonts w:cs="Arial"/>
          <w:sz w:val="20"/>
          <w:lang w:val="pl-PL"/>
        </w:rPr>
        <w:t xml:space="preserve">110 ust. 2 </w:t>
      </w:r>
      <w:r>
        <w:rPr>
          <w:rFonts w:cs="Arial"/>
          <w:sz w:val="20"/>
        </w:rPr>
        <w:t xml:space="preserve"> ustawy </w:t>
      </w:r>
      <w:proofErr w:type="spellStart"/>
      <w:r>
        <w:rPr>
          <w:rFonts w:cs="Arial"/>
          <w:sz w:val="20"/>
        </w:rPr>
        <w:t>Pzp</w:t>
      </w:r>
      <w:proofErr w:type="spellEnd"/>
      <w:r>
        <w:rPr>
          <w:rFonts w:cs="Arial"/>
          <w:sz w:val="20"/>
        </w:rPr>
        <w:t xml:space="preserve"> podjąłem następujące środki naprawcze: </w:t>
      </w:r>
    </w:p>
    <w:p w:rsidR="003A2AA5" w:rsidRDefault="003A2AA5" w:rsidP="003A2AA5">
      <w:pPr>
        <w:spacing w:after="0" w:line="360" w:lineRule="auto"/>
        <w:ind w:left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………………….</w:t>
      </w:r>
    </w:p>
    <w:p w:rsidR="003A2AA5" w:rsidRDefault="003A2AA5" w:rsidP="003A2AA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A2AA5" w:rsidRDefault="003A2AA5" w:rsidP="003A2AA5">
      <w:pPr>
        <w:pStyle w:val="Akapitzlist"/>
        <w:numPr>
          <w:ilvl w:val="0"/>
          <w:numId w:val="2"/>
        </w:numPr>
        <w:spacing w:line="308" w:lineRule="auto"/>
        <w:ind w:right="272"/>
        <w:rPr>
          <w:rFonts w:eastAsia="Arial" w:cs="Arial"/>
          <w:color w:val="000000"/>
          <w:sz w:val="20"/>
          <w:lang w:eastAsia="en-US"/>
        </w:rPr>
      </w:pPr>
      <w:r>
        <w:rPr>
          <w:rFonts w:eastAsia="Arial" w:cs="Arial"/>
          <w:color w:val="000000"/>
          <w:sz w:val="20"/>
          <w:lang w:eastAsia="en-US"/>
        </w:rPr>
        <w:lastRenderedPageBreak/>
        <w:t xml:space="preserve">Oświadczam, że </w:t>
      </w:r>
      <w:r>
        <w:rPr>
          <w:rFonts w:eastAsia="Arial" w:cs="Arial"/>
          <w:b/>
          <w:color w:val="000000"/>
          <w:sz w:val="20"/>
          <w:lang w:eastAsia="en-US"/>
        </w:rPr>
        <w:t>podlegam*/nie podlegam*</w:t>
      </w:r>
      <w:r>
        <w:rPr>
          <w:rFonts w:eastAsia="Arial" w:cs="Arial"/>
          <w:color w:val="000000"/>
          <w:sz w:val="20"/>
          <w:lang w:eastAsia="en-US"/>
        </w:rPr>
        <w:t xml:space="preserve"> wykluczeniu z postępowania na podstawie art. 7 ust. 1 ustawy o szczególnych rozwiązaniach w zakresie przeciwdziałania wspieraniu agresji na Ukrainę oraz służących ochronie bezpieczeństwa narodowego </w:t>
      </w:r>
    </w:p>
    <w:p w:rsidR="003A2AA5" w:rsidRDefault="003A2AA5" w:rsidP="003A2AA5">
      <w:pPr>
        <w:pStyle w:val="Akapitzlist"/>
        <w:numPr>
          <w:ilvl w:val="0"/>
          <w:numId w:val="2"/>
        </w:numPr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 xml:space="preserve">Oświadczam, że spełniam warunek udziału w postępowaniu określony w rozdziale VI SWZ,                       </w:t>
      </w:r>
    </w:p>
    <w:p w:rsidR="003A2AA5" w:rsidRDefault="003A2AA5" w:rsidP="003A2AA5">
      <w:pPr>
        <w:pStyle w:val="Akapitzlist"/>
        <w:spacing w:line="240" w:lineRule="auto"/>
        <w:ind w:left="644"/>
        <w:rPr>
          <w:rFonts w:cs="Arial"/>
          <w:sz w:val="20"/>
        </w:rPr>
      </w:pPr>
      <w:r>
        <w:rPr>
          <w:rFonts w:cs="Arial"/>
          <w:sz w:val="20"/>
        </w:rPr>
        <w:t>1) posiadam</w:t>
      </w:r>
      <w:r>
        <w:rPr>
          <w:rFonts w:cs="Arial"/>
          <w:b/>
          <w:sz w:val="20"/>
        </w:rPr>
        <w:t xml:space="preserve"> </w:t>
      </w:r>
      <w:r>
        <w:rPr>
          <w:rFonts w:cs="Arial"/>
          <w:sz w:val="20"/>
        </w:rPr>
        <w:t>uprawnienia do prowadzenia określonej działalności gospodarczej lub zawodowej, o ile wynika to z odrębnych przepisów</w:t>
      </w:r>
    </w:p>
    <w:p w:rsidR="003A2AA5" w:rsidRDefault="003A2AA5" w:rsidP="003A2AA5">
      <w:pPr>
        <w:pStyle w:val="Akapitzlist"/>
        <w:spacing w:line="240" w:lineRule="auto"/>
        <w:ind w:left="644"/>
        <w:rPr>
          <w:rFonts w:cs="Arial"/>
          <w:sz w:val="20"/>
        </w:rPr>
      </w:pPr>
      <w:r>
        <w:rPr>
          <w:rFonts w:cs="Arial"/>
          <w:sz w:val="20"/>
        </w:rPr>
        <w:t>2)</w:t>
      </w:r>
      <w:r>
        <w:rPr>
          <w:rFonts w:cs="Arial"/>
          <w:iCs/>
          <w:sz w:val="20"/>
        </w:rPr>
        <w:t xml:space="preserve"> spełniam warunek dotyczący</w:t>
      </w:r>
      <w:r>
        <w:rPr>
          <w:rFonts w:cs="Arial"/>
          <w:sz w:val="20"/>
        </w:rPr>
        <w:t xml:space="preserve"> sytuacji ekonomicznej lub finansowej</w:t>
      </w:r>
    </w:p>
    <w:p w:rsidR="003A2AA5" w:rsidRDefault="003A2AA5" w:rsidP="003A2AA5">
      <w:pPr>
        <w:pStyle w:val="Akapitzlist"/>
        <w:spacing w:line="360" w:lineRule="auto"/>
        <w:ind w:left="644"/>
        <w:rPr>
          <w:rFonts w:eastAsia="Arial"/>
        </w:rPr>
      </w:pPr>
      <w:r>
        <w:rPr>
          <w:rFonts w:cs="Arial"/>
          <w:sz w:val="20"/>
        </w:rPr>
        <w:t>3) posiadam wymaganą zdolność techniczną lub zawodową</w:t>
      </w:r>
    </w:p>
    <w:p w:rsidR="003A2AA5" w:rsidRDefault="003A2AA5" w:rsidP="003A2AA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A2AA5" w:rsidRDefault="003A2AA5" w:rsidP="003A2AA5">
      <w:pPr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bookmarkStart w:id="5" w:name="_Hlk61521497"/>
      <w:r>
        <w:rPr>
          <w:rFonts w:ascii="Arial" w:hAnsi="Arial" w:cs="Arial"/>
          <w:b/>
          <w:sz w:val="20"/>
          <w:szCs w:val="20"/>
        </w:rPr>
        <w:t>5. OŚWIADCZENIE DOTYCZĄCE PODANYCH INFORMACJI:</w:t>
      </w:r>
    </w:p>
    <w:p w:rsidR="003A2AA5" w:rsidRDefault="003A2AA5" w:rsidP="003A2AA5">
      <w:pPr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bookmarkEnd w:id="5"/>
    <w:p w:rsidR="003A2AA5" w:rsidRDefault="003A2AA5" w:rsidP="003A2AA5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3A2AA5" w:rsidRDefault="003A2AA5" w:rsidP="003A2AA5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bookmarkStart w:id="6" w:name="_Hlk61521775"/>
    </w:p>
    <w:p w:rsidR="003A2AA5" w:rsidRDefault="003A2AA5" w:rsidP="003A2AA5">
      <w:pPr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 JEDNOCZEŚNIE PODAJĘ DANE UMOŻLIWIAJĄCE DOSTĘP DO PODMIOTOWYCH ŚRODKÓW DOWODOWYCH (jeżeli dotyczy):</w:t>
      </w:r>
      <w:r>
        <w:rPr>
          <w:rFonts w:ascii="Arial" w:hAnsi="Arial" w:cs="Arial"/>
          <w:b/>
          <w:sz w:val="20"/>
          <w:szCs w:val="20"/>
          <w:vertAlign w:val="superscript"/>
        </w:rPr>
        <w:footnoteReference w:id="1"/>
      </w:r>
    </w:p>
    <w:p w:rsidR="003A2AA5" w:rsidRDefault="003A2AA5" w:rsidP="003A2AA5">
      <w:pPr>
        <w:spacing w:after="0" w:line="360" w:lineRule="auto"/>
        <w:ind w:left="426"/>
        <w:jc w:val="both"/>
        <w:rPr>
          <w:rFonts w:ascii="Arial" w:hAnsi="Arial" w:cs="Arial"/>
          <w:i/>
          <w:sz w:val="20"/>
          <w:szCs w:val="20"/>
        </w:rPr>
      </w:pPr>
    </w:p>
    <w:bookmarkEnd w:id="6"/>
    <w:p w:rsidR="003A2AA5" w:rsidRDefault="003A2AA5" w:rsidP="003A2AA5">
      <w:pPr>
        <w:widowControl w:val="0"/>
        <w:spacing w:after="120" w:line="276" w:lineRule="auto"/>
        <w:ind w:left="426" w:right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Informuję, że następujące podmiotowe środki dowodowe:</w:t>
      </w:r>
    </w:p>
    <w:p w:rsidR="003A2AA5" w:rsidRDefault="003A2AA5" w:rsidP="003A2AA5">
      <w:pPr>
        <w:widowControl w:val="0"/>
        <w:spacing w:after="120" w:line="276" w:lineRule="auto"/>
        <w:ind w:left="426" w:right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1……………….</w:t>
      </w:r>
    </w:p>
    <w:p w:rsidR="003A2AA5" w:rsidRDefault="003A2AA5" w:rsidP="003A2AA5">
      <w:pPr>
        <w:widowControl w:val="0"/>
        <w:spacing w:after="120" w:line="276" w:lineRule="auto"/>
        <w:ind w:left="426" w:right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2………………</w:t>
      </w:r>
    </w:p>
    <w:p w:rsidR="003A2AA5" w:rsidRDefault="003A2AA5" w:rsidP="003A2AA5">
      <w:pPr>
        <w:widowControl w:val="0"/>
        <w:spacing w:after="120" w:line="276" w:lineRule="auto"/>
        <w:ind w:left="426" w:right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3……………..</w:t>
      </w:r>
    </w:p>
    <w:p w:rsidR="003A2AA5" w:rsidRDefault="003A2AA5" w:rsidP="003A2AA5">
      <w:pPr>
        <w:widowControl w:val="0"/>
        <w:spacing w:after="120"/>
        <w:ind w:left="426" w:right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Można pozyskać odpowiednio z następujących rejestrów publicznych:</w:t>
      </w:r>
    </w:p>
    <w:p w:rsidR="003A2AA5" w:rsidRDefault="003A2AA5" w:rsidP="003A2AA5">
      <w:pPr>
        <w:pStyle w:val="Nagwek7"/>
        <w:ind w:left="426" w:firstLine="0"/>
        <w:rPr>
          <w:rFonts w:cs="Arial"/>
          <w:bCs/>
        </w:rPr>
      </w:pPr>
      <w:r>
        <w:rPr>
          <w:rFonts w:cs="Arial"/>
          <w:bCs/>
          <w:lang w:val="pl-PL"/>
        </w:rPr>
        <w:t>………………..</w:t>
      </w:r>
    </w:p>
    <w:p w:rsidR="003A2AA5" w:rsidRDefault="003A2AA5" w:rsidP="003A2AA5">
      <w:pPr>
        <w:pStyle w:val="Nagwek7"/>
        <w:ind w:left="426" w:firstLine="0"/>
        <w:rPr>
          <w:rFonts w:cs="Arial"/>
          <w:bCs/>
        </w:rPr>
      </w:pPr>
      <w:r>
        <w:rPr>
          <w:rFonts w:cs="Arial"/>
          <w:bCs/>
          <w:lang w:val="pl-PL"/>
        </w:rPr>
        <w:t>………………..</w:t>
      </w:r>
    </w:p>
    <w:p w:rsidR="003A2AA5" w:rsidRDefault="003A2AA5" w:rsidP="003A2AA5">
      <w:pPr>
        <w:pStyle w:val="Nagwek7"/>
        <w:ind w:left="426" w:firstLine="0"/>
        <w:rPr>
          <w:rFonts w:cs="Arial"/>
          <w:bCs/>
        </w:rPr>
      </w:pPr>
      <w:r>
        <w:rPr>
          <w:rFonts w:cs="Arial"/>
          <w:bCs/>
          <w:lang w:val="pl-PL"/>
        </w:rPr>
        <w:t>………………...</w:t>
      </w:r>
    </w:p>
    <w:p w:rsidR="003A2AA5" w:rsidRDefault="003A2AA5" w:rsidP="003A2AA5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bookmarkStart w:id="7" w:name="_Hlk71707911"/>
    </w:p>
    <w:p w:rsidR="003A2AA5" w:rsidRDefault="003A2AA5" w:rsidP="003A2AA5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:rsidR="003A2AA5" w:rsidRDefault="003A2AA5" w:rsidP="003A2AA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</w:t>
      </w:r>
    </w:p>
    <w:p w:rsidR="003A2AA5" w:rsidRDefault="003A2AA5" w:rsidP="003A2AA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 podpisem zaufanym lub podpisem osobistym</w:t>
      </w:r>
    </w:p>
    <w:bookmarkEnd w:id="7"/>
    <w:p w:rsidR="003A2AA5" w:rsidRDefault="003A2AA5" w:rsidP="003A2AA5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sz w:val="20"/>
          <w:szCs w:val="20"/>
        </w:rPr>
      </w:pPr>
    </w:p>
    <w:p w:rsidR="003A2AA5" w:rsidRDefault="003A2AA5" w:rsidP="003A2AA5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sz w:val="20"/>
          <w:szCs w:val="20"/>
        </w:rPr>
      </w:pPr>
    </w:p>
    <w:p w:rsidR="003A2AA5" w:rsidRDefault="003A2AA5" w:rsidP="003A2AA5">
      <w:pPr>
        <w:tabs>
          <w:tab w:val="left" w:pos="540"/>
          <w:tab w:val="left" w:pos="720"/>
        </w:tabs>
        <w:spacing w:after="0" w:line="240" w:lineRule="auto"/>
        <w:ind w:left="3228"/>
        <w:contextualSpacing/>
        <w:jc w:val="both"/>
        <w:rPr>
          <w:rFonts w:ascii="Arial" w:eastAsia="Times New Roman" w:hAnsi="Arial" w:cs="Arial"/>
          <w:b/>
          <w:spacing w:val="4"/>
        </w:rPr>
      </w:pPr>
      <w:r>
        <w:rPr>
          <w:rFonts w:ascii="Arial" w:eastAsia="Times New Roman" w:hAnsi="Arial" w:cs="Arial"/>
          <w:b/>
          <w:spacing w:val="4"/>
        </w:rPr>
        <w:t xml:space="preserve">niepotrzebne skreślić </w:t>
      </w:r>
      <w:r>
        <w:rPr>
          <w:rFonts w:ascii="Arial" w:hAnsi="Arial" w:cs="Arial"/>
        </w:rPr>
        <w:t>*</w:t>
      </w:r>
    </w:p>
    <w:p w:rsidR="003A2AA5" w:rsidRDefault="003A2AA5" w:rsidP="003A2AA5">
      <w:pPr>
        <w:pStyle w:val="Standard"/>
        <w:tabs>
          <w:tab w:val="left" w:pos="284"/>
        </w:tabs>
        <w:spacing w:before="100" w:after="1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3A2AA5" w:rsidRDefault="003A2AA5" w:rsidP="003A2AA5">
      <w:pPr>
        <w:pStyle w:val="Standard"/>
        <w:tabs>
          <w:tab w:val="left" w:pos="284"/>
        </w:tabs>
        <w:spacing w:before="100" w:after="100"/>
        <w:jc w:val="right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Załącznik nr 3 do SWZ</w:t>
      </w:r>
    </w:p>
    <w:p w:rsidR="003A2AA5" w:rsidRDefault="003A2AA5" w:rsidP="003A2AA5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A2AA5" w:rsidRDefault="003A2AA5" w:rsidP="003A2AA5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Nr postępowania: </w:t>
      </w:r>
      <w:r>
        <w:rPr>
          <w:rFonts w:ascii="Arial" w:eastAsia="Arial" w:hAnsi="Arial" w:cs="Arial"/>
          <w:color w:val="000000"/>
          <w:sz w:val="20"/>
          <w:szCs w:val="20"/>
        </w:rPr>
        <w:t>ZP/185/055/U/23</w:t>
      </w:r>
    </w:p>
    <w:p w:rsidR="003A2AA5" w:rsidRDefault="003A2AA5" w:rsidP="003A2AA5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  <w:lang w:val="x-none" w:eastAsia="ar-SA"/>
        </w:rPr>
      </w:pPr>
    </w:p>
    <w:p w:rsidR="003A2AA5" w:rsidRDefault="003A2AA5" w:rsidP="003A2AA5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x-none"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x-none" w:eastAsia="ar-SA"/>
        </w:rPr>
        <w:t>FORMULARZ   RZECZOWO – CENOWY</w:t>
      </w:r>
    </w:p>
    <w:p w:rsidR="003A2AA5" w:rsidRDefault="003A2AA5" w:rsidP="003A2AA5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3A2AA5" w:rsidRDefault="003A2AA5" w:rsidP="003A2AA5">
      <w:pPr>
        <w:keepNext/>
        <w:widowControl w:val="0"/>
        <w:tabs>
          <w:tab w:val="left" w:pos="142"/>
          <w:tab w:val="left" w:pos="284"/>
        </w:tabs>
        <w:jc w:val="both"/>
        <w:outlineLvl w:val="0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>do postępowanie o udzielenie zamówienia publicznego na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sz w:val="20"/>
          <w:szCs w:val="20"/>
          <w:lang w:eastAsia="ar-SA"/>
        </w:rPr>
        <w:t xml:space="preserve">świadczenie usług  w zakresie ochrony osób                           i mienia w budynku „Bratniak” Politechniki Gdańskiej oraz ochrony imprez organizowanych               w Akademickim Klubie Politechniki Gdańskiej „Kwadratowa” </w:t>
      </w:r>
    </w:p>
    <w:p w:rsidR="003A2AA5" w:rsidRDefault="003A2AA5" w:rsidP="003A2AA5">
      <w:pPr>
        <w:suppressAutoHyphens/>
        <w:autoSpaceDE w:val="0"/>
        <w:jc w:val="both"/>
        <w:rPr>
          <w:rFonts w:ascii="Arial" w:hAnsi="Arial" w:cs="Arial"/>
          <w:sz w:val="12"/>
          <w:szCs w:val="12"/>
          <w:lang w:eastAsia="ar-SA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2880"/>
        <w:gridCol w:w="1260"/>
        <w:gridCol w:w="1440"/>
        <w:gridCol w:w="1440"/>
        <w:gridCol w:w="1938"/>
      </w:tblGrid>
      <w:tr w:rsidR="003A2AA5" w:rsidTr="004F0099">
        <w:trPr>
          <w:trHeight w:val="7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AA5" w:rsidRDefault="003A2AA5" w:rsidP="004F0099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AA5" w:rsidRDefault="003A2AA5" w:rsidP="004F0099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Typ ochrony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AA5" w:rsidRDefault="003A2AA5" w:rsidP="004F0099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Jednostka miary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AA5" w:rsidRDefault="003A2AA5" w:rsidP="004F0099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Liczba</w:t>
            </w:r>
          </w:p>
          <w:p w:rsidR="003A2AA5" w:rsidRDefault="003A2AA5" w:rsidP="004F0099">
            <w:pPr>
              <w:suppressAutoHyphens/>
              <w:autoSpaceDE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szacunkowa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AA5" w:rsidRDefault="003A2AA5" w:rsidP="004F0099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Cena jedn. brutto</w:t>
            </w:r>
          </w:p>
          <w:p w:rsidR="003A2AA5" w:rsidRDefault="003A2AA5" w:rsidP="004F0099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PLN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AA5" w:rsidRDefault="003A2AA5" w:rsidP="004F0099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Wartość brutto</w:t>
            </w:r>
          </w:p>
          <w:p w:rsidR="003A2AA5" w:rsidRDefault="003A2AA5" w:rsidP="004F0099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PLN</w:t>
            </w:r>
          </w:p>
          <w:p w:rsidR="003A2AA5" w:rsidRDefault="003A2AA5" w:rsidP="004F0099">
            <w:pPr>
              <w:suppressAutoHyphens/>
              <w:autoSpaceDE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(kol. 4 x kol. 5)</w:t>
            </w:r>
          </w:p>
        </w:tc>
      </w:tr>
      <w:tr w:rsidR="003A2AA5" w:rsidTr="004F0099">
        <w:trPr>
          <w:trHeight w:val="2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AA5" w:rsidRDefault="003A2AA5" w:rsidP="004F0099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AA5" w:rsidRDefault="003A2AA5" w:rsidP="004F0099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AA5" w:rsidRDefault="003A2AA5" w:rsidP="004F0099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AA5" w:rsidRDefault="003A2AA5" w:rsidP="004F0099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AA5" w:rsidRDefault="003A2AA5" w:rsidP="004F0099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AA5" w:rsidRDefault="003A2AA5" w:rsidP="004F0099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6</w:t>
            </w:r>
          </w:p>
        </w:tc>
      </w:tr>
      <w:tr w:rsidR="003A2AA5" w:rsidTr="004F0099">
        <w:trPr>
          <w:trHeight w:val="44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AA5" w:rsidRDefault="003A2AA5" w:rsidP="004F0099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AA5" w:rsidRDefault="003A2AA5" w:rsidP="004F0099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Ochrona stacjonarna                         - portiernia Bratniak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AA5" w:rsidRDefault="003A2AA5" w:rsidP="004F0099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Osobo</w:t>
            </w:r>
          </w:p>
          <w:p w:rsidR="003A2AA5" w:rsidRDefault="003A2AA5" w:rsidP="004F0099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/godzina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AA5" w:rsidRDefault="003A2AA5" w:rsidP="004F0099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8760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AA5" w:rsidRDefault="003A2AA5" w:rsidP="004F0099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AA5" w:rsidRDefault="003A2AA5" w:rsidP="004F0099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3A2AA5" w:rsidTr="004F0099">
        <w:trPr>
          <w:trHeight w:val="139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AA5" w:rsidRDefault="003A2AA5" w:rsidP="004F0099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AA5" w:rsidRDefault="003A2AA5" w:rsidP="004F0099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Ochrona imprez w AK PG Kwadratowa (imprezy artystyczne lub rozrywkowe                z liczbą osób nie mniejszą                   niż 400 osób)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AA5" w:rsidRDefault="003A2AA5" w:rsidP="004F0099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Osobo</w:t>
            </w:r>
          </w:p>
          <w:p w:rsidR="003A2AA5" w:rsidRDefault="003A2AA5" w:rsidP="004F0099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/godzina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AA5" w:rsidRDefault="003A2AA5" w:rsidP="004F0099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9050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AA5" w:rsidRDefault="003A2AA5" w:rsidP="004F0099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3A2AA5" w:rsidRDefault="003A2AA5" w:rsidP="004F0099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3A2AA5" w:rsidTr="004F0099">
        <w:trPr>
          <w:trHeight w:val="44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AA5" w:rsidRDefault="003A2AA5" w:rsidP="004F0099">
            <w:p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3.</w:t>
            </w:r>
          </w:p>
        </w:tc>
        <w:tc>
          <w:tcPr>
            <w:tcW w:w="7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A2AA5" w:rsidRDefault="003A2AA5" w:rsidP="004F0099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SUMA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(pozycja 1 + pozycja 2)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AA5" w:rsidRDefault="003A2AA5" w:rsidP="004F0099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  <w:highlight w:val="yellow"/>
                <w:lang w:eastAsia="ar-SA"/>
              </w:rPr>
            </w:pPr>
          </w:p>
        </w:tc>
      </w:tr>
    </w:tbl>
    <w:p w:rsidR="003A2AA5" w:rsidRDefault="003A2AA5" w:rsidP="003A2AA5">
      <w:pPr>
        <w:suppressAutoHyphens/>
        <w:autoSpaceDE w:val="0"/>
        <w:jc w:val="both"/>
        <w:rPr>
          <w:rFonts w:ascii="Arial" w:hAnsi="Arial" w:cs="Arial"/>
          <w:iCs/>
          <w:sz w:val="16"/>
          <w:szCs w:val="16"/>
          <w:highlight w:val="yellow"/>
          <w:lang w:eastAsia="ar-SA"/>
        </w:rPr>
      </w:pPr>
    </w:p>
    <w:p w:rsidR="003A2AA5" w:rsidRDefault="003A2AA5" w:rsidP="003A2AA5">
      <w:pPr>
        <w:suppressAutoHyphens/>
        <w:autoSpaceDE w:val="0"/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bookmarkStart w:id="8" w:name="_Hlk72681418"/>
      <w:r>
        <w:rPr>
          <w:rFonts w:ascii="Arial" w:hAnsi="Arial" w:cs="Arial"/>
          <w:iCs/>
          <w:sz w:val="20"/>
          <w:szCs w:val="20"/>
          <w:lang w:eastAsia="ar-SA"/>
        </w:rPr>
        <w:t>Wartość z wiersza „SUMA” należy przenieść do formularza „Oferta” (</w:t>
      </w:r>
      <w:r>
        <w:rPr>
          <w:rFonts w:ascii="Arial" w:hAnsi="Arial" w:cs="Arial"/>
          <w:i/>
          <w:iCs/>
          <w:sz w:val="20"/>
          <w:szCs w:val="20"/>
          <w:lang w:eastAsia="ar-SA"/>
        </w:rPr>
        <w:t>załącznik nr 1 do SWZ)</w:t>
      </w:r>
    </w:p>
    <w:p w:rsidR="003A2AA5" w:rsidRDefault="003A2AA5" w:rsidP="003A2AA5">
      <w:pPr>
        <w:suppressAutoHyphens/>
        <w:autoSpaceDE w:val="0"/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</w:p>
    <w:p w:rsidR="003A2AA5" w:rsidRDefault="003A2AA5" w:rsidP="003A2AA5">
      <w:pPr>
        <w:suppressAutoHyphens/>
        <w:autoSpaceDE w:val="0"/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</w:p>
    <w:p w:rsidR="003A2AA5" w:rsidRDefault="003A2AA5" w:rsidP="003A2AA5">
      <w:pPr>
        <w:suppressAutoHyphens/>
        <w:autoSpaceDE w:val="0"/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</w:p>
    <w:p w:rsidR="003A2AA5" w:rsidRDefault="003A2AA5" w:rsidP="003A2AA5">
      <w:pPr>
        <w:suppressAutoHyphens/>
        <w:autoSpaceDE w:val="0"/>
        <w:jc w:val="both"/>
        <w:rPr>
          <w:rFonts w:ascii="Arial" w:hAnsi="Arial" w:cs="Arial"/>
          <w:iCs/>
          <w:sz w:val="20"/>
          <w:szCs w:val="20"/>
          <w:lang w:eastAsia="ar-SA"/>
        </w:rPr>
      </w:pPr>
    </w:p>
    <w:p w:rsidR="003A2AA5" w:rsidRDefault="003A2AA5" w:rsidP="003A2AA5">
      <w:pPr>
        <w:suppressAutoHyphens/>
        <w:autoSpaceDE w:val="0"/>
        <w:jc w:val="both"/>
        <w:rPr>
          <w:rFonts w:ascii="Arial" w:hAnsi="Arial" w:cs="Arial"/>
          <w:iCs/>
          <w:sz w:val="20"/>
          <w:szCs w:val="20"/>
          <w:lang w:eastAsia="ar-SA"/>
        </w:rPr>
      </w:pPr>
    </w:p>
    <w:p w:rsidR="003A2AA5" w:rsidRDefault="003A2AA5" w:rsidP="003A2AA5">
      <w:pPr>
        <w:suppressAutoHyphens/>
        <w:autoSpaceDE w:val="0"/>
        <w:jc w:val="both"/>
        <w:rPr>
          <w:rFonts w:ascii="Arial" w:hAnsi="Arial" w:cs="Arial"/>
          <w:iCs/>
          <w:sz w:val="20"/>
          <w:szCs w:val="20"/>
          <w:lang w:eastAsia="ar-SA"/>
        </w:rPr>
      </w:pPr>
    </w:p>
    <w:bookmarkEnd w:id="8"/>
    <w:p w:rsidR="003A2AA5" w:rsidRDefault="003A2AA5" w:rsidP="003A2AA5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</w:p>
    <w:p w:rsidR="003A2AA5" w:rsidRDefault="003A2AA5" w:rsidP="003A2AA5">
      <w:pPr>
        <w:widowControl w:val="0"/>
        <w:spacing w:after="0" w:line="240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3A2AA5" w:rsidRDefault="003A2AA5" w:rsidP="003A2AA5">
      <w:pPr>
        <w:widowControl w:val="0"/>
        <w:spacing w:after="0" w:line="240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3A2AA5" w:rsidRDefault="003A2AA5" w:rsidP="003A2AA5">
      <w:pPr>
        <w:widowControl w:val="0"/>
        <w:spacing w:after="0" w:line="240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3A2AA5" w:rsidRDefault="003A2AA5" w:rsidP="003A2AA5">
      <w:pPr>
        <w:widowControl w:val="0"/>
        <w:spacing w:after="0" w:line="240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3A2AA5" w:rsidRDefault="003A2AA5" w:rsidP="003A2AA5">
      <w:pPr>
        <w:widowControl w:val="0"/>
        <w:spacing w:after="0" w:line="240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3A2AA5" w:rsidRDefault="003A2AA5" w:rsidP="003A2AA5">
      <w:pPr>
        <w:widowControl w:val="0"/>
        <w:spacing w:after="0" w:line="240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3A2AA5" w:rsidRDefault="003A2AA5" w:rsidP="003A2AA5">
      <w:pPr>
        <w:widowControl w:val="0"/>
        <w:spacing w:after="0" w:line="240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3A2AA5" w:rsidRDefault="003A2AA5" w:rsidP="003A2AA5">
      <w:pPr>
        <w:widowControl w:val="0"/>
        <w:spacing w:after="0" w:line="240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3A2AA5" w:rsidRDefault="003A2AA5" w:rsidP="003A2AA5">
      <w:pPr>
        <w:widowControl w:val="0"/>
        <w:spacing w:after="0" w:line="240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3A2AA5" w:rsidRDefault="003A2AA5" w:rsidP="003A2AA5">
      <w:pPr>
        <w:widowControl w:val="0"/>
        <w:spacing w:after="0" w:line="240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3A2AA5" w:rsidRDefault="003A2AA5" w:rsidP="003A2AA5">
      <w:pPr>
        <w:widowControl w:val="0"/>
        <w:spacing w:after="0" w:line="240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3A2AA5" w:rsidRDefault="003A2AA5" w:rsidP="003A2AA5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Załącznik nr 6 do SWZ</w:t>
      </w:r>
    </w:p>
    <w:p w:rsidR="003A2AA5" w:rsidRDefault="003A2AA5" w:rsidP="003A2AA5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postępowania: </w:t>
      </w:r>
      <w:r>
        <w:rPr>
          <w:rFonts w:ascii="Arial" w:eastAsia="Arial" w:hAnsi="Arial" w:cs="Arial"/>
          <w:color w:val="000000"/>
          <w:sz w:val="20"/>
          <w:szCs w:val="20"/>
        </w:rPr>
        <w:t>ZP/185/055/U/23</w:t>
      </w:r>
    </w:p>
    <w:p w:rsidR="003A2AA5" w:rsidRDefault="003A2AA5" w:rsidP="003A2AA5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</w:p>
    <w:p w:rsidR="003A2AA5" w:rsidRDefault="003A2AA5" w:rsidP="003A2AA5">
      <w:pPr>
        <w:tabs>
          <w:tab w:val="left" w:pos="708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3A2AA5" w:rsidRDefault="003A2AA5" w:rsidP="003A2AA5">
      <w:pPr>
        <w:tabs>
          <w:tab w:val="left" w:pos="708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WYKAZ</w:t>
      </w:r>
    </w:p>
    <w:p w:rsidR="003A2AA5" w:rsidRDefault="003A2AA5" w:rsidP="003A2AA5">
      <w:pPr>
        <w:tabs>
          <w:tab w:val="left" w:pos="708"/>
        </w:tabs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 xml:space="preserve"> </w:t>
      </w:r>
      <w:r>
        <w:rPr>
          <w:rFonts w:ascii="Arial" w:eastAsia="SimSun" w:hAnsi="Arial" w:cs="Arial"/>
          <w:b/>
          <w:bCs/>
        </w:rPr>
        <w:t>wykonanych lub wykonywanych usług</w:t>
      </w:r>
      <w:r>
        <w:rPr>
          <w:rFonts w:ascii="Arial" w:eastAsia="Times New Roman" w:hAnsi="Arial" w:cs="Arial"/>
          <w:b/>
          <w:bCs/>
        </w:rPr>
        <w:t xml:space="preserve"> </w:t>
      </w:r>
    </w:p>
    <w:p w:rsidR="003A2AA5" w:rsidRDefault="003A2AA5" w:rsidP="003A2AA5">
      <w:pPr>
        <w:shd w:val="clear" w:color="auto" w:fill="FFFFFF"/>
        <w:suppressAutoHyphens/>
        <w:rPr>
          <w:rFonts w:ascii="Arial" w:hAnsi="Arial" w:cs="Arial"/>
          <w:b/>
          <w:sz w:val="20"/>
          <w:szCs w:val="20"/>
          <w:u w:val="single"/>
          <w:lang w:val="x-none" w:eastAsia="x-none"/>
        </w:rPr>
      </w:pPr>
    </w:p>
    <w:p w:rsidR="003A2AA5" w:rsidRDefault="003A2AA5" w:rsidP="003A2AA5">
      <w:pPr>
        <w:shd w:val="clear" w:color="auto" w:fill="FFFFFF"/>
        <w:suppressAutoHyphens/>
        <w:rPr>
          <w:rFonts w:ascii="Arial" w:hAnsi="Arial" w:cs="Arial"/>
          <w:b/>
          <w:color w:val="000000"/>
          <w:spacing w:val="12"/>
          <w:sz w:val="20"/>
          <w:szCs w:val="20"/>
          <w:u w:val="single"/>
          <w:lang w:eastAsia="ar-SA"/>
        </w:rPr>
      </w:pPr>
      <w:r>
        <w:rPr>
          <w:rFonts w:ascii="Arial" w:hAnsi="Arial" w:cs="Arial"/>
          <w:b/>
          <w:sz w:val="20"/>
          <w:szCs w:val="20"/>
          <w:u w:val="single"/>
          <w:lang w:val="x-none" w:eastAsia="x-none"/>
        </w:rPr>
        <w:t>w okresie ostatnich trzech lat przed upływem terminu składania ofert, a jeżeli okres prowadzenia działalności jest krótszy – w tym okresie</w:t>
      </w:r>
    </w:p>
    <w:p w:rsidR="003A2AA5" w:rsidRDefault="003A2AA5" w:rsidP="003A2AA5">
      <w:pPr>
        <w:tabs>
          <w:tab w:val="left" w:pos="70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3A2AA5" w:rsidRDefault="003A2AA5" w:rsidP="003A2AA5">
      <w:pPr>
        <w:keepNext/>
        <w:widowControl w:val="0"/>
        <w:tabs>
          <w:tab w:val="left" w:pos="142"/>
          <w:tab w:val="left" w:pos="284"/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highlight w:val="yellow"/>
        </w:rPr>
      </w:pPr>
    </w:p>
    <w:p w:rsidR="003A2AA5" w:rsidRDefault="003A2AA5" w:rsidP="003A2AA5">
      <w:pPr>
        <w:keepNext/>
        <w:widowControl w:val="0"/>
        <w:tabs>
          <w:tab w:val="left" w:pos="142"/>
          <w:tab w:val="left" w:pos="284"/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Składając ofertę w postępowaniu o udzielenie zamówienia publicznego na </w:t>
      </w:r>
      <w:r>
        <w:rPr>
          <w:rFonts w:ascii="Arial" w:eastAsia="Times New Roman" w:hAnsi="Arial" w:cs="Arial"/>
          <w:b/>
          <w:sz w:val="20"/>
          <w:szCs w:val="20"/>
        </w:rPr>
        <w:t xml:space="preserve">świadczenie usług  w zakresie ochrony osób i mienia w budynku „Bratniak” Politechniki Gdańskiej oraz ochrony imprez organizowanych  w Akademickim Klubie Politechniki Gdańskiej „Kwadratowa” </w:t>
      </w:r>
    </w:p>
    <w:p w:rsidR="003A2AA5" w:rsidRDefault="003A2AA5" w:rsidP="003A2AA5">
      <w:pPr>
        <w:keepNext/>
        <w:widowControl w:val="0"/>
        <w:tabs>
          <w:tab w:val="left" w:pos="142"/>
          <w:tab w:val="left" w:pos="284"/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ar-SA"/>
        </w:rPr>
      </w:pPr>
    </w:p>
    <w:p w:rsidR="003A2AA5" w:rsidRDefault="003A2AA5" w:rsidP="003A2AA5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729"/>
        <w:gridCol w:w="1776"/>
        <w:gridCol w:w="2268"/>
        <w:gridCol w:w="2126"/>
      </w:tblGrid>
      <w:tr w:rsidR="003A2AA5" w:rsidTr="004F0099">
        <w:trPr>
          <w:trHeight w:val="617"/>
        </w:trPr>
        <w:tc>
          <w:tcPr>
            <w:tcW w:w="527" w:type="dxa"/>
            <w:vAlign w:val="center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729" w:type="dxa"/>
            <w:vAlign w:val="center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Przedmiot usługi,           krótki opis usługi</w:t>
            </w:r>
          </w:p>
        </w:tc>
        <w:tc>
          <w:tcPr>
            <w:tcW w:w="1776" w:type="dxa"/>
            <w:vAlign w:val="center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Wartość brutto           </w:t>
            </w:r>
            <w:r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w zł</w:t>
            </w:r>
          </w:p>
        </w:tc>
        <w:tc>
          <w:tcPr>
            <w:tcW w:w="2268" w:type="dxa"/>
            <w:vAlign w:val="center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Data wykonania                  (d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zień-miesiąc-rok)</w:t>
            </w:r>
          </w:p>
        </w:tc>
        <w:tc>
          <w:tcPr>
            <w:tcW w:w="2126" w:type="dxa"/>
            <w:vAlign w:val="center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Nazwa i adres podmiotu - odbiorcy usługi</w:t>
            </w:r>
          </w:p>
        </w:tc>
      </w:tr>
      <w:tr w:rsidR="003A2AA5" w:rsidTr="004F0099">
        <w:trPr>
          <w:trHeight w:val="169"/>
        </w:trPr>
        <w:tc>
          <w:tcPr>
            <w:tcW w:w="527" w:type="dxa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729" w:type="dxa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776" w:type="dxa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5</w:t>
            </w:r>
          </w:p>
        </w:tc>
      </w:tr>
      <w:tr w:rsidR="003A2AA5" w:rsidTr="004F0099">
        <w:trPr>
          <w:trHeight w:val="1035"/>
        </w:trPr>
        <w:tc>
          <w:tcPr>
            <w:tcW w:w="527" w:type="dxa"/>
            <w:vAlign w:val="center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2729" w:type="dxa"/>
            <w:vAlign w:val="center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2AA5" w:rsidTr="004F0099">
        <w:trPr>
          <w:trHeight w:val="966"/>
        </w:trPr>
        <w:tc>
          <w:tcPr>
            <w:tcW w:w="527" w:type="dxa"/>
            <w:vAlign w:val="center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2729" w:type="dxa"/>
            <w:vAlign w:val="center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2AA5" w:rsidTr="004F0099">
        <w:trPr>
          <w:trHeight w:val="1277"/>
        </w:trPr>
        <w:tc>
          <w:tcPr>
            <w:tcW w:w="527" w:type="dxa"/>
            <w:vAlign w:val="center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2729" w:type="dxa"/>
            <w:vAlign w:val="center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2AA5" w:rsidTr="004F0099">
        <w:trPr>
          <w:trHeight w:val="1253"/>
        </w:trPr>
        <w:tc>
          <w:tcPr>
            <w:tcW w:w="527" w:type="dxa"/>
            <w:vAlign w:val="center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2729" w:type="dxa"/>
            <w:vAlign w:val="center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2AA5" w:rsidTr="004F0099">
        <w:trPr>
          <w:trHeight w:val="1129"/>
        </w:trPr>
        <w:tc>
          <w:tcPr>
            <w:tcW w:w="527" w:type="dxa"/>
            <w:vAlign w:val="center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2729" w:type="dxa"/>
            <w:vAlign w:val="center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A2AA5" w:rsidRDefault="003A2AA5" w:rsidP="003A2AA5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</w:rPr>
      </w:pPr>
    </w:p>
    <w:p w:rsidR="003A2AA5" w:rsidRDefault="003A2AA5" w:rsidP="003A2AA5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Załączam (załączamy) dowody określające, że wykazane w tabeli usługi zostały wykonane lub są wykonywane należycie.</w:t>
      </w:r>
    </w:p>
    <w:p w:rsidR="003A2AA5" w:rsidRDefault="003A2AA5" w:rsidP="003A2AA5">
      <w:pPr>
        <w:tabs>
          <w:tab w:val="left" w:pos="708"/>
        </w:tabs>
        <w:spacing w:after="0" w:line="240" w:lineRule="auto"/>
        <w:ind w:left="360"/>
        <w:rPr>
          <w:rFonts w:ascii="Arial" w:eastAsia="SimSun" w:hAnsi="Arial" w:cs="Arial"/>
          <w:b/>
          <w:color w:val="FF0000"/>
          <w:sz w:val="20"/>
          <w:szCs w:val="20"/>
        </w:rPr>
      </w:pPr>
    </w:p>
    <w:p w:rsidR="003A2AA5" w:rsidRDefault="003A2AA5" w:rsidP="003A2AA5">
      <w:pPr>
        <w:tabs>
          <w:tab w:val="left" w:pos="708"/>
        </w:tabs>
        <w:spacing w:after="0" w:line="240" w:lineRule="auto"/>
        <w:ind w:left="360"/>
        <w:rPr>
          <w:rFonts w:ascii="Arial" w:eastAsia="SimSun" w:hAnsi="Arial" w:cs="Arial"/>
          <w:b/>
          <w:color w:val="FF0000"/>
          <w:sz w:val="20"/>
          <w:szCs w:val="20"/>
        </w:rPr>
      </w:pPr>
    </w:p>
    <w:p w:rsidR="003A2AA5" w:rsidRDefault="003A2AA5" w:rsidP="003A2AA5">
      <w:pPr>
        <w:tabs>
          <w:tab w:val="left" w:pos="708"/>
        </w:tabs>
        <w:spacing w:after="0" w:line="240" w:lineRule="auto"/>
        <w:ind w:left="360"/>
        <w:rPr>
          <w:rFonts w:ascii="Arial" w:eastAsia="SimSun" w:hAnsi="Arial" w:cs="Arial"/>
          <w:b/>
          <w:color w:val="FF0000"/>
          <w:sz w:val="20"/>
          <w:szCs w:val="20"/>
        </w:rPr>
      </w:pPr>
    </w:p>
    <w:p w:rsidR="003A2AA5" w:rsidRDefault="003A2AA5" w:rsidP="003A2AA5">
      <w:pPr>
        <w:tabs>
          <w:tab w:val="left" w:pos="708"/>
        </w:tabs>
        <w:spacing w:after="0" w:line="240" w:lineRule="auto"/>
        <w:ind w:left="360"/>
        <w:rPr>
          <w:rFonts w:ascii="Arial" w:eastAsia="SimSun" w:hAnsi="Arial" w:cs="Arial"/>
          <w:b/>
          <w:color w:val="FF0000"/>
          <w:sz w:val="20"/>
          <w:szCs w:val="20"/>
        </w:rPr>
      </w:pPr>
    </w:p>
    <w:p w:rsidR="003A2AA5" w:rsidRDefault="003A2AA5" w:rsidP="003A2AA5">
      <w:pPr>
        <w:widowControl w:val="0"/>
        <w:spacing w:after="0" w:line="240" w:lineRule="auto"/>
        <w:jc w:val="right"/>
        <w:rPr>
          <w:rFonts w:ascii="Arial" w:eastAsia="Arial" w:hAnsi="Arial" w:cs="Arial"/>
          <w:i/>
          <w:color w:val="000000" w:themeColor="text1"/>
          <w:sz w:val="20"/>
          <w:szCs w:val="20"/>
          <w:shd w:val="clear" w:color="auto" w:fill="FFE599"/>
        </w:rPr>
      </w:pPr>
      <w:r>
        <w:rPr>
          <w:rFonts w:ascii="Arial" w:eastAsia="Arial" w:hAnsi="Arial" w:cs="Arial"/>
          <w:i/>
          <w:color w:val="000000" w:themeColor="text1"/>
          <w:sz w:val="20"/>
          <w:szCs w:val="20"/>
          <w:shd w:val="clear" w:color="auto" w:fill="FFE599"/>
        </w:rPr>
        <w:t>Dokument należy podpisać kwalifikowanym podpisem elektronicznym</w:t>
      </w:r>
    </w:p>
    <w:p w:rsidR="003A2AA5" w:rsidRDefault="003A2AA5" w:rsidP="003A2AA5">
      <w:pPr>
        <w:widowControl w:val="0"/>
        <w:spacing w:after="0" w:line="240" w:lineRule="auto"/>
        <w:jc w:val="right"/>
        <w:rPr>
          <w:rFonts w:ascii="Arial" w:eastAsia="Arial" w:hAnsi="Arial" w:cs="Arial"/>
          <w:i/>
          <w:color w:val="000000" w:themeColor="text1"/>
          <w:sz w:val="20"/>
          <w:szCs w:val="20"/>
          <w:shd w:val="clear" w:color="auto" w:fill="FFE599"/>
        </w:rPr>
      </w:pPr>
      <w:r>
        <w:rPr>
          <w:rFonts w:ascii="Arial" w:eastAsia="Arial" w:hAnsi="Arial" w:cs="Arial"/>
          <w:i/>
          <w:color w:val="000000" w:themeColor="text1"/>
          <w:sz w:val="20"/>
          <w:szCs w:val="20"/>
          <w:shd w:val="clear" w:color="auto" w:fill="FFE599"/>
        </w:rPr>
        <w:t xml:space="preserve"> lub podpisem zaufanym lub podpisem osobistym </w:t>
      </w:r>
    </w:p>
    <w:p w:rsidR="003A2AA5" w:rsidRDefault="003A2AA5" w:rsidP="003A2AA5">
      <w:pPr>
        <w:tabs>
          <w:tab w:val="left" w:pos="708"/>
        </w:tabs>
        <w:spacing w:after="0" w:line="240" w:lineRule="auto"/>
        <w:ind w:left="360"/>
        <w:rPr>
          <w:rFonts w:ascii="Arial" w:eastAsia="SimSun" w:hAnsi="Arial" w:cs="Arial"/>
          <w:b/>
          <w:color w:val="FF0000"/>
          <w:sz w:val="20"/>
          <w:szCs w:val="20"/>
        </w:rPr>
      </w:pPr>
    </w:p>
    <w:p w:rsidR="003A2AA5" w:rsidRDefault="003A2AA5" w:rsidP="003A2AA5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b/>
          <w:bCs/>
          <w:i/>
          <w:sz w:val="20"/>
          <w:szCs w:val="20"/>
          <w:highlight w:val="yellow"/>
        </w:rPr>
      </w:pPr>
    </w:p>
    <w:p w:rsidR="003A2AA5" w:rsidRDefault="003A2AA5" w:rsidP="003A2AA5">
      <w:pPr>
        <w:keepNext/>
        <w:tabs>
          <w:tab w:val="left" w:pos="708"/>
        </w:tabs>
        <w:spacing w:after="0" w:line="240" w:lineRule="auto"/>
        <w:jc w:val="right"/>
        <w:outlineLvl w:val="7"/>
        <w:rPr>
          <w:rFonts w:ascii="Tahoma" w:eastAsia="Times New Roman" w:hAnsi="Tahoma" w:cs="Tahoma"/>
          <w:sz w:val="16"/>
          <w:szCs w:val="24"/>
        </w:rPr>
      </w:pPr>
      <w:r>
        <w:rPr>
          <w:rFonts w:ascii="Tahoma" w:eastAsia="Times New Roman" w:hAnsi="Tahoma" w:cs="Tahoma"/>
          <w:bCs/>
          <w:i/>
          <w:sz w:val="20"/>
          <w:szCs w:val="20"/>
          <w:highlight w:val="yellow"/>
        </w:rPr>
        <w:br w:type="page"/>
      </w:r>
    </w:p>
    <w:p w:rsidR="003A2AA5" w:rsidRDefault="003A2AA5" w:rsidP="003A2AA5">
      <w:pPr>
        <w:widowControl w:val="0"/>
        <w:spacing w:after="0" w:line="240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Załącznik nr 7 do SWZ</w:t>
      </w:r>
    </w:p>
    <w:p w:rsidR="003A2AA5" w:rsidRDefault="003A2AA5" w:rsidP="003A2AA5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postępowania: </w:t>
      </w:r>
      <w:r>
        <w:rPr>
          <w:rFonts w:ascii="Arial" w:eastAsia="Arial" w:hAnsi="Arial" w:cs="Arial"/>
          <w:color w:val="000000"/>
          <w:sz w:val="20"/>
          <w:szCs w:val="20"/>
        </w:rPr>
        <w:t>ZP/185/055/U/23</w:t>
      </w:r>
    </w:p>
    <w:p w:rsidR="003A2AA5" w:rsidRDefault="003A2AA5" w:rsidP="003A2AA5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A2AA5" w:rsidRDefault="003A2AA5" w:rsidP="003A2AA5">
      <w:pPr>
        <w:tabs>
          <w:tab w:val="left" w:pos="708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WYKAZ</w:t>
      </w:r>
    </w:p>
    <w:p w:rsidR="003A2AA5" w:rsidRDefault="003A2AA5" w:rsidP="003A2AA5">
      <w:pPr>
        <w:tabs>
          <w:tab w:val="left" w:pos="708"/>
        </w:tabs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SimSun" w:hAnsi="Arial" w:cs="Arial"/>
          <w:b/>
          <w:bCs/>
        </w:rPr>
        <w:t>osób skierowanych do realizacji zamówienia</w:t>
      </w:r>
    </w:p>
    <w:p w:rsidR="003A2AA5" w:rsidRDefault="003A2AA5" w:rsidP="003A2AA5">
      <w:pPr>
        <w:keepNext/>
        <w:widowControl w:val="0"/>
        <w:tabs>
          <w:tab w:val="left" w:pos="142"/>
          <w:tab w:val="left" w:pos="284"/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</w:rPr>
      </w:pPr>
    </w:p>
    <w:p w:rsidR="003A2AA5" w:rsidRDefault="003A2AA5" w:rsidP="003A2AA5">
      <w:pPr>
        <w:keepNext/>
        <w:widowControl w:val="0"/>
        <w:tabs>
          <w:tab w:val="left" w:pos="142"/>
          <w:tab w:val="left" w:pos="284"/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Składając ofertę w postępowaniu o udzielenie zamówienia publicznego na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świadczenie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usług w zakresie ochrony osób i mienia w budynku „Bratniak” Politechniki Gdańskiej oraz</w:t>
      </w:r>
      <w:r>
        <w:rPr>
          <w:rFonts w:ascii="Arial" w:hAnsi="Arial" w:cs="Arial"/>
          <w:b/>
          <w:sz w:val="20"/>
          <w:szCs w:val="20"/>
          <w:lang w:eastAsia="ar-SA"/>
        </w:rPr>
        <w:t xml:space="preserve"> ochrony imprez organizowanych   w Akademickim Klubie Politechniki Gdańskiej „Kwadratowa” </w:t>
      </w:r>
    </w:p>
    <w:p w:rsidR="003A2AA5" w:rsidRDefault="003A2AA5" w:rsidP="003A2AA5">
      <w:pPr>
        <w:keepNext/>
        <w:widowControl w:val="0"/>
        <w:tabs>
          <w:tab w:val="left" w:pos="142"/>
          <w:tab w:val="left" w:pos="284"/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ar-SA"/>
        </w:rPr>
      </w:pPr>
    </w:p>
    <w:p w:rsidR="003A2AA5" w:rsidRDefault="003A2AA5" w:rsidP="003A2AA5">
      <w:pPr>
        <w:tabs>
          <w:tab w:val="left" w:pos="708"/>
        </w:tabs>
        <w:spacing w:after="0" w:line="240" w:lineRule="auto"/>
        <w:jc w:val="both"/>
        <w:rPr>
          <w:rFonts w:ascii="Arial" w:eastAsia="SimSu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oświadczam (oświadczamy), że </w:t>
      </w:r>
      <w:r>
        <w:rPr>
          <w:rFonts w:ascii="Arial" w:eastAsia="SimSun" w:hAnsi="Arial" w:cs="Arial"/>
          <w:sz w:val="20"/>
          <w:szCs w:val="20"/>
        </w:rPr>
        <w:t>do realizacji zamówienia skierowane zostaną niżej wymienione osoby:</w:t>
      </w:r>
    </w:p>
    <w:p w:rsidR="003A2AA5" w:rsidRDefault="003A2AA5" w:rsidP="003A2AA5">
      <w:pPr>
        <w:tabs>
          <w:tab w:val="left" w:pos="708"/>
        </w:tabs>
        <w:spacing w:after="0" w:line="240" w:lineRule="auto"/>
        <w:jc w:val="both"/>
        <w:rPr>
          <w:rFonts w:ascii="Arial" w:eastAsia="SimSun" w:hAnsi="Arial" w:cs="Arial"/>
          <w:b/>
          <w:sz w:val="20"/>
          <w:szCs w:val="20"/>
          <w:highlight w:val="yello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2357"/>
        <w:gridCol w:w="2061"/>
        <w:gridCol w:w="1939"/>
        <w:gridCol w:w="2050"/>
      </w:tblGrid>
      <w:tr w:rsidR="003A2AA5" w:rsidTr="004F0099">
        <w:trPr>
          <w:cantSplit/>
          <w:trHeight w:val="805"/>
        </w:trPr>
        <w:tc>
          <w:tcPr>
            <w:tcW w:w="676" w:type="dxa"/>
            <w:vAlign w:val="center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500" w:type="dxa"/>
            <w:vAlign w:val="center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105" w:type="dxa"/>
            <w:vAlign w:val="center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</w:rPr>
              <w:t>Numer zaświadczenia*</w:t>
            </w:r>
          </w:p>
        </w:tc>
        <w:tc>
          <w:tcPr>
            <w:tcW w:w="1968" w:type="dxa"/>
            <w:vAlign w:val="center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Zakres wykonywanych  czynności</w:t>
            </w:r>
          </w:p>
        </w:tc>
        <w:tc>
          <w:tcPr>
            <w:tcW w:w="2101" w:type="dxa"/>
            <w:vAlign w:val="center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Informacja                              o podstawie dysponowania</w:t>
            </w:r>
          </w:p>
        </w:tc>
      </w:tr>
      <w:tr w:rsidR="003A2AA5" w:rsidTr="004F0099">
        <w:trPr>
          <w:cantSplit/>
          <w:trHeight w:val="454"/>
        </w:trPr>
        <w:tc>
          <w:tcPr>
            <w:tcW w:w="676" w:type="dxa"/>
            <w:vAlign w:val="center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1</w:t>
            </w:r>
          </w:p>
        </w:tc>
        <w:tc>
          <w:tcPr>
            <w:tcW w:w="2500" w:type="dxa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2105" w:type="dxa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1968" w:type="dxa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</w:tr>
      <w:tr w:rsidR="003A2AA5" w:rsidTr="004F0099">
        <w:trPr>
          <w:cantSplit/>
          <w:trHeight w:val="454"/>
        </w:trPr>
        <w:tc>
          <w:tcPr>
            <w:tcW w:w="676" w:type="dxa"/>
            <w:vAlign w:val="center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2</w:t>
            </w:r>
          </w:p>
        </w:tc>
        <w:tc>
          <w:tcPr>
            <w:tcW w:w="2500" w:type="dxa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2105" w:type="dxa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1968" w:type="dxa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</w:tr>
      <w:tr w:rsidR="003A2AA5" w:rsidTr="004F0099">
        <w:trPr>
          <w:cantSplit/>
          <w:trHeight w:val="454"/>
        </w:trPr>
        <w:tc>
          <w:tcPr>
            <w:tcW w:w="676" w:type="dxa"/>
            <w:vAlign w:val="center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3</w:t>
            </w:r>
          </w:p>
        </w:tc>
        <w:tc>
          <w:tcPr>
            <w:tcW w:w="2500" w:type="dxa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2105" w:type="dxa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1968" w:type="dxa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</w:tr>
      <w:tr w:rsidR="003A2AA5" w:rsidTr="004F0099">
        <w:trPr>
          <w:cantSplit/>
          <w:trHeight w:val="454"/>
        </w:trPr>
        <w:tc>
          <w:tcPr>
            <w:tcW w:w="676" w:type="dxa"/>
            <w:vAlign w:val="center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4</w:t>
            </w:r>
          </w:p>
        </w:tc>
        <w:tc>
          <w:tcPr>
            <w:tcW w:w="2500" w:type="dxa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2105" w:type="dxa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1968" w:type="dxa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</w:tr>
      <w:tr w:rsidR="003A2AA5" w:rsidTr="004F0099">
        <w:trPr>
          <w:cantSplit/>
          <w:trHeight w:val="454"/>
        </w:trPr>
        <w:tc>
          <w:tcPr>
            <w:tcW w:w="676" w:type="dxa"/>
            <w:vAlign w:val="center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5</w:t>
            </w:r>
          </w:p>
        </w:tc>
        <w:tc>
          <w:tcPr>
            <w:tcW w:w="2500" w:type="dxa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2105" w:type="dxa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1968" w:type="dxa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</w:tr>
      <w:tr w:rsidR="003A2AA5" w:rsidTr="004F0099">
        <w:trPr>
          <w:cantSplit/>
          <w:trHeight w:val="454"/>
        </w:trPr>
        <w:tc>
          <w:tcPr>
            <w:tcW w:w="676" w:type="dxa"/>
            <w:vAlign w:val="center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6</w:t>
            </w:r>
          </w:p>
        </w:tc>
        <w:tc>
          <w:tcPr>
            <w:tcW w:w="2500" w:type="dxa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2105" w:type="dxa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1968" w:type="dxa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</w:tr>
      <w:tr w:rsidR="003A2AA5" w:rsidTr="004F0099">
        <w:trPr>
          <w:cantSplit/>
          <w:trHeight w:val="454"/>
        </w:trPr>
        <w:tc>
          <w:tcPr>
            <w:tcW w:w="676" w:type="dxa"/>
            <w:vAlign w:val="center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7</w:t>
            </w:r>
          </w:p>
        </w:tc>
        <w:tc>
          <w:tcPr>
            <w:tcW w:w="2500" w:type="dxa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2105" w:type="dxa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1968" w:type="dxa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</w:tr>
      <w:tr w:rsidR="003A2AA5" w:rsidTr="004F0099">
        <w:trPr>
          <w:cantSplit/>
          <w:trHeight w:val="454"/>
        </w:trPr>
        <w:tc>
          <w:tcPr>
            <w:tcW w:w="676" w:type="dxa"/>
            <w:vAlign w:val="center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8</w:t>
            </w:r>
          </w:p>
        </w:tc>
        <w:tc>
          <w:tcPr>
            <w:tcW w:w="2500" w:type="dxa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2105" w:type="dxa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1968" w:type="dxa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</w:tr>
      <w:tr w:rsidR="003A2AA5" w:rsidTr="004F0099">
        <w:trPr>
          <w:cantSplit/>
          <w:trHeight w:val="454"/>
        </w:trPr>
        <w:tc>
          <w:tcPr>
            <w:tcW w:w="676" w:type="dxa"/>
            <w:vAlign w:val="center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9</w:t>
            </w:r>
          </w:p>
        </w:tc>
        <w:tc>
          <w:tcPr>
            <w:tcW w:w="2500" w:type="dxa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2105" w:type="dxa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1968" w:type="dxa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</w:tr>
      <w:tr w:rsidR="003A2AA5" w:rsidTr="004F0099">
        <w:trPr>
          <w:cantSplit/>
          <w:trHeight w:val="454"/>
        </w:trPr>
        <w:tc>
          <w:tcPr>
            <w:tcW w:w="676" w:type="dxa"/>
            <w:vAlign w:val="center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10</w:t>
            </w:r>
          </w:p>
        </w:tc>
        <w:tc>
          <w:tcPr>
            <w:tcW w:w="2500" w:type="dxa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2105" w:type="dxa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1968" w:type="dxa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</w:tr>
      <w:tr w:rsidR="003A2AA5" w:rsidTr="004F0099">
        <w:trPr>
          <w:cantSplit/>
          <w:trHeight w:val="454"/>
        </w:trPr>
        <w:tc>
          <w:tcPr>
            <w:tcW w:w="676" w:type="dxa"/>
            <w:vAlign w:val="center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11</w:t>
            </w:r>
          </w:p>
        </w:tc>
        <w:tc>
          <w:tcPr>
            <w:tcW w:w="2500" w:type="dxa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2105" w:type="dxa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1968" w:type="dxa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</w:tr>
      <w:tr w:rsidR="003A2AA5" w:rsidTr="004F0099">
        <w:trPr>
          <w:cantSplit/>
          <w:trHeight w:val="454"/>
        </w:trPr>
        <w:tc>
          <w:tcPr>
            <w:tcW w:w="676" w:type="dxa"/>
            <w:vAlign w:val="center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12</w:t>
            </w:r>
          </w:p>
        </w:tc>
        <w:tc>
          <w:tcPr>
            <w:tcW w:w="2500" w:type="dxa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2105" w:type="dxa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1968" w:type="dxa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</w:tr>
      <w:tr w:rsidR="003A2AA5" w:rsidTr="004F0099">
        <w:trPr>
          <w:cantSplit/>
          <w:trHeight w:val="454"/>
        </w:trPr>
        <w:tc>
          <w:tcPr>
            <w:tcW w:w="676" w:type="dxa"/>
            <w:vAlign w:val="center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13</w:t>
            </w:r>
          </w:p>
        </w:tc>
        <w:tc>
          <w:tcPr>
            <w:tcW w:w="2500" w:type="dxa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2105" w:type="dxa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1968" w:type="dxa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</w:tr>
      <w:tr w:rsidR="003A2AA5" w:rsidTr="004F0099">
        <w:trPr>
          <w:cantSplit/>
          <w:trHeight w:val="454"/>
        </w:trPr>
        <w:tc>
          <w:tcPr>
            <w:tcW w:w="676" w:type="dxa"/>
            <w:vAlign w:val="center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14</w:t>
            </w:r>
          </w:p>
        </w:tc>
        <w:tc>
          <w:tcPr>
            <w:tcW w:w="2500" w:type="dxa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2105" w:type="dxa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1968" w:type="dxa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:rsidR="003A2AA5" w:rsidRDefault="003A2AA5" w:rsidP="004F0099">
            <w:pPr>
              <w:tabs>
                <w:tab w:val="left" w:pos="708"/>
              </w:tabs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</w:tr>
    </w:tbl>
    <w:p w:rsidR="003A2AA5" w:rsidRDefault="003A2AA5" w:rsidP="003A2AA5">
      <w:pPr>
        <w:tabs>
          <w:tab w:val="left" w:pos="708"/>
        </w:tabs>
        <w:spacing w:after="0" w:line="240" w:lineRule="auto"/>
        <w:ind w:left="-142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SimSun" w:hAnsi="Arial" w:cs="Arial"/>
          <w:b/>
          <w:bCs/>
          <w:sz w:val="20"/>
          <w:szCs w:val="20"/>
          <w:vertAlign w:val="superscript"/>
        </w:rPr>
        <w:t>*</w:t>
      </w:r>
      <w:r>
        <w:rPr>
          <w:rFonts w:ascii="Arial" w:eastAsia="SimSun" w:hAnsi="Arial" w:cs="Arial"/>
          <w:i/>
          <w:sz w:val="18"/>
          <w:szCs w:val="18"/>
        </w:rPr>
        <w:t xml:space="preserve">Numer zaświadczenia potwierdzającego wpisanie na listę kwalifikowanych pracowników ochrony lub </w:t>
      </w:r>
      <w:r>
        <w:rPr>
          <w:rFonts w:ascii="Arial" w:eastAsia="Times New Roman" w:hAnsi="Arial" w:cs="Arial"/>
          <w:i/>
          <w:sz w:val="18"/>
          <w:szCs w:val="18"/>
        </w:rPr>
        <w:t>zaświadczenia                                                o ukończeniu szkolenia kandydatów na kierowników do spraw bezpieczeństwa</w:t>
      </w:r>
    </w:p>
    <w:p w:rsidR="003A2AA5" w:rsidRDefault="003A2AA5" w:rsidP="003A2AA5">
      <w:pPr>
        <w:tabs>
          <w:tab w:val="left" w:pos="708"/>
        </w:tabs>
        <w:spacing w:after="0" w:line="240" w:lineRule="exact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3A2AA5" w:rsidRDefault="003A2AA5" w:rsidP="003A2AA5">
      <w:pPr>
        <w:tabs>
          <w:tab w:val="left" w:pos="708"/>
        </w:tabs>
        <w:spacing w:after="0" w:line="240" w:lineRule="exact"/>
        <w:jc w:val="both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i/>
          <w:sz w:val="18"/>
          <w:szCs w:val="18"/>
        </w:rPr>
        <w:t xml:space="preserve">Wykonawca musi dysponować: </w:t>
      </w:r>
    </w:p>
    <w:p w:rsidR="003A2AA5" w:rsidRDefault="003A2AA5" w:rsidP="003A2AA5">
      <w:pPr>
        <w:numPr>
          <w:ilvl w:val="0"/>
          <w:numId w:val="5"/>
        </w:numPr>
        <w:tabs>
          <w:tab w:val="left" w:pos="708"/>
        </w:tabs>
        <w:spacing w:after="200" w:line="240" w:lineRule="exact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i/>
          <w:sz w:val="18"/>
          <w:szCs w:val="18"/>
        </w:rPr>
        <w:t>co najmniej 14 osobami posiadającymi zaświadczenia potwierdzające wpisanie ich na listę kwalifikowanych pracowników ochrony fizycznej, zgodnie z przepisami ustawy z dnia 22 sierpnia 1997 r. o ochronie osób i mienia oraz posiadającymi zaświadczenie o ukończeniu szkolenia kandydatów na członków służb porządkowych; dodatkowo co najmniej 2 osoby (spośród wyżej wymienionych) muszą  posiadać zaświadczenie o ukończeniu szkolenia kandydatów na kierowników do spraw bezpieczeństwa;</w:t>
      </w:r>
    </w:p>
    <w:p w:rsidR="003A2AA5" w:rsidRDefault="003A2AA5" w:rsidP="003A2AA5">
      <w:pPr>
        <w:tabs>
          <w:tab w:val="left" w:pos="708"/>
        </w:tabs>
        <w:spacing w:after="200" w:line="240" w:lineRule="exact"/>
        <w:ind w:left="360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3A2AA5" w:rsidRDefault="003A2AA5" w:rsidP="003A2AA5">
      <w:pPr>
        <w:tabs>
          <w:tab w:val="left" w:pos="708"/>
        </w:tabs>
        <w:spacing w:after="200" w:line="240" w:lineRule="exact"/>
        <w:ind w:left="360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3A2AA5" w:rsidRDefault="003A2AA5" w:rsidP="003A2AA5">
      <w:pPr>
        <w:tabs>
          <w:tab w:val="left" w:pos="708"/>
        </w:tabs>
        <w:spacing w:after="0" w:line="240" w:lineRule="auto"/>
        <w:rPr>
          <w:rFonts w:ascii="Arial" w:eastAsia="SimSun" w:hAnsi="Arial" w:cs="Arial"/>
          <w:b/>
          <w:color w:val="FF0000"/>
          <w:sz w:val="18"/>
          <w:szCs w:val="18"/>
        </w:rPr>
      </w:pPr>
    </w:p>
    <w:p w:rsidR="003A2AA5" w:rsidRDefault="003A2AA5" w:rsidP="003A2AA5">
      <w:pPr>
        <w:widowControl w:val="0"/>
        <w:spacing w:after="0" w:line="240" w:lineRule="auto"/>
        <w:ind w:left="5103"/>
        <w:jc w:val="right"/>
        <w:rPr>
          <w:rFonts w:ascii="Arial" w:eastAsia="SimSun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</w:t>
      </w:r>
    </w:p>
    <w:p w:rsidR="003A2AA5" w:rsidRDefault="003A2AA5" w:rsidP="003A2AA5">
      <w:pPr>
        <w:keepNext/>
        <w:tabs>
          <w:tab w:val="left" w:pos="708"/>
        </w:tabs>
        <w:spacing w:after="0" w:line="240" w:lineRule="auto"/>
        <w:jc w:val="right"/>
        <w:outlineLvl w:val="7"/>
        <w:rPr>
          <w:rFonts w:ascii="Arial" w:eastAsia="Arial" w:hAnsi="Arial" w:cs="Arial"/>
          <w:sz w:val="20"/>
          <w:szCs w:val="20"/>
        </w:rPr>
      </w:pPr>
      <w:bookmarkStart w:id="9" w:name="_Hlk72479884"/>
      <w:r>
        <w:rPr>
          <w:rFonts w:ascii="Arial" w:eastAsia="Arial" w:hAnsi="Arial" w:cs="Arial"/>
          <w:sz w:val="20"/>
          <w:szCs w:val="20"/>
        </w:rPr>
        <w:lastRenderedPageBreak/>
        <w:t>Załącznik nr 8 do SWZ</w:t>
      </w:r>
    </w:p>
    <w:p w:rsidR="003A2AA5" w:rsidRDefault="003A2AA5" w:rsidP="003A2AA5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postępowania: </w:t>
      </w:r>
      <w:r>
        <w:rPr>
          <w:rFonts w:ascii="Arial" w:eastAsia="Arial" w:hAnsi="Arial" w:cs="Arial"/>
          <w:color w:val="000000"/>
          <w:sz w:val="20"/>
          <w:szCs w:val="20"/>
        </w:rPr>
        <w:t>ZP/185/055/U/23</w:t>
      </w:r>
    </w:p>
    <w:bookmarkEnd w:id="9"/>
    <w:p w:rsidR="003A2AA5" w:rsidRDefault="003A2AA5" w:rsidP="003A2AA5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A2AA5" w:rsidRDefault="003A2AA5" w:rsidP="003A2AA5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A2AA5" w:rsidRDefault="003A2AA5" w:rsidP="003A2AA5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A2AA5" w:rsidRDefault="003A2AA5" w:rsidP="003A2AA5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A2AA5" w:rsidRDefault="003A2AA5" w:rsidP="003A2AA5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A2AA5" w:rsidRDefault="003A2AA5" w:rsidP="003A2AA5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3A2AA5" w:rsidRDefault="003A2AA5" w:rsidP="003A2AA5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</w:rPr>
      </w:pPr>
    </w:p>
    <w:p w:rsidR="003A2AA5" w:rsidRDefault="003A2AA5" w:rsidP="003A2AA5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OŚWIADCZENIE </w:t>
      </w:r>
    </w:p>
    <w:p w:rsidR="003A2AA5" w:rsidRDefault="003A2AA5" w:rsidP="003A2AA5">
      <w:pPr>
        <w:tabs>
          <w:tab w:val="left" w:pos="708"/>
        </w:tabs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o dysponowaniu patrolami interwencyjnymi</w:t>
      </w:r>
    </w:p>
    <w:p w:rsidR="003A2AA5" w:rsidRDefault="003A2AA5" w:rsidP="003A2AA5">
      <w:pPr>
        <w:keepNext/>
        <w:widowControl w:val="0"/>
        <w:tabs>
          <w:tab w:val="left" w:pos="142"/>
          <w:tab w:val="left" w:pos="284"/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</w:rPr>
      </w:pPr>
    </w:p>
    <w:p w:rsidR="003A2AA5" w:rsidRDefault="003A2AA5" w:rsidP="003A2AA5">
      <w:pPr>
        <w:keepNext/>
        <w:widowControl w:val="0"/>
        <w:tabs>
          <w:tab w:val="left" w:pos="142"/>
          <w:tab w:val="left" w:pos="284"/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</w:rPr>
      </w:pPr>
    </w:p>
    <w:p w:rsidR="003A2AA5" w:rsidRDefault="003A2AA5" w:rsidP="003A2AA5">
      <w:pPr>
        <w:keepNext/>
        <w:widowControl w:val="0"/>
        <w:tabs>
          <w:tab w:val="left" w:pos="142"/>
          <w:tab w:val="left" w:pos="284"/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</w:rPr>
      </w:pPr>
      <w:bookmarkStart w:id="10" w:name="_Hlk72479407"/>
      <w:r>
        <w:rPr>
          <w:rFonts w:ascii="Arial" w:eastAsia="Times New Roman" w:hAnsi="Arial" w:cs="Arial"/>
          <w:sz w:val="20"/>
          <w:szCs w:val="20"/>
        </w:rPr>
        <w:t xml:space="preserve">Składając ofertę w postępowaniu o udzielenie zamówienia publicznego na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świadczenie </w:t>
      </w:r>
      <w:r>
        <w:rPr>
          <w:rFonts w:ascii="Arial" w:hAnsi="Arial" w:cs="Arial"/>
          <w:b/>
          <w:sz w:val="20"/>
          <w:szCs w:val="20"/>
          <w:lang w:eastAsia="ar-SA"/>
        </w:rPr>
        <w:t xml:space="preserve">usług w zakresie ochrony osób i mienia w budynku „Bratniak” Politechniki Gdańskiej oraz ochrony imprez organizowanych   w Akademickim Klubie Politechniki Gdańskiej „Kwadratowa” </w:t>
      </w:r>
    </w:p>
    <w:bookmarkEnd w:id="10"/>
    <w:p w:rsidR="003A2AA5" w:rsidRDefault="003A2AA5" w:rsidP="003A2AA5">
      <w:pPr>
        <w:keepNext/>
        <w:widowControl w:val="0"/>
        <w:tabs>
          <w:tab w:val="left" w:pos="142"/>
          <w:tab w:val="left" w:pos="284"/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:rsidR="003A2AA5" w:rsidRDefault="003A2AA5" w:rsidP="003A2AA5">
      <w:pPr>
        <w:keepNext/>
        <w:widowControl w:val="0"/>
        <w:tabs>
          <w:tab w:val="left" w:pos="142"/>
          <w:tab w:val="left" w:pos="284"/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:rsidR="003A2AA5" w:rsidRDefault="003A2AA5" w:rsidP="003A2AA5">
      <w:pPr>
        <w:keepNext/>
        <w:widowControl w:val="0"/>
        <w:tabs>
          <w:tab w:val="left" w:pos="142"/>
          <w:tab w:val="left" w:pos="284"/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:rsidR="003A2AA5" w:rsidRDefault="003A2AA5" w:rsidP="003A2AA5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oświadczam (oświadczamy), że:</w:t>
      </w:r>
    </w:p>
    <w:p w:rsidR="003A2AA5" w:rsidRDefault="003A2AA5" w:rsidP="003A2AA5">
      <w:pPr>
        <w:numPr>
          <w:ilvl w:val="0"/>
          <w:numId w:val="4"/>
        </w:num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dysponuję (dysponujemy) co najmniej 2 zmotoryzowanymi patrolami interwencyjnymi wyposażonymi w niezbędne środki przymusu bezpośredniego (zgodnie z ustawą z dnia 22 sierpnia 1997 r. o ochronie osób i mienia);</w:t>
      </w:r>
    </w:p>
    <w:p w:rsidR="003A2AA5" w:rsidRDefault="003A2AA5" w:rsidP="003A2AA5">
      <w:pPr>
        <w:numPr>
          <w:ilvl w:val="0"/>
          <w:numId w:val="4"/>
        </w:num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każdy z patroli składa się przynajmniej z dwóch osób. </w:t>
      </w:r>
    </w:p>
    <w:p w:rsidR="003A2AA5" w:rsidRDefault="003A2AA5" w:rsidP="003A2AA5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highlight w:val="yellow"/>
        </w:rPr>
      </w:pPr>
    </w:p>
    <w:p w:rsidR="003A2AA5" w:rsidRDefault="003A2AA5" w:rsidP="003A2AA5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Podstawa dysponowania patrolami interwencyjnymi: ……………………………………………………………………..</w:t>
      </w:r>
    </w:p>
    <w:p w:rsidR="003A2AA5" w:rsidRDefault="003A2AA5" w:rsidP="003A2AA5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3A2AA5" w:rsidRDefault="003A2AA5" w:rsidP="003A2AA5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3A2AA5" w:rsidRDefault="003A2AA5" w:rsidP="003A2AA5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3A2AA5" w:rsidRDefault="003A2AA5" w:rsidP="003A2AA5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Cs/>
          <w:i/>
          <w:iCs/>
          <w:sz w:val="20"/>
          <w:szCs w:val="20"/>
        </w:rPr>
        <w:t>W przypadku, kiedy Wykonawca polega na zdolnościach innych podmiotów, musi udowodnić Zamawiającemu, że realizując zamówienie, będzie dysponował niezbędnymi zasobami tych podmiotów, w szczególności przedstawiając zobowiązanie tych podmiotów do oddania mu do dyspozycji niezbędnych zasobów (patroli interwencyjnych) na potrzeby realizacji zamówienia.</w:t>
      </w:r>
    </w:p>
    <w:p w:rsidR="003A2AA5" w:rsidRDefault="003A2AA5" w:rsidP="003A2AA5">
      <w:pPr>
        <w:tabs>
          <w:tab w:val="left" w:pos="708"/>
        </w:tabs>
        <w:spacing w:after="0" w:line="240" w:lineRule="auto"/>
        <w:ind w:left="360"/>
        <w:rPr>
          <w:rFonts w:ascii="Arial" w:eastAsia="SimSun" w:hAnsi="Arial" w:cs="Arial"/>
          <w:b/>
          <w:color w:val="FF0000"/>
          <w:sz w:val="20"/>
          <w:szCs w:val="20"/>
        </w:rPr>
      </w:pPr>
    </w:p>
    <w:p w:rsidR="003A2AA5" w:rsidRDefault="003A2AA5" w:rsidP="003A2AA5">
      <w:pPr>
        <w:tabs>
          <w:tab w:val="left" w:pos="708"/>
        </w:tabs>
        <w:spacing w:after="0" w:line="240" w:lineRule="auto"/>
        <w:ind w:left="360"/>
        <w:rPr>
          <w:rFonts w:ascii="Arial" w:eastAsia="SimSun" w:hAnsi="Arial" w:cs="Arial"/>
          <w:b/>
          <w:color w:val="FF0000"/>
          <w:sz w:val="20"/>
          <w:szCs w:val="20"/>
        </w:rPr>
      </w:pPr>
    </w:p>
    <w:p w:rsidR="003A2AA5" w:rsidRDefault="003A2AA5" w:rsidP="003A2AA5">
      <w:pPr>
        <w:tabs>
          <w:tab w:val="left" w:pos="708"/>
        </w:tabs>
        <w:spacing w:after="0" w:line="240" w:lineRule="auto"/>
        <w:ind w:left="360"/>
        <w:rPr>
          <w:rFonts w:ascii="Arial" w:eastAsia="SimSun" w:hAnsi="Arial" w:cs="Arial"/>
          <w:b/>
          <w:color w:val="FF0000"/>
          <w:sz w:val="20"/>
          <w:szCs w:val="20"/>
        </w:rPr>
      </w:pPr>
    </w:p>
    <w:p w:rsidR="003A2AA5" w:rsidRDefault="003A2AA5" w:rsidP="003A2AA5">
      <w:pPr>
        <w:tabs>
          <w:tab w:val="left" w:pos="708"/>
        </w:tabs>
        <w:spacing w:after="0" w:line="240" w:lineRule="auto"/>
        <w:ind w:left="360"/>
        <w:rPr>
          <w:rFonts w:ascii="Arial" w:eastAsia="SimSun" w:hAnsi="Arial" w:cs="Arial"/>
          <w:b/>
          <w:color w:val="FF0000"/>
          <w:sz w:val="20"/>
          <w:szCs w:val="20"/>
        </w:rPr>
      </w:pPr>
    </w:p>
    <w:p w:rsidR="003A2AA5" w:rsidRDefault="003A2AA5" w:rsidP="003A2AA5">
      <w:pPr>
        <w:tabs>
          <w:tab w:val="left" w:pos="708"/>
        </w:tabs>
        <w:spacing w:after="0" w:line="240" w:lineRule="auto"/>
        <w:ind w:left="360"/>
        <w:rPr>
          <w:rFonts w:ascii="Arial" w:eastAsia="SimSun" w:hAnsi="Arial" w:cs="Arial"/>
          <w:b/>
          <w:color w:val="FF0000"/>
          <w:sz w:val="20"/>
          <w:szCs w:val="20"/>
        </w:rPr>
      </w:pPr>
    </w:p>
    <w:p w:rsidR="003A2AA5" w:rsidRDefault="003A2AA5" w:rsidP="003A2AA5">
      <w:pPr>
        <w:tabs>
          <w:tab w:val="left" w:pos="708"/>
        </w:tabs>
        <w:spacing w:after="0" w:line="240" w:lineRule="auto"/>
        <w:ind w:left="4200"/>
        <w:jc w:val="center"/>
        <w:rPr>
          <w:rFonts w:ascii="Arial" w:eastAsia="Times New Roman" w:hAnsi="Arial" w:cs="Arial"/>
          <w:sz w:val="20"/>
          <w:szCs w:val="20"/>
        </w:rPr>
      </w:pPr>
    </w:p>
    <w:p w:rsidR="003A2AA5" w:rsidRDefault="003A2AA5" w:rsidP="003A2AA5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b/>
          <w:bCs/>
          <w:i/>
          <w:sz w:val="20"/>
          <w:szCs w:val="20"/>
          <w:highlight w:val="yellow"/>
        </w:rPr>
      </w:pPr>
    </w:p>
    <w:p w:rsidR="003A2AA5" w:rsidRDefault="003A2AA5" w:rsidP="003A2AA5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b/>
          <w:bCs/>
          <w:i/>
          <w:sz w:val="20"/>
          <w:szCs w:val="20"/>
          <w:highlight w:val="yellow"/>
        </w:rPr>
      </w:pPr>
    </w:p>
    <w:p w:rsidR="003A2AA5" w:rsidRDefault="003A2AA5" w:rsidP="003A2AA5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b/>
          <w:bCs/>
          <w:i/>
          <w:sz w:val="20"/>
          <w:szCs w:val="20"/>
          <w:highlight w:val="yellow"/>
        </w:rPr>
      </w:pPr>
    </w:p>
    <w:p w:rsidR="003A2AA5" w:rsidRDefault="003A2AA5" w:rsidP="003A2AA5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b/>
          <w:bCs/>
          <w:i/>
          <w:sz w:val="20"/>
          <w:szCs w:val="20"/>
          <w:highlight w:val="yellow"/>
        </w:rPr>
      </w:pPr>
    </w:p>
    <w:p w:rsidR="003A2AA5" w:rsidRDefault="003A2AA5" w:rsidP="003A2AA5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b/>
          <w:bCs/>
          <w:i/>
          <w:sz w:val="20"/>
          <w:szCs w:val="20"/>
          <w:highlight w:val="yellow"/>
        </w:rPr>
      </w:pPr>
    </w:p>
    <w:p w:rsidR="003A2AA5" w:rsidRDefault="003A2AA5" w:rsidP="003A2AA5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b/>
          <w:bCs/>
          <w:i/>
          <w:sz w:val="20"/>
          <w:szCs w:val="20"/>
          <w:highlight w:val="yellow"/>
        </w:rPr>
      </w:pPr>
    </w:p>
    <w:p w:rsidR="003A2AA5" w:rsidRDefault="003A2AA5" w:rsidP="003A2AA5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</w:p>
    <w:p w:rsidR="003A2AA5" w:rsidRDefault="003A2AA5" w:rsidP="003A2AA5">
      <w:pPr>
        <w:tabs>
          <w:tab w:val="left" w:pos="708"/>
        </w:tabs>
        <w:spacing w:after="0" w:line="240" w:lineRule="auto"/>
        <w:ind w:left="360"/>
        <w:rPr>
          <w:rFonts w:ascii="Arial" w:eastAsia="SimSun" w:hAnsi="Arial" w:cs="Arial"/>
          <w:b/>
          <w:color w:val="FF0000"/>
          <w:sz w:val="20"/>
          <w:szCs w:val="20"/>
        </w:rPr>
      </w:pPr>
    </w:p>
    <w:p w:rsidR="003A2AA5" w:rsidRDefault="003A2AA5" w:rsidP="003A2AA5">
      <w:pPr>
        <w:keepNext/>
        <w:tabs>
          <w:tab w:val="left" w:pos="708"/>
        </w:tabs>
        <w:spacing w:after="0" w:line="240" w:lineRule="auto"/>
        <w:jc w:val="right"/>
        <w:outlineLvl w:val="7"/>
        <w:rPr>
          <w:rFonts w:ascii="Tahoma" w:eastAsia="Times New Roman" w:hAnsi="Tahoma" w:cs="Tahoma"/>
          <w:sz w:val="16"/>
          <w:szCs w:val="24"/>
        </w:rPr>
      </w:pPr>
      <w:r>
        <w:rPr>
          <w:rFonts w:ascii="Tahoma" w:eastAsia="Times New Roman" w:hAnsi="Tahoma" w:cs="Tahoma"/>
          <w:b/>
          <w:sz w:val="20"/>
          <w:szCs w:val="20"/>
        </w:rPr>
        <w:br w:type="page"/>
      </w:r>
    </w:p>
    <w:p w:rsidR="003A2AA5" w:rsidRDefault="003A2AA5" w:rsidP="003A2AA5">
      <w:pPr>
        <w:widowControl w:val="0"/>
        <w:spacing w:after="0" w:line="240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bookmarkStart w:id="11" w:name="_Hlk72483480"/>
      <w:r>
        <w:rPr>
          <w:rFonts w:ascii="Arial" w:eastAsia="Arial" w:hAnsi="Arial" w:cs="Arial"/>
          <w:sz w:val="20"/>
          <w:szCs w:val="20"/>
        </w:rPr>
        <w:lastRenderedPageBreak/>
        <w:t>Załącznik nr 9 do SWZ</w:t>
      </w:r>
    </w:p>
    <w:p w:rsidR="003A2AA5" w:rsidRDefault="003A2AA5" w:rsidP="003A2AA5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postępowania: </w:t>
      </w:r>
      <w:r>
        <w:rPr>
          <w:rFonts w:ascii="Arial" w:eastAsia="Arial" w:hAnsi="Arial" w:cs="Arial"/>
          <w:color w:val="000000"/>
          <w:sz w:val="20"/>
          <w:szCs w:val="20"/>
        </w:rPr>
        <w:t>ZP/185/055/U/23</w:t>
      </w:r>
    </w:p>
    <w:bookmarkEnd w:id="11"/>
    <w:p w:rsidR="003A2AA5" w:rsidRDefault="003A2AA5" w:rsidP="003A2AA5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A2AA5" w:rsidRDefault="003A2AA5" w:rsidP="003A2AA5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3A2AA5" w:rsidRDefault="003A2AA5" w:rsidP="003A2AA5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3A2AA5" w:rsidRDefault="003A2AA5" w:rsidP="003A2AA5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3A2AA5" w:rsidRDefault="003A2AA5" w:rsidP="003A2AA5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3A2AA5" w:rsidRDefault="003A2AA5" w:rsidP="003A2AA5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OŚWIADCZENIE </w:t>
      </w:r>
    </w:p>
    <w:p w:rsidR="003A2AA5" w:rsidRDefault="003A2AA5" w:rsidP="003A2AA5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 dysponowaniu stacją monitoringu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</w:rPr>
        <w:t xml:space="preserve">alarmu </w:t>
      </w:r>
    </w:p>
    <w:p w:rsidR="003A2AA5" w:rsidRDefault="003A2AA5" w:rsidP="003A2AA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highlight w:val="yellow"/>
        </w:rPr>
      </w:pPr>
    </w:p>
    <w:p w:rsidR="003A2AA5" w:rsidRDefault="003A2AA5" w:rsidP="003A2AA5">
      <w:pPr>
        <w:keepNext/>
        <w:widowControl w:val="0"/>
        <w:tabs>
          <w:tab w:val="left" w:pos="142"/>
          <w:tab w:val="left" w:pos="284"/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</w:rPr>
      </w:pPr>
    </w:p>
    <w:p w:rsidR="003A2AA5" w:rsidRDefault="003A2AA5" w:rsidP="003A2AA5">
      <w:pPr>
        <w:keepNext/>
        <w:widowControl w:val="0"/>
        <w:tabs>
          <w:tab w:val="left" w:pos="142"/>
          <w:tab w:val="left" w:pos="284"/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:rsidR="003A2AA5" w:rsidRDefault="003A2AA5" w:rsidP="003A2AA5">
      <w:pPr>
        <w:keepNext/>
        <w:widowControl w:val="0"/>
        <w:tabs>
          <w:tab w:val="left" w:pos="142"/>
          <w:tab w:val="left" w:pos="284"/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Składając ofertę w postępowaniu o udzielenie zamówienia publicznego na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świadczenie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eastAsia="ar-SA"/>
        </w:rPr>
        <w:t xml:space="preserve">usług w zakresie ochrony osób i mienia w budynku „Bratniak” Politechniki Gdańskiej oraz ochrony imprez organizowanych   w Akademickim Klubie Politechniki Gdańskiej „Kwadratowa” </w:t>
      </w:r>
    </w:p>
    <w:p w:rsidR="003A2AA5" w:rsidRDefault="003A2AA5" w:rsidP="003A2AA5">
      <w:pPr>
        <w:keepNext/>
        <w:widowControl w:val="0"/>
        <w:tabs>
          <w:tab w:val="left" w:pos="142"/>
          <w:tab w:val="left" w:pos="284"/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:rsidR="003A2AA5" w:rsidRDefault="003A2AA5" w:rsidP="003A2AA5">
      <w:pPr>
        <w:keepNext/>
        <w:widowControl w:val="0"/>
        <w:tabs>
          <w:tab w:val="left" w:pos="142"/>
          <w:tab w:val="left" w:pos="284"/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:rsidR="003A2AA5" w:rsidRDefault="003A2AA5" w:rsidP="003A2AA5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oświadczam (oświadczamy), że:</w:t>
      </w:r>
    </w:p>
    <w:p w:rsidR="003A2AA5" w:rsidRDefault="003A2AA5" w:rsidP="003A2AA5">
      <w:pPr>
        <w:numPr>
          <w:ilvl w:val="0"/>
          <w:numId w:val="3"/>
        </w:num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dysponuję (dysponujemy) stacją monitoringu alarmu i zapewnię (zapewnimy) pełny monitoring  do oddalonej stacji monitorowania alarmów;</w:t>
      </w:r>
    </w:p>
    <w:p w:rsidR="003A2AA5" w:rsidRDefault="003A2AA5" w:rsidP="003A2AA5">
      <w:pPr>
        <w:numPr>
          <w:ilvl w:val="0"/>
          <w:numId w:val="3"/>
        </w:num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oddalona stacja monitorowania alarmów poprawnie odbiera i dekoduje sygnały w formacie „</w:t>
      </w:r>
      <w:proofErr w:type="spellStart"/>
      <w:r>
        <w:rPr>
          <w:rFonts w:ascii="Arial" w:eastAsia="Times New Roman" w:hAnsi="Arial" w:cs="Arial"/>
          <w:sz w:val="20"/>
          <w:szCs w:val="20"/>
        </w:rPr>
        <w:t>Contact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ID”.</w:t>
      </w:r>
    </w:p>
    <w:p w:rsidR="003A2AA5" w:rsidRDefault="003A2AA5" w:rsidP="003A2AA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A2AA5" w:rsidRDefault="003A2AA5" w:rsidP="003A2AA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Nazwa i typ stacji monitoringu alarmu: ………………………………………………………………………………………..</w:t>
      </w:r>
    </w:p>
    <w:p w:rsidR="003A2AA5" w:rsidRDefault="003A2AA5" w:rsidP="003A2AA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A2AA5" w:rsidRDefault="003A2AA5" w:rsidP="003A2AA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………………………………………………………………………………………………….…………………………..…………………</w:t>
      </w:r>
    </w:p>
    <w:p w:rsidR="003A2AA5" w:rsidRDefault="003A2AA5" w:rsidP="003A2AA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A2AA5" w:rsidRDefault="003A2AA5" w:rsidP="003A2AA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Podstawa dysponowania stacją monitoringu alarmu: …………………………………………………………….………</w:t>
      </w:r>
    </w:p>
    <w:p w:rsidR="003A2AA5" w:rsidRDefault="003A2AA5" w:rsidP="003A2AA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A2AA5" w:rsidRDefault="003A2AA5" w:rsidP="003A2AA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3A2AA5" w:rsidRDefault="003A2AA5" w:rsidP="003A2AA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A2AA5" w:rsidRDefault="003A2AA5" w:rsidP="003A2AA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A2AA5" w:rsidRDefault="003A2AA5" w:rsidP="003A2AA5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W przypadku, kiedy Wykonawca </w:t>
      </w:r>
      <w:r>
        <w:rPr>
          <w:rFonts w:ascii="Arial" w:eastAsia="Times New Roman" w:hAnsi="Arial" w:cs="Arial"/>
          <w:bCs/>
          <w:i/>
          <w:sz w:val="20"/>
          <w:szCs w:val="20"/>
        </w:rPr>
        <w:t>polega na zdolnościach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3A2AA5" w:rsidRDefault="003A2AA5" w:rsidP="003A2AA5">
      <w:pPr>
        <w:tabs>
          <w:tab w:val="left" w:pos="708"/>
        </w:tabs>
        <w:spacing w:after="0" w:line="240" w:lineRule="auto"/>
        <w:ind w:left="360"/>
        <w:rPr>
          <w:rFonts w:ascii="Arial" w:eastAsia="SimSun" w:hAnsi="Arial" w:cs="Arial"/>
          <w:b/>
          <w:color w:val="FF0000"/>
          <w:sz w:val="20"/>
          <w:szCs w:val="20"/>
        </w:rPr>
      </w:pPr>
    </w:p>
    <w:p w:rsidR="003A2AA5" w:rsidRDefault="003A2AA5" w:rsidP="003A2AA5">
      <w:pPr>
        <w:tabs>
          <w:tab w:val="left" w:pos="708"/>
        </w:tabs>
        <w:spacing w:after="0" w:line="240" w:lineRule="auto"/>
        <w:ind w:left="360"/>
        <w:rPr>
          <w:rFonts w:ascii="Arial" w:eastAsia="SimSun" w:hAnsi="Arial" w:cs="Arial"/>
          <w:b/>
          <w:color w:val="FF0000"/>
          <w:sz w:val="20"/>
          <w:szCs w:val="20"/>
        </w:rPr>
      </w:pPr>
    </w:p>
    <w:p w:rsidR="003A2AA5" w:rsidRDefault="003A2AA5" w:rsidP="003A2AA5">
      <w:pPr>
        <w:tabs>
          <w:tab w:val="left" w:pos="708"/>
        </w:tabs>
        <w:spacing w:after="0" w:line="240" w:lineRule="auto"/>
        <w:ind w:left="360"/>
        <w:rPr>
          <w:rFonts w:ascii="Arial" w:eastAsia="SimSun" w:hAnsi="Arial" w:cs="Arial"/>
          <w:b/>
          <w:color w:val="FF0000"/>
          <w:sz w:val="20"/>
          <w:szCs w:val="20"/>
        </w:rPr>
      </w:pPr>
    </w:p>
    <w:p w:rsidR="003A2AA5" w:rsidRDefault="003A2AA5" w:rsidP="003A2AA5">
      <w:pPr>
        <w:tabs>
          <w:tab w:val="left" w:pos="708"/>
        </w:tabs>
        <w:spacing w:after="0" w:line="240" w:lineRule="auto"/>
        <w:ind w:left="360"/>
        <w:rPr>
          <w:rFonts w:ascii="Arial" w:eastAsia="SimSun" w:hAnsi="Arial" w:cs="Arial"/>
          <w:b/>
          <w:color w:val="FF0000"/>
          <w:sz w:val="20"/>
          <w:szCs w:val="20"/>
        </w:rPr>
      </w:pPr>
    </w:p>
    <w:p w:rsidR="003A2AA5" w:rsidRDefault="003A2AA5" w:rsidP="003A2AA5">
      <w:pPr>
        <w:tabs>
          <w:tab w:val="left" w:pos="708"/>
        </w:tabs>
        <w:spacing w:after="0" w:line="240" w:lineRule="auto"/>
        <w:ind w:left="360"/>
        <w:rPr>
          <w:rFonts w:ascii="Arial" w:eastAsia="SimSun" w:hAnsi="Arial" w:cs="Arial"/>
          <w:b/>
          <w:color w:val="FF0000"/>
          <w:sz w:val="20"/>
          <w:szCs w:val="20"/>
        </w:rPr>
      </w:pPr>
    </w:p>
    <w:p w:rsidR="003A2AA5" w:rsidRDefault="003A2AA5" w:rsidP="003A2AA5">
      <w:pPr>
        <w:tabs>
          <w:tab w:val="left" w:pos="708"/>
        </w:tabs>
        <w:spacing w:after="120" w:line="240" w:lineRule="auto"/>
        <w:jc w:val="right"/>
        <w:rPr>
          <w:rFonts w:ascii="Arial" w:eastAsia="Times New Roman" w:hAnsi="Arial" w:cs="Arial"/>
          <w:color w:val="FF0000"/>
          <w:sz w:val="20"/>
          <w:szCs w:val="20"/>
        </w:rPr>
      </w:pPr>
    </w:p>
    <w:p w:rsidR="003A2AA5" w:rsidRDefault="003A2AA5" w:rsidP="003A2AA5">
      <w:pPr>
        <w:tabs>
          <w:tab w:val="left" w:pos="708"/>
        </w:tabs>
        <w:spacing w:after="0" w:line="240" w:lineRule="auto"/>
        <w:jc w:val="right"/>
        <w:rPr>
          <w:rFonts w:ascii="Arial" w:eastAsia="SimSun" w:hAnsi="Arial" w:cs="Arial"/>
          <w:color w:val="FF0000"/>
          <w:sz w:val="20"/>
          <w:szCs w:val="20"/>
          <w:highlight w:val="yellow"/>
        </w:rPr>
      </w:pPr>
      <w:r>
        <w:rPr>
          <w:rFonts w:ascii="Arial" w:eastAsia="SimSun" w:hAnsi="Arial" w:cs="Arial"/>
          <w:color w:val="FF0000"/>
          <w:sz w:val="20"/>
          <w:szCs w:val="20"/>
          <w:highlight w:val="yellow"/>
        </w:rPr>
        <w:t xml:space="preserve"> </w:t>
      </w:r>
    </w:p>
    <w:p w:rsidR="003A2AA5" w:rsidRDefault="003A2AA5" w:rsidP="003A2AA5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highlight w:val="yellow"/>
        </w:rPr>
      </w:pPr>
    </w:p>
    <w:p w:rsidR="003A2AA5" w:rsidRDefault="003A2AA5" w:rsidP="003A2AA5">
      <w:pPr>
        <w:tabs>
          <w:tab w:val="left" w:pos="0"/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:rsidR="003A2AA5" w:rsidRDefault="003A2AA5" w:rsidP="003A2AA5">
      <w:pPr>
        <w:tabs>
          <w:tab w:val="left" w:pos="0"/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:rsidR="003A2AA5" w:rsidRDefault="003A2AA5" w:rsidP="003A2AA5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bookmarkStart w:id="12" w:name="_Hlk72483380"/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  <w:bookmarkEnd w:id="12"/>
    </w:p>
    <w:p w:rsidR="003A2AA5" w:rsidRDefault="003A2AA5" w:rsidP="003A2AA5">
      <w:pPr>
        <w:widowControl w:val="0"/>
        <w:spacing w:before="360" w:after="0" w:line="276" w:lineRule="auto"/>
        <w:ind w:left="5103"/>
        <w:jc w:val="right"/>
        <w:rPr>
          <w:rFonts w:asciiTheme="minorHAnsi" w:hAnsiTheme="minorHAnsi" w:cstheme="minorHAnsi"/>
          <w:b/>
          <w:i/>
          <w:sz w:val="20"/>
        </w:rPr>
      </w:pPr>
      <w:bookmarkStart w:id="13" w:name="_GoBack"/>
      <w:bookmarkEnd w:id="13"/>
    </w:p>
    <w:p w:rsidR="003A2AA5" w:rsidRDefault="003A2AA5" w:rsidP="003A2AA5">
      <w:pPr>
        <w:widowControl w:val="0"/>
        <w:spacing w:after="0" w:line="240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3A2AA5" w:rsidRDefault="003A2AA5" w:rsidP="003A2AA5">
      <w:pPr>
        <w:widowControl w:val="0"/>
        <w:spacing w:after="0" w:line="240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Załącznik nr 10 do SWZ</w:t>
      </w:r>
    </w:p>
    <w:p w:rsidR="003A2AA5" w:rsidRDefault="003A2AA5" w:rsidP="003A2AA5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postępowania: </w:t>
      </w:r>
      <w:r>
        <w:rPr>
          <w:rFonts w:ascii="Arial" w:eastAsia="Arial" w:hAnsi="Arial" w:cs="Arial"/>
          <w:color w:val="000000"/>
          <w:sz w:val="20"/>
          <w:szCs w:val="20"/>
        </w:rPr>
        <w:t>ZP/183/055/U/23</w:t>
      </w:r>
    </w:p>
    <w:p w:rsidR="003A2AA5" w:rsidRDefault="003A2AA5" w:rsidP="003A2AA5">
      <w:pPr>
        <w:spacing w:after="0"/>
        <w:rPr>
          <w:rFonts w:ascii="Arial" w:hAnsi="Arial" w:cs="Arial"/>
          <w:b/>
          <w:sz w:val="20"/>
          <w:szCs w:val="20"/>
        </w:rPr>
      </w:pPr>
    </w:p>
    <w:p w:rsidR="003A2AA5" w:rsidRDefault="003A2AA5" w:rsidP="003A2AA5">
      <w:pPr>
        <w:spacing w:after="0"/>
        <w:rPr>
          <w:rFonts w:ascii="Arial" w:hAnsi="Arial" w:cs="Arial"/>
          <w:b/>
          <w:sz w:val="20"/>
          <w:szCs w:val="20"/>
        </w:rPr>
      </w:pPr>
    </w:p>
    <w:p w:rsidR="003A2AA5" w:rsidRDefault="003A2AA5" w:rsidP="003A2AA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3A2AA5" w:rsidRDefault="003A2AA5" w:rsidP="003A2AA5">
      <w:pPr>
        <w:spacing w:after="0"/>
        <w:rPr>
          <w:rFonts w:ascii="Arial" w:hAnsi="Arial" w:cs="Arial"/>
          <w:b/>
          <w:sz w:val="20"/>
          <w:szCs w:val="20"/>
        </w:rPr>
      </w:pPr>
    </w:p>
    <w:p w:rsidR="003A2AA5" w:rsidRDefault="003A2AA5" w:rsidP="003A2AA5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:rsidR="003A2AA5" w:rsidRDefault="003A2AA5" w:rsidP="003A2AA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</w:p>
    <w:p w:rsidR="003A2AA5" w:rsidRDefault="003A2AA5" w:rsidP="003A2AA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A2AA5" w:rsidRDefault="003A2AA5" w:rsidP="003A2AA5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3A2AA5" w:rsidRDefault="003A2AA5" w:rsidP="003A2AA5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:rsidR="003A2AA5" w:rsidRDefault="003A2AA5" w:rsidP="003A2AA5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3A2AA5" w:rsidRDefault="003A2AA5" w:rsidP="003A2AA5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0"/>
          <w:szCs w:val="20"/>
        </w:rPr>
      </w:pPr>
    </w:p>
    <w:p w:rsidR="003A2AA5" w:rsidRDefault="003A2AA5" w:rsidP="003A2AA5">
      <w:pPr>
        <w:spacing w:after="0" w:line="240" w:lineRule="auto"/>
        <w:jc w:val="center"/>
        <w:rPr>
          <w:rFonts w:ascii="Arial" w:eastAsiaTheme="minorHAnsi" w:hAnsi="Arial" w:cs="Arial"/>
          <w:b/>
          <w:sz w:val="20"/>
          <w:szCs w:val="20"/>
        </w:rPr>
      </w:pPr>
    </w:p>
    <w:p w:rsidR="003A2AA5" w:rsidRDefault="003A2AA5" w:rsidP="003A2AA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Wykonawcy </w:t>
      </w:r>
      <w:r>
        <w:rPr>
          <w:rFonts w:ascii="Arial" w:hAnsi="Arial" w:cs="Arial"/>
          <w:b/>
        </w:rPr>
        <w:br/>
        <w:t xml:space="preserve">dotyczące przynależności lub braku przynależności </w:t>
      </w:r>
    </w:p>
    <w:p w:rsidR="003A2AA5" w:rsidRDefault="003A2AA5" w:rsidP="003A2AA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tej samej grupy kapitałowej</w:t>
      </w:r>
    </w:p>
    <w:p w:rsidR="003A2AA5" w:rsidRDefault="003A2AA5" w:rsidP="003A2AA5">
      <w:pPr>
        <w:pStyle w:val="Tekstpodstawowy"/>
        <w:spacing w:line="360" w:lineRule="auto"/>
        <w:jc w:val="both"/>
        <w:rPr>
          <w:rFonts w:ascii="Arial" w:hAnsi="Arial" w:cs="Arial"/>
        </w:rPr>
      </w:pPr>
    </w:p>
    <w:p w:rsidR="003A2AA5" w:rsidRDefault="003A2AA5" w:rsidP="003A2AA5">
      <w:pPr>
        <w:pStyle w:val="Tekstpodstawowy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Składając ofertę w postępowaniu o udzielenie zamówienia publicznego w trybie </w:t>
      </w:r>
      <w:r>
        <w:rPr>
          <w:rFonts w:ascii="Arial" w:hAnsi="Arial" w:cs="Arial"/>
          <w:lang w:val="pl-PL"/>
        </w:rPr>
        <w:t xml:space="preserve">podstawowym bez negocjacji </w:t>
      </w:r>
      <w:r>
        <w:rPr>
          <w:rFonts w:ascii="Arial" w:hAnsi="Arial" w:cs="Arial"/>
        </w:rPr>
        <w:t>pn</w:t>
      </w:r>
      <w:r>
        <w:rPr>
          <w:rFonts w:ascii="Arial" w:hAnsi="Arial" w:cs="Arial"/>
          <w:lang w:val="pl-PL"/>
        </w:rPr>
        <w:t>.</w:t>
      </w:r>
      <w:r>
        <w:rPr>
          <w:rFonts w:ascii="Arial" w:hAnsi="Arial" w:cs="Arial"/>
        </w:rPr>
        <w:t>:</w:t>
      </w:r>
      <w:r>
        <w:rPr>
          <w:rFonts w:ascii="Tahoma" w:hAnsi="Tahoma" w:cs="Tahoma"/>
          <w:b/>
          <w:lang w:eastAsia="ar-SA"/>
        </w:rPr>
        <w:t xml:space="preserve"> </w:t>
      </w:r>
      <w:r>
        <w:rPr>
          <w:rFonts w:ascii="Arial" w:hAnsi="Arial" w:cs="Arial"/>
          <w:b/>
          <w:lang w:val="pl-PL" w:eastAsia="ar-SA"/>
        </w:rPr>
        <w:t xml:space="preserve">świadczenie </w:t>
      </w:r>
      <w:r>
        <w:rPr>
          <w:rFonts w:ascii="Arial" w:hAnsi="Arial" w:cs="Arial"/>
          <w:b/>
          <w:lang w:eastAsia="ar-SA"/>
        </w:rPr>
        <w:t>usług w zakresie ochrony osób i mienia w budynku „Bratniak” Politechniki Gdańskiej</w:t>
      </w:r>
      <w:r>
        <w:rPr>
          <w:rFonts w:ascii="Arial" w:hAnsi="Arial" w:cs="Arial"/>
          <w:b/>
          <w:lang w:val="pl-PL" w:eastAsia="ar-SA"/>
        </w:rPr>
        <w:t xml:space="preserve"> oraz</w:t>
      </w:r>
      <w:r>
        <w:rPr>
          <w:rFonts w:ascii="Arial" w:hAnsi="Arial" w:cs="Arial"/>
          <w:b/>
          <w:lang w:eastAsia="ar-SA"/>
        </w:rPr>
        <w:t xml:space="preserve"> ochrony imprez organizowanych</w:t>
      </w:r>
      <w:r>
        <w:rPr>
          <w:rFonts w:ascii="Arial" w:hAnsi="Arial" w:cs="Arial"/>
          <w:b/>
          <w:lang w:val="pl-PL" w:eastAsia="ar-SA"/>
        </w:rPr>
        <w:t xml:space="preserve"> </w:t>
      </w:r>
      <w:r>
        <w:rPr>
          <w:rFonts w:ascii="Arial" w:hAnsi="Arial" w:cs="Arial"/>
          <w:b/>
          <w:lang w:eastAsia="ar-SA"/>
        </w:rPr>
        <w:t xml:space="preserve">w Akademickim Klubie Politechniki Gdańskiej „Kwadratowa” </w:t>
      </w:r>
    </w:p>
    <w:p w:rsidR="003A2AA5" w:rsidRDefault="003A2AA5" w:rsidP="003A2AA5">
      <w:pPr>
        <w:pStyle w:val="Tekstpodstawowy"/>
        <w:spacing w:line="360" w:lineRule="auto"/>
        <w:ind w:right="48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</w:rPr>
        <w:t xml:space="preserve">w zakresie </w:t>
      </w:r>
      <w:r>
        <w:rPr>
          <w:rStyle w:val="Brak"/>
          <w:rFonts w:ascii="Arial" w:hAnsi="Arial" w:cs="Arial"/>
        </w:rPr>
        <w:t xml:space="preserve">art. 108 ust. 1 pkt 5 </w:t>
      </w:r>
      <w:r>
        <w:rPr>
          <w:rFonts w:ascii="Arial" w:hAnsi="Arial" w:cs="Arial"/>
        </w:rPr>
        <w:t xml:space="preserve">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oświadczamy, że</w:t>
      </w:r>
      <w:r>
        <w:rPr>
          <w:rFonts w:ascii="Arial" w:hAnsi="Arial" w:cs="Arial"/>
          <w:lang w:val="pl-PL"/>
        </w:rPr>
        <w:t>:</w:t>
      </w:r>
    </w:p>
    <w:p w:rsidR="003A2AA5" w:rsidRDefault="003A2AA5" w:rsidP="003A2AA5">
      <w:pPr>
        <w:pStyle w:val="Tekstpodstawowy2"/>
        <w:widowControl/>
        <w:numPr>
          <w:ilvl w:val="0"/>
          <w:numId w:val="6"/>
        </w:numPr>
        <w:tabs>
          <w:tab w:val="left" w:pos="284"/>
        </w:tabs>
        <w:autoSpaceDE/>
        <w:spacing w:before="0"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należymy do tej samej grupy kapitałowej, co inni wykonawcy, którzy </w:t>
      </w:r>
      <w:r>
        <w:rPr>
          <w:rFonts w:ascii="Arial" w:hAnsi="Arial" w:cs="Arial"/>
          <w:sz w:val="20"/>
          <w:szCs w:val="20"/>
        </w:rPr>
        <w:br/>
        <w:t>w tym postępowaniu złożyli oferty lub oferty częściowe*</w:t>
      </w:r>
    </w:p>
    <w:p w:rsidR="003A2AA5" w:rsidRDefault="003A2AA5" w:rsidP="003A2AA5">
      <w:pPr>
        <w:pStyle w:val="Tekstpodstawowy2"/>
        <w:widowControl/>
        <w:numPr>
          <w:ilvl w:val="0"/>
          <w:numId w:val="6"/>
        </w:numPr>
        <w:tabs>
          <w:tab w:val="left" w:pos="284"/>
        </w:tabs>
        <w:autoSpaceDE/>
        <w:spacing w:before="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należymy do grupy kapitałowej co inni wykonawcy (podać nazwę ………………..), którzy w tym postępowaniu złożyli oferty lub oferty częściowe i przedstawiamy/nie przedstawiamy* następujące dokumenty/informacje potwierdzające przygotowanie oferty niezależnie od innego wykonawcy należącego do tej samej grupy kapitałowej</w:t>
      </w:r>
    </w:p>
    <w:p w:rsidR="003A2AA5" w:rsidRDefault="003A2AA5" w:rsidP="003A2AA5">
      <w:pPr>
        <w:pStyle w:val="Stopk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AA5" w:rsidRDefault="003A2AA5" w:rsidP="003A2AA5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</w:p>
    <w:p w:rsidR="003A2AA5" w:rsidRDefault="003A2AA5" w:rsidP="003A2AA5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:rsidR="003A2AA5" w:rsidRDefault="003A2AA5" w:rsidP="003A2AA5">
      <w:pPr>
        <w:pStyle w:val="Zwykytekst"/>
        <w:spacing w:before="120"/>
        <w:rPr>
          <w:rFonts w:ascii="Times New Roman" w:hAnsi="Times New Roman"/>
          <w:b/>
          <w:sz w:val="20"/>
        </w:rPr>
      </w:pPr>
      <w:r>
        <w:rPr>
          <w:rFonts w:ascii="Arial" w:hAnsi="Arial" w:cs="Arial"/>
          <w:b/>
          <w:sz w:val="20"/>
        </w:rPr>
        <w:t>* niepotrzebne skreślić</w:t>
      </w:r>
    </w:p>
    <w:p w:rsidR="003A2AA5" w:rsidRDefault="003A2AA5" w:rsidP="003A2AA5">
      <w:pPr>
        <w:pStyle w:val="Zwykytekst"/>
        <w:spacing w:before="0" w:line="0" w:lineRule="atLeast"/>
        <w:ind w:left="900" w:hanging="90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Uwaga:</w:t>
      </w:r>
    </w:p>
    <w:p w:rsidR="003A2AA5" w:rsidRDefault="003A2AA5" w:rsidP="003A2AA5">
      <w:pPr>
        <w:pStyle w:val="Zwykytekst"/>
        <w:spacing w:before="0" w:line="0" w:lineRule="atLeas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przypadku złożenia oferty przez podmioty występujące wspólnie, wymagane oświadczenie winno być złożone przez każdy podmiot.</w:t>
      </w:r>
    </w:p>
    <w:p w:rsidR="003A2AA5" w:rsidRDefault="003A2AA5" w:rsidP="003A2AA5">
      <w:pPr>
        <w:pStyle w:val="Zwykytekst"/>
        <w:spacing w:before="0" w:line="0" w:lineRule="atLeast"/>
        <w:jc w:val="left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</w:t>
      </w:r>
    </w:p>
    <w:p w:rsidR="003A2AA5" w:rsidRDefault="003A2AA5" w:rsidP="003A2AA5">
      <w:pPr>
        <w:widowControl w:val="0"/>
        <w:spacing w:after="0" w:line="240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3A2AA5" w:rsidRDefault="003A2AA5" w:rsidP="003A2AA5">
      <w:pPr>
        <w:widowControl w:val="0"/>
        <w:spacing w:after="0" w:line="240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F7050D" w:rsidRPr="003A2AA5" w:rsidRDefault="00F7050D" w:rsidP="003A2AA5"/>
    <w:sectPr w:rsidR="00F7050D" w:rsidRPr="003A2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807" w:rsidRDefault="00E43807" w:rsidP="003A2AA5">
      <w:pPr>
        <w:spacing w:after="0" w:line="240" w:lineRule="auto"/>
      </w:pPr>
      <w:r>
        <w:separator/>
      </w:r>
    </w:p>
  </w:endnote>
  <w:endnote w:type="continuationSeparator" w:id="0">
    <w:p w:rsidR="00E43807" w:rsidRDefault="00E43807" w:rsidP="003A2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807" w:rsidRDefault="00E43807" w:rsidP="003A2AA5">
      <w:pPr>
        <w:spacing w:after="0" w:line="240" w:lineRule="auto"/>
      </w:pPr>
      <w:r>
        <w:separator/>
      </w:r>
    </w:p>
  </w:footnote>
  <w:footnote w:type="continuationSeparator" w:id="0">
    <w:p w:rsidR="00E43807" w:rsidRDefault="00E43807" w:rsidP="003A2AA5">
      <w:pPr>
        <w:spacing w:after="0" w:line="240" w:lineRule="auto"/>
      </w:pPr>
      <w:r>
        <w:continuationSeparator/>
      </w:r>
    </w:p>
  </w:footnote>
  <w:footnote w:id="1">
    <w:p w:rsidR="003A2AA5" w:rsidRPr="00B750FA" w:rsidRDefault="003A2AA5" w:rsidP="003A2AA5">
      <w:pPr>
        <w:pStyle w:val="Tekstprzypisudolnego"/>
        <w:rPr>
          <w:rFonts w:ascii="Arial" w:hAnsi="Arial" w:cs="Arial"/>
          <w:bCs/>
          <w:sz w:val="18"/>
          <w:szCs w:val="16"/>
          <w:lang w:val="pl-PL"/>
        </w:rPr>
      </w:pPr>
      <w:r w:rsidRPr="00B750FA">
        <w:rPr>
          <w:rStyle w:val="Odwoanieprzypisudolnego"/>
          <w:rFonts w:ascii="Arial" w:hAnsi="Arial" w:cs="Arial"/>
          <w:sz w:val="18"/>
          <w:szCs w:val="16"/>
        </w:rPr>
        <w:footnoteRef/>
      </w:r>
      <w:r w:rsidRPr="00B750FA">
        <w:rPr>
          <w:rFonts w:ascii="Arial" w:hAnsi="Arial" w:cs="Arial"/>
          <w:sz w:val="18"/>
          <w:szCs w:val="16"/>
        </w:rPr>
        <w:t xml:space="preserve"> </w:t>
      </w:r>
      <w:r w:rsidRPr="00B750FA">
        <w:rPr>
          <w:rFonts w:ascii="Arial" w:hAnsi="Arial" w:cs="Arial"/>
          <w:bCs/>
          <w:sz w:val="18"/>
          <w:szCs w:val="16"/>
          <w:lang w:val="pl-PL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  <w:p w:rsidR="003A2AA5" w:rsidRPr="00B750FA" w:rsidRDefault="003A2AA5" w:rsidP="003A2AA5">
      <w:pPr>
        <w:pStyle w:val="Tekstprzypisudolnego"/>
        <w:rPr>
          <w:rFonts w:ascii="Arial" w:hAnsi="Arial" w:cs="Arial"/>
          <w:bCs/>
          <w:sz w:val="18"/>
          <w:szCs w:val="16"/>
          <w:lang w:val="pl-PL"/>
        </w:rPr>
      </w:pPr>
    </w:p>
    <w:p w:rsidR="003A2AA5" w:rsidRDefault="003A2AA5" w:rsidP="003A2AA5">
      <w:pPr>
        <w:pStyle w:val="Tekstprzypisudolnego"/>
        <w:rPr>
          <w:bCs/>
          <w:sz w:val="18"/>
          <w:szCs w:val="16"/>
          <w:lang w:val="pl-PL"/>
        </w:rPr>
      </w:pPr>
    </w:p>
    <w:p w:rsidR="003A2AA5" w:rsidRPr="00633E68" w:rsidRDefault="003A2AA5" w:rsidP="003A2AA5">
      <w:pPr>
        <w:pStyle w:val="Tekstprzypisudolnego"/>
        <w:rPr>
          <w:sz w:val="18"/>
          <w:szCs w:val="16"/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5212E"/>
    <w:multiLevelType w:val="hybridMultilevel"/>
    <w:tmpl w:val="39025DA0"/>
    <w:lvl w:ilvl="0" w:tplc="F3C2E9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743A4"/>
    <w:multiLevelType w:val="multilevel"/>
    <w:tmpl w:val="5F62A9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ahom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602405D5"/>
    <w:multiLevelType w:val="multilevel"/>
    <w:tmpl w:val="8C8C72E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E3597"/>
    <w:multiLevelType w:val="multilevel"/>
    <w:tmpl w:val="DEAACD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ahoma" w:hint="default"/>
        <w:sz w:val="20"/>
        <w:szCs w:val="20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567" w:hanging="227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247"/>
        </w:tabs>
        <w:ind w:left="2520" w:hanging="1669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A5"/>
    <w:rsid w:val="002D021A"/>
    <w:rsid w:val="003A2AA5"/>
    <w:rsid w:val="00E43807"/>
    <w:rsid w:val="00F7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A0150-DAAB-4BF1-A378-6EFD2793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AA5"/>
    <w:rPr>
      <w:rFonts w:ascii="Calibri" w:eastAsia="Calibri" w:hAnsi="Calibri" w:cs="Calibri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A2AA5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3A2AA5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3A2AA5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qFormat/>
    <w:rsid w:val="003A2AA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andard">
    <w:name w:val="Standard"/>
    <w:qFormat/>
    <w:rsid w:val="003A2AA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qFormat/>
    <w:rsid w:val="003A2AA5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locked/>
    <w:rsid w:val="003A2AA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3A2AA5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AA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rsid w:val="003A2AA5"/>
    <w:rPr>
      <w:position w:val="6"/>
      <w:sz w:val="14"/>
    </w:rPr>
  </w:style>
  <w:style w:type="paragraph" w:styleId="Tekstpodstawowy">
    <w:name w:val="Body Text"/>
    <w:basedOn w:val="Normalny"/>
    <w:link w:val="TekstpodstawowyZnak"/>
    <w:uiPriority w:val="99"/>
    <w:rsid w:val="003A2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A2AA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3A2AA5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A2AA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qFormat/>
    <w:rsid w:val="003A2AA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qFormat/>
    <w:rsid w:val="003A2AA5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Brak">
    <w:name w:val="Brak"/>
    <w:rsid w:val="003A2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2378</Words>
  <Characters>14274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dcterms:created xsi:type="dcterms:W3CDTF">2023-08-02T12:04:00Z</dcterms:created>
  <dcterms:modified xsi:type="dcterms:W3CDTF">2023-08-02T12:10:00Z</dcterms:modified>
</cp:coreProperties>
</file>