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4099" w14:textId="77777777" w:rsidR="00292099" w:rsidRPr="00292099" w:rsidRDefault="00292099" w:rsidP="00292099">
      <w:pPr>
        <w:pStyle w:val="Tytu"/>
        <w:jc w:val="right"/>
        <w:rPr>
          <w:rFonts w:cs="Arial"/>
          <w:b w:val="0"/>
          <w:bCs/>
          <w:i/>
          <w:iCs/>
          <w:sz w:val="20"/>
        </w:rPr>
      </w:pPr>
      <w:r w:rsidRPr="00292099">
        <w:rPr>
          <w:rFonts w:cs="Arial"/>
          <w:b w:val="0"/>
          <w:bCs/>
          <w:i/>
          <w:iCs/>
          <w:sz w:val="20"/>
        </w:rPr>
        <w:t xml:space="preserve">Zamawiający: </w:t>
      </w:r>
    </w:p>
    <w:p w14:paraId="1B642FE3" w14:textId="77777777" w:rsidR="00292099" w:rsidRPr="00292099" w:rsidRDefault="00292099" w:rsidP="00292099">
      <w:pPr>
        <w:pStyle w:val="Tytu"/>
        <w:jc w:val="right"/>
        <w:rPr>
          <w:rFonts w:cs="Arial"/>
          <w:b w:val="0"/>
          <w:bCs/>
          <w:i/>
          <w:iCs/>
          <w:sz w:val="20"/>
        </w:rPr>
      </w:pPr>
      <w:r w:rsidRPr="00292099">
        <w:rPr>
          <w:rFonts w:cs="Arial"/>
          <w:b w:val="0"/>
          <w:bCs/>
          <w:i/>
          <w:iCs/>
          <w:sz w:val="20"/>
        </w:rPr>
        <w:t>Szpital Kliniczny im. dr. Józefa Babińskiego SPZOZ w Krakowie</w:t>
      </w:r>
    </w:p>
    <w:p w14:paraId="6D8DC625" w14:textId="77777777" w:rsidR="00292099" w:rsidRPr="00292099" w:rsidRDefault="00292099" w:rsidP="00292099">
      <w:pPr>
        <w:pStyle w:val="Tytu"/>
        <w:jc w:val="right"/>
        <w:rPr>
          <w:rFonts w:cs="Arial"/>
          <w:b w:val="0"/>
          <w:bCs/>
          <w:i/>
          <w:iCs/>
          <w:sz w:val="20"/>
        </w:rPr>
      </w:pPr>
      <w:r w:rsidRPr="00292099">
        <w:rPr>
          <w:rFonts w:cs="Arial"/>
          <w:b w:val="0"/>
          <w:bCs/>
          <w:i/>
          <w:iCs/>
          <w:sz w:val="20"/>
        </w:rPr>
        <w:t>Postępowanie przetargowe: ZP-14/21</w:t>
      </w:r>
    </w:p>
    <w:p w14:paraId="72F7597F" w14:textId="5E90A25C" w:rsidR="00292099" w:rsidRPr="00292099" w:rsidRDefault="00292099" w:rsidP="00292099">
      <w:pPr>
        <w:pStyle w:val="Tytu"/>
        <w:jc w:val="right"/>
        <w:rPr>
          <w:rFonts w:cs="Arial"/>
          <w:b w:val="0"/>
          <w:bCs/>
          <w:i/>
          <w:iCs/>
          <w:sz w:val="20"/>
        </w:rPr>
      </w:pPr>
      <w:r w:rsidRPr="00292099">
        <w:rPr>
          <w:rFonts w:cs="Arial"/>
          <w:b w:val="0"/>
          <w:bCs/>
          <w:i/>
          <w:iCs/>
          <w:sz w:val="20"/>
        </w:rPr>
        <w:t xml:space="preserve">Załącznik: nr </w:t>
      </w:r>
      <w:r w:rsidR="00375017">
        <w:rPr>
          <w:rFonts w:cs="Arial"/>
          <w:b w:val="0"/>
          <w:bCs/>
          <w:i/>
          <w:iCs/>
          <w:sz w:val="20"/>
        </w:rPr>
        <w:t>9</w:t>
      </w:r>
      <w:r w:rsidRPr="00292099">
        <w:rPr>
          <w:rFonts w:cs="Arial"/>
          <w:b w:val="0"/>
          <w:bCs/>
          <w:i/>
          <w:iCs/>
          <w:sz w:val="20"/>
        </w:rPr>
        <w:t xml:space="preserve"> do SWZ</w:t>
      </w:r>
    </w:p>
    <w:p w14:paraId="3D3F7E37" w14:textId="77777777" w:rsidR="00BC2C7C" w:rsidRPr="00DE2255" w:rsidRDefault="00BC2C7C" w:rsidP="00BC2C7C">
      <w:pPr>
        <w:pStyle w:val="Tytu"/>
        <w:jc w:val="left"/>
        <w:rPr>
          <w:rFonts w:ascii="Palatino Linotype" w:hAnsi="Palatino Linotype"/>
          <w:sz w:val="20"/>
        </w:rPr>
      </w:pPr>
    </w:p>
    <w:p w14:paraId="47D9DB32" w14:textId="77777777" w:rsidR="00BC2C7C" w:rsidRPr="00DE2255" w:rsidRDefault="00BC2C7C" w:rsidP="00BC2C7C">
      <w:pPr>
        <w:pStyle w:val="Tytu"/>
        <w:rPr>
          <w:rFonts w:ascii="Palatino Linotype" w:hAnsi="Palatino Linotype"/>
          <w:sz w:val="20"/>
        </w:rPr>
      </w:pPr>
      <w:r w:rsidRPr="00DE2255">
        <w:rPr>
          <w:rFonts w:ascii="Palatino Linotype" w:hAnsi="Palatino Linotype"/>
          <w:sz w:val="20"/>
        </w:rPr>
        <w:t xml:space="preserve">Umowa nr </w:t>
      </w:r>
      <w:r>
        <w:rPr>
          <w:rFonts w:ascii="Palatino Linotype" w:hAnsi="Palatino Linotype"/>
          <w:sz w:val="20"/>
        </w:rPr>
        <w:t>DM</w:t>
      </w:r>
      <w:r w:rsidRPr="00DE2255">
        <w:rPr>
          <w:rFonts w:ascii="Palatino Linotype" w:hAnsi="Palatino Linotype"/>
          <w:sz w:val="20"/>
        </w:rPr>
        <w:t xml:space="preserve">-     </w:t>
      </w:r>
      <w:r>
        <w:rPr>
          <w:rFonts w:ascii="Palatino Linotype" w:hAnsi="Palatino Linotype"/>
          <w:sz w:val="20"/>
        </w:rPr>
        <w:t>/21</w:t>
      </w:r>
    </w:p>
    <w:p w14:paraId="0BBAF77E" w14:textId="77777777" w:rsidR="00BC2C7C" w:rsidRPr="00DE2255" w:rsidRDefault="00BC2C7C" w:rsidP="00BC2C7C">
      <w:pPr>
        <w:pStyle w:val="Tekstpodstawowy"/>
        <w:rPr>
          <w:rFonts w:ascii="Palatino Linotype" w:hAnsi="Palatino Linotype"/>
          <w:sz w:val="20"/>
        </w:rPr>
      </w:pPr>
    </w:p>
    <w:p w14:paraId="1EB54696" w14:textId="77777777" w:rsidR="00BC2C7C" w:rsidRPr="00BC2C7C" w:rsidRDefault="00BC2C7C" w:rsidP="00BC2C7C">
      <w:pPr>
        <w:pStyle w:val="Tekstpodstawowy"/>
        <w:rPr>
          <w:rFonts w:ascii="Palatino Linotype" w:hAnsi="Palatino Linotype"/>
          <w:sz w:val="20"/>
        </w:rPr>
      </w:pPr>
      <w:r w:rsidRPr="00BC2C7C">
        <w:rPr>
          <w:rFonts w:ascii="Palatino Linotype" w:hAnsi="Palatino Linotype"/>
          <w:sz w:val="20"/>
        </w:rPr>
        <w:t>zawarta w dniu ................ w Krakowie, pomiędzy:</w:t>
      </w:r>
    </w:p>
    <w:p w14:paraId="2B61A99B" w14:textId="77777777" w:rsidR="00BC2C7C" w:rsidRPr="00BC2C7C" w:rsidRDefault="00BC2C7C" w:rsidP="00BC2C7C">
      <w:pPr>
        <w:jc w:val="both"/>
        <w:rPr>
          <w:rFonts w:ascii="Palatino Linotype" w:hAnsi="Palatino Linotype"/>
          <w:sz w:val="20"/>
          <w:szCs w:val="20"/>
        </w:rPr>
      </w:pPr>
    </w:p>
    <w:p w14:paraId="5CB4733A" w14:textId="6AE7E67A" w:rsidR="00BC2C7C" w:rsidRPr="00BC2C7C" w:rsidRDefault="00BC2C7C" w:rsidP="00BC2C7C">
      <w:pPr>
        <w:jc w:val="both"/>
        <w:rPr>
          <w:rFonts w:ascii="Palatino Linotype" w:hAnsi="Palatino Linotype"/>
          <w:sz w:val="20"/>
          <w:szCs w:val="20"/>
        </w:rPr>
      </w:pPr>
      <w:r w:rsidRPr="00BC2C7C">
        <w:rPr>
          <w:rFonts w:ascii="Palatino Linotype" w:hAnsi="Palatino Linotype"/>
          <w:b/>
          <w:sz w:val="20"/>
          <w:szCs w:val="20"/>
        </w:rPr>
        <w:t>Szpitalem Klinicznym im. dr. Józefa Babińskiego SP ZOZ w Krakowie</w:t>
      </w:r>
      <w:r w:rsidRPr="00BC2C7C">
        <w:rPr>
          <w:rFonts w:ascii="Palatino Linotype" w:hAnsi="Palatino Linotype"/>
          <w:sz w:val="20"/>
          <w:szCs w:val="20"/>
        </w:rPr>
        <w:t xml:space="preserve"> z siedzibą w Krakowie przy ul. dr. J. Babińskiego 29, zarejestrowanym w Sądzie Rejonowym dla Krakowa Śródmieścia w Krakowie, Wydział XI Gospodarczy Krajowego Rejestru Sądowego pod nr KRS 0000005002, wpisanym w rejestrze podmiotów wykonujących działalność leczniczą prowadzonym przez Wojewodę Małopolskiego w księdze rejestrowej nr 000000005597, NIP 676-20-96-303, REGON 000298554, zwanym w treści umowy „</w:t>
      </w:r>
      <w:r w:rsidRPr="00BC2C7C">
        <w:rPr>
          <w:rFonts w:ascii="Palatino Linotype" w:hAnsi="Palatino Linotype"/>
          <w:b/>
          <w:sz w:val="20"/>
          <w:szCs w:val="20"/>
        </w:rPr>
        <w:t>Zamawiającym”</w:t>
      </w:r>
      <w:r w:rsidRPr="00BC2C7C">
        <w:rPr>
          <w:rFonts w:ascii="Palatino Linotype" w:hAnsi="Palatino Linotype"/>
          <w:sz w:val="20"/>
          <w:szCs w:val="20"/>
        </w:rPr>
        <w:t>, reprezentowanym przez:</w:t>
      </w:r>
    </w:p>
    <w:p w14:paraId="11B562B2" w14:textId="77777777" w:rsidR="00BC2C7C" w:rsidRPr="00BC2C7C" w:rsidRDefault="00BC2C7C" w:rsidP="00BC2C7C">
      <w:pPr>
        <w:jc w:val="both"/>
        <w:rPr>
          <w:rFonts w:ascii="Palatino Linotype" w:hAnsi="Palatino Linotype"/>
          <w:b/>
          <w:sz w:val="20"/>
          <w:szCs w:val="20"/>
        </w:rPr>
      </w:pPr>
      <w:r w:rsidRPr="00BC2C7C">
        <w:rPr>
          <w:rFonts w:ascii="Palatino Linotype" w:hAnsi="Palatino Linotype"/>
          <w:b/>
          <w:sz w:val="20"/>
          <w:szCs w:val="20"/>
        </w:rPr>
        <w:t xml:space="preserve">Annę </w:t>
      </w:r>
      <w:proofErr w:type="spellStart"/>
      <w:r w:rsidRPr="00BC2C7C">
        <w:rPr>
          <w:rFonts w:ascii="Palatino Linotype" w:hAnsi="Palatino Linotype"/>
          <w:b/>
          <w:sz w:val="20"/>
          <w:szCs w:val="20"/>
        </w:rPr>
        <w:t>Depukat</w:t>
      </w:r>
      <w:proofErr w:type="spellEnd"/>
      <w:r w:rsidRPr="00BC2C7C">
        <w:rPr>
          <w:rFonts w:ascii="Palatino Linotype" w:hAnsi="Palatino Linotype"/>
          <w:b/>
          <w:sz w:val="20"/>
          <w:szCs w:val="20"/>
        </w:rPr>
        <w:t xml:space="preserve">   - p.o. Dyrektora Szpitala</w:t>
      </w:r>
    </w:p>
    <w:p w14:paraId="76980C58" w14:textId="77777777" w:rsidR="00BC2C7C" w:rsidRPr="00BC2C7C" w:rsidRDefault="00BC2C7C" w:rsidP="00BC2C7C">
      <w:pPr>
        <w:spacing w:before="100" w:beforeAutospacing="1" w:after="100" w:afterAutospacing="1"/>
        <w:jc w:val="both"/>
        <w:rPr>
          <w:rFonts w:ascii="Palatino Linotype" w:hAnsi="Palatino Linotype"/>
          <w:sz w:val="20"/>
          <w:szCs w:val="20"/>
        </w:rPr>
      </w:pPr>
      <w:r w:rsidRPr="00BC2C7C">
        <w:rPr>
          <w:rFonts w:ascii="Palatino Linotype" w:hAnsi="Palatino Linotype"/>
          <w:sz w:val="20"/>
          <w:szCs w:val="20"/>
        </w:rPr>
        <w:t>a:</w:t>
      </w:r>
    </w:p>
    <w:p w14:paraId="421E8953" w14:textId="77777777" w:rsidR="00BC2C7C" w:rsidRPr="00BC2C7C" w:rsidRDefault="00BC2C7C" w:rsidP="00BC2C7C">
      <w:pPr>
        <w:jc w:val="both"/>
        <w:rPr>
          <w:rFonts w:ascii="Palatino Linotype" w:hAnsi="Palatino Linotype"/>
          <w:sz w:val="20"/>
          <w:szCs w:val="20"/>
        </w:rPr>
      </w:pPr>
      <w:r w:rsidRPr="00BC2C7C">
        <w:rPr>
          <w:rFonts w:ascii="Palatino Linotype" w:hAnsi="Palatino Linotype"/>
          <w:sz w:val="20"/>
          <w:szCs w:val="20"/>
        </w:rPr>
        <w:t>zwanym dalej w treści „</w:t>
      </w:r>
      <w:r w:rsidRPr="00BC2C7C">
        <w:rPr>
          <w:rFonts w:ascii="Palatino Linotype" w:hAnsi="Palatino Linotype"/>
          <w:b/>
          <w:sz w:val="20"/>
          <w:szCs w:val="20"/>
        </w:rPr>
        <w:t>Wykonawcą”,</w:t>
      </w:r>
    </w:p>
    <w:p w14:paraId="28870AA6" w14:textId="77777777" w:rsidR="00BC2C7C" w:rsidRPr="00BC2C7C" w:rsidRDefault="00BC2C7C" w:rsidP="00BC2C7C">
      <w:pPr>
        <w:jc w:val="both"/>
        <w:rPr>
          <w:rFonts w:ascii="Palatino Linotype" w:hAnsi="Palatino Linotype"/>
          <w:sz w:val="20"/>
          <w:szCs w:val="20"/>
        </w:rPr>
      </w:pPr>
    </w:p>
    <w:p w14:paraId="5FB03F72" w14:textId="77777777" w:rsidR="00BC2C7C" w:rsidRPr="00BC2C7C" w:rsidRDefault="00BC2C7C" w:rsidP="00BC2C7C">
      <w:pPr>
        <w:jc w:val="both"/>
        <w:rPr>
          <w:rFonts w:ascii="Palatino Linotype" w:hAnsi="Palatino Linotype"/>
          <w:sz w:val="20"/>
          <w:szCs w:val="20"/>
        </w:rPr>
      </w:pPr>
      <w:r w:rsidRPr="00BC2C7C">
        <w:rPr>
          <w:rFonts w:ascii="Palatino Linotype" w:hAnsi="Palatino Linotype"/>
          <w:sz w:val="20"/>
          <w:szCs w:val="20"/>
        </w:rPr>
        <w:t>zwanych razem dalej „Stronami”.</w:t>
      </w:r>
    </w:p>
    <w:p w14:paraId="077EDAA6" w14:textId="77777777" w:rsidR="00BC2C7C" w:rsidRPr="00BC2C7C" w:rsidRDefault="00BC2C7C" w:rsidP="00BC2C7C">
      <w:pPr>
        <w:jc w:val="both"/>
        <w:rPr>
          <w:rFonts w:ascii="Palatino Linotype" w:hAnsi="Palatino Linotype"/>
          <w:sz w:val="20"/>
          <w:szCs w:val="20"/>
        </w:rPr>
      </w:pPr>
    </w:p>
    <w:p w14:paraId="2896CACD" w14:textId="77777777" w:rsidR="00BC2C7C" w:rsidRPr="00BC2C7C" w:rsidRDefault="00BC2C7C" w:rsidP="00BC2C7C">
      <w:pPr>
        <w:pStyle w:val="Tekstpodstawowywcity2"/>
        <w:spacing w:line="240" w:lineRule="auto"/>
        <w:ind w:left="0"/>
        <w:jc w:val="both"/>
        <w:rPr>
          <w:rFonts w:ascii="Palatino Linotype" w:hAnsi="Palatino Linotype"/>
          <w:b/>
          <w:color w:val="000000" w:themeColor="text1"/>
          <w:sz w:val="20"/>
          <w:szCs w:val="20"/>
        </w:rPr>
      </w:pPr>
      <w:r w:rsidRPr="00BC2C7C">
        <w:rPr>
          <w:rFonts w:ascii="Palatino Linotype" w:hAnsi="Palatino Linotype"/>
          <w:sz w:val="20"/>
          <w:szCs w:val="20"/>
        </w:rPr>
        <w:t xml:space="preserve">Na podstawie wniosku nr  /21 z dnia …... </w:t>
      </w:r>
      <w:r w:rsidRPr="00BC2C7C">
        <w:rPr>
          <w:rFonts w:ascii="Palatino Linotype" w:hAnsi="Palatino Linotype"/>
          <w:color w:val="000000" w:themeColor="text1"/>
          <w:sz w:val="20"/>
          <w:szCs w:val="20"/>
        </w:rPr>
        <w:t>w sprawie wszczęcia postepowania o udzielenie zamówienia publicznego w trybie ………………na podstawie art.  ……….. ustawy Prawo zamówień publicznych</w:t>
      </w:r>
      <w:r w:rsidRPr="00BC2C7C">
        <w:rPr>
          <w:rFonts w:ascii="Palatino Linotype" w:hAnsi="Palatino Linotype"/>
          <w:sz w:val="20"/>
          <w:szCs w:val="20"/>
        </w:rPr>
        <w:t xml:space="preserve"> Strony zawierają umowę o następującej treści:</w:t>
      </w:r>
    </w:p>
    <w:p w14:paraId="3BEEF2AA"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§1</w:t>
      </w:r>
    </w:p>
    <w:p w14:paraId="1957F69B" w14:textId="7483F19C" w:rsidR="00A7692F" w:rsidRPr="00DE2255" w:rsidRDefault="00A7692F" w:rsidP="00A7692F">
      <w:pPr>
        <w:numPr>
          <w:ilvl w:val="0"/>
          <w:numId w:val="2"/>
        </w:numPr>
        <w:spacing w:after="120"/>
        <w:jc w:val="both"/>
        <w:rPr>
          <w:rFonts w:ascii="Palatino Linotype" w:hAnsi="Palatino Linotype"/>
          <w:sz w:val="20"/>
          <w:szCs w:val="20"/>
        </w:rPr>
      </w:pPr>
      <w:r w:rsidRPr="00DE2255">
        <w:rPr>
          <w:rFonts w:ascii="Palatino Linotype" w:hAnsi="Palatino Linotype"/>
          <w:sz w:val="20"/>
          <w:szCs w:val="20"/>
        </w:rPr>
        <w:t xml:space="preserve">Przedmiotem umowy jest realizacja przez Wykonawcę usługi polegającej na wykonaniu </w:t>
      </w:r>
      <w:proofErr w:type="spellStart"/>
      <w:r w:rsidRPr="00DE2255">
        <w:rPr>
          <w:rFonts w:ascii="Palatino Linotype" w:hAnsi="Palatino Linotype"/>
          <w:sz w:val="20"/>
          <w:szCs w:val="20"/>
        </w:rPr>
        <w:t>superwizji</w:t>
      </w:r>
      <w:proofErr w:type="spellEnd"/>
      <w:r w:rsidRPr="00DE2255">
        <w:rPr>
          <w:rFonts w:ascii="Palatino Linotype" w:hAnsi="Palatino Linotype"/>
          <w:sz w:val="20"/>
          <w:szCs w:val="20"/>
        </w:rPr>
        <w:t xml:space="preserve"> grupowych i/lub indywidualnych</w:t>
      </w:r>
      <w:r>
        <w:rPr>
          <w:rFonts w:ascii="Palatino Linotype" w:hAnsi="Palatino Linotype"/>
          <w:sz w:val="20"/>
          <w:szCs w:val="20"/>
        </w:rPr>
        <w:t xml:space="preserve"> - według potrzeb Zamawiającego</w:t>
      </w:r>
      <w:r w:rsidRPr="00DE2255">
        <w:rPr>
          <w:rFonts w:ascii="Palatino Linotype" w:hAnsi="Palatino Linotype"/>
          <w:sz w:val="20"/>
          <w:szCs w:val="20"/>
        </w:rPr>
        <w:t xml:space="preserve"> w </w:t>
      </w:r>
      <w:r w:rsidRPr="00651319">
        <w:rPr>
          <w:rFonts w:ascii="Palatino Linotype" w:hAnsi="Palatino Linotype"/>
          <w:sz w:val="20"/>
          <w:szCs w:val="20"/>
        </w:rPr>
        <w:t>Oddzia</w:t>
      </w:r>
      <w:r>
        <w:rPr>
          <w:rFonts w:ascii="Palatino Linotype" w:hAnsi="Palatino Linotype"/>
          <w:sz w:val="20"/>
          <w:szCs w:val="20"/>
        </w:rPr>
        <w:t xml:space="preserve">le </w:t>
      </w:r>
      <w:r w:rsidR="00E50605">
        <w:rPr>
          <w:rFonts w:ascii="Palatino Linotype" w:hAnsi="Palatino Linotype"/>
          <w:sz w:val="20"/>
          <w:szCs w:val="20"/>
        </w:rPr>
        <w:t xml:space="preserve">Leczenia Zaburzeń </w:t>
      </w:r>
      <w:r w:rsidR="00790C7A">
        <w:rPr>
          <w:rFonts w:ascii="Palatino Linotype" w:hAnsi="Palatino Linotype"/>
          <w:sz w:val="20"/>
          <w:szCs w:val="20"/>
        </w:rPr>
        <w:t>Osobowości i Nerwic</w:t>
      </w:r>
      <w:r w:rsidRPr="00DE2255">
        <w:rPr>
          <w:rFonts w:ascii="Palatino Linotype" w:hAnsi="Palatino Linotype"/>
          <w:sz w:val="20"/>
          <w:szCs w:val="20"/>
        </w:rPr>
        <w:t xml:space="preserve"> będącym komórką organizacyjną </w:t>
      </w:r>
      <w:proofErr w:type="spellStart"/>
      <w:r w:rsidRPr="00DE2255">
        <w:rPr>
          <w:rFonts w:ascii="Palatino Linotype" w:hAnsi="Palatino Linotype"/>
          <w:sz w:val="20"/>
          <w:szCs w:val="20"/>
        </w:rPr>
        <w:t>Zamawiajacego</w:t>
      </w:r>
      <w:proofErr w:type="spellEnd"/>
      <w:r w:rsidRPr="00DE2255">
        <w:rPr>
          <w:rFonts w:ascii="Palatino Linotype" w:hAnsi="Palatino Linotype"/>
          <w:sz w:val="20"/>
          <w:szCs w:val="20"/>
        </w:rPr>
        <w:t>.</w:t>
      </w:r>
    </w:p>
    <w:p w14:paraId="5E9C5586" w14:textId="77777777" w:rsidR="00A7692F" w:rsidRPr="00DE2255" w:rsidRDefault="00A7692F" w:rsidP="00A7692F">
      <w:pPr>
        <w:numPr>
          <w:ilvl w:val="0"/>
          <w:numId w:val="2"/>
        </w:numPr>
        <w:spacing w:after="120"/>
        <w:jc w:val="both"/>
        <w:rPr>
          <w:rFonts w:ascii="Palatino Linotype" w:hAnsi="Palatino Linotype"/>
          <w:sz w:val="20"/>
          <w:szCs w:val="20"/>
        </w:rPr>
      </w:pPr>
      <w:r w:rsidRPr="00DE2255">
        <w:rPr>
          <w:rFonts w:ascii="Palatino Linotype" w:hAnsi="Palatino Linotype"/>
          <w:sz w:val="20"/>
          <w:szCs w:val="20"/>
        </w:rPr>
        <w:t xml:space="preserve">Miejscami wykonywania </w:t>
      </w:r>
      <w:proofErr w:type="spellStart"/>
      <w:r w:rsidRPr="00DE2255">
        <w:rPr>
          <w:rFonts w:ascii="Palatino Linotype" w:hAnsi="Palatino Linotype"/>
          <w:sz w:val="20"/>
          <w:szCs w:val="20"/>
        </w:rPr>
        <w:t>superwizji</w:t>
      </w:r>
      <w:proofErr w:type="spellEnd"/>
      <w:r w:rsidRPr="00DE2255">
        <w:rPr>
          <w:rFonts w:ascii="Palatino Linotype" w:hAnsi="Palatino Linotype"/>
          <w:sz w:val="20"/>
          <w:szCs w:val="20"/>
        </w:rPr>
        <w:t xml:space="preserve"> jest  siedziba Zamawiającego, Kraków ul. dr. J. Babińskiego 29. </w:t>
      </w:r>
    </w:p>
    <w:p w14:paraId="41176D4D" w14:textId="3153ED9F" w:rsidR="00BC2C7C" w:rsidRPr="00BC2C7C" w:rsidRDefault="00BC2C7C" w:rsidP="00BC2C7C">
      <w:pPr>
        <w:numPr>
          <w:ilvl w:val="0"/>
          <w:numId w:val="2"/>
        </w:numPr>
        <w:spacing w:after="120"/>
        <w:jc w:val="both"/>
        <w:rPr>
          <w:rFonts w:ascii="Palatino Linotype" w:hAnsi="Palatino Linotype"/>
          <w:sz w:val="20"/>
          <w:szCs w:val="20"/>
        </w:rPr>
      </w:pPr>
      <w:r w:rsidRPr="00BC2C7C">
        <w:rPr>
          <w:rFonts w:ascii="Palatino Linotype" w:hAnsi="Palatino Linotype"/>
          <w:sz w:val="20"/>
          <w:szCs w:val="20"/>
        </w:rPr>
        <w:t xml:space="preserve">Szczegółowe planowane harmonogramy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(miesięczne), których wzory stanowią załączniki nr 1 i 1a do niniejszej umowy, zostaną każdorazowo ustalone przez Wykonawcę           z kierownikiem komórki organizacyjnej Zamawiającego, o której mowa w ust. 1 i przekazane Wykonawcy, w terminie do 7-go dnia każdego miesiąca. </w:t>
      </w:r>
    </w:p>
    <w:p w14:paraId="3AC90B6C" w14:textId="4995B03C" w:rsidR="00BC2C7C" w:rsidRPr="00BC2C7C" w:rsidRDefault="00BC2C7C" w:rsidP="00BC2C7C">
      <w:pPr>
        <w:numPr>
          <w:ilvl w:val="0"/>
          <w:numId w:val="2"/>
        </w:numPr>
        <w:spacing w:after="120"/>
        <w:jc w:val="both"/>
        <w:rPr>
          <w:rFonts w:ascii="Palatino Linotype" w:hAnsi="Palatino Linotype"/>
          <w:sz w:val="20"/>
          <w:szCs w:val="20"/>
        </w:rPr>
      </w:pPr>
      <w:r w:rsidRPr="00BC2C7C">
        <w:rPr>
          <w:rFonts w:ascii="Palatino Linotype" w:hAnsi="Palatino Linotype"/>
          <w:sz w:val="20"/>
          <w:szCs w:val="20"/>
        </w:rPr>
        <w:t>Wykonawca zobowiązuje się do wykonania w okresie  obowiązywania niniejszej umowy do</w:t>
      </w:r>
      <w:r w:rsidR="00A7692F">
        <w:rPr>
          <w:rFonts w:ascii="Palatino Linotype" w:hAnsi="Palatino Linotype"/>
          <w:sz w:val="20"/>
          <w:szCs w:val="20"/>
        </w:rPr>
        <w:t xml:space="preserve">  </w:t>
      </w:r>
      <w:r w:rsidR="00790C7A">
        <w:rPr>
          <w:rFonts w:ascii="Palatino Linotype" w:hAnsi="Palatino Linotype"/>
          <w:sz w:val="20"/>
          <w:szCs w:val="20"/>
        </w:rPr>
        <w:t>720</w:t>
      </w:r>
      <w:r w:rsidR="00C95E88">
        <w:rPr>
          <w:rFonts w:ascii="Palatino Linotype" w:hAnsi="Palatino Linotype"/>
          <w:sz w:val="20"/>
          <w:szCs w:val="20"/>
        </w:rPr>
        <w:t xml:space="preserve"> </w:t>
      </w:r>
      <w:r w:rsidRPr="00BC2C7C">
        <w:rPr>
          <w:rFonts w:ascii="Palatino Linotype" w:hAnsi="Palatino Linotype"/>
          <w:sz w:val="20"/>
          <w:szCs w:val="20"/>
        </w:rPr>
        <w:t xml:space="preserve">godz.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grupowych i/lub indywidualnych. Średnio w miesiącu Wykonawca wykona</w:t>
      </w:r>
      <w:r w:rsidR="00A7692F">
        <w:rPr>
          <w:rFonts w:ascii="Palatino Linotype" w:hAnsi="Palatino Linotype"/>
          <w:sz w:val="20"/>
          <w:szCs w:val="20"/>
        </w:rPr>
        <w:t xml:space="preserve"> </w:t>
      </w:r>
      <w:r w:rsidR="00790C7A">
        <w:rPr>
          <w:rFonts w:ascii="Palatino Linotype" w:hAnsi="Palatino Linotype"/>
          <w:sz w:val="20"/>
          <w:szCs w:val="20"/>
        </w:rPr>
        <w:t xml:space="preserve">30 </w:t>
      </w:r>
      <w:r w:rsidRPr="00BC2C7C">
        <w:rPr>
          <w:rFonts w:ascii="Palatino Linotype" w:hAnsi="Palatino Linotype"/>
          <w:sz w:val="20"/>
          <w:szCs w:val="20"/>
        </w:rPr>
        <w:t xml:space="preserve">godzin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w:t>
      </w:r>
      <w:r w:rsidR="00790C7A">
        <w:rPr>
          <w:rFonts w:ascii="Palatino Linotype" w:hAnsi="Palatino Linotype"/>
          <w:sz w:val="20"/>
          <w:szCs w:val="20"/>
        </w:rPr>
        <w:t xml:space="preserve">w tym 22 godziny </w:t>
      </w:r>
      <w:proofErr w:type="spellStart"/>
      <w:r w:rsidR="00790C7A">
        <w:rPr>
          <w:rFonts w:ascii="Palatino Linotype" w:hAnsi="Palatino Linotype"/>
          <w:sz w:val="20"/>
          <w:szCs w:val="20"/>
        </w:rPr>
        <w:t>superwizji</w:t>
      </w:r>
      <w:proofErr w:type="spellEnd"/>
      <w:r w:rsidR="00790C7A">
        <w:rPr>
          <w:rFonts w:ascii="Palatino Linotype" w:hAnsi="Palatino Linotype"/>
          <w:sz w:val="20"/>
          <w:szCs w:val="20"/>
        </w:rPr>
        <w:t xml:space="preserve"> indywidualnych i 8 godzin </w:t>
      </w:r>
      <w:proofErr w:type="spellStart"/>
      <w:r w:rsidR="00790C7A">
        <w:rPr>
          <w:rFonts w:ascii="Palatino Linotype" w:hAnsi="Palatino Linotype"/>
          <w:sz w:val="20"/>
          <w:szCs w:val="20"/>
        </w:rPr>
        <w:t>superwizji</w:t>
      </w:r>
      <w:proofErr w:type="spellEnd"/>
      <w:r w:rsidRPr="00BC2C7C">
        <w:rPr>
          <w:rFonts w:ascii="Palatino Linotype" w:hAnsi="Palatino Linotype"/>
          <w:sz w:val="20"/>
          <w:szCs w:val="20"/>
        </w:rPr>
        <w:t xml:space="preserve"> grupowych. </w:t>
      </w:r>
    </w:p>
    <w:p w14:paraId="4DC81004" w14:textId="77777777" w:rsidR="00BC2C7C" w:rsidRPr="00BC2C7C" w:rsidRDefault="00BC2C7C" w:rsidP="00BC2C7C">
      <w:pPr>
        <w:numPr>
          <w:ilvl w:val="0"/>
          <w:numId w:val="2"/>
        </w:numPr>
        <w:spacing w:after="120"/>
        <w:jc w:val="both"/>
        <w:rPr>
          <w:rFonts w:ascii="Palatino Linotype" w:hAnsi="Palatino Linotype"/>
          <w:sz w:val="20"/>
          <w:szCs w:val="20"/>
        </w:rPr>
      </w:pPr>
      <w:r w:rsidRPr="00BC2C7C">
        <w:rPr>
          <w:rFonts w:ascii="Palatino Linotype" w:hAnsi="Palatino Linotype"/>
          <w:sz w:val="20"/>
          <w:szCs w:val="20"/>
        </w:rPr>
        <w:t xml:space="preserve">Wykonawca, za wykonanie przedmiotu niniejszej umowy, otrzymywał będzie wynagrodzenie miesięczne. Wynagrodzenie miesięczne przysługiwało będzie Wykonawcy wyłącznie za faktycznie wykonaną, zleconą przez Zamawiającego, ilość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w danym miesiącu, których ilość może być mniejsza niż wskazana w ust. 4. Wykonawcy nie przysługuje w związku z tym żadne dodatkowe roszczenie w stosunku do Zamawiającego. Suma wynagrodzeń miesięcznych nie może przekroczyć kwoty określonej w §5 ust. 1. </w:t>
      </w:r>
    </w:p>
    <w:p w14:paraId="0F1B44DE" w14:textId="77777777" w:rsidR="00BC2C7C" w:rsidRPr="00BC2C7C" w:rsidRDefault="00BC2C7C" w:rsidP="00BC2C7C">
      <w:pPr>
        <w:numPr>
          <w:ilvl w:val="0"/>
          <w:numId w:val="2"/>
        </w:numPr>
        <w:spacing w:after="120"/>
        <w:jc w:val="both"/>
        <w:rPr>
          <w:rFonts w:ascii="Palatino Linotype" w:hAnsi="Palatino Linotype"/>
          <w:sz w:val="20"/>
          <w:szCs w:val="20"/>
        </w:rPr>
      </w:pPr>
      <w:r w:rsidRPr="00BC2C7C">
        <w:rPr>
          <w:rFonts w:ascii="Palatino Linotype" w:hAnsi="Palatino Linotype"/>
          <w:sz w:val="20"/>
          <w:szCs w:val="20"/>
        </w:rPr>
        <w:t>Wykonawca nie ma prawa powierzyć wykonywania niniejszej umowy innej osobie, bez uprzedniej pisemnej zgody Zamawiającego.</w:t>
      </w:r>
    </w:p>
    <w:p w14:paraId="242DC334"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§2</w:t>
      </w:r>
    </w:p>
    <w:p w14:paraId="0AA67178" w14:textId="77777777" w:rsidR="00BC2C7C" w:rsidRPr="00BC2C7C" w:rsidRDefault="00BC2C7C" w:rsidP="00BC2C7C">
      <w:pPr>
        <w:spacing w:after="120"/>
        <w:ind w:firstLine="708"/>
        <w:jc w:val="both"/>
        <w:rPr>
          <w:rFonts w:ascii="Palatino Linotype" w:hAnsi="Palatino Linotype"/>
          <w:sz w:val="20"/>
          <w:szCs w:val="20"/>
        </w:rPr>
      </w:pPr>
      <w:r w:rsidRPr="00BC2C7C">
        <w:rPr>
          <w:rFonts w:ascii="Palatino Linotype" w:hAnsi="Palatino Linotype"/>
          <w:sz w:val="20"/>
          <w:szCs w:val="20"/>
        </w:rPr>
        <w:t>Umowa obowiązuje w terminie: od …………….do ……………r.</w:t>
      </w:r>
    </w:p>
    <w:p w14:paraId="2E5BB853"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lastRenderedPageBreak/>
        <w:t>§3</w:t>
      </w:r>
    </w:p>
    <w:p w14:paraId="5C3A4B35" w14:textId="77777777" w:rsidR="00E50605" w:rsidRPr="00BC2C7C" w:rsidRDefault="00E50605" w:rsidP="00E50605">
      <w:pPr>
        <w:numPr>
          <w:ilvl w:val="0"/>
          <w:numId w:val="3"/>
        </w:numPr>
        <w:spacing w:after="120"/>
        <w:jc w:val="both"/>
        <w:rPr>
          <w:rFonts w:ascii="Palatino Linotype" w:hAnsi="Palatino Linotype"/>
          <w:sz w:val="20"/>
          <w:szCs w:val="20"/>
        </w:rPr>
      </w:pPr>
      <w:r w:rsidRPr="00BC2C7C">
        <w:rPr>
          <w:rFonts w:ascii="Palatino Linotype" w:hAnsi="Palatino Linotype"/>
          <w:sz w:val="20"/>
          <w:szCs w:val="20"/>
        </w:rPr>
        <w:t>Wykonawca zobowiązany jest do prawidłowego przygotowania i sprawnej realizacji przedmiotu umowy.</w:t>
      </w:r>
    </w:p>
    <w:p w14:paraId="436426A4" w14:textId="77777777" w:rsidR="00E50605" w:rsidRPr="00BC2C7C" w:rsidRDefault="00E50605" w:rsidP="00E50605">
      <w:pPr>
        <w:numPr>
          <w:ilvl w:val="0"/>
          <w:numId w:val="3"/>
        </w:numPr>
        <w:spacing w:after="120"/>
        <w:jc w:val="both"/>
        <w:rPr>
          <w:rFonts w:ascii="Palatino Linotype" w:hAnsi="Palatino Linotype"/>
          <w:sz w:val="20"/>
          <w:szCs w:val="20"/>
        </w:rPr>
      </w:pPr>
      <w:r w:rsidRPr="00BC2C7C">
        <w:rPr>
          <w:rFonts w:ascii="Palatino Linotype" w:hAnsi="Palatino Linotype"/>
          <w:sz w:val="20"/>
          <w:szCs w:val="20"/>
        </w:rPr>
        <w:t>Wykonawca najpóźniej w dniu podpisania umowy dostarczy dokumenty potwierdzające wykształcenie (dyplom lekarza lub magistra psychologii) oraz certyfikat superwizora, które są niezbędne dla prawidłowego wykonania przedmiotu umowy.</w:t>
      </w:r>
    </w:p>
    <w:p w14:paraId="742B3B1D" w14:textId="77777777" w:rsidR="00E50605" w:rsidRPr="00BC2C7C" w:rsidRDefault="00E50605" w:rsidP="00E50605">
      <w:pPr>
        <w:numPr>
          <w:ilvl w:val="0"/>
          <w:numId w:val="3"/>
        </w:numPr>
        <w:spacing w:after="120"/>
        <w:jc w:val="both"/>
        <w:rPr>
          <w:rFonts w:ascii="Palatino Linotype" w:hAnsi="Palatino Linotype"/>
          <w:sz w:val="20"/>
          <w:szCs w:val="20"/>
        </w:rPr>
      </w:pPr>
      <w:r w:rsidRPr="00BC2C7C">
        <w:rPr>
          <w:rFonts w:ascii="Palatino Linotype" w:hAnsi="Palatino Linotype"/>
          <w:sz w:val="20"/>
          <w:szCs w:val="20"/>
        </w:rPr>
        <w:t xml:space="preserve">Wykonawca oświadcza, że posiada co najmniej trzyletnie doświadczenie w prowadzeniu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zespołów leczących w zakresie psychiatrii. </w:t>
      </w:r>
    </w:p>
    <w:p w14:paraId="68A93858"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§4</w:t>
      </w:r>
    </w:p>
    <w:p w14:paraId="3EE37E48" w14:textId="77777777" w:rsidR="00BC2C7C" w:rsidRPr="00BC2C7C" w:rsidRDefault="00BC2C7C" w:rsidP="00BC2C7C">
      <w:pPr>
        <w:numPr>
          <w:ilvl w:val="0"/>
          <w:numId w:val="4"/>
        </w:numPr>
        <w:spacing w:after="120"/>
        <w:jc w:val="both"/>
        <w:rPr>
          <w:rFonts w:ascii="Palatino Linotype" w:hAnsi="Palatino Linotype"/>
          <w:sz w:val="20"/>
          <w:szCs w:val="20"/>
        </w:rPr>
      </w:pPr>
      <w:r w:rsidRPr="00BC2C7C">
        <w:rPr>
          <w:rFonts w:ascii="Palatino Linotype" w:hAnsi="Palatino Linotype"/>
          <w:sz w:val="20"/>
          <w:szCs w:val="20"/>
        </w:rPr>
        <w:t>Zamawiający ma prawo nadzoru i kontroli wykonywania przedmiotu umowy, a Wykonawca zobowiązany jest do poddania się tej kontroli.</w:t>
      </w:r>
    </w:p>
    <w:p w14:paraId="387062BA" w14:textId="77777777" w:rsidR="00BC2C7C" w:rsidRPr="00BC2C7C" w:rsidRDefault="00BC2C7C" w:rsidP="00BC2C7C">
      <w:pPr>
        <w:numPr>
          <w:ilvl w:val="0"/>
          <w:numId w:val="4"/>
        </w:numPr>
        <w:spacing w:after="120"/>
        <w:jc w:val="both"/>
        <w:rPr>
          <w:rFonts w:ascii="Palatino Linotype" w:hAnsi="Palatino Linotype"/>
          <w:sz w:val="20"/>
          <w:szCs w:val="20"/>
        </w:rPr>
      </w:pPr>
      <w:r w:rsidRPr="00BC2C7C">
        <w:rPr>
          <w:rFonts w:ascii="Palatino Linotype" w:hAnsi="Palatino Linotype"/>
          <w:sz w:val="20"/>
          <w:szCs w:val="20"/>
        </w:rPr>
        <w:t>Kontrola Zamawiającego obejmuje sposób i poprawność realizacji niniejszej umowy.</w:t>
      </w:r>
    </w:p>
    <w:p w14:paraId="4A8859DA"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§5</w:t>
      </w:r>
    </w:p>
    <w:p w14:paraId="6BEBE9B1"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Łączna maksymalna wysokość wynagrodzenia należnego Wykonawcy za realizację niniejszej umowy nie może przekroczyć kwoty ………… zł brutto.</w:t>
      </w:r>
    </w:p>
    <w:p w14:paraId="547121E9"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 xml:space="preserve">Wynagrodzenie brutto za przeprowadzenie jednej godziny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grupowej lub indywidualnej wynosi ……… zł brutto. </w:t>
      </w:r>
    </w:p>
    <w:p w14:paraId="132ED62B"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 xml:space="preserve"> </w:t>
      </w:r>
      <w:proofErr w:type="spellStart"/>
      <w:r w:rsidRPr="00BC2C7C">
        <w:rPr>
          <w:rFonts w:ascii="Palatino Linotype" w:hAnsi="Palatino Linotype"/>
          <w:sz w:val="20"/>
          <w:szCs w:val="20"/>
        </w:rPr>
        <w:t>Superwizja</w:t>
      </w:r>
      <w:proofErr w:type="spellEnd"/>
      <w:r w:rsidRPr="00BC2C7C">
        <w:rPr>
          <w:rFonts w:ascii="Palatino Linotype" w:hAnsi="Palatino Linotype"/>
          <w:sz w:val="20"/>
          <w:szCs w:val="20"/>
        </w:rPr>
        <w:t xml:space="preserve"> grupowa trwać będzie nie więcej niż 2 godziny zegarowe jednorazowo, a </w:t>
      </w:r>
      <w:proofErr w:type="spellStart"/>
      <w:r w:rsidRPr="00BC2C7C">
        <w:rPr>
          <w:rFonts w:ascii="Palatino Linotype" w:hAnsi="Palatino Linotype"/>
          <w:sz w:val="20"/>
          <w:szCs w:val="20"/>
        </w:rPr>
        <w:t>superwizja</w:t>
      </w:r>
      <w:proofErr w:type="spellEnd"/>
      <w:r w:rsidRPr="00BC2C7C">
        <w:rPr>
          <w:rFonts w:ascii="Palatino Linotype" w:hAnsi="Palatino Linotype"/>
          <w:sz w:val="20"/>
          <w:szCs w:val="20"/>
        </w:rPr>
        <w:t xml:space="preserve"> indywidualna trwać będzie  nie więcej niż 1 godzinę zegarową jednorazowo.</w:t>
      </w:r>
    </w:p>
    <w:p w14:paraId="06DAE007"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 xml:space="preserve"> </w:t>
      </w:r>
      <w:proofErr w:type="spellStart"/>
      <w:r w:rsidRPr="00BC2C7C">
        <w:rPr>
          <w:rFonts w:ascii="Palatino Linotype" w:hAnsi="Palatino Linotype"/>
          <w:sz w:val="20"/>
          <w:szCs w:val="20"/>
        </w:rPr>
        <w:t>Superwizja</w:t>
      </w:r>
      <w:proofErr w:type="spellEnd"/>
      <w:r w:rsidRPr="00BC2C7C">
        <w:rPr>
          <w:rFonts w:ascii="Palatino Linotype" w:hAnsi="Palatino Linotype"/>
          <w:sz w:val="20"/>
          <w:szCs w:val="20"/>
        </w:rPr>
        <w:t xml:space="preserve"> grupowa może trwać krócej niż 2 godziny zegarowe. W takim przypadku wynagrodzenie będzie należne Wykonawcy proporcjonalnie do faktycznie wypracowanego czasu  trwania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w:t>
      </w:r>
    </w:p>
    <w:p w14:paraId="15D12D0F"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Wypłata wynagrodzenia następować będzie co miesiąc w formie przelewu na rachunek bankowy Wykonawcy nr</w:t>
      </w:r>
      <w:r w:rsidRPr="00BC2C7C">
        <w:rPr>
          <w:rFonts w:ascii="Palatino Linotype" w:hAnsi="Palatino Linotype"/>
          <w:b/>
          <w:sz w:val="20"/>
          <w:szCs w:val="20"/>
        </w:rPr>
        <w:t>…………………..……………</w:t>
      </w:r>
      <w:r w:rsidRPr="00BC2C7C">
        <w:rPr>
          <w:rFonts w:ascii="Palatino Linotype" w:hAnsi="Palatino Linotype"/>
          <w:sz w:val="20"/>
          <w:szCs w:val="20"/>
        </w:rPr>
        <w:t xml:space="preserve">, w terminie do ……. dni od dnia otrzymania przez Zamawiającego rachunku lub faktury od Wykonawcy i potwierdzeniu przez Zamawiającego terminowego i prawidłowego wykonania zleconych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będących przedmiotem niniejszej umowy.</w:t>
      </w:r>
    </w:p>
    <w:p w14:paraId="14BA5AFD"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 xml:space="preserve">Wykonawca po zakończeniu każdego miesiąca realizacji niniejszej umowy  wystawi rachunek lub fakturę, do której /-ego dołączy uzupełnione sprawozdanie z przeprowadzonych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grupowych, wg wzoru załącznika nr 2 do niniejszej umowy, oraz sprawozdanie - listę obecności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indywidualnych z podpisami uczestników, wg wzoru załącznika nr 3 do niniejszej umowy.</w:t>
      </w:r>
    </w:p>
    <w:p w14:paraId="4C415AC6"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Wynagrodzenie, o którym mowa w niniejszym paragrafie, obejmuje wszystkie koszty poniesione przez Wykonawcę związane z realizacją umowy.</w:t>
      </w:r>
    </w:p>
    <w:p w14:paraId="024446FC"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Zmiana rachunku bankowego, o którym mowa w ust.5, może nastąpić w formie pisemnego aneksu do umowy pod rygorem nieważności.</w:t>
      </w:r>
    </w:p>
    <w:p w14:paraId="6161BF5B"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§6</w:t>
      </w:r>
    </w:p>
    <w:p w14:paraId="7DF6EA9C" w14:textId="77777777" w:rsidR="00BC2C7C" w:rsidRPr="00BC2C7C" w:rsidRDefault="00BC2C7C" w:rsidP="00BC2C7C">
      <w:pPr>
        <w:numPr>
          <w:ilvl w:val="0"/>
          <w:numId w:val="6"/>
        </w:numPr>
        <w:spacing w:after="120"/>
        <w:jc w:val="both"/>
        <w:rPr>
          <w:rFonts w:ascii="Palatino Linotype" w:hAnsi="Palatino Linotype"/>
          <w:sz w:val="20"/>
          <w:szCs w:val="20"/>
        </w:rPr>
      </w:pPr>
      <w:r w:rsidRPr="00BC2C7C">
        <w:rPr>
          <w:rFonts w:ascii="Palatino Linotype" w:hAnsi="Palatino Linotype"/>
          <w:sz w:val="20"/>
          <w:szCs w:val="20"/>
        </w:rPr>
        <w:t>W przypadku, gdy po stronie Wykonawcy wystąpią okoliczności uniemożliwiające rozpoczęcie, kontynuację lub zakończenie realizacji niniejszej umowy, Wykonawca zobowiązany jest do niezwłocznego pisemnego i telefonicznego powiadomienia Zamawiającego o powyższym.</w:t>
      </w:r>
    </w:p>
    <w:p w14:paraId="049359BD" w14:textId="77777777" w:rsidR="00BC2C7C" w:rsidRPr="00BC2C7C" w:rsidRDefault="00BC2C7C" w:rsidP="00BC2C7C">
      <w:pPr>
        <w:numPr>
          <w:ilvl w:val="0"/>
          <w:numId w:val="6"/>
        </w:numPr>
        <w:spacing w:after="120"/>
        <w:jc w:val="both"/>
        <w:rPr>
          <w:rFonts w:ascii="Palatino Linotype" w:hAnsi="Palatino Linotype"/>
          <w:sz w:val="20"/>
          <w:szCs w:val="20"/>
        </w:rPr>
      </w:pPr>
      <w:r w:rsidRPr="00BC2C7C">
        <w:rPr>
          <w:rFonts w:ascii="Palatino Linotype" w:hAnsi="Palatino Linotype"/>
          <w:sz w:val="20"/>
          <w:szCs w:val="20"/>
        </w:rPr>
        <w:t>W sytuacji, o której mowa w ust. 1, Zamawiający ma prawo:</w:t>
      </w:r>
    </w:p>
    <w:p w14:paraId="23E64CE7" w14:textId="2847E14B" w:rsidR="00BC2C7C" w:rsidRPr="00BC2C7C" w:rsidRDefault="00BC2C7C" w:rsidP="00BC2C7C">
      <w:pPr>
        <w:numPr>
          <w:ilvl w:val="0"/>
          <w:numId w:val="7"/>
        </w:numPr>
        <w:spacing w:after="120"/>
        <w:jc w:val="both"/>
        <w:rPr>
          <w:rFonts w:ascii="Palatino Linotype" w:hAnsi="Palatino Linotype"/>
          <w:sz w:val="20"/>
          <w:szCs w:val="20"/>
        </w:rPr>
      </w:pPr>
      <w:r w:rsidRPr="00BC2C7C">
        <w:rPr>
          <w:rFonts w:ascii="Palatino Linotype" w:hAnsi="Palatino Linotype"/>
          <w:sz w:val="20"/>
          <w:szCs w:val="20"/>
        </w:rPr>
        <w:t>odstąpić od niniejszej umowy w terminie 30 dni od dnia otrzymania powiadomienia,                            o którym mowa w ust. 1,</w:t>
      </w:r>
    </w:p>
    <w:p w14:paraId="5520F7F5" w14:textId="77777777" w:rsidR="00BC2C7C" w:rsidRPr="00BC2C7C" w:rsidRDefault="00BC2C7C" w:rsidP="00BC2C7C">
      <w:pPr>
        <w:numPr>
          <w:ilvl w:val="0"/>
          <w:numId w:val="7"/>
        </w:numPr>
        <w:spacing w:after="120"/>
        <w:jc w:val="both"/>
        <w:rPr>
          <w:rFonts w:ascii="Palatino Linotype" w:hAnsi="Palatino Linotype"/>
          <w:sz w:val="20"/>
          <w:szCs w:val="20"/>
        </w:rPr>
      </w:pPr>
      <w:r w:rsidRPr="00BC2C7C">
        <w:rPr>
          <w:rFonts w:ascii="Palatino Linotype" w:hAnsi="Palatino Linotype"/>
          <w:sz w:val="20"/>
          <w:szCs w:val="20"/>
        </w:rPr>
        <w:t>powierzyć wykonanie przedmiotu niniejszej umowy innej osobie.</w:t>
      </w:r>
    </w:p>
    <w:p w14:paraId="6CD55B20" w14:textId="77777777" w:rsidR="00BC2C7C" w:rsidRPr="00BC2C7C" w:rsidRDefault="00BC2C7C" w:rsidP="00BC2C7C">
      <w:pPr>
        <w:numPr>
          <w:ilvl w:val="0"/>
          <w:numId w:val="6"/>
        </w:numPr>
        <w:spacing w:after="120"/>
        <w:jc w:val="both"/>
        <w:rPr>
          <w:rFonts w:ascii="Palatino Linotype" w:hAnsi="Palatino Linotype"/>
          <w:sz w:val="20"/>
          <w:szCs w:val="20"/>
        </w:rPr>
      </w:pPr>
      <w:r w:rsidRPr="00BC2C7C">
        <w:rPr>
          <w:rFonts w:ascii="Palatino Linotype" w:hAnsi="Palatino Linotype"/>
          <w:sz w:val="20"/>
          <w:szCs w:val="20"/>
        </w:rPr>
        <w:lastRenderedPageBreak/>
        <w:t>W przypadku, o którym mowa w ust. 2, Wykonawca może żądać wyłącznie wynagrodzenia należnego z tytułu wykonanego przedmiotu umowy.</w:t>
      </w:r>
    </w:p>
    <w:p w14:paraId="708FF34F" w14:textId="77777777" w:rsidR="00BC2C7C" w:rsidRPr="00BC2C7C" w:rsidRDefault="00BC2C7C" w:rsidP="00BC2C7C">
      <w:pPr>
        <w:suppressAutoHyphens/>
        <w:spacing w:after="120"/>
        <w:jc w:val="center"/>
        <w:rPr>
          <w:rFonts w:ascii="Palatino Linotype" w:hAnsi="Palatino Linotype"/>
          <w:b/>
          <w:sz w:val="20"/>
          <w:szCs w:val="20"/>
          <w:lang w:eastAsia="ar-SA"/>
        </w:rPr>
      </w:pPr>
      <w:r w:rsidRPr="00BC2C7C">
        <w:rPr>
          <w:rFonts w:ascii="Palatino Linotype" w:hAnsi="Palatino Linotype"/>
          <w:b/>
          <w:sz w:val="20"/>
          <w:szCs w:val="20"/>
          <w:lang w:eastAsia="ar-SA"/>
        </w:rPr>
        <w:t>§7</w:t>
      </w:r>
    </w:p>
    <w:p w14:paraId="5D761FEC" w14:textId="77777777" w:rsidR="00BC2C7C" w:rsidRPr="00BC2C7C" w:rsidRDefault="00BC2C7C" w:rsidP="00BC2C7C">
      <w:pPr>
        <w:numPr>
          <w:ilvl w:val="0"/>
          <w:numId w:val="8"/>
        </w:numPr>
        <w:suppressAutoHyphens/>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Wykonawca ponosi odpowiedzialność za niewykonanie lub nienależyte wykonanie przedmiotu umowy.</w:t>
      </w:r>
    </w:p>
    <w:p w14:paraId="17B39540" w14:textId="77777777" w:rsidR="00BC2C7C" w:rsidRPr="00BC2C7C" w:rsidRDefault="00BC2C7C" w:rsidP="00BC2C7C">
      <w:pPr>
        <w:numPr>
          <w:ilvl w:val="0"/>
          <w:numId w:val="8"/>
        </w:numPr>
        <w:suppressAutoHyphens/>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Wykonawca będzie zobowiązany zapłacić Zamawiającemu karę umowną za odstąpienie od niniejszej umowy przez Zamawiającego bądź wypowiedzenie niniejszej umowy przez Zamawiającego z przyczyn leżących po stronie Wykonawcy - w wysokości 10 %  łącznej wysokości wynagrodzenia Wykonawcy, o którym mowa w § 5 ust. 1.</w:t>
      </w:r>
    </w:p>
    <w:p w14:paraId="5F717D08" w14:textId="77777777" w:rsidR="00BC2C7C" w:rsidRPr="00BC2C7C" w:rsidRDefault="00BC2C7C" w:rsidP="00BC2C7C">
      <w:pPr>
        <w:numPr>
          <w:ilvl w:val="0"/>
          <w:numId w:val="8"/>
        </w:numPr>
        <w:suppressAutoHyphens/>
        <w:autoSpaceDE w:val="0"/>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 xml:space="preserve">Zamawiający zastrzega sobie możliwość potrącenia kar umownych z należnego Wykonawcy wynagrodzenia za realizację niniejszej umowy. </w:t>
      </w:r>
    </w:p>
    <w:p w14:paraId="1FD6925F" w14:textId="77777777" w:rsidR="00BC2C7C" w:rsidRPr="00BC2C7C" w:rsidRDefault="00BC2C7C" w:rsidP="00BC2C7C">
      <w:pPr>
        <w:numPr>
          <w:ilvl w:val="0"/>
          <w:numId w:val="8"/>
        </w:numPr>
        <w:suppressAutoHyphens/>
        <w:autoSpaceDE w:val="0"/>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Jeżeli na skutek niewykonania lub nienależytego wykonania przedmiotu umowy Zamawiający poniesie szkodę przewyższającą zastrzeżoną karę umowną, Zamawiającemu przysługuje prawo żądania odszkodowania przewyższającego wysokość zastrzeżonych kar umownych do wysokości rzeczywiście poniesionej szkody na zasadach ogólnych.</w:t>
      </w:r>
    </w:p>
    <w:p w14:paraId="05BA00A9" w14:textId="77777777" w:rsidR="00BC2C7C" w:rsidRPr="00BC2C7C" w:rsidRDefault="00BC2C7C" w:rsidP="00BC2C7C">
      <w:pPr>
        <w:suppressAutoHyphens/>
        <w:spacing w:after="120"/>
        <w:jc w:val="center"/>
        <w:rPr>
          <w:rFonts w:ascii="Palatino Linotype" w:hAnsi="Palatino Linotype"/>
          <w:sz w:val="20"/>
          <w:szCs w:val="20"/>
          <w:lang w:eastAsia="ar-SA"/>
        </w:rPr>
      </w:pPr>
      <w:r w:rsidRPr="00BC2C7C">
        <w:rPr>
          <w:rFonts w:ascii="Palatino Linotype" w:hAnsi="Palatino Linotype"/>
          <w:b/>
          <w:sz w:val="20"/>
          <w:szCs w:val="20"/>
          <w:lang w:eastAsia="ar-SA"/>
        </w:rPr>
        <w:t>§8</w:t>
      </w:r>
    </w:p>
    <w:p w14:paraId="4BB80512" w14:textId="77777777" w:rsidR="00BC2C7C" w:rsidRPr="00BC2C7C" w:rsidRDefault="00BC2C7C" w:rsidP="00BC2C7C">
      <w:pPr>
        <w:numPr>
          <w:ilvl w:val="0"/>
          <w:numId w:val="9"/>
        </w:numPr>
        <w:spacing w:after="120"/>
        <w:jc w:val="both"/>
        <w:rPr>
          <w:rFonts w:ascii="Palatino Linotype" w:hAnsi="Palatino Linotype" w:cs="Tahoma"/>
          <w:sz w:val="20"/>
          <w:szCs w:val="20"/>
        </w:rPr>
      </w:pPr>
      <w:r w:rsidRPr="00BC2C7C">
        <w:rPr>
          <w:rFonts w:ascii="Palatino Linotype" w:hAnsi="Palatino Linotype"/>
          <w:sz w:val="20"/>
          <w:szCs w:val="20"/>
        </w:rPr>
        <w:t xml:space="preserve">Zmiany niniejszej umowy wymagają formy pisemnej pod rygorem nieważności i mogą być dopuszczalne tylko w granicach art. 454 i 455 ustawy - Prawo zamówień publicznych. </w:t>
      </w:r>
    </w:p>
    <w:p w14:paraId="4B2BA796" w14:textId="797EC6C1" w:rsidR="00BC2C7C" w:rsidRPr="00BC2C7C" w:rsidRDefault="00BC2C7C" w:rsidP="00BC2C7C">
      <w:pPr>
        <w:numPr>
          <w:ilvl w:val="0"/>
          <w:numId w:val="9"/>
        </w:numPr>
        <w:spacing w:after="120"/>
        <w:jc w:val="both"/>
        <w:rPr>
          <w:rFonts w:ascii="Palatino Linotype" w:hAnsi="Palatino Linotype" w:cs="Tahoma"/>
          <w:sz w:val="20"/>
          <w:szCs w:val="20"/>
        </w:rPr>
      </w:pPr>
      <w:r w:rsidRPr="00BC2C7C">
        <w:rPr>
          <w:rFonts w:ascii="Palatino Linotype" w:hAnsi="Palatino Linotype" w:cs="Tahoma"/>
          <w:sz w:val="20"/>
          <w:szCs w:val="20"/>
        </w:rPr>
        <w:t xml:space="preserve">Strony przez istotne zmiany postanowień umowy w stosunku do treści złożonej w postępowaniu oferty rozumieją takie zmiany, które wskazane zostały w art. 455 ustawy – Prawo zamówień publicznych. Zamawiający dopuszcza ponadto zmianę niniejszej umowy w zakresie: </w:t>
      </w:r>
    </w:p>
    <w:p w14:paraId="64C9112A" w14:textId="77777777" w:rsidR="00BC2C7C" w:rsidRPr="00BC2C7C" w:rsidRDefault="00BC2C7C" w:rsidP="00BC2C7C">
      <w:pPr>
        <w:numPr>
          <w:ilvl w:val="0"/>
          <w:numId w:val="10"/>
        </w:numPr>
        <w:suppressAutoHyphens/>
        <w:spacing w:after="120"/>
        <w:jc w:val="both"/>
        <w:rPr>
          <w:rFonts w:ascii="Palatino Linotype" w:hAnsi="Palatino Linotype"/>
          <w:bCs/>
          <w:sz w:val="20"/>
          <w:szCs w:val="20"/>
          <w:lang w:eastAsia="ar-SA"/>
        </w:rPr>
      </w:pPr>
      <w:r w:rsidRPr="00BC2C7C">
        <w:rPr>
          <w:rFonts w:ascii="Palatino Linotype" w:hAnsi="Palatino Linotype"/>
          <w:bCs/>
          <w:color w:val="000000"/>
          <w:sz w:val="20"/>
          <w:szCs w:val="20"/>
          <w:lang w:eastAsia="ar-SA"/>
        </w:rPr>
        <w:t xml:space="preserve">zmiany wskazanego w § 2 terminu realizacji przedmiotu umowy – w </w:t>
      </w:r>
      <w:r w:rsidRPr="00BC2C7C">
        <w:rPr>
          <w:rFonts w:ascii="Palatino Linotype" w:hAnsi="Palatino Linotype"/>
          <w:bCs/>
          <w:sz w:val="20"/>
          <w:szCs w:val="20"/>
          <w:lang w:eastAsia="ar-SA"/>
        </w:rPr>
        <w:t>przypadku, gdy zmianę taką zaakceptuje Zamawiający lub zmiana taka stanie się konieczna ze względu na okoliczności, których nie można było przewidzieć,</w:t>
      </w:r>
    </w:p>
    <w:p w14:paraId="10A452C6" w14:textId="77777777" w:rsidR="00BC2C7C" w:rsidRPr="00BC2C7C" w:rsidRDefault="00BC2C7C" w:rsidP="00BC2C7C">
      <w:pPr>
        <w:numPr>
          <w:ilvl w:val="0"/>
          <w:numId w:val="10"/>
        </w:numPr>
        <w:tabs>
          <w:tab w:val="left" w:pos="720"/>
          <w:tab w:val="left" w:pos="1276"/>
          <w:tab w:val="left" w:pos="5040"/>
        </w:tabs>
        <w:suppressAutoHyphens/>
        <w:autoSpaceDE w:val="0"/>
        <w:spacing w:after="120"/>
        <w:jc w:val="both"/>
        <w:rPr>
          <w:rFonts w:ascii="Palatino Linotype" w:hAnsi="Palatino Linotype"/>
          <w:color w:val="000000"/>
          <w:sz w:val="20"/>
          <w:szCs w:val="20"/>
          <w:lang w:eastAsia="ar-SA"/>
        </w:rPr>
      </w:pPr>
      <w:r w:rsidRPr="00BC2C7C">
        <w:rPr>
          <w:rFonts w:ascii="Palatino Linotype" w:hAnsi="Palatino Linotype"/>
          <w:bCs/>
          <w:color w:val="000000"/>
          <w:sz w:val="20"/>
          <w:szCs w:val="20"/>
          <w:lang w:eastAsia="ar-SA"/>
        </w:rPr>
        <w:t>wy</w:t>
      </w:r>
      <w:r w:rsidRPr="00BC2C7C">
        <w:rPr>
          <w:rFonts w:ascii="Palatino Linotype" w:hAnsi="Palatino Linotype"/>
          <w:color w:val="000000"/>
          <w:sz w:val="20"/>
          <w:szCs w:val="20"/>
          <w:lang w:eastAsia="ar-SA"/>
        </w:rPr>
        <w:t>stąpienia konieczności powierzenia wykonania części zakresu umowy podwykonawcy lub zmiany zakresu wykonania części zamówienia przez podwykonawcę.</w:t>
      </w:r>
    </w:p>
    <w:p w14:paraId="55963085" w14:textId="77777777" w:rsidR="00BC2C7C" w:rsidRPr="00BC2C7C" w:rsidRDefault="00BC2C7C" w:rsidP="00BC2C7C">
      <w:pPr>
        <w:suppressAutoHyphens/>
        <w:spacing w:after="120"/>
        <w:ind w:left="3540" w:firstLine="708"/>
        <w:jc w:val="both"/>
        <w:rPr>
          <w:rFonts w:ascii="Palatino Linotype" w:hAnsi="Palatino Linotype"/>
          <w:b/>
          <w:sz w:val="20"/>
          <w:szCs w:val="20"/>
          <w:lang w:eastAsia="ar-SA"/>
        </w:rPr>
      </w:pPr>
      <w:r w:rsidRPr="00BC2C7C">
        <w:rPr>
          <w:rFonts w:ascii="Palatino Linotype" w:hAnsi="Palatino Linotype"/>
          <w:b/>
          <w:sz w:val="20"/>
          <w:szCs w:val="20"/>
          <w:lang w:eastAsia="ar-SA"/>
        </w:rPr>
        <w:t>§9</w:t>
      </w:r>
    </w:p>
    <w:p w14:paraId="7DD02FE9" w14:textId="77777777" w:rsidR="00BC2C7C" w:rsidRPr="00BC2C7C" w:rsidRDefault="00BC2C7C" w:rsidP="00BC2C7C">
      <w:pPr>
        <w:suppressAutoHyphens/>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w:t>
      </w:r>
    </w:p>
    <w:p w14:paraId="235CAC4F" w14:textId="77777777" w:rsidR="00BC2C7C" w:rsidRPr="00BC2C7C" w:rsidRDefault="00BC2C7C" w:rsidP="00BC2C7C">
      <w:pPr>
        <w:suppressAutoHyphens/>
        <w:spacing w:after="120"/>
        <w:jc w:val="center"/>
        <w:rPr>
          <w:rFonts w:ascii="Palatino Linotype" w:hAnsi="Palatino Linotype"/>
          <w:b/>
          <w:color w:val="000000"/>
          <w:sz w:val="20"/>
          <w:szCs w:val="20"/>
          <w:lang w:eastAsia="ar-SA"/>
        </w:rPr>
      </w:pPr>
      <w:r w:rsidRPr="00BC2C7C">
        <w:rPr>
          <w:rFonts w:ascii="Palatino Linotype" w:hAnsi="Palatino Linotype"/>
          <w:b/>
          <w:sz w:val="20"/>
          <w:szCs w:val="20"/>
          <w:lang w:eastAsia="ar-SA"/>
        </w:rPr>
        <w:t>§10</w:t>
      </w:r>
    </w:p>
    <w:p w14:paraId="354B1E14" w14:textId="77777777" w:rsidR="00BC2C7C" w:rsidRPr="00BC2C7C" w:rsidRDefault="00BC2C7C" w:rsidP="00BC2C7C">
      <w:pPr>
        <w:numPr>
          <w:ilvl w:val="1"/>
          <w:numId w:val="10"/>
        </w:numPr>
        <w:suppressAutoHyphens/>
        <w:autoSpaceDE w:val="0"/>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Oprócz przypadków wymienionych w Kodeksie cywilnym, Zamawiającemu przysługuje prawo odstąpienia od umowy w sytuacji: </w:t>
      </w:r>
    </w:p>
    <w:p w14:paraId="1DCDB4C4" w14:textId="77777777" w:rsidR="00BC2C7C" w:rsidRPr="00BC2C7C" w:rsidRDefault="00BC2C7C" w:rsidP="00BC2C7C">
      <w:pPr>
        <w:numPr>
          <w:ilvl w:val="0"/>
          <w:numId w:val="1"/>
        </w:numPr>
        <w:tabs>
          <w:tab w:val="clear" w:pos="720"/>
        </w:tabs>
        <w:suppressAutoHyphens/>
        <w:autoSpaceDE w:val="0"/>
        <w:spacing w:after="120"/>
        <w:ind w:left="851" w:hanging="425"/>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określonej w art. 456  ustawy Prawo zamówień publicznych, </w:t>
      </w:r>
    </w:p>
    <w:p w14:paraId="779C9253" w14:textId="77777777" w:rsidR="00BC2C7C" w:rsidRPr="00BC2C7C" w:rsidRDefault="00BC2C7C" w:rsidP="00BC2C7C">
      <w:pPr>
        <w:numPr>
          <w:ilvl w:val="0"/>
          <w:numId w:val="1"/>
        </w:numPr>
        <w:tabs>
          <w:tab w:val="clear" w:pos="720"/>
        </w:tabs>
        <w:suppressAutoHyphens/>
        <w:autoSpaceDE w:val="0"/>
        <w:spacing w:after="120"/>
        <w:ind w:left="851" w:hanging="425"/>
        <w:jc w:val="both"/>
        <w:rPr>
          <w:rFonts w:ascii="Palatino Linotype" w:hAnsi="Palatino Linotype"/>
          <w:sz w:val="20"/>
          <w:szCs w:val="20"/>
          <w:lang w:eastAsia="ar-SA"/>
        </w:rPr>
      </w:pPr>
      <w:r w:rsidRPr="00BC2C7C">
        <w:rPr>
          <w:rFonts w:ascii="Palatino Linotype" w:hAnsi="Palatino Linotype"/>
          <w:sz w:val="20"/>
          <w:szCs w:val="20"/>
          <w:lang w:eastAsia="ar-SA"/>
        </w:rPr>
        <w:t>w przypadku złożenia wniosku o ogłoszenie upadłości Wykonawcy lub w przypadku zawieszenia bądź zaprzestania wykonywania działalności gospodarczej przez Wykonawcę.</w:t>
      </w:r>
    </w:p>
    <w:p w14:paraId="4CA67329" w14:textId="77777777" w:rsidR="00BC2C7C" w:rsidRPr="00BC2C7C" w:rsidRDefault="00BC2C7C" w:rsidP="00BC2C7C">
      <w:pPr>
        <w:numPr>
          <w:ilvl w:val="1"/>
          <w:numId w:val="10"/>
        </w:numPr>
        <w:suppressAutoHyphens/>
        <w:spacing w:after="120"/>
        <w:ind w:left="426" w:hanging="284"/>
        <w:jc w:val="both"/>
        <w:rPr>
          <w:rFonts w:ascii="Palatino Linotype" w:hAnsi="Palatino Linotype"/>
          <w:sz w:val="20"/>
          <w:szCs w:val="20"/>
          <w:lang w:eastAsia="ar-SA"/>
        </w:rPr>
      </w:pPr>
      <w:r w:rsidRPr="00BC2C7C">
        <w:rPr>
          <w:rFonts w:ascii="Palatino Linotype" w:hAnsi="Palatino Linotype"/>
          <w:sz w:val="20"/>
          <w:szCs w:val="20"/>
          <w:lang w:eastAsia="ar-SA"/>
        </w:rPr>
        <w:t>Zamawiający może odstąpić od umowy w terminie 30 dni od powzięcia wiadomości                      o  okolicznościach, o których mowa w ust. 1. Odstąpienie od umowy nastąpi w formie pisemnej       z podaniem uzasadnienia.</w:t>
      </w:r>
    </w:p>
    <w:p w14:paraId="289CD339" w14:textId="77777777" w:rsidR="00BC2C7C" w:rsidRPr="00BC2C7C" w:rsidRDefault="00BC2C7C" w:rsidP="00BC2C7C">
      <w:pPr>
        <w:numPr>
          <w:ilvl w:val="1"/>
          <w:numId w:val="10"/>
        </w:numPr>
        <w:suppressAutoHyphens/>
        <w:spacing w:after="120"/>
        <w:ind w:left="709" w:hanging="567"/>
        <w:jc w:val="both"/>
        <w:rPr>
          <w:rFonts w:ascii="Palatino Linotype" w:hAnsi="Palatino Linotype"/>
          <w:sz w:val="20"/>
          <w:szCs w:val="20"/>
          <w:lang w:eastAsia="ar-SA"/>
        </w:rPr>
      </w:pPr>
      <w:r w:rsidRPr="00BC2C7C">
        <w:rPr>
          <w:rFonts w:ascii="Palatino Linotype" w:hAnsi="Palatino Linotype"/>
          <w:sz w:val="20"/>
          <w:szCs w:val="20"/>
          <w:lang w:eastAsia="ar-SA"/>
        </w:rPr>
        <w:lastRenderedPageBreak/>
        <w:t>W przypadku kiedy Wykonawca realizuje niniejszą umowę w sposób nienależyty</w:t>
      </w:r>
      <w:r w:rsidRPr="00BC2C7C">
        <w:rPr>
          <w:rFonts w:ascii="Palatino Linotype" w:eastAsia="Palatino Linotype" w:hAnsi="Palatino Linotype"/>
          <w:sz w:val="20"/>
          <w:szCs w:val="20"/>
          <w:lang w:eastAsia="ar-SA"/>
        </w:rPr>
        <w:t xml:space="preserve"> Zamawiający wezwie Wykonawcę do prawidłowej realizacji umowy i wyznaczy Wykonawcy w tym celu odpowiedni termin. Po bezskutecznym upływie wyznaczonego terminu Zamawiający może wypowiedzieć umowę ze skutkiem natychmiastowym, a </w:t>
      </w:r>
      <w:r w:rsidRPr="00BC2C7C">
        <w:rPr>
          <w:rFonts w:ascii="Palatino Linotype" w:hAnsi="Palatino Linotype"/>
          <w:sz w:val="20"/>
          <w:szCs w:val="20"/>
          <w:lang w:eastAsia="ar-SA"/>
        </w:rPr>
        <w:t>Wykonawca zobowiązany jest do zapłaty Zamawiającemu kary umownej zgodnie z § 7 ust. 2.</w:t>
      </w:r>
    </w:p>
    <w:p w14:paraId="235FF7B1" w14:textId="77777777" w:rsidR="00BC2C7C" w:rsidRPr="00BC2C7C" w:rsidRDefault="00BC2C7C" w:rsidP="00BC2C7C">
      <w:pPr>
        <w:numPr>
          <w:ilvl w:val="1"/>
          <w:numId w:val="10"/>
        </w:numPr>
        <w:suppressAutoHyphens/>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W przypadku odstąpienia od niniejszej umowy przez Zamawiającego bądź wypowiedzenia umowy przez Zamawiającego z przyczyn nie leżących po stronie Wykonawcy, Wykonawca może żądać wyłącznie wynagrodzenia należnego z tytułu wykonania części umowy.</w:t>
      </w:r>
    </w:p>
    <w:p w14:paraId="33AE0DCE" w14:textId="77777777" w:rsidR="00BC2C7C" w:rsidRPr="00BC2C7C" w:rsidRDefault="00BC2C7C" w:rsidP="00BC2C7C">
      <w:pPr>
        <w:suppressAutoHyphens/>
        <w:autoSpaceDE w:val="0"/>
        <w:spacing w:after="120"/>
        <w:ind w:hanging="15"/>
        <w:jc w:val="center"/>
        <w:rPr>
          <w:rFonts w:ascii="Palatino Linotype" w:hAnsi="Palatino Linotype"/>
          <w:b/>
          <w:color w:val="000000"/>
          <w:sz w:val="20"/>
          <w:szCs w:val="20"/>
          <w:lang w:eastAsia="ar-SA"/>
        </w:rPr>
      </w:pPr>
      <w:r w:rsidRPr="00BC2C7C">
        <w:rPr>
          <w:rFonts w:ascii="Palatino Linotype" w:hAnsi="Palatino Linotype"/>
          <w:b/>
          <w:color w:val="000000"/>
          <w:sz w:val="20"/>
          <w:szCs w:val="20"/>
          <w:lang w:eastAsia="ar-SA"/>
        </w:rPr>
        <w:t>§11</w:t>
      </w:r>
    </w:p>
    <w:p w14:paraId="37545CC5" w14:textId="77777777" w:rsidR="00BC2C7C" w:rsidRPr="00BC2C7C" w:rsidRDefault="00BC2C7C" w:rsidP="00BC2C7C">
      <w:pPr>
        <w:numPr>
          <w:ilvl w:val="0"/>
          <w:numId w:val="11"/>
        </w:numPr>
        <w:suppressAutoHyphens/>
        <w:autoSpaceDE w:val="0"/>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Strony wyznaczają osoby odpowiedzialne za realizację umowy: </w:t>
      </w:r>
    </w:p>
    <w:p w14:paraId="3A77CF9A" w14:textId="77777777" w:rsidR="00BC2C7C" w:rsidRPr="00BC2C7C" w:rsidRDefault="00BC2C7C" w:rsidP="00BC2C7C">
      <w:pPr>
        <w:numPr>
          <w:ilvl w:val="3"/>
          <w:numId w:val="12"/>
        </w:numPr>
        <w:tabs>
          <w:tab w:val="clear" w:pos="360"/>
          <w:tab w:val="num" w:pos="709"/>
        </w:tabs>
        <w:suppressAutoHyphens/>
        <w:spacing w:after="120"/>
        <w:ind w:left="709" w:hanging="283"/>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ze strony </w:t>
      </w:r>
      <w:r w:rsidRPr="00BC2C7C">
        <w:rPr>
          <w:rFonts w:ascii="Palatino Linotype" w:hAnsi="Palatino Linotype"/>
          <w:b/>
          <w:bCs/>
          <w:color w:val="000000"/>
          <w:sz w:val="20"/>
          <w:szCs w:val="20"/>
          <w:lang w:eastAsia="ar-SA"/>
        </w:rPr>
        <w:t>Zamawiającego</w:t>
      </w:r>
      <w:r w:rsidRPr="00BC2C7C">
        <w:rPr>
          <w:rFonts w:ascii="Palatino Linotype" w:hAnsi="Palatino Linotype"/>
          <w:color w:val="000000"/>
          <w:sz w:val="20"/>
          <w:szCs w:val="20"/>
          <w:lang w:eastAsia="ar-SA"/>
        </w:rPr>
        <w:t xml:space="preserve">:  Koordynator </w:t>
      </w:r>
      <w:proofErr w:type="spellStart"/>
      <w:r w:rsidRPr="00BC2C7C">
        <w:rPr>
          <w:rFonts w:ascii="Palatino Linotype" w:hAnsi="Palatino Linotype"/>
          <w:color w:val="000000"/>
          <w:sz w:val="20"/>
          <w:szCs w:val="20"/>
          <w:lang w:eastAsia="ar-SA"/>
        </w:rPr>
        <w:t>superwizji</w:t>
      </w:r>
      <w:proofErr w:type="spellEnd"/>
      <w:r w:rsidRPr="00BC2C7C">
        <w:rPr>
          <w:rFonts w:ascii="Palatino Linotype" w:hAnsi="Palatino Linotype"/>
          <w:color w:val="000000"/>
          <w:sz w:val="20"/>
          <w:szCs w:val="20"/>
          <w:lang w:eastAsia="ar-SA"/>
        </w:rPr>
        <w:t xml:space="preserve"> </w:t>
      </w:r>
    </w:p>
    <w:p w14:paraId="21641F37" w14:textId="77777777" w:rsidR="00BC2C7C" w:rsidRPr="00BC2C7C" w:rsidRDefault="00BC2C7C" w:rsidP="00BC2C7C">
      <w:pPr>
        <w:numPr>
          <w:ilvl w:val="3"/>
          <w:numId w:val="12"/>
        </w:numPr>
        <w:tabs>
          <w:tab w:val="clear" w:pos="360"/>
          <w:tab w:val="num" w:pos="709"/>
        </w:tabs>
        <w:suppressAutoHyphens/>
        <w:autoSpaceDE w:val="0"/>
        <w:spacing w:after="120"/>
        <w:ind w:left="709" w:hanging="283"/>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ze strony </w:t>
      </w:r>
      <w:r w:rsidRPr="00BC2C7C">
        <w:rPr>
          <w:rFonts w:ascii="Palatino Linotype" w:hAnsi="Palatino Linotype"/>
          <w:b/>
          <w:bCs/>
          <w:color w:val="000000"/>
          <w:sz w:val="20"/>
          <w:szCs w:val="20"/>
          <w:lang w:eastAsia="ar-SA"/>
        </w:rPr>
        <w:t>Wykonawcy</w:t>
      </w:r>
      <w:r w:rsidRPr="00BC2C7C">
        <w:rPr>
          <w:rFonts w:ascii="Palatino Linotype" w:hAnsi="Palatino Linotype"/>
          <w:color w:val="000000"/>
          <w:sz w:val="20"/>
          <w:szCs w:val="20"/>
          <w:lang w:eastAsia="ar-SA"/>
        </w:rPr>
        <w:t>: …………….</w:t>
      </w:r>
    </w:p>
    <w:p w14:paraId="190E3369" w14:textId="77777777" w:rsidR="00BC2C7C" w:rsidRPr="00BC2C7C" w:rsidRDefault="00BC2C7C" w:rsidP="00BC2C7C">
      <w:pPr>
        <w:numPr>
          <w:ilvl w:val="0"/>
          <w:numId w:val="11"/>
        </w:numPr>
        <w:suppressAutoHyphens/>
        <w:autoSpaceDE w:val="0"/>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Osoby wymienione w ust.1 są uprawnione do udzielania koniecznych wyjaśnień i informacji oraz podejmowania innych niezbędnych działań koniecznych do prawidłowego wykonywania przedmiotu umowy. </w:t>
      </w:r>
    </w:p>
    <w:p w14:paraId="50D6FFFC" w14:textId="77777777" w:rsidR="00BC2C7C" w:rsidRPr="00BC2C7C" w:rsidRDefault="00BC2C7C" w:rsidP="00BC2C7C">
      <w:pPr>
        <w:numPr>
          <w:ilvl w:val="0"/>
          <w:numId w:val="11"/>
        </w:numPr>
        <w:suppressAutoHyphens/>
        <w:autoSpaceDE w:val="0"/>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Wszelkie oświadczenia Stron niniejszej umowy będą składane na piśmie pod rygorem nieważności listem poleconym, lub za potwierdzeniem ich złożenia, na następujące adresy Stron:</w:t>
      </w:r>
    </w:p>
    <w:p w14:paraId="63275344" w14:textId="77777777" w:rsidR="00BC2C7C" w:rsidRPr="00BC2C7C" w:rsidRDefault="00BC2C7C" w:rsidP="00BC2C7C">
      <w:pPr>
        <w:numPr>
          <w:ilvl w:val="0"/>
          <w:numId w:val="13"/>
        </w:numPr>
        <w:suppressAutoHyphens/>
        <w:spacing w:after="120"/>
        <w:ind w:left="709" w:hanging="284"/>
        <w:rPr>
          <w:rFonts w:ascii="Palatino Linotype" w:hAnsi="Palatino Linotype"/>
          <w:bCs/>
          <w:sz w:val="20"/>
          <w:szCs w:val="20"/>
          <w:lang w:eastAsia="ar-SA"/>
        </w:rPr>
      </w:pPr>
      <w:r w:rsidRPr="00BC2C7C">
        <w:rPr>
          <w:rFonts w:ascii="Palatino Linotype" w:hAnsi="Palatino Linotype"/>
          <w:sz w:val="20"/>
          <w:szCs w:val="20"/>
          <w:lang w:eastAsia="ar-SA"/>
        </w:rPr>
        <w:t xml:space="preserve">Zamawiający - </w:t>
      </w:r>
      <w:r w:rsidRPr="00BC2C7C">
        <w:rPr>
          <w:rFonts w:ascii="Palatino Linotype" w:hAnsi="Palatino Linotype"/>
          <w:bCs/>
          <w:sz w:val="20"/>
          <w:szCs w:val="20"/>
          <w:lang w:eastAsia="ar-SA"/>
        </w:rPr>
        <w:t>ul. dr. J. Babińskiego 29, 30 - 393 Kraków,</w:t>
      </w:r>
    </w:p>
    <w:p w14:paraId="76B2470B" w14:textId="77777777" w:rsidR="00BC2C7C" w:rsidRPr="00BC2C7C" w:rsidRDefault="00BC2C7C" w:rsidP="00BC2C7C">
      <w:pPr>
        <w:numPr>
          <w:ilvl w:val="0"/>
          <w:numId w:val="13"/>
        </w:numPr>
        <w:suppressAutoHyphens/>
        <w:spacing w:after="120"/>
        <w:ind w:left="709" w:hanging="284"/>
        <w:rPr>
          <w:rFonts w:ascii="Palatino Linotype" w:hAnsi="Palatino Linotype"/>
          <w:bCs/>
          <w:sz w:val="20"/>
          <w:szCs w:val="20"/>
          <w:lang w:eastAsia="ar-SA"/>
        </w:rPr>
      </w:pPr>
      <w:r w:rsidRPr="00BC2C7C">
        <w:rPr>
          <w:rFonts w:ascii="Palatino Linotype" w:hAnsi="Palatino Linotype"/>
          <w:bCs/>
          <w:sz w:val="20"/>
          <w:szCs w:val="20"/>
          <w:lang w:eastAsia="ar-SA"/>
        </w:rPr>
        <w:t xml:space="preserve">Wykonawca - </w:t>
      </w:r>
    </w:p>
    <w:p w14:paraId="305C6E0D" w14:textId="77777777" w:rsidR="00BC2C7C" w:rsidRPr="00BC2C7C" w:rsidRDefault="00BC2C7C" w:rsidP="00BC2C7C">
      <w:pPr>
        <w:numPr>
          <w:ilvl w:val="0"/>
          <w:numId w:val="11"/>
        </w:numPr>
        <w:suppressAutoHyphens/>
        <w:autoSpaceDE w:val="0"/>
        <w:spacing w:after="120"/>
        <w:ind w:left="426" w:hanging="284"/>
        <w:jc w:val="both"/>
        <w:rPr>
          <w:rFonts w:ascii="Palatino Linotype" w:hAnsi="Palatino Linotype"/>
          <w:b/>
          <w:sz w:val="20"/>
          <w:szCs w:val="20"/>
          <w:lang w:eastAsia="ar-SA"/>
        </w:rPr>
      </w:pPr>
      <w:r w:rsidRPr="00BC2C7C">
        <w:rPr>
          <w:rFonts w:ascii="Palatino Linotype" w:eastAsia="PalatinoLinotype-Roman" w:hAnsi="Palatino Linotype"/>
          <w:color w:val="000000"/>
          <w:sz w:val="20"/>
          <w:szCs w:val="20"/>
          <w:lang w:eastAsia="ar-SA"/>
        </w:rPr>
        <w:t>W przypadku zmiany adresu wskazanego w ust. 3, Strona której zmiana dotyczy jest zobowiązana do niezwłocznego poinformowania o tym fakcie drugiej Strony w formie pisemnej, pod rygorem uznania skuteczności doręczenia na ostatni adres wskazany przez Stronę.</w:t>
      </w:r>
    </w:p>
    <w:p w14:paraId="6A7E9561" w14:textId="77777777" w:rsidR="00BC2C7C" w:rsidRPr="00BC2C7C" w:rsidRDefault="00BC2C7C" w:rsidP="00BC2C7C">
      <w:pPr>
        <w:suppressAutoHyphens/>
        <w:spacing w:after="120"/>
        <w:jc w:val="center"/>
        <w:rPr>
          <w:rFonts w:ascii="Palatino Linotype" w:hAnsi="Palatino Linotype"/>
          <w:sz w:val="20"/>
          <w:szCs w:val="20"/>
          <w:lang w:eastAsia="ar-SA"/>
        </w:rPr>
      </w:pPr>
      <w:r w:rsidRPr="00BC2C7C">
        <w:rPr>
          <w:rFonts w:ascii="Palatino Linotype" w:hAnsi="Palatino Linotype"/>
          <w:b/>
          <w:sz w:val="20"/>
          <w:szCs w:val="20"/>
          <w:lang w:eastAsia="ar-SA"/>
        </w:rPr>
        <w:t>§ 12</w:t>
      </w:r>
    </w:p>
    <w:p w14:paraId="15358AF9" w14:textId="77777777" w:rsidR="00BC2C7C" w:rsidRPr="00BC2C7C" w:rsidRDefault="00BC2C7C" w:rsidP="00BC2C7C">
      <w:pPr>
        <w:numPr>
          <w:ilvl w:val="1"/>
          <w:numId w:val="13"/>
        </w:numPr>
        <w:suppressAutoHyphens/>
        <w:spacing w:after="120"/>
        <w:ind w:left="709" w:hanging="567"/>
        <w:jc w:val="both"/>
        <w:rPr>
          <w:rFonts w:ascii="Palatino Linotype" w:hAnsi="Palatino Linotype"/>
          <w:sz w:val="20"/>
          <w:szCs w:val="20"/>
          <w:lang w:eastAsia="ar-SA"/>
        </w:rPr>
      </w:pPr>
      <w:r w:rsidRPr="00BC2C7C">
        <w:rPr>
          <w:rFonts w:ascii="Palatino Linotype" w:hAnsi="Palatino Linotype"/>
          <w:sz w:val="20"/>
          <w:szCs w:val="20"/>
          <w:lang w:eastAsia="ar-SA"/>
        </w:rPr>
        <w:t xml:space="preserve">W sprawach nie uregulowanych niniejszą umową mają zastosowanie przepisy Kodeksu cywilnego oraz ustawy </w:t>
      </w:r>
      <w:r w:rsidRPr="00BC2C7C">
        <w:rPr>
          <w:rFonts w:ascii="Palatino Linotype" w:hAnsi="Palatino Linotype"/>
          <w:color w:val="000000"/>
          <w:sz w:val="20"/>
          <w:szCs w:val="20"/>
          <w:lang w:eastAsia="ar-SA"/>
        </w:rPr>
        <w:t xml:space="preserve"> - Prawo zamówień publicznych</w:t>
      </w:r>
      <w:r w:rsidRPr="00BC2C7C">
        <w:rPr>
          <w:rFonts w:ascii="Palatino Linotype" w:hAnsi="Palatino Linotype"/>
          <w:sz w:val="20"/>
          <w:szCs w:val="20"/>
          <w:lang w:eastAsia="ar-SA"/>
        </w:rPr>
        <w:t xml:space="preserve">. </w:t>
      </w:r>
    </w:p>
    <w:p w14:paraId="4221390A" w14:textId="77777777" w:rsidR="00BC2C7C" w:rsidRPr="00BC2C7C" w:rsidRDefault="00BC2C7C" w:rsidP="00BC2C7C">
      <w:pPr>
        <w:numPr>
          <w:ilvl w:val="1"/>
          <w:numId w:val="13"/>
        </w:numPr>
        <w:suppressAutoHyphens/>
        <w:spacing w:after="120"/>
        <w:ind w:left="709" w:hanging="567"/>
        <w:jc w:val="both"/>
        <w:rPr>
          <w:rFonts w:ascii="Palatino Linotype" w:hAnsi="Palatino Linotype"/>
          <w:sz w:val="20"/>
          <w:szCs w:val="20"/>
          <w:lang w:eastAsia="ar-SA"/>
        </w:rPr>
      </w:pPr>
      <w:r w:rsidRPr="00BC2C7C">
        <w:rPr>
          <w:rFonts w:ascii="Palatino Linotype" w:hAnsi="Palatino Linotype"/>
          <w:sz w:val="20"/>
          <w:szCs w:val="20"/>
          <w:lang w:eastAsia="ar-SA"/>
        </w:rPr>
        <w:t>Wszelkie spory wynikłe na tle wykonania niniejszej Umowy będzie rozstrzygał Sąd właściwy dla siedziby Zamawiającego.</w:t>
      </w:r>
    </w:p>
    <w:p w14:paraId="0F961285" w14:textId="77777777" w:rsidR="00BC2C7C" w:rsidRPr="00BC2C7C" w:rsidRDefault="00BC2C7C" w:rsidP="00BC2C7C">
      <w:pPr>
        <w:numPr>
          <w:ilvl w:val="1"/>
          <w:numId w:val="13"/>
        </w:numPr>
        <w:suppressAutoHyphens/>
        <w:spacing w:after="120"/>
        <w:ind w:left="709" w:hanging="567"/>
        <w:jc w:val="both"/>
        <w:rPr>
          <w:rFonts w:ascii="Palatino Linotype" w:hAnsi="Palatino Linotype"/>
          <w:sz w:val="20"/>
          <w:szCs w:val="20"/>
          <w:lang w:eastAsia="ar-SA"/>
        </w:rPr>
      </w:pPr>
      <w:r w:rsidRPr="00BC2C7C">
        <w:rPr>
          <w:rFonts w:ascii="Palatino Linotype" w:hAnsi="Palatino Linotype"/>
          <w:sz w:val="20"/>
          <w:szCs w:val="20"/>
          <w:lang w:eastAsia="ar-SA"/>
        </w:rPr>
        <w:t>Umowę sporządzono w dwóch jednobrzmiących egzemplarzach, po jednym egzemplarzu dla Zamawiającego i Wykonawcy.</w:t>
      </w:r>
    </w:p>
    <w:p w14:paraId="0B5142A6" w14:textId="77777777" w:rsidR="00BC2C7C" w:rsidRPr="00DE2255" w:rsidRDefault="00BC2C7C" w:rsidP="00BC2C7C">
      <w:pPr>
        <w:suppressAutoHyphens/>
        <w:spacing w:after="120"/>
        <w:jc w:val="both"/>
        <w:rPr>
          <w:rFonts w:ascii="Palatino Linotype" w:hAnsi="Palatino Linotype"/>
          <w:sz w:val="20"/>
          <w:szCs w:val="20"/>
          <w:lang w:eastAsia="ar-SA"/>
        </w:rPr>
      </w:pPr>
    </w:p>
    <w:p w14:paraId="477694F9" w14:textId="77777777" w:rsidR="00BC2C7C" w:rsidRPr="00DE2255" w:rsidRDefault="00BC2C7C" w:rsidP="00BC2C7C">
      <w:pPr>
        <w:suppressAutoHyphens/>
        <w:spacing w:after="120"/>
        <w:jc w:val="both"/>
        <w:rPr>
          <w:rFonts w:ascii="Palatino Linotype" w:hAnsi="Palatino Linotype"/>
          <w:sz w:val="20"/>
          <w:szCs w:val="20"/>
          <w:lang w:eastAsia="ar-SA"/>
        </w:rPr>
      </w:pPr>
    </w:p>
    <w:p w14:paraId="2B3DF6EA" w14:textId="77777777" w:rsidR="00BC2C7C" w:rsidRPr="00DE2255" w:rsidRDefault="00BC2C7C" w:rsidP="00BC2C7C">
      <w:pPr>
        <w:suppressAutoHyphens/>
        <w:spacing w:after="120"/>
        <w:jc w:val="both"/>
        <w:rPr>
          <w:rFonts w:ascii="Palatino Linotype" w:hAnsi="Palatino Linotype"/>
          <w:sz w:val="20"/>
          <w:szCs w:val="20"/>
          <w:lang w:eastAsia="ar-SA"/>
        </w:rPr>
      </w:pPr>
    </w:p>
    <w:p w14:paraId="03363C6A" w14:textId="77777777" w:rsidR="00BC2C7C" w:rsidRPr="00DE2255" w:rsidRDefault="00BC2C7C" w:rsidP="00BC2C7C">
      <w:pPr>
        <w:suppressAutoHyphens/>
        <w:spacing w:after="120"/>
        <w:rPr>
          <w:rFonts w:ascii="Palatino Linotype" w:hAnsi="Palatino Linotype"/>
          <w:b/>
          <w:sz w:val="20"/>
          <w:szCs w:val="20"/>
          <w:lang w:eastAsia="ar-SA"/>
        </w:rPr>
      </w:pPr>
      <w:r w:rsidRPr="00DE2255">
        <w:rPr>
          <w:rFonts w:ascii="Palatino Linotype" w:hAnsi="Palatino Linotype"/>
          <w:b/>
          <w:sz w:val="20"/>
          <w:szCs w:val="20"/>
          <w:lang w:eastAsia="ar-SA"/>
        </w:rPr>
        <w:t xml:space="preserve">ZAMAWIAJĄCY </w:t>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t>WYKONAWCA</w:t>
      </w:r>
    </w:p>
    <w:p w14:paraId="52B853F9" w14:textId="77777777" w:rsidR="00BC2C7C" w:rsidRPr="00DE2255" w:rsidRDefault="00BC2C7C" w:rsidP="00BC2C7C">
      <w:pPr>
        <w:spacing w:after="120"/>
        <w:jc w:val="right"/>
        <w:rPr>
          <w:rFonts w:ascii="Palatino Linotype" w:hAnsi="Palatino Linotype"/>
          <w:sz w:val="20"/>
          <w:szCs w:val="20"/>
        </w:rPr>
      </w:pPr>
      <w:r w:rsidRPr="00DE2255">
        <w:rPr>
          <w:rFonts w:ascii="Palatino Linotype" w:hAnsi="Palatino Linotype"/>
          <w:sz w:val="20"/>
          <w:szCs w:val="20"/>
        </w:rPr>
        <w:br w:type="page"/>
      </w:r>
      <w:r w:rsidRPr="00DE2255">
        <w:rPr>
          <w:rFonts w:ascii="Palatino Linotype" w:hAnsi="Palatino Linotype"/>
          <w:sz w:val="20"/>
          <w:szCs w:val="20"/>
        </w:rPr>
        <w:lastRenderedPageBreak/>
        <w:t xml:space="preserve">Załącznik nr 1 do umowy </w:t>
      </w:r>
    </w:p>
    <w:p w14:paraId="047A4A69" w14:textId="77777777" w:rsidR="00BC2C7C" w:rsidRPr="00DE2255" w:rsidRDefault="00BC2C7C" w:rsidP="00BC2C7C">
      <w:pPr>
        <w:jc w:val="right"/>
        <w:rPr>
          <w:rFonts w:ascii="Palatino Linotype" w:hAnsi="Palatino Linotype"/>
          <w:sz w:val="20"/>
          <w:szCs w:val="20"/>
        </w:rPr>
      </w:pPr>
    </w:p>
    <w:p w14:paraId="6285452E" w14:textId="77777777" w:rsidR="00BC2C7C" w:rsidRPr="00DE2255" w:rsidRDefault="00BC2C7C" w:rsidP="00BC2C7C">
      <w:pPr>
        <w:jc w:val="right"/>
        <w:rPr>
          <w:rFonts w:ascii="Palatino Linotype" w:hAnsi="Palatino Linotype"/>
          <w:sz w:val="20"/>
          <w:szCs w:val="20"/>
        </w:rPr>
      </w:pPr>
    </w:p>
    <w:p w14:paraId="2DBBE7E7" w14:textId="77777777" w:rsidR="00BC2C7C" w:rsidRPr="00DE2255" w:rsidRDefault="00BC2C7C" w:rsidP="00BC2C7C">
      <w:pPr>
        <w:jc w:val="right"/>
        <w:rPr>
          <w:rFonts w:ascii="Palatino Linotype" w:hAnsi="Palatino Linotype"/>
          <w:sz w:val="20"/>
          <w:szCs w:val="20"/>
        </w:rPr>
      </w:pPr>
    </w:p>
    <w:p w14:paraId="1CBC5BDE"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 xml:space="preserve">Harmonogram planowanych </w:t>
      </w:r>
      <w:proofErr w:type="spellStart"/>
      <w:r w:rsidRPr="00DE2255">
        <w:rPr>
          <w:rFonts w:ascii="Palatino Linotype" w:hAnsi="Palatino Linotype"/>
          <w:b/>
          <w:sz w:val="20"/>
          <w:szCs w:val="20"/>
        </w:rPr>
        <w:t>superwizji</w:t>
      </w:r>
      <w:proofErr w:type="spellEnd"/>
      <w:r w:rsidRPr="00DE2255">
        <w:rPr>
          <w:rFonts w:ascii="Palatino Linotype" w:hAnsi="Palatino Linotype"/>
          <w:b/>
          <w:sz w:val="20"/>
          <w:szCs w:val="20"/>
        </w:rPr>
        <w:t xml:space="preserve"> grupowych </w:t>
      </w:r>
    </w:p>
    <w:p w14:paraId="011D0A0D" w14:textId="77777777" w:rsidR="00BC2C7C" w:rsidRPr="00DE2255" w:rsidRDefault="00BC2C7C" w:rsidP="00BC2C7C">
      <w:pPr>
        <w:jc w:val="center"/>
        <w:rPr>
          <w:rFonts w:ascii="Palatino Linotype" w:hAnsi="Palatino Linotype"/>
          <w:b/>
          <w:sz w:val="20"/>
          <w:szCs w:val="20"/>
        </w:rPr>
      </w:pPr>
    </w:p>
    <w:p w14:paraId="52174341"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miesiąc ……………….. 20 ….r.</w:t>
      </w:r>
    </w:p>
    <w:p w14:paraId="617BE6BC" w14:textId="77777777" w:rsidR="00BC2C7C" w:rsidRPr="00DE2255" w:rsidRDefault="00BC2C7C" w:rsidP="00BC2C7C">
      <w:pPr>
        <w:jc w:val="center"/>
        <w:rPr>
          <w:rFonts w:ascii="Palatino Linotype" w:hAnsi="Palatino Linotype"/>
          <w:b/>
          <w:sz w:val="20"/>
          <w:szCs w:val="20"/>
        </w:rPr>
      </w:pPr>
    </w:p>
    <w:p w14:paraId="694FA298" w14:textId="77777777" w:rsidR="00BC2C7C" w:rsidRPr="00DE2255" w:rsidRDefault="00BC2C7C" w:rsidP="00BC2C7C">
      <w:pPr>
        <w:jc w:val="center"/>
        <w:rPr>
          <w:rFonts w:ascii="Palatino Linotype" w:hAnsi="Palatino Linotype"/>
          <w:b/>
          <w:sz w:val="20"/>
          <w:szCs w:val="20"/>
        </w:rPr>
      </w:pPr>
    </w:p>
    <w:p w14:paraId="2F1D9B6E" w14:textId="77777777" w:rsidR="00BC2C7C" w:rsidRPr="00DE2255" w:rsidRDefault="00BC2C7C" w:rsidP="00BC2C7C">
      <w:pPr>
        <w:jc w:val="center"/>
        <w:rPr>
          <w:rFonts w:ascii="Palatino Linotype" w:hAnsi="Palatino Linotyp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123"/>
        <w:gridCol w:w="3711"/>
        <w:gridCol w:w="2581"/>
      </w:tblGrid>
      <w:tr w:rsidR="00BC2C7C" w:rsidRPr="00DE2255" w14:paraId="5791FF2D" w14:textId="77777777" w:rsidTr="00E32906">
        <w:tc>
          <w:tcPr>
            <w:tcW w:w="648" w:type="dxa"/>
            <w:vAlign w:val="center"/>
          </w:tcPr>
          <w:p w14:paraId="1DE08841"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Lp.</w:t>
            </w:r>
          </w:p>
        </w:tc>
        <w:tc>
          <w:tcPr>
            <w:tcW w:w="2160" w:type="dxa"/>
            <w:vAlign w:val="center"/>
          </w:tcPr>
          <w:p w14:paraId="49D7EF6B"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Data</w:t>
            </w:r>
          </w:p>
        </w:tc>
        <w:tc>
          <w:tcPr>
            <w:tcW w:w="3780" w:type="dxa"/>
            <w:vAlign w:val="center"/>
          </w:tcPr>
          <w:p w14:paraId="7C08B27C" w14:textId="77777777" w:rsidR="00BC2C7C" w:rsidRPr="00DE2255" w:rsidRDefault="00BC2C7C" w:rsidP="00E32906">
            <w:pPr>
              <w:jc w:val="center"/>
              <w:rPr>
                <w:rFonts w:ascii="Palatino Linotype" w:hAnsi="Palatino Linotype"/>
                <w:sz w:val="20"/>
                <w:szCs w:val="20"/>
              </w:rPr>
            </w:pPr>
          </w:p>
          <w:p w14:paraId="74B43E59"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Oddział</w:t>
            </w:r>
          </w:p>
          <w:p w14:paraId="41C8CD8D" w14:textId="77777777" w:rsidR="00BC2C7C" w:rsidRPr="00DE2255" w:rsidRDefault="00BC2C7C" w:rsidP="00E32906">
            <w:pPr>
              <w:jc w:val="center"/>
              <w:rPr>
                <w:rFonts w:ascii="Palatino Linotype" w:hAnsi="Palatino Linotype"/>
                <w:sz w:val="20"/>
                <w:szCs w:val="20"/>
              </w:rPr>
            </w:pPr>
          </w:p>
        </w:tc>
        <w:tc>
          <w:tcPr>
            <w:tcW w:w="2622" w:type="dxa"/>
            <w:vAlign w:val="center"/>
          </w:tcPr>
          <w:p w14:paraId="4F825F61"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Czas trwania (od – do)</w:t>
            </w:r>
          </w:p>
        </w:tc>
      </w:tr>
      <w:tr w:rsidR="00BC2C7C" w:rsidRPr="00DE2255" w14:paraId="4C93F3AF" w14:textId="77777777" w:rsidTr="00E32906">
        <w:tc>
          <w:tcPr>
            <w:tcW w:w="648" w:type="dxa"/>
          </w:tcPr>
          <w:p w14:paraId="16F7539E" w14:textId="77777777" w:rsidR="00BC2C7C" w:rsidRPr="00DE2255" w:rsidRDefault="00BC2C7C" w:rsidP="00E32906">
            <w:pPr>
              <w:jc w:val="both"/>
              <w:rPr>
                <w:rFonts w:ascii="Palatino Linotype" w:hAnsi="Palatino Linotype"/>
                <w:b/>
                <w:sz w:val="20"/>
                <w:szCs w:val="20"/>
              </w:rPr>
            </w:pPr>
          </w:p>
        </w:tc>
        <w:tc>
          <w:tcPr>
            <w:tcW w:w="2160" w:type="dxa"/>
          </w:tcPr>
          <w:p w14:paraId="294F87F3" w14:textId="77777777" w:rsidR="00BC2C7C" w:rsidRPr="00DE2255" w:rsidRDefault="00BC2C7C" w:rsidP="00E32906">
            <w:pPr>
              <w:jc w:val="both"/>
              <w:rPr>
                <w:rFonts w:ascii="Palatino Linotype" w:hAnsi="Palatino Linotype"/>
                <w:b/>
                <w:sz w:val="20"/>
                <w:szCs w:val="20"/>
              </w:rPr>
            </w:pPr>
          </w:p>
          <w:p w14:paraId="6B1F4DEA" w14:textId="77777777" w:rsidR="00BC2C7C" w:rsidRPr="00DE2255" w:rsidRDefault="00BC2C7C" w:rsidP="00E32906">
            <w:pPr>
              <w:jc w:val="both"/>
              <w:rPr>
                <w:rFonts w:ascii="Palatino Linotype" w:hAnsi="Palatino Linotype"/>
                <w:b/>
                <w:sz w:val="20"/>
                <w:szCs w:val="20"/>
              </w:rPr>
            </w:pPr>
          </w:p>
        </w:tc>
        <w:tc>
          <w:tcPr>
            <w:tcW w:w="3780" w:type="dxa"/>
          </w:tcPr>
          <w:p w14:paraId="2AFD05A4" w14:textId="77777777" w:rsidR="00BC2C7C" w:rsidRPr="00DE2255" w:rsidRDefault="00BC2C7C" w:rsidP="00E32906">
            <w:pPr>
              <w:jc w:val="both"/>
              <w:rPr>
                <w:rFonts w:ascii="Palatino Linotype" w:hAnsi="Palatino Linotype"/>
                <w:b/>
                <w:sz w:val="20"/>
                <w:szCs w:val="20"/>
              </w:rPr>
            </w:pPr>
          </w:p>
        </w:tc>
        <w:tc>
          <w:tcPr>
            <w:tcW w:w="2622" w:type="dxa"/>
          </w:tcPr>
          <w:p w14:paraId="47CE3354" w14:textId="77777777" w:rsidR="00BC2C7C" w:rsidRPr="00DE2255" w:rsidRDefault="00BC2C7C" w:rsidP="00E32906">
            <w:pPr>
              <w:jc w:val="both"/>
              <w:rPr>
                <w:rFonts w:ascii="Palatino Linotype" w:hAnsi="Palatino Linotype"/>
                <w:b/>
                <w:sz w:val="20"/>
                <w:szCs w:val="20"/>
              </w:rPr>
            </w:pPr>
          </w:p>
        </w:tc>
      </w:tr>
      <w:tr w:rsidR="00BC2C7C" w:rsidRPr="00DE2255" w14:paraId="44D7A253" w14:textId="77777777" w:rsidTr="00E32906">
        <w:tc>
          <w:tcPr>
            <w:tcW w:w="648" w:type="dxa"/>
          </w:tcPr>
          <w:p w14:paraId="62F85611" w14:textId="77777777" w:rsidR="00BC2C7C" w:rsidRPr="00DE2255" w:rsidRDefault="00BC2C7C" w:rsidP="00E32906">
            <w:pPr>
              <w:jc w:val="both"/>
              <w:rPr>
                <w:rFonts w:ascii="Palatino Linotype" w:hAnsi="Palatino Linotype"/>
                <w:b/>
                <w:sz w:val="20"/>
                <w:szCs w:val="20"/>
              </w:rPr>
            </w:pPr>
          </w:p>
        </w:tc>
        <w:tc>
          <w:tcPr>
            <w:tcW w:w="2160" w:type="dxa"/>
          </w:tcPr>
          <w:p w14:paraId="6C0AADAE" w14:textId="77777777" w:rsidR="00BC2C7C" w:rsidRPr="00DE2255" w:rsidRDefault="00BC2C7C" w:rsidP="00E32906">
            <w:pPr>
              <w:jc w:val="both"/>
              <w:rPr>
                <w:rFonts w:ascii="Palatino Linotype" w:hAnsi="Palatino Linotype"/>
                <w:b/>
                <w:sz w:val="20"/>
                <w:szCs w:val="20"/>
              </w:rPr>
            </w:pPr>
          </w:p>
          <w:p w14:paraId="70B5CE70" w14:textId="77777777" w:rsidR="00BC2C7C" w:rsidRPr="00DE2255" w:rsidRDefault="00BC2C7C" w:rsidP="00E32906">
            <w:pPr>
              <w:jc w:val="both"/>
              <w:rPr>
                <w:rFonts w:ascii="Palatino Linotype" w:hAnsi="Palatino Linotype"/>
                <w:b/>
                <w:sz w:val="20"/>
                <w:szCs w:val="20"/>
              </w:rPr>
            </w:pPr>
          </w:p>
        </w:tc>
        <w:tc>
          <w:tcPr>
            <w:tcW w:w="3780" w:type="dxa"/>
          </w:tcPr>
          <w:p w14:paraId="09BDA3FD" w14:textId="77777777" w:rsidR="00BC2C7C" w:rsidRPr="00DE2255" w:rsidRDefault="00BC2C7C" w:rsidP="00E32906">
            <w:pPr>
              <w:jc w:val="both"/>
              <w:rPr>
                <w:rFonts w:ascii="Palatino Linotype" w:hAnsi="Palatino Linotype"/>
                <w:b/>
                <w:sz w:val="20"/>
                <w:szCs w:val="20"/>
              </w:rPr>
            </w:pPr>
          </w:p>
        </w:tc>
        <w:tc>
          <w:tcPr>
            <w:tcW w:w="2622" w:type="dxa"/>
          </w:tcPr>
          <w:p w14:paraId="4B48D9C8" w14:textId="77777777" w:rsidR="00BC2C7C" w:rsidRPr="00DE2255" w:rsidRDefault="00BC2C7C" w:rsidP="00E32906">
            <w:pPr>
              <w:jc w:val="both"/>
              <w:rPr>
                <w:rFonts w:ascii="Palatino Linotype" w:hAnsi="Palatino Linotype"/>
                <w:b/>
                <w:sz w:val="20"/>
                <w:szCs w:val="20"/>
              </w:rPr>
            </w:pPr>
          </w:p>
        </w:tc>
      </w:tr>
      <w:tr w:rsidR="00BC2C7C" w:rsidRPr="00DE2255" w14:paraId="295CC8FE" w14:textId="77777777" w:rsidTr="00E32906">
        <w:tc>
          <w:tcPr>
            <w:tcW w:w="648" w:type="dxa"/>
          </w:tcPr>
          <w:p w14:paraId="1F7B2DBC" w14:textId="77777777" w:rsidR="00BC2C7C" w:rsidRPr="00DE2255" w:rsidRDefault="00BC2C7C" w:rsidP="00E32906">
            <w:pPr>
              <w:jc w:val="both"/>
              <w:rPr>
                <w:rFonts w:ascii="Palatino Linotype" w:hAnsi="Palatino Linotype"/>
                <w:b/>
                <w:sz w:val="20"/>
                <w:szCs w:val="20"/>
              </w:rPr>
            </w:pPr>
          </w:p>
        </w:tc>
        <w:tc>
          <w:tcPr>
            <w:tcW w:w="2160" w:type="dxa"/>
          </w:tcPr>
          <w:p w14:paraId="53964822" w14:textId="77777777" w:rsidR="00BC2C7C" w:rsidRPr="00DE2255" w:rsidRDefault="00BC2C7C" w:rsidP="00E32906">
            <w:pPr>
              <w:jc w:val="both"/>
              <w:rPr>
                <w:rFonts w:ascii="Palatino Linotype" w:hAnsi="Palatino Linotype"/>
                <w:b/>
                <w:sz w:val="20"/>
                <w:szCs w:val="20"/>
              </w:rPr>
            </w:pPr>
          </w:p>
          <w:p w14:paraId="475A1B17" w14:textId="77777777" w:rsidR="00BC2C7C" w:rsidRPr="00DE2255" w:rsidRDefault="00BC2C7C" w:rsidP="00E32906">
            <w:pPr>
              <w:jc w:val="both"/>
              <w:rPr>
                <w:rFonts w:ascii="Palatino Linotype" w:hAnsi="Palatino Linotype"/>
                <w:b/>
                <w:sz w:val="20"/>
                <w:szCs w:val="20"/>
              </w:rPr>
            </w:pPr>
          </w:p>
        </w:tc>
        <w:tc>
          <w:tcPr>
            <w:tcW w:w="3780" w:type="dxa"/>
          </w:tcPr>
          <w:p w14:paraId="66CE19EB" w14:textId="77777777" w:rsidR="00BC2C7C" w:rsidRPr="00DE2255" w:rsidRDefault="00BC2C7C" w:rsidP="00E32906">
            <w:pPr>
              <w:jc w:val="both"/>
              <w:rPr>
                <w:rFonts w:ascii="Palatino Linotype" w:hAnsi="Palatino Linotype"/>
                <w:b/>
                <w:sz w:val="20"/>
                <w:szCs w:val="20"/>
              </w:rPr>
            </w:pPr>
          </w:p>
        </w:tc>
        <w:tc>
          <w:tcPr>
            <w:tcW w:w="2622" w:type="dxa"/>
          </w:tcPr>
          <w:p w14:paraId="0BC5410A" w14:textId="77777777" w:rsidR="00BC2C7C" w:rsidRPr="00DE2255" w:rsidRDefault="00BC2C7C" w:rsidP="00E32906">
            <w:pPr>
              <w:jc w:val="both"/>
              <w:rPr>
                <w:rFonts w:ascii="Palatino Linotype" w:hAnsi="Palatino Linotype"/>
                <w:b/>
                <w:sz w:val="20"/>
                <w:szCs w:val="20"/>
              </w:rPr>
            </w:pPr>
          </w:p>
        </w:tc>
      </w:tr>
      <w:tr w:rsidR="00BC2C7C" w:rsidRPr="00DE2255" w14:paraId="60D2CC61" w14:textId="77777777" w:rsidTr="00E32906">
        <w:tc>
          <w:tcPr>
            <w:tcW w:w="648" w:type="dxa"/>
          </w:tcPr>
          <w:p w14:paraId="67978021" w14:textId="77777777" w:rsidR="00BC2C7C" w:rsidRPr="00DE2255" w:rsidRDefault="00BC2C7C" w:rsidP="00E32906">
            <w:pPr>
              <w:jc w:val="both"/>
              <w:rPr>
                <w:rFonts w:ascii="Palatino Linotype" w:hAnsi="Palatino Linotype"/>
                <w:b/>
                <w:sz w:val="20"/>
                <w:szCs w:val="20"/>
              </w:rPr>
            </w:pPr>
          </w:p>
        </w:tc>
        <w:tc>
          <w:tcPr>
            <w:tcW w:w="2160" w:type="dxa"/>
          </w:tcPr>
          <w:p w14:paraId="3A1B533F" w14:textId="77777777" w:rsidR="00BC2C7C" w:rsidRPr="00DE2255" w:rsidRDefault="00BC2C7C" w:rsidP="00E32906">
            <w:pPr>
              <w:jc w:val="both"/>
              <w:rPr>
                <w:rFonts w:ascii="Palatino Linotype" w:hAnsi="Palatino Linotype"/>
                <w:b/>
                <w:sz w:val="20"/>
                <w:szCs w:val="20"/>
              </w:rPr>
            </w:pPr>
          </w:p>
          <w:p w14:paraId="455568E2" w14:textId="77777777" w:rsidR="00BC2C7C" w:rsidRPr="00DE2255" w:rsidRDefault="00BC2C7C" w:rsidP="00E32906">
            <w:pPr>
              <w:jc w:val="both"/>
              <w:rPr>
                <w:rFonts w:ascii="Palatino Linotype" w:hAnsi="Palatino Linotype"/>
                <w:b/>
                <w:sz w:val="20"/>
                <w:szCs w:val="20"/>
              </w:rPr>
            </w:pPr>
          </w:p>
        </w:tc>
        <w:tc>
          <w:tcPr>
            <w:tcW w:w="3780" w:type="dxa"/>
          </w:tcPr>
          <w:p w14:paraId="78A58D80" w14:textId="77777777" w:rsidR="00BC2C7C" w:rsidRPr="00DE2255" w:rsidRDefault="00BC2C7C" w:rsidP="00E32906">
            <w:pPr>
              <w:jc w:val="both"/>
              <w:rPr>
                <w:rFonts w:ascii="Palatino Linotype" w:hAnsi="Palatino Linotype"/>
                <w:b/>
                <w:sz w:val="20"/>
                <w:szCs w:val="20"/>
              </w:rPr>
            </w:pPr>
          </w:p>
        </w:tc>
        <w:tc>
          <w:tcPr>
            <w:tcW w:w="2622" w:type="dxa"/>
          </w:tcPr>
          <w:p w14:paraId="02325AD2" w14:textId="77777777" w:rsidR="00BC2C7C" w:rsidRPr="00DE2255" w:rsidRDefault="00BC2C7C" w:rsidP="00E32906">
            <w:pPr>
              <w:jc w:val="both"/>
              <w:rPr>
                <w:rFonts w:ascii="Palatino Linotype" w:hAnsi="Palatino Linotype"/>
                <w:b/>
                <w:sz w:val="20"/>
                <w:szCs w:val="20"/>
              </w:rPr>
            </w:pPr>
          </w:p>
        </w:tc>
      </w:tr>
      <w:tr w:rsidR="00BC2C7C" w:rsidRPr="00DE2255" w14:paraId="4387D293" w14:textId="77777777" w:rsidTr="00E32906">
        <w:tc>
          <w:tcPr>
            <w:tcW w:w="648" w:type="dxa"/>
          </w:tcPr>
          <w:p w14:paraId="11F797E2" w14:textId="77777777" w:rsidR="00BC2C7C" w:rsidRPr="00DE2255" w:rsidRDefault="00BC2C7C" w:rsidP="00E32906">
            <w:pPr>
              <w:jc w:val="both"/>
              <w:rPr>
                <w:rFonts w:ascii="Palatino Linotype" w:hAnsi="Palatino Linotype"/>
                <w:b/>
                <w:sz w:val="20"/>
                <w:szCs w:val="20"/>
              </w:rPr>
            </w:pPr>
          </w:p>
        </w:tc>
        <w:tc>
          <w:tcPr>
            <w:tcW w:w="2160" w:type="dxa"/>
          </w:tcPr>
          <w:p w14:paraId="628A8022" w14:textId="77777777" w:rsidR="00BC2C7C" w:rsidRPr="00DE2255" w:rsidRDefault="00BC2C7C" w:rsidP="00E32906">
            <w:pPr>
              <w:jc w:val="both"/>
              <w:rPr>
                <w:rFonts w:ascii="Palatino Linotype" w:hAnsi="Palatino Linotype"/>
                <w:b/>
                <w:sz w:val="20"/>
                <w:szCs w:val="20"/>
              </w:rPr>
            </w:pPr>
          </w:p>
          <w:p w14:paraId="766279AE" w14:textId="77777777" w:rsidR="00BC2C7C" w:rsidRPr="00DE2255" w:rsidRDefault="00BC2C7C" w:rsidP="00E32906">
            <w:pPr>
              <w:jc w:val="both"/>
              <w:rPr>
                <w:rFonts w:ascii="Palatino Linotype" w:hAnsi="Palatino Linotype"/>
                <w:b/>
                <w:sz w:val="20"/>
                <w:szCs w:val="20"/>
              </w:rPr>
            </w:pPr>
          </w:p>
        </w:tc>
        <w:tc>
          <w:tcPr>
            <w:tcW w:w="3780" w:type="dxa"/>
          </w:tcPr>
          <w:p w14:paraId="3AE3068A" w14:textId="77777777" w:rsidR="00BC2C7C" w:rsidRPr="00DE2255" w:rsidRDefault="00BC2C7C" w:rsidP="00E32906">
            <w:pPr>
              <w:jc w:val="both"/>
              <w:rPr>
                <w:rFonts w:ascii="Palatino Linotype" w:hAnsi="Palatino Linotype"/>
                <w:b/>
                <w:sz w:val="20"/>
                <w:szCs w:val="20"/>
              </w:rPr>
            </w:pPr>
          </w:p>
        </w:tc>
        <w:tc>
          <w:tcPr>
            <w:tcW w:w="2622" w:type="dxa"/>
          </w:tcPr>
          <w:p w14:paraId="327EBF90" w14:textId="77777777" w:rsidR="00BC2C7C" w:rsidRPr="00DE2255" w:rsidRDefault="00BC2C7C" w:rsidP="00E32906">
            <w:pPr>
              <w:jc w:val="both"/>
              <w:rPr>
                <w:rFonts w:ascii="Palatino Linotype" w:hAnsi="Palatino Linotype"/>
                <w:b/>
                <w:sz w:val="20"/>
                <w:szCs w:val="20"/>
              </w:rPr>
            </w:pPr>
          </w:p>
        </w:tc>
      </w:tr>
      <w:tr w:rsidR="00BC2C7C" w:rsidRPr="00DE2255" w14:paraId="7DD367FC" w14:textId="77777777" w:rsidTr="00E32906">
        <w:tc>
          <w:tcPr>
            <w:tcW w:w="648" w:type="dxa"/>
          </w:tcPr>
          <w:p w14:paraId="4CA63462" w14:textId="77777777" w:rsidR="00BC2C7C" w:rsidRPr="00DE2255" w:rsidRDefault="00BC2C7C" w:rsidP="00E32906">
            <w:pPr>
              <w:jc w:val="both"/>
              <w:rPr>
                <w:rFonts w:ascii="Palatino Linotype" w:hAnsi="Palatino Linotype"/>
                <w:b/>
                <w:sz w:val="20"/>
                <w:szCs w:val="20"/>
              </w:rPr>
            </w:pPr>
          </w:p>
        </w:tc>
        <w:tc>
          <w:tcPr>
            <w:tcW w:w="2160" w:type="dxa"/>
          </w:tcPr>
          <w:p w14:paraId="1F346B6B" w14:textId="77777777" w:rsidR="00BC2C7C" w:rsidRPr="00DE2255" w:rsidRDefault="00BC2C7C" w:rsidP="00E32906">
            <w:pPr>
              <w:jc w:val="both"/>
              <w:rPr>
                <w:rFonts w:ascii="Palatino Linotype" w:hAnsi="Palatino Linotype"/>
                <w:b/>
                <w:sz w:val="20"/>
                <w:szCs w:val="20"/>
              </w:rPr>
            </w:pPr>
          </w:p>
          <w:p w14:paraId="3909BD37" w14:textId="77777777" w:rsidR="00BC2C7C" w:rsidRPr="00DE2255" w:rsidRDefault="00BC2C7C" w:rsidP="00E32906">
            <w:pPr>
              <w:jc w:val="both"/>
              <w:rPr>
                <w:rFonts w:ascii="Palatino Linotype" w:hAnsi="Palatino Linotype"/>
                <w:b/>
                <w:sz w:val="20"/>
                <w:szCs w:val="20"/>
              </w:rPr>
            </w:pPr>
          </w:p>
        </w:tc>
        <w:tc>
          <w:tcPr>
            <w:tcW w:w="3780" w:type="dxa"/>
          </w:tcPr>
          <w:p w14:paraId="45ACBC8C" w14:textId="77777777" w:rsidR="00BC2C7C" w:rsidRPr="00DE2255" w:rsidRDefault="00BC2C7C" w:rsidP="00E32906">
            <w:pPr>
              <w:jc w:val="both"/>
              <w:rPr>
                <w:rFonts w:ascii="Palatino Linotype" w:hAnsi="Palatino Linotype"/>
                <w:b/>
                <w:sz w:val="20"/>
                <w:szCs w:val="20"/>
              </w:rPr>
            </w:pPr>
          </w:p>
        </w:tc>
        <w:tc>
          <w:tcPr>
            <w:tcW w:w="2622" w:type="dxa"/>
          </w:tcPr>
          <w:p w14:paraId="0ECA3156" w14:textId="77777777" w:rsidR="00BC2C7C" w:rsidRPr="00DE2255" w:rsidRDefault="00BC2C7C" w:rsidP="00E32906">
            <w:pPr>
              <w:jc w:val="both"/>
              <w:rPr>
                <w:rFonts w:ascii="Palatino Linotype" w:hAnsi="Palatino Linotype"/>
                <w:b/>
                <w:sz w:val="20"/>
                <w:szCs w:val="20"/>
              </w:rPr>
            </w:pPr>
          </w:p>
        </w:tc>
      </w:tr>
    </w:tbl>
    <w:p w14:paraId="32493425" w14:textId="77777777" w:rsidR="00BC2C7C" w:rsidRPr="00DE2255" w:rsidRDefault="00BC2C7C" w:rsidP="00BC2C7C">
      <w:pPr>
        <w:rPr>
          <w:rFonts w:ascii="Palatino Linotype" w:hAnsi="Palatino Linotype"/>
          <w:b/>
          <w:sz w:val="20"/>
          <w:szCs w:val="20"/>
        </w:rPr>
      </w:pPr>
    </w:p>
    <w:p w14:paraId="3D624430" w14:textId="77777777" w:rsidR="00BC2C7C" w:rsidRPr="00DE2255" w:rsidRDefault="00BC2C7C" w:rsidP="00BC2C7C">
      <w:pPr>
        <w:rPr>
          <w:rFonts w:ascii="Palatino Linotype" w:hAnsi="Palatino Linotype"/>
          <w:b/>
          <w:sz w:val="20"/>
          <w:szCs w:val="20"/>
        </w:rPr>
      </w:pPr>
    </w:p>
    <w:p w14:paraId="7DDEA99E" w14:textId="77777777" w:rsidR="00BC2C7C" w:rsidRPr="00DE2255" w:rsidRDefault="00BC2C7C" w:rsidP="00BC2C7C">
      <w:pPr>
        <w:rPr>
          <w:rFonts w:ascii="Palatino Linotype" w:hAnsi="Palatino Linotype"/>
          <w:b/>
          <w:sz w:val="20"/>
          <w:szCs w:val="20"/>
        </w:rPr>
      </w:pPr>
    </w:p>
    <w:p w14:paraId="621E1DD7" w14:textId="77777777" w:rsidR="00BC2C7C" w:rsidRPr="00DE2255" w:rsidRDefault="00BC2C7C" w:rsidP="00BC2C7C">
      <w:pPr>
        <w:rPr>
          <w:rFonts w:ascii="Palatino Linotype" w:hAnsi="Palatino Linotype"/>
          <w:b/>
          <w:sz w:val="20"/>
          <w:szCs w:val="20"/>
        </w:rPr>
      </w:pPr>
    </w:p>
    <w:p w14:paraId="386B9C4B" w14:textId="77777777" w:rsidR="00BC2C7C" w:rsidRPr="00DE2255" w:rsidRDefault="00BC2C7C" w:rsidP="00BC2C7C">
      <w:pPr>
        <w:rPr>
          <w:rFonts w:ascii="Palatino Linotype" w:hAnsi="Palatino Linotype"/>
          <w:sz w:val="20"/>
          <w:szCs w:val="20"/>
        </w:rPr>
      </w:pPr>
      <w:r w:rsidRPr="00DE2255">
        <w:rPr>
          <w:rFonts w:ascii="Palatino Linotype" w:hAnsi="Palatino Linotype"/>
          <w:sz w:val="20"/>
          <w:szCs w:val="20"/>
        </w:rPr>
        <w:t>________________________________________</w:t>
      </w:r>
    </w:p>
    <w:p w14:paraId="1357C543" w14:textId="77777777" w:rsidR="00BC2C7C" w:rsidRPr="00DE2255" w:rsidRDefault="00BC2C7C" w:rsidP="00BC2C7C">
      <w:pPr>
        <w:rPr>
          <w:rFonts w:ascii="Palatino Linotype" w:hAnsi="Palatino Linotype"/>
          <w:i/>
          <w:sz w:val="20"/>
          <w:szCs w:val="20"/>
        </w:rPr>
      </w:pPr>
      <w:r w:rsidRPr="00DE2255">
        <w:rPr>
          <w:rFonts w:ascii="Palatino Linotype" w:hAnsi="Palatino Linotype"/>
          <w:i/>
          <w:sz w:val="20"/>
          <w:szCs w:val="20"/>
        </w:rPr>
        <w:t xml:space="preserve">   </w:t>
      </w:r>
      <w:r w:rsidRPr="00DE2255">
        <w:rPr>
          <w:rFonts w:ascii="Palatino Linotype" w:hAnsi="Palatino Linotype"/>
          <w:i/>
          <w:sz w:val="20"/>
          <w:szCs w:val="20"/>
        </w:rPr>
        <w:tab/>
        <w:t xml:space="preserve">         Data i podpis superwizora</w:t>
      </w:r>
    </w:p>
    <w:p w14:paraId="293750EA" w14:textId="77777777" w:rsidR="00BC2C7C" w:rsidRPr="00DE2255" w:rsidRDefault="00BC2C7C" w:rsidP="00BC2C7C">
      <w:pPr>
        <w:jc w:val="right"/>
        <w:rPr>
          <w:rFonts w:ascii="Palatino Linotype" w:hAnsi="Palatino Linotype"/>
          <w:sz w:val="20"/>
          <w:szCs w:val="20"/>
        </w:rPr>
      </w:pPr>
    </w:p>
    <w:p w14:paraId="4A27F5FA" w14:textId="77777777" w:rsidR="00BC2C7C" w:rsidRPr="00DE2255" w:rsidRDefault="00BC2C7C" w:rsidP="00BC2C7C">
      <w:pPr>
        <w:jc w:val="right"/>
        <w:rPr>
          <w:rFonts w:ascii="Palatino Linotype" w:hAnsi="Palatino Linotype"/>
          <w:sz w:val="20"/>
          <w:szCs w:val="20"/>
        </w:rPr>
      </w:pPr>
    </w:p>
    <w:p w14:paraId="7A1450E8" w14:textId="77777777" w:rsidR="00BC2C7C" w:rsidRPr="00DE2255" w:rsidRDefault="00BC2C7C" w:rsidP="00BC2C7C">
      <w:pPr>
        <w:jc w:val="right"/>
        <w:rPr>
          <w:rFonts w:ascii="Palatino Linotype" w:hAnsi="Palatino Linotype"/>
          <w:sz w:val="20"/>
          <w:szCs w:val="20"/>
        </w:rPr>
      </w:pPr>
    </w:p>
    <w:p w14:paraId="7870D35B" w14:textId="77777777" w:rsidR="00BC2C7C" w:rsidRPr="00DE2255" w:rsidRDefault="00BC2C7C" w:rsidP="00BC2C7C">
      <w:pPr>
        <w:jc w:val="right"/>
        <w:rPr>
          <w:rFonts w:ascii="Palatino Linotype" w:hAnsi="Palatino Linotype"/>
          <w:sz w:val="20"/>
          <w:szCs w:val="20"/>
        </w:rPr>
      </w:pPr>
      <w:r w:rsidRPr="00DE2255">
        <w:rPr>
          <w:rFonts w:ascii="Palatino Linotype" w:hAnsi="Palatino Linotype"/>
          <w:sz w:val="20"/>
          <w:szCs w:val="20"/>
        </w:rPr>
        <w:br w:type="page"/>
      </w:r>
    </w:p>
    <w:p w14:paraId="1B694CA9" w14:textId="77777777" w:rsidR="00BC2C7C" w:rsidRPr="00DE2255" w:rsidRDefault="00BC2C7C" w:rsidP="00BC2C7C">
      <w:pPr>
        <w:spacing w:after="120"/>
        <w:jc w:val="right"/>
        <w:rPr>
          <w:rFonts w:ascii="Palatino Linotype" w:hAnsi="Palatino Linotype"/>
          <w:sz w:val="20"/>
          <w:szCs w:val="20"/>
        </w:rPr>
      </w:pPr>
      <w:r w:rsidRPr="00DE2255">
        <w:rPr>
          <w:rFonts w:ascii="Palatino Linotype" w:hAnsi="Palatino Linotype"/>
          <w:sz w:val="20"/>
          <w:szCs w:val="20"/>
        </w:rPr>
        <w:lastRenderedPageBreak/>
        <w:t xml:space="preserve">Załącznik nr 1a do umowy </w:t>
      </w:r>
    </w:p>
    <w:p w14:paraId="31AEB9F3" w14:textId="77777777" w:rsidR="00BC2C7C" w:rsidRPr="00DE2255" w:rsidRDefault="00BC2C7C" w:rsidP="00BC2C7C">
      <w:pPr>
        <w:jc w:val="right"/>
        <w:rPr>
          <w:rFonts w:ascii="Palatino Linotype" w:hAnsi="Palatino Linotype"/>
          <w:sz w:val="20"/>
          <w:szCs w:val="20"/>
        </w:rPr>
      </w:pPr>
    </w:p>
    <w:p w14:paraId="17206EDB" w14:textId="77777777" w:rsidR="00BC2C7C" w:rsidRPr="00DE2255" w:rsidRDefault="00BC2C7C" w:rsidP="00BC2C7C">
      <w:pPr>
        <w:jc w:val="right"/>
        <w:rPr>
          <w:rFonts w:ascii="Palatino Linotype" w:hAnsi="Palatino Linotype"/>
          <w:sz w:val="20"/>
          <w:szCs w:val="20"/>
        </w:rPr>
      </w:pPr>
    </w:p>
    <w:p w14:paraId="5249774A" w14:textId="77777777" w:rsidR="00BC2C7C" w:rsidRPr="00DE2255" w:rsidRDefault="00BC2C7C" w:rsidP="00BC2C7C">
      <w:pPr>
        <w:jc w:val="right"/>
        <w:rPr>
          <w:rFonts w:ascii="Palatino Linotype" w:hAnsi="Palatino Linotype"/>
          <w:sz w:val="20"/>
          <w:szCs w:val="20"/>
        </w:rPr>
      </w:pPr>
    </w:p>
    <w:p w14:paraId="67722068"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 xml:space="preserve">Harmonogram planowanych </w:t>
      </w:r>
      <w:proofErr w:type="spellStart"/>
      <w:r w:rsidRPr="00DE2255">
        <w:rPr>
          <w:rFonts w:ascii="Palatino Linotype" w:hAnsi="Palatino Linotype"/>
          <w:b/>
          <w:sz w:val="20"/>
          <w:szCs w:val="20"/>
        </w:rPr>
        <w:t>superwizji</w:t>
      </w:r>
      <w:proofErr w:type="spellEnd"/>
      <w:r w:rsidRPr="00DE2255">
        <w:rPr>
          <w:rFonts w:ascii="Palatino Linotype" w:hAnsi="Palatino Linotype"/>
          <w:b/>
          <w:sz w:val="20"/>
          <w:szCs w:val="20"/>
        </w:rPr>
        <w:t xml:space="preserve"> indywidualnych </w:t>
      </w:r>
    </w:p>
    <w:p w14:paraId="20521D69" w14:textId="77777777" w:rsidR="00BC2C7C" w:rsidRPr="00DE2255" w:rsidRDefault="00BC2C7C" w:rsidP="00BC2C7C">
      <w:pPr>
        <w:jc w:val="center"/>
        <w:rPr>
          <w:rFonts w:ascii="Palatino Linotype" w:hAnsi="Palatino Linotype"/>
          <w:b/>
          <w:sz w:val="20"/>
          <w:szCs w:val="20"/>
        </w:rPr>
      </w:pPr>
    </w:p>
    <w:p w14:paraId="093F00A4"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miesiąc ……………….. 20 ….r.</w:t>
      </w:r>
    </w:p>
    <w:p w14:paraId="51084F98" w14:textId="77777777" w:rsidR="00BC2C7C" w:rsidRPr="00DE2255" w:rsidRDefault="00BC2C7C" w:rsidP="00BC2C7C">
      <w:pPr>
        <w:jc w:val="right"/>
        <w:rPr>
          <w:rFonts w:ascii="Palatino Linotype" w:hAnsi="Palatino Linotype"/>
          <w:sz w:val="20"/>
          <w:szCs w:val="20"/>
        </w:rPr>
      </w:pPr>
    </w:p>
    <w:p w14:paraId="46E26704" w14:textId="77777777" w:rsidR="00BC2C7C" w:rsidRPr="00DE2255" w:rsidRDefault="00BC2C7C" w:rsidP="00BC2C7C">
      <w:pPr>
        <w:jc w:val="right"/>
        <w:rPr>
          <w:rFonts w:ascii="Palatino Linotype" w:hAnsi="Palatino Linotype"/>
          <w:sz w:val="20"/>
          <w:szCs w:val="20"/>
        </w:rPr>
      </w:pPr>
    </w:p>
    <w:p w14:paraId="7696D466" w14:textId="77777777" w:rsidR="00BC2C7C" w:rsidRPr="00DE2255" w:rsidRDefault="00BC2C7C" w:rsidP="00BC2C7C">
      <w:pPr>
        <w:jc w:val="right"/>
        <w:rPr>
          <w:rFonts w:ascii="Palatino Linotype" w:hAnsi="Palatino Linotype"/>
          <w:sz w:val="20"/>
          <w:szCs w:val="20"/>
        </w:rPr>
      </w:pPr>
    </w:p>
    <w:p w14:paraId="135F45FE" w14:textId="77777777" w:rsidR="00BC2C7C" w:rsidRPr="00DE2255" w:rsidRDefault="00BC2C7C" w:rsidP="00BC2C7C">
      <w:pPr>
        <w:jc w:val="center"/>
        <w:rPr>
          <w:rFonts w:ascii="Palatino Linotype" w:hAnsi="Palatino Linotyp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123"/>
        <w:gridCol w:w="3713"/>
        <w:gridCol w:w="2580"/>
      </w:tblGrid>
      <w:tr w:rsidR="00BC2C7C" w:rsidRPr="00DE2255" w14:paraId="11D1DC97" w14:textId="77777777" w:rsidTr="00E32906">
        <w:tc>
          <w:tcPr>
            <w:tcW w:w="648" w:type="dxa"/>
            <w:vAlign w:val="center"/>
          </w:tcPr>
          <w:p w14:paraId="490CDB58" w14:textId="77777777" w:rsidR="00BC2C7C" w:rsidRPr="00DE2255" w:rsidRDefault="00BC2C7C" w:rsidP="00E32906">
            <w:pPr>
              <w:rPr>
                <w:rFonts w:ascii="Palatino Linotype" w:hAnsi="Palatino Linotype"/>
                <w:sz w:val="20"/>
                <w:szCs w:val="20"/>
              </w:rPr>
            </w:pPr>
            <w:r w:rsidRPr="00DE2255">
              <w:rPr>
                <w:rFonts w:ascii="Palatino Linotype" w:hAnsi="Palatino Linotype"/>
                <w:sz w:val="20"/>
                <w:szCs w:val="20"/>
              </w:rPr>
              <w:t>Lp.</w:t>
            </w:r>
          </w:p>
        </w:tc>
        <w:tc>
          <w:tcPr>
            <w:tcW w:w="2160" w:type="dxa"/>
            <w:vAlign w:val="center"/>
          </w:tcPr>
          <w:p w14:paraId="0D47900B"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Data</w:t>
            </w:r>
          </w:p>
        </w:tc>
        <w:tc>
          <w:tcPr>
            <w:tcW w:w="3780" w:type="dxa"/>
            <w:vAlign w:val="center"/>
          </w:tcPr>
          <w:p w14:paraId="0D6DBE01" w14:textId="77777777" w:rsidR="00BC2C7C" w:rsidRPr="00DE2255" w:rsidRDefault="00BC2C7C" w:rsidP="00E32906">
            <w:pPr>
              <w:jc w:val="center"/>
              <w:rPr>
                <w:rFonts w:ascii="Palatino Linotype" w:hAnsi="Palatino Linotype"/>
                <w:sz w:val="20"/>
                <w:szCs w:val="20"/>
              </w:rPr>
            </w:pPr>
          </w:p>
          <w:p w14:paraId="461EF532"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Imię i nazwisko</w:t>
            </w:r>
          </w:p>
          <w:p w14:paraId="2CB147EC" w14:textId="77777777" w:rsidR="00BC2C7C" w:rsidRPr="00DE2255" w:rsidRDefault="00BC2C7C" w:rsidP="00E32906">
            <w:pPr>
              <w:jc w:val="center"/>
              <w:rPr>
                <w:rFonts w:ascii="Palatino Linotype" w:hAnsi="Palatino Linotype"/>
                <w:sz w:val="20"/>
                <w:szCs w:val="20"/>
              </w:rPr>
            </w:pPr>
          </w:p>
        </w:tc>
        <w:tc>
          <w:tcPr>
            <w:tcW w:w="2622" w:type="dxa"/>
            <w:vAlign w:val="center"/>
          </w:tcPr>
          <w:p w14:paraId="2820EA86"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Czas trwania (od – do)</w:t>
            </w:r>
          </w:p>
        </w:tc>
      </w:tr>
      <w:tr w:rsidR="00BC2C7C" w:rsidRPr="00DE2255" w14:paraId="0A48EC27" w14:textId="77777777" w:rsidTr="00E32906">
        <w:tc>
          <w:tcPr>
            <w:tcW w:w="648" w:type="dxa"/>
          </w:tcPr>
          <w:p w14:paraId="3B085264" w14:textId="77777777" w:rsidR="00BC2C7C" w:rsidRPr="00DE2255" w:rsidRDefault="00BC2C7C" w:rsidP="00E32906">
            <w:pPr>
              <w:jc w:val="both"/>
              <w:rPr>
                <w:rFonts w:ascii="Palatino Linotype" w:hAnsi="Palatino Linotype"/>
                <w:b/>
                <w:sz w:val="20"/>
                <w:szCs w:val="20"/>
              </w:rPr>
            </w:pPr>
          </w:p>
        </w:tc>
        <w:tc>
          <w:tcPr>
            <w:tcW w:w="2160" w:type="dxa"/>
          </w:tcPr>
          <w:p w14:paraId="494D8F62" w14:textId="77777777" w:rsidR="00BC2C7C" w:rsidRPr="00DE2255" w:rsidRDefault="00BC2C7C" w:rsidP="00E32906">
            <w:pPr>
              <w:jc w:val="both"/>
              <w:rPr>
                <w:rFonts w:ascii="Palatino Linotype" w:hAnsi="Palatino Linotype"/>
                <w:b/>
                <w:sz w:val="20"/>
                <w:szCs w:val="20"/>
              </w:rPr>
            </w:pPr>
          </w:p>
          <w:p w14:paraId="3F828043" w14:textId="77777777" w:rsidR="00BC2C7C" w:rsidRPr="00DE2255" w:rsidRDefault="00BC2C7C" w:rsidP="00E32906">
            <w:pPr>
              <w:jc w:val="both"/>
              <w:rPr>
                <w:rFonts w:ascii="Palatino Linotype" w:hAnsi="Palatino Linotype"/>
                <w:b/>
                <w:sz w:val="20"/>
                <w:szCs w:val="20"/>
              </w:rPr>
            </w:pPr>
          </w:p>
        </w:tc>
        <w:tc>
          <w:tcPr>
            <w:tcW w:w="3780" w:type="dxa"/>
          </w:tcPr>
          <w:p w14:paraId="0C7F6621" w14:textId="77777777" w:rsidR="00BC2C7C" w:rsidRPr="00DE2255" w:rsidRDefault="00BC2C7C" w:rsidP="00E32906">
            <w:pPr>
              <w:jc w:val="both"/>
              <w:rPr>
                <w:rFonts w:ascii="Palatino Linotype" w:hAnsi="Palatino Linotype"/>
                <w:b/>
                <w:sz w:val="20"/>
                <w:szCs w:val="20"/>
              </w:rPr>
            </w:pPr>
          </w:p>
        </w:tc>
        <w:tc>
          <w:tcPr>
            <w:tcW w:w="2622" w:type="dxa"/>
          </w:tcPr>
          <w:p w14:paraId="0E7DC706" w14:textId="77777777" w:rsidR="00BC2C7C" w:rsidRPr="00DE2255" w:rsidRDefault="00BC2C7C" w:rsidP="00E32906">
            <w:pPr>
              <w:jc w:val="both"/>
              <w:rPr>
                <w:rFonts w:ascii="Palatino Linotype" w:hAnsi="Palatino Linotype"/>
                <w:b/>
                <w:sz w:val="20"/>
                <w:szCs w:val="20"/>
              </w:rPr>
            </w:pPr>
          </w:p>
        </w:tc>
      </w:tr>
      <w:tr w:rsidR="00BC2C7C" w:rsidRPr="00DE2255" w14:paraId="261CEC19" w14:textId="77777777" w:rsidTr="00E32906">
        <w:tc>
          <w:tcPr>
            <w:tcW w:w="648" w:type="dxa"/>
          </w:tcPr>
          <w:p w14:paraId="2A9845C6" w14:textId="77777777" w:rsidR="00BC2C7C" w:rsidRPr="00DE2255" w:rsidRDefault="00BC2C7C" w:rsidP="00E32906">
            <w:pPr>
              <w:jc w:val="both"/>
              <w:rPr>
                <w:rFonts w:ascii="Palatino Linotype" w:hAnsi="Palatino Linotype"/>
                <w:b/>
                <w:sz w:val="20"/>
                <w:szCs w:val="20"/>
              </w:rPr>
            </w:pPr>
          </w:p>
        </w:tc>
        <w:tc>
          <w:tcPr>
            <w:tcW w:w="2160" w:type="dxa"/>
          </w:tcPr>
          <w:p w14:paraId="2EB979D9" w14:textId="77777777" w:rsidR="00BC2C7C" w:rsidRPr="00DE2255" w:rsidRDefault="00BC2C7C" w:rsidP="00E32906">
            <w:pPr>
              <w:jc w:val="both"/>
              <w:rPr>
                <w:rFonts w:ascii="Palatino Linotype" w:hAnsi="Palatino Linotype"/>
                <w:b/>
                <w:sz w:val="20"/>
                <w:szCs w:val="20"/>
              </w:rPr>
            </w:pPr>
          </w:p>
          <w:p w14:paraId="1C844729" w14:textId="77777777" w:rsidR="00BC2C7C" w:rsidRPr="00DE2255" w:rsidRDefault="00BC2C7C" w:rsidP="00E32906">
            <w:pPr>
              <w:jc w:val="both"/>
              <w:rPr>
                <w:rFonts w:ascii="Palatino Linotype" w:hAnsi="Palatino Linotype"/>
                <w:b/>
                <w:sz w:val="20"/>
                <w:szCs w:val="20"/>
              </w:rPr>
            </w:pPr>
          </w:p>
        </w:tc>
        <w:tc>
          <w:tcPr>
            <w:tcW w:w="3780" w:type="dxa"/>
          </w:tcPr>
          <w:p w14:paraId="19AAB4C2" w14:textId="77777777" w:rsidR="00BC2C7C" w:rsidRPr="00DE2255" w:rsidRDefault="00BC2C7C" w:rsidP="00E32906">
            <w:pPr>
              <w:jc w:val="both"/>
              <w:rPr>
                <w:rFonts w:ascii="Palatino Linotype" w:hAnsi="Palatino Linotype"/>
                <w:b/>
                <w:sz w:val="20"/>
                <w:szCs w:val="20"/>
              </w:rPr>
            </w:pPr>
          </w:p>
        </w:tc>
        <w:tc>
          <w:tcPr>
            <w:tcW w:w="2622" w:type="dxa"/>
          </w:tcPr>
          <w:p w14:paraId="44E5272E" w14:textId="77777777" w:rsidR="00BC2C7C" w:rsidRPr="00DE2255" w:rsidRDefault="00BC2C7C" w:rsidP="00E32906">
            <w:pPr>
              <w:jc w:val="both"/>
              <w:rPr>
                <w:rFonts w:ascii="Palatino Linotype" w:hAnsi="Palatino Linotype"/>
                <w:b/>
                <w:sz w:val="20"/>
                <w:szCs w:val="20"/>
              </w:rPr>
            </w:pPr>
          </w:p>
        </w:tc>
      </w:tr>
      <w:tr w:rsidR="00BC2C7C" w:rsidRPr="00DE2255" w14:paraId="6D6AEC44" w14:textId="77777777" w:rsidTr="00E32906">
        <w:tc>
          <w:tcPr>
            <w:tcW w:w="648" w:type="dxa"/>
          </w:tcPr>
          <w:p w14:paraId="3E9A537F" w14:textId="77777777" w:rsidR="00BC2C7C" w:rsidRPr="00DE2255" w:rsidRDefault="00BC2C7C" w:rsidP="00E32906">
            <w:pPr>
              <w:jc w:val="both"/>
              <w:rPr>
                <w:rFonts w:ascii="Palatino Linotype" w:hAnsi="Palatino Linotype"/>
                <w:b/>
                <w:sz w:val="20"/>
                <w:szCs w:val="20"/>
              </w:rPr>
            </w:pPr>
          </w:p>
        </w:tc>
        <w:tc>
          <w:tcPr>
            <w:tcW w:w="2160" w:type="dxa"/>
          </w:tcPr>
          <w:p w14:paraId="418215DD" w14:textId="77777777" w:rsidR="00BC2C7C" w:rsidRPr="00DE2255" w:rsidRDefault="00BC2C7C" w:rsidP="00E32906">
            <w:pPr>
              <w:jc w:val="both"/>
              <w:rPr>
                <w:rFonts w:ascii="Palatino Linotype" w:hAnsi="Palatino Linotype"/>
                <w:b/>
                <w:sz w:val="20"/>
                <w:szCs w:val="20"/>
              </w:rPr>
            </w:pPr>
          </w:p>
          <w:p w14:paraId="368D9A40" w14:textId="77777777" w:rsidR="00BC2C7C" w:rsidRPr="00DE2255" w:rsidRDefault="00BC2C7C" w:rsidP="00E32906">
            <w:pPr>
              <w:jc w:val="both"/>
              <w:rPr>
                <w:rFonts w:ascii="Palatino Linotype" w:hAnsi="Palatino Linotype"/>
                <w:b/>
                <w:sz w:val="20"/>
                <w:szCs w:val="20"/>
              </w:rPr>
            </w:pPr>
          </w:p>
        </w:tc>
        <w:tc>
          <w:tcPr>
            <w:tcW w:w="3780" w:type="dxa"/>
          </w:tcPr>
          <w:p w14:paraId="7163505B" w14:textId="77777777" w:rsidR="00BC2C7C" w:rsidRPr="00DE2255" w:rsidRDefault="00BC2C7C" w:rsidP="00E32906">
            <w:pPr>
              <w:jc w:val="both"/>
              <w:rPr>
                <w:rFonts w:ascii="Palatino Linotype" w:hAnsi="Palatino Linotype"/>
                <w:b/>
                <w:sz w:val="20"/>
                <w:szCs w:val="20"/>
              </w:rPr>
            </w:pPr>
          </w:p>
        </w:tc>
        <w:tc>
          <w:tcPr>
            <w:tcW w:w="2622" w:type="dxa"/>
          </w:tcPr>
          <w:p w14:paraId="0A0E9B5D" w14:textId="77777777" w:rsidR="00BC2C7C" w:rsidRPr="00DE2255" w:rsidRDefault="00BC2C7C" w:rsidP="00E32906">
            <w:pPr>
              <w:jc w:val="both"/>
              <w:rPr>
                <w:rFonts w:ascii="Palatino Linotype" w:hAnsi="Palatino Linotype"/>
                <w:b/>
                <w:sz w:val="20"/>
                <w:szCs w:val="20"/>
              </w:rPr>
            </w:pPr>
          </w:p>
        </w:tc>
      </w:tr>
      <w:tr w:rsidR="00BC2C7C" w:rsidRPr="00DE2255" w14:paraId="17AFC32C" w14:textId="77777777" w:rsidTr="00E32906">
        <w:tc>
          <w:tcPr>
            <w:tcW w:w="648" w:type="dxa"/>
          </w:tcPr>
          <w:p w14:paraId="39F6D05C" w14:textId="77777777" w:rsidR="00BC2C7C" w:rsidRPr="00DE2255" w:rsidRDefault="00BC2C7C" w:rsidP="00E32906">
            <w:pPr>
              <w:jc w:val="both"/>
              <w:rPr>
                <w:rFonts w:ascii="Palatino Linotype" w:hAnsi="Palatino Linotype"/>
                <w:b/>
                <w:sz w:val="20"/>
                <w:szCs w:val="20"/>
              </w:rPr>
            </w:pPr>
          </w:p>
        </w:tc>
        <w:tc>
          <w:tcPr>
            <w:tcW w:w="2160" w:type="dxa"/>
          </w:tcPr>
          <w:p w14:paraId="4CA42360" w14:textId="77777777" w:rsidR="00BC2C7C" w:rsidRPr="00DE2255" w:rsidRDefault="00BC2C7C" w:rsidP="00E32906">
            <w:pPr>
              <w:jc w:val="both"/>
              <w:rPr>
                <w:rFonts w:ascii="Palatino Linotype" w:hAnsi="Palatino Linotype"/>
                <w:b/>
                <w:sz w:val="20"/>
                <w:szCs w:val="20"/>
              </w:rPr>
            </w:pPr>
          </w:p>
          <w:p w14:paraId="4FEDFE6E" w14:textId="77777777" w:rsidR="00BC2C7C" w:rsidRPr="00DE2255" w:rsidRDefault="00BC2C7C" w:rsidP="00E32906">
            <w:pPr>
              <w:jc w:val="both"/>
              <w:rPr>
                <w:rFonts w:ascii="Palatino Linotype" w:hAnsi="Palatino Linotype"/>
                <w:b/>
                <w:sz w:val="20"/>
                <w:szCs w:val="20"/>
              </w:rPr>
            </w:pPr>
          </w:p>
        </w:tc>
        <w:tc>
          <w:tcPr>
            <w:tcW w:w="3780" w:type="dxa"/>
          </w:tcPr>
          <w:p w14:paraId="784692A8" w14:textId="77777777" w:rsidR="00BC2C7C" w:rsidRPr="00DE2255" w:rsidRDefault="00BC2C7C" w:rsidP="00E32906">
            <w:pPr>
              <w:jc w:val="both"/>
              <w:rPr>
                <w:rFonts w:ascii="Palatino Linotype" w:hAnsi="Palatino Linotype"/>
                <w:b/>
                <w:sz w:val="20"/>
                <w:szCs w:val="20"/>
              </w:rPr>
            </w:pPr>
          </w:p>
        </w:tc>
        <w:tc>
          <w:tcPr>
            <w:tcW w:w="2622" w:type="dxa"/>
          </w:tcPr>
          <w:p w14:paraId="467528EC" w14:textId="77777777" w:rsidR="00BC2C7C" w:rsidRPr="00DE2255" w:rsidRDefault="00BC2C7C" w:rsidP="00E32906">
            <w:pPr>
              <w:jc w:val="both"/>
              <w:rPr>
                <w:rFonts w:ascii="Palatino Linotype" w:hAnsi="Palatino Linotype"/>
                <w:b/>
                <w:sz w:val="20"/>
                <w:szCs w:val="20"/>
              </w:rPr>
            </w:pPr>
          </w:p>
        </w:tc>
      </w:tr>
      <w:tr w:rsidR="00BC2C7C" w:rsidRPr="00DE2255" w14:paraId="06E74C19" w14:textId="77777777" w:rsidTr="00E32906">
        <w:tc>
          <w:tcPr>
            <w:tcW w:w="648" w:type="dxa"/>
          </w:tcPr>
          <w:p w14:paraId="4CDF35DE" w14:textId="77777777" w:rsidR="00BC2C7C" w:rsidRPr="00DE2255" w:rsidRDefault="00BC2C7C" w:rsidP="00E32906">
            <w:pPr>
              <w:jc w:val="both"/>
              <w:rPr>
                <w:rFonts w:ascii="Palatino Linotype" w:hAnsi="Palatino Linotype"/>
                <w:b/>
                <w:sz w:val="20"/>
                <w:szCs w:val="20"/>
              </w:rPr>
            </w:pPr>
          </w:p>
        </w:tc>
        <w:tc>
          <w:tcPr>
            <w:tcW w:w="2160" w:type="dxa"/>
          </w:tcPr>
          <w:p w14:paraId="2A22590C" w14:textId="77777777" w:rsidR="00BC2C7C" w:rsidRPr="00DE2255" w:rsidRDefault="00BC2C7C" w:rsidP="00E32906">
            <w:pPr>
              <w:jc w:val="both"/>
              <w:rPr>
                <w:rFonts w:ascii="Palatino Linotype" w:hAnsi="Palatino Linotype"/>
                <w:b/>
                <w:sz w:val="20"/>
                <w:szCs w:val="20"/>
              </w:rPr>
            </w:pPr>
          </w:p>
          <w:p w14:paraId="02BEDB35" w14:textId="77777777" w:rsidR="00BC2C7C" w:rsidRPr="00DE2255" w:rsidRDefault="00BC2C7C" w:rsidP="00E32906">
            <w:pPr>
              <w:jc w:val="both"/>
              <w:rPr>
                <w:rFonts w:ascii="Palatino Linotype" w:hAnsi="Palatino Linotype"/>
                <w:b/>
                <w:sz w:val="20"/>
                <w:szCs w:val="20"/>
              </w:rPr>
            </w:pPr>
          </w:p>
        </w:tc>
        <w:tc>
          <w:tcPr>
            <w:tcW w:w="3780" w:type="dxa"/>
          </w:tcPr>
          <w:p w14:paraId="6EEC3C6B" w14:textId="77777777" w:rsidR="00BC2C7C" w:rsidRPr="00DE2255" w:rsidRDefault="00BC2C7C" w:rsidP="00E32906">
            <w:pPr>
              <w:jc w:val="both"/>
              <w:rPr>
                <w:rFonts w:ascii="Palatino Linotype" w:hAnsi="Palatino Linotype"/>
                <w:b/>
                <w:sz w:val="20"/>
                <w:szCs w:val="20"/>
              </w:rPr>
            </w:pPr>
          </w:p>
        </w:tc>
        <w:tc>
          <w:tcPr>
            <w:tcW w:w="2622" w:type="dxa"/>
          </w:tcPr>
          <w:p w14:paraId="77D6CF9A" w14:textId="77777777" w:rsidR="00BC2C7C" w:rsidRPr="00DE2255" w:rsidRDefault="00BC2C7C" w:rsidP="00E32906">
            <w:pPr>
              <w:jc w:val="both"/>
              <w:rPr>
                <w:rFonts w:ascii="Palatino Linotype" w:hAnsi="Palatino Linotype"/>
                <w:b/>
                <w:sz w:val="20"/>
                <w:szCs w:val="20"/>
              </w:rPr>
            </w:pPr>
          </w:p>
        </w:tc>
      </w:tr>
      <w:tr w:rsidR="00BC2C7C" w:rsidRPr="00DE2255" w14:paraId="04B5A810" w14:textId="77777777" w:rsidTr="00E32906">
        <w:tc>
          <w:tcPr>
            <w:tcW w:w="648" w:type="dxa"/>
          </w:tcPr>
          <w:p w14:paraId="725F0603" w14:textId="77777777" w:rsidR="00BC2C7C" w:rsidRPr="00DE2255" w:rsidRDefault="00BC2C7C" w:rsidP="00E32906">
            <w:pPr>
              <w:jc w:val="both"/>
              <w:rPr>
                <w:rFonts w:ascii="Palatino Linotype" w:hAnsi="Palatino Linotype"/>
                <w:b/>
                <w:sz w:val="20"/>
                <w:szCs w:val="20"/>
              </w:rPr>
            </w:pPr>
          </w:p>
        </w:tc>
        <w:tc>
          <w:tcPr>
            <w:tcW w:w="2160" w:type="dxa"/>
          </w:tcPr>
          <w:p w14:paraId="4276A45D" w14:textId="77777777" w:rsidR="00BC2C7C" w:rsidRPr="00DE2255" w:rsidRDefault="00BC2C7C" w:rsidP="00E32906">
            <w:pPr>
              <w:jc w:val="both"/>
              <w:rPr>
                <w:rFonts w:ascii="Palatino Linotype" w:hAnsi="Palatino Linotype"/>
                <w:b/>
                <w:sz w:val="20"/>
                <w:szCs w:val="20"/>
              </w:rPr>
            </w:pPr>
          </w:p>
          <w:p w14:paraId="5C8C669D" w14:textId="77777777" w:rsidR="00BC2C7C" w:rsidRPr="00DE2255" w:rsidRDefault="00BC2C7C" w:rsidP="00E32906">
            <w:pPr>
              <w:jc w:val="both"/>
              <w:rPr>
                <w:rFonts w:ascii="Palatino Linotype" w:hAnsi="Palatino Linotype"/>
                <w:b/>
                <w:sz w:val="20"/>
                <w:szCs w:val="20"/>
              </w:rPr>
            </w:pPr>
          </w:p>
        </w:tc>
        <w:tc>
          <w:tcPr>
            <w:tcW w:w="3780" w:type="dxa"/>
          </w:tcPr>
          <w:p w14:paraId="11498548" w14:textId="77777777" w:rsidR="00BC2C7C" w:rsidRPr="00DE2255" w:rsidRDefault="00BC2C7C" w:rsidP="00E32906">
            <w:pPr>
              <w:jc w:val="both"/>
              <w:rPr>
                <w:rFonts w:ascii="Palatino Linotype" w:hAnsi="Palatino Linotype"/>
                <w:b/>
                <w:sz w:val="20"/>
                <w:szCs w:val="20"/>
              </w:rPr>
            </w:pPr>
          </w:p>
        </w:tc>
        <w:tc>
          <w:tcPr>
            <w:tcW w:w="2622" w:type="dxa"/>
          </w:tcPr>
          <w:p w14:paraId="4C8AD261" w14:textId="77777777" w:rsidR="00BC2C7C" w:rsidRPr="00DE2255" w:rsidRDefault="00BC2C7C" w:rsidP="00E32906">
            <w:pPr>
              <w:jc w:val="both"/>
              <w:rPr>
                <w:rFonts w:ascii="Palatino Linotype" w:hAnsi="Palatino Linotype"/>
                <w:b/>
                <w:sz w:val="20"/>
                <w:szCs w:val="20"/>
              </w:rPr>
            </w:pPr>
          </w:p>
        </w:tc>
      </w:tr>
    </w:tbl>
    <w:p w14:paraId="47FD129A" w14:textId="77777777" w:rsidR="00BC2C7C" w:rsidRPr="00DE2255" w:rsidRDefault="00BC2C7C" w:rsidP="00BC2C7C">
      <w:pPr>
        <w:jc w:val="both"/>
        <w:rPr>
          <w:rFonts w:ascii="Palatino Linotype" w:hAnsi="Palatino Linotype"/>
          <w:b/>
          <w:sz w:val="20"/>
          <w:szCs w:val="20"/>
        </w:rPr>
      </w:pPr>
    </w:p>
    <w:p w14:paraId="52BF7EE7" w14:textId="77777777" w:rsidR="00BC2C7C" w:rsidRPr="00DE2255" w:rsidRDefault="00BC2C7C" w:rsidP="00BC2C7C">
      <w:pPr>
        <w:jc w:val="right"/>
        <w:rPr>
          <w:rFonts w:ascii="Palatino Linotype" w:hAnsi="Palatino Linotype"/>
          <w:sz w:val="20"/>
          <w:szCs w:val="20"/>
        </w:rPr>
      </w:pPr>
    </w:p>
    <w:p w14:paraId="17743F69" w14:textId="77777777" w:rsidR="00BC2C7C" w:rsidRPr="00DE2255" w:rsidRDefault="00BC2C7C" w:rsidP="00BC2C7C">
      <w:pPr>
        <w:jc w:val="right"/>
        <w:rPr>
          <w:rFonts w:ascii="Palatino Linotype" w:hAnsi="Palatino Linotype"/>
          <w:sz w:val="20"/>
          <w:szCs w:val="20"/>
        </w:rPr>
      </w:pPr>
    </w:p>
    <w:p w14:paraId="61B14A4D" w14:textId="77777777" w:rsidR="00BC2C7C" w:rsidRPr="00DE2255" w:rsidRDefault="00BC2C7C" w:rsidP="00BC2C7C">
      <w:pPr>
        <w:rPr>
          <w:rFonts w:ascii="Palatino Linotype" w:hAnsi="Palatino Linotype"/>
          <w:sz w:val="20"/>
          <w:szCs w:val="20"/>
        </w:rPr>
      </w:pPr>
    </w:p>
    <w:p w14:paraId="697C5DC9" w14:textId="77777777" w:rsidR="00BC2C7C" w:rsidRPr="00DE2255" w:rsidRDefault="00BC2C7C" w:rsidP="00BC2C7C">
      <w:pPr>
        <w:rPr>
          <w:rFonts w:ascii="Palatino Linotype" w:hAnsi="Palatino Linotype"/>
          <w:sz w:val="20"/>
          <w:szCs w:val="20"/>
        </w:rPr>
      </w:pPr>
    </w:p>
    <w:p w14:paraId="6326E4D9" w14:textId="77777777" w:rsidR="00BC2C7C" w:rsidRPr="00DE2255" w:rsidRDefault="00BC2C7C" w:rsidP="00BC2C7C">
      <w:pPr>
        <w:rPr>
          <w:rFonts w:ascii="Palatino Linotype" w:hAnsi="Palatino Linotype"/>
          <w:sz w:val="20"/>
          <w:szCs w:val="20"/>
        </w:rPr>
      </w:pPr>
      <w:r w:rsidRPr="00DE2255">
        <w:rPr>
          <w:rFonts w:ascii="Palatino Linotype" w:hAnsi="Palatino Linotype"/>
          <w:sz w:val="20"/>
          <w:szCs w:val="20"/>
        </w:rPr>
        <w:t>________________________________________</w:t>
      </w:r>
    </w:p>
    <w:p w14:paraId="66264A32" w14:textId="77777777" w:rsidR="00BC2C7C" w:rsidRPr="00DE2255" w:rsidRDefault="00BC2C7C" w:rsidP="00BC2C7C">
      <w:pPr>
        <w:rPr>
          <w:rFonts w:ascii="Palatino Linotype" w:hAnsi="Palatino Linotype"/>
          <w:i/>
          <w:sz w:val="20"/>
          <w:szCs w:val="20"/>
        </w:rPr>
      </w:pPr>
      <w:r w:rsidRPr="00DE2255">
        <w:rPr>
          <w:rFonts w:ascii="Palatino Linotype" w:hAnsi="Palatino Linotype"/>
          <w:i/>
          <w:sz w:val="20"/>
          <w:szCs w:val="20"/>
        </w:rPr>
        <w:t xml:space="preserve">   </w:t>
      </w:r>
      <w:r w:rsidRPr="00DE2255">
        <w:rPr>
          <w:rFonts w:ascii="Palatino Linotype" w:hAnsi="Palatino Linotype"/>
          <w:i/>
          <w:sz w:val="20"/>
          <w:szCs w:val="20"/>
        </w:rPr>
        <w:tab/>
        <w:t xml:space="preserve">         Data i podpis superwizora</w:t>
      </w:r>
    </w:p>
    <w:p w14:paraId="65F9598C" w14:textId="77777777" w:rsidR="00BC2C7C" w:rsidRPr="00DE2255" w:rsidRDefault="00BC2C7C" w:rsidP="00BC2C7C">
      <w:pPr>
        <w:jc w:val="right"/>
        <w:rPr>
          <w:rFonts w:ascii="Palatino Linotype" w:hAnsi="Palatino Linotype"/>
          <w:sz w:val="20"/>
          <w:szCs w:val="20"/>
        </w:rPr>
      </w:pPr>
    </w:p>
    <w:p w14:paraId="29ED3397" w14:textId="77777777" w:rsidR="00BC2C7C" w:rsidRPr="00DE2255" w:rsidRDefault="00BC2C7C" w:rsidP="00BC2C7C">
      <w:pPr>
        <w:jc w:val="right"/>
        <w:rPr>
          <w:rFonts w:ascii="Palatino Linotype" w:hAnsi="Palatino Linotype"/>
          <w:sz w:val="20"/>
          <w:szCs w:val="20"/>
        </w:rPr>
      </w:pPr>
    </w:p>
    <w:p w14:paraId="0BE0F8A2" w14:textId="77777777" w:rsidR="00BC2C7C" w:rsidRPr="00DE2255" w:rsidRDefault="00BC2C7C" w:rsidP="00BC2C7C">
      <w:pPr>
        <w:jc w:val="right"/>
        <w:rPr>
          <w:rFonts w:ascii="Palatino Linotype" w:hAnsi="Palatino Linotype"/>
          <w:sz w:val="20"/>
          <w:szCs w:val="20"/>
        </w:rPr>
      </w:pPr>
    </w:p>
    <w:p w14:paraId="50AF0AFC" w14:textId="77777777" w:rsidR="00BC2C7C" w:rsidRPr="00DE2255" w:rsidRDefault="00BC2C7C" w:rsidP="00BC2C7C">
      <w:pPr>
        <w:jc w:val="right"/>
        <w:rPr>
          <w:rFonts w:ascii="Palatino Linotype" w:hAnsi="Palatino Linotype"/>
          <w:sz w:val="20"/>
          <w:szCs w:val="20"/>
        </w:rPr>
      </w:pPr>
      <w:r w:rsidRPr="00DE2255">
        <w:rPr>
          <w:rFonts w:ascii="Palatino Linotype" w:hAnsi="Palatino Linotype"/>
          <w:sz w:val="20"/>
          <w:szCs w:val="20"/>
        </w:rPr>
        <w:br w:type="page"/>
      </w:r>
      <w:r w:rsidRPr="00DE2255">
        <w:rPr>
          <w:rFonts w:ascii="Palatino Linotype" w:hAnsi="Palatino Linotype"/>
          <w:sz w:val="20"/>
          <w:szCs w:val="20"/>
        </w:rPr>
        <w:lastRenderedPageBreak/>
        <w:t xml:space="preserve">Załącznik nr 2 do umowy </w:t>
      </w:r>
    </w:p>
    <w:p w14:paraId="66453EDC" w14:textId="77777777" w:rsidR="00BC2C7C" w:rsidRPr="00DE2255" w:rsidRDefault="00BC2C7C" w:rsidP="00BC2C7C">
      <w:pPr>
        <w:jc w:val="right"/>
        <w:rPr>
          <w:rFonts w:ascii="Palatino Linotype" w:hAnsi="Palatino Linotype"/>
          <w:sz w:val="20"/>
          <w:szCs w:val="20"/>
        </w:rPr>
      </w:pPr>
    </w:p>
    <w:p w14:paraId="09896B8C" w14:textId="77777777" w:rsidR="00BC2C7C" w:rsidRPr="00DE2255" w:rsidRDefault="00BC2C7C" w:rsidP="00BC2C7C">
      <w:pPr>
        <w:jc w:val="right"/>
        <w:rPr>
          <w:rFonts w:ascii="Palatino Linotype" w:hAnsi="Palatino Linotype"/>
          <w:sz w:val="20"/>
          <w:szCs w:val="20"/>
        </w:rPr>
      </w:pPr>
    </w:p>
    <w:p w14:paraId="77EF835E" w14:textId="77777777" w:rsidR="00BC2C7C" w:rsidRPr="00DE2255" w:rsidRDefault="00BC2C7C" w:rsidP="00BC2C7C">
      <w:pPr>
        <w:jc w:val="right"/>
        <w:rPr>
          <w:rFonts w:ascii="Palatino Linotype" w:hAnsi="Palatino Linotype"/>
          <w:sz w:val="20"/>
          <w:szCs w:val="20"/>
        </w:rPr>
      </w:pPr>
    </w:p>
    <w:p w14:paraId="3A8F9F1D"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 xml:space="preserve">Sprawozdanie z przeprowadzonych </w:t>
      </w:r>
      <w:proofErr w:type="spellStart"/>
      <w:r w:rsidRPr="00DE2255">
        <w:rPr>
          <w:rFonts w:ascii="Palatino Linotype" w:hAnsi="Palatino Linotype"/>
          <w:b/>
          <w:sz w:val="20"/>
          <w:szCs w:val="20"/>
        </w:rPr>
        <w:t>superwizji</w:t>
      </w:r>
      <w:proofErr w:type="spellEnd"/>
      <w:r w:rsidRPr="00DE2255">
        <w:rPr>
          <w:rFonts w:ascii="Palatino Linotype" w:hAnsi="Palatino Linotype"/>
          <w:b/>
          <w:sz w:val="20"/>
          <w:szCs w:val="20"/>
        </w:rPr>
        <w:t xml:space="preserve"> grupowych</w:t>
      </w:r>
    </w:p>
    <w:p w14:paraId="32D80004" w14:textId="77777777" w:rsidR="00BC2C7C" w:rsidRPr="00DE2255" w:rsidRDefault="00BC2C7C" w:rsidP="00BC2C7C">
      <w:pPr>
        <w:jc w:val="center"/>
        <w:rPr>
          <w:rFonts w:ascii="Palatino Linotype" w:hAnsi="Palatino Linotype"/>
          <w:b/>
          <w:sz w:val="20"/>
          <w:szCs w:val="20"/>
        </w:rPr>
      </w:pPr>
    </w:p>
    <w:p w14:paraId="2385632F"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za miesiąc .............................. 20…..r.</w:t>
      </w:r>
    </w:p>
    <w:p w14:paraId="4F3AD1B9" w14:textId="77777777" w:rsidR="00BC2C7C" w:rsidRPr="00DE2255" w:rsidRDefault="00BC2C7C" w:rsidP="00BC2C7C">
      <w:pPr>
        <w:jc w:val="center"/>
        <w:rPr>
          <w:rFonts w:ascii="Palatino Linotype" w:hAnsi="Palatino Linotype"/>
          <w:sz w:val="20"/>
          <w:szCs w:val="20"/>
        </w:rPr>
      </w:pPr>
    </w:p>
    <w:p w14:paraId="1E8C8345" w14:textId="77777777" w:rsidR="00BC2C7C" w:rsidRPr="00DE2255" w:rsidRDefault="00BC2C7C" w:rsidP="00BC2C7C">
      <w:pPr>
        <w:jc w:val="center"/>
        <w:rPr>
          <w:rFonts w:ascii="Palatino Linotype" w:hAnsi="Palatino Linotype"/>
          <w:sz w:val="20"/>
          <w:szCs w:val="20"/>
        </w:rPr>
      </w:pPr>
    </w:p>
    <w:p w14:paraId="0F94B879" w14:textId="77777777" w:rsidR="00BC2C7C" w:rsidRPr="00DE2255" w:rsidRDefault="00BC2C7C" w:rsidP="00BC2C7C">
      <w:pPr>
        <w:jc w:val="center"/>
        <w:rPr>
          <w:rFonts w:ascii="Palatino Linotype" w:hAnsi="Palatino Linotype"/>
          <w:sz w:val="20"/>
          <w:szCs w:val="20"/>
        </w:rPr>
      </w:pPr>
    </w:p>
    <w:p w14:paraId="5775BB98" w14:textId="77777777" w:rsidR="00BC2C7C" w:rsidRPr="00DE2255" w:rsidRDefault="00BC2C7C" w:rsidP="00BC2C7C">
      <w:pPr>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1708"/>
        <w:gridCol w:w="2470"/>
        <w:gridCol w:w="2469"/>
        <w:gridCol w:w="1889"/>
      </w:tblGrid>
      <w:tr w:rsidR="00BC2C7C" w:rsidRPr="00DE2255" w14:paraId="40380547" w14:textId="77777777" w:rsidTr="00E32906">
        <w:tc>
          <w:tcPr>
            <w:tcW w:w="525" w:type="dxa"/>
            <w:vAlign w:val="center"/>
          </w:tcPr>
          <w:p w14:paraId="5AAA948D"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Lp.</w:t>
            </w:r>
          </w:p>
        </w:tc>
        <w:tc>
          <w:tcPr>
            <w:tcW w:w="1743" w:type="dxa"/>
            <w:vAlign w:val="center"/>
          </w:tcPr>
          <w:p w14:paraId="5D11D95C"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Data</w:t>
            </w:r>
          </w:p>
        </w:tc>
        <w:tc>
          <w:tcPr>
            <w:tcW w:w="2520" w:type="dxa"/>
            <w:vAlign w:val="center"/>
          </w:tcPr>
          <w:p w14:paraId="10CC8D18"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Oddział</w:t>
            </w:r>
          </w:p>
        </w:tc>
        <w:tc>
          <w:tcPr>
            <w:tcW w:w="2520" w:type="dxa"/>
            <w:vAlign w:val="center"/>
          </w:tcPr>
          <w:p w14:paraId="124D9010"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Czas trwania (od – do)</w:t>
            </w:r>
          </w:p>
        </w:tc>
        <w:tc>
          <w:tcPr>
            <w:tcW w:w="1902" w:type="dxa"/>
            <w:vAlign w:val="center"/>
          </w:tcPr>
          <w:p w14:paraId="449C6E15"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Podpis kierownika komórki organizacyjnej</w:t>
            </w:r>
          </w:p>
        </w:tc>
      </w:tr>
      <w:tr w:rsidR="00BC2C7C" w:rsidRPr="00DE2255" w14:paraId="26C5991F" w14:textId="77777777" w:rsidTr="00E32906">
        <w:tc>
          <w:tcPr>
            <w:tcW w:w="525" w:type="dxa"/>
          </w:tcPr>
          <w:p w14:paraId="402F52FA" w14:textId="77777777" w:rsidR="00BC2C7C" w:rsidRPr="00DE2255" w:rsidRDefault="00BC2C7C" w:rsidP="00E32906">
            <w:pPr>
              <w:jc w:val="both"/>
              <w:rPr>
                <w:rFonts w:ascii="Palatino Linotype" w:hAnsi="Palatino Linotype"/>
                <w:sz w:val="20"/>
                <w:szCs w:val="20"/>
              </w:rPr>
            </w:pPr>
          </w:p>
        </w:tc>
        <w:tc>
          <w:tcPr>
            <w:tcW w:w="1743" w:type="dxa"/>
          </w:tcPr>
          <w:p w14:paraId="728F2705" w14:textId="77777777" w:rsidR="00BC2C7C" w:rsidRPr="00DE2255" w:rsidRDefault="00BC2C7C" w:rsidP="00E32906">
            <w:pPr>
              <w:jc w:val="both"/>
              <w:rPr>
                <w:rFonts w:ascii="Palatino Linotype" w:hAnsi="Palatino Linotype"/>
                <w:sz w:val="20"/>
                <w:szCs w:val="20"/>
              </w:rPr>
            </w:pPr>
          </w:p>
        </w:tc>
        <w:tc>
          <w:tcPr>
            <w:tcW w:w="2520" w:type="dxa"/>
          </w:tcPr>
          <w:p w14:paraId="78D8E1B9" w14:textId="77777777" w:rsidR="00BC2C7C" w:rsidRPr="00DE2255" w:rsidRDefault="00BC2C7C" w:rsidP="00E32906">
            <w:pPr>
              <w:jc w:val="both"/>
              <w:rPr>
                <w:rFonts w:ascii="Palatino Linotype" w:hAnsi="Palatino Linotype"/>
                <w:sz w:val="20"/>
                <w:szCs w:val="20"/>
              </w:rPr>
            </w:pPr>
          </w:p>
          <w:p w14:paraId="3358809A" w14:textId="77777777" w:rsidR="00BC2C7C" w:rsidRPr="00DE2255" w:rsidRDefault="00BC2C7C" w:rsidP="00E32906">
            <w:pPr>
              <w:jc w:val="both"/>
              <w:rPr>
                <w:rFonts w:ascii="Palatino Linotype" w:hAnsi="Palatino Linotype"/>
                <w:sz w:val="20"/>
                <w:szCs w:val="20"/>
              </w:rPr>
            </w:pPr>
          </w:p>
        </w:tc>
        <w:tc>
          <w:tcPr>
            <w:tcW w:w="2520" w:type="dxa"/>
          </w:tcPr>
          <w:p w14:paraId="654A5A4D" w14:textId="77777777" w:rsidR="00BC2C7C" w:rsidRPr="00DE2255" w:rsidRDefault="00BC2C7C" w:rsidP="00E32906">
            <w:pPr>
              <w:jc w:val="both"/>
              <w:rPr>
                <w:rFonts w:ascii="Palatino Linotype" w:hAnsi="Palatino Linotype"/>
                <w:sz w:val="20"/>
                <w:szCs w:val="20"/>
              </w:rPr>
            </w:pPr>
          </w:p>
        </w:tc>
        <w:tc>
          <w:tcPr>
            <w:tcW w:w="1902" w:type="dxa"/>
          </w:tcPr>
          <w:p w14:paraId="70772B50" w14:textId="77777777" w:rsidR="00BC2C7C" w:rsidRPr="00DE2255" w:rsidRDefault="00BC2C7C" w:rsidP="00E32906">
            <w:pPr>
              <w:jc w:val="both"/>
              <w:rPr>
                <w:rFonts w:ascii="Palatino Linotype" w:hAnsi="Palatino Linotype"/>
                <w:sz w:val="20"/>
                <w:szCs w:val="20"/>
              </w:rPr>
            </w:pPr>
          </w:p>
        </w:tc>
      </w:tr>
      <w:tr w:rsidR="00BC2C7C" w:rsidRPr="00DE2255" w14:paraId="372DAC93" w14:textId="77777777" w:rsidTr="00E32906">
        <w:tc>
          <w:tcPr>
            <w:tcW w:w="525" w:type="dxa"/>
          </w:tcPr>
          <w:p w14:paraId="058FF3E3" w14:textId="77777777" w:rsidR="00BC2C7C" w:rsidRPr="00DE2255" w:rsidRDefault="00BC2C7C" w:rsidP="00E32906">
            <w:pPr>
              <w:jc w:val="both"/>
              <w:rPr>
                <w:rFonts w:ascii="Palatino Linotype" w:hAnsi="Palatino Linotype"/>
                <w:sz w:val="20"/>
                <w:szCs w:val="20"/>
              </w:rPr>
            </w:pPr>
          </w:p>
        </w:tc>
        <w:tc>
          <w:tcPr>
            <w:tcW w:w="1743" w:type="dxa"/>
          </w:tcPr>
          <w:p w14:paraId="7E8BF2B9" w14:textId="77777777" w:rsidR="00BC2C7C" w:rsidRPr="00DE2255" w:rsidRDefault="00BC2C7C" w:rsidP="00E32906">
            <w:pPr>
              <w:jc w:val="both"/>
              <w:rPr>
                <w:rFonts w:ascii="Palatino Linotype" w:hAnsi="Palatino Linotype"/>
                <w:sz w:val="20"/>
                <w:szCs w:val="20"/>
              </w:rPr>
            </w:pPr>
          </w:p>
        </w:tc>
        <w:tc>
          <w:tcPr>
            <w:tcW w:w="2520" w:type="dxa"/>
          </w:tcPr>
          <w:p w14:paraId="59EBAA4D" w14:textId="77777777" w:rsidR="00BC2C7C" w:rsidRPr="00DE2255" w:rsidRDefault="00BC2C7C" w:rsidP="00E32906">
            <w:pPr>
              <w:jc w:val="both"/>
              <w:rPr>
                <w:rFonts w:ascii="Palatino Linotype" w:hAnsi="Palatino Linotype"/>
                <w:sz w:val="20"/>
                <w:szCs w:val="20"/>
              </w:rPr>
            </w:pPr>
          </w:p>
          <w:p w14:paraId="40F138FE" w14:textId="77777777" w:rsidR="00BC2C7C" w:rsidRPr="00DE2255" w:rsidRDefault="00BC2C7C" w:rsidP="00E32906">
            <w:pPr>
              <w:jc w:val="both"/>
              <w:rPr>
                <w:rFonts w:ascii="Palatino Linotype" w:hAnsi="Palatino Linotype"/>
                <w:sz w:val="20"/>
                <w:szCs w:val="20"/>
              </w:rPr>
            </w:pPr>
          </w:p>
        </w:tc>
        <w:tc>
          <w:tcPr>
            <w:tcW w:w="2520" w:type="dxa"/>
          </w:tcPr>
          <w:p w14:paraId="01244D22" w14:textId="77777777" w:rsidR="00BC2C7C" w:rsidRPr="00DE2255" w:rsidRDefault="00BC2C7C" w:rsidP="00E32906">
            <w:pPr>
              <w:jc w:val="both"/>
              <w:rPr>
                <w:rFonts w:ascii="Palatino Linotype" w:hAnsi="Palatino Linotype"/>
                <w:sz w:val="20"/>
                <w:szCs w:val="20"/>
              </w:rPr>
            </w:pPr>
          </w:p>
        </w:tc>
        <w:tc>
          <w:tcPr>
            <w:tcW w:w="1902" w:type="dxa"/>
          </w:tcPr>
          <w:p w14:paraId="68AFB132" w14:textId="77777777" w:rsidR="00BC2C7C" w:rsidRPr="00DE2255" w:rsidRDefault="00BC2C7C" w:rsidP="00E32906">
            <w:pPr>
              <w:jc w:val="both"/>
              <w:rPr>
                <w:rFonts w:ascii="Palatino Linotype" w:hAnsi="Palatino Linotype"/>
                <w:sz w:val="20"/>
                <w:szCs w:val="20"/>
              </w:rPr>
            </w:pPr>
          </w:p>
        </w:tc>
      </w:tr>
      <w:tr w:rsidR="00BC2C7C" w:rsidRPr="00DE2255" w14:paraId="569D3DED" w14:textId="77777777" w:rsidTr="00E32906">
        <w:tc>
          <w:tcPr>
            <w:tcW w:w="525" w:type="dxa"/>
          </w:tcPr>
          <w:p w14:paraId="6E42476F" w14:textId="77777777" w:rsidR="00BC2C7C" w:rsidRPr="00DE2255" w:rsidRDefault="00BC2C7C" w:rsidP="00E32906">
            <w:pPr>
              <w:jc w:val="both"/>
              <w:rPr>
                <w:rFonts w:ascii="Palatino Linotype" w:hAnsi="Palatino Linotype"/>
                <w:sz w:val="20"/>
                <w:szCs w:val="20"/>
              </w:rPr>
            </w:pPr>
          </w:p>
        </w:tc>
        <w:tc>
          <w:tcPr>
            <w:tcW w:w="1743" w:type="dxa"/>
          </w:tcPr>
          <w:p w14:paraId="7FBB6AD3" w14:textId="77777777" w:rsidR="00BC2C7C" w:rsidRPr="00DE2255" w:rsidRDefault="00BC2C7C" w:rsidP="00E32906">
            <w:pPr>
              <w:jc w:val="both"/>
              <w:rPr>
                <w:rFonts w:ascii="Palatino Linotype" w:hAnsi="Palatino Linotype"/>
                <w:sz w:val="20"/>
                <w:szCs w:val="20"/>
              </w:rPr>
            </w:pPr>
          </w:p>
        </w:tc>
        <w:tc>
          <w:tcPr>
            <w:tcW w:w="2520" w:type="dxa"/>
          </w:tcPr>
          <w:p w14:paraId="53FE2A72" w14:textId="77777777" w:rsidR="00BC2C7C" w:rsidRPr="00DE2255" w:rsidRDefault="00BC2C7C" w:rsidP="00E32906">
            <w:pPr>
              <w:jc w:val="both"/>
              <w:rPr>
                <w:rFonts w:ascii="Palatino Linotype" w:hAnsi="Palatino Linotype"/>
                <w:sz w:val="20"/>
                <w:szCs w:val="20"/>
              </w:rPr>
            </w:pPr>
          </w:p>
          <w:p w14:paraId="58AF32C0" w14:textId="77777777" w:rsidR="00BC2C7C" w:rsidRPr="00DE2255" w:rsidRDefault="00BC2C7C" w:rsidP="00E32906">
            <w:pPr>
              <w:jc w:val="both"/>
              <w:rPr>
                <w:rFonts w:ascii="Palatino Linotype" w:hAnsi="Palatino Linotype"/>
                <w:sz w:val="20"/>
                <w:szCs w:val="20"/>
              </w:rPr>
            </w:pPr>
          </w:p>
        </w:tc>
        <w:tc>
          <w:tcPr>
            <w:tcW w:w="2520" w:type="dxa"/>
          </w:tcPr>
          <w:p w14:paraId="543AD9B3" w14:textId="77777777" w:rsidR="00BC2C7C" w:rsidRPr="00DE2255" w:rsidRDefault="00BC2C7C" w:rsidP="00E32906">
            <w:pPr>
              <w:jc w:val="both"/>
              <w:rPr>
                <w:rFonts w:ascii="Palatino Linotype" w:hAnsi="Palatino Linotype"/>
                <w:sz w:val="20"/>
                <w:szCs w:val="20"/>
              </w:rPr>
            </w:pPr>
          </w:p>
        </w:tc>
        <w:tc>
          <w:tcPr>
            <w:tcW w:w="1902" w:type="dxa"/>
          </w:tcPr>
          <w:p w14:paraId="70BE7BB8" w14:textId="77777777" w:rsidR="00BC2C7C" w:rsidRPr="00DE2255" w:rsidRDefault="00BC2C7C" w:rsidP="00E32906">
            <w:pPr>
              <w:jc w:val="both"/>
              <w:rPr>
                <w:rFonts w:ascii="Palatino Linotype" w:hAnsi="Palatino Linotype"/>
                <w:sz w:val="20"/>
                <w:szCs w:val="20"/>
              </w:rPr>
            </w:pPr>
          </w:p>
        </w:tc>
      </w:tr>
      <w:tr w:rsidR="00BC2C7C" w:rsidRPr="00DE2255" w14:paraId="4DDA25C5" w14:textId="77777777" w:rsidTr="00E32906">
        <w:tc>
          <w:tcPr>
            <w:tcW w:w="525" w:type="dxa"/>
          </w:tcPr>
          <w:p w14:paraId="695D7F24" w14:textId="77777777" w:rsidR="00BC2C7C" w:rsidRPr="00DE2255" w:rsidRDefault="00BC2C7C" w:rsidP="00E32906">
            <w:pPr>
              <w:jc w:val="both"/>
              <w:rPr>
                <w:rFonts w:ascii="Palatino Linotype" w:hAnsi="Palatino Linotype"/>
                <w:sz w:val="20"/>
                <w:szCs w:val="20"/>
              </w:rPr>
            </w:pPr>
          </w:p>
        </w:tc>
        <w:tc>
          <w:tcPr>
            <w:tcW w:w="1743" w:type="dxa"/>
          </w:tcPr>
          <w:p w14:paraId="42E3844F" w14:textId="77777777" w:rsidR="00BC2C7C" w:rsidRPr="00DE2255" w:rsidRDefault="00BC2C7C" w:rsidP="00E32906">
            <w:pPr>
              <w:jc w:val="both"/>
              <w:rPr>
                <w:rFonts w:ascii="Palatino Linotype" w:hAnsi="Palatino Linotype"/>
                <w:sz w:val="20"/>
                <w:szCs w:val="20"/>
              </w:rPr>
            </w:pPr>
          </w:p>
        </w:tc>
        <w:tc>
          <w:tcPr>
            <w:tcW w:w="2520" w:type="dxa"/>
          </w:tcPr>
          <w:p w14:paraId="2D57AAAF" w14:textId="77777777" w:rsidR="00BC2C7C" w:rsidRPr="00DE2255" w:rsidRDefault="00BC2C7C" w:rsidP="00E32906">
            <w:pPr>
              <w:jc w:val="both"/>
              <w:rPr>
                <w:rFonts w:ascii="Palatino Linotype" w:hAnsi="Palatino Linotype"/>
                <w:sz w:val="20"/>
                <w:szCs w:val="20"/>
              </w:rPr>
            </w:pPr>
          </w:p>
          <w:p w14:paraId="173BC934" w14:textId="77777777" w:rsidR="00BC2C7C" w:rsidRPr="00DE2255" w:rsidRDefault="00BC2C7C" w:rsidP="00E32906">
            <w:pPr>
              <w:jc w:val="both"/>
              <w:rPr>
                <w:rFonts w:ascii="Palatino Linotype" w:hAnsi="Palatino Linotype"/>
                <w:sz w:val="20"/>
                <w:szCs w:val="20"/>
              </w:rPr>
            </w:pPr>
          </w:p>
        </w:tc>
        <w:tc>
          <w:tcPr>
            <w:tcW w:w="2520" w:type="dxa"/>
          </w:tcPr>
          <w:p w14:paraId="6BA28A42" w14:textId="77777777" w:rsidR="00BC2C7C" w:rsidRPr="00DE2255" w:rsidRDefault="00BC2C7C" w:rsidP="00E32906">
            <w:pPr>
              <w:jc w:val="both"/>
              <w:rPr>
                <w:rFonts w:ascii="Palatino Linotype" w:hAnsi="Palatino Linotype"/>
                <w:sz w:val="20"/>
                <w:szCs w:val="20"/>
              </w:rPr>
            </w:pPr>
          </w:p>
        </w:tc>
        <w:tc>
          <w:tcPr>
            <w:tcW w:w="1902" w:type="dxa"/>
          </w:tcPr>
          <w:p w14:paraId="559EF2EC" w14:textId="77777777" w:rsidR="00BC2C7C" w:rsidRPr="00DE2255" w:rsidRDefault="00BC2C7C" w:rsidP="00E32906">
            <w:pPr>
              <w:jc w:val="both"/>
              <w:rPr>
                <w:rFonts w:ascii="Palatino Linotype" w:hAnsi="Palatino Linotype"/>
                <w:sz w:val="20"/>
                <w:szCs w:val="20"/>
              </w:rPr>
            </w:pPr>
          </w:p>
        </w:tc>
      </w:tr>
      <w:tr w:rsidR="00BC2C7C" w:rsidRPr="00DE2255" w14:paraId="4D1F1F28" w14:textId="77777777" w:rsidTr="00E32906">
        <w:tc>
          <w:tcPr>
            <w:tcW w:w="525" w:type="dxa"/>
          </w:tcPr>
          <w:p w14:paraId="44E7CED5" w14:textId="77777777" w:rsidR="00BC2C7C" w:rsidRPr="00DE2255" w:rsidRDefault="00BC2C7C" w:rsidP="00E32906">
            <w:pPr>
              <w:jc w:val="both"/>
              <w:rPr>
                <w:rFonts w:ascii="Palatino Linotype" w:hAnsi="Palatino Linotype"/>
                <w:sz w:val="20"/>
                <w:szCs w:val="20"/>
              </w:rPr>
            </w:pPr>
          </w:p>
        </w:tc>
        <w:tc>
          <w:tcPr>
            <w:tcW w:w="1743" w:type="dxa"/>
          </w:tcPr>
          <w:p w14:paraId="0BF69A2C" w14:textId="77777777" w:rsidR="00BC2C7C" w:rsidRPr="00DE2255" w:rsidRDefault="00BC2C7C" w:rsidP="00E32906">
            <w:pPr>
              <w:jc w:val="both"/>
              <w:rPr>
                <w:rFonts w:ascii="Palatino Linotype" w:hAnsi="Palatino Linotype"/>
                <w:sz w:val="20"/>
                <w:szCs w:val="20"/>
              </w:rPr>
            </w:pPr>
          </w:p>
        </w:tc>
        <w:tc>
          <w:tcPr>
            <w:tcW w:w="2520" w:type="dxa"/>
          </w:tcPr>
          <w:p w14:paraId="0E8546D4" w14:textId="77777777" w:rsidR="00BC2C7C" w:rsidRPr="00DE2255" w:rsidRDefault="00BC2C7C" w:rsidP="00E32906">
            <w:pPr>
              <w:jc w:val="both"/>
              <w:rPr>
                <w:rFonts w:ascii="Palatino Linotype" w:hAnsi="Palatino Linotype"/>
                <w:sz w:val="20"/>
                <w:szCs w:val="20"/>
              </w:rPr>
            </w:pPr>
          </w:p>
          <w:p w14:paraId="29FAF960" w14:textId="77777777" w:rsidR="00BC2C7C" w:rsidRPr="00DE2255" w:rsidRDefault="00BC2C7C" w:rsidP="00E32906">
            <w:pPr>
              <w:jc w:val="both"/>
              <w:rPr>
                <w:rFonts w:ascii="Palatino Linotype" w:hAnsi="Palatino Linotype"/>
                <w:sz w:val="20"/>
                <w:szCs w:val="20"/>
              </w:rPr>
            </w:pPr>
          </w:p>
        </w:tc>
        <w:tc>
          <w:tcPr>
            <w:tcW w:w="2520" w:type="dxa"/>
          </w:tcPr>
          <w:p w14:paraId="1C3DA0DC" w14:textId="77777777" w:rsidR="00BC2C7C" w:rsidRPr="00DE2255" w:rsidRDefault="00BC2C7C" w:rsidP="00E32906">
            <w:pPr>
              <w:jc w:val="both"/>
              <w:rPr>
                <w:rFonts w:ascii="Palatino Linotype" w:hAnsi="Palatino Linotype"/>
                <w:sz w:val="20"/>
                <w:szCs w:val="20"/>
              </w:rPr>
            </w:pPr>
          </w:p>
        </w:tc>
        <w:tc>
          <w:tcPr>
            <w:tcW w:w="1902" w:type="dxa"/>
          </w:tcPr>
          <w:p w14:paraId="0350C841" w14:textId="77777777" w:rsidR="00BC2C7C" w:rsidRPr="00DE2255" w:rsidRDefault="00BC2C7C" w:rsidP="00E32906">
            <w:pPr>
              <w:jc w:val="both"/>
              <w:rPr>
                <w:rFonts w:ascii="Palatino Linotype" w:hAnsi="Palatino Linotype"/>
                <w:sz w:val="20"/>
                <w:szCs w:val="20"/>
              </w:rPr>
            </w:pPr>
          </w:p>
        </w:tc>
      </w:tr>
      <w:tr w:rsidR="00BC2C7C" w:rsidRPr="00DE2255" w14:paraId="0199B23C" w14:textId="77777777" w:rsidTr="00E32906">
        <w:tc>
          <w:tcPr>
            <w:tcW w:w="525" w:type="dxa"/>
          </w:tcPr>
          <w:p w14:paraId="3DFB2E8E" w14:textId="77777777" w:rsidR="00BC2C7C" w:rsidRPr="00DE2255" w:rsidRDefault="00BC2C7C" w:rsidP="00E32906">
            <w:pPr>
              <w:jc w:val="both"/>
              <w:rPr>
                <w:rFonts w:ascii="Palatino Linotype" w:hAnsi="Palatino Linotype"/>
                <w:sz w:val="20"/>
                <w:szCs w:val="20"/>
              </w:rPr>
            </w:pPr>
          </w:p>
        </w:tc>
        <w:tc>
          <w:tcPr>
            <w:tcW w:w="1743" w:type="dxa"/>
          </w:tcPr>
          <w:p w14:paraId="6835D314" w14:textId="77777777" w:rsidR="00BC2C7C" w:rsidRPr="00DE2255" w:rsidRDefault="00BC2C7C" w:rsidP="00E32906">
            <w:pPr>
              <w:jc w:val="both"/>
              <w:rPr>
                <w:rFonts w:ascii="Palatino Linotype" w:hAnsi="Palatino Linotype"/>
                <w:sz w:val="20"/>
                <w:szCs w:val="20"/>
              </w:rPr>
            </w:pPr>
          </w:p>
        </w:tc>
        <w:tc>
          <w:tcPr>
            <w:tcW w:w="2520" w:type="dxa"/>
          </w:tcPr>
          <w:p w14:paraId="73EF89C4" w14:textId="77777777" w:rsidR="00BC2C7C" w:rsidRPr="00DE2255" w:rsidRDefault="00BC2C7C" w:rsidP="00E32906">
            <w:pPr>
              <w:jc w:val="both"/>
              <w:rPr>
                <w:rFonts w:ascii="Palatino Linotype" w:hAnsi="Palatino Linotype"/>
                <w:sz w:val="20"/>
                <w:szCs w:val="20"/>
              </w:rPr>
            </w:pPr>
          </w:p>
          <w:p w14:paraId="47852CCC" w14:textId="77777777" w:rsidR="00BC2C7C" w:rsidRPr="00DE2255" w:rsidRDefault="00BC2C7C" w:rsidP="00E32906">
            <w:pPr>
              <w:jc w:val="both"/>
              <w:rPr>
                <w:rFonts w:ascii="Palatino Linotype" w:hAnsi="Palatino Linotype"/>
                <w:sz w:val="20"/>
                <w:szCs w:val="20"/>
              </w:rPr>
            </w:pPr>
          </w:p>
        </w:tc>
        <w:tc>
          <w:tcPr>
            <w:tcW w:w="2520" w:type="dxa"/>
          </w:tcPr>
          <w:p w14:paraId="5B146D0B" w14:textId="77777777" w:rsidR="00BC2C7C" w:rsidRPr="00DE2255" w:rsidRDefault="00BC2C7C" w:rsidP="00E32906">
            <w:pPr>
              <w:jc w:val="both"/>
              <w:rPr>
                <w:rFonts w:ascii="Palatino Linotype" w:hAnsi="Palatino Linotype"/>
                <w:sz w:val="20"/>
                <w:szCs w:val="20"/>
              </w:rPr>
            </w:pPr>
          </w:p>
        </w:tc>
        <w:tc>
          <w:tcPr>
            <w:tcW w:w="1902" w:type="dxa"/>
          </w:tcPr>
          <w:p w14:paraId="39A81E28" w14:textId="77777777" w:rsidR="00BC2C7C" w:rsidRPr="00DE2255" w:rsidRDefault="00BC2C7C" w:rsidP="00E32906">
            <w:pPr>
              <w:jc w:val="both"/>
              <w:rPr>
                <w:rFonts w:ascii="Palatino Linotype" w:hAnsi="Palatino Linotype"/>
                <w:sz w:val="20"/>
                <w:szCs w:val="20"/>
              </w:rPr>
            </w:pPr>
          </w:p>
        </w:tc>
      </w:tr>
      <w:tr w:rsidR="00BC2C7C" w:rsidRPr="00DE2255" w14:paraId="17CA933A" w14:textId="77777777" w:rsidTr="00E32906">
        <w:tc>
          <w:tcPr>
            <w:tcW w:w="525" w:type="dxa"/>
          </w:tcPr>
          <w:p w14:paraId="00576923" w14:textId="77777777" w:rsidR="00BC2C7C" w:rsidRPr="00DE2255" w:rsidRDefault="00BC2C7C" w:rsidP="00E32906">
            <w:pPr>
              <w:jc w:val="both"/>
              <w:rPr>
                <w:rFonts w:ascii="Palatino Linotype" w:hAnsi="Palatino Linotype"/>
                <w:sz w:val="20"/>
                <w:szCs w:val="20"/>
              </w:rPr>
            </w:pPr>
          </w:p>
        </w:tc>
        <w:tc>
          <w:tcPr>
            <w:tcW w:w="1743" w:type="dxa"/>
          </w:tcPr>
          <w:p w14:paraId="3469262E" w14:textId="77777777" w:rsidR="00BC2C7C" w:rsidRPr="00DE2255" w:rsidRDefault="00BC2C7C" w:rsidP="00E32906">
            <w:pPr>
              <w:jc w:val="both"/>
              <w:rPr>
                <w:rFonts w:ascii="Palatino Linotype" w:hAnsi="Palatino Linotype"/>
                <w:sz w:val="20"/>
                <w:szCs w:val="20"/>
              </w:rPr>
            </w:pPr>
          </w:p>
        </w:tc>
        <w:tc>
          <w:tcPr>
            <w:tcW w:w="2520" w:type="dxa"/>
          </w:tcPr>
          <w:p w14:paraId="40EA761B" w14:textId="77777777" w:rsidR="00BC2C7C" w:rsidRPr="00DE2255" w:rsidRDefault="00BC2C7C" w:rsidP="00E32906">
            <w:pPr>
              <w:jc w:val="both"/>
              <w:rPr>
                <w:rFonts w:ascii="Palatino Linotype" w:hAnsi="Palatino Linotype"/>
                <w:sz w:val="20"/>
                <w:szCs w:val="20"/>
              </w:rPr>
            </w:pPr>
          </w:p>
          <w:p w14:paraId="7DC1D182" w14:textId="77777777" w:rsidR="00BC2C7C" w:rsidRPr="00DE2255" w:rsidRDefault="00BC2C7C" w:rsidP="00E32906">
            <w:pPr>
              <w:jc w:val="both"/>
              <w:rPr>
                <w:rFonts w:ascii="Palatino Linotype" w:hAnsi="Palatino Linotype"/>
                <w:sz w:val="20"/>
                <w:szCs w:val="20"/>
              </w:rPr>
            </w:pPr>
          </w:p>
        </w:tc>
        <w:tc>
          <w:tcPr>
            <w:tcW w:w="2520" w:type="dxa"/>
          </w:tcPr>
          <w:p w14:paraId="0F8F510E" w14:textId="77777777" w:rsidR="00BC2C7C" w:rsidRPr="00DE2255" w:rsidRDefault="00BC2C7C" w:rsidP="00E32906">
            <w:pPr>
              <w:jc w:val="both"/>
              <w:rPr>
                <w:rFonts w:ascii="Palatino Linotype" w:hAnsi="Palatino Linotype"/>
                <w:sz w:val="20"/>
                <w:szCs w:val="20"/>
              </w:rPr>
            </w:pPr>
          </w:p>
        </w:tc>
        <w:tc>
          <w:tcPr>
            <w:tcW w:w="1902" w:type="dxa"/>
          </w:tcPr>
          <w:p w14:paraId="08253E10" w14:textId="77777777" w:rsidR="00BC2C7C" w:rsidRPr="00DE2255" w:rsidRDefault="00BC2C7C" w:rsidP="00E32906">
            <w:pPr>
              <w:jc w:val="both"/>
              <w:rPr>
                <w:rFonts w:ascii="Palatino Linotype" w:hAnsi="Palatino Linotype"/>
                <w:sz w:val="20"/>
                <w:szCs w:val="20"/>
              </w:rPr>
            </w:pPr>
          </w:p>
        </w:tc>
      </w:tr>
    </w:tbl>
    <w:p w14:paraId="517EE060" w14:textId="77777777" w:rsidR="00BC2C7C" w:rsidRPr="00DE2255" w:rsidRDefault="00BC2C7C" w:rsidP="00BC2C7C">
      <w:pPr>
        <w:jc w:val="both"/>
        <w:rPr>
          <w:rFonts w:ascii="Palatino Linotype" w:hAnsi="Palatino Linotype"/>
          <w:sz w:val="20"/>
          <w:szCs w:val="20"/>
        </w:rPr>
      </w:pPr>
    </w:p>
    <w:p w14:paraId="0B72A795" w14:textId="77777777" w:rsidR="00BC2C7C" w:rsidRPr="00DE2255" w:rsidRDefault="00BC2C7C" w:rsidP="00BC2C7C">
      <w:pPr>
        <w:jc w:val="both"/>
        <w:rPr>
          <w:rFonts w:ascii="Palatino Linotype" w:hAnsi="Palatino Linotype"/>
          <w:sz w:val="20"/>
          <w:szCs w:val="20"/>
        </w:rPr>
      </w:pPr>
    </w:p>
    <w:p w14:paraId="4893B766" w14:textId="77777777" w:rsidR="00BC2C7C" w:rsidRPr="00DE2255" w:rsidRDefault="00BC2C7C" w:rsidP="00BC2C7C">
      <w:pPr>
        <w:jc w:val="both"/>
        <w:rPr>
          <w:rFonts w:ascii="Palatino Linotype" w:hAnsi="Palatino Linotype"/>
          <w:sz w:val="20"/>
          <w:szCs w:val="20"/>
        </w:rPr>
      </w:pPr>
    </w:p>
    <w:p w14:paraId="65EFADB4" w14:textId="77777777" w:rsidR="00BC2C7C" w:rsidRPr="00DE2255" w:rsidRDefault="00BC2C7C" w:rsidP="00BC2C7C">
      <w:pPr>
        <w:jc w:val="both"/>
        <w:rPr>
          <w:rFonts w:ascii="Palatino Linotype" w:hAnsi="Palatino Linotype"/>
          <w:sz w:val="20"/>
          <w:szCs w:val="20"/>
        </w:rPr>
      </w:pPr>
    </w:p>
    <w:p w14:paraId="36E7B094" w14:textId="77777777" w:rsidR="00BC2C7C" w:rsidRPr="00DE2255" w:rsidRDefault="00BC2C7C" w:rsidP="00BC2C7C">
      <w:pPr>
        <w:jc w:val="both"/>
        <w:rPr>
          <w:rFonts w:ascii="Palatino Linotype" w:hAnsi="Palatino Linotype"/>
          <w:sz w:val="20"/>
          <w:szCs w:val="20"/>
        </w:rPr>
      </w:pPr>
    </w:p>
    <w:p w14:paraId="716DDD9A" w14:textId="77777777" w:rsidR="00BC2C7C" w:rsidRPr="00DE2255" w:rsidRDefault="00BC2C7C" w:rsidP="00BC2C7C">
      <w:pPr>
        <w:rPr>
          <w:rFonts w:ascii="Palatino Linotype" w:hAnsi="Palatino Linotype"/>
          <w:sz w:val="20"/>
          <w:szCs w:val="20"/>
        </w:rPr>
      </w:pPr>
      <w:r w:rsidRPr="00DE2255">
        <w:rPr>
          <w:rFonts w:ascii="Palatino Linotype" w:hAnsi="Palatino Linotype"/>
          <w:sz w:val="20"/>
          <w:szCs w:val="20"/>
        </w:rPr>
        <w:t>___________________________________</w:t>
      </w:r>
      <w:r w:rsidRPr="00DE2255">
        <w:rPr>
          <w:rFonts w:ascii="Palatino Linotype" w:hAnsi="Palatino Linotype"/>
          <w:sz w:val="20"/>
          <w:szCs w:val="20"/>
        </w:rPr>
        <w:tab/>
      </w:r>
    </w:p>
    <w:p w14:paraId="1EDB53DC" w14:textId="77777777" w:rsidR="00BC2C7C" w:rsidRPr="00DE2255" w:rsidRDefault="00BC2C7C" w:rsidP="00BC2C7C">
      <w:pPr>
        <w:rPr>
          <w:rFonts w:ascii="Palatino Linotype" w:hAnsi="Palatino Linotype"/>
          <w:i/>
          <w:sz w:val="20"/>
          <w:szCs w:val="20"/>
        </w:rPr>
      </w:pPr>
      <w:r w:rsidRPr="00DE2255">
        <w:rPr>
          <w:rFonts w:ascii="Palatino Linotype" w:hAnsi="Palatino Linotype"/>
          <w:i/>
          <w:sz w:val="20"/>
          <w:szCs w:val="20"/>
        </w:rPr>
        <w:t xml:space="preserve">                   Data i podpis superwizora</w:t>
      </w:r>
    </w:p>
    <w:p w14:paraId="5F2CDC96" w14:textId="77777777" w:rsidR="00BC2C7C" w:rsidRPr="00DE2255" w:rsidRDefault="00BC2C7C" w:rsidP="00BC2C7C">
      <w:pPr>
        <w:jc w:val="both"/>
        <w:rPr>
          <w:rFonts w:ascii="Palatino Linotype" w:hAnsi="Palatino Linotype"/>
          <w:sz w:val="20"/>
          <w:szCs w:val="20"/>
        </w:rPr>
      </w:pPr>
    </w:p>
    <w:p w14:paraId="57175323" w14:textId="77777777" w:rsidR="00BC2C7C" w:rsidRPr="00DE2255" w:rsidRDefault="00BC2C7C" w:rsidP="00BC2C7C">
      <w:pPr>
        <w:jc w:val="both"/>
        <w:rPr>
          <w:rFonts w:ascii="Palatino Linotype" w:hAnsi="Palatino Linotype"/>
          <w:sz w:val="20"/>
          <w:szCs w:val="20"/>
        </w:rPr>
      </w:pPr>
    </w:p>
    <w:p w14:paraId="34DD4E17" w14:textId="77777777" w:rsidR="00BC2C7C" w:rsidRPr="00DE2255" w:rsidRDefault="00BC2C7C" w:rsidP="00BC2C7C">
      <w:pPr>
        <w:jc w:val="both"/>
        <w:rPr>
          <w:rFonts w:ascii="Palatino Linotype" w:hAnsi="Palatino Linotype"/>
          <w:sz w:val="20"/>
          <w:szCs w:val="20"/>
        </w:rPr>
      </w:pPr>
    </w:p>
    <w:p w14:paraId="2909A32C" w14:textId="77777777" w:rsidR="00BC2C7C" w:rsidRPr="00DE2255" w:rsidRDefault="00BC2C7C" w:rsidP="00BC2C7C">
      <w:pPr>
        <w:jc w:val="both"/>
        <w:rPr>
          <w:rFonts w:ascii="Palatino Linotype" w:hAnsi="Palatino Linotype"/>
          <w:sz w:val="20"/>
          <w:szCs w:val="20"/>
        </w:rPr>
      </w:pPr>
    </w:p>
    <w:p w14:paraId="71C58827" w14:textId="77777777" w:rsidR="00BC2C7C" w:rsidRPr="00DE2255" w:rsidRDefault="00BC2C7C" w:rsidP="00BC2C7C">
      <w:pPr>
        <w:jc w:val="both"/>
        <w:rPr>
          <w:rFonts w:ascii="Palatino Linotype" w:hAnsi="Palatino Linotype"/>
          <w:sz w:val="20"/>
          <w:szCs w:val="20"/>
        </w:rPr>
      </w:pPr>
    </w:p>
    <w:p w14:paraId="420530B6" w14:textId="77777777" w:rsidR="00BC2C7C" w:rsidRPr="00DE2255" w:rsidRDefault="00BC2C7C" w:rsidP="00BC2C7C">
      <w:pPr>
        <w:jc w:val="both"/>
        <w:rPr>
          <w:rFonts w:ascii="Palatino Linotype" w:hAnsi="Palatino Linotype"/>
          <w:sz w:val="20"/>
          <w:szCs w:val="20"/>
        </w:rPr>
      </w:pPr>
    </w:p>
    <w:p w14:paraId="5C2A895C" w14:textId="77777777" w:rsidR="00BC2C7C" w:rsidRPr="00DE2255" w:rsidRDefault="00BC2C7C" w:rsidP="00BC2C7C">
      <w:pPr>
        <w:jc w:val="both"/>
        <w:rPr>
          <w:rFonts w:ascii="Palatino Linotype" w:hAnsi="Palatino Linotype"/>
          <w:sz w:val="20"/>
          <w:szCs w:val="20"/>
        </w:rPr>
      </w:pPr>
    </w:p>
    <w:p w14:paraId="66E4870E" w14:textId="77777777" w:rsidR="00BC2C7C" w:rsidRPr="00DE2255" w:rsidRDefault="00BC2C7C" w:rsidP="00BC2C7C">
      <w:pPr>
        <w:jc w:val="both"/>
        <w:rPr>
          <w:rFonts w:ascii="Palatino Linotype" w:hAnsi="Palatino Linotype"/>
          <w:sz w:val="20"/>
          <w:szCs w:val="20"/>
        </w:rPr>
      </w:pPr>
    </w:p>
    <w:p w14:paraId="681E0EDB" w14:textId="77777777" w:rsidR="00BC2C7C" w:rsidRPr="00DE2255" w:rsidRDefault="00BC2C7C" w:rsidP="00BC2C7C">
      <w:pPr>
        <w:jc w:val="both"/>
        <w:rPr>
          <w:rFonts w:ascii="Palatino Linotype" w:hAnsi="Palatino Linotype"/>
          <w:sz w:val="20"/>
          <w:szCs w:val="20"/>
        </w:rPr>
      </w:pPr>
    </w:p>
    <w:p w14:paraId="642CE18A" w14:textId="77777777" w:rsidR="00BC2C7C" w:rsidRPr="00DE2255" w:rsidRDefault="00BC2C7C" w:rsidP="00BC2C7C">
      <w:pPr>
        <w:jc w:val="both"/>
        <w:rPr>
          <w:rFonts w:ascii="Palatino Linotype" w:hAnsi="Palatino Linotype"/>
          <w:sz w:val="20"/>
          <w:szCs w:val="20"/>
        </w:rPr>
      </w:pPr>
    </w:p>
    <w:p w14:paraId="28D5603F" w14:textId="77777777" w:rsidR="00BC2C7C" w:rsidRPr="00DE2255" w:rsidRDefault="00BC2C7C" w:rsidP="00BC2C7C">
      <w:pPr>
        <w:jc w:val="both"/>
        <w:rPr>
          <w:rFonts w:ascii="Palatino Linotype" w:hAnsi="Palatino Linotype"/>
          <w:sz w:val="20"/>
          <w:szCs w:val="20"/>
        </w:rPr>
      </w:pPr>
    </w:p>
    <w:p w14:paraId="1CDA270F" w14:textId="77777777" w:rsidR="00BC2C7C" w:rsidRPr="00DE2255" w:rsidRDefault="00BC2C7C" w:rsidP="00BC2C7C">
      <w:pPr>
        <w:jc w:val="both"/>
        <w:rPr>
          <w:rFonts w:ascii="Palatino Linotype" w:hAnsi="Palatino Linotype"/>
          <w:sz w:val="20"/>
          <w:szCs w:val="20"/>
        </w:rPr>
      </w:pPr>
    </w:p>
    <w:p w14:paraId="78191993" w14:textId="77777777" w:rsidR="00BC2C7C" w:rsidRPr="00DE2255" w:rsidRDefault="00BC2C7C" w:rsidP="00BC2C7C">
      <w:pPr>
        <w:jc w:val="both"/>
        <w:rPr>
          <w:rFonts w:ascii="Palatino Linotype" w:hAnsi="Palatino Linotype"/>
          <w:sz w:val="20"/>
          <w:szCs w:val="20"/>
        </w:rPr>
      </w:pPr>
    </w:p>
    <w:p w14:paraId="75F72644" w14:textId="77777777" w:rsidR="00BC2C7C" w:rsidRPr="00DE2255" w:rsidRDefault="00BC2C7C" w:rsidP="00BC2C7C">
      <w:pPr>
        <w:jc w:val="both"/>
        <w:rPr>
          <w:rFonts w:ascii="Palatino Linotype" w:hAnsi="Palatino Linotype"/>
          <w:sz w:val="20"/>
          <w:szCs w:val="20"/>
        </w:rPr>
      </w:pPr>
    </w:p>
    <w:p w14:paraId="2584074D" w14:textId="77777777" w:rsidR="00BC2C7C" w:rsidRPr="00DE2255" w:rsidRDefault="00BC2C7C" w:rsidP="00BC2C7C">
      <w:pPr>
        <w:jc w:val="both"/>
        <w:rPr>
          <w:rFonts w:ascii="Palatino Linotype" w:hAnsi="Palatino Linotype"/>
          <w:sz w:val="20"/>
          <w:szCs w:val="20"/>
        </w:rPr>
      </w:pPr>
    </w:p>
    <w:p w14:paraId="5518CD8B" w14:textId="77777777" w:rsidR="00BC2C7C" w:rsidRPr="00DE2255" w:rsidRDefault="00BC2C7C" w:rsidP="00BC2C7C">
      <w:pPr>
        <w:jc w:val="both"/>
        <w:rPr>
          <w:rFonts w:ascii="Palatino Linotype" w:hAnsi="Palatino Linotype"/>
          <w:sz w:val="20"/>
          <w:szCs w:val="20"/>
        </w:rPr>
      </w:pPr>
    </w:p>
    <w:p w14:paraId="33922CA8" w14:textId="77777777" w:rsidR="00BC2C7C" w:rsidRPr="00DE2255" w:rsidRDefault="00BC2C7C" w:rsidP="00BC2C7C">
      <w:pPr>
        <w:jc w:val="both"/>
        <w:rPr>
          <w:rFonts w:ascii="Palatino Linotype" w:hAnsi="Palatino Linotype"/>
          <w:sz w:val="20"/>
          <w:szCs w:val="20"/>
        </w:rPr>
      </w:pPr>
    </w:p>
    <w:p w14:paraId="09C7F6BC" w14:textId="77777777" w:rsidR="00BC2C7C" w:rsidRPr="00DE2255" w:rsidRDefault="00BC2C7C" w:rsidP="00BC2C7C">
      <w:pPr>
        <w:jc w:val="both"/>
        <w:rPr>
          <w:rFonts w:ascii="Palatino Linotype" w:hAnsi="Palatino Linotype"/>
          <w:sz w:val="20"/>
          <w:szCs w:val="20"/>
        </w:rPr>
      </w:pPr>
    </w:p>
    <w:p w14:paraId="57514BA2" w14:textId="77777777" w:rsidR="00BC2C7C" w:rsidRPr="00DE2255" w:rsidRDefault="00BC2C7C" w:rsidP="00BC2C7C">
      <w:pPr>
        <w:jc w:val="right"/>
        <w:rPr>
          <w:rFonts w:ascii="Palatino Linotype" w:hAnsi="Palatino Linotype"/>
          <w:sz w:val="20"/>
          <w:szCs w:val="20"/>
        </w:rPr>
      </w:pPr>
      <w:r w:rsidRPr="00DE2255">
        <w:rPr>
          <w:rFonts w:ascii="Palatino Linotype" w:hAnsi="Palatino Linotype"/>
          <w:sz w:val="20"/>
          <w:szCs w:val="20"/>
        </w:rPr>
        <w:lastRenderedPageBreak/>
        <w:t xml:space="preserve">Załącznik nr 3 do umowy </w:t>
      </w:r>
    </w:p>
    <w:p w14:paraId="64CF6EAD" w14:textId="77777777" w:rsidR="00BC2C7C" w:rsidRPr="00DE2255" w:rsidRDefault="00BC2C7C" w:rsidP="00BC2C7C">
      <w:pPr>
        <w:jc w:val="right"/>
        <w:rPr>
          <w:rFonts w:ascii="Palatino Linotype" w:hAnsi="Palatino Linotype"/>
          <w:sz w:val="20"/>
          <w:szCs w:val="20"/>
        </w:rPr>
      </w:pPr>
    </w:p>
    <w:p w14:paraId="04D5C11D" w14:textId="77777777" w:rsidR="00BC2C7C" w:rsidRPr="00DE2255" w:rsidRDefault="00BC2C7C" w:rsidP="00BC2C7C">
      <w:pPr>
        <w:jc w:val="right"/>
        <w:rPr>
          <w:rFonts w:ascii="Palatino Linotype" w:hAnsi="Palatino Linotype"/>
          <w:sz w:val="20"/>
          <w:szCs w:val="20"/>
        </w:rPr>
      </w:pPr>
    </w:p>
    <w:p w14:paraId="175E15FB" w14:textId="77777777" w:rsidR="00BC2C7C" w:rsidRPr="00DE2255" w:rsidRDefault="00BC2C7C" w:rsidP="00BC2C7C">
      <w:pPr>
        <w:jc w:val="right"/>
        <w:rPr>
          <w:rFonts w:ascii="Palatino Linotype" w:hAnsi="Palatino Linotype"/>
          <w:sz w:val="20"/>
          <w:szCs w:val="20"/>
        </w:rPr>
      </w:pPr>
    </w:p>
    <w:p w14:paraId="0F7E0A9D"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 xml:space="preserve">Sprawozdanie - lista obecności </w:t>
      </w:r>
      <w:proofErr w:type="spellStart"/>
      <w:r w:rsidRPr="00DE2255">
        <w:rPr>
          <w:rFonts w:ascii="Palatino Linotype" w:hAnsi="Palatino Linotype"/>
          <w:b/>
          <w:sz w:val="20"/>
          <w:szCs w:val="20"/>
        </w:rPr>
        <w:t>superwizji</w:t>
      </w:r>
      <w:proofErr w:type="spellEnd"/>
      <w:r w:rsidRPr="00DE2255">
        <w:rPr>
          <w:rFonts w:ascii="Palatino Linotype" w:hAnsi="Palatino Linotype"/>
          <w:b/>
          <w:sz w:val="20"/>
          <w:szCs w:val="20"/>
        </w:rPr>
        <w:t xml:space="preserve"> indywidualnej</w:t>
      </w:r>
    </w:p>
    <w:p w14:paraId="7169E700" w14:textId="77777777" w:rsidR="00BC2C7C" w:rsidRPr="00DE2255" w:rsidRDefault="00BC2C7C" w:rsidP="00BC2C7C">
      <w:pPr>
        <w:jc w:val="center"/>
        <w:rPr>
          <w:rFonts w:ascii="Palatino Linotype" w:hAnsi="Palatino Linotype"/>
          <w:b/>
          <w:sz w:val="20"/>
          <w:szCs w:val="20"/>
        </w:rPr>
      </w:pPr>
    </w:p>
    <w:p w14:paraId="06CFCD29"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za miesiąc ........................... 20 ….. r.</w:t>
      </w:r>
    </w:p>
    <w:p w14:paraId="6CFE4F92" w14:textId="77777777" w:rsidR="00BC2C7C" w:rsidRPr="00DE2255" w:rsidRDefault="00BC2C7C" w:rsidP="00BC2C7C">
      <w:pPr>
        <w:jc w:val="center"/>
        <w:rPr>
          <w:rFonts w:ascii="Palatino Linotype" w:hAnsi="Palatino Linotype"/>
          <w:b/>
          <w:sz w:val="20"/>
          <w:szCs w:val="20"/>
        </w:rPr>
      </w:pPr>
    </w:p>
    <w:p w14:paraId="733F7E49" w14:textId="77777777" w:rsidR="00BC2C7C" w:rsidRPr="00DE2255" w:rsidRDefault="00BC2C7C" w:rsidP="00BC2C7C">
      <w:pPr>
        <w:jc w:val="center"/>
        <w:rPr>
          <w:rFonts w:ascii="Palatino Linotype" w:hAnsi="Palatino Linotype"/>
          <w:b/>
          <w:sz w:val="20"/>
          <w:szCs w:val="20"/>
        </w:rPr>
      </w:pPr>
    </w:p>
    <w:p w14:paraId="65DCA63C" w14:textId="77777777" w:rsidR="00BC2C7C" w:rsidRPr="00DE2255" w:rsidRDefault="00BC2C7C" w:rsidP="00BC2C7C">
      <w:pPr>
        <w:jc w:val="center"/>
        <w:rPr>
          <w:rFonts w:ascii="Palatino Linotype" w:hAnsi="Palatino Linotyp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899"/>
        <w:gridCol w:w="1676"/>
        <w:gridCol w:w="1899"/>
        <w:gridCol w:w="1787"/>
      </w:tblGrid>
      <w:tr w:rsidR="00BC2C7C" w:rsidRPr="00DE2255" w14:paraId="3DCBBB21" w14:textId="77777777" w:rsidTr="00E32906">
        <w:tc>
          <w:tcPr>
            <w:tcW w:w="1835" w:type="dxa"/>
            <w:shd w:val="clear" w:color="auto" w:fill="auto"/>
          </w:tcPr>
          <w:p w14:paraId="5CE24567"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Imię i nazwisko superwizora</w:t>
            </w:r>
          </w:p>
        </w:tc>
        <w:tc>
          <w:tcPr>
            <w:tcW w:w="1956" w:type="dxa"/>
            <w:shd w:val="clear" w:color="auto" w:fill="auto"/>
          </w:tcPr>
          <w:p w14:paraId="6F8D790D"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 xml:space="preserve">Imię i nazwisko uczestnika </w:t>
            </w:r>
            <w:proofErr w:type="spellStart"/>
            <w:r w:rsidRPr="00DE2255">
              <w:rPr>
                <w:rFonts w:ascii="Palatino Linotype" w:hAnsi="Palatino Linotype"/>
                <w:sz w:val="20"/>
                <w:szCs w:val="20"/>
              </w:rPr>
              <w:t>superwizji</w:t>
            </w:r>
            <w:proofErr w:type="spellEnd"/>
          </w:p>
        </w:tc>
        <w:tc>
          <w:tcPr>
            <w:tcW w:w="1717" w:type="dxa"/>
            <w:shd w:val="clear" w:color="auto" w:fill="auto"/>
          </w:tcPr>
          <w:p w14:paraId="2169D27F"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 xml:space="preserve">Termin i czas trwania </w:t>
            </w:r>
            <w:proofErr w:type="spellStart"/>
            <w:r w:rsidRPr="00DE2255">
              <w:rPr>
                <w:rFonts w:ascii="Palatino Linotype" w:hAnsi="Palatino Linotype"/>
                <w:sz w:val="20"/>
                <w:szCs w:val="20"/>
              </w:rPr>
              <w:t>superwizji</w:t>
            </w:r>
            <w:proofErr w:type="spellEnd"/>
          </w:p>
        </w:tc>
        <w:tc>
          <w:tcPr>
            <w:tcW w:w="1956" w:type="dxa"/>
            <w:shd w:val="clear" w:color="auto" w:fill="auto"/>
          </w:tcPr>
          <w:p w14:paraId="73BD25D4"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Podpis uczestnika</w:t>
            </w:r>
          </w:p>
        </w:tc>
        <w:tc>
          <w:tcPr>
            <w:tcW w:w="1822" w:type="dxa"/>
            <w:shd w:val="clear" w:color="auto" w:fill="auto"/>
          </w:tcPr>
          <w:p w14:paraId="3A613219"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Data i podpis superwizora</w:t>
            </w:r>
          </w:p>
        </w:tc>
      </w:tr>
      <w:tr w:rsidR="00BC2C7C" w:rsidRPr="00DE2255" w14:paraId="1746C13B" w14:textId="77777777" w:rsidTr="00E32906">
        <w:tc>
          <w:tcPr>
            <w:tcW w:w="1835" w:type="dxa"/>
            <w:shd w:val="clear" w:color="auto" w:fill="auto"/>
          </w:tcPr>
          <w:p w14:paraId="4BD6B6DB"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0731CF8C"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1CF3D520"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5143E6FE"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35018B38" w14:textId="77777777" w:rsidR="00BC2C7C" w:rsidRPr="00DE2255" w:rsidRDefault="00BC2C7C" w:rsidP="00E32906">
            <w:pPr>
              <w:jc w:val="center"/>
              <w:rPr>
                <w:rFonts w:ascii="Palatino Linotype" w:hAnsi="Palatino Linotype"/>
                <w:sz w:val="20"/>
                <w:szCs w:val="20"/>
              </w:rPr>
            </w:pPr>
          </w:p>
        </w:tc>
      </w:tr>
      <w:tr w:rsidR="00BC2C7C" w:rsidRPr="00DE2255" w14:paraId="1F3D3A2E" w14:textId="77777777" w:rsidTr="00E32906">
        <w:tc>
          <w:tcPr>
            <w:tcW w:w="1835" w:type="dxa"/>
            <w:shd w:val="clear" w:color="auto" w:fill="auto"/>
          </w:tcPr>
          <w:p w14:paraId="106FBEC4"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29F61FE0"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62319077"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228018FF"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274BBA77" w14:textId="77777777" w:rsidR="00BC2C7C" w:rsidRPr="00DE2255" w:rsidRDefault="00BC2C7C" w:rsidP="00E32906">
            <w:pPr>
              <w:jc w:val="center"/>
              <w:rPr>
                <w:rFonts w:ascii="Palatino Linotype" w:hAnsi="Palatino Linotype"/>
                <w:sz w:val="20"/>
                <w:szCs w:val="20"/>
              </w:rPr>
            </w:pPr>
          </w:p>
        </w:tc>
      </w:tr>
      <w:tr w:rsidR="00BC2C7C" w:rsidRPr="00DE2255" w14:paraId="6891F4CB" w14:textId="77777777" w:rsidTr="00E32906">
        <w:tc>
          <w:tcPr>
            <w:tcW w:w="1835" w:type="dxa"/>
            <w:shd w:val="clear" w:color="auto" w:fill="auto"/>
          </w:tcPr>
          <w:p w14:paraId="0AEDAD1D"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5B16E010"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179EBE4D"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3FF74672"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0C565F48" w14:textId="77777777" w:rsidR="00BC2C7C" w:rsidRPr="00DE2255" w:rsidRDefault="00BC2C7C" w:rsidP="00E32906">
            <w:pPr>
              <w:jc w:val="center"/>
              <w:rPr>
                <w:rFonts w:ascii="Palatino Linotype" w:hAnsi="Palatino Linotype"/>
                <w:sz w:val="20"/>
                <w:szCs w:val="20"/>
              </w:rPr>
            </w:pPr>
          </w:p>
        </w:tc>
      </w:tr>
      <w:tr w:rsidR="00BC2C7C" w:rsidRPr="00DE2255" w14:paraId="77F41FA9" w14:textId="77777777" w:rsidTr="00E32906">
        <w:tc>
          <w:tcPr>
            <w:tcW w:w="1835" w:type="dxa"/>
            <w:shd w:val="clear" w:color="auto" w:fill="auto"/>
          </w:tcPr>
          <w:p w14:paraId="4268ECF5"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4E574B58"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05F24EBB"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3BC314A8"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45FC37C3" w14:textId="77777777" w:rsidR="00BC2C7C" w:rsidRPr="00DE2255" w:rsidRDefault="00BC2C7C" w:rsidP="00E32906">
            <w:pPr>
              <w:jc w:val="center"/>
              <w:rPr>
                <w:rFonts w:ascii="Palatino Linotype" w:hAnsi="Palatino Linotype"/>
                <w:sz w:val="20"/>
                <w:szCs w:val="20"/>
              </w:rPr>
            </w:pPr>
          </w:p>
        </w:tc>
      </w:tr>
      <w:tr w:rsidR="00BC2C7C" w:rsidRPr="00DE2255" w14:paraId="652DE23F" w14:textId="77777777" w:rsidTr="00E32906">
        <w:tc>
          <w:tcPr>
            <w:tcW w:w="1835" w:type="dxa"/>
            <w:shd w:val="clear" w:color="auto" w:fill="auto"/>
          </w:tcPr>
          <w:p w14:paraId="6B6F7ED8"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2F620667"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5E9C607A"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302E17F7"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735A2AEE" w14:textId="77777777" w:rsidR="00BC2C7C" w:rsidRPr="00DE2255" w:rsidRDefault="00BC2C7C" w:rsidP="00E32906">
            <w:pPr>
              <w:jc w:val="center"/>
              <w:rPr>
                <w:rFonts w:ascii="Palatino Linotype" w:hAnsi="Palatino Linotype"/>
                <w:sz w:val="20"/>
                <w:szCs w:val="20"/>
              </w:rPr>
            </w:pPr>
          </w:p>
        </w:tc>
      </w:tr>
      <w:tr w:rsidR="00BC2C7C" w:rsidRPr="00DE2255" w14:paraId="75A6EF73" w14:textId="77777777" w:rsidTr="00E32906">
        <w:tc>
          <w:tcPr>
            <w:tcW w:w="1835" w:type="dxa"/>
            <w:shd w:val="clear" w:color="auto" w:fill="auto"/>
          </w:tcPr>
          <w:p w14:paraId="2C4D7968"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3337618D"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6EA61EBC"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75F5FB32"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78B29264" w14:textId="77777777" w:rsidR="00BC2C7C" w:rsidRPr="00DE2255" w:rsidRDefault="00BC2C7C" w:rsidP="00E32906">
            <w:pPr>
              <w:jc w:val="center"/>
              <w:rPr>
                <w:rFonts w:ascii="Palatino Linotype" w:hAnsi="Palatino Linotype"/>
                <w:sz w:val="20"/>
                <w:szCs w:val="20"/>
              </w:rPr>
            </w:pPr>
          </w:p>
        </w:tc>
      </w:tr>
      <w:tr w:rsidR="00BC2C7C" w:rsidRPr="00DE2255" w14:paraId="5D29163A" w14:textId="77777777" w:rsidTr="00E32906">
        <w:tc>
          <w:tcPr>
            <w:tcW w:w="1835" w:type="dxa"/>
            <w:shd w:val="clear" w:color="auto" w:fill="auto"/>
          </w:tcPr>
          <w:p w14:paraId="203D08FD"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608E8F46"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581B6791"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2E60F82C"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591D894C" w14:textId="77777777" w:rsidR="00BC2C7C" w:rsidRPr="00DE2255" w:rsidRDefault="00BC2C7C" w:rsidP="00E32906">
            <w:pPr>
              <w:jc w:val="center"/>
              <w:rPr>
                <w:rFonts w:ascii="Palatino Linotype" w:hAnsi="Palatino Linotype"/>
                <w:sz w:val="20"/>
                <w:szCs w:val="20"/>
              </w:rPr>
            </w:pPr>
          </w:p>
        </w:tc>
      </w:tr>
    </w:tbl>
    <w:p w14:paraId="0C46A550" w14:textId="77777777" w:rsidR="00BC2C7C" w:rsidRPr="00DE2255" w:rsidRDefault="00BC2C7C" w:rsidP="00BC2C7C">
      <w:pPr>
        <w:jc w:val="center"/>
        <w:rPr>
          <w:rFonts w:ascii="Palatino Linotype" w:hAnsi="Palatino Linotype"/>
          <w:sz w:val="20"/>
          <w:szCs w:val="20"/>
        </w:rPr>
      </w:pPr>
    </w:p>
    <w:p w14:paraId="0D40934E" w14:textId="77777777" w:rsidR="00BC2C7C" w:rsidRPr="00DE2255" w:rsidRDefault="00BC2C7C" w:rsidP="00BC2C7C">
      <w:pPr>
        <w:jc w:val="center"/>
        <w:rPr>
          <w:rFonts w:ascii="Palatino Linotype" w:hAnsi="Palatino Linotype"/>
          <w:sz w:val="20"/>
          <w:szCs w:val="20"/>
        </w:rPr>
      </w:pPr>
    </w:p>
    <w:p w14:paraId="015FD561" w14:textId="77777777" w:rsidR="00BC2C7C" w:rsidRPr="00DE2255" w:rsidRDefault="00BC2C7C" w:rsidP="00BC2C7C">
      <w:pPr>
        <w:jc w:val="both"/>
        <w:rPr>
          <w:rFonts w:ascii="Palatino Linotype" w:hAnsi="Palatino Linotype"/>
          <w:sz w:val="20"/>
          <w:szCs w:val="20"/>
        </w:rPr>
      </w:pPr>
    </w:p>
    <w:p w14:paraId="5489AD00" w14:textId="77777777" w:rsidR="00BC2C7C" w:rsidRPr="00DE2255" w:rsidRDefault="00BC2C7C" w:rsidP="00BC2C7C">
      <w:pPr>
        <w:jc w:val="both"/>
        <w:rPr>
          <w:rFonts w:ascii="Palatino Linotype" w:hAnsi="Palatino Linotype"/>
          <w:sz w:val="20"/>
          <w:szCs w:val="20"/>
        </w:rPr>
      </w:pPr>
    </w:p>
    <w:p w14:paraId="40BEACC5" w14:textId="77777777" w:rsidR="00BC2C7C" w:rsidRPr="00DE2255" w:rsidRDefault="00BC2C7C" w:rsidP="00BC2C7C">
      <w:pPr>
        <w:jc w:val="both"/>
        <w:rPr>
          <w:rFonts w:ascii="Palatino Linotype" w:hAnsi="Palatino Linotype"/>
          <w:sz w:val="20"/>
          <w:szCs w:val="20"/>
        </w:rPr>
      </w:pPr>
    </w:p>
    <w:p w14:paraId="6DF6E9B7" w14:textId="77777777" w:rsidR="00BC2C7C" w:rsidRPr="00DE2255" w:rsidRDefault="00BC2C7C" w:rsidP="00BC2C7C">
      <w:pPr>
        <w:jc w:val="both"/>
        <w:rPr>
          <w:rFonts w:ascii="Palatino Linotype" w:hAnsi="Palatino Linotype"/>
          <w:sz w:val="20"/>
          <w:szCs w:val="20"/>
        </w:rPr>
      </w:pPr>
    </w:p>
    <w:p w14:paraId="3470FDC1" w14:textId="77777777" w:rsidR="00BC2C7C" w:rsidRPr="00DE2255" w:rsidRDefault="00BC2C7C" w:rsidP="00BC2C7C">
      <w:pPr>
        <w:jc w:val="both"/>
        <w:rPr>
          <w:rFonts w:ascii="Palatino Linotype" w:hAnsi="Palatino Linotype"/>
          <w:sz w:val="20"/>
          <w:szCs w:val="20"/>
        </w:rPr>
      </w:pPr>
    </w:p>
    <w:p w14:paraId="6DC39AB8" w14:textId="77777777" w:rsidR="00BC2C7C" w:rsidRPr="00DE2255" w:rsidRDefault="00BC2C7C" w:rsidP="00BC2C7C">
      <w:pPr>
        <w:jc w:val="both"/>
        <w:rPr>
          <w:rFonts w:ascii="Palatino Linotype" w:hAnsi="Palatino Linotype"/>
          <w:sz w:val="20"/>
          <w:szCs w:val="20"/>
        </w:rPr>
      </w:pPr>
    </w:p>
    <w:p w14:paraId="04137B3C" w14:textId="77777777" w:rsidR="00BC2C7C" w:rsidRPr="00DE2255" w:rsidRDefault="00BC2C7C" w:rsidP="00BC2C7C">
      <w:pPr>
        <w:jc w:val="both"/>
        <w:rPr>
          <w:rFonts w:ascii="Palatino Linotype" w:hAnsi="Palatino Linotype"/>
          <w:sz w:val="20"/>
          <w:szCs w:val="20"/>
        </w:rPr>
      </w:pPr>
    </w:p>
    <w:p w14:paraId="7A6B5FF8" w14:textId="77777777" w:rsidR="00BC2C7C" w:rsidRPr="00DE2255" w:rsidRDefault="00BC2C7C" w:rsidP="00BC2C7C">
      <w:pPr>
        <w:jc w:val="both"/>
        <w:rPr>
          <w:rFonts w:ascii="Palatino Linotype" w:hAnsi="Palatino Linotype"/>
          <w:sz w:val="20"/>
          <w:szCs w:val="20"/>
        </w:rPr>
      </w:pPr>
    </w:p>
    <w:p w14:paraId="044DAF9F" w14:textId="77777777" w:rsidR="00BC2C7C" w:rsidRPr="00DE2255" w:rsidRDefault="00BC2C7C" w:rsidP="00BC2C7C">
      <w:pPr>
        <w:jc w:val="both"/>
        <w:rPr>
          <w:rFonts w:ascii="Palatino Linotype" w:hAnsi="Palatino Linotype"/>
          <w:sz w:val="20"/>
          <w:szCs w:val="20"/>
        </w:rPr>
      </w:pPr>
    </w:p>
    <w:p w14:paraId="33572A6C" w14:textId="77777777" w:rsidR="00BC2C7C" w:rsidRPr="00DE2255" w:rsidRDefault="00BC2C7C" w:rsidP="00BC2C7C">
      <w:pPr>
        <w:jc w:val="both"/>
        <w:rPr>
          <w:rFonts w:ascii="Palatino Linotype" w:hAnsi="Palatino Linotype"/>
          <w:sz w:val="20"/>
          <w:szCs w:val="20"/>
        </w:rPr>
      </w:pPr>
    </w:p>
    <w:p w14:paraId="32034BE6" w14:textId="77777777" w:rsidR="00BC2C7C" w:rsidRPr="00DE2255" w:rsidRDefault="00BC2C7C" w:rsidP="00BC2C7C">
      <w:pPr>
        <w:jc w:val="both"/>
        <w:rPr>
          <w:rFonts w:ascii="Palatino Linotype" w:hAnsi="Palatino Linotype"/>
          <w:sz w:val="20"/>
          <w:szCs w:val="20"/>
        </w:rPr>
      </w:pPr>
    </w:p>
    <w:p w14:paraId="43838827" w14:textId="77777777" w:rsidR="00BC2C7C" w:rsidRPr="00DE2255" w:rsidRDefault="00BC2C7C" w:rsidP="00BC2C7C">
      <w:pPr>
        <w:jc w:val="both"/>
        <w:rPr>
          <w:rFonts w:ascii="Palatino Linotype" w:hAnsi="Palatino Linotype"/>
          <w:sz w:val="20"/>
          <w:szCs w:val="20"/>
        </w:rPr>
      </w:pPr>
    </w:p>
    <w:p w14:paraId="280B1297" w14:textId="77777777" w:rsidR="00BC2C7C" w:rsidRPr="00DE2255" w:rsidRDefault="00BC2C7C" w:rsidP="00BC2C7C">
      <w:pPr>
        <w:jc w:val="both"/>
        <w:rPr>
          <w:rFonts w:ascii="Palatino Linotype" w:hAnsi="Palatino Linotype"/>
          <w:sz w:val="20"/>
          <w:szCs w:val="20"/>
        </w:rPr>
      </w:pPr>
    </w:p>
    <w:p w14:paraId="4BD4FD34" w14:textId="77777777" w:rsidR="00BC2C7C" w:rsidRPr="00DE2255" w:rsidRDefault="00BC2C7C" w:rsidP="00BC2C7C">
      <w:pPr>
        <w:jc w:val="both"/>
        <w:rPr>
          <w:rFonts w:ascii="Palatino Linotype" w:hAnsi="Palatino Linotype"/>
          <w:sz w:val="20"/>
          <w:szCs w:val="20"/>
        </w:rPr>
      </w:pPr>
    </w:p>
    <w:p w14:paraId="45027F45" w14:textId="77777777" w:rsidR="00BC2C7C" w:rsidRPr="00DE2255" w:rsidRDefault="00BC2C7C" w:rsidP="00BC2C7C">
      <w:pPr>
        <w:jc w:val="both"/>
        <w:rPr>
          <w:rFonts w:ascii="Palatino Linotype" w:hAnsi="Palatino Linotype"/>
          <w:sz w:val="20"/>
          <w:szCs w:val="20"/>
        </w:rPr>
      </w:pPr>
    </w:p>
    <w:p w14:paraId="0BD94992" w14:textId="77777777" w:rsidR="00BC2C7C" w:rsidRPr="00DE2255" w:rsidRDefault="00BC2C7C" w:rsidP="00BC2C7C">
      <w:pPr>
        <w:rPr>
          <w:rFonts w:ascii="Palatino Linotype" w:hAnsi="Palatino Linotype"/>
          <w:sz w:val="20"/>
          <w:szCs w:val="20"/>
        </w:rPr>
      </w:pPr>
    </w:p>
    <w:p w14:paraId="3D779693" w14:textId="77777777" w:rsidR="00B07F47" w:rsidRDefault="008977E0"/>
    <w:sectPr w:rsidR="00B07F47" w:rsidSect="0078340A">
      <w:footerReference w:type="even" r:id="rId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199F" w14:textId="77777777" w:rsidR="008977E0" w:rsidRDefault="008977E0">
      <w:r>
        <w:separator/>
      </w:r>
    </w:p>
  </w:endnote>
  <w:endnote w:type="continuationSeparator" w:id="0">
    <w:p w14:paraId="6F3F12F1" w14:textId="77777777" w:rsidR="008977E0" w:rsidRDefault="0089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Linotype-Roman">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0ECD" w14:textId="77777777" w:rsidR="00126003" w:rsidRDefault="00790C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8CA11E" w14:textId="77777777" w:rsidR="00126003" w:rsidRDefault="008977E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0E2E" w14:textId="77777777" w:rsidR="00126003" w:rsidRDefault="008977E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D88D" w14:textId="77777777" w:rsidR="008977E0" w:rsidRDefault="008977E0">
      <w:r>
        <w:separator/>
      </w:r>
    </w:p>
  </w:footnote>
  <w:footnote w:type="continuationSeparator" w:id="0">
    <w:p w14:paraId="5D166820" w14:textId="77777777" w:rsidR="008977E0" w:rsidRDefault="00897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8638AAA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7F3224"/>
    <w:multiLevelType w:val="hybridMultilevel"/>
    <w:tmpl w:val="A85087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83050E"/>
    <w:multiLevelType w:val="hybridMultilevel"/>
    <w:tmpl w:val="ED3A5B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780993"/>
    <w:multiLevelType w:val="hybridMultilevel"/>
    <w:tmpl w:val="43A8D138"/>
    <w:lvl w:ilvl="0" w:tplc="C588A436">
      <w:start w:val="1"/>
      <w:numFmt w:val="lowerLetter"/>
      <w:lvlText w:val="%1)"/>
      <w:lvlJc w:val="left"/>
      <w:pPr>
        <w:ind w:left="720" w:hanging="360"/>
      </w:pPr>
      <w:rPr>
        <w:rFonts w:hint="default"/>
        <w:color w:val="000000"/>
      </w:rPr>
    </w:lvl>
    <w:lvl w:ilvl="1" w:tplc="8B28EA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366034"/>
    <w:multiLevelType w:val="hybridMultilevel"/>
    <w:tmpl w:val="C700DF34"/>
    <w:lvl w:ilvl="0" w:tplc="04150017">
      <w:start w:val="1"/>
      <w:numFmt w:val="lowerLetter"/>
      <w:lvlText w:val="%1)"/>
      <w:lvlJc w:val="left"/>
      <w:pPr>
        <w:ind w:left="4037" w:hanging="360"/>
      </w:pPr>
    </w:lvl>
    <w:lvl w:ilvl="1" w:tplc="8340D15C">
      <w:start w:val="1"/>
      <w:numFmt w:val="decimal"/>
      <w:lvlText w:val="%2."/>
      <w:lvlJc w:val="left"/>
      <w:pPr>
        <w:ind w:left="4757" w:hanging="360"/>
      </w:pPr>
      <w:rPr>
        <w:rFonts w:hint="default"/>
      </w:rPr>
    </w:lvl>
    <w:lvl w:ilvl="2" w:tplc="0415001B" w:tentative="1">
      <w:start w:val="1"/>
      <w:numFmt w:val="lowerRoman"/>
      <w:lvlText w:val="%3."/>
      <w:lvlJc w:val="right"/>
      <w:pPr>
        <w:ind w:left="5477" w:hanging="180"/>
      </w:pPr>
    </w:lvl>
    <w:lvl w:ilvl="3" w:tplc="0415000F" w:tentative="1">
      <w:start w:val="1"/>
      <w:numFmt w:val="decimal"/>
      <w:lvlText w:val="%4."/>
      <w:lvlJc w:val="left"/>
      <w:pPr>
        <w:ind w:left="6197" w:hanging="360"/>
      </w:pPr>
    </w:lvl>
    <w:lvl w:ilvl="4" w:tplc="04150019" w:tentative="1">
      <w:start w:val="1"/>
      <w:numFmt w:val="lowerLetter"/>
      <w:lvlText w:val="%5."/>
      <w:lvlJc w:val="left"/>
      <w:pPr>
        <w:ind w:left="6917" w:hanging="360"/>
      </w:pPr>
    </w:lvl>
    <w:lvl w:ilvl="5" w:tplc="0415001B" w:tentative="1">
      <w:start w:val="1"/>
      <w:numFmt w:val="lowerRoman"/>
      <w:lvlText w:val="%6."/>
      <w:lvlJc w:val="right"/>
      <w:pPr>
        <w:ind w:left="7637" w:hanging="180"/>
      </w:pPr>
    </w:lvl>
    <w:lvl w:ilvl="6" w:tplc="0415000F" w:tentative="1">
      <w:start w:val="1"/>
      <w:numFmt w:val="decimal"/>
      <w:lvlText w:val="%7."/>
      <w:lvlJc w:val="left"/>
      <w:pPr>
        <w:ind w:left="8357" w:hanging="360"/>
      </w:pPr>
    </w:lvl>
    <w:lvl w:ilvl="7" w:tplc="04150019" w:tentative="1">
      <w:start w:val="1"/>
      <w:numFmt w:val="lowerLetter"/>
      <w:lvlText w:val="%8."/>
      <w:lvlJc w:val="left"/>
      <w:pPr>
        <w:ind w:left="9077" w:hanging="360"/>
      </w:pPr>
    </w:lvl>
    <w:lvl w:ilvl="8" w:tplc="0415001B" w:tentative="1">
      <w:start w:val="1"/>
      <w:numFmt w:val="lowerRoman"/>
      <w:lvlText w:val="%9."/>
      <w:lvlJc w:val="right"/>
      <w:pPr>
        <w:ind w:left="9797" w:hanging="180"/>
      </w:pPr>
    </w:lvl>
  </w:abstractNum>
  <w:abstractNum w:abstractNumId="5" w15:restartNumberingAfterBreak="0">
    <w:nsid w:val="34113178"/>
    <w:multiLevelType w:val="hybridMultilevel"/>
    <w:tmpl w:val="ADD692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3F69FE"/>
    <w:multiLevelType w:val="hybridMultilevel"/>
    <w:tmpl w:val="1FF68D64"/>
    <w:lvl w:ilvl="0" w:tplc="687009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9E4255"/>
    <w:multiLevelType w:val="hybridMultilevel"/>
    <w:tmpl w:val="C7BE5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FE1C28"/>
    <w:multiLevelType w:val="hybridMultilevel"/>
    <w:tmpl w:val="976EE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DA509D"/>
    <w:multiLevelType w:val="multilevel"/>
    <w:tmpl w:val="C59223B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5AF388B"/>
    <w:multiLevelType w:val="hybridMultilevel"/>
    <w:tmpl w:val="FEB64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C3222D"/>
    <w:multiLevelType w:val="hybridMultilevel"/>
    <w:tmpl w:val="7F0A12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D4213FB"/>
    <w:multiLevelType w:val="hybridMultilevel"/>
    <w:tmpl w:val="0C72B014"/>
    <w:lvl w:ilvl="0" w:tplc="1F5A2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8"/>
  </w:num>
  <w:num w:numId="5">
    <w:abstractNumId w:val="5"/>
  </w:num>
  <w:num w:numId="6">
    <w:abstractNumId w:val="10"/>
  </w:num>
  <w:num w:numId="7">
    <w:abstractNumId w:val="2"/>
  </w:num>
  <w:num w:numId="8">
    <w:abstractNumId w:val="1"/>
  </w:num>
  <w:num w:numId="9">
    <w:abstractNumId w:val="12"/>
  </w:num>
  <w:num w:numId="10">
    <w:abstractNumId w:val="3"/>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7C"/>
    <w:rsid w:val="00034616"/>
    <w:rsid w:val="000F7813"/>
    <w:rsid w:val="00292099"/>
    <w:rsid w:val="00375017"/>
    <w:rsid w:val="00790C7A"/>
    <w:rsid w:val="008977E0"/>
    <w:rsid w:val="00A7692F"/>
    <w:rsid w:val="00BC2C7C"/>
    <w:rsid w:val="00C95E88"/>
    <w:rsid w:val="00CF1C8B"/>
    <w:rsid w:val="00E50605"/>
    <w:rsid w:val="00F302B1"/>
    <w:rsid w:val="00FB60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D50E"/>
  <w15:chartTrackingRefBased/>
  <w15:docId w15:val="{B5024B6A-D39B-4C23-A37B-D5D970CF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2C7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BC2C7C"/>
    <w:pPr>
      <w:jc w:val="center"/>
    </w:pPr>
    <w:rPr>
      <w:rFonts w:ascii="Arial" w:hAnsi="Arial"/>
      <w:b/>
      <w:szCs w:val="20"/>
    </w:rPr>
  </w:style>
  <w:style w:type="character" w:customStyle="1" w:styleId="TytuZnak">
    <w:name w:val="Tytuł Znak"/>
    <w:basedOn w:val="Domylnaczcionkaakapitu"/>
    <w:link w:val="Tytu"/>
    <w:rsid w:val="00BC2C7C"/>
    <w:rPr>
      <w:rFonts w:ascii="Arial" w:eastAsia="Times New Roman" w:hAnsi="Arial" w:cs="Times New Roman"/>
      <w:b/>
      <w:sz w:val="24"/>
      <w:szCs w:val="20"/>
      <w:lang w:eastAsia="pl-PL"/>
    </w:rPr>
  </w:style>
  <w:style w:type="paragraph" w:styleId="Tekstpodstawowy">
    <w:name w:val="Body Text"/>
    <w:basedOn w:val="Normalny"/>
    <w:link w:val="TekstpodstawowyZnak"/>
    <w:semiHidden/>
    <w:rsid w:val="00BC2C7C"/>
    <w:pPr>
      <w:jc w:val="both"/>
    </w:pPr>
    <w:rPr>
      <w:rFonts w:ascii="Arial" w:hAnsi="Arial"/>
      <w:sz w:val="22"/>
      <w:szCs w:val="20"/>
    </w:rPr>
  </w:style>
  <w:style w:type="character" w:customStyle="1" w:styleId="TekstpodstawowyZnak">
    <w:name w:val="Tekst podstawowy Znak"/>
    <w:basedOn w:val="Domylnaczcionkaakapitu"/>
    <w:link w:val="Tekstpodstawowy"/>
    <w:semiHidden/>
    <w:rsid w:val="00BC2C7C"/>
    <w:rPr>
      <w:rFonts w:ascii="Arial" w:eastAsia="Times New Roman" w:hAnsi="Arial" w:cs="Times New Roman"/>
      <w:szCs w:val="20"/>
      <w:lang w:eastAsia="pl-PL"/>
    </w:rPr>
  </w:style>
  <w:style w:type="paragraph" w:styleId="Stopka">
    <w:name w:val="footer"/>
    <w:basedOn w:val="Normalny"/>
    <w:link w:val="StopkaZnak"/>
    <w:semiHidden/>
    <w:rsid w:val="00BC2C7C"/>
    <w:pPr>
      <w:tabs>
        <w:tab w:val="center" w:pos="4536"/>
        <w:tab w:val="right" w:pos="9072"/>
      </w:tabs>
    </w:pPr>
  </w:style>
  <w:style w:type="character" w:customStyle="1" w:styleId="StopkaZnak">
    <w:name w:val="Stopka Znak"/>
    <w:basedOn w:val="Domylnaczcionkaakapitu"/>
    <w:link w:val="Stopka"/>
    <w:semiHidden/>
    <w:rsid w:val="00BC2C7C"/>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BC2C7C"/>
  </w:style>
  <w:style w:type="paragraph" w:styleId="Tekstpodstawowywcity2">
    <w:name w:val="Body Text Indent 2"/>
    <w:basedOn w:val="Normalny"/>
    <w:link w:val="Tekstpodstawowywcity2Znak"/>
    <w:uiPriority w:val="99"/>
    <w:unhideWhenUsed/>
    <w:rsid w:val="00BC2C7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C2C7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C2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1649</Words>
  <Characters>9898</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 Ch. Jola</dc:creator>
  <cp:keywords/>
  <dc:description/>
  <cp:lastModifiedBy>MAGDALENA JOZEFIAK</cp:lastModifiedBy>
  <cp:revision>6</cp:revision>
  <cp:lastPrinted>2021-05-05T09:24:00Z</cp:lastPrinted>
  <dcterms:created xsi:type="dcterms:W3CDTF">2021-05-05T07:32:00Z</dcterms:created>
  <dcterms:modified xsi:type="dcterms:W3CDTF">2021-05-05T09:24:00Z</dcterms:modified>
</cp:coreProperties>
</file>