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3972" w14:textId="21150A90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08200C">
        <w:rPr>
          <w:b/>
          <w:bCs/>
        </w:rPr>
        <w:t>5</w:t>
      </w:r>
      <w:r>
        <w:rPr>
          <w:b/>
          <w:bCs/>
        </w:rPr>
        <w:t xml:space="preserve"> do SWZ</w:t>
      </w: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56E38BF5" w14:textId="77777777" w:rsidR="004569FE" w:rsidRDefault="004569FE" w:rsidP="004569FE">
      <w:pPr>
        <w:spacing w:after="0" w:line="276" w:lineRule="auto"/>
        <w:jc w:val="both"/>
        <w:rPr>
          <w:b/>
          <w:bCs/>
        </w:rPr>
      </w:pPr>
    </w:p>
    <w:p w14:paraId="74B01BDC" w14:textId="4763B355" w:rsidR="00B2571A" w:rsidRPr="001E2467" w:rsidRDefault="00B2571A" w:rsidP="001E2467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1E2467">
        <w:t>Organizacja i przeprowadzenie kursów zawodowych dla uczniów</w:t>
      </w:r>
      <w:r w:rsidR="007C78CF">
        <w:t>/ uczennic szkół z terenu powiatu nakielskiego w ramach projektów dofinansowanych z Funduszy Europejskich dla Kujaw i Pomorza 2021-2027.</w:t>
      </w:r>
    </w:p>
    <w:p w14:paraId="5F396B6B" w14:textId="683CBD0A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7C78CF">
        <w:t>4</w:t>
      </w:r>
      <w:r w:rsidR="004031A8">
        <w:t>.202</w:t>
      </w:r>
      <w:r w:rsidR="007C78CF">
        <w:t>4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0AEBFFC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</w:t>
      </w:r>
      <w:r w:rsidR="00F02677" w:rsidRPr="00F02677">
        <w:t>osób skierowanych przez wykonawcę do realizacji zamówienia</w:t>
      </w:r>
      <w:r w:rsidR="00F02677">
        <w:t xml:space="preserve">, </w:t>
      </w:r>
      <w:r w:rsidRPr="00334253">
        <w:t xml:space="preserve">opisany </w:t>
      </w:r>
      <w:r w:rsidR="00F02677">
        <w:br/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 xml:space="preserve">SWZ spełnia/ają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 xml:space="preserve">SWZ spełnia/ają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7A842F42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D08F142" w14:textId="4A9A6809" w:rsidR="00D30DAB" w:rsidRP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Uwaga: </w:t>
      </w:r>
      <w:r w:rsidRPr="00D30DAB">
        <w:rPr>
          <w:rFonts w:asciiTheme="minorHAnsi" w:hAnsiTheme="minorHAnsi" w:cstheme="minorHAnsi"/>
          <w:sz w:val="22"/>
          <w:szCs w:val="22"/>
        </w:rPr>
        <w:t xml:space="preserve">W przypadku gdy </w:t>
      </w:r>
      <w:r>
        <w:rPr>
          <w:rFonts w:asciiTheme="minorHAnsi" w:hAnsiTheme="minorHAnsi" w:cstheme="minorHAnsi"/>
          <w:sz w:val="22"/>
          <w:szCs w:val="22"/>
        </w:rPr>
        <w:t xml:space="preserve">wykonawca składa ofertę na kilka części, wypełnia niniejsze oświadczenie </w:t>
      </w:r>
      <w:r w:rsidR="00CB362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ilości odpowiadającej ilości części, jednocześnie </w:t>
      </w:r>
      <w:r w:rsidR="00CB3629">
        <w:rPr>
          <w:rFonts w:asciiTheme="minorHAnsi" w:hAnsiTheme="minorHAnsi" w:cstheme="minorHAnsi"/>
          <w:sz w:val="22"/>
          <w:szCs w:val="22"/>
        </w:rPr>
        <w:t>wskazując część, której oświadczenie dotyczy.</w:t>
      </w:r>
    </w:p>
    <w:sectPr w:rsidR="00D30DAB" w:rsidRPr="00D30DAB" w:rsidSect="00C404D1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745EB" w14:textId="77777777" w:rsidR="00446853" w:rsidRDefault="00446853" w:rsidP="00FF2260">
      <w:pPr>
        <w:spacing w:after="0" w:line="240" w:lineRule="auto"/>
      </w:pPr>
      <w:r>
        <w:separator/>
      </w:r>
    </w:p>
  </w:endnote>
  <w:endnote w:type="continuationSeparator" w:id="0">
    <w:p w14:paraId="2C36E805" w14:textId="77777777" w:rsidR="00446853" w:rsidRDefault="0044685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F63DD" w14:textId="77777777" w:rsidR="00446853" w:rsidRDefault="00446853" w:rsidP="00FF2260">
      <w:pPr>
        <w:spacing w:after="0" w:line="240" w:lineRule="auto"/>
      </w:pPr>
      <w:r>
        <w:separator/>
      </w:r>
    </w:p>
  </w:footnote>
  <w:footnote w:type="continuationSeparator" w:id="0">
    <w:p w14:paraId="0DCFC429" w14:textId="77777777" w:rsidR="00446853" w:rsidRDefault="0044685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10F77" w14:textId="0CB46E42" w:rsidR="004569FE" w:rsidRDefault="004569FE" w:rsidP="004569FE">
    <w:pPr>
      <w:pStyle w:val="Nagwek"/>
      <w:jc w:val="center"/>
    </w:pPr>
    <w:r>
      <w:rPr>
        <w:noProof/>
      </w:rPr>
      <w:drawing>
        <wp:inline distT="0" distB="0" distL="0" distR="0" wp14:anchorId="00F692B4" wp14:editId="0E66A3C3">
          <wp:extent cx="5581015" cy="687192"/>
          <wp:effectExtent l="0" t="0" r="635" b="0"/>
          <wp:docPr id="18114523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68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787906">
    <w:abstractNumId w:val="1"/>
  </w:num>
  <w:num w:numId="2" w16cid:durableId="797114763">
    <w:abstractNumId w:val="3"/>
  </w:num>
  <w:num w:numId="3" w16cid:durableId="844438412">
    <w:abstractNumId w:val="0"/>
  </w:num>
  <w:num w:numId="4" w16cid:durableId="1167552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8200C"/>
    <w:rsid w:val="00091131"/>
    <w:rsid w:val="001E2467"/>
    <w:rsid w:val="0024382C"/>
    <w:rsid w:val="00247835"/>
    <w:rsid w:val="002A0EEA"/>
    <w:rsid w:val="002C62A4"/>
    <w:rsid w:val="00305B6D"/>
    <w:rsid w:val="00321B46"/>
    <w:rsid w:val="00334253"/>
    <w:rsid w:val="00363891"/>
    <w:rsid w:val="00397467"/>
    <w:rsid w:val="004031A8"/>
    <w:rsid w:val="004458E5"/>
    <w:rsid w:val="00446853"/>
    <w:rsid w:val="004569FE"/>
    <w:rsid w:val="004937E5"/>
    <w:rsid w:val="004F5DE2"/>
    <w:rsid w:val="00510733"/>
    <w:rsid w:val="0054568C"/>
    <w:rsid w:val="00600331"/>
    <w:rsid w:val="00645859"/>
    <w:rsid w:val="007B061B"/>
    <w:rsid w:val="007C78CF"/>
    <w:rsid w:val="008205F7"/>
    <w:rsid w:val="00846491"/>
    <w:rsid w:val="008D0FB1"/>
    <w:rsid w:val="00930CEC"/>
    <w:rsid w:val="00954C4F"/>
    <w:rsid w:val="009B5A91"/>
    <w:rsid w:val="009D3D84"/>
    <w:rsid w:val="00A778E1"/>
    <w:rsid w:val="00A9569C"/>
    <w:rsid w:val="00AF3107"/>
    <w:rsid w:val="00B203F9"/>
    <w:rsid w:val="00B2571A"/>
    <w:rsid w:val="00BC19E8"/>
    <w:rsid w:val="00C404D1"/>
    <w:rsid w:val="00C815A0"/>
    <w:rsid w:val="00CB3629"/>
    <w:rsid w:val="00D05CD0"/>
    <w:rsid w:val="00D30DAB"/>
    <w:rsid w:val="00E23D33"/>
    <w:rsid w:val="00E61EAB"/>
    <w:rsid w:val="00EB5980"/>
    <w:rsid w:val="00EE3D94"/>
    <w:rsid w:val="00F02677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20</cp:revision>
  <cp:lastPrinted>2021-02-25T19:58:00Z</cp:lastPrinted>
  <dcterms:created xsi:type="dcterms:W3CDTF">2021-03-01T13:02:00Z</dcterms:created>
  <dcterms:modified xsi:type="dcterms:W3CDTF">2024-05-17T08:52:00Z</dcterms:modified>
</cp:coreProperties>
</file>