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290D6" w14:textId="32A21EBB" w:rsidR="0047185B" w:rsidRDefault="003A42DF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1F0E1C5" wp14:editId="57D76119">
            <wp:simplePos x="0" y="0"/>
            <wp:positionH relativeFrom="margin">
              <wp:align>left</wp:align>
            </wp:positionH>
            <wp:positionV relativeFrom="paragraph">
              <wp:posOffset>1906</wp:posOffset>
            </wp:positionV>
            <wp:extent cx="7657598" cy="3740150"/>
            <wp:effectExtent l="0" t="0" r="635" b="0"/>
            <wp:wrapNone/>
            <wp:docPr id="14044617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9359" cy="374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CE38B" w14:textId="77777777" w:rsidR="003A42DF" w:rsidRDefault="003A42DF"/>
    <w:p w14:paraId="1FD3C164" w14:textId="77777777" w:rsidR="003A42DF" w:rsidRDefault="003A42DF"/>
    <w:p w14:paraId="63441D60" w14:textId="77777777" w:rsidR="003A42DF" w:rsidRDefault="003A42DF"/>
    <w:p w14:paraId="5E42D359" w14:textId="77777777" w:rsidR="003A42DF" w:rsidRDefault="003A42DF"/>
    <w:p w14:paraId="1B576BC6" w14:textId="77777777" w:rsidR="003A42DF" w:rsidRDefault="003A42DF"/>
    <w:p w14:paraId="19A4944F" w14:textId="77777777" w:rsidR="003A42DF" w:rsidRDefault="003A42DF"/>
    <w:p w14:paraId="2AE118E3" w14:textId="39A1A081" w:rsidR="003A42DF" w:rsidRDefault="003A42DF"/>
    <w:p w14:paraId="2EA4413F" w14:textId="23455AF2" w:rsidR="003A42DF" w:rsidRDefault="003A42DF"/>
    <w:p w14:paraId="37649132" w14:textId="5B4707B1" w:rsidR="003F413E" w:rsidRDefault="003F41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DA1822" w14:textId="07172AAB" w:rsidR="003A42DF" w:rsidRDefault="003A42DF"/>
    <w:p w14:paraId="14C24AC6" w14:textId="7EB63A8F" w:rsidR="003A42DF" w:rsidRDefault="003A42DF"/>
    <w:p w14:paraId="36B2057D" w14:textId="03D436CD" w:rsidR="003A42DF" w:rsidRDefault="003A42DF"/>
    <w:p w14:paraId="3F4A00C0" w14:textId="1EDC4024" w:rsidR="003A42DF" w:rsidRDefault="00946861"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6093EE2A" wp14:editId="4FBB432E">
            <wp:simplePos x="0" y="0"/>
            <wp:positionH relativeFrom="margin">
              <wp:align>left</wp:align>
            </wp:positionH>
            <wp:positionV relativeFrom="paragraph">
              <wp:posOffset>142875</wp:posOffset>
            </wp:positionV>
            <wp:extent cx="952500" cy="1346200"/>
            <wp:effectExtent l="0" t="0" r="0" b="6350"/>
            <wp:wrapNone/>
            <wp:docPr id="189117748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F603B5" w14:textId="77777777" w:rsidR="00946861" w:rsidRDefault="00946861" w:rsidP="00946861">
      <w:r>
        <w:tab/>
        <w:t xml:space="preserve">   </w:t>
      </w:r>
      <w:r w:rsidR="003A42DF">
        <w:t xml:space="preserve">Włączenie do istniejącej studni </w:t>
      </w:r>
      <w:r w:rsidR="003A42DF">
        <w:tab/>
      </w:r>
      <w:r w:rsidR="003A42DF">
        <w:tab/>
      </w:r>
      <w:r w:rsidR="003A42DF">
        <w:tab/>
      </w:r>
      <w:r w:rsidR="003A42DF">
        <w:tab/>
      </w:r>
      <w:r w:rsidR="003A42DF">
        <w:tab/>
      </w:r>
      <w:r w:rsidR="003A42DF">
        <w:tab/>
        <w:t xml:space="preserve">       </w:t>
      </w:r>
      <w:r w:rsidR="003A42DF">
        <w:tab/>
      </w:r>
      <w:r w:rsidR="003A42DF">
        <w:tab/>
      </w:r>
    </w:p>
    <w:p w14:paraId="31CAAB38" w14:textId="77777777" w:rsidR="00946861" w:rsidRDefault="00946861" w:rsidP="00946861"/>
    <w:p w14:paraId="4342ED0D" w14:textId="257B6F46" w:rsidR="003F413E" w:rsidRDefault="00946861" w:rsidP="00946861">
      <w:pPr>
        <w:ind w:firstLine="708"/>
      </w:pPr>
      <w:r>
        <w:t xml:space="preserve">     </w:t>
      </w:r>
      <w:r w:rsidR="003A42DF">
        <w:t xml:space="preserve">Wymiana studni 1200 (beton) na </w:t>
      </w:r>
      <w:r>
        <w:t>plastik nie mniejszą niż fi 425 właz typu ciężkiego 40T</w:t>
      </w:r>
    </w:p>
    <w:p w14:paraId="154E556B" w14:textId="0B68A0FB" w:rsidR="003A42DF" w:rsidRDefault="003F413E" w:rsidP="003F413E">
      <w:pPr>
        <w:spacing w:after="0"/>
      </w:pPr>
      <w:r>
        <w:t xml:space="preserve">     </w:t>
      </w:r>
      <w:r w:rsidR="00946861">
        <w:t xml:space="preserve">        </w:t>
      </w:r>
      <w:r w:rsidR="00946861">
        <w:tab/>
      </w:r>
      <w:r w:rsidR="00946861">
        <w:tab/>
      </w:r>
      <w:r w:rsidR="00946861">
        <w:tab/>
      </w:r>
      <w:r w:rsidR="00946861">
        <w:tab/>
      </w:r>
      <w:r w:rsidR="00946861">
        <w:tab/>
      </w:r>
      <w:r w:rsidR="00946861">
        <w:tab/>
      </w:r>
      <w:r w:rsidR="00946861">
        <w:tab/>
      </w:r>
      <w:r w:rsidR="00946861">
        <w:tab/>
        <w:t xml:space="preserve">            </w:t>
      </w:r>
    </w:p>
    <w:p w14:paraId="32F712AD" w14:textId="0DEF48B2" w:rsidR="003F413E" w:rsidRDefault="00946861" w:rsidP="00946861">
      <w:r>
        <w:tab/>
      </w:r>
      <w:r>
        <w:tab/>
      </w:r>
      <w:r w:rsidR="003F413E">
        <w:t xml:space="preserve"> </w:t>
      </w:r>
      <w:r w:rsidR="003A42DF">
        <w:t>Wymiana odcinka przyłącza (kamionka fi150) na PCV fi 160</w:t>
      </w:r>
      <w:r w:rsidR="003F413E">
        <w:t>,</w:t>
      </w:r>
      <w:r w:rsidRPr="00946861">
        <w:t xml:space="preserve"> </w:t>
      </w:r>
      <w:r>
        <w:t xml:space="preserve">długość 32 </w:t>
      </w:r>
      <w:proofErr w:type="spellStart"/>
      <w:r>
        <w:t>mb</w:t>
      </w:r>
      <w:proofErr w:type="spellEnd"/>
      <w:r>
        <w:t>.</w:t>
      </w:r>
    </w:p>
    <w:p w14:paraId="6A89ED1E" w14:textId="2FC47FD3" w:rsidR="003A42DF" w:rsidRDefault="003F413E" w:rsidP="003F413E">
      <w:pPr>
        <w:spacing w:after="0"/>
        <w:ind w:left="6372" w:firstLine="1"/>
      </w:pPr>
      <w:r>
        <w:t xml:space="preserve">    </w:t>
      </w:r>
    </w:p>
    <w:sectPr w:rsidR="003A42DF" w:rsidSect="003A42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DF"/>
    <w:rsid w:val="00022FDA"/>
    <w:rsid w:val="00260688"/>
    <w:rsid w:val="00346201"/>
    <w:rsid w:val="003A42DF"/>
    <w:rsid w:val="003F413E"/>
    <w:rsid w:val="0047185B"/>
    <w:rsid w:val="00946861"/>
    <w:rsid w:val="00F860E2"/>
    <w:rsid w:val="00F9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2C43"/>
  <w15:chartTrackingRefBased/>
  <w15:docId w15:val="{9AC213EA-AA4D-493F-B7EB-7428EFF7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42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4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42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42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42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42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42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42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42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4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4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42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42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42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42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42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42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42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42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4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42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42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4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42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42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42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4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42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4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254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WYSOCKI</dc:creator>
  <cp:keywords/>
  <dc:description/>
  <cp:lastModifiedBy>Marta Brzezińska</cp:lastModifiedBy>
  <cp:revision>2</cp:revision>
  <dcterms:created xsi:type="dcterms:W3CDTF">2024-12-23T14:23:00Z</dcterms:created>
  <dcterms:modified xsi:type="dcterms:W3CDTF">2024-12-23T14:23:00Z</dcterms:modified>
</cp:coreProperties>
</file>