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38E9DED6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</w:t>
      </w:r>
      <w:r w:rsidR="00BD69CA">
        <w:rPr>
          <w:rFonts w:ascii="Arial" w:hAnsi="Arial" w:cs="Arial"/>
          <w:b/>
          <w:sz w:val="20"/>
          <w:szCs w:val="20"/>
        </w:rPr>
        <w:t>1</w:t>
      </w:r>
      <w:r w:rsidR="00F821C9" w:rsidRPr="00820596">
        <w:rPr>
          <w:rFonts w:ascii="Arial" w:hAnsi="Arial" w:cs="Arial"/>
          <w:b/>
          <w:sz w:val="20"/>
          <w:szCs w:val="20"/>
        </w:rPr>
        <w:t>.202</w:t>
      </w:r>
      <w:r w:rsidR="00BD69CA">
        <w:rPr>
          <w:rFonts w:ascii="Arial" w:hAnsi="Arial" w:cs="Arial"/>
          <w:b/>
          <w:sz w:val="20"/>
          <w:szCs w:val="20"/>
        </w:rPr>
        <w:t>3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20DE872A" w:rsidR="00D2292B" w:rsidRPr="00622186" w:rsidRDefault="00D2292B" w:rsidP="00D2292B">
      <w:pPr>
        <w:jc w:val="center"/>
        <w:rPr>
          <w:rFonts w:ascii="Arial" w:hAnsi="Arial" w:cs="Arial"/>
          <w:sz w:val="20"/>
          <w:szCs w:val="20"/>
        </w:rPr>
      </w:pPr>
      <w:bookmarkStart w:id="0" w:name="_Hlk95161146"/>
      <w:r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BD69CA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Modernizacja ewidencji gruntów i budynków w zakresie założenia ewidencji budynków i lokali dla 13 obrębów ewidencyjnych z jednostki ewidencyjnej </w:t>
      </w:r>
      <w:bookmarkEnd w:id="1"/>
      <w:r w:rsidR="00BD69CA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>Kobyla Góra</w:t>
      </w:r>
      <w:r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309F24D1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</w:t>
      </w:r>
      <w:r w:rsidR="004F77E4">
        <w:rPr>
          <w:rFonts w:ascii="Arial" w:eastAsia="Times New Roman" w:hAnsi="Arial" w:cs="Arial"/>
          <w:sz w:val="20"/>
          <w:szCs w:val="20"/>
          <w:lang w:eastAsia="pl-PL"/>
        </w:rPr>
        <w:t xml:space="preserve"> z dnia 11 września 2019 r.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oraz zgodnie z poniższymi warunkami: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14A3919E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przedmiotu zamówienia 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Pr="005D520C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38A3875" w14:textId="77777777" w:rsidR="00A4215D" w:rsidRPr="00A4215D" w:rsidRDefault="00CC07DB" w:rsidP="00A4215D">
      <w:pPr>
        <w:pStyle w:val="Tekstpodstawowywcity"/>
        <w:numPr>
          <w:ilvl w:val="3"/>
          <w:numId w:val="15"/>
        </w:numPr>
        <w:tabs>
          <w:tab w:val="left" w:pos="426"/>
        </w:tabs>
        <w:suppressAutoHyphens w:val="0"/>
        <w:overflowPunct/>
        <w:autoSpaceDE/>
        <w:spacing w:line="360" w:lineRule="auto"/>
        <w:ind w:left="426" w:hanging="426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820596">
        <w:rPr>
          <w:rFonts w:ascii="Arial" w:hAnsi="Arial" w:cs="Arial"/>
          <w:b w:val="0"/>
          <w:sz w:val="20"/>
          <w:lang w:eastAsia="pl-PL"/>
        </w:rPr>
        <w:t xml:space="preserve"> </w:t>
      </w:r>
      <w:r w:rsidR="00A4215D" w:rsidRPr="00A4215D">
        <w:rPr>
          <w:rFonts w:ascii="Arial" w:hAnsi="Arial" w:cs="Arial"/>
          <w:b w:val="0"/>
          <w:bCs/>
          <w:color w:val="000000" w:themeColor="text1"/>
          <w:sz w:val="20"/>
        </w:rPr>
        <w:t>300 dni od dnia podpisania umowy z jednoczesnym zachowaniem terminów wykonania poszczególnych etapów tego przedmiotu umowy tj.:</w:t>
      </w:r>
    </w:p>
    <w:p w14:paraId="08A4B64D" w14:textId="5E467431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 z terminem realizacji (zakończenia) wynoszącym 120 dni od dnia podpisania umowy</w:t>
      </w:r>
      <w:r w:rsidR="00C72E61">
        <w:rPr>
          <w:rFonts w:ascii="Arial" w:hAnsi="Arial" w:cs="Arial"/>
          <w:b w:val="0"/>
          <w:bCs/>
          <w:color w:val="000000" w:themeColor="text1"/>
          <w:sz w:val="20"/>
        </w:rPr>
        <w:t>,</w:t>
      </w: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</w:p>
    <w:p w14:paraId="31F25AA0" w14:textId="77777777" w:rsidR="00A4215D" w:rsidRPr="00A4215D" w:rsidRDefault="00A4215D" w:rsidP="00A4215D">
      <w:pPr>
        <w:pStyle w:val="Tekstpodstawowywcity"/>
        <w:numPr>
          <w:ilvl w:val="0"/>
          <w:numId w:val="16"/>
        </w:numPr>
        <w:tabs>
          <w:tab w:val="left" w:pos="426"/>
        </w:tabs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A4215D">
        <w:rPr>
          <w:rFonts w:ascii="Arial" w:hAnsi="Arial" w:cs="Arial"/>
          <w:b w:val="0"/>
          <w:bCs/>
          <w:color w:val="000000" w:themeColor="text1"/>
          <w:sz w:val="20"/>
        </w:rPr>
        <w:t>Etap II z terminem realizacji (zakończenia) wynoszącym 300 dni od dnia podpisania umowy.</w:t>
      </w:r>
    </w:p>
    <w:p w14:paraId="78F51454" w14:textId="398B7DD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6F2C62B9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</w:t>
      </w:r>
      <w:r w:rsidR="00BD69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69CA" w:rsidRPr="0019188B">
        <w:rPr>
          <w:rFonts w:ascii="Arial" w:hAnsi="Arial" w:cs="Arial"/>
          <w:color w:val="000000" w:themeColor="text1"/>
          <w:sz w:val="20"/>
          <w:szCs w:val="20"/>
          <w:lang w:eastAsia="pl-PL"/>
        </w:rPr>
        <w:t>poza przypadkami opisanymi w projektowanych postanowieniach umowy</w:t>
      </w:r>
      <w:r w:rsidRPr="00820596">
        <w:rPr>
          <w:rFonts w:ascii="Arial" w:hAnsi="Arial" w:cs="Arial"/>
          <w:sz w:val="20"/>
          <w:szCs w:val="20"/>
          <w:lang w:eastAsia="pl-PL"/>
        </w:rPr>
        <w:t>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2C0BDAB3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>za zrealizowanie zamówienia na zasadach opisanych w Projektowanych Postanowieniach Umowy stanowiących załącznik nr 9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77777777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9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09CB57C1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F238F0" w14:textId="7C44304B" w:rsidR="00BD69CA" w:rsidRPr="00BD69CA" w:rsidRDefault="00BD69CA" w:rsidP="00BD69C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lastRenderedPageBreak/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lastRenderedPageBreak/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4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52C9E0FB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(Dz. U. z </w:t>
      </w:r>
      <w:r w:rsidR="00BD69CA" w:rsidRPr="00C64411">
        <w:rPr>
          <w:rFonts w:ascii="Arial" w:eastAsia="Calibri" w:hAnsi="Arial" w:cs="Arial"/>
          <w:sz w:val="20"/>
          <w:szCs w:val="20"/>
        </w:rPr>
        <w:t>20</w:t>
      </w:r>
      <w:r w:rsidR="00BD69CA">
        <w:rPr>
          <w:rFonts w:ascii="Arial" w:eastAsia="Calibri" w:hAnsi="Arial" w:cs="Arial"/>
          <w:sz w:val="20"/>
          <w:szCs w:val="20"/>
        </w:rPr>
        <w:t>22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r., poz. 1</w:t>
      </w:r>
      <w:r w:rsidR="00BD69CA">
        <w:rPr>
          <w:rFonts w:ascii="Arial" w:eastAsia="Calibri" w:hAnsi="Arial" w:cs="Arial"/>
          <w:sz w:val="20"/>
          <w:szCs w:val="20"/>
        </w:rPr>
        <w:t>138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</w:t>
      </w:r>
      <w:r w:rsidR="00685BFD" w:rsidRPr="006F0465">
        <w:rPr>
          <w:rFonts w:ascii="Arial" w:eastAsia="Calibri" w:hAnsi="Arial" w:cs="Arial"/>
          <w:sz w:val="20"/>
          <w:szCs w:val="20"/>
        </w:rPr>
        <w:t>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6253ED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738DD65D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</w:t>
      </w:r>
      <w:r w:rsidR="00BD69CA">
        <w:rPr>
          <w:rFonts w:ascii="Arial" w:hAnsi="Arial" w:cs="Arial"/>
          <w:b/>
          <w:sz w:val="20"/>
          <w:szCs w:val="20"/>
        </w:rPr>
        <w:t>1</w:t>
      </w:r>
      <w:r w:rsidR="00014482" w:rsidRPr="00C64411">
        <w:rPr>
          <w:rFonts w:ascii="Arial" w:hAnsi="Arial" w:cs="Arial"/>
          <w:b/>
          <w:sz w:val="20"/>
          <w:szCs w:val="20"/>
        </w:rPr>
        <w:t>.202</w:t>
      </w:r>
      <w:r w:rsidR="00BD69CA">
        <w:rPr>
          <w:rFonts w:ascii="Arial" w:hAnsi="Arial" w:cs="Arial"/>
          <w:b/>
          <w:sz w:val="20"/>
          <w:szCs w:val="20"/>
        </w:rPr>
        <w:t>3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10530DF" w14:textId="290FEC19" w:rsidR="009017AD" w:rsidRPr="00C64411" w:rsidRDefault="00531767" w:rsidP="00775F3B">
      <w:pPr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A0588">
        <w:rPr>
          <w:rFonts w:ascii="Arial" w:hAnsi="Arial" w:cs="Arial"/>
          <w:b/>
          <w:bCs/>
          <w:sz w:val="20"/>
          <w:szCs w:val="20"/>
        </w:rPr>
        <w:t>„</w:t>
      </w:r>
      <w:r w:rsidR="00BD69CA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13 obrębów ewidencyjnych z jednostki ewidencyjnej Kobyla Góra</w:t>
      </w:r>
      <w:r w:rsidRPr="00DA0588">
        <w:rPr>
          <w:rFonts w:ascii="Arial" w:hAnsi="Arial" w:cs="Arial"/>
          <w:b/>
          <w:bCs/>
          <w:sz w:val="20"/>
          <w:szCs w:val="20"/>
        </w:rPr>
        <w:t>”</w:t>
      </w:r>
      <w:r w:rsidRPr="00C64411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6084C9F" w14:textId="06873B50" w:rsidR="00BC71F2" w:rsidRPr="00C64411" w:rsidRDefault="00531767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OŚWIADCZENIE </w:t>
      </w:r>
      <w:r w:rsidR="00BC71F2"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59A16FD0" w14:textId="77777777" w:rsidR="00DA65FE" w:rsidRPr="00C64411" w:rsidRDefault="00DA65FE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43929" w14:paraId="1E0941BA" w14:textId="77777777" w:rsidTr="00DA65FE">
        <w:tc>
          <w:tcPr>
            <w:tcW w:w="562" w:type="dxa"/>
          </w:tcPr>
          <w:p w14:paraId="21B4540D" w14:textId="77777777" w:rsidR="00643929" w:rsidRDefault="00643929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A6C193" w14:textId="0B0E91CC" w:rsidR="00643929" w:rsidRPr="00C26F98" w:rsidRDefault="00643929" w:rsidP="00643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</w:t>
      </w:r>
      <w:r w:rsidR="00C26F98" w:rsidRPr="00C26F98">
        <w:rPr>
          <w:rFonts w:ascii="Arial" w:hAnsi="Arial" w:cs="Arial"/>
          <w:sz w:val="20"/>
          <w:szCs w:val="20"/>
        </w:rPr>
        <w:t xml:space="preserve"> Rozdziale VII</w:t>
      </w:r>
      <w:r w:rsidRPr="00C26F98">
        <w:rPr>
          <w:rFonts w:ascii="Arial" w:hAnsi="Arial" w:cs="Arial"/>
          <w:sz w:val="20"/>
          <w:szCs w:val="20"/>
        </w:rPr>
        <w:t xml:space="preserve"> ust. 2 pkt 4 lit. b)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8A13" w14:textId="77777777" w:rsidR="002662FD" w:rsidRDefault="002662FD" w:rsidP="00BC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C1E8" w14:textId="0A0BD1F3" w:rsidR="0090720F" w:rsidRPr="001E6EB2" w:rsidRDefault="0090720F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0989ED48" w14:textId="4F511D78" w:rsidR="0090720F" w:rsidRPr="001E6EB2" w:rsidRDefault="0090720F" w:rsidP="0090720F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 w:rsidR="00C26F98"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C26F98"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="00775F3B">
        <w:rPr>
          <w:rFonts w:ascii="Arial" w:hAnsi="Arial" w:cs="Arial"/>
          <w:sz w:val="20"/>
          <w:szCs w:val="20"/>
        </w:rPr>
        <w:t xml:space="preserve"> zasoby</w:t>
      </w:r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16BF8353" w14:textId="77777777" w:rsidTr="001F7BEF">
        <w:tc>
          <w:tcPr>
            <w:tcW w:w="9438" w:type="dxa"/>
          </w:tcPr>
          <w:p w14:paraId="14658C2E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4C1DCCFC" w14:textId="6A306BBD" w:rsidR="0090720F" w:rsidRPr="001E6EB2" w:rsidRDefault="0090720F" w:rsidP="0090720F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4DC47A" w14:textId="77777777" w:rsidR="0090720F" w:rsidRPr="001E6EB2" w:rsidRDefault="0090720F" w:rsidP="0090720F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0720F" w14:paraId="4F3E909E" w14:textId="77777777" w:rsidTr="001F7BEF">
        <w:trPr>
          <w:trHeight w:val="600"/>
        </w:trPr>
        <w:tc>
          <w:tcPr>
            <w:tcW w:w="9438" w:type="dxa"/>
          </w:tcPr>
          <w:p w14:paraId="134B6A6D" w14:textId="77777777" w:rsidR="0090720F" w:rsidRDefault="0090720F" w:rsidP="001F7BEF">
            <w:pPr>
              <w:ind w:right="2635"/>
              <w:rPr>
                <w:i/>
              </w:rPr>
            </w:pPr>
          </w:p>
        </w:tc>
      </w:tr>
    </w:tbl>
    <w:p w14:paraId="2E3EE001" w14:textId="2A3EE95F" w:rsidR="0090720F" w:rsidRPr="001E6EB2" w:rsidRDefault="0090720F" w:rsidP="0090720F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B677566" w14:textId="546ACE3B" w:rsidR="00BC71F2" w:rsidRPr="001E6EB2" w:rsidRDefault="00DE0166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207696DC" w14:textId="722A20CE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044774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37C7EE21" w14:textId="7E076158" w:rsidR="00DE0166" w:rsidRPr="001E6EB2" w:rsidRDefault="00DE0166" w:rsidP="00DE016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Oświadczenie podmiotu </w:t>
      </w:r>
      <w:r w:rsidR="008A100E" w:rsidRPr="001E6EB2">
        <w:rPr>
          <w:rFonts w:ascii="Arial" w:hAnsi="Arial" w:cs="Arial"/>
          <w:sz w:val="20"/>
          <w:szCs w:val="20"/>
        </w:rPr>
        <w:t xml:space="preserve">udostępniającego zasoby </w:t>
      </w:r>
      <w:r w:rsidR="000022B6" w:rsidRPr="001E6EB2">
        <w:rPr>
          <w:rFonts w:ascii="Arial" w:hAnsi="Arial" w:cs="Arial"/>
          <w:sz w:val="20"/>
          <w:szCs w:val="20"/>
        </w:rPr>
        <w:t>potwierdzające brak podstaw wykluczenia tego podmiotu oraz odpowiednio spełnianie warunków udziału w postępowaniu</w:t>
      </w:r>
      <w:r w:rsidR="002662FD" w:rsidRPr="001E6EB2">
        <w:rPr>
          <w:rFonts w:ascii="Arial" w:hAnsi="Arial" w:cs="Arial"/>
          <w:sz w:val="20"/>
          <w:szCs w:val="20"/>
        </w:rPr>
        <w:t xml:space="preserve"> stanowiące załącznik</w:t>
      </w:r>
      <w:r w:rsidR="00806C6E">
        <w:rPr>
          <w:rFonts w:ascii="Arial" w:hAnsi="Arial" w:cs="Arial"/>
          <w:sz w:val="20"/>
          <w:szCs w:val="20"/>
        </w:rPr>
        <w:t xml:space="preserve"> nr </w:t>
      </w:r>
      <w:r w:rsidR="002662FD" w:rsidRPr="001E6EB2">
        <w:rPr>
          <w:rFonts w:ascii="Arial" w:hAnsi="Arial" w:cs="Arial"/>
          <w:sz w:val="20"/>
          <w:szCs w:val="20"/>
        </w:rPr>
        <w:t xml:space="preserve"> 3</w:t>
      </w:r>
      <w:r w:rsidR="00806C6E">
        <w:rPr>
          <w:rFonts w:ascii="Arial" w:hAnsi="Arial" w:cs="Arial"/>
          <w:sz w:val="20"/>
          <w:szCs w:val="20"/>
        </w:rPr>
        <w:t>a do SWZ</w:t>
      </w:r>
      <w:r w:rsidR="000022B6" w:rsidRPr="001E6EB2">
        <w:rPr>
          <w:rFonts w:ascii="Arial" w:hAnsi="Arial" w:cs="Arial"/>
          <w:sz w:val="20"/>
          <w:szCs w:val="20"/>
        </w:rPr>
        <w:t>.</w:t>
      </w: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5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A49712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44FD9" w14:textId="77777777" w:rsidR="00821224" w:rsidRDefault="00821224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4422D375" w14:textId="77777777" w:rsidR="001E6EB2" w:rsidRDefault="001E6EB2" w:rsidP="00AF556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41CA" w14:textId="77777777" w:rsidR="00A91979" w:rsidRDefault="00A91979" w:rsidP="00D51297">
      <w:pPr>
        <w:spacing w:after="0" w:line="240" w:lineRule="auto"/>
      </w:pPr>
      <w:r>
        <w:separator/>
      </w:r>
    </w:p>
  </w:endnote>
  <w:endnote w:type="continuationSeparator" w:id="0">
    <w:p w14:paraId="61BFF53D" w14:textId="77777777" w:rsidR="00A91979" w:rsidRDefault="00A9197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9F70" w14:textId="77777777" w:rsidR="00A91979" w:rsidRDefault="00A91979" w:rsidP="00D51297">
      <w:pPr>
        <w:spacing w:after="0" w:line="240" w:lineRule="auto"/>
      </w:pPr>
      <w:r>
        <w:separator/>
      </w:r>
    </w:p>
  </w:footnote>
  <w:footnote w:type="continuationSeparator" w:id="0">
    <w:p w14:paraId="4B9A26A0" w14:textId="77777777" w:rsidR="00A91979" w:rsidRDefault="00A91979" w:rsidP="00D51297">
      <w:pPr>
        <w:spacing w:after="0" w:line="240" w:lineRule="auto"/>
      </w:pPr>
      <w:r>
        <w:continuationSeparator/>
      </w:r>
    </w:p>
  </w:footnote>
  <w:footnote w:id="1">
    <w:p w14:paraId="65601DE1" w14:textId="11790D4B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 w:rsidR="00B97199">
        <w:t xml:space="preserve"> 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2"/>
  </w:footnote>
  <w:footnote w:id="2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4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5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0"/>
  </w:num>
  <w:num w:numId="2" w16cid:durableId="706687058">
    <w:abstractNumId w:val="12"/>
  </w:num>
  <w:num w:numId="3" w16cid:durableId="936255672">
    <w:abstractNumId w:val="18"/>
  </w:num>
  <w:num w:numId="4" w16cid:durableId="715854369">
    <w:abstractNumId w:val="7"/>
  </w:num>
  <w:num w:numId="5" w16cid:durableId="1642537074">
    <w:abstractNumId w:val="24"/>
  </w:num>
  <w:num w:numId="6" w16cid:durableId="1129130197">
    <w:abstractNumId w:val="25"/>
  </w:num>
  <w:num w:numId="7" w16cid:durableId="616759965">
    <w:abstractNumId w:val="11"/>
  </w:num>
  <w:num w:numId="8" w16cid:durableId="2079936101">
    <w:abstractNumId w:val="6"/>
  </w:num>
  <w:num w:numId="9" w16cid:durableId="607272086">
    <w:abstractNumId w:val="15"/>
  </w:num>
  <w:num w:numId="10" w16cid:durableId="22097888">
    <w:abstractNumId w:val="0"/>
  </w:num>
  <w:num w:numId="11" w16cid:durableId="706486254">
    <w:abstractNumId w:val="19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1"/>
  </w:num>
  <w:num w:numId="15" w16cid:durableId="32584471">
    <w:abstractNumId w:val="22"/>
  </w:num>
  <w:num w:numId="16" w16cid:durableId="1855604917">
    <w:abstractNumId w:val="13"/>
  </w:num>
  <w:num w:numId="17" w16cid:durableId="1523713772">
    <w:abstractNumId w:val="16"/>
  </w:num>
  <w:num w:numId="18" w16cid:durableId="1106341310">
    <w:abstractNumId w:val="14"/>
  </w:num>
  <w:num w:numId="19" w16cid:durableId="1044789672">
    <w:abstractNumId w:val="20"/>
  </w:num>
  <w:num w:numId="20" w16cid:durableId="1433162454">
    <w:abstractNumId w:val="1"/>
  </w:num>
  <w:num w:numId="21" w16cid:durableId="1909924598">
    <w:abstractNumId w:val="17"/>
  </w:num>
  <w:num w:numId="22" w16cid:durableId="1801919896">
    <w:abstractNumId w:val="26"/>
  </w:num>
  <w:num w:numId="23" w16cid:durableId="929242494">
    <w:abstractNumId w:val="23"/>
  </w:num>
  <w:num w:numId="24" w16cid:durableId="1301886568">
    <w:abstractNumId w:val="9"/>
  </w:num>
  <w:num w:numId="25" w16cid:durableId="446974608">
    <w:abstractNumId w:val="8"/>
  </w:num>
  <w:num w:numId="26" w16cid:durableId="294876427">
    <w:abstractNumId w:val="2"/>
  </w:num>
  <w:num w:numId="27" w16cid:durableId="153557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3648"/>
    <w:rsid w:val="000F1D69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86367"/>
    <w:rsid w:val="004D57C5"/>
    <w:rsid w:val="004F0DC7"/>
    <w:rsid w:val="004F3330"/>
    <w:rsid w:val="004F77E4"/>
    <w:rsid w:val="00510EBC"/>
    <w:rsid w:val="00524E17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54E1"/>
    <w:rsid w:val="00A91979"/>
    <w:rsid w:val="00AB4614"/>
    <w:rsid w:val="00AE607A"/>
    <w:rsid w:val="00AF5563"/>
    <w:rsid w:val="00AF5C15"/>
    <w:rsid w:val="00B527E1"/>
    <w:rsid w:val="00B53FA4"/>
    <w:rsid w:val="00B55C23"/>
    <w:rsid w:val="00B86C67"/>
    <w:rsid w:val="00B97199"/>
    <w:rsid w:val="00BC71F2"/>
    <w:rsid w:val="00BD69CA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15E77"/>
    <w:rsid w:val="00F21AB6"/>
    <w:rsid w:val="00F64153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12</cp:revision>
  <cp:lastPrinted>2021-03-18T13:27:00Z</cp:lastPrinted>
  <dcterms:created xsi:type="dcterms:W3CDTF">2022-03-22T18:38:00Z</dcterms:created>
  <dcterms:modified xsi:type="dcterms:W3CDTF">2023-03-27T15:11:00Z</dcterms:modified>
</cp:coreProperties>
</file>