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F7" w:rsidRDefault="005312F7" w:rsidP="004650D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Urządzenie wielofunkcyjne </w:t>
      </w:r>
      <w:r w:rsidR="001B22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B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22C4">
        <w:rPr>
          <w:rFonts w:ascii="Times New Roman" w:eastAsia="Times New Roman" w:hAnsi="Times New Roman" w:cs="Times New Roman"/>
          <w:sz w:val="24"/>
          <w:szCs w:val="24"/>
          <w:lang w:eastAsia="pl-PL"/>
        </w:rPr>
        <w:t>Brother</w:t>
      </w:r>
      <w:proofErr w:type="spellEnd"/>
      <w:r w:rsidR="001B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MFC-L5750</w:t>
      </w:r>
      <w:r w:rsidR="004D0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09"/>
        <w:gridCol w:w="3144"/>
        <w:gridCol w:w="2209"/>
      </w:tblGrid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D9D9D9" w:themeFill="background1" w:themeFillShade="D9"/>
          </w:tcPr>
          <w:p w:rsidR="0074490D" w:rsidRPr="00027D33" w:rsidRDefault="0074490D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="0074490D" w:rsidRPr="00027D33" w:rsidRDefault="0074490D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Charakterystyka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:rsidR="0074490D" w:rsidRPr="00027D33" w:rsidRDefault="0074490D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553A7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74490D" w:rsidRPr="003F02CA" w:rsidTr="0074490D">
        <w:trPr>
          <w:trHeight w:val="582"/>
        </w:trPr>
        <w:tc>
          <w:tcPr>
            <w:tcW w:w="6853" w:type="dxa"/>
            <w:gridSpan w:val="2"/>
            <w:shd w:val="clear" w:color="auto" w:fill="FFFFFF" w:themeFill="background1"/>
          </w:tcPr>
          <w:p w:rsidR="0074490D" w:rsidRPr="00027D33" w:rsidRDefault="0074490D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Funkcja kopiowanie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1B2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Rozdzielczość 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Max.   1200 × 600 </w:t>
            </w:r>
            <w:proofErr w:type="spellStart"/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dpi</w:t>
            </w:r>
            <w:proofErr w:type="spellEnd"/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Pojemność wejściowa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1B2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Podajnik uniwersalny: min. 250 arkuszy, podajnik ADF min 50 arkuszy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1B2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Format oryginału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4650D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ind w:left="356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Skaner płaski: A4, A5, A6, B5, B6, </w:t>
            </w:r>
            <w:proofErr w:type="spellStart"/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Letter</w:t>
            </w:r>
            <w:proofErr w:type="spellEnd"/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</w:p>
          <w:p w:rsidR="0074490D" w:rsidRPr="00027D33" w:rsidRDefault="0074490D" w:rsidP="0039265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ind w:left="356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ADF: A4, A5, A6, B5, B6, </w:t>
            </w:r>
            <w:proofErr w:type="spellStart"/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Letter</w:t>
            </w:r>
            <w:proofErr w:type="spellEnd"/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74490D">
            <w:pPr>
              <w:pStyle w:val="Akapitzlist"/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Format papieru do kopiowania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A4, A5, A6, koperty, pocztówka, pocztówka zwrotna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Pomniejszenie/powiększenie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4650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25-400%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4650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Maksymalna liczba kopii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4650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Min 999 arkuszy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4650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Szybkość kopiowania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027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40 kopii na minutę w formacie 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027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Czas uzyskania pierwszej kopii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4D0B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Max 10 sekund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4D0B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Kopiowanie dwustronne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Duplex automatyczny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Kopiowanie dowodu tożsamości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hAnsi="Times New Roman" w:cs="Times New Roman"/>
                <w:color w:val="000000" w:themeColor="text1"/>
              </w:rPr>
              <w:t>Możliwość wydrukowania obu stron dokumentu tożsamości na jednej stronie A4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490D" w:rsidRPr="004650DF" w:rsidTr="0074490D">
        <w:trPr>
          <w:trHeight w:val="582"/>
        </w:trPr>
        <w:tc>
          <w:tcPr>
            <w:tcW w:w="6853" w:type="dxa"/>
            <w:gridSpan w:val="2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Funkcja drukowanie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Szybkość drukowania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D126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40 str./min w formacie A4, 20 strony/min w formacie A4 dwustronnie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D126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Rozdzielczość drukowania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1B2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Wymóg: 1200 × 1200 </w:t>
            </w:r>
            <w:proofErr w:type="spellStart"/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dpi</w:t>
            </w:r>
            <w:proofErr w:type="spellEnd"/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1B2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Drukowanie dwustronne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Duplex automatyczny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Możliwość obniżenia poziomu hałasu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100BASE-TX/10BASE-T, USB 2.0 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Protokół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TCP/IP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Język drukarki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Emulacja PCL 6, emulacja </w:t>
            </w:r>
            <w:proofErr w:type="spellStart"/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PostScript</w:t>
            </w:r>
            <w:proofErr w:type="spellEnd"/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3, XPS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Obsługiwane systemy operacyjne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Windows 10, Windows 10 x64, Windows 8.1, Windows 8.1 x64, Windows 8, Windows 8 x64, Windows 7, Windows 7 x64, Windows Server 2012 R2, Windows Server 2012, Windows Server 2008 R2, Windows Server 2008, Windows Server 2008 x64, 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Format papieru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A4, A5, A6, 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Gramatura papieru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60-200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Pojemność wejściowa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D126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Podajnik 1: 250 arkuszy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D126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Pojemność wyjściowa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min 100 arkuszy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6853" w:type="dxa"/>
            <w:gridSpan w:val="2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Funkcja skanowanie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D126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Typ skanera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CIS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D126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Rozdzielczość z szyby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Wymóg: 1200x1200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D126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Rozdzielczość z podajnika ADF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Min. 600x600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Skanowanie dwustronne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Duplex automatyczny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Szybkość skanowania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027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 obrazów na minutę mono, 48 obrazów na minutę dwustronnie mono,20 obrazów na minutę kolor,  34 obrazów na minutę dwustronnie kolor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027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Interfejsy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100BASE-TX/10BASE-T, USB 2.0 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Obsługiwany protokół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SMB, FTP(S), TWAIN, WIA2.0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Skanowanie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 pulpit, FTP, email, do folderu sieciowego, do pamięci USB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Format wyjściowy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027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PDF </w:t>
            </w:r>
            <w:proofErr w:type="spellStart"/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przeszukiwalny</w:t>
            </w:r>
            <w:proofErr w:type="spellEnd"/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PFD, JPEG,TIFF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027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Funkcje skanowania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027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hAnsi="Times New Roman" w:cs="Times New Roman"/>
                <w:color w:val="000000" w:themeColor="text1"/>
              </w:rPr>
              <w:t>Usuwanie koloru tła, Pomijanie pustych stron, Skanowanie dokumentu tożsamości4 , Automatyczne prostowanie stron podczas skanowania z użyciem ADF, Dzielenie PDF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027D3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Sterownik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TWAIN, WIA2.0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6853" w:type="dxa"/>
            <w:gridSpan w:val="2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Funkcja Faks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Interfejs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RJ-11 × 1 (liniowe, telefoniczne)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Szybkość komunikacji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Super G3: 33,6 </w:t>
            </w:r>
            <w:proofErr w:type="spellStart"/>
            <w:r w:rsidRPr="00027D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kb</w:t>
            </w:r>
            <w:proofErr w:type="spellEnd"/>
            <w:r w:rsidRPr="00027D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/s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Rozdzielczość transmisji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7D33">
              <w:rPr>
                <w:rFonts w:ascii="Times New Roman" w:hAnsi="Times New Roman" w:cs="Times New Roman"/>
                <w:color w:val="000000" w:themeColor="text1"/>
                <w:spacing w:val="8"/>
                <w:shd w:val="clear" w:color="auto" w:fill="FFFFFF"/>
              </w:rPr>
              <w:t>STD 203.2 x 97.8, Ultra Fine 203.2 x 195.6, Super Fine 203.2 x 391, Ultra fine 406.4 x 391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pacing w:val="8"/>
                <w:shd w:val="clear" w:color="auto" w:fill="FFFFFF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Metoda kodowania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MH, MR, MMR, JBIG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Tryb komunikacji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Super G3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6853" w:type="dxa"/>
            <w:gridSpan w:val="2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Parametry techniczne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Gwarancja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36 miesięcy od daty zakupu, on </w:t>
            </w:r>
            <w:proofErr w:type="spellStart"/>
            <w:r w:rsidRPr="00027D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site</w:t>
            </w:r>
            <w:proofErr w:type="spellEnd"/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Wymiary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1B2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Max. 450x430x500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1B2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Waga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1B2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Max  20 kg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1B2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Wyposażenie standar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</w:t>
            </w:r>
            <w:r w:rsidRPr="00027D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owe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834D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Kabel zasilający, instrukcja, materiały eksploatacyjne 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834D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74490D" w:rsidRPr="003F02CA" w:rsidTr="0074490D">
        <w:trPr>
          <w:trHeight w:val="582"/>
        </w:trPr>
        <w:tc>
          <w:tcPr>
            <w:tcW w:w="37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Certyfikat Blue Angel</w:t>
            </w:r>
          </w:p>
        </w:tc>
        <w:tc>
          <w:tcPr>
            <w:tcW w:w="3144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7D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Wymagany poprzez oświadczenie sprzedawcy</w:t>
            </w:r>
          </w:p>
        </w:tc>
        <w:tc>
          <w:tcPr>
            <w:tcW w:w="2209" w:type="dxa"/>
            <w:shd w:val="clear" w:color="auto" w:fill="FFFFFF" w:themeFill="background1"/>
          </w:tcPr>
          <w:p w:rsidR="0074490D" w:rsidRPr="00027D33" w:rsidRDefault="0074490D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</w:tbl>
    <w:p w:rsidR="00EE0C5F" w:rsidRDefault="00EE0C5F" w:rsidP="00E7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C5F" w:rsidRDefault="00EE0C5F" w:rsidP="00E7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E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2D6"/>
    <w:multiLevelType w:val="multilevel"/>
    <w:tmpl w:val="DC3A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35272"/>
    <w:multiLevelType w:val="multilevel"/>
    <w:tmpl w:val="3C2E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C0AE7"/>
    <w:multiLevelType w:val="multilevel"/>
    <w:tmpl w:val="03DE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22322D"/>
    <w:multiLevelType w:val="hybridMultilevel"/>
    <w:tmpl w:val="A6B02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00869"/>
    <w:multiLevelType w:val="multilevel"/>
    <w:tmpl w:val="C6A6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A07C9"/>
    <w:multiLevelType w:val="multilevel"/>
    <w:tmpl w:val="D662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0309B3"/>
    <w:multiLevelType w:val="multilevel"/>
    <w:tmpl w:val="93B0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65"/>
    <w:rsid w:val="00027D33"/>
    <w:rsid w:val="0006202D"/>
    <w:rsid w:val="000A2F08"/>
    <w:rsid w:val="00123F62"/>
    <w:rsid w:val="001B22C4"/>
    <w:rsid w:val="002550C2"/>
    <w:rsid w:val="002E079B"/>
    <w:rsid w:val="00335242"/>
    <w:rsid w:val="00392658"/>
    <w:rsid w:val="003961EB"/>
    <w:rsid w:val="003F02CA"/>
    <w:rsid w:val="004650DF"/>
    <w:rsid w:val="004D0B4D"/>
    <w:rsid w:val="005312F7"/>
    <w:rsid w:val="00553035"/>
    <w:rsid w:val="005A71BF"/>
    <w:rsid w:val="005D1177"/>
    <w:rsid w:val="005D57F1"/>
    <w:rsid w:val="00614C34"/>
    <w:rsid w:val="006A6D45"/>
    <w:rsid w:val="0074490D"/>
    <w:rsid w:val="00834DFF"/>
    <w:rsid w:val="009C3C63"/>
    <w:rsid w:val="00B571F0"/>
    <w:rsid w:val="00C01FC7"/>
    <w:rsid w:val="00C54C24"/>
    <w:rsid w:val="00C56D1D"/>
    <w:rsid w:val="00C81334"/>
    <w:rsid w:val="00CD3B95"/>
    <w:rsid w:val="00D126A0"/>
    <w:rsid w:val="00D165FC"/>
    <w:rsid w:val="00DA4D65"/>
    <w:rsid w:val="00DE6DDF"/>
    <w:rsid w:val="00E76B5E"/>
    <w:rsid w:val="00EE0C5F"/>
    <w:rsid w:val="00F41FB4"/>
    <w:rsid w:val="00F631DA"/>
    <w:rsid w:val="00FA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48C2"/>
  <w15:docId w15:val="{3C0501EC-DF0C-4945-A85A-72414507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A2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1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A2B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1F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3F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5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Mielczarek</dc:creator>
  <cp:lastModifiedBy>stalik</cp:lastModifiedBy>
  <cp:revision>5</cp:revision>
  <dcterms:created xsi:type="dcterms:W3CDTF">2022-04-01T08:08:00Z</dcterms:created>
  <dcterms:modified xsi:type="dcterms:W3CDTF">2022-05-05T08:14:00Z</dcterms:modified>
</cp:coreProperties>
</file>