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A405FF" w:rsidRDefault="005608E3">
      <w:pPr>
        <w:ind w:left="284"/>
        <w:jc w:val="both"/>
        <w:rPr>
          <w:b/>
          <w:bCs/>
          <w:sz w:val="22"/>
          <w:szCs w:val="22"/>
        </w:rPr>
      </w:pPr>
      <w:r w:rsidRPr="00A405FF">
        <w:rPr>
          <w:b/>
          <w:bCs/>
          <w:sz w:val="22"/>
          <w:szCs w:val="22"/>
        </w:rPr>
        <w:t>Znak sprawy</w:t>
      </w:r>
      <w:r w:rsidR="00B31AF0" w:rsidRPr="00A405FF">
        <w:rPr>
          <w:b/>
          <w:bCs/>
          <w:sz w:val="22"/>
          <w:szCs w:val="22"/>
        </w:rPr>
        <w:t xml:space="preserve">: </w:t>
      </w:r>
      <w:r w:rsidR="00593857" w:rsidRPr="00A405FF">
        <w:rPr>
          <w:b/>
          <w:bCs/>
          <w:sz w:val="22"/>
          <w:szCs w:val="22"/>
        </w:rPr>
        <w:t>1</w:t>
      </w:r>
      <w:r w:rsidR="008D1366">
        <w:rPr>
          <w:b/>
          <w:bCs/>
          <w:sz w:val="22"/>
          <w:szCs w:val="22"/>
        </w:rPr>
        <w:t>7</w:t>
      </w:r>
      <w:r w:rsidR="00B31AF0" w:rsidRPr="00A405FF">
        <w:rPr>
          <w:b/>
          <w:bCs/>
          <w:sz w:val="22"/>
          <w:szCs w:val="22"/>
        </w:rPr>
        <w:t>/PN/2020</w:t>
      </w:r>
    </w:p>
    <w:p w:rsidR="00B31AF0" w:rsidRPr="00B31AF0" w:rsidRDefault="00B31AF0">
      <w:pPr>
        <w:ind w:left="284"/>
        <w:jc w:val="both"/>
        <w:rPr>
          <w:sz w:val="22"/>
          <w:szCs w:val="22"/>
        </w:rPr>
      </w:pPr>
    </w:p>
    <w:p w:rsidR="00480608" w:rsidRPr="00B31AF0" w:rsidRDefault="00480608">
      <w:pPr>
        <w:pStyle w:val="Nagwek1"/>
        <w:tabs>
          <w:tab w:val="left" w:pos="5529"/>
        </w:tabs>
        <w:ind w:left="5529"/>
        <w:jc w:val="both"/>
        <w:rPr>
          <w:sz w:val="22"/>
          <w:szCs w:val="22"/>
        </w:rPr>
      </w:pPr>
    </w:p>
    <w:p w:rsidR="00B31AF0" w:rsidRPr="00B31AF0" w:rsidRDefault="00B31AF0" w:rsidP="009835F4">
      <w:pPr>
        <w:ind w:left="3969"/>
        <w:jc w:val="both"/>
        <w:rPr>
          <w:b/>
          <w:bCs/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480608" w:rsidRPr="00B31AF0" w:rsidRDefault="009835F4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B31AF0" w:rsidRPr="00B31AF0" w:rsidRDefault="00B31AF0" w:rsidP="00432C7B">
      <w:pPr>
        <w:pStyle w:val="Nagwek2"/>
        <w:tabs>
          <w:tab w:val="clear" w:pos="0"/>
        </w:tabs>
        <w:spacing w:before="360"/>
        <w:rPr>
          <w:b w:val="0"/>
          <w:sz w:val="22"/>
          <w:szCs w:val="22"/>
        </w:rPr>
      </w:pPr>
    </w:p>
    <w:p w:rsidR="00480608" w:rsidRPr="00B31AF0" w:rsidRDefault="00480608" w:rsidP="00432C7B">
      <w:pPr>
        <w:pStyle w:val="Nagwek2"/>
        <w:tabs>
          <w:tab w:val="clear" w:pos="0"/>
        </w:tabs>
        <w:spacing w:before="360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poniżej kwoty określonej w przepisach wydanych na podstawie art. 11 ust. 8 ustawy Pzp</w:t>
      </w:r>
    </w:p>
    <w:p w:rsidR="00480608" w:rsidRPr="00B31AF0" w:rsidRDefault="0048060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0608" w:rsidRPr="00B31AF0" w:rsidRDefault="00480608" w:rsidP="00782CE4">
      <w:pPr>
        <w:numPr>
          <w:ilvl w:val="0"/>
          <w:numId w:val="13"/>
        </w:numPr>
        <w:tabs>
          <w:tab w:val="left" w:pos="142"/>
        </w:tabs>
        <w:ind w:hanging="774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6472"/>
      </w:tblGrid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593857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79634C" w:rsidRPr="00B31AF0" w:rsidRDefault="0079634C">
            <w:pPr>
              <w:pStyle w:val="Zawartotabeli"/>
              <w:rPr>
                <w:bCs/>
                <w:sz w:val="22"/>
                <w:szCs w:val="22"/>
              </w:rPr>
            </w:pPr>
            <w:r w:rsidRPr="00B31AF0">
              <w:rPr>
                <w:bCs/>
                <w:sz w:val="22"/>
                <w:szCs w:val="22"/>
              </w:rPr>
              <w:t>Na który będą wysyłane zamówienia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31AF0" w:rsidRPr="00782CE4" w:rsidRDefault="00480608" w:rsidP="00782CE4">
      <w:pPr>
        <w:pStyle w:val="Standard"/>
        <w:keepNext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82CE4">
        <w:rPr>
          <w:rFonts w:ascii="Times New Roman" w:hAnsi="Times New Roman" w:cs="Times New Roman"/>
        </w:rPr>
        <w:t xml:space="preserve">Przystępując do postępowania prowadzonego w trybie przetargu nieograniczonego o wartości poniżej </w:t>
      </w:r>
      <w:r w:rsidR="0079634C" w:rsidRPr="00782CE4">
        <w:rPr>
          <w:rFonts w:ascii="Times New Roman" w:hAnsi="Times New Roman" w:cs="Times New Roman"/>
        </w:rPr>
        <w:t>1</w:t>
      </w:r>
      <w:r w:rsidR="00B31AF0" w:rsidRPr="00782CE4">
        <w:rPr>
          <w:rFonts w:ascii="Times New Roman" w:hAnsi="Times New Roman" w:cs="Times New Roman"/>
        </w:rPr>
        <w:t>39</w:t>
      </w:r>
      <w:r w:rsidR="004726C0" w:rsidRPr="00782CE4">
        <w:rPr>
          <w:rFonts w:ascii="Times New Roman" w:hAnsi="Times New Roman" w:cs="Times New Roman"/>
        </w:rPr>
        <w:t xml:space="preserve"> 000</w:t>
      </w:r>
      <w:r w:rsidRPr="00782CE4">
        <w:rPr>
          <w:rFonts w:ascii="Times New Roman" w:hAnsi="Times New Roman" w:cs="Times New Roman"/>
        </w:rPr>
        <w:t xml:space="preserve"> euro o udzielenie </w:t>
      </w:r>
      <w:r w:rsidR="00DD6147" w:rsidRPr="00782CE4">
        <w:rPr>
          <w:rFonts w:ascii="Times New Roman" w:hAnsi="Times New Roman" w:cs="Times New Roman"/>
        </w:rPr>
        <w:t>zamówienia publicznego</w:t>
      </w:r>
      <w:r w:rsidRPr="00782CE4">
        <w:rPr>
          <w:rFonts w:ascii="Times New Roman" w:hAnsi="Times New Roman" w:cs="Times New Roman"/>
        </w:rPr>
        <w:t xml:space="preserve"> w zakresie</w:t>
      </w:r>
      <w:r w:rsidR="0079634C" w:rsidRPr="00782CE4">
        <w:rPr>
          <w:rFonts w:ascii="Times New Roman" w:hAnsi="Times New Roman" w:cs="Times New Roman"/>
        </w:rPr>
        <w:t>:</w:t>
      </w:r>
      <w:r w:rsidRPr="00782CE4">
        <w:rPr>
          <w:rFonts w:ascii="Times New Roman" w:hAnsi="Times New Roman" w:cs="Times New Roman"/>
        </w:rPr>
        <w:t xml:space="preserve"> </w:t>
      </w:r>
    </w:p>
    <w:p w:rsidR="00B87781" w:rsidRPr="00B87781" w:rsidRDefault="00F94016" w:rsidP="00B87781">
      <w:pPr>
        <w:autoSpaceDE w:val="0"/>
        <w:snapToGrid w:val="0"/>
        <w:spacing w:before="120" w:after="120" w:line="300" w:lineRule="auto"/>
        <w:jc w:val="center"/>
        <w:rPr>
          <w:rFonts w:eastAsia="Tahoma"/>
          <w:b/>
          <w:spacing w:val="1"/>
          <w:sz w:val="22"/>
          <w:szCs w:val="22"/>
        </w:rPr>
      </w:pPr>
      <w:r>
        <w:rPr>
          <w:rFonts w:eastAsia="Arial"/>
          <w:b/>
          <w:sz w:val="22"/>
          <w:szCs w:val="22"/>
        </w:rPr>
        <w:t>„</w:t>
      </w:r>
      <w:r w:rsidR="008D1366" w:rsidRPr="00226BE2">
        <w:rPr>
          <w:rFonts w:eastAsia="Arial"/>
          <w:color w:val="0070C0"/>
        </w:rPr>
        <w:t>Sukcesywna dostawa leków dla Apteki szpitalnej SP ZOZ MSWiA w Kielcach</w:t>
      </w:r>
      <w:r w:rsidR="008D1366">
        <w:rPr>
          <w:rFonts w:eastAsia="Arial"/>
          <w:color w:val="0070C0"/>
        </w:rPr>
        <w:t xml:space="preserve"> - uzupełnienie</w:t>
      </w:r>
      <w:r w:rsidR="00B87781">
        <w:rPr>
          <w:rFonts w:eastAsia="Arial"/>
          <w:b/>
          <w:sz w:val="22"/>
          <w:szCs w:val="22"/>
        </w:rPr>
        <w:t>”</w:t>
      </w:r>
    </w:p>
    <w:p w:rsidR="00480608" w:rsidRPr="00257EB4" w:rsidRDefault="00480608" w:rsidP="00257EB4">
      <w:pPr>
        <w:autoSpaceDE w:val="0"/>
        <w:snapToGrid w:val="0"/>
        <w:spacing w:before="120" w:after="120" w:line="300" w:lineRule="auto"/>
        <w:jc w:val="both"/>
        <w:rPr>
          <w:rFonts w:eastAsia="Arial"/>
          <w:b/>
          <w:sz w:val="22"/>
          <w:szCs w:val="22"/>
        </w:rPr>
      </w:pPr>
      <w:r w:rsidRPr="00257EB4">
        <w:rPr>
          <w:rFonts w:eastAsia="Tahoma"/>
          <w:color w:val="000000"/>
          <w:spacing w:val="1"/>
          <w:sz w:val="22"/>
          <w:szCs w:val="22"/>
        </w:rPr>
        <w:t>w imieniu swoim i reprezentowanej firmy ofertę wykonanie przedmiotu zamówienia za wynagrodzenie ryczałtowe brutto wynikające z wyliczeń zawartych w tabeli poniżej</w:t>
      </w:r>
      <w:r w:rsidR="0027490A" w:rsidRPr="00257EB4">
        <w:rPr>
          <w:rFonts w:eastAsia="Tahoma"/>
          <w:color w:val="000000"/>
          <w:spacing w:val="1"/>
          <w:sz w:val="22"/>
          <w:szCs w:val="22"/>
        </w:rPr>
        <w:t>:</w:t>
      </w: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  <w:r w:rsidRPr="00257EB4">
        <w:rPr>
          <w:rFonts w:ascii="Times New Roman" w:hAnsi="Times New Roman" w:cs="Times New Roman"/>
        </w:rPr>
        <w:t>Tabe</w:t>
      </w:r>
      <w:r w:rsidR="00C511CB">
        <w:rPr>
          <w:rFonts w:ascii="Times New Roman" w:hAnsi="Times New Roman" w:cs="Times New Roman"/>
        </w:rPr>
        <w:t>le</w:t>
      </w:r>
      <w:r w:rsidRPr="00257EB4">
        <w:rPr>
          <w:rFonts w:ascii="Times New Roman" w:hAnsi="Times New Roman" w:cs="Times New Roman"/>
        </w:rPr>
        <w:t xml:space="preserve"> należy wypełnić tylko w tych </w:t>
      </w:r>
      <w:r w:rsidR="00B87781">
        <w:rPr>
          <w:rFonts w:ascii="Times New Roman" w:hAnsi="Times New Roman" w:cs="Times New Roman"/>
        </w:rPr>
        <w:t>częściach</w:t>
      </w:r>
      <w:r w:rsidRPr="00257EB4">
        <w:rPr>
          <w:rFonts w:ascii="Times New Roman" w:hAnsi="Times New Roman" w:cs="Times New Roman"/>
        </w:rPr>
        <w:t xml:space="preserve">, w których Wykonawca </w:t>
      </w:r>
      <w:r w:rsidR="00C511CB">
        <w:rPr>
          <w:rFonts w:ascii="Times New Roman" w:hAnsi="Times New Roman" w:cs="Times New Roman"/>
        </w:rPr>
        <w:t>składa</w:t>
      </w:r>
      <w:r w:rsidRPr="00257EB4">
        <w:rPr>
          <w:rFonts w:ascii="Times New Roman" w:hAnsi="Times New Roman" w:cs="Times New Roman"/>
        </w:rPr>
        <w:t xml:space="preserve"> ofertę</w:t>
      </w:r>
    </w:p>
    <w:p w:rsidR="00257EB4" w:rsidRP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257EB4" w:rsidRPr="00257EB4" w:rsidTr="0043381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A419F7" w:rsidP="00593857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A419F7">
              <w:rPr>
                <w:b/>
                <w:sz w:val="22"/>
                <w:szCs w:val="22"/>
                <w:lang w:eastAsia="en-US"/>
              </w:rPr>
              <w:t xml:space="preserve">CZĘŚĆ 1 </w:t>
            </w:r>
            <w:r w:rsidR="008B4E2D">
              <w:rPr>
                <w:b/>
                <w:sz w:val="22"/>
                <w:szCs w:val="22"/>
                <w:lang w:eastAsia="en-US"/>
              </w:rPr>
              <w:t>–</w:t>
            </w:r>
            <w:r w:rsidRPr="00A419F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B4E2D">
              <w:rPr>
                <w:b/>
                <w:sz w:val="22"/>
                <w:szCs w:val="22"/>
                <w:lang w:eastAsia="en-US"/>
              </w:rPr>
              <w:t>1 poz.</w:t>
            </w: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257EB4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43381D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95CA7" w:rsidRPr="00B31AF0" w:rsidRDefault="00B95CA7" w:rsidP="00C867DA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70"/>
        <w:gridCol w:w="912"/>
        <w:gridCol w:w="5160"/>
      </w:tblGrid>
      <w:tr w:rsidR="00257EB4" w:rsidRPr="00B84399" w:rsidTr="0043381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A419F7" w:rsidP="00593857">
            <w:pPr>
              <w:pStyle w:val="Tekstpodstawowy"/>
              <w:rPr>
                <w:sz w:val="22"/>
                <w:szCs w:val="22"/>
              </w:rPr>
            </w:pPr>
            <w:r w:rsidRPr="00A419F7">
              <w:rPr>
                <w:sz w:val="22"/>
                <w:szCs w:val="22"/>
              </w:rPr>
              <w:t xml:space="preserve">CZĘŚĆ 2 </w:t>
            </w:r>
            <w:r w:rsidR="008B4E2D">
              <w:rPr>
                <w:sz w:val="22"/>
                <w:szCs w:val="22"/>
              </w:rPr>
              <w:t>–</w:t>
            </w:r>
            <w:r w:rsidRPr="00A419F7">
              <w:rPr>
                <w:sz w:val="22"/>
                <w:szCs w:val="22"/>
              </w:rPr>
              <w:t xml:space="preserve"> </w:t>
            </w:r>
            <w:r w:rsidR="008B4E2D">
              <w:rPr>
                <w:sz w:val="22"/>
                <w:szCs w:val="22"/>
              </w:rPr>
              <w:t>2 poz.</w:t>
            </w: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hanging="578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</w:tbl>
    <w:p w:rsidR="00F84677" w:rsidRDefault="00F84677" w:rsidP="00C84803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70"/>
        <w:gridCol w:w="912"/>
        <w:gridCol w:w="5160"/>
      </w:tblGrid>
      <w:tr w:rsidR="008B4E2D" w:rsidRPr="00B84399" w:rsidTr="008F4012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4E2D" w:rsidRPr="00257EB4" w:rsidRDefault="008B4E2D" w:rsidP="008F4012">
            <w:pPr>
              <w:pStyle w:val="Tekstpodstawowy"/>
              <w:rPr>
                <w:sz w:val="22"/>
                <w:szCs w:val="22"/>
              </w:rPr>
            </w:pPr>
            <w:r w:rsidRPr="00A419F7">
              <w:rPr>
                <w:sz w:val="22"/>
                <w:szCs w:val="22"/>
              </w:rPr>
              <w:t xml:space="preserve">CZĘŚĆ </w:t>
            </w:r>
            <w:r>
              <w:rPr>
                <w:sz w:val="22"/>
                <w:szCs w:val="22"/>
              </w:rPr>
              <w:t>3</w:t>
            </w:r>
            <w:r w:rsidRPr="00A419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419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poz.</w:t>
            </w:r>
          </w:p>
        </w:tc>
      </w:tr>
      <w:tr w:rsidR="008B4E2D" w:rsidRPr="00B84399" w:rsidTr="008F4012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B4E2D" w:rsidRPr="00B84399" w:rsidRDefault="008B4E2D" w:rsidP="008B4E2D">
            <w:pPr>
              <w:pStyle w:val="Tekstpodstawowy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8B4E2D" w:rsidRPr="00B84399" w:rsidTr="008F4012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B4E2D" w:rsidRPr="00B84399" w:rsidRDefault="008B4E2D" w:rsidP="008B4E2D">
            <w:pPr>
              <w:pStyle w:val="Tekstpodstawowy"/>
              <w:numPr>
                <w:ilvl w:val="0"/>
                <w:numId w:val="30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8B4E2D" w:rsidRPr="00B84399" w:rsidTr="008F4012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B4E2D" w:rsidRPr="00B84399" w:rsidRDefault="008B4E2D" w:rsidP="008B4E2D">
            <w:pPr>
              <w:pStyle w:val="Tekstpodstawowy"/>
              <w:numPr>
                <w:ilvl w:val="0"/>
                <w:numId w:val="30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8B4E2D" w:rsidRPr="00B84399" w:rsidTr="008F4012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B4E2D" w:rsidRPr="00B84399" w:rsidRDefault="008B4E2D" w:rsidP="008B4E2D">
            <w:pPr>
              <w:pStyle w:val="Tekstpodstawowy"/>
              <w:numPr>
                <w:ilvl w:val="0"/>
                <w:numId w:val="30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8B4E2D" w:rsidRPr="00B84399" w:rsidTr="008F4012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E2D" w:rsidRPr="00B84399" w:rsidRDefault="008B4E2D" w:rsidP="008B4E2D">
            <w:pPr>
              <w:pStyle w:val="Tekstpodstawowy"/>
              <w:numPr>
                <w:ilvl w:val="0"/>
                <w:numId w:val="30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8B4E2D" w:rsidRPr="00B84399" w:rsidTr="008F4012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E2D" w:rsidRPr="00B84399" w:rsidRDefault="008B4E2D" w:rsidP="008B4E2D">
            <w:pPr>
              <w:pStyle w:val="Tekstpodstawowy"/>
              <w:numPr>
                <w:ilvl w:val="0"/>
                <w:numId w:val="30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E2D" w:rsidRPr="00257EB4" w:rsidRDefault="008B4E2D" w:rsidP="008F4012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E2D" w:rsidRPr="00B84399" w:rsidRDefault="008B4E2D" w:rsidP="008F4012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</w:tbl>
    <w:p w:rsidR="008B4E2D" w:rsidRDefault="008B4E2D" w:rsidP="00C84803">
      <w:pPr>
        <w:spacing w:line="360" w:lineRule="auto"/>
        <w:jc w:val="both"/>
        <w:rPr>
          <w:b/>
          <w:sz w:val="22"/>
          <w:szCs w:val="22"/>
        </w:rPr>
      </w:pPr>
    </w:p>
    <w:p w:rsidR="008B4E2D" w:rsidRDefault="008B4E2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95CA7" w:rsidRPr="00B31AF0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lastRenderedPageBreak/>
        <w:t xml:space="preserve">Termin </w:t>
      </w:r>
      <w:r w:rsidR="00945D33">
        <w:rPr>
          <w:b/>
          <w:sz w:val="22"/>
          <w:szCs w:val="22"/>
        </w:rPr>
        <w:t>rozpatrzenia reklamacji</w:t>
      </w:r>
      <w:r w:rsidRPr="00B31AF0">
        <w:rPr>
          <w:b/>
          <w:sz w:val="22"/>
          <w:szCs w:val="22"/>
        </w:rPr>
        <w:t>:</w:t>
      </w:r>
    </w:p>
    <w:p w:rsidR="00E21AA4" w:rsidRDefault="00B95CA7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  <w:r w:rsidRPr="00B31AF0">
        <w:rPr>
          <w:sz w:val="22"/>
          <w:szCs w:val="22"/>
        </w:rPr>
        <w:t xml:space="preserve">Oferujemy </w:t>
      </w:r>
      <w:r w:rsidR="00945D33">
        <w:rPr>
          <w:sz w:val="22"/>
          <w:szCs w:val="22"/>
        </w:rPr>
        <w:t xml:space="preserve">rozpatrzenie reklamacji w </w:t>
      </w:r>
      <w:r w:rsidR="00945D33" w:rsidRPr="005D7C9A">
        <w:rPr>
          <w:b/>
          <w:sz w:val="22"/>
          <w:szCs w:val="22"/>
          <w:u w:val="single"/>
        </w:rPr>
        <w:t xml:space="preserve">terminie </w:t>
      </w:r>
    </w:p>
    <w:p w:rsidR="005B01D9" w:rsidRDefault="00E21AA4" w:rsidP="00E21AA4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419F7">
        <w:rPr>
          <w:b/>
          <w:sz w:val="22"/>
          <w:szCs w:val="22"/>
          <w:lang w:eastAsia="en-US"/>
        </w:rPr>
        <w:t xml:space="preserve">CZĘŚĆ 1 </w:t>
      </w:r>
      <w:r w:rsidR="008B4E2D">
        <w:rPr>
          <w:b/>
          <w:sz w:val="22"/>
          <w:szCs w:val="22"/>
          <w:lang w:eastAsia="en-US"/>
        </w:rPr>
        <w:t>–</w:t>
      </w:r>
      <w:r w:rsidRPr="00A419F7">
        <w:rPr>
          <w:b/>
          <w:sz w:val="22"/>
          <w:szCs w:val="22"/>
          <w:lang w:eastAsia="en-US"/>
        </w:rPr>
        <w:t xml:space="preserve"> </w:t>
      </w:r>
      <w:r w:rsidR="008B4E2D">
        <w:rPr>
          <w:b/>
          <w:sz w:val="22"/>
          <w:szCs w:val="22"/>
          <w:lang w:eastAsia="en-US"/>
        </w:rPr>
        <w:t>1 poz</w:t>
      </w:r>
      <w:r w:rsidRPr="00E21AA4">
        <w:rPr>
          <w:b/>
          <w:sz w:val="22"/>
          <w:szCs w:val="22"/>
          <w:u w:val="single"/>
        </w:rPr>
        <w:t xml:space="preserve"> </w:t>
      </w:r>
      <w:r w:rsidR="00945D33" w:rsidRPr="00E21AA4">
        <w:rPr>
          <w:b/>
          <w:sz w:val="22"/>
          <w:szCs w:val="22"/>
          <w:u w:val="single"/>
        </w:rPr>
        <w:t>………….</w:t>
      </w:r>
      <w:r w:rsidR="00945D33" w:rsidRPr="00E21AA4">
        <w:rPr>
          <w:sz w:val="22"/>
          <w:szCs w:val="22"/>
        </w:rPr>
        <w:t xml:space="preserve"> dni</w:t>
      </w:r>
      <w:r w:rsidR="006D695D" w:rsidRPr="00E21AA4">
        <w:rPr>
          <w:sz w:val="22"/>
          <w:szCs w:val="22"/>
        </w:rPr>
        <w:t xml:space="preserve"> od</w:t>
      </w:r>
      <w:r w:rsidR="00B95CA7" w:rsidRPr="00E21AA4">
        <w:rPr>
          <w:sz w:val="22"/>
          <w:szCs w:val="22"/>
        </w:rPr>
        <w:t xml:space="preserve"> </w:t>
      </w:r>
      <w:r w:rsidR="00945D33" w:rsidRPr="00E21AA4">
        <w:rPr>
          <w:sz w:val="22"/>
          <w:szCs w:val="22"/>
        </w:rPr>
        <w:t>dnia otrzymania zgłoszenia reklamacji</w:t>
      </w:r>
    </w:p>
    <w:p w:rsidR="00036DBB" w:rsidRDefault="00E21AA4" w:rsidP="005B01D9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B606C">
        <w:rPr>
          <w:b/>
          <w:bCs/>
          <w:sz w:val="22"/>
          <w:szCs w:val="22"/>
        </w:rPr>
        <w:t xml:space="preserve">CZĘŚĆ 2 </w:t>
      </w:r>
      <w:r w:rsidR="008B4E2D">
        <w:rPr>
          <w:b/>
          <w:bCs/>
          <w:sz w:val="22"/>
          <w:szCs w:val="22"/>
        </w:rPr>
        <w:t>–</w:t>
      </w:r>
      <w:r w:rsidRPr="00CB606C">
        <w:rPr>
          <w:b/>
          <w:bCs/>
          <w:sz w:val="22"/>
          <w:szCs w:val="22"/>
        </w:rPr>
        <w:t xml:space="preserve"> </w:t>
      </w:r>
      <w:r w:rsidR="008B4E2D">
        <w:rPr>
          <w:b/>
          <w:bCs/>
          <w:sz w:val="22"/>
          <w:szCs w:val="22"/>
        </w:rPr>
        <w:t>2 poz.</w:t>
      </w:r>
      <w:r w:rsidRPr="00E21AA4">
        <w:rPr>
          <w:b/>
          <w:sz w:val="22"/>
          <w:szCs w:val="22"/>
          <w:u w:val="single"/>
        </w:rPr>
        <w:t>………….</w:t>
      </w:r>
      <w:r w:rsidRPr="00E21AA4">
        <w:rPr>
          <w:sz w:val="22"/>
          <w:szCs w:val="22"/>
        </w:rPr>
        <w:t xml:space="preserve"> dni od dnia otrzymania zgłoszenia reklama</w:t>
      </w:r>
    </w:p>
    <w:p w:rsidR="008B4E2D" w:rsidRPr="008B4E2D" w:rsidRDefault="008B4E2D" w:rsidP="008B4E2D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B606C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3</w:t>
      </w:r>
      <w:r w:rsidRPr="00CB6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CB6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bookmarkStart w:id="0" w:name="_GoBack"/>
      <w:bookmarkEnd w:id="0"/>
      <w:r>
        <w:rPr>
          <w:b/>
          <w:bCs/>
          <w:sz w:val="22"/>
          <w:szCs w:val="22"/>
        </w:rPr>
        <w:t xml:space="preserve"> poz.</w:t>
      </w:r>
      <w:r w:rsidRPr="00E21AA4">
        <w:rPr>
          <w:b/>
          <w:sz w:val="22"/>
          <w:szCs w:val="22"/>
          <w:u w:val="single"/>
        </w:rPr>
        <w:t>………….</w:t>
      </w:r>
      <w:r w:rsidRPr="00E21AA4">
        <w:rPr>
          <w:sz w:val="22"/>
          <w:szCs w:val="22"/>
        </w:rPr>
        <w:t xml:space="preserve"> dni od dnia otrzymania zgłoszenia reklama</w:t>
      </w:r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t xml:space="preserve">Potwierdzenie spełnienia wymagań Specyfikacji Istotnych Warunków Zamówienia 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B31AF0">
        <w:rPr>
          <w:sz w:val="22"/>
          <w:szCs w:val="22"/>
        </w:rPr>
        <w:t>Oświadczamy, ze zapewniamy realizację zmówienia zgodnie z wymaganiami Zamawiającego zawartymi</w:t>
      </w:r>
      <w:r w:rsidR="004726C0" w:rsidRPr="00B31AF0">
        <w:rPr>
          <w:sz w:val="22"/>
          <w:szCs w:val="22"/>
        </w:rPr>
        <w:t xml:space="preserve"> w SIWZ i załącznikach do SIWZ</w:t>
      </w:r>
      <w:r w:rsidR="00036DBB" w:rsidRPr="00036DBB">
        <w:rPr>
          <w:sz w:val="22"/>
          <w:szCs w:val="22"/>
        </w:rPr>
        <w:t xml:space="preserve"> z terminem płatności 60 dni od otrzymania faktury przez Zamawiającego</w:t>
      </w:r>
      <w:r w:rsidR="004726C0" w:rsidRPr="00B31AF0">
        <w:rPr>
          <w:sz w:val="22"/>
          <w:szCs w:val="22"/>
        </w:rPr>
        <w:t>.</w:t>
      </w:r>
      <w:r w:rsidRPr="00B31AF0">
        <w:rPr>
          <w:sz w:val="22"/>
          <w:szCs w:val="22"/>
        </w:rPr>
        <w:t xml:space="preserve"> 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upewniliśmy się, co do prawidłowości i kompletności naszej oferty i wynagrodzenia ryczałtowego. Deklarujemy, że wszystkie oświadczenia i informacje zamieszczone w ofercie i załącznikach są aktualne i kompletne.</w:t>
      </w:r>
    </w:p>
    <w:p w:rsidR="005B01D9" w:rsidRDefault="005B01D9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Wynagrodzenie ryczałtowe brutto w PLN zawiera należny podatek VAT (zgodnie z ustawą o podatku od towarów i usług z dnia 11 marca 2004</w:t>
      </w:r>
      <w:r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r. poz. 106 oraz wszystkie przewidywane koszty kompletnego wykonania przedmiotu zamówienia, jakie poniesiemy z tytułu należytej oraz zgodnej z obowiązującymi przepisami realizacji przedmiotu zamówienia.</w:t>
      </w:r>
    </w:p>
    <w:p w:rsidR="00B87781" w:rsidRDefault="005B01D9" w:rsidP="00593857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Oświadczamy, że będziemy związani złożoną ofertą przez okres 30 dni od ostatecznego terminu składania ofert.</w:t>
      </w:r>
    </w:p>
    <w:p w:rsidR="002A5282" w:rsidRPr="002A5282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A5282">
        <w:rPr>
          <w:b/>
          <w:sz w:val="20"/>
          <w:szCs w:val="20"/>
        </w:rPr>
        <w:t>Oświadczamy, że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 xml:space="preserve"> żadnych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………………………………………………………..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lastRenderedPageBreak/>
        <w:t>informacje te nie były nigdzie jawnie publikowane, nie stanowiły one części materiałów promocyjnych i podobnych, ani nie zapoznawano z nimi innych jednostek gospodarczy</w:t>
      </w:r>
      <w:r>
        <w:rPr>
          <w:rFonts w:eastAsia="Tahoma"/>
          <w:sz w:val="20"/>
          <w:szCs w:val="20"/>
        </w:rPr>
        <w:t xml:space="preserve">ch  i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Pr="00D21A88" w:rsidRDefault="005814E8" w:rsidP="005814E8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5814E8">
        <w:rPr>
          <w:b/>
          <w:sz w:val="22"/>
          <w:szCs w:val="22"/>
        </w:rPr>
        <w:t>TAK / NIE</w:t>
      </w:r>
      <w:r w:rsidRPr="005814E8">
        <w:rPr>
          <w:rStyle w:val="Odwoanieprzypisudolnego"/>
          <w:b/>
          <w:sz w:val="22"/>
          <w:szCs w:val="22"/>
        </w:rPr>
        <w:footnoteReference w:id="1"/>
      </w:r>
      <w:r w:rsidRPr="005814E8">
        <w:rPr>
          <w:sz w:val="22"/>
          <w:szCs w:val="22"/>
        </w:rPr>
        <w:t xml:space="preserve"> -</w:t>
      </w:r>
      <w:r w:rsidRPr="00D21A88">
        <w:rPr>
          <w:sz w:val="22"/>
          <w:szCs w:val="22"/>
        </w:rPr>
        <w:t xml:space="preserve"> wskazać część zamów</w:t>
      </w:r>
      <w:r>
        <w:rPr>
          <w:sz w:val="22"/>
          <w:szCs w:val="22"/>
        </w:rPr>
        <w:t>ienia, ……….……………..……………………………………………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</w:t>
      </w:r>
      <w:r w:rsidR="007D23A9">
        <w:rPr>
          <w:sz w:val="22"/>
          <w:szCs w:val="22"/>
        </w:rPr>
        <w:t xml:space="preserve"> jeżeli są znani): ………………………………………………</w:t>
      </w:r>
    </w:p>
    <w:p w:rsidR="005814E8" w:rsidRDefault="00726DD4" w:rsidP="005814E8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 </w:t>
      </w: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726DD4">
        <w:rPr>
          <w:rFonts w:eastAsia="Tahoma"/>
          <w:bCs/>
        </w:rPr>
        <w:t>¹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726DD4" w:rsidRPr="00726DD4" w:rsidRDefault="00726DD4" w:rsidP="00726DD4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lastRenderedPageBreak/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726DD4">
        <w:rPr>
          <w:sz w:val="20"/>
          <w:szCs w:val="20"/>
        </w:rPr>
        <w:br/>
        <w:t>W przypadku zaznaczenia powyżej odpowiedzi twierdzącej, nale</w:t>
      </w:r>
      <w:r w:rsidR="00BB6DF3">
        <w:rPr>
          <w:sz w:val="20"/>
          <w:szCs w:val="20"/>
        </w:rPr>
        <w:t xml:space="preserve">ży poniżej zaznaczyć krzyżykiem </w:t>
      </w:r>
      <w:r w:rsidRPr="00726DD4">
        <w:rPr>
          <w:sz w:val="20"/>
          <w:szCs w:val="20"/>
        </w:rPr>
        <w:t>odpowiedni kwadrat:</w:t>
      </w:r>
    </w:p>
    <w:p w:rsidR="00726DD4" w:rsidRPr="00726DD4" w:rsidRDefault="00726DD4" w:rsidP="00726DD4">
      <w:pPr>
        <w:pStyle w:val="Akapitzlist"/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□ mikroprzedsiębiorstwo □ małe przedsiębiorstwo □ średnie przedsiębiorstwo </w:t>
      </w:r>
    </w:p>
    <w:p w:rsidR="00483360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26DD4" w:rsidRPr="00B87781" w:rsidRDefault="00483360" w:rsidP="00B87781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83360" w:rsidRPr="00726DD4" w:rsidRDefault="00483360" w:rsidP="00726DD4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726DD4" w:rsidRDefault="00726DD4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>Imię i nazwisko:</w:t>
      </w:r>
      <w:r w:rsidR="00726DD4">
        <w:rPr>
          <w:sz w:val="20"/>
          <w:szCs w:val="20"/>
        </w:rPr>
        <w:t xml:space="preserve"> </w:t>
      </w:r>
      <w:r w:rsidRPr="00726DD4">
        <w:rPr>
          <w:sz w:val="20"/>
          <w:szCs w:val="20"/>
        </w:rPr>
        <w:t xml:space="preserve"> ………………………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483360" w:rsidRPr="00C86870" w:rsidRDefault="00483360" w:rsidP="00483360">
      <w:pPr>
        <w:spacing w:line="360" w:lineRule="auto"/>
        <w:jc w:val="both"/>
        <w:rPr>
          <w:sz w:val="16"/>
          <w:szCs w:val="16"/>
        </w:rPr>
      </w:pPr>
      <w:r w:rsidRPr="00C86870">
        <w:rPr>
          <w:sz w:val="16"/>
          <w:szCs w:val="16"/>
        </w:rPr>
        <w:t>miejscowość, data …………………………………………</w:t>
      </w:r>
      <w:r w:rsidRPr="00C86870">
        <w:rPr>
          <w:sz w:val="16"/>
          <w:szCs w:val="16"/>
        </w:rPr>
        <w:tab/>
      </w:r>
      <w:r w:rsidRPr="00C86870">
        <w:rPr>
          <w:sz w:val="16"/>
          <w:szCs w:val="16"/>
        </w:rPr>
        <w:tab/>
      </w:r>
    </w:p>
    <w:p w:rsidR="00483360" w:rsidRPr="00C86870" w:rsidRDefault="00C86870" w:rsidP="00483360">
      <w:pPr>
        <w:ind w:left="4678"/>
        <w:jc w:val="both"/>
      </w:pPr>
      <w:r>
        <w:rPr>
          <w:sz w:val="16"/>
          <w:szCs w:val="16"/>
        </w:rPr>
        <w:t>……………………………………………………………………</w:t>
      </w:r>
    </w:p>
    <w:p w:rsidR="00483360" w:rsidRPr="00C86870" w:rsidRDefault="00483360" w:rsidP="00483360">
      <w:pPr>
        <w:ind w:left="5245"/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 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</w:pPr>
      <w:r w:rsidRPr="00C86870">
        <w:rPr>
          <w:sz w:val="16"/>
          <w:szCs w:val="16"/>
        </w:rPr>
        <w:t>Załączniki do oferty:</w:t>
      </w:r>
    </w:p>
    <w:p w:rsidR="00483360" w:rsidRPr="00C86870" w:rsidRDefault="00483360" w:rsidP="00483360">
      <w:pPr>
        <w:numPr>
          <w:ilvl w:val="0"/>
          <w:numId w:val="7"/>
        </w:numPr>
        <w:jc w:val="both"/>
      </w:pPr>
      <w:r w:rsidRPr="00C86870">
        <w:rPr>
          <w:rFonts w:eastAsia="Tahoma"/>
          <w:sz w:val="16"/>
          <w:szCs w:val="16"/>
        </w:rPr>
        <w:t>…………………………………………</w:t>
      </w:r>
      <w:r w:rsidRPr="00C86870">
        <w:rPr>
          <w:sz w:val="16"/>
          <w:szCs w:val="16"/>
        </w:rPr>
        <w:t>..</w:t>
      </w:r>
    </w:p>
    <w:p w:rsidR="00483360" w:rsidRPr="00C86870" w:rsidRDefault="00483360" w:rsidP="00483360">
      <w:pPr>
        <w:pStyle w:val="normaltableau"/>
        <w:spacing w:before="0" w:after="0" w:line="360" w:lineRule="auto"/>
        <w:jc w:val="left"/>
        <w:rPr>
          <w:rFonts w:ascii="Times New Roman" w:hAnsi="Times New Roman"/>
          <w:sz w:val="16"/>
          <w:szCs w:val="16"/>
          <w:lang w:val="pl-PL"/>
        </w:rPr>
      </w:pP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CEiDG*: ........................................</w:t>
      </w:r>
    </w:p>
    <w:p w:rsidR="005B01D9" w:rsidRPr="00E21AA4" w:rsidRDefault="00483360" w:rsidP="00726DD4">
      <w:pPr>
        <w:pStyle w:val="normaltableau"/>
        <w:rPr>
          <w:lang w:val="pl-PL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5B01D9" w:rsidRPr="00E21AA4" w:rsidSect="00B95CA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036DBB">
      <w:rPr>
        <w:rFonts w:cs="Tahoma"/>
        <w:noProof/>
        <w:sz w:val="16"/>
      </w:rPr>
      <w:t>6</w:t>
    </w:r>
    <w:r>
      <w:rPr>
        <w:rFonts w:cs="Tahoma"/>
        <w:sz w:val="16"/>
      </w:rPr>
      <w:fldChar w:fldCharType="end"/>
    </w:r>
  </w:p>
  <w:p w:rsidR="00480608" w:rsidRDefault="00480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  <w:footnote w:id="1">
    <w:p w:rsidR="005814E8" w:rsidRPr="00457E23" w:rsidRDefault="005814E8" w:rsidP="005814E8">
      <w:pPr>
        <w:pStyle w:val="Tekstprzypisudolnego"/>
        <w:rPr>
          <w:color w:val="FF0000"/>
          <w:sz w:val="18"/>
          <w:szCs w:val="18"/>
        </w:rPr>
      </w:pPr>
      <w:r w:rsidRPr="00457E23">
        <w:rPr>
          <w:rStyle w:val="Odwoanieprzypisudolnego"/>
          <w:color w:val="FF0000"/>
          <w:sz w:val="18"/>
          <w:szCs w:val="18"/>
        </w:rPr>
        <w:footnoteRef/>
      </w:r>
      <w:r w:rsidRPr="00457E23">
        <w:rPr>
          <w:color w:val="FF0000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D2E36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73F86"/>
    <w:multiLevelType w:val="multilevel"/>
    <w:tmpl w:val="77C89334"/>
    <w:lvl w:ilvl="0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29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9"/>
  </w:num>
  <w:num w:numId="10">
    <w:abstractNumId w:val="10"/>
  </w:num>
  <w:num w:numId="11">
    <w:abstractNumId w:val="21"/>
  </w:num>
  <w:num w:numId="12">
    <w:abstractNumId w:val="25"/>
  </w:num>
  <w:num w:numId="13">
    <w:abstractNumId w:val="28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22"/>
  </w:num>
  <w:num w:numId="20">
    <w:abstractNumId w:val="8"/>
  </w:num>
  <w:num w:numId="21">
    <w:abstractNumId w:val="9"/>
  </w:num>
  <w:num w:numId="22">
    <w:abstractNumId w:val="12"/>
  </w:num>
  <w:num w:numId="23">
    <w:abstractNumId w:val="24"/>
  </w:num>
  <w:num w:numId="24">
    <w:abstractNumId w:val="15"/>
  </w:num>
  <w:num w:numId="25">
    <w:abstractNumId w:val="13"/>
  </w:num>
  <w:num w:numId="26">
    <w:abstractNumId w:val="29"/>
  </w:num>
  <w:num w:numId="27">
    <w:abstractNumId w:val="11"/>
  </w:num>
  <w:num w:numId="28">
    <w:abstractNumId w:val="18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1290A"/>
    <w:rsid w:val="00036DBB"/>
    <w:rsid w:val="00071FF3"/>
    <w:rsid w:val="00090698"/>
    <w:rsid w:val="000F6D47"/>
    <w:rsid w:val="00101EA6"/>
    <w:rsid w:val="00155900"/>
    <w:rsid w:val="001F26FF"/>
    <w:rsid w:val="00210D00"/>
    <w:rsid w:val="0021712F"/>
    <w:rsid w:val="00253C8A"/>
    <w:rsid w:val="00257EB4"/>
    <w:rsid w:val="0027490A"/>
    <w:rsid w:val="002A5282"/>
    <w:rsid w:val="002A6476"/>
    <w:rsid w:val="002D1F91"/>
    <w:rsid w:val="002E0EE0"/>
    <w:rsid w:val="003066DB"/>
    <w:rsid w:val="00336AC7"/>
    <w:rsid w:val="00340B66"/>
    <w:rsid w:val="0035001D"/>
    <w:rsid w:val="00371D66"/>
    <w:rsid w:val="00400820"/>
    <w:rsid w:val="00406D6C"/>
    <w:rsid w:val="00410C00"/>
    <w:rsid w:val="004301CD"/>
    <w:rsid w:val="00432C7B"/>
    <w:rsid w:val="0043381D"/>
    <w:rsid w:val="00453207"/>
    <w:rsid w:val="004726C0"/>
    <w:rsid w:val="00480608"/>
    <w:rsid w:val="00483360"/>
    <w:rsid w:val="004969D6"/>
    <w:rsid w:val="004A4FE1"/>
    <w:rsid w:val="004C75F0"/>
    <w:rsid w:val="004D2012"/>
    <w:rsid w:val="004E1FB3"/>
    <w:rsid w:val="005608E3"/>
    <w:rsid w:val="005759A2"/>
    <w:rsid w:val="005814E8"/>
    <w:rsid w:val="00593857"/>
    <w:rsid w:val="005B01D9"/>
    <w:rsid w:val="005D7C9A"/>
    <w:rsid w:val="006177B4"/>
    <w:rsid w:val="00652F0F"/>
    <w:rsid w:val="0065750F"/>
    <w:rsid w:val="00691660"/>
    <w:rsid w:val="006A1FB5"/>
    <w:rsid w:val="006C76CC"/>
    <w:rsid w:val="006D695D"/>
    <w:rsid w:val="006E6AEB"/>
    <w:rsid w:val="00704119"/>
    <w:rsid w:val="00726DD4"/>
    <w:rsid w:val="0074386A"/>
    <w:rsid w:val="00753A10"/>
    <w:rsid w:val="00761C93"/>
    <w:rsid w:val="00782CE4"/>
    <w:rsid w:val="0079634C"/>
    <w:rsid w:val="007C25AD"/>
    <w:rsid w:val="007C757F"/>
    <w:rsid w:val="007D0495"/>
    <w:rsid w:val="007D1B28"/>
    <w:rsid w:val="007D23A9"/>
    <w:rsid w:val="007D6496"/>
    <w:rsid w:val="007E586C"/>
    <w:rsid w:val="008254CB"/>
    <w:rsid w:val="00853D86"/>
    <w:rsid w:val="00865246"/>
    <w:rsid w:val="008B4E2D"/>
    <w:rsid w:val="008C1C1E"/>
    <w:rsid w:val="008D1366"/>
    <w:rsid w:val="0092652D"/>
    <w:rsid w:val="00945D33"/>
    <w:rsid w:val="0095649A"/>
    <w:rsid w:val="009835F4"/>
    <w:rsid w:val="0098582A"/>
    <w:rsid w:val="009A691A"/>
    <w:rsid w:val="009B7200"/>
    <w:rsid w:val="00A12464"/>
    <w:rsid w:val="00A15F42"/>
    <w:rsid w:val="00A31CC1"/>
    <w:rsid w:val="00A320A1"/>
    <w:rsid w:val="00A405FF"/>
    <w:rsid w:val="00A419F7"/>
    <w:rsid w:val="00A67AC7"/>
    <w:rsid w:val="00A85C28"/>
    <w:rsid w:val="00AA3254"/>
    <w:rsid w:val="00AC60CA"/>
    <w:rsid w:val="00B31AF0"/>
    <w:rsid w:val="00B87781"/>
    <w:rsid w:val="00B95229"/>
    <w:rsid w:val="00B95CA7"/>
    <w:rsid w:val="00BA2AD7"/>
    <w:rsid w:val="00BB6DF3"/>
    <w:rsid w:val="00BC2C23"/>
    <w:rsid w:val="00C04C0E"/>
    <w:rsid w:val="00C27C47"/>
    <w:rsid w:val="00C319ED"/>
    <w:rsid w:val="00C4103A"/>
    <w:rsid w:val="00C511CB"/>
    <w:rsid w:val="00C57E90"/>
    <w:rsid w:val="00C63AF6"/>
    <w:rsid w:val="00C756B5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D34C6"/>
    <w:rsid w:val="00DD6147"/>
    <w:rsid w:val="00DF3BA1"/>
    <w:rsid w:val="00E21AA4"/>
    <w:rsid w:val="00E65198"/>
    <w:rsid w:val="00EC4339"/>
    <w:rsid w:val="00F16567"/>
    <w:rsid w:val="00F21AF3"/>
    <w:rsid w:val="00F706FF"/>
    <w:rsid w:val="00F84677"/>
    <w:rsid w:val="00F94016"/>
    <w:rsid w:val="00FA7EDD"/>
    <w:rsid w:val="00FD03F6"/>
    <w:rsid w:val="00FD2012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DBCEF"/>
  <w15:chartTrackingRefBased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9275-C25B-42CD-AA29-6497BA0D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3</cp:revision>
  <cp:lastPrinted>2017-04-21T07:36:00Z</cp:lastPrinted>
  <dcterms:created xsi:type="dcterms:W3CDTF">2020-10-14T07:21:00Z</dcterms:created>
  <dcterms:modified xsi:type="dcterms:W3CDTF">2020-10-14T07:31:00Z</dcterms:modified>
</cp:coreProperties>
</file>