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8A5A79" w:rsidRPr="009C0C7D" w:rsidTr="0042761C">
        <w:trPr>
          <w:trHeight w:val="614"/>
        </w:trPr>
        <w:tc>
          <w:tcPr>
            <w:tcW w:w="4050" w:type="dxa"/>
          </w:tcPr>
          <w:p w:rsidR="008A5A79" w:rsidRPr="009C0C7D" w:rsidRDefault="008A5A79" w:rsidP="0042761C">
            <w:pPr>
              <w:rPr>
                <w:rFonts w:cs="Verdana"/>
                <w:color w:val="auto"/>
                <w:spacing w:val="0"/>
                <w:szCs w:val="20"/>
              </w:rPr>
            </w:pPr>
          </w:p>
        </w:tc>
        <w:tc>
          <w:tcPr>
            <w:tcW w:w="4051" w:type="dxa"/>
          </w:tcPr>
          <w:p w:rsidR="008A5A79" w:rsidRPr="009C0C7D" w:rsidRDefault="008A5A79" w:rsidP="0042761C">
            <w:pPr>
              <w:jc w:val="right"/>
              <w:rPr>
                <w:rFonts w:cs="Verdana"/>
                <w:color w:val="auto"/>
                <w:spacing w:val="0"/>
                <w:szCs w:val="20"/>
              </w:rPr>
            </w:pPr>
            <w:r>
              <w:rPr>
                <w:rFonts w:cs="Verdana"/>
                <w:color w:val="auto"/>
                <w:spacing w:val="0"/>
                <w:szCs w:val="20"/>
              </w:rPr>
              <w:t>Kraków, dn. 06.09.2024  r.</w:t>
            </w:r>
          </w:p>
        </w:tc>
      </w:tr>
    </w:tbl>
    <w:p w:rsidR="008A5A79" w:rsidRPr="00F44982" w:rsidRDefault="008A5A79" w:rsidP="007C071B">
      <w:pPr>
        <w:pStyle w:val="Heading3"/>
        <w:rPr>
          <w:sz w:val="24"/>
          <w:szCs w:val="24"/>
        </w:rPr>
      </w:pPr>
      <w:r w:rsidRPr="00F44982">
        <w:rPr>
          <w:b w:val="0"/>
          <w:sz w:val="24"/>
          <w:szCs w:val="24"/>
        </w:rPr>
        <w:t>Dotyczy:</w:t>
      </w:r>
      <w:r w:rsidRPr="00F44982">
        <w:rPr>
          <w:rFonts w:ascii="Times New Roman" w:hAnsi="Times New Roman" w:cs="Times New Roman"/>
          <w:b w:val="0"/>
          <w:color w:val="auto"/>
          <w:sz w:val="24"/>
          <w:szCs w:val="24"/>
        </w:rPr>
        <w:t xml:space="preserve"> </w:t>
      </w:r>
      <w:r w:rsidRPr="00F44982">
        <w:rPr>
          <w:sz w:val="24"/>
          <w:szCs w:val="24"/>
        </w:rPr>
        <w:t>ZP/4/24 Dostawa sprzętu informatycznego</w:t>
      </w:r>
    </w:p>
    <w:p w:rsidR="008A5A79" w:rsidRPr="008379F2" w:rsidRDefault="008A5A79" w:rsidP="0057338F">
      <w:pPr>
        <w:pStyle w:val="Default"/>
        <w:rPr>
          <w:b/>
        </w:rPr>
      </w:pPr>
    </w:p>
    <w:p w:rsidR="008A5A79" w:rsidRPr="00315CE7" w:rsidRDefault="008A5A79" w:rsidP="007324F3">
      <w:pPr>
        <w:autoSpaceDE w:val="0"/>
        <w:autoSpaceDN w:val="0"/>
        <w:adjustRightInd w:val="0"/>
        <w:spacing w:after="0" w:line="240" w:lineRule="auto"/>
        <w:rPr>
          <w:sz w:val="22"/>
        </w:rPr>
      </w:pPr>
      <w:r w:rsidRPr="00315CE7">
        <w:rPr>
          <w:sz w:val="22"/>
        </w:rPr>
        <w:t xml:space="preserve">Sieć Badawcza Łukasiewicz – Krakowski Instytut Technologiczny, ul. Zakopiańska 73, 30-418 Kraków, powiadamia, że: </w:t>
      </w:r>
    </w:p>
    <w:p w:rsidR="008A5A79" w:rsidRPr="00315CE7" w:rsidRDefault="008A5A79" w:rsidP="007324F3">
      <w:pPr>
        <w:autoSpaceDE w:val="0"/>
        <w:autoSpaceDN w:val="0"/>
        <w:adjustRightInd w:val="0"/>
        <w:spacing w:after="0" w:line="240" w:lineRule="auto"/>
        <w:rPr>
          <w:sz w:val="22"/>
        </w:rPr>
      </w:pPr>
    </w:p>
    <w:p w:rsidR="008A5A79" w:rsidRPr="00315CE7" w:rsidRDefault="008A5A79" w:rsidP="007324F3">
      <w:pPr>
        <w:autoSpaceDE w:val="0"/>
        <w:autoSpaceDN w:val="0"/>
        <w:adjustRightInd w:val="0"/>
        <w:spacing w:after="0" w:line="240" w:lineRule="auto"/>
        <w:rPr>
          <w:rFonts w:cs="Calibri"/>
          <w:sz w:val="22"/>
          <w:lang w:eastAsia="pl-PL"/>
        </w:rPr>
      </w:pPr>
    </w:p>
    <w:p w:rsidR="008A5A79" w:rsidRPr="00315CE7" w:rsidRDefault="008A5A79" w:rsidP="007324F3">
      <w:pPr>
        <w:autoSpaceDE w:val="0"/>
        <w:autoSpaceDN w:val="0"/>
        <w:adjustRightInd w:val="0"/>
        <w:spacing w:after="0" w:line="240" w:lineRule="auto"/>
        <w:rPr>
          <w:rFonts w:cs="Calibri"/>
          <w:sz w:val="22"/>
          <w:lang w:eastAsia="pl-PL"/>
        </w:rPr>
      </w:pPr>
      <w:r w:rsidRPr="00315CE7">
        <w:rPr>
          <w:rFonts w:cs="Calibri"/>
          <w:sz w:val="22"/>
          <w:lang w:eastAsia="pl-PL"/>
        </w:rPr>
        <w:t>Zamawiający unieważnia postępowanie w zakresie części I na podstawie art. 255 pkt 7 ustawy Prawo zamówień publicznych – wybrany Wykonawca uchylił się od podpisania umowy.</w:t>
      </w:r>
    </w:p>
    <w:p w:rsidR="008A5A79" w:rsidRPr="00315CE7" w:rsidRDefault="008A5A79" w:rsidP="007324F3">
      <w:pPr>
        <w:autoSpaceDE w:val="0"/>
        <w:autoSpaceDN w:val="0"/>
        <w:adjustRightInd w:val="0"/>
        <w:spacing w:after="0" w:line="240" w:lineRule="auto"/>
        <w:rPr>
          <w:rFonts w:cs="Calibri"/>
          <w:sz w:val="22"/>
          <w:lang w:eastAsia="pl-PL"/>
        </w:rPr>
      </w:pPr>
    </w:p>
    <w:p w:rsidR="008A5A79" w:rsidRPr="00315CE7" w:rsidRDefault="008A5A79" w:rsidP="007324F3">
      <w:pPr>
        <w:autoSpaceDE w:val="0"/>
        <w:autoSpaceDN w:val="0"/>
        <w:adjustRightInd w:val="0"/>
        <w:spacing w:after="0" w:line="240" w:lineRule="auto"/>
        <w:rPr>
          <w:rFonts w:cs="Calibri"/>
          <w:sz w:val="22"/>
          <w:lang w:eastAsia="pl-PL"/>
        </w:rPr>
      </w:pPr>
      <w:r w:rsidRPr="00315CE7">
        <w:rPr>
          <w:rFonts w:cs="Calibri"/>
          <w:sz w:val="22"/>
          <w:lang w:eastAsia="pl-PL"/>
        </w:rPr>
        <w:t>Wybrany Wykonawca nie podpisał przekazanej mu umowy a podany w niej termin realizacji upłynął.</w:t>
      </w:r>
    </w:p>
    <w:p w:rsidR="008A5A79" w:rsidRDefault="008A5A79" w:rsidP="007324F3">
      <w:pPr>
        <w:autoSpaceDE w:val="0"/>
        <w:autoSpaceDN w:val="0"/>
        <w:adjustRightInd w:val="0"/>
        <w:spacing w:after="0" w:line="240" w:lineRule="auto"/>
        <w:rPr>
          <w:rFonts w:cs="Calibri"/>
          <w:szCs w:val="20"/>
          <w:lang w:eastAsia="pl-PL"/>
        </w:rPr>
      </w:pPr>
    </w:p>
    <w:p w:rsidR="008A5A79" w:rsidRDefault="008A5A79" w:rsidP="00D832E3">
      <w:pPr>
        <w:ind w:left="708" w:firstLine="708"/>
        <w:rPr>
          <w:rFonts w:ascii="Calibri" w:hAnsi="Calibri"/>
          <w:sz w:val="18"/>
          <w:szCs w:val="18"/>
        </w:rPr>
      </w:pPr>
    </w:p>
    <w:p w:rsidR="008A5A79" w:rsidRPr="00D832E3" w:rsidRDefault="008A5A79" w:rsidP="00316E89">
      <w:pPr>
        <w:ind w:left="708" w:firstLine="708"/>
        <w:rPr>
          <w:rFonts w:ascii="Calibri" w:hAnsi="Calibri"/>
          <w:sz w:val="18"/>
          <w:szCs w:val="18"/>
        </w:rPr>
      </w:pPr>
      <w:r>
        <w:rPr>
          <w:rFonts w:ascii="Calibri" w:hAnsi="Calibri"/>
          <w:sz w:val="18"/>
          <w:szCs w:val="18"/>
        </w:rPr>
        <w:t xml:space="preserve">p.o. </w:t>
      </w:r>
      <w:r w:rsidRPr="00D832E3">
        <w:rPr>
          <w:rFonts w:ascii="Calibri" w:hAnsi="Calibri"/>
          <w:sz w:val="18"/>
          <w:szCs w:val="18"/>
        </w:rPr>
        <w:t>Dyrektor</w:t>
      </w:r>
      <w:r>
        <w:rPr>
          <w:rFonts w:ascii="Calibri" w:hAnsi="Calibri"/>
          <w:sz w:val="18"/>
          <w:szCs w:val="18"/>
        </w:rPr>
        <w:t>a</w:t>
      </w:r>
      <w:r w:rsidRPr="00D832E3">
        <w:rPr>
          <w:rFonts w:ascii="Calibri" w:hAnsi="Calibri"/>
          <w:sz w:val="18"/>
          <w:szCs w:val="18"/>
        </w:rPr>
        <w:t xml:space="preserve"> Sieć Badawcza Łukasiewicz – Krakowskiego Instytutu Technologicznego</w:t>
      </w:r>
    </w:p>
    <w:p w:rsidR="008A5A79" w:rsidRPr="00D832E3" w:rsidRDefault="008A5A79" w:rsidP="00316E89">
      <w:pPr>
        <w:ind w:left="2832" w:firstLine="708"/>
        <w:rPr>
          <w:rFonts w:ascii="Calibri" w:hAnsi="Calibri"/>
          <w:sz w:val="18"/>
          <w:szCs w:val="18"/>
        </w:rPr>
      </w:pPr>
      <w:r>
        <w:rPr>
          <w:rFonts w:ascii="Calibri" w:hAnsi="Calibri"/>
          <w:sz w:val="18"/>
          <w:szCs w:val="18"/>
        </w:rPr>
        <w:t>dr hab. inż. Damian Gąsiorek, prof. PŚ</w:t>
      </w:r>
    </w:p>
    <w:p w:rsidR="008A5A79" w:rsidRPr="00D832E3" w:rsidRDefault="008A5A79" w:rsidP="006C3FD5">
      <w:pPr>
        <w:ind w:left="2832" w:firstLine="708"/>
        <w:rPr>
          <w:rFonts w:ascii="Calibri" w:hAnsi="Calibri"/>
          <w:sz w:val="18"/>
          <w:szCs w:val="18"/>
        </w:rPr>
      </w:pPr>
    </w:p>
    <w:sectPr w:rsidR="008A5A79"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A79" w:rsidRDefault="008A5A79" w:rsidP="006747BD">
      <w:pPr>
        <w:spacing w:after="0" w:line="240" w:lineRule="auto"/>
      </w:pPr>
      <w:r>
        <w:separator/>
      </w:r>
    </w:p>
  </w:endnote>
  <w:endnote w:type="continuationSeparator" w:id="0">
    <w:p w:rsidR="008A5A79" w:rsidRDefault="008A5A79"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79" w:rsidRPr="00116150" w:rsidRDefault="008A5A79">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8A5A79" w:rsidRDefault="008A5A79">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59.5pt;z-index:-251657728;visibility:visible;mso-position-horizontal-relative:margin;mso-position-vertical-relative:page;v-text-anchor:bottom" filled="f" stroked="f">
          <o:lock v:ext="edit" aspectratio="t"/>
          <v:textbox style="mso-fit-shape-to-text:t" inset="0,0,0,0">
            <w:txbxContent>
              <w:p w:rsidR="008A5A79" w:rsidRDefault="008A5A79" w:rsidP="00DA52A1">
                <w:pPr>
                  <w:pStyle w:val="LukStopka-adres"/>
                </w:pPr>
              </w:p>
              <w:p w:rsidR="008A5A79" w:rsidRDefault="008A5A79" w:rsidP="006D2721">
                <w:pPr>
                  <w:pStyle w:val="LukStopka-adres"/>
                  <w:jc w:val="both"/>
                </w:pPr>
                <w:r>
                  <w:t xml:space="preserve">Sieć Badawcza Łukasiewicz </w:t>
                </w:r>
                <w:r>
                  <w:sym w:font="Symbol" w:char="F02D"/>
                </w:r>
                <w:r>
                  <w:t xml:space="preserve"> Krakowski Instytut Technologiczny</w:t>
                </w:r>
              </w:p>
              <w:p w:rsidR="008A5A79" w:rsidRDefault="008A5A79"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8A5A79" w:rsidRPr="00CE2C6F" w:rsidRDefault="008A5A79"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8A5A79" w:rsidRDefault="008A5A79" w:rsidP="006D2721">
                <w:pPr>
                  <w:pStyle w:val="LukStopka-adres"/>
                  <w:jc w:val="both"/>
                </w:pPr>
                <w:r>
                  <w:t xml:space="preserve">Sąd Rejonowy w Krakowie, XI Wydz. Gospodarczy KRS nr </w:t>
                </w:r>
                <w:r w:rsidRPr="0056264F">
                  <w:t>0000861401</w:t>
                </w:r>
              </w:p>
              <w:p w:rsidR="008A5A79" w:rsidRPr="004F5805" w:rsidRDefault="008A5A79" w:rsidP="006D2721">
                <w:pPr>
                  <w:pStyle w:val="LukStopka-adres"/>
                  <w:jc w:val="both"/>
                  <w:rPr>
                    <w:lang w:val="de-DE"/>
                  </w:rPr>
                </w:pPr>
              </w:p>
              <w:p w:rsidR="008A5A79" w:rsidRPr="004F5805" w:rsidRDefault="008A5A79"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8.5pt;z-index:-251656704;visibility:visible;mso-position-horizontal-relative:page;mso-position-vertical-relative:page;v-text-anchor:bottom" filled="f" stroked="f">
          <o:lock v:ext="edit" aspectratio="t"/>
          <v:textbox style="mso-fit-shape-to-text:t" inset="0,0,0,0">
            <w:txbxContent>
              <w:p w:rsidR="008A5A79" w:rsidRPr="00DA52A1" w:rsidRDefault="008A5A79"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79" w:rsidRPr="00116150" w:rsidRDefault="008A5A79"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8A5A79" w:rsidRPr="00D06D36" w:rsidRDefault="008A5A79"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8A5A79" w:rsidRPr="00DA52A1" w:rsidRDefault="008A5A79"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8A5A79" w:rsidRDefault="008A5A79" w:rsidP="00302E45">
                <w:pPr>
                  <w:pStyle w:val="LukStopka-adres"/>
                  <w:jc w:val="both"/>
                </w:pPr>
                <w:r>
                  <w:t xml:space="preserve">Sieć Badawcza Łukasiewicz </w:t>
                </w:r>
                <w:r>
                  <w:sym w:font="Symbol" w:char="F02D"/>
                </w:r>
                <w:r>
                  <w:t xml:space="preserve"> Krakowski Instytut Technologiczny</w:t>
                </w:r>
              </w:p>
              <w:p w:rsidR="008A5A79" w:rsidRDefault="008A5A79"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8A5A79" w:rsidRPr="00CE2C6F" w:rsidRDefault="008A5A79"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8A5A79" w:rsidRDefault="008A5A79" w:rsidP="00302E45">
                <w:pPr>
                  <w:pStyle w:val="LukStopka-adres"/>
                  <w:jc w:val="both"/>
                </w:pPr>
                <w:r>
                  <w:t xml:space="preserve">Sąd Rejonowy w Krakowie, XI Wydz. Gospodarczy KRS nr </w:t>
                </w:r>
                <w:r w:rsidRPr="0056264F">
                  <w:t>0000861401</w:t>
                </w:r>
              </w:p>
              <w:p w:rsidR="008A5A79" w:rsidRPr="004F5805" w:rsidRDefault="008A5A79"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A79" w:rsidRDefault="008A5A79" w:rsidP="006747BD">
      <w:pPr>
        <w:spacing w:after="0" w:line="240" w:lineRule="auto"/>
      </w:pPr>
      <w:r>
        <w:separator/>
      </w:r>
    </w:p>
  </w:footnote>
  <w:footnote w:type="continuationSeparator" w:id="0">
    <w:p w:rsidR="008A5A79" w:rsidRDefault="008A5A79"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79" w:rsidRPr="00DA52A1" w:rsidRDefault="008A5A79">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1EC4"/>
    <w:rsid w:val="00012D1B"/>
    <w:rsid w:val="00017066"/>
    <w:rsid w:val="00017AD2"/>
    <w:rsid w:val="0004528B"/>
    <w:rsid w:val="000479F2"/>
    <w:rsid w:val="0005149C"/>
    <w:rsid w:val="00060352"/>
    <w:rsid w:val="000612C5"/>
    <w:rsid w:val="00061307"/>
    <w:rsid w:val="000638B3"/>
    <w:rsid w:val="00070438"/>
    <w:rsid w:val="0007556B"/>
    <w:rsid w:val="00076460"/>
    <w:rsid w:val="00077647"/>
    <w:rsid w:val="000869FF"/>
    <w:rsid w:val="000923BA"/>
    <w:rsid w:val="00095CB0"/>
    <w:rsid w:val="000A371F"/>
    <w:rsid w:val="000A5C79"/>
    <w:rsid w:val="000D334B"/>
    <w:rsid w:val="000D6B4A"/>
    <w:rsid w:val="000E1369"/>
    <w:rsid w:val="000E4380"/>
    <w:rsid w:val="000E705F"/>
    <w:rsid w:val="00111823"/>
    <w:rsid w:val="00116150"/>
    <w:rsid w:val="00125630"/>
    <w:rsid w:val="00132619"/>
    <w:rsid w:val="00136E80"/>
    <w:rsid w:val="001374A5"/>
    <w:rsid w:val="00140F3D"/>
    <w:rsid w:val="0014688D"/>
    <w:rsid w:val="00155D5F"/>
    <w:rsid w:val="0016258D"/>
    <w:rsid w:val="001634F3"/>
    <w:rsid w:val="00164CAF"/>
    <w:rsid w:val="0016543D"/>
    <w:rsid w:val="0017662D"/>
    <w:rsid w:val="001909F0"/>
    <w:rsid w:val="0019307F"/>
    <w:rsid w:val="00197BA8"/>
    <w:rsid w:val="001B0584"/>
    <w:rsid w:val="001B3817"/>
    <w:rsid w:val="001B5D54"/>
    <w:rsid w:val="001C62C2"/>
    <w:rsid w:val="001D0E84"/>
    <w:rsid w:val="001D7092"/>
    <w:rsid w:val="001E248F"/>
    <w:rsid w:val="001E4CA6"/>
    <w:rsid w:val="001E5F3E"/>
    <w:rsid w:val="001F3ED6"/>
    <w:rsid w:val="001F5501"/>
    <w:rsid w:val="002012A5"/>
    <w:rsid w:val="00201E53"/>
    <w:rsid w:val="0021129D"/>
    <w:rsid w:val="00211F00"/>
    <w:rsid w:val="002144FF"/>
    <w:rsid w:val="002163F7"/>
    <w:rsid w:val="00217069"/>
    <w:rsid w:val="00223415"/>
    <w:rsid w:val="00223B66"/>
    <w:rsid w:val="00231524"/>
    <w:rsid w:val="00234C73"/>
    <w:rsid w:val="00240486"/>
    <w:rsid w:val="00253326"/>
    <w:rsid w:val="002601AC"/>
    <w:rsid w:val="00260241"/>
    <w:rsid w:val="00262EC9"/>
    <w:rsid w:val="00274001"/>
    <w:rsid w:val="0027443D"/>
    <w:rsid w:val="002764F9"/>
    <w:rsid w:val="00293541"/>
    <w:rsid w:val="002A0A84"/>
    <w:rsid w:val="002A3B85"/>
    <w:rsid w:val="002A7559"/>
    <w:rsid w:val="002B3686"/>
    <w:rsid w:val="002B3E06"/>
    <w:rsid w:val="002C6B71"/>
    <w:rsid w:val="002D36D4"/>
    <w:rsid w:val="002D48BE"/>
    <w:rsid w:val="002E1C8C"/>
    <w:rsid w:val="002E21D4"/>
    <w:rsid w:val="002E30D2"/>
    <w:rsid w:val="002E7DD6"/>
    <w:rsid w:val="002F03E3"/>
    <w:rsid w:val="002F3EFE"/>
    <w:rsid w:val="002F4540"/>
    <w:rsid w:val="002F49C4"/>
    <w:rsid w:val="00300B3F"/>
    <w:rsid w:val="00302E45"/>
    <w:rsid w:val="00303C48"/>
    <w:rsid w:val="00303D44"/>
    <w:rsid w:val="00310FDC"/>
    <w:rsid w:val="003134A8"/>
    <w:rsid w:val="00313D1D"/>
    <w:rsid w:val="00315CE7"/>
    <w:rsid w:val="00316E89"/>
    <w:rsid w:val="0031702E"/>
    <w:rsid w:val="00325113"/>
    <w:rsid w:val="00331259"/>
    <w:rsid w:val="0033592F"/>
    <w:rsid w:val="00335F9F"/>
    <w:rsid w:val="00337828"/>
    <w:rsid w:val="00341C7B"/>
    <w:rsid w:val="0034434C"/>
    <w:rsid w:val="00346C00"/>
    <w:rsid w:val="0035473D"/>
    <w:rsid w:val="00354A18"/>
    <w:rsid w:val="00365B49"/>
    <w:rsid w:val="00370263"/>
    <w:rsid w:val="003712B8"/>
    <w:rsid w:val="003732B4"/>
    <w:rsid w:val="00380A63"/>
    <w:rsid w:val="00381035"/>
    <w:rsid w:val="003829A2"/>
    <w:rsid w:val="00383C65"/>
    <w:rsid w:val="00384C19"/>
    <w:rsid w:val="0039150D"/>
    <w:rsid w:val="003923AA"/>
    <w:rsid w:val="003B2860"/>
    <w:rsid w:val="003B4C84"/>
    <w:rsid w:val="003C6662"/>
    <w:rsid w:val="003E166E"/>
    <w:rsid w:val="003E2600"/>
    <w:rsid w:val="003F1ACE"/>
    <w:rsid w:val="003F4BA3"/>
    <w:rsid w:val="00407D4E"/>
    <w:rsid w:val="00413353"/>
    <w:rsid w:val="00414F47"/>
    <w:rsid w:val="00417D3D"/>
    <w:rsid w:val="00423BB5"/>
    <w:rsid w:val="0042761C"/>
    <w:rsid w:val="0043138C"/>
    <w:rsid w:val="004330BD"/>
    <w:rsid w:val="004331F9"/>
    <w:rsid w:val="0044287A"/>
    <w:rsid w:val="00445E06"/>
    <w:rsid w:val="004510A5"/>
    <w:rsid w:val="00453D43"/>
    <w:rsid w:val="00461331"/>
    <w:rsid w:val="00463A22"/>
    <w:rsid w:val="00470BD3"/>
    <w:rsid w:val="0047522B"/>
    <w:rsid w:val="00476B7E"/>
    <w:rsid w:val="00485BD6"/>
    <w:rsid w:val="0048613F"/>
    <w:rsid w:val="004900DE"/>
    <w:rsid w:val="0049760D"/>
    <w:rsid w:val="004A52C8"/>
    <w:rsid w:val="004B26A7"/>
    <w:rsid w:val="004C59B2"/>
    <w:rsid w:val="004D068D"/>
    <w:rsid w:val="004E5318"/>
    <w:rsid w:val="004F5805"/>
    <w:rsid w:val="00507029"/>
    <w:rsid w:val="005140AC"/>
    <w:rsid w:val="00516A91"/>
    <w:rsid w:val="0052110B"/>
    <w:rsid w:val="00525855"/>
    <w:rsid w:val="00526CDD"/>
    <w:rsid w:val="005300E2"/>
    <w:rsid w:val="0053433F"/>
    <w:rsid w:val="005371FF"/>
    <w:rsid w:val="0054172A"/>
    <w:rsid w:val="00551EA6"/>
    <w:rsid w:val="005522D2"/>
    <w:rsid w:val="0056264F"/>
    <w:rsid w:val="00563B7D"/>
    <w:rsid w:val="0057338F"/>
    <w:rsid w:val="005759C2"/>
    <w:rsid w:val="00583263"/>
    <w:rsid w:val="00587FC2"/>
    <w:rsid w:val="00590015"/>
    <w:rsid w:val="00592FAA"/>
    <w:rsid w:val="00593520"/>
    <w:rsid w:val="005938E1"/>
    <w:rsid w:val="005A5100"/>
    <w:rsid w:val="005A6B33"/>
    <w:rsid w:val="005C16E4"/>
    <w:rsid w:val="005C51FF"/>
    <w:rsid w:val="005C5473"/>
    <w:rsid w:val="005D1495"/>
    <w:rsid w:val="005E7191"/>
    <w:rsid w:val="005F07F4"/>
    <w:rsid w:val="005F3CA8"/>
    <w:rsid w:val="005F51AF"/>
    <w:rsid w:val="005F6D67"/>
    <w:rsid w:val="006033AF"/>
    <w:rsid w:val="00615756"/>
    <w:rsid w:val="00615B93"/>
    <w:rsid w:val="0061628C"/>
    <w:rsid w:val="0061702A"/>
    <w:rsid w:val="006171B2"/>
    <w:rsid w:val="00617F6B"/>
    <w:rsid w:val="0062684D"/>
    <w:rsid w:val="00633DEE"/>
    <w:rsid w:val="0064273A"/>
    <w:rsid w:val="006524F7"/>
    <w:rsid w:val="00660878"/>
    <w:rsid w:val="00660BE1"/>
    <w:rsid w:val="00665AC9"/>
    <w:rsid w:val="00666A78"/>
    <w:rsid w:val="006728C9"/>
    <w:rsid w:val="006747BD"/>
    <w:rsid w:val="00682BAC"/>
    <w:rsid w:val="00694BA6"/>
    <w:rsid w:val="00694FF9"/>
    <w:rsid w:val="006A75B5"/>
    <w:rsid w:val="006B01E6"/>
    <w:rsid w:val="006B12A0"/>
    <w:rsid w:val="006B1CFC"/>
    <w:rsid w:val="006B26B0"/>
    <w:rsid w:val="006B28B0"/>
    <w:rsid w:val="006C3FD5"/>
    <w:rsid w:val="006C74AB"/>
    <w:rsid w:val="006C7B5E"/>
    <w:rsid w:val="006D2721"/>
    <w:rsid w:val="006D6DE5"/>
    <w:rsid w:val="006E5990"/>
    <w:rsid w:val="006F1D8F"/>
    <w:rsid w:val="006F3BBE"/>
    <w:rsid w:val="00705E53"/>
    <w:rsid w:val="00712AD9"/>
    <w:rsid w:val="00713898"/>
    <w:rsid w:val="007145B0"/>
    <w:rsid w:val="00720C66"/>
    <w:rsid w:val="00721DEB"/>
    <w:rsid w:val="00724451"/>
    <w:rsid w:val="007324F3"/>
    <w:rsid w:val="007326C3"/>
    <w:rsid w:val="007329F1"/>
    <w:rsid w:val="00745531"/>
    <w:rsid w:val="0074574D"/>
    <w:rsid w:val="00747E00"/>
    <w:rsid w:val="00757FC5"/>
    <w:rsid w:val="00760B95"/>
    <w:rsid w:val="00762CE8"/>
    <w:rsid w:val="0076507D"/>
    <w:rsid w:val="00770E0D"/>
    <w:rsid w:val="00774505"/>
    <w:rsid w:val="00775255"/>
    <w:rsid w:val="00775E67"/>
    <w:rsid w:val="00781AEA"/>
    <w:rsid w:val="00785602"/>
    <w:rsid w:val="00797E1F"/>
    <w:rsid w:val="007A502A"/>
    <w:rsid w:val="007B7BFC"/>
    <w:rsid w:val="007C071B"/>
    <w:rsid w:val="007C239E"/>
    <w:rsid w:val="007D3E48"/>
    <w:rsid w:val="007E0D8B"/>
    <w:rsid w:val="007E1A84"/>
    <w:rsid w:val="007E5417"/>
    <w:rsid w:val="007E6C72"/>
    <w:rsid w:val="007E79A4"/>
    <w:rsid w:val="007F74FA"/>
    <w:rsid w:val="00805DF6"/>
    <w:rsid w:val="008076C7"/>
    <w:rsid w:val="00812418"/>
    <w:rsid w:val="008177CB"/>
    <w:rsid w:val="00820482"/>
    <w:rsid w:val="0082136E"/>
    <w:rsid w:val="00821F16"/>
    <w:rsid w:val="00824C27"/>
    <w:rsid w:val="00826E87"/>
    <w:rsid w:val="00830D5E"/>
    <w:rsid w:val="0083401F"/>
    <w:rsid w:val="008368C0"/>
    <w:rsid w:val="008379F2"/>
    <w:rsid w:val="00840052"/>
    <w:rsid w:val="00840DB9"/>
    <w:rsid w:val="0084396A"/>
    <w:rsid w:val="00843E0D"/>
    <w:rsid w:val="00847ADC"/>
    <w:rsid w:val="008542E0"/>
    <w:rsid w:val="0085459F"/>
    <w:rsid w:val="00854A4B"/>
    <w:rsid w:val="00854B7B"/>
    <w:rsid w:val="00856473"/>
    <w:rsid w:val="008574E7"/>
    <w:rsid w:val="00857C33"/>
    <w:rsid w:val="00861ECB"/>
    <w:rsid w:val="00870B7A"/>
    <w:rsid w:val="008729AD"/>
    <w:rsid w:val="0087308D"/>
    <w:rsid w:val="00873C8C"/>
    <w:rsid w:val="00882F6C"/>
    <w:rsid w:val="00884908"/>
    <w:rsid w:val="00891F98"/>
    <w:rsid w:val="008935E7"/>
    <w:rsid w:val="008A38E4"/>
    <w:rsid w:val="008A5A79"/>
    <w:rsid w:val="008B1BEE"/>
    <w:rsid w:val="008B6808"/>
    <w:rsid w:val="008C1729"/>
    <w:rsid w:val="008C2CBD"/>
    <w:rsid w:val="008C75DD"/>
    <w:rsid w:val="008D3FA7"/>
    <w:rsid w:val="008D68D7"/>
    <w:rsid w:val="008E5056"/>
    <w:rsid w:val="008E600E"/>
    <w:rsid w:val="008E7EA9"/>
    <w:rsid w:val="008E7F23"/>
    <w:rsid w:val="008F209D"/>
    <w:rsid w:val="009114E1"/>
    <w:rsid w:val="00912006"/>
    <w:rsid w:val="00912AFB"/>
    <w:rsid w:val="00915F5D"/>
    <w:rsid w:val="0092509D"/>
    <w:rsid w:val="009275C0"/>
    <w:rsid w:val="0094419A"/>
    <w:rsid w:val="009473E1"/>
    <w:rsid w:val="0095249D"/>
    <w:rsid w:val="009571E2"/>
    <w:rsid w:val="00957C80"/>
    <w:rsid w:val="009754E5"/>
    <w:rsid w:val="009818C4"/>
    <w:rsid w:val="00984C8F"/>
    <w:rsid w:val="00986309"/>
    <w:rsid w:val="00987E49"/>
    <w:rsid w:val="00992397"/>
    <w:rsid w:val="009951AF"/>
    <w:rsid w:val="009A0C80"/>
    <w:rsid w:val="009A3105"/>
    <w:rsid w:val="009A6520"/>
    <w:rsid w:val="009B059F"/>
    <w:rsid w:val="009B5E07"/>
    <w:rsid w:val="009C0C7D"/>
    <w:rsid w:val="009C355D"/>
    <w:rsid w:val="009C7FD7"/>
    <w:rsid w:val="009D311C"/>
    <w:rsid w:val="009D4C4D"/>
    <w:rsid w:val="009D5BA8"/>
    <w:rsid w:val="009E2DD2"/>
    <w:rsid w:val="009E59E5"/>
    <w:rsid w:val="00A00276"/>
    <w:rsid w:val="00A0565D"/>
    <w:rsid w:val="00A076A3"/>
    <w:rsid w:val="00A11CD8"/>
    <w:rsid w:val="00A1463A"/>
    <w:rsid w:val="00A24163"/>
    <w:rsid w:val="00A27404"/>
    <w:rsid w:val="00A326EB"/>
    <w:rsid w:val="00A33135"/>
    <w:rsid w:val="00A36F46"/>
    <w:rsid w:val="00A43BE9"/>
    <w:rsid w:val="00A52259"/>
    <w:rsid w:val="00A52C29"/>
    <w:rsid w:val="00A53093"/>
    <w:rsid w:val="00A73BAB"/>
    <w:rsid w:val="00A761B4"/>
    <w:rsid w:val="00A772EC"/>
    <w:rsid w:val="00A84F11"/>
    <w:rsid w:val="00A859B1"/>
    <w:rsid w:val="00A9500C"/>
    <w:rsid w:val="00A95530"/>
    <w:rsid w:val="00AA1794"/>
    <w:rsid w:val="00AA2A1C"/>
    <w:rsid w:val="00AA43CC"/>
    <w:rsid w:val="00AC0D97"/>
    <w:rsid w:val="00AC2C04"/>
    <w:rsid w:val="00AC5F2F"/>
    <w:rsid w:val="00AD264B"/>
    <w:rsid w:val="00AD2A92"/>
    <w:rsid w:val="00AD6046"/>
    <w:rsid w:val="00AD68BC"/>
    <w:rsid w:val="00AD6DA7"/>
    <w:rsid w:val="00AD7A86"/>
    <w:rsid w:val="00AF0BCB"/>
    <w:rsid w:val="00AF5588"/>
    <w:rsid w:val="00AF642B"/>
    <w:rsid w:val="00B0047D"/>
    <w:rsid w:val="00B005F0"/>
    <w:rsid w:val="00B04F97"/>
    <w:rsid w:val="00B075B5"/>
    <w:rsid w:val="00B136C9"/>
    <w:rsid w:val="00B15904"/>
    <w:rsid w:val="00B160BD"/>
    <w:rsid w:val="00B17A0C"/>
    <w:rsid w:val="00B210DF"/>
    <w:rsid w:val="00B2219B"/>
    <w:rsid w:val="00B23FC5"/>
    <w:rsid w:val="00B265FB"/>
    <w:rsid w:val="00B32828"/>
    <w:rsid w:val="00B33584"/>
    <w:rsid w:val="00B43B38"/>
    <w:rsid w:val="00B445D0"/>
    <w:rsid w:val="00B45E4C"/>
    <w:rsid w:val="00B52412"/>
    <w:rsid w:val="00B56A04"/>
    <w:rsid w:val="00B61F8A"/>
    <w:rsid w:val="00B61FFC"/>
    <w:rsid w:val="00B64C45"/>
    <w:rsid w:val="00B64C6F"/>
    <w:rsid w:val="00B65D6A"/>
    <w:rsid w:val="00B66B6C"/>
    <w:rsid w:val="00B77F5B"/>
    <w:rsid w:val="00B90679"/>
    <w:rsid w:val="00B92258"/>
    <w:rsid w:val="00B93D44"/>
    <w:rsid w:val="00BA2395"/>
    <w:rsid w:val="00BA692A"/>
    <w:rsid w:val="00BB0471"/>
    <w:rsid w:val="00BB1EF5"/>
    <w:rsid w:val="00BB2A01"/>
    <w:rsid w:val="00BD331C"/>
    <w:rsid w:val="00BE56B9"/>
    <w:rsid w:val="00BF2B17"/>
    <w:rsid w:val="00BF2DA1"/>
    <w:rsid w:val="00BF3739"/>
    <w:rsid w:val="00BF5712"/>
    <w:rsid w:val="00C029F1"/>
    <w:rsid w:val="00C036E3"/>
    <w:rsid w:val="00C22B4F"/>
    <w:rsid w:val="00C234F1"/>
    <w:rsid w:val="00C24FE4"/>
    <w:rsid w:val="00C26D52"/>
    <w:rsid w:val="00C27434"/>
    <w:rsid w:val="00C27BCC"/>
    <w:rsid w:val="00C321B2"/>
    <w:rsid w:val="00C36BFA"/>
    <w:rsid w:val="00C41ED0"/>
    <w:rsid w:val="00C50BB3"/>
    <w:rsid w:val="00C53A8E"/>
    <w:rsid w:val="00C5479B"/>
    <w:rsid w:val="00C57434"/>
    <w:rsid w:val="00C736D5"/>
    <w:rsid w:val="00C845B4"/>
    <w:rsid w:val="00C95527"/>
    <w:rsid w:val="00C966CB"/>
    <w:rsid w:val="00C96D7D"/>
    <w:rsid w:val="00CC13B0"/>
    <w:rsid w:val="00CC2982"/>
    <w:rsid w:val="00CC3325"/>
    <w:rsid w:val="00CD0893"/>
    <w:rsid w:val="00CD1C2B"/>
    <w:rsid w:val="00CD1CCE"/>
    <w:rsid w:val="00CD5012"/>
    <w:rsid w:val="00CE181B"/>
    <w:rsid w:val="00CE2C6F"/>
    <w:rsid w:val="00CE36D8"/>
    <w:rsid w:val="00CF1C36"/>
    <w:rsid w:val="00D005B3"/>
    <w:rsid w:val="00D00CD1"/>
    <w:rsid w:val="00D02A2D"/>
    <w:rsid w:val="00D06D36"/>
    <w:rsid w:val="00D06EF8"/>
    <w:rsid w:val="00D076E8"/>
    <w:rsid w:val="00D11944"/>
    <w:rsid w:val="00D13F81"/>
    <w:rsid w:val="00D16411"/>
    <w:rsid w:val="00D16BEF"/>
    <w:rsid w:val="00D242EC"/>
    <w:rsid w:val="00D2765E"/>
    <w:rsid w:val="00D30D27"/>
    <w:rsid w:val="00D405EE"/>
    <w:rsid w:val="00D40690"/>
    <w:rsid w:val="00D42804"/>
    <w:rsid w:val="00D43663"/>
    <w:rsid w:val="00D4606A"/>
    <w:rsid w:val="00D546BB"/>
    <w:rsid w:val="00D57B51"/>
    <w:rsid w:val="00D61ED5"/>
    <w:rsid w:val="00D65464"/>
    <w:rsid w:val="00D70395"/>
    <w:rsid w:val="00D74878"/>
    <w:rsid w:val="00D77B77"/>
    <w:rsid w:val="00D80D57"/>
    <w:rsid w:val="00D832E3"/>
    <w:rsid w:val="00D843D2"/>
    <w:rsid w:val="00D86EA0"/>
    <w:rsid w:val="00D93964"/>
    <w:rsid w:val="00D946EC"/>
    <w:rsid w:val="00D94B30"/>
    <w:rsid w:val="00D9609F"/>
    <w:rsid w:val="00D97824"/>
    <w:rsid w:val="00DA086E"/>
    <w:rsid w:val="00DA2695"/>
    <w:rsid w:val="00DA52A1"/>
    <w:rsid w:val="00DC3529"/>
    <w:rsid w:val="00DC3589"/>
    <w:rsid w:val="00DC7A0C"/>
    <w:rsid w:val="00DD5768"/>
    <w:rsid w:val="00DD646D"/>
    <w:rsid w:val="00DE00CF"/>
    <w:rsid w:val="00DF4331"/>
    <w:rsid w:val="00DF5C2E"/>
    <w:rsid w:val="00E062CB"/>
    <w:rsid w:val="00E0778A"/>
    <w:rsid w:val="00E14103"/>
    <w:rsid w:val="00E20CE6"/>
    <w:rsid w:val="00E31519"/>
    <w:rsid w:val="00E347E5"/>
    <w:rsid w:val="00E43625"/>
    <w:rsid w:val="00E44D8E"/>
    <w:rsid w:val="00E50A03"/>
    <w:rsid w:val="00E62FF8"/>
    <w:rsid w:val="00E71D34"/>
    <w:rsid w:val="00E73D38"/>
    <w:rsid w:val="00E81FEF"/>
    <w:rsid w:val="00E91FAB"/>
    <w:rsid w:val="00EA4D34"/>
    <w:rsid w:val="00EB1A5D"/>
    <w:rsid w:val="00EB5235"/>
    <w:rsid w:val="00EC2A52"/>
    <w:rsid w:val="00EC7015"/>
    <w:rsid w:val="00ED339B"/>
    <w:rsid w:val="00ED68AF"/>
    <w:rsid w:val="00EE2460"/>
    <w:rsid w:val="00EE493C"/>
    <w:rsid w:val="00EE7578"/>
    <w:rsid w:val="00EF1EA3"/>
    <w:rsid w:val="00EF3608"/>
    <w:rsid w:val="00F0005A"/>
    <w:rsid w:val="00F00EF3"/>
    <w:rsid w:val="00F01637"/>
    <w:rsid w:val="00F048DB"/>
    <w:rsid w:val="00F07176"/>
    <w:rsid w:val="00F2233C"/>
    <w:rsid w:val="00F27386"/>
    <w:rsid w:val="00F44982"/>
    <w:rsid w:val="00F51E4C"/>
    <w:rsid w:val="00F5418A"/>
    <w:rsid w:val="00F601A0"/>
    <w:rsid w:val="00F63E4F"/>
    <w:rsid w:val="00F66C6E"/>
    <w:rsid w:val="00F677FB"/>
    <w:rsid w:val="00F67D23"/>
    <w:rsid w:val="00F74FA9"/>
    <w:rsid w:val="00FA3F4E"/>
    <w:rsid w:val="00FA59BF"/>
    <w:rsid w:val="00FB1717"/>
    <w:rsid w:val="00FB333D"/>
    <w:rsid w:val="00FB7773"/>
    <w:rsid w:val="00FC4F51"/>
    <w:rsid w:val="00FD5946"/>
    <w:rsid w:val="00FD5C87"/>
    <w:rsid w:val="00FD74F4"/>
    <w:rsid w:val="00FF23D9"/>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268270453">
      <w:marLeft w:val="0"/>
      <w:marRight w:val="0"/>
      <w:marTop w:val="0"/>
      <w:marBottom w:val="0"/>
      <w:divBdr>
        <w:top w:val="none" w:sz="0" w:space="0" w:color="auto"/>
        <w:left w:val="none" w:sz="0" w:space="0" w:color="auto"/>
        <w:bottom w:val="none" w:sz="0" w:space="0" w:color="auto"/>
        <w:right w:val="none" w:sz="0" w:space="0" w:color="auto"/>
      </w:divBdr>
    </w:div>
    <w:div w:id="1268270454">
      <w:marLeft w:val="0"/>
      <w:marRight w:val="0"/>
      <w:marTop w:val="0"/>
      <w:marBottom w:val="0"/>
      <w:divBdr>
        <w:top w:val="none" w:sz="0" w:space="0" w:color="auto"/>
        <w:left w:val="none" w:sz="0" w:space="0" w:color="auto"/>
        <w:bottom w:val="none" w:sz="0" w:space="0" w:color="auto"/>
        <w:right w:val="none" w:sz="0" w:space="0" w:color="auto"/>
      </w:divBdr>
    </w:div>
    <w:div w:id="1268270455">
      <w:marLeft w:val="0"/>
      <w:marRight w:val="0"/>
      <w:marTop w:val="0"/>
      <w:marBottom w:val="0"/>
      <w:divBdr>
        <w:top w:val="none" w:sz="0" w:space="0" w:color="auto"/>
        <w:left w:val="none" w:sz="0" w:space="0" w:color="auto"/>
        <w:bottom w:val="none" w:sz="0" w:space="0" w:color="auto"/>
        <w:right w:val="none" w:sz="0" w:space="0" w:color="auto"/>
      </w:divBdr>
    </w:div>
    <w:div w:id="1268270456">
      <w:marLeft w:val="0"/>
      <w:marRight w:val="0"/>
      <w:marTop w:val="0"/>
      <w:marBottom w:val="0"/>
      <w:divBdr>
        <w:top w:val="none" w:sz="0" w:space="0" w:color="auto"/>
        <w:left w:val="none" w:sz="0" w:space="0" w:color="auto"/>
        <w:bottom w:val="none" w:sz="0" w:space="0" w:color="auto"/>
        <w:right w:val="none" w:sz="0" w:space="0" w:color="auto"/>
      </w:divBdr>
    </w:div>
    <w:div w:id="1268270457">
      <w:marLeft w:val="0"/>
      <w:marRight w:val="0"/>
      <w:marTop w:val="0"/>
      <w:marBottom w:val="0"/>
      <w:divBdr>
        <w:top w:val="none" w:sz="0" w:space="0" w:color="auto"/>
        <w:left w:val="none" w:sz="0" w:space="0" w:color="auto"/>
        <w:bottom w:val="none" w:sz="0" w:space="0" w:color="auto"/>
        <w:right w:val="none" w:sz="0" w:space="0" w:color="auto"/>
      </w:divBdr>
    </w:div>
    <w:div w:id="1268270458">
      <w:marLeft w:val="0"/>
      <w:marRight w:val="0"/>
      <w:marTop w:val="0"/>
      <w:marBottom w:val="0"/>
      <w:divBdr>
        <w:top w:val="none" w:sz="0" w:space="0" w:color="auto"/>
        <w:left w:val="none" w:sz="0" w:space="0" w:color="auto"/>
        <w:bottom w:val="none" w:sz="0" w:space="0" w:color="auto"/>
        <w:right w:val="none" w:sz="0" w:space="0" w:color="auto"/>
      </w:divBdr>
    </w:div>
    <w:div w:id="1268270459">
      <w:marLeft w:val="0"/>
      <w:marRight w:val="0"/>
      <w:marTop w:val="0"/>
      <w:marBottom w:val="0"/>
      <w:divBdr>
        <w:top w:val="none" w:sz="0" w:space="0" w:color="auto"/>
        <w:left w:val="none" w:sz="0" w:space="0" w:color="auto"/>
        <w:bottom w:val="none" w:sz="0" w:space="0" w:color="auto"/>
        <w:right w:val="none" w:sz="0" w:space="0" w:color="auto"/>
      </w:divBdr>
    </w:div>
    <w:div w:id="1268270460">
      <w:marLeft w:val="0"/>
      <w:marRight w:val="0"/>
      <w:marTop w:val="0"/>
      <w:marBottom w:val="0"/>
      <w:divBdr>
        <w:top w:val="none" w:sz="0" w:space="0" w:color="auto"/>
        <w:left w:val="none" w:sz="0" w:space="0" w:color="auto"/>
        <w:bottom w:val="none" w:sz="0" w:space="0" w:color="auto"/>
        <w:right w:val="none" w:sz="0" w:space="0" w:color="auto"/>
      </w:divBdr>
    </w:div>
    <w:div w:id="1268270461">
      <w:marLeft w:val="0"/>
      <w:marRight w:val="0"/>
      <w:marTop w:val="0"/>
      <w:marBottom w:val="0"/>
      <w:divBdr>
        <w:top w:val="none" w:sz="0" w:space="0" w:color="auto"/>
        <w:left w:val="none" w:sz="0" w:space="0" w:color="auto"/>
        <w:bottom w:val="none" w:sz="0" w:space="0" w:color="auto"/>
        <w:right w:val="none" w:sz="0" w:space="0" w:color="auto"/>
      </w:divBdr>
    </w:div>
    <w:div w:id="1268270462">
      <w:marLeft w:val="0"/>
      <w:marRight w:val="0"/>
      <w:marTop w:val="0"/>
      <w:marBottom w:val="0"/>
      <w:divBdr>
        <w:top w:val="none" w:sz="0" w:space="0" w:color="auto"/>
        <w:left w:val="none" w:sz="0" w:space="0" w:color="auto"/>
        <w:bottom w:val="none" w:sz="0" w:space="0" w:color="auto"/>
        <w:right w:val="none" w:sz="0" w:space="0" w:color="auto"/>
      </w:divBdr>
    </w:div>
    <w:div w:id="1268270463">
      <w:marLeft w:val="0"/>
      <w:marRight w:val="0"/>
      <w:marTop w:val="0"/>
      <w:marBottom w:val="0"/>
      <w:divBdr>
        <w:top w:val="none" w:sz="0" w:space="0" w:color="auto"/>
        <w:left w:val="none" w:sz="0" w:space="0" w:color="auto"/>
        <w:bottom w:val="none" w:sz="0" w:space="0" w:color="auto"/>
        <w:right w:val="none" w:sz="0" w:space="0" w:color="auto"/>
      </w:divBdr>
    </w:div>
    <w:div w:id="1268270464">
      <w:marLeft w:val="0"/>
      <w:marRight w:val="0"/>
      <w:marTop w:val="0"/>
      <w:marBottom w:val="0"/>
      <w:divBdr>
        <w:top w:val="none" w:sz="0" w:space="0" w:color="auto"/>
        <w:left w:val="none" w:sz="0" w:space="0" w:color="auto"/>
        <w:bottom w:val="none" w:sz="0" w:space="0" w:color="auto"/>
        <w:right w:val="none" w:sz="0" w:space="0" w:color="auto"/>
      </w:divBdr>
    </w:div>
    <w:div w:id="1268270465">
      <w:marLeft w:val="0"/>
      <w:marRight w:val="0"/>
      <w:marTop w:val="0"/>
      <w:marBottom w:val="0"/>
      <w:divBdr>
        <w:top w:val="none" w:sz="0" w:space="0" w:color="auto"/>
        <w:left w:val="none" w:sz="0" w:space="0" w:color="auto"/>
        <w:bottom w:val="none" w:sz="0" w:space="0" w:color="auto"/>
        <w:right w:val="none" w:sz="0" w:space="0" w:color="auto"/>
      </w:divBdr>
    </w:div>
    <w:div w:id="1268270466">
      <w:marLeft w:val="0"/>
      <w:marRight w:val="0"/>
      <w:marTop w:val="0"/>
      <w:marBottom w:val="0"/>
      <w:divBdr>
        <w:top w:val="none" w:sz="0" w:space="0" w:color="auto"/>
        <w:left w:val="none" w:sz="0" w:space="0" w:color="auto"/>
        <w:bottom w:val="none" w:sz="0" w:space="0" w:color="auto"/>
        <w:right w:val="none" w:sz="0" w:space="0" w:color="auto"/>
      </w:divBdr>
    </w:div>
    <w:div w:id="1268270467">
      <w:marLeft w:val="0"/>
      <w:marRight w:val="0"/>
      <w:marTop w:val="0"/>
      <w:marBottom w:val="0"/>
      <w:divBdr>
        <w:top w:val="none" w:sz="0" w:space="0" w:color="auto"/>
        <w:left w:val="none" w:sz="0" w:space="0" w:color="auto"/>
        <w:bottom w:val="none" w:sz="0" w:space="0" w:color="auto"/>
        <w:right w:val="none" w:sz="0" w:space="0" w:color="auto"/>
      </w:divBdr>
    </w:div>
    <w:div w:id="1268270468">
      <w:marLeft w:val="0"/>
      <w:marRight w:val="0"/>
      <w:marTop w:val="0"/>
      <w:marBottom w:val="0"/>
      <w:divBdr>
        <w:top w:val="none" w:sz="0" w:space="0" w:color="auto"/>
        <w:left w:val="none" w:sz="0" w:space="0" w:color="auto"/>
        <w:bottom w:val="none" w:sz="0" w:space="0" w:color="auto"/>
        <w:right w:val="none" w:sz="0" w:space="0" w:color="auto"/>
      </w:divBdr>
    </w:div>
    <w:div w:id="1268270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8</TotalTime>
  <Pages>1</Pages>
  <Words>84</Words>
  <Characters>504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8</cp:revision>
  <cp:lastPrinted>2024-09-06T09:49:00Z</cp:lastPrinted>
  <dcterms:created xsi:type="dcterms:W3CDTF">2024-09-06T09:23:00Z</dcterms:created>
  <dcterms:modified xsi:type="dcterms:W3CDTF">2024-09-06T11:55:00Z</dcterms:modified>
</cp:coreProperties>
</file>