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E9" w:rsidRPr="001E54F7" w:rsidRDefault="002076E9" w:rsidP="002076E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076E9" w:rsidRPr="001E54F7" w:rsidRDefault="002076E9" w:rsidP="00867E26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2076E9" w:rsidRPr="001E54F7" w:rsidRDefault="002076E9" w:rsidP="002076E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2076E9" w:rsidRPr="001E54F7" w:rsidRDefault="002076E9" w:rsidP="002076E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076E9" w:rsidRPr="001E54F7" w:rsidRDefault="002076E9" w:rsidP="002076E9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076E9" w:rsidRDefault="002076E9" w:rsidP="002076E9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2076E9" w:rsidRDefault="002076E9" w:rsidP="002076E9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2076E9" w:rsidRDefault="002076E9" w:rsidP="002076E9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27.12</w:t>
      </w:r>
      <w:r w:rsidRPr="000948B2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0948B2">
        <w:rPr>
          <w:sz w:val="20"/>
          <w:szCs w:val="20"/>
        </w:rPr>
        <w:t xml:space="preserve"> r.</w:t>
      </w:r>
    </w:p>
    <w:p w:rsidR="002076E9" w:rsidRPr="006D4921" w:rsidRDefault="002076E9" w:rsidP="002076E9">
      <w:pPr>
        <w:spacing w:after="0" w:line="240" w:lineRule="auto"/>
        <w:rPr>
          <w:sz w:val="6"/>
          <w:szCs w:val="16"/>
        </w:rPr>
      </w:pPr>
    </w:p>
    <w:p w:rsidR="002076E9" w:rsidRDefault="002076E9" w:rsidP="002076E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/ZP/30-31/24</w:t>
      </w:r>
    </w:p>
    <w:p w:rsidR="002076E9" w:rsidRPr="006D4921" w:rsidRDefault="002076E9" w:rsidP="002076E9">
      <w:pPr>
        <w:spacing w:after="0" w:line="240" w:lineRule="auto"/>
        <w:jc w:val="both"/>
        <w:rPr>
          <w:sz w:val="10"/>
          <w:szCs w:val="20"/>
        </w:rPr>
      </w:pPr>
    </w:p>
    <w:p w:rsidR="002076E9" w:rsidRPr="006D4921" w:rsidRDefault="002076E9" w:rsidP="002076E9">
      <w:pPr>
        <w:spacing w:after="0" w:line="240" w:lineRule="auto"/>
        <w:ind w:left="4956"/>
        <w:rPr>
          <w:rFonts w:cs="Calibri"/>
          <w:b/>
          <w:sz w:val="8"/>
          <w:szCs w:val="20"/>
        </w:rPr>
      </w:pPr>
    </w:p>
    <w:p w:rsidR="002076E9" w:rsidRPr="00A34046" w:rsidRDefault="002076E9" w:rsidP="002076E9">
      <w:pPr>
        <w:spacing w:after="0" w:line="240" w:lineRule="auto"/>
        <w:ind w:left="6372"/>
        <w:rPr>
          <w:rFonts w:cs="Calibri"/>
          <w:b/>
          <w:sz w:val="6"/>
          <w:szCs w:val="20"/>
        </w:rPr>
      </w:pPr>
    </w:p>
    <w:p w:rsidR="002076E9" w:rsidRDefault="002076E9" w:rsidP="002076E9">
      <w:pPr>
        <w:spacing w:after="0" w:line="240" w:lineRule="auto"/>
        <w:jc w:val="both"/>
        <w:rPr>
          <w:rFonts w:eastAsia="Calibri" w:cs="Calibri"/>
          <w:i/>
          <w:sz w:val="20"/>
          <w:szCs w:val="20"/>
        </w:rPr>
      </w:pPr>
    </w:p>
    <w:p w:rsidR="002076E9" w:rsidRPr="00CF6EB7" w:rsidRDefault="002076E9" w:rsidP="002076E9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CF6EB7">
        <w:rPr>
          <w:rFonts w:eastAsia="Calibri" w:cs="Calibri"/>
          <w:i/>
          <w:sz w:val="20"/>
          <w:szCs w:val="20"/>
        </w:rPr>
        <w:t xml:space="preserve">Dotyczy: </w:t>
      </w:r>
      <w:r>
        <w:rPr>
          <w:rFonts w:eastAsia="Calibri" w:cs="Calibri"/>
          <w:i/>
          <w:sz w:val="20"/>
          <w:szCs w:val="20"/>
        </w:rPr>
        <w:t>postępowania o udzielenie zamówienia publicznego pn.: „</w:t>
      </w:r>
      <w:r>
        <w:rPr>
          <w:rFonts w:cs="Calibri"/>
          <w:i/>
          <w:sz w:val="20"/>
          <w:szCs w:val="20"/>
        </w:rPr>
        <w:t>Usługa</w:t>
      </w:r>
      <w:r w:rsidRPr="00CF6EB7">
        <w:rPr>
          <w:rFonts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cs="Calibri"/>
          <w:i/>
          <w:sz w:val="20"/>
          <w:szCs w:val="20"/>
        </w:rPr>
        <w:t>”</w:t>
      </w:r>
    </w:p>
    <w:p w:rsidR="002076E9" w:rsidRDefault="002076E9" w:rsidP="002076E9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</w:p>
    <w:p w:rsidR="002076E9" w:rsidRPr="00574D8E" w:rsidRDefault="002076E9" w:rsidP="002076E9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30</w:t>
      </w:r>
      <w:r w:rsidRPr="00574D8E">
        <w:rPr>
          <w:rFonts w:cs="Calibri"/>
          <w:b/>
          <w:i/>
          <w:sz w:val="20"/>
          <w:szCs w:val="20"/>
        </w:rPr>
        <w:t>/ZP/TP/2</w:t>
      </w:r>
      <w:r>
        <w:rPr>
          <w:rFonts w:cs="Calibri"/>
          <w:b/>
          <w:i/>
          <w:sz w:val="20"/>
          <w:szCs w:val="20"/>
        </w:rPr>
        <w:t>4</w:t>
      </w:r>
    </w:p>
    <w:p w:rsidR="002076E9" w:rsidRDefault="002076E9" w:rsidP="002076E9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</w:p>
    <w:p w:rsidR="002076E9" w:rsidRDefault="002076E9" w:rsidP="002076E9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</w:p>
    <w:p w:rsidR="002076E9" w:rsidRDefault="002076E9" w:rsidP="002076E9">
      <w:pPr>
        <w:spacing w:after="0" w:line="240" w:lineRule="auto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WYBORZE NAJKORZYSTNIEJSZEJ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>OFERT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Y</w:t>
      </w:r>
    </w:p>
    <w:p w:rsidR="002076E9" w:rsidRDefault="002076E9" w:rsidP="002076E9">
      <w:pPr>
        <w:spacing w:after="0" w:line="240" w:lineRule="auto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2076E9" w:rsidRPr="00A34046" w:rsidRDefault="002076E9" w:rsidP="002076E9">
      <w:pPr>
        <w:spacing w:after="0" w:line="240" w:lineRule="auto"/>
        <w:jc w:val="center"/>
        <w:rPr>
          <w:b/>
          <w:sz w:val="8"/>
          <w:szCs w:val="20"/>
        </w:rPr>
      </w:pPr>
    </w:p>
    <w:p w:rsidR="002076E9" w:rsidRDefault="002076E9" w:rsidP="002076E9">
      <w:pPr>
        <w:spacing w:after="0" w:line="240" w:lineRule="auto"/>
        <w:ind w:firstLine="708"/>
        <w:jc w:val="both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</w:t>
      </w:r>
    </w:p>
    <w:p w:rsidR="002076E9" w:rsidRDefault="002076E9" w:rsidP="002076E9">
      <w:pPr>
        <w:spacing w:after="0" w:line="240" w:lineRule="auto"/>
        <w:jc w:val="both"/>
        <w:rPr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 xml:space="preserve">253 </w:t>
      </w:r>
      <w:r w:rsidRPr="00D40C4A">
        <w:rPr>
          <w:rFonts w:cs="Calibri"/>
          <w:sz w:val="20"/>
          <w:szCs w:val="20"/>
          <w:lang w:eastAsia="ar-SA"/>
        </w:rPr>
        <w:t xml:space="preserve">ust. </w:t>
      </w:r>
      <w:r>
        <w:rPr>
          <w:rFonts w:cs="Calibri"/>
          <w:sz w:val="20"/>
          <w:szCs w:val="20"/>
          <w:lang w:eastAsia="ar-SA"/>
        </w:rPr>
        <w:t xml:space="preserve">1. pkt 1) </w:t>
      </w:r>
      <w:r w:rsidRPr="000B6618">
        <w:rPr>
          <w:rFonts w:cs="Calibri"/>
          <w:sz w:val="20"/>
          <w:szCs w:val="20"/>
        </w:rPr>
        <w:t xml:space="preserve">ustawy </w:t>
      </w:r>
      <w:r>
        <w:rPr>
          <w:rFonts w:cs="Calibri"/>
          <w:bCs/>
          <w:sz w:val="20"/>
          <w:szCs w:val="20"/>
        </w:rPr>
        <w:t>z 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publicznych (</w:t>
      </w:r>
      <w:r w:rsidRPr="00893BEE">
        <w:rPr>
          <w:rFonts w:cs="Calibri"/>
          <w:bCs/>
          <w:sz w:val="20"/>
          <w:szCs w:val="20"/>
        </w:rPr>
        <w:t>t. jedn. Dz. U. 2024, poz.1320</w:t>
      </w:r>
      <w:r w:rsidRPr="000B6618">
        <w:rPr>
          <w:rFonts w:cs="Calibri"/>
          <w:bCs/>
          <w:sz w:val="20"/>
          <w:szCs w:val="20"/>
        </w:rPr>
        <w:t>)</w:t>
      </w:r>
      <w:r>
        <w:rPr>
          <w:rFonts w:cs="Calibri"/>
          <w:bCs/>
          <w:sz w:val="20"/>
          <w:szCs w:val="20"/>
        </w:rPr>
        <w:t xml:space="preserve">, </w:t>
      </w:r>
      <w:r w:rsidRPr="008245B0">
        <w:rPr>
          <w:sz w:val="20"/>
          <w:szCs w:val="20"/>
        </w:rPr>
        <w:t xml:space="preserve">informuje, że po dokonaniu oceny i badaniu ofert złożonych w w/w postępowaniu, </w:t>
      </w:r>
      <w:r>
        <w:rPr>
          <w:bCs/>
          <w:color w:val="000000"/>
          <w:sz w:val="20"/>
          <w:szCs w:val="20"/>
        </w:rPr>
        <w:t xml:space="preserve">wg kryterium oceny ofert: </w:t>
      </w:r>
      <w:r>
        <w:rPr>
          <w:rFonts w:cs="Calibri"/>
          <w:sz w:val="20"/>
          <w:szCs w:val="20"/>
        </w:rPr>
        <w:t xml:space="preserve"> najniższej ceny, </w:t>
      </w:r>
      <w:r w:rsidRPr="00BF75C2">
        <w:rPr>
          <w:bCs/>
          <w:color w:val="000000"/>
          <w:sz w:val="20"/>
          <w:szCs w:val="20"/>
        </w:rPr>
        <w:t>dokonano</w:t>
      </w:r>
      <w:r w:rsidRPr="000F43C0">
        <w:rPr>
          <w:bCs/>
          <w:color w:val="000000"/>
          <w:sz w:val="20"/>
          <w:szCs w:val="20"/>
        </w:rPr>
        <w:t xml:space="preserve"> wyboru najkorzystniejszych ofert: </w:t>
      </w:r>
    </w:p>
    <w:p w:rsidR="002076E9" w:rsidRDefault="002076E9" w:rsidP="002076E9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2076E9" w:rsidRPr="00531592" w:rsidRDefault="002076E9" w:rsidP="002076E9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531592">
        <w:rPr>
          <w:rFonts w:cs="Calibri"/>
          <w:b/>
          <w:sz w:val="20"/>
          <w:szCs w:val="20"/>
          <w:u w:val="single"/>
        </w:rPr>
        <w:t xml:space="preserve">Część </w:t>
      </w:r>
      <w:r>
        <w:rPr>
          <w:rFonts w:cs="Calibri"/>
          <w:b/>
          <w:sz w:val="20"/>
          <w:szCs w:val="20"/>
          <w:u w:val="single"/>
        </w:rPr>
        <w:t>26</w:t>
      </w:r>
      <w:r w:rsidRPr="00531592">
        <w:rPr>
          <w:rFonts w:cs="Calibri"/>
          <w:b/>
          <w:sz w:val="20"/>
          <w:szCs w:val="20"/>
        </w:rPr>
        <w:t xml:space="preserve"> - Oferta nr 2</w:t>
      </w:r>
      <w:r>
        <w:rPr>
          <w:rFonts w:cs="Calibri"/>
          <w:b/>
          <w:sz w:val="20"/>
          <w:szCs w:val="20"/>
        </w:rPr>
        <w:t>2</w:t>
      </w:r>
      <w:r w:rsidR="00C90CDF">
        <w:rPr>
          <w:rFonts w:cs="Calibri"/>
          <w:b/>
          <w:sz w:val="20"/>
          <w:szCs w:val="20"/>
        </w:rPr>
        <w:t xml:space="preserve">  </w:t>
      </w:r>
      <w:proofErr w:type="spellStart"/>
      <w:r>
        <w:rPr>
          <w:rFonts w:cs="Calibri"/>
          <w:b/>
          <w:sz w:val="20"/>
          <w:szCs w:val="20"/>
        </w:rPr>
        <w:t>SK-MED</w:t>
      </w:r>
      <w:proofErr w:type="spellEnd"/>
      <w:r>
        <w:rPr>
          <w:rFonts w:cs="Calibri"/>
          <w:b/>
          <w:sz w:val="20"/>
          <w:szCs w:val="20"/>
        </w:rPr>
        <w:t>. SYSTEMS</w:t>
      </w:r>
      <w:r w:rsidRPr="00531592">
        <w:rPr>
          <w:rFonts w:cs="Calibri"/>
          <w:b/>
          <w:sz w:val="20"/>
          <w:szCs w:val="20"/>
        </w:rPr>
        <w:t xml:space="preserve"> Sp. z o.o. z siedzibą w </w:t>
      </w:r>
      <w:r>
        <w:rPr>
          <w:rFonts w:cs="Calibri"/>
          <w:b/>
          <w:sz w:val="20"/>
          <w:szCs w:val="20"/>
        </w:rPr>
        <w:t>Poznaniu</w:t>
      </w:r>
    </w:p>
    <w:p w:rsidR="002076E9" w:rsidRPr="00531592" w:rsidRDefault="002076E9" w:rsidP="002076E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531592">
        <w:rPr>
          <w:rFonts w:cs="Calibri"/>
          <w:sz w:val="20"/>
          <w:szCs w:val="20"/>
        </w:rPr>
        <w:t xml:space="preserve">Cena oferty brutto:  </w:t>
      </w:r>
      <w:r>
        <w:rPr>
          <w:rFonts w:cs="Calibri"/>
          <w:sz w:val="20"/>
          <w:szCs w:val="20"/>
        </w:rPr>
        <w:t>139,32</w:t>
      </w:r>
      <w:r w:rsidRPr="00531592">
        <w:rPr>
          <w:rFonts w:cs="Calibri"/>
          <w:sz w:val="20"/>
          <w:szCs w:val="20"/>
        </w:rPr>
        <w:t xml:space="preserve"> zł</w:t>
      </w:r>
    </w:p>
    <w:p w:rsidR="002076E9" w:rsidRPr="00D139D2" w:rsidRDefault="002076E9" w:rsidP="0020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31592">
        <w:rPr>
          <w:rFonts w:cs="Calibri"/>
          <w:sz w:val="20"/>
          <w:szCs w:val="20"/>
        </w:rPr>
        <w:t>Uzasadnienie: Oferta nie podlegająca odrzuceniu, oferta z najniższą ceną.</w:t>
      </w:r>
    </w:p>
    <w:p w:rsidR="002076E9" w:rsidRPr="00D139D2" w:rsidRDefault="002076E9" w:rsidP="002076E9">
      <w:pPr>
        <w:spacing w:after="0" w:line="240" w:lineRule="auto"/>
        <w:jc w:val="both"/>
        <w:rPr>
          <w:rFonts w:eastAsia="Calibri" w:cs="Calibri"/>
          <w:sz w:val="10"/>
          <w:szCs w:val="10"/>
        </w:rPr>
      </w:pPr>
    </w:p>
    <w:p w:rsidR="002076E9" w:rsidRPr="00E27350" w:rsidRDefault="002076E9" w:rsidP="002076E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E27350">
        <w:rPr>
          <w:rFonts w:eastAsia="Calibri" w:cs="Calibri"/>
          <w:sz w:val="20"/>
          <w:szCs w:val="20"/>
        </w:rPr>
        <w:t>Ponadto w przedmiotowym postępow</w:t>
      </w:r>
      <w:r>
        <w:rPr>
          <w:rFonts w:eastAsia="Calibri" w:cs="Calibri"/>
          <w:sz w:val="20"/>
          <w:szCs w:val="20"/>
        </w:rPr>
        <w:t>aniu została złożona</w:t>
      </w:r>
      <w:r w:rsidRPr="00E27350">
        <w:rPr>
          <w:rFonts w:eastAsia="Calibri" w:cs="Calibri"/>
          <w:sz w:val="20"/>
          <w:szCs w:val="20"/>
        </w:rPr>
        <w:t xml:space="preserve">: </w:t>
      </w:r>
    </w:p>
    <w:p w:rsidR="002076E9" w:rsidRPr="00D139D2" w:rsidRDefault="002076E9" w:rsidP="002076E9">
      <w:pPr>
        <w:spacing w:after="0" w:line="240" w:lineRule="auto"/>
        <w:rPr>
          <w:rFonts w:cs="Calibri"/>
          <w:bCs/>
          <w:sz w:val="20"/>
          <w:szCs w:val="20"/>
        </w:rPr>
      </w:pPr>
      <w:r w:rsidRPr="00D139D2">
        <w:rPr>
          <w:rFonts w:cs="Calibri"/>
          <w:bCs/>
          <w:i/>
          <w:sz w:val="20"/>
          <w:szCs w:val="20"/>
        </w:rPr>
        <w:t>Oferta nr</w:t>
      </w:r>
      <w:r>
        <w:rPr>
          <w:rFonts w:cs="Calibri"/>
          <w:bCs/>
          <w:i/>
          <w:sz w:val="20"/>
          <w:szCs w:val="20"/>
        </w:rPr>
        <w:t xml:space="preserve"> 18</w:t>
      </w:r>
      <w:r w:rsidRPr="00D139D2">
        <w:rPr>
          <w:rFonts w:cs="Calibri"/>
          <w:bCs/>
          <w:sz w:val="20"/>
          <w:szCs w:val="20"/>
        </w:rPr>
        <w:t xml:space="preserve"> – </w:t>
      </w:r>
      <w:proofErr w:type="spellStart"/>
      <w:r>
        <w:rPr>
          <w:rFonts w:eastAsia="Calibri" w:cs="Calibri"/>
          <w:bCs/>
          <w:sz w:val="20"/>
          <w:szCs w:val="20"/>
        </w:rPr>
        <w:t>Medikol</w:t>
      </w:r>
      <w:proofErr w:type="spellEnd"/>
      <w:r>
        <w:rPr>
          <w:rFonts w:eastAsia="Calibri" w:cs="Calibri"/>
          <w:bCs/>
          <w:sz w:val="20"/>
          <w:szCs w:val="20"/>
        </w:rPr>
        <w:t xml:space="preserve"> System Sp. z o.o. z siedzibą w Poznaniu</w:t>
      </w:r>
    </w:p>
    <w:p w:rsidR="002076E9" w:rsidRDefault="002076E9" w:rsidP="002076E9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Cena oferty brutto: 197,64 zł</w:t>
      </w:r>
    </w:p>
    <w:p w:rsidR="002076E9" w:rsidRPr="005F3601" w:rsidRDefault="002076E9" w:rsidP="002076E9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485118">
        <w:rPr>
          <w:rFonts w:cs="Calibri"/>
          <w:b/>
          <w:sz w:val="20"/>
          <w:szCs w:val="20"/>
          <w:u w:val="single"/>
        </w:rPr>
        <w:t>Część 52</w:t>
      </w:r>
      <w:r w:rsidRPr="00485118">
        <w:rPr>
          <w:rFonts w:cs="Calibri"/>
          <w:b/>
          <w:sz w:val="20"/>
          <w:szCs w:val="20"/>
        </w:rPr>
        <w:t xml:space="preserve"> - Oferta nr  22  </w:t>
      </w:r>
      <w:proofErr w:type="spellStart"/>
      <w:r w:rsidRPr="00485118">
        <w:rPr>
          <w:rFonts w:cs="Calibri"/>
          <w:b/>
          <w:sz w:val="20"/>
          <w:szCs w:val="20"/>
        </w:rPr>
        <w:t>SK-MED</w:t>
      </w:r>
      <w:proofErr w:type="spellEnd"/>
      <w:r w:rsidRPr="00485118">
        <w:rPr>
          <w:rFonts w:cs="Calibri"/>
          <w:b/>
          <w:sz w:val="20"/>
          <w:szCs w:val="20"/>
        </w:rPr>
        <w:t>. SYSTEMS Sp. z o.o. z</w:t>
      </w:r>
      <w:r w:rsidRPr="00485118">
        <w:rPr>
          <w:rFonts w:cs="Calibri"/>
          <w:b/>
          <w:bCs/>
          <w:color w:val="000000"/>
          <w:sz w:val="20"/>
          <w:szCs w:val="20"/>
        </w:rPr>
        <w:t xml:space="preserve"> siedzibą w Poznaniu</w:t>
      </w:r>
    </w:p>
    <w:p w:rsidR="002076E9" w:rsidRPr="005F3601" w:rsidRDefault="002076E9" w:rsidP="002076E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5F3601">
        <w:rPr>
          <w:rFonts w:cs="Calibri"/>
          <w:sz w:val="20"/>
          <w:szCs w:val="20"/>
        </w:rPr>
        <w:t>Cena oferty brutto:  139,32  zł</w:t>
      </w:r>
    </w:p>
    <w:p w:rsidR="002076E9" w:rsidRPr="005F3601" w:rsidRDefault="002076E9" w:rsidP="0020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3601">
        <w:rPr>
          <w:rFonts w:cs="Calibri"/>
          <w:sz w:val="20"/>
          <w:szCs w:val="20"/>
        </w:rPr>
        <w:t>Uzasadnienie: Oferta nie podlegająca odrzuceniu, oferta z najniższą ceną.</w:t>
      </w:r>
    </w:p>
    <w:p w:rsidR="002076E9" w:rsidRPr="005F3601" w:rsidRDefault="002076E9" w:rsidP="002076E9">
      <w:pPr>
        <w:spacing w:after="0" w:line="240" w:lineRule="auto"/>
        <w:jc w:val="both"/>
        <w:rPr>
          <w:rFonts w:eastAsia="Calibri" w:cs="Calibri"/>
          <w:sz w:val="10"/>
          <w:szCs w:val="10"/>
        </w:rPr>
      </w:pPr>
    </w:p>
    <w:p w:rsidR="002076E9" w:rsidRPr="005F3601" w:rsidRDefault="002076E9" w:rsidP="002076E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5F3601">
        <w:rPr>
          <w:rFonts w:eastAsia="Calibri" w:cs="Calibri"/>
          <w:sz w:val="20"/>
          <w:szCs w:val="20"/>
        </w:rPr>
        <w:t xml:space="preserve">Ponadto w przedmiotowym postępowaniu została złożona: </w:t>
      </w:r>
    </w:p>
    <w:p w:rsidR="002076E9" w:rsidRPr="005F3601" w:rsidRDefault="002076E9" w:rsidP="002076E9">
      <w:pPr>
        <w:spacing w:after="0" w:line="240" w:lineRule="auto"/>
        <w:rPr>
          <w:rFonts w:cs="Calibri"/>
          <w:bCs/>
          <w:sz w:val="20"/>
          <w:szCs w:val="20"/>
        </w:rPr>
      </w:pPr>
      <w:r w:rsidRPr="005F3601">
        <w:rPr>
          <w:rFonts w:cs="Calibri"/>
          <w:bCs/>
          <w:i/>
          <w:sz w:val="20"/>
          <w:szCs w:val="20"/>
        </w:rPr>
        <w:t>Oferta nr 19</w:t>
      </w:r>
      <w:r w:rsidRPr="005F3601">
        <w:rPr>
          <w:rFonts w:cs="Calibri"/>
          <w:bCs/>
          <w:sz w:val="20"/>
          <w:szCs w:val="20"/>
        </w:rPr>
        <w:t xml:space="preserve"> – </w:t>
      </w:r>
      <w:proofErr w:type="spellStart"/>
      <w:r w:rsidRPr="005F3601">
        <w:rPr>
          <w:rFonts w:eastAsia="Calibri" w:cs="Calibri"/>
          <w:bCs/>
          <w:sz w:val="20"/>
          <w:szCs w:val="20"/>
        </w:rPr>
        <w:t>Medicol</w:t>
      </w:r>
      <w:proofErr w:type="spellEnd"/>
      <w:r w:rsidRPr="005F3601">
        <w:rPr>
          <w:rFonts w:eastAsia="Calibri" w:cs="Calibri"/>
          <w:bCs/>
          <w:sz w:val="20"/>
          <w:szCs w:val="20"/>
        </w:rPr>
        <w:t xml:space="preserve"> Systems Sp. z o.o. z siedzibą  Poznaniu</w:t>
      </w:r>
    </w:p>
    <w:p w:rsidR="002076E9" w:rsidRPr="005F3601" w:rsidRDefault="002076E9" w:rsidP="002076E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F3601">
        <w:rPr>
          <w:rFonts w:cs="Calibri"/>
          <w:sz w:val="20"/>
          <w:szCs w:val="20"/>
        </w:rPr>
        <w:t>Cena oferty brutto: 197,64 zł</w:t>
      </w:r>
    </w:p>
    <w:p w:rsidR="002076E9" w:rsidRDefault="002076E9" w:rsidP="002076E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2076E9" w:rsidRPr="00BE2FFC" w:rsidRDefault="002076E9" w:rsidP="002076E9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BE2FFC">
        <w:rPr>
          <w:rFonts w:cs="Calibri"/>
          <w:b/>
          <w:sz w:val="20"/>
          <w:szCs w:val="20"/>
          <w:u w:val="single"/>
        </w:rPr>
        <w:t>Część 89</w:t>
      </w:r>
      <w:r w:rsidRPr="00BE2FFC">
        <w:rPr>
          <w:rFonts w:cs="Calibri"/>
          <w:b/>
          <w:sz w:val="20"/>
          <w:szCs w:val="20"/>
        </w:rPr>
        <w:t xml:space="preserve"> - Oferta nr 22  </w:t>
      </w:r>
      <w:proofErr w:type="spellStart"/>
      <w:r w:rsidRPr="00BE2FFC">
        <w:rPr>
          <w:rFonts w:cs="Calibri"/>
          <w:b/>
          <w:sz w:val="20"/>
          <w:szCs w:val="20"/>
        </w:rPr>
        <w:t>SK-MED</w:t>
      </w:r>
      <w:proofErr w:type="spellEnd"/>
      <w:r w:rsidRPr="00BE2FFC">
        <w:rPr>
          <w:rFonts w:cs="Calibri"/>
          <w:b/>
          <w:sz w:val="20"/>
          <w:szCs w:val="20"/>
        </w:rPr>
        <w:t>. SYSTEMS Sp. z o.o. z siedzibą w Poznaniu</w:t>
      </w:r>
    </w:p>
    <w:p w:rsidR="002076E9" w:rsidRPr="00BE2FFC" w:rsidRDefault="002076E9" w:rsidP="002076E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BE2FFC">
        <w:rPr>
          <w:rFonts w:cs="Calibri"/>
          <w:sz w:val="20"/>
          <w:szCs w:val="20"/>
        </w:rPr>
        <w:t>Cena oferty brutto:  557,28 zł</w:t>
      </w:r>
    </w:p>
    <w:p w:rsidR="002076E9" w:rsidRPr="00BE2FFC" w:rsidRDefault="002076E9" w:rsidP="0020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E2FFC">
        <w:rPr>
          <w:rFonts w:cs="Calibri"/>
          <w:sz w:val="20"/>
          <w:szCs w:val="20"/>
        </w:rPr>
        <w:t>Uzasadnienie: Oferta nie podlegająca odrzuceniu, oferta z najniższą ceną.</w:t>
      </w:r>
    </w:p>
    <w:p w:rsidR="002076E9" w:rsidRPr="00BE2FFC" w:rsidRDefault="002076E9" w:rsidP="002076E9">
      <w:pPr>
        <w:spacing w:after="0" w:line="240" w:lineRule="auto"/>
        <w:jc w:val="both"/>
        <w:rPr>
          <w:rFonts w:eastAsia="Calibri" w:cs="Calibri"/>
          <w:sz w:val="10"/>
          <w:szCs w:val="10"/>
        </w:rPr>
      </w:pPr>
    </w:p>
    <w:p w:rsidR="002076E9" w:rsidRPr="00BE2FFC" w:rsidRDefault="002076E9" w:rsidP="002076E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BE2FFC">
        <w:rPr>
          <w:rFonts w:eastAsia="Calibri" w:cs="Calibri"/>
          <w:sz w:val="20"/>
          <w:szCs w:val="20"/>
        </w:rPr>
        <w:t xml:space="preserve">Ponadto w przedmiotowym postępowaniu została złożona: </w:t>
      </w:r>
    </w:p>
    <w:p w:rsidR="002076E9" w:rsidRPr="00BE2FFC" w:rsidRDefault="002076E9" w:rsidP="002076E9">
      <w:pPr>
        <w:spacing w:after="0" w:line="240" w:lineRule="auto"/>
        <w:rPr>
          <w:rFonts w:cs="Calibri"/>
          <w:bCs/>
          <w:sz w:val="20"/>
          <w:szCs w:val="20"/>
        </w:rPr>
      </w:pPr>
      <w:r w:rsidRPr="00BE2FFC">
        <w:rPr>
          <w:rFonts w:cs="Calibri"/>
          <w:bCs/>
          <w:i/>
          <w:sz w:val="20"/>
          <w:szCs w:val="20"/>
        </w:rPr>
        <w:t>Oferta nr 18</w:t>
      </w:r>
      <w:r w:rsidRPr="00BE2FFC">
        <w:rPr>
          <w:rFonts w:cs="Calibri"/>
          <w:bCs/>
          <w:sz w:val="20"/>
          <w:szCs w:val="20"/>
        </w:rPr>
        <w:t xml:space="preserve"> – </w:t>
      </w:r>
      <w:proofErr w:type="spellStart"/>
      <w:r w:rsidRPr="00BE2FFC">
        <w:rPr>
          <w:rFonts w:eastAsia="Calibri" w:cs="Calibri"/>
          <w:bCs/>
          <w:sz w:val="20"/>
          <w:szCs w:val="20"/>
        </w:rPr>
        <w:t>Medikol</w:t>
      </w:r>
      <w:proofErr w:type="spellEnd"/>
      <w:r w:rsidRPr="00BE2FFC">
        <w:rPr>
          <w:rFonts w:eastAsia="Calibri" w:cs="Calibri"/>
          <w:bCs/>
          <w:sz w:val="20"/>
          <w:szCs w:val="20"/>
        </w:rPr>
        <w:t xml:space="preserve"> System Sp. z o.o. z siedzibą w Poznaniu</w:t>
      </w:r>
    </w:p>
    <w:p w:rsidR="002076E9" w:rsidRDefault="002076E9" w:rsidP="002076E9">
      <w:pPr>
        <w:rPr>
          <w:rFonts w:cs="Calibri"/>
          <w:sz w:val="20"/>
          <w:szCs w:val="20"/>
        </w:rPr>
      </w:pPr>
      <w:r w:rsidRPr="00BE2FFC">
        <w:rPr>
          <w:rFonts w:cs="Calibri"/>
          <w:sz w:val="20"/>
          <w:szCs w:val="20"/>
        </w:rPr>
        <w:t>Cena oferty brutto: 613,44 zł</w:t>
      </w:r>
    </w:p>
    <w:p w:rsidR="002076E9" w:rsidRPr="00BE2FFC" w:rsidRDefault="002076E9" w:rsidP="002076E9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BE2FFC">
        <w:rPr>
          <w:rFonts w:cs="Calibri"/>
          <w:b/>
          <w:sz w:val="20"/>
          <w:szCs w:val="20"/>
          <w:u w:val="single"/>
        </w:rPr>
        <w:t>Część 98</w:t>
      </w:r>
      <w:r w:rsidRPr="00BE2FFC">
        <w:rPr>
          <w:rFonts w:cs="Calibri"/>
          <w:b/>
          <w:sz w:val="20"/>
          <w:szCs w:val="20"/>
        </w:rPr>
        <w:t xml:space="preserve"> - Oferta nr  22  </w:t>
      </w:r>
      <w:proofErr w:type="spellStart"/>
      <w:r w:rsidRPr="00BE2FFC">
        <w:rPr>
          <w:rFonts w:cs="Calibri"/>
          <w:b/>
          <w:sz w:val="20"/>
          <w:szCs w:val="20"/>
        </w:rPr>
        <w:t>SK-MED</w:t>
      </w:r>
      <w:proofErr w:type="spellEnd"/>
      <w:r w:rsidRPr="00BE2FFC">
        <w:rPr>
          <w:rFonts w:cs="Calibri"/>
          <w:b/>
          <w:sz w:val="20"/>
          <w:szCs w:val="20"/>
        </w:rPr>
        <w:t>. SYSTEMS Sp. z o.o. z</w:t>
      </w:r>
      <w:r w:rsidRPr="00BE2FFC">
        <w:rPr>
          <w:rFonts w:cs="Calibri"/>
          <w:b/>
          <w:bCs/>
          <w:color w:val="000000"/>
          <w:sz w:val="20"/>
          <w:szCs w:val="20"/>
        </w:rPr>
        <w:t xml:space="preserve"> siedzibą w Poznaniu</w:t>
      </w:r>
    </w:p>
    <w:p w:rsidR="002076E9" w:rsidRPr="00BE2FFC" w:rsidRDefault="002076E9" w:rsidP="002076E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BE2FFC">
        <w:rPr>
          <w:rFonts w:cs="Calibri"/>
          <w:sz w:val="20"/>
          <w:szCs w:val="20"/>
        </w:rPr>
        <w:t>Cena oferty brutto:  258,12  zł</w:t>
      </w:r>
    </w:p>
    <w:p w:rsidR="002076E9" w:rsidRPr="00BE2FFC" w:rsidRDefault="002076E9" w:rsidP="0020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E2FFC">
        <w:rPr>
          <w:rFonts w:cs="Calibri"/>
          <w:sz w:val="20"/>
          <w:szCs w:val="20"/>
        </w:rPr>
        <w:t>Uzasadnienie: Oferta nie podlegająca odrzuceniu, oferta z najniższą ceną.</w:t>
      </w:r>
    </w:p>
    <w:p w:rsidR="002076E9" w:rsidRPr="00BE2FFC" w:rsidRDefault="002076E9" w:rsidP="002076E9">
      <w:pPr>
        <w:spacing w:after="0" w:line="240" w:lineRule="auto"/>
        <w:jc w:val="both"/>
        <w:rPr>
          <w:rFonts w:eastAsia="Calibri" w:cs="Calibri"/>
          <w:sz w:val="10"/>
          <w:szCs w:val="10"/>
        </w:rPr>
      </w:pPr>
    </w:p>
    <w:p w:rsidR="002076E9" w:rsidRPr="00BE2FFC" w:rsidRDefault="002076E9" w:rsidP="002076E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BE2FFC">
        <w:rPr>
          <w:rFonts w:eastAsia="Calibri" w:cs="Calibri"/>
          <w:sz w:val="20"/>
          <w:szCs w:val="20"/>
        </w:rPr>
        <w:t xml:space="preserve">Ponadto w przedmiotowym postępowaniu została złożona: </w:t>
      </w:r>
    </w:p>
    <w:p w:rsidR="002076E9" w:rsidRPr="00BE2FFC" w:rsidRDefault="002076E9" w:rsidP="002076E9">
      <w:pPr>
        <w:spacing w:after="0" w:line="240" w:lineRule="auto"/>
        <w:rPr>
          <w:rFonts w:cs="Calibri"/>
          <w:bCs/>
          <w:sz w:val="20"/>
          <w:szCs w:val="20"/>
        </w:rPr>
      </w:pPr>
      <w:r w:rsidRPr="00BE2FFC">
        <w:rPr>
          <w:rFonts w:cs="Calibri"/>
          <w:bCs/>
          <w:i/>
          <w:sz w:val="20"/>
          <w:szCs w:val="20"/>
        </w:rPr>
        <w:t>Oferta nr 19</w:t>
      </w:r>
      <w:r w:rsidRPr="00BE2FFC">
        <w:rPr>
          <w:rFonts w:cs="Calibri"/>
          <w:bCs/>
          <w:sz w:val="20"/>
          <w:szCs w:val="20"/>
        </w:rPr>
        <w:t xml:space="preserve"> – </w:t>
      </w:r>
      <w:proofErr w:type="spellStart"/>
      <w:r w:rsidRPr="00BE2FFC">
        <w:rPr>
          <w:rFonts w:eastAsia="Calibri" w:cs="Calibri"/>
          <w:bCs/>
          <w:sz w:val="20"/>
          <w:szCs w:val="20"/>
        </w:rPr>
        <w:t>Medicol</w:t>
      </w:r>
      <w:proofErr w:type="spellEnd"/>
      <w:r w:rsidRPr="00BE2FFC">
        <w:rPr>
          <w:rFonts w:eastAsia="Calibri" w:cs="Calibri"/>
          <w:bCs/>
          <w:sz w:val="20"/>
          <w:szCs w:val="20"/>
        </w:rPr>
        <w:t xml:space="preserve"> Systems Sp. z o.o. z siedzibą  Poznaniu</w:t>
      </w:r>
    </w:p>
    <w:p w:rsidR="002076E9" w:rsidRPr="00BE2FFC" w:rsidRDefault="002076E9" w:rsidP="002076E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E2FFC">
        <w:rPr>
          <w:rFonts w:cs="Calibri"/>
          <w:sz w:val="20"/>
          <w:szCs w:val="20"/>
        </w:rPr>
        <w:t>Cena oferty brutto: 280,80 zł</w:t>
      </w:r>
    </w:p>
    <w:p w:rsidR="002076E9" w:rsidRDefault="002076E9" w:rsidP="002076E9">
      <w:pPr>
        <w:spacing w:after="0" w:line="240" w:lineRule="auto"/>
        <w:ind w:right="-2"/>
        <w:jc w:val="both"/>
        <w:rPr>
          <w:rFonts w:cs="Calibri"/>
          <w:sz w:val="20"/>
          <w:szCs w:val="20"/>
        </w:rPr>
      </w:pPr>
    </w:p>
    <w:p w:rsidR="002076E9" w:rsidRDefault="002076E9" w:rsidP="002076E9">
      <w:pPr>
        <w:spacing w:after="0" w:line="240" w:lineRule="auto"/>
        <w:rPr>
          <w:bCs/>
          <w:color w:val="000000"/>
          <w:sz w:val="20"/>
          <w:szCs w:val="20"/>
        </w:rPr>
      </w:pPr>
    </w:p>
    <w:p w:rsidR="002076E9" w:rsidRDefault="002076E9" w:rsidP="002076E9">
      <w:pPr>
        <w:spacing w:after="0" w:line="240" w:lineRule="auto"/>
        <w:rPr>
          <w:bCs/>
          <w:color w:val="000000"/>
          <w:sz w:val="20"/>
          <w:szCs w:val="20"/>
        </w:rPr>
      </w:pPr>
    </w:p>
    <w:p w:rsidR="002076E9" w:rsidRPr="00A34046" w:rsidRDefault="002076E9" w:rsidP="002076E9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076E9" w:rsidRDefault="002076E9" w:rsidP="002076E9">
      <w:pPr>
        <w:spacing w:after="0" w:line="240" w:lineRule="auto"/>
      </w:pPr>
    </w:p>
    <w:p w:rsidR="002076E9" w:rsidRDefault="002076E9" w:rsidP="002076E9">
      <w:pPr>
        <w:spacing w:after="0" w:line="240" w:lineRule="auto"/>
        <w:ind w:firstLine="708"/>
        <w:jc w:val="both"/>
        <w:rPr>
          <w:rFonts w:cs="Calibri"/>
          <w:bCs/>
          <w:color w:val="000000"/>
          <w:sz w:val="20"/>
          <w:szCs w:val="20"/>
        </w:rPr>
      </w:pPr>
    </w:p>
    <w:p w:rsidR="002076E9" w:rsidRPr="001502A9" w:rsidRDefault="002076E9" w:rsidP="002076E9">
      <w:pPr>
        <w:spacing w:after="0" w:line="240" w:lineRule="auto"/>
        <w:ind w:left="-284"/>
        <w:jc w:val="center"/>
        <w:rPr>
          <w:rFonts w:cs="Calibri"/>
          <w:b/>
          <w:sz w:val="20"/>
          <w:szCs w:val="20"/>
          <w:u w:val="single"/>
        </w:rPr>
      </w:pPr>
      <w:r w:rsidRPr="001502A9">
        <w:rPr>
          <w:rFonts w:cs="Calibri"/>
          <w:b/>
          <w:sz w:val="20"/>
          <w:szCs w:val="20"/>
          <w:u w:val="single"/>
        </w:rPr>
        <w:t>INFORMACJA  O UNIEWAŻNIENIU POSTĘPOWANIA</w:t>
      </w:r>
    </w:p>
    <w:p w:rsidR="002076E9" w:rsidRPr="001502A9" w:rsidRDefault="002076E9" w:rsidP="002076E9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2076E9" w:rsidRPr="001502A9" w:rsidRDefault="002076E9" w:rsidP="002076E9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  <w:r w:rsidRPr="001502A9">
        <w:rPr>
          <w:rFonts w:cs="Calibri"/>
          <w:sz w:val="20"/>
          <w:szCs w:val="20"/>
          <w:lang w:eastAsia="ar-SA"/>
        </w:rPr>
        <w:t xml:space="preserve">Na podstawie </w:t>
      </w:r>
      <w:r w:rsidRPr="001502A9">
        <w:rPr>
          <w:rFonts w:cs="Calibri"/>
          <w:bCs/>
          <w:sz w:val="20"/>
          <w:szCs w:val="20"/>
          <w:lang w:eastAsia="ar-SA"/>
        </w:rPr>
        <w:t>art. 260</w:t>
      </w:r>
      <w:r w:rsidRPr="001502A9">
        <w:rPr>
          <w:rFonts w:cs="Calibri"/>
          <w:sz w:val="20"/>
          <w:szCs w:val="20"/>
          <w:lang w:eastAsia="ar-SA"/>
        </w:rPr>
        <w:t xml:space="preserve"> ustawy z </w:t>
      </w:r>
      <w:r w:rsidRPr="001502A9">
        <w:rPr>
          <w:rFonts w:cs="Calibri"/>
          <w:bCs/>
          <w:sz w:val="20"/>
          <w:szCs w:val="20"/>
        </w:rPr>
        <w:t>dnia 11 września 2019 r. Prawo zamówień publicznych (</w:t>
      </w:r>
      <w:r w:rsidRPr="00893BEE">
        <w:rPr>
          <w:rFonts w:cs="Calibri"/>
          <w:bCs/>
          <w:sz w:val="20"/>
          <w:szCs w:val="20"/>
        </w:rPr>
        <w:t>t. jedn. Dz. U. 2024, poz.1320</w:t>
      </w:r>
      <w:r w:rsidRPr="001502A9">
        <w:rPr>
          <w:rFonts w:cs="Calibri"/>
          <w:bCs/>
          <w:sz w:val="20"/>
          <w:szCs w:val="20"/>
        </w:rPr>
        <w:t>)</w:t>
      </w:r>
      <w:r w:rsidRPr="001502A9">
        <w:rPr>
          <w:rFonts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1502A9">
        <w:rPr>
          <w:rFonts w:cs="Calibri"/>
          <w:bCs/>
          <w:sz w:val="20"/>
          <w:szCs w:val="20"/>
        </w:rPr>
        <w:t>zostało unieważnione w części:</w:t>
      </w:r>
    </w:p>
    <w:p w:rsidR="002076E9" w:rsidRPr="001502A9" w:rsidRDefault="002076E9" w:rsidP="002076E9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</w:p>
    <w:p w:rsidR="002076E9" w:rsidRPr="00E532A5" w:rsidRDefault="002076E9" w:rsidP="002076E9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3</w:t>
      </w:r>
      <w:bookmarkStart w:id="0" w:name="_GoBack"/>
      <w:bookmarkEnd w:id="0"/>
      <w:r>
        <w:rPr>
          <w:rFonts w:cs="Calibri"/>
          <w:b/>
          <w:sz w:val="20"/>
          <w:szCs w:val="20"/>
        </w:rPr>
        <w:t xml:space="preserve"> – na podstawie art. 255 pkt  3) ustawy Prawo zamówień publicznych, cyt.:</w:t>
      </w:r>
      <w:r>
        <w:rPr>
          <w:rFonts w:cs="Calibri"/>
          <w:sz w:val="20"/>
          <w:szCs w:val="20"/>
        </w:rPr>
        <w:t xml:space="preserve"> Zamawiający unieważnia postępowanie o udzielenie zamówienia, jeżeli </w:t>
      </w:r>
      <w:r w:rsidRPr="00E532A5">
        <w:rPr>
          <w:rFonts w:cs="Calibri"/>
          <w:sz w:val="20"/>
          <w:szCs w:val="20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>
        <w:rPr>
          <w:rFonts w:cs="Calibri"/>
          <w:sz w:val="20"/>
          <w:szCs w:val="20"/>
        </w:rPr>
        <w:t>,</w:t>
      </w:r>
    </w:p>
    <w:p w:rsidR="002076E9" w:rsidRDefault="002076E9" w:rsidP="002076E9">
      <w:pPr>
        <w:pStyle w:val="Akapitzlist"/>
        <w:spacing w:after="0" w:line="240" w:lineRule="auto"/>
        <w:rPr>
          <w:rFonts w:cs="Calibri"/>
          <w:bCs/>
          <w:i/>
          <w:color w:val="000000"/>
          <w:sz w:val="20"/>
          <w:szCs w:val="20"/>
          <w:u w:val="single"/>
        </w:rPr>
      </w:pPr>
      <w:r w:rsidRPr="00E532A5">
        <w:rPr>
          <w:rFonts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2076E9" w:rsidRPr="000278D1" w:rsidRDefault="002076E9" w:rsidP="002076E9">
      <w:pPr>
        <w:pStyle w:val="Akapitzlist"/>
        <w:spacing w:after="0" w:line="240" w:lineRule="auto"/>
        <w:rPr>
          <w:rFonts w:cs="Calibri"/>
          <w:bCs/>
          <w:i/>
          <w:color w:val="000000"/>
          <w:sz w:val="20"/>
          <w:szCs w:val="20"/>
        </w:rPr>
      </w:pPr>
      <w:r w:rsidRPr="000278D1">
        <w:rPr>
          <w:rFonts w:cs="Calibri"/>
          <w:bCs/>
          <w:i/>
          <w:color w:val="000000"/>
          <w:sz w:val="20"/>
          <w:szCs w:val="20"/>
        </w:rPr>
        <w:t>W postępowaniu do części 3 zostały złożone dwie oferty:</w:t>
      </w:r>
    </w:p>
    <w:p w:rsidR="002076E9" w:rsidRPr="000278D1" w:rsidRDefault="002076E9" w:rsidP="002076E9">
      <w:pPr>
        <w:pStyle w:val="Akapitzlist"/>
        <w:spacing w:after="0" w:line="240" w:lineRule="auto"/>
        <w:rPr>
          <w:rFonts w:cs="Calibri"/>
          <w:bCs/>
          <w:i/>
          <w:color w:val="000000"/>
          <w:sz w:val="20"/>
          <w:szCs w:val="20"/>
        </w:rPr>
      </w:pPr>
      <w:r w:rsidRPr="000278D1">
        <w:rPr>
          <w:rFonts w:cs="Calibri"/>
          <w:bCs/>
          <w:i/>
          <w:color w:val="000000"/>
          <w:sz w:val="20"/>
          <w:szCs w:val="20"/>
        </w:rPr>
        <w:t xml:space="preserve">Oferta nr 19 – </w:t>
      </w:r>
      <w:proofErr w:type="spellStart"/>
      <w:r w:rsidRPr="000278D1">
        <w:rPr>
          <w:rFonts w:cs="Calibri"/>
          <w:bCs/>
          <w:i/>
          <w:color w:val="000000"/>
          <w:sz w:val="20"/>
          <w:szCs w:val="20"/>
        </w:rPr>
        <w:t>Medikol</w:t>
      </w:r>
      <w:proofErr w:type="spellEnd"/>
      <w:r w:rsidRPr="000278D1">
        <w:rPr>
          <w:rFonts w:cs="Calibri"/>
          <w:bCs/>
          <w:i/>
          <w:color w:val="000000"/>
          <w:sz w:val="20"/>
          <w:szCs w:val="20"/>
        </w:rPr>
        <w:t xml:space="preserve"> </w:t>
      </w:r>
      <w:proofErr w:type="spellStart"/>
      <w:r w:rsidRPr="000278D1">
        <w:rPr>
          <w:rFonts w:cs="Calibri"/>
          <w:bCs/>
          <w:i/>
          <w:color w:val="000000"/>
          <w:sz w:val="20"/>
          <w:szCs w:val="20"/>
        </w:rPr>
        <w:t>Solution</w:t>
      </w:r>
      <w:proofErr w:type="spellEnd"/>
      <w:r w:rsidRPr="000278D1">
        <w:rPr>
          <w:rFonts w:cs="Calibri"/>
          <w:bCs/>
          <w:i/>
          <w:color w:val="000000"/>
          <w:sz w:val="20"/>
          <w:szCs w:val="20"/>
        </w:rPr>
        <w:t xml:space="preserve">  Sp. z o.o. z siedzibą w Poznaniu</w:t>
      </w:r>
      <w:r>
        <w:rPr>
          <w:rFonts w:cs="Calibri"/>
          <w:bCs/>
          <w:i/>
          <w:color w:val="000000"/>
          <w:sz w:val="20"/>
          <w:szCs w:val="20"/>
        </w:rPr>
        <w:t xml:space="preserve"> </w:t>
      </w:r>
      <w:r w:rsidRPr="000278D1">
        <w:rPr>
          <w:rFonts w:cs="Calibri"/>
          <w:bCs/>
          <w:i/>
          <w:color w:val="000000"/>
          <w:sz w:val="20"/>
          <w:szCs w:val="20"/>
        </w:rPr>
        <w:t>z kwotą 7 919,64 zł</w:t>
      </w:r>
    </w:p>
    <w:p w:rsidR="002076E9" w:rsidRPr="00B7229B" w:rsidRDefault="002076E9" w:rsidP="002076E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229B">
        <w:rPr>
          <w:rFonts w:cs="Calibri"/>
          <w:bCs/>
          <w:i/>
          <w:color w:val="000000"/>
          <w:sz w:val="20"/>
          <w:szCs w:val="20"/>
        </w:rPr>
        <w:t xml:space="preserve">               Oferta nr 22 - </w:t>
      </w:r>
      <w:proofErr w:type="spellStart"/>
      <w:r w:rsidRPr="00B7229B">
        <w:rPr>
          <w:rFonts w:eastAsia="Calibri" w:cs="Calibri"/>
          <w:bCs/>
          <w:sz w:val="20"/>
          <w:szCs w:val="20"/>
        </w:rPr>
        <w:t>SK-MED</w:t>
      </w:r>
      <w:proofErr w:type="spellEnd"/>
      <w:r w:rsidRPr="00B7229B">
        <w:rPr>
          <w:rFonts w:eastAsia="Calibri" w:cs="Calibri"/>
          <w:bCs/>
          <w:sz w:val="20"/>
          <w:szCs w:val="20"/>
        </w:rPr>
        <w:t>. SYSTEMS Sp. z o.o.</w:t>
      </w:r>
      <w:r w:rsidRPr="00B7229B">
        <w:rPr>
          <w:rFonts w:cs="Calibri"/>
          <w:sz w:val="20"/>
          <w:szCs w:val="20"/>
        </w:rPr>
        <w:t xml:space="preserve"> z siedzibą w Poznaniu, która podlega odrzuceniu,</w:t>
      </w:r>
    </w:p>
    <w:p w:rsidR="002076E9" w:rsidRDefault="002076E9" w:rsidP="002076E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</w:t>
      </w:r>
    </w:p>
    <w:tbl>
      <w:tblPr>
        <w:tblW w:w="874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920"/>
        <w:gridCol w:w="3520"/>
        <w:gridCol w:w="2380"/>
        <w:gridCol w:w="1920"/>
      </w:tblGrid>
      <w:tr w:rsidR="002076E9" w:rsidRPr="00E532A5" w:rsidTr="001C26D9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E9" w:rsidRPr="00E532A5" w:rsidRDefault="002076E9" w:rsidP="001C26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532A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E9" w:rsidRPr="00E532A5" w:rsidRDefault="002076E9" w:rsidP="001C26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532A5">
              <w:rPr>
                <w:rFonts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E9" w:rsidRPr="00E532A5" w:rsidRDefault="002076E9" w:rsidP="001C26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532A5">
              <w:rPr>
                <w:rFonts w:cs="Calibri"/>
                <w:b/>
                <w:bCs/>
                <w:color w:val="000000"/>
                <w:sz w:val="18"/>
                <w:szCs w:val="18"/>
              </w:rPr>
              <w:t>Kwota jaką zamawiający zamierzał przeznaczyć na realizację zamówienia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E9" w:rsidRPr="00E532A5" w:rsidRDefault="002076E9" w:rsidP="001C26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532A5">
              <w:rPr>
                <w:rFonts w:cs="Calibri"/>
                <w:b/>
                <w:bCs/>
                <w:color w:val="000000"/>
                <w:sz w:val="18"/>
                <w:szCs w:val="18"/>
              </w:rPr>
              <w:t>Cena oferty najkorzystniejszej w świetle postawionych kryteriów oceny ofert</w:t>
            </w:r>
          </w:p>
        </w:tc>
      </w:tr>
      <w:tr w:rsidR="002076E9" w:rsidRPr="00E532A5" w:rsidTr="001C26D9">
        <w:trPr>
          <w:trHeight w:val="6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E9" w:rsidRPr="00E532A5" w:rsidRDefault="002076E9" w:rsidP="001C26D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E9" w:rsidRDefault="002076E9" w:rsidP="001C26D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Aparat   RTG PHILIPS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E9" w:rsidRDefault="002076E9" w:rsidP="001C26D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                       3 521,07 zł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E9" w:rsidRDefault="002076E9" w:rsidP="001C26D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             7 919,64 zł </w:t>
            </w:r>
          </w:p>
        </w:tc>
      </w:tr>
    </w:tbl>
    <w:p w:rsidR="002076E9" w:rsidRDefault="002076E9" w:rsidP="002076E9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2076E9" w:rsidRDefault="002076E9" w:rsidP="002076E9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C50408" w:rsidRDefault="00C50408" w:rsidP="002076E9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2076E9" w:rsidRDefault="002076E9" w:rsidP="002076E9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2076E9" w:rsidRDefault="002076E9" w:rsidP="002076E9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Zamawiaj</w:t>
      </w:r>
      <w:r w:rsidR="00C90CDF">
        <w:rPr>
          <w:rFonts w:cs="Calibri"/>
          <w:bCs/>
          <w:color w:val="000000"/>
          <w:sz w:val="20"/>
          <w:szCs w:val="20"/>
        </w:rPr>
        <w:t>ący wyznacza termin zawarcia umowy</w:t>
      </w:r>
      <w:r>
        <w:rPr>
          <w:rFonts w:cs="Calibri"/>
          <w:bCs/>
          <w:color w:val="000000"/>
          <w:sz w:val="20"/>
          <w:szCs w:val="20"/>
        </w:rPr>
        <w:t xml:space="preserve"> na dzień </w:t>
      </w:r>
      <w:r>
        <w:rPr>
          <w:rFonts w:cs="Calibri"/>
          <w:b/>
          <w:bCs/>
          <w:color w:val="000000"/>
          <w:sz w:val="20"/>
          <w:szCs w:val="20"/>
        </w:rPr>
        <w:t>3 stycznia 2025</w:t>
      </w:r>
      <w:r w:rsidRPr="00C233C5">
        <w:rPr>
          <w:rFonts w:cs="Calibri"/>
          <w:b/>
          <w:bCs/>
          <w:color w:val="000000"/>
          <w:sz w:val="20"/>
          <w:szCs w:val="20"/>
        </w:rPr>
        <w:t xml:space="preserve"> roku.</w:t>
      </w:r>
    </w:p>
    <w:p w:rsidR="002076E9" w:rsidRDefault="002076E9" w:rsidP="002076E9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  <w:lang w:eastAsia="ar-SA"/>
        </w:rPr>
      </w:pPr>
    </w:p>
    <w:p w:rsidR="00BE37DD" w:rsidRDefault="00BE37DD" w:rsidP="002076E9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  <w:lang w:eastAsia="ar-SA"/>
        </w:rPr>
      </w:pPr>
    </w:p>
    <w:p w:rsidR="00BE37DD" w:rsidRDefault="00BE37DD" w:rsidP="002076E9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  <w:lang w:eastAsia="ar-SA"/>
        </w:rPr>
      </w:pPr>
    </w:p>
    <w:p w:rsidR="002076E9" w:rsidRDefault="002076E9" w:rsidP="002076E9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Kierownik </w:t>
      </w:r>
    </w:p>
    <w:p w:rsidR="002076E9" w:rsidRDefault="002076E9" w:rsidP="002076E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Działu Zamówień Publicznych</w:t>
      </w:r>
    </w:p>
    <w:p w:rsidR="002076E9" w:rsidRDefault="002076E9" w:rsidP="002076E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</w:t>
      </w:r>
    </w:p>
    <w:p w:rsidR="002076E9" w:rsidRDefault="002076E9" w:rsidP="002076E9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     Marzena Kolasa</w:t>
      </w:r>
    </w:p>
    <w:p w:rsidR="002076E9" w:rsidRDefault="002076E9" w:rsidP="002076E9"/>
    <w:p w:rsidR="00B95C0A" w:rsidRDefault="00B95C0A"/>
    <w:sectPr w:rsidR="00B95C0A" w:rsidSect="000F220A">
      <w:footerReference w:type="default" r:id="rId10"/>
      <w:pgSz w:w="11906" w:h="16838"/>
      <w:pgMar w:top="284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30" w:rsidRDefault="006B7530" w:rsidP="006B7530">
      <w:pPr>
        <w:spacing w:after="0" w:line="240" w:lineRule="auto"/>
      </w:pPr>
      <w:r>
        <w:separator/>
      </w:r>
    </w:p>
  </w:endnote>
  <w:endnote w:type="continuationSeparator" w:id="1">
    <w:p w:rsidR="006B7530" w:rsidRDefault="006B7530" w:rsidP="006B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C0" w:rsidRDefault="00C50408">
    <w:pPr>
      <w:pStyle w:val="Stopka"/>
      <w:jc w:val="right"/>
    </w:pPr>
  </w:p>
  <w:p w:rsidR="00B90AC0" w:rsidRDefault="00C50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30" w:rsidRDefault="006B7530" w:rsidP="006B7530">
      <w:pPr>
        <w:spacing w:after="0" w:line="240" w:lineRule="auto"/>
      </w:pPr>
      <w:r>
        <w:separator/>
      </w:r>
    </w:p>
  </w:footnote>
  <w:footnote w:type="continuationSeparator" w:id="1">
    <w:p w:rsidR="006B7530" w:rsidRDefault="006B7530" w:rsidP="006B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6E9"/>
    <w:rsid w:val="002076E9"/>
    <w:rsid w:val="00217CC5"/>
    <w:rsid w:val="00691152"/>
    <w:rsid w:val="006B7530"/>
    <w:rsid w:val="00867E26"/>
    <w:rsid w:val="00B95C0A"/>
    <w:rsid w:val="00BE37DD"/>
    <w:rsid w:val="00C50408"/>
    <w:rsid w:val="00C9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6E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076E9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0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6E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2076E9"/>
    <w:pPr>
      <w:ind w:left="720"/>
      <w:contextualSpacing/>
    </w:p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2076E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6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cp:lastPrinted>2024-12-27T08:57:00Z</cp:lastPrinted>
  <dcterms:created xsi:type="dcterms:W3CDTF">2024-12-27T08:55:00Z</dcterms:created>
  <dcterms:modified xsi:type="dcterms:W3CDTF">2024-12-27T13:04:00Z</dcterms:modified>
</cp:coreProperties>
</file>