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A556" w14:textId="77777777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F7128">
        <w:rPr>
          <w:rFonts w:ascii="Arial" w:eastAsia="Times New Roman" w:hAnsi="Arial" w:cs="Arial"/>
          <w:b/>
          <w:sz w:val="20"/>
          <w:szCs w:val="20"/>
        </w:rPr>
        <w:t>3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6DC07C07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0C6303B2" w14:textId="77777777"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14:paraId="4D916D8C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5F24824D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3B9C955A" w14:textId="62A0D13C" w:rsidR="00BF7128" w:rsidRDefault="00BF7128" w:rsidP="00832EBB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832EBB">
        <w:rPr>
          <w:rFonts w:ascii="Arial" w:hAnsi="Arial" w:cs="Arial"/>
          <w:b/>
          <w:sz w:val="20"/>
          <w:szCs w:val="20"/>
        </w:rPr>
        <w:t>Remonty dróg na terenie gminy Mogilno - nakładki bitumiczne</w:t>
      </w:r>
      <w:r w:rsidR="00F41A48" w:rsidRPr="00CC6C8E">
        <w:rPr>
          <w:rFonts w:ascii="Arial" w:hAnsi="Arial" w:cs="Arial"/>
          <w:b/>
          <w:sz w:val="20"/>
          <w:szCs w:val="20"/>
        </w:rPr>
        <w:t>”</w:t>
      </w:r>
    </w:p>
    <w:p w14:paraId="011A5FDC" w14:textId="77777777" w:rsidR="00F41A48" w:rsidRPr="00BF7128" w:rsidRDefault="00F41A4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ADE30DF" w14:textId="1E5EB6EE" w:rsidR="00DF552D" w:rsidRDefault="005F73CA" w:rsidP="00DF552D">
      <w:pPr>
        <w:jc w:val="both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>ustawy z 11 września 2019 r. - Prawo zamówień publicznych (</w:t>
      </w:r>
      <w:r w:rsidR="00DF552D">
        <w:rPr>
          <w:rFonts w:ascii="Arial" w:hAnsi="Arial" w:cs="Arial"/>
          <w:sz w:val="20"/>
          <w:szCs w:val="20"/>
        </w:rPr>
        <w:t xml:space="preserve">Dz. U. z 2022 r. poz. 1710 z </w:t>
      </w:r>
      <w:proofErr w:type="spellStart"/>
      <w:r w:rsidR="00DF552D">
        <w:rPr>
          <w:rFonts w:ascii="Arial" w:hAnsi="Arial" w:cs="Arial"/>
          <w:sz w:val="20"/>
          <w:szCs w:val="20"/>
        </w:rPr>
        <w:t>póź</w:t>
      </w:r>
      <w:proofErr w:type="spellEnd"/>
      <w:r w:rsidR="00DF552D">
        <w:rPr>
          <w:rFonts w:ascii="Arial" w:hAnsi="Arial" w:cs="Arial"/>
          <w:sz w:val="20"/>
          <w:szCs w:val="20"/>
        </w:rPr>
        <w:t>. zm.</w:t>
      </w:r>
      <w:r w:rsidR="005C696D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832EBB">
        <w:rPr>
          <w:rFonts w:ascii="Arial" w:eastAsia="Times New Roman" w:hAnsi="Arial" w:cs="Arial"/>
          <w:sz w:val="20"/>
          <w:szCs w:val="20"/>
        </w:rPr>
        <w:t>robotę budowlaną</w:t>
      </w:r>
      <w:r w:rsidRPr="00BF7128">
        <w:rPr>
          <w:rFonts w:ascii="Arial" w:eastAsia="Times New Roman" w:hAnsi="Arial" w:cs="Arial"/>
          <w:sz w:val="20"/>
          <w:szCs w:val="20"/>
        </w:rPr>
        <w:t xml:space="preserve"> pn.: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832EBB">
        <w:rPr>
          <w:rFonts w:ascii="Arial" w:hAnsi="Arial" w:cs="Arial"/>
          <w:b/>
          <w:sz w:val="20"/>
          <w:szCs w:val="20"/>
        </w:rPr>
        <w:t>Remonty dróg na terenie gminy Mogilno - nakładki bitumiczne</w:t>
      </w:r>
      <w:r w:rsidR="00DF552D" w:rsidRPr="00CC6C8E">
        <w:rPr>
          <w:rFonts w:ascii="Arial" w:hAnsi="Arial" w:cs="Arial"/>
          <w:b/>
          <w:sz w:val="20"/>
          <w:szCs w:val="20"/>
        </w:rPr>
        <w:t>”</w:t>
      </w:r>
      <w:r w:rsidR="00DF552D">
        <w:rPr>
          <w:rFonts w:ascii="Arial" w:hAnsi="Arial" w:cs="Arial"/>
          <w:b/>
          <w:sz w:val="20"/>
          <w:szCs w:val="20"/>
        </w:rPr>
        <w:t>.</w:t>
      </w:r>
    </w:p>
    <w:p w14:paraId="1164B6F9" w14:textId="25D9AD68" w:rsidR="00DF552D" w:rsidRDefault="000024B0" w:rsidP="00DF552D">
      <w:pPr>
        <w:jc w:val="both"/>
        <w:rPr>
          <w:rFonts w:ascii="Arial" w:eastAsia="Times New Roman" w:hAnsi="Arial" w:cs="Arial"/>
          <w:sz w:val="20"/>
          <w:szCs w:val="20"/>
        </w:rPr>
      </w:pPr>
      <w:r w:rsidRPr="000024B0">
        <w:rPr>
          <w:rFonts w:ascii="Arial" w:hAnsi="Arial" w:cs="Arial"/>
          <w:b/>
          <w:sz w:val="20"/>
          <w:szCs w:val="20"/>
        </w:rPr>
        <w:t xml:space="preserve"> </w:t>
      </w:r>
      <w:r w:rsidR="00DF552D">
        <w:rPr>
          <w:rFonts w:ascii="Arial" w:eastAsia="Times New Roman" w:hAnsi="Arial" w:cs="Arial"/>
          <w:sz w:val="20"/>
          <w:szCs w:val="20"/>
        </w:rPr>
        <w:t xml:space="preserve">Zakres dostępnych Wykonawcy zasobów [nazwa podmiotu]: </w:t>
      </w:r>
    </w:p>
    <w:p w14:paraId="5FCC1F75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…………………………………………………..............................……………………………………………</w:t>
      </w:r>
      <w:r>
        <w:rPr>
          <w:rFonts w:ascii="Arial" w:eastAsia="Times New Roman" w:hAnsi="Arial" w:cs="Arial"/>
          <w:sz w:val="16"/>
          <w:szCs w:val="16"/>
        </w:rPr>
        <w:t>1)</w:t>
      </w:r>
    </w:p>
    <w:p w14:paraId="34DFC3C4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0765FE23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………………………………………………………………..............................………………………………</w:t>
      </w:r>
      <w:r>
        <w:rPr>
          <w:rFonts w:ascii="Arial" w:eastAsia="Times New Roman" w:hAnsi="Arial" w:cs="Arial"/>
          <w:sz w:val="16"/>
          <w:szCs w:val="16"/>
        </w:rPr>
        <w:t>2)</w:t>
      </w:r>
    </w:p>
    <w:p w14:paraId="6ED34693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Okres udostępniania zasobów …...……………………… [nazwa podmiotu] przy wykonywaniu zamówienia publicznego:</w:t>
      </w:r>
    </w:p>
    <w:p w14:paraId="3A4768A5" w14:textId="77777777" w:rsidR="00DF552D" w:rsidRDefault="00DF552D" w:rsidP="00DF552D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………………………………………………………..............................………………………………………</w:t>
      </w:r>
      <w:r>
        <w:rPr>
          <w:rFonts w:ascii="Arial" w:eastAsia="Times New Roman" w:hAnsi="Arial" w:cs="Arial"/>
          <w:sz w:val="16"/>
          <w:szCs w:val="16"/>
        </w:rPr>
        <w:t>3)</w:t>
      </w:r>
    </w:p>
    <w:p w14:paraId="60864381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Czy i w jakim zakresie podmiot udostępniający zasoby [nazwa podmiotu], na zdolnościach którego wykonawca polega w odniesieniu do warunków udziału w postępowaniu dotyczących wykształcenia, kwalifikacji zawodowych lub doświadczenia, zrealizuje roboty budowlane lub usługi, których wskazane zdolności dotyczą?: </w:t>
      </w:r>
    </w:p>
    <w:p w14:paraId="19D8833B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…………………………………………………..............................……………………………………………</w:t>
      </w:r>
      <w:r>
        <w:rPr>
          <w:rFonts w:ascii="Arial" w:eastAsia="Times New Roman" w:hAnsi="Arial" w:cs="Arial"/>
          <w:sz w:val="16"/>
          <w:szCs w:val="16"/>
        </w:rPr>
        <w:t>4)</w:t>
      </w:r>
    </w:p>
    <w:p w14:paraId="222F4055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09C3C4D0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3662216D" w14:textId="77777777" w:rsidR="00DF552D" w:rsidRDefault="00DF552D" w:rsidP="00DF5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A91F79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Zakres udost</w:t>
      </w:r>
      <w:r>
        <w:rPr>
          <w:rFonts w:ascii="Arial" w:eastAsia="TimesNewRoman" w:hAnsi="Arial" w:cs="Arial"/>
          <w:b/>
          <w:sz w:val="16"/>
          <w:szCs w:val="16"/>
        </w:rPr>
        <w:t>ę</w:t>
      </w:r>
      <w:r>
        <w:rPr>
          <w:rFonts w:ascii="Arial" w:hAnsi="Arial" w:cs="Arial"/>
          <w:b/>
          <w:sz w:val="16"/>
          <w:szCs w:val="16"/>
        </w:rPr>
        <w:t>pnianych zasobów</w:t>
      </w:r>
      <w:r>
        <w:rPr>
          <w:rFonts w:ascii="Arial" w:hAnsi="Arial" w:cs="Arial"/>
          <w:sz w:val="16"/>
          <w:szCs w:val="16"/>
        </w:rPr>
        <w:t xml:space="preserve"> niezb</w:t>
      </w:r>
      <w:r>
        <w:rPr>
          <w:rFonts w:ascii="Arial" w:eastAsia="TimesNewRoman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dnych do potwierdzenia spełniania warunku:</w:t>
      </w:r>
    </w:p>
    <w:p w14:paraId="0C294CBC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wiedza i do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wiadczenie</w:t>
      </w:r>
    </w:p>
    <w:p w14:paraId="277191CE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potencjał techniczny (rodzaj, nazwa, model)</w:t>
      </w:r>
    </w:p>
    <w:p w14:paraId="4AF34694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osoby zdolne do wykonania zamówienia (imi</w:t>
      </w:r>
      <w:r>
        <w:rPr>
          <w:rFonts w:ascii="Arial" w:eastAsia="TimesNewRoman" w:hAnsi="Arial" w:cs="Arial"/>
          <w:sz w:val="16"/>
          <w:szCs w:val="16"/>
        </w:rPr>
        <w:t xml:space="preserve">ę </w:t>
      </w:r>
      <w:r>
        <w:rPr>
          <w:rFonts w:ascii="Arial" w:hAnsi="Arial" w:cs="Arial"/>
          <w:sz w:val="16"/>
          <w:szCs w:val="16"/>
        </w:rPr>
        <w:t>i nazwisko, funkcja lub zakres wykonywanych czynno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ci)</w:t>
      </w:r>
    </w:p>
    <w:p w14:paraId="71E78530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ci finansowe lub ekonomiczne</w:t>
      </w:r>
    </w:p>
    <w:p w14:paraId="59ED7214" w14:textId="77777777" w:rsidR="00DF552D" w:rsidRDefault="00DF552D" w:rsidP="00DF552D">
      <w:pPr>
        <w:pStyle w:val="Akapitzlist"/>
        <w:autoSpaceDE w:val="0"/>
        <w:autoSpaceDN w:val="0"/>
        <w:adjustRightInd w:val="0"/>
        <w:spacing w:before="240"/>
        <w:ind w:left="851"/>
        <w:jc w:val="both"/>
        <w:rPr>
          <w:rFonts w:ascii="Arial" w:hAnsi="Arial" w:cs="Arial"/>
          <w:sz w:val="16"/>
          <w:szCs w:val="16"/>
        </w:rPr>
      </w:pPr>
    </w:p>
    <w:p w14:paraId="053E5BFC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Sposób wykorzystania zasobów</w:t>
      </w:r>
      <w:r>
        <w:rPr>
          <w:rFonts w:ascii="Arial" w:hAnsi="Arial" w:cs="Arial"/>
          <w:sz w:val="16"/>
          <w:szCs w:val="16"/>
        </w:rPr>
        <w:t xml:space="preserve"> np. podwykonawstwo, konsultacje, doradztwo. W sytuacji gdy przedmiotem udzielenia s</w:t>
      </w:r>
      <w:r>
        <w:rPr>
          <w:rFonts w:ascii="Arial" w:eastAsia="TimesNewRoman" w:hAnsi="Arial" w:cs="Arial"/>
          <w:sz w:val="16"/>
          <w:szCs w:val="16"/>
        </w:rPr>
        <w:t xml:space="preserve">ą </w:t>
      </w:r>
      <w:r>
        <w:rPr>
          <w:rFonts w:ascii="Arial" w:hAnsi="Arial" w:cs="Arial"/>
          <w:sz w:val="16"/>
          <w:szCs w:val="16"/>
        </w:rPr>
        <w:t>zasoby nierozerwalnie zwi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zane z podmiotem ich udzielaj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cym, niemo</w:t>
      </w:r>
      <w:r>
        <w:rPr>
          <w:rFonts w:ascii="Arial" w:eastAsia="TimesNewRoman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liwe do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samodzielnego obrotu i dalszego udzielenia ich bez zaanga</w:t>
      </w:r>
      <w:r>
        <w:rPr>
          <w:rFonts w:ascii="Arial" w:eastAsia="TimesNewRoman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owania tego podmiotu w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wykonanie zamówienia, taki dokument powinien zawiera</w:t>
      </w:r>
      <w:r>
        <w:rPr>
          <w:rFonts w:ascii="Arial" w:eastAsia="TimesNewRoman" w:hAnsi="Arial" w:cs="Arial"/>
          <w:sz w:val="16"/>
          <w:szCs w:val="16"/>
        </w:rPr>
        <w:t xml:space="preserve">ć </w:t>
      </w:r>
      <w:r>
        <w:rPr>
          <w:rFonts w:ascii="Arial" w:hAnsi="Arial" w:cs="Arial"/>
          <w:sz w:val="16"/>
          <w:szCs w:val="16"/>
        </w:rPr>
        <w:t>wyra</w:t>
      </w:r>
      <w:r>
        <w:rPr>
          <w:rFonts w:ascii="Arial" w:eastAsia="TimesNewRoman" w:hAnsi="Arial" w:cs="Arial"/>
          <w:sz w:val="16"/>
          <w:szCs w:val="16"/>
        </w:rPr>
        <w:t>ź</w:t>
      </w:r>
      <w:r>
        <w:rPr>
          <w:rFonts w:ascii="Arial" w:hAnsi="Arial" w:cs="Arial"/>
          <w:sz w:val="16"/>
          <w:szCs w:val="16"/>
        </w:rPr>
        <w:t>ne nawi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zanie do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uczestnictwa tego podmiotu w wykonaniu zamówienia.</w:t>
      </w:r>
    </w:p>
    <w:p w14:paraId="445B898B" w14:textId="77777777" w:rsidR="00DF552D" w:rsidRDefault="00DF552D" w:rsidP="00DF552D">
      <w:pPr>
        <w:pStyle w:val="Akapitzlist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</w:p>
    <w:p w14:paraId="06B87FC7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Okres udostępniania zasobów</w:t>
      </w:r>
      <w:r>
        <w:rPr>
          <w:rFonts w:ascii="Arial" w:eastAsia="Times New Roman" w:hAnsi="Arial" w:cs="Arial"/>
          <w:sz w:val="16"/>
          <w:szCs w:val="16"/>
        </w:rPr>
        <w:t xml:space="preserve"> np. na czas realizacji zamówienia lub do dnia.......</w:t>
      </w:r>
    </w:p>
    <w:p w14:paraId="6F0AA672" w14:textId="77777777" w:rsidR="00DF552D" w:rsidRDefault="00DF552D" w:rsidP="00DF552D">
      <w:pPr>
        <w:pStyle w:val="Akapitzlist"/>
        <w:rPr>
          <w:rFonts w:ascii="Arial" w:hAnsi="Arial" w:cs="Arial"/>
          <w:sz w:val="16"/>
          <w:szCs w:val="16"/>
        </w:rPr>
      </w:pPr>
    </w:p>
    <w:p w14:paraId="06A04340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podać zakres powierzonych prac, wartość lub procentową część robót/usług</w:t>
      </w:r>
    </w:p>
    <w:p w14:paraId="4A2C6026" w14:textId="4D40AE03" w:rsidR="00B70B66" w:rsidRPr="00BF7128" w:rsidRDefault="00B70B66" w:rsidP="00DF552D">
      <w:pPr>
        <w:jc w:val="both"/>
        <w:rPr>
          <w:rFonts w:ascii="Arial" w:eastAsia="Times New Roman" w:hAnsi="Arial" w:cs="Arial"/>
          <w:sz w:val="20"/>
          <w:szCs w:val="20"/>
        </w:rPr>
      </w:pPr>
    </w:p>
    <w:sectPr w:rsidR="00B70B66" w:rsidRPr="00BF7128" w:rsidSect="00823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4F58" w14:textId="77777777" w:rsidR="00AB1D3A" w:rsidRDefault="00AB1D3A">
      <w:pPr>
        <w:spacing w:after="0" w:line="240" w:lineRule="auto"/>
      </w:pPr>
      <w:r>
        <w:separator/>
      </w:r>
    </w:p>
  </w:endnote>
  <w:endnote w:type="continuationSeparator" w:id="0">
    <w:p w14:paraId="332BA364" w14:textId="77777777" w:rsidR="00AB1D3A" w:rsidRDefault="00A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D7B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D4B6" w14:textId="44266090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66B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7F21" w14:textId="77777777" w:rsidR="00AB1D3A" w:rsidRDefault="00AB1D3A">
      <w:pPr>
        <w:spacing w:after="0" w:line="240" w:lineRule="auto"/>
      </w:pPr>
      <w:r>
        <w:separator/>
      </w:r>
    </w:p>
  </w:footnote>
  <w:footnote w:type="continuationSeparator" w:id="0">
    <w:p w14:paraId="6EF96DFF" w14:textId="77777777" w:rsidR="00AB1D3A" w:rsidRDefault="00A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62D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B905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C69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7B05CC7" w14:textId="2417124F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 w:cs="Arial"/>
        <w:sz w:val="16"/>
        <w:szCs w:val="16"/>
      </w:rPr>
      <w:t>W</w:t>
    </w:r>
    <w:r w:rsidR="00130F09">
      <w:rPr>
        <w:rFonts w:ascii="Arial" w:hAnsi="Arial" w:cs="Arial"/>
        <w:sz w:val="16"/>
        <w:szCs w:val="16"/>
      </w:rPr>
      <w:t>FE</w:t>
    </w:r>
    <w:r w:rsidRPr="001421FA">
      <w:rPr>
        <w:rFonts w:ascii="Arial" w:hAnsi="Arial" w:cs="Arial"/>
        <w:sz w:val="16"/>
        <w:szCs w:val="16"/>
      </w:rPr>
      <w:t>.271.</w:t>
    </w:r>
    <w:r w:rsidR="00832EBB">
      <w:rPr>
        <w:rFonts w:ascii="Arial" w:hAnsi="Arial" w:cs="Arial"/>
        <w:sz w:val="16"/>
        <w:szCs w:val="16"/>
      </w:rPr>
      <w:t>8</w:t>
    </w:r>
    <w:r w:rsidRPr="001421FA">
      <w:rPr>
        <w:rFonts w:ascii="Arial" w:hAnsi="Arial" w:cs="Arial"/>
        <w:sz w:val="16"/>
        <w:szCs w:val="16"/>
      </w:rPr>
      <w:t>.202</w:t>
    </w:r>
    <w:r w:rsidR="00DF552D">
      <w:rPr>
        <w:rFonts w:ascii="Arial" w:hAnsi="Arial" w:cs="Arial"/>
        <w:sz w:val="16"/>
        <w:szCs w:val="16"/>
      </w:rPr>
      <w:t>3</w:t>
    </w:r>
    <w:r w:rsidRPr="001421FA">
      <w:rPr>
        <w:rFonts w:ascii="Arial" w:hAnsi="Arial" w:cs="Arial"/>
        <w:sz w:val="16"/>
        <w:szCs w:val="16"/>
      </w:rPr>
      <w:t>.</w:t>
    </w:r>
    <w:r w:rsidR="00F41A48">
      <w:rPr>
        <w:rFonts w:ascii="Arial" w:hAnsi="Arial" w:cs="Arial"/>
        <w:sz w:val="16"/>
        <w:szCs w:val="16"/>
      </w:rPr>
      <w:t>WGS</w:t>
    </w:r>
  </w:p>
  <w:p w14:paraId="43E43AE6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0FD"/>
    <w:multiLevelType w:val="hybridMultilevel"/>
    <w:tmpl w:val="1BCA79B2"/>
    <w:lvl w:ilvl="0" w:tplc="B2BA174C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588E"/>
    <w:multiLevelType w:val="hybridMultilevel"/>
    <w:tmpl w:val="BD26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74452">
    <w:abstractNumId w:val="1"/>
  </w:num>
  <w:num w:numId="2" w16cid:durableId="1930697882">
    <w:abstractNumId w:val="0"/>
  </w:num>
  <w:num w:numId="3" w16cid:durableId="1256132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9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24B0"/>
    <w:rsid w:val="000C2BFB"/>
    <w:rsid w:val="000D3723"/>
    <w:rsid w:val="00130F09"/>
    <w:rsid w:val="00192077"/>
    <w:rsid w:val="00196B22"/>
    <w:rsid w:val="00365B3D"/>
    <w:rsid w:val="003A3B45"/>
    <w:rsid w:val="003F5211"/>
    <w:rsid w:val="005556BF"/>
    <w:rsid w:val="005C696D"/>
    <w:rsid w:val="005F73CA"/>
    <w:rsid w:val="0061662E"/>
    <w:rsid w:val="00724BDB"/>
    <w:rsid w:val="007915F2"/>
    <w:rsid w:val="008232C3"/>
    <w:rsid w:val="008274E8"/>
    <w:rsid w:val="00832EBB"/>
    <w:rsid w:val="008D49AE"/>
    <w:rsid w:val="00903DE9"/>
    <w:rsid w:val="009136A8"/>
    <w:rsid w:val="00916086"/>
    <w:rsid w:val="00AB1D3A"/>
    <w:rsid w:val="00B70B66"/>
    <w:rsid w:val="00BF7128"/>
    <w:rsid w:val="00DF552D"/>
    <w:rsid w:val="00E16222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618E25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Akapitzlist">
    <w:name w:val="List Paragraph"/>
    <w:basedOn w:val="Normalny"/>
    <w:uiPriority w:val="34"/>
    <w:qFormat/>
    <w:rsid w:val="0013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Karolina Popielarz</cp:lastModifiedBy>
  <cp:revision>10</cp:revision>
  <cp:lastPrinted>2023-02-01T08:04:00Z</cp:lastPrinted>
  <dcterms:created xsi:type="dcterms:W3CDTF">2019-12-30T06:57:00Z</dcterms:created>
  <dcterms:modified xsi:type="dcterms:W3CDTF">2023-05-25T10:34:00Z</dcterms:modified>
</cp:coreProperties>
</file>