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0A1AD" w14:textId="0E9A156E" w:rsidR="009F1B47" w:rsidRPr="00526602" w:rsidRDefault="009F1B47" w:rsidP="00526602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526602">
        <w:rPr>
          <w:rFonts w:eastAsia="Calibri"/>
          <w:sz w:val="28"/>
          <w:szCs w:val="28"/>
          <w:lang w:eastAsia="en-US"/>
        </w:rPr>
        <w:t xml:space="preserve">Kraków, </w:t>
      </w:r>
      <w:r w:rsidR="002505D2" w:rsidRPr="00526602">
        <w:rPr>
          <w:rFonts w:eastAsia="Calibri"/>
          <w:sz w:val="28"/>
          <w:szCs w:val="28"/>
          <w:lang w:eastAsia="en-US"/>
        </w:rPr>
        <w:t>20</w:t>
      </w:r>
      <w:r w:rsidRPr="00526602">
        <w:rPr>
          <w:rFonts w:eastAsia="Calibri"/>
          <w:sz w:val="28"/>
          <w:szCs w:val="28"/>
          <w:lang w:eastAsia="en-US"/>
        </w:rPr>
        <w:t>.</w:t>
      </w:r>
      <w:r w:rsidR="002505D2" w:rsidRPr="00526602">
        <w:rPr>
          <w:rFonts w:eastAsia="Calibri"/>
          <w:sz w:val="28"/>
          <w:szCs w:val="28"/>
          <w:lang w:eastAsia="en-US"/>
        </w:rPr>
        <w:t>11</w:t>
      </w:r>
      <w:r w:rsidRPr="00526602">
        <w:rPr>
          <w:rFonts w:eastAsia="Calibri"/>
          <w:sz w:val="28"/>
          <w:szCs w:val="28"/>
          <w:lang w:eastAsia="en-US"/>
        </w:rPr>
        <w:t>.2023</w:t>
      </w:r>
    </w:p>
    <w:p w14:paraId="0707A27C" w14:textId="77777777" w:rsidR="008028F4" w:rsidRPr="00526602" w:rsidRDefault="008028F4" w:rsidP="00526602">
      <w:pPr>
        <w:suppressAutoHyphens w:val="0"/>
        <w:spacing w:after="160" w:line="256" w:lineRule="auto"/>
        <w:ind w:left="6372" w:firstLine="708"/>
        <w:rPr>
          <w:rFonts w:eastAsia="Calibri"/>
          <w:sz w:val="28"/>
          <w:szCs w:val="28"/>
          <w:lang w:eastAsia="en-US"/>
        </w:rPr>
      </w:pPr>
    </w:p>
    <w:p w14:paraId="11A74AE2" w14:textId="797016B8" w:rsidR="009F1B47" w:rsidRPr="00526602" w:rsidRDefault="009F1B47" w:rsidP="00526602">
      <w:pPr>
        <w:rPr>
          <w:rFonts w:eastAsia="Calibri"/>
          <w:sz w:val="28"/>
          <w:szCs w:val="28"/>
        </w:rPr>
      </w:pPr>
      <w:r w:rsidRPr="00526602">
        <w:rPr>
          <w:rFonts w:eastAsia="Calibri"/>
          <w:sz w:val="28"/>
          <w:szCs w:val="28"/>
        </w:rPr>
        <w:t>DZ.271.</w:t>
      </w:r>
      <w:r w:rsidR="002505D2" w:rsidRPr="00526602">
        <w:rPr>
          <w:rFonts w:eastAsia="Calibri"/>
          <w:sz w:val="28"/>
          <w:szCs w:val="28"/>
        </w:rPr>
        <w:t>102</w:t>
      </w:r>
      <w:r w:rsidR="00CB1BC0" w:rsidRPr="00526602">
        <w:rPr>
          <w:rFonts w:eastAsia="Calibri"/>
          <w:sz w:val="28"/>
          <w:szCs w:val="28"/>
        </w:rPr>
        <w:t>.</w:t>
      </w:r>
      <w:r w:rsidR="002505D2" w:rsidRPr="00526602">
        <w:rPr>
          <w:rFonts w:eastAsia="Calibri"/>
          <w:sz w:val="28"/>
          <w:szCs w:val="28"/>
        </w:rPr>
        <w:t>1120</w:t>
      </w:r>
      <w:r w:rsidR="00CB1BC0" w:rsidRPr="00526602">
        <w:rPr>
          <w:rFonts w:eastAsia="Calibri"/>
          <w:sz w:val="28"/>
          <w:szCs w:val="28"/>
        </w:rPr>
        <w:t>.</w:t>
      </w:r>
      <w:r w:rsidRPr="00526602">
        <w:rPr>
          <w:rFonts w:eastAsia="Calibri"/>
          <w:sz w:val="28"/>
          <w:szCs w:val="28"/>
        </w:rPr>
        <w:t>2023</w:t>
      </w:r>
    </w:p>
    <w:p w14:paraId="59F07C31" w14:textId="77777777" w:rsidR="009F1B47" w:rsidRPr="00526602" w:rsidRDefault="009F1B47" w:rsidP="00526602">
      <w:pPr>
        <w:rPr>
          <w:rFonts w:eastAsia="Calibri"/>
          <w:sz w:val="28"/>
          <w:szCs w:val="28"/>
        </w:rPr>
      </w:pPr>
    </w:p>
    <w:p w14:paraId="79D95790" w14:textId="77777777" w:rsidR="009F1B47" w:rsidRPr="00526602" w:rsidRDefault="009F1B47" w:rsidP="00526602">
      <w:pPr>
        <w:rPr>
          <w:rFonts w:eastAsia="Calibri"/>
          <w:sz w:val="28"/>
          <w:szCs w:val="28"/>
        </w:rPr>
      </w:pPr>
      <w:r w:rsidRPr="00526602">
        <w:rPr>
          <w:rFonts w:eastAsia="Calibri"/>
          <w:sz w:val="28"/>
          <w:szCs w:val="28"/>
        </w:rPr>
        <w:t>Dział Zamówień Publicznych</w:t>
      </w:r>
    </w:p>
    <w:p w14:paraId="22012181" w14:textId="77777777" w:rsidR="009F1B47" w:rsidRPr="00526602" w:rsidRDefault="009F1B47" w:rsidP="00526602">
      <w:pPr>
        <w:rPr>
          <w:rFonts w:eastAsia="Calibri"/>
          <w:sz w:val="28"/>
          <w:szCs w:val="28"/>
        </w:rPr>
      </w:pPr>
      <w:r w:rsidRPr="00526602">
        <w:rPr>
          <w:rFonts w:eastAsia="Calibri"/>
          <w:sz w:val="28"/>
          <w:szCs w:val="28"/>
        </w:rPr>
        <w:t>tel. 0-12 614 25 51</w:t>
      </w:r>
    </w:p>
    <w:p w14:paraId="206F24D0" w14:textId="77777777" w:rsidR="009F1B47" w:rsidRPr="00526602" w:rsidRDefault="009F1B47" w:rsidP="00526602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  <w:r w:rsidRPr="00526602">
        <w:rPr>
          <w:rFonts w:eastAsia="Calibri"/>
          <w:sz w:val="28"/>
          <w:szCs w:val="28"/>
        </w:rPr>
        <w:t xml:space="preserve">e-mail: </w:t>
      </w:r>
      <w:hyperlink r:id="rId8" w:history="1">
        <w:r w:rsidRPr="00526602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4AF13375" w14:textId="77777777" w:rsidR="008028F4" w:rsidRPr="00526602" w:rsidRDefault="008028F4" w:rsidP="00526602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</w:p>
    <w:p w14:paraId="3A78B5F6" w14:textId="2FEBE16E" w:rsidR="009F1B47" w:rsidRPr="00526602" w:rsidRDefault="002505D2" w:rsidP="00526602">
      <w:pPr>
        <w:tabs>
          <w:tab w:val="center" w:pos="4536"/>
          <w:tab w:val="right" w:pos="9072"/>
        </w:tabs>
        <w:suppressAutoHyphens w:val="0"/>
        <w:spacing w:line="360" w:lineRule="auto"/>
        <w:rPr>
          <w:b/>
          <w:sz w:val="28"/>
          <w:szCs w:val="28"/>
          <w:lang w:eastAsia="pl-PL"/>
        </w:rPr>
      </w:pPr>
      <w:r w:rsidRPr="00526602">
        <w:rPr>
          <w:rFonts w:eastAsia="Calibri"/>
          <w:iCs/>
          <w:sz w:val="28"/>
          <w:szCs w:val="28"/>
        </w:rPr>
        <w:t>dotyczy: postępowania DZ.271.102.2023 pn. Aparaty do znieczulenia z wyposażeniem współfinansowane z dotacji Ministerstwa Zdrowia.</w:t>
      </w:r>
    </w:p>
    <w:p w14:paraId="224FE320" w14:textId="77777777" w:rsidR="008028F4" w:rsidRPr="00526602" w:rsidRDefault="008028F4" w:rsidP="00526602">
      <w:pPr>
        <w:tabs>
          <w:tab w:val="center" w:pos="4536"/>
          <w:tab w:val="right" w:pos="9072"/>
        </w:tabs>
        <w:suppressAutoHyphens w:val="0"/>
        <w:rPr>
          <w:b/>
          <w:sz w:val="28"/>
          <w:szCs w:val="28"/>
          <w:lang w:eastAsia="pl-PL"/>
        </w:rPr>
      </w:pPr>
    </w:p>
    <w:p w14:paraId="0DFA7F9E" w14:textId="6B729902" w:rsidR="008E5EAC" w:rsidRPr="00526602" w:rsidRDefault="008E5EAC" w:rsidP="00526602">
      <w:pPr>
        <w:suppressAutoHyphens w:val="0"/>
        <w:spacing w:line="360" w:lineRule="auto"/>
        <w:rPr>
          <w:rFonts w:eastAsia="Calibri"/>
          <w:iCs/>
          <w:sz w:val="28"/>
          <w:szCs w:val="28"/>
          <w:lang w:eastAsia="en-US"/>
        </w:rPr>
      </w:pPr>
      <w:r w:rsidRPr="00526602">
        <w:rPr>
          <w:rFonts w:eastAsia="Calibri"/>
          <w:iCs/>
          <w:sz w:val="28"/>
          <w:szCs w:val="28"/>
          <w:lang w:eastAsia="en-US"/>
        </w:rPr>
        <w:t xml:space="preserve">Krakowski Szpital Specjalistyczny im. </w:t>
      </w:r>
      <w:r w:rsidR="00F50F30" w:rsidRPr="00526602">
        <w:rPr>
          <w:rFonts w:eastAsia="Calibri"/>
          <w:iCs/>
          <w:sz w:val="28"/>
          <w:szCs w:val="28"/>
          <w:lang w:eastAsia="en-US"/>
        </w:rPr>
        <w:t xml:space="preserve">św. </w:t>
      </w:r>
      <w:r w:rsidRPr="00526602">
        <w:rPr>
          <w:rFonts w:eastAsia="Calibri"/>
          <w:iCs/>
          <w:sz w:val="28"/>
          <w:szCs w:val="28"/>
          <w:lang w:eastAsia="en-US"/>
        </w:rPr>
        <w:t xml:space="preserve">Jana Pawła II, powiadamia zainteresowane strony, </w:t>
      </w:r>
      <w:bookmarkStart w:id="0" w:name="_GoBack"/>
      <w:bookmarkEnd w:id="0"/>
      <w:r w:rsidRPr="00526602">
        <w:rPr>
          <w:rFonts w:eastAsia="Calibri"/>
          <w:iCs/>
          <w:sz w:val="28"/>
          <w:szCs w:val="28"/>
          <w:lang w:eastAsia="en-US"/>
        </w:rPr>
        <w:t xml:space="preserve">że w związku z ww. postępowaniem, w wyniku rozstrzygnięcia przetargu prowadzonego w trybie </w:t>
      </w:r>
      <w:r w:rsidR="009F1B47" w:rsidRPr="00526602">
        <w:rPr>
          <w:sz w:val="28"/>
          <w:szCs w:val="28"/>
          <w:lang w:eastAsia="pl-PL"/>
        </w:rPr>
        <w:t>podstawowym</w:t>
      </w:r>
      <w:r w:rsidRPr="00526602">
        <w:rPr>
          <w:rFonts w:eastAsia="Calibri"/>
          <w:iCs/>
          <w:sz w:val="28"/>
          <w:szCs w:val="28"/>
          <w:lang w:eastAsia="en-US"/>
        </w:rPr>
        <w:t>, Zamawiający dokonał wyboru oferty firmy:</w:t>
      </w:r>
    </w:p>
    <w:p w14:paraId="5DFE7F87" w14:textId="77777777" w:rsidR="008E5EAC" w:rsidRPr="00526602" w:rsidRDefault="008E5EAC" w:rsidP="00526602">
      <w:pPr>
        <w:spacing w:line="360" w:lineRule="auto"/>
        <w:ind w:firstLine="708"/>
        <w:rPr>
          <w:rFonts w:ascii="Tahoma" w:hAnsi="Tahoma" w:cs="Tahoma"/>
          <w:sz w:val="28"/>
          <w:szCs w:val="28"/>
        </w:rPr>
      </w:pPr>
    </w:p>
    <w:p w14:paraId="076F418D" w14:textId="6EF98B3C" w:rsidR="008E5EAC" w:rsidRPr="00526602" w:rsidRDefault="008E5EAC" w:rsidP="00526602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8E5EAC" w:rsidRPr="00526602" w14:paraId="573C5B21" w14:textId="77777777" w:rsidTr="00A7187C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FA6760" w14:textId="77777777" w:rsidR="002505D2" w:rsidRPr="00526602" w:rsidRDefault="002505D2" w:rsidP="00526602">
            <w:pPr>
              <w:suppressAutoHyphens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52660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GE MEDICAL SYSTEMS POLSKA SPÓŁKA Z OGRANICZONĄ ODPOWIEDZIALNOŚCIĄ</w:t>
            </w:r>
          </w:p>
          <w:p w14:paraId="36447CEC" w14:textId="6E4BEDDC" w:rsidR="002505D2" w:rsidRPr="00526602" w:rsidRDefault="002505D2" w:rsidP="00526602">
            <w:pPr>
              <w:suppressAutoHyphens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52660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ul. WOŁOSKA nr 9  02-583  WARSZAWA</w:t>
            </w:r>
          </w:p>
          <w:p w14:paraId="71F10356" w14:textId="77777777" w:rsidR="002505D2" w:rsidRPr="00526602" w:rsidRDefault="002505D2" w:rsidP="00526602">
            <w:pPr>
              <w:suppressAutoHyphens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14:paraId="2FBC4D2C" w14:textId="525CB26E" w:rsidR="008E5EAC" w:rsidRPr="00526602" w:rsidRDefault="008E5EAC" w:rsidP="00526602">
            <w:pPr>
              <w:suppressAutoHyphens w:val="0"/>
              <w:rPr>
                <w:sz w:val="28"/>
                <w:szCs w:val="28"/>
                <w:lang w:eastAsia="pl-PL"/>
              </w:rPr>
            </w:pPr>
            <w:r w:rsidRPr="00526602">
              <w:rPr>
                <w:sz w:val="28"/>
                <w:szCs w:val="28"/>
                <w:lang w:eastAsia="pl-PL"/>
              </w:rPr>
              <w:t xml:space="preserve">Cena wybranej oferty </w:t>
            </w:r>
            <w:r w:rsidR="002505D2" w:rsidRPr="00526602">
              <w:rPr>
                <w:sz w:val="28"/>
                <w:szCs w:val="28"/>
              </w:rPr>
              <w:t>1 026 000,00</w:t>
            </w:r>
            <w:r w:rsidR="00E54F2E" w:rsidRPr="00526602">
              <w:rPr>
                <w:rFonts w:eastAsia="Calibri"/>
                <w:sz w:val="28"/>
                <w:szCs w:val="28"/>
                <w:lang w:eastAsia="en-US"/>
              </w:rPr>
              <w:t xml:space="preserve"> zł.</w:t>
            </w:r>
          </w:p>
          <w:p w14:paraId="07642AD9" w14:textId="7EC376FB" w:rsidR="00E54F2E" w:rsidRPr="00526602" w:rsidRDefault="008E5EAC" w:rsidP="0052660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26602">
              <w:rPr>
                <w:sz w:val="28"/>
                <w:szCs w:val="28"/>
                <w:lang w:eastAsia="pl-PL"/>
              </w:rPr>
              <w:t xml:space="preserve">Słownie: </w:t>
            </w:r>
            <w:r w:rsidR="002505D2" w:rsidRPr="00526602">
              <w:rPr>
                <w:rFonts w:eastAsia="Calibri"/>
                <w:sz w:val="28"/>
                <w:szCs w:val="28"/>
                <w:lang w:eastAsia="en-US"/>
              </w:rPr>
              <w:t>jeden milion dwadzieścia sześć tysięcy złotych 00/100</w:t>
            </w:r>
          </w:p>
          <w:p w14:paraId="45834008" w14:textId="28CC876C" w:rsidR="008E5EAC" w:rsidRPr="00526602" w:rsidRDefault="008E5EAC" w:rsidP="00526602">
            <w:pPr>
              <w:suppressAutoHyphens w:val="0"/>
              <w:rPr>
                <w:b/>
                <w:sz w:val="28"/>
                <w:szCs w:val="28"/>
                <w:lang w:eastAsia="pl-PL"/>
              </w:rPr>
            </w:pPr>
            <w:r w:rsidRPr="00526602">
              <w:rPr>
                <w:sz w:val="28"/>
                <w:szCs w:val="28"/>
                <w:lang w:eastAsia="pl-PL"/>
              </w:rPr>
              <w:t>Uzasadnienie wyboru</w:t>
            </w:r>
            <w:r w:rsidR="00643F9B" w:rsidRPr="00526602">
              <w:rPr>
                <w:sz w:val="28"/>
                <w:szCs w:val="28"/>
                <w:lang w:eastAsia="pl-PL"/>
              </w:rPr>
              <w:t>:</w:t>
            </w:r>
            <w:r w:rsidRPr="00526602">
              <w:rPr>
                <w:sz w:val="28"/>
                <w:szCs w:val="28"/>
                <w:lang w:eastAsia="pl-PL"/>
              </w:rPr>
              <w:t xml:space="preserve"> </w:t>
            </w:r>
            <w:r w:rsidR="00DC607A" w:rsidRPr="00526602">
              <w:rPr>
                <w:rFonts w:eastAsia="Calibri"/>
                <w:iCs/>
                <w:sz w:val="28"/>
                <w:szCs w:val="28"/>
                <w:lang w:eastAsia="en-US"/>
              </w:rPr>
              <w:t>jedyna oferta niepodlegająca odrzuceniu</w:t>
            </w:r>
          </w:p>
        </w:tc>
      </w:tr>
    </w:tbl>
    <w:p w14:paraId="0B263CD9" w14:textId="77777777" w:rsidR="008E5EAC" w:rsidRPr="00526602" w:rsidRDefault="008E5EAC" w:rsidP="00526602">
      <w:pPr>
        <w:suppressAutoHyphens w:val="0"/>
        <w:spacing w:after="120"/>
        <w:rPr>
          <w:rFonts w:eastAsia="Calibri"/>
          <w:iCs/>
          <w:sz w:val="28"/>
          <w:szCs w:val="28"/>
          <w:lang w:eastAsia="en-US"/>
        </w:rPr>
      </w:pPr>
    </w:p>
    <w:p w14:paraId="54F91A43" w14:textId="77777777" w:rsidR="008E5EAC" w:rsidRPr="00526602" w:rsidRDefault="008E5EAC" w:rsidP="00526602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526602">
        <w:rPr>
          <w:rFonts w:eastAsia="Calibri"/>
          <w:b/>
          <w:i/>
          <w:sz w:val="28"/>
          <w:szCs w:val="28"/>
          <w:lang w:eastAsia="en-US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3"/>
        <w:gridCol w:w="1245"/>
        <w:gridCol w:w="1462"/>
        <w:gridCol w:w="1229"/>
      </w:tblGrid>
      <w:tr w:rsidR="008E5EAC" w:rsidRPr="00526602" w14:paraId="6208319F" w14:textId="77777777" w:rsidTr="00A7187C">
        <w:trPr>
          <w:cantSplit/>
          <w:trHeight w:val="87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567A" w14:textId="77777777" w:rsidR="008E5EAC" w:rsidRPr="00526602" w:rsidRDefault="008E5EAC" w:rsidP="0052660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26602">
              <w:rPr>
                <w:rFonts w:eastAsia="Calibri"/>
                <w:sz w:val="28"/>
                <w:szCs w:val="28"/>
                <w:lang w:eastAsia="en-US"/>
              </w:rPr>
              <w:t>Wykonawcy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73DD" w14:textId="77777777" w:rsidR="008E5EAC" w:rsidRPr="00526602" w:rsidRDefault="008E5EAC" w:rsidP="0052660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26602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526602">
              <w:rPr>
                <w:rFonts w:eastAsia="Calibri"/>
                <w:sz w:val="28"/>
                <w:szCs w:val="28"/>
                <w:lang w:eastAsia="en-US"/>
              </w:rPr>
              <w:br/>
              <w:t>w kryterium „cena”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D4B5" w14:textId="77777777" w:rsidR="008E5EAC" w:rsidRPr="00526602" w:rsidRDefault="008E5EAC" w:rsidP="0052660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26602">
              <w:rPr>
                <w:rFonts w:eastAsia="Calibri"/>
                <w:sz w:val="28"/>
                <w:szCs w:val="28"/>
                <w:lang w:eastAsia="en-US"/>
              </w:rPr>
              <w:t xml:space="preserve">Liczba punktów </w:t>
            </w:r>
            <w:r w:rsidRPr="00526602">
              <w:rPr>
                <w:rFonts w:eastAsia="Calibri"/>
                <w:sz w:val="28"/>
                <w:szCs w:val="28"/>
                <w:lang w:eastAsia="en-US"/>
              </w:rPr>
              <w:br/>
              <w:t>w kryterium „parametry techniczne”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B0D" w14:textId="77777777" w:rsidR="008E5EAC" w:rsidRPr="00526602" w:rsidRDefault="008E5EAC" w:rsidP="0052660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26602">
              <w:rPr>
                <w:rFonts w:eastAsia="Calibri"/>
                <w:sz w:val="28"/>
                <w:szCs w:val="28"/>
                <w:lang w:eastAsia="en-US"/>
              </w:rPr>
              <w:t>Łączna punktacja</w:t>
            </w:r>
          </w:p>
          <w:p w14:paraId="1D585D83" w14:textId="77777777" w:rsidR="008E5EAC" w:rsidRPr="00526602" w:rsidRDefault="008E5EAC" w:rsidP="0052660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5A57" w:rsidRPr="00526602" w14:paraId="13ED7DBE" w14:textId="77777777" w:rsidTr="00A7187C">
        <w:trPr>
          <w:cantSplit/>
          <w:trHeight w:val="61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CE34" w14:textId="77777777" w:rsidR="002505D2" w:rsidRPr="00526602" w:rsidRDefault="002505D2" w:rsidP="0052660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26602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GE MEDICAL SYSTEMS POLSKA SPÓŁKA Z OGRANICZONĄ ODPOWIEDZIALNOŚCIĄ</w:t>
            </w:r>
          </w:p>
          <w:p w14:paraId="29004C0B" w14:textId="34767AA8" w:rsidR="000D5A57" w:rsidRPr="00526602" w:rsidRDefault="002505D2" w:rsidP="0052660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26602">
              <w:rPr>
                <w:rFonts w:eastAsia="Calibri"/>
                <w:color w:val="000000"/>
                <w:sz w:val="28"/>
                <w:szCs w:val="28"/>
                <w:lang w:eastAsia="en-US"/>
              </w:rPr>
              <w:t>ul. WOŁOSKA nr 9  02-583  WARSZAWA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19D1" w14:textId="110B6A96" w:rsidR="000D5A57" w:rsidRPr="00526602" w:rsidRDefault="00DC607A" w:rsidP="00526602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6602">
              <w:rPr>
                <w:rFonts w:eastAsia="Calibri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2CE9" w14:textId="16359F61" w:rsidR="000D5A57" w:rsidRPr="00526602" w:rsidRDefault="00DC607A" w:rsidP="00526602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526602">
              <w:rPr>
                <w:sz w:val="28"/>
                <w:szCs w:val="28"/>
              </w:rPr>
              <w:t>40,00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B325" w14:textId="27A29372" w:rsidR="000D5A57" w:rsidRPr="00526602" w:rsidRDefault="00DC607A" w:rsidP="00526602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526602">
              <w:rPr>
                <w:sz w:val="28"/>
                <w:szCs w:val="28"/>
              </w:rPr>
              <w:t>100,00</w:t>
            </w:r>
          </w:p>
        </w:tc>
      </w:tr>
    </w:tbl>
    <w:p w14:paraId="12527D97" w14:textId="7F47CE8B" w:rsidR="001F13B6" w:rsidRPr="00526602" w:rsidRDefault="001F13B6" w:rsidP="00526602">
      <w:pPr>
        <w:spacing w:line="360" w:lineRule="auto"/>
        <w:ind w:firstLine="708"/>
        <w:rPr>
          <w:rFonts w:ascii="Tahoma" w:hAnsi="Tahoma" w:cs="Tahoma"/>
          <w:sz w:val="28"/>
          <w:szCs w:val="28"/>
        </w:rPr>
      </w:pPr>
    </w:p>
    <w:p w14:paraId="2E9585AC" w14:textId="77777777" w:rsidR="00325452" w:rsidRPr="00526602" w:rsidRDefault="00325452" w:rsidP="00526602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0DBB2BB4" w14:textId="77777777" w:rsidR="00C4744F" w:rsidRPr="00526602" w:rsidRDefault="008E5EAC" w:rsidP="00526602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26602">
        <w:rPr>
          <w:rFonts w:eastAsia="Calibri"/>
          <w:sz w:val="28"/>
          <w:szCs w:val="28"/>
          <w:lang w:eastAsia="en-US"/>
        </w:rPr>
        <w:t>Z poważaniem</w:t>
      </w:r>
      <w:r w:rsidR="00C4744F" w:rsidRPr="00526602">
        <w:rPr>
          <w:rFonts w:eastAsia="Calibri"/>
          <w:sz w:val="28"/>
          <w:szCs w:val="28"/>
          <w:lang w:eastAsia="en-US"/>
        </w:rPr>
        <w:t xml:space="preserve"> </w:t>
      </w:r>
    </w:p>
    <w:p w14:paraId="50795C68" w14:textId="239BF5F4" w:rsidR="00C4744F" w:rsidRPr="00526602" w:rsidRDefault="00CB1BC0" w:rsidP="00526602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26602">
        <w:rPr>
          <w:rFonts w:eastAsia="Calibri"/>
          <w:sz w:val="28"/>
          <w:szCs w:val="28"/>
          <w:lang w:eastAsia="en-US"/>
        </w:rPr>
        <w:t>Dyrektor Szpitala</w:t>
      </w:r>
    </w:p>
    <w:p w14:paraId="575CF125" w14:textId="52280BAB" w:rsidR="00CB1BC0" w:rsidRPr="00526602" w:rsidRDefault="00CB1BC0" w:rsidP="00526602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526602">
        <w:rPr>
          <w:rFonts w:eastAsia="Calibri"/>
          <w:sz w:val="28"/>
          <w:szCs w:val="28"/>
          <w:lang w:eastAsia="en-US"/>
        </w:rPr>
        <w:t xml:space="preserve">lek. Grzegorz Fitas </w:t>
      </w:r>
    </w:p>
    <w:p w14:paraId="3C6EE28E" w14:textId="77777777" w:rsidR="00205BF0" w:rsidRPr="00526602" w:rsidRDefault="00205BF0" w:rsidP="00526602">
      <w:pPr>
        <w:rPr>
          <w:sz w:val="28"/>
          <w:szCs w:val="28"/>
        </w:rPr>
      </w:pPr>
    </w:p>
    <w:sectPr w:rsidR="00205BF0" w:rsidRPr="00526602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1A2A2" w14:textId="77777777" w:rsidR="00C02591" w:rsidRDefault="00C02591" w:rsidP="00205BF0">
      <w:r>
        <w:separator/>
      </w:r>
    </w:p>
  </w:endnote>
  <w:endnote w:type="continuationSeparator" w:id="0">
    <w:p w14:paraId="62A35668" w14:textId="77777777" w:rsidR="00C02591" w:rsidRDefault="00C02591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11D6D" w14:textId="77777777" w:rsidR="00C02591" w:rsidRDefault="00C02591" w:rsidP="00205BF0">
      <w:r>
        <w:separator/>
      </w:r>
    </w:p>
  </w:footnote>
  <w:footnote w:type="continuationSeparator" w:id="0">
    <w:p w14:paraId="64853352" w14:textId="77777777" w:rsidR="00C02591" w:rsidRDefault="00C02591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D5A57"/>
    <w:rsid w:val="001006B6"/>
    <w:rsid w:val="001C5230"/>
    <w:rsid w:val="001F13B6"/>
    <w:rsid w:val="00205BF0"/>
    <w:rsid w:val="0020672F"/>
    <w:rsid w:val="002505D2"/>
    <w:rsid w:val="00267688"/>
    <w:rsid w:val="00297AED"/>
    <w:rsid w:val="002C0A79"/>
    <w:rsid w:val="00325452"/>
    <w:rsid w:val="003275F8"/>
    <w:rsid w:val="00351482"/>
    <w:rsid w:val="004B0804"/>
    <w:rsid w:val="004C5AAC"/>
    <w:rsid w:val="00506359"/>
    <w:rsid w:val="00526602"/>
    <w:rsid w:val="005471CB"/>
    <w:rsid w:val="0057291A"/>
    <w:rsid w:val="00576EAC"/>
    <w:rsid w:val="005A37A0"/>
    <w:rsid w:val="005C2E25"/>
    <w:rsid w:val="00604E67"/>
    <w:rsid w:val="006258DE"/>
    <w:rsid w:val="00643F9B"/>
    <w:rsid w:val="006C1F19"/>
    <w:rsid w:val="006C66A2"/>
    <w:rsid w:val="0073519A"/>
    <w:rsid w:val="007E4040"/>
    <w:rsid w:val="007F3B1D"/>
    <w:rsid w:val="008028F4"/>
    <w:rsid w:val="00845E96"/>
    <w:rsid w:val="008561AB"/>
    <w:rsid w:val="008A75E0"/>
    <w:rsid w:val="008E5EAC"/>
    <w:rsid w:val="00945F71"/>
    <w:rsid w:val="00975150"/>
    <w:rsid w:val="009F1B47"/>
    <w:rsid w:val="00A40DBC"/>
    <w:rsid w:val="00A71F00"/>
    <w:rsid w:val="00AA63A2"/>
    <w:rsid w:val="00AB3061"/>
    <w:rsid w:val="00C02591"/>
    <w:rsid w:val="00C4744F"/>
    <w:rsid w:val="00CB1BC0"/>
    <w:rsid w:val="00CC4A30"/>
    <w:rsid w:val="00D83E25"/>
    <w:rsid w:val="00D843BF"/>
    <w:rsid w:val="00D9373E"/>
    <w:rsid w:val="00DC607A"/>
    <w:rsid w:val="00E05B2E"/>
    <w:rsid w:val="00E239E5"/>
    <w:rsid w:val="00E24E57"/>
    <w:rsid w:val="00E54F2E"/>
    <w:rsid w:val="00E8102F"/>
    <w:rsid w:val="00EB1C90"/>
    <w:rsid w:val="00F50F30"/>
    <w:rsid w:val="00F62558"/>
    <w:rsid w:val="00FD045C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C88D-0497-48E7-8FCA-58A7FA88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207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39</cp:revision>
  <cp:lastPrinted>2023-08-02T09:21:00Z</cp:lastPrinted>
  <dcterms:created xsi:type="dcterms:W3CDTF">2023-06-06T11:01:00Z</dcterms:created>
  <dcterms:modified xsi:type="dcterms:W3CDTF">2023-11-21T09:09:00Z</dcterms:modified>
</cp:coreProperties>
</file>