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03F" w:rsidRPr="00B32310" w:rsidRDefault="004201ED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>
        <w:rPr>
          <w:rFonts w:ascii="Verdana" w:hAnsi="Verdana" w:cs="Arial"/>
          <w:b/>
          <w:color w:val="000000" w:themeColor="text1"/>
          <w:sz w:val="20"/>
          <w:szCs w:val="20"/>
        </w:rPr>
        <w:t>W</w:t>
      </w:r>
      <w:bookmarkStart w:id="0" w:name="_GoBack"/>
      <w:bookmarkEnd w:id="0"/>
      <w:r w:rsidR="007118F0" w:rsidRPr="00B32310">
        <w:rPr>
          <w:rFonts w:ascii="Verdana" w:hAnsi="Verdana" w:cs="Arial"/>
          <w:b/>
          <w:color w:val="000000" w:themeColor="text1"/>
          <w:sz w:val="20"/>
          <w:szCs w:val="20"/>
        </w:rPr>
        <w:t>ykonawca</w:t>
      </w:r>
      <w:r w:rsidR="007936D6" w:rsidRPr="00B32310">
        <w:rPr>
          <w:rFonts w:ascii="Verdana" w:hAnsi="Verdana" w:cs="Arial"/>
          <w:b/>
          <w:color w:val="000000" w:themeColor="text1"/>
          <w:sz w:val="20"/>
          <w:szCs w:val="20"/>
        </w:rPr>
        <w:t>:</w:t>
      </w:r>
    </w:p>
    <w:p w:rsidR="007118F0" w:rsidRPr="00B32310" w:rsidRDefault="007118F0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118F0" w:rsidRPr="00B32310" w:rsidRDefault="007118F0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(pełna nazwa/firma, adres</w:t>
      </w:r>
      <w:r w:rsidR="00BB0C3C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, </w:t>
      </w:r>
      <w:r w:rsidR="005F003D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              </w:t>
      </w:r>
      <w:r w:rsidR="00BB0C3C"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w zależności od podmiotu: NIP/PESEL,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KRS/</w:t>
      </w:r>
      <w:proofErr w:type="spellStart"/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CEiDG</w:t>
      </w:r>
      <w:proofErr w:type="spellEnd"/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5F003D" w:rsidRPr="00B32310" w:rsidRDefault="005F003D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</w:p>
    <w:p w:rsidR="007118F0" w:rsidRPr="00B32310" w:rsidRDefault="007936D6" w:rsidP="00C350A5">
      <w:pPr>
        <w:spacing w:after="0" w:line="320" w:lineRule="exact"/>
        <w:rPr>
          <w:rFonts w:ascii="Verdana" w:hAnsi="Verdana" w:cs="Arial"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  <w:u w:val="single"/>
        </w:rPr>
        <w:t>reprezentowany przez:</w:t>
      </w:r>
    </w:p>
    <w:p w:rsidR="00C4103F" w:rsidRPr="00B32310" w:rsidRDefault="007936D6" w:rsidP="00C350A5">
      <w:pPr>
        <w:spacing w:after="0" w:line="320" w:lineRule="exact"/>
        <w:ind w:right="5954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</w:t>
      </w:r>
    </w:p>
    <w:p w:rsidR="007936D6" w:rsidRPr="00B32310" w:rsidRDefault="007936D6" w:rsidP="00C350A5">
      <w:pPr>
        <w:spacing w:after="0" w:line="320" w:lineRule="exact"/>
        <w:ind w:right="5953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(imię, n</w:t>
      </w:r>
      <w:r w:rsidR="00825A09" w:rsidRPr="00B32310">
        <w:rPr>
          <w:rFonts w:ascii="Verdana" w:hAnsi="Verdana" w:cs="Arial"/>
          <w:i/>
          <w:color w:val="000000" w:themeColor="text1"/>
          <w:sz w:val="16"/>
          <w:szCs w:val="16"/>
        </w:rPr>
        <w:t>azwisko, stanowisko/podstawa do  reprezentacji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)</w:t>
      </w:r>
    </w:p>
    <w:p w:rsidR="00473979" w:rsidRPr="00B32310" w:rsidRDefault="00473979" w:rsidP="00C350A5">
      <w:pPr>
        <w:spacing w:after="0" w:line="320" w:lineRule="exact"/>
        <w:ind w:right="5953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B32310" w:rsidRDefault="00520F90" w:rsidP="00C350A5">
      <w:pPr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</w:p>
    <w:p w:rsidR="00262D61" w:rsidRPr="00B32310" w:rsidRDefault="00C4103F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</w:rPr>
      </w:pPr>
      <w:r w:rsidRPr="00B32310">
        <w:rPr>
          <w:rFonts w:ascii="Verdana" w:hAnsi="Verdana" w:cs="Arial"/>
          <w:b/>
          <w:color w:val="000000" w:themeColor="text1"/>
        </w:rPr>
        <w:t>Oświadczeni</w:t>
      </w:r>
      <w:r w:rsidR="002459B2" w:rsidRPr="00B32310">
        <w:rPr>
          <w:rFonts w:ascii="Verdana" w:hAnsi="Verdana" w:cs="Arial"/>
          <w:b/>
          <w:color w:val="000000" w:themeColor="text1"/>
        </w:rPr>
        <w:t>a</w:t>
      </w:r>
      <w:r w:rsidRPr="00B32310">
        <w:rPr>
          <w:rFonts w:ascii="Verdana" w:hAnsi="Verdana" w:cs="Arial"/>
          <w:b/>
          <w:color w:val="000000" w:themeColor="text1"/>
        </w:rPr>
        <w:t xml:space="preserve"> </w:t>
      </w:r>
      <w:r w:rsidR="00C00DDD" w:rsidRPr="00B32310">
        <w:rPr>
          <w:rFonts w:ascii="Verdana" w:hAnsi="Verdana" w:cs="Arial"/>
          <w:b/>
          <w:color w:val="000000" w:themeColor="text1"/>
        </w:rPr>
        <w:t>wykonawcy</w:t>
      </w:r>
      <w:r w:rsidR="001542CB" w:rsidRPr="00B32310">
        <w:rPr>
          <w:rFonts w:ascii="Verdana" w:hAnsi="Verdana" w:cs="Arial"/>
          <w:b/>
          <w:color w:val="000000" w:themeColor="text1"/>
        </w:rPr>
        <w:t>/wykonawcy wspólnie ubiegając</w:t>
      </w:r>
      <w:r w:rsidR="009024CA" w:rsidRPr="00B32310">
        <w:rPr>
          <w:rFonts w:ascii="Verdana" w:hAnsi="Verdana" w:cs="Arial"/>
          <w:b/>
          <w:color w:val="000000" w:themeColor="text1"/>
        </w:rPr>
        <w:t>ego</w:t>
      </w:r>
      <w:r w:rsidR="001542CB" w:rsidRPr="00B32310">
        <w:rPr>
          <w:rFonts w:ascii="Verdana" w:hAnsi="Verdana" w:cs="Arial"/>
          <w:b/>
          <w:color w:val="000000" w:themeColor="text1"/>
        </w:rPr>
        <w:t xml:space="preserve"> się </w:t>
      </w:r>
      <w:r w:rsidR="005F003D" w:rsidRPr="00B32310">
        <w:rPr>
          <w:rFonts w:ascii="Verdana" w:hAnsi="Verdana" w:cs="Arial"/>
          <w:b/>
          <w:color w:val="000000" w:themeColor="text1"/>
        </w:rPr>
        <w:t xml:space="preserve">          </w:t>
      </w:r>
      <w:r w:rsidR="001542CB" w:rsidRPr="00B32310">
        <w:rPr>
          <w:rFonts w:ascii="Verdana" w:hAnsi="Verdana" w:cs="Arial"/>
          <w:b/>
          <w:color w:val="000000" w:themeColor="text1"/>
        </w:rPr>
        <w:t>o udzielenie zamówienia</w:t>
      </w:r>
    </w:p>
    <w:p w:rsidR="006D4168" w:rsidRPr="00B32310" w:rsidRDefault="006D4168" w:rsidP="00C350A5">
      <w:pPr>
        <w:spacing w:after="0" w:line="320" w:lineRule="exact"/>
        <w:jc w:val="center"/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UWZGLĘDNIAJĄCE PRZESŁANKI WYKLUCZENIA Z ART. 7 UST. 1 USTAWY </w:t>
      </w:r>
      <w:r w:rsidR="005F003D" w:rsidRPr="00B32310">
        <w:rPr>
          <w:rFonts w:ascii="Verdana" w:hAnsi="Verdana" w:cs="Arial"/>
          <w:b/>
          <w:color w:val="000000" w:themeColor="text1"/>
          <w:sz w:val="20"/>
          <w:szCs w:val="20"/>
          <w:u w:val="single"/>
        </w:rPr>
        <w:t xml:space="preserve">          </w:t>
      </w:r>
      <w:r w:rsidRPr="00B32310">
        <w:rPr>
          <w:rFonts w:ascii="Verdana" w:hAnsi="Verdana" w:cs="Arial"/>
          <w:b/>
          <w:caps/>
          <w:color w:val="000000" w:themeColor="text1"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804F07" w:rsidRPr="00B32310" w:rsidRDefault="00520174" w:rsidP="00C350A5">
      <w:pPr>
        <w:spacing w:after="0" w:line="320" w:lineRule="exact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s</w:t>
      </w:r>
      <w:r w:rsidR="00C4103F" w:rsidRPr="00B32310">
        <w:rPr>
          <w:rFonts w:ascii="Verdana" w:hAnsi="Verdana" w:cs="Arial"/>
          <w:b/>
          <w:color w:val="000000" w:themeColor="text1"/>
          <w:sz w:val="20"/>
          <w:szCs w:val="20"/>
        </w:rPr>
        <w:t>kładane na pod</w:t>
      </w:r>
      <w:r w:rsidR="00804F07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stawie art. </w:t>
      </w:r>
      <w:r w:rsidR="00CC5C97" w:rsidRPr="00B32310">
        <w:rPr>
          <w:rFonts w:ascii="Verdana" w:hAnsi="Verdana" w:cs="Arial"/>
          <w:b/>
          <w:color w:val="000000" w:themeColor="text1"/>
          <w:sz w:val="20"/>
          <w:szCs w:val="20"/>
        </w:rPr>
        <w:t>1</w:t>
      </w:r>
      <w:r w:rsidR="00804F07" w:rsidRPr="00B32310">
        <w:rPr>
          <w:rFonts w:ascii="Verdana" w:hAnsi="Verdana" w:cs="Arial"/>
          <w:b/>
          <w:color w:val="000000" w:themeColor="text1"/>
          <w:sz w:val="20"/>
          <w:szCs w:val="20"/>
        </w:rPr>
        <w:t>25 ust. 1 ust</w:t>
      </w:r>
      <w:r w:rsidR="00262D61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awy </w:t>
      </w:r>
      <w:proofErr w:type="spellStart"/>
      <w:r w:rsidR="007749F8" w:rsidRPr="00B32310">
        <w:rPr>
          <w:rFonts w:ascii="Verdana" w:hAnsi="Verdana" w:cs="Arial"/>
          <w:b/>
          <w:color w:val="000000" w:themeColor="text1"/>
          <w:sz w:val="20"/>
          <w:szCs w:val="20"/>
        </w:rPr>
        <w:t>Pzp</w:t>
      </w:r>
      <w:proofErr w:type="spellEnd"/>
      <w:r w:rsidR="007749F8" w:rsidRPr="00B32310">
        <w:rPr>
          <w:rFonts w:ascii="Verdana" w:hAnsi="Verdana" w:cs="Arial"/>
          <w:b/>
          <w:color w:val="000000" w:themeColor="text1"/>
          <w:sz w:val="20"/>
          <w:szCs w:val="20"/>
        </w:rPr>
        <w:t xml:space="preserve"> </w:t>
      </w:r>
    </w:p>
    <w:p w:rsidR="004C4854" w:rsidRPr="00B32310" w:rsidRDefault="004C485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0088C" w:rsidRPr="00B32310" w:rsidRDefault="001F027E" w:rsidP="00C350A5">
      <w:pPr>
        <w:pStyle w:val="Bezodstpw"/>
        <w:spacing w:line="320" w:lineRule="exact"/>
        <w:jc w:val="both"/>
        <w:rPr>
          <w:rFonts w:ascii="Verdana" w:hAnsi="Verdana" w:cs="Arial"/>
          <w:b/>
          <w:i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Na potrzeby postę</w:t>
      </w:r>
      <w:r w:rsidR="008D0487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powania o udzielenie </w:t>
      </w:r>
      <w:r w:rsidR="007936D6" w:rsidRPr="00B32310">
        <w:rPr>
          <w:rFonts w:ascii="Verdana" w:hAnsi="Verdana" w:cs="Arial"/>
          <w:color w:val="000000" w:themeColor="text1"/>
          <w:sz w:val="20"/>
          <w:szCs w:val="20"/>
        </w:rPr>
        <w:t>zamówienia publicznego</w:t>
      </w:r>
      <w:r w:rsidR="002168A8" w:rsidRPr="00B32310">
        <w:rPr>
          <w:rFonts w:ascii="Verdana" w:hAnsi="Verdana" w:cs="Arial"/>
          <w:color w:val="000000" w:themeColor="text1"/>
          <w:sz w:val="20"/>
          <w:szCs w:val="20"/>
        </w:rPr>
        <w:br/>
        <w:t>pn.</w:t>
      </w:r>
      <w:r w:rsidR="004D0D19" w:rsidRPr="00B32310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Dostawa druków i formularz</w:t>
      </w:r>
      <w:r w:rsidR="002D2DFC" w:rsidRPr="00B32310">
        <w:rPr>
          <w:rFonts w:ascii="Verdana" w:hAnsi="Verdana"/>
          <w:b/>
          <w:i/>
          <w:color w:val="000000" w:themeColor="text1"/>
          <w:sz w:val="20"/>
          <w:szCs w:val="20"/>
        </w:rPr>
        <w:t xml:space="preserve">y </w:t>
      </w:r>
      <w:r w:rsidR="000A4925" w:rsidRPr="00B32310">
        <w:rPr>
          <w:rFonts w:ascii="Verdana" w:hAnsi="Verdana"/>
          <w:b/>
          <w:i/>
          <w:color w:val="000000" w:themeColor="text1"/>
          <w:sz w:val="20"/>
          <w:szCs w:val="20"/>
        </w:rPr>
        <w:t>dla KWP</w:t>
      </w:r>
      <w:r w:rsidR="008B0D83" w:rsidRPr="00B32310">
        <w:rPr>
          <w:rFonts w:ascii="Verdana" w:hAnsi="Verdana"/>
          <w:b/>
          <w:i/>
          <w:color w:val="000000" w:themeColor="text1"/>
          <w:sz w:val="20"/>
          <w:szCs w:val="20"/>
        </w:rPr>
        <w:t>, KMP/KPP</w:t>
      </w:r>
      <w:r w:rsidR="000A4925" w:rsidRPr="00B32310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</w:t>
      </w:r>
      <w:r w:rsidR="004D0D19" w:rsidRPr="00B32310">
        <w:rPr>
          <w:rFonts w:ascii="Verdana" w:hAnsi="Verdana"/>
          <w:b/>
          <w:i/>
          <w:color w:val="000000" w:themeColor="text1"/>
          <w:sz w:val="20"/>
          <w:szCs w:val="20"/>
        </w:rPr>
        <w:t>woj. doln</w:t>
      </w:r>
      <w:r w:rsidR="000A4925" w:rsidRPr="00B32310">
        <w:rPr>
          <w:rFonts w:ascii="Verdana" w:hAnsi="Verdana"/>
          <w:b/>
          <w:i/>
          <w:color w:val="000000" w:themeColor="text1"/>
          <w:sz w:val="20"/>
          <w:szCs w:val="20"/>
        </w:rPr>
        <w:t>ośląskiego</w:t>
      </w:r>
      <w:r w:rsidR="008B0D83" w:rsidRPr="00B32310">
        <w:rPr>
          <w:rFonts w:ascii="Verdana" w:hAnsi="Verdana"/>
          <w:b/>
          <w:i/>
          <w:color w:val="000000" w:themeColor="text1"/>
          <w:sz w:val="20"/>
          <w:szCs w:val="20"/>
        </w:rPr>
        <w:t xml:space="preserve"> oraz BSW i CBZC</w:t>
      </w:r>
      <w:r w:rsidR="00F6249C" w:rsidRPr="00B32310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8D0487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prowadzonego przez </w:t>
      </w:r>
      <w:r w:rsidR="00C350A5" w:rsidRPr="00B32310">
        <w:rPr>
          <w:rFonts w:ascii="Verdana" w:hAnsi="Verdana" w:cs="Arial"/>
          <w:color w:val="000000" w:themeColor="text1"/>
          <w:sz w:val="20"/>
          <w:szCs w:val="20"/>
        </w:rPr>
        <w:t>Komendę Wojewódzką</w:t>
      </w:r>
      <w:r w:rsidR="00DA3FF2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Policji we Wrocławiu</w:t>
      </w:r>
      <w:r w:rsidR="00DA3FF2" w:rsidRPr="00B32310">
        <w:rPr>
          <w:rFonts w:ascii="Verdana" w:hAnsi="Verdana" w:cs="Arial"/>
          <w:i/>
          <w:color w:val="000000" w:themeColor="text1"/>
          <w:sz w:val="20"/>
          <w:szCs w:val="20"/>
        </w:rPr>
        <w:t xml:space="preserve">, </w:t>
      </w:r>
      <w:r w:rsidR="00DA3FF2" w:rsidRPr="00B32310">
        <w:rPr>
          <w:rFonts w:ascii="Verdana" w:hAnsi="Verdana" w:cs="Arial"/>
          <w:color w:val="000000" w:themeColor="text1"/>
          <w:sz w:val="20"/>
          <w:szCs w:val="20"/>
        </w:rPr>
        <w:t>oświadczam, co następuje:</w:t>
      </w:r>
    </w:p>
    <w:p w:rsidR="00AE63A9" w:rsidRPr="00B32310" w:rsidRDefault="00AE63A9" w:rsidP="00C350A5">
      <w:pPr>
        <w:pStyle w:val="Tekstpodstawowy"/>
        <w:tabs>
          <w:tab w:val="left" w:pos="426"/>
        </w:tabs>
        <w:spacing w:line="320" w:lineRule="exact"/>
        <w:jc w:val="both"/>
        <w:rPr>
          <w:rFonts w:ascii="Verdana" w:hAnsi="Verdana" w:cs="Arial"/>
          <w:b/>
          <w:bCs/>
          <w:snapToGrid w:val="0"/>
          <w:color w:val="000000" w:themeColor="text1"/>
          <w:sz w:val="20"/>
          <w:szCs w:val="20"/>
        </w:rPr>
      </w:pPr>
    </w:p>
    <w:p w:rsidR="00B5040B" w:rsidRPr="00B32310" w:rsidRDefault="00B5040B" w:rsidP="00C350A5">
      <w:pPr>
        <w:shd w:val="clear" w:color="auto" w:fill="BFBFBF" w:themeFill="background1" w:themeFillShade="BF"/>
        <w:spacing w:after="0" w:line="320" w:lineRule="exact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OŚWIADCZENIA DOTYCZĄCE PODSTAW WYKLUCZENIA:</w:t>
      </w:r>
    </w:p>
    <w:p w:rsidR="00B5040B" w:rsidRPr="00B32310" w:rsidRDefault="00B5040B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B5040B" w:rsidRPr="00B32310" w:rsidRDefault="00B5040B" w:rsidP="00C350A5">
      <w:pPr>
        <w:pStyle w:val="Akapitzlist"/>
        <w:numPr>
          <w:ilvl w:val="0"/>
          <w:numId w:val="7"/>
        </w:num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nie podlegam wykluczeniu z postępowania na podstawie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br/>
        <w:t>art. 108 ust</w:t>
      </w:r>
      <w:r w:rsidR="007B426C" w:rsidRPr="00B32310">
        <w:rPr>
          <w:rFonts w:ascii="Verdana" w:hAnsi="Verdana" w:cs="Arial"/>
          <w:color w:val="000000" w:themeColor="text1"/>
          <w:sz w:val="20"/>
          <w:szCs w:val="20"/>
        </w:rPr>
        <w:t>.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1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>.</w:t>
      </w:r>
    </w:p>
    <w:p w:rsidR="00D128C5" w:rsidRPr="00B32310" w:rsidRDefault="00D128C5" w:rsidP="00C350A5">
      <w:pPr>
        <w:pStyle w:val="Akapitzlist"/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D128C5" w:rsidRPr="00B32310" w:rsidRDefault="00FF6820" w:rsidP="00C350A5">
      <w:pPr>
        <w:pStyle w:val="Akapitzlist"/>
        <w:spacing w:after="0" w:line="320" w:lineRule="exact"/>
        <w:jc w:val="both"/>
        <w:rPr>
          <w:rFonts w:ascii="Verdana" w:hAnsi="Verdana" w:cs="Arial"/>
          <w:i/>
          <w:color w:val="000000" w:themeColor="text1"/>
          <w:sz w:val="20"/>
          <w:szCs w:val="20"/>
          <w:u w:val="single"/>
        </w:rPr>
      </w:pPr>
      <w:r w:rsidRPr="00B32310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>poniższe należy wypełnić j</w:t>
      </w:r>
      <w:r w:rsidR="00D128C5" w:rsidRPr="00B32310">
        <w:rPr>
          <w:rFonts w:ascii="Verdana" w:hAnsi="Verdana" w:cs="Arial"/>
          <w:i/>
          <w:color w:val="000000" w:themeColor="text1"/>
          <w:sz w:val="20"/>
          <w:szCs w:val="20"/>
          <w:u w:val="single"/>
        </w:rPr>
        <w:t xml:space="preserve">eżeli dotyczy </w:t>
      </w:r>
    </w:p>
    <w:p w:rsidR="00D128C5" w:rsidRPr="00B32310" w:rsidRDefault="00D128C5" w:rsidP="00C350A5">
      <w:pPr>
        <w:pStyle w:val="Bezodstpw"/>
        <w:spacing w:line="320" w:lineRule="exact"/>
        <w:ind w:left="72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*Oświadczam, że zachodzą w stosunku do mnie podstawy wykluczenia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             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z postępowania na podstawie art. ……..…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32310">
        <w:rPr>
          <w:rFonts w:ascii="Verdana" w:hAnsi="Verdana" w:cs="Arial"/>
          <w:i/>
          <w:color w:val="000000" w:themeColor="text1"/>
          <w:sz w:val="20"/>
          <w:szCs w:val="20"/>
        </w:rPr>
        <w:t>(podać mającą zastosowanie podstawę wykluczenia spośród wymienionych w art. 108 ust. 1 pkt. 1, 2, 5)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B32310">
        <w:rPr>
          <w:rFonts w:ascii="Verdana" w:hAnsi="Verdana" w:cs="Arial"/>
          <w:color w:val="000000" w:themeColor="text1"/>
          <w:sz w:val="20"/>
          <w:szCs w:val="20"/>
        </w:rPr>
        <w:t>Pzp</w:t>
      </w:r>
      <w:proofErr w:type="spellEnd"/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 podjąłem następujące środki naprawcze: </w:t>
      </w:r>
    </w:p>
    <w:p w:rsidR="00D128C5" w:rsidRPr="00B32310" w:rsidRDefault="00D128C5" w:rsidP="00C350A5">
      <w:pPr>
        <w:pStyle w:val="Bezodstpw"/>
        <w:spacing w:line="320" w:lineRule="exact"/>
        <w:ind w:left="360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350A5"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………………………………………………………………………………</w:t>
      </w:r>
    </w:p>
    <w:p w:rsidR="00D128C5" w:rsidRPr="00B32310" w:rsidRDefault="00D128C5" w:rsidP="00C350A5">
      <w:pPr>
        <w:pStyle w:val="Bezodstpw"/>
        <w:spacing w:line="320" w:lineRule="exact"/>
        <w:jc w:val="both"/>
        <w:rPr>
          <w:rFonts w:ascii="Verdana" w:hAnsi="Verdana" w:cs="Arial"/>
          <w:color w:val="000000" w:themeColor="text1"/>
          <w:sz w:val="21"/>
          <w:szCs w:val="21"/>
        </w:rPr>
      </w:pPr>
    </w:p>
    <w:p w:rsidR="00752593" w:rsidRPr="00B32310" w:rsidRDefault="00393007" w:rsidP="00C350A5">
      <w:pPr>
        <w:pStyle w:val="NormalnyWeb"/>
        <w:numPr>
          <w:ilvl w:val="0"/>
          <w:numId w:val="7"/>
        </w:numPr>
        <w:spacing w:after="0" w:line="320" w:lineRule="exact"/>
        <w:ind w:left="714" w:hanging="357"/>
        <w:jc w:val="both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nie zachodzą w stosunku do mnie przesłanki wykluczenia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         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z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postępowania na podstawie art. </w:t>
      </w:r>
      <w:r w:rsidR="00E01223" w:rsidRPr="00B32310">
        <w:rPr>
          <w:rFonts w:ascii="Verdana" w:eastAsia="Times New Roman" w:hAnsi="Verdana" w:cs="Arial"/>
          <w:color w:val="000000" w:themeColor="text1"/>
          <w:sz w:val="20"/>
          <w:szCs w:val="20"/>
          <w:lang w:eastAsia="pl-PL"/>
        </w:rPr>
        <w:t xml:space="preserve">7 ust. 1 ustawy </w:t>
      </w:r>
      <w:r w:rsidR="00DD59F0" w:rsidRPr="00B32310">
        <w:rPr>
          <w:rFonts w:ascii="Verdana" w:hAnsi="Verdana" w:cs="Arial"/>
          <w:color w:val="000000" w:themeColor="text1"/>
          <w:sz w:val="20"/>
          <w:szCs w:val="20"/>
        </w:rPr>
        <w:t>z dnia 13 kwietnia 2022 r.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5F003D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      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o szczególnych rozwiązaniach w zakresie przeciwdziałania wspieraniu agresji na </w:t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lastRenderedPageBreak/>
        <w:t>Ukrainę oraz służących ochronie bezpieczeństwa narodowego</w:t>
      </w:r>
      <w:r w:rsidR="001B1ECD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 xml:space="preserve"> 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>(</w:t>
      </w:r>
      <w:proofErr w:type="spellStart"/>
      <w:r w:rsidR="004526F6" w:rsidRPr="00B32310">
        <w:rPr>
          <w:rFonts w:ascii="Verdana" w:hAnsi="Verdana" w:cs="Arial"/>
          <w:iCs/>
          <w:color w:val="000000" w:themeColor="text1"/>
          <w:sz w:val="20"/>
          <w:szCs w:val="20"/>
        </w:rPr>
        <w:t>t.j</w:t>
      </w:r>
      <w:proofErr w:type="spellEnd"/>
      <w:r w:rsidR="004526F6" w:rsidRPr="00B32310">
        <w:rPr>
          <w:rFonts w:ascii="Verdana" w:hAnsi="Verdana" w:cs="Arial"/>
          <w:iCs/>
          <w:color w:val="000000" w:themeColor="text1"/>
          <w:sz w:val="20"/>
          <w:szCs w:val="20"/>
        </w:rPr>
        <w:t xml:space="preserve">. 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 xml:space="preserve">Dz. U. </w:t>
      </w:r>
      <w:r w:rsidR="000A4925" w:rsidRPr="00B32310">
        <w:rPr>
          <w:rFonts w:ascii="Verdana" w:hAnsi="Verdana" w:cs="Arial"/>
          <w:iCs/>
          <w:color w:val="000000" w:themeColor="text1"/>
          <w:sz w:val="20"/>
          <w:szCs w:val="20"/>
        </w:rPr>
        <w:t>z 2024 r. poz. 507</w:t>
      </w:r>
      <w:r w:rsidR="00B32310" w:rsidRPr="00B32310">
        <w:rPr>
          <w:rFonts w:ascii="Verdana" w:hAnsi="Verdana" w:cs="Arial"/>
          <w:iCs/>
          <w:color w:val="000000" w:themeColor="text1"/>
          <w:sz w:val="20"/>
          <w:szCs w:val="20"/>
        </w:rPr>
        <w:t>, z 2025 r. poz. 172</w:t>
      </w:r>
      <w:r w:rsidR="001B1ECD" w:rsidRPr="00B32310">
        <w:rPr>
          <w:rFonts w:ascii="Verdana" w:hAnsi="Verdana" w:cs="Arial"/>
          <w:iCs/>
          <w:color w:val="000000" w:themeColor="text1"/>
          <w:sz w:val="20"/>
          <w:szCs w:val="20"/>
        </w:rPr>
        <w:t>)</w:t>
      </w:r>
      <w:r w:rsidR="00413F83" w:rsidRPr="00B32310">
        <w:rPr>
          <w:rStyle w:val="Odwoanieprzypisudolnego"/>
          <w:rFonts w:ascii="Verdana" w:hAnsi="Verdana" w:cs="Arial"/>
          <w:i/>
          <w:iCs/>
          <w:color w:val="000000" w:themeColor="text1"/>
          <w:sz w:val="20"/>
          <w:szCs w:val="20"/>
        </w:rPr>
        <w:footnoteReference w:id="1"/>
      </w:r>
      <w:r w:rsidR="00DD59F0" w:rsidRPr="00B32310">
        <w:rPr>
          <w:rFonts w:ascii="Verdana" w:hAnsi="Verdana" w:cs="Arial"/>
          <w:i/>
          <w:iCs/>
          <w:color w:val="000000" w:themeColor="text1"/>
          <w:sz w:val="20"/>
          <w:szCs w:val="20"/>
        </w:rPr>
        <w:t>.</w:t>
      </w:r>
      <w:r w:rsidR="00DD59F0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</w:p>
    <w:p w:rsidR="00A276E4" w:rsidRPr="00B32310" w:rsidRDefault="00A276E4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634311" w:rsidRPr="00B32310" w:rsidRDefault="00634311" w:rsidP="00C350A5">
      <w:pPr>
        <w:shd w:val="clear" w:color="auto" w:fill="BFBFBF" w:themeFill="background1" w:themeFillShade="BF"/>
        <w:spacing w:after="0" w:line="320" w:lineRule="exact"/>
        <w:jc w:val="both"/>
        <w:rPr>
          <w:rFonts w:ascii="Verdana" w:hAnsi="Verdana" w:cs="Arial"/>
          <w:b/>
          <w:color w:val="000000" w:themeColor="text1"/>
          <w:sz w:val="20"/>
          <w:szCs w:val="20"/>
        </w:rPr>
      </w:pPr>
      <w:bookmarkStart w:id="1" w:name="_Hlk99009560"/>
      <w:r w:rsidRPr="00B32310">
        <w:rPr>
          <w:rFonts w:ascii="Verdana" w:hAnsi="Verdana" w:cs="Arial"/>
          <w:b/>
          <w:color w:val="000000" w:themeColor="text1"/>
          <w:sz w:val="20"/>
          <w:szCs w:val="20"/>
        </w:rPr>
        <w:t>OŚWIADCZENIE DOTYCZĄCE PODANYCH INFORMACJI:</w:t>
      </w:r>
    </w:p>
    <w:bookmarkEnd w:id="1"/>
    <w:p w:rsidR="009E1710" w:rsidRPr="00B32310" w:rsidRDefault="00D23F3D" w:rsidP="00C350A5">
      <w:pPr>
        <w:spacing w:after="0" w:line="320" w:lineRule="exact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 xml:space="preserve">Oświadczam, że wszystkie informacje podane w powyższych oświadczeniach są aktualne 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 xml:space="preserve"> 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B32310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:rsidR="005F003D" w:rsidRPr="00B32310" w:rsidRDefault="005F003D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p w:rsidR="00520F90" w:rsidRPr="00B32310" w:rsidRDefault="00520F90" w:rsidP="00C350A5">
      <w:pPr>
        <w:spacing w:after="0" w:line="320" w:lineRule="exact"/>
        <w:jc w:val="right"/>
        <w:rPr>
          <w:rFonts w:ascii="Verdana" w:hAnsi="Verdana" w:cs="Arial"/>
          <w:color w:val="000000" w:themeColor="text1"/>
          <w:sz w:val="20"/>
          <w:szCs w:val="20"/>
        </w:rPr>
      </w:pP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ab/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>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</w:t>
      </w:r>
      <w:r w:rsidR="005F003D" w:rsidRPr="00B32310">
        <w:rPr>
          <w:rFonts w:ascii="Verdana" w:hAnsi="Verdana" w:cs="Arial"/>
          <w:color w:val="000000" w:themeColor="text1"/>
          <w:sz w:val="20"/>
          <w:szCs w:val="20"/>
        </w:rPr>
        <w:t>……………</w:t>
      </w:r>
      <w:r w:rsidR="009D2669"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…………………………………………</w:t>
      </w:r>
      <w:r w:rsidRPr="00B32310">
        <w:rPr>
          <w:rFonts w:ascii="Verdana" w:hAnsi="Verdana" w:cs="Arial"/>
          <w:color w:val="000000" w:themeColor="text1"/>
          <w:sz w:val="20"/>
          <w:szCs w:val="20"/>
        </w:rPr>
        <w:t>……………………………………….</w:t>
      </w:r>
    </w:p>
    <w:p w:rsidR="00484F88" w:rsidRPr="00B32310" w:rsidRDefault="00520F90" w:rsidP="00C350A5">
      <w:pPr>
        <w:spacing w:after="0" w:line="320" w:lineRule="exact"/>
        <w:jc w:val="right"/>
        <w:rPr>
          <w:rFonts w:ascii="Verdana" w:hAnsi="Verdana" w:cs="Arial"/>
          <w:i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color w:val="000000" w:themeColor="text1"/>
          <w:sz w:val="21"/>
          <w:szCs w:val="21"/>
        </w:rPr>
        <w:tab/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Data; </w:t>
      </w:r>
      <w:r w:rsidR="006677DF" w:rsidRPr="00B32310">
        <w:rPr>
          <w:rFonts w:ascii="Verdana" w:hAnsi="Verdana" w:cs="Arial"/>
          <w:i/>
          <w:color w:val="000000" w:themeColor="text1"/>
          <w:sz w:val="16"/>
          <w:szCs w:val="16"/>
        </w:rPr>
        <w:t>k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 xml:space="preserve">walifikowany podpis elektroniczny lub podpis zaufany lub podpis osobisty </w:t>
      </w:r>
    </w:p>
    <w:p w:rsidR="00544A00" w:rsidRPr="00B32310" w:rsidRDefault="00544A00" w:rsidP="00C350A5">
      <w:pPr>
        <w:spacing w:after="0" w:line="320" w:lineRule="exact"/>
        <w:jc w:val="both"/>
        <w:rPr>
          <w:rFonts w:ascii="Verdana" w:hAnsi="Verdana" w:cs="Arial"/>
          <w:color w:val="000000" w:themeColor="text1"/>
          <w:sz w:val="20"/>
          <w:szCs w:val="20"/>
        </w:rPr>
      </w:pPr>
    </w:p>
    <w:sectPr w:rsidR="00544A00" w:rsidRPr="00B32310" w:rsidSect="00461645">
      <w:headerReference w:type="default" r:id="rId8"/>
      <w:endnotePr>
        <w:numFmt w:val="decimal"/>
      </w:endnotePr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B76" w:rsidRDefault="001B2B76" w:rsidP="0038231F">
      <w:pPr>
        <w:spacing w:after="0" w:line="240" w:lineRule="auto"/>
      </w:pPr>
      <w:r>
        <w:separator/>
      </w:r>
    </w:p>
  </w:endnote>
  <w:endnote w:type="continuationSeparator" w:id="0">
    <w:p w:rsidR="001B2B76" w:rsidRDefault="001B2B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B76" w:rsidRDefault="001B2B76" w:rsidP="0038231F">
      <w:pPr>
        <w:spacing w:after="0" w:line="240" w:lineRule="auto"/>
      </w:pPr>
      <w:r>
        <w:separator/>
      </w:r>
    </w:p>
  </w:footnote>
  <w:footnote w:type="continuationSeparator" w:id="0">
    <w:p w:rsidR="001B2B76" w:rsidRDefault="001B2B76" w:rsidP="0038231F">
      <w:pPr>
        <w:spacing w:after="0" w:line="240" w:lineRule="auto"/>
      </w:pPr>
      <w:r>
        <w:continuationSeparator/>
      </w:r>
    </w:p>
  </w:footnote>
  <w:footnote w:id="1">
    <w:p w:rsidR="000A4925" w:rsidRPr="00B32310" w:rsidRDefault="000A4925" w:rsidP="000A4925">
      <w:pPr>
        <w:spacing w:after="0" w:line="240" w:lineRule="auto"/>
        <w:jc w:val="both"/>
        <w:rPr>
          <w:rFonts w:ascii="Verdana" w:hAnsi="Verdana" w:cs="Arial"/>
          <w:color w:val="000000" w:themeColor="text1"/>
          <w:sz w:val="16"/>
          <w:szCs w:val="16"/>
        </w:rPr>
      </w:pPr>
      <w:r w:rsidRPr="00B32310">
        <w:rPr>
          <w:rStyle w:val="Odwoanieprzypisudolnego"/>
          <w:rFonts w:ascii="Verdana" w:hAnsi="Verdana" w:cs="Arial"/>
          <w:color w:val="000000" w:themeColor="text1"/>
          <w:sz w:val="16"/>
          <w:szCs w:val="16"/>
        </w:rPr>
        <w:footnoteRef/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Zgodnie z treścią art. 7 ust. 1 ustawy z dnia 13 kwietnia 2022 r. </w:t>
      </w:r>
      <w:r w:rsidRPr="00B32310">
        <w:rPr>
          <w:rFonts w:ascii="Verdana" w:hAnsi="Verdana" w:cs="Arial"/>
          <w:i/>
          <w:iCs/>
          <w:color w:val="000000" w:themeColor="text1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B32310">
        <w:rPr>
          <w:rFonts w:ascii="Verdana" w:hAnsi="Verdana" w:cs="Arial"/>
          <w:iCs/>
          <w:color w:val="000000" w:themeColor="text1"/>
          <w:sz w:val="16"/>
          <w:szCs w:val="16"/>
        </w:rPr>
        <w:t xml:space="preserve">, zwanej dalej „ustawą”,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z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Pzp</w:t>
      </w:r>
      <w:proofErr w:type="spellEnd"/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wyklucza się:</w:t>
      </w:r>
    </w:p>
    <w:p w:rsidR="000A4925" w:rsidRPr="00B32310" w:rsidRDefault="000A4925" w:rsidP="000A4925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A4925" w:rsidRPr="00B32310" w:rsidRDefault="000A4925" w:rsidP="00B32310">
      <w:pPr>
        <w:spacing w:after="0" w:line="240" w:lineRule="auto"/>
        <w:jc w:val="both"/>
        <w:rPr>
          <w:rFonts w:ascii="Verdana" w:hAnsi="Verdana"/>
          <w:color w:val="000000" w:themeColor="text1"/>
          <w:sz w:val="16"/>
          <w:szCs w:val="16"/>
        </w:rPr>
      </w:pP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2) wykonawcę oraz uczestnika konkursu, którego beneficjentem rzeczywistym w rozumieniu ustawy z dnia 1 marca 2018 r. </w:t>
      </w:r>
      <w:r w:rsidRPr="00B32310">
        <w:rPr>
          <w:rFonts w:ascii="Verdana" w:hAnsi="Verdana" w:cs="Arial"/>
          <w:i/>
          <w:color w:val="000000" w:themeColor="text1"/>
          <w:sz w:val="16"/>
          <w:szCs w:val="16"/>
        </w:rPr>
        <w:t>o przeciwdziałaniu praniu pieniędzy oraz finansowaniu terroryzmu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1124, 1285, 1723, 1843, z 2024 r. poz. 850, 1222</w:t>
      </w:r>
      <w:r w:rsidR="00B32310" w:rsidRPr="00B32310">
        <w:rPr>
          <w:rFonts w:ascii="Verdana" w:hAnsi="Verdana"/>
          <w:color w:val="000000" w:themeColor="text1"/>
          <w:sz w:val="16"/>
          <w:szCs w:val="16"/>
        </w:rPr>
        <w:t>, z 2025 r. poz. 146, 172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hAnsi="Verdana" w:cs="Arial"/>
          <w:color w:val="000000" w:themeColor="text1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41AE3" w:rsidRPr="00B32310" w:rsidRDefault="000A4925" w:rsidP="00A41AE3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</w:t>
      </w:r>
      <w:r w:rsidRPr="00B32310">
        <w:rPr>
          <w:rFonts w:ascii="Verdana" w:eastAsia="Times New Roman" w:hAnsi="Verdana" w:cs="Arial"/>
          <w:i/>
          <w:color w:val="000000" w:themeColor="text1"/>
          <w:sz w:val="16"/>
          <w:szCs w:val="16"/>
          <w:lang w:eastAsia="pl-PL"/>
        </w:rPr>
        <w:t>o rachunkowości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 xml:space="preserve"> </w:t>
      </w:r>
      <w:r w:rsidRPr="00B32310">
        <w:rPr>
          <w:rFonts w:ascii="Verdana" w:hAnsi="Verdana"/>
          <w:color w:val="000000" w:themeColor="text1"/>
          <w:sz w:val="16"/>
          <w:szCs w:val="16"/>
        </w:rPr>
        <w:t>(</w:t>
      </w:r>
      <w:proofErr w:type="spellStart"/>
      <w:r w:rsidRPr="00B32310">
        <w:rPr>
          <w:rFonts w:ascii="Verdana" w:hAnsi="Verdana"/>
          <w:color w:val="000000" w:themeColor="text1"/>
          <w:sz w:val="16"/>
          <w:szCs w:val="16"/>
        </w:rPr>
        <w:t>t.j</w:t>
      </w:r>
      <w:proofErr w:type="spellEnd"/>
      <w:r w:rsidRPr="00B32310">
        <w:rPr>
          <w:rFonts w:ascii="Verdana" w:hAnsi="Verdana"/>
          <w:color w:val="000000" w:themeColor="text1"/>
          <w:sz w:val="16"/>
          <w:szCs w:val="16"/>
        </w:rPr>
        <w:t>. Dz. U. z 2023 r. poz. 120, 295, 1598, z 2024 r. poz. 619</w:t>
      </w:r>
      <w:r w:rsidR="00A41AE3" w:rsidRPr="00B32310">
        <w:rPr>
          <w:rFonts w:ascii="Verdana" w:hAnsi="Verdana"/>
          <w:color w:val="000000" w:themeColor="text1"/>
          <w:sz w:val="16"/>
          <w:szCs w:val="16"/>
        </w:rPr>
        <w:t>, 1685, 1863</w:t>
      </w:r>
      <w:r w:rsidRPr="00B32310">
        <w:rPr>
          <w:rFonts w:ascii="Verdana" w:hAnsi="Verdana"/>
          <w:color w:val="000000" w:themeColor="text1"/>
          <w:sz w:val="16"/>
          <w:szCs w:val="16"/>
        </w:rPr>
        <w:t xml:space="preserve">) </w:t>
      </w:r>
      <w:r w:rsidRPr="00B32310"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27AC6" w:rsidRPr="00B32310" w:rsidRDefault="00A27AC6" w:rsidP="00761CEB">
      <w:pPr>
        <w:spacing w:after="0" w:line="240" w:lineRule="auto"/>
        <w:jc w:val="both"/>
        <w:rPr>
          <w:rFonts w:ascii="Verdana" w:eastAsia="Times New Roman" w:hAnsi="Verdana" w:cs="Arial"/>
          <w:color w:val="000000" w:themeColor="text1"/>
          <w:sz w:val="16"/>
          <w:szCs w:val="16"/>
          <w:lang w:eastAsia="pl-PL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38BA" w:rsidRPr="009D2669" w:rsidRDefault="008C5CC7" w:rsidP="00F31CBB">
    <w:pPr>
      <w:pStyle w:val="Nagwek"/>
      <w:jc w:val="center"/>
      <w:rPr>
        <w:rFonts w:ascii="Verdana" w:hAnsi="Verdana"/>
        <w:sz w:val="20"/>
        <w:szCs w:val="20"/>
      </w:rPr>
    </w:pPr>
    <w:r w:rsidRPr="009D2669">
      <w:rPr>
        <w:rFonts w:ascii="Verdana" w:hAnsi="Verdana"/>
        <w:sz w:val="20"/>
        <w:szCs w:val="20"/>
      </w:rPr>
      <w:t>Załącznik nr 3 d</w:t>
    </w:r>
    <w:r w:rsidR="005F003D">
      <w:rPr>
        <w:rFonts w:ascii="Verdana" w:hAnsi="Verdana"/>
        <w:sz w:val="20"/>
        <w:szCs w:val="20"/>
      </w:rPr>
      <w:t>o SWZ, sprawa nr</w:t>
    </w:r>
    <w:r w:rsidR="00D6038B" w:rsidRPr="009D2669">
      <w:rPr>
        <w:rFonts w:ascii="Verdana" w:hAnsi="Verdana"/>
        <w:sz w:val="20"/>
        <w:szCs w:val="20"/>
      </w:rPr>
      <w:t xml:space="preserve"> </w:t>
    </w:r>
    <w:r w:rsidR="008B0D83">
      <w:rPr>
        <w:rFonts w:ascii="Verdana" w:hAnsi="Verdana"/>
        <w:sz w:val="20"/>
        <w:szCs w:val="20"/>
      </w:rPr>
      <w:t>PU-2380-016-009-015</w:t>
    </w:r>
    <w:r w:rsidR="000A4925">
      <w:rPr>
        <w:rFonts w:ascii="Verdana" w:hAnsi="Verdana"/>
        <w:sz w:val="20"/>
        <w:szCs w:val="20"/>
      </w:rPr>
      <w:t>/2025</w:t>
    </w:r>
    <w:r w:rsidRPr="009D2669">
      <w:rPr>
        <w:rFonts w:ascii="Verdana" w:hAnsi="Verdana"/>
        <w:sz w:val="20"/>
        <w:szCs w:val="20"/>
      </w:rPr>
      <w:t>/DZ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10964"/>
    <w:rsid w:val="0002073F"/>
    <w:rsid w:val="00025C8D"/>
    <w:rsid w:val="00025D69"/>
    <w:rsid w:val="000303EE"/>
    <w:rsid w:val="00040FCC"/>
    <w:rsid w:val="0004456B"/>
    <w:rsid w:val="00066102"/>
    <w:rsid w:val="00073C3D"/>
    <w:rsid w:val="000809B6"/>
    <w:rsid w:val="00097B68"/>
    <w:rsid w:val="000A4925"/>
    <w:rsid w:val="000A6057"/>
    <w:rsid w:val="000B1025"/>
    <w:rsid w:val="000B2EC1"/>
    <w:rsid w:val="000B54D1"/>
    <w:rsid w:val="000B5564"/>
    <w:rsid w:val="000B6AE1"/>
    <w:rsid w:val="000B6B2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1FA1"/>
    <w:rsid w:val="00177C2A"/>
    <w:rsid w:val="001902D2"/>
    <w:rsid w:val="001B1ECD"/>
    <w:rsid w:val="001B2B76"/>
    <w:rsid w:val="001C6945"/>
    <w:rsid w:val="001F027E"/>
    <w:rsid w:val="001F0CE2"/>
    <w:rsid w:val="00200BDD"/>
    <w:rsid w:val="00203A40"/>
    <w:rsid w:val="002168A8"/>
    <w:rsid w:val="0022401A"/>
    <w:rsid w:val="0023588E"/>
    <w:rsid w:val="00237212"/>
    <w:rsid w:val="002443DD"/>
    <w:rsid w:val="002459B2"/>
    <w:rsid w:val="002474CE"/>
    <w:rsid w:val="0025261D"/>
    <w:rsid w:val="00255142"/>
    <w:rsid w:val="00256CEC"/>
    <w:rsid w:val="00262D61"/>
    <w:rsid w:val="00272C31"/>
    <w:rsid w:val="00274B5A"/>
    <w:rsid w:val="00276398"/>
    <w:rsid w:val="00290B01"/>
    <w:rsid w:val="002B0BDF"/>
    <w:rsid w:val="002B4A04"/>
    <w:rsid w:val="002B4DE6"/>
    <w:rsid w:val="002C1C7B"/>
    <w:rsid w:val="002C4948"/>
    <w:rsid w:val="002D2DFC"/>
    <w:rsid w:val="002E0E61"/>
    <w:rsid w:val="002E3CBB"/>
    <w:rsid w:val="002E641A"/>
    <w:rsid w:val="002E7B71"/>
    <w:rsid w:val="00302BD6"/>
    <w:rsid w:val="00313417"/>
    <w:rsid w:val="00313911"/>
    <w:rsid w:val="00333209"/>
    <w:rsid w:val="00337073"/>
    <w:rsid w:val="00337FAF"/>
    <w:rsid w:val="00350CD9"/>
    <w:rsid w:val="00351F8A"/>
    <w:rsid w:val="00352D0D"/>
    <w:rsid w:val="00364235"/>
    <w:rsid w:val="0038231F"/>
    <w:rsid w:val="003905FA"/>
    <w:rsid w:val="00393007"/>
    <w:rsid w:val="003A2DCF"/>
    <w:rsid w:val="003B2070"/>
    <w:rsid w:val="003B214C"/>
    <w:rsid w:val="003B2664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01ED"/>
    <w:rsid w:val="0042777E"/>
    <w:rsid w:val="00431182"/>
    <w:rsid w:val="00434CC2"/>
    <w:rsid w:val="00443F07"/>
    <w:rsid w:val="00446452"/>
    <w:rsid w:val="00446C36"/>
    <w:rsid w:val="004526F6"/>
    <w:rsid w:val="004609F1"/>
    <w:rsid w:val="00461645"/>
    <w:rsid w:val="004626DB"/>
    <w:rsid w:val="004651B5"/>
    <w:rsid w:val="00473979"/>
    <w:rsid w:val="004761C6"/>
    <w:rsid w:val="00476E7D"/>
    <w:rsid w:val="00482F6E"/>
    <w:rsid w:val="004838AB"/>
    <w:rsid w:val="00483BB3"/>
    <w:rsid w:val="00484F88"/>
    <w:rsid w:val="004903B7"/>
    <w:rsid w:val="00495B91"/>
    <w:rsid w:val="004A0E0A"/>
    <w:rsid w:val="004C4854"/>
    <w:rsid w:val="004D0D19"/>
    <w:rsid w:val="004D323F"/>
    <w:rsid w:val="004D61DA"/>
    <w:rsid w:val="004D7E48"/>
    <w:rsid w:val="004E0B2A"/>
    <w:rsid w:val="004E227C"/>
    <w:rsid w:val="004F1E5A"/>
    <w:rsid w:val="004F23F7"/>
    <w:rsid w:val="004F40EF"/>
    <w:rsid w:val="004F411A"/>
    <w:rsid w:val="00502459"/>
    <w:rsid w:val="005142D1"/>
    <w:rsid w:val="00520174"/>
    <w:rsid w:val="00520F90"/>
    <w:rsid w:val="0053061E"/>
    <w:rsid w:val="00544A00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B3B05"/>
    <w:rsid w:val="005C2512"/>
    <w:rsid w:val="005C39CA"/>
    <w:rsid w:val="005C3C08"/>
    <w:rsid w:val="005C6CB0"/>
    <w:rsid w:val="005D3607"/>
    <w:rsid w:val="005E176A"/>
    <w:rsid w:val="005F003D"/>
    <w:rsid w:val="00610722"/>
    <w:rsid w:val="00620135"/>
    <w:rsid w:val="00633724"/>
    <w:rsid w:val="0063384A"/>
    <w:rsid w:val="00633B02"/>
    <w:rsid w:val="00633E88"/>
    <w:rsid w:val="00634311"/>
    <w:rsid w:val="006458A9"/>
    <w:rsid w:val="00652B7C"/>
    <w:rsid w:val="006677DF"/>
    <w:rsid w:val="00667E02"/>
    <w:rsid w:val="00691AAB"/>
    <w:rsid w:val="00692FE6"/>
    <w:rsid w:val="006A3A1F"/>
    <w:rsid w:val="006A52B6"/>
    <w:rsid w:val="006A7294"/>
    <w:rsid w:val="006B05EA"/>
    <w:rsid w:val="006B33C0"/>
    <w:rsid w:val="006C39F9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3C43"/>
    <w:rsid w:val="0075619B"/>
    <w:rsid w:val="00756C8F"/>
    <w:rsid w:val="00761CEB"/>
    <w:rsid w:val="007749F8"/>
    <w:rsid w:val="007840F2"/>
    <w:rsid w:val="00786F82"/>
    <w:rsid w:val="007873BE"/>
    <w:rsid w:val="00790FA8"/>
    <w:rsid w:val="0079294C"/>
    <w:rsid w:val="007936D6"/>
    <w:rsid w:val="00795C47"/>
    <w:rsid w:val="007961C8"/>
    <w:rsid w:val="007B01C8"/>
    <w:rsid w:val="007B426C"/>
    <w:rsid w:val="007C00D7"/>
    <w:rsid w:val="007D5B61"/>
    <w:rsid w:val="007E2F69"/>
    <w:rsid w:val="00803B15"/>
    <w:rsid w:val="00804F07"/>
    <w:rsid w:val="008238A1"/>
    <w:rsid w:val="008259E9"/>
    <w:rsid w:val="00825A09"/>
    <w:rsid w:val="00830880"/>
    <w:rsid w:val="00830AB1"/>
    <w:rsid w:val="008338BA"/>
    <w:rsid w:val="00833FCD"/>
    <w:rsid w:val="00835C91"/>
    <w:rsid w:val="00837AA3"/>
    <w:rsid w:val="00842991"/>
    <w:rsid w:val="00866E0F"/>
    <w:rsid w:val="008757E1"/>
    <w:rsid w:val="008763EB"/>
    <w:rsid w:val="0088037D"/>
    <w:rsid w:val="00892E48"/>
    <w:rsid w:val="00896587"/>
    <w:rsid w:val="008A243C"/>
    <w:rsid w:val="008B0D83"/>
    <w:rsid w:val="008B1784"/>
    <w:rsid w:val="008B234E"/>
    <w:rsid w:val="008C12DC"/>
    <w:rsid w:val="008C5709"/>
    <w:rsid w:val="008C5CC7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84D"/>
    <w:rsid w:val="009B2846"/>
    <w:rsid w:val="009C72ED"/>
    <w:rsid w:val="009C7756"/>
    <w:rsid w:val="009D2669"/>
    <w:rsid w:val="009E1710"/>
    <w:rsid w:val="00A1514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495"/>
    <w:rsid w:val="00A41AE3"/>
    <w:rsid w:val="00A41DE9"/>
    <w:rsid w:val="00A46C10"/>
    <w:rsid w:val="00A52CF3"/>
    <w:rsid w:val="00A647C5"/>
    <w:rsid w:val="00A65145"/>
    <w:rsid w:val="00A80583"/>
    <w:rsid w:val="00A82964"/>
    <w:rsid w:val="00A834D8"/>
    <w:rsid w:val="00A86C23"/>
    <w:rsid w:val="00A871A9"/>
    <w:rsid w:val="00A91F1A"/>
    <w:rsid w:val="00AA03D0"/>
    <w:rsid w:val="00AA336E"/>
    <w:rsid w:val="00AB4926"/>
    <w:rsid w:val="00AE2304"/>
    <w:rsid w:val="00AE63A9"/>
    <w:rsid w:val="00AE6FF2"/>
    <w:rsid w:val="00AF15F1"/>
    <w:rsid w:val="00AF7690"/>
    <w:rsid w:val="00B0088C"/>
    <w:rsid w:val="00B105E3"/>
    <w:rsid w:val="00B15219"/>
    <w:rsid w:val="00B15FD3"/>
    <w:rsid w:val="00B20D2A"/>
    <w:rsid w:val="00B32310"/>
    <w:rsid w:val="00B34079"/>
    <w:rsid w:val="00B37849"/>
    <w:rsid w:val="00B47F0A"/>
    <w:rsid w:val="00B5040B"/>
    <w:rsid w:val="00B71D05"/>
    <w:rsid w:val="00B734CB"/>
    <w:rsid w:val="00B8005E"/>
    <w:rsid w:val="00B90E42"/>
    <w:rsid w:val="00B95056"/>
    <w:rsid w:val="00BB0C3C"/>
    <w:rsid w:val="00BB1E50"/>
    <w:rsid w:val="00BC4335"/>
    <w:rsid w:val="00BE04CC"/>
    <w:rsid w:val="00BE3A82"/>
    <w:rsid w:val="00BF09D5"/>
    <w:rsid w:val="00BF3019"/>
    <w:rsid w:val="00BF6CE5"/>
    <w:rsid w:val="00C00DDD"/>
    <w:rsid w:val="00C014B5"/>
    <w:rsid w:val="00C0226D"/>
    <w:rsid w:val="00C22499"/>
    <w:rsid w:val="00C30F5F"/>
    <w:rsid w:val="00C350A5"/>
    <w:rsid w:val="00C36F7A"/>
    <w:rsid w:val="00C4103F"/>
    <w:rsid w:val="00C46F97"/>
    <w:rsid w:val="00C521CD"/>
    <w:rsid w:val="00C57DEB"/>
    <w:rsid w:val="00C72117"/>
    <w:rsid w:val="00C81012"/>
    <w:rsid w:val="00C81278"/>
    <w:rsid w:val="00C820B5"/>
    <w:rsid w:val="00C865FB"/>
    <w:rsid w:val="00CB4310"/>
    <w:rsid w:val="00CB7698"/>
    <w:rsid w:val="00CC2C4D"/>
    <w:rsid w:val="00CC5C97"/>
    <w:rsid w:val="00CE37B9"/>
    <w:rsid w:val="00CE78A6"/>
    <w:rsid w:val="00CF09B7"/>
    <w:rsid w:val="00D04A70"/>
    <w:rsid w:val="00D1157A"/>
    <w:rsid w:val="00D11CE6"/>
    <w:rsid w:val="00D128C5"/>
    <w:rsid w:val="00D13B3F"/>
    <w:rsid w:val="00D23F3D"/>
    <w:rsid w:val="00D34D9A"/>
    <w:rsid w:val="00D409DE"/>
    <w:rsid w:val="00D42C9B"/>
    <w:rsid w:val="00D531D5"/>
    <w:rsid w:val="00D55182"/>
    <w:rsid w:val="00D6038B"/>
    <w:rsid w:val="00D7532C"/>
    <w:rsid w:val="00D76A72"/>
    <w:rsid w:val="00D82B9E"/>
    <w:rsid w:val="00D84DE2"/>
    <w:rsid w:val="00D9586F"/>
    <w:rsid w:val="00D97F67"/>
    <w:rsid w:val="00DA3A71"/>
    <w:rsid w:val="00DA3FF2"/>
    <w:rsid w:val="00DA6EC7"/>
    <w:rsid w:val="00DA6F16"/>
    <w:rsid w:val="00DB3335"/>
    <w:rsid w:val="00DB6940"/>
    <w:rsid w:val="00DC0AB3"/>
    <w:rsid w:val="00DC1B51"/>
    <w:rsid w:val="00DC2099"/>
    <w:rsid w:val="00DC6DB5"/>
    <w:rsid w:val="00DC7941"/>
    <w:rsid w:val="00DD146A"/>
    <w:rsid w:val="00DD3E9D"/>
    <w:rsid w:val="00DD5026"/>
    <w:rsid w:val="00DD59F0"/>
    <w:rsid w:val="00DE24A0"/>
    <w:rsid w:val="00DE447D"/>
    <w:rsid w:val="00DE7FF2"/>
    <w:rsid w:val="00E01223"/>
    <w:rsid w:val="00E022A1"/>
    <w:rsid w:val="00E06AD1"/>
    <w:rsid w:val="00E0710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45E1"/>
    <w:rsid w:val="00EB7CDE"/>
    <w:rsid w:val="00ED0B29"/>
    <w:rsid w:val="00ED2177"/>
    <w:rsid w:val="00EE1459"/>
    <w:rsid w:val="00EE1FBF"/>
    <w:rsid w:val="00EF09BC"/>
    <w:rsid w:val="00EF74CA"/>
    <w:rsid w:val="00F0065A"/>
    <w:rsid w:val="00F04280"/>
    <w:rsid w:val="00F259C4"/>
    <w:rsid w:val="00F31ABF"/>
    <w:rsid w:val="00F31CBB"/>
    <w:rsid w:val="00F31E11"/>
    <w:rsid w:val="00F365F2"/>
    <w:rsid w:val="00F4210A"/>
    <w:rsid w:val="00F43919"/>
    <w:rsid w:val="00F53D6B"/>
    <w:rsid w:val="00F55578"/>
    <w:rsid w:val="00F6249C"/>
    <w:rsid w:val="00F64A3C"/>
    <w:rsid w:val="00FA4945"/>
    <w:rsid w:val="00FA4CE5"/>
    <w:rsid w:val="00FA659A"/>
    <w:rsid w:val="00FB1A2B"/>
    <w:rsid w:val="00FC0317"/>
    <w:rsid w:val="00FC15F8"/>
    <w:rsid w:val="00FD2DB7"/>
    <w:rsid w:val="00FE4E2B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B1FB7"/>
  <w15:docId w15:val="{33C81E4A-8068-4947-BC6D-82DACD45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71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styleId="Bezodstpw">
    <w:name w:val="No Spacing"/>
    <w:link w:val="BezodstpwZnak"/>
    <w:uiPriority w:val="1"/>
    <w:qFormat/>
    <w:rsid w:val="00D128C5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E63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63A9"/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F624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2C7FE-618E-41DC-949D-A4BFA26A8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</dc:creator>
  <cp:lastModifiedBy>Dorota Zych</cp:lastModifiedBy>
  <cp:revision>103</cp:revision>
  <cp:lastPrinted>2023-12-07T12:05:00Z</cp:lastPrinted>
  <dcterms:created xsi:type="dcterms:W3CDTF">2022-05-06T13:11:00Z</dcterms:created>
  <dcterms:modified xsi:type="dcterms:W3CDTF">2025-03-14T11:38:00Z</dcterms:modified>
</cp:coreProperties>
</file>