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4991A70A" w:rsidR="00BE6A8F" w:rsidRPr="00160193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AB4A98">
        <w:rPr>
          <w:lang w:eastAsia="ar-SA"/>
        </w:rPr>
        <w:t>1</w:t>
      </w:r>
      <w:r w:rsidR="004862BA">
        <w:rPr>
          <w:lang w:eastAsia="ar-SA"/>
        </w:rPr>
        <w:t>5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95346D">
        <w:rPr>
          <w:lang w:eastAsia="ar-SA"/>
        </w:rPr>
        <w:t>Balice,</w:t>
      </w:r>
      <w:r w:rsidR="00000377" w:rsidRPr="0095346D">
        <w:rPr>
          <w:lang w:eastAsia="ar-SA"/>
        </w:rPr>
        <w:t xml:space="preserve"> </w:t>
      </w:r>
      <w:r w:rsidR="0095346D" w:rsidRPr="0095346D">
        <w:rPr>
          <w:lang w:eastAsia="ar-SA"/>
        </w:rPr>
        <w:t>21</w:t>
      </w:r>
      <w:r w:rsidR="00A9532B" w:rsidRPr="0095346D">
        <w:rPr>
          <w:lang w:eastAsia="ar-SA"/>
        </w:rPr>
        <w:t>.03</w:t>
      </w:r>
      <w:r w:rsidR="00BE6A8F" w:rsidRPr="0095346D">
        <w:rPr>
          <w:lang w:eastAsia="ar-SA"/>
        </w:rPr>
        <w:t>.202</w:t>
      </w:r>
      <w:r w:rsidR="00AB23D9" w:rsidRPr="0095346D">
        <w:rPr>
          <w:lang w:eastAsia="ar-SA"/>
        </w:rPr>
        <w:t>4</w:t>
      </w:r>
      <w:r w:rsidR="00BE6A8F" w:rsidRPr="0095346D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78863EF8" w14:textId="77777777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18A35F6D" w:rsidR="009F53FC" w:rsidRPr="00160193" w:rsidRDefault="009F53FC" w:rsidP="009F53FC">
      <w:pPr>
        <w:ind w:firstLine="708"/>
        <w:jc w:val="both"/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4862BA" w:rsidRPr="004862BA">
        <w:rPr>
          <w:b/>
        </w:rPr>
        <w:t>Zakup spektrometru do badania pasz w bliskiej podczerwieni dla 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Pr="00160193">
        <w:t xml:space="preserve">na podstawie art. 253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wyborze najkorzystniejszej oferty. 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160193" w:rsidRDefault="009F53FC" w:rsidP="009F53F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4889EC69" w14:textId="77777777" w:rsidR="009F53FC" w:rsidRPr="00AB4A98" w:rsidRDefault="009F53FC" w:rsidP="009F53FC">
      <w:pPr>
        <w:rPr>
          <w:rFonts w:eastAsia="Calibri"/>
          <w:u w:val="single"/>
          <w:lang w:eastAsia="en-US"/>
        </w:rPr>
      </w:pPr>
    </w:p>
    <w:p w14:paraId="33C74B1E" w14:textId="77777777" w:rsidR="00800D09" w:rsidRPr="00800D09" w:rsidRDefault="00800D09" w:rsidP="00800D09">
      <w:pPr>
        <w:rPr>
          <w:u w:val="single"/>
        </w:rPr>
      </w:pPr>
      <w:r w:rsidRPr="00800D09">
        <w:rPr>
          <w:u w:val="single"/>
        </w:rPr>
        <w:t>Oferta nr 1</w:t>
      </w:r>
    </w:p>
    <w:p w14:paraId="4C34C55C" w14:textId="77777777" w:rsidR="004862BA" w:rsidRPr="002A0FB1" w:rsidRDefault="004862BA" w:rsidP="004862BA">
      <w:r w:rsidRPr="002A0FB1">
        <w:t>FOSS Polska sp. z o.o., ul. Osmańska 14, 02-823 Warszawa,</w:t>
      </w:r>
    </w:p>
    <w:p w14:paraId="2F06724E" w14:textId="77777777" w:rsidR="004862BA" w:rsidRPr="001D15DB" w:rsidRDefault="004862BA" w:rsidP="004862BA">
      <w:r w:rsidRPr="002A0FB1">
        <w:t>Kwota brutto: 448</w:t>
      </w:r>
      <w:r>
        <w:t>.</w:t>
      </w:r>
      <w:r w:rsidRPr="002A0FB1">
        <w:t>702,08zł.</w:t>
      </w:r>
    </w:p>
    <w:p w14:paraId="4D52B404" w14:textId="77777777" w:rsidR="00800D09" w:rsidRPr="0095346D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p w14:paraId="78D0DA36" w14:textId="77777777" w:rsidR="00800D09" w:rsidRPr="00160193" w:rsidRDefault="00800D09" w:rsidP="00800D09">
      <w:pPr>
        <w:spacing w:before="120" w:after="120"/>
        <w:jc w:val="both"/>
        <w:rPr>
          <w:lang w:eastAsia="x-none"/>
        </w:rPr>
      </w:pPr>
      <w:r w:rsidRPr="00160193">
        <w:rPr>
          <w:lang w:eastAsia="x-none"/>
        </w:rPr>
        <w:t>Przyznano punkty w kryterium określonym specyfikacją. Karta zbiorczej oceny ofert przedstawia się następująco:</w:t>
      </w:r>
    </w:p>
    <w:p w14:paraId="7F5044DF" w14:textId="77777777" w:rsidR="00800D09" w:rsidRPr="00160193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699"/>
      </w:tblGrid>
      <w:tr w:rsidR="00800D09" w:rsidRPr="00160193" w14:paraId="511D5914" w14:textId="77777777" w:rsidTr="00AC601E">
        <w:trPr>
          <w:trHeight w:val="439"/>
          <w:jc w:val="center"/>
        </w:trPr>
        <w:tc>
          <w:tcPr>
            <w:tcW w:w="2122" w:type="dxa"/>
            <w:shd w:val="clear" w:color="auto" w:fill="D9D9D9"/>
            <w:vAlign w:val="bottom"/>
          </w:tcPr>
          <w:p w14:paraId="456F1792" w14:textId="77777777" w:rsidR="00800D09" w:rsidRPr="00160193" w:rsidRDefault="00800D09" w:rsidP="00AC601E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Numer oferty:</w:t>
            </w:r>
          </w:p>
        </w:tc>
        <w:tc>
          <w:tcPr>
            <w:tcW w:w="3699" w:type="dxa"/>
            <w:shd w:val="clear" w:color="auto" w:fill="D9D9D9"/>
            <w:vAlign w:val="center"/>
          </w:tcPr>
          <w:p w14:paraId="51E81FEB" w14:textId="77777777" w:rsidR="00800D09" w:rsidRPr="00160193" w:rsidRDefault="00800D09" w:rsidP="00AC601E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Cena brutto max 100 pkt (C)</w:t>
            </w:r>
          </w:p>
        </w:tc>
      </w:tr>
      <w:tr w:rsidR="00800D09" w:rsidRPr="00160193" w14:paraId="1C6C6DFD" w14:textId="77777777" w:rsidTr="00AC601E">
        <w:trPr>
          <w:trHeight w:val="278"/>
          <w:jc w:val="center"/>
        </w:trPr>
        <w:tc>
          <w:tcPr>
            <w:tcW w:w="2122" w:type="dxa"/>
          </w:tcPr>
          <w:p w14:paraId="6DEF44E1" w14:textId="77777777" w:rsidR="00800D09" w:rsidRPr="00160193" w:rsidRDefault="00800D09" w:rsidP="00AC601E">
            <w:pPr>
              <w:rPr>
                <w:b/>
                <w:bCs/>
                <w:sz w:val="22"/>
                <w:szCs w:val="22"/>
              </w:rPr>
            </w:pPr>
            <w:r w:rsidRPr="00160193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3699" w:type="dxa"/>
            <w:vAlign w:val="bottom"/>
          </w:tcPr>
          <w:p w14:paraId="0F326C2B" w14:textId="77777777" w:rsidR="00800D09" w:rsidRPr="00160193" w:rsidRDefault="00800D09" w:rsidP="00AC601E">
            <w:pPr>
              <w:jc w:val="center"/>
              <w:rPr>
                <w:color w:val="000000"/>
                <w:sz w:val="22"/>
                <w:szCs w:val="22"/>
              </w:rPr>
            </w:pPr>
            <w:r w:rsidRPr="0016019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06C43783" w14:textId="77777777" w:rsidR="00800D09" w:rsidRPr="00160193" w:rsidRDefault="00800D09" w:rsidP="00800D09">
      <w:pPr>
        <w:spacing w:after="120"/>
        <w:rPr>
          <w:lang w:val="x-none" w:eastAsia="x-none"/>
        </w:rPr>
      </w:pPr>
    </w:p>
    <w:p w14:paraId="309263B3" w14:textId="77777777" w:rsidR="00800D09" w:rsidRPr="00160193" w:rsidRDefault="00800D09" w:rsidP="00800D09">
      <w:pPr>
        <w:spacing w:after="120"/>
        <w:rPr>
          <w:lang w:val="x-none" w:eastAsia="x-none"/>
        </w:rPr>
      </w:pPr>
      <w:r w:rsidRPr="00160193">
        <w:rPr>
          <w:lang w:val="x-none" w:eastAsia="x-none"/>
        </w:rPr>
        <w:t xml:space="preserve">Zgodnie z treścią art. 239 ust 1 Ustawy </w:t>
      </w:r>
      <w:proofErr w:type="spellStart"/>
      <w:r w:rsidRPr="00160193">
        <w:rPr>
          <w:lang w:val="x-none" w:eastAsia="x-none"/>
        </w:rPr>
        <w:t>Pzp</w:t>
      </w:r>
      <w:proofErr w:type="spellEnd"/>
      <w:r w:rsidRPr="00160193">
        <w:rPr>
          <w:lang w:val="x-none" w:eastAsia="x-none"/>
        </w:rPr>
        <w:t xml:space="preserve"> oraz z postanowieniem SWZ Zamawiający wybiera jako najkorzystniejszą:</w:t>
      </w:r>
    </w:p>
    <w:p w14:paraId="7B078BF6" w14:textId="77777777" w:rsidR="00800D09" w:rsidRPr="00160193" w:rsidRDefault="00800D09" w:rsidP="00800D09">
      <w:pPr>
        <w:rPr>
          <w:rFonts w:eastAsia="Calibri"/>
          <w:b/>
          <w:u w:val="single"/>
          <w:lang w:eastAsia="en-US"/>
        </w:rPr>
      </w:pPr>
      <w:r w:rsidRPr="00160193">
        <w:rPr>
          <w:b/>
          <w:u w:val="single"/>
        </w:rPr>
        <w:t xml:space="preserve">Oferta nr </w:t>
      </w:r>
      <w:bookmarkStart w:id="0" w:name="_Hlk109378603"/>
      <w:r w:rsidRPr="00160193">
        <w:rPr>
          <w:b/>
          <w:u w:val="single"/>
        </w:rPr>
        <w:t xml:space="preserve">1 </w:t>
      </w:r>
      <w:r w:rsidRPr="00160193">
        <w:rPr>
          <w:rFonts w:eastAsia="Calibri"/>
          <w:b/>
          <w:u w:val="single"/>
          <w:lang w:eastAsia="en-US"/>
        </w:rPr>
        <w:t>złożoną przez:</w:t>
      </w:r>
      <w:bookmarkEnd w:id="0"/>
    </w:p>
    <w:p w14:paraId="3CC31B83" w14:textId="77777777" w:rsidR="004862BA" w:rsidRPr="002A0FB1" w:rsidRDefault="004862BA" w:rsidP="004862BA">
      <w:r w:rsidRPr="002A0FB1">
        <w:t>FOSS Polska sp. z o.o., ul. Osmańska 14, 02-823 Warszawa,</w:t>
      </w:r>
    </w:p>
    <w:p w14:paraId="24033F1E" w14:textId="77777777" w:rsidR="004862BA" w:rsidRPr="001D15DB" w:rsidRDefault="004862BA" w:rsidP="004862BA">
      <w:r w:rsidRPr="002A0FB1">
        <w:t>Kwota brutto: 448</w:t>
      </w:r>
      <w:r>
        <w:t>.</w:t>
      </w:r>
      <w:r w:rsidRPr="002A0FB1">
        <w:t>702,08zł.</w:t>
      </w:r>
    </w:p>
    <w:p w14:paraId="113DCE34" w14:textId="77777777" w:rsidR="00800D09" w:rsidRPr="00160193" w:rsidRDefault="00800D09" w:rsidP="00800D09">
      <w:pPr>
        <w:jc w:val="both"/>
        <w:rPr>
          <w:b/>
          <w:u w:val="single"/>
          <w:lang w:val="x-none" w:eastAsia="x-none"/>
        </w:rPr>
      </w:pPr>
    </w:p>
    <w:p w14:paraId="0B1C53FF" w14:textId="77777777" w:rsidR="00800D09" w:rsidRPr="00160193" w:rsidRDefault="00800D09" w:rsidP="00800D09">
      <w:pPr>
        <w:ind w:firstLine="6"/>
        <w:jc w:val="both"/>
      </w:pPr>
      <w:r w:rsidRPr="00160193">
        <w:t xml:space="preserve">Zamawiający zawiera umowę w sprawie zamówienia publicznego na podstawie art. 264  ust. 1 Ustawy </w:t>
      </w:r>
      <w:proofErr w:type="spellStart"/>
      <w:r w:rsidRPr="00160193">
        <w:t>Pzp</w:t>
      </w:r>
      <w:proofErr w:type="spellEnd"/>
      <w:r w:rsidRPr="00160193"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58CF0C77" w14:textId="3D07024D" w:rsidR="00800D09" w:rsidRDefault="00800D09" w:rsidP="00800D09">
      <w:pPr>
        <w:ind w:firstLine="6"/>
        <w:jc w:val="both"/>
        <w:rPr>
          <w:sz w:val="10"/>
          <w:szCs w:val="10"/>
        </w:rPr>
      </w:pPr>
    </w:p>
    <w:p w14:paraId="50F02527" w14:textId="77777777" w:rsidR="0095346D" w:rsidRPr="00160193" w:rsidRDefault="0095346D" w:rsidP="00800D09">
      <w:pPr>
        <w:ind w:firstLine="6"/>
        <w:jc w:val="both"/>
        <w:rPr>
          <w:sz w:val="10"/>
          <w:szCs w:val="10"/>
        </w:rPr>
      </w:pPr>
      <w:bookmarkStart w:id="1" w:name="_GoBack"/>
      <w:bookmarkEnd w:id="1"/>
    </w:p>
    <w:p w14:paraId="1A1E1F3A" w14:textId="77777777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406FC97F" w14:textId="77777777" w:rsidR="00800D09" w:rsidRPr="00160193" w:rsidRDefault="00800D09" w:rsidP="00800D09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p w14:paraId="753C1B4B" w14:textId="6D1E4652" w:rsidR="008A059E" w:rsidRPr="00160193" w:rsidRDefault="008A059E" w:rsidP="00800D09">
      <w:pPr>
        <w:jc w:val="both"/>
        <w:rPr>
          <w:sz w:val="18"/>
          <w:szCs w:val="18"/>
          <w:lang w:eastAsia="x-none"/>
        </w:rPr>
      </w:pP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7E0D"/>
    <w:rsid w:val="00396260"/>
    <w:rsid w:val="003E64A4"/>
    <w:rsid w:val="0040705C"/>
    <w:rsid w:val="00407B1D"/>
    <w:rsid w:val="00412F4C"/>
    <w:rsid w:val="0042511E"/>
    <w:rsid w:val="004862B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00D09"/>
    <w:rsid w:val="008119E0"/>
    <w:rsid w:val="00815849"/>
    <w:rsid w:val="008337EB"/>
    <w:rsid w:val="008661BE"/>
    <w:rsid w:val="008743F1"/>
    <w:rsid w:val="00876B04"/>
    <w:rsid w:val="008A059E"/>
    <w:rsid w:val="008C4396"/>
    <w:rsid w:val="008C7AA7"/>
    <w:rsid w:val="008E4833"/>
    <w:rsid w:val="0095346D"/>
    <w:rsid w:val="00965EDB"/>
    <w:rsid w:val="00972BE8"/>
    <w:rsid w:val="00981E9A"/>
    <w:rsid w:val="009F53FC"/>
    <w:rsid w:val="00A31318"/>
    <w:rsid w:val="00A9132E"/>
    <w:rsid w:val="00A94D29"/>
    <w:rsid w:val="00A9532B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4D3A-A672-4D5E-BC38-E6A77686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19</cp:revision>
  <cp:lastPrinted>2024-03-05T11:35:00Z</cp:lastPrinted>
  <dcterms:created xsi:type="dcterms:W3CDTF">2024-02-14T07:44:00Z</dcterms:created>
  <dcterms:modified xsi:type="dcterms:W3CDTF">2024-03-21T05:19:00Z</dcterms:modified>
</cp:coreProperties>
</file>