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E45BC3" w14:textId="6D6BDE82" w:rsidR="00A107BF" w:rsidRPr="00AA7113" w:rsidRDefault="009F6F77">
      <w:pPr>
        <w:jc w:val="center"/>
        <w:rPr>
          <w:rFonts w:ascii="Arial" w:eastAsia="Arial" w:hAnsi="Arial" w:cs="Arial"/>
          <w:b/>
          <w:bCs/>
          <w:color w:val="auto"/>
          <w:sz w:val="16"/>
          <w:szCs w:val="16"/>
          <w:u w:color="FF0000"/>
        </w:rPr>
      </w:pPr>
      <w:r w:rsidRPr="00AA7113">
        <w:rPr>
          <w:rFonts w:ascii="Arial" w:eastAsia="Arial" w:hAnsi="Arial" w:cs="Arial"/>
          <w:b/>
          <w:bCs/>
          <w:color w:val="auto"/>
          <w:sz w:val="18"/>
          <w:szCs w:val="18"/>
        </w:rPr>
        <w:tab/>
      </w:r>
      <w:r w:rsidRPr="00AA7113">
        <w:rPr>
          <w:rFonts w:ascii="Arial" w:eastAsia="Arial" w:hAnsi="Arial" w:cs="Arial"/>
          <w:b/>
          <w:bCs/>
          <w:color w:val="auto"/>
          <w:sz w:val="18"/>
          <w:szCs w:val="18"/>
        </w:rPr>
        <w:tab/>
      </w:r>
      <w:r w:rsidRPr="00AA7113">
        <w:rPr>
          <w:rFonts w:ascii="Arial" w:eastAsia="Arial" w:hAnsi="Arial" w:cs="Arial"/>
          <w:b/>
          <w:bCs/>
          <w:color w:val="auto"/>
          <w:sz w:val="18"/>
          <w:szCs w:val="18"/>
        </w:rPr>
        <w:tab/>
      </w:r>
      <w:r w:rsidRPr="00AA7113">
        <w:rPr>
          <w:rFonts w:ascii="Arial" w:eastAsia="Arial" w:hAnsi="Arial" w:cs="Arial"/>
          <w:b/>
          <w:bCs/>
          <w:color w:val="auto"/>
          <w:sz w:val="18"/>
          <w:szCs w:val="18"/>
        </w:rPr>
        <w:tab/>
      </w:r>
      <w:r w:rsidRPr="00AA7113">
        <w:rPr>
          <w:rFonts w:ascii="Arial" w:eastAsia="Arial" w:hAnsi="Arial" w:cs="Arial"/>
          <w:b/>
          <w:bCs/>
          <w:color w:val="auto"/>
          <w:sz w:val="18"/>
          <w:szCs w:val="18"/>
        </w:rPr>
        <w:tab/>
      </w:r>
      <w:r w:rsidRPr="00AA7113">
        <w:rPr>
          <w:rFonts w:ascii="Arial" w:eastAsia="Arial" w:hAnsi="Arial" w:cs="Arial"/>
          <w:b/>
          <w:bCs/>
          <w:color w:val="auto"/>
          <w:sz w:val="18"/>
          <w:szCs w:val="18"/>
        </w:rPr>
        <w:tab/>
      </w:r>
      <w:r w:rsidRPr="00AA7113">
        <w:rPr>
          <w:rFonts w:ascii="Arial" w:eastAsia="Arial" w:hAnsi="Arial" w:cs="Arial"/>
          <w:b/>
          <w:bCs/>
          <w:color w:val="auto"/>
          <w:sz w:val="18"/>
          <w:szCs w:val="18"/>
        </w:rPr>
        <w:tab/>
        <w:t xml:space="preserve">                                   Za</w:t>
      </w:r>
      <w:r w:rsidRPr="00AA7113">
        <w:rPr>
          <w:rFonts w:ascii="Arial" w:hAnsi="Arial"/>
          <w:b/>
          <w:bCs/>
          <w:color w:val="auto"/>
          <w:sz w:val="18"/>
          <w:szCs w:val="18"/>
        </w:rPr>
        <w:t xml:space="preserve">łącznik nr 4 do SWZ </w:t>
      </w:r>
    </w:p>
    <w:p w14:paraId="64A12C2B" w14:textId="77777777" w:rsidR="00A107BF" w:rsidRPr="00AA7113" w:rsidRDefault="00A107BF">
      <w:pPr>
        <w:jc w:val="center"/>
        <w:rPr>
          <w:rFonts w:ascii="Arial" w:eastAsia="Arial" w:hAnsi="Arial" w:cs="Arial"/>
          <w:b/>
          <w:bCs/>
          <w:color w:val="auto"/>
          <w:sz w:val="18"/>
          <w:szCs w:val="18"/>
        </w:rPr>
      </w:pPr>
    </w:p>
    <w:p w14:paraId="16284FC8" w14:textId="77777777" w:rsidR="00A107BF" w:rsidRPr="00AA7113" w:rsidRDefault="009F6F77">
      <w:pPr>
        <w:jc w:val="center"/>
        <w:rPr>
          <w:rFonts w:ascii="Arial" w:eastAsia="Arial" w:hAnsi="Arial" w:cs="Arial"/>
          <w:b/>
          <w:bCs/>
          <w:color w:val="auto"/>
          <w:sz w:val="18"/>
          <w:szCs w:val="18"/>
        </w:rPr>
      </w:pPr>
      <w:r w:rsidRPr="00AA7113">
        <w:rPr>
          <w:rFonts w:ascii="Arial" w:hAnsi="Arial"/>
          <w:b/>
          <w:bCs/>
          <w:color w:val="auto"/>
          <w:sz w:val="18"/>
          <w:szCs w:val="18"/>
        </w:rPr>
        <w:t>PROJEKTOWANE POSTANOWIENIA UMOWY</w:t>
      </w:r>
    </w:p>
    <w:p w14:paraId="23895D30" w14:textId="77777777" w:rsidR="00A107BF" w:rsidRPr="00AA7113" w:rsidRDefault="00A107BF">
      <w:pPr>
        <w:jc w:val="both"/>
        <w:rPr>
          <w:rFonts w:ascii="Arial" w:eastAsia="Arial" w:hAnsi="Arial" w:cs="Arial"/>
          <w:color w:val="auto"/>
          <w:sz w:val="18"/>
          <w:szCs w:val="18"/>
        </w:rPr>
      </w:pPr>
    </w:p>
    <w:p w14:paraId="67C8B062" w14:textId="69E59C2C" w:rsidR="00A107BF" w:rsidRPr="00AA7113" w:rsidRDefault="009F6F77">
      <w:pPr>
        <w:jc w:val="both"/>
        <w:rPr>
          <w:rFonts w:ascii="Arial" w:eastAsia="Arial" w:hAnsi="Arial" w:cs="Arial"/>
          <w:color w:val="auto"/>
          <w:sz w:val="18"/>
          <w:szCs w:val="18"/>
        </w:rPr>
      </w:pPr>
      <w:r w:rsidRPr="00AA7113">
        <w:rPr>
          <w:rFonts w:ascii="Arial" w:hAnsi="Arial"/>
          <w:color w:val="auto"/>
          <w:sz w:val="18"/>
          <w:szCs w:val="18"/>
        </w:rPr>
        <w:t>W dniu....................2024 roku w Szczecinie na podstawie przeprowadzonego postępowania o udzielenie zamówienia publicznego w trybie podstawowym na podstawie art. 275 pkt.1  ustawy Prawo zamówień publicznych, pomiędzy:</w:t>
      </w:r>
    </w:p>
    <w:p w14:paraId="1923976A" w14:textId="77777777" w:rsidR="00A107BF" w:rsidRPr="00AA7113" w:rsidRDefault="00A107BF">
      <w:pPr>
        <w:jc w:val="both"/>
        <w:rPr>
          <w:rFonts w:ascii="Arial" w:eastAsia="Arial" w:hAnsi="Arial" w:cs="Arial"/>
          <w:color w:val="auto"/>
          <w:sz w:val="18"/>
          <w:szCs w:val="18"/>
        </w:rPr>
      </w:pPr>
    </w:p>
    <w:p w14:paraId="057481FF" w14:textId="77777777" w:rsidR="00A107BF" w:rsidRPr="00AA7113" w:rsidRDefault="009F6F77">
      <w:pPr>
        <w:jc w:val="both"/>
        <w:rPr>
          <w:rFonts w:ascii="Arial" w:eastAsia="Arial" w:hAnsi="Arial" w:cs="Arial"/>
          <w:color w:val="auto"/>
          <w:sz w:val="18"/>
          <w:szCs w:val="18"/>
        </w:rPr>
      </w:pPr>
      <w:r w:rsidRPr="00AA7113">
        <w:rPr>
          <w:rFonts w:ascii="Arial" w:hAnsi="Arial"/>
          <w:color w:val="auto"/>
          <w:sz w:val="18"/>
          <w:szCs w:val="18"/>
        </w:rPr>
        <w:t xml:space="preserve">109 Szpitalem Wojskowym z Przychodnią SP ZOZ w Szczecinie, </w:t>
      </w:r>
    </w:p>
    <w:p w14:paraId="61ABC7DC" w14:textId="77777777" w:rsidR="00A107BF" w:rsidRPr="00AA7113" w:rsidRDefault="009F6F77">
      <w:pPr>
        <w:jc w:val="both"/>
        <w:rPr>
          <w:rFonts w:ascii="Arial" w:eastAsia="Arial" w:hAnsi="Arial" w:cs="Arial"/>
          <w:color w:val="auto"/>
          <w:sz w:val="18"/>
          <w:szCs w:val="18"/>
        </w:rPr>
      </w:pPr>
      <w:r w:rsidRPr="00AA7113">
        <w:rPr>
          <w:rFonts w:ascii="Arial" w:hAnsi="Arial"/>
          <w:color w:val="auto"/>
          <w:sz w:val="18"/>
          <w:szCs w:val="18"/>
        </w:rPr>
        <w:t>ul. Piotra Skargi 9-11, 70-965 Szczecin</w:t>
      </w:r>
    </w:p>
    <w:p w14:paraId="161F33EB" w14:textId="77777777" w:rsidR="00A107BF" w:rsidRPr="00AA7113" w:rsidRDefault="009F6F77">
      <w:pPr>
        <w:jc w:val="both"/>
        <w:rPr>
          <w:rFonts w:ascii="Arial" w:eastAsia="Arial" w:hAnsi="Arial" w:cs="Arial"/>
          <w:color w:val="auto"/>
          <w:sz w:val="18"/>
          <w:szCs w:val="18"/>
        </w:rPr>
      </w:pPr>
      <w:r w:rsidRPr="00AA7113">
        <w:rPr>
          <w:rFonts w:ascii="Arial" w:hAnsi="Arial"/>
          <w:color w:val="auto"/>
          <w:sz w:val="18"/>
          <w:szCs w:val="18"/>
        </w:rPr>
        <w:t>NIP 851-25-43-558, REGON 810200960</w:t>
      </w:r>
    </w:p>
    <w:p w14:paraId="46176E8D" w14:textId="77777777" w:rsidR="00A107BF" w:rsidRPr="00AA7113" w:rsidRDefault="009F6F77">
      <w:pPr>
        <w:jc w:val="both"/>
        <w:rPr>
          <w:rFonts w:ascii="Arial" w:eastAsia="Arial" w:hAnsi="Arial" w:cs="Arial"/>
          <w:color w:val="auto"/>
          <w:sz w:val="18"/>
          <w:szCs w:val="18"/>
        </w:rPr>
      </w:pPr>
      <w:r w:rsidRPr="00AA7113">
        <w:rPr>
          <w:rFonts w:ascii="Arial" w:hAnsi="Arial"/>
          <w:color w:val="auto"/>
          <w:sz w:val="18"/>
          <w:szCs w:val="18"/>
        </w:rPr>
        <w:t>zwanym dalej w treści niniejszej umowy ZAMAWIAJĄCYM, reprezentowanym przez:</w:t>
      </w:r>
    </w:p>
    <w:p w14:paraId="0BF8E933" w14:textId="77777777" w:rsidR="00A107BF" w:rsidRPr="00AA7113" w:rsidRDefault="009F6F77">
      <w:pPr>
        <w:jc w:val="both"/>
        <w:rPr>
          <w:rFonts w:ascii="Arial" w:eastAsia="Arial" w:hAnsi="Arial" w:cs="Arial"/>
          <w:color w:val="auto"/>
          <w:sz w:val="18"/>
          <w:szCs w:val="18"/>
        </w:rPr>
      </w:pPr>
      <w:r w:rsidRPr="00AA7113">
        <w:rPr>
          <w:rFonts w:ascii="Arial" w:hAnsi="Arial"/>
          <w:color w:val="auto"/>
          <w:sz w:val="18"/>
          <w:szCs w:val="18"/>
        </w:rPr>
        <w:t>- Komendanta – płk mgr Krzysztofa Jurkowskiego</w:t>
      </w:r>
    </w:p>
    <w:p w14:paraId="6716F210" w14:textId="77777777" w:rsidR="00A107BF" w:rsidRPr="00AA7113" w:rsidRDefault="00A107BF">
      <w:pPr>
        <w:jc w:val="both"/>
        <w:rPr>
          <w:rFonts w:ascii="Arial" w:eastAsia="Arial" w:hAnsi="Arial" w:cs="Arial"/>
          <w:color w:val="auto"/>
          <w:sz w:val="18"/>
          <w:szCs w:val="18"/>
        </w:rPr>
      </w:pPr>
    </w:p>
    <w:p w14:paraId="765133EA" w14:textId="77777777" w:rsidR="00A107BF" w:rsidRPr="00AA7113" w:rsidRDefault="009F6F77">
      <w:pPr>
        <w:jc w:val="both"/>
        <w:rPr>
          <w:rFonts w:ascii="Arial" w:eastAsia="Arial" w:hAnsi="Arial" w:cs="Arial"/>
          <w:color w:val="auto"/>
          <w:sz w:val="18"/>
          <w:szCs w:val="18"/>
        </w:rPr>
      </w:pPr>
      <w:r w:rsidRPr="00AA7113">
        <w:rPr>
          <w:rFonts w:ascii="Arial" w:hAnsi="Arial"/>
          <w:color w:val="auto"/>
          <w:sz w:val="18"/>
          <w:szCs w:val="18"/>
        </w:rPr>
        <w:t>a ....................................................................................................</w:t>
      </w:r>
    </w:p>
    <w:p w14:paraId="24418BA0" w14:textId="77777777" w:rsidR="00A107BF" w:rsidRPr="00AA7113" w:rsidRDefault="009F6F77">
      <w:pPr>
        <w:jc w:val="both"/>
        <w:rPr>
          <w:rFonts w:ascii="Arial" w:eastAsia="Arial" w:hAnsi="Arial" w:cs="Arial"/>
          <w:color w:val="auto"/>
          <w:sz w:val="18"/>
          <w:szCs w:val="18"/>
        </w:rPr>
      </w:pPr>
      <w:r w:rsidRPr="00AA7113">
        <w:rPr>
          <w:rFonts w:ascii="Arial" w:hAnsi="Arial"/>
          <w:color w:val="auto"/>
          <w:sz w:val="18"/>
          <w:szCs w:val="18"/>
        </w:rPr>
        <w:t>..................................................................................................</w:t>
      </w:r>
    </w:p>
    <w:p w14:paraId="01963718" w14:textId="77777777" w:rsidR="00A107BF" w:rsidRPr="00AA7113" w:rsidRDefault="009F6F77">
      <w:pPr>
        <w:jc w:val="both"/>
        <w:rPr>
          <w:rFonts w:ascii="Arial" w:eastAsia="Arial" w:hAnsi="Arial" w:cs="Arial"/>
          <w:color w:val="auto"/>
          <w:sz w:val="18"/>
          <w:szCs w:val="18"/>
        </w:rPr>
      </w:pPr>
      <w:r w:rsidRPr="00AA7113">
        <w:rPr>
          <w:rFonts w:ascii="Arial" w:hAnsi="Arial"/>
          <w:color w:val="auto"/>
          <w:sz w:val="18"/>
          <w:szCs w:val="18"/>
        </w:rPr>
        <w:t>zwanym dalej w treści niniejszej umowy WYKONAWCĄ, reprezentowanym przez:</w:t>
      </w:r>
    </w:p>
    <w:p w14:paraId="7ACC4F82" w14:textId="77777777" w:rsidR="00A107BF" w:rsidRPr="00AA7113" w:rsidRDefault="00A107BF">
      <w:pPr>
        <w:jc w:val="both"/>
        <w:rPr>
          <w:rFonts w:ascii="Arial" w:eastAsia="Arial" w:hAnsi="Arial" w:cs="Arial"/>
          <w:color w:val="auto"/>
          <w:sz w:val="18"/>
          <w:szCs w:val="18"/>
        </w:rPr>
      </w:pPr>
    </w:p>
    <w:p w14:paraId="0B132C7C" w14:textId="77777777" w:rsidR="00A107BF" w:rsidRPr="00AA7113" w:rsidRDefault="009F6F77">
      <w:pPr>
        <w:jc w:val="both"/>
        <w:rPr>
          <w:rFonts w:ascii="Arial" w:eastAsia="Arial" w:hAnsi="Arial" w:cs="Arial"/>
          <w:color w:val="auto"/>
          <w:sz w:val="18"/>
          <w:szCs w:val="18"/>
        </w:rPr>
      </w:pPr>
      <w:r w:rsidRPr="00AA7113">
        <w:rPr>
          <w:rFonts w:ascii="Arial" w:hAnsi="Arial"/>
          <w:color w:val="auto"/>
          <w:sz w:val="18"/>
          <w:szCs w:val="18"/>
        </w:rPr>
        <w:t>........................................................................................................................</w:t>
      </w:r>
    </w:p>
    <w:p w14:paraId="799E529B" w14:textId="77777777" w:rsidR="00A107BF" w:rsidRPr="00AA7113" w:rsidRDefault="00A107BF">
      <w:pPr>
        <w:jc w:val="both"/>
        <w:rPr>
          <w:rFonts w:ascii="Arial" w:eastAsia="Arial" w:hAnsi="Arial" w:cs="Arial"/>
          <w:color w:val="auto"/>
          <w:sz w:val="18"/>
          <w:szCs w:val="18"/>
        </w:rPr>
      </w:pPr>
    </w:p>
    <w:p w14:paraId="49D4020A" w14:textId="77777777" w:rsidR="00A107BF" w:rsidRPr="00AA7113" w:rsidRDefault="009F6F77">
      <w:pPr>
        <w:jc w:val="both"/>
        <w:rPr>
          <w:rFonts w:ascii="Arial" w:eastAsia="Arial" w:hAnsi="Arial" w:cs="Arial"/>
          <w:color w:val="auto"/>
          <w:sz w:val="18"/>
          <w:szCs w:val="18"/>
        </w:rPr>
      </w:pPr>
      <w:r w:rsidRPr="00AA7113">
        <w:rPr>
          <w:rFonts w:ascii="Arial" w:hAnsi="Arial"/>
          <w:color w:val="auto"/>
          <w:sz w:val="18"/>
          <w:szCs w:val="18"/>
        </w:rPr>
        <w:t>zawarta została niniejsza umowa o następującej treści:</w:t>
      </w:r>
      <w:bookmarkStart w:id="0" w:name="_Hlk13042694"/>
      <w:bookmarkEnd w:id="0"/>
    </w:p>
    <w:p w14:paraId="655F0BAD" w14:textId="77777777" w:rsidR="00A107BF" w:rsidRPr="00AA7113" w:rsidRDefault="00A107BF">
      <w:pPr>
        <w:jc w:val="both"/>
        <w:rPr>
          <w:rFonts w:ascii="Arial" w:eastAsia="Arial" w:hAnsi="Arial" w:cs="Arial"/>
          <w:b/>
          <w:bCs/>
          <w:color w:val="auto"/>
          <w:sz w:val="18"/>
          <w:szCs w:val="18"/>
        </w:rPr>
      </w:pPr>
    </w:p>
    <w:p w14:paraId="0A4FE815" w14:textId="77777777" w:rsidR="00A107BF" w:rsidRPr="00AA7113" w:rsidRDefault="009F6F77">
      <w:pPr>
        <w:jc w:val="center"/>
        <w:rPr>
          <w:rFonts w:ascii="Arial" w:eastAsia="Arial" w:hAnsi="Arial" w:cs="Arial"/>
          <w:b/>
          <w:bCs/>
          <w:color w:val="auto"/>
          <w:sz w:val="18"/>
          <w:szCs w:val="18"/>
        </w:rPr>
      </w:pPr>
      <w:r w:rsidRPr="00AA7113">
        <w:rPr>
          <w:rFonts w:ascii="Arial" w:hAnsi="Arial"/>
          <w:b/>
          <w:bCs/>
          <w:color w:val="auto"/>
          <w:sz w:val="18"/>
          <w:szCs w:val="18"/>
        </w:rPr>
        <w:t>§ 1</w:t>
      </w:r>
    </w:p>
    <w:p w14:paraId="36872740" w14:textId="77777777" w:rsidR="00A107BF" w:rsidRPr="00AA7113" w:rsidRDefault="009F6F77">
      <w:pPr>
        <w:pStyle w:val="Nagwek61"/>
        <w:spacing w:before="0" w:after="0"/>
        <w:jc w:val="center"/>
        <w:rPr>
          <w:rFonts w:ascii="Arial" w:eastAsia="Arial" w:hAnsi="Arial" w:cs="Arial"/>
          <w:color w:val="auto"/>
          <w:sz w:val="18"/>
          <w:szCs w:val="18"/>
          <w:lang w:val="pl-PL"/>
        </w:rPr>
      </w:pPr>
      <w:r w:rsidRPr="00AA7113">
        <w:rPr>
          <w:rFonts w:ascii="Arial" w:hAnsi="Arial"/>
          <w:color w:val="auto"/>
          <w:sz w:val="18"/>
          <w:szCs w:val="18"/>
          <w:lang w:val="pl-PL"/>
        </w:rPr>
        <w:t>PRZEDMIOT UMOWY</w:t>
      </w:r>
    </w:p>
    <w:p w14:paraId="79F98FDF" w14:textId="77777777" w:rsidR="00A107BF" w:rsidRPr="00AA7113" w:rsidRDefault="009F6F77">
      <w:pPr>
        <w:pStyle w:val="Tekstpodstawowywcity3"/>
        <w:ind w:left="284" w:hanging="284"/>
        <w:jc w:val="both"/>
        <w:rPr>
          <w:rFonts w:ascii="Arial" w:eastAsia="Arial" w:hAnsi="Arial" w:cs="Arial"/>
          <w:color w:val="auto"/>
          <w:sz w:val="18"/>
          <w:szCs w:val="18"/>
        </w:rPr>
      </w:pPr>
      <w:r w:rsidRPr="00AA7113">
        <w:rPr>
          <w:rFonts w:ascii="Arial" w:hAnsi="Arial"/>
          <w:color w:val="auto"/>
          <w:sz w:val="18"/>
          <w:szCs w:val="18"/>
        </w:rPr>
        <w:t xml:space="preserve">1. </w:t>
      </w:r>
      <w:r w:rsidRPr="00AA7113">
        <w:rPr>
          <w:rFonts w:ascii="Arial" w:eastAsia="Arial" w:hAnsi="Arial" w:cs="Arial"/>
          <w:color w:val="auto"/>
          <w:sz w:val="18"/>
          <w:szCs w:val="18"/>
        </w:rPr>
        <w:tab/>
        <w:t>Przedmiotem niniejszej umowy jest sprzeda</w:t>
      </w:r>
      <w:r w:rsidRPr="00AA7113">
        <w:rPr>
          <w:rFonts w:ascii="Arial" w:hAnsi="Arial"/>
          <w:color w:val="auto"/>
          <w:sz w:val="18"/>
          <w:szCs w:val="18"/>
        </w:rPr>
        <w:t xml:space="preserve">ż i dostawa przez Wykonawcę na rzecz Zamawiającego </w:t>
      </w:r>
      <w:bookmarkStart w:id="1" w:name="_Hlk174438483"/>
      <w:r w:rsidRPr="00AA7113">
        <w:rPr>
          <w:rFonts w:ascii="Arial" w:hAnsi="Arial"/>
          <w:b/>
          <w:bCs/>
          <w:color w:val="auto"/>
          <w:sz w:val="18"/>
          <w:szCs w:val="18"/>
        </w:rPr>
        <w:t>systemu oczyszczania i aktywnej dezynfekcji powietrza oraz powierzchni działającego w obecności ludzi</w:t>
      </w:r>
      <w:bookmarkEnd w:id="1"/>
      <w:r w:rsidRPr="00AA7113">
        <w:rPr>
          <w:rFonts w:ascii="Arial" w:hAnsi="Arial"/>
          <w:b/>
          <w:bCs/>
          <w:color w:val="auto"/>
          <w:sz w:val="18"/>
          <w:szCs w:val="18"/>
        </w:rPr>
        <w:t xml:space="preserve"> do </w:t>
      </w:r>
      <w:bookmarkStart w:id="2" w:name="_Hlk174438447"/>
      <w:r w:rsidRPr="00AA7113">
        <w:rPr>
          <w:rFonts w:ascii="Arial" w:hAnsi="Arial"/>
          <w:b/>
          <w:bCs/>
          <w:color w:val="auto"/>
          <w:sz w:val="18"/>
          <w:szCs w:val="18"/>
        </w:rPr>
        <w:t>Przychodni Specjalistycznej 109 Szpitala Wojskowego z Przychodnią SP ZOZ</w:t>
      </w:r>
      <w:bookmarkEnd w:id="2"/>
      <w:r w:rsidRPr="00AA7113">
        <w:rPr>
          <w:rFonts w:ascii="Arial" w:hAnsi="Arial"/>
          <w:color w:val="auto"/>
          <w:sz w:val="18"/>
          <w:szCs w:val="18"/>
        </w:rPr>
        <w:t xml:space="preserve"> spełniającego wszystkie wymagania Zamawiającego wskazane w SWZ i załącznikach do niej o parametrach technicznych wskazanych w treści oferty Wykonawcy z dnia …...... roku będącej załącznikiem do niniejszej umowy, zwanego dalej w treści niniejszej umowy „sprzętem”, po cenie wskazanej w ofercie Wykonawcy z dnia ……………  2024 roku, o łącznej wartości brutto  .......................zł, ( słownie:.................................................. ).</w:t>
      </w:r>
    </w:p>
    <w:p w14:paraId="7611651B" w14:textId="77777777" w:rsidR="00A107BF" w:rsidRPr="00AA7113" w:rsidRDefault="009F6F77">
      <w:pPr>
        <w:tabs>
          <w:tab w:val="left" w:pos="284"/>
        </w:tabs>
        <w:ind w:left="284" w:hanging="284"/>
        <w:jc w:val="both"/>
        <w:rPr>
          <w:rFonts w:ascii="Arial" w:eastAsia="Arial" w:hAnsi="Arial" w:cs="Arial"/>
          <w:color w:val="auto"/>
          <w:sz w:val="18"/>
          <w:szCs w:val="18"/>
        </w:rPr>
      </w:pPr>
      <w:r w:rsidRPr="00AA7113">
        <w:rPr>
          <w:rFonts w:ascii="Arial" w:hAnsi="Arial"/>
          <w:color w:val="auto"/>
          <w:sz w:val="18"/>
          <w:szCs w:val="18"/>
        </w:rPr>
        <w:t>2.</w:t>
      </w:r>
      <w:r w:rsidRPr="00AA7113">
        <w:rPr>
          <w:rFonts w:ascii="Arial" w:hAnsi="Arial"/>
          <w:color w:val="auto"/>
          <w:sz w:val="18"/>
          <w:szCs w:val="18"/>
        </w:rPr>
        <w:tab/>
        <w:t>Na przedmiot niniejszej umowy określony w ust. 1 niniejszego paragrafu składa się następujący zakres rzeczowy:</w:t>
      </w:r>
    </w:p>
    <w:p w14:paraId="1460A9D5" w14:textId="77777777" w:rsidR="00A107BF" w:rsidRPr="00AA7113" w:rsidRDefault="009F6F77">
      <w:pPr>
        <w:ind w:left="284"/>
        <w:jc w:val="both"/>
        <w:rPr>
          <w:rFonts w:ascii="Arial" w:eastAsia="Arial" w:hAnsi="Arial" w:cs="Arial"/>
          <w:color w:val="auto"/>
          <w:sz w:val="18"/>
          <w:szCs w:val="18"/>
        </w:rPr>
      </w:pPr>
      <w:r w:rsidRPr="00AA7113">
        <w:rPr>
          <w:rFonts w:ascii="Arial" w:hAnsi="Arial"/>
          <w:color w:val="auto"/>
          <w:sz w:val="18"/>
          <w:szCs w:val="18"/>
        </w:rPr>
        <w:t>a) sprzedaż i dostawa sprzętu do miejsca jego instalacji wskazanego przez Zamawiającego w siedzibie Zamawiającego,</w:t>
      </w:r>
    </w:p>
    <w:p w14:paraId="5B600EF1" w14:textId="23132E4E" w:rsidR="00A107BF" w:rsidRPr="00AA7113" w:rsidRDefault="009F6F77">
      <w:pPr>
        <w:ind w:left="284"/>
        <w:jc w:val="both"/>
        <w:rPr>
          <w:rFonts w:ascii="Arial" w:eastAsia="Arial" w:hAnsi="Arial" w:cs="Arial"/>
          <w:color w:val="auto"/>
          <w:sz w:val="18"/>
          <w:szCs w:val="18"/>
        </w:rPr>
      </w:pPr>
      <w:r w:rsidRPr="00AA7113">
        <w:rPr>
          <w:rFonts w:ascii="Arial" w:hAnsi="Arial"/>
          <w:color w:val="auto"/>
          <w:sz w:val="18"/>
          <w:szCs w:val="18"/>
        </w:rPr>
        <w:t xml:space="preserve">b) </w:t>
      </w:r>
      <w:r w:rsidR="0081758D" w:rsidRPr="00AA7113">
        <w:rPr>
          <w:rFonts w:ascii="Arial" w:hAnsi="Arial"/>
          <w:color w:val="auto"/>
          <w:sz w:val="18"/>
          <w:szCs w:val="18"/>
        </w:rPr>
        <w:t>przeglądy gwarancyjne zawierające wszystkie materiały eksploatacyjne wymieniane podczas przeglądu zgodnie z zaleceniami producenta urządzenia</w:t>
      </w:r>
      <w:r w:rsidRPr="00AA7113">
        <w:rPr>
          <w:rFonts w:ascii="Arial" w:hAnsi="Arial"/>
          <w:color w:val="auto"/>
          <w:sz w:val="18"/>
          <w:szCs w:val="18"/>
        </w:rPr>
        <w:t>,</w:t>
      </w:r>
    </w:p>
    <w:p w14:paraId="0F2A2718" w14:textId="77777777" w:rsidR="00A107BF" w:rsidRPr="00AA7113" w:rsidRDefault="009F6F77">
      <w:pPr>
        <w:ind w:left="284"/>
        <w:jc w:val="both"/>
        <w:rPr>
          <w:rFonts w:ascii="Arial" w:eastAsia="Arial" w:hAnsi="Arial" w:cs="Arial"/>
          <w:color w:val="auto"/>
          <w:sz w:val="18"/>
          <w:szCs w:val="18"/>
        </w:rPr>
      </w:pPr>
      <w:r w:rsidRPr="00AA7113">
        <w:rPr>
          <w:rFonts w:ascii="Arial" w:hAnsi="Arial"/>
          <w:color w:val="auto"/>
          <w:sz w:val="18"/>
          <w:szCs w:val="18"/>
        </w:rPr>
        <w:t>c) montaż i uruchomienie sprzętu,</w:t>
      </w:r>
    </w:p>
    <w:p w14:paraId="5F2A7AA4" w14:textId="77777777" w:rsidR="00A107BF" w:rsidRPr="00AA7113" w:rsidRDefault="009F6F77">
      <w:pPr>
        <w:ind w:left="284"/>
        <w:jc w:val="both"/>
        <w:rPr>
          <w:rFonts w:ascii="Arial" w:eastAsia="Arial" w:hAnsi="Arial" w:cs="Arial"/>
          <w:color w:val="auto"/>
          <w:sz w:val="18"/>
          <w:szCs w:val="18"/>
        </w:rPr>
      </w:pPr>
      <w:r w:rsidRPr="00AA7113">
        <w:rPr>
          <w:rFonts w:ascii="Arial" w:hAnsi="Arial"/>
          <w:color w:val="auto"/>
          <w:sz w:val="18"/>
          <w:szCs w:val="18"/>
        </w:rPr>
        <w:t xml:space="preserve">d) szkolenie personelu w zakresie korzystania ( obsługi ) z zamontowanego sprzętu wraz </w:t>
      </w:r>
      <w:bookmarkStart w:id="3" w:name="_Hlk135732427"/>
      <w:r w:rsidRPr="00AA7113">
        <w:rPr>
          <w:rFonts w:ascii="Arial" w:hAnsi="Arial"/>
          <w:color w:val="auto"/>
          <w:sz w:val="18"/>
          <w:szCs w:val="18"/>
        </w:rPr>
        <w:t>z udokumentowaniem powyższego w postaci imiennych certyfikatów</w:t>
      </w:r>
      <w:bookmarkEnd w:id="3"/>
      <w:r w:rsidRPr="00AA7113">
        <w:rPr>
          <w:rFonts w:ascii="Arial" w:hAnsi="Arial"/>
          <w:color w:val="auto"/>
          <w:sz w:val="18"/>
          <w:szCs w:val="18"/>
        </w:rPr>
        <w:t>,</w:t>
      </w:r>
    </w:p>
    <w:p w14:paraId="7BAFC4E2" w14:textId="77777777" w:rsidR="00A107BF" w:rsidRPr="00AA7113" w:rsidRDefault="009F6F77">
      <w:pPr>
        <w:ind w:left="284"/>
        <w:jc w:val="both"/>
        <w:rPr>
          <w:rFonts w:ascii="Arial" w:eastAsia="Arial" w:hAnsi="Arial" w:cs="Arial"/>
          <w:color w:val="auto"/>
          <w:sz w:val="18"/>
          <w:szCs w:val="18"/>
        </w:rPr>
      </w:pPr>
      <w:r w:rsidRPr="00AA7113">
        <w:rPr>
          <w:rFonts w:ascii="Arial" w:hAnsi="Arial"/>
          <w:color w:val="auto"/>
          <w:sz w:val="18"/>
          <w:szCs w:val="18"/>
        </w:rPr>
        <w:t xml:space="preserve">e) szkolenie pracownika Sekcji techniczno-eksploatacyjnej z drobnych napraw i przeglądów w siedzibie Zamawiającego z udokumentowaniem powyższego w postaci imiennego certyfikatu. </w:t>
      </w:r>
    </w:p>
    <w:p w14:paraId="2121141B" w14:textId="77777777" w:rsidR="00A107BF" w:rsidRPr="00AA7113" w:rsidRDefault="009F6F77">
      <w:pPr>
        <w:tabs>
          <w:tab w:val="left" w:pos="284"/>
        </w:tabs>
        <w:jc w:val="both"/>
        <w:rPr>
          <w:rFonts w:ascii="Arial" w:eastAsia="Arial" w:hAnsi="Arial" w:cs="Arial"/>
          <w:color w:val="auto"/>
          <w:sz w:val="18"/>
          <w:szCs w:val="18"/>
        </w:rPr>
      </w:pPr>
      <w:r w:rsidRPr="00AA7113">
        <w:rPr>
          <w:rFonts w:ascii="Arial" w:hAnsi="Arial"/>
          <w:color w:val="auto"/>
          <w:sz w:val="18"/>
          <w:szCs w:val="18"/>
        </w:rPr>
        <w:t>3.</w:t>
      </w:r>
      <w:r w:rsidRPr="00AA7113">
        <w:rPr>
          <w:rFonts w:ascii="Arial" w:hAnsi="Arial"/>
          <w:color w:val="auto"/>
          <w:sz w:val="18"/>
          <w:szCs w:val="18"/>
          <w:u w:color="FF0000"/>
        </w:rPr>
        <w:t xml:space="preserve"> </w:t>
      </w:r>
      <w:r w:rsidRPr="00AA7113">
        <w:rPr>
          <w:rFonts w:ascii="Arial" w:hAnsi="Arial"/>
          <w:color w:val="auto"/>
          <w:sz w:val="18"/>
          <w:szCs w:val="18"/>
        </w:rPr>
        <w:t>Przedmiot niniejszej umowy opisany jest wedle kolejności hierarchicznej w następujących dokumentach:</w:t>
      </w:r>
    </w:p>
    <w:p w14:paraId="0D0D08FB" w14:textId="77777777" w:rsidR="00A107BF" w:rsidRPr="00AA7113" w:rsidRDefault="009F6F77">
      <w:pPr>
        <w:pStyle w:val="Akapitzlist"/>
        <w:numPr>
          <w:ilvl w:val="0"/>
          <w:numId w:val="2"/>
        </w:numPr>
        <w:jc w:val="both"/>
        <w:rPr>
          <w:rFonts w:ascii="Arial" w:hAnsi="Arial"/>
          <w:color w:val="auto"/>
          <w:sz w:val="18"/>
          <w:szCs w:val="18"/>
        </w:rPr>
      </w:pPr>
      <w:r w:rsidRPr="00AA7113">
        <w:rPr>
          <w:rFonts w:ascii="Arial" w:hAnsi="Arial"/>
          <w:color w:val="auto"/>
          <w:sz w:val="18"/>
          <w:szCs w:val="18"/>
        </w:rPr>
        <w:t>niniejszej u</w:t>
      </w:r>
      <w:r w:rsidRPr="00AA7113">
        <w:rPr>
          <w:rStyle w:val="BrakA"/>
          <w:rFonts w:ascii="Arial" w:hAnsi="Arial"/>
          <w:color w:val="auto"/>
          <w:sz w:val="18"/>
          <w:szCs w:val="18"/>
        </w:rPr>
        <w:t>mowie,</w:t>
      </w:r>
    </w:p>
    <w:p w14:paraId="481E4F5D" w14:textId="77777777" w:rsidR="00A107BF" w:rsidRPr="00AA7113" w:rsidRDefault="009F6F77">
      <w:pPr>
        <w:pStyle w:val="Akapitzlist"/>
        <w:numPr>
          <w:ilvl w:val="0"/>
          <w:numId w:val="3"/>
        </w:numPr>
        <w:jc w:val="both"/>
        <w:rPr>
          <w:rFonts w:ascii="Arial" w:hAnsi="Arial"/>
          <w:color w:val="auto"/>
          <w:sz w:val="18"/>
          <w:szCs w:val="18"/>
        </w:rPr>
      </w:pPr>
      <w:r w:rsidRPr="00AA7113">
        <w:rPr>
          <w:rFonts w:ascii="Arial" w:hAnsi="Arial"/>
          <w:color w:val="auto"/>
          <w:sz w:val="18"/>
          <w:szCs w:val="18"/>
        </w:rPr>
        <w:t>SWZ (ze wszystkim załącznikami) wraz z jej modyfikacjami dokonanymi w trakcie postępowania o udzielenie zamówienia publicznego,</w:t>
      </w:r>
    </w:p>
    <w:p w14:paraId="4DD775E1" w14:textId="37CF91BB" w:rsidR="00A107BF" w:rsidRPr="00AA7113" w:rsidRDefault="009F6F77">
      <w:pPr>
        <w:ind w:left="284" w:hanging="284"/>
        <w:jc w:val="both"/>
        <w:rPr>
          <w:rFonts w:ascii="Arial" w:eastAsia="Arial" w:hAnsi="Arial" w:cs="Arial"/>
          <w:color w:val="auto"/>
          <w:sz w:val="18"/>
          <w:szCs w:val="18"/>
        </w:rPr>
      </w:pPr>
      <w:r w:rsidRPr="00AA7113">
        <w:rPr>
          <w:rFonts w:ascii="Arial" w:hAnsi="Arial"/>
          <w:color w:val="auto"/>
          <w:sz w:val="20"/>
          <w:szCs w:val="20"/>
        </w:rPr>
        <w:t xml:space="preserve">4. </w:t>
      </w:r>
      <w:r w:rsidRPr="00AA7113">
        <w:rPr>
          <w:rFonts w:ascii="Arial" w:hAnsi="Arial"/>
          <w:color w:val="auto"/>
          <w:sz w:val="18"/>
          <w:szCs w:val="18"/>
        </w:rPr>
        <w:t xml:space="preserve">Przedmiot niniejszej umowy określony w ust. 2 niniejszego paragrafu zostanie zrealizowany w terminie do 04 grudnia 2024r. </w:t>
      </w:r>
    </w:p>
    <w:p w14:paraId="5DD2236F" w14:textId="77777777" w:rsidR="00A107BF" w:rsidRPr="00AA7113" w:rsidRDefault="009F6F77">
      <w:pPr>
        <w:ind w:left="284" w:hanging="284"/>
        <w:jc w:val="both"/>
        <w:rPr>
          <w:rFonts w:ascii="Arial" w:eastAsia="Arial" w:hAnsi="Arial" w:cs="Arial"/>
          <w:color w:val="auto"/>
          <w:sz w:val="18"/>
          <w:szCs w:val="18"/>
        </w:rPr>
      </w:pPr>
      <w:r w:rsidRPr="00AA7113">
        <w:rPr>
          <w:rFonts w:ascii="Arial" w:hAnsi="Arial"/>
          <w:color w:val="auto"/>
          <w:sz w:val="18"/>
          <w:szCs w:val="18"/>
        </w:rPr>
        <w:t xml:space="preserve">5. O gotowości do dostarczenia i zainstalowania sprzętu Wykonawca poinformuje Zamawiającego na numer telefonu: 91/8105804 lub pocztą elektroniczną na adres e-mail: </w:t>
      </w:r>
      <w:hyperlink r:id="rId7" w:history="1">
        <w:r w:rsidRPr="00AA7113">
          <w:rPr>
            <w:rStyle w:val="Hyperlink0"/>
            <w:color w:val="auto"/>
          </w:rPr>
          <w:t>logistyka@109szpital.pl</w:t>
        </w:r>
      </w:hyperlink>
      <w:r w:rsidRPr="00AA7113">
        <w:rPr>
          <w:rFonts w:ascii="Arial" w:hAnsi="Arial"/>
          <w:color w:val="auto"/>
          <w:sz w:val="18"/>
          <w:szCs w:val="18"/>
        </w:rPr>
        <w:t xml:space="preserve"> lub dzialtechniczny@109szpital.pl z wyprzedzeniem co najmniej trzech dni roboczych.</w:t>
      </w:r>
    </w:p>
    <w:p w14:paraId="61A64C56" w14:textId="77777777" w:rsidR="00A107BF" w:rsidRPr="00AA7113" w:rsidRDefault="009F6F77">
      <w:pPr>
        <w:ind w:left="284" w:hanging="284"/>
        <w:jc w:val="both"/>
        <w:rPr>
          <w:color w:val="auto"/>
        </w:rPr>
      </w:pPr>
      <w:r w:rsidRPr="00AA7113">
        <w:rPr>
          <w:rFonts w:ascii="Arial" w:hAnsi="Arial"/>
          <w:color w:val="auto"/>
          <w:sz w:val="18"/>
          <w:szCs w:val="18"/>
        </w:rPr>
        <w:t>6.  Sprzęt oraz wszelkie dostarczane z nim urządzenia pomocnicze będą fabrycznie nowe, nieużywane, wolne od wad i usterek, w pełni sprawne oraz dostarczone w oryginalnych opakowaniach.</w:t>
      </w:r>
    </w:p>
    <w:p w14:paraId="43CB787A" w14:textId="77777777" w:rsidR="00A107BF" w:rsidRPr="00AA7113" w:rsidRDefault="009F6F77">
      <w:pPr>
        <w:ind w:left="284" w:hanging="284"/>
        <w:jc w:val="both"/>
        <w:rPr>
          <w:rFonts w:ascii="Arial" w:eastAsia="Arial" w:hAnsi="Arial" w:cs="Arial"/>
          <w:color w:val="auto"/>
          <w:sz w:val="18"/>
          <w:szCs w:val="18"/>
        </w:rPr>
      </w:pPr>
      <w:r w:rsidRPr="00AA7113">
        <w:rPr>
          <w:rFonts w:ascii="Arial" w:hAnsi="Arial"/>
          <w:color w:val="auto"/>
          <w:sz w:val="18"/>
          <w:szCs w:val="18"/>
        </w:rPr>
        <w:t>7.  Wykonawca zobowiązany jest dostarczyć sprzęt wraz z odpowiednią dla danego urządzenia dokumentacją techniczną ( w miarę możliwości obejmującą także jego poszczególne elementy składowe oraz wszelkie niezbędne sterowniki programowe dla tych urządzeń ), instrukcjami obsługi dla użytkownika oraz indywidualną kartę gwarancyjną dla każdego urządzenia, wypełnioną czytelnie i bez poprawek z wypisanymi w niej numerem seryjnym lub innym unikalnym numerem danego urządzenia ( zgodnym z numerem uwidocznionym na obudowie tego urządzenia ).</w:t>
      </w:r>
    </w:p>
    <w:p w14:paraId="6FD9B61C" w14:textId="77777777" w:rsidR="00A107BF" w:rsidRPr="00AA7113" w:rsidRDefault="009F6F77">
      <w:pPr>
        <w:ind w:left="284" w:hanging="284"/>
        <w:jc w:val="both"/>
        <w:rPr>
          <w:rFonts w:ascii="Arial" w:eastAsia="Arial" w:hAnsi="Arial" w:cs="Arial"/>
          <w:color w:val="auto"/>
          <w:sz w:val="18"/>
          <w:szCs w:val="18"/>
        </w:rPr>
      </w:pPr>
      <w:r w:rsidRPr="00AA7113">
        <w:rPr>
          <w:rFonts w:ascii="Tahoma" w:hAnsi="Tahoma"/>
          <w:color w:val="auto"/>
          <w:sz w:val="18"/>
          <w:szCs w:val="18"/>
        </w:rPr>
        <w:t xml:space="preserve">8. </w:t>
      </w:r>
      <w:r w:rsidRPr="00AA7113">
        <w:rPr>
          <w:rFonts w:ascii="Arial" w:hAnsi="Arial"/>
          <w:color w:val="auto"/>
          <w:sz w:val="18"/>
          <w:szCs w:val="18"/>
        </w:rPr>
        <w:t>Wszystkie wymienione w ust. 7 niniejszego paragrafu dokumenty zostaną dostarczone Zamawiającemu przez Wykonawcę w języku polskim.</w:t>
      </w:r>
    </w:p>
    <w:p w14:paraId="0E2C4F8E" w14:textId="77777777" w:rsidR="00A107BF" w:rsidRPr="00AA7113" w:rsidRDefault="00A107BF">
      <w:pPr>
        <w:ind w:left="284" w:hanging="284"/>
        <w:jc w:val="both"/>
        <w:rPr>
          <w:rFonts w:ascii="Arial" w:eastAsia="Arial" w:hAnsi="Arial" w:cs="Arial"/>
          <w:color w:val="auto"/>
          <w:sz w:val="18"/>
          <w:szCs w:val="18"/>
        </w:rPr>
      </w:pPr>
    </w:p>
    <w:p w14:paraId="54F4A5F8" w14:textId="77777777" w:rsidR="00A107BF" w:rsidRPr="00AA7113" w:rsidRDefault="009F6F77">
      <w:pPr>
        <w:jc w:val="center"/>
        <w:rPr>
          <w:rFonts w:ascii="Arial" w:eastAsia="Arial" w:hAnsi="Arial" w:cs="Arial"/>
          <w:b/>
          <w:bCs/>
          <w:color w:val="auto"/>
          <w:sz w:val="18"/>
          <w:szCs w:val="18"/>
        </w:rPr>
      </w:pPr>
      <w:r w:rsidRPr="00AA7113">
        <w:rPr>
          <w:rFonts w:ascii="Arial" w:hAnsi="Arial"/>
          <w:b/>
          <w:bCs/>
          <w:color w:val="auto"/>
          <w:sz w:val="18"/>
          <w:szCs w:val="18"/>
        </w:rPr>
        <w:t>§ 2</w:t>
      </w:r>
    </w:p>
    <w:p w14:paraId="488FFB74" w14:textId="77777777" w:rsidR="00A107BF" w:rsidRPr="00AA7113" w:rsidRDefault="009F6F77">
      <w:pPr>
        <w:jc w:val="center"/>
        <w:rPr>
          <w:rFonts w:ascii="Arial" w:eastAsia="Arial" w:hAnsi="Arial" w:cs="Arial"/>
          <w:b/>
          <w:bCs/>
          <w:color w:val="auto"/>
          <w:sz w:val="18"/>
          <w:szCs w:val="18"/>
          <w:u w:val="single"/>
        </w:rPr>
      </w:pPr>
      <w:r w:rsidRPr="00AA7113">
        <w:rPr>
          <w:rFonts w:ascii="Arial" w:hAnsi="Arial"/>
          <w:b/>
          <w:bCs/>
          <w:color w:val="auto"/>
          <w:sz w:val="18"/>
          <w:szCs w:val="18"/>
          <w:u w:val="single"/>
        </w:rPr>
        <w:t>REALIZACJA PRZEDMIOTU UMOWY</w:t>
      </w:r>
    </w:p>
    <w:p w14:paraId="56AE5B3E" w14:textId="77777777" w:rsidR="00A107BF" w:rsidRPr="00AA7113" w:rsidRDefault="009F6F77">
      <w:pPr>
        <w:numPr>
          <w:ilvl w:val="0"/>
          <w:numId w:val="5"/>
        </w:numPr>
        <w:jc w:val="both"/>
        <w:rPr>
          <w:rFonts w:ascii="Arial" w:hAnsi="Arial"/>
          <w:color w:val="auto"/>
          <w:sz w:val="18"/>
          <w:szCs w:val="18"/>
        </w:rPr>
      </w:pPr>
      <w:r w:rsidRPr="00AA7113">
        <w:rPr>
          <w:rStyle w:val="BrakA"/>
          <w:rFonts w:ascii="Arial" w:hAnsi="Arial"/>
          <w:color w:val="auto"/>
          <w:sz w:val="18"/>
          <w:szCs w:val="18"/>
        </w:rPr>
        <w:t>Wykonawca oświadcza, że spełnia wszelkie określone odrębnymi przepisami prawa warunki niezbędne do wykonania przedmiotu niniejszej umowy.</w:t>
      </w:r>
    </w:p>
    <w:p w14:paraId="79EF4C03" w14:textId="77777777" w:rsidR="00A107BF" w:rsidRPr="00AA7113" w:rsidRDefault="009F6F77">
      <w:pPr>
        <w:numPr>
          <w:ilvl w:val="0"/>
          <w:numId w:val="5"/>
        </w:numPr>
        <w:jc w:val="both"/>
        <w:rPr>
          <w:rFonts w:ascii="Arial" w:hAnsi="Arial"/>
          <w:color w:val="auto"/>
          <w:sz w:val="18"/>
          <w:szCs w:val="18"/>
        </w:rPr>
      </w:pPr>
      <w:r w:rsidRPr="00AA7113">
        <w:rPr>
          <w:rStyle w:val="BrakA"/>
          <w:rFonts w:ascii="Arial" w:hAnsi="Arial"/>
          <w:color w:val="auto"/>
          <w:sz w:val="18"/>
          <w:szCs w:val="18"/>
        </w:rPr>
        <w:lastRenderedPageBreak/>
        <w:t>Przedmiot niniejszej umowy zostanie zrealizowany przez Wykonawcę na jego koszt i ryzyko w terminie o którym mowa w § 1 ust. 4 niniejszej umowy.</w:t>
      </w:r>
    </w:p>
    <w:p w14:paraId="6C43FDE8" w14:textId="77777777" w:rsidR="00A107BF" w:rsidRPr="00AA7113" w:rsidRDefault="009F6F77">
      <w:pPr>
        <w:numPr>
          <w:ilvl w:val="0"/>
          <w:numId w:val="5"/>
        </w:numPr>
        <w:jc w:val="both"/>
        <w:rPr>
          <w:rFonts w:ascii="Arial" w:hAnsi="Arial"/>
          <w:color w:val="auto"/>
          <w:sz w:val="18"/>
          <w:szCs w:val="18"/>
        </w:rPr>
      </w:pPr>
      <w:r w:rsidRPr="00AA7113">
        <w:rPr>
          <w:rStyle w:val="BrakA"/>
          <w:rFonts w:ascii="Arial" w:hAnsi="Arial"/>
          <w:color w:val="auto"/>
          <w:sz w:val="18"/>
          <w:szCs w:val="18"/>
        </w:rPr>
        <w:t>Koszt dostawy sprzętu jak i pełna odpowiedzialność za ewentualne uszkodzenia sprzętu do czasu jego protokolarnego odbioru przez Zamawiającego obciążają Wykonawcę, przy czym wydanie i odbiór sprzętu następuje w miejscu jego instalacji. Dostawa za pośrednictwem firmy kurierskiej nie zwalnia Wykonawcy z obowiązku dostarczenia sprzętu do miejsca montażu. Dostawa sprzętu realizowana będzie odpowiednim środkiem transportu, gwarantującym zachowanie właściwej jakości oraz warunków dla przewożonego sprzętu.</w:t>
      </w:r>
    </w:p>
    <w:p w14:paraId="0770A000" w14:textId="77777777" w:rsidR="00A107BF" w:rsidRPr="00AA7113" w:rsidRDefault="009F6F77">
      <w:pPr>
        <w:numPr>
          <w:ilvl w:val="0"/>
          <w:numId w:val="5"/>
        </w:numPr>
        <w:jc w:val="both"/>
        <w:rPr>
          <w:rFonts w:ascii="Arial" w:hAnsi="Arial"/>
          <w:color w:val="auto"/>
          <w:sz w:val="18"/>
          <w:szCs w:val="18"/>
        </w:rPr>
      </w:pPr>
      <w:r w:rsidRPr="00AA7113">
        <w:rPr>
          <w:rStyle w:val="BrakA"/>
          <w:rFonts w:ascii="Arial" w:hAnsi="Arial"/>
          <w:color w:val="auto"/>
          <w:sz w:val="18"/>
          <w:szCs w:val="18"/>
        </w:rPr>
        <w:t>Wykonawca ponosi pełną odpowiedzialność za należyte wykonanie przedmiotu niniejszej umowy w terminie określonym w § 1 ust. 4 niniejszej umowy.</w:t>
      </w:r>
    </w:p>
    <w:p w14:paraId="06B6D713" w14:textId="2DB643FA" w:rsidR="00A107BF" w:rsidRPr="00AA7113" w:rsidRDefault="009F6F77">
      <w:pPr>
        <w:numPr>
          <w:ilvl w:val="0"/>
          <w:numId w:val="5"/>
        </w:numPr>
        <w:jc w:val="both"/>
        <w:rPr>
          <w:rFonts w:ascii="Arial" w:hAnsi="Arial"/>
          <w:color w:val="auto"/>
          <w:sz w:val="18"/>
          <w:szCs w:val="18"/>
        </w:rPr>
      </w:pPr>
      <w:r w:rsidRPr="00AA7113">
        <w:rPr>
          <w:rStyle w:val="BrakA"/>
          <w:rFonts w:ascii="Arial" w:hAnsi="Arial"/>
          <w:color w:val="auto"/>
          <w:sz w:val="18"/>
          <w:szCs w:val="18"/>
        </w:rPr>
        <w:t xml:space="preserve">Odbiór sprzętu przez Zamawiającego nastąpi na podstawie protokołu zdawczo – odbiorczego będącego załącznikiem nr </w:t>
      </w:r>
      <w:r w:rsidR="000829A8">
        <w:rPr>
          <w:rStyle w:val="BrakA"/>
          <w:rFonts w:ascii="Arial" w:hAnsi="Arial"/>
          <w:color w:val="auto"/>
          <w:sz w:val="18"/>
          <w:szCs w:val="18"/>
        </w:rPr>
        <w:t>1</w:t>
      </w:r>
      <w:r w:rsidRPr="00AA7113">
        <w:rPr>
          <w:rStyle w:val="BrakA"/>
          <w:rFonts w:ascii="Arial" w:hAnsi="Arial"/>
          <w:color w:val="auto"/>
          <w:sz w:val="18"/>
          <w:szCs w:val="18"/>
        </w:rPr>
        <w:t xml:space="preserve"> do </w:t>
      </w:r>
      <w:r w:rsidRPr="00AA7113">
        <w:rPr>
          <w:rFonts w:ascii="Arial" w:hAnsi="Arial"/>
          <w:color w:val="auto"/>
          <w:sz w:val="18"/>
          <w:szCs w:val="18"/>
        </w:rPr>
        <w:t>niniejszej</w:t>
      </w:r>
      <w:r w:rsidRPr="00AA7113">
        <w:rPr>
          <w:rStyle w:val="BrakA"/>
          <w:rFonts w:ascii="Arial" w:hAnsi="Arial"/>
          <w:color w:val="auto"/>
          <w:sz w:val="18"/>
          <w:szCs w:val="18"/>
        </w:rPr>
        <w:t xml:space="preserve"> umowy po zamontowaniu sprzętu przez osoby upoważnione z ramienia Wykonawcy do wykonywania tego rodzaju czynności oraz po sprawdzeniu w obecności upoważnionych przedstawicieli Zamawiającego kompletności, prawidłowości działania oraz zgodności sprzętu z ofertą Wykonawcy.</w:t>
      </w:r>
    </w:p>
    <w:p w14:paraId="2F65BAC9" w14:textId="77777777" w:rsidR="00A107BF" w:rsidRPr="00AA7113" w:rsidRDefault="009F6F77">
      <w:pPr>
        <w:numPr>
          <w:ilvl w:val="0"/>
          <w:numId w:val="5"/>
        </w:numPr>
        <w:jc w:val="both"/>
        <w:rPr>
          <w:rFonts w:ascii="Arial" w:hAnsi="Arial"/>
          <w:color w:val="auto"/>
          <w:sz w:val="18"/>
          <w:szCs w:val="18"/>
        </w:rPr>
      </w:pPr>
      <w:r w:rsidRPr="00AA7113">
        <w:rPr>
          <w:rStyle w:val="BrakA"/>
          <w:rFonts w:ascii="Arial" w:hAnsi="Arial"/>
          <w:color w:val="auto"/>
          <w:sz w:val="18"/>
          <w:szCs w:val="18"/>
        </w:rPr>
        <w:t xml:space="preserve">Przy odbiorze sprzętu Wykonawca przekaże Zamawiającemu także wypełnione paszporty techniczne i kartę gwarancyjną. </w:t>
      </w:r>
    </w:p>
    <w:p w14:paraId="6CBB846A" w14:textId="77777777" w:rsidR="00A107BF" w:rsidRPr="00AA7113" w:rsidRDefault="009F6F77">
      <w:pPr>
        <w:numPr>
          <w:ilvl w:val="0"/>
          <w:numId w:val="5"/>
        </w:numPr>
        <w:jc w:val="both"/>
        <w:rPr>
          <w:rFonts w:ascii="Arial" w:hAnsi="Arial"/>
          <w:color w:val="auto"/>
          <w:sz w:val="18"/>
          <w:szCs w:val="18"/>
        </w:rPr>
      </w:pPr>
      <w:r w:rsidRPr="00AA7113">
        <w:rPr>
          <w:rStyle w:val="BrakA"/>
          <w:rFonts w:ascii="Arial" w:hAnsi="Arial"/>
          <w:color w:val="auto"/>
          <w:sz w:val="18"/>
          <w:szCs w:val="18"/>
        </w:rPr>
        <w:t>Zamawiającemu przysługuje prawo odmowy odbioru całości lub części przedmiotu niniejszej umowy jeżeli dostarczony sprzęt będzie niekompletny, posiadać będzie jakiekolwiek wady, usterki albo ślady zewnętrznego uszkodzenia lub nie będzie odpowiadał treści oferty złożonej przez Wykonawcę. W takim przypadku Zamawiający wskaże w protokole zdawczo - odbiorczym przyczyny odmowy odbioru całości lub części sprzętu oraz według własnego wyboru - może wyznaczyć Wykonawcy nowy termin wykonania całości lub części przedmiotu niniejszej umowy, po którego bezskutecznym upływie uprawniony będzie do odstąpienia od umowy lub powierzyć jego wykonanie w całości lub w części innemu podmiotowi na koszt i ryzyko Wykonawcy.</w:t>
      </w:r>
    </w:p>
    <w:p w14:paraId="70D3B6B7" w14:textId="77777777" w:rsidR="00A107BF" w:rsidRPr="00AA7113" w:rsidRDefault="009F6F77">
      <w:pPr>
        <w:numPr>
          <w:ilvl w:val="0"/>
          <w:numId w:val="5"/>
        </w:numPr>
        <w:jc w:val="both"/>
        <w:rPr>
          <w:rFonts w:ascii="Arial" w:hAnsi="Arial"/>
          <w:color w:val="auto"/>
          <w:sz w:val="18"/>
          <w:szCs w:val="18"/>
        </w:rPr>
      </w:pPr>
      <w:r w:rsidRPr="00AA7113">
        <w:rPr>
          <w:rStyle w:val="BrakA"/>
          <w:rFonts w:ascii="Arial" w:hAnsi="Arial"/>
          <w:color w:val="auto"/>
          <w:sz w:val="18"/>
          <w:szCs w:val="18"/>
        </w:rPr>
        <w:t xml:space="preserve">Termin przewidziany na dokonanie odbioru </w:t>
      </w:r>
      <w:r w:rsidRPr="00AA7113">
        <w:rPr>
          <w:rFonts w:ascii="Arial" w:hAnsi="Arial"/>
          <w:color w:val="auto"/>
          <w:sz w:val="18"/>
          <w:szCs w:val="18"/>
        </w:rPr>
        <w:t>p</w:t>
      </w:r>
      <w:r w:rsidRPr="00AA7113">
        <w:rPr>
          <w:rStyle w:val="BrakA"/>
          <w:rFonts w:ascii="Arial" w:hAnsi="Arial"/>
          <w:color w:val="auto"/>
          <w:sz w:val="18"/>
          <w:szCs w:val="18"/>
        </w:rPr>
        <w:t xml:space="preserve">rzedmiotu </w:t>
      </w:r>
      <w:r w:rsidRPr="00AA7113">
        <w:rPr>
          <w:rFonts w:ascii="Arial" w:hAnsi="Arial"/>
          <w:color w:val="auto"/>
          <w:sz w:val="18"/>
          <w:szCs w:val="18"/>
        </w:rPr>
        <w:t>niniejszej u</w:t>
      </w:r>
      <w:r w:rsidRPr="00AA7113">
        <w:rPr>
          <w:rStyle w:val="BrakA"/>
          <w:rFonts w:ascii="Arial" w:hAnsi="Arial"/>
          <w:color w:val="auto"/>
          <w:sz w:val="18"/>
          <w:szCs w:val="18"/>
        </w:rPr>
        <w:t xml:space="preserve">mowy przez Zamawiającego oraz termin na uzupełnienie braków lub usunięcie usterek </w:t>
      </w:r>
      <w:r w:rsidRPr="00AA7113">
        <w:rPr>
          <w:rFonts w:ascii="Arial" w:hAnsi="Arial"/>
          <w:color w:val="auto"/>
          <w:sz w:val="18"/>
          <w:szCs w:val="18"/>
        </w:rPr>
        <w:t>p</w:t>
      </w:r>
      <w:r w:rsidRPr="00AA7113">
        <w:rPr>
          <w:rStyle w:val="BrakA"/>
          <w:rFonts w:ascii="Arial" w:hAnsi="Arial"/>
          <w:color w:val="auto"/>
          <w:sz w:val="18"/>
          <w:szCs w:val="18"/>
        </w:rPr>
        <w:t xml:space="preserve">rzedmiotu </w:t>
      </w:r>
      <w:r w:rsidRPr="00AA7113">
        <w:rPr>
          <w:rFonts w:ascii="Arial" w:hAnsi="Arial"/>
          <w:color w:val="auto"/>
          <w:sz w:val="18"/>
          <w:szCs w:val="18"/>
        </w:rPr>
        <w:t>niniejszej u</w:t>
      </w:r>
      <w:r w:rsidRPr="00AA7113">
        <w:rPr>
          <w:rStyle w:val="BrakA"/>
          <w:rFonts w:ascii="Arial" w:hAnsi="Arial"/>
          <w:color w:val="auto"/>
          <w:sz w:val="18"/>
          <w:szCs w:val="18"/>
        </w:rPr>
        <w:t>mowy, wliczają się do czasu przewidzianego na wykonanie</w:t>
      </w:r>
      <w:r w:rsidRPr="00AA7113">
        <w:rPr>
          <w:rFonts w:ascii="Arial" w:hAnsi="Arial"/>
          <w:color w:val="auto"/>
          <w:sz w:val="18"/>
          <w:szCs w:val="18"/>
        </w:rPr>
        <w:t xml:space="preserve"> niniejszej </w:t>
      </w:r>
      <w:r w:rsidRPr="00AA7113">
        <w:rPr>
          <w:rStyle w:val="BrakA"/>
          <w:rFonts w:ascii="Arial" w:hAnsi="Arial"/>
          <w:color w:val="auto"/>
          <w:sz w:val="18"/>
          <w:szCs w:val="18"/>
        </w:rPr>
        <w:t>umowy, określonego w  § 1 ust. 4</w:t>
      </w:r>
      <w:r w:rsidRPr="00AA7113">
        <w:rPr>
          <w:rFonts w:ascii="Arial" w:hAnsi="Arial"/>
          <w:color w:val="auto"/>
          <w:sz w:val="18"/>
          <w:szCs w:val="18"/>
        </w:rPr>
        <w:t xml:space="preserve"> niniejszej umowy</w:t>
      </w:r>
      <w:r w:rsidRPr="00AA7113">
        <w:rPr>
          <w:rStyle w:val="BrakA"/>
          <w:rFonts w:ascii="Arial" w:hAnsi="Arial"/>
          <w:color w:val="auto"/>
          <w:sz w:val="18"/>
          <w:szCs w:val="18"/>
        </w:rPr>
        <w:t>.</w:t>
      </w:r>
    </w:p>
    <w:p w14:paraId="05156D04" w14:textId="77777777" w:rsidR="00A107BF" w:rsidRPr="00AA7113" w:rsidRDefault="009F6F77">
      <w:pPr>
        <w:numPr>
          <w:ilvl w:val="0"/>
          <w:numId w:val="6"/>
        </w:numPr>
        <w:jc w:val="both"/>
        <w:rPr>
          <w:rFonts w:ascii="Arial" w:hAnsi="Arial"/>
          <w:color w:val="auto"/>
          <w:sz w:val="18"/>
          <w:szCs w:val="18"/>
        </w:rPr>
      </w:pPr>
      <w:r w:rsidRPr="00AA7113">
        <w:rPr>
          <w:rStyle w:val="BrakA"/>
          <w:rFonts w:ascii="Arial" w:hAnsi="Arial"/>
          <w:color w:val="auto"/>
          <w:sz w:val="18"/>
          <w:szCs w:val="18"/>
        </w:rPr>
        <w:t xml:space="preserve">Wykonawca na własny koszt w okresie gwarancji zapewni przeglądy okresowe i legalizację sprzętu zgodnie z obowiązującymi w tym zakresie przepisami prawa oraz zgodnie z zaleceniami producenta sprzętu. </w:t>
      </w:r>
    </w:p>
    <w:p w14:paraId="2203E089" w14:textId="78754928" w:rsidR="00A107BF" w:rsidRPr="00AA7113" w:rsidRDefault="009F6F77">
      <w:pPr>
        <w:numPr>
          <w:ilvl w:val="0"/>
          <w:numId w:val="7"/>
        </w:numPr>
        <w:jc w:val="both"/>
        <w:rPr>
          <w:rFonts w:ascii="Arial" w:hAnsi="Arial"/>
          <w:color w:val="auto"/>
          <w:sz w:val="18"/>
          <w:szCs w:val="18"/>
        </w:rPr>
      </w:pPr>
      <w:r w:rsidRPr="00AA7113">
        <w:rPr>
          <w:rStyle w:val="BrakA"/>
          <w:rFonts w:ascii="Arial" w:hAnsi="Arial"/>
          <w:color w:val="auto"/>
          <w:sz w:val="18"/>
          <w:szCs w:val="18"/>
        </w:rPr>
        <w:t xml:space="preserve">Osobą odpowiedzialną za realizację </w:t>
      </w:r>
      <w:r w:rsidRPr="00AA7113">
        <w:rPr>
          <w:rFonts w:ascii="Arial" w:hAnsi="Arial"/>
          <w:color w:val="auto"/>
          <w:sz w:val="18"/>
          <w:szCs w:val="18"/>
        </w:rPr>
        <w:t>p</w:t>
      </w:r>
      <w:r w:rsidRPr="00AA7113">
        <w:rPr>
          <w:rStyle w:val="BrakA"/>
          <w:rFonts w:ascii="Arial" w:hAnsi="Arial"/>
          <w:color w:val="auto"/>
          <w:sz w:val="18"/>
          <w:szCs w:val="18"/>
        </w:rPr>
        <w:t xml:space="preserve">rzedmiotu </w:t>
      </w:r>
      <w:r w:rsidRPr="00AA7113">
        <w:rPr>
          <w:rFonts w:ascii="Arial" w:hAnsi="Arial"/>
          <w:color w:val="auto"/>
          <w:sz w:val="18"/>
          <w:szCs w:val="18"/>
        </w:rPr>
        <w:t>niniejszej u</w:t>
      </w:r>
      <w:r w:rsidRPr="00AA7113">
        <w:rPr>
          <w:rStyle w:val="BrakA"/>
          <w:rFonts w:ascii="Arial" w:hAnsi="Arial"/>
          <w:color w:val="auto"/>
          <w:sz w:val="18"/>
          <w:szCs w:val="18"/>
        </w:rPr>
        <w:t xml:space="preserve">mowy i upoważnioną do kontaktów z Wykonawcą ze strony Zamawiającego jest Kierownik Sekcji </w:t>
      </w:r>
      <w:r w:rsidR="00AA7113" w:rsidRPr="00AA7113">
        <w:rPr>
          <w:rStyle w:val="BrakA"/>
          <w:rFonts w:ascii="Arial" w:hAnsi="Arial"/>
          <w:color w:val="auto"/>
          <w:sz w:val="18"/>
          <w:szCs w:val="18"/>
        </w:rPr>
        <w:t>techniczno</w:t>
      </w:r>
      <w:r w:rsidRPr="00AA7113">
        <w:rPr>
          <w:rStyle w:val="BrakA"/>
          <w:rFonts w:ascii="Arial" w:hAnsi="Arial"/>
          <w:color w:val="auto"/>
          <w:sz w:val="18"/>
          <w:szCs w:val="18"/>
        </w:rPr>
        <w:t xml:space="preserve">-eksploatacyjnej – Krystian Kowalczyk, tel. 91/8105942, email: </w:t>
      </w:r>
      <w:hyperlink r:id="rId8" w:history="1">
        <w:r w:rsidRPr="00AA7113">
          <w:rPr>
            <w:rStyle w:val="cze"/>
            <w:rFonts w:ascii="Arial" w:hAnsi="Arial"/>
            <w:color w:val="auto"/>
            <w:sz w:val="18"/>
            <w:szCs w:val="18"/>
          </w:rPr>
          <w:t>dzialtechniczny@109szpital.pl</w:t>
        </w:r>
      </w:hyperlink>
      <w:r w:rsidRPr="00AA7113">
        <w:rPr>
          <w:rStyle w:val="BrakA"/>
          <w:rFonts w:ascii="Arial" w:hAnsi="Arial"/>
          <w:color w:val="auto"/>
          <w:sz w:val="18"/>
          <w:szCs w:val="18"/>
        </w:rPr>
        <w:t xml:space="preserve"> </w:t>
      </w:r>
    </w:p>
    <w:p w14:paraId="09C9B673" w14:textId="77777777" w:rsidR="00A107BF" w:rsidRPr="00AA7113" w:rsidRDefault="009F6F77">
      <w:pPr>
        <w:numPr>
          <w:ilvl w:val="0"/>
          <w:numId w:val="5"/>
        </w:numPr>
        <w:jc w:val="both"/>
        <w:rPr>
          <w:rFonts w:ascii="Arial" w:hAnsi="Arial"/>
          <w:color w:val="auto"/>
          <w:sz w:val="18"/>
          <w:szCs w:val="18"/>
        </w:rPr>
      </w:pPr>
      <w:r w:rsidRPr="00AA7113">
        <w:rPr>
          <w:rStyle w:val="BrakA"/>
          <w:rFonts w:ascii="Arial" w:hAnsi="Arial"/>
          <w:color w:val="auto"/>
          <w:sz w:val="18"/>
          <w:szCs w:val="18"/>
        </w:rPr>
        <w:t xml:space="preserve">Osobą odpowiedzialną za realizację </w:t>
      </w:r>
      <w:r w:rsidRPr="00AA7113">
        <w:rPr>
          <w:rFonts w:ascii="Arial" w:hAnsi="Arial"/>
          <w:color w:val="auto"/>
          <w:sz w:val="18"/>
          <w:szCs w:val="18"/>
        </w:rPr>
        <w:t>p</w:t>
      </w:r>
      <w:r w:rsidRPr="00AA7113">
        <w:rPr>
          <w:rStyle w:val="BrakA"/>
          <w:rFonts w:ascii="Arial" w:hAnsi="Arial"/>
          <w:color w:val="auto"/>
          <w:sz w:val="18"/>
          <w:szCs w:val="18"/>
        </w:rPr>
        <w:t xml:space="preserve">rzedmiotu </w:t>
      </w:r>
      <w:r w:rsidRPr="00AA7113">
        <w:rPr>
          <w:rFonts w:ascii="Arial" w:hAnsi="Arial"/>
          <w:color w:val="auto"/>
          <w:sz w:val="18"/>
          <w:szCs w:val="18"/>
        </w:rPr>
        <w:t>niniejszej u</w:t>
      </w:r>
      <w:r w:rsidRPr="00AA7113">
        <w:rPr>
          <w:rStyle w:val="BrakA"/>
          <w:rFonts w:ascii="Arial" w:hAnsi="Arial"/>
          <w:color w:val="auto"/>
          <w:sz w:val="18"/>
          <w:szCs w:val="18"/>
        </w:rPr>
        <w:t>mowy i upoważnioną do kontaktów z Zamawiającym ze strony Wykonawcy jest Pan/ Pani ……………………….. .........................................................tel. kont.: ...................................,e-mail: …............</w:t>
      </w:r>
    </w:p>
    <w:p w14:paraId="1A69029E" w14:textId="77777777" w:rsidR="00A107BF" w:rsidRPr="00AA7113" w:rsidRDefault="009F6F77">
      <w:pPr>
        <w:numPr>
          <w:ilvl w:val="0"/>
          <w:numId w:val="5"/>
        </w:numPr>
        <w:jc w:val="both"/>
        <w:rPr>
          <w:rFonts w:ascii="Arial" w:hAnsi="Arial"/>
          <w:color w:val="auto"/>
          <w:sz w:val="18"/>
          <w:szCs w:val="18"/>
        </w:rPr>
      </w:pPr>
      <w:r w:rsidRPr="00AA7113">
        <w:rPr>
          <w:rFonts w:ascii="Tahoma" w:hAnsi="Tahoma"/>
          <w:color w:val="auto"/>
          <w:sz w:val="18"/>
          <w:szCs w:val="18"/>
        </w:rPr>
        <w:t>Zmiana osób, o których mowa w ust. 10 i 11 niniejszego paragrafu nie stanowi zmiany niniejszej umowy, przez co nie wymaga dla swojej ważności formy aneksu do niniejszej umowy i dokonywana będzie na podstawie oświadczenia złożonego drugiej Stronie faksem lub drogą elektroniczną</w:t>
      </w:r>
      <w:r w:rsidRPr="00AA7113">
        <w:rPr>
          <w:rStyle w:val="BrakA"/>
          <w:rFonts w:ascii="Arial" w:hAnsi="Arial"/>
          <w:color w:val="auto"/>
          <w:sz w:val="18"/>
          <w:szCs w:val="18"/>
        </w:rPr>
        <w:t>.</w:t>
      </w:r>
    </w:p>
    <w:p w14:paraId="49961AA6" w14:textId="77777777" w:rsidR="00A107BF" w:rsidRPr="00AA7113" w:rsidRDefault="009F6F77">
      <w:pPr>
        <w:numPr>
          <w:ilvl w:val="0"/>
          <w:numId w:val="5"/>
        </w:numPr>
        <w:jc w:val="both"/>
        <w:rPr>
          <w:rFonts w:ascii="Arial" w:hAnsi="Arial"/>
          <w:color w:val="auto"/>
          <w:sz w:val="18"/>
          <w:szCs w:val="18"/>
        </w:rPr>
      </w:pPr>
      <w:r w:rsidRPr="00AA7113">
        <w:rPr>
          <w:rStyle w:val="BrakA"/>
          <w:rFonts w:ascii="Arial" w:hAnsi="Arial"/>
          <w:color w:val="auto"/>
          <w:sz w:val="18"/>
          <w:szCs w:val="18"/>
        </w:rPr>
        <w:t xml:space="preserve">Wykonawca przy realizacji przedmiotu niniejszej umowy zobowiązuje się do przestrzegania obowiązujących u Zamawiającego ,,Zasad środowiskowych i BHP dla Wykonawców”, które dostępne są na stronie internetowej Zamawiającego </w:t>
      </w:r>
      <w:hyperlink r:id="rId9" w:history="1">
        <w:r w:rsidRPr="00AA7113">
          <w:rPr>
            <w:rStyle w:val="Hyperlink1"/>
            <w:rFonts w:ascii="Arial" w:hAnsi="Arial"/>
            <w:color w:val="auto"/>
            <w:sz w:val="18"/>
            <w:szCs w:val="18"/>
          </w:rPr>
          <w:t>www.109szpital.pl</w:t>
        </w:r>
      </w:hyperlink>
      <w:r w:rsidRPr="00AA7113">
        <w:rPr>
          <w:rStyle w:val="BrakA"/>
          <w:rFonts w:ascii="Arial" w:hAnsi="Arial"/>
          <w:color w:val="auto"/>
          <w:sz w:val="18"/>
          <w:szCs w:val="18"/>
        </w:rPr>
        <w:t>.</w:t>
      </w:r>
    </w:p>
    <w:p w14:paraId="1E893570" w14:textId="77777777" w:rsidR="00A107BF" w:rsidRPr="00AA7113" w:rsidRDefault="009F6F77">
      <w:pPr>
        <w:jc w:val="center"/>
        <w:rPr>
          <w:rFonts w:ascii="Arial" w:eastAsia="Arial" w:hAnsi="Arial" w:cs="Arial"/>
          <w:b/>
          <w:bCs/>
          <w:color w:val="auto"/>
          <w:sz w:val="18"/>
          <w:szCs w:val="18"/>
        </w:rPr>
      </w:pPr>
      <w:r w:rsidRPr="00AA7113">
        <w:rPr>
          <w:rFonts w:ascii="Arial" w:hAnsi="Arial"/>
          <w:b/>
          <w:bCs/>
          <w:color w:val="auto"/>
          <w:sz w:val="18"/>
          <w:szCs w:val="18"/>
        </w:rPr>
        <w:t>§ 3</w:t>
      </w:r>
    </w:p>
    <w:p w14:paraId="10D3C914" w14:textId="77777777" w:rsidR="00A107BF" w:rsidRPr="00AA7113" w:rsidRDefault="009F6F77">
      <w:pPr>
        <w:ind w:left="360"/>
        <w:jc w:val="center"/>
        <w:rPr>
          <w:rFonts w:ascii="Arial" w:eastAsia="Arial" w:hAnsi="Arial" w:cs="Arial"/>
          <w:b/>
          <w:bCs/>
          <w:color w:val="auto"/>
          <w:sz w:val="18"/>
          <w:szCs w:val="18"/>
          <w:u w:val="single"/>
        </w:rPr>
      </w:pPr>
      <w:r w:rsidRPr="00AA7113">
        <w:rPr>
          <w:rFonts w:ascii="Arial" w:hAnsi="Arial"/>
          <w:b/>
          <w:bCs/>
          <w:color w:val="auto"/>
          <w:sz w:val="18"/>
          <w:szCs w:val="18"/>
          <w:u w:val="single"/>
        </w:rPr>
        <w:t>WARUNKI PŁATNOŚCI</w:t>
      </w:r>
    </w:p>
    <w:p w14:paraId="27D5D15E" w14:textId="77777777" w:rsidR="00A107BF" w:rsidRPr="00AA7113" w:rsidRDefault="009F6F77">
      <w:pPr>
        <w:widowControl w:val="0"/>
        <w:numPr>
          <w:ilvl w:val="0"/>
          <w:numId w:val="9"/>
        </w:numPr>
        <w:jc w:val="both"/>
        <w:rPr>
          <w:rFonts w:ascii="Arial" w:hAnsi="Arial"/>
          <w:color w:val="auto"/>
          <w:sz w:val="18"/>
          <w:szCs w:val="18"/>
        </w:rPr>
      </w:pPr>
      <w:r w:rsidRPr="00AA7113">
        <w:rPr>
          <w:rStyle w:val="BrakA"/>
          <w:rFonts w:ascii="Arial" w:hAnsi="Arial"/>
          <w:color w:val="auto"/>
          <w:sz w:val="18"/>
          <w:szCs w:val="18"/>
        </w:rPr>
        <w:t>Zapłata za wykonanie przedmiotu niniejszej umowy nastąpi przelewem w terminie 60 dni w złotych polskich po doręczeniu Zamawiającemu przez Wykonawcę prawidłowo wystawionej faktury. Płatność będzie dokonana z dniem obciążenia rachunku bankowego Zamawiającego na rachunek bankowy wskazany w treści faktury.</w:t>
      </w:r>
      <w:r w:rsidRPr="00AA7113">
        <w:rPr>
          <w:rFonts w:ascii="Arial" w:hAnsi="Arial"/>
          <w:color w:val="auto"/>
          <w:sz w:val="20"/>
          <w:szCs w:val="20"/>
        </w:rPr>
        <w:t xml:space="preserve"> </w:t>
      </w:r>
      <w:r w:rsidRPr="00AA7113">
        <w:rPr>
          <w:rStyle w:val="BrakA"/>
          <w:rFonts w:ascii="Arial" w:hAnsi="Arial"/>
          <w:color w:val="auto"/>
          <w:sz w:val="18"/>
          <w:szCs w:val="18"/>
        </w:rPr>
        <w:t xml:space="preserve">Faktury elektroniczne należy przesyłać na adres email: kancelariaogolna@109szpital.pl. </w:t>
      </w:r>
    </w:p>
    <w:p w14:paraId="50CDD977" w14:textId="77777777" w:rsidR="00A107BF" w:rsidRPr="00AA7113" w:rsidRDefault="009F6F77">
      <w:pPr>
        <w:widowControl w:val="0"/>
        <w:numPr>
          <w:ilvl w:val="0"/>
          <w:numId w:val="9"/>
        </w:numPr>
        <w:jc w:val="both"/>
        <w:rPr>
          <w:rFonts w:ascii="Arial" w:hAnsi="Arial"/>
          <w:color w:val="auto"/>
          <w:sz w:val="18"/>
          <w:szCs w:val="18"/>
        </w:rPr>
      </w:pPr>
      <w:r w:rsidRPr="00AA7113">
        <w:rPr>
          <w:rStyle w:val="BrakA"/>
          <w:rFonts w:ascii="Arial" w:hAnsi="Arial"/>
          <w:color w:val="auto"/>
          <w:sz w:val="18"/>
          <w:szCs w:val="18"/>
        </w:rPr>
        <w:t xml:space="preserve">Wykonawca ma prawo do wystawienia faktury tytułem wynagrodzenia za </w:t>
      </w:r>
      <w:r w:rsidRPr="00AA7113">
        <w:rPr>
          <w:rFonts w:ascii="Arial" w:hAnsi="Arial"/>
          <w:color w:val="auto"/>
          <w:sz w:val="18"/>
          <w:szCs w:val="18"/>
        </w:rPr>
        <w:t xml:space="preserve">wykonanie </w:t>
      </w:r>
      <w:r w:rsidRPr="00AA7113">
        <w:rPr>
          <w:rStyle w:val="BrakA"/>
          <w:rFonts w:ascii="Arial" w:hAnsi="Arial"/>
          <w:color w:val="auto"/>
          <w:sz w:val="18"/>
          <w:szCs w:val="18"/>
        </w:rPr>
        <w:t>przedmiot</w:t>
      </w:r>
      <w:r w:rsidRPr="00AA7113">
        <w:rPr>
          <w:rFonts w:ascii="Arial" w:hAnsi="Arial"/>
          <w:color w:val="auto"/>
          <w:sz w:val="18"/>
          <w:szCs w:val="18"/>
        </w:rPr>
        <w:t>u</w:t>
      </w:r>
      <w:r w:rsidRPr="00AA7113">
        <w:rPr>
          <w:rStyle w:val="BrakA"/>
          <w:rFonts w:ascii="Arial" w:hAnsi="Arial"/>
          <w:color w:val="auto"/>
          <w:sz w:val="18"/>
          <w:szCs w:val="18"/>
        </w:rPr>
        <w:t xml:space="preserve"> niniejszej umowy po podpisaniu przez przedstawiciela Zamawiającego protokołu zdawczo - odbiorczego, o którym mowa w § 2 ust. 5 niniejszej umowy, potwierdzającego odbiór sprzętu bez zastrzeżeń.</w:t>
      </w:r>
    </w:p>
    <w:p w14:paraId="041C8DAA" w14:textId="77777777" w:rsidR="00A107BF" w:rsidRPr="00AA7113" w:rsidRDefault="009F6F77">
      <w:pPr>
        <w:widowControl w:val="0"/>
        <w:numPr>
          <w:ilvl w:val="0"/>
          <w:numId w:val="9"/>
        </w:numPr>
        <w:jc w:val="both"/>
        <w:rPr>
          <w:rFonts w:ascii="Arial" w:hAnsi="Arial"/>
          <w:color w:val="auto"/>
          <w:sz w:val="18"/>
          <w:szCs w:val="18"/>
        </w:rPr>
      </w:pPr>
      <w:r w:rsidRPr="00AA7113">
        <w:rPr>
          <w:rStyle w:val="BrakA"/>
          <w:rFonts w:ascii="Arial" w:hAnsi="Arial"/>
          <w:color w:val="auto"/>
          <w:sz w:val="18"/>
          <w:szCs w:val="18"/>
        </w:rPr>
        <w:t xml:space="preserve">Cena za przedmiot niniejszej umowy obejmuje: cenę sprzętu, koszty transportu i ubezpieczenia, koszty wniesienia oraz montażu sprzętu, koszty uruchomienia sprzętu i szkolenia personelu oraz koszty związane z uzyskaniem wymaganych prawem pozwoleń, koszty ewentualnego cła i podatku granicznego, podatek od towarów i usług VAT a także koszty serwisowania sprzętu w zakresie określonym w niniejszej umowie. </w:t>
      </w:r>
    </w:p>
    <w:p w14:paraId="567367A8" w14:textId="77777777" w:rsidR="00A107BF" w:rsidRPr="00AA7113" w:rsidRDefault="009F6F77">
      <w:pPr>
        <w:widowControl w:val="0"/>
        <w:numPr>
          <w:ilvl w:val="0"/>
          <w:numId w:val="9"/>
        </w:numPr>
        <w:jc w:val="both"/>
        <w:rPr>
          <w:rFonts w:ascii="Arial" w:hAnsi="Arial"/>
          <w:color w:val="auto"/>
          <w:sz w:val="18"/>
          <w:szCs w:val="18"/>
        </w:rPr>
      </w:pPr>
      <w:r w:rsidRPr="00AA7113">
        <w:rPr>
          <w:rStyle w:val="BrakA"/>
          <w:rFonts w:ascii="Arial" w:hAnsi="Arial"/>
          <w:color w:val="auto"/>
          <w:sz w:val="18"/>
          <w:szCs w:val="18"/>
        </w:rPr>
        <w:t>Bez zgody Zamawiającego i Ministra Obrony Narodowej Wykonawca nie ma prawa dokonywać przelewu wierzytelności Wykonawcy wynikających z niniejszej umowy i związanych z nimi należności ubocznych ( np. odsetek ), jak również podejmować jakichkolwiek czynności prawnych ani faktycznych, w następstwie, których może dojść do zmiany po stronie wierzyciela. W szczególności Wykonawca bez pisemnej zgody Zamawiającego nie ma prawa zawierać umów poręczenia, umów gwarancji bądź dokonywać na podstawie art. 921¹- art. 921</w:t>
      </w:r>
      <w:r w:rsidRPr="00AA7113">
        <w:rPr>
          <w:rFonts w:ascii="Arial" w:hAnsi="Arial"/>
          <w:color w:val="auto"/>
          <w:sz w:val="18"/>
          <w:szCs w:val="18"/>
          <w:vertAlign w:val="superscript"/>
        </w:rPr>
        <w:t>5</w:t>
      </w:r>
      <w:r w:rsidRPr="00AA7113">
        <w:rPr>
          <w:rStyle w:val="BrakA"/>
          <w:rFonts w:ascii="Arial" w:hAnsi="Arial"/>
          <w:color w:val="auto"/>
          <w:sz w:val="18"/>
          <w:szCs w:val="18"/>
        </w:rPr>
        <w:t xml:space="preserve"> </w:t>
      </w:r>
      <w:proofErr w:type="spellStart"/>
      <w:r w:rsidRPr="00AA7113">
        <w:rPr>
          <w:rStyle w:val="BrakA"/>
          <w:rFonts w:ascii="Arial" w:hAnsi="Arial"/>
          <w:color w:val="auto"/>
          <w:sz w:val="18"/>
          <w:szCs w:val="18"/>
        </w:rPr>
        <w:t>kc</w:t>
      </w:r>
      <w:proofErr w:type="spellEnd"/>
      <w:r w:rsidRPr="00AA7113">
        <w:rPr>
          <w:rStyle w:val="BrakA"/>
          <w:rFonts w:ascii="Arial" w:hAnsi="Arial"/>
          <w:color w:val="auto"/>
          <w:sz w:val="18"/>
          <w:szCs w:val="18"/>
        </w:rPr>
        <w:t xml:space="preserve"> przekazu świadczenia Zamawiającego należnego na podstawie niniejszej umowy.</w:t>
      </w:r>
    </w:p>
    <w:p w14:paraId="245C7B03" w14:textId="77777777" w:rsidR="00A107BF" w:rsidRPr="00AA7113" w:rsidRDefault="009F6F77">
      <w:pPr>
        <w:widowControl w:val="0"/>
        <w:numPr>
          <w:ilvl w:val="0"/>
          <w:numId w:val="9"/>
        </w:numPr>
        <w:jc w:val="both"/>
        <w:rPr>
          <w:rFonts w:ascii="Arial" w:hAnsi="Arial"/>
          <w:color w:val="auto"/>
          <w:sz w:val="18"/>
          <w:szCs w:val="18"/>
        </w:rPr>
      </w:pPr>
      <w:r w:rsidRPr="00AA7113">
        <w:rPr>
          <w:rStyle w:val="BrakA"/>
          <w:rFonts w:ascii="Arial" w:hAnsi="Arial"/>
          <w:color w:val="auto"/>
          <w:sz w:val="18"/>
          <w:szCs w:val="18"/>
        </w:rPr>
        <w:t>Zgoda, o której mowa w ust. 4 niniejszego paragrafu winna być wyrażona w formie pisemnej pod rygorem nieważności.</w:t>
      </w:r>
    </w:p>
    <w:p w14:paraId="0AE7F9E9" w14:textId="77777777" w:rsidR="00A107BF" w:rsidRPr="00AA7113" w:rsidRDefault="009F6F77">
      <w:pPr>
        <w:widowControl w:val="0"/>
        <w:numPr>
          <w:ilvl w:val="0"/>
          <w:numId w:val="9"/>
        </w:numPr>
        <w:jc w:val="both"/>
        <w:rPr>
          <w:rFonts w:ascii="Arial" w:hAnsi="Arial"/>
          <w:color w:val="auto"/>
          <w:sz w:val="18"/>
          <w:szCs w:val="18"/>
        </w:rPr>
      </w:pPr>
      <w:r w:rsidRPr="00AA7113">
        <w:rPr>
          <w:rStyle w:val="BrakA"/>
          <w:rFonts w:ascii="Arial" w:hAnsi="Arial"/>
          <w:color w:val="auto"/>
          <w:sz w:val="18"/>
          <w:szCs w:val="18"/>
        </w:rPr>
        <w:t xml:space="preserve"> Cena, o której mowa w § 1 ust. 1 niniejszej umowy nie może ulec zmianie w okresie obowiązywania niniejszej umowy z zastrzeżeniem  § 7 niniejszej umowy.</w:t>
      </w:r>
    </w:p>
    <w:p w14:paraId="006B0EA1" w14:textId="77777777" w:rsidR="00A107BF" w:rsidRPr="00AA7113" w:rsidRDefault="009F6F77">
      <w:pPr>
        <w:ind w:left="360"/>
        <w:jc w:val="center"/>
        <w:rPr>
          <w:rFonts w:ascii="Arial" w:eastAsia="Arial" w:hAnsi="Arial" w:cs="Arial"/>
          <w:b/>
          <w:bCs/>
          <w:color w:val="auto"/>
          <w:sz w:val="18"/>
          <w:szCs w:val="18"/>
        </w:rPr>
      </w:pPr>
      <w:r w:rsidRPr="00AA7113">
        <w:rPr>
          <w:rFonts w:ascii="Arial" w:hAnsi="Arial"/>
          <w:b/>
          <w:bCs/>
          <w:color w:val="auto"/>
          <w:sz w:val="18"/>
          <w:szCs w:val="18"/>
        </w:rPr>
        <w:t>§ 4</w:t>
      </w:r>
    </w:p>
    <w:p w14:paraId="261CE5B2" w14:textId="77777777" w:rsidR="00A107BF" w:rsidRPr="00AA7113" w:rsidRDefault="009F6F77">
      <w:pPr>
        <w:ind w:left="360"/>
        <w:jc w:val="center"/>
        <w:rPr>
          <w:rFonts w:ascii="Arial" w:eastAsia="Arial" w:hAnsi="Arial" w:cs="Arial"/>
          <w:b/>
          <w:bCs/>
          <w:color w:val="auto"/>
          <w:sz w:val="18"/>
          <w:szCs w:val="18"/>
          <w:u w:val="single"/>
        </w:rPr>
      </w:pPr>
      <w:r w:rsidRPr="00AA7113">
        <w:rPr>
          <w:rFonts w:ascii="Arial" w:hAnsi="Arial"/>
          <w:b/>
          <w:bCs/>
          <w:color w:val="auto"/>
          <w:sz w:val="18"/>
          <w:szCs w:val="18"/>
          <w:u w:val="single"/>
        </w:rPr>
        <w:t>GWARANCJA</w:t>
      </w:r>
    </w:p>
    <w:p w14:paraId="3DA4A1C7" w14:textId="77777777" w:rsidR="00A107BF" w:rsidRPr="00AA7113" w:rsidRDefault="009F6F77">
      <w:pPr>
        <w:numPr>
          <w:ilvl w:val="0"/>
          <w:numId w:val="11"/>
        </w:numPr>
        <w:jc w:val="both"/>
        <w:rPr>
          <w:rFonts w:ascii="Arial" w:hAnsi="Arial"/>
          <w:color w:val="auto"/>
          <w:sz w:val="18"/>
          <w:szCs w:val="18"/>
        </w:rPr>
      </w:pPr>
      <w:r w:rsidRPr="00AA7113">
        <w:rPr>
          <w:rStyle w:val="BrakA"/>
          <w:rFonts w:ascii="Arial" w:hAnsi="Arial"/>
          <w:color w:val="auto"/>
          <w:sz w:val="18"/>
          <w:szCs w:val="18"/>
        </w:rPr>
        <w:t>Wykonawca w ramach wynagrodzenia określonego w § 1 ust. 1</w:t>
      </w:r>
      <w:r w:rsidRPr="00AA7113">
        <w:rPr>
          <w:rFonts w:ascii="Arial" w:hAnsi="Arial"/>
          <w:color w:val="auto"/>
          <w:sz w:val="18"/>
          <w:szCs w:val="18"/>
        </w:rPr>
        <w:t xml:space="preserve"> niniejszej umowy </w:t>
      </w:r>
      <w:r w:rsidRPr="00AA7113">
        <w:rPr>
          <w:rStyle w:val="BrakA"/>
          <w:rFonts w:ascii="Arial" w:hAnsi="Arial"/>
          <w:color w:val="auto"/>
          <w:sz w:val="18"/>
          <w:szCs w:val="18"/>
        </w:rPr>
        <w:t xml:space="preserve">udziela gwarancji na sprzęt na okres .................... miesięcy od daty protokolarnego odbioru przedmiotu niniejszej umowy. Gwarancja na </w:t>
      </w:r>
      <w:r w:rsidRPr="00AA7113">
        <w:rPr>
          <w:rStyle w:val="BrakA"/>
          <w:rFonts w:ascii="Arial" w:hAnsi="Arial"/>
          <w:color w:val="auto"/>
          <w:sz w:val="18"/>
          <w:szCs w:val="18"/>
        </w:rPr>
        <w:lastRenderedPageBreak/>
        <w:t>sprzęt w przypadku naprawy sprzętu ulega każdorazowo przedłużeniu o czas naprawy a w przypadku wymiany sprzętu lub jego podzespołu na nowy, biegnie od początku od daty wymiany sprzętu lub jego podzespołu.</w:t>
      </w:r>
    </w:p>
    <w:p w14:paraId="6FDF128A" w14:textId="77777777" w:rsidR="00A107BF" w:rsidRPr="00AA7113" w:rsidRDefault="009F6F77">
      <w:pPr>
        <w:numPr>
          <w:ilvl w:val="0"/>
          <w:numId w:val="11"/>
        </w:numPr>
        <w:jc w:val="both"/>
        <w:rPr>
          <w:rFonts w:ascii="Arial" w:hAnsi="Arial"/>
          <w:color w:val="auto"/>
          <w:sz w:val="18"/>
          <w:szCs w:val="18"/>
        </w:rPr>
      </w:pPr>
      <w:r w:rsidRPr="00AA7113">
        <w:rPr>
          <w:rStyle w:val="BrakA"/>
          <w:rFonts w:ascii="Arial" w:hAnsi="Arial"/>
          <w:color w:val="auto"/>
          <w:sz w:val="18"/>
          <w:szCs w:val="18"/>
        </w:rPr>
        <w:t>Wykonawca przez okres obowiązywania gwarancji zapewnia bezpłatnie serwis sprzętu, przeglądy i legalizacje urządzeń zgodnie z zaleceniami producenta sprzętu, przy czym ostatni przegląd będzie wykonany 15 dni przed upływem okresu obowiązywania gwarancji, a po jej ustaniu serwis oraz przeglądy sprzętu dokonywane będą na koszt Zamawiającego. Czynności, o których mowa w zdaniu poprzedzającym, zostaną potwierdzone każdorazowo wystawieniem raportu z wyszczególnieniem czynności przeglądowych i wpisem w paszporcie technicznym.</w:t>
      </w:r>
    </w:p>
    <w:p w14:paraId="5BD725FA" w14:textId="77777777" w:rsidR="00A107BF" w:rsidRPr="00AA7113" w:rsidRDefault="009F6F77">
      <w:pPr>
        <w:numPr>
          <w:ilvl w:val="0"/>
          <w:numId w:val="11"/>
        </w:numPr>
        <w:jc w:val="both"/>
        <w:rPr>
          <w:rFonts w:ascii="Arial" w:hAnsi="Arial"/>
          <w:color w:val="auto"/>
          <w:sz w:val="18"/>
          <w:szCs w:val="18"/>
        </w:rPr>
      </w:pPr>
      <w:r w:rsidRPr="00AA7113">
        <w:rPr>
          <w:rStyle w:val="BrakA"/>
          <w:rFonts w:ascii="Arial" w:hAnsi="Arial"/>
          <w:color w:val="auto"/>
          <w:sz w:val="18"/>
          <w:szCs w:val="18"/>
        </w:rPr>
        <w:t xml:space="preserve">Wykonawca zobowiązuje się do: </w:t>
      </w:r>
    </w:p>
    <w:p w14:paraId="67D8CCBF" w14:textId="77777777" w:rsidR="00A107BF" w:rsidRPr="00AA7113" w:rsidRDefault="009F6F77">
      <w:pPr>
        <w:ind w:left="284"/>
        <w:jc w:val="both"/>
        <w:rPr>
          <w:rFonts w:ascii="Arial" w:eastAsia="Arial" w:hAnsi="Arial" w:cs="Arial"/>
          <w:color w:val="auto"/>
          <w:sz w:val="18"/>
          <w:szCs w:val="18"/>
        </w:rPr>
      </w:pPr>
      <w:r w:rsidRPr="00AA7113">
        <w:rPr>
          <w:rFonts w:ascii="Arial" w:hAnsi="Arial"/>
          <w:color w:val="auto"/>
          <w:sz w:val="18"/>
          <w:szCs w:val="18"/>
        </w:rPr>
        <w:t xml:space="preserve">a) przystąpienia do naprawy gwarancyjnej w terminie 48 godzin od momentu zgłoszenia awarii w przypadku zgłoszenia awarii w dni robocze, a w przypadku zgłoszenia awarii w sobotę lub dniu ustawowo wolnym od pracy w terminie 48 godzin od godziny 8:00 najbliższego dnia roboczego przypadającego po sobocie lub dniach ustawowo wolnych od pracy, </w:t>
      </w:r>
    </w:p>
    <w:p w14:paraId="0333AEEE" w14:textId="77777777" w:rsidR="00A107BF" w:rsidRPr="00AA7113" w:rsidRDefault="009F6F77">
      <w:pPr>
        <w:ind w:left="284"/>
        <w:jc w:val="both"/>
        <w:rPr>
          <w:rFonts w:ascii="Arial" w:eastAsia="Arial" w:hAnsi="Arial" w:cs="Arial"/>
          <w:color w:val="auto"/>
          <w:sz w:val="18"/>
          <w:szCs w:val="18"/>
        </w:rPr>
      </w:pPr>
      <w:r w:rsidRPr="00AA7113">
        <w:rPr>
          <w:rFonts w:ascii="Arial" w:hAnsi="Arial"/>
          <w:color w:val="auto"/>
          <w:sz w:val="18"/>
          <w:szCs w:val="18"/>
        </w:rPr>
        <w:t>b) dokonania naprawy gwarancyjnej nie wymagającej sprowadzenia części zamiennych w terminie 7 dni roboczych od momentu zgłoszenia awarii,</w:t>
      </w:r>
    </w:p>
    <w:p w14:paraId="70CA9761" w14:textId="77777777" w:rsidR="00A107BF" w:rsidRPr="00AA7113" w:rsidRDefault="009F6F77">
      <w:pPr>
        <w:tabs>
          <w:tab w:val="left" w:pos="720"/>
        </w:tabs>
        <w:ind w:left="284"/>
        <w:jc w:val="both"/>
        <w:rPr>
          <w:rFonts w:ascii="Arial" w:eastAsia="Arial" w:hAnsi="Arial" w:cs="Arial"/>
          <w:color w:val="auto"/>
          <w:sz w:val="18"/>
          <w:szCs w:val="18"/>
        </w:rPr>
      </w:pPr>
      <w:r w:rsidRPr="00AA7113">
        <w:rPr>
          <w:rFonts w:ascii="Arial" w:hAnsi="Arial"/>
          <w:color w:val="auto"/>
          <w:sz w:val="18"/>
          <w:szCs w:val="18"/>
        </w:rPr>
        <w:t xml:space="preserve">c) dokonania naprawy gwarancyjnej wymagającej sprowadzenia części zamiennych w terminie 14 dni roboczych od momentu zgłoszenia awarii. Jeżeli termin dokonania naprawy określony w zdaniu poprzedzającym nie może być dotrzymany ze względu na konieczność sprowadzenia części zamiennych z zagranicy, czas naprawy gwarancyjnej ulega wydłużeniu do 21 dni roboczych od momentu pisemnego zgłoszenia awarii. </w:t>
      </w:r>
    </w:p>
    <w:p w14:paraId="271E69EA" w14:textId="77777777" w:rsidR="00A107BF" w:rsidRPr="00AA7113" w:rsidRDefault="009F6F77">
      <w:pPr>
        <w:ind w:left="284" w:hanging="284"/>
        <w:jc w:val="both"/>
        <w:rPr>
          <w:rFonts w:ascii="Arial" w:eastAsia="Arial" w:hAnsi="Arial" w:cs="Arial"/>
          <w:color w:val="auto"/>
          <w:sz w:val="18"/>
          <w:szCs w:val="18"/>
        </w:rPr>
      </w:pPr>
      <w:r w:rsidRPr="00AA7113">
        <w:rPr>
          <w:rFonts w:ascii="Arial" w:hAnsi="Arial"/>
          <w:color w:val="auto"/>
          <w:sz w:val="18"/>
          <w:szCs w:val="18"/>
        </w:rPr>
        <w:t>4. W przypadku niedotrzymania przez Wykonawcę terminów określonych w ust. 3 a), b) lub c) niniejszego paragrafu Zamawiający jest uprawniony do zlecenia dokonania naprawy sprzętu innemu autoryzowanemu przez producenta sprzętu podmiotowi na koszt i ryzyko Wykonawcy, bez utraty uprawnień z tytułu gwarancji.</w:t>
      </w:r>
    </w:p>
    <w:p w14:paraId="54D2025C" w14:textId="77777777" w:rsidR="00A107BF" w:rsidRPr="00AA7113" w:rsidRDefault="009F6F77">
      <w:pPr>
        <w:ind w:left="284" w:hanging="284"/>
        <w:jc w:val="both"/>
        <w:rPr>
          <w:rFonts w:ascii="Arial" w:eastAsia="Arial" w:hAnsi="Arial" w:cs="Arial"/>
          <w:color w:val="auto"/>
          <w:sz w:val="18"/>
          <w:szCs w:val="18"/>
        </w:rPr>
      </w:pPr>
      <w:r w:rsidRPr="00AA7113">
        <w:rPr>
          <w:rFonts w:ascii="Arial" w:hAnsi="Arial"/>
          <w:color w:val="auto"/>
          <w:sz w:val="18"/>
          <w:szCs w:val="18"/>
        </w:rPr>
        <w:t>5. Zamawiający dopuszcza możliwość jedynie trzykrotnego wystąpienia tej samej awarii danego elementu lub podzespołu sprzętu. W przypadku czwartej awarii tego samego rodzaju Wykonawca zobowiązuje się do wymiany danego elementu lub podzespołu sprzętu na nowy. Zamawiającemu przysługuje prawo do wymiany wadliwego sprzętu na nowy także w przypadku gdy usunięcie wady zgłoszonej do naprawy gwarancyjnej będzie niemożliwe. W przypadkach określonych w niniejszym ustępie Wykonawca dostarczy nowy sprzęt wolny od wad w terminie 14 dni roboczych od dnia zgłoszenia awarii a okres gwarancji biegnie od początku od dnia dostarczenia nowego sprzętu.</w:t>
      </w:r>
    </w:p>
    <w:p w14:paraId="17B160C9" w14:textId="77777777" w:rsidR="00A107BF" w:rsidRPr="00AA7113" w:rsidRDefault="009F6F77">
      <w:pPr>
        <w:ind w:left="284" w:hanging="284"/>
        <w:jc w:val="both"/>
        <w:rPr>
          <w:rFonts w:ascii="Arial" w:eastAsia="Arial" w:hAnsi="Arial" w:cs="Arial"/>
          <w:color w:val="auto"/>
          <w:sz w:val="18"/>
          <w:szCs w:val="18"/>
        </w:rPr>
      </w:pPr>
      <w:r w:rsidRPr="00AA7113">
        <w:rPr>
          <w:rFonts w:ascii="Arial" w:hAnsi="Arial"/>
          <w:color w:val="auto"/>
          <w:sz w:val="18"/>
          <w:szCs w:val="18"/>
        </w:rPr>
        <w:t>6. W przypadku zgłoszenia reklamacji jakościowej Wykonawca zobowiązany jest do naprawienia lub wymiany części wadliwych na wolne od wad na własny koszt w terminach wskazanych w ust. 3 i 5 niniejszego paragrafu. Brak odpowiedzi w terminie wskazanym w ust. 3 lit a) niniejszego paragrafu będzie jednoznaczny z uznaniem przez Wykonawcę zgłoszonej reklamacji.</w:t>
      </w:r>
    </w:p>
    <w:p w14:paraId="0ADABEF0" w14:textId="77777777" w:rsidR="00A107BF" w:rsidRPr="00AA7113" w:rsidRDefault="009F6F77">
      <w:pPr>
        <w:ind w:left="284" w:hanging="284"/>
        <w:jc w:val="both"/>
        <w:rPr>
          <w:rFonts w:ascii="Arial" w:eastAsia="Arial" w:hAnsi="Arial" w:cs="Arial"/>
          <w:color w:val="auto"/>
          <w:sz w:val="18"/>
          <w:szCs w:val="18"/>
        </w:rPr>
      </w:pPr>
      <w:r w:rsidRPr="00AA7113">
        <w:rPr>
          <w:rFonts w:ascii="Arial" w:hAnsi="Arial"/>
          <w:color w:val="auto"/>
          <w:sz w:val="18"/>
          <w:szCs w:val="18"/>
        </w:rPr>
        <w:t xml:space="preserve">7. Potrzebę dokonania naprawy gwarancyjnej zgłasza do Wykonawcy przedstawiciel Zamawiającego. Zgłoszenie dokonywane będzie pisemnie, pod numerem telefonu …............., faksem na numer …........... lub e-mailem………………………………. w dni robocze w </w:t>
      </w:r>
      <w:proofErr w:type="spellStart"/>
      <w:r w:rsidRPr="00AA7113">
        <w:rPr>
          <w:rFonts w:ascii="Arial" w:hAnsi="Arial"/>
          <w:color w:val="auto"/>
          <w:sz w:val="18"/>
          <w:szCs w:val="18"/>
        </w:rPr>
        <w:t>godz</w:t>
      </w:r>
      <w:proofErr w:type="spellEnd"/>
      <w:r w:rsidRPr="00AA7113">
        <w:rPr>
          <w:rFonts w:ascii="Arial" w:hAnsi="Arial"/>
          <w:color w:val="auto"/>
          <w:sz w:val="18"/>
          <w:szCs w:val="18"/>
        </w:rPr>
        <w:t>: od 7</w:t>
      </w:r>
      <w:r w:rsidRPr="00AA7113">
        <w:rPr>
          <w:rFonts w:ascii="Arial" w:hAnsi="Arial"/>
          <w:color w:val="auto"/>
          <w:sz w:val="18"/>
          <w:szCs w:val="18"/>
          <w:vertAlign w:val="superscript"/>
        </w:rPr>
        <w:t xml:space="preserve">00  </w:t>
      </w:r>
      <w:r w:rsidRPr="00AA7113">
        <w:rPr>
          <w:rFonts w:ascii="Arial" w:hAnsi="Arial"/>
          <w:color w:val="auto"/>
          <w:sz w:val="18"/>
          <w:szCs w:val="18"/>
        </w:rPr>
        <w:t>do 15</w:t>
      </w:r>
      <w:r w:rsidRPr="00AA7113">
        <w:rPr>
          <w:rFonts w:ascii="Arial" w:hAnsi="Arial"/>
          <w:color w:val="auto"/>
          <w:sz w:val="18"/>
          <w:szCs w:val="18"/>
          <w:vertAlign w:val="superscript"/>
        </w:rPr>
        <w:t>00.</w:t>
      </w:r>
    </w:p>
    <w:p w14:paraId="04DBAE58" w14:textId="77777777" w:rsidR="00A107BF" w:rsidRPr="00AA7113" w:rsidRDefault="009F6F77">
      <w:pPr>
        <w:ind w:left="284" w:hanging="284"/>
        <w:jc w:val="both"/>
        <w:rPr>
          <w:rFonts w:ascii="Arial" w:eastAsia="Arial" w:hAnsi="Arial" w:cs="Arial"/>
          <w:color w:val="auto"/>
          <w:sz w:val="18"/>
          <w:szCs w:val="18"/>
        </w:rPr>
      </w:pPr>
      <w:r w:rsidRPr="00AA7113">
        <w:rPr>
          <w:rFonts w:ascii="Arial" w:hAnsi="Arial"/>
          <w:color w:val="auto"/>
          <w:sz w:val="18"/>
          <w:szCs w:val="18"/>
        </w:rPr>
        <w:t>8. Wykonawca zapewni serwis gwarancyjny w miejscu użytkowania sprzętu a w przypadku konieczności dokonania naprawy wymagającej transportu uszkodzonego sprzętu do serwisu, Wykonawca realizować będzie transport na własny koszt i ryzyko.</w:t>
      </w:r>
    </w:p>
    <w:p w14:paraId="7ABC1F6F" w14:textId="77777777" w:rsidR="00A107BF" w:rsidRPr="00AA7113" w:rsidRDefault="009F6F77">
      <w:pPr>
        <w:ind w:left="284" w:hanging="284"/>
        <w:jc w:val="both"/>
        <w:rPr>
          <w:rFonts w:ascii="Arial" w:eastAsia="Arial" w:hAnsi="Arial" w:cs="Arial"/>
          <w:color w:val="auto"/>
          <w:sz w:val="18"/>
          <w:szCs w:val="18"/>
        </w:rPr>
      </w:pPr>
      <w:r w:rsidRPr="00AA7113">
        <w:rPr>
          <w:rFonts w:ascii="Arial" w:hAnsi="Arial"/>
          <w:color w:val="auto"/>
          <w:sz w:val="18"/>
          <w:szCs w:val="18"/>
        </w:rPr>
        <w:t>9. Wykonawca zapewni dostępność części zamiennych dla sprzętu przez okres minimum 10 lat od daty wykonania przedmiotu niniejszej umowy oraz zapewni możliwość zakupu przez Zamawiającego w tym okresie części zamiennych.</w:t>
      </w:r>
    </w:p>
    <w:p w14:paraId="1E0EF1BE" w14:textId="77777777" w:rsidR="00A107BF" w:rsidRPr="00AA7113" w:rsidRDefault="009F6F77">
      <w:pPr>
        <w:ind w:left="284" w:hanging="284"/>
        <w:jc w:val="both"/>
        <w:rPr>
          <w:color w:val="auto"/>
          <w:sz w:val="18"/>
          <w:szCs w:val="18"/>
        </w:rPr>
      </w:pPr>
      <w:r w:rsidRPr="00AA7113">
        <w:rPr>
          <w:rFonts w:ascii="Arial" w:hAnsi="Arial"/>
          <w:color w:val="auto"/>
          <w:sz w:val="18"/>
          <w:szCs w:val="18"/>
        </w:rPr>
        <w:t>10. Udzielenie gwarancji przez Wykonawcę nie wyłącza ani nie ogranicza w jakikolwiek sposób uprawnień Zamawiającego z tytułu rękojmi za wady przedmiotu niniejszej umowy określonych w Kodeksie cywilnym ani uprawnień Zamawiającego z tytułu gwarancji jakości udzielonych na całość lub część przedmiotu niniejszej umowy przez osoby trzecie, np. producenta sprzętu.</w:t>
      </w:r>
    </w:p>
    <w:p w14:paraId="3E5CC8C9" w14:textId="77777777" w:rsidR="00A107BF" w:rsidRPr="00AA7113" w:rsidRDefault="009F6F77">
      <w:pPr>
        <w:jc w:val="center"/>
        <w:rPr>
          <w:rFonts w:ascii="Arial" w:eastAsia="Arial" w:hAnsi="Arial" w:cs="Arial"/>
          <w:b/>
          <w:bCs/>
          <w:color w:val="auto"/>
          <w:sz w:val="18"/>
          <w:szCs w:val="18"/>
        </w:rPr>
      </w:pPr>
      <w:r w:rsidRPr="00AA7113">
        <w:rPr>
          <w:rFonts w:ascii="Arial" w:hAnsi="Arial"/>
          <w:b/>
          <w:bCs/>
          <w:color w:val="auto"/>
          <w:sz w:val="18"/>
          <w:szCs w:val="18"/>
        </w:rPr>
        <w:t>§ 5</w:t>
      </w:r>
    </w:p>
    <w:p w14:paraId="088F9ACB" w14:textId="77777777" w:rsidR="00A107BF" w:rsidRPr="00AA7113" w:rsidRDefault="009F6F77">
      <w:pPr>
        <w:jc w:val="center"/>
        <w:rPr>
          <w:rFonts w:ascii="Arial" w:eastAsia="Arial" w:hAnsi="Arial" w:cs="Arial"/>
          <w:b/>
          <w:bCs/>
          <w:color w:val="auto"/>
          <w:sz w:val="18"/>
          <w:szCs w:val="18"/>
          <w:u w:val="single"/>
        </w:rPr>
      </w:pPr>
      <w:r w:rsidRPr="00AA7113">
        <w:rPr>
          <w:rFonts w:ascii="Arial" w:hAnsi="Arial"/>
          <w:b/>
          <w:bCs/>
          <w:color w:val="auto"/>
          <w:sz w:val="18"/>
          <w:szCs w:val="18"/>
          <w:u w:val="single"/>
        </w:rPr>
        <w:t>KARY UMOWNE</w:t>
      </w:r>
    </w:p>
    <w:p w14:paraId="08321413" w14:textId="77777777" w:rsidR="00A107BF" w:rsidRPr="00AA7113" w:rsidRDefault="009F6F77">
      <w:pPr>
        <w:ind w:left="284" w:hanging="284"/>
        <w:jc w:val="both"/>
        <w:rPr>
          <w:rFonts w:ascii="Arial" w:eastAsia="Arial" w:hAnsi="Arial" w:cs="Arial"/>
          <w:color w:val="auto"/>
          <w:sz w:val="18"/>
          <w:szCs w:val="18"/>
        </w:rPr>
      </w:pPr>
      <w:r w:rsidRPr="00AA7113">
        <w:rPr>
          <w:rFonts w:ascii="Arial" w:hAnsi="Arial"/>
          <w:color w:val="auto"/>
          <w:sz w:val="18"/>
          <w:szCs w:val="18"/>
        </w:rPr>
        <w:t>1. W zakresie odpowiedzialności odszkodowawczej strony ustanawiają odpowiedzialność w formie kar umownych w następujących wypadkach i wysokościach:</w:t>
      </w:r>
    </w:p>
    <w:p w14:paraId="0438C478" w14:textId="77777777" w:rsidR="00A107BF" w:rsidRPr="00AA7113" w:rsidRDefault="009F6F77">
      <w:pPr>
        <w:widowControl w:val="0"/>
        <w:numPr>
          <w:ilvl w:val="0"/>
          <w:numId w:val="13"/>
        </w:numPr>
        <w:jc w:val="both"/>
        <w:rPr>
          <w:rFonts w:ascii="Arial" w:hAnsi="Arial"/>
          <w:color w:val="auto"/>
          <w:sz w:val="18"/>
          <w:szCs w:val="18"/>
        </w:rPr>
      </w:pPr>
      <w:r w:rsidRPr="00AA7113">
        <w:rPr>
          <w:rStyle w:val="BrakA"/>
          <w:rFonts w:ascii="Arial" w:hAnsi="Arial"/>
          <w:color w:val="auto"/>
          <w:sz w:val="18"/>
          <w:szCs w:val="18"/>
        </w:rPr>
        <w:t xml:space="preserve">Zamawiający zapłaci Wykonawcy karę umowną z tytułu </w:t>
      </w:r>
      <w:r w:rsidRPr="00AA7113">
        <w:rPr>
          <w:rFonts w:ascii="Arial" w:hAnsi="Arial"/>
          <w:b/>
          <w:bCs/>
          <w:color w:val="auto"/>
          <w:sz w:val="18"/>
          <w:szCs w:val="18"/>
        </w:rPr>
        <w:t>odstąpienia od niniejszej umowy</w:t>
      </w:r>
      <w:r w:rsidRPr="00AA7113">
        <w:rPr>
          <w:rStyle w:val="BrakA"/>
          <w:rFonts w:ascii="Arial" w:hAnsi="Arial"/>
          <w:color w:val="auto"/>
          <w:sz w:val="18"/>
          <w:szCs w:val="18"/>
        </w:rPr>
        <w:t xml:space="preserve"> z przyczyn leżących po stronie Zamawiającego w wysokości 10% kwoty brutto określonej w § 1 ust. 1 niniejszej umowy, chyba, że odstąpienie nastąpiło na podstawie art. 456 ustawy Prawo zamówień publicznych.</w:t>
      </w:r>
    </w:p>
    <w:p w14:paraId="10D5DF7A" w14:textId="77777777" w:rsidR="00A107BF" w:rsidRPr="00AA7113" w:rsidRDefault="009F6F77">
      <w:pPr>
        <w:widowControl w:val="0"/>
        <w:numPr>
          <w:ilvl w:val="0"/>
          <w:numId w:val="13"/>
        </w:numPr>
        <w:jc w:val="both"/>
        <w:rPr>
          <w:rFonts w:ascii="Arial" w:hAnsi="Arial"/>
          <w:color w:val="auto"/>
          <w:sz w:val="18"/>
          <w:szCs w:val="18"/>
        </w:rPr>
      </w:pPr>
      <w:r w:rsidRPr="00AA7113">
        <w:rPr>
          <w:rStyle w:val="BrakA"/>
          <w:rFonts w:ascii="Arial" w:hAnsi="Arial"/>
          <w:color w:val="auto"/>
          <w:sz w:val="18"/>
          <w:szCs w:val="18"/>
        </w:rPr>
        <w:t>Wykonawca zapłaci Zamawiającemu karę umowną z tytułu</w:t>
      </w:r>
      <w:r w:rsidRPr="00AA7113">
        <w:rPr>
          <w:rFonts w:ascii="Arial" w:hAnsi="Arial"/>
          <w:b/>
          <w:bCs/>
          <w:color w:val="auto"/>
          <w:sz w:val="18"/>
          <w:szCs w:val="18"/>
        </w:rPr>
        <w:t xml:space="preserve"> odstąpienia od niniejszej umowy</w:t>
      </w:r>
      <w:r w:rsidRPr="00AA7113">
        <w:rPr>
          <w:rStyle w:val="BrakA"/>
          <w:rFonts w:ascii="Arial" w:hAnsi="Arial"/>
          <w:color w:val="auto"/>
          <w:sz w:val="18"/>
          <w:szCs w:val="18"/>
        </w:rPr>
        <w:t xml:space="preserve"> z przyczyn leżących po stronie Wykonawcy w wysokości 10% kwoty brutto określonej w § 1 ust. 1 niniejszej umowy. </w:t>
      </w:r>
    </w:p>
    <w:p w14:paraId="77EB016A" w14:textId="77777777" w:rsidR="00A107BF" w:rsidRPr="00AA7113" w:rsidRDefault="009F6F77">
      <w:pPr>
        <w:widowControl w:val="0"/>
        <w:numPr>
          <w:ilvl w:val="0"/>
          <w:numId w:val="13"/>
        </w:numPr>
        <w:jc w:val="both"/>
        <w:rPr>
          <w:rFonts w:ascii="Arial" w:hAnsi="Arial"/>
          <w:color w:val="auto"/>
          <w:sz w:val="18"/>
          <w:szCs w:val="18"/>
        </w:rPr>
      </w:pPr>
      <w:r w:rsidRPr="00AA7113">
        <w:rPr>
          <w:rStyle w:val="BrakA"/>
          <w:rFonts w:ascii="Arial" w:hAnsi="Arial"/>
          <w:color w:val="auto"/>
          <w:sz w:val="18"/>
          <w:szCs w:val="18"/>
        </w:rPr>
        <w:t>Wykonawca zapłaci Zamawiającemu karę umowną za zwłokę w wykonaniu przedmiotu niniejszej umowy określonego w § 1 ust. 2 niniejszej umowy w wysokości 0,5% wartości brutto niniejszej umowy określonej w § 1 ust. 1 niniejszej umowy za każdy rozpoczęty dzień zwłoki w stosunku do terminu określonego w § 1 ust. 4 niniejszej umowy.</w:t>
      </w:r>
    </w:p>
    <w:p w14:paraId="0DA24542" w14:textId="77777777" w:rsidR="00A107BF" w:rsidRPr="00AA7113" w:rsidRDefault="009F6F77">
      <w:pPr>
        <w:widowControl w:val="0"/>
        <w:numPr>
          <w:ilvl w:val="0"/>
          <w:numId w:val="13"/>
        </w:numPr>
        <w:jc w:val="both"/>
        <w:rPr>
          <w:rFonts w:ascii="Arial" w:hAnsi="Arial"/>
          <w:color w:val="auto"/>
          <w:sz w:val="18"/>
          <w:szCs w:val="18"/>
        </w:rPr>
      </w:pPr>
      <w:r w:rsidRPr="00AA7113">
        <w:rPr>
          <w:rStyle w:val="BrakA"/>
          <w:rFonts w:ascii="Arial" w:hAnsi="Arial"/>
          <w:color w:val="auto"/>
          <w:sz w:val="18"/>
          <w:szCs w:val="18"/>
        </w:rPr>
        <w:t xml:space="preserve">Wykonawca zapłaci Zamawiającemu karę umowną za zwłokę w usunięciu wad stwierdzonych w okresie gwarancji w wysokości 0,2% ceny brutto określonej w </w:t>
      </w:r>
      <w:bookmarkStart w:id="4" w:name="_Hlk71102111"/>
      <w:r w:rsidRPr="00AA7113">
        <w:rPr>
          <w:rStyle w:val="BrakA"/>
          <w:rFonts w:ascii="Arial" w:hAnsi="Arial"/>
          <w:color w:val="auto"/>
          <w:sz w:val="18"/>
          <w:szCs w:val="18"/>
        </w:rPr>
        <w:t xml:space="preserve">§ 1 ust. 1 niniejszej umowy </w:t>
      </w:r>
      <w:bookmarkEnd w:id="4"/>
      <w:r w:rsidRPr="00AA7113">
        <w:rPr>
          <w:rStyle w:val="BrakA"/>
          <w:rFonts w:ascii="Arial" w:hAnsi="Arial"/>
          <w:color w:val="auto"/>
          <w:sz w:val="18"/>
          <w:szCs w:val="18"/>
        </w:rPr>
        <w:t>liczonej za każdy rozpoczęty dzień zwłoki w stosunku do terminów wskazanych w § 4 ust. 3 a), b) lub c) niniejszej umowy.</w:t>
      </w:r>
    </w:p>
    <w:p w14:paraId="2547B14C" w14:textId="77777777" w:rsidR="00A107BF" w:rsidRPr="00AA7113" w:rsidRDefault="009F6F77">
      <w:pPr>
        <w:widowControl w:val="0"/>
        <w:numPr>
          <w:ilvl w:val="0"/>
          <w:numId w:val="13"/>
        </w:numPr>
        <w:jc w:val="both"/>
        <w:rPr>
          <w:rFonts w:ascii="Arial" w:hAnsi="Arial"/>
          <w:color w:val="auto"/>
          <w:sz w:val="18"/>
          <w:szCs w:val="18"/>
        </w:rPr>
      </w:pPr>
      <w:r w:rsidRPr="00AA7113">
        <w:rPr>
          <w:rStyle w:val="BrakA"/>
          <w:rFonts w:ascii="Arial" w:hAnsi="Arial"/>
          <w:color w:val="auto"/>
          <w:sz w:val="18"/>
          <w:szCs w:val="18"/>
        </w:rPr>
        <w:t xml:space="preserve">Wykonawca zapłaci Zamawiającemu karę umowną za zwłokę w wymianie wadliwego sprzętu na nowy w wysokości 0,2% wartości brutto niniejszej umowy określonej w </w:t>
      </w:r>
      <w:bookmarkStart w:id="5" w:name="_Hlk711021111"/>
      <w:r w:rsidRPr="00AA7113">
        <w:rPr>
          <w:rStyle w:val="BrakA"/>
          <w:rFonts w:ascii="Arial" w:hAnsi="Arial"/>
          <w:color w:val="auto"/>
          <w:sz w:val="18"/>
          <w:szCs w:val="18"/>
        </w:rPr>
        <w:t xml:space="preserve">§ 1 ust. 1 niniejszej umowy </w:t>
      </w:r>
      <w:bookmarkEnd w:id="5"/>
      <w:r w:rsidRPr="00AA7113">
        <w:rPr>
          <w:rStyle w:val="BrakA"/>
          <w:rFonts w:ascii="Arial" w:hAnsi="Arial"/>
          <w:color w:val="auto"/>
          <w:sz w:val="18"/>
          <w:szCs w:val="18"/>
        </w:rPr>
        <w:t>za każdy rozpoczęty dzień zwłoki w stosunku do terminu wskazanego w § 4 ust. 5 niniejszej umowy.</w:t>
      </w:r>
    </w:p>
    <w:p w14:paraId="4A696C8D" w14:textId="77777777" w:rsidR="00A107BF" w:rsidRPr="00AA7113" w:rsidRDefault="009F6F77">
      <w:pPr>
        <w:widowControl w:val="0"/>
        <w:numPr>
          <w:ilvl w:val="0"/>
          <w:numId w:val="13"/>
        </w:numPr>
        <w:jc w:val="both"/>
        <w:rPr>
          <w:rFonts w:ascii="Arial" w:hAnsi="Arial"/>
          <w:color w:val="auto"/>
          <w:sz w:val="18"/>
          <w:szCs w:val="18"/>
        </w:rPr>
      </w:pPr>
      <w:r w:rsidRPr="00AA7113">
        <w:rPr>
          <w:rStyle w:val="BrakA"/>
          <w:rFonts w:ascii="Arial" w:hAnsi="Arial"/>
          <w:color w:val="auto"/>
          <w:sz w:val="18"/>
          <w:szCs w:val="18"/>
        </w:rPr>
        <w:t xml:space="preserve">Wykonawca zapłaci Zamawiającemu kare umowną za niewykonanie czynności przeglądów </w:t>
      </w:r>
      <w:r w:rsidRPr="00AA7113">
        <w:rPr>
          <w:rStyle w:val="BrakA"/>
          <w:rFonts w:ascii="Arial" w:hAnsi="Arial"/>
          <w:color w:val="auto"/>
          <w:sz w:val="18"/>
          <w:szCs w:val="18"/>
        </w:rPr>
        <w:lastRenderedPageBreak/>
        <w:t>gwarancyjnych wskazanych w § 4 ust. 2 niniejszej umowy w wysokości 1.000 zł za każdy niewykonany przegląd.</w:t>
      </w:r>
    </w:p>
    <w:p w14:paraId="4976430D" w14:textId="77777777" w:rsidR="00A107BF" w:rsidRPr="00AA7113" w:rsidRDefault="009F6F77">
      <w:pPr>
        <w:pStyle w:val="Tekstpodstawowywcity2"/>
        <w:tabs>
          <w:tab w:val="clear" w:pos="284"/>
          <w:tab w:val="clear" w:pos="408"/>
          <w:tab w:val="left" w:pos="708"/>
        </w:tabs>
        <w:ind w:left="284" w:hanging="284"/>
        <w:rPr>
          <w:rFonts w:ascii="Arial" w:eastAsia="Arial" w:hAnsi="Arial" w:cs="Arial"/>
          <w:color w:val="auto"/>
          <w:sz w:val="18"/>
          <w:szCs w:val="18"/>
        </w:rPr>
      </w:pPr>
      <w:r w:rsidRPr="00AA7113">
        <w:rPr>
          <w:rFonts w:ascii="Arial" w:hAnsi="Arial"/>
          <w:color w:val="auto"/>
          <w:sz w:val="18"/>
          <w:szCs w:val="18"/>
        </w:rPr>
        <w:t xml:space="preserve">2. Zamawiający ma prawo do dochodzenia od Wykonawcy kar umownych ze wszystkich tytułów określonych w ust. 1 niniejszego paragrafu jednocześnie, jednak łączna wysokość kar umownych nie przekroczy 20% wartości przedmiotu niniejszej umowy brutto określonej w § 1 ust. 1 niniejszej umowy. </w:t>
      </w:r>
    </w:p>
    <w:p w14:paraId="58F71DCA" w14:textId="77777777" w:rsidR="00A107BF" w:rsidRPr="00AA7113" w:rsidRDefault="009F6F77">
      <w:pPr>
        <w:pStyle w:val="Tekstpodstawowywcity2"/>
        <w:tabs>
          <w:tab w:val="clear" w:pos="284"/>
          <w:tab w:val="clear" w:pos="408"/>
          <w:tab w:val="left" w:pos="708"/>
        </w:tabs>
        <w:ind w:left="284" w:hanging="284"/>
        <w:rPr>
          <w:rFonts w:ascii="Arial" w:eastAsia="Arial" w:hAnsi="Arial" w:cs="Arial"/>
          <w:color w:val="auto"/>
          <w:sz w:val="18"/>
          <w:szCs w:val="18"/>
        </w:rPr>
      </w:pPr>
      <w:r w:rsidRPr="00AA7113">
        <w:rPr>
          <w:rFonts w:ascii="Arial" w:hAnsi="Arial"/>
          <w:color w:val="auto"/>
          <w:sz w:val="18"/>
          <w:szCs w:val="18"/>
        </w:rPr>
        <w:t>3. Postanowienia niniejszego paragrafu nie wyłączają prawa Zamawiającego do dochodzenia od Wykonawcy odszkodowania uzupełniającego na zasadach ogólnych, jeżeli wartość powstałej szkody przekroczy wysokość zastrzeżonych kar umownych.</w:t>
      </w:r>
    </w:p>
    <w:p w14:paraId="1B3EC6F2" w14:textId="77777777" w:rsidR="00A107BF" w:rsidRPr="00AA7113" w:rsidRDefault="009F6F77">
      <w:pPr>
        <w:pStyle w:val="Tekstpodstawowywcity2"/>
        <w:tabs>
          <w:tab w:val="clear" w:pos="284"/>
          <w:tab w:val="clear" w:pos="408"/>
          <w:tab w:val="left" w:pos="708"/>
        </w:tabs>
        <w:ind w:left="284" w:hanging="284"/>
        <w:rPr>
          <w:rFonts w:ascii="Arial" w:eastAsia="Arial" w:hAnsi="Arial" w:cs="Arial"/>
          <w:color w:val="auto"/>
          <w:sz w:val="18"/>
          <w:szCs w:val="18"/>
        </w:rPr>
      </w:pPr>
      <w:r w:rsidRPr="00AA7113">
        <w:rPr>
          <w:rFonts w:ascii="Arial" w:hAnsi="Arial"/>
          <w:color w:val="auto"/>
          <w:sz w:val="18"/>
          <w:szCs w:val="18"/>
        </w:rPr>
        <w:t>4.  Naliczenie przez Zamawiającego kary umownej następuje poprzez sporządzenie noty księgowej wraz ze wskazaniem podstawy naliczenia. Zapłata kar umownych przez Wykonawcę następować będzie przelewem na rachunek bankowy Zamawiającego w terminie 7 dni od daty doręczenia Wykonawcy noty obciążeniowej.</w:t>
      </w:r>
    </w:p>
    <w:p w14:paraId="5262EF5B" w14:textId="77777777" w:rsidR="00A107BF" w:rsidRPr="00AA7113" w:rsidRDefault="009F6F77">
      <w:pPr>
        <w:pStyle w:val="Tekstpodstawowywcity2"/>
        <w:tabs>
          <w:tab w:val="clear" w:pos="284"/>
          <w:tab w:val="clear" w:pos="408"/>
          <w:tab w:val="left" w:pos="708"/>
        </w:tabs>
        <w:ind w:left="284" w:hanging="284"/>
        <w:rPr>
          <w:rFonts w:ascii="Arial" w:eastAsia="Arial" w:hAnsi="Arial" w:cs="Arial"/>
          <w:color w:val="auto"/>
          <w:sz w:val="18"/>
          <w:szCs w:val="18"/>
        </w:rPr>
      </w:pPr>
      <w:r w:rsidRPr="00AA7113">
        <w:rPr>
          <w:rFonts w:ascii="Arial" w:hAnsi="Arial"/>
          <w:color w:val="auto"/>
          <w:sz w:val="18"/>
          <w:szCs w:val="18"/>
        </w:rPr>
        <w:t>5. Zamawiającemu przysługuje prawo do potrącania wszelkich naliczonych kar umownych z wszelkich wierzytelności przysługujących Wykonawcy wobec Zamawiającego, na co Wykonawca wyraża niniejszym zgodę.</w:t>
      </w:r>
    </w:p>
    <w:p w14:paraId="38854DCD" w14:textId="77777777" w:rsidR="00A107BF" w:rsidRPr="00AA7113" w:rsidRDefault="009F6F77">
      <w:pPr>
        <w:tabs>
          <w:tab w:val="left" w:pos="2380"/>
        </w:tabs>
        <w:jc w:val="center"/>
        <w:rPr>
          <w:rFonts w:ascii="Arial" w:eastAsia="Arial" w:hAnsi="Arial" w:cs="Arial"/>
          <w:b/>
          <w:bCs/>
          <w:color w:val="auto"/>
          <w:sz w:val="18"/>
          <w:szCs w:val="18"/>
        </w:rPr>
      </w:pPr>
      <w:r w:rsidRPr="00AA7113">
        <w:rPr>
          <w:rFonts w:ascii="Arial" w:hAnsi="Arial"/>
          <w:b/>
          <w:bCs/>
          <w:color w:val="auto"/>
          <w:sz w:val="18"/>
          <w:szCs w:val="18"/>
        </w:rPr>
        <w:t>§ 6</w:t>
      </w:r>
    </w:p>
    <w:p w14:paraId="6D067FD8" w14:textId="77777777" w:rsidR="00A107BF" w:rsidRPr="00AA7113" w:rsidRDefault="009F6F77">
      <w:pPr>
        <w:widowControl w:val="0"/>
        <w:tabs>
          <w:tab w:val="left" w:pos="2380"/>
        </w:tabs>
        <w:jc w:val="center"/>
        <w:rPr>
          <w:rFonts w:ascii="Arial" w:eastAsia="Arial" w:hAnsi="Arial" w:cs="Arial"/>
          <w:b/>
          <w:bCs/>
          <w:color w:val="auto"/>
          <w:sz w:val="18"/>
          <w:szCs w:val="18"/>
          <w:u w:val="single"/>
        </w:rPr>
      </w:pPr>
      <w:r w:rsidRPr="00AA7113">
        <w:rPr>
          <w:rFonts w:ascii="Arial" w:hAnsi="Arial"/>
          <w:b/>
          <w:bCs/>
          <w:color w:val="auto"/>
          <w:sz w:val="18"/>
          <w:szCs w:val="18"/>
          <w:u w:val="single"/>
        </w:rPr>
        <w:t>ODSTĄPIENIE OD UMOWY</w:t>
      </w:r>
    </w:p>
    <w:p w14:paraId="2D638186" w14:textId="77777777" w:rsidR="00A107BF" w:rsidRPr="00AA7113" w:rsidRDefault="009F6F77">
      <w:pPr>
        <w:widowControl w:val="0"/>
        <w:tabs>
          <w:tab w:val="left" w:pos="2380"/>
        </w:tabs>
        <w:ind w:left="284" w:hanging="284"/>
        <w:jc w:val="both"/>
        <w:rPr>
          <w:rFonts w:ascii="Arial" w:eastAsia="Arial" w:hAnsi="Arial" w:cs="Arial"/>
          <w:color w:val="auto"/>
          <w:sz w:val="18"/>
          <w:szCs w:val="18"/>
        </w:rPr>
      </w:pPr>
      <w:r w:rsidRPr="00AA7113">
        <w:rPr>
          <w:rFonts w:ascii="Arial" w:hAnsi="Arial"/>
          <w:color w:val="auto"/>
          <w:sz w:val="18"/>
          <w:szCs w:val="18"/>
        </w:rPr>
        <w:t>1. Zamawiający może odstąpić od niniejszej umowy w terminie 30 dni od dnia powzięcia wiadomości o zaistnieniu istotnej zmiany okoliczności powodującej, że wykonanie niniejszej umowy nie leży w interesie publicznym, czego nie można było przewidzieć w chwili zawarcia niniejszej umowy lub dalsze wykonywanie niniejszej umowy może zagrozić podstawowemu interesowi bezpieczeństwa państwa lub bezpieczeństwu publicznemu.</w:t>
      </w:r>
    </w:p>
    <w:p w14:paraId="5D6CB57D" w14:textId="77777777" w:rsidR="00A107BF" w:rsidRPr="00AA7113" w:rsidRDefault="009F6F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rFonts w:ascii="Arial" w:eastAsia="Arial" w:hAnsi="Arial" w:cs="Arial"/>
          <w:color w:val="auto"/>
          <w:sz w:val="18"/>
          <w:szCs w:val="18"/>
        </w:rPr>
      </w:pPr>
      <w:r w:rsidRPr="00AA7113">
        <w:rPr>
          <w:rFonts w:ascii="Arial" w:hAnsi="Arial"/>
          <w:color w:val="auto"/>
          <w:sz w:val="18"/>
          <w:szCs w:val="18"/>
        </w:rPr>
        <w:t xml:space="preserve">2.  Zamawiający może odstąpić od niniejszej umowy, jeżeli zachodzi co najmniej jedna z następujących okoliczności: </w:t>
      </w:r>
    </w:p>
    <w:p w14:paraId="2E7B6503" w14:textId="77777777" w:rsidR="00A107BF" w:rsidRPr="00AA7113" w:rsidRDefault="009F6F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6" w:hanging="142"/>
        <w:jc w:val="both"/>
        <w:rPr>
          <w:rFonts w:ascii="Arial" w:eastAsia="Arial" w:hAnsi="Arial" w:cs="Arial"/>
          <w:color w:val="auto"/>
          <w:sz w:val="18"/>
          <w:szCs w:val="18"/>
        </w:rPr>
      </w:pPr>
      <w:r w:rsidRPr="00AA7113">
        <w:rPr>
          <w:rFonts w:ascii="Arial" w:hAnsi="Arial"/>
          <w:color w:val="auto"/>
          <w:sz w:val="18"/>
          <w:szCs w:val="18"/>
        </w:rPr>
        <w:t xml:space="preserve">a) zmiana niniejszej umowy została dokonana z naruszeniem art. 454 i 455 ustawy Prawo zamówień publicznych; </w:t>
      </w:r>
    </w:p>
    <w:p w14:paraId="4EDEED72" w14:textId="77777777" w:rsidR="00A107BF" w:rsidRPr="00AA7113" w:rsidRDefault="009F6F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6" w:hanging="142"/>
        <w:rPr>
          <w:rFonts w:ascii="Arial" w:eastAsia="Arial" w:hAnsi="Arial" w:cs="Arial"/>
          <w:color w:val="auto"/>
          <w:sz w:val="18"/>
          <w:szCs w:val="18"/>
        </w:rPr>
      </w:pPr>
      <w:r w:rsidRPr="00AA7113">
        <w:rPr>
          <w:rFonts w:ascii="Arial" w:hAnsi="Arial"/>
          <w:color w:val="auto"/>
          <w:sz w:val="18"/>
          <w:szCs w:val="18"/>
        </w:rPr>
        <w:t xml:space="preserve">b) Wykonawca w chwili zawarcia niniejszej umowy podlegał wykluczeniu na podstawie art. 108 ustawy Prawo zamówień publicznych; </w:t>
      </w:r>
    </w:p>
    <w:p w14:paraId="59480195" w14:textId="77777777" w:rsidR="00A107BF" w:rsidRPr="00AA7113" w:rsidRDefault="009F6F77">
      <w:pPr>
        <w:ind w:left="567" w:hanging="283"/>
        <w:jc w:val="both"/>
        <w:rPr>
          <w:rFonts w:ascii="Arial" w:eastAsia="Arial" w:hAnsi="Arial" w:cs="Arial"/>
          <w:color w:val="auto"/>
          <w:sz w:val="18"/>
          <w:szCs w:val="18"/>
        </w:rPr>
      </w:pPr>
      <w:r w:rsidRPr="00AA7113">
        <w:rPr>
          <w:rFonts w:ascii="Arial" w:hAnsi="Arial"/>
          <w:color w:val="auto"/>
          <w:sz w:val="18"/>
          <w:szCs w:val="18"/>
        </w:rPr>
        <w:t>c) Trybunał Sprawiedliwości Unii Europejskiej stwierdził w ramach procedury przewidzianej w art. 258 Traktatu o funkcjonowaniu Unii Europejskiej, że Rzeczpospolita Polska uchybiła zobowiązaniom, które ciążą na niej na mocy Traktatów, dyrektywy 2014/24/UE, dyrektywy 22014/25/UE i dyrektywy 2009/81/WE, z uwagi na to, że Zamawiający udzielił zamówienia z naruszeniem prawa Unii Europejskiej.</w:t>
      </w:r>
    </w:p>
    <w:p w14:paraId="3A71A2CC" w14:textId="77777777" w:rsidR="00A107BF" w:rsidRPr="00AA7113" w:rsidRDefault="009F6F77">
      <w:pPr>
        <w:widowControl w:val="0"/>
        <w:ind w:left="284" w:hanging="284"/>
        <w:jc w:val="both"/>
        <w:rPr>
          <w:rFonts w:ascii="Arial" w:eastAsia="Arial" w:hAnsi="Arial" w:cs="Arial"/>
          <w:color w:val="auto"/>
          <w:sz w:val="18"/>
          <w:szCs w:val="18"/>
        </w:rPr>
      </w:pPr>
      <w:r w:rsidRPr="00AA7113">
        <w:rPr>
          <w:rFonts w:ascii="Arial" w:hAnsi="Arial"/>
          <w:color w:val="auto"/>
          <w:sz w:val="18"/>
          <w:szCs w:val="18"/>
        </w:rPr>
        <w:t>3. W przypadku, o którym mowa w ust. 2 pkt 1 lit. a) niniejszego paragrafu Zamawiający odstępuje od niniejszej umowy w części, której zmiana dotyczy.</w:t>
      </w:r>
    </w:p>
    <w:p w14:paraId="347F34A4" w14:textId="77777777" w:rsidR="00A107BF" w:rsidRPr="00AA7113" w:rsidRDefault="009F6F77">
      <w:pPr>
        <w:widowControl w:val="0"/>
        <w:ind w:left="284" w:hanging="284"/>
        <w:jc w:val="both"/>
        <w:rPr>
          <w:rFonts w:ascii="Arial" w:eastAsia="Arial" w:hAnsi="Arial" w:cs="Arial"/>
          <w:color w:val="auto"/>
          <w:sz w:val="18"/>
          <w:szCs w:val="18"/>
        </w:rPr>
      </w:pPr>
      <w:r w:rsidRPr="00AA7113">
        <w:rPr>
          <w:rFonts w:ascii="Arial" w:hAnsi="Arial"/>
          <w:color w:val="auto"/>
          <w:sz w:val="18"/>
          <w:szCs w:val="18"/>
        </w:rPr>
        <w:t>4. W przypadkach, o których mowa w ust. 1 i 2 niniejszego paragrafu Wykonawca może żądać wyłącznie wynagrodzenia należnego z tytułu wykonania części niniejszej umowy.</w:t>
      </w:r>
    </w:p>
    <w:p w14:paraId="0F134AD4" w14:textId="77777777" w:rsidR="00A107BF" w:rsidRPr="00AA7113" w:rsidRDefault="009F6F77">
      <w:pPr>
        <w:widowControl w:val="0"/>
        <w:ind w:left="284" w:hanging="284"/>
        <w:jc w:val="both"/>
        <w:rPr>
          <w:rFonts w:ascii="Arial" w:eastAsia="Arial" w:hAnsi="Arial" w:cs="Arial"/>
          <w:color w:val="auto"/>
          <w:sz w:val="18"/>
          <w:szCs w:val="18"/>
        </w:rPr>
      </w:pPr>
      <w:r w:rsidRPr="00AA7113">
        <w:rPr>
          <w:rFonts w:ascii="Arial" w:hAnsi="Arial"/>
          <w:color w:val="auto"/>
          <w:sz w:val="18"/>
          <w:szCs w:val="18"/>
        </w:rPr>
        <w:t xml:space="preserve">5. Zamawiającemu przysługuje prawo odstąpienia od niniejszej umowy w przypadku niezrealizowania przez Wykonawcę dostawy w terminie określonym w § 1 ust. 3 niniejszej umowy. </w:t>
      </w:r>
    </w:p>
    <w:p w14:paraId="722A52EC" w14:textId="77777777" w:rsidR="00A107BF" w:rsidRPr="00AA7113" w:rsidRDefault="009F6F77">
      <w:pPr>
        <w:widowControl w:val="0"/>
        <w:ind w:left="284" w:hanging="284"/>
        <w:jc w:val="both"/>
        <w:rPr>
          <w:rFonts w:ascii="Arial" w:eastAsia="Arial" w:hAnsi="Arial" w:cs="Arial"/>
          <w:color w:val="auto"/>
          <w:sz w:val="18"/>
          <w:szCs w:val="18"/>
        </w:rPr>
      </w:pPr>
      <w:r w:rsidRPr="00AA7113">
        <w:rPr>
          <w:rFonts w:ascii="Arial" w:hAnsi="Arial"/>
          <w:color w:val="auto"/>
          <w:sz w:val="18"/>
          <w:szCs w:val="18"/>
        </w:rPr>
        <w:t>6. Zamawiającemu przysługuje prawo odstąpienia od niniejszej umowy w przypadku zwłoki Wykonawcy w realizacji któregokolwiek z obowiązków wynikających z gwarancji udzielonej w § 4 niniejszej umowy o okres dłuższy niż 14 dni.</w:t>
      </w:r>
    </w:p>
    <w:p w14:paraId="5CBC1281" w14:textId="77777777" w:rsidR="00A107BF" w:rsidRPr="00AA7113" w:rsidRDefault="009F6F77">
      <w:pPr>
        <w:widowControl w:val="0"/>
        <w:ind w:left="284" w:hanging="284"/>
        <w:jc w:val="both"/>
        <w:rPr>
          <w:rFonts w:ascii="Arial" w:eastAsia="Arial" w:hAnsi="Arial" w:cs="Arial"/>
          <w:color w:val="auto"/>
          <w:sz w:val="18"/>
          <w:szCs w:val="18"/>
        </w:rPr>
      </w:pPr>
      <w:r w:rsidRPr="00AA7113">
        <w:rPr>
          <w:rFonts w:ascii="Arial" w:hAnsi="Arial"/>
          <w:color w:val="auto"/>
          <w:sz w:val="18"/>
          <w:szCs w:val="18"/>
        </w:rPr>
        <w:t>7. Zamawiający może wykonać umowne prawo odstąpienia zastrzeżone w ust. 5 i 6 niniejszego paragrafu oraz w paragrafie 2 ust. 7 w terminie 30 dni od dnia ziszczenia się przesłanek do odstąpienia od niniejszej umowy.</w:t>
      </w:r>
    </w:p>
    <w:p w14:paraId="361ED8EC" w14:textId="77777777" w:rsidR="00A107BF" w:rsidRPr="00AA7113" w:rsidRDefault="00A107BF">
      <w:pPr>
        <w:widowControl w:val="0"/>
        <w:rPr>
          <w:rFonts w:ascii="Arial" w:eastAsia="Arial" w:hAnsi="Arial" w:cs="Arial"/>
          <w:color w:val="auto"/>
          <w:sz w:val="18"/>
          <w:szCs w:val="18"/>
        </w:rPr>
      </w:pPr>
    </w:p>
    <w:p w14:paraId="5874AB74" w14:textId="77777777" w:rsidR="00A107BF" w:rsidRPr="00AA7113" w:rsidRDefault="009F6F77">
      <w:pPr>
        <w:widowControl w:val="0"/>
        <w:jc w:val="center"/>
        <w:rPr>
          <w:color w:val="auto"/>
        </w:rPr>
      </w:pPr>
      <w:r w:rsidRPr="00AA7113">
        <w:rPr>
          <w:rFonts w:ascii="Arial" w:hAnsi="Arial"/>
          <w:b/>
          <w:bCs/>
          <w:color w:val="auto"/>
          <w:sz w:val="18"/>
          <w:szCs w:val="18"/>
        </w:rPr>
        <w:t>§ 7</w:t>
      </w:r>
    </w:p>
    <w:p w14:paraId="0EE25331" w14:textId="77777777" w:rsidR="00A107BF" w:rsidRPr="00AA7113" w:rsidRDefault="009F6F77">
      <w:pPr>
        <w:widowControl w:val="0"/>
        <w:jc w:val="center"/>
        <w:rPr>
          <w:rFonts w:ascii="Arial" w:eastAsia="Arial" w:hAnsi="Arial" w:cs="Arial"/>
          <w:color w:val="auto"/>
          <w:sz w:val="18"/>
          <w:szCs w:val="18"/>
        </w:rPr>
      </w:pPr>
      <w:r w:rsidRPr="00AA7113">
        <w:rPr>
          <w:rFonts w:ascii="Arial" w:hAnsi="Arial"/>
          <w:b/>
          <w:bCs/>
          <w:color w:val="auto"/>
          <w:sz w:val="18"/>
          <w:szCs w:val="18"/>
          <w:u w:val="single"/>
        </w:rPr>
        <w:t>ZMIANY UMOWY</w:t>
      </w:r>
    </w:p>
    <w:p w14:paraId="1B9E2E4F" w14:textId="77777777" w:rsidR="00A107BF" w:rsidRPr="00AA7113" w:rsidRDefault="009F6F77">
      <w:pPr>
        <w:tabs>
          <w:tab w:val="left" w:pos="502"/>
        </w:tabs>
        <w:ind w:left="284" w:hanging="284"/>
        <w:jc w:val="both"/>
        <w:rPr>
          <w:color w:val="auto"/>
        </w:rPr>
      </w:pPr>
      <w:r w:rsidRPr="00AA7113">
        <w:rPr>
          <w:rFonts w:ascii="Arial" w:hAnsi="Arial"/>
          <w:color w:val="auto"/>
          <w:sz w:val="18"/>
          <w:szCs w:val="18"/>
        </w:rPr>
        <w:t>1. Wszelkie zmiany i uzupełnienia treści niniejszej umowy wymagają aneksu sporządzonego w formie pisemnej pod rygorem nieważności.</w:t>
      </w:r>
    </w:p>
    <w:p w14:paraId="1E634652" w14:textId="77777777" w:rsidR="00A107BF" w:rsidRPr="00AA7113" w:rsidRDefault="009F6F77">
      <w:pPr>
        <w:ind w:left="284" w:hanging="284"/>
        <w:jc w:val="both"/>
        <w:rPr>
          <w:color w:val="auto"/>
        </w:rPr>
      </w:pPr>
      <w:r w:rsidRPr="00AA7113">
        <w:rPr>
          <w:rFonts w:ascii="Arial" w:hAnsi="Arial"/>
          <w:color w:val="auto"/>
          <w:sz w:val="18"/>
          <w:szCs w:val="18"/>
        </w:rPr>
        <w:t xml:space="preserve">2. W przypadkach przewidzianych w niniejszej umowie dopuszcza się wprowadzenie zmian za zgodą Zamawiającego. </w:t>
      </w:r>
    </w:p>
    <w:p w14:paraId="618D856A" w14:textId="77777777" w:rsidR="00A107BF" w:rsidRPr="00AA7113" w:rsidRDefault="009F6F77">
      <w:pPr>
        <w:tabs>
          <w:tab w:val="left" w:pos="502"/>
        </w:tabs>
        <w:ind w:left="284" w:hanging="284"/>
        <w:jc w:val="both"/>
        <w:rPr>
          <w:rFonts w:ascii="Arial" w:eastAsia="Arial" w:hAnsi="Arial" w:cs="Arial"/>
          <w:color w:val="auto"/>
          <w:sz w:val="18"/>
          <w:szCs w:val="18"/>
        </w:rPr>
      </w:pPr>
      <w:r w:rsidRPr="00AA7113">
        <w:rPr>
          <w:rFonts w:ascii="Arial" w:hAnsi="Arial"/>
          <w:color w:val="auto"/>
          <w:sz w:val="18"/>
          <w:szCs w:val="18"/>
        </w:rPr>
        <w:t xml:space="preserve">3. Zmiana  postanowień niniejszej umowy może nastąpić na podstawie i pod rygorami art. 455 ustawy Prawo zamówień publicznych. </w:t>
      </w:r>
    </w:p>
    <w:p w14:paraId="0D44143E" w14:textId="77777777" w:rsidR="00A107BF" w:rsidRPr="00AA7113" w:rsidRDefault="009F6F77">
      <w:pPr>
        <w:widowControl w:val="0"/>
        <w:tabs>
          <w:tab w:val="left" w:pos="502"/>
        </w:tabs>
        <w:ind w:left="284" w:hanging="284"/>
        <w:jc w:val="both"/>
        <w:rPr>
          <w:color w:val="auto"/>
        </w:rPr>
      </w:pPr>
      <w:r w:rsidRPr="00AA7113">
        <w:rPr>
          <w:rFonts w:ascii="Arial" w:hAnsi="Arial"/>
          <w:color w:val="auto"/>
          <w:sz w:val="18"/>
          <w:szCs w:val="18"/>
        </w:rPr>
        <w:t>4. Strony dopuszczają w trakcie obowiązywania niniejszej umowy możliwość zmiany terminu realizacji niniejszej umowy w przypadku wystąpienia okoliczności leżących wyłącznie po stronie Zamawiającego, których wystąpienia Zamawiający, pomimo zachowania należytej staranności, nie mógł przewidzieć w dniu zawarciu niniejszej umowy oraz w przypadku wystąpienia okoliczności spowodowanych siłą wyższą, w tym wystąpieniem zdarzenia losowego wywołanego przez czynniki zewnętrzne, którego nie można było przewidzieć z pewnością, w szczególności zagrażającego bezpośrednio życiu lub zdrowiu ludzi lub grożącego powstaniem szkody w znacznych rozmiarach albo działań osób trzecich uniemożliwiających wykonanie prac, które to działania nie są konsekwencją winy którejkolwiek ze stron.</w:t>
      </w:r>
    </w:p>
    <w:p w14:paraId="07C9551C" w14:textId="445A8DF6" w:rsidR="00A107BF" w:rsidRPr="00AA7113" w:rsidRDefault="009F6F77">
      <w:pPr>
        <w:tabs>
          <w:tab w:val="left" w:pos="502"/>
        </w:tabs>
        <w:ind w:left="284" w:hanging="284"/>
        <w:jc w:val="both"/>
        <w:rPr>
          <w:color w:val="auto"/>
        </w:rPr>
      </w:pPr>
      <w:r w:rsidRPr="00AA7113">
        <w:rPr>
          <w:rFonts w:ascii="Arial" w:hAnsi="Arial"/>
          <w:color w:val="auto"/>
          <w:sz w:val="18"/>
          <w:szCs w:val="18"/>
        </w:rPr>
        <w:t>5.  Strony dopuszczają w trakcie obowiązywania niniejszej umowy możliwość zmiany wynagrodzenia Wykonawcy poprzez zmniejszenie ceny jednostkowej sprzętu będącego przedmiotem niniejszej umowy.</w:t>
      </w:r>
    </w:p>
    <w:p w14:paraId="51D2CAB1" w14:textId="77777777" w:rsidR="00A107BF" w:rsidRPr="00AA7113" w:rsidRDefault="009F6F77">
      <w:pPr>
        <w:tabs>
          <w:tab w:val="left" w:pos="502"/>
        </w:tabs>
        <w:ind w:left="284" w:hanging="284"/>
        <w:jc w:val="both"/>
        <w:rPr>
          <w:color w:val="auto"/>
        </w:rPr>
      </w:pPr>
      <w:r w:rsidRPr="00AA7113">
        <w:rPr>
          <w:rFonts w:ascii="Arial" w:hAnsi="Arial"/>
          <w:color w:val="auto"/>
          <w:sz w:val="18"/>
          <w:szCs w:val="18"/>
        </w:rPr>
        <w:t>6.  Strony dopuszczają w trakcie obowiązywania niniejszej umowy możliwość zmiany wynagrodzenia Wykonawcy poprzez jego podwyższenie lub obniżenie w przypadku ustawowej zmiany stawki podatku VAT, w ten sposób, że wynagrodzenie Wykonawcy netto pozostaje bez zmian, a zmianie ulega tylko wysokość podatku VAT.  Zmiany, o których mowa w zdaniu poprzedzającym, następują z mocy prawa i obwiązują od dnia obowiązywania odpowiednich przepisów prawa bez konieczności podpisywania odrębnego aneksu do niniejszej umowy.</w:t>
      </w:r>
    </w:p>
    <w:p w14:paraId="1EB6D8FF" w14:textId="77777777" w:rsidR="00A107BF" w:rsidRPr="00AA7113" w:rsidRDefault="009F6F77">
      <w:pPr>
        <w:pStyle w:val="Tekstpodstawowy"/>
        <w:tabs>
          <w:tab w:val="left" w:pos="2380"/>
        </w:tabs>
        <w:ind w:left="360" w:hanging="360"/>
        <w:jc w:val="both"/>
        <w:rPr>
          <w:color w:val="auto"/>
        </w:rPr>
      </w:pPr>
      <w:r w:rsidRPr="00AA7113">
        <w:rPr>
          <w:rFonts w:ascii="Arial" w:hAnsi="Arial"/>
          <w:color w:val="auto"/>
          <w:sz w:val="18"/>
          <w:szCs w:val="18"/>
        </w:rPr>
        <w:lastRenderedPageBreak/>
        <w:t>7. Zmiany niniejszej umowy, o których mowa w treści niniejszego paragrafu, z wyłączeniem zmian o których mowa w ust. 6 niniejszego paragrafu, wchodzą w życie po zawarciu stosownego aneksu w formie pisemnej pod rygorem nieważności.</w:t>
      </w:r>
    </w:p>
    <w:p w14:paraId="67AF694E" w14:textId="77777777" w:rsidR="00A107BF" w:rsidRPr="00AA7113" w:rsidRDefault="009F6F77">
      <w:pPr>
        <w:pStyle w:val="Tekstpodstawowy"/>
        <w:widowControl w:val="0"/>
        <w:tabs>
          <w:tab w:val="left" w:pos="2380"/>
        </w:tabs>
        <w:ind w:left="360" w:hanging="360"/>
        <w:jc w:val="both"/>
        <w:rPr>
          <w:color w:val="auto"/>
        </w:rPr>
      </w:pPr>
      <w:r w:rsidRPr="00AA7113">
        <w:rPr>
          <w:rFonts w:ascii="Arial" w:hAnsi="Arial"/>
          <w:color w:val="auto"/>
          <w:sz w:val="18"/>
          <w:szCs w:val="18"/>
        </w:rPr>
        <w:t>8. Niezależnie od postanowień niniejszego paragrafu Strony dopuszczają możliwość zmian redakcyjnych niniejszej umowy oraz zmian danych Stron ujawnionych w rejestrach publicznych, niestanowiących zmiany, o której mowa w art. 455 ust. 1 ustawy Prawo zamówień publicznych.</w:t>
      </w:r>
    </w:p>
    <w:p w14:paraId="4F67B7CB" w14:textId="77777777" w:rsidR="00A107BF" w:rsidRPr="00AA7113" w:rsidRDefault="00A107BF">
      <w:pPr>
        <w:widowControl w:val="0"/>
        <w:rPr>
          <w:rFonts w:ascii="Arial" w:eastAsia="Arial" w:hAnsi="Arial" w:cs="Arial"/>
          <w:b/>
          <w:bCs/>
          <w:color w:val="auto"/>
          <w:sz w:val="18"/>
          <w:szCs w:val="18"/>
        </w:rPr>
      </w:pPr>
    </w:p>
    <w:p w14:paraId="5902B425" w14:textId="77777777" w:rsidR="00A107BF" w:rsidRPr="00AA7113" w:rsidRDefault="009F6F77">
      <w:pPr>
        <w:widowControl w:val="0"/>
        <w:jc w:val="center"/>
        <w:rPr>
          <w:rFonts w:ascii="Arial" w:eastAsia="Arial" w:hAnsi="Arial" w:cs="Arial"/>
          <w:b/>
          <w:bCs/>
          <w:color w:val="auto"/>
          <w:sz w:val="18"/>
          <w:szCs w:val="18"/>
        </w:rPr>
      </w:pPr>
      <w:r w:rsidRPr="00AA7113">
        <w:rPr>
          <w:rFonts w:ascii="Arial" w:hAnsi="Arial"/>
          <w:b/>
          <w:bCs/>
          <w:color w:val="auto"/>
          <w:sz w:val="18"/>
          <w:szCs w:val="18"/>
        </w:rPr>
        <w:t>§ 8</w:t>
      </w:r>
    </w:p>
    <w:p w14:paraId="57C5E1A2" w14:textId="77777777" w:rsidR="00A107BF" w:rsidRPr="00AA7113" w:rsidRDefault="009F6F77">
      <w:pPr>
        <w:jc w:val="center"/>
        <w:rPr>
          <w:rFonts w:ascii="Arial" w:eastAsia="Arial" w:hAnsi="Arial" w:cs="Arial"/>
          <w:b/>
          <w:bCs/>
          <w:color w:val="auto"/>
          <w:sz w:val="18"/>
          <w:szCs w:val="18"/>
          <w:u w:val="single"/>
        </w:rPr>
      </w:pPr>
      <w:r w:rsidRPr="00AA7113">
        <w:rPr>
          <w:rFonts w:ascii="Arial" w:hAnsi="Arial"/>
          <w:b/>
          <w:bCs/>
          <w:color w:val="auto"/>
          <w:sz w:val="18"/>
          <w:szCs w:val="18"/>
          <w:u w:val="single"/>
        </w:rPr>
        <w:t>ROZSTRZYGANIE SPORÓW</w:t>
      </w:r>
    </w:p>
    <w:p w14:paraId="5D6DD6CC" w14:textId="77777777" w:rsidR="00A107BF" w:rsidRPr="00AA7113" w:rsidRDefault="009F6F77">
      <w:pPr>
        <w:numPr>
          <w:ilvl w:val="0"/>
          <w:numId w:val="15"/>
        </w:numPr>
        <w:jc w:val="both"/>
        <w:rPr>
          <w:rFonts w:ascii="Arial" w:hAnsi="Arial"/>
          <w:color w:val="auto"/>
          <w:sz w:val="18"/>
          <w:szCs w:val="18"/>
        </w:rPr>
      </w:pPr>
      <w:r w:rsidRPr="00AA7113">
        <w:rPr>
          <w:rStyle w:val="BrakA"/>
          <w:rFonts w:ascii="Arial" w:hAnsi="Arial"/>
          <w:color w:val="auto"/>
          <w:sz w:val="18"/>
          <w:szCs w:val="18"/>
        </w:rPr>
        <w:t>W przypadku powstania sporu na tle wykonania przedmiotu niniejszej umowy Zamawiający jest zobowiązany przede wszystkim do wyczerpania drogi postępowania reklamacyjnego.</w:t>
      </w:r>
    </w:p>
    <w:p w14:paraId="59D62CDF" w14:textId="77777777" w:rsidR="00A107BF" w:rsidRPr="00AA7113" w:rsidRDefault="009F6F77">
      <w:pPr>
        <w:numPr>
          <w:ilvl w:val="0"/>
          <w:numId w:val="16"/>
        </w:numPr>
        <w:jc w:val="both"/>
        <w:rPr>
          <w:rFonts w:ascii="Arial" w:hAnsi="Arial"/>
          <w:color w:val="auto"/>
          <w:sz w:val="18"/>
          <w:szCs w:val="18"/>
        </w:rPr>
      </w:pPr>
      <w:r w:rsidRPr="00AA7113">
        <w:rPr>
          <w:rStyle w:val="BrakA"/>
          <w:rFonts w:ascii="Arial" w:hAnsi="Arial"/>
          <w:color w:val="auto"/>
          <w:sz w:val="18"/>
          <w:szCs w:val="18"/>
        </w:rPr>
        <w:t>Reklamacje wykonuje się poprzez skierowanie konkretnego roszczenia do Wykonawcy.</w:t>
      </w:r>
    </w:p>
    <w:p w14:paraId="08843BE9" w14:textId="77777777" w:rsidR="00A107BF" w:rsidRPr="00AA7113" w:rsidRDefault="009F6F77">
      <w:pPr>
        <w:numPr>
          <w:ilvl w:val="0"/>
          <w:numId w:val="16"/>
        </w:numPr>
        <w:jc w:val="both"/>
        <w:rPr>
          <w:rFonts w:ascii="Arial" w:hAnsi="Arial"/>
          <w:color w:val="auto"/>
          <w:sz w:val="18"/>
          <w:szCs w:val="18"/>
        </w:rPr>
      </w:pPr>
      <w:r w:rsidRPr="00AA7113">
        <w:rPr>
          <w:rStyle w:val="BrakA"/>
          <w:rFonts w:ascii="Arial" w:hAnsi="Arial"/>
          <w:color w:val="auto"/>
          <w:sz w:val="18"/>
          <w:szCs w:val="18"/>
        </w:rPr>
        <w:t>W przypadku odmowy przez Wykonawcę uznania roszczenia Zamawiającego, Zamawiający uprawniony jest do wystąpienia na drogę sądową.</w:t>
      </w:r>
    </w:p>
    <w:p w14:paraId="53FB0567" w14:textId="77777777" w:rsidR="00A107BF" w:rsidRPr="00AA7113" w:rsidRDefault="009F6F77">
      <w:pPr>
        <w:numPr>
          <w:ilvl w:val="0"/>
          <w:numId w:val="16"/>
        </w:numPr>
        <w:rPr>
          <w:rFonts w:ascii="Arial" w:hAnsi="Arial"/>
          <w:color w:val="auto"/>
          <w:sz w:val="18"/>
          <w:szCs w:val="18"/>
        </w:rPr>
      </w:pPr>
      <w:r w:rsidRPr="00AA7113">
        <w:rPr>
          <w:rStyle w:val="BrakA"/>
          <w:rFonts w:ascii="Arial" w:hAnsi="Arial"/>
          <w:color w:val="auto"/>
          <w:sz w:val="18"/>
          <w:szCs w:val="18"/>
        </w:rPr>
        <w:t xml:space="preserve">Wszelkie spory wynikłe na tle realizacji przedmiotu niniejszej umowy będą ostatecznie rozstrzygane przez Sąd powszechny </w:t>
      </w:r>
      <w:r w:rsidRPr="00AA7113">
        <w:rPr>
          <w:rFonts w:ascii="Arial" w:hAnsi="Arial"/>
          <w:color w:val="auto"/>
          <w:sz w:val="18"/>
          <w:szCs w:val="18"/>
        </w:rPr>
        <w:t xml:space="preserve">właściwy dla siedziby Zamawiającego. </w:t>
      </w:r>
    </w:p>
    <w:p w14:paraId="600B1D41" w14:textId="77777777" w:rsidR="00A107BF" w:rsidRPr="00AA7113" w:rsidRDefault="009F6F77">
      <w:pPr>
        <w:numPr>
          <w:ilvl w:val="0"/>
          <w:numId w:val="16"/>
        </w:numPr>
        <w:jc w:val="both"/>
        <w:rPr>
          <w:rFonts w:ascii="Arial" w:hAnsi="Arial"/>
          <w:color w:val="auto"/>
          <w:sz w:val="18"/>
          <w:szCs w:val="18"/>
        </w:rPr>
      </w:pPr>
      <w:r w:rsidRPr="00AA7113">
        <w:rPr>
          <w:rStyle w:val="BrakA"/>
          <w:rFonts w:ascii="Arial" w:hAnsi="Arial"/>
          <w:color w:val="auto"/>
          <w:sz w:val="18"/>
          <w:szCs w:val="18"/>
        </w:rPr>
        <w:t>W sprawach nieuregulowanych niniejszą umową mają zastosowanie właściwe przepisy Kodeksu Cywilnego oraz ustawy Prawo zamówień publicznych.</w:t>
      </w:r>
    </w:p>
    <w:p w14:paraId="256E227A" w14:textId="77777777" w:rsidR="00A107BF" w:rsidRPr="00AA7113" w:rsidRDefault="00A107BF">
      <w:pPr>
        <w:jc w:val="both"/>
        <w:rPr>
          <w:rFonts w:ascii="Arial" w:eastAsia="Arial" w:hAnsi="Arial" w:cs="Arial"/>
          <w:color w:val="auto"/>
          <w:sz w:val="18"/>
          <w:szCs w:val="18"/>
        </w:rPr>
      </w:pPr>
    </w:p>
    <w:p w14:paraId="0D2D7053" w14:textId="77777777" w:rsidR="00A107BF" w:rsidRPr="00AA7113" w:rsidRDefault="009F6F77">
      <w:pPr>
        <w:widowControl w:val="0"/>
        <w:rPr>
          <w:rFonts w:ascii="Arial" w:eastAsia="Arial" w:hAnsi="Arial" w:cs="Arial"/>
          <w:color w:val="auto"/>
          <w:sz w:val="18"/>
          <w:szCs w:val="18"/>
        </w:rPr>
      </w:pPr>
      <w:r w:rsidRPr="00AA7113">
        <w:rPr>
          <w:rFonts w:ascii="Arial" w:hAnsi="Arial"/>
          <w:color w:val="auto"/>
          <w:sz w:val="18"/>
          <w:szCs w:val="18"/>
        </w:rPr>
        <w:t>Załącznik nr 1 – wzór protokołu</w:t>
      </w:r>
    </w:p>
    <w:p w14:paraId="233AD700" w14:textId="77777777" w:rsidR="00A107BF" w:rsidRPr="00AA7113" w:rsidRDefault="00A107BF">
      <w:pPr>
        <w:widowControl w:val="0"/>
        <w:jc w:val="center"/>
        <w:rPr>
          <w:rFonts w:ascii="Arial" w:eastAsia="Arial" w:hAnsi="Arial" w:cs="Arial"/>
          <w:b/>
          <w:bCs/>
          <w:color w:val="auto"/>
          <w:sz w:val="18"/>
          <w:szCs w:val="18"/>
        </w:rPr>
      </w:pPr>
    </w:p>
    <w:p w14:paraId="2356F358" w14:textId="77777777" w:rsidR="00A107BF" w:rsidRPr="00AA7113" w:rsidRDefault="00A107BF">
      <w:pPr>
        <w:ind w:left="588" w:firstLine="828"/>
        <w:jc w:val="both"/>
        <w:rPr>
          <w:rFonts w:ascii="Arial" w:eastAsia="Arial" w:hAnsi="Arial" w:cs="Arial"/>
          <w:b/>
          <w:bCs/>
          <w:color w:val="auto"/>
          <w:sz w:val="18"/>
          <w:szCs w:val="18"/>
        </w:rPr>
      </w:pPr>
    </w:p>
    <w:p w14:paraId="59C2305D" w14:textId="77777777" w:rsidR="00A107BF" w:rsidRPr="00AA7113" w:rsidRDefault="00A107BF">
      <w:pPr>
        <w:ind w:left="588" w:firstLine="828"/>
        <w:jc w:val="both"/>
        <w:rPr>
          <w:rFonts w:ascii="Arial" w:eastAsia="Arial" w:hAnsi="Arial" w:cs="Arial"/>
          <w:b/>
          <w:bCs/>
          <w:color w:val="auto"/>
          <w:sz w:val="18"/>
          <w:szCs w:val="18"/>
        </w:rPr>
      </w:pPr>
    </w:p>
    <w:p w14:paraId="09C63EDF" w14:textId="77777777" w:rsidR="00A107BF" w:rsidRPr="00AA7113" w:rsidRDefault="009F6F77">
      <w:pPr>
        <w:ind w:left="588" w:firstLine="828"/>
        <w:jc w:val="both"/>
        <w:rPr>
          <w:rFonts w:ascii="Arial" w:eastAsia="Arial" w:hAnsi="Arial" w:cs="Arial"/>
          <w:b/>
          <w:bCs/>
          <w:color w:val="auto"/>
          <w:sz w:val="18"/>
          <w:szCs w:val="18"/>
        </w:rPr>
      </w:pPr>
      <w:r w:rsidRPr="00AA7113">
        <w:rPr>
          <w:rFonts w:ascii="Arial" w:hAnsi="Arial"/>
          <w:b/>
          <w:bCs/>
          <w:color w:val="auto"/>
          <w:sz w:val="18"/>
          <w:szCs w:val="18"/>
        </w:rPr>
        <w:t>WYKONAWCA</w:t>
      </w:r>
      <w:r w:rsidRPr="00AA7113">
        <w:rPr>
          <w:rFonts w:ascii="Arial" w:hAnsi="Arial"/>
          <w:b/>
          <w:bCs/>
          <w:color w:val="auto"/>
          <w:sz w:val="18"/>
          <w:szCs w:val="18"/>
        </w:rPr>
        <w:tab/>
      </w:r>
      <w:r w:rsidRPr="00AA7113">
        <w:rPr>
          <w:rFonts w:ascii="Arial" w:hAnsi="Arial"/>
          <w:b/>
          <w:bCs/>
          <w:color w:val="auto"/>
          <w:sz w:val="18"/>
          <w:szCs w:val="18"/>
        </w:rPr>
        <w:tab/>
      </w:r>
      <w:r w:rsidRPr="00AA7113">
        <w:rPr>
          <w:rFonts w:ascii="Arial" w:hAnsi="Arial"/>
          <w:b/>
          <w:bCs/>
          <w:color w:val="auto"/>
          <w:sz w:val="18"/>
          <w:szCs w:val="18"/>
        </w:rPr>
        <w:tab/>
      </w:r>
      <w:r w:rsidRPr="00AA7113">
        <w:rPr>
          <w:rFonts w:ascii="Arial" w:hAnsi="Arial"/>
          <w:b/>
          <w:bCs/>
          <w:color w:val="auto"/>
          <w:sz w:val="18"/>
          <w:szCs w:val="18"/>
        </w:rPr>
        <w:tab/>
      </w:r>
      <w:r w:rsidRPr="00AA7113">
        <w:rPr>
          <w:rFonts w:ascii="Arial" w:hAnsi="Arial"/>
          <w:b/>
          <w:bCs/>
          <w:color w:val="auto"/>
          <w:sz w:val="18"/>
          <w:szCs w:val="18"/>
        </w:rPr>
        <w:tab/>
        <w:t>ZAMAWIAJĄCY</w:t>
      </w:r>
    </w:p>
    <w:p w14:paraId="1566B7BF" w14:textId="77777777" w:rsidR="00A107BF" w:rsidRPr="00AA7113" w:rsidRDefault="00A107BF">
      <w:pPr>
        <w:ind w:left="588" w:firstLine="828"/>
        <w:jc w:val="both"/>
        <w:rPr>
          <w:rFonts w:ascii="Arial" w:eastAsia="Arial" w:hAnsi="Arial" w:cs="Arial"/>
          <w:b/>
          <w:bCs/>
          <w:color w:val="auto"/>
          <w:sz w:val="18"/>
          <w:szCs w:val="18"/>
        </w:rPr>
      </w:pPr>
    </w:p>
    <w:p w14:paraId="20A3DFD9" w14:textId="77777777" w:rsidR="00A107BF" w:rsidRPr="00AA7113" w:rsidRDefault="00A107BF">
      <w:pPr>
        <w:ind w:left="588" w:firstLine="828"/>
        <w:jc w:val="both"/>
        <w:rPr>
          <w:rFonts w:ascii="Arial" w:eastAsia="Arial" w:hAnsi="Arial" w:cs="Arial"/>
          <w:b/>
          <w:bCs/>
          <w:color w:val="auto"/>
          <w:sz w:val="18"/>
          <w:szCs w:val="18"/>
        </w:rPr>
      </w:pPr>
    </w:p>
    <w:p w14:paraId="49CF49EB" w14:textId="77777777" w:rsidR="00A107BF" w:rsidRPr="00AA7113" w:rsidRDefault="00A107BF">
      <w:pPr>
        <w:ind w:left="588" w:firstLine="828"/>
        <w:jc w:val="both"/>
        <w:rPr>
          <w:rFonts w:ascii="Arial" w:eastAsia="Arial" w:hAnsi="Arial" w:cs="Arial"/>
          <w:b/>
          <w:bCs/>
          <w:color w:val="auto"/>
          <w:sz w:val="18"/>
          <w:szCs w:val="18"/>
        </w:rPr>
      </w:pPr>
    </w:p>
    <w:p w14:paraId="30539E27" w14:textId="77777777" w:rsidR="00A107BF" w:rsidRPr="00AA7113" w:rsidRDefault="00A107BF">
      <w:pPr>
        <w:rPr>
          <w:rFonts w:ascii="Arial" w:eastAsia="Arial" w:hAnsi="Arial" w:cs="Arial"/>
          <w:color w:val="auto"/>
          <w:sz w:val="18"/>
          <w:szCs w:val="18"/>
        </w:rPr>
      </w:pPr>
    </w:p>
    <w:p w14:paraId="12E71995" w14:textId="77777777" w:rsidR="00A107BF" w:rsidRPr="00AA7113" w:rsidRDefault="00A107BF">
      <w:pPr>
        <w:widowControl w:val="0"/>
        <w:jc w:val="center"/>
        <w:rPr>
          <w:rFonts w:ascii="Arial" w:eastAsia="Arial" w:hAnsi="Arial" w:cs="Arial"/>
          <w:b/>
          <w:bCs/>
          <w:color w:val="auto"/>
          <w:sz w:val="18"/>
          <w:szCs w:val="18"/>
        </w:rPr>
      </w:pPr>
    </w:p>
    <w:p w14:paraId="46CD33AF" w14:textId="77777777" w:rsidR="00A107BF" w:rsidRPr="00AA7113" w:rsidRDefault="00A107BF">
      <w:pPr>
        <w:widowControl w:val="0"/>
        <w:jc w:val="center"/>
        <w:rPr>
          <w:rFonts w:ascii="Arial" w:eastAsia="Arial" w:hAnsi="Arial" w:cs="Arial"/>
          <w:b/>
          <w:bCs/>
          <w:color w:val="auto"/>
          <w:sz w:val="18"/>
          <w:szCs w:val="18"/>
        </w:rPr>
      </w:pPr>
    </w:p>
    <w:p w14:paraId="49449026" w14:textId="77777777" w:rsidR="00A107BF" w:rsidRPr="00AA7113" w:rsidRDefault="00A107BF">
      <w:pPr>
        <w:widowControl w:val="0"/>
        <w:jc w:val="center"/>
        <w:rPr>
          <w:rFonts w:ascii="Arial" w:eastAsia="Arial" w:hAnsi="Arial" w:cs="Arial"/>
          <w:b/>
          <w:bCs/>
          <w:color w:val="auto"/>
          <w:sz w:val="18"/>
          <w:szCs w:val="18"/>
        </w:rPr>
      </w:pPr>
    </w:p>
    <w:p w14:paraId="665AD7E5" w14:textId="77777777" w:rsidR="00A107BF" w:rsidRPr="00AA7113" w:rsidRDefault="00A107BF">
      <w:pPr>
        <w:widowControl w:val="0"/>
        <w:jc w:val="center"/>
        <w:rPr>
          <w:rFonts w:ascii="Arial" w:eastAsia="Arial" w:hAnsi="Arial" w:cs="Arial"/>
          <w:b/>
          <w:bCs/>
          <w:color w:val="auto"/>
          <w:sz w:val="18"/>
          <w:szCs w:val="18"/>
        </w:rPr>
      </w:pPr>
    </w:p>
    <w:p w14:paraId="46196114" w14:textId="77777777" w:rsidR="00A107BF" w:rsidRPr="00AA7113" w:rsidRDefault="00A107BF">
      <w:pPr>
        <w:widowControl w:val="0"/>
        <w:jc w:val="center"/>
        <w:rPr>
          <w:rFonts w:ascii="Arial" w:eastAsia="Arial" w:hAnsi="Arial" w:cs="Arial"/>
          <w:b/>
          <w:bCs/>
          <w:color w:val="auto"/>
          <w:sz w:val="18"/>
          <w:szCs w:val="18"/>
        </w:rPr>
      </w:pPr>
    </w:p>
    <w:p w14:paraId="56AE23E4" w14:textId="77777777" w:rsidR="00A107BF" w:rsidRPr="00AA7113" w:rsidRDefault="00A107BF">
      <w:pPr>
        <w:widowControl w:val="0"/>
        <w:jc w:val="center"/>
        <w:rPr>
          <w:rFonts w:ascii="Arial" w:eastAsia="Arial" w:hAnsi="Arial" w:cs="Arial"/>
          <w:b/>
          <w:bCs/>
          <w:color w:val="auto"/>
          <w:sz w:val="18"/>
          <w:szCs w:val="18"/>
        </w:rPr>
      </w:pPr>
    </w:p>
    <w:p w14:paraId="71A3C3AF" w14:textId="77777777" w:rsidR="00A107BF" w:rsidRPr="00AA7113" w:rsidRDefault="00A107BF">
      <w:pPr>
        <w:widowControl w:val="0"/>
        <w:jc w:val="center"/>
        <w:rPr>
          <w:rFonts w:ascii="Arial" w:eastAsia="Arial" w:hAnsi="Arial" w:cs="Arial"/>
          <w:b/>
          <w:bCs/>
          <w:color w:val="auto"/>
          <w:sz w:val="18"/>
          <w:szCs w:val="18"/>
        </w:rPr>
      </w:pPr>
    </w:p>
    <w:p w14:paraId="3296F2F5" w14:textId="77777777" w:rsidR="00A107BF" w:rsidRPr="00AA7113" w:rsidRDefault="00A107BF">
      <w:pPr>
        <w:widowControl w:val="0"/>
        <w:jc w:val="center"/>
        <w:rPr>
          <w:rFonts w:ascii="Arial" w:eastAsia="Arial" w:hAnsi="Arial" w:cs="Arial"/>
          <w:b/>
          <w:bCs/>
          <w:color w:val="auto"/>
          <w:sz w:val="18"/>
          <w:szCs w:val="18"/>
        </w:rPr>
      </w:pPr>
    </w:p>
    <w:p w14:paraId="63F36782" w14:textId="77777777" w:rsidR="00A107BF" w:rsidRPr="00AA7113" w:rsidRDefault="00A107BF">
      <w:pPr>
        <w:widowControl w:val="0"/>
        <w:jc w:val="center"/>
        <w:rPr>
          <w:rFonts w:ascii="Arial" w:eastAsia="Arial" w:hAnsi="Arial" w:cs="Arial"/>
          <w:b/>
          <w:bCs/>
          <w:color w:val="auto"/>
          <w:sz w:val="18"/>
          <w:szCs w:val="18"/>
        </w:rPr>
      </w:pPr>
    </w:p>
    <w:p w14:paraId="0BD6E383" w14:textId="77777777" w:rsidR="00A107BF" w:rsidRPr="00AA7113" w:rsidRDefault="00A107BF">
      <w:pPr>
        <w:widowControl w:val="0"/>
        <w:jc w:val="center"/>
        <w:rPr>
          <w:rFonts w:ascii="Arial" w:eastAsia="Arial" w:hAnsi="Arial" w:cs="Arial"/>
          <w:b/>
          <w:bCs/>
          <w:color w:val="auto"/>
          <w:sz w:val="18"/>
          <w:szCs w:val="18"/>
        </w:rPr>
      </w:pPr>
    </w:p>
    <w:p w14:paraId="4DE2C0AD" w14:textId="77777777" w:rsidR="00A107BF" w:rsidRPr="00AA7113" w:rsidRDefault="00A107BF">
      <w:pPr>
        <w:widowControl w:val="0"/>
        <w:jc w:val="center"/>
        <w:rPr>
          <w:rFonts w:ascii="Arial" w:eastAsia="Arial" w:hAnsi="Arial" w:cs="Arial"/>
          <w:b/>
          <w:bCs/>
          <w:color w:val="auto"/>
          <w:sz w:val="18"/>
          <w:szCs w:val="18"/>
        </w:rPr>
      </w:pPr>
    </w:p>
    <w:p w14:paraId="0F068D82" w14:textId="77777777" w:rsidR="00A107BF" w:rsidRPr="00AA7113" w:rsidRDefault="00A107BF">
      <w:pPr>
        <w:widowControl w:val="0"/>
        <w:jc w:val="center"/>
        <w:rPr>
          <w:rFonts w:ascii="Arial" w:eastAsia="Arial" w:hAnsi="Arial" w:cs="Arial"/>
          <w:b/>
          <w:bCs/>
          <w:color w:val="auto"/>
          <w:sz w:val="18"/>
          <w:szCs w:val="18"/>
        </w:rPr>
      </w:pPr>
    </w:p>
    <w:p w14:paraId="096F73D8" w14:textId="77777777" w:rsidR="00A107BF" w:rsidRPr="00AA7113" w:rsidRDefault="00A107BF">
      <w:pPr>
        <w:widowControl w:val="0"/>
        <w:jc w:val="center"/>
        <w:rPr>
          <w:rFonts w:ascii="Arial" w:eastAsia="Arial" w:hAnsi="Arial" w:cs="Arial"/>
          <w:b/>
          <w:bCs/>
          <w:color w:val="auto"/>
          <w:sz w:val="18"/>
          <w:szCs w:val="18"/>
        </w:rPr>
      </w:pPr>
    </w:p>
    <w:p w14:paraId="13BBE11D" w14:textId="77777777" w:rsidR="00A107BF" w:rsidRPr="00AA7113" w:rsidRDefault="00A107BF">
      <w:pPr>
        <w:widowControl w:val="0"/>
        <w:jc w:val="center"/>
        <w:rPr>
          <w:rFonts w:ascii="Arial" w:eastAsia="Arial" w:hAnsi="Arial" w:cs="Arial"/>
          <w:b/>
          <w:bCs/>
          <w:color w:val="auto"/>
          <w:sz w:val="18"/>
          <w:szCs w:val="18"/>
        </w:rPr>
      </w:pPr>
    </w:p>
    <w:p w14:paraId="29B7DF7E" w14:textId="77777777" w:rsidR="00A107BF" w:rsidRPr="00AA7113" w:rsidRDefault="00A107BF">
      <w:pPr>
        <w:widowControl w:val="0"/>
        <w:jc w:val="center"/>
        <w:rPr>
          <w:rFonts w:ascii="Arial" w:eastAsia="Arial" w:hAnsi="Arial" w:cs="Arial"/>
          <w:b/>
          <w:bCs/>
          <w:color w:val="auto"/>
          <w:sz w:val="18"/>
          <w:szCs w:val="18"/>
        </w:rPr>
      </w:pPr>
    </w:p>
    <w:p w14:paraId="0E05A2F8" w14:textId="77777777" w:rsidR="00A107BF" w:rsidRPr="00AA7113" w:rsidRDefault="00A107BF">
      <w:pPr>
        <w:widowControl w:val="0"/>
        <w:jc w:val="center"/>
        <w:rPr>
          <w:rFonts w:ascii="Arial" w:eastAsia="Arial" w:hAnsi="Arial" w:cs="Arial"/>
          <w:b/>
          <w:bCs/>
          <w:color w:val="auto"/>
          <w:sz w:val="18"/>
          <w:szCs w:val="18"/>
        </w:rPr>
      </w:pPr>
    </w:p>
    <w:p w14:paraId="0949AE6F" w14:textId="77777777" w:rsidR="00A107BF" w:rsidRPr="00AA7113" w:rsidRDefault="00A107BF">
      <w:pPr>
        <w:widowControl w:val="0"/>
        <w:jc w:val="center"/>
        <w:rPr>
          <w:rFonts w:ascii="Arial" w:eastAsia="Arial" w:hAnsi="Arial" w:cs="Arial"/>
          <w:b/>
          <w:bCs/>
          <w:color w:val="auto"/>
          <w:sz w:val="18"/>
          <w:szCs w:val="18"/>
        </w:rPr>
      </w:pPr>
    </w:p>
    <w:p w14:paraId="6AB57D7D" w14:textId="77777777" w:rsidR="00A107BF" w:rsidRPr="00AA7113" w:rsidRDefault="00A107BF">
      <w:pPr>
        <w:widowControl w:val="0"/>
        <w:jc w:val="center"/>
        <w:rPr>
          <w:rFonts w:ascii="Arial" w:eastAsia="Arial" w:hAnsi="Arial" w:cs="Arial"/>
          <w:b/>
          <w:bCs/>
          <w:color w:val="auto"/>
          <w:sz w:val="18"/>
          <w:szCs w:val="18"/>
        </w:rPr>
      </w:pPr>
    </w:p>
    <w:p w14:paraId="4F9C01D8" w14:textId="77777777" w:rsidR="00A107BF" w:rsidRPr="00AA7113" w:rsidRDefault="00A107BF">
      <w:pPr>
        <w:widowControl w:val="0"/>
        <w:jc w:val="center"/>
        <w:rPr>
          <w:rFonts w:ascii="Arial" w:eastAsia="Arial" w:hAnsi="Arial" w:cs="Arial"/>
          <w:b/>
          <w:bCs/>
          <w:color w:val="auto"/>
          <w:sz w:val="18"/>
          <w:szCs w:val="18"/>
        </w:rPr>
      </w:pPr>
    </w:p>
    <w:p w14:paraId="2EFFA8B7" w14:textId="77777777" w:rsidR="00A107BF" w:rsidRPr="00AA7113" w:rsidRDefault="00A107BF">
      <w:pPr>
        <w:widowControl w:val="0"/>
        <w:jc w:val="center"/>
        <w:rPr>
          <w:rFonts w:ascii="Arial" w:eastAsia="Arial" w:hAnsi="Arial" w:cs="Arial"/>
          <w:b/>
          <w:bCs/>
          <w:color w:val="auto"/>
          <w:sz w:val="18"/>
          <w:szCs w:val="18"/>
        </w:rPr>
      </w:pPr>
    </w:p>
    <w:p w14:paraId="20F847E1" w14:textId="77777777" w:rsidR="00A107BF" w:rsidRPr="00AA7113" w:rsidRDefault="00A107BF">
      <w:pPr>
        <w:widowControl w:val="0"/>
        <w:jc w:val="center"/>
        <w:rPr>
          <w:rFonts w:ascii="Arial" w:eastAsia="Arial" w:hAnsi="Arial" w:cs="Arial"/>
          <w:b/>
          <w:bCs/>
          <w:color w:val="auto"/>
          <w:sz w:val="18"/>
          <w:szCs w:val="18"/>
        </w:rPr>
      </w:pPr>
    </w:p>
    <w:p w14:paraId="6FEA3C95" w14:textId="77777777" w:rsidR="00A107BF" w:rsidRPr="00AA7113" w:rsidRDefault="00A107BF">
      <w:pPr>
        <w:widowControl w:val="0"/>
        <w:jc w:val="center"/>
        <w:rPr>
          <w:rFonts w:ascii="Arial" w:eastAsia="Arial" w:hAnsi="Arial" w:cs="Arial"/>
          <w:b/>
          <w:bCs/>
          <w:color w:val="auto"/>
          <w:sz w:val="18"/>
          <w:szCs w:val="18"/>
        </w:rPr>
      </w:pPr>
    </w:p>
    <w:p w14:paraId="082302AA" w14:textId="77777777" w:rsidR="00A107BF" w:rsidRPr="00AA7113" w:rsidRDefault="00A107BF">
      <w:pPr>
        <w:widowControl w:val="0"/>
        <w:jc w:val="center"/>
        <w:rPr>
          <w:rFonts w:ascii="Arial" w:eastAsia="Arial" w:hAnsi="Arial" w:cs="Arial"/>
          <w:b/>
          <w:bCs/>
          <w:color w:val="auto"/>
          <w:sz w:val="18"/>
          <w:szCs w:val="18"/>
        </w:rPr>
      </w:pPr>
    </w:p>
    <w:p w14:paraId="4229E1D7" w14:textId="77777777" w:rsidR="00A107BF" w:rsidRPr="00AA7113" w:rsidRDefault="00A107BF">
      <w:pPr>
        <w:widowControl w:val="0"/>
        <w:jc w:val="center"/>
        <w:rPr>
          <w:rFonts w:ascii="Arial" w:eastAsia="Arial" w:hAnsi="Arial" w:cs="Arial"/>
          <w:b/>
          <w:bCs/>
          <w:color w:val="auto"/>
          <w:sz w:val="18"/>
          <w:szCs w:val="18"/>
        </w:rPr>
      </w:pPr>
    </w:p>
    <w:p w14:paraId="5BC9C3C7" w14:textId="77777777" w:rsidR="00A107BF" w:rsidRPr="00AA7113" w:rsidRDefault="00A107BF">
      <w:pPr>
        <w:widowControl w:val="0"/>
        <w:jc w:val="center"/>
        <w:rPr>
          <w:rFonts w:ascii="Arial" w:eastAsia="Arial" w:hAnsi="Arial" w:cs="Arial"/>
          <w:b/>
          <w:bCs/>
          <w:color w:val="auto"/>
          <w:sz w:val="18"/>
          <w:szCs w:val="18"/>
        </w:rPr>
      </w:pPr>
    </w:p>
    <w:p w14:paraId="66689EDA" w14:textId="77777777" w:rsidR="00A107BF" w:rsidRPr="00AA7113" w:rsidRDefault="00A107BF">
      <w:pPr>
        <w:widowControl w:val="0"/>
        <w:jc w:val="center"/>
        <w:rPr>
          <w:rFonts w:ascii="Arial" w:eastAsia="Arial" w:hAnsi="Arial" w:cs="Arial"/>
          <w:b/>
          <w:bCs/>
          <w:color w:val="auto"/>
          <w:sz w:val="18"/>
          <w:szCs w:val="18"/>
        </w:rPr>
      </w:pPr>
    </w:p>
    <w:p w14:paraId="56A3112C" w14:textId="77777777" w:rsidR="00A107BF" w:rsidRPr="00AA7113" w:rsidRDefault="00A107BF">
      <w:pPr>
        <w:widowControl w:val="0"/>
        <w:jc w:val="center"/>
        <w:rPr>
          <w:rFonts w:ascii="Arial" w:eastAsia="Arial" w:hAnsi="Arial" w:cs="Arial"/>
          <w:b/>
          <w:bCs/>
          <w:color w:val="auto"/>
          <w:sz w:val="18"/>
          <w:szCs w:val="18"/>
        </w:rPr>
      </w:pPr>
    </w:p>
    <w:p w14:paraId="333E0F97" w14:textId="1FB8455B" w:rsidR="00A107BF" w:rsidRPr="00AA7113" w:rsidRDefault="00A107BF">
      <w:pPr>
        <w:rPr>
          <w:color w:val="auto"/>
        </w:rPr>
      </w:pPr>
    </w:p>
    <w:sectPr w:rsidR="00A107BF" w:rsidRPr="00AA7113">
      <w:footerReference w:type="default" r:id="rId10"/>
      <w:pgSz w:w="11900" w:h="16840"/>
      <w:pgMar w:top="1417" w:right="1417" w:bottom="1417" w:left="1417" w:header="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DB27B" w14:textId="77777777" w:rsidR="009F6F77" w:rsidRDefault="009F6F77">
      <w:r>
        <w:separator/>
      </w:r>
    </w:p>
  </w:endnote>
  <w:endnote w:type="continuationSeparator" w:id="0">
    <w:p w14:paraId="1AE34CAD" w14:textId="77777777" w:rsidR="009F6F77" w:rsidRDefault="009F6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3A68C" w14:textId="2675C259" w:rsidR="00A107BF" w:rsidRDefault="009F6F77">
    <w:pPr>
      <w:pStyle w:val="Stopka"/>
      <w:tabs>
        <w:tab w:val="clear" w:pos="9072"/>
        <w:tab w:val="right" w:pos="9046"/>
      </w:tabs>
      <w:jc w:val="center"/>
    </w:pPr>
    <w:r>
      <w:rPr>
        <w:rFonts w:ascii="Arial" w:hAnsi="Arial"/>
        <w:sz w:val="16"/>
        <w:szCs w:val="16"/>
      </w:rPr>
      <w:t xml:space="preserve">                                                                                          </w:t>
    </w:r>
    <w:proofErr w:type="spellStart"/>
    <w:r>
      <w:rPr>
        <w:rFonts w:ascii="Arial" w:hAnsi="Arial"/>
        <w:sz w:val="16"/>
        <w:szCs w:val="16"/>
      </w:rPr>
      <w:t>RPoZP</w:t>
    </w:r>
    <w:proofErr w:type="spellEnd"/>
    <w:r>
      <w:rPr>
        <w:rFonts w:ascii="Arial" w:hAnsi="Arial"/>
        <w:sz w:val="16"/>
        <w:szCs w:val="16"/>
      </w:rPr>
      <w:t xml:space="preserve"> 37/2024                        </w:t>
    </w:r>
    <w:r>
      <w:rPr>
        <w:rFonts w:ascii="Arial" w:hAnsi="Arial"/>
        <w:sz w:val="16"/>
        <w:szCs w:val="16"/>
      </w:rPr>
      <w:tab/>
      <w:t xml:space="preserve">                                          </w:t>
    </w:r>
    <w:r>
      <w:rPr>
        <w:rFonts w:ascii="Arial" w:eastAsia="Arial" w:hAnsi="Arial" w:cs="Arial"/>
        <w:sz w:val="16"/>
        <w:szCs w:val="16"/>
      </w:rPr>
      <w:fldChar w:fldCharType="begin"/>
    </w:r>
    <w:r>
      <w:rPr>
        <w:rFonts w:ascii="Arial" w:eastAsia="Arial" w:hAnsi="Arial" w:cs="Arial"/>
        <w:sz w:val="16"/>
        <w:szCs w:val="16"/>
      </w:rPr>
      <w:instrText xml:space="preserve"> PAGE </w:instrText>
    </w:r>
    <w:r>
      <w:rPr>
        <w:rFonts w:ascii="Arial" w:eastAsia="Arial" w:hAnsi="Arial" w:cs="Arial"/>
        <w:sz w:val="16"/>
        <w:szCs w:val="16"/>
      </w:rPr>
      <w:fldChar w:fldCharType="separate"/>
    </w:r>
    <w:r>
      <w:rPr>
        <w:rFonts w:ascii="Arial" w:eastAsia="Arial" w:hAnsi="Arial" w:cs="Arial"/>
        <w:noProof/>
        <w:sz w:val="16"/>
        <w:szCs w:val="16"/>
      </w:rPr>
      <w:t>1</w:t>
    </w:r>
    <w:r>
      <w:rPr>
        <w:rFonts w:ascii="Arial" w:eastAsia="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528E4" w14:textId="77777777" w:rsidR="009F6F77" w:rsidRDefault="009F6F77">
      <w:r>
        <w:separator/>
      </w:r>
    </w:p>
  </w:footnote>
  <w:footnote w:type="continuationSeparator" w:id="0">
    <w:p w14:paraId="07884CB5" w14:textId="77777777" w:rsidR="009F6F77" w:rsidRDefault="009F6F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36737"/>
    <w:multiLevelType w:val="multilevel"/>
    <w:tmpl w:val="E932BD4A"/>
    <w:styleLink w:val="Zaimportowanystyl3"/>
    <w:lvl w:ilvl="0">
      <w:start w:val="1"/>
      <w:numFmt w:val="decimal"/>
      <w:lvlText w:val="%1."/>
      <w:lvlJc w:val="left"/>
      <w:pPr>
        <w:tabs>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tabs>
          <w:tab w:val="left" w:pos="284"/>
          <w:tab w:val="left" w:pos="2380"/>
        </w:tabs>
        <w:ind w:left="282" w:hanging="1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4526BB7"/>
    <w:multiLevelType w:val="hybridMultilevel"/>
    <w:tmpl w:val="38267EC6"/>
    <w:styleLink w:val="Zaimportowanystyl2"/>
    <w:lvl w:ilvl="0" w:tplc="E01C3CA6">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63A3382">
      <w:start w:val="1"/>
      <w:numFmt w:val="lowerLetter"/>
      <w:lvlText w:val="%2."/>
      <w:lvlJc w:val="left"/>
      <w:pPr>
        <w:tabs>
          <w:tab w:val="left" w:pos="284"/>
        </w:tabs>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7847376">
      <w:start w:val="1"/>
      <w:numFmt w:val="lowerRoman"/>
      <w:lvlText w:val="%3."/>
      <w:lvlJc w:val="left"/>
      <w:pPr>
        <w:tabs>
          <w:tab w:val="left" w:pos="284"/>
        </w:tabs>
        <w:ind w:left="1724" w:hanging="20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19259B4">
      <w:start w:val="1"/>
      <w:numFmt w:val="decimal"/>
      <w:lvlText w:val="%4."/>
      <w:lvlJc w:val="left"/>
      <w:pPr>
        <w:tabs>
          <w:tab w:val="left" w:pos="284"/>
        </w:tabs>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F04E258">
      <w:start w:val="1"/>
      <w:numFmt w:val="lowerLetter"/>
      <w:lvlText w:val="%5."/>
      <w:lvlJc w:val="left"/>
      <w:pPr>
        <w:tabs>
          <w:tab w:val="left" w:pos="284"/>
        </w:tabs>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E4EB5F6">
      <w:start w:val="1"/>
      <w:numFmt w:val="lowerRoman"/>
      <w:lvlText w:val="%6."/>
      <w:lvlJc w:val="left"/>
      <w:pPr>
        <w:tabs>
          <w:tab w:val="left" w:pos="284"/>
        </w:tabs>
        <w:ind w:left="3884" w:hanging="20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BB40498">
      <w:start w:val="1"/>
      <w:numFmt w:val="decimal"/>
      <w:lvlText w:val="%7."/>
      <w:lvlJc w:val="left"/>
      <w:pPr>
        <w:tabs>
          <w:tab w:val="left" w:pos="284"/>
        </w:tabs>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F4AA24E">
      <w:start w:val="1"/>
      <w:numFmt w:val="lowerLetter"/>
      <w:lvlText w:val="%8."/>
      <w:lvlJc w:val="left"/>
      <w:pPr>
        <w:tabs>
          <w:tab w:val="left" w:pos="284"/>
        </w:tabs>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BEEBAEA">
      <w:start w:val="1"/>
      <w:numFmt w:val="lowerRoman"/>
      <w:lvlText w:val="%9."/>
      <w:lvlJc w:val="left"/>
      <w:pPr>
        <w:tabs>
          <w:tab w:val="left" w:pos="284"/>
        </w:tabs>
        <w:ind w:left="6044" w:hanging="20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1D307B46"/>
    <w:multiLevelType w:val="hybridMultilevel"/>
    <w:tmpl w:val="DC3A19FA"/>
    <w:numStyleLink w:val="Zaimportowanystyl5"/>
  </w:abstractNum>
  <w:abstractNum w:abstractNumId="3" w15:restartNumberingAfterBreak="0">
    <w:nsid w:val="1D847799"/>
    <w:multiLevelType w:val="hybridMultilevel"/>
    <w:tmpl w:val="F12E190E"/>
    <w:styleLink w:val="Zaimportowanystyl1"/>
    <w:lvl w:ilvl="0" w:tplc="80C22234">
      <w:start w:val="1"/>
      <w:numFmt w:val="lowerLetter"/>
      <w:lvlText w:val="%1)"/>
      <w:lvlJc w:val="left"/>
      <w:pPr>
        <w:tabs>
          <w:tab w:val="left" w:pos="284"/>
        </w:tabs>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B748C90">
      <w:start w:val="1"/>
      <w:numFmt w:val="lowerLetter"/>
      <w:lvlText w:val="%2."/>
      <w:lvlJc w:val="left"/>
      <w:pPr>
        <w:tabs>
          <w:tab w:val="left" w:pos="284"/>
        </w:tabs>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FE054D8">
      <w:start w:val="1"/>
      <w:numFmt w:val="lowerRoman"/>
      <w:lvlText w:val="%3."/>
      <w:lvlJc w:val="left"/>
      <w:pPr>
        <w:tabs>
          <w:tab w:val="left" w:pos="284"/>
        </w:tabs>
        <w:ind w:left="200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CFA186E">
      <w:start w:val="1"/>
      <w:numFmt w:val="decimal"/>
      <w:lvlText w:val="%4."/>
      <w:lvlJc w:val="left"/>
      <w:pPr>
        <w:tabs>
          <w:tab w:val="left" w:pos="284"/>
        </w:tabs>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B223BAC">
      <w:start w:val="1"/>
      <w:numFmt w:val="lowerLetter"/>
      <w:lvlText w:val="%5."/>
      <w:lvlJc w:val="left"/>
      <w:pPr>
        <w:tabs>
          <w:tab w:val="left" w:pos="284"/>
        </w:tabs>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1A8F02C">
      <w:start w:val="1"/>
      <w:numFmt w:val="lowerRoman"/>
      <w:lvlText w:val="%6."/>
      <w:lvlJc w:val="left"/>
      <w:pPr>
        <w:tabs>
          <w:tab w:val="left" w:pos="284"/>
        </w:tabs>
        <w:ind w:left="416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EE0E14C">
      <w:start w:val="1"/>
      <w:numFmt w:val="decimal"/>
      <w:lvlText w:val="%7."/>
      <w:lvlJc w:val="left"/>
      <w:pPr>
        <w:tabs>
          <w:tab w:val="left" w:pos="284"/>
        </w:tabs>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C164B18">
      <w:start w:val="1"/>
      <w:numFmt w:val="lowerLetter"/>
      <w:lvlText w:val="%8."/>
      <w:lvlJc w:val="left"/>
      <w:pPr>
        <w:tabs>
          <w:tab w:val="left" w:pos="284"/>
        </w:tabs>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D72A612">
      <w:start w:val="1"/>
      <w:numFmt w:val="lowerRoman"/>
      <w:lvlText w:val="%9."/>
      <w:lvlJc w:val="left"/>
      <w:pPr>
        <w:tabs>
          <w:tab w:val="left" w:pos="284"/>
        </w:tabs>
        <w:ind w:left="632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27B74DB7"/>
    <w:multiLevelType w:val="multilevel"/>
    <w:tmpl w:val="E932BD4A"/>
    <w:numStyleLink w:val="Zaimportowanystyl3"/>
  </w:abstractNum>
  <w:abstractNum w:abstractNumId="5" w15:restartNumberingAfterBreak="0">
    <w:nsid w:val="29084B65"/>
    <w:multiLevelType w:val="hybridMultilevel"/>
    <w:tmpl w:val="F12E190E"/>
    <w:numStyleLink w:val="Zaimportowanystyl1"/>
  </w:abstractNum>
  <w:abstractNum w:abstractNumId="6" w15:restartNumberingAfterBreak="0">
    <w:nsid w:val="2A0B3310"/>
    <w:multiLevelType w:val="hybridMultilevel"/>
    <w:tmpl w:val="5F34A1F2"/>
    <w:styleLink w:val="Zaimportowanystyl7"/>
    <w:lvl w:ilvl="0" w:tplc="6B2269A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E7274F8">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CA4FFF0">
      <w:start w:val="1"/>
      <w:numFmt w:val="decimal"/>
      <w:lvlText w:val="%3."/>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35E4B47E">
      <w:start w:val="1"/>
      <w:numFmt w:val="decimal"/>
      <w:lvlText w:val="%4."/>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8A44892">
      <w:start w:val="1"/>
      <w:numFmt w:val="decimal"/>
      <w:lvlText w:val="%5."/>
      <w:lvlJc w:val="left"/>
      <w:pPr>
        <w:tabs>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12EFB7C">
      <w:start w:val="1"/>
      <w:numFmt w:val="decimal"/>
      <w:lvlText w:val="%6."/>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754EB1C8">
      <w:start w:val="1"/>
      <w:numFmt w:val="decimal"/>
      <w:lvlText w:val="%7."/>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D0057D4">
      <w:start w:val="1"/>
      <w:numFmt w:val="decimal"/>
      <w:lvlText w:val="%8."/>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E82EA2E">
      <w:start w:val="1"/>
      <w:numFmt w:val="decimal"/>
      <w:lvlText w:val="%9."/>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02950CB"/>
    <w:multiLevelType w:val="hybridMultilevel"/>
    <w:tmpl w:val="6E56668C"/>
    <w:styleLink w:val="Zaimportowanystyl4"/>
    <w:lvl w:ilvl="0" w:tplc="A4D4F97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728D536">
      <w:start w:val="1"/>
      <w:numFmt w:val="lowerLetter"/>
      <w:lvlText w:val="%2."/>
      <w:lvlJc w:val="left"/>
      <w:pPr>
        <w:tabs>
          <w:tab w:val="left" w:pos="284"/>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02BAE922">
      <w:start w:val="1"/>
      <w:numFmt w:val="lowerRoman"/>
      <w:lvlText w:val="%3."/>
      <w:lvlJc w:val="left"/>
      <w:pPr>
        <w:tabs>
          <w:tab w:val="left" w:pos="284"/>
        </w:tabs>
        <w:ind w:left="1724" w:hanging="204"/>
      </w:pPr>
      <w:rPr>
        <w:rFonts w:hAnsi="Arial Unicode MS"/>
        <w:caps w:val="0"/>
        <w:smallCaps w:val="0"/>
        <w:strike w:val="0"/>
        <w:dstrike w:val="0"/>
        <w:outline w:val="0"/>
        <w:emboss w:val="0"/>
        <w:imprint w:val="0"/>
        <w:spacing w:val="0"/>
        <w:w w:val="100"/>
        <w:kern w:val="0"/>
        <w:position w:val="0"/>
        <w:highlight w:val="none"/>
        <w:vertAlign w:val="baseline"/>
      </w:rPr>
    </w:lvl>
    <w:lvl w:ilvl="3" w:tplc="430A3738">
      <w:start w:val="1"/>
      <w:numFmt w:val="decimal"/>
      <w:lvlText w:val="%4."/>
      <w:lvlJc w:val="left"/>
      <w:pPr>
        <w:tabs>
          <w:tab w:val="left" w:pos="284"/>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B148AEFE">
      <w:start w:val="1"/>
      <w:numFmt w:val="lowerLetter"/>
      <w:lvlText w:val="%5."/>
      <w:lvlJc w:val="left"/>
      <w:pPr>
        <w:tabs>
          <w:tab w:val="left" w:pos="284"/>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F4A63D44">
      <w:start w:val="1"/>
      <w:numFmt w:val="lowerRoman"/>
      <w:lvlText w:val="%6."/>
      <w:lvlJc w:val="left"/>
      <w:pPr>
        <w:tabs>
          <w:tab w:val="left" w:pos="284"/>
        </w:tabs>
        <w:ind w:left="3884" w:hanging="204"/>
      </w:pPr>
      <w:rPr>
        <w:rFonts w:hAnsi="Arial Unicode MS"/>
        <w:caps w:val="0"/>
        <w:smallCaps w:val="0"/>
        <w:strike w:val="0"/>
        <w:dstrike w:val="0"/>
        <w:outline w:val="0"/>
        <w:emboss w:val="0"/>
        <w:imprint w:val="0"/>
        <w:spacing w:val="0"/>
        <w:w w:val="100"/>
        <w:kern w:val="0"/>
        <w:position w:val="0"/>
        <w:highlight w:val="none"/>
        <w:vertAlign w:val="baseline"/>
      </w:rPr>
    </w:lvl>
    <w:lvl w:ilvl="6" w:tplc="BD8AD340">
      <w:start w:val="1"/>
      <w:numFmt w:val="decimal"/>
      <w:lvlText w:val="%7."/>
      <w:lvlJc w:val="left"/>
      <w:pPr>
        <w:tabs>
          <w:tab w:val="left" w:pos="284"/>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D8F0E6E2">
      <w:start w:val="1"/>
      <w:numFmt w:val="lowerLetter"/>
      <w:lvlText w:val="%8."/>
      <w:lvlJc w:val="left"/>
      <w:pPr>
        <w:tabs>
          <w:tab w:val="left" w:pos="284"/>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EAE4BAE2">
      <w:start w:val="1"/>
      <w:numFmt w:val="lowerRoman"/>
      <w:lvlText w:val="%9."/>
      <w:lvlJc w:val="left"/>
      <w:pPr>
        <w:tabs>
          <w:tab w:val="left" w:pos="284"/>
        </w:tabs>
        <w:ind w:left="6044" w:hanging="20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58F149C"/>
    <w:multiLevelType w:val="hybridMultilevel"/>
    <w:tmpl w:val="38267EC6"/>
    <w:numStyleLink w:val="Zaimportowanystyl2"/>
  </w:abstractNum>
  <w:abstractNum w:abstractNumId="9" w15:restartNumberingAfterBreak="0">
    <w:nsid w:val="64FE2B24"/>
    <w:multiLevelType w:val="hybridMultilevel"/>
    <w:tmpl w:val="1EB8F304"/>
    <w:numStyleLink w:val="Zaimportowanystyl6"/>
  </w:abstractNum>
  <w:abstractNum w:abstractNumId="10" w15:restartNumberingAfterBreak="0">
    <w:nsid w:val="7063630E"/>
    <w:multiLevelType w:val="hybridMultilevel"/>
    <w:tmpl w:val="DC3A19FA"/>
    <w:styleLink w:val="Zaimportowanystyl5"/>
    <w:lvl w:ilvl="0" w:tplc="F0487CF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BF0ACA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F66C238">
      <w:start w:val="1"/>
      <w:numFmt w:val="lowerRoman"/>
      <w:lvlText w:val="%3."/>
      <w:lvlJc w:val="left"/>
      <w:pPr>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803C1E3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9803A6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1E23CCA">
      <w:start w:val="1"/>
      <w:numFmt w:val="lowerRoman"/>
      <w:lvlText w:val="%6."/>
      <w:lvlJc w:val="left"/>
      <w:pPr>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79B239F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FA4F94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3588B6A">
      <w:start w:val="1"/>
      <w:numFmt w:val="lowerRoman"/>
      <w:lvlText w:val="%9."/>
      <w:lvlJc w:val="left"/>
      <w:pPr>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74F22D7B"/>
    <w:multiLevelType w:val="hybridMultilevel"/>
    <w:tmpl w:val="6E56668C"/>
    <w:numStyleLink w:val="Zaimportowanystyl4"/>
  </w:abstractNum>
  <w:abstractNum w:abstractNumId="12" w15:restartNumberingAfterBreak="0">
    <w:nsid w:val="78E70169"/>
    <w:multiLevelType w:val="hybridMultilevel"/>
    <w:tmpl w:val="5F34A1F2"/>
    <w:numStyleLink w:val="Zaimportowanystyl7"/>
  </w:abstractNum>
  <w:abstractNum w:abstractNumId="13" w15:restartNumberingAfterBreak="0">
    <w:nsid w:val="7F826F5A"/>
    <w:multiLevelType w:val="hybridMultilevel"/>
    <w:tmpl w:val="1EB8F304"/>
    <w:styleLink w:val="Zaimportowanystyl6"/>
    <w:lvl w:ilvl="0" w:tplc="7C6835D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1E82E2C">
      <w:start w:val="1"/>
      <w:numFmt w:val="lowerLetter"/>
      <w:lvlText w:val="%2."/>
      <w:lvlJc w:val="left"/>
      <w:pPr>
        <w:tabs>
          <w:tab w:val="left" w:pos="567"/>
        </w:tabs>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4AE213E">
      <w:start w:val="1"/>
      <w:numFmt w:val="lowerRoman"/>
      <w:lvlText w:val="%3."/>
      <w:lvlJc w:val="left"/>
      <w:pPr>
        <w:tabs>
          <w:tab w:val="left" w:pos="567"/>
        </w:tabs>
        <w:ind w:left="2007" w:hanging="487"/>
      </w:pPr>
      <w:rPr>
        <w:rFonts w:hAnsi="Arial Unicode MS"/>
        <w:caps w:val="0"/>
        <w:smallCaps w:val="0"/>
        <w:strike w:val="0"/>
        <w:dstrike w:val="0"/>
        <w:outline w:val="0"/>
        <w:emboss w:val="0"/>
        <w:imprint w:val="0"/>
        <w:spacing w:val="0"/>
        <w:w w:val="100"/>
        <w:kern w:val="0"/>
        <w:position w:val="0"/>
        <w:highlight w:val="none"/>
        <w:vertAlign w:val="baseline"/>
      </w:rPr>
    </w:lvl>
    <w:lvl w:ilvl="3" w:tplc="A8E4D9B2">
      <w:start w:val="1"/>
      <w:numFmt w:val="decimal"/>
      <w:lvlText w:val="%4."/>
      <w:lvlJc w:val="left"/>
      <w:pPr>
        <w:tabs>
          <w:tab w:val="left" w:pos="567"/>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2BEA14CC">
      <w:start w:val="1"/>
      <w:numFmt w:val="lowerLetter"/>
      <w:lvlText w:val="%5."/>
      <w:lvlJc w:val="left"/>
      <w:pPr>
        <w:tabs>
          <w:tab w:val="left" w:pos="567"/>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45CB898">
      <w:start w:val="1"/>
      <w:numFmt w:val="lowerRoman"/>
      <w:lvlText w:val="%6."/>
      <w:lvlJc w:val="left"/>
      <w:pPr>
        <w:tabs>
          <w:tab w:val="left" w:pos="567"/>
        </w:tabs>
        <w:ind w:left="4167" w:hanging="487"/>
      </w:pPr>
      <w:rPr>
        <w:rFonts w:hAnsi="Arial Unicode MS"/>
        <w:caps w:val="0"/>
        <w:smallCaps w:val="0"/>
        <w:strike w:val="0"/>
        <w:dstrike w:val="0"/>
        <w:outline w:val="0"/>
        <w:emboss w:val="0"/>
        <w:imprint w:val="0"/>
        <w:spacing w:val="0"/>
        <w:w w:val="100"/>
        <w:kern w:val="0"/>
        <w:position w:val="0"/>
        <w:highlight w:val="none"/>
        <w:vertAlign w:val="baseline"/>
      </w:rPr>
    </w:lvl>
    <w:lvl w:ilvl="6" w:tplc="0D1C54CC">
      <w:start w:val="1"/>
      <w:numFmt w:val="decimal"/>
      <w:lvlText w:val="%7."/>
      <w:lvlJc w:val="left"/>
      <w:pPr>
        <w:tabs>
          <w:tab w:val="left" w:pos="567"/>
        </w:tabs>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5744064">
      <w:start w:val="1"/>
      <w:numFmt w:val="lowerLetter"/>
      <w:lvlText w:val="%8."/>
      <w:lvlJc w:val="left"/>
      <w:pPr>
        <w:tabs>
          <w:tab w:val="left" w:pos="567"/>
        </w:tabs>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508CCD4">
      <w:start w:val="1"/>
      <w:numFmt w:val="lowerRoman"/>
      <w:lvlText w:val="%9."/>
      <w:lvlJc w:val="left"/>
      <w:pPr>
        <w:tabs>
          <w:tab w:val="left" w:pos="567"/>
        </w:tabs>
        <w:ind w:left="6327" w:hanging="48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814302252">
    <w:abstractNumId w:val="3"/>
  </w:num>
  <w:num w:numId="2" w16cid:durableId="1357735194">
    <w:abstractNumId w:val="5"/>
  </w:num>
  <w:num w:numId="3" w16cid:durableId="111094364">
    <w:abstractNumId w:val="5"/>
    <w:lvlOverride w:ilvl="0">
      <w:lvl w:ilvl="0" w:tplc="1B10B49A">
        <w:start w:val="1"/>
        <w:numFmt w:val="lowerLetter"/>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2C3C47C8">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A40C716">
        <w:start w:val="1"/>
        <w:numFmt w:val="lowerRoman"/>
        <w:lvlText w:val="%3."/>
        <w:lvlJc w:val="left"/>
        <w:pPr>
          <w:ind w:left="200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5407296">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BA64E60">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4CA8858">
        <w:start w:val="1"/>
        <w:numFmt w:val="lowerRoman"/>
        <w:lvlText w:val="%6."/>
        <w:lvlJc w:val="left"/>
        <w:pPr>
          <w:ind w:left="416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D44DEE2">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FE22D5E">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640F96E">
        <w:start w:val="1"/>
        <w:numFmt w:val="lowerRoman"/>
        <w:lvlText w:val="%9."/>
        <w:lvlJc w:val="left"/>
        <w:pPr>
          <w:ind w:left="632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 w16cid:durableId="1488354544">
    <w:abstractNumId w:val="1"/>
  </w:num>
  <w:num w:numId="5" w16cid:durableId="1187330794">
    <w:abstractNumId w:val="8"/>
  </w:num>
  <w:num w:numId="6" w16cid:durableId="94904260">
    <w:abstractNumId w:val="8"/>
    <w:lvlOverride w:ilvl="0">
      <w:lvl w:ilvl="0" w:tplc="BC6E5CA2">
        <w:start w:val="1"/>
        <w:numFmt w:val="decimal"/>
        <w:lvlText w:val="%1."/>
        <w:lvlJc w:val="left"/>
        <w:pPr>
          <w:ind w:left="295"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DBEF874">
        <w:start w:val="1"/>
        <w:numFmt w:val="lowerLetter"/>
        <w:lvlText w:val="%2."/>
        <w:lvlJc w:val="left"/>
        <w:pPr>
          <w:tabs>
            <w:tab w:val="left" w:pos="284"/>
          </w:tabs>
          <w:ind w:left="1004"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5BE1A62">
        <w:start w:val="1"/>
        <w:numFmt w:val="lowerRoman"/>
        <w:lvlText w:val="%3."/>
        <w:lvlJc w:val="left"/>
        <w:pPr>
          <w:tabs>
            <w:tab w:val="left" w:pos="284"/>
          </w:tabs>
          <w:ind w:left="1724"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6142940">
        <w:start w:val="1"/>
        <w:numFmt w:val="decimal"/>
        <w:lvlText w:val="%4."/>
        <w:lvlJc w:val="left"/>
        <w:pPr>
          <w:tabs>
            <w:tab w:val="left" w:pos="284"/>
          </w:tabs>
          <w:ind w:left="2444"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19E141E">
        <w:start w:val="1"/>
        <w:numFmt w:val="lowerLetter"/>
        <w:lvlText w:val="%5."/>
        <w:lvlJc w:val="left"/>
        <w:pPr>
          <w:tabs>
            <w:tab w:val="left" w:pos="284"/>
          </w:tabs>
          <w:ind w:left="3164"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EC02F50">
        <w:start w:val="1"/>
        <w:numFmt w:val="lowerRoman"/>
        <w:lvlText w:val="%6."/>
        <w:lvlJc w:val="left"/>
        <w:pPr>
          <w:tabs>
            <w:tab w:val="left" w:pos="284"/>
          </w:tabs>
          <w:ind w:left="3884"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EB2B39E">
        <w:start w:val="1"/>
        <w:numFmt w:val="decimal"/>
        <w:lvlText w:val="%7."/>
        <w:lvlJc w:val="left"/>
        <w:pPr>
          <w:tabs>
            <w:tab w:val="left" w:pos="284"/>
          </w:tabs>
          <w:ind w:left="4604"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276024C">
        <w:start w:val="1"/>
        <w:numFmt w:val="lowerLetter"/>
        <w:lvlText w:val="%8."/>
        <w:lvlJc w:val="left"/>
        <w:pPr>
          <w:tabs>
            <w:tab w:val="left" w:pos="284"/>
          </w:tabs>
          <w:ind w:left="5324"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09888F0">
        <w:start w:val="1"/>
        <w:numFmt w:val="lowerRoman"/>
        <w:lvlText w:val="%9."/>
        <w:lvlJc w:val="left"/>
        <w:pPr>
          <w:tabs>
            <w:tab w:val="left" w:pos="284"/>
          </w:tabs>
          <w:ind w:left="6044"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 w16cid:durableId="1132944959">
    <w:abstractNumId w:val="8"/>
    <w:lvlOverride w:ilvl="0">
      <w:lvl w:ilvl="0" w:tplc="BC6E5CA2">
        <w:start w:val="1"/>
        <w:numFmt w:val="decimal"/>
        <w:suff w:val="nothing"/>
        <w:lvlText w:val="%1."/>
        <w:lvlJc w:val="left"/>
        <w:pPr>
          <w:tabs>
            <w:tab w:val="left" w:pos="142"/>
          </w:tabs>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DBEF874">
        <w:start w:val="1"/>
        <w:numFmt w:val="lowerLetter"/>
        <w:lvlText w:val="%2."/>
        <w:lvlJc w:val="left"/>
        <w:pPr>
          <w:tabs>
            <w:tab w:val="left" w:pos="142"/>
            <w:tab w:val="num" w:pos="1004"/>
          </w:tabs>
          <w:ind w:left="114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5BE1A62">
        <w:start w:val="1"/>
        <w:numFmt w:val="lowerRoman"/>
        <w:lvlText w:val="%3."/>
        <w:lvlJc w:val="left"/>
        <w:pPr>
          <w:tabs>
            <w:tab w:val="left" w:pos="142"/>
            <w:tab w:val="num" w:pos="1724"/>
          </w:tabs>
          <w:ind w:left="186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6142940">
        <w:start w:val="1"/>
        <w:numFmt w:val="decimal"/>
        <w:lvlText w:val="%4."/>
        <w:lvlJc w:val="left"/>
        <w:pPr>
          <w:tabs>
            <w:tab w:val="left" w:pos="142"/>
            <w:tab w:val="num" w:pos="2444"/>
          </w:tabs>
          <w:ind w:left="258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19E141E">
        <w:start w:val="1"/>
        <w:numFmt w:val="lowerLetter"/>
        <w:lvlText w:val="%5."/>
        <w:lvlJc w:val="left"/>
        <w:pPr>
          <w:tabs>
            <w:tab w:val="left" w:pos="142"/>
            <w:tab w:val="num" w:pos="3164"/>
          </w:tabs>
          <w:ind w:left="330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EC02F50">
        <w:start w:val="1"/>
        <w:numFmt w:val="lowerRoman"/>
        <w:lvlText w:val="%6."/>
        <w:lvlJc w:val="left"/>
        <w:pPr>
          <w:tabs>
            <w:tab w:val="left" w:pos="142"/>
            <w:tab w:val="num" w:pos="3884"/>
          </w:tabs>
          <w:ind w:left="402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EB2B39E">
        <w:start w:val="1"/>
        <w:numFmt w:val="decimal"/>
        <w:lvlText w:val="%7."/>
        <w:lvlJc w:val="left"/>
        <w:pPr>
          <w:tabs>
            <w:tab w:val="left" w:pos="142"/>
            <w:tab w:val="num" w:pos="4604"/>
          </w:tabs>
          <w:ind w:left="474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276024C">
        <w:start w:val="1"/>
        <w:numFmt w:val="lowerLetter"/>
        <w:lvlText w:val="%8."/>
        <w:lvlJc w:val="left"/>
        <w:pPr>
          <w:tabs>
            <w:tab w:val="left" w:pos="142"/>
            <w:tab w:val="num" w:pos="5324"/>
          </w:tabs>
          <w:ind w:left="546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09888F0">
        <w:start w:val="1"/>
        <w:numFmt w:val="lowerRoman"/>
        <w:lvlText w:val="%9."/>
        <w:lvlJc w:val="left"/>
        <w:pPr>
          <w:tabs>
            <w:tab w:val="left" w:pos="142"/>
            <w:tab w:val="num" w:pos="6044"/>
          </w:tabs>
          <w:ind w:left="618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8" w16cid:durableId="35275462">
    <w:abstractNumId w:val="0"/>
  </w:num>
  <w:num w:numId="9" w16cid:durableId="36974466">
    <w:abstractNumId w:val="4"/>
  </w:num>
  <w:num w:numId="10" w16cid:durableId="989019959">
    <w:abstractNumId w:val="7"/>
  </w:num>
  <w:num w:numId="11" w16cid:durableId="288047504">
    <w:abstractNumId w:val="11"/>
  </w:num>
  <w:num w:numId="12" w16cid:durableId="1354914839">
    <w:abstractNumId w:val="10"/>
  </w:num>
  <w:num w:numId="13" w16cid:durableId="1077630403">
    <w:abstractNumId w:val="2"/>
  </w:num>
  <w:num w:numId="14" w16cid:durableId="886722583">
    <w:abstractNumId w:val="13"/>
  </w:num>
  <w:num w:numId="15" w16cid:durableId="1626618471">
    <w:abstractNumId w:val="9"/>
  </w:num>
  <w:num w:numId="16" w16cid:durableId="1602254061">
    <w:abstractNumId w:val="9"/>
    <w:lvlOverride w:ilvl="0">
      <w:lvl w:ilvl="0" w:tplc="22846968">
        <w:start w:val="1"/>
        <w:numFmt w:val="decimal"/>
        <w:lvlText w:val="%1."/>
        <w:lvlJc w:val="left"/>
        <w:pPr>
          <w:tabs>
            <w:tab w:val="left" w:pos="720"/>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02AF3D8">
        <w:start w:val="1"/>
        <w:numFmt w:val="lowerLetter"/>
        <w:lvlText w:val="%2."/>
        <w:lvlJc w:val="left"/>
        <w:pPr>
          <w:tabs>
            <w:tab w:val="left" w:pos="720"/>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ADA6AD2">
        <w:start w:val="1"/>
        <w:numFmt w:val="lowerRoman"/>
        <w:lvlText w:val="%3."/>
        <w:lvlJc w:val="left"/>
        <w:pPr>
          <w:tabs>
            <w:tab w:val="left" w:pos="720"/>
          </w:tabs>
          <w:ind w:left="1980" w:hanging="4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EAAB94E">
        <w:start w:val="1"/>
        <w:numFmt w:val="decimal"/>
        <w:lvlText w:val="%4."/>
        <w:lvlJc w:val="left"/>
        <w:pPr>
          <w:tabs>
            <w:tab w:val="left" w:pos="720"/>
          </w:tabs>
          <w:ind w:left="270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2C05DC4">
        <w:start w:val="1"/>
        <w:numFmt w:val="lowerLetter"/>
        <w:lvlText w:val="%5."/>
        <w:lvlJc w:val="left"/>
        <w:pPr>
          <w:tabs>
            <w:tab w:val="left" w:pos="720"/>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36E0B58">
        <w:start w:val="1"/>
        <w:numFmt w:val="lowerRoman"/>
        <w:lvlText w:val="%6."/>
        <w:lvlJc w:val="left"/>
        <w:pPr>
          <w:tabs>
            <w:tab w:val="left" w:pos="720"/>
          </w:tabs>
          <w:ind w:left="4140" w:hanging="4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D52D02A">
        <w:start w:val="1"/>
        <w:numFmt w:val="decimal"/>
        <w:lvlText w:val="%7."/>
        <w:lvlJc w:val="left"/>
        <w:pPr>
          <w:tabs>
            <w:tab w:val="left" w:pos="720"/>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5165766">
        <w:start w:val="1"/>
        <w:numFmt w:val="lowerLetter"/>
        <w:lvlText w:val="%8."/>
        <w:lvlJc w:val="left"/>
        <w:pPr>
          <w:tabs>
            <w:tab w:val="left" w:pos="720"/>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15E23F6">
        <w:start w:val="1"/>
        <w:numFmt w:val="lowerRoman"/>
        <w:lvlText w:val="%9."/>
        <w:lvlJc w:val="left"/>
        <w:pPr>
          <w:tabs>
            <w:tab w:val="left" w:pos="720"/>
          </w:tabs>
          <w:ind w:left="6300" w:hanging="4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16cid:durableId="1821384131">
    <w:abstractNumId w:val="6"/>
  </w:num>
  <w:num w:numId="18" w16cid:durableId="120980505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7BF"/>
    <w:rsid w:val="000829A8"/>
    <w:rsid w:val="002466D6"/>
    <w:rsid w:val="0081758D"/>
    <w:rsid w:val="008443A3"/>
    <w:rsid w:val="009F6F77"/>
    <w:rsid w:val="00A107BF"/>
    <w:rsid w:val="00A75D90"/>
    <w:rsid w:val="00AA7113"/>
    <w:rsid w:val="00ED61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EB432"/>
  <w15:docId w15:val="{B9D0A570-3B4B-4B60-8525-06D26FD03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eastAsia="Times New Roman"/>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suppressAutoHyphens/>
    </w:pPr>
    <w:rPr>
      <w:rFonts w:cs="Arial Unicode MS"/>
      <w:color w:val="000000"/>
      <w:sz w:val="24"/>
      <w:szCs w:val="24"/>
      <w:u w:color="000000"/>
    </w:rPr>
  </w:style>
  <w:style w:type="paragraph" w:customStyle="1" w:styleId="Nagwek61">
    <w:name w:val="Nagłówek 61"/>
    <w:next w:val="Normalny"/>
    <w:pPr>
      <w:suppressAutoHyphens/>
      <w:spacing w:before="240" w:after="60"/>
      <w:outlineLvl w:val="1"/>
    </w:pPr>
    <w:rPr>
      <w:rFonts w:ascii="Calibri" w:hAnsi="Calibri" w:cs="Arial Unicode MS"/>
      <w:b/>
      <w:bCs/>
      <w:color w:val="000000"/>
      <w:sz w:val="22"/>
      <w:szCs w:val="22"/>
      <w:u w:color="000000"/>
      <w:lang w:val="en-US"/>
    </w:rPr>
  </w:style>
  <w:style w:type="paragraph" w:styleId="Tekstpodstawowywcity3">
    <w:name w:val="Body Text Indent 3"/>
    <w:pPr>
      <w:suppressAutoHyphens/>
      <w:ind w:firstLine="720"/>
    </w:pPr>
    <w:rPr>
      <w:rFonts w:cs="Arial Unicode MS"/>
      <w:color w:val="000000"/>
      <w:sz w:val="24"/>
      <w:szCs w:val="24"/>
      <w:u w:color="000000"/>
    </w:rPr>
  </w:style>
  <w:style w:type="paragraph" w:styleId="Akapitzlist">
    <w:name w:val="List Paragraph"/>
    <w:pPr>
      <w:suppressAutoHyphens/>
      <w:ind w:left="720"/>
    </w:pPr>
    <w:rPr>
      <w:rFonts w:cs="Arial Unicode MS"/>
      <w:color w:val="000000"/>
      <w:sz w:val="24"/>
      <w:szCs w:val="24"/>
      <w:u w:color="000000"/>
    </w:rPr>
  </w:style>
  <w:style w:type="numbering" w:customStyle="1" w:styleId="Zaimportowanystyl1">
    <w:name w:val="Zaimportowany styl 1"/>
    <w:pPr>
      <w:numPr>
        <w:numId w:val="1"/>
      </w:numPr>
    </w:pPr>
  </w:style>
  <w:style w:type="character" w:customStyle="1" w:styleId="BrakA">
    <w:name w:val="Brak A"/>
  </w:style>
  <w:style w:type="character" w:customStyle="1" w:styleId="cze">
    <w:name w:val="Łącze"/>
    <w:rPr>
      <w:outline w:val="0"/>
      <w:color w:val="0563C1"/>
      <w:u w:val="single" w:color="0563C1"/>
    </w:rPr>
  </w:style>
  <w:style w:type="character" w:customStyle="1" w:styleId="Hyperlink0">
    <w:name w:val="Hyperlink.0"/>
    <w:basedOn w:val="cze"/>
    <w:rPr>
      <w:rFonts w:ascii="Arial" w:eastAsia="Arial" w:hAnsi="Arial" w:cs="Arial"/>
      <w:outline w:val="0"/>
      <w:color w:val="0563C1"/>
      <w:sz w:val="18"/>
      <w:szCs w:val="18"/>
      <w:u w:val="single" w:color="0563C1"/>
    </w:rPr>
  </w:style>
  <w:style w:type="numbering" w:customStyle="1" w:styleId="Zaimportowanystyl2">
    <w:name w:val="Zaimportowany styl 2"/>
    <w:pPr>
      <w:numPr>
        <w:numId w:val="4"/>
      </w:numPr>
    </w:pPr>
  </w:style>
  <w:style w:type="character" w:customStyle="1" w:styleId="Hyperlink1">
    <w:name w:val="Hyperlink.1"/>
    <w:basedOn w:val="cze"/>
    <w:rPr>
      <w:outline w:val="0"/>
      <w:color w:val="000000"/>
      <w:u w:val="single" w:color="000000"/>
    </w:rPr>
  </w:style>
  <w:style w:type="numbering" w:customStyle="1" w:styleId="Zaimportowanystyl3">
    <w:name w:val="Zaimportowany styl 3"/>
    <w:pPr>
      <w:numPr>
        <w:numId w:val="8"/>
      </w:numPr>
    </w:pPr>
  </w:style>
  <w:style w:type="numbering" w:customStyle="1" w:styleId="Zaimportowanystyl4">
    <w:name w:val="Zaimportowany styl 4"/>
    <w:pPr>
      <w:numPr>
        <w:numId w:val="10"/>
      </w:numPr>
    </w:pPr>
  </w:style>
  <w:style w:type="numbering" w:customStyle="1" w:styleId="Zaimportowanystyl5">
    <w:name w:val="Zaimportowany styl 5"/>
    <w:pPr>
      <w:numPr>
        <w:numId w:val="12"/>
      </w:numPr>
    </w:pPr>
  </w:style>
  <w:style w:type="paragraph" w:styleId="Tekstpodstawowywcity2">
    <w:name w:val="Body Text Indent 2"/>
    <w:pPr>
      <w:tabs>
        <w:tab w:val="right" w:pos="284"/>
        <w:tab w:val="left" w:pos="408"/>
      </w:tabs>
      <w:suppressAutoHyphens/>
      <w:ind w:left="360" w:hanging="240"/>
      <w:jc w:val="both"/>
    </w:pPr>
    <w:rPr>
      <w:rFonts w:cs="Arial Unicode MS"/>
      <w:color w:val="000000"/>
      <w:sz w:val="24"/>
      <w:szCs w:val="24"/>
      <w:u w:color="000000"/>
    </w:rPr>
  </w:style>
  <w:style w:type="paragraph" w:styleId="Tekstpodstawowy">
    <w:name w:val="Body Text"/>
    <w:pPr>
      <w:suppressAutoHyphens/>
    </w:pPr>
    <w:rPr>
      <w:rFonts w:cs="Arial Unicode MS"/>
      <w:color w:val="000000"/>
      <w:sz w:val="26"/>
      <w:szCs w:val="26"/>
      <w:u w:color="000000"/>
    </w:rPr>
  </w:style>
  <w:style w:type="numbering" w:customStyle="1" w:styleId="Zaimportowanystyl6">
    <w:name w:val="Zaimportowany styl 6"/>
    <w:pPr>
      <w:numPr>
        <w:numId w:val="14"/>
      </w:numPr>
    </w:pPr>
  </w:style>
  <w:style w:type="numbering" w:customStyle="1" w:styleId="Zaimportowanystyl7">
    <w:name w:val="Zaimportowany styl 7"/>
    <w:pPr>
      <w:numPr>
        <w:numId w:val="17"/>
      </w:numPr>
    </w:pPr>
  </w:style>
  <w:style w:type="paragraph" w:styleId="Nagwek">
    <w:name w:val="header"/>
    <w:basedOn w:val="Normalny"/>
    <w:link w:val="NagwekZnak"/>
    <w:uiPriority w:val="99"/>
    <w:unhideWhenUsed/>
    <w:rsid w:val="009F6F77"/>
    <w:pPr>
      <w:tabs>
        <w:tab w:val="center" w:pos="4536"/>
        <w:tab w:val="right" w:pos="9072"/>
      </w:tabs>
    </w:pPr>
  </w:style>
  <w:style w:type="character" w:customStyle="1" w:styleId="NagwekZnak">
    <w:name w:val="Nagłówek Znak"/>
    <w:basedOn w:val="Domylnaczcionkaakapitu"/>
    <w:link w:val="Nagwek"/>
    <w:uiPriority w:val="99"/>
    <w:rsid w:val="009F6F77"/>
    <w:rPr>
      <w:rFonts w:eastAsia="Times New Roman"/>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dzialtechniczny@109szpital.pl" TargetMode="External"/><Relationship Id="rId3" Type="http://schemas.openxmlformats.org/officeDocument/2006/relationships/settings" Target="settings.xml"/><Relationship Id="rId7" Type="http://schemas.openxmlformats.org/officeDocument/2006/relationships/hyperlink" Target="mailto:logistyka@109szpital.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109szpital.pl/" TargetMode="Externa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3157</Words>
  <Characters>18945</Characters>
  <Application>Microsoft Office Word</Application>
  <DocSecurity>0</DocSecurity>
  <Lines>157</Lines>
  <Paragraphs>44</Paragraphs>
  <ScaleCrop>false</ScaleCrop>
  <Company/>
  <LinksUpToDate>false</LinksUpToDate>
  <CharactersWithSpaces>22058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109 Szpital</cp:lastModifiedBy>
  <cp:revision>5</cp:revision>
  <dcterms:created xsi:type="dcterms:W3CDTF">2024-11-14T10:45:00Z</dcterms:created>
  <dcterms:modified xsi:type="dcterms:W3CDTF">2024-11-15T05:48:00Z</dcterms:modified>
</cp:coreProperties>
</file>