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0485" w:rsidRPr="00B00485" w:rsidRDefault="00B00485" w:rsidP="00B00485">
      <w:pPr>
        <w:jc w:val="center"/>
        <w:rPr>
          <w:b/>
        </w:rPr>
      </w:pPr>
    </w:p>
    <w:p w:rsidR="00B00485" w:rsidRPr="00B00485" w:rsidRDefault="00B00485" w:rsidP="00B0048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00485">
        <w:rPr>
          <w:rFonts w:ascii="Times New Roman" w:hAnsi="Times New Roman" w:cs="Times New Roman"/>
          <w:b/>
          <w:sz w:val="24"/>
          <w:szCs w:val="24"/>
        </w:rPr>
        <w:t>OGŁOSZENIE O ZAMIARZE UDZIELENIA ZAMÓWIENIA</w:t>
      </w:r>
    </w:p>
    <w:p w:rsidR="00B00485" w:rsidRPr="00B00485" w:rsidRDefault="00B00485" w:rsidP="00B00485">
      <w:pPr>
        <w:jc w:val="center"/>
        <w:rPr>
          <w:rFonts w:ascii="Times New Roman" w:hAnsi="Times New Roman" w:cs="Times New Roman"/>
          <w:sz w:val="24"/>
          <w:szCs w:val="24"/>
        </w:rPr>
      </w:pPr>
      <w:r w:rsidRPr="00B00485">
        <w:rPr>
          <w:rFonts w:ascii="Times New Roman" w:hAnsi="Times New Roman" w:cs="Times New Roman"/>
          <w:sz w:val="24"/>
          <w:szCs w:val="24"/>
        </w:rPr>
        <w:t xml:space="preserve">o wartości równej lub wyższej niż 50 000,00 zł netto, </w:t>
      </w:r>
    </w:p>
    <w:p w:rsidR="00B00485" w:rsidRPr="00B00485" w:rsidRDefault="00B00485" w:rsidP="00B00485">
      <w:pPr>
        <w:jc w:val="center"/>
        <w:rPr>
          <w:rFonts w:ascii="Times New Roman" w:hAnsi="Times New Roman" w:cs="Times New Roman"/>
          <w:sz w:val="24"/>
          <w:szCs w:val="24"/>
        </w:rPr>
      </w:pPr>
      <w:r w:rsidRPr="00B00485">
        <w:rPr>
          <w:rFonts w:ascii="Times New Roman" w:hAnsi="Times New Roman" w:cs="Times New Roman"/>
          <w:sz w:val="24"/>
          <w:szCs w:val="24"/>
        </w:rPr>
        <w:t>ale mniejszej niż 130.000,00 zł netto</w:t>
      </w:r>
    </w:p>
    <w:p w:rsidR="00B00485" w:rsidRPr="00B00485" w:rsidRDefault="00B00485" w:rsidP="00B00485">
      <w:pPr>
        <w:jc w:val="both"/>
        <w:rPr>
          <w:rFonts w:ascii="Times New Roman" w:hAnsi="Times New Roman" w:cs="Times New Roman"/>
          <w:b/>
        </w:rPr>
      </w:pPr>
    </w:p>
    <w:p w:rsidR="00B00485" w:rsidRPr="00B00485" w:rsidRDefault="00B00485" w:rsidP="00B00485">
      <w:pPr>
        <w:spacing w:after="120" w:line="36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B00485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SEKCJA I:  NAZWA I ADRES ZAMAWIAJĄCEGO</w:t>
      </w:r>
    </w:p>
    <w:p w:rsidR="00B00485" w:rsidRPr="00B00485" w:rsidRDefault="00B00485" w:rsidP="00B00485">
      <w:pPr>
        <w:spacing w:after="12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B00485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33. Baza Lotnictwa Transportowego</w:t>
      </w:r>
    </w:p>
    <w:p w:rsidR="00B00485" w:rsidRPr="00B00485" w:rsidRDefault="00B00485" w:rsidP="00B00485">
      <w:pPr>
        <w:spacing w:after="12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B00485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ul. </w:t>
      </w:r>
      <w:bookmarkStart w:id="0" w:name="_GoBack"/>
      <w:bookmarkEnd w:id="0"/>
      <w:r w:rsidRPr="00B00485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Powidz-Osiedle 6, </w:t>
      </w:r>
    </w:p>
    <w:p w:rsidR="00B00485" w:rsidRPr="00B00485" w:rsidRDefault="00B00485" w:rsidP="00B00485">
      <w:pPr>
        <w:spacing w:after="12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00485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62-430 Powidz, </w:t>
      </w:r>
      <w:r w:rsidRPr="00B0048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B00485" w:rsidRPr="00B00485" w:rsidRDefault="00B00485" w:rsidP="00B00485">
      <w:pPr>
        <w:spacing w:after="12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0048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woj. wielkopolskie, państwo Polska, </w:t>
      </w:r>
    </w:p>
    <w:p w:rsidR="00B00485" w:rsidRPr="00B00485" w:rsidRDefault="00B00485" w:rsidP="00B00485">
      <w:pPr>
        <w:spacing w:after="120" w:line="24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0048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adres strony internetowej: www.33bltr.wp.mil.pl </w:t>
      </w:r>
    </w:p>
    <w:p w:rsidR="00B00485" w:rsidRPr="00B00485" w:rsidRDefault="00B00485" w:rsidP="00B00485">
      <w:pPr>
        <w:spacing w:after="120" w:line="24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00485">
        <w:rPr>
          <w:rFonts w:ascii="Times New Roman" w:eastAsia="Times New Roman" w:hAnsi="Times New Roman" w:cs="Times New Roman"/>
          <w:sz w:val="24"/>
          <w:szCs w:val="24"/>
          <w:lang w:eastAsia="pl-PL"/>
        </w:rPr>
        <w:t>adres platformy zakupowej: platformazakupowa.pl/pn/33bltr</w:t>
      </w:r>
    </w:p>
    <w:p w:rsidR="00B00485" w:rsidRPr="00B00485" w:rsidRDefault="00B00485" w:rsidP="00B00485">
      <w:pPr>
        <w:spacing w:after="12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00485" w:rsidRPr="00B00485" w:rsidRDefault="00B00485" w:rsidP="00B00485">
      <w:pPr>
        <w:spacing w:after="120" w:line="36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B00485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SEKCJA II: PRZEDMIOT ZAMÓWIENIA</w:t>
      </w:r>
    </w:p>
    <w:p w:rsidR="00B00485" w:rsidRPr="00B00485" w:rsidRDefault="00B00485" w:rsidP="00B00485">
      <w:pPr>
        <w:ind w:firstLine="708"/>
        <w:rPr>
          <w:rFonts w:ascii="Times New Roman" w:hAnsi="Times New Roman" w:cs="Times New Roman"/>
          <w:b/>
          <w:bCs/>
          <w:sz w:val="24"/>
          <w:szCs w:val="24"/>
        </w:rPr>
      </w:pPr>
      <w:r w:rsidRPr="00B00485">
        <w:rPr>
          <w:rFonts w:ascii="Times New Roman" w:hAnsi="Times New Roman" w:cs="Times New Roman"/>
          <w:b/>
          <w:bCs/>
          <w:sz w:val="24"/>
          <w:szCs w:val="24"/>
        </w:rPr>
        <w:t>II.1) Nazwa nadana zamówieniu przez zamawiającego</w:t>
      </w:r>
    </w:p>
    <w:p w:rsidR="00B00485" w:rsidRDefault="00B00485" w:rsidP="00856E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00485">
        <w:rPr>
          <w:rFonts w:ascii="Times New Roman" w:hAnsi="Times New Roman" w:cs="Times New Roman"/>
          <w:sz w:val="24"/>
          <w:szCs w:val="24"/>
        </w:rPr>
        <w:t>DOSTAWA MATERIAŁÓW ES</w:t>
      </w:r>
      <w:r w:rsidR="00856EC1">
        <w:rPr>
          <w:rFonts w:ascii="Times New Roman" w:hAnsi="Times New Roman" w:cs="Times New Roman"/>
          <w:sz w:val="24"/>
          <w:szCs w:val="24"/>
        </w:rPr>
        <w:t>K</w:t>
      </w:r>
      <w:r w:rsidRPr="00B00485">
        <w:rPr>
          <w:rFonts w:ascii="Times New Roman" w:hAnsi="Times New Roman" w:cs="Times New Roman"/>
          <w:sz w:val="24"/>
          <w:szCs w:val="24"/>
        </w:rPr>
        <w:t xml:space="preserve">PLOATACYJNYCH DO URZĄDZEŃ </w:t>
      </w:r>
      <w:r w:rsidR="00856EC1">
        <w:rPr>
          <w:rFonts w:ascii="Times New Roman" w:hAnsi="Times New Roman" w:cs="Times New Roman"/>
          <w:sz w:val="24"/>
          <w:szCs w:val="24"/>
        </w:rPr>
        <w:t xml:space="preserve"> </w:t>
      </w:r>
      <w:r w:rsidRPr="00B00485">
        <w:rPr>
          <w:rFonts w:ascii="Times New Roman" w:hAnsi="Times New Roman" w:cs="Times New Roman"/>
          <w:sz w:val="24"/>
          <w:szCs w:val="24"/>
        </w:rPr>
        <w:t>DRUKUJĄCYCH</w:t>
      </w:r>
    </w:p>
    <w:p w:rsidR="00B00485" w:rsidRPr="00B00485" w:rsidRDefault="00B00485" w:rsidP="00B0048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</w:t>
      </w:r>
    </w:p>
    <w:p w:rsidR="00B00485" w:rsidRPr="00B00485" w:rsidRDefault="00B00485" w:rsidP="00B00485">
      <w:pPr>
        <w:spacing w:after="120" w:line="360" w:lineRule="auto"/>
        <w:ind w:firstLine="708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  <w:r w:rsidRPr="00B00485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Zamówienie podzielone jest na części</w:t>
      </w:r>
      <w:r w:rsidRPr="00B00485">
        <w:rPr>
          <w:rFonts w:ascii="Times New Roman" w:eastAsia="Times New Roman" w:hAnsi="Times New Roman" w:cs="Times New Roman"/>
          <w:sz w:val="24"/>
          <w:szCs w:val="24"/>
          <w:lang w:eastAsia="pl-PL"/>
        </w:rPr>
        <w:t>:</w:t>
      </w:r>
      <w:r w:rsidRPr="00B00485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Pr="00B00485">
        <w:rPr>
          <w:rFonts w:ascii="Times New Roman" w:eastAsia="Times New Roman" w:hAnsi="Times New Roman" w:cs="Times New Roman"/>
          <w:i/>
          <w:lang w:eastAsia="pl-PL"/>
        </w:rPr>
        <w:t>(Jeśli tak proszę wskazać ich nazwy)</w:t>
      </w:r>
    </w:p>
    <w:p w:rsidR="00B00485" w:rsidRPr="00B00485" w:rsidRDefault="00B00485" w:rsidP="00B00485">
      <w:pPr>
        <w:spacing w:after="120" w:line="360" w:lineRule="auto"/>
        <w:ind w:firstLine="708"/>
        <w:jc w:val="both"/>
        <w:rPr>
          <w:rFonts w:ascii="Times New Roman" w:eastAsia="Times New Roman" w:hAnsi="Times New Roman" w:cs="Times New Roman"/>
          <w:b/>
          <w:strike/>
          <w:sz w:val="24"/>
          <w:szCs w:val="24"/>
          <w:lang w:eastAsia="pl-PL"/>
        </w:rPr>
      </w:pPr>
      <w:r w:rsidRPr="00B00485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Część 1</w:t>
      </w:r>
      <w:r w:rsidRPr="00B00485">
        <w:rPr>
          <w:rFonts w:ascii="Times New Roman" w:eastAsia="Times New Roman" w:hAnsi="Times New Roman" w:cs="Times New Roman"/>
          <w:sz w:val="24"/>
          <w:szCs w:val="24"/>
          <w:lang w:eastAsia="pl-PL"/>
        </w:rPr>
        <w:t>:</w:t>
      </w:r>
      <w:r w:rsidRPr="00B00485">
        <w:rPr>
          <w:rFonts w:ascii="Times New Roman" w:eastAsia="Times New Roman" w:hAnsi="Times New Roman" w:cs="Times New Roman"/>
          <w:b/>
          <w:strike/>
          <w:sz w:val="24"/>
          <w:szCs w:val="24"/>
          <w:lang w:eastAsia="pl-PL"/>
        </w:rPr>
        <w:t xml:space="preserve"> ………………………………………………………..</w:t>
      </w:r>
    </w:p>
    <w:p w:rsidR="00B00485" w:rsidRPr="00B00485" w:rsidRDefault="00B00485" w:rsidP="00B00485">
      <w:pPr>
        <w:spacing w:after="120" w:line="36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B00485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Część 2</w:t>
      </w:r>
      <w:r w:rsidRPr="00B00485">
        <w:rPr>
          <w:rFonts w:ascii="Times New Roman" w:eastAsia="Times New Roman" w:hAnsi="Times New Roman" w:cs="Times New Roman"/>
          <w:sz w:val="24"/>
          <w:szCs w:val="24"/>
          <w:lang w:eastAsia="pl-PL"/>
        </w:rPr>
        <w:t>:</w:t>
      </w:r>
      <w:r w:rsidRPr="00B00485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Pr="00B00485">
        <w:rPr>
          <w:rFonts w:ascii="Times New Roman" w:eastAsia="Times New Roman" w:hAnsi="Times New Roman" w:cs="Times New Roman"/>
          <w:b/>
          <w:strike/>
          <w:sz w:val="24"/>
          <w:szCs w:val="24"/>
          <w:lang w:eastAsia="pl-PL"/>
        </w:rPr>
        <w:t>………………………………………………………..</w:t>
      </w:r>
    </w:p>
    <w:p w:rsidR="00B00485" w:rsidRPr="00B00485" w:rsidRDefault="00B00485" w:rsidP="00B00485">
      <w:pPr>
        <w:spacing w:after="360" w:line="36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B00485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Część 3</w:t>
      </w:r>
      <w:r w:rsidRPr="00B00485">
        <w:rPr>
          <w:rFonts w:ascii="Times New Roman" w:eastAsia="Times New Roman" w:hAnsi="Times New Roman" w:cs="Times New Roman"/>
          <w:sz w:val="24"/>
          <w:szCs w:val="24"/>
          <w:lang w:eastAsia="pl-PL"/>
        </w:rPr>
        <w:t>:</w:t>
      </w:r>
      <w:r w:rsidRPr="00B00485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Pr="00B00485">
        <w:rPr>
          <w:rFonts w:ascii="Times New Roman" w:eastAsia="Times New Roman" w:hAnsi="Times New Roman" w:cs="Times New Roman"/>
          <w:b/>
          <w:strike/>
          <w:sz w:val="24"/>
          <w:szCs w:val="24"/>
          <w:lang w:eastAsia="pl-PL"/>
        </w:rPr>
        <w:t>………………………………………………………..</w:t>
      </w:r>
    </w:p>
    <w:p w:rsidR="00B00485" w:rsidRDefault="00B00485" w:rsidP="00ED5E4D">
      <w:pPr>
        <w:spacing w:after="120" w:line="36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B00485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II.2) Opis przedmiotu zamówienia oraz wymagania związane z jego realizacją</w:t>
      </w:r>
      <w:r w:rsidRPr="00B00485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:</w:t>
      </w:r>
      <w:r w:rsidRPr="00B00485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</w:t>
      </w:r>
    </w:p>
    <w:p w:rsidR="00B00485" w:rsidRPr="00B00485" w:rsidRDefault="00B00485" w:rsidP="00B00485">
      <w:pPr>
        <w:spacing w:after="0" w:line="360" w:lineRule="auto"/>
        <w:ind w:left="708"/>
        <w:jc w:val="both"/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pl-PL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pl-PL"/>
        </w:rPr>
        <w:t>T</w:t>
      </w:r>
      <w:r w:rsidRPr="00B00485"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pl-PL"/>
        </w:rPr>
        <w:t xml:space="preserve">owar oryginalny chyba że w formularzu oferty przy określonym towarze zapisano </w:t>
      </w:r>
    </w:p>
    <w:p w:rsidR="00B00485" w:rsidRPr="00B00485" w:rsidRDefault="00B00485" w:rsidP="00B00485">
      <w:pPr>
        <w:spacing w:after="0" w:line="360" w:lineRule="auto"/>
        <w:ind w:left="708"/>
        <w:jc w:val="both"/>
        <w:rPr>
          <w:rFonts w:ascii="Times New Roman" w:eastAsia="Times New Roman" w:hAnsi="Times New Roman" w:cs="Times New Roman"/>
          <w:bCs/>
          <w:i/>
          <w:sz w:val="24"/>
          <w:szCs w:val="24"/>
          <w:u w:val="single"/>
          <w:lang w:eastAsia="pl-PL"/>
        </w:rPr>
      </w:pPr>
      <w:r w:rsidRPr="00B00485"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pl-PL"/>
        </w:rPr>
        <w:t>możliwość podania zamiennika.</w:t>
      </w:r>
      <w:r w:rsidRPr="00B00485">
        <w:rPr>
          <w:rFonts w:ascii="Times New Roman" w:hAnsi="Times New Roman" w:cs="Times New Roman"/>
          <w:sz w:val="24"/>
          <w:szCs w:val="24"/>
        </w:rPr>
        <w:t xml:space="preserve"> </w:t>
      </w:r>
      <w:r w:rsidRPr="00B00485"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pl-PL"/>
        </w:rPr>
        <w:t>W zaoferowaną cenę należy wliczyć: wartość całkowitą dostawy</w:t>
      </w:r>
      <w:r w:rsidR="002A0B27"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pl-PL"/>
        </w:rPr>
        <w:t>.</w:t>
      </w:r>
    </w:p>
    <w:p w:rsidR="00B00485" w:rsidRPr="00B00485" w:rsidRDefault="00B00485" w:rsidP="002A0B27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00485">
        <w:rPr>
          <w:rFonts w:ascii="Times New Roman" w:hAnsi="Times New Roman" w:cs="Times New Roman"/>
          <w:sz w:val="24"/>
          <w:szCs w:val="24"/>
        </w:rPr>
        <w:tab/>
      </w:r>
      <w:r w:rsidRPr="00B00485">
        <w:rPr>
          <w:rFonts w:ascii="Times New Roman" w:hAnsi="Times New Roman" w:cs="Times New Roman"/>
          <w:b/>
          <w:sz w:val="24"/>
          <w:szCs w:val="24"/>
        </w:rPr>
        <w:t>II.3) Termin realizacji zamówienia</w:t>
      </w:r>
      <w:r w:rsidRPr="00B00485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B00485" w:rsidRPr="00B00485" w:rsidRDefault="00B00485" w:rsidP="00ED5E4D">
      <w:pPr>
        <w:spacing w:before="240" w:after="0" w:line="276" w:lineRule="auto"/>
        <w:ind w:left="680"/>
        <w:jc w:val="both"/>
        <w:rPr>
          <w:rFonts w:ascii="Times New Roman" w:hAnsi="Times New Roman" w:cs="Times New Roman"/>
          <w:bCs/>
          <w:sz w:val="24"/>
          <w:szCs w:val="24"/>
          <w:u w:val="single"/>
        </w:rPr>
      </w:pPr>
      <w:r w:rsidRPr="00B00485">
        <w:rPr>
          <w:rFonts w:ascii="Times New Roman" w:hAnsi="Times New Roman" w:cs="Times New Roman"/>
          <w:bCs/>
          <w:sz w:val="24"/>
          <w:szCs w:val="24"/>
          <w:u w:val="single"/>
        </w:rPr>
        <w:t xml:space="preserve">W ciągu 7 dni od </w:t>
      </w:r>
      <w:r w:rsidR="001A5D43">
        <w:rPr>
          <w:rFonts w:ascii="Times New Roman" w:hAnsi="Times New Roman" w:cs="Times New Roman"/>
          <w:bCs/>
          <w:sz w:val="24"/>
          <w:szCs w:val="24"/>
          <w:u w:val="single"/>
        </w:rPr>
        <w:t>podpisania umowy</w:t>
      </w:r>
    </w:p>
    <w:p w:rsidR="00B00485" w:rsidRPr="00B00485" w:rsidRDefault="00B00485" w:rsidP="00ED5E4D">
      <w:pPr>
        <w:spacing w:before="240" w:after="0" w:line="240" w:lineRule="auto"/>
        <w:ind w:left="68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B00485">
        <w:rPr>
          <w:rFonts w:ascii="Times New Roman" w:hAnsi="Times New Roman" w:cs="Times New Roman"/>
          <w:b/>
          <w:sz w:val="24"/>
          <w:szCs w:val="24"/>
        </w:rPr>
        <w:t>II.4) Wymagany okres gwarancji</w:t>
      </w:r>
      <w:r w:rsidRPr="00B00485">
        <w:rPr>
          <w:rFonts w:ascii="Times New Roman" w:hAnsi="Times New Roman" w:cs="Times New Roman"/>
          <w:sz w:val="24"/>
          <w:szCs w:val="24"/>
        </w:rPr>
        <w:t>:</w:t>
      </w:r>
      <w:r w:rsidRPr="00B0048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00485">
        <w:rPr>
          <w:rFonts w:ascii="Times New Roman" w:hAnsi="Times New Roman" w:cs="Times New Roman"/>
          <w:sz w:val="24"/>
          <w:szCs w:val="24"/>
        </w:rPr>
        <w:t>(</w:t>
      </w:r>
      <w:r w:rsidRPr="00B00485">
        <w:rPr>
          <w:rFonts w:ascii="Times New Roman" w:hAnsi="Times New Roman" w:cs="Times New Roman"/>
          <w:i/>
          <w:sz w:val="24"/>
          <w:szCs w:val="24"/>
        </w:rPr>
        <w:t>Jeśli dotyczy)</w:t>
      </w:r>
    </w:p>
    <w:p w:rsidR="00B00485" w:rsidRPr="00B00485" w:rsidRDefault="00B00485" w:rsidP="00B00485">
      <w:pPr>
        <w:spacing w:before="240" w:line="240" w:lineRule="auto"/>
        <w:ind w:left="36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B00485">
        <w:rPr>
          <w:rFonts w:ascii="Times New Roman" w:hAnsi="Times New Roman" w:cs="Times New Roman"/>
          <w:sz w:val="24"/>
          <w:szCs w:val="24"/>
          <w:u w:val="single"/>
        </w:rPr>
        <w:t>24 miesiące</w:t>
      </w:r>
    </w:p>
    <w:p w:rsidR="00ED5E4D" w:rsidRDefault="00ED5E4D" w:rsidP="00B00485">
      <w:pPr>
        <w:spacing w:line="360" w:lineRule="auto"/>
        <w:ind w:left="72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B00485" w:rsidRPr="00B00485" w:rsidRDefault="00B00485" w:rsidP="00B00485">
      <w:pPr>
        <w:spacing w:line="360" w:lineRule="auto"/>
        <w:ind w:left="720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B00485"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 xml:space="preserve">SEKCJA III: </w:t>
      </w:r>
      <w:r w:rsidRPr="00B00485">
        <w:rPr>
          <w:rFonts w:ascii="Times New Roman" w:hAnsi="Times New Roman" w:cs="Times New Roman"/>
          <w:b/>
          <w:bCs/>
          <w:sz w:val="24"/>
          <w:szCs w:val="24"/>
          <w:u w:val="single"/>
        </w:rPr>
        <w:t>KRYTERIA OCENY OFERT</w:t>
      </w:r>
    </w:p>
    <w:p w:rsidR="00B00485" w:rsidRDefault="00B00485" w:rsidP="00B00485">
      <w:pPr>
        <w:spacing w:after="0" w:line="360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00485">
        <w:rPr>
          <w:rFonts w:ascii="Times New Roman" w:hAnsi="Times New Roman" w:cs="Times New Roman"/>
          <w:b/>
          <w:sz w:val="24"/>
          <w:szCs w:val="24"/>
        </w:rPr>
        <w:t>Opis kryteriów i  sposobu ich oceny</w:t>
      </w:r>
      <w:r w:rsidRPr="00B00485">
        <w:rPr>
          <w:rFonts w:ascii="Times New Roman" w:hAnsi="Times New Roman" w:cs="Times New Roman"/>
          <w:sz w:val="24"/>
          <w:szCs w:val="24"/>
        </w:rPr>
        <w:t>:</w:t>
      </w:r>
    </w:p>
    <w:p w:rsidR="00ED5E4D" w:rsidRPr="00ED5E4D" w:rsidRDefault="00ED5E4D" w:rsidP="00B00485">
      <w:pPr>
        <w:spacing w:line="360" w:lineRule="auto"/>
        <w:ind w:left="72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ED5E4D">
        <w:rPr>
          <w:rFonts w:ascii="Times New Roman" w:hAnsi="Times New Roman" w:cs="Times New Roman"/>
          <w:sz w:val="24"/>
          <w:szCs w:val="24"/>
          <w:u w:val="single"/>
        </w:rPr>
        <w:t>Cena 100%</w:t>
      </w:r>
    </w:p>
    <w:p w:rsidR="00B00485" w:rsidRPr="00B00485" w:rsidRDefault="00B00485" w:rsidP="00B00485">
      <w:pPr>
        <w:spacing w:line="360" w:lineRule="auto"/>
        <w:ind w:left="720"/>
        <w:jc w:val="both"/>
        <w:rPr>
          <w:rFonts w:ascii="Times New Roman" w:hAnsi="Times New Roman" w:cs="Times New Roman"/>
          <w:i/>
          <w:sz w:val="24"/>
          <w:szCs w:val="24"/>
          <w:u w:val="single"/>
        </w:rPr>
      </w:pPr>
      <w:r w:rsidRPr="00B00485">
        <w:rPr>
          <w:rFonts w:ascii="Times New Roman" w:hAnsi="Times New Roman" w:cs="Times New Roman"/>
          <w:b/>
          <w:sz w:val="24"/>
          <w:szCs w:val="24"/>
          <w:u w:val="single"/>
        </w:rPr>
        <w:t>SEKCJA IV: SKŁADANIE OFERT</w:t>
      </w:r>
      <w:r w:rsidRPr="00B00485">
        <w:rPr>
          <w:rFonts w:ascii="Times New Roman" w:hAnsi="Times New Roman" w:cs="Times New Roman"/>
          <w:i/>
          <w:sz w:val="24"/>
          <w:szCs w:val="24"/>
          <w:u w:val="single"/>
        </w:rPr>
        <w:t xml:space="preserve"> </w:t>
      </w:r>
    </w:p>
    <w:p w:rsidR="00B00485" w:rsidRPr="00B00485" w:rsidRDefault="00B00485" w:rsidP="00B00485">
      <w:pPr>
        <w:spacing w:line="360" w:lineRule="auto"/>
        <w:ind w:left="708" w:firstLine="1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00485">
        <w:rPr>
          <w:rFonts w:ascii="Times New Roman" w:hAnsi="Times New Roman" w:cs="Times New Roman"/>
          <w:b/>
          <w:sz w:val="24"/>
          <w:szCs w:val="24"/>
        </w:rPr>
        <w:t xml:space="preserve"> IV.1) Sposób złożenia oferty, miejsce, termin</w:t>
      </w:r>
      <w:r w:rsidRPr="00B00485">
        <w:rPr>
          <w:rFonts w:ascii="Times New Roman" w:hAnsi="Times New Roman" w:cs="Times New Roman"/>
          <w:sz w:val="24"/>
          <w:szCs w:val="24"/>
        </w:rPr>
        <w:t>:</w:t>
      </w:r>
    </w:p>
    <w:p w:rsidR="00B00485" w:rsidRPr="00B00485" w:rsidRDefault="00B00485" w:rsidP="00B00485">
      <w:pPr>
        <w:spacing w:line="360" w:lineRule="auto"/>
        <w:ind w:left="708" w:firstLine="12"/>
        <w:jc w:val="both"/>
        <w:rPr>
          <w:rFonts w:ascii="Times New Roman" w:hAnsi="Times New Roman" w:cs="Times New Roman"/>
          <w:sz w:val="24"/>
          <w:szCs w:val="24"/>
        </w:rPr>
      </w:pPr>
      <w:r w:rsidRPr="00B00485">
        <w:rPr>
          <w:rFonts w:ascii="Times New Roman" w:hAnsi="Times New Roman" w:cs="Times New Roman"/>
          <w:sz w:val="24"/>
          <w:szCs w:val="24"/>
        </w:rPr>
        <w:t>Ofertę należy złożyć za pośrednictwem:</w:t>
      </w:r>
    </w:p>
    <w:p w:rsidR="00B00485" w:rsidRPr="00B00485" w:rsidRDefault="00B00485" w:rsidP="00B00485">
      <w:pPr>
        <w:numPr>
          <w:ilvl w:val="0"/>
          <w:numId w:val="4"/>
        </w:numPr>
        <w:spacing w:line="36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00485">
        <w:rPr>
          <w:rFonts w:ascii="Times New Roman" w:hAnsi="Times New Roman" w:cs="Times New Roman"/>
          <w:sz w:val="24"/>
          <w:szCs w:val="24"/>
        </w:rPr>
        <w:t xml:space="preserve">platformy zakupowej pod adresem: https:// platformazakupowa.pl/pn/33bltr, link </w:t>
      </w:r>
      <w:r w:rsidRPr="00B00485">
        <w:rPr>
          <w:rFonts w:ascii="Times New Roman" w:hAnsi="Times New Roman" w:cs="Times New Roman"/>
          <w:sz w:val="24"/>
          <w:szCs w:val="24"/>
        </w:rPr>
        <w:br/>
        <w:t xml:space="preserve">do platformy również widnieje na stronie internetowej Zamawiającego: </w:t>
      </w:r>
      <w:hyperlink r:id="rId8" w:history="1">
        <w:r w:rsidRPr="00B00485">
          <w:rPr>
            <w:rFonts w:ascii="Times New Roman" w:hAnsi="Times New Roman" w:cs="Times New Roman"/>
            <w:color w:val="0563C1" w:themeColor="hyperlink"/>
            <w:sz w:val="24"/>
            <w:szCs w:val="24"/>
            <w:u w:val="single"/>
          </w:rPr>
          <w:t>www.33bltr.wp.mil.pl</w:t>
        </w:r>
      </w:hyperlink>
      <w:r w:rsidRPr="00B00485">
        <w:rPr>
          <w:rFonts w:ascii="Times New Roman" w:hAnsi="Times New Roman" w:cs="Times New Roman"/>
          <w:sz w:val="24"/>
          <w:szCs w:val="24"/>
        </w:rPr>
        <w:t>, w zakładce BIP – ogłoszenia*.</w:t>
      </w:r>
    </w:p>
    <w:p w:rsidR="00B00485" w:rsidRPr="00B00485" w:rsidRDefault="00B00485" w:rsidP="00B00485">
      <w:pPr>
        <w:numPr>
          <w:ilvl w:val="0"/>
          <w:numId w:val="4"/>
        </w:numPr>
        <w:spacing w:line="36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00485">
        <w:rPr>
          <w:rFonts w:ascii="Times New Roman" w:hAnsi="Times New Roman" w:cs="Times New Roman"/>
          <w:sz w:val="24"/>
          <w:szCs w:val="24"/>
        </w:rPr>
        <w:t xml:space="preserve">Poczty e-mail na adres: </w:t>
      </w:r>
      <w:r w:rsidRPr="00B00485">
        <w:rPr>
          <w:rFonts w:ascii="Times New Roman" w:hAnsi="Times New Roman" w:cs="Times New Roman"/>
          <w:sz w:val="24"/>
          <w:szCs w:val="24"/>
          <w:u w:val="single"/>
        </w:rPr>
        <w:t>jw3293.luli.log@ron.mil.pl</w:t>
      </w:r>
      <w:r w:rsidRPr="00B00485">
        <w:rPr>
          <w:rFonts w:ascii="Times New Roman" w:hAnsi="Times New Roman" w:cs="Times New Roman"/>
          <w:sz w:val="24"/>
          <w:szCs w:val="24"/>
        </w:rPr>
        <w:t>.*</w:t>
      </w:r>
    </w:p>
    <w:p w:rsidR="00B00485" w:rsidRDefault="00B00485" w:rsidP="00B00485">
      <w:pPr>
        <w:spacing w:after="0" w:line="360" w:lineRule="auto"/>
        <w:ind w:left="7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00485">
        <w:rPr>
          <w:rFonts w:ascii="Times New Roman" w:hAnsi="Times New Roman" w:cs="Times New Roman"/>
          <w:b/>
          <w:sz w:val="24"/>
          <w:szCs w:val="24"/>
        </w:rPr>
        <w:t xml:space="preserve">w terminie do dnia </w:t>
      </w:r>
      <w:r w:rsidRPr="0030623D">
        <w:rPr>
          <w:rFonts w:ascii="Times New Roman" w:hAnsi="Times New Roman" w:cs="Times New Roman"/>
          <w:b/>
          <w:sz w:val="24"/>
          <w:szCs w:val="24"/>
        </w:rPr>
        <w:t>1</w:t>
      </w:r>
      <w:r w:rsidR="0030623D" w:rsidRPr="0030623D">
        <w:rPr>
          <w:rFonts w:ascii="Times New Roman" w:hAnsi="Times New Roman" w:cs="Times New Roman"/>
          <w:b/>
          <w:sz w:val="24"/>
          <w:szCs w:val="24"/>
        </w:rPr>
        <w:t>2</w:t>
      </w:r>
      <w:r w:rsidRPr="0030623D">
        <w:rPr>
          <w:rFonts w:ascii="Times New Roman" w:hAnsi="Times New Roman" w:cs="Times New Roman"/>
          <w:b/>
          <w:sz w:val="24"/>
          <w:szCs w:val="24"/>
        </w:rPr>
        <w:t>. 0</w:t>
      </w:r>
      <w:r w:rsidR="0030623D" w:rsidRPr="0030623D">
        <w:rPr>
          <w:rFonts w:ascii="Times New Roman" w:hAnsi="Times New Roman" w:cs="Times New Roman"/>
          <w:b/>
          <w:sz w:val="24"/>
          <w:szCs w:val="24"/>
        </w:rPr>
        <w:t>3</w:t>
      </w:r>
      <w:r w:rsidRPr="0030623D">
        <w:rPr>
          <w:rFonts w:ascii="Times New Roman" w:hAnsi="Times New Roman" w:cs="Times New Roman"/>
          <w:b/>
          <w:sz w:val="24"/>
          <w:szCs w:val="24"/>
        </w:rPr>
        <w:t>.202</w:t>
      </w:r>
      <w:r w:rsidR="0030623D" w:rsidRPr="0030623D">
        <w:rPr>
          <w:rFonts w:ascii="Times New Roman" w:hAnsi="Times New Roman" w:cs="Times New Roman"/>
          <w:b/>
          <w:sz w:val="24"/>
          <w:szCs w:val="24"/>
        </w:rPr>
        <w:t>5</w:t>
      </w:r>
      <w:r w:rsidRPr="0030623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00485">
        <w:rPr>
          <w:rFonts w:ascii="Times New Roman" w:hAnsi="Times New Roman" w:cs="Times New Roman"/>
          <w:b/>
          <w:sz w:val="24"/>
          <w:szCs w:val="24"/>
        </w:rPr>
        <w:t xml:space="preserve">roku </w:t>
      </w:r>
    </w:p>
    <w:p w:rsidR="00B00485" w:rsidRPr="00B00485" w:rsidRDefault="00B00485" w:rsidP="00B00485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00485">
        <w:rPr>
          <w:rFonts w:ascii="Times New Roman" w:hAnsi="Times New Roman" w:cs="Times New Roman"/>
          <w:sz w:val="24"/>
          <w:szCs w:val="24"/>
        </w:rPr>
        <w:t>Oferta nie musi zostać opatrzona kwalifikowanym podpisem elektronicznym, jak również zaufanym czy osobistym.</w:t>
      </w:r>
    </w:p>
    <w:p w:rsidR="00B00485" w:rsidRPr="00B00485" w:rsidRDefault="00B00485" w:rsidP="00B00485">
      <w:pPr>
        <w:spacing w:line="360" w:lineRule="auto"/>
        <w:ind w:left="720"/>
        <w:jc w:val="both"/>
        <w:rPr>
          <w:rFonts w:ascii="Times New Roman" w:hAnsi="Times New Roman" w:cs="Times New Roman"/>
          <w:i/>
        </w:rPr>
      </w:pPr>
      <w:r w:rsidRPr="00B00485">
        <w:rPr>
          <w:rFonts w:ascii="Times New Roman" w:hAnsi="Times New Roman" w:cs="Times New Roman"/>
          <w:i/>
        </w:rPr>
        <w:t>*Wybrać właściwe</w:t>
      </w:r>
    </w:p>
    <w:p w:rsidR="00B00485" w:rsidRPr="00B00485" w:rsidRDefault="00B00485" w:rsidP="00B00485">
      <w:pPr>
        <w:spacing w:line="360" w:lineRule="auto"/>
        <w:ind w:left="7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00485">
        <w:rPr>
          <w:rFonts w:ascii="Times New Roman" w:hAnsi="Times New Roman" w:cs="Times New Roman"/>
          <w:b/>
          <w:sz w:val="24"/>
          <w:szCs w:val="24"/>
        </w:rPr>
        <w:t>IV.2) Opis sposobu obliczenia ceny w składanym rozpoznaniu cenowym:</w:t>
      </w:r>
    </w:p>
    <w:p w:rsidR="00B00485" w:rsidRPr="00B00485" w:rsidRDefault="002A0B27" w:rsidP="002A0B27">
      <w:pPr>
        <w:spacing w:line="360" w:lineRule="auto"/>
        <w:ind w:left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</w:t>
      </w:r>
      <w:r w:rsidR="00B00485" w:rsidRPr="00B00485">
        <w:rPr>
          <w:rFonts w:ascii="Times New Roman" w:hAnsi="Times New Roman" w:cs="Times New Roman"/>
          <w:sz w:val="24"/>
          <w:szCs w:val="24"/>
        </w:rPr>
        <w:t xml:space="preserve"> zaoferowaną cenę należy wliczyć: wartość całkowitą dostawy wraz kosztami załadunku, transportu i rozładunku oraz obowiązujący podatek VAT.</w:t>
      </w:r>
      <w:r>
        <w:rPr>
          <w:rFonts w:ascii="Times New Roman" w:hAnsi="Times New Roman" w:cs="Times New Roman"/>
          <w:sz w:val="24"/>
          <w:szCs w:val="24"/>
        </w:rPr>
        <w:t>/</w:t>
      </w:r>
      <w:r w:rsidRPr="002A0B27">
        <w:rPr>
          <w:rFonts w:ascii="Times New Roman" w:hAnsi="Times New Roman" w:cs="Times New Roman"/>
          <w:bCs/>
          <w:sz w:val="24"/>
          <w:szCs w:val="24"/>
        </w:rPr>
        <w:t xml:space="preserve"> ceny podane w formularzu ofertowym mają być wyrażone cyfrą i słownie.</w:t>
      </w:r>
    </w:p>
    <w:p w:rsidR="00B00485" w:rsidRPr="00B00485" w:rsidRDefault="00B00485" w:rsidP="00B00485">
      <w:pPr>
        <w:spacing w:line="360" w:lineRule="auto"/>
        <w:ind w:left="72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B00485">
        <w:rPr>
          <w:rFonts w:ascii="Times New Roman" w:hAnsi="Times New Roman" w:cs="Times New Roman"/>
          <w:b/>
          <w:sz w:val="24"/>
          <w:szCs w:val="24"/>
          <w:u w:val="single"/>
        </w:rPr>
        <w:t xml:space="preserve">SEKCJA V: DOKUMENTY </w:t>
      </w:r>
    </w:p>
    <w:p w:rsidR="00B00485" w:rsidRPr="00B00485" w:rsidRDefault="00B00485" w:rsidP="00B00485">
      <w:pPr>
        <w:spacing w:line="360" w:lineRule="auto"/>
        <w:ind w:left="7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00485">
        <w:rPr>
          <w:rFonts w:ascii="Times New Roman" w:hAnsi="Times New Roman" w:cs="Times New Roman"/>
          <w:b/>
          <w:sz w:val="24"/>
          <w:szCs w:val="24"/>
        </w:rPr>
        <w:t>Wymagane dokumenty</w:t>
      </w:r>
      <w:r w:rsidRPr="00B00485">
        <w:rPr>
          <w:rFonts w:ascii="Times New Roman" w:hAnsi="Times New Roman" w:cs="Times New Roman"/>
          <w:sz w:val="24"/>
          <w:szCs w:val="24"/>
        </w:rPr>
        <w:t>:</w:t>
      </w:r>
    </w:p>
    <w:p w:rsidR="00B00485" w:rsidRPr="00B00485" w:rsidRDefault="00B00485" w:rsidP="00B00485">
      <w:pPr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00485">
        <w:rPr>
          <w:rFonts w:ascii="Times New Roman" w:hAnsi="Times New Roman" w:cs="Times New Roman"/>
          <w:sz w:val="24"/>
          <w:szCs w:val="24"/>
        </w:rPr>
        <w:t>Formularz ofertowy wg załączonego do ogłoszenia wzoru;</w:t>
      </w:r>
    </w:p>
    <w:p w:rsidR="00B00485" w:rsidRPr="00B00485" w:rsidRDefault="00B00485" w:rsidP="00B00485">
      <w:pPr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trike/>
          <w:sz w:val="24"/>
          <w:szCs w:val="24"/>
        </w:rPr>
      </w:pPr>
      <w:r w:rsidRPr="00B00485">
        <w:rPr>
          <w:rFonts w:ascii="Times New Roman" w:hAnsi="Times New Roman" w:cs="Times New Roman"/>
          <w:sz w:val="24"/>
          <w:szCs w:val="24"/>
        </w:rPr>
        <w:t>Inne.</w:t>
      </w:r>
      <w:r w:rsidRPr="00B00485">
        <w:rPr>
          <w:rFonts w:ascii="Times New Roman" w:hAnsi="Times New Roman" w:cs="Times New Roman"/>
          <w:strike/>
          <w:sz w:val="24"/>
          <w:szCs w:val="24"/>
        </w:rPr>
        <w:t>.........................................................................................................</w:t>
      </w:r>
    </w:p>
    <w:p w:rsidR="00B00485" w:rsidRPr="00B00485" w:rsidRDefault="00B00485" w:rsidP="00B00485">
      <w:pPr>
        <w:spacing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B00485" w:rsidRPr="00B00485" w:rsidRDefault="00B00485" w:rsidP="002A0B27">
      <w:pPr>
        <w:spacing w:after="0" w:line="360" w:lineRule="auto"/>
        <w:ind w:left="7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00485">
        <w:rPr>
          <w:rFonts w:ascii="Times New Roman" w:hAnsi="Times New Roman" w:cs="Times New Roman"/>
          <w:b/>
          <w:sz w:val="24"/>
          <w:szCs w:val="24"/>
        </w:rPr>
        <w:t xml:space="preserve">Osobą uprawnioną do kontaktów z Wykonawcami jest: </w:t>
      </w:r>
    </w:p>
    <w:p w:rsidR="00B00485" w:rsidRPr="00ED5E4D" w:rsidRDefault="00B00485" w:rsidP="00ED5E4D">
      <w:pPr>
        <w:spacing w:after="0" w:line="360" w:lineRule="auto"/>
        <w:ind w:left="360" w:firstLine="348"/>
        <w:jc w:val="both"/>
        <w:rPr>
          <w:rFonts w:ascii="Times New Roman" w:hAnsi="Times New Roman" w:cs="Times New Roman"/>
          <w:sz w:val="24"/>
          <w:szCs w:val="24"/>
        </w:rPr>
      </w:pPr>
      <w:r w:rsidRPr="00B00485">
        <w:rPr>
          <w:rFonts w:ascii="Times New Roman" w:hAnsi="Times New Roman" w:cs="Times New Roman"/>
          <w:strike/>
          <w:sz w:val="24"/>
          <w:szCs w:val="24"/>
        </w:rPr>
        <w:t>Pan</w:t>
      </w:r>
      <w:r w:rsidRPr="00B00485">
        <w:rPr>
          <w:rFonts w:ascii="Times New Roman" w:hAnsi="Times New Roman" w:cs="Times New Roman"/>
          <w:sz w:val="24"/>
          <w:szCs w:val="24"/>
        </w:rPr>
        <w:t xml:space="preserve">/Pani </w:t>
      </w:r>
      <w:r w:rsidR="002A0B27">
        <w:rPr>
          <w:rFonts w:ascii="Times New Roman" w:hAnsi="Times New Roman" w:cs="Times New Roman"/>
          <w:sz w:val="24"/>
          <w:szCs w:val="24"/>
        </w:rPr>
        <w:t>Daria Kozłowska</w:t>
      </w:r>
      <w:r w:rsidRPr="00B00485">
        <w:rPr>
          <w:rFonts w:ascii="Times New Roman" w:hAnsi="Times New Roman" w:cs="Times New Roman"/>
          <w:sz w:val="24"/>
          <w:szCs w:val="24"/>
        </w:rPr>
        <w:t>, tel</w:t>
      </w:r>
      <w:r w:rsidR="002A0B27">
        <w:rPr>
          <w:rFonts w:ascii="Times New Roman" w:hAnsi="Times New Roman" w:cs="Times New Roman"/>
          <w:sz w:val="24"/>
          <w:szCs w:val="24"/>
        </w:rPr>
        <w:t>: 261544336</w:t>
      </w:r>
      <w:r w:rsidRPr="00B00485">
        <w:rPr>
          <w:rFonts w:ascii="Times New Roman" w:hAnsi="Times New Roman" w:cs="Times New Roman"/>
          <w:sz w:val="24"/>
          <w:szCs w:val="24"/>
        </w:rPr>
        <w:t xml:space="preserve">., adres poczty internetowej </w:t>
      </w:r>
      <w:r w:rsidRPr="00B00485">
        <w:rPr>
          <w:rFonts w:ascii="Times New Roman" w:hAnsi="Times New Roman" w:cs="Times New Roman"/>
          <w:sz w:val="24"/>
          <w:szCs w:val="24"/>
        </w:rPr>
        <w:tab/>
      </w:r>
      <w:r w:rsidR="002A0B27" w:rsidRPr="002A0B27">
        <w:rPr>
          <w:rFonts w:ascii="Times New Roman" w:hAnsi="Times New Roman" w:cs="Times New Roman"/>
          <w:sz w:val="24"/>
          <w:szCs w:val="24"/>
          <w:u w:val="single"/>
        </w:rPr>
        <w:t>jw3293.luli.log@ron.mil.pl</w:t>
      </w:r>
    </w:p>
    <w:p w:rsidR="00B00485" w:rsidRPr="00B00485" w:rsidRDefault="00B00485" w:rsidP="00B00485">
      <w:pPr>
        <w:spacing w:line="36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00485">
        <w:rPr>
          <w:rFonts w:ascii="Times New Roman" w:hAnsi="Times New Roman" w:cs="Times New Roman"/>
          <w:bCs/>
          <w:sz w:val="24"/>
          <w:szCs w:val="24"/>
        </w:rPr>
        <w:t xml:space="preserve">Załączniki: </w:t>
      </w:r>
    </w:p>
    <w:p w:rsidR="00B00485" w:rsidRPr="00B00485" w:rsidRDefault="00B00485" w:rsidP="00B00485">
      <w:pPr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00485">
        <w:rPr>
          <w:rFonts w:ascii="Times New Roman" w:hAnsi="Times New Roman" w:cs="Times New Roman"/>
          <w:bCs/>
          <w:sz w:val="24"/>
          <w:szCs w:val="24"/>
        </w:rPr>
        <w:t>Formularz ofertowy;</w:t>
      </w:r>
    </w:p>
    <w:p w:rsidR="00B00485" w:rsidRPr="00ED5E4D" w:rsidRDefault="00B00485" w:rsidP="00B00485">
      <w:pPr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00485">
        <w:rPr>
          <w:rFonts w:ascii="Times New Roman" w:hAnsi="Times New Roman" w:cs="Times New Roman"/>
          <w:bCs/>
          <w:sz w:val="24"/>
          <w:szCs w:val="24"/>
        </w:rPr>
        <w:t>Wzór umowy.</w:t>
      </w:r>
    </w:p>
    <w:p w:rsidR="00B00485" w:rsidRPr="00B00485" w:rsidRDefault="00B00485" w:rsidP="00B00485">
      <w:pPr>
        <w:ind w:left="36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00485">
        <w:rPr>
          <w:rFonts w:ascii="Times New Roman" w:hAnsi="Times New Roman" w:cs="Times New Roman"/>
          <w:b/>
          <w:sz w:val="24"/>
          <w:szCs w:val="24"/>
        </w:rPr>
        <w:lastRenderedPageBreak/>
        <w:t>UWAGA:</w:t>
      </w:r>
    </w:p>
    <w:p w:rsidR="00B00485" w:rsidRPr="00B00485" w:rsidRDefault="00B00485" w:rsidP="00B00485">
      <w:pPr>
        <w:ind w:left="36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B00485">
        <w:rPr>
          <w:rFonts w:ascii="Times New Roman" w:hAnsi="Times New Roman" w:cs="Times New Roman"/>
          <w:b/>
          <w:i/>
          <w:sz w:val="24"/>
          <w:szCs w:val="24"/>
        </w:rPr>
        <w:t>Rozpoznanie rynku nie stanowi oferty w myśl art. 66 Kodeksu cywilnego i nie stanowi zobowiązania do podpisania umowy.</w:t>
      </w:r>
    </w:p>
    <w:p w:rsidR="00B00485" w:rsidRPr="00B00485" w:rsidRDefault="00B00485" w:rsidP="00B00485">
      <w:pPr>
        <w:spacing w:line="360" w:lineRule="auto"/>
        <w:ind w:firstLine="360"/>
        <w:jc w:val="both"/>
        <w:rPr>
          <w:rFonts w:ascii="Times New Roman" w:hAnsi="Times New Roman" w:cs="Times New Roman"/>
          <w:bCs/>
          <w:i/>
        </w:rPr>
      </w:pPr>
    </w:p>
    <w:p w:rsidR="00B00485" w:rsidRPr="00B00485" w:rsidRDefault="00B00485" w:rsidP="00B00485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00485">
        <w:rPr>
          <w:rFonts w:ascii="Times New Roman" w:hAnsi="Times New Roman" w:cs="Times New Roman"/>
          <w:sz w:val="24"/>
          <w:szCs w:val="24"/>
        </w:rPr>
        <w:t>Zamawiający zastrzega sobie prawo do:</w:t>
      </w:r>
    </w:p>
    <w:p w:rsidR="00B00485" w:rsidRPr="00B00485" w:rsidRDefault="00B00485" w:rsidP="00B00485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00485">
        <w:rPr>
          <w:rFonts w:ascii="Times New Roman" w:hAnsi="Times New Roman" w:cs="Times New Roman"/>
          <w:sz w:val="24"/>
          <w:szCs w:val="24"/>
        </w:rPr>
        <w:t>Zmiany treści ogłoszenia bądź załączników przed upływem terminu składania ofert</w:t>
      </w:r>
    </w:p>
    <w:p w:rsidR="00B00485" w:rsidRPr="00B00485" w:rsidRDefault="00B00485" w:rsidP="00B00485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00485">
        <w:rPr>
          <w:rFonts w:ascii="Times New Roman" w:hAnsi="Times New Roman" w:cs="Times New Roman"/>
          <w:sz w:val="24"/>
          <w:szCs w:val="24"/>
        </w:rPr>
        <w:t>Nierozpatrywania ofert, otrzymanych po terminie.</w:t>
      </w:r>
    </w:p>
    <w:p w:rsidR="00B00485" w:rsidRPr="00B00485" w:rsidRDefault="00B00485" w:rsidP="00B00485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00485">
        <w:rPr>
          <w:rFonts w:ascii="Times New Roman" w:hAnsi="Times New Roman" w:cs="Times New Roman"/>
          <w:sz w:val="24"/>
          <w:szCs w:val="24"/>
        </w:rPr>
        <w:t>Wezwania do uzupełnienia wymaganych dokumentów lub wyjaśnienia treści oferty.</w:t>
      </w:r>
    </w:p>
    <w:p w:rsidR="00B00485" w:rsidRPr="00B00485" w:rsidRDefault="00B00485" w:rsidP="00B00485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00485">
        <w:rPr>
          <w:rFonts w:ascii="Times New Roman" w:hAnsi="Times New Roman" w:cs="Times New Roman"/>
          <w:sz w:val="24"/>
          <w:szCs w:val="24"/>
        </w:rPr>
        <w:t>Poprawienia oczywistych pomyłek rachunkowych i pisarskich.</w:t>
      </w:r>
    </w:p>
    <w:p w:rsidR="00B00485" w:rsidRPr="00B00485" w:rsidRDefault="00B00485" w:rsidP="00B00485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00485">
        <w:rPr>
          <w:rFonts w:ascii="Times New Roman" w:hAnsi="Times New Roman" w:cs="Times New Roman"/>
          <w:sz w:val="24"/>
          <w:szCs w:val="24"/>
        </w:rPr>
        <w:t>Nieudzielenia zamówienia bez podania przyczyny.</w:t>
      </w:r>
    </w:p>
    <w:p w:rsidR="00B00485" w:rsidRPr="00B00485" w:rsidRDefault="00B00485" w:rsidP="00B00485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00485">
        <w:rPr>
          <w:rFonts w:ascii="Times New Roman" w:hAnsi="Times New Roman" w:cs="Times New Roman"/>
          <w:sz w:val="24"/>
          <w:szCs w:val="24"/>
        </w:rPr>
        <w:t xml:space="preserve">Przetwarzania Państwa danych osobowych na zasadach określonych na stronie internetowej: </w:t>
      </w:r>
      <w:hyperlink r:id="rId9" w:history="1">
        <w:r w:rsidRPr="00B00485">
          <w:rPr>
            <w:rFonts w:ascii="Times New Roman" w:hAnsi="Times New Roman" w:cs="Times New Roman"/>
            <w:color w:val="0563C1" w:themeColor="hyperlink"/>
            <w:sz w:val="24"/>
            <w:szCs w:val="24"/>
            <w:u w:val="single"/>
          </w:rPr>
          <w:t>www.33bltr.wp.mil.pl</w:t>
        </w:r>
      </w:hyperlink>
      <w:r w:rsidRPr="00B00485">
        <w:rPr>
          <w:rFonts w:ascii="Times New Roman" w:hAnsi="Times New Roman" w:cs="Times New Roman"/>
          <w:sz w:val="24"/>
          <w:szCs w:val="24"/>
        </w:rPr>
        <w:t xml:space="preserve"> w zakładce pozostałe – ochrona danych osobowych.</w:t>
      </w:r>
    </w:p>
    <w:p w:rsidR="00B00485" w:rsidRPr="00B00485" w:rsidRDefault="00B00485" w:rsidP="00B00485">
      <w:pPr>
        <w:spacing w:line="360" w:lineRule="auto"/>
        <w:ind w:firstLine="360"/>
        <w:jc w:val="both"/>
        <w:rPr>
          <w:rFonts w:ascii="Times New Roman" w:hAnsi="Times New Roman" w:cs="Times New Roman"/>
          <w:bCs/>
          <w:i/>
        </w:rPr>
      </w:pPr>
    </w:p>
    <w:p w:rsidR="00B00485" w:rsidRPr="00B00485" w:rsidRDefault="00B00485" w:rsidP="00B00485">
      <w:pPr>
        <w:ind w:left="360"/>
        <w:jc w:val="both"/>
        <w:rPr>
          <w:rFonts w:ascii="Times New Roman" w:hAnsi="Times New Roman" w:cs="Times New Roman"/>
        </w:rPr>
      </w:pPr>
    </w:p>
    <w:p w:rsidR="00FC6C12" w:rsidRDefault="00453432" w:rsidP="00B00485">
      <w:r>
        <w:rPr>
          <w:rFonts w:ascii="Times New Roman" w:hAnsi="Times New Roman" w:cs="Times New Roman"/>
        </w:rPr>
        <w:t xml:space="preserve">        /-/ p. Daria KOZŁOWSKA                                               /-/ st. chor. szt. Tomasz ZWOLIŃSKI</w:t>
      </w:r>
    </w:p>
    <w:sectPr w:rsidR="00FC6C12"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B7E08" w:rsidRDefault="007B7E08" w:rsidP="00B00485">
      <w:pPr>
        <w:spacing w:after="0" w:line="240" w:lineRule="auto"/>
      </w:pPr>
      <w:r>
        <w:separator/>
      </w:r>
    </w:p>
  </w:endnote>
  <w:endnote w:type="continuationSeparator" w:id="0">
    <w:p w:rsidR="007B7E08" w:rsidRDefault="007B7E08" w:rsidP="00B004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400064875"/>
      <w:docPartObj>
        <w:docPartGallery w:val="Page Numbers (Bottom of Page)"/>
        <w:docPartUnique/>
      </w:docPartObj>
    </w:sdtPr>
    <w:sdtContent>
      <w:p w:rsidR="00453432" w:rsidRDefault="00453432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:rsidR="00453432" w:rsidRDefault="00453432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B7E08" w:rsidRDefault="007B7E08" w:rsidP="00B00485">
      <w:pPr>
        <w:spacing w:after="0" w:line="240" w:lineRule="auto"/>
      </w:pPr>
      <w:r>
        <w:separator/>
      </w:r>
    </w:p>
  </w:footnote>
  <w:footnote w:type="continuationSeparator" w:id="0">
    <w:p w:rsidR="007B7E08" w:rsidRDefault="007B7E08" w:rsidP="00B0048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E0334A"/>
    <w:multiLevelType w:val="hybridMultilevel"/>
    <w:tmpl w:val="7C58DCE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5B40196"/>
    <w:multiLevelType w:val="hybridMultilevel"/>
    <w:tmpl w:val="1882BC8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8F301FA"/>
    <w:multiLevelType w:val="hybridMultilevel"/>
    <w:tmpl w:val="8BC8DF12"/>
    <w:lvl w:ilvl="0" w:tplc="A9A0FAAA">
      <w:start w:val="1"/>
      <w:numFmt w:val="decimal"/>
      <w:lvlText w:val="%1)"/>
      <w:lvlJc w:val="left"/>
      <w:pPr>
        <w:tabs>
          <w:tab w:val="num" w:pos="1045"/>
        </w:tabs>
        <w:ind w:left="1045" w:hanging="340"/>
      </w:pPr>
      <w:rPr>
        <w:rFonts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3" w15:restartNumberingAfterBreak="0">
    <w:nsid w:val="43B0028E"/>
    <w:multiLevelType w:val="hybridMultilevel"/>
    <w:tmpl w:val="69FA0154"/>
    <w:lvl w:ilvl="0" w:tplc="04150011">
      <w:start w:val="1"/>
      <w:numFmt w:val="decimal"/>
      <w:lvlText w:val="%1)"/>
      <w:lvlJc w:val="left"/>
      <w:pPr>
        <w:ind w:left="785" w:hanging="360"/>
      </w:p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4" w15:restartNumberingAfterBreak="0">
    <w:nsid w:val="6C46194B"/>
    <w:multiLevelType w:val="hybridMultilevel"/>
    <w:tmpl w:val="7C58DCE0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0485"/>
    <w:rsid w:val="001A5D43"/>
    <w:rsid w:val="002A0B27"/>
    <w:rsid w:val="0030623D"/>
    <w:rsid w:val="00453432"/>
    <w:rsid w:val="007B7E08"/>
    <w:rsid w:val="00856EC1"/>
    <w:rsid w:val="00B00485"/>
    <w:rsid w:val="00C2663F"/>
    <w:rsid w:val="00CC4F18"/>
    <w:rsid w:val="00ED5E4D"/>
    <w:rsid w:val="00FC6C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B53FBA0"/>
  <w15:chartTrackingRefBased/>
  <w15:docId w15:val="{E972D228-2F7D-4D18-AB03-8414F42246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B0048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00485"/>
  </w:style>
  <w:style w:type="paragraph" w:styleId="Stopka">
    <w:name w:val="footer"/>
    <w:basedOn w:val="Normalny"/>
    <w:link w:val="StopkaZnak"/>
    <w:uiPriority w:val="99"/>
    <w:unhideWhenUsed/>
    <w:rsid w:val="00B0048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00485"/>
  </w:style>
  <w:style w:type="paragraph" w:styleId="Tekstdymka">
    <w:name w:val="Balloon Text"/>
    <w:basedOn w:val="Normalny"/>
    <w:link w:val="TekstdymkaZnak"/>
    <w:uiPriority w:val="99"/>
    <w:semiHidden/>
    <w:unhideWhenUsed/>
    <w:rsid w:val="0030623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0623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33bltr.wp.mil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33bltr.wp.mil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8417b2fb-54a7-4fbc-b023-b6b37b7a623f" origin="defaultValue">
  <element uid="d7220eed-17a6-431d-810c-83a0ddfed893" value=""/>
</sisl>
</file>

<file path=customXml/itemProps1.xml><?xml version="1.0" encoding="utf-8"?>
<ds:datastoreItem xmlns:ds="http://schemas.openxmlformats.org/officeDocument/2006/customXml" ds:itemID="{04301A89-DB4C-4836-BB66-5EC139B09751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466</Words>
  <Characters>2800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Resort Obrony Narodowej</Company>
  <LinksUpToDate>false</LinksUpToDate>
  <CharactersWithSpaces>3260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Kozłowska Daria</dc:creator>
  <cp:keywords/>
  <dc:description/>
  <cp:lastModifiedBy>Gulczyńska Anita</cp:lastModifiedBy>
  <cp:revision>9</cp:revision>
  <cp:lastPrinted>2025-03-04T07:59:00Z</cp:lastPrinted>
  <dcterms:created xsi:type="dcterms:W3CDTF">2024-04-04T12:39:00Z</dcterms:created>
  <dcterms:modified xsi:type="dcterms:W3CDTF">2025-03-05T10:47:00Z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deb9a22b-f3bf-49d6-b80e-1d437cee9a2d</vt:lpwstr>
  </property>
  <property fmtid="{D5CDD505-2E9C-101B-9397-08002B2CF9AE}" pid="3" name="bjDocumentLabelXML">
    <vt:lpwstr>&lt;?xml version="1.0" encoding="us-ascii"?&gt;&lt;sisl xmlns:xsi="http://www.w3.org/2001/XMLSchema-instance" xmlns:xsd="http://www.w3.org/2001/XMLSchema" sislVersion="0" policy="8417b2fb-54a7-4fbc-b023-b6b37b7a623f" origin="defaultValue" xmlns="http://www.boldonj</vt:lpwstr>
  </property>
  <property fmtid="{D5CDD505-2E9C-101B-9397-08002B2CF9AE}" pid="4" name="bjDocumentLabelXML-0">
    <vt:lpwstr>ames.com/2008/01/sie/internal/label"&gt;&lt;element uid="d7220eed-17a6-431d-810c-83a0ddfed893" value="" /&gt;&lt;/sisl&gt;</vt:lpwstr>
  </property>
  <property fmtid="{D5CDD505-2E9C-101B-9397-08002B2CF9AE}" pid="5" name="bjDocumentSecurityLabel">
    <vt:lpwstr>[d7220eed-17a6-431d-810c-83a0ddfed893]</vt:lpwstr>
  </property>
  <property fmtid="{D5CDD505-2E9C-101B-9397-08002B2CF9AE}" pid="6" name="s5636:Creator type=author">
    <vt:lpwstr>Kozłowska Daria</vt:lpwstr>
  </property>
  <property fmtid="{D5CDD505-2E9C-101B-9397-08002B2CF9AE}" pid="7" name="s5636:Creator type=organization">
    <vt:lpwstr>MILNET-Z</vt:lpwstr>
  </property>
  <property fmtid="{D5CDD505-2E9C-101B-9397-08002B2CF9AE}" pid="8" name="s5636:Creator type=IP">
    <vt:lpwstr>10.62.48.168</vt:lpwstr>
  </property>
  <property fmtid="{D5CDD505-2E9C-101B-9397-08002B2CF9AE}" pid="9" name="bjClsUserRVM">
    <vt:lpwstr>[]</vt:lpwstr>
  </property>
  <property fmtid="{D5CDD505-2E9C-101B-9397-08002B2CF9AE}" pid="10" name="bjSaver">
    <vt:lpwstr>nTbvUKQRVbWLBzBC4pRqEL7R8I0YP2ZG</vt:lpwstr>
  </property>
  <property fmtid="{D5CDD505-2E9C-101B-9397-08002B2CF9AE}" pid="11" name="bjPortionMark">
    <vt:lpwstr>[]</vt:lpwstr>
  </property>
</Properties>
</file>