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51D3B" w14:textId="77777777" w:rsidR="00B6259C" w:rsidRDefault="00B6259C" w:rsidP="00A8491A">
      <w:pPr>
        <w:pStyle w:val="Stopka"/>
        <w:jc w:val="right"/>
        <w:rPr>
          <w:rFonts w:ascii="Arial" w:hAnsi="Arial" w:cs="Arial"/>
          <w:b/>
        </w:rPr>
      </w:pPr>
    </w:p>
    <w:p w14:paraId="68547861" w14:textId="503B3678" w:rsidR="005B5BA6" w:rsidRPr="00B6259C" w:rsidRDefault="007546E1" w:rsidP="00A8491A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 w:rsidR="00A74D4F">
        <w:rPr>
          <w:rFonts w:ascii="Arial" w:hAnsi="Arial" w:cs="Arial"/>
          <w:b/>
        </w:rPr>
        <w:t xml:space="preserve"> 1 do S</w:t>
      </w:r>
      <w:r w:rsidRPr="00B6259C">
        <w:rPr>
          <w:rFonts w:ascii="Arial" w:hAnsi="Arial" w:cs="Arial"/>
          <w:b/>
        </w:rPr>
        <w:t>WZ</w:t>
      </w:r>
      <w:r w:rsidR="000E30D8">
        <w:rPr>
          <w:rFonts w:ascii="Arial" w:hAnsi="Arial" w:cs="Arial"/>
          <w:b/>
        </w:rPr>
        <w:t xml:space="preserve"> – część </w:t>
      </w:r>
      <w:r w:rsidR="009B5209">
        <w:rPr>
          <w:rFonts w:ascii="Arial" w:hAnsi="Arial" w:cs="Arial"/>
          <w:b/>
        </w:rPr>
        <w:t>2</w:t>
      </w:r>
    </w:p>
    <w:p w14:paraId="21C422F8" w14:textId="77777777" w:rsidR="00B6259C" w:rsidRDefault="00B6259C" w:rsidP="001E3F89">
      <w:pPr>
        <w:rPr>
          <w:rFonts w:ascii="Arial" w:hAnsi="Arial"/>
        </w:rPr>
      </w:pPr>
    </w:p>
    <w:p w14:paraId="7C7E49D9" w14:textId="14AEC161" w:rsidR="00B6259C" w:rsidRPr="00A3176B" w:rsidRDefault="007546E1" w:rsidP="00A3176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20F891C0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7AFC2925" w14:textId="37ACDAC7" w:rsidR="005B5BA6" w:rsidRPr="00B6259C" w:rsidRDefault="007546E1" w:rsidP="00B6259C">
      <w:pPr>
        <w:pStyle w:val="Styl2"/>
        <w:jc w:val="left"/>
      </w:pPr>
      <w:r w:rsidRPr="00B6259C">
        <w:t xml:space="preserve">Dane dotyczące </w:t>
      </w:r>
      <w:r w:rsidR="000069EB" w:rsidRPr="00B6259C">
        <w:t>W</w:t>
      </w:r>
      <w:r w:rsidRPr="00B6259C">
        <w:t>ykonawcy:</w:t>
      </w:r>
    </w:p>
    <w:p w14:paraId="0207843A" w14:textId="77777777" w:rsidR="00AC460D" w:rsidRPr="00B6259C" w:rsidRDefault="00AC460D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5686282" w14:textId="0F3D56CC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proofErr w:type="gramStart"/>
      <w:r w:rsidRPr="00B6259C">
        <w:rPr>
          <w:rFonts w:ascii="Arial" w:hAnsi="Arial"/>
          <w:color w:val="000000"/>
          <w:sz w:val="20"/>
          <w:szCs w:val="20"/>
        </w:rPr>
        <w:t xml:space="preserve">Nazwa:   </w:t>
      </w:r>
      <w:proofErr w:type="gramEnd"/>
      <w:r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40981355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52A8942" w14:textId="15ABBC4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</w:t>
      </w:r>
      <w:r w:rsidR="00A3176B">
        <w:rPr>
          <w:rFonts w:ascii="Arial" w:hAnsi="Arial"/>
          <w:color w:val="000000"/>
          <w:sz w:val="20"/>
          <w:szCs w:val="20"/>
        </w:rPr>
        <w:t>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</w:t>
      </w:r>
      <w:r w:rsidR="00A3176B">
        <w:rPr>
          <w:rFonts w:ascii="Arial" w:hAnsi="Arial"/>
          <w:color w:val="000000"/>
          <w:sz w:val="20"/>
          <w:szCs w:val="20"/>
        </w:rPr>
        <w:t>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6BE07999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DA5CD82" w14:textId="4E0AF6D2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7CC9AF7E" w14:textId="78625EB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7F82903" w14:textId="70D83612" w:rsid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518476F2" w14:textId="0DD0A7F2" w:rsidR="005B5BA6" w:rsidRPr="00BF3A4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61D3F6CE" w14:textId="43C78A5D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1BB03553" w14:textId="77777777" w:rsidR="006E30F7" w:rsidRPr="00B6259C" w:rsidRDefault="006E30F7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0E6640FE" w14:textId="6A8B5E95" w:rsidR="002B32C4" w:rsidRPr="00A3176B" w:rsidRDefault="007546E1" w:rsidP="00A3176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03D7F7EA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0F4E82DC" w14:textId="77777777" w:rsidR="005B5BA6" w:rsidRPr="00B6259C" w:rsidRDefault="007546E1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  <w:highlight w:val="white"/>
        </w:rPr>
        <w:t xml:space="preserve">Gmina </w:t>
      </w:r>
      <w:r w:rsidRPr="00B6259C">
        <w:rPr>
          <w:rFonts w:ascii="Arial" w:hAnsi="Arial"/>
          <w:color w:val="000000"/>
          <w:sz w:val="20"/>
          <w:szCs w:val="20"/>
        </w:rPr>
        <w:t xml:space="preserve">Mogilno,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51FEE3E6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3A79CE50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 xml:space="preserve">Zobowiązania </w:t>
      </w:r>
      <w:r w:rsidR="00EA2481" w:rsidRPr="00B6259C">
        <w:rPr>
          <w:rFonts w:ascii="Arial" w:hAnsi="Arial"/>
          <w:b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/>
          <w:bCs/>
          <w:color w:val="000000"/>
          <w:sz w:val="20"/>
          <w:szCs w:val="20"/>
        </w:rPr>
        <w:t>ykonawcy:</w:t>
      </w:r>
    </w:p>
    <w:p w14:paraId="148C8DFF" w14:textId="08FA4732" w:rsidR="00982DA4" w:rsidRPr="00982DA4" w:rsidRDefault="007546E1" w:rsidP="00982DA4">
      <w:pPr>
        <w:widowControl w:val="0"/>
        <w:spacing w:after="240" w:line="276" w:lineRule="auto"/>
        <w:jc w:val="both"/>
        <w:rPr>
          <w:rFonts w:ascii="Arial" w:hAnsi="Arial"/>
          <w:b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Nawiązując do ogłoszenia o zamówieniu publicznym pn</w:t>
      </w:r>
      <w:r w:rsidR="002B32C4" w:rsidRPr="00B6259C">
        <w:rPr>
          <w:rFonts w:ascii="Arial" w:hAnsi="Arial"/>
          <w:color w:val="000000"/>
          <w:sz w:val="20"/>
          <w:szCs w:val="20"/>
        </w:rPr>
        <w:t xml:space="preserve">. </w:t>
      </w:r>
      <w:r w:rsidR="00982DA4" w:rsidRPr="00982DA4">
        <w:rPr>
          <w:rFonts w:ascii="Arial" w:hAnsi="Arial"/>
          <w:b/>
          <w:bCs/>
          <w:color w:val="000000"/>
          <w:sz w:val="20"/>
          <w:szCs w:val="20"/>
        </w:rPr>
        <w:t>„</w:t>
      </w:r>
      <w:proofErr w:type="spellStart"/>
      <w:r w:rsidR="00982DA4" w:rsidRPr="00F176C0">
        <w:rPr>
          <w:rFonts w:ascii="Arial" w:hAnsi="Arial"/>
          <w:b/>
          <w:sz w:val="20"/>
          <w:szCs w:val="20"/>
        </w:rPr>
        <w:t>Cyberbezpieczny</w:t>
      </w:r>
      <w:proofErr w:type="spellEnd"/>
      <w:r w:rsidR="00982DA4" w:rsidRPr="00F176C0">
        <w:rPr>
          <w:rFonts w:ascii="Arial" w:hAnsi="Arial"/>
          <w:b/>
          <w:sz w:val="20"/>
          <w:szCs w:val="20"/>
        </w:rPr>
        <w:t xml:space="preserve"> Samorząd w gminie Mogilno”</w:t>
      </w:r>
      <w:r w:rsidR="00982DA4">
        <w:rPr>
          <w:rFonts w:ascii="Arial" w:hAnsi="Arial"/>
          <w:b/>
          <w:sz w:val="20"/>
          <w:szCs w:val="20"/>
        </w:rPr>
        <w:t xml:space="preserve"> </w:t>
      </w:r>
      <w:r w:rsidR="00982DA4" w:rsidRPr="00F176C0">
        <w:rPr>
          <w:rFonts w:ascii="Arial" w:hAnsi="Arial"/>
          <w:color w:val="000000"/>
          <w:sz w:val="20"/>
          <w:szCs w:val="20"/>
        </w:rPr>
        <w:t>w zakresie:</w:t>
      </w:r>
    </w:p>
    <w:p w14:paraId="6F302C67" w14:textId="36BC36F9" w:rsidR="00982DA4" w:rsidRPr="00F176C0" w:rsidRDefault="009B5209" w:rsidP="00982DA4">
      <w:pPr>
        <w:pStyle w:val="Akapitzlist"/>
        <w:numPr>
          <w:ilvl w:val="0"/>
          <w:numId w:val="17"/>
        </w:numPr>
        <w:spacing w:after="240" w:line="360" w:lineRule="auto"/>
        <w:jc w:val="both"/>
        <w:rPr>
          <w:rFonts w:ascii="Arial" w:hAnsi="Arial"/>
          <w:b/>
          <w:sz w:val="20"/>
          <w:szCs w:val="20"/>
        </w:rPr>
      </w:pPr>
      <w:r w:rsidRPr="00C33B2A">
        <w:rPr>
          <w:rFonts w:ascii="Arial" w:hAnsi="Arial"/>
          <w:b/>
          <w:sz w:val="20"/>
          <w:szCs w:val="20"/>
        </w:rPr>
        <w:t>części drugiej: dostawa pamięci masowych NAS</w:t>
      </w:r>
      <w:r w:rsidR="00982DA4">
        <w:rPr>
          <w:rFonts w:ascii="Arial" w:hAnsi="Arial"/>
          <w:b/>
          <w:sz w:val="20"/>
          <w:szCs w:val="20"/>
        </w:rPr>
        <w:t>,</w:t>
      </w:r>
    </w:p>
    <w:p w14:paraId="2C7B228A" w14:textId="51354E1F" w:rsidR="005B5BA6" w:rsidRPr="00E97EB6" w:rsidRDefault="002B32C4" w:rsidP="005A2F0C">
      <w:pPr>
        <w:widowControl w:val="0"/>
        <w:spacing w:after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Pr="00B6259C">
        <w:rPr>
          <w:rFonts w:ascii="Arial" w:hAnsi="Arial"/>
          <w:b/>
          <w:sz w:val="20"/>
          <w:szCs w:val="20"/>
        </w:rPr>
        <w:t>W</w:t>
      </w:r>
      <w:r w:rsidR="007545E5">
        <w:rPr>
          <w:rFonts w:ascii="Arial" w:hAnsi="Arial"/>
          <w:b/>
          <w:sz w:val="20"/>
          <w:szCs w:val="20"/>
        </w:rPr>
        <w:t>FE</w:t>
      </w:r>
      <w:r w:rsidRPr="00B6259C">
        <w:rPr>
          <w:rFonts w:ascii="Arial" w:hAnsi="Arial"/>
          <w:b/>
          <w:sz w:val="20"/>
          <w:szCs w:val="20"/>
        </w:rPr>
        <w:t>.271</w:t>
      </w:r>
      <w:r w:rsidR="00F958AB" w:rsidRPr="00B6259C">
        <w:rPr>
          <w:rFonts w:ascii="Arial" w:hAnsi="Arial"/>
          <w:b/>
          <w:sz w:val="20"/>
          <w:szCs w:val="20"/>
        </w:rPr>
        <w:t>.</w:t>
      </w:r>
      <w:r w:rsidR="00982DA4">
        <w:rPr>
          <w:rFonts w:ascii="Arial" w:hAnsi="Arial"/>
          <w:b/>
          <w:sz w:val="20"/>
          <w:szCs w:val="20"/>
        </w:rPr>
        <w:t>20</w:t>
      </w:r>
      <w:r w:rsidR="00F958AB" w:rsidRPr="00B6259C">
        <w:rPr>
          <w:rFonts w:ascii="Arial" w:hAnsi="Arial"/>
          <w:b/>
          <w:sz w:val="20"/>
          <w:szCs w:val="20"/>
        </w:rPr>
        <w:t>.</w:t>
      </w:r>
      <w:r w:rsidR="00F07ADD" w:rsidRPr="00B6259C">
        <w:rPr>
          <w:rFonts w:ascii="Arial" w:hAnsi="Arial"/>
          <w:b/>
          <w:sz w:val="20"/>
          <w:szCs w:val="20"/>
        </w:rPr>
        <w:t>202</w:t>
      </w:r>
      <w:r w:rsidR="00BF3A4C">
        <w:rPr>
          <w:rFonts w:ascii="Arial" w:hAnsi="Arial"/>
          <w:b/>
          <w:sz w:val="20"/>
          <w:szCs w:val="20"/>
        </w:rPr>
        <w:t>4</w:t>
      </w:r>
      <w:r w:rsidR="00C97C6B" w:rsidRPr="00B6259C">
        <w:rPr>
          <w:rFonts w:ascii="Arial" w:hAnsi="Arial"/>
          <w:b/>
          <w:sz w:val="20"/>
          <w:szCs w:val="20"/>
        </w:rPr>
        <w:t>.</w:t>
      </w:r>
      <w:r w:rsidR="005909FB" w:rsidRPr="00B6259C">
        <w:rPr>
          <w:rFonts w:ascii="Arial" w:hAnsi="Arial"/>
          <w:b/>
          <w:sz w:val="20"/>
          <w:szCs w:val="20"/>
        </w:rPr>
        <w:t>W</w:t>
      </w:r>
      <w:r w:rsidR="0075557F">
        <w:rPr>
          <w:rFonts w:ascii="Arial" w:hAnsi="Arial"/>
          <w:b/>
          <w:sz w:val="20"/>
          <w:szCs w:val="20"/>
        </w:rPr>
        <w:t>GS</w:t>
      </w:r>
      <w:r w:rsidR="007546E1" w:rsidRPr="00B6259C">
        <w:rPr>
          <w:rFonts w:ascii="Arial" w:hAnsi="Arial"/>
          <w:color w:val="000000"/>
          <w:sz w:val="20"/>
          <w:szCs w:val="20"/>
        </w:rPr>
        <w:t>, oferujemy wykonanie zgodnie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="007546E1" w:rsidRPr="00B6259C">
        <w:rPr>
          <w:rFonts w:ascii="Arial" w:hAnsi="Arial"/>
          <w:color w:val="000000"/>
          <w:sz w:val="20"/>
          <w:szCs w:val="20"/>
        </w:rPr>
        <w:t>z wymogami Specyfikacj</w:t>
      </w:r>
      <w:r w:rsidR="00E23CB3">
        <w:rPr>
          <w:rFonts w:ascii="Arial" w:hAnsi="Arial"/>
          <w:color w:val="000000"/>
          <w:sz w:val="20"/>
          <w:szCs w:val="20"/>
        </w:rPr>
        <w:t>i</w:t>
      </w:r>
      <w:r w:rsidR="002A28E5" w:rsidRPr="00B6259C">
        <w:rPr>
          <w:rFonts w:ascii="Arial" w:hAnsi="Arial"/>
          <w:color w:val="000000"/>
          <w:sz w:val="20"/>
          <w:szCs w:val="20"/>
        </w:rPr>
        <w:t xml:space="preserve"> Warunków Zamówienia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="007546E1" w:rsidRPr="00B6259C">
        <w:rPr>
          <w:rFonts w:ascii="Arial" w:hAnsi="Arial"/>
          <w:color w:val="000000"/>
          <w:sz w:val="20"/>
          <w:szCs w:val="20"/>
          <w:u w:val="single"/>
        </w:rPr>
        <w:t>za cenę ryczałtową</w:t>
      </w:r>
      <w:r w:rsidR="007546E1" w:rsidRPr="00B6259C">
        <w:rPr>
          <w:rFonts w:ascii="Arial" w:hAnsi="Arial"/>
          <w:color w:val="000000"/>
          <w:sz w:val="20"/>
          <w:szCs w:val="20"/>
        </w:rPr>
        <w:t>:</w:t>
      </w:r>
    </w:p>
    <w:p w14:paraId="04CD1A98" w14:textId="55AD4ADD" w:rsidR="00BD401F" w:rsidRPr="009E644C" w:rsidRDefault="007546E1" w:rsidP="009B5209">
      <w:pPr>
        <w:pStyle w:val="Styl2"/>
        <w:numPr>
          <w:ilvl w:val="0"/>
          <w:numId w:val="10"/>
        </w:numPr>
        <w:spacing w:after="240"/>
        <w:ind w:left="284" w:hanging="284"/>
        <w:jc w:val="left"/>
      </w:pPr>
      <w:r w:rsidRPr="00B6259C">
        <w:t>Cena oferty:</w:t>
      </w:r>
      <w:bookmarkStart w:id="0" w:name="_Hlk53549763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2725"/>
        <w:gridCol w:w="1086"/>
        <w:gridCol w:w="2316"/>
        <w:gridCol w:w="1275"/>
        <w:gridCol w:w="1129"/>
      </w:tblGrid>
      <w:tr w:rsidR="009B5209" w:rsidRPr="00243AF5" w14:paraId="645640FB" w14:textId="77777777" w:rsidTr="009B5209">
        <w:trPr>
          <w:trHeight w:val="573"/>
        </w:trPr>
        <w:tc>
          <w:tcPr>
            <w:tcW w:w="531" w:type="dxa"/>
            <w:vAlign w:val="center"/>
          </w:tcPr>
          <w:p w14:paraId="29EA3A6B" w14:textId="77777777" w:rsidR="009B5209" w:rsidRPr="009B5209" w:rsidRDefault="009B5209" w:rsidP="009B5209">
            <w:pPr>
              <w:widowControl w:val="0"/>
              <w:spacing w:line="48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B5209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725" w:type="dxa"/>
            <w:tcBorders>
              <w:tl2br w:val="nil"/>
            </w:tcBorders>
            <w:vAlign w:val="center"/>
          </w:tcPr>
          <w:p w14:paraId="19CFEEB8" w14:textId="2F64D686" w:rsidR="009B5209" w:rsidRPr="00AD62DB" w:rsidRDefault="009B5209" w:rsidP="00B83EBE">
            <w:pPr>
              <w:widowControl w:val="0"/>
              <w:spacing w:line="48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Urządzenie </w:t>
            </w:r>
          </w:p>
        </w:tc>
        <w:tc>
          <w:tcPr>
            <w:tcW w:w="1086" w:type="dxa"/>
            <w:vAlign w:val="center"/>
          </w:tcPr>
          <w:p w14:paraId="5905C622" w14:textId="42B7E57B" w:rsidR="009B5209" w:rsidRPr="00A81832" w:rsidRDefault="009B5209" w:rsidP="00B83EBE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A818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cena netto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16" w:type="dxa"/>
            <w:vAlign w:val="center"/>
          </w:tcPr>
          <w:p w14:paraId="4D8EF685" w14:textId="77777777" w:rsidR="009B5209" w:rsidRPr="00A81832" w:rsidRDefault="009B5209" w:rsidP="00B83EBE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818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cena netto słownie</w:t>
            </w:r>
          </w:p>
        </w:tc>
        <w:tc>
          <w:tcPr>
            <w:tcW w:w="1275" w:type="dxa"/>
            <w:vAlign w:val="center"/>
          </w:tcPr>
          <w:p w14:paraId="009422F0" w14:textId="77777777" w:rsidR="009B5209" w:rsidRPr="00A81832" w:rsidRDefault="009B5209" w:rsidP="00B83EBE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A818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129" w:type="dxa"/>
            <w:vAlign w:val="center"/>
          </w:tcPr>
          <w:p w14:paraId="4E0D03C3" w14:textId="77777777" w:rsidR="009B5209" w:rsidRPr="00A81832" w:rsidRDefault="009B5209" w:rsidP="00B83EBE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A818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</w:tr>
      <w:tr w:rsidR="009B5209" w:rsidRPr="00243AF5" w14:paraId="20503579" w14:textId="77777777" w:rsidTr="009B5209">
        <w:trPr>
          <w:trHeight w:val="823"/>
        </w:trPr>
        <w:tc>
          <w:tcPr>
            <w:tcW w:w="531" w:type="dxa"/>
            <w:vAlign w:val="center"/>
          </w:tcPr>
          <w:p w14:paraId="5C07CD20" w14:textId="77777777" w:rsidR="009B5209" w:rsidRPr="00AD62DB" w:rsidRDefault="009B5209" w:rsidP="00B83EBE">
            <w:pPr>
              <w:widowControl w:val="0"/>
              <w:spacing w:line="48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AD62D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25" w:type="dxa"/>
            <w:vAlign w:val="center"/>
          </w:tcPr>
          <w:p w14:paraId="32552CB4" w14:textId="68AD0ABB" w:rsidR="009B5209" w:rsidRPr="00AD62DB" w:rsidRDefault="009B5209" w:rsidP="00B83EBE">
            <w:pPr>
              <w:widowControl w:val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C33B2A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Pamięć masowa NAS z dyskami 8TB</w:t>
            </w: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B5209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4-rdzeniowy</w:t>
            </w: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 xml:space="preserve"> procesor</w:t>
            </w:r>
          </w:p>
        </w:tc>
        <w:tc>
          <w:tcPr>
            <w:tcW w:w="1086" w:type="dxa"/>
            <w:vAlign w:val="center"/>
          </w:tcPr>
          <w:p w14:paraId="08A0B456" w14:textId="77777777" w:rsidR="009B5209" w:rsidRPr="00A81832" w:rsidRDefault="009B5209" w:rsidP="00B83EBE">
            <w:pPr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316" w:type="dxa"/>
            <w:vAlign w:val="center"/>
          </w:tcPr>
          <w:p w14:paraId="1832EA89" w14:textId="77777777" w:rsidR="009B5209" w:rsidRPr="00A81832" w:rsidRDefault="009B5209" w:rsidP="00B83EBE">
            <w:pPr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45C5272" w14:textId="3AA97076" w:rsidR="009B5209" w:rsidRPr="00A81832" w:rsidRDefault="009B5209" w:rsidP="00B83EBE">
            <w:pPr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14D3E6F6" w14:textId="77777777" w:rsidR="009B5209" w:rsidRPr="00A81832" w:rsidRDefault="009B5209" w:rsidP="00B83EBE">
            <w:pPr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9B5209" w:rsidRPr="00243AF5" w14:paraId="38CBC5CB" w14:textId="77777777" w:rsidTr="009B5209">
        <w:trPr>
          <w:trHeight w:val="992"/>
        </w:trPr>
        <w:tc>
          <w:tcPr>
            <w:tcW w:w="531" w:type="dxa"/>
            <w:vAlign w:val="center"/>
          </w:tcPr>
          <w:p w14:paraId="40202F16" w14:textId="77777777" w:rsidR="009B5209" w:rsidRPr="00AD62DB" w:rsidRDefault="009B5209" w:rsidP="00B83EBE">
            <w:pPr>
              <w:widowControl w:val="0"/>
              <w:spacing w:line="48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AD62D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25" w:type="dxa"/>
            <w:vAlign w:val="center"/>
          </w:tcPr>
          <w:p w14:paraId="2DBB2773" w14:textId="6C7DB243" w:rsidR="009B5209" w:rsidRPr="00AD62DB" w:rsidRDefault="009B5209" w:rsidP="00B83EBE">
            <w:pPr>
              <w:widowControl w:val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C33B2A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 xml:space="preserve">Pamięć masowa NAS z dyskami 4TB </w:t>
            </w:r>
            <w:r w:rsidRPr="009B5209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4-rdzeniowy</w:t>
            </w: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 xml:space="preserve"> procesor</w:t>
            </w:r>
          </w:p>
        </w:tc>
        <w:tc>
          <w:tcPr>
            <w:tcW w:w="1086" w:type="dxa"/>
            <w:vAlign w:val="center"/>
          </w:tcPr>
          <w:p w14:paraId="7FE5330D" w14:textId="77777777" w:rsidR="009B5209" w:rsidRPr="00A81832" w:rsidRDefault="009B5209" w:rsidP="00B83EBE">
            <w:pPr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316" w:type="dxa"/>
            <w:vAlign w:val="center"/>
          </w:tcPr>
          <w:p w14:paraId="16E4767B" w14:textId="77777777" w:rsidR="009B5209" w:rsidRPr="00A81832" w:rsidRDefault="009B5209" w:rsidP="00B83EBE">
            <w:pPr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5A210CB" w14:textId="114C2CDF" w:rsidR="009B5209" w:rsidRPr="00A81832" w:rsidRDefault="009B5209" w:rsidP="00B83EBE">
            <w:pPr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456B19DB" w14:textId="77777777" w:rsidR="009B5209" w:rsidRPr="00A81832" w:rsidRDefault="009B5209" w:rsidP="00B83EBE">
            <w:pPr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9B5209" w:rsidRPr="00243AF5" w14:paraId="0F0FE99C" w14:textId="77777777" w:rsidTr="009B5209">
        <w:tc>
          <w:tcPr>
            <w:tcW w:w="531" w:type="dxa"/>
            <w:vAlign w:val="center"/>
          </w:tcPr>
          <w:p w14:paraId="7C6FD169" w14:textId="77777777" w:rsidR="009B5209" w:rsidRPr="00AD62DB" w:rsidRDefault="009B5209" w:rsidP="00B83EBE">
            <w:pPr>
              <w:widowControl w:val="0"/>
              <w:spacing w:line="48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AD62D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725" w:type="dxa"/>
            <w:vAlign w:val="center"/>
          </w:tcPr>
          <w:p w14:paraId="68C1B316" w14:textId="717F19D4" w:rsidR="009B5209" w:rsidRPr="00AD62DB" w:rsidRDefault="009B5209" w:rsidP="00B83EBE">
            <w:pPr>
              <w:widowControl w:val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B5209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u w:val="single"/>
              </w:rPr>
              <w:t>Trzy jednakowe</w:t>
            </w:r>
            <w:r w:rsidRPr="00C33B2A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 xml:space="preserve"> zestawy pamięci masowej NAS z dyskami 4TB</w:t>
            </w: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 xml:space="preserve"> 2</w:t>
            </w:r>
            <w:r w:rsidRPr="009B5209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-rdzeniowy</w:t>
            </w: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 xml:space="preserve"> procesor</w:t>
            </w:r>
          </w:p>
        </w:tc>
        <w:tc>
          <w:tcPr>
            <w:tcW w:w="1086" w:type="dxa"/>
            <w:vAlign w:val="center"/>
          </w:tcPr>
          <w:p w14:paraId="6A003C44" w14:textId="77777777" w:rsidR="009B5209" w:rsidRPr="00A81832" w:rsidRDefault="009B5209" w:rsidP="00B83EBE">
            <w:pPr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316" w:type="dxa"/>
            <w:vAlign w:val="center"/>
          </w:tcPr>
          <w:p w14:paraId="2614DE69" w14:textId="77777777" w:rsidR="009B5209" w:rsidRPr="00A81832" w:rsidRDefault="009B5209" w:rsidP="00B83EBE">
            <w:pPr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9A53698" w14:textId="32621DDC" w:rsidR="009B5209" w:rsidRPr="00A81832" w:rsidRDefault="009B5209" w:rsidP="00B83EBE">
            <w:pPr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222C0D88" w14:textId="77777777" w:rsidR="009B5209" w:rsidRPr="00A81832" w:rsidRDefault="009B5209" w:rsidP="00B83EBE">
            <w:pPr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9B5209" w:rsidRPr="00243AF5" w14:paraId="13B23AE5" w14:textId="77777777" w:rsidTr="009B5209">
        <w:tc>
          <w:tcPr>
            <w:tcW w:w="531" w:type="dxa"/>
            <w:vAlign w:val="center"/>
          </w:tcPr>
          <w:p w14:paraId="2CEE53BD" w14:textId="783BB20C" w:rsidR="009B5209" w:rsidRPr="00AD62DB" w:rsidRDefault="009B5209" w:rsidP="00B83EBE">
            <w:pPr>
              <w:widowControl w:val="0"/>
              <w:spacing w:line="48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</w:t>
            </w:r>
            <w:r w:rsidRPr="00AD62D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725" w:type="dxa"/>
            <w:vAlign w:val="center"/>
          </w:tcPr>
          <w:p w14:paraId="4E0F33F4" w14:textId="77777777" w:rsidR="009B5209" w:rsidRPr="00AD62DB" w:rsidRDefault="009B5209" w:rsidP="00B83EBE">
            <w:pPr>
              <w:widowControl w:val="0"/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AD62D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086" w:type="dxa"/>
            <w:vAlign w:val="center"/>
          </w:tcPr>
          <w:p w14:paraId="3848FD9E" w14:textId="77777777" w:rsidR="009B5209" w:rsidRPr="009E1A1E" w:rsidRDefault="009B5209" w:rsidP="00B83EBE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6" w:type="dxa"/>
            <w:vAlign w:val="center"/>
          </w:tcPr>
          <w:p w14:paraId="63367867" w14:textId="77777777" w:rsidR="009B5209" w:rsidRPr="009E1A1E" w:rsidRDefault="009B5209" w:rsidP="00B83EBE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BB5F7BC" w14:textId="77777777" w:rsidR="009B5209" w:rsidRPr="009E1A1E" w:rsidRDefault="009B5209" w:rsidP="00B83EBE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4EEDCBDA" w14:textId="77777777" w:rsidR="009B5209" w:rsidRPr="009E1A1E" w:rsidRDefault="009B5209" w:rsidP="00B83EBE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bookmarkEnd w:id="0"/>
    <w:p w14:paraId="5251A95B" w14:textId="587DD3BB" w:rsidR="005909FB" w:rsidRPr="00B6259C" w:rsidRDefault="00982DA4" w:rsidP="009E644C">
      <w:pPr>
        <w:pStyle w:val="Styl2"/>
        <w:numPr>
          <w:ilvl w:val="0"/>
          <w:numId w:val="10"/>
        </w:numPr>
        <w:ind w:left="284" w:hanging="284"/>
        <w:jc w:val="left"/>
      </w:pPr>
      <w:r w:rsidRPr="00976C35">
        <w:lastRenderedPageBreak/>
        <w:t>Skrócenie terminu dostawy</w:t>
      </w:r>
      <w:r w:rsidR="005909FB" w:rsidRPr="00B6259C">
        <w:t>.</w:t>
      </w:r>
    </w:p>
    <w:p w14:paraId="68F2F9DE" w14:textId="479A2FFD" w:rsidR="005B5BA6" w:rsidRPr="00B6259C" w:rsidRDefault="005909FB" w:rsidP="00867863">
      <w:pPr>
        <w:widowControl w:val="0"/>
        <w:spacing w:before="240" w:after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Oświadczam, że </w:t>
      </w:r>
      <w:r w:rsidR="00982DA4">
        <w:rPr>
          <w:rFonts w:ascii="Arial" w:hAnsi="Arial"/>
          <w:color w:val="000000"/>
          <w:sz w:val="20"/>
          <w:szCs w:val="20"/>
        </w:rPr>
        <w:t>skrócę termin dostawy o</w:t>
      </w:r>
      <w:r w:rsidRPr="00B6259C">
        <w:rPr>
          <w:rFonts w:ascii="Arial" w:hAnsi="Arial"/>
          <w:b/>
          <w:color w:val="000000"/>
          <w:sz w:val="20"/>
          <w:szCs w:val="20"/>
        </w:rPr>
        <w:t xml:space="preserve"> …… </w:t>
      </w:r>
      <w:r w:rsidR="00982DA4">
        <w:rPr>
          <w:rFonts w:ascii="Arial" w:hAnsi="Arial"/>
          <w:b/>
          <w:color w:val="000000"/>
          <w:sz w:val="20"/>
          <w:szCs w:val="20"/>
        </w:rPr>
        <w:t>dni</w:t>
      </w:r>
      <w:r w:rsidRPr="00B6259C">
        <w:rPr>
          <w:rFonts w:ascii="Arial" w:hAnsi="Arial"/>
          <w:color w:val="000000"/>
          <w:sz w:val="20"/>
          <w:szCs w:val="20"/>
        </w:rPr>
        <w:t>.</w:t>
      </w:r>
    </w:p>
    <w:p w14:paraId="4C6898F5" w14:textId="77777777" w:rsidR="005B5BA6" w:rsidRPr="00B6259C" w:rsidRDefault="007546E1" w:rsidP="00B6259C">
      <w:pPr>
        <w:pStyle w:val="Styl2"/>
        <w:numPr>
          <w:ilvl w:val="0"/>
          <w:numId w:val="10"/>
        </w:numPr>
        <w:ind w:left="426"/>
        <w:jc w:val="left"/>
      </w:pPr>
      <w:r w:rsidRPr="00B6259C">
        <w:t>Oświadczenie dotyczące postanowień specyfikacj</w:t>
      </w:r>
      <w:r w:rsidR="00F42DFA" w:rsidRPr="00B6259C">
        <w:t>i istotnych warunków zamówienia:</w:t>
      </w:r>
    </w:p>
    <w:p w14:paraId="63C0CAA4" w14:textId="3D926CA8" w:rsidR="006653A3" w:rsidRPr="00B6259C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 w:rsidR="00E23CB3"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zastrzeżeń oraz uzyskałem niezbędne informacje do przygotowania oferty,</w:t>
      </w:r>
    </w:p>
    <w:p w14:paraId="762AD509" w14:textId="23221059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uważam się za związanego ofertą przez czas w</w:t>
      </w:r>
      <w:r w:rsidR="00E23CB3"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643BA3D7" w14:textId="00B01BE5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 w:rsidR="00E23CB3"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5F096CC2" w14:textId="77777777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ryczałtowej zostały uwzględnione wszystkie koszty wykonania zamówienia,</w:t>
      </w:r>
    </w:p>
    <w:p w14:paraId="079E3FC6" w14:textId="29D04FBE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="00E23CB3"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D01349E" w14:textId="26AB814C" w:rsidR="006653A3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</w:t>
      </w:r>
      <w:r w:rsidR="00195222" w:rsidRPr="00B6259C">
        <w:rPr>
          <w:rFonts w:ascii="Arial" w:hAnsi="Arial"/>
          <w:color w:val="000000"/>
          <w:sz w:val="20"/>
          <w:szCs w:val="20"/>
          <w:highlight w:val="white"/>
        </w:rPr>
        <w:t> 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warunkami</w:t>
      </w:r>
      <w:r w:rsidR="00E23CB3"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załącznikach do niej,</w:t>
      </w:r>
    </w:p>
    <w:p w14:paraId="7F5D2610" w14:textId="15AB6532" w:rsidR="00A8491A" w:rsidRPr="00B6259C" w:rsidRDefault="00A8491A" w:rsidP="00592531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 w:rsidR="00577077"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3004E7FC" w14:textId="77777777" w:rsidR="005B5BA6" w:rsidRPr="00B6259C" w:rsidRDefault="007546E1" w:rsidP="009E644C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>Oferta wspólna.</w:t>
      </w:r>
    </w:p>
    <w:p w14:paraId="47446E16" w14:textId="6B55FE49" w:rsidR="005B5BA6" w:rsidRPr="00B6259C" w:rsidRDefault="007546E1" w:rsidP="00A3176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Oświadczam, że sposób reprezentacji Wykonawców wspólnie ubiegających się o udzielenie zamówienia dla potrzeb niniejszego zamówienia jest </w:t>
      </w:r>
      <w:proofErr w:type="gramStart"/>
      <w:r w:rsidRPr="00B6259C">
        <w:rPr>
          <w:rFonts w:ascii="Arial" w:hAnsi="Arial"/>
          <w:bCs/>
          <w:color w:val="000000"/>
          <w:sz w:val="20"/>
          <w:szCs w:val="20"/>
        </w:rPr>
        <w:t>następujący:</w:t>
      </w:r>
      <w:r w:rsidR="002011C4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…</w:t>
      </w:r>
      <w:proofErr w:type="gramEnd"/>
      <w:r w:rsidRPr="00B6259C">
        <w:rPr>
          <w:rFonts w:ascii="Arial" w:hAnsi="Arial"/>
          <w:bCs/>
          <w:color w:val="000000"/>
          <w:sz w:val="20"/>
          <w:szCs w:val="20"/>
        </w:rPr>
        <w:t>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61A689FB" w14:textId="19CACD75" w:rsidR="005B5BA6" w:rsidRPr="00B6259C" w:rsidRDefault="007546E1" w:rsidP="009E644C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4D08465D" w14:textId="28E950BB" w:rsidR="00E63335" w:rsidRPr="00B6259C" w:rsidRDefault="007546E1" w:rsidP="009E644C">
      <w:pPr>
        <w:pStyle w:val="Styl2"/>
        <w:numPr>
          <w:ilvl w:val="0"/>
          <w:numId w:val="10"/>
        </w:numPr>
        <w:ind w:left="284" w:hanging="284"/>
        <w:jc w:val="both"/>
      </w:pPr>
      <w:r w:rsidRPr="00B6259C">
        <w:t>Oświadczam, że zamówienie Wykonamy sami</w:t>
      </w:r>
      <w:r w:rsidR="00F42DFA" w:rsidRPr="00B6259C">
        <w:t>*/ przy udziale podwykonawców</w:t>
      </w:r>
      <w:r w:rsidR="009E644C">
        <w:t xml:space="preserve"> </w:t>
      </w:r>
      <w:r w:rsidR="00E63335" w:rsidRPr="00B6259C">
        <w:t xml:space="preserve">w następującym </w:t>
      </w:r>
      <w:r w:rsidRPr="00B6259C">
        <w:t>zakresie*</w:t>
      </w:r>
      <w:r w:rsidR="00F42DFA" w:rsidRPr="00B6259C">
        <w:t>:</w:t>
      </w:r>
    </w:p>
    <w:p w14:paraId="51803201" w14:textId="77777777" w:rsidR="00FC6F28" w:rsidRPr="00B6259C" w:rsidRDefault="00FC6F28" w:rsidP="00E63335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E0B307F" w14:textId="77777777" w:rsidR="005B5BA6" w:rsidRPr="00B6259C" w:rsidRDefault="00F42DFA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</w:t>
      </w:r>
      <w:r w:rsidR="007546E1" w:rsidRPr="00B6259C">
        <w:rPr>
          <w:rFonts w:ascii="Arial" w:hAnsi="Arial"/>
          <w:bCs/>
          <w:sz w:val="20"/>
          <w:szCs w:val="20"/>
        </w:rPr>
        <w:t>.................................................................................................................</w:t>
      </w:r>
    </w:p>
    <w:p w14:paraId="4E5053B3" w14:textId="77777777" w:rsidR="006653A3" w:rsidRPr="00B6259C" w:rsidRDefault="006653A3" w:rsidP="006653A3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343FFA7" w14:textId="53E20A0D" w:rsidR="00C11F73" w:rsidRPr="00B6259C" w:rsidRDefault="0074242B" w:rsidP="006653A3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32B35A26" w14:textId="77777777" w:rsidR="006653A3" w:rsidRPr="00B6259C" w:rsidRDefault="006653A3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72056D36" w14:textId="4E193AA0" w:rsidR="006653A3" w:rsidRPr="00577077" w:rsidRDefault="006653A3" w:rsidP="00577077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553B9625" w14:textId="77777777" w:rsidR="005B5BA6" w:rsidRDefault="006653A3" w:rsidP="00CF0C3A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</w:t>
      </w:r>
      <w:r w:rsidR="007546E1"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="0074242B"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="007546E1"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304690A7" w14:textId="0C005CA0" w:rsidR="00CF0C3A" w:rsidRPr="00B6259C" w:rsidRDefault="00CF0C3A" w:rsidP="005A2F0C">
      <w:pPr>
        <w:pStyle w:val="Styl2"/>
        <w:numPr>
          <w:ilvl w:val="0"/>
          <w:numId w:val="10"/>
        </w:numPr>
        <w:ind w:left="284" w:hanging="284"/>
        <w:jc w:val="both"/>
      </w:pPr>
      <w:r w:rsidRPr="00B6259C">
        <w:t xml:space="preserve">Oświadczam, że </w:t>
      </w:r>
      <w:r>
        <w:t xml:space="preserve">w celu </w:t>
      </w:r>
      <w:r w:rsidRPr="00CF0C3A">
        <w:t xml:space="preserve">potwierdzenia spełniania warunku </w:t>
      </w:r>
      <w:r>
        <w:t>udziału w postępowaniu, powołam się na zasoby</w:t>
      </w:r>
      <w:r w:rsidRPr="00B6259C">
        <w:t>*:</w:t>
      </w:r>
    </w:p>
    <w:p w14:paraId="1E281875" w14:textId="77777777" w:rsidR="00CF0C3A" w:rsidRPr="00B6259C" w:rsidRDefault="00CF0C3A" w:rsidP="00CF0C3A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033F066B" w14:textId="55C87E4C" w:rsidR="00CF0C3A" w:rsidRPr="00CF0C3A" w:rsidRDefault="00CF0C3A" w:rsidP="00CF0C3A">
      <w:pPr>
        <w:widowControl w:val="0"/>
        <w:spacing w:line="360" w:lineRule="auto"/>
        <w:ind w:left="360"/>
        <w:jc w:val="both"/>
        <w:rPr>
          <w:rFonts w:ascii="Arial" w:hAnsi="Arial"/>
          <w:bCs/>
          <w:sz w:val="20"/>
          <w:szCs w:val="20"/>
        </w:rPr>
      </w:pPr>
      <w:r w:rsidRPr="00140E6F">
        <w:rPr>
          <w:rFonts w:ascii="Arial" w:hAnsi="Arial"/>
          <w:b/>
          <w:bCs/>
          <w:sz w:val="20"/>
          <w:szCs w:val="20"/>
        </w:rPr>
        <w:lastRenderedPageBreak/>
        <w:t>1</w:t>
      </w:r>
      <w:r w:rsidR="00140E6F">
        <w:rPr>
          <w:rFonts w:ascii="Arial" w:hAnsi="Arial"/>
          <w:bCs/>
          <w:sz w:val="20"/>
          <w:szCs w:val="20"/>
        </w:rPr>
        <w:t xml:space="preserve">) </w:t>
      </w:r>
      <w:r w:rsidRPr="00CF0C3A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23E5D60B" w14:textId="77777777" w:rsidR="00CF0C3A" w:rsidRPr="00B6259C" w:rsidRDefault="00CF0C3A" w:rsidP="00CF0C3A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3512D0E" w14:textId="4869FFC9" w:rsidR="00CF0C3A" w:rsidRPr="00B6259C" w:rsidRDefault="00CF0C3A" w:rsidP="00CF0C3A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(Nazwa </w:t>
      </w:r>
      <w:r>
        <w:rPr>
          <w:rFonts w:ascii="Arial" w:hAnsi="Arial"/>
          <w:bCs/>
          <w:i/>
          <w:color w:val="000000"/>
          <w:sz w:val="20"/>
          <w:szCs w:val="20"/>
        </w:rPr>
        <w:t>podmiotu udostępniającego zasoby, z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akres udostępnianych zasobów</w:t>
      </w:r>
      <w:r>
        <w:rPr>
          <w:rFonts w:ascii="Arial" w:hAnsi="Arial"/>
          <w:bCs/>
          <w:i/>
          <w:color w:val="000000"/>
          <w:sz w:val="20"/>
          <w:szCs w:val="20"/>
        </w:rPr>
        <w:t>, s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posób wykorzystania zasobów</w:t>
      </w:r>
      <w:r w:rsidR="00140E6F">
        <w:rPr>
          <w:rFonts w:ascii="Arial" w:hAnsi="Arial"/>
          <w:bCs/>
          <w:i/>
          <w:color w:val="000000"/>
          <w:sz w:val="20"/>
          <w:szCs w:val="20"/>
        </w:rPr>
        <w:t>, okres</w:t>
      </w:r>
      <w:r>
        <w:rPr>
          <w:rFonts w:ascii="Arial" w:hAnsi="Arial"/>
          <w:bCs/>
          <w:i/>
          <w:color w:val="000000"/>
          <w:sz w:val="20"/>
          <w:szCs w:val="20"/>
        </w:rPr>
        <w:t xml:space="preserve"> na jaki zasoby zostaną</w:t>
      </w:r>
      <w:r w:rsidR="00140E6F">
        <w:rPr>
          <w:rFonts w:ascii="Arial" w:hAnsi="Arial"/>
          <w:bCs/>
          <w:i/>
          <w:color w:val="000000"/>
          <w:sz w:val="20"/>
          <w:szCs w:val="20"/>
        </w:rPr>
        <w:t xml:space="preserve"> udostępnione)</w:t>
      </w:r>
    </w:p>
    <w:p w14:paraId="1C3A4063" w14:textId="6C5CF09A" w:rsidR="00CF0C3A" w:rsidRPr="00CF0C3A" w:rsidRDefault="00CF0C3A" w:rsidP="00CF0C3A">
      <w:pPr>
        <w:widowControl w:val="0"/>
        <w:spacing w:line="360" w:lineRule="auto"/>
        <w:ind w:left="360"/>
        <w:jc w:val="both"/>
        <w:rPr>
          <w:rFonts w:ascii="Arial" w:hAnsi="Arial"/>
          <w:bCs/>
          <w:sz w:val="20"/>
          <w:szCs w:val="20"/>
        </w:rPr>
      </w:pPr>
      <w:r w:rsidRPr="00140E6F">
        <w:rPr>
          <w:rFonts w:ascii="Arial" w:hAnsi="Arial"/>
          <w:b/>
          <w:bCs/>
          <w:sz w:val="20"/>
          <w:szCs w:val="20"/>
        </w:rPr>
        <w:t>2</w:t>
      </w:r>
      <w:r w:rsidR="00140E6F">
        <w:rPr>
          <w:rFonts w:ascii="Arial" w:hAnsi="Arial"/>
          <w:bCs/>
          <w:sz w:val="20"/>
          <w:szCs w:val="20"/>
        </w:rPr>
        <w:t xml:space="preserve">) </w:t>
      </w:r>
      <w:r w:rsidRPr="00CF0C3A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01C4E8B1" w14:textId="77777777" w:rsidR="00CF0C3A" w:rsidRPr="00577077" w:rsidRDefault="00CF0C3A" w:rsidP="00CF0C3A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0FB8A169" w14:textId="258D6139" w:rsidR="005B5BA6" w:rsidRPr="00140E6F" w:rsidRDefault="00140E6F" w:rsidP="00140E6F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(Nazwa </w:t>
      </w:r>
      <w:r>
        <w:rPr>
          <w:rFonts w:ascii="Arial" w:hAnsi="Arial"/>
          <w:bCs/>
          <w:i/>
          <w:color w:val="000000"/>
          <w:sz w:val="20"/>
          <w:szCs w:val="20"/>
        </w:rPr>
        <w:t>podmiotu udostępniającego zasoby, z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akres udostępnianych zasobów</w:t>
      </w:r>
      <w:r>
        <w:rPr>
          <w:rFonts w:ascii="Arial" w:hAnsi="Arial"/>
          <w:bCs/>
          <w:i/>
          <w:color w:val="000000"/>
          <w:sz w:val="20"/>
          <w:szCs w:val="20"/>
        </w:rPr>
        <w:t>, s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posób wykorzystania zasobów</w:t>
      </w:r>
      <w:r>
        <w:rPr>
          <w:rFonts w:ascii="Arial" w:hAnsi="Arial"/>
          <w:bCs/>
          <w:i/>
          <w:color w:val="000000"/>
          <w:sz w:val="20"/>
          <w:szCs w:val="20"/>
        </w:rPr>
        <w:t>, okres na jaki zasoby zostaną udostępnione)</w:t>
      </w:r>
    </w:p>
    <w:p w14:paraId="3914F8FC" w14:textId="77777777" w:rsidR="005B5BA6" w:rsidRPr="00B6259C" w:rsidRDefault="007546E1" w:rsidP="009E644C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 xml:space="preserve">Zastrzeżenie </w:t>
      </w:r>
      <w:r w:rsidR="0041402A" w:rsidRPr="00B6259C">
        <w:t>W</w:t>
      </w:r>
      <w:r w:rsidRPr="00B6259C">
        <w:t>ykonawcy.</w:t>
      </w:r>
    </w:p>
    <w:p w14:paraId="74A0B9EB" w14:textId="77777777" w:rsidR="005B5BA6" w:rsidRPr="00B6259C" w:rsidRDefault="007546E1" w:rsidP="00577077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616CA50D" w14:textId="38EAE464" w:rsidR="00AE545C" w:rsidRPr="00B6259C" w:rsidRDefault="007546E1" w:rsidP="00FC6F28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="00F22AC4"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2004DDDC" w14:textId="66EF6066" w:rsidR="005B5BA6" w:rsidRPr="00B6259C" w:rsidRDefault="007546E1" w:rsidP="0084138D">
      <w:pPr>
        <w:pStyle w:val="Styl2"/>
        <w:numPr>
          <w:ilvl w:val="0"/>
          <w:numId w:val="10"/>
        </w:numPr>
        <w:ind w:left="284" w:hanging="284"/>
        <w:jc w:val="both"/>
      </w:pPr>
      <w:r w:rsidRPr="00B6259C">
        <w:t xml:space="preserve">Stosownie do art. </w:t>
      </w:r>
      <w:r w:rsidR="0084138D">
        <w:t>225 ust. 2</w:t>
      </w:r>
      <w:r w:rsidRPr="00B6259C">
        <w:t xml:space="preserve"> ustawy Prawo zamówi</w:t>
      </w:r>
      <w:r w:rsidR="0084138D">
        <w:t>eń publicznych</w:t>
      </w:r>
      <w:r w:rsidRPr="00B6259C">
        <w:t xml:space="preserve"> oświadczam, że wybór naszej oferty:</w:t>
      </w:r>
    </w:p>
    <w:p w14:paraId="4D51B024" w14:textId="77777777" w:rsidR="00982DA4" w:rsidRPr="00B6259C" w:rsidRDefault="00982DA4" w:rsidP="00982DA4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</w:t>
      </w:r>
      <w:r w:rsidRPr="00781E9F">
        <w:rPr>
          <w:rFonts w:ascii="Arial" w:hAnsi="Arial"/>
          <w:sz w:val="20"/>
          <w:szCs w:val="20"/>
        </w:rPr>
        <w:t>Dz.U. z 2004 r., Nr 54, poz. 535</w:t>
      </w:r>
      <w:r w:rsidRPr="00B6259C">
        <w:rPr>
          <w:rFonts w:ascii="Arial" w:hAnsi="Arial"/>
          <w:sz w:val="20"/>
          <w:szCs w:val="20"/>
        </w:rPr>
        <w:t>)</w:t>
      </w:r>
    </w:p>
    <w:p w14:paraId="51DF21CE" w14:textId="77777777" w:rsidR="00982DA4" w:rsidRPr="00B6259C" w:rsidRDefault="00982DA4" w:rsidP="00982DA4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z przepisami ustawy z dnia 11 marca 2004 r. o podatku od towarów i usług (</w:t>
      </w:r>
      <w:r w:rsidRPr="00781E9F">
        <w:rPr>
          <w:rFonts w:ascii="Arial" w:hAnsi="Arial"/>
          <w:sz w:val="20"/>
          <w:szCs w:val="20"/>
        </w:rPr>
        <w:t>Dz.U. z 2004 r., Nr 54, poz. 535</w:t>
      </w:r>
      <w:r>
        <w:rPr>
          <w:rFonts w:ascii="Arial" w:hAnsi="Arial"/>
          <w:sz w:val="20"/>
          <w:szCs w:val="20"/>
        </w:rPr>
        <w:t>)</w:t>
      </w:r>
    </w:p>
    <w:p w14:paraId="7820B5AC" w14:textId="77777777" w:rsidR="00982DA4" w:rsidRPr="00B6259C" w:rsidRDefault="00982DA4" w:rsidP="00982DA4">
      <w:pPr>
        <w:pStyle w:val="WW-Tekstpodstawowy2"/>
        <w:spacing w:after="240"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>…</w:t>
      </w:r>
      <w:r>
        <w:rPr>
          <w:rFonts w:cs="Arial"/>
          <w:sz w:val="20"/>
        </w:rPr>
        <w:t xml:space="preserve">; </w:t>
      </w:r>
      <w:r w:rsidRPr="000C7661">
        <w:rPr>
          <w:rFonts w:cs="Arial"/>
          <w:sz w:val="20"/>
        </w:rPr>
        <w:t>stawki podatku od towarów i usług, która zgodnie z wiedzą wykonawcy, będzie miała zastosowanie</w:t>
      </w:r>
      <w:r>
        <w:rPr>
          <w:rFonts w:cs="Arial"/>
          <w:sz w:val="20"/>
        </w:rPr>
        <w:t>………</w:t>
      </w:r>
      <w:proofErr w:type="gramStart"/>
      <w:r>
        <w:rPr>
          <w:rFonts w:cs="Arial"/>
          <w:sz w:val="20"/>
        </w:rPr>
        <w:t>…….</w:t>
      </w:r>
      <w:proofErr w:type="gramEnd"/>
      <w:r>
        <w:rPr>
          <w:rFonts w:cs="Arial"/>
          <w:sz w:val="20"/>
        </w:rPr>
        <w:t xml:space="preserve">.… oraz </w:t>
      </w:r>
      <w:r w:rsidRPr="00B6259C">
        <w:rPr>
          <w:rFonts w:cs="Arial"/>
          <w:sz w:val="20"/>
        </w:rPr>
        <w:t xml:space="preserve">określenie wartości </w:t>
      </w:r>
      <w:r>
        <w:rPr>
          <w:rFonts w:cs="Arial"/>
          <w:sz w:val="20"/>
        </w:rPr>
        <w:t xml:space="preserve">towaru lub usługi </w:t>
      </w:r>
      <w:r w:rsidRPr="00B6259C">
        <w:rPr>
          <w:rFonts w:cs="Arial"/>
          <w:sz w:val="20"/>
        </w:rPr>
        <w:t>bez kwoty podatku</w:t>
      </w:r>
      <w:r>
        <w:rPr>
          <w:rFonts w:cs="Arial"/>
          <w:sz w:val="20"/>
        </w:rPr>
        <w:t>…………………….</w:t>
      </w:r>
    </w:p>
    <w:p w14:paraId="6C6E5ED9" w14:textId="77777777" w:rsidR="005B5BA6" w:rsidRPr="00B6259C" w:rsidRDefault="007546E1" w:rsidP="009E644C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>Wykaz osób do kontaktów z Zamawiającym.</w:t>
      </w:r>
    </w:p>
    <w:p w14:paraId="7B77949E" w14:textId="24CA8D73" w:rsidR="005B5BA6" w:rsidRPr="00140E6F" w:rsidRDefault="007546E1" w:rsidP="005B15D6">
      <w:pPr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Na potrzeby postępowania o udzielenie zamówienia publicznego pn.</w:t>
      </w:r>
      <w:r w:rsidR="00140E6F">
        <w:rPr>
          <w:rFonts w:ascii="Arial" w:hAnsi="Arial"/>
          <w:b/>
          <w:sz w:val="20"/>
          <w:szCs w:val="20"/>
        </w:rPr>
        <w:t xml:space="preserve"> „</w:t>
      </w:r>
      <w:proofErr w:type="spellStart"/>
      <w:r w:rsidR="00982DA4" w:rsidRPr="00F176C0">
        <w:rPr>
          <w:rFonts w:ascii="Arial" w:hAnsi="Arial"/>
          <w:b/>
          <w:sz w:val="20"/>
          <w:szCs w:val="20"/>
        </w:rPr>
        <w:t>Cyberbezpieczny</w:t>
      </w:r>
      <w:proofErr w:type="spellEnd"/>
      <w:r w:rsidR="00982DA4" w:rsidRPr="00F176C0">
        <w:rPr>
          <w:rFonts w:ascii="Arial" w:hAnsi="Arial"/>
          <w:b/>
          <w:sz w:val="20"/>
          <w:szCs w:val="20"/>
        </w:rPr>
        <w:t xml:space="preserve"> Samorząd w gminie Mogilno”</w:t>
      </w:r>
      <w:r w:rsidR="00982DA4">
        <w:rPr>
          <w:rFonts w:ascii="Arial" w:hAnsi="Arial"/>
          <w:b/>
          <w:sz w:val="20"/>
          <w:szCs w:val="20"/>
        </w:rPr>
        <w:t xml:space="preserve"> </w:t>
      </w:r>
      <w:r w:rsidR="00982DA4" w:rsidRPr="00F176C0">
        <w:rPr>
          <w:rFonts w:ascii="Arial" w:hAnsi="Arial"/>
          <w:color w:val="000000"/>
          <w:sz w:val="20"/>
          <w:szCs w:val="20"/>
        </w:rPr>
        <w:t>w zakresie:</w:t>
      </w:r>
      <w:r w:rsidR="00E42525">
        <w:rPr>
          <w:rFonts w:ascii="Arial" w:hAnsi="Arial"/>
          <w:b/>
          <w:sz w:val="20"/>
          <w:szCs w:val="20"/>
        </w:rPr>
        <w:t xml:space="preserve"> </w:t>
      </w:r>
      <w:r w:rsidR="009B5209" w:rsidRPr="00C33B2A">
        <w:rPr>
          <w:rFonts w:ascii="Arial" w:hAnsi="Arial"/>
          <w:b/>
          <w:sz w:val="20"/>
          <w:szCs w:val="20"/>
        </w:rPr>
        <w:t>części drugiej: dostawa pamięci masowych NAS</w:t>
      </w:r>
      <w:r w:rsidR="007545E5">
        <w:rPr>
          <w:rFonts w:ascii="Arial" w:hAnsi="Arial"/>
          <w:b/>
          <w:sz w:val="20"/>
          <w:szCs w:val="20"/>
        </w:rPr>
        <w:t xml:space="preserve">, </w:t>
      </w:r>
      <w:r w:rsidR="002B32C4" w:rsidRPr="00B6259C">
        <w:rPr>
          <w:rFonts w:ascii="Arial" w:hAnsi="Arial"/>
          <w:sz w:val="20"/>
          <w:szCs w:val="20"/>
        </w:rPr>
        <w:t>n</w:t>
      </w:r>
      <w:r w:rsidR="002B32C4"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="002B32C4" w:rsidRPr="00B6259C">
        <w:rPr>
          <w:rFonts w:ascii="Arial" w:hAnsi="Arial"/>
          <w:b/>
          <w:sz w:val="20"/>
          <w:szCs w:val="20"/>
        </w:rPr>
        <w:t>W</w:t>
      </w:r>
      <w:r w:rsidR="007545E5">
        <w:rPr>
          <w:rFonts w:ascii="Arial" w:hAnsi="Arial"/>
          <w:b/>
          <w:sz w:val="20"/>
          <w:szCs w:val="20"/>
        </w:rPr>
        <w:t>FE</w:t>
      </w:r>
      <w:r w:rsidR="002B32C4" w:rsidRPr="00B6259C">
        <w:rPr>
          <w:rFonts w:ascii="Arial" w:hAnsi="Arial"/>
          <w:b/>
          <w:sz w:val="20"/>
          <w:szCs w:val="20"/>
        </w:rPr>
        <w:t>.271</w:t>
      </w:r>
      <w:r w:rsidR="00F958AB" w:rsidRPr="00B6259C">
        <w:rPr>
          <w:rFonts w:ascii="Arial" w:hAnsi="Arial"/>
          <w:b/>
          <w:sz w:val="20"/>
          <w:szCs w:val="20"/>
        </w:rPr>
        <w:t>.</w:t>
      </w:r>
      <w:r w:rsidR="00E42525">
        <w:rPr>
          <w:rFonts w:ascii="Arial" w:hAnsi="Arial"/>
          <w:b/>
          <w:sz w:val="20"/>
          <w:szCs w:val="20"/>
        </w:rPr>
        <w:t>20</w:t>
      </w:r>
      <w:r w:rsidR="00F958AB" w:rsidRPr="00B6259C">
        <w:rPr>
          <w:rFonts w:ascii="Arial" w:hAnsi="Arial"/>
          <w:b/>
          <w:sz w:val="20"/>
          <w:szCs w:val="20"/>
        </w:rPr>
        <w:t>.</w:t>
      </w:r>
      <w:r w:rsidR="009E644C">
        <w:rPr>
          <w:rFonts w:ascii="Arial" w:hAnsi="Arial"/>
          <w:b/>
          <w:sz w:val="20"/>
          <w:szCs w:val="20"/>
        </w:rPr>
        <w:t>202</w:t>
      </w:r>
      <w:r w:rsidR="00BF3A4C">
        <w:rPr>
          <w:rFonts w:ascii="Arial" w:hAnsi="Arial"/>
          <w:b/>
          <w:sz w:val="20"/>
          <w:szCs w:val="20"/>
        </w:rPr>
        <w:t>4</w:t>
      </w:r>
      <w:r w:rsidR="00595293" w:rsidRPr="00B6259C">
        <w:rPr>
          <w:rFonts w:ascii="Arial" w:hAnsi="Arial"/>
          <w:b/>
          <w:sz w:val="20"/>
          <w:szCs w:val="20"/>
        </w:rPr>
        <w:t>.</w:t>
      </w:r>
      <w:r w:rsidR="006653A3" w:rsidRPr="00B6259C">
        <w:rPr>
          <w:rFonts w:ascii="Arial" w:hAnsi="Arial"/>
          <w:b/>
          <w:sz w:val="20"/>
          <w:szCs w:val="20"/>
        </w:rPr>
        <w:t>W</w:t>
      </w:r>
      <w:r w:rsidR="00E42525">
        <w:rPr>
          <w:rFonts w:ascii="Arial" w:hAnsi="Arial"/>
          <w:b/>
          <w:sz w:val="20"/>
          <w:szCs w:val="20"/>
        </w:rPr>
        <w:t>FE</w:t>
      </w:r>
      <w:r w:rsidR="007A6AF9" w:rsidRPr="00B6259C">
        <w:rPr>
          <w:rFonts w:ascii="Arial" w:hAnsi="Arial"/>
          <w:bCs/>
          <w:sz w:val="20"/>
          <w:szCs w:val="20"/>
        </w:rPr>
        <w:t xml:space="preserve"> n</w:t>
      </w:r>
      <w:r w:rsidRPr="00B6259C">
        <w:rPr>
          <w:rFonts w:ascii="Arial" w:hAnsi="Arial"/>
          <w:bCs/>
          <w:sz w:val="20"/>
          <w:szCs w:val="20"/>
        </w:rPr>
        <w:t xml:space="preserve">ależy 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wymienić osoby występujące po stronie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ykonawcy:</w:t>
      </w:r>
    </w:p>
    <w:p w14:paraId="358D70C7" w14:textId="658AAD99" w:rsidR="006653A3" w:rsidRPr="00B6259C" w:rsidRDefault="007546E1" w:rsidP="005B15D6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do kontaktów z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Z</w:t>
      </w:r>
      <w:r w:rsidRPr="00B6259C">
        <w:rPr>
          <w:rFonts w:ascii="Arial" w:hAnsi="Arial"/>
          <w:bCs/>
          <w:color w:val="000000"/>
          <w:sz w:val="20"/>
          <w:szCs w:val="20"/>
        </w:rPr>
        <w:t>amawiającym,</w:t>
      </w:r>
    </w:p>
    <w:p w14:paraId="0E2C540B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55A0E3FD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pełnomocnik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4EEFCC7E" w14:textId="1432B3C1" w:rsidR="00315C06" w:rsidRPr="009E644C" w:rsidRDefault="007546E1" w:rsidP="009E644C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pełnomocnik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ykonawców w przypadku składania oferty wspólnej</w:t>
      </w:r>
      <w:r w:rsidR="00341C27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wraz z pod</w:t>
      </w:r>
      <w:r w:rsidR="00E63335" w:rsidRPr="00B6259C">
        <w:rPr>
          <w:rFonts w:ascii="Arial" w:hAnsi="Arial"/>
          <w:bCs/>
          <w:color w:val="000000"/>
          <w:sz w:val="20"/>
          <w:szCs w:val="20"/>
        </w:rPr>
        <w:t>aniem zakresu odpowiedzialności/</w:t>
      </w:r>
      <w:r w:rsidRPr="00B6259C">
        <w:rPr>
          <w:rFonts w:ascii="Arial" w:hAnsi="Arial"/>
          <w:bCs/>
          <w:color w:val="000000"/>
          <w:sz w:val="20"/>
          <w:szCs w:val="20"/>
        </w:rPr>
        <w:t>umocowania (do reprezentowania</w:t>
      </w:r>
      <w:r w:rsidR="00F42DFA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5B5BA6" w:rsidRPr="00B6259C" w14:paraId="0C654681" w14:textId="77777777" w:rsidTr="00585C3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D9C25D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02589C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DFE96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C96E3" w14:textId="646B9219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Telefon, </w:t>
            </w:r>
            <w:r w:rsidR="00BF3A4C">
              <w:rPr>
                <w:rFonts w:ascii="Arial" w:hAnsi="Arial"/>
                <w:bCs/>
                <w:color w:val="000000"/>
                <w:sz w:val="20"/>
                <w:szCs w:val="20"/>
              </w:rPr>
              <w:t>e</w:t>
            </w: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-mail</w:t>
            </w:r>
          </w:p>
        </w:tc>
      </w:tr>
      <w:tr w:rsidR="005B5BA6" w:rsidRPr="00B6259C" w14:paraId="05C48351" w14:textId="77777777" w:rsidTr="00577077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E73A5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B73DEE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FCE1E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3C12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4DDA412" w14:textId="77777777" w:rsidTr="00577077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EE68CE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37916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D141AF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18B65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3AA964C" w14:textId="77777777" w:rsidTr="00577077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BFC1C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33B98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6062F4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C1035B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6254AC16" w14:textId="77777777" w:rsidR="00FA06FE" w:rsidRDefault="00FA06FE" w:rsidP="001E3F89">
      <w:pPr>
        <w:widowControl w:val="0"/>
        <w:spacing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28C92710" w14:textId="063E4E1F" w:rsidR="009E644C" w:rsidRPr="00B6259C" w:rsidRDefault="009E644C" w:rsidP="009E644C">
      <w:pPr>
        <w:pStyle w:val="Styl2"/>
        <w:numPr>
          <w:ilvl w:val="0"/>
          <w:numId w:val="10"/>
        </w:numPr>
        <w:ind w:left="284" w:hanging="284"/>
        <w:jc w:val="left"/>
      </w:pPr>
      <w:r>
        <w:t>Oświadczenia.</w:t>
      </w:r>
    </w:p>
    <w:p w14:paraId="655AB6F6" w14:textId="77777777" w:rsidR="00731167" w:rsidRPr="00A3176B" w:rsidRDefault="007546E1" w:rsidP="00577077">
      <w:pPr>
        <w:pStyle w:val="Akapitzlist"/>
        <w:widowControl w:val="0"/>
        <w:numPr>
          <w:ilvl w:val="0"/>
          <w:numId w:val="3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Oświadczam, że jestem/nie jestem mikro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*, małym*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 lub średnim*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** przedsiębiorcą.</w:t>
      </w:r>
    </w:p>
    <w:p w14:paraId="33F38348" w14:textId="5D66E787" w:rsidR="009E525D" w:rsidRPr="00A3176B" w:rsidRDefault="00731167" w:rsidP="009E644C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 xml:space="preserve">Oświadczam, że wypełniłem obowiązki informacyjne przewidziane w art. 13 lub art. 14 RODO </w:t>
      </w:r>
      <w:r w:rsidR="00075EE5" w:rsidRPr="00A3176B">
        <w:rPr>
          <w:rFonts w:ascii="Arial" w:hAnsi="Arial"/>
          <w:color w:val="000000"/>
          <w:sz w:val="20"/>
          <w:szCs w:val="20"/>
        </w:rPr>
        <w:t>tj.  rozporządzenie Parlamentu Europejskiego i Rady (UE) 2016/679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dnia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>27 kwietnia 2016 r. w sprawie ochrony osób fizycznych w związku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 xml:space="preserve">z 04.05.2016, str. 1) </w:t>
      </w:r>
      <w:r w:rsidRPr="00A3176B">
        <w:rPr>
          <w:rFonts w:ascii="Arial" w:hAnsi="Arial"/>
          <w:color w:val="000000"/>
          <w:sz w:val="20"/>
          <w:szCs w:val="20"/>
        </w:rPr>
        <w:t xml:space="preserve">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200025F1" w14:textId="7BEBC7EF" w:rsidR="005B5BA6" w:rsidRPr="00B6259C" w:rsidRDefault="00867863" w:rsidP="00C46503">
      <w:pPr>
        <w:pStyle w:val="Styl2"/>
        <w:numPr>
          <w:ilvl w:val="0"/>
          <w:numId w:val="10"/>
        </w:numPr>
        <w:spacing w:after="240"/>
        <w:ind w:left="284" w:hanging="284"/>
        <w:jc w:val="both"/>
      </w:pPr>
      <w:r>
        <w:t xml:space="preserve"> </w:t>
      </w:r>
      <w:r w:rsidR="007546E1" w:rsidRPr="00B6259C">
        <w:t>Załącznikami do niniejszej oferty, stanowiącymi jej integralną część są następujące oświadczenia i dokumenty:</w:t>
      </w:r>
    </w:p>
    <w:p w14:paraId="7E5038F0" w14:textId="77777777" w:rsidR="00C46503" w:rsidRPr="00015A01" w:rsidRDefault="00C46503" w:rsidP="00C46503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015A01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 – zał. nr 2 do SWZ;</w:t>
      </w:r>
    </w:p>
    <w:p w14:paraId="66A5529C" w14:textId="77777777" w:rsidR="00C46503" w:rsidRPr="00015A01" w:rsidRDefault="00C46503" w:rsidP="00C46503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015A01">
        <w:rPr>
          <w:rFonts w:ascii="Arial" w:hAnsi="Arial"/>
          <w:sz w:val="20"/>
          <w:szCs w:val="20"/>
        </w:rPr>
        <w:t>karta katalogowa producenta zaoferowanego produktu umożliwiająca weryfikację oferty pod kątem zgodności z wymaganiami Zamawiającego;</w:t>
      </w:r>
    </w:p>
    <w:p w14:paraId="6F5F1B96" w14:textId="77777777" w:rsidR="00C46503" w:rsidRPr="00015A01" w:rsidRDefault="00C46503" w:rsidP="00C46503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015A01">
        <w:rPr>
          <w:rFonts w:ascii="Arial" w:hAnsi="Arial"/>
          <w:sz w:val="20"/>
          <w:szCs w:val="20"/>
        </w:rPr>
        <w:t>dokumenty wymienione w załączniku nr 5 do SWZ.</w:t>
      </w:r>
    </w:p>
    <w:p w14:paraId="55C79B12" w14:textId="77777777" w:rsidR="008A3100" w:rsidRDefault="008A3100">
      <w:pPr>
        <w:jc w:val="both"/>
        <w:rPr>
          <w:rFonts w:ascii="Arial" w:hAnsi="Arial"/>
          <w:sz w:val="20"/>
          <w:szCs w:val="20"/>
        </w:rPr>
      </w:pPr>
    </w:p>
    <w:p w14:paraId="761B1B21" w14:textId="77777777" w:rsidR="008A3100" w:rsidRDefault="008A3100">
      <w:pPr>
        <w:jc w:val="both"/>
        <w:rPr>
          <w:rFonts w:ascii="Arial" w:hAnsi="Arial"/>
          <w:sz w:val="20"/>
          <w:szCs w:val="20"/>
        </w:rPr>
      </w:pPr>
    </w:p>
    <w:p w14:paraId="306A5EC5" w14:textId="095CA5A5" w:rsidR="00A3176B" w:rsidRPr="00B6259C" w:rsidRDefault="00577077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252B5" wp14:editId="196970D6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0EA6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65AAE3B" w14:textId="77777777" w:rsidR="005B5BA6" w:rsidRPr="00A3176B" w:rsidRDefault="00C31CCF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niepotrzebne skreślić</w:t>
      </w:r>
    </w:p>
    <w:p w14:paraId="6FDAFF3F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mikro przedsiębiorstwo: przedsiębiorstwo, które zatrudnia mniej niż 10 osób i którego roczny obrót lub roczna suma bilansowa nie przekracza 2 milionów EUR;</w:t>
      </w:r>
    </w:p>
    <w:p w14:paraId="3F7F10B8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</w:t>
      </w:r>
      <w:r w:rsidR="007546E1" w:rsidRPr="00A3176B">
        <w:rPr>
          <w:rFonts w:ascii="Arial" w:hAnsi="Arial"/>
          <w:sz w:val="18"/>
          <w:szCs w:val="18"/>
        </w:rPr>
        <w:t xml:space="preserve"> małe przedsiębiorstwo: przedsiębiorstwo, które zatrudnia mniej niż 50 osób i którego roczny obrót lub roczna suma bilansowa nie przekracza 10 milionów EUR;</w:t>
      </w:r>
    </w:p>
    <w:p w14:paraId="08B12E00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***</w:t>
      </w:r>
      <w:r w:rsidR="007546E1" w:rsidRPr="00A3176B">
        <w:rPr>
          <w:rFonts w:ascii="Arial" w:hAnsi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 lub roczna suma bilansowa</w:t>
      </w:r>
      <w:r w:rsidR="0053287C" w:rsidRPr="00A3176B">
        <w:rPr>
          <w:rFonts w:ascii="Arial" w:hAnsi="Arial"/>
          <w:sz w:val="18"/>
          <w:szCs w:val="18"/>
        </w:rPr>
        <w:t xml:space="preserve"> nie przekracza 43 milionów EUR.</w:t>
      </w:r>
    </w:p>
    <w:p w14:paraId="103E7099" w14:textId="0DA4BBDE" w:rsidR="00731167" w:rsidRPr="00A3176B" w:rsidRDefault="00731167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</w:t>
      </w:r>
      <w:r w:rsidR="005B15D6">
        <w:rPr>
          <w:rFonts w:ascii="Arial" w:hAnsi="Arial"/>
          <w:sz w:val="18"/>
          <w:szCs w:val="18"/>
        </w:rPr>
        <w:t>,</w:t>
      </w:r>
      <w:r w:rsidRPr="00A3176B">
        <w:rPr>
          <w:rFonts w:ascii="Arial" w:hAnsi="Arial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31167" w:rsidRPr="00A3176B" w:rsidSect="00577077">
      <w:headerReference w:type="default" r:id="rId7"/>
      <w:footerReference w:type="default" r:id="rId8"/>
      <w:headerReference w:type="first" r:id="rId9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7AEF9" w14:textId="77777777" w:rsidR="00A231E5" w:rsidRDefault="00A231E5" w:rsidP="00347E43">
      <w:r>
        <w:separator/>
      </w:r>
    </w:p>
  </w:endnote>
  <w:endnote w:type="continuationSeparator" w:id="0">
    <w:p w14:paraId="74AE5252" w14:textId="77777777" w:rsidR="00A231E5" w:rsidRDefault="00A231E5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1A1B5349" w14:textId="0ED8BD40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22E7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22E7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11389B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C3762" w14:textId="77777777" w:rsidR="00A231E5" w:rsidRDefault="00A231E5" w:rsidP="00347E43">
      <w:r>
        <w:separator/>
      </w:r>
    </w:p>
  </w:footnote>
  <w:footnote w:type="continuationSeparator" w:id="0">
    <w:p w14:paraId="3CCDFE68" w14:textId="77777777" w:rsidR="00A231E5" w:rsidRDefault="00A231E5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E97EB6" w14:paraId="6E3BC8DF" w14:textId="77777777" w:rsidTr="00E97EB6">
      <w:tc>
        <w:tcPr>
          <w:tcW w:w="2190" w:type="dxa"/>
        </w:tcPr>
        <w:p w14:paraId="394BFD13" w14:textId="724221FA" w:rsidR="00E97EB6" w:rsidRDefault="00982DA4" w:rsidP="004D3997">
          <w:pPr>
            <w:pStyle w:val="Nagwek"/>
            <w:jc w:val="center"/>
            <w:rPr>
              <w:rFonts w:hint="eastAsia"/>
            </w:rPr>
          </w:pPr>
          <w:r>
            <w:rPr>
              <w:noProof/>
            </w:rPr>
            <w:drawing>
              <wp:inline distT="0" distB="0" distL="0" distR="0" wp14:anchorId="6E1E7452" wp14:editId="21615B69">
                <wp:extent cx="5760720" cy="596902"/>
                <wp:effectExtent l="0" t="0" r="0" b="0"/>
                <wp:docPr id="1685972704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596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1480F" w14:textId="48820DA1" w:rsidR="00195222" w:rsidRPr="00B6259C" w:rsidRDefault="00B6259C" w:rsidP="00982DA4">
    <w:pPr>
      <w:pStyle w:val="Nagwek"/>
      <w:spacing w:before="0"/>
      <w:jc w:val="right"/>
      <w:rPr>
        <w:rFonts w:ascii="Arial" w:hAnsi="Arial"/>
        <w:sz w:val="16"/>
        <w:szCs w:val="16"/>
      </w:rPr>
    </w:pPr>
    <w:r w:rsidRPr="00B6259C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="00345552">
      <w:t xml:space="preserve"> </w:t>
    </w:r>
    <w:r w:rsidR="007545E5">
      <w:rPr>
        <w:rFonts w:ascii="Arial" w:hAnsi="Arial"/>
        <w:sz w:val="16"/>
        <w:szCs w:val="16"/>
      </w:rPr>
      <w:t>WFE</w:t>
    </w:r>
    <w:r w:rsidRPr="001421FA">
      <w:rPr>
        <w:rFonts w:ascii="Arial" w:hAnsi="Arial"/>
        <w:sz w:val="16"/>
        <w:szCs w:val="16"/>
      </w:rPr>
      <w:t>.271.</w:t>
    </w:r>
    <w:r w:rsidR="00982DA4">
      <w:rPr>
        <w:rFonts w:ascii="Arial" w:hAnsi="Arial"/>
        <w:sz w:val="16"/>
        <w:szCs w:val="16"/>
      </w:rPr>
      <w:t>20</w:t>
    </w:r>
    <w:r w:rsidRPr="001421FA">
      <w:rPr>
        <w:rFonts w:ascii="Arial" w:hAnsi="Arial"/>
        <w:sz w:val="16"/>
        <w:szCs w:val="16"/>
      </w:rPr>
      <w:t>.202</w:t>
    </w:r>
    <w:r w:rsidR="00BF3A4C">
      <w:rPr>
        <w:rFonts w:ascii="Arial" w:hAnsi="Arial"/>
        <w:sz w:val="16"/>
        <w:szCs w:val="16"/>
      </w:rPr>
      <w:t>4</w:t>
    </w:r>
    <w:r w:rsidRPr="001421FA">
      <w:rPr>
        <w:rFonts w:ascii="Arial" w:hAnsi="Arial"/>
        <w:sz w:val="16"/>
        <w:szCs w:val="16"/>
      </w:rPr>
      <w:t>.W</w:t>
    </w:r>
    <w:r w:rsidR="00982DA4">
      <w:rPr>
        <w:rFonts w:ascii="Arial" w:hAnsi="Arial"/>
        <w:sz w:val="16"/>
        <w:szCs w:val="16"/>
      </w:rPr>
      <w:t>FE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9079B" w14:textId="5AD01E61" w:rsidR="00195222" w:rsidRDefault="0019522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0B5CE95" wp14:editId="0963F58F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135AF"/>
    <w:multiLevelType w:val="hybridMultilevel"/>
    <w:tmpl w:val="67EEA402"/>
    <w:lvl w:ilvl="0" w:tplc="B2BA174C">
      <w:start w:val="1"/>
      <w:numFmt w:val="bullet"/>
      <w:lvlText w:val="-"/>
      <w:lvlJc w:val="left"/>
      <w:pPr>
        <w:ind w:left="720" w:hanging="360"/>
      </w:pPr>
      <w:rPr>
        <w:rFonts w:ascii="SimHei" w:eastAsia="SimHei" w:hAnsi="Symbol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2E6AC6"/>
    <w:multiLevelType w:val="hybridMultilevel"/>
    <w:tmpl w:val="2E40B56C"/>
    <w:lvl w:ilvl="0" w:tplc="A09AA0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777841">
    <w:abstractNumId w:val="11"/>
  </w:num>
  <w:num w:numId="2" w16cid:durableId="1349484334">
    <w:abstractNumId w:val="5"/>
  </w:num>
  <w:num w:numId="3" w16cid:durableId="1136527273">
    <w:abstractNumId w:val="10"/>
  </w:num>
  <w:num w:numId="4" w16cid:durableId="1119759858">
    <w:abstractNumId w:val="8"/>
  </w:num>
  <w:num w:numId="5" w16cid:durableId="696856235">
    <w:abstractNumId w:val="1"/>
  </w:num>
  <w:num w:numId="6" w16cid:durableId="1527596677">
    <w:abstractNumId w:val="0"/>
  </w:num>
  <w:num w:numId="7" w16cid:durableId="399911319">
    <w:abstractNumId w:val="16"/>
  </w:num>
  <w:num w:numId="8" w16cid:durableId="1193108705">
    <w:abstractNumId w:val="15"/>
  </w:num>
  <w:num w:numId="9" w16cid:durableId="867528796">
    <w:abstractNumId w:val="3"/>
  </w:num>
  <w:num w:numId="10" w16cid:durableId="1017735528">
    <w:abstractNumId w:val="14"/>
  </w:num>
  <w:num w:numId="11" w16cid:durableId="1765572245">
    <w:abstractNumId w:val="6"/>
  </w:num>
  <w:num w:numId="12" w16cid:durableId="770900387">
    <w:abstractNumId w:val="9"/>
  </w:num>
  <w:num w:numId="13" w16cid:durableId="1557622752">
    <w:abstractNumId w:val="2"/>
  </w:num>
  <w:num w:numId="14" w16cid:durableId="1784957511">
    <w:abstractNumId w:val="13"/>
  </w:num>
  <w:num w:numId="15" w16cid:durableId="901910328">
    <w:abstractNumId w:val="4"/>
  </w:num>
  <w:num w:numId="16" w16cid:durableId="476999254">
    <w:abstractNumId w:val="12"/>
  </w:num>
  <w:num w:numId="17" w16cid:durableId="1794059297">
    <w:abstractNumId w:val="7"/>
  </w:num>
  <w:num w:numId="18" w16cid:durableId="2346281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BA6"/>
    <w:rsid w:val="000069EB"/>
    <w:rsid w:val="0006195C"/>
    <w:rsid w:val="00075EE5"/>
    <w:rsid w:val="000B0E55"/>
    <w:rsid w:val="000D5170"/>
    <w:rsid w:val="000D6B9F"/>
    <w:rsid w:val="000E30D8"/>
    <w:rsid w:val="001008C4"/>
    <w:rsid w:val="00140E6F"/>
    <w:rsid w:val="001440D9"/>
    <w:rsid w:val="00195222"/>
    <w:rsid w:val="001C3306"/>
    <w:rsid w:val="001D5F2F"/>
    <w:rsid w:val="001E30BA"/>
    <w:rsid w:val="001E3F89"/>
    <w:rsid w:val="001F1C4D"/>
    <w:rsid w:val="002011C4"/>
    <w:rsid w:val="00220D9F"/>
    <w:rsid w:val="002258A7"/>
    <w:rsid w:val="002401B9"/>
    <w:rsid w:val="002A28E5"/>
    <w:rsid w:val="002A6A01"/>
    <w:rsid w:val="002B32C4"/>
    <w:rsid w:val="002E2AD3"/>
    <w:rsid w:val="002F1EE3"/>
    <w:rsid w:val="003004B9"/>
    <w:rsid w:val="003008A7"/>
    <w:rsid w:val="00301D58"/>
    <w:rsid w:val="00315C06"/>
    <w:rsid w:val="00335E70"/>
    <w:rsid w:val="00341C27"/>
    <w:rsid w:val="00345552"/>
    <w:rsid w:val="00347E43"/>
    <w:rsid w:val="00350F6B"/>
    <w:rsid w:val="0036601D"/>
    <w:rsid w:val="0037108C"/>
    <w:rsid w:val="00385600"/>
    <w:rsid w:val="00397136"/>
    <w:rsid w:val="003A7792"/>
    <w:rsid w:val="003C5981"/>
    <w:rsid w:val="003D0313"/>
    <w:rsid w:val="003E042E"/>
    <w:rsid w:val="003F507E"/>
    <w:rsid w:val="0041402A"/>
    <w:rsid w:val="004234B1"/>
    <w:rsid w:val="00451608"/>
    <w:rsid w:val="00494718"/>
    <w:rsid w:val="004C08DC"/>
    <w:rsid w:val="004D3997"/>
    <w:rsid w:val="004E6C9B"/>
    <w:rsid w:val="0053287C"/>
    <w:rsid w:val="00577077"/>
    <w:rsid w:val="00585C30"/>
    <w:rsid w:val="005909FB"/>
    <w:rsid w:val="00592531"/>
    <w:rsid w:val="00595293"/>
    <w:rsid w:val="005A2F0C"/>
    <w:rsid w:val="005B15D6"/>
    <w:rsid w:val="005B5BA6"/>
    <w:rsid w:val="005D73F0"/>
    <w:rsid w:val="006074CF"/>
    <w:rsid w:val="00613C3F"/>
    <w:rsid w:val="006653A3"/>
    <w:rsid w:val="006935D8"/>
    <w:rsid w:val="0069453B"/>
    <w:rsid w:val="006B757B"/>
    <w:rsid w:val="006C7E20"/>
    <w:rsid w:val="006D6B8E"/>
    <w:rsid w:val="006E30F7"/>
    <w:rsid w:val="007019EC"/>
    <w:rsid w:val="00706CB9"/>
    <w:rsid w:val="00727DF1"/>
    <w:rsid w:val="00731167"/>
    <w:rsid w:val="0074242B"/>
    <w:rsid w:val="007545E5"/>
    <w:rsid w:val="007546E1"/>
    <w:rsid w:val="0075557F"/>
    <w:rsid w:val="00780B1D"/>
    <w:rsid w:val="00791099"/>
    <w:rsid w:val="007A6AF9"/>
    <w:rsid w:val="007F0B06"/>
    <w:rsid w:val="0084138D"/>
    <w:rsid w:val="00867863"/>
    <w:rsid w:val="008A3100"/>
    <w:rsid w:val="008D5F73"/>
    <w:rsid w:val="008F063C"/>
    <w:rsid w:val="00982DA4"/>
    <w:rsid w:val="009B3E61"/>
    <w:rsid w:val="009B5209"/>
    <w:rsid w:val="009E525D"/>
    <w:rsid w:val="009E644C"/>
    <w:rsid w:val="00A21636"/>
    <w:rsid w:val="00A21BDC"/>
    <w:rsid w:val="00A231E5"/>
    <w:rsid w:val="00A3086C"/>
    <w:rsid w:val="00A3176B"/>
    <w:rsid w:val="00A74D4F"/>
    <w:rsid w:val="00A83458"/>
    <w:rsid w:val="00A8491A"/>
    <w:rsid w:val="00AC4405"/>
    <w:rsid w:val="00AC460D"/>
    <w:rsid w:val="00AE545C"/>
    <w:rsid w:val="00AE603D"/>
    <w:rsid w:val="00B34DDA"/>
    <w:rsid w:val="00B439AF"/>
    <w:rsid w:val="00B457B0"/>
    <w:rsid w:val="00B474DF"/>
    <w:rsid w:val="00B53EF9"/>
    <w:rsid w:val="00B6259C"/>
    <w:rsid w:val="00B861C8"/>
    <w:rsid w:val="00BB7409"/>
    <w:rsid w:val="00BD401F"/>
    <w:rsid w:val="00BF3A4C"/>
    <w:rsid w:val="00C0532E"/>
    <w:rsid w:val="00C11F73"/>
    <w:rsid w:val="00C22E7E"/>
    <w:rsid w:val="00C31CCF"/>
    <w:rsid w:val="00C46503"/>
    <w:rsid w:val="00C96540"/>
    <w:rsid w:val="00C97C6B"/>
    <w:rsid w:val="00CA44A8"/>
    <w:rsid w:val="00CB1755"/>
    <w:rsid w:val="00CB7DCD"/>
    <w:rsid w:val="00CF0C3A"/>
    <w:rsid w:val="00CF5DDC"/>
    <w:rsid w:val="00D3471E"/>
    <w:rsid w:val="00D720A5"/>
    <w:rsid w:val="00D770E6"/>
    <w:rsid w:val="00D80A08"/>
    <w:rsid w:val="00D817D7"/>
    <w:rsid w:val="00D94793"/>
    <w:rsid w:val="00E23CB3"/>
    <w:rsid w:val="00E37AC5"/>
    <w:rsid w:val="00E42525"/>
    <w:rsid w:val="00E63335"/>
    <w:rsid w:val="00E66E5D"/>
    <w:rsid w:val="00E74830"/>
    <w:rsid w:val="00E97EB6"/>
    <w:rsid w:val="00EA2481"/>
    <w:rsid w:val="00EA2FD1"/>
    <w:rsid w:val="00EC169A"/>
    <w:rsid w:val="00EC5C07"/>
    <w:rsid w:val="00EC7631"/>
    <w:rsid w:val="00ED03A4"/>
    <w:rsid w:val="00F07ADD"/>
    <w:rsid w:val="00F22AC4"/>
    <w:rsid w:val="00F35454"/>
    <w:rsid w:val="00F42DFA"/>
    <w:rsid w:val="00F958AB"/>
    <w:rsid w:val="00FA06FE"/>
    <w:rsid w:val="00FC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140AC0DF"/>
  <w15:docId w15:val="{C0F3C783-3D52-48BF-91FF-CBE9AD7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F89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Akapit z listą BS,sw tekst,Kolorowa lista — akcent 11,normalny tekst,CW_Lista,Bullet Number,List Paragraph1,lp1,List Paragraph2,lp11,BulletC"/>
    <w:basedOn w:val="Normalny"/>
    <w:link w:val="AkapitzlistZnak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sw tekst Znak,Kolorowa lista — akcent 11 Znak,normalny tekst Znak"/>
    <w:link w:val="Akapitzlist"/>
    <w:uiPriority w:val="34"/>
    <w:qFormat/>
    <w:locked/>
    <w:rsid w:val="001C3306"/>
    <w:rPr>
      <w:rFonts w:ascii="Times New Roman" w:eastAsia="Times New Roman" w:hAnsi="Times New Roman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D3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Karolina Popielarz</cp:lastModifiedBy>
  <cp:revision>2</cp:revision>
  <cp:lastPrinted>2024-11-28T11:22:00Z</cp:lastPrinted>
  <dcterms:created xsi:type="dcterms:W3CDTF">2024-12-10T12:26:00Z</dcterms:created>
  <dcterms:modified xsi:type="dcterms:W3CDTF">2024-12-10T12:26:00Z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