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3A499816" w:rsidR="008F44D8" w:rsidRPr="00BC5F09" w:rsidRDefault="00071FCE"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60B7EB0F" w:rsidR="008A742E" w:rsidRPr="00BC5F09" w:rsidRDefault="00B404FA"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„Ze</w:t>
      </w:r>
      <w:r w:rsidR="005E034A">
        <w:rPr>
          <w:rFonts w:ascii="Arial" w:eastAsia="Times New Roman" w:hAnsi="Arial" w:cs="Times New Roman"/>
          <w:b/>
          <w:sz w:val="28"/>
          <w:szCs w:val="28"/>
          <w:lang w:eastAsia="pl-PL"/>
        </w:rPr>
        <w:t>staw aparatów pomiarowych DMA i TMA</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1D910EB3"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5E034A">
        <w:rPr>
          <w:rFonts w:ascii="Arial" w:eastAsia="Times New Roman" w:hAnsi="Arial" w:cs="Times New Roman"/>
          <w:b/>
          <w:sz w:val="24"/>
          <w:szCs w:val="20"/>
          <w:lang w:eastAsia="pl-PL"/>
        </w:rPr>
        <w:t>38540000-2</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60447AC0"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D0416F">
        <w:rPr>
          <w:rFonts w:ascii="Arial" w:eastAsia="Times New Roman" w:hAnsi="Arial" w:cs="Arial"/>
          <w:b/>
          <w:sz w:val="24"/>
          <w:szCs w:val="24"/>
          <w:lang w:eastAsia="pl-PL"/>
        </w:rPr>
        <w:t>ZP/22</w:t>
      </w:r>
      <w:r w:rsidR="00CF4C16">
        <w:rPr>
          <w:rFonts w:ascii="Arial" w:eastAsia="Times New Roman" w:hAnsi="Arial" w:cs="Arial"/>
          <w:b/>
          <w:sz w:val="24"/>
          <w:szCs w:val="24"/>
          <w:lang w:eastAsia="pl-PL"/>
        </w:rPr>
        <w:t>/24/D8/B2/16/002/05</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7A0403B7" w:rsidR="008A742E" w:rsidRPr="0063628B"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5302FF">
        <w:rPr>
          <w:rFonts w:ascii="Arial" w:eastAsia="Times New Roman" w:hAnsi="Arial" w:cs="Arial"/>
          <w:bCs/>
          <w:snapToGrid w:val="0"/>
          <w:sz w:val="24"/>
          <w:szCs w:val="24"/>
          <w:lang w:eastAsia="pl-PL"/>
        </w:rPr>
        <w:t>zes</w:t>
      </w:r>
      <w:r w:rsidR="007F2887">
        <w:rPr>
          <w:rFonts w:ascii="Arial" w:eastAsia="Times New Roman" w:hAnsi="Arial" w:cs="Arial"/>
          <w:bCs/>
          <w:snapToGrid w:val="0"/>
          <w:sz w:val="24"/>
          <w:szCs w:val="24"/>
          <w:lang w:eastAsia="pl-PL"/>
        </w:rPr>
        <w:t>tawu dwóch aparatów badawczo-pomiarowych, obejmujących apara</w:t>
      </w:r>
      <w:r w:rsidR="00E261CB">
        <w:rPr>
          <w:rFonts w:ascii="Arial" w:eastAsia="Times New Roman" w:hAnsi="Arial" w:cs="Arial"/>
          <w:bCs/>
          <w:snapToGrid w:val="0"/>
          <w:sz w:val="24"/>
          <w:szCs w:val="24"/>
          <w:lang w:eastAsia="pl-PL"/>
        </w:rPr>
        <w:t>t</w:t>
      </w:r>
      <w:r w:rsidR="007F2887">
        <w:rPr>
          <w:rFonts w:ascii="Arial" w:eastAsia="Times New Roman" w:hAnsi="Arial" w:cs="Arial"/>
          <w:bCs/>
          <w:snapToGrid w:val="0"/>
          <w:sz w:val="24"/>
          <w:szCs w:val="24"/>
          <w:lang w:eastAsia="pl-PL"/>
        </w:rPr>
        <w:t xml:space="preserve"> do Dynamicznej Analizy Mechanicznej</w:t>
      </w:r>
      <w:r w:rsidR="00E261CB">
        <w:rPr>
          <w:rFonts w:ascii="Arial" w:eastAsia="Times New Roman" w:hAnsi="Arial" w:cs="Arial"/>
          <w:bCs/>
          <w:snapToGrid w:val="0"/>
          <w:sz w:val="24"/>
          <w:szCs w:val="24"/>
          <w:lang w:eastAsia="pl-PL"/>
        </w:rPr>
        <w:t xml:space="preserve"> (DMA)     i aparat do analizy Termomechanicznej  (TMA)</w:t>
      </w:r>
      <w:r w:rsidR="008E2E59">
        <w:rPr>
          <w:rFonts w:ascii="Arial" w:eastAsia="Times New Roman" w:hAnsi="Arial" w:cs="Arial"/>
          <w:bCs/>
          <w:snapToGrid w:val="0"/>
          <w:sz w:val="24"/>
          <w:szCs w:val="24"/>
          <w:lang w:eastAsia="pl-PL"/>
        </w:rPr>
        <w:t xml:space="preserve">. </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Szczegół</w:t>
      </w:r>
      <w:r w:rsidR="008E2881">
        <w:rPr>
          <w:rFonts w:ascii="Arial" w:eastAsia="Times New Roman" w:hAnsi="Arial" w:cs="Arial"/>
          <w:bCs/>
          <w:snapToGrid w:val="0"/>
          <w:sz w:val="24"/>
          <w:szCs w:val="24"/>
          <w:lang w:eastAsia="pl-PL"/>
        </w:rPr>
        <w:t>owe wymagania zostały określone</w:t>
      </w:r>
      <w:r w:rsidR="00116FE0">
        <w:rPr>
          <w:rFonts w:ascii="Arial" w:eastAsia="Times New Roman" w:hAnsi="Arial" w:cs="Arial"/>
          <w:bCs/>
          <w:snapToGrid w:val="0"/>
          <w:sz w:val="24"/>
          <w:szCs w:val="24"/>
          <w:lang w:eastAsia="pl-PL"/>
        </w:rPr>
        <w:t xml:space="preserve"> </w:t>
      </w:r>
      <w:r w:rsidR="008337FF" w:rsidRPr="00711A55">
        <w:rPr>
          <w:rFonts w:ascii="Arial" w:eastAsia="Times New Roman" w:hAnsi="Arial" w:cs="Arial"/>
          <w:bCs/>
          <w:snapToGrid w:val="0"/>
          <w:sz w:val="24"/>
          <w:szCs w:val="24"/>
          <w:lang w:eastAsia="pl-PL"/>
        </w:rPr>
        <w:t xml:space="preserve">w </w:t>
      </w:r>
      <w:r w:rsidR="00E261CB">
        <w:rPr>
          <w:rFonts w:ascii="Arial" w:eastAsia="Times New Roman" w:hAnsi="Arial" w:cs="Arial"/>
          <w:bCs/>
          <w:snapToGrid w:val="0"/>
          <w:sz w:val="24"/>
          <w:szCs w:val="24"/>
          <w:lang w:eastAsia="pl-PL"/>
        </w:rPr>
        <w:t>„Wymaganiach Technicznych</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Pr="006F7BDE">
        <w:rPr>
          <w:rFonts w:ascii="Arial" w:eastAsia="Times New Roman" w:hAnsi="Arial" w:cs="Times New Roman"/>
          <w:snapToGrid w:val="0"/>
          <w:sz w:val="24"/>
          <w:szCs w:val="20"/>
          <w:lang w:eastAsia="pl-PL"/>
        </w:rPr>
        <w:t>i warunkach opisanych</w:t>
      </w:r>
      <w:r w:rsidR="005E6957">
        <w:rPr>
          <w:rFonts w:ascii="Arial" w:eastAsia="Times New Roman" w:hAnsi="Arial" w:cs="Times New Roman"/>
          <w:snapToGrid w:val="0"/>
          <w:sz w:val="24"/>
          <w:szCs w:val="20"/>
          <w:lang w:eastAsia="pl-PL"/>
        </w:rPr>
        <w:t xml:space="preserve"> </w:t>
      </w:r>
      <w:r w:rsidR="006E7414">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14962986"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00460EB8">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743DE116"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1D547E">
        <w:rPr>
          <w:rFonts w:ascii="Arial" w:eastAsia="Times New Roman" w:hAnsi="Arial" w:cs="Times New Roman"/>
          <w:sz w:val="24"/>
          <w:szCs w:val="20"/>
          <w:lang w:eastAsia="pl-PL"/>
        </w:rPr>
        <w:t>9</w:t>
      </w:r>
      <w:r w:rsidR="007355C7">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1E487362"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lastRenderedPageBreak/>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5302FF">
        <w:rPr>
          <w:rFonts w:ascii="Arial" w:eastAsia="Times New Roman" w:hAnsi="Arial" w:cs="Times New Roman"/>
          <w:bCs/>
          <w:snapToGrid w:val="0"/>
          <w:sz w:val="24"/>
          <w:szCs w:val="20"/>
          <w:lang w:eastAsia="pl-PL"/>
        </w:rPr>
        <w:t xml:space="preserve"> urządzeń</w:t>
      </w:r>
      <w:r w:rsidR="009A56FE">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B20526">
        <w:rPr>
          <w:rFonts w:ascii="Arial" w:eastAsia="Times New Roman" w:hAnsi="Arial" w:cs="Times New Roman"/>
          <w:bCs/>
          <w:snapToGrid w:val="0"/>
          <w:sz w:val="24"/>
          <w:szCs w:val="20"/>
          <w:lang w:eastAsia="pl-PL"/>
        </w:rPr>
        <w:t xml:space="preserve">  przedmiotowi  zamówienia</w:t>
      </w:r>
      <w:r w:rsidR="005C2FAB">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7C3EB4">
        <w:rPr>
          <w:rFonts w:ascii="Arial" w:eastAsia="Times New Roman" w:hAnsi="Arial" w:cs="Times New Roman"/>
          <w:bCs/>
          <w:snapToGrid w:val="0"/>
          <w:sz w:val="24"/>
          <w:szCs w:val="20"/>
          <w:lang w:eastAsia="pl-PL"/>
        </w:rPr>
        <w:t>1</w:t>
      </w:r>
      <w:r w:rsidR="008E0A28">
        <w:rPr>
          <w:rFonts w:ascii="Arial" w:eastAsia="Times New Roman" w:hAnsi="Arial" w:cs="Times New Roman"/>
          <w:bCs/>
          <w:snapToGrid w:val="0"/>
          <w:sz w:val="24"/>
          <w:szCs w:val="20"/>
          <w:lang w:eastAsia="pl-PL"/>
        </w:rPr>
        <w:t>0</w:t>
      </w:r>
      <w:r w:rsidR="00B6508E" w:rsidRPr="000E0980">
        <w:rPr>
          <w:rFonts w:ascii="Arial" w:eastAsia="Times New Roman" w:hAnsi="Arial" w:cs="Times New Roman"/>
          <w:bCs/>
          <w:snapToGrid w:val="0"/>
          <w:sz w:val="24"/>
          <w:szCs w:val="20"/>
          <w:lang w:eastAsia="pl-PL"/>
        </w:rPr>
        <w:t>0</w:t>
      </w:r>
      <w:r w:rsidR="005302FF">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w:t>
      </w:r>
      <w:r w:rsidR="00432197">
        <w:rPr>
          <w:rFonts w:ascii="Arial" w:eastAsia="Times New Roman" w:hAnsi="Arial" w:cs="Times New Roman"/>
          <w:bCs/>
          <w:snapToGrid w:val="0"/>
          <w:sz w:val="24"/>
          <w:szCs w:val="20"/>
          <w:lang w:eastAsia="pl-PL"/>
        </w:rPr>
        <w:t xml:space="preserve">        </w:t>
      </w:r>
      <w:r w:rsidRPr="000E0980">
        <w:rPr>
          <w:rFonts w:ascii="Arial" w:eastAsia="Times New Roman" w:hAnsi="Arial" w:cs="Times New Roman"/>
          <w:bCs/>
          <w:snapToGrid w:val="0"/>
          <w:sz w:val="24"/>
          <w:szCs w:val="20"/>
          <w:lang w:eastAsia="pl-PL"/>
        </w:rPr>
        <w:t xml:space="preserve">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3A2E2B54"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 xml:space="preserve">W przypadku dostarczenia przez Wykonawców dokumentów dotyczących warunków  udziału w postępowaniu, w których wartości zostały podane </w:t>
      </w:r>
      <w:r w:rsidR="000401E1">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 xml:space="preserve">w walutach obcych, zamawiający, w celu oceny spełnienia ww. warunku, dokona przeliczenia tych wartości wg. kursu z dnia opublikowania ogłoszenia </w:t>
      </w:r>
      <w:r w:rsidR="000401E1">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w:t>
      </w:r>
      <w:r w:rsidR="000401E1">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w:t>
      </w:r>
      <w:r w:rsidRPr="00905B44">
        <w:rPr>
          <w:rFonts w:ascii="Arial" w:eastAsia="Calibri" w:hAnsi="Arial" w:cs="Arial"/>
          <w:sz w:val="24"/>
          <w:szCs w:val="24"/>
        </w:rPr>
        <w:lastRenderedPageBreak/>
        <w:t xml:space="preserve">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urzędującego członka jego organu zarządzającego lub nadzorczego, wspólnika spółki w spółce jawnej tub partnerskiej albo komplementariusza </w:t>
      </w:r>
      <w:r w:rsidRPr="00905B44">
        <w:rPr>
          <w:rFonts w:ascii="Arial" w:eastAsia="Times New Roman" w:hAnsi="Arial" w:cs="Arial"/>
          <w:sz w:val="24"/>
          <w:szCs w:val="24"/>
          <w:lang w:eastAsia="pl-PL"/>
        </w:rPr>
        <w:lastRenderedPageBreak/>
        <w:t>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41535CA1" w14:textId="77777777" w:rsidR="00A87CB9" w:rsidRPr="00BC5F09" w:rsidRDefault="00A87CB9"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lastRenderedPageBreak/>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14247B01"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 xml:space="preserve">oświadczenie o spełnianiu warunków udziału </w:t>
      </w:r>
      <w:r w:rsidR="00DA422E">
        <w:rPr>
          <w:rFonts w:ascii="Arial" w:eastAsia="Times New Roman" w:hAnsi="Arial" w:cs="Arial"/>
          <w:b/>
          <w:sz w:val="24"/>
          <w:szCs w:val="24"/>
          <w:lang w:eastAsia="pl-PL"/>
        </w:rPr>
        <w:t xml:space="preserve">           </w:t>
      </w:r>
      <w:r w:rsidRPr="00905B44">
        <w:rPr>
          <w:rFonts w:ascii="Arial" w:eastAsia="Times New Roman" w:hAnsi="Arial" w:cs="Arial"/>
          <w:b/>
          <w:sz w:val="24"/>
          <w:szCs w:val="24"/>
          <w:lang w:eastAsia="pl-PL"/>
        </w:rPr>
        <w:t>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lastRenderedPageBreak/>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34D73C0E" w14:textId="77777777" w:rsidR="00BD61CD" w:rsidRPr="00F6260C" w:rsidRDefault="00BD61CD" w:rsidP="00BD61CD">
      <w:pPr>
        <w:spacing w:after="0" w:line="240" w:lineRule="auto"/>
        <w:ind w:right="141"/>
        <w:jc w:val="both"/>
        <w:rPr>
          <w:rFonts w:ascii="Arial" w:eastAsia="Times New Roman" w:hAnsi="Arial" w:cs="Times New Roman"/>
          <w:bCs/>
          <w:i/>
          <w:sz w:val="24"/>
          <w:szCs w:val="20"/>
          <w:lang w:eastAsia="pl-PL"/>
        </w:rPr>
      </w:pPr>
      <w:r w:rsidRPr="00F6260C">
        <w:rPr>
          <w:rFonts w:ascii="Arial" w:eastAsia="Times New Roman" w:hAnsi="Arial" w:cs="Arial"/>
          <w:i/>
          <w:sz w:val="24"/>
          <w:szCs w:val="24"/>
          <w:lang w:eastAsia="pl-PL"/>
        </w:rPr>
        <w:t>Uwaga:</w:t>
      </w:r>
      <w:r w:rsidRPr="00F6260C">
        <w:rPr>
          <w:rFonts w:ascii="Arial" w:eastAsia="Times New Roman" w:hAnsi="Arial" w:cs="Times New Roman"/>
          <w:bCs/>
          <w:i/>
          <w:sz w:val="24"/>
          <w:szCs w:val="20"/>
          <w:lang w:eastAsia="pl-PL"/>
        </w:rPr>
        <w:t xml:space="preserve"> </w:t>
      </w:r>
    </w:p>
    <w:p w14:paraId="4027C5E5" w14:textId="7735C34E" w:rsidR="00BD61CD" w:rsidRPr="00F6260C" w:rsidRDefault="00BD61CD" w:rsidP="00BD61CD">
      <w:pPr>
        <w:spacing w:after="0" w:line="240" w:lineRule="auto"/>
        <w:ind w:right="141" w:firstLine="426"/>
        <w:jc w:val="both"/>
        <w:rPr>
          <w:rFonts w:ascii="Arial" w:eastAsia="Times New Roman" w:hAnsi="Arial" w:cs="Times New Roman"/>
          <w:bCs/>
          <w:sz w:val="24"/>
          <w:szCs w:val="20"/>
          <w:lang w:eastAsia="pl-PL"/>
        </w:rPr>
      </w:pPr>
      <w:r w:rsidRPr="00F6260C">
        <w:rPr>
          <w:rFonts w:ascii="Arial" w:eastAsia="Times New Roman" w:hAnsi="Arial" w:cs="Times New Roman"/>
          <w:bCs/>
          <w:i/>
          <w:sz w:val="24"/>
          <w:szCs w:val="20"/>
          <w:lang w:eastAsia="pl-PL"/>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w:t>
      </w:r>
      <w:r w:rsidRPr="000401E1">
        <w:rPr>
          <w:rFonts w:ascii="Arial" w:eastAsia="Times New Roman" w:hAnsi="Arial" w:cs="Times New Roman"/>
          <w:bCs/>
          <w:i/>
          <w:sz w:val="24"/>
          <w:szCs w:val="20"/>
          <w:lang w:eastAsia="pl-PL"/>
        </w:rPr>
        <w:t>, przedmiotowe środki dowodowe</w:t>
      </w:r>
      <w:r w:rsidR="000401E1">
        <w:rPr>
          <w:rFonts w:ascii="Arial" w:eastAsia="Times New Roman" w:hAnsi="Arial" w:cs="Times New Roman"/>
          <w:bCs/>
          <w:i/>
          <w:sz w:val="24"/>
          <w:szCs w:val="20"/>
          <w:lang w:eastAsia="pl-PL"/>
        </w:rPr>
        <w:t xml:space="preserve"> </w:t>
      </w:r>
      <w:r w:rsidRPr="00F6260C">
        <w:rPr>
          <w:rFonts w:ascii="Arial" w:eastAsia="Times New Roman" w:hAnsi="Arial" w:cs="Times New Roman"/>
          <w:bCs/>
          <w:i/>
          <w:sz w:val="24"/>
          <w:szCs w:val="20"/>
          <w:lang w:eastAsia="pl-PL"/>
        </w:rPr>
        <w:t>oraz inne dokumenty lub oświadczenia, sporządzone w języku obcym przekazuje się wraz</w:t>
      </w:r>
      <w:r>
        <w:rPr>
          <w:rFonts w:ascii="Arial" w:eastAsia="Times New Roman" w:hAnsi="Arial" w:cs="Times New Roman"/>
          <w:bCs/>
          <w:i/>
          <w:sz w:val="24"/>
          <w:szCs w:val="20"/>
          <w:lang w:eastAsia="pl-PL"/>
        </w:rPr>
        <w:t xml:space="preserve">            </w:t>
      </w:r>
      <w:r w:rsidRPr="00F6260C">
        <w:rPr>
          <w:rFonts w:ascii="Arial" w:eastAsia="Times New Roman" w:hAnsi="Arial" w:cs="Times New Roman"/>
          <w:bCs/>
          <w:i/>
          <w:sz w:val="24"/>
          <w:szCs w:val="20"/>
          <w:u w:val="single"/>
          <w:lang w:eastAsia="pl-PL"/>
        </w:rPr>
        <w:t xml:space="preserve"> z tłumaczeniem na język polski</w:t>
      </w:r>
      <w:r w:rsidRPr="00F6260C">
        <w:rPr>
          <w:rFonts w:ascii="Arial" w:eastAsia="Times New Roman" w:hAnsi="Arial" w:cs="Times New Roman"/>
          <w:bCs/>
          <w:sz w:val="24"/>
          <w:szCs w:val="20"/>
          <w:u w:val="single"/>
          <w:lang w:eastAsia="pl-PL"/>
        </w:rPr>
        <w:t>.”</w:t>
      </w:r>
    </w:p>
    <w:p w14:paraId="52D8E59E" w14:textId="77777777" w:rsidR="00BD61CD" w:rsidRPr="00905B44" w:rsidRDefault="00BD61CD"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odpisu lub informacji z Krajowego Rejestru Sądowego lub z Centralnej Ewidencji i Informacji o Działalności Gospodarczej, w zakresie art. 109 ust. 1 pkt 4 ustawy, sporządzonych nie wcześniej niż 3 miesiące przed jej </w:t>
      </w:r>
      <w:r w:rsidRPr="00905B44">
        <w:rPr>
          <w:rFonts w:ascii="Arial" w:eastAsia="Times New Roman" w:hAnsi="Arial" w:cs="Arial"/>
          <w:sz w:val="24"/>
          <w:szCs w:val="24"/>
          <w:lang w:eastAsia="pl-PL"/>
        </w:rPr>
        <w:lastRenderedPageBreak/>
        <w:t>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25BF96B6" w14:textId="77777777" w:rsidR="0008679B" w:rsidRPr="00905B44" w:rsidRDefault="0008679B" w:rsidP="0008679B">
      <w:pPr>
        <w:spacing w:after="4" w:line="260" w:lineRule="auto"/>
        <w:ind w:left="720" w:right="14"/>
        <w:jc w:val="both"/>
        <w:rPr>
          <w:rFonts w:ascii="Arial" w:eastAsia="Times New Roman" w:hAnsi="Arial" w:cs="Arial"/>
          <w:b/>
          <w:sz w:val="24"/>
          <w:szCs w:val="24"/>
          <w:lang w:eastAsia="pl-PL"/>
        </w:rPr>
      </w:pPr>
    </w:p>
    <w:p w14:paraId="5667AF94" w14:textId="5A3F749E"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w:t>
      </w:r>
      <w:r w:rsidR="0051771F">
        <w:rPr>
          <w:rFonts w:ascii="Arial" w:eastAsia="Calibri" w:hAnsi="Arial" w:cs="Arial"/>
          <w:sz w:val="24"/>
          <w:szCs w:val="24"/>
        </w:rPr>
        <w:t xml:space="preserve">                   </w:t>
      </w:r>
      <w:r w:rsidRPr="00905B44">
        <w:rPr>
          <w:rFonts w:ascii="Arial" w:eastAsia="Calibri" w:hAnsi="Arial" w:cs="Arial"/>
          <w:sz w:val="24"/>
          <w:szCs w:val="24"/>
        </w:rPr>
        <w:t xml:space="preserve">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D957DC">
        <w:rPr>
          <w:rFonts w:ascii="Arial" w:eastAsia="Calibri" w:hAnsi="Arial" w:cs="Arial"/>
          <w:sz w:val="24"/>
          <w:szCs w:val="24"/>
        </w:rPr>
        <w:t xml:space="preserve">           </w:t>
      </w:r>
      <w:r w:rsidRPr="00905B44">
        <w:rPr>
          <w:rFonts w:ascii="Arial" w:eastAsia="Calibri" w:hAnsi="Arial" w:cs="Arial"/>
          <w:sz w:val="24"/>
          <w:szCs w:val="24"/>
        </w:rPr>
        <w:t xml:space="preserve">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7FEE0FE6"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D957DC">
        <w:rPr>
          <w:rFonts w:ascii="Arial" w:eastAsia="Times New Roman" w:hAnsi="Arial" w:cs="Arial"/>
          <w:b/>
          <w:sz w:val="24"/>
          <w:szCs w:val="24"/>
          <w:lang w:eastAsia="pl-PL"/>
        </w:rPr>
        <w:t>ZP/22</w:t>
      </w:r>
      <w:r w:rsidR="0051771F">
        <w:rPr>
          <w:rFonts w:ascii="Arial" w:eastAsia="Times New Roman" w:hAnsi="Arial" w:cs="Arial"/>
          <w:b/>
          <w:sz w:val="24"/>
          <w:szCs w:val="24"/>
          <w:lang w:eastAsia="pl-PL"/>
        </w:rPr>
        <w:t>/24</w:t>
      </w:r>
      <w:r w:rsidR="00D843A2">
        <w:rPr>
          <w:rFonts w:ascii="Arial" w:eastAsia="Times New Roman" w:hAnsi="Arial" w:cs="Arial"/>
          <w:b/>
          <w:sz w:val="24"/>
          <w:szCs w:val="24"/>
          <w:lang w:eastAsia="pl-PL"/>
        </w:rPr>
        <w:t>/D8/B2/16/002/05</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553AF13A" w14:textId="77777777" w:rsidR="00786E44" w:rsidRDefault="00786E44" w:rsidP="00E93CA8">
      <w:pPr>
        <w:spacing w:after="0" w:line="260" w:lineRule="auto"/>
        <w:ind w:left="426" w:right="14"/>
        <w:jc w:val="both"/>
        <w:rPr>
          <w:rFonts w:ascii="Arial" w:eastAsia="Times New Roman" w:hAnsi="Arial" w:cs="Arial"/>
          <w:sz w:val="24"/>
          <w:szCs w:val="24"/>
          <w:lang w:eastAsia="pl-PL"/>
        </w:rPr>
      </w:pPr>
    </w:p>
    <w:p w14:paraId="5145119D" w14:textId="77777777" w:rsidR="00786E44" w:rsidRPr="00222262" w:rsidRDefault="00786E44" w:rsidP="00E93CA8">
      <w:pPr>
        <w:spacing w:after="0" w:line="260" w:lineRule="auto"/>
        <w:ind w:left="426" w:right="14"/>
        <w:jc w:val="both"/>
        <w:rPr>
          <w:rFonts w:ascii="Arial" w:eastAsia="Times New Roman" w:hAnsi="Arial" w:cs="Arial"/>
          <w:sz w:val="24"/>
          <w:szCs w:val="24"/>
          <w:lang w:eastAsia="pl-PL"/>
        </w:rPr>
      </w:pP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3A92E6AB"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BC3540">
        <w:rPr>
          <w:rFonts w:ascii="Arial" w:eastAsia="Times New Roman" w:hAnsi="Arial" w:cs="Arial"/>
          <w:b/>
          <w:bCs/>
          <w:sz w:val="24"/>
          <w:szCs w:val="24"/>
          <w:lang w:eastAsia="pl-PL"/>
        </w:rPr>
        <w:t>15 0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BC3540">
        <w:rPr>
          <w:rFonts w:ascii="Arial" w:eastAsia="Times New Roman" w:hAnsi="Arial" w:cs="Arial"/>
          <w:b/>
          <w:bCs/>
          <w:sz w:val="24"/>
          <w:szCs w:val="24"/>
          <w:lang w:eastAsia="pl-PL"/>
        </w:rPr>
        <w:t xml:space="preserve">piętnaście tysięcy </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2BFC3059"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D957DC">
        <w:rPr>
          <w:rFonts w:ascii="Arial" w:eastAsia="Times New Roman" w:hAnsi="Arial" w:cs="Arial"/>
          <w:b/>
          <w:sz w:val="24"/>
          <w:szCs w:val="24"/>
          <w:lang w:eastAsia="pl-PL"/>
        </w:rPr>
        <w:t>ZP/22</w:t>
      </w:r>
      <w:r w:rsidR="00C96BEC">
        <w:rPr>
          <w:rFonts w:ascii="Arial" w:eastAsia="Times New Roman" w:hAnsi="Arial" w:cs="Arial"/>
          <w:b/>
          <w:sz w:val="24"/>
          <w:szCs w:val="24"/>
          <w:lang w:eastAsia="pl-PL"/>
        </w:rPr>
        <w:t>/24/D8/B2/16/002/05</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lastRenderedPageBreak/>
        <w:t>ROZDZIAŁ X. TERMIN ZWIĄZANIA OFERTĄ.</w:t>
      </w:r>
    </w:p>
    <w:p w14:paraId="789BCF34" w14:textId="16863BF3"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2E5874">
        <w:rPr>
          <w:rFonts w:ascii="Arial" w:eastAsia="Times New Roman" w:hAnsi="Arial" w:cs="Arial"/>
          <w:b/>
          <w:sz w:val="24"/>
          <w:szCs w:val="24"/>
          <w:lang w:eastAsia="pl-PL"/>
        </w:rPr>
        <w:t>12</w:t>
      </w:r>
      <w:r w:rsidRPr="000809DD">
        <w:rPr>
          <w:rFonts w:ascii="Arial" w:eastAsia="Times New Roman" w:hAnsi="Arial" w:cs="Arial"/>
          <w:b/>
          <w:sz w:val="24"/>
          <w:szCs w:val="24"/>
          <w:lang w:eastAsia="pl-PL"/>
        </w:rPr>
        <w:t>.</w:t>
      </w:r>
      <w:r w:rsidR="00C15D1D">
        <w:rPr>
          <w:rFonts w:ascii="Arial" w:eastAsia="Times New Roman" w:hAnsi="Arial" w:cs="Arial"/>
          <w:b/>
          <w:sz w:val="24"/>
          <w:szCs w:val="24"/>
          <w:lang w:eastAsia="pl-PL"/>
        </w:rPr>
        <w:t>09</w:t>
      </w:r>
      <w:r w:rsidRPr="000809DD">
        <w:rPr>
          <w:rFonts w:ascii="Arial" w:eastAsia="Times New Roman" w:hAnsi="Arial" w:cs="Arial"/>
          <w:b/>
          <w:sz w:val="24"/>
          <w:szCs w:val="24"/>
          <w:lang w:eastAsia="pl-PL"/>
        </w:rPr>
        <w:t>.202</w:t>
      </w:r>
      <w:r w:rsidR="00AF7E65">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8F4F531" w14:textId="4D719AD0" w:rsidR="006F1468" w:rsidRPr="008C06A1" w:rsidRDefault="008A742E" w:rsidP="008C06A1">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w:t>
      </w:r>
      <w:r w:rsidRPr="00DB7656">
        <w:rPr>
          <w:rFonts w:ascii="Arial" w:eastAsia="Times New Roman" w:hAnsi="Arial" w:cs="Arial"/>
          <w:sz w:val="24"/>
          <w:szCs w:val="24"/>
          <w:lang w:eastAsia="pl-PL"/>
        </w:rPr>
        <w:lastRenderedPageBreak/>
        <w:t>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w:t>
      </w:r>
      <w:r w:rsidRPr="00DB7656">
        <w:rPr>
          <w:rFonts w:ascii="Arial" w:eastAsia="Times New Roman" w:hAnsi="Arial" w:cs="Arial"/>
          <w:sz w:val="24"/>
          <w:szCs w:val="24"/>
          <w:lang w:eastAsia="pl-PL"/>
        </w:rPr>
        <w:lastRenderedPageBreak/>
        <w:t>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48912A8E" w14:textId="433022C7" w:rsidR="006F1468" w:rsidRPr="008C06A1" w:rsidRDefault="008A742E" w:rsidP="008C06A1">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F1468">
        <w:rPr>
          <w:rFonts w:ascii="Arial" w:eastAsia="Times New Roman" w:hAnsi="Arial" w:cs="Arial"/>
          <w:sz w:val="24"/>
          <w:szCs w:val="24"/>
          <w:lang w:eastAsia="pl-PL"/>
        </w:rPr>
        <w:t xml:space="preserve"> </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7EFC4767"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C15D1D">
        <w:rPr>
          <w:rFonts w:ascii="Arial" w:eastAsia="Calibri" w:hAnsi="Arial" w:cs="Arial"/>
          <w:b/>
          <w:sz w:val="24"/>
          <w:szCs w:val="24"/>
        </w:rPr>
        <w:t>14</w:t>
      </w:r>
      <w:r w:rsidR="00B774ED" w:rsidRPr="000809DD">
        <w:rPr>
          <w:rFonts w:ascii="Arial" w:eastAsia="Calibri" w:hAnsi="Arial" w:cs="Arial"/>
          <w:b/>
          <w:sz w:val="24"/>
          <w:szCs w:val="24"/>
        </w:rPr>
        <w:t>.</w:t>
      </w:r>
      <w:r w:rsidR="00C15D1D">
        <w:rPr>
          <w:rFonts w:ascii="Arial" w:eastAsia="Calibri" w:hAnsi="Arial" w:cs="Arial"/>
          <w:b/>
          <w:sz w:val="24"/>
          <w:szCs w:val="24"/>
        </w:rPr>
        <w:t>08</w:t>
      </w:r>
      <w:r w:rsidRPr="000809DD">
        <w:rPr>
          <w:rFonts w:ascii="Arial" w:eastAsia="Calibri" w:hAnsi="Arial" w:cs="Arial"/>
          <w:b/>
          <w:sz w:val="24"/>
          <w:szCs w:val="24"/>
        </w:rPr>
        <w:t>.202</w:t>
      </w:r>
      <w:r w:rsidR="006D654D">
        <w:rPr>
          <w:rFonts w:ascii="Arial" w:eastAsia="Calibri" w:hAnsi="Arial" w:cs="Arial"/>
          <w:b/>
          <w:sz w:val="24"/>
          <w:szCs w:val="24"/>
        </w:rPr>
        <w:t>4</w:t>
      </w:r>
      <w:r w:rsidR="005E6C1C">
        <w:rPr>
          <w:rFonts w:ascii="Arial" w:eastAsia="Calibri" w:hAnsi="Arial" w:cs="Arial"/>
          <w:b/>
          <w:sz w:val="24"/>
          <w:szCs w:val="24"/>
        </w:rPr>
        <w:t xml:space="preserve"> r. o godzinie 09</w:t>
      </w:r>
      <w:r w:rsidRPr="000809DD">
        <w:rPr>
          <w:rFonts w:ascii="Arial" w:eastAsia="Calibri" w:hAnsi="Arial" w:cs="Arial"/>
          <w:b/>
          <w:sz w:val="24"/>
          <w:szCs w:val="24"/>
        </w:rPr>
        <w:t>:00</w:t>
      </w:r>
      <w:r w:rsidRPr="000809DD">
        <w:rPr>
          <w:rFonts w:ascii="Arial" w:eastAsia="Calibri" w:hAnsi="Arial" w:cs="Arial"/>
          <w:sz w:val="24"/>
          <w:szCs w:val="24"/>
        </w:rPr>
        <w:t>.</w:t>
      </w:r>
    </w:p>
    <w:p w14:paraId="7EBE18A2" w14:textId="4221CCE5"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865761">
        <w:rPr>
          <w:rFonts w:ascii="Arial" w:eastAsia="Times New Roman" w:hAnsi="Arial" w:cs="Arial"/>
          <w:b/>
          <w:sz w:val="24"/>
          <w:szCs w:val="24"/>
          <w:lang w:eastAsia="pl-PL"/>
        </w:rPr>
        <w:t>1</w:t>
      </w:r>
      <w:r w:rsidR="00C15D1D">
        <w:rPr>
          <w:rFonts w:ascii="Arial" w:eastAsia="Times New Roman" w:hAnsi="Arial" w:cs="Arial"/>
          <w:b/>
          <w:sz w:val="24"/>
          <w:szCs w:val="24"/>
          <w:lang w:eastAsia="pl-PL"/>
        </w:rPr>
        <w:t>4</w:t>
      </w:r>
      <w:r w:rsidRPr="000809DD">
        <w:rPr>
          <w:rFonts w:ascii="Arial" w:eastAsia="Times New Roman" w:hAnsi="Arial" w:cs="Arial"/>
          <w:b/>
          <w:sz w:val="24"/>
          <w:szCs w:val="24"/>
          <w:lang w:eastAsia="pl-PL"/>
        </w:rPr>
        <w:t>.</w:t>
      </w:r>
      <w:r w:rsidR="00C15D1D">
        <w:rPr>
          <w:rFonts w:ascii="Arial" w:eastAsia="Times New Roman" w:hAnsi="Arial" w:cs="Arial"/>
          <w:b/>
          <w:sz w:val="24"/>
          <w:szCs w:val="24"/>
          <w:lang w:eastAsia="pl-PL"/>
        </w:rPr>
        <w:t>08</w:t>
      </w:r>
      <w:r w:rsidRPr="000809DD">
        <w:rPr>
          <w:rFonts w:ascii="Arial" w:eastAsia="Times New Roman" w:hAnsi="Arial" w:cs="Arial"/>
          <w:b/>
          <w:sz w:val="24"/>
          <w:szCs w:val="24"/>
          <w:lang w:eastAsia="pl-PL"/>
        </w:rPr>
        <w:t>.202</w:t>
      </w:r>
      <w:r w:rsidR="006D654D">
        <w:rPr>
          <w:rFonts w:ascii="Arial" w:eastAsia="Times New Roman" w:hAnsi="Arial" w:cs="Arial"/>
          <w:b/>
          <w:sz w:val="24"/>
          <w:szCs w:val="24"/>
          <w:lang w:eastAsia="pl-PL"/>
        </w:rPr>
        <w:t>4</w:t>
      </w:r>
      <w:r w:rsidR="005E6C1C">
        <w:rPr>
          <w:rFonts w:ascii="Arial" w:eastAsia="Times New Roman" w:hAnsi="Arial" w:cs="Arial"/>
          <w:b/>
          <w:sz w:val="24"/>
          <w:szCs w:val="24"/>
          <w:lang w:eastAsia="pl-PL"/>
        </w:rPr>
        <w:t xml:space="preserve"> r. o godzinie 09</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Oferta złożona po terminie zostanie odrzucona na podstawie art. 226 ust. 1 pkt 1 ustawy.</w:t>
      </w:r>
    </w:p>
    <w:p w14:paraId="7DBD2643" w14:textId="441D6920"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t>
      </w:r>
      <w:r w:rsidR="006C5F00">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w przypadku awarii tego systemu, która powoduje brak możliwości otwarcia ofert w terminie określonym przez zamawiającego, otwarci</w:t>
      </w:r>
      <w:r w:rsidR="006C5F00">
        <w:rPr>
          <w:rFonts w:ascii="Arial" w:eastAsia="Times New Roman" w:hAnsi="Arial" w:cs="Arial"/>
          <w:sz w:val="24"/>
          <w:szCs w:val="24"/>
          <w:lang w:eastAsia="pl-PL"/>
        </w:rPr>
        <w:t xml:space="preserve">e ofert następuje niezwłocznie </w:t>
      </w:r>
      <w:r w:rsidRPr="00DB7656">
        <w:rPr>
          <w:rFonts w:ascii="Arial" w:eastAsia="Times New Roman" w:hAnsi="Arial" w:cs="Arial"/>
          <w:sz w:val="24"/>
          <w:szCs w:val="24"/>
          <w:lang w:eastAsia="pl-PL"/>
        </w:rP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352F21A1" w:rsidR="00BC7D84" w:rsidRPr="00734CDF" w:rsidRDefault="00CE2077"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A70A5D">
        <w:trPr>
          <w:trHeight w:val="583"/>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0BD6EF12" w:rsidR="0043089C" w:rsidRPr="00734CDF" w:rsidRDefault="0043089C" w:rsidP="002C0854">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3251B1C3" w14:textId="07F633AB" w:rsidR="0043089C" w:rsidRDefault="00701212"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43089C">
              <w:rPr>
                <w:rFonts w:ascii="Arial" w:hAnsi="Arial" w:cs="Arial"/>
                <w:iCs/>
                <w:noProof/>
                <w:sz w:val="24"/>
                <w:szCs w:val="24"/>
              </w:rPr>
              <w:t xml:space="preserve"> %</w:t>
            </w:r>
          </w:p>
          <w:p w14:paraId="0555FB6B" w14:textId="5F53BBE8" w:rsidR="00A70A5D" w:rsidRPr="00734CDF" w:rsidRDefault="00A70A5D" w:rsidP="002C0854">
            <w:pPr>
              <w:tabs>
                <w:tab w:val="left" w:pos="1134"/>
              </w:tabs>
              <w:spacing w:after="4" w:line="260" w:lineRule="auto"/>
              <w:ind w:right="14"/>
              <w:jc w:val="center"/>
              <w:rPr>
                <w:rFonts w:ascii="Arial" w:hAnsi="Arial" w:cs="Arial"/>
                <w:iCs/>
                <w:noProof/>
                <w:sz w:val="24"/>
                <w:szCs w:val="24"/>
              </w:rPr>
            </w:pPr>
          </w:p>
        </w:tc>
      </w:tr>
      <w:tr w:rsidR="00A70A5D" w:rsidRPr="00734CDF" w14:paraId="0DC68A56" w14:textId="77777777" w:rsidTr="0043089C">
        <w:trPr>
          <w:trHeight w:val="310"/>
        </w:trPr>
        <w:tc>
          <w:tcPr>
            <w:tcW w:w="709" w:type="dxa"/>
            <w:shd w:val="clear" w:color="auto" w:fill="auto"/>
            <w:vAlign w:val="center"/>
          </w:tcPr>
          <w:p w14:paraId="6508904E" w14:textId="5FA2FC49" w:rsidR="00A70A5D" w:rsidRDefault="00A70A5D"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3</w:t>
            </w:r>
          </w:p>
        </w:tc>
        <w:tc>
          <w:tcPr>
            <w:tcW w:w="4961" w:type="dxa"/>
            <w:shd w:val="clear" w:color="auto" w:fill="auto"/>
            <w:vAlign w:val="center"/>
          </w:tcPr>
          <w:p w14:paraId="1494DC5A" w14:textId="78754F1A" w:rsidR="00A70A5D" w:rsidRPr="00734CDF" w:rsidRDefault="00A70A5D" w:rsidP="002C0854">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Okres gwarancji</w:t>
            </w:r>
          </w:p>
        </w:tc>
        <w:tc>
          <w:tcPr>
            <w:tcW w:w="1305" w:type="dxa"/>
            <w:shd w:val="clear" w:color="auto" w:fill="auto"/>
            <w:vAlign w:val="center"/>
          </w:tcPr>
          <w:p w14:paraId="2DD63546" w14:textId="46CBDF51" w:rsidR="00A70A5D" w:rsidRDefault="00701212"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A70A5D">
              <w:rPr>
                <w:rFonts w:ascii="Arial" w:hAnsi="Arial" w:cs="Arial"/>
                <w:iCs/>
                <w:noProof/>
                <w:sz w:val="24"/>
                <w:szCs w:val="24"/>
              </w:rPr>
              <w:t xml:space="preserve">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6D55ECA5" w14:textId="77777777" w:rsidR="00033939" w:rsidRPr="008C06A1" w:rsidRDefault="00033939" w:rsidP="00033939">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34531247" w14:textId="3F3A26B4" w:rsidR="00033939" w:rsidRPr="00BF1744" w:rsidRDefault="00033939" w:rsidP="00BF1744">
      <w:pPr>
        <w:spacing w:after="13"/>
        <w:ind w:left="152" w:right="912" w:firstLine="132"/>
        <w:jc w:val="both"/>
        <w:rPr>
          <w:rFonts w:ascii="Arial" w:eastAsia="Segoe UI" w:hAnsi="Arial" w:cs="Arial"/>
          <w:sz w:val="24"/>
        </w:rPr>
      </w:pPr>
      <w:r w:rsidRPr="00A32097">
        <w:rPr>
          <w:rFonts w:ascii="Arial" w:hAnsi="Arial" w:cs="Arial"/>
          <w:sz w:val="24"/>
        </w:rPr>
        <w:t>Of</w:t>
      </w:r>
      <w:r w:rsidR="00AC0554">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5DFAB13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AC0554">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6E07CAB4" w:rsidR="00033939" w:rsidRPr="00A32097" w:rsidRDefault="00AC0554" w:rsidP="00033939">
      <w:pPr>
        <w:spacing w:after="13"/>
        <w:ind w:left="152" w:right="912" w:hanging="10"/>
        <w:jc w:val="both"/>
        <w:rPr>
          <w:rFonts w:ascii="Arial" w:hAnsi="Arial" w:cs="Arial"/>
          <w:b/>
          <w:sz w:val="24"/>
        </w:rPr>
      </w:pPr>
      <w:r>
        <w:rPr>
          <w:rFonts w:ascii="Arial" w:hAnsi="Arial" w:cs="Arial"/>
          <w:b/>
          <w:sz w:val="24"/>
        </w:rPr>
        <w:t>Znaczenie kryterium (waga) - 5</w:t>
      </w:r>
      <w:r w:rsidR="00033939" w:rsidRPr="00A32097">
        <w:rPr>
          <w:rFonts w:ascii="Arial" w:hAnsi="Arial" w:cs="Arial"/>
          <w:b/>
          <w:sz w:val="24"/>
        </w:rPr>
        <w:t xml:space="preserve">%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379463C8"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Oferta z najkrótszy</w:t>
      </w:r>
      <w:r w:rsidR="002C0854">
        <w:rPr>
          <w:rFonts w:ascii="Arial" w:hAnsi="Arial" w:cs="Arial"/>
          <w:sz w:val="24"/>
        </w:rPr>
        <w:t>m</w:t>
      </w:r>
      <w:r w:rsidR="00AC0554">
        <w:rPr>
          <w:rFonts w:ascii="Arial" w:hAnsi="Arial" w:cs="Arial"/>
          <w:sz w:val="24"/>
        </w:rPr>
        <w:t xml:space="preserve"> terminem  realizacji otrzyma 5</w:t>
      </w:r>
      <w:r w:rsidRPr="00A32097">
        <w:rPr>
          <w:rFonts w:ascii="Arial" w:hAnsi="Arial" w:cs="Arial"/>
          <w:sz w:val="24"/>
        </w:rPr>
        <w:t xml:space="preserve">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305D459D"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002C0854">
        <w:rPr>
          <w:rFonts w:ascii="Arial" w:hAnsi="Arial" w:cs="Arial"/>
          <w:sz w:val="24"/>
        </w:rPr>
        <w:t xml:space="preserve"> </w:t>
      </w:r>
      <w:r w:rsidR="00AC0554">
        <w:rPr>
          <w:rFonts w:ascii="Arial" w:hAnsi="Arial" w:cs="Arial"/>
          <w:sz w:val="24"/>
        </w:rPr>
        <w:t>x 100 pkt. x 5</w:t>
      </w:r>
      <w:r w:rsidRPr="00A32097">
        <w:rPr>
          <w:rFonts w:ascii="Arial" w:hAnsi="Arial" w:cs="Arial"/>
          <w:sz w:val="24"/>
        </w:rPr>
        <w:t xml:space="preserve">% </w:t>
      </w:r>
    </w:p>
    <w:p w14:paraId="2403B4E8" w14:textId="77777777" w:rsidR="00033939" w:rsidRDefault="00033939" w:rsidP="00033939">
      <w:pPr>
        <w:spacing w:after="13"/>
        <w:ind w:left="152" w:right="912" w:hanging="10"/>
        <w:jc w:val="both"/>
        <w:rPr>
          <w:rFonts w:ascii="Arial" w:hAnsi="Arial" w:cs="Arial"/>
          <w:i/>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28D9E426" w14:textId="77777777" w:rsidR="00416B20" w:rsidRDefault="00416B20" w:rsidP="00033939">
      <w:pPr>
        <w:spacing w:after="13"/>
        <w:ind w:left="152" w:right="912" w:hanging="10"/>
        <w:jc w:val="both"/>
        <w:rPr>
          <w:rFonts w:ascii="Arial" w:hAnsi="Arial" w:cs="Arial"/>
          <w:i/>
          <w:sz w:val="24"/>
        </w:rPr>
      </w:pPr>
    </w:p>
    <w:p w14:paraId="4A292E16" w14:textId="196599DA" w:rsidR="00416B20" w:rsidRDefault="00416B20" w:rsidP="00416B20">
      <w:pPr>
        <w:spacing w:after="13"/>
        <w:ind w:left="284" w:right="-20"/>
        <w:jc w:val="both"/>
        <w:rPr>
          <w:rFonts w:ascii="Arial" w:hAnsi="Arial" w:cs="Arial"/>
          <w:i/>
          <w:sz w:val="24"/>
          <w:szCs w:val="24"/>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867163">
        <w:rPr>
          <w:rFonts w:ascii="Arial" w:hAnsi="Arial" w:cs="Arial"/>
          <w:b/>
          <w:bCs/>
          <w:i/>
          <w:sz w:val="24"/>
          <w:szCs w:val="24"/>
        </w:rPr>
        <w:t>9</w:t>
      </w:r>
      <w:r w:rsidR="00683A4D">
        <w:rPr>
          <w:rFonts w:ascii="Arial" w:hAnsi="Arial" w:cs="Arial"/>
          <w:b/>
          <w:bCs/>
          <w:i/>
          <w:sz w:val="24"/>
          <w:szCs w:val="24"/>
        </w:rPr>
        <w:t>0</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621E22">
        <w:rPr>
          <w:rFonts w:ascii="Arial" w:hAnsi="Arial" w:cs="Arial"/>
          <w:i/>
          <w:sz w:val="24"/>
          <w:szCs w:val="24"/>
        </w:rPr>
        <w:t>9</w:t>
      </w:r>
      <w:r w:rsidR="00683A4D">
        <w:rPr>
          <w:rFonts w:ascii="Arial" w:hAnsi="Arial" w:cs="Arial"/>
          <w:i/>
          <w:sz w:val="24"/>
          <w:szCs w:val="24"/>
        </w:rPr>
        <w:t>0</w:t>
      </w:r>
      <w:r>
        <w:rPr>
          <w:rFonts w:ascii="Arial" w:hAnsi="Arial" w:cs="Arial"/>
          <w:i/>
          <w:sz w:val="24"/>
          <w:szCs w:val="24"/>
        </w:rPr>
        <w:t xml:space="preserve"> dni</w:t>
      </w:r>
      <w:r w:rsidR="007451F1">
        <w:rPr>
          <w:rFonts w:ascii="Arial" w:hAnsi="Arial" w:cs="Arial"/>
          <w:i/>
          <w:sz w:val="24"/>
          <w:szCs w:val="24"/>
        </w:rPr>
        <w:t xml:space="preserve"> </w:t>
      </w:r>
    </w:p>
    <w:p w14:paraId="188E4BF7" w14:textId="77777777" w:rsidR="007451F1" w:rsidRPr="00A32097" w:rsidRDefault="007451F1" w:rsidP="00416B20">
      <w:pPr>
        <w:spacing w:after="13"/>
        <w:ind w:left="284" w:right="-20"/>
        <w:jc w:val="both"/>
        <w:rPr>
          <w:rFonts w:ascii="Arial" w:hAnsi="Arial" w:cs="Arial"/>
          <w:i/>
        </w:rPr>
      </w:pPr>
    </w:p>
    <w:p w14:paraId="3BF7AFA9" w14:textId="77777777" w:rsidR="007451F1" w:rsidRPr="00F12477" w:rsidRDefault="007451F1" w:rsidP="007451F1">
      <w:pPr>
        <w:numPr>
          <w:ilvl w:val="0"/>
          <w:numId w:val="44"/>
        </w:numPr>
        <w:spacing w:after="13" w:line="240" w:lineRule="auto"/>
        <w:ind w:right="912"/>
        <w:jc w:val="both"/>
        <w:rPr>
          <w:rFonts w:ascii="Arial" w:hAnsi="Arial" w:cs="Arial"/>
          <w:b/>
          <w:sz w:val="24"/>
        </w:rPr>
      </w:pPr>
      <w:r w:rsidRPr="00F12477">
        <w:rPr>
          <w:rFonts w:ascii="Arial" w:hAnsi="Arial" w:cs="Arial"/>
          <w:b/>
          <w:sz w:val="24"/>
        </w:rPr>
        <w:lastRenderedPageBreak/>
        <w:t>Okres gwarancji</w:t>
      </w:r>
    </w:p>
    <w:p w14:paraId="281AC688" w14:textId="08A7EDCD" w:rsidR="007451F1" w:rsidRDefault="00AC0554" w:rsidP="007451F1">
      <w:pPr>
        <w:spacing w:after="13"/>
        <w:ind w:left="152" w:right="912" w:hanging="10"/>
        <w:jc w:val="both"/>
        <w:rPr>
          <w:rFonts w:ascii="Arial" w:hAnsi="Arial" w:cs="Arial"/>
          <w:b/>
          <w:sz w:val="24"/>
        </w:rPr>
      </w:pPr>
      <w:r>
        <w:rPr>
          <w:rFonts w:ascii="Arial" w:hAnsi="Arial" w:cs="Arial"/>
          <w:b/>
          <w:sz w:val="24"/>
        </w:rPr>
        <w:t>Znaczenie kryterium (waga) - 5</w:t>
      </w:r>
      <w:r w:rsidR="007451F1" w:rsidRPr="008E691F">
        <w:rPr>
          <w:rFonts w:ascii="Arial" w:hAnsi="Arial" w:cs="Arial"/>
          <w:b/>
          <w:sz w:val="24"/>
        </w:rPr>
        <w:t xml:space="preserve">% </w:t>
      </w:r>
    </w:p>
    <w:p w14:paraId="263F049B" w14:textId="77777777" w:rsidR="007451F1" w:rsidRDefault="007451F1" w:rsidP="007451F1">
      <w:pPr>
        <w:spacing w:after="13"/>
        <w:ind w:left="152" w:right="912" w:hanging="10"/>
        <w:jc w:val="both"/>
        <w:rPr>
          <w:rFonts w:ascii="Arial" w:eastAsia="Segoe UI" w:hAnsi="Arial" w:cs="Arial"/>
          <w:sz w:val="24"/>
        </w:rPr>
      </w:pPr>
    </w:p>
    <w:p w14:paraId="5AA086CC" w14:textId="588EAC06" w:rsidR="007451F1" w:rsidRPr="00E93CA8" w:rsidRDefault="007451F1" w:rsidP="007451F1">
      <w:pPr>
        <w:spacing w:after="13"/>
        <w:ind w:left="152" w:right="912" w:hanging="10"/>
        <w:jc w:val="both"/>
        <w:rPr>
          <w:rFonts w:ascii="Arial" w:eastAsia="Segoe UI" w:hAnsi="Arial" w:cs="Arial"/>
          <w:sz w:val="24"/>
        </w:rPr>
      </w:pPr>
      <w:r>
        <w:rPr>
          <w:rFonts w:ascii="Arial" w:eastAsia="Segoe UI" w:hAnsi="Arial" w:cs="Arial"/>
          <w:sz w:val="24"/>
        </w:rPr>
        <w:t>Oferta z najdłużs</w:t>
      </w:r>
      <w:r w:rsidR="00620612">
        <w:rPr>
          <w:rFonts w:ascii="Arial" w:eastAsia="Segoe UI" w:hAnsi="Arial" w:cs="Arial"/>
          <w:sz w:val="24"/>
        </w:rPr>
        <w:t>zym okresem gwarancji otrzyma 5</w:t>
      </w:r>
      <w:r>
        <w:rPr>
          <w:rFonts w:ascii="Arial" w:eastAsia="Segoe UI" w:hAnsi="Arial" w:cs="Arial"/>
          <w:sz w:val="24"/>
        </w:rPr>
        <w:t xml:space="preserve"> pkt, inne proporcjonalnie mniej według wzoru.</w:t>
      </w:r>
    </w:p>
    <w:p w14:paraId="5B602DCE" w14:textId="77777777" w:rsidR="007451F1" w:rsidRPr="00F12477" w:rsidRDefault="007451F1" w:rsidP="007451F1">
      <w:pPr>
        <w:pStyle w:val="1"/>
        <w:rPr>
          <w:rFonts w:ascii="Arial" w:hAnsi="Arial" w:cs="Arial"/>
          <w:b w:val="0"/>
          <w:snapToGrid/>
          <w:color w:val="auto"/>
          <w:sz w:val="24"/>
        </w:rPr>
      </w:pPr>
    </w:p>
    <w:p w14:paraId="13CA0EAE" w14:textId="77777777" w:rsidR="007451F1" w:rsidRPr="00F12477"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                                          okres gwarancji oferty badanej </w:t>
      </w:r>
    </w:p>
    <w:p w14:paraId="49A1F0B1" w14:textId="4D9ABEBC" w:rsidR="007451F1" w:rsidRPr="00F12477"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Ocena punktowa (G) = ------------------------------------------------- x 100 pkt. x </w:t>
      </w:r>
      <w:r w:rsidR="00620612">
        <w:rPr>
          <w:rFonts w:ascii="Arial" w:hAnsi="Arial" w:cs="Arial"/>
          <w:b w:val="0"/>
          <w:snapToGrid/>
          <w:color w:val="auto"/>
          <w:sz w:val="24"/>
        </w:rPr>
        <w:t>5</w:t>
      </w:r>
      <w:r w:rsidRPr="00F12477">
        <w:rPr>
          <w:rFonts w:ascii="Arial" w:hAnsi="Arial" w:cs="Arial"/>
          <w:b w:val="0"/>
          <w:snapToGrid/>
          <w:color w:val="auto"/>
          <w:sz w:val="24"/>
        </w:rPr>
        <w:t xml:space="preserve">% </w:t>
      </w:r>
    </w:p>
    <w:p w14:paraId="649B9B14" w14:textId="77777777" w:rsidR="007451F1"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                                          najdłuższy okres gwarancj</w:t>
      </w:r>
      <w:r>
        <w:rPr>
          <w:rFonts w:ascii="Arial" w:hAnsi="Arial" w:cs="Arial"/>
          <w:b w:val="0"/>
          <w:snapToGrid/>
          <w:color w:val="auto"/>
          <w:sz w:val="24"/>
        </w:rPr>
        <w:t xml:space="preserve">i </w:t>
      </w:r>
    </w:p>
    <w:p w14:paraId="5067B12D" w14:textId="77777777" w:rsidR="007451F1" w:rsidRPr="00A32097" w:rsidRDefault="007451F1" w:rsidP="00BF1744">
      <w:pPr>
        <w:spacing w:after="13"/>
        <w:ind w:right="912"/>
        <w:jc w:val="both"/>
        <w:rPr>
          <w:rFonts w:ascii="Arial" w:hAnsi="Arial" w:cs="Arial"/>
          <w:sz w:val="24"/>
        </w:rPr>
      </w:pPr>
    </w:p>
    <w:p w14:paraId="3504E9E8" w14:textId="5A7B069B" w:rsidR="007451F1" w:rsidRPr="00A32097" w:rsidRDefault="007451F1" w:rsidP="007451F1">
      <w:pPr>
        <w:spacing w:after="13"/>
        <w:ind w:left="284" w:right="-20"/>
        <w:jc w:val="both"/>
        <w:rPr>
          <w:rFonts w:ascii="Arial" w:hAnsi="Arial" w:cs="Arial"/>
          <w:i/>
        </w:rPr>
      </w:pPr>
      <w:r w:rsidRPr="00A32097">
        <w:rPr>
          <w:rFonts w:ascii="Arial" w:hAnsi="Arial" w:cs="Arial"/>
          <w:bCs/>
          <w:i/>
          <w:sz w:val="24"/>
          <w:szCs w:val="24"/>
        </w:rPr>
        <w:t xml:space="preserve">Zamawiający informuje, że </w:t>
      </w:r>
      <w:r>
        <w:rPr>
          <w:rFonts w:ascii="Arial" w:hAnsi="Arial" w:cs="Arial"/>
          <w:bCs/>
          <w:i/>
          <w:sz w:val="24"/>
          <w:szCs w:val="24"/>
          <w:u w:val="single"/>
        </w:rPr>
        <w:t>minimalny okres gwarancji</w:t>
      </w:r>
      <w:r>
        <w:rPr>
          <w:rFonts w:ascii="Arial" w:hAnsi="Arial" w:cs="Arial"/>
          <w:bCs/>
          <w:i/>
          <w:sz w:val="24"/>
          <w:szCs w:val="24"/>
        </w:rPr>
        <w:t xml:space="preserve"> </w:t>
      </w:r>
      <w:r w:rsidRPr="00A32097">
        <w:rPr>
          <w:rFonts w:ascii="Arial" w:hAnsi="Arial" w:cs="Arial"/>
          <w:bCs/>
          <w:i/>
          <w:sz w:val="24"/>
          <w:szCs w:val="24"/>
        </w:rPr>
        <w:t xml:space="preserve"> wynosi </w:t>
      </w:r>
      <w:r w:rsidR="00D75693">
        <w:rPr>
          <w:rFonts w:ascii="Arial" w:hAnsi="Arial" w:cs="Arial"/>
          <w:b/>
          <w:bCs/>
          <w:i/>
          <w:sz w:val="24"/>
          <w:szCs w:val="24"/>
        </w:rPr>
        <w:t>36 miesięcy.</w:t>
      </w:r>
      <w:r>
        <w:rPr>
          <w:rFonts w:ascii="Arial" w:hAnsi="Arial" w:cs="Arial"/>
          <w:b/>
          <w:bCs/>
          <w:i/>
          <w:sz w:val="24"/>
          <w:szCs w:val="24"/>
        </w:rPr>
        <w:t xml:space="preserve">        </w:t>
      </w:r>
      <w:r w:rsidRPr="00A32097">
        <w:rPr>
          <w:rFonts w:ascii="Arial" w:hAnsi="Arial" w:cs="Arial"/>
          <w:i/>
          <w:sz w:val="24"/>
          <w:szCs w:val="24"/>
        </w:rPr>
        <w:t>W przypadku n</w:t>
      </w:r>
      <w:r>
        <w:rPr>
          <w:rFonts w:ascii="Arial" w:hAnsi="Arial" w:cs="Arial"/>
          <w:i/>
          <w:sz w:val="24"/>
          <w:szCs w:val="24"/>
        </w:rPr>
        <w:t>ie określenia</w:t>
      </w:r>
      <w:r w:rsidRPr="00A32097">
        <w:rPr>
          <w:rFonts w:ascii="Arial" w:hAnsi="Arial" w:cs="Arial"/>
          <w:i/>
          <w:sz w:val="24"/>
          <w:szCs w:val="24"/>
        </w:rPr>
        <w:t xml:space="preserve"> przez Wykonawcę</w:t>
      </w:r>
      <w:r>
        <w:rPr>
          <w:rFonts w:ascii="Arial" w:hAnsi="Arial" w:cs="Arial"/>
          <w:i/>
          <w:sz w:val="24"/>
          <w:szCs w:val="24"/>
        </w:rPr>
        <w:t xml:space="preserve"> okresu gwarancji</w:t>
      </w:r>
      <w:r w:rsidRPr="00A32097">
        <w:rPr>
          <w:rFonts w:ascii="Arial" w:hAnsi="Arial" w:cs="Arial"/>
          <w:i/>
          <w:sz w:val="24"/>
          <w:szCs w:val="24"/>
        </w:rPr>
        <w:t>, Zamawiający przyjm</w:t>
      </w:r>
      <w:r>
        <w:rPr>
          <w:rFonts w:ascii="Arial" w:hAnsi="Arial" w:cs="Arial"/>
          <w:i/>
          <w:sz w:val="24"/>
          <w:szCs w:val="24"/>
        </w:rPr>
        <w:t>uje okres gwarancji</w:t>
      </w:r>
      <w:r w:rsidRPr="00A32097">
        <w:rPr>
          <w:rFonts w:ascii="Arial" w:hAnsi="Arial" w:cs="Arial"/>
          <w:i/>
          <w:sz w:val="24"/>
          <w:szCs w:val="24"/>
        </w:rPr>
        <w:t xml:space="preserve"> wyznaczony w przetargu tj. </w:t>
      </w:r>
      <w:r w:rsidR="00D75693">
        <w:rPr>
          <w:rFonts w:ascii="Arial" w:hAnsi="Arial" w:cs="Arial"/>
          <w:i/>
          <w:sz w:val="24"/>
          <w:szCs w:val="24"/>
        </w:rPr>
        <w:t>36 miesięcy</w:t>
      </w:r>
      <w:r>
        <w:rPr>
          <w:rFonts w:ascii="Arial" w:hAnsi="Arial" w:cs="Arial"/>
          <w:i/>
          <w:sz w:val="24"/>
          <w:szCs w:val="24"/>
        </w:rPr>
        <w:t>.</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47534953"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r w:rsidR="00683A4D">
        <w:rPr>
          <w:rFonts w:ascii="Arial" w:hAnsi="Arial" w:cs="Arial"/>
          <w:noProof/>
          <w:sz w:val="24"/>
          <w:szCs w:val="24"/>
        </w:rPr>
        <w:t>+ G</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070BAB64"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62187C">
        <w:rPr>
          <w:rFonts w:ascii="Arial" w:eastAsia="Times New Roman" w:hAnsi="Arial" w:cs="Arial"/>
          <w:b/>
          <w:sz w:val="24"/>
          <w:szCs w:val="24"/>
          <w:lang w:eastAsia="pl-PL"/>
        </w:rPr>
        <w:t>ZP/22</w:t>
      </w:r>
      <w:r w:rsidR="00027603">
        <w:rPr>
          <w:rFonts w:ascii="Arial" w:eastAsia="Times New Roman" w:hAnsi="Arial" w:cs="Arial"/>
          <w:b/>
          <w:sz w:val="24"/>
          <w:szCs w:val="24"/>
          <w:lang w:eastAsia="pl-PL"/>
        </w:rPr>
        <w:t>/24/D8/B2/16/002/05</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w:t>
      </w:r>
      <w:r w:rsidRPr="003010FC">
        <w:rPr>
          <w:rFonts w:ascii="Arial" w:eastAsia="Times New Roman" w:hAnsi="Arial" w:cs="Arial"/>
          <w:snapToGrid w:val="0"/>
          <w:sz w:val="24"/>
          <w:szCs w:val="24"/>
          <w:lang w:eastAsia="pl-PL"/>
        </w:rPr>
        <w:lastRenderedPageBreak/>
        <w:t xml:space="preserve">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70F6C3A7"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62187C">
        <w:rPr>
          <w:rFonts w:ascii="Arial" w:eastAsia="Times New Roman" w:hAnsi="Arial"/>
          <w:bCs/>
          <w:snapToGrid w:val="0"/>
          <w:sz w:val="24"/>
          <w:szCs w:val="20"/>
          <w:lang w:eastAsia="pl-PL"/>
        </w:rPr>
        <w:t>Wymagania Techniczne</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25C6B478" w14:textId="649782A9" w:rsidR="00BB5671" w:rsidRPr="00B95AD5" w:rsidRDefault="008A742E" w:rsidP="00B95AD5">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530637D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74A746AB" w:rsidR="002D3737" w:rsidRPr="009A287D" w:rsidRDefault="00BF1744" w:rsidP="002D3737">
      <w:pPr>
        <w:rPr>
          <w:rFonts w:ascii="Arial" w:hAnsi="Arial" w:cs="Arial"/>
        </w:rPr>
      </w:pPr>
      <w:r>
        <w:rPr>
          <w:rFonts w:ascii="Arial" w:hAnsi="Arial" w:cs="Arial"/>
        </w:rPr>
        <w:t>02</w:t>
      </w:r>
      <w:bookmarkStart w:id="6" w:name="_GoBack"/>
      <w:bookmarkEnd w:id="6"/>
      <w:r>
        <w:rPr>
          <w:rFonts w:ascii="Arial" w:hAnsi="Arial" w:cs="Arial"/>
        </w:rPr>
        <w:t>.08</w:t>
      </w:r>
      <w:r w:rsidR="00B95AD5">
        <w:rPr>
          <w:rFonts w:ascii="Arial" w:hAnsi="Arial" w:cs="Arial"/>
        </w:rPr>
        <w:t>.2024</w:t>
      </w:r>
      <w:r w:rsidR="00B1375F">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B9C4F" w14:textId="77777777" w:rsidR="008A4245" w:rsidRDefault="008A4245" w:rsidP="00ED1F90">
      <w:pPr>
        <w:spacing w:after="0" w:line="240" w:lineRule="auto"/>
      </w:pPr>
      <w:r>
        <w:separator/>
      </w:r>
    </w:p>
  </w:endnote>
  <w:endnote w:type="continuationSeparator" w:id="0">
    <w:p w14:paraId="0BC02B38" w14:textId="77777777" w:rsidR="008A4245" w:rsidRDefault="008A4245"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E261CB" w:rsidRDefault="00E261CB">
        <w:pPr>
          <w:pStyle w:val="Stopka"/>
          <w:jc w:val="right"/>
        </w:pPr>
        <w:r>
          <w:fldChar w:fldCharType="begin"/>
        </w:r>
        <w:r>
          <w:instrText>PAGE   \* MERGEFORMAT</w:instrText>
        </w:r>
        <w:r>
          <w:fldChar w:fldCharType="separate"/>
        </w:r>
        <w:r w:rsidR="00DB7FAF">
          <w:rPr>
            <w:noProof/>
          </w:rPr>
          <w:t>25</w:t>
        </w:r>
        <w:r>
          <w:fldChar w:fldCharType="end"/>
        </w:r>
      </w:p>
    </w:sdtContent>
  </w:sdt>
  <w:p w14:paraId="5A28F24F" w14:textId="0086CFF3" w:rsidR="00E261CB" w:rsidRDefault="00E261CB">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326FD" w14:textId="77777777" w:rsidR="008A4245" w:rsidRDefault="008A4245" w:rsidP="00ED1F90">
      <w:pPr>
        <w:spacing w:after="0" w:line="240" w:lineRule="auto"/>
      </w:pPr>
      <w:r>
        <w:separator/>
      </w:r>
    </w:p>
  </w:footnote>
  <w:footnote w:type="continuationSeparator" w:id="0">
    <w:p w14:paraId="4EDD90FB" w14:textId="77777777" w:rsidR="008A4245" w:rsidRDefault="008A4245"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48B7F0BA" w:rsidR="00E261CB" w:rsidRPr="00F86974" w:rsidRDefault="00E261CB"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ZP/22/24/D8/B2/16/002/05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54F95ACC" w:rsidR="00E261CB" w:rsidRPr="00F86974" w:rsidRDefault="00E261CB"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ZP/22/24/D8/B2/16/002/05</w:t>
    </w:r>
  </w:p>
  <w:p w14:paraId="4D546059" w14:textId="77777777" w:rsidR="00E261CB" w:rsidRDefault="00E261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9">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1">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2">
    <w:nsid w:val="7C2565BC"/>
    <w:multiLevelType w:val="multilevel"/>
    <w:tmpl w:val="2A926E4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3">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5">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6">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5"/>
  </w:num>
  <w:num w:numId="3">
    <w:abstractNumId w:val="40"/>
  </w:num>
  <w:num w:numId="4">
    <w:abstractNumId w:val="10"/>
  </w:num>
  <w:num w:numId="5">
    <w:abstractNumId w:val="41"/>
  </w:num>
  <w:num w:numId="6">
    <w:abstractNumId w:val="19"/>
  </w:num>
  <w:num w:numId="7">
    <w:abstractNumId w:val="17"/>
  </w:num>
  <w:num w:numId="8">
    <w:abstractNumId w:val="47"/>
  </w:num>
  <w:num w:numId="9">
    <w:abstractNumId w:val="52"/>
  </w:num>
  <w:num w:numId="10">
    <w:abstractNumId w:val="33"/>
  </w:num>
  <w:num w:numId="11">
    <w:abstractNumId w:val="6"/>
  </w:num>
  <w:num w:numId="12">
    <w:abstractNumId w:val="23"/>
  </w:num>
  <w:num w:numId="13">
    <w:abstractNumId w:val="48"/>
  </w:num>
  <w:num w:numId="14">
    <w:abstractNumId w:val="26"/>
  </w:num>
  <w:num w:numId="15">
    <w:abstractNumId w:val="29"/>
  </w:num>
  <w:num w:numId="16">
    <w:abstractNumId w:val="34"/>
  </w:num>
  <w:num w:numId="17">
    <w:abstractNumId w:val="7"/>
  </w:num>
  <w:num w:numId="18">
    <w:abstractNumId w:val="3"/>
  </w:num>
  <w:num w:numId="19">
    <w:abstractNumId w:val="16"/>
  </w:num>
  <w:num w:numId="20">
    <w:abstractNumId w:val="39"/>
  </w:num>
  <w:num w:numId="21">
    <w:abstractNumId w:val="38"/>
  </w:num>
  <w:num w:numId="22">
    <w:abstractNumId w:val="28"/>
  </w:num>
  <w:num w:numId="23">
    <w:abstractNumId w:val="13"/>
  </w:num>
  <w:num w:numId="24">
    <w:abstractNumId w:val="21"/>
  </w:num>
  <w:num w:numId="25">
    <w:abstractNumId w:val="51"/>
  </w:num>
  <w:num w:numId="26">
    <w:abstractNumId w:val="36"/>
  </w:num>
  <w:num w:numId="27">
    <w:abstractNumId w:val="46"/>
  </w:num>
  <w:num w:numId="28">
    <w:abstractNumId w:val="1"/>
  </w:num>
  <w:num w:numId="29">
    <w:abstractNumId w:val="53"/>
  </w:num>
  <w:num w:numId="30">
    <w:abstractNumId w:val="31"/>
  </w:num>
  <w:num w:numId="31">
    <w:abstractNumId w:val="32"/>
  </w:num>
  <w:num w:numId="32">
    <w:abstractNumId w:val="20"/>
  </w:num>
  <w:num w:numId="33">
    <w:abstractNumId w:val="45"/>
  </w:num>
  <w:num w:numId="34">
    <w:abstractNumId w:val="24"/>
  </w:num>
  <w:num w:numId="35">
    <w:abstractNumId w:val="27"/>
  </w:num>
  <w:num w:numId="36">
    <w:abstractNumId w:val="22"/>
  </w:num>
  <w:num w:numId="37">
    <w:abstractNumId w:val="56"/>
  </w:num>
  <w:num w:numId="38">
    <w:abstractNumId w:val="9"/>
  </w:num>
  <w:num w:numId="39">
    <w:abstractNumId w:val="25"/>
  </w:num>
  <w:num w:numId="40">
    <w:abstractNumId w:val="43"/>
  </w:num>
  <w:num w:numId="41">
    <w:abstractNumId w:val="5"/>
  </w:num>
  <w:num w:numId="42">
    <w:abstractNumId w:val="44"/>
  </w:num>
  <w:num w:numId="43">
    <w:abstractNumId w:val="54"/>
  </w:num>
  <w:num w:numId="44">
    <w:abstractNumId w:val="4"/>
  </w:num>
  <w:num w:numId="45">
    <w:abstractNumId w:val="2"/>
  </w:num>
  <w:num w:numId="46">
    <w:abstractNumId w:val="30"/>
  </w:num>
  <w:num w:numId="47">
    <w:abstractNumId w:val="37"/>
  </w:num>
  <w:num w:numId="48">
    <w:abstractNumId w:val="35"/>
  </w:num>
  <w:num w:numId="49">
    <w:abstractNumId w:val="12"/>
  </w:num>
  <w:num w:numId="50">
    <w:abstractNumId w:val="11"/>
  </w:num>
  <w:num w:numId="51">
    <w:abstractNumId w:val="14"/>
  </w:num>
  <w:num w:numId="52">
    <w:abstractNumId w:val="15"/>
  </w:num>
  <w:num w:numId="53">
    <w:abstractNumId w:val="8"/>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0"/>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11DB6"/>
    <w:rsid w:val="00014206"/>
    <w:rsid w:val="0002499E"/>
    <w:rsid w:val="00025EB0"/>
    <w:rsid w:val="00027603"/>
    <w:rsid w:val="00030D53"/>
    <w:rsid w:val="00033939"/>
    <w:rsid w:val="00037218"/>
    <w:rsid w:val="000401E1"/>
    <w:rsid w:val="00045EBA"/>
    <w:rsid w:val="00047C1B"/>
    <w:rsid w:val="00047D6B"/>
    <w:rsid w:val="00053D24"/>
    <w:rsid w:val="00060D10"/>
    <w:rsid w:val="00071FCE"/>
    <w:rsid w:val="00077457"/>
    <w:rsid w:val="000809DD"/>
    <w:rsid w:val="0008679B"/>
    <w:rsid w:val="00091912"/>
    <w:rsid w:val="00095C78"/>
    <w:rsid w:val="00095EC0"/>
    <w:rsid w:val="000B07F3"/>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112FC"/>
    <w:rsid w:val="00113FDE"/>
    <w:rsid w:val="00116FE0"/>
    <w:rsid w:val="00132B80"/>
    <w:rsid w:val="00132EE2"/>
    <w:rsid w:val="00134DFE"/>
    <w:rsid w:val="00137643"/>
    <w:rsid w:val="00142B88"/>
    <w:rsid w:val="00147E66"/>
    <w:rsid w:val="001539C7"/>
    <w:rsid w:val="001608E4"/>
    <w:rsid w:val="00160FB7"/>
    <w:rsid w:val="00164391"/>
    <w:rsid w:val="001654F7"/>
    <w:rsid w:val="00167D00"/>
    <w:rsid w:val="00180A1A"/>
    <w:rsid w:val="00193744"/>
    <w:rsid w:val="001A1FC2"/>
    <w:rsid w:val="001A42DB"/>
    <w:rsid w:val="001B1773"/>
    <w:rsid w:val="001B2B04"/>
    <w:rsid w:val="001B4737"/>
    <w:rsid w:val="001B5193"/>
    <w:rsid w:val="001B68C7"/>
    <w:rsid w:val="001B6D82"/>
    <w:rsid w:val="001C04FF"/>
    <w:rsid w:val="001C6204"/>
    <w:rsid w:val="001C6B4A"/>
    <w:rsid w:val="001C77A1"/>
    <w:rsid w:val="001D547E"/>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5874"/>
    <w:rsid w:val="002E7399"/>
    <w:rsid w:val="002E7AB4"/>
    <w:rsid w:val="002F019B"/>
    <w:rsid w:val="002F0BF0"/>
    <w:rsid w:val="002F4F82"/>
    <w:rsid w:val="002F5E5D"/>
    <w:rsid w:val="003010FC"/>
    <w:rsid w:val="00302A80"/>
    <w:rsid w:val="0030399B"/>
    <w:rsid w:val="00312F55"/>
    <w:rsid w:val="003157E7"/>
    <w:rsid w:val="00315D36"/>
    <w:rsid w:val="003170E4"/>
    <w:rsid w:val="00317530"/>
    <w:rsid w:val="003300F5"/>
    <w:rsid w:val="0033731A"/>
    <w:rsid w:val="00343507"/>
    <w:rsid w:val="00345081"/>
    <w:rsid w:val="0035223A"/>
    <w:rsid w:val="00352627"/>
    <w:rsid w:val="00353BCE"/>
    <w:rsid w:val="0036549D"/>
    <w:rsid w:val="00373937"/>
    <w:rsid w:val="00377B32"/>
    <w:rsid w:val="00381D59"/>
    <w:rsid w:val="00383DB7"/>
    <w:rsid w:val="003A4500"/>
    <w:rsid w:val="003A6E49"/>
    <w:rsid w:val="003B0A53"/>
    <w:rsid w:val="003C0B5D"/>
    <w:rsid w:val="003C1023"/>
    <w:rsid w:val="003D2E5C"/>
    <w:rsid w:val="003D4643"/>
    <w:rsid w:val="003E2167"/>
    <w:rsid w:val="003F1410"/>
    <w:rsid w:val="003F29C5"/>
    <w:rsid w:val="003F46B8"/>
    <w:rsid w:val="003F5337"/>
    <w:rsid w:val="0041305D"/>
    <w:rsid w:val="004153C5"/>
    <w:rsid w:val="00416B20"/>
    <w:rsid w:val="0041767D"/>
    <w:rsid w:val="0042549E"/>
    <w:rsid w:val="00427AE4"/>
    <w:rsid w:val="0043089C"/>
    <w:rsid w:val="00432197"/>
    <w:rsid w:val="00434140"/>
    <w:rsid w:val="0043669E"/>
    <w:rsid w:val="00442247"/>
    <w:rsid w:val="00443F44"/>
    <w:rsid w:val="00445A53"/>
    <w:rsid w:val="00446C12"/>
    <w:rsid w:val="00447337"/>
    <w:rsid w:val="004475BD"/>
    <w:rsid w:val="00447D5B"/>
    <w:rsid w:val="00460EB8"/>
    <w:rsid w:val="0046201C"/>
    <w:rsid w:val="00462B08"/>
    <w:rsid w:val="0047483E"/>
    <w:rsid w:val="00480AD1"/>
    <w:rsid w:val="00486530"/>
    <w:rsid w:val="004933F3"/>
    <w:rsid w:val="0049496E"/>
    <w:rsid w:val="004B5436"/>
    <w:rsid w:val="004C0038"/>
    <w:rsid w:val="004C77FB"/>
    <w:rsid w:val="004D2402"/>
    <w:rsid w:val="004D4E64"/>
    <w:rsid w:val="004F68BB"/>
    <w:rsid w:val="004F7E0A"/>
    <w:rsid w:val="00505131"/>
    <w:rsid w:val="00515920"/>
    <w:rsid w:val="0051771F"/>
    <w:rsid w:val="0052011E"/>
    <w:rsid w:val="00521339"/>
    <w:rsid w:val="00522B79"/>
    <w:rsid w:val="005302FF"/>
    <w:rsid w:val="00535DA0"/>
    <w:rsid w:val="00542848"/>
    <w:rsid w:val="00545859"/>
    <w:rsid w:val="005611C1"/>
    <w:rsid w:val="00563FED"/>
    <w:rsid w:val="00575AB6"/>
    <w:rsid w:val="00576B75"/>
    <w:rsid w:val="0058011D"/>
    <w:rsid w:val="0058063E"/>
    <w:rsid w:val="00580EA2"/>
    <w:rsid w:val="005850E6"/>
    <w:rsid w:val="005906A9"/>
    <w:rsid w:val="0059174B"/>
    <w:rsid w:val="00593CB9"/>
    <w:rsid w:val="00596293"/>
    <w:rsid w:val="00596E9B"/>
    <w:rsid w:val="00596FB7"/>
    <w:rsid w:val="005A1912"/>
    <w:rsid w:val="005B151E"/>
    <w:rsid w:val="005B30A8"/>
    <w:rsid w:val="005C229A"/>
    <w:rsid w:val="005C2FAB"/>
    <w:rsid w:val="005C6FEC"/>
    <w:rsid w:val="005C7967"/>
    <w:rsid w:val="005D1C75"/>
    <w:rsid w:val="005D55B8"/>
    <w:rsid w:val="005E034A"/>
    <w:rsid w:val="005E365F"/>
    <w:rsid w:val="005E6957"/>
    <w:rsid w:val="005E6C1C"/>
    <w:rsid w:val="005E7897"/>
    <w:rsid w:val="006000DD"/>
    <w:rsid w:val="0061516B"/>
    <w:rsid w:val="00615A54"/>
    <w:rsid w:val="006174A8"/>
    <w:rsid w:val="00620612"/>
    <w:rsid w:val="0062187C"/>
    <w:rsid w:val="00621E22"/>
    <w:rsid w:val="00624F03"/>
    <w:rsid w:val="00633FDF"/>
    <w:rsid w:val="0063628B"/>
    <w:rsid w:val="006405B5"/>
    <w:rsid w:val="0064237D"/>
    <w:rsid w:val="00656286"/>
    <w:rsid w:val="00657873"/>
    <w:rsid w:val="00657BCA"/>
    <w:rsid w:val="006649B0"/>
    <w:rsid w:val="006670EB"/>
    <w:rsid w:val="00677781"/>
    <w:rsid w:val="00677939"/>
    <w:rsid w:val="00680E03"/>
    <w:rsid w:val="00683A4D"/>
    <w:rsid w:val="00693615"/>
    <w:rsid w:val="00694E23"/>
    <w:rsid w:val="00697597"/>
    <w:rsid w:val="006A040A"/>
    <w:rsid w:val="006A3C87"/>
    <w:rsid w:val="006B0FEE"/>
    <w:rsid w:val="006B2C84"/>
    <w:rsid w:val="006B2EBD"/>
    <w:rsid w:val="006B35AA"/>
    <w:rsid w:val="006B3701"/>
    <w:rsid w:val="006C4499"/>
    <w:rsid w:val="006C5F00"/>
    <w:rsid w:val="006D0399"/>
    <w:rsid w:val="006D0878"/>
    <w:rsid w:val="006D26A2"/>
    <w:rsid w:val="006D5DC6"/>
    <w:rsid w:val="006D654D"/>
    <w:rsid w:val="006D758A"/>
    <w:rsid w:val="006E7414"/>
    <w:rsid w:val="006E7F73"/>
    <w:rsid w:val="006F1468"/>
    <w:rsid w:val="006F7BDE"/>
    <w:rsid w:val="00701212"/>
    <w:rsid w:val="0070383B"/>
    <w:rsid w:val="00703962"/>
    <w:rsid w:val="00711A55"/>
    <w:rsid w:val="00711DA6"/>
    <w:rsid w:val="00714398"/>
    <w:rsid w:val="007205B6"/>
    <w:rsid w:val="007210CD"/>
    <w:rsid w:val="007272DC"/>
    <w:rsid w:val="007355C7"/>
    <w:rsid w:val="00735BC6"/>
    <w:rsid w:val="00742B01"/>
    <w:rsid w:val="00743896"/>
    <w:rsid w:val="007451F1"/>
    <w:rsid w:val="00745EA7"/>
    <w:rsid w:val="00745F03"/>
    <w:rsid w:val="00751184"/>
    <w:rsid w:val="00764A78"/>
    <w:rsid w:val="007744A6"/>
    <w:rsid w:val="0077595B"/>
    <w:rsid w:val="00775A8E"/>
    <w:rsid w:val="007811E8"/>
    <w:rsid w:val="00786E44"/>
    <w:rsid w:val="00790E37"/>
    <w:rsid w:val="00793E27"/>
    <w:rsid w:val="00795384"/>
    <w:rsid w:val="007A1D3A"/>
    <w:rsid w:val="007A660E"/>
    <w:rsid w:val="007A70AD"/>
    <w:rsid w:val="007B0DB0"/>
    <w:rsid w:val="007B4154"/>
    <w:rsid w:val="007C3EB4"/>
    <w:rsid w:val="007C632E"/>
    <w:rsid w:val="007C6F36"/>
    <w:rsid w:val="007D6A12"/>
    <w:rsid w:val="007E4E77"/>
    <w:rsid w:val="007E6332"/>
    <w:rsid w:val="007E68A3"/>
    <w:rsid w:val="007F2887"/>
    <w:rsid w:val="00807F1E"/>
    <w:rsid w:val="0081305A"/>
    <w:rsid w:val="00817089"/>
    <w:rsid w:val="00820D8A"/>
    <w:rsid w:val="00823BD9"/>
    <w:rsid w:val="00827E6B"/>
    <w:rsid w:val="008337FF"/>
    <w:rsid w:val="0083644E"/>
    <w:rsid w:val="0085053F"/>
    <w:rsid w:val="00855365"/>
    <w:rsid w:val="00861185"/>
    <w:rsid w:val="00865761"/>
    <w:rsid w:val="00867163"/>
    <w:rsid w:val="0087020A"/>
    <w:rsid w:val="0087529E"/>
    <w:rsid w:val="00876FA1"/>
    <w:rsid w:val="008771A2"/>
    <w:rsid w:val="008809A1"/>
    <w:rsid w:val="00887E29"/>
    <w:rsid w:val="008A4245"/>
    <w:rsid w:val="008A742E"/>
    <w:rsid w:val="008B261B"/>
    <w:rsid w:val="008B427F"/>
    <w:rsid w:val="008C06A1"/>
    <w:rsid w:val="008C4D2D"/>
    <w:rsid w:val="008C6CBE"/>
    <w:rsid w:val="008D4CE1"/>
    <w:rsid w:val="008E0A28"/>
    <w:rsid w:val="008E2881"/>
    <w:rsid w:val="008E2E59"/>
    <w:rsid w:val="008E3AAB"/>
    <w:rsid w:val="008F1844"/>
    <w:rsid w:val="008F44D8"/>
    <w:rsid w:val="009004B3"/>
    <w:rsid w:val="0090260E"/>
    <w:rsid w:val="009026E9"/>
    <w:rsid w:val="00905B44"/>
    <w:rsid w:val="009206BC"/>
    <w:rsid w:val="009216B6"/>
    <w:rsid w:val="009244B5"/>
    <w:rsid w:val="00924D3E"/>
    <w:rsid w:val="00930F9D"/>
    <w:rsid w:val="00937032"/>
    <w:rsid w:val="00940196"/>
    <w:rsid w:val="0094309A"/>
    <w:rsid w:val="00947DE5"/>
    <w:rsid w:val="00951133"/>
    <w:rsid w:val="009605A2"/>
    <w:rsid w:val="009640E3"/>
    <w:rsid w:val="009751BB"/>
    <w:rsid w:val="00980567"/>
    <w:rsid w:val="00981DD5"/>
    <w:rsid w:val="00994300"/>
    <w:rsid w:val="00997B56"/>
    <w:rsid w:val="009A56FE"/>
    <w:rsid w:val="009A5AAA"/>
    <w:rsid w:val="009B29A5"/>
    <w:rsid w:val="009C6ABE"/>
    <w:rsid w:val="009D0264"/>
    <w:rsid w:val="009D0AC0"/>
    <w:rsid w:val="009D3057"/>
    <w:rsid w:val="009E02FE"/>
    <w:rsid w:val="009F37BC"/>
    <w:rsid w:val="009F5106"/>
    <w:rsid w:val="009F64BD"/>
    <w:rsid w:val="00A13367"/>
    <w:rsid w:val="00A14950"/>
    <w:rsid w:val="00A233CF"/>
    <w:rsid w:val="00A30131"/>
    <w:rsid w:val="00A50573"/>
    <w:rsid w:val="00A650D4"/>
    <w:rsid w:val="00A70A5D"/>
    <w:rsid w:val="00A73130"/>
    <w:rsid w:val="00A808D5"/>
    <w:rsid w:val="00A844D8"/>
    <w:rsid w:val="00A85317"/>
    <w:rsid w:val="00A87CB9"/>
    <w:rsid w:val="00AA1AA9"/>
    <w:rsid w:val="00AA4E1A"/>
    <w:rsid w:val="00AB01E8"/>
    <w:rsid w:val="00AB04CD"/>
    <w:rsid w:val="00AC0554"/>
    <w:rsid w:val="00AC3ABC"/>
    <w:rsid w:val="00AC6B69"/>
    <w:rsid w:val="00AC6DD6"/>
    <w:rsid w:val="00AD1B72"/>
    <w:rsid w:val="00AD2FFB"/>
    <w:rsid w:val="00AD362D"/>
    <w:rsid w:val="00AD56B0"/>
    <w:rsid w:val="00AD7624"/>
    <w:rsid w:val="00AE308D"/>
    <w:rsid w:val="00AE5293"/>
    <w:rsid w:val="00AF0E8C"/>
    <w:rsid w:val="00AF7E65"/>
    <w:rsid w:val="00B0111E"/>
    <w:rsid w:val="00B06915"/>
    <w:rsid w:val="00B07D49"/>
    <w:rsid w:val="00B10D9F"/>
    <w:rsid w:val="00B1375F"/>
    <w:rsid w:val="00B15C84"/>
    <w:rsid w:val="00B1687B"/>
    <w:rsid w:val="00B20526"/>
    <w:rsid w:val="00B25034"/>
    <w:rsid w:val="00B339F1"/>
    <w:rsid w:val="00B404FA"/>
    <w:rsid w:val="00B43C08"/>
    <w:rsid w:val="00B50752"/>
    <w:rsid w:val="00B52154"/>
    <w:rsid w:val="00B52D7E"/>
    <w:rsid w:val="00B56062"/>
    <w:rsid w:val="00B574BC"/>
    <w:rsid w:val="00B57E89"/>
    <w:rsid w:val="00B60634"/>
    <w:rsid w:val="00B61586"/>
    <w:rsid w:val="00B619FC"/>
    <w:rsid w:val="00B63811"/>
    <w:rsid w:val="00B63DCD"/>
    <w:rsid w:val="00B6508E"/>
    <w:rsid w:val="00B6720B"/>
    <w:rsid w:val="00B72390"/>
    <w:rsid w:val="00B74B6D"/>
    <w:rsid w:val="00B75C33"/>
    <w:rsid w:val="00B75FE4"/>
    <w:rsid w:val="00B76344"/>
    <w:rsid w:val="00B774ED"/>
    <w:rsid w:val="00B91533"/>
    <w:rsid w:val="00B95AD5"/>
    <w:rsid w:val="00BA4C75"/>
    <w:rsid w:val="00BA7CA2"/>
    <w:rsid w:val="00BB0A50"/>
    <w:rsid w:val="00BB48CF"/>
    <w:rsid w:val="00BB5671"/>
    <w:rsid w:val="00BB7A70"/>
    <w:rsid w:val="00BC3540"/>
    <w:rsid w:val="00BC5F09"/>
    <w:rsid w:val="00BC60AC"/>
    <w:rsid w:val="00BC6435"/>
    <w:rsid w:val="00BC7D84"/>
    <w:rsid w:val="00BD5122"/>
    <w:rsid w:val="00BD61CD"/>
    <w:rsid w:val="00BE068B"/>
    <w:rsid w:val="00BE20CC"/>
    <w:rsid w:val="00BE2395"/>
    <w:rsid w:val="00BE23E2"/>
    <w:rsid w:val="00BE623B"/>
    <w:rsid w:val="00BF1744"/>
    <w:rsid w:val="00C00446"/>
    <w:rsid w:val="00C03A84"/>
    <w:rsid w:val="00C04A7D"/>
    <w:rsid w:val="00C112C9"/>
    <w:rsid w:val="00C15104"/>
    <w:rsid w:val="00C15D1D"/>
    <w:rsid w:val="00C16BF5"/>
    <w:rsid w:val="00C20B9C"/>
    <w:rsid w:val="00C2492F"/>
    <w:rsid w:val="00C26599"/>
    <w:rsid w:val="00C33AD1"/>
    <w:rsid w:val="00C510C3"/>
    <w:rsid w:val="00C52908"/>
    <w:rsid w:val="00C57E49"/>
    <w:rsid w:val="00C652A5"/>
    <w:rsid w:val="00C6563A"/>
    <w:rsid w:val="00C664D3"/>
    <w:rsid w:val="00C67D9A"/>
    <w:rsid w:val="00C909FC"/>
    <w:rsid w:val="00C92823"/>
    <w:rsid w:val="00C93108"/>
    <w:rsid w:val="00C959B8"/>
    <w:rsid w:val="00C96BEC"/>
    <w:rsid w:val="00CA053E"/>
    <w:rsid w:val="00CA2F83"/>
    <w:rsid w:val="00CA78CE"/>
    <w:rsid w:val="00CB07A2"/>
    <w:rsid w:val="00CB24F0"/>
    <w:rsid w:val="00CB2644"/>
    <w:rsid w:val="00CB2EB7"/>
    <w:rsid w:val="00CB381A"/>
    <w:rsid w:val="00CC004B"/>
    <w:rsid w:val="00CC15E5"/>
    <w:rsid w:val="00CC5946"/>
    <w:rsid w:val="00CC7FB6"/>
    <w:rsid w:val="00CD5CFB"/>
    <w:rsid w:val="00CD6625"/>
    <w:rsid w:val="00CE1628"/>
    <w:rsid w:val="00CE2077"/>
    <w:rsid w:val="00CE4302"/>
    <w:rsid w:val="00CF4C16"/>
    <w:rsid w:val="00D0416F"/>
    <w:rsid w:val="00D045B5"/>
    <w:rsid w:val="00D0640D"/>
    <w:rsid w:val="00D10C5C"/>
    <w:rsid w:val="00D21E57"/>
    <w:rsid w:val="00D25A9D"/>
    <w:rsid w:val="00D2649F"/>
    <w:rsid w:val="00D40083"/>
    <w:rsid w:val="00D4027B"/>
    <w:rsid w:val="00D470A8"/>
    <w:rsid w:val="00D478B3"/>
    <w:rsid w:val="00D520AE"/>
    <w:rsid w:val="00D5557E"/>
    <w:rsid w:val="00D75693"/>
    <w:rsid w:val="00D75CEC"/>
    <w:rsid w:val="00D81BFC"/>
    <w:rsid w:val="00D843A2"/>
    <w:rsid w:val="00D84CD9"/>
    <w:rsid w:val="00D85482"/>
    <w:rsid w:val="00D87545"/>
    <w:rsid w:val="00D90228"/>
    <w:rsid w:val="00D930FA"/>
    <w:rsid w:val="00D93E18"/>
    <w:rsid w:val="00D957DC"/>
    <w:rsid w:val="00D95D81"/>
    <w:rsid w:val="00D96377"/>
    <w:rsid w:val="00D96564"/>
    <w:rsid w:val="00DA422E"/>
    <w:rsid w:val="00DB56A8"/>
    <w:rsid w:val="00DB6270"/>
    <w:rsid w:val="00DB7656"/>
    <w:rsid w:val="00DB7FAF"/>
    <w:rsid w:val="00DD0178"/>
    <w:rsid w:val="00DD09AF"/>
    <w:rsid w:val="00DD0DD7"/>
    <w:rsid w:val="00DD29ED"/>
    <w:rsid w:val="00DD2F97"/>
    <w:rsid w:val="00DD7709"/>
    <w:rsid w:val="00DE333E"/>
    <w:rsid w:val="00DE549D"/>
    <w:rsid w:val="00E05A62"/>
    <w:rsid w:val="00E107CC"/>
    <w:rsid w:val="00E133E8"/>
    <w:rsid w:val="00E136B7"/>
    <w:rsid w:val="00E13816"/>
    <w:rsid w:val="00E138C7"/>
    <w:rsid w:val="00E168D5"/>
    <w:rsid w:val="00E16FB9"/>
    <w:rsid w:val="00E239C6"/>
    <w:rsid w:val="00E23A27"/>
    <w:rsid w:val="00E2503C"/>
    <w:rsid w:val="00E261CB"/>
    <w:rsid w:val="00E2692F"/>
    <w:rsid w:val="00E26F51"/>
    <w:rsid w:val="00E348D4"/>
    <w:rsid w:val="00E45A30"/>
    <w:rsid w:val="00E46937"/>
    <w:rsid w:val="00E46B94"/>
    <w:rsid w:val="00E517D2"/>
    <w:rsid w:val="00E53539"/>
    <w:rsid w:val="00E569B2"/>
    <w:rsid w:val="00E73761"/>
    <w:rsid w:val="00E82A69"/>
    <w:rsid w:val="00E831DF"/>
    <w:rsid w:val="00E8617F"/>
    <w:rsid w:val="00E9149C"/>
    <w:rsid w:val="00E93CA8"/>
    <w:rsid w:val="00E94142"/>
    <w:rsid w:val="00EA07BE"/>
    <w:rsid w:val="00EA4BCE"/>
    <w:rsid w:val="00EA4E1B"/>
    <w:rsid w:val="00EA6C9A"/>
    <w:rsid w:val="00EB19B0"/>
    <w:rsid w:val="00EB7F05"/>
    <w:rsid w:val="00EC3F74"/>
    <w:rsid w:val="00ED1F90"/>
    <w:rsid w:val="00ED28C3"/>
    <w:rsid w:val="00F0255B"/>
    <w:rsid w:val="00F07F5B"/>
    <w:rsid w:val="00F12E5F"/>
    <w:rsid w:val="00F20D31"/>
    <w:rsid w:val="00F23888"/>
    <w:rsid w:val="00F24DE0"/>
    <w:rsid w:val="00F34EB8"/>
    <w:rsid w:val="00F3502B"/>
    <w:rsid w:val="00F3590F"/>
    <w:rsid w:val="00F364FF"/>
    <w:rsid w:val="00F4163F"/>
    <w:rsid w:val="00F41C7D"/>
    <w:rsid w:val="00F42939"/>
    <w:rsid w:val="00F42BA1"/>
    <w:rsid w:val="00F46574"/>
    <w:rsid w:val="00F5139B"/>
    <w:rsid w:val="00F60F17"/>
    <w:rsid w:val="00F623A8"/>
    <w:rsid w:val="00F62802"/>
    <w:rsid w:val="00F62C28"/>
    <w:rsid w:val="00F64D7C"/>
    <w:rsid w:val="00F70599"/>
    <w:rsid w:val="00F86974"/>
    <w:rsid w:val="00F90BBB"/>
    <w:rsid w:val="00F90FD9"/>
    <w:rsid w:val="00F918D7"/>
    <w:rsid w:val="00F921E0"/>
    <w:rsid w:val="00F92607"/>
    <w:rsid w:val="00FA0960"/>
    <w:rsid w:val="00FB0CC7"/>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paragraph" w:styleId="Tekstprzypisudolnego">
    <w:name w:val="footnote text"/>
    <w:basedOn w:val="Normalny"/>
    <w:link w:val="TekstprzypisudolnegoZnak"/>
    <w:uiPriority w:val="99"/>
    <w:semiHidden/>
    <w:unhideWhenUsed/>
    <w:rsid w:val="009A56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56FE"/>
    <w:rPr>
      <w:sz w:val="20"/>
      <w:szCs w:val="20"/>
    </w:rPr>
  </w:style>
  <w:style w:type="character" w:styleId="Odwoanieprzypisudolnego">
    <w:name w:val="footnote reference"/>
    <w:basedOn w:val="Domylnaczcionkaakapitu"/>
    <w:uiPriority w:val="99"/>
    <w:semiHidden/>
    <w:unhideWhenUsed/>
    <w:rsid w:val="009A56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paragraph" w:styleId="Tekstprzypisudolnego">
    <w:name w:val="footnote text"/>
    <w:basedOn w:val="Normalny"/>
    <w:link w:val="TekstprzypisudolnegoZnak"/>
    <w:uiPriority w:val="99"/>
    <w:semiHidden/>
    <w:unhideWhenUsed/>
    <w:rsid w:val="009A56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56FE"/>
    <w:rPr>
      <w:sz w:val="20"/>
      <w:szCs w:val="20"/>
    </w:rPr>
  </w:style>
  <w:style w:type="character" w:styleId="Odwoanieprzypisudolnego">
    <w:name w:val="footnote reference"/>
    <w:basedOn w:val="Domylnaczcionkaakapitu"/>
    <w:uiPriority w:val="99"/>
    <w:semiHidden/>
    <w:unhideWhenUsed/>
    <w:rsid w:val="009A5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7A32-B84A-4F99-B18C-0BC736CE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25</Pages>
  <Words>9555</Words>
  <Characters>57332</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965</cp:revision>
  <cp:lastPrinted>2024-07-03T12:19:00Z</cp:lastPrinted>
  <dcterms:created xsi:type="dcterms:W3CDTF">2021-11-10T13:22:00Z</dcterms:created>
  <dcterms:modified xsi:type="dcterms:W3CDTF">2024-08-02T07:26:00Z</dcterms:modified>
</cp:coreProperties>
</file>