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4D73C24B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010D25">
        <w:rPr>
          <w:rFonts w:asciiTheme="minorHAnsi" w:hAnsiTheme="minorHAnsi"/>
          <w:sz w:val="24"/>
          <w:szCs w:val="24"/>
        </w:rPr>
        <w:t>20</w:t>
      </w:r>
      <w:r w:rsidR="009A736E">
        <w:rPr>
          <w:rFonts w:asciiTheme="minorHAnsi" w:hAnsiTheme="minorHAnsi"/>
          <w:sz w:val="24"/>
          <w:szCs w:val="24"/>
        </w:rPr>
        <w:t>.12</w:t>
      </w:r>
      <w:r w:rsidR="00783E08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283338F4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010D25">
        <w:rPr>
          <w:rFonts w:asciiTheme="minorHAnsi" w:hAnsiTheme="minorHAnsi"/>
          <w:b/>
          <w:sz w:val="24"/>
          <w:szCs w:val="24"/>
        </w:rPr>
        <w:t>278</w:t>
      </w:r>
      <w:r w:rsidR="00783E0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010D25">
        <w:rPr>
          <w:rFonts w:asciiTheme="minorHAnsi" w:hAnsiTheme="minorHAnsi"/>
          <w:b/>
          <w:sz w:val="24"/>
          <w:szCs w:val="24"/>
        </w:rPr>
        <w:t>MS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220881C2" w:rsidR="009935B1" w:rsidRPr="007207E2" w:rsidRDefault="00511DC1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EAE" w14:textId="76C5F66B" w:rsidR="00511DC1" w:rsidRPr="00511DC1" w:rsidRDefault="00511DC1" w:rsidP="00511D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11DC1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NTM-MED S.C. </w:t>
            </w:r>
          </w:p>
          <w:p w14:paraId="61D7E644" w14:textId="5F450B0E" w:rsidR="00511DC1" w:rsidRPr="00511DC1" w:rsidRDefault="00511DC1" w:rsidP="00511D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11DC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Wyszyńskiego 154B/1 , 66-400 Gorzów Wielkopolski </w:t>
            </w:r>
          </w:p>
          <w:p w14:paraId="2ACB0E8D" w14:textId="3D987228" w:rsidR="007207E2" w:rsidRPr="007207E2" w:rsidRDefault="00511DC1" w:rsidP="00511D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1DC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5993173291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647" w14:textId="77777777" w:rsidR="00511DC1" w:rsidRPr="00511DC1" w:rsidRDefault="00511DC1" w:rsidP="00511D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01BEA34D" w14:textId="77777777" w:rsidR="00511DC1" w:rsidRDefault="00511DC1" w:rsidP="00511D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11DC1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DC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21 880,00 zł. </w:t>
            </w:r>
          </w:p>
          <w:p w14:paraId="5FBAC39B" w14:textId="098B6E3C" w:rsidR="009935B1" w:rsidRPr="007E1F2D" w:rsidRDefault="00511DC1" w:rsidP="00511DC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11DC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Brutto 23 630,40 zł.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9859C6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199F2A42" w14:textId="77777777" w:rsidR="00CB679C" w:rsidRDefault="00CB679C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FDC5120" w14:textId="7BD93D04" w:rsidR="009859C6" w:rsidRPr="009859C6" w:rsidRDefault="00EB06CD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83459"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26760B60" w14:textId="77777777" w:rsidR="00CB679C" w:rsidRDefault="00CB679C" w:rsidP="00CB67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1EE54" w14:textId="674E87E8" w:rsidR="00CB679C" w:rsidRPr="006360AD" w:rsidRDefault="00CB679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6A12" w:rsidRPr="00CC0E29" w14:paraId="71017E4A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CD8D" w14:textId="6156CC13" w:rsidR="00506A12" w:rsidRPr="00506A12" w:rsidRDefault="00506A12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A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EC3" w14:textId="392ADE41" w:rsidR="00506A12" w:rsidRPr="00506A12" w:rsidRDefault="00506A12" w:rsidP="00506A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ALTERIS SPÓŁKA AKCYJNA </w:t>
            </w:r>
          </w:p>
          <w:p w14:paraId="6669C2CC" w14:textId="761FA4C4" w:rsidR="00506A12" w:rsidRPr="00506A12" w:rsidRDefault="00506A12" w:rsidP="00506A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CEGLANA 35, 40-594 KATOWICE </w:t>
            </w:r>
          </w:p>
          <w:p w14:paraId="424F5BC9" w14:textId="3700EA57" w:rsidR="00506A12" w:rsidRPr="00506A12" w:rsidRDefault="00506A12" w:rsidP="00506A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631242111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C83" w14:textId="330F22A1" w:rsidR="00506A12" w:rsidRPr="00506A12" w:rsidRDefault="00506A12" w:rsidP="00506A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Netto 21 230,00 zł</w:t>
            </w:r>
          </w:p>
          <w:p w14:paraId="79810562" w14:textId="5B32485E" w:rsidR="00506A12" w:rsidRPr="00506A12" w:rsidRDefault="00506A12" w:rsidP="00506A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22 928,40 zł.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65D" w14:textId="77777777" w:rsidR="00506A12" w:rsidRPr="00506A12" w:rsidRDefault="00506A12" w:rsidP="00506A1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5B878DC" w14:textId="6D2988E9" w:rsidR="00506A12" w:rsidRPr="00506A12" w:rsidRDefault="00506A12" w:rsidP="00506A1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7A3C13" w:rsidRPr="00CC0E29" w14:paraId="4819C2A9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063" w14:textId="3E8F7A47" w:rsidR="007A3C13" w:rsidRPr="00506A12" w:rsidRDefault="007A3C13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E19" w14:textId="6FAB7B13" w:rsidR="007A3C13" w:rsidRPr="007A3C13" w:rsidRDefault="007A3C13" w:rsidP="007A3C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7A3C13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US" w:eastAsia="en-US"/>
              </w:rPr>
              <w:t xml:space="preserve">SALUS INTERNATIONAL SP. Z O.O. </w:t>
            </w:r>
          </w:p>
          <w:p w14:paraId="3D961E82" w14:textId="3578A054" w:rsidR="007A3C13" w:rsidRPr="007A3C13" w:rsidRDefault="007A3C13" w:rsidP="007A3C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7A3C1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Pułaskiego 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 w:rsidRPr="007A3C1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40-273 Katowice </w:t>
            </w:r>
          </w:p>
          <w:p w14:paraId="70D7448E" w14:textId="2152BE53" w:rsidR="007A3C13" w:rsidRPr="00506A12" w:rsidRDefault="007A3C13" w:rsidP="007A3C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A3C1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NIP 634-012-54-42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39D" w14:textId="45E14902" w:rsidR="00477160" w:rsidRDefault="00477160" w:rsidP="004771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7716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7716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81 210,00 zł. </w:t>
            </w:r>
          </w:p>
          <w:p w14:paraId="0D6DFFB0" w14:textId="58F219EF" w:rsidR="007A3C13" w:rsidRPr="00506A12" w:rsidRDefault="00477160" w:rsidP="0047716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7716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 w:rsidR="00AB18A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rutto 87 706,80 zł.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F67" w14:textId="23ABEB89" w:rsidR="007A3C13" w:rsidRPr="00506A12" w:rsidRDefault="007A3C13" w:rsidP="00506A1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B93ECF" w:rsidRPr="00CC0E29" w14:paraId="60E09838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D3B" w14:textId="233C8638" w:rsidR="00B93ECF" w:rsidRDefault="00B93ECF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D07F" w14:textId="77777777" w:rsidR="00B93ECF" w:rsidRPr="00B93ECF" w:rsidRDefault="00B93ECF" w:rsidP="00B93EC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93ECF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POLCORE spółka z ograniczoną odpowiedzialnością</w:t>
            </w:r>
          </w:p>
          <w:p w14:paraId="7A8463E3" w14:textId="36A8712C" w:rsidR="00B93ECF" w:rsidRDefault="00B93ECF" w:rsidP="00B93EC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Peryferyjna 15,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25-562 KIELCE</w:t>
            </w:r>
          </w:p>
          <w:p w14:paraId="7097C60A" w14:textId="70D79F1A" w:rsidR="00B93ECF" w:rsidRPr="007A3C13" w:rsidRDefault="00B93ECF" w:rsidP="00B93EC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9592039465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FC4" w14:textId="19C14788" w:rsidR="00AB18A5" w:rsidRPr="00AB18A5" w:rsidRDefault="00AB18A5" w:rsidP="00AB18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B18A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Netto 21 400,00 zł.</w:t>
            </w:r>
            <w:r w:rsidRPr="00AB18A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9956406" w14:textId="38F16ABB" w:rsidR="00B93ECF" w:rsidRPr="00477160" w:rsidRDefault="00AB18A5" w:rsidP="00AB18A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B18A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B</w:t>
            </w:r>
            <w:r w:rsidRPr="00AB18A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rutto 23 112,00 zł.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D5B" w14:textId="2DDEDBF2" w:rsidR="00B93ECF" w:rsidRPr="00506A12" w:rsidRDefault="00B93ECF" w:rsidP="00506A1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06A1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01527D56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549F0C4E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74A7F1CA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69F3B570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4584689F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03AE7AED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57AE7D6F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5C0EF306" w14:textId="77777777" w:rsidR="00AF16E8" w:rsidRDefault="00AF16E8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bookmarkStart w:id="0" w:name="_GoBack"/>
      <w:bookmarkEnd w:id="0"/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D4000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61821AFF" w:rsidR="003D4000" w:rsidRPr="00801DD9" w:rsidRDefault="00801DD9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D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BBB" w14:textId="34104974" w:rsidR="00801DD9" w:rsidRPr="00801DD9" w:rsidRDefault="00801DD9" w:rsidP="00801D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1DD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Devicor</w:t>
            </w:r>
            <w:proofErr w:type="spellEnd"/>
            <w:r w:rsidRPr="00801DD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Medical Poland Sp. z </w:t>
            </w:r>
            <w:proofErr w:type="spellStart"/>
            <w:r w:rsidRPr="00801DD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o.o</w:t>
            </w:r>
            <w:proofErr w:type="spellEnd"/>
            <w:r w:rsidRPr="00801DD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  <w:p w14:paraId="0BA9433B" w14:textId="4B9BD391" w:rsidR="00801DD9" w:rsidRPr="00801DD9" w:rsidRDefault="00801DD9" w:rsidP="00801D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01DD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</w:t>
            </w:r>
            <w:r w:rsidRPr="00801DD9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Al. 29 Listopada 20, 31-401 Kraków </w:t>
            </w:r>
          </w:p>
          <w:p w14:paraId="6754321C" w14:textId="16995CFA" w:rsidR="003D4000" w:rsidRPr="00801DD9" w:rsidRDefault="00801DD9" w:rsidP="00801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DD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NIP </w:t>
            </w:r>
            <w:r w:rsidRPr="00801DD9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6762413560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F494" w14:textId="44F2C471" w:rsidR="00801DD9" w:rsidRPr="00801DD9" w:rsidRDefault="00801DD9" w:rsidP="00801D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01DD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 </w:t>
            </w:r>
            <w:r w:rsidRPr="00801DD9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450.200,00 zł</w:t>
            </w:r>
            <w:r w:rsidRPr="00801DD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24134CDE" w14:textId="06CEC1F0" w:rsidR="003D4000" w:rsidRPr="00801DD9" w:rsidRDefault="00801DD9" w:rsidP="00801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DD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801DD9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486.216,00 zł</w:t>
            </w:r>
            <w:r w:rsidRPr="00801DD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69678603" w:rsidR="003D4000" w:rsidRPr="00801DD9" w:rsidRDefault="003D4000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DD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6A7ACA06" w14:textId="3C5D4CC0" w:rsidR="00124862" w:rsidRPr="00FB190B" w:rsidRDefault="00124862" w:rsidP="00124862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724E00" w:rsidRPr="00CC0E29" w14:paraId="3F0197C6" w14:textId="77777777" w:rsidTr="00B62300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605" w14:textId="77777777" w:rsidR="00724E00" w:rsidRPr="00CC0E29" w:rsidRDefault="00724E00" w:rsidP="00B62300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EE2" w14:textId="77777777" w:rsidR="00724E00" w:rsidRPr="00CC0E29" w:rsidRDefault="00724E00" w:rsidP="00B62300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11B1" w14:textId="77777777" w:rsidR="00724E00" w:rsidRPr="00CC0E29" w:rsidRDefault="00724E00" w:rsidP="00B623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6F1861C1" w14:textId="77777777" w:rsidR="00724E00" w:rsidRPr="00CC0E29" w:rsidRDefault="00724E00" w:rsidP="00B623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56B1AA2" w14:textId="77777777" w:rsidR="00724E00" w:rsidRPr="00CC0E29" w:rsidRDefault="00724E00" w:rsidP="00B623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7385" w14:textId="77777777" w:rsidR="00724E00" w:rsidRPr="00CC0E29" w:rsidRDefault="00724E00" w:rsidP="00B62300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724E00" w:rsidRPr="00CC0E29" w14:paraId="520EEB47" w14:textId="77777777" w:rsidTr="00B62300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455" w14:textId="20E3B56B" w:rsidR="00724E00" w:rsidRPr="008C4916" w:rsidRDefault="008C4916" w:rsidP="00B62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9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C36" w14:textId="77777777" w:rsidR="008C4916" w:rsidRPr="008C4916" w:rsidRDefault="008C4916" w:rsidP="008C49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C4916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SUN-MED Spółka Cywilna </w:t>
            </w:r>
          </w:p>
          <w:p w14:paraId="02F71D74" w14:textId="5BC0F9F9" w:rsidR="008C4916" w:rsidRPr="008C4916" w:rsidRDefault="008C4916" w:rsidP="008C49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C491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Dominik Siekierski Sławomir Naparty</w:t>
            </w:r>
          </w:p>
          <w:p w14:paraId="5D31AC1A" w14:textId="77777777" w:rsidR="008C4916" w:rsidRPr="008C4916" w:rsidRDefault="008C4916" w:rsidP="008C49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C491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Franciszkańska 104/112, 91-845 Łódź</w:t>
            </w:r>
          </w:p>
          <w:p w14:paraId="15380CB6" w14:textId="19F74F63" w:rsidR="00724E00" w:rsidRPr="002E4466" w:rsidRDefault="002E4466" w:rsidP="008C49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7262653907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B8AA" w14:textId="4869FBD8" w:rsidR="008C4916" w:rsidRPr="008C4916" w:rsidRDefault="008C4916" w:rsidP="008C49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  <w:t xml:space="preserve"> </w:t>
            </w: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</w:t>
            </w: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32 275,00</w:t>
            </w: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zł. </w:t>
            </w:r>
          </w:p>
          <w:p w14:paraId="224C4EB4" w14:textId="232D6D61" w:rsidR="00724E00" w:rsidRPr="00B83459" w:rsidRDefault="008C4916" w:rsidP="008C4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34 857,00</w:t>
            </w:r>
            <w:r w:rsidRPr="008C491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05C9" w14:textId="77777777" w:rsidR="00724E00" w:rsidRPr="00B83459" w:rsidRDefault="00724E00" w:rsidP="00B62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7C8D8DAB" w14:textId="23D3452B" w:rsidR="009935B1" w:rsidRPr="003D4000" w:rsidRDefault="009935B1" w:rsidP="00724E00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170E0" w14:textId="77777777" w:rsidR="00E23C49" w:rsidRDefault="00E23C49" w:rsidP="006D1A2A">
      <w:r>
        <w:separator/>
      </w:r>
    </w:p>
  </w:endnote>
  <w:endnote w:type="continuationSeparator" w:id="0">
    <w:p w14:paraId="35DD6DDD" w14:textId="77777777" w:rsidR="00E23C49" w:rsidRDefault="00E23C49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CB2D7" w14:textId="77777777" w:rsidR="00E23C49" w:rsidRDefault="00E23C49" w:rsidP="006D1A2A">
      <w:r>
        <w:separator/>
      </w:r>
    </w:p>
  </w:footnote>
  <w:footnote w:type="continuationSeparator" w:id="0">
    <w:p w14:paraId="6E35DD28" w14:textId="77777777" w:rsidR="00E23C49" w:rsidRDefault="00E23C49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0D25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E4466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D31A9"/>
    <w:rsid w:val="003D4000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77160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A12"/>
    <w:rsid w:val="00506D02"/>
    <w:rsid w:val="00511DC1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24E00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A3C13"/>
    <w:rsid w:val="007D70B5"/>
    <w:rsid w:val="007D7EA7"/>
    <w:rsid w:val="007E126D"/>
    <w:rsid w:val="007E1F2D"/>
    <w:rsid w:val="007F187C"/>
    <w:rsid w:val="00801DD9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4916"/>
    <w:rsid w:val="008C5990"/>
    <w:rsid w:val="008D2C79"/>
    <w:rsid w:val="008E32BA"/>
    <w:rsid w:val="008F26C5"/>
    <w:rsid w:val="008F3091"/>
    <w:rsid w:val="00902BB6"/>
    <w:rsid w:val="00911182"/>
    <w:rsid w:val="00915466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192"/>
    <w:rsid w:val="009F7766"/>
    <w:rsid w:val="00A049D6"/>
    <w:rsid w:val="00A10A66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B18A5"/>
    <w:rsid w:val="00AD1D50"/>
    <w:rsid w:val="00AD23B4"/>
    <w:rsid w:val="00AD5899"/>
    <w:rsid w:val="00AE2011"/>
    <w:rsid w:val="00AE2D72"/>
    <w:rsid w:val="00AE3839"/>
    <w:rsid w:val="00AF16E8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93ECF"/>
    <w:rsid w:val="00BA34EA"/>
    <w:rsid w:val="00BA57EC"/>
    <w:rsid w:val="00BC23B1"/>
    <w:rsid w:val="00BC7F42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455A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49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22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A50BC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AE7D-9170-4356-ACF3-EE4D61BF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178</cp:revision>
  <cp:lastPrinted>2022-06-10T09:04:00Z</cp:lastPrinted>
  <dcterms:created xsi:type="dcterms:W3CDTF">2021-09-13T06:03:00Z</dcterms:created>
  <dcterms:modified xsi:type="dcterms:W3CDTF">2024-12-20T08:45:00Z</dcterms:modified>
</cp:coreProperties>
</file>