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C13E24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C13E24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  <w:r>
        <w:rPr>
          <w:rFonts w:ascii="Cambria" w:hAnsi="Cambria" w:cs="Arial"/>
          <w:snapToGrid w:val="0"/>
          <w:sz w:val="24"/>
          <w:szCs w:val="24"/>
        </w:rPr>
        <w:t>_____________________________________________________ - _______________________________________</w:t>
      </w:r>
    </w:p>
    <w:p w:rsidR="00124CAE" w:rsidRP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8D68F7" w:rsidRPr="008D68F7" w:rsidRDefault="008D68F7" w:rsidP="008D68F7">
      <w:pPr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8D68F7">
        <w:rPr>
          <w:rFonts w:ascii="Cambria" w:hAnsi="Cambria" w:cs="Arial"/>
          <w:snapToGrid w:val="0"/>
          <w:sz w:val="24"/>
          <w:szCs w:val="24"/>
        </w:rPr>
        <w:t xml:space="preserve">W wyniku wyboru oferty Dostawcy złożonej w toku postępowania o udzielenie zamówienia klasycznego na dostawę leków w ramach programów lekowych - uzupełnienie </w:t>
      </w:r>
      <w:r w:rsidR="00213FD5">
        <w:rPr>
          <w:rFonts w:ascii="Cambria" w:hAnsi="Cambria" w:cs="Arial"/>
          <w:snapToGrid w:val="0"/>
          <w:sz w:val="24"/>
          <w:szCs w:val="24"/>
        </w:rPr>
        <w:t>IV</w:t>
      </w:r>
      <w:r w:rsidRPr="008D68F7">
        <w:rPr>
          <w:rFonts w:ascii="Cambria" w:hAnsi="Cambria" w:cs="Arial"/>
          <w:snapToGrid w:val="0"/>
          <w:sz w:val="24"/>
          <w:szCs w:val="24"/>
        </w:rPr>
        <w:t xml:space="preserve"> (znak:</w:t>
      </w:r>
      <w:r w:rsidRPr="008D68F7">
        <w:rPr>
          <w:rFonts w:ascii="Cambria" w:hAnsi="Cambria" w:cs="Arial"/>
          <w:snapToGrid w:val="0"/>
          <w:sz w:val="24"/>
        </w:rPr>
        <w:t xml:space="preserve"> ZOZ.V.010/DZP/</w:t>
      </w:r>
      <w:r w:rsidR="00213FD5">
        <w:rPr>
          <w:rFonts w:ascii="Cambria" w:hAnsi="Cambria" w:cs="Arial"/>
          <w:snapToGrid w:val="0"/>
          <w:sz w:val="24"/>
        </w:rPr>
        <w:t>89</w:t>
      </w:r>
      <w:r w:rsidR="003F1D73">
        <w:rPr>
          <w:rFonts w:ascii="Cambria" w:hAnsi="Cambria" w:cs="Arial"/>
          <w:snapToGrid w:val="0"/>
          <w:sz w:val="24"/>
        </w:rPr>
        <w:t>/22</w:t>
      </w:r>
      <w:r w:rsidRPr="008D68F7">
        <w:rPr>
          <w:rFonts w:ascii="Cambria" w:hAnsi="Cambria" w:cs="Arial"/>
          <w:snapToGrid w:val="0"/>
          <w:sz w:val="24"/>
          <w:szCs w:val="24"/>
        </w:rPr>
        <w:t>) prowadzonego przez zamawiającego, została zawarta umowa o następującej treści: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PRZEDMIOT UMOWY</w:t>
      </w:r>
    </w:p>
    <w:p w:rsidR="008D68F7" w:rsidRPr="008D68F7" w:rsidRDefault="008D68F7" w:rsidP="008D68F7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8D68F7">
        <w:rPr>
          <w:rFonts w:ascii="Cambria" w:hAnsi="Cambria" w:cs="Arial"/>
          <w:bCs/>
          <w:sz w:val="24"/>
        </w:rPr>
        <w:t>Na podstawie złożonej oferty przetargowej Dostawca zobowiązuje się do sprzedaży leków.</w:t>
      </w:r>
    </w:p>
    <w:p w:rsidR="008D68F7" w:rsidRPr="008D68F7" w:rsidRDefault="008D68F7" w:rsidP="008D68F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Szczegółowy rodzaj - asortyment i ceny jednostkowe brutto </w:t>
      </w:r>
      <w:r w:rsidRPr="008D68F7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8D68F7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8D68F7" w:rsidRPr="008D68F7" w:rsidRDefault="008D68F7" w:rsidP="008D68F7">
      <w:pPr>
        <w:numPr>
          <w:ilvl w:val="0"/>
          <w:numId w:val="6"/>
        </w:numPr>
        <w:rPr>
          <w:rFonts w:ascii="Cambria" w:hAnsi="Cambria" w:cs="Arial"/>
          <w:snapToGrid w:val="0"/>
          <w:sz w:val="24"/>
          <w:u w:val="single"/>
        </w:rPr>
      </w:pPr>
      <w:r w:rsidRPr="008D68F7">
        <w:rPr>
          <w:rFonts w:ascii="Cambria" w:hAnsi="Cambria" w:cs="Arial"/>
          <w:snapToGrid w:val="0"/>
          <w:sz w:val="24"/>
          <w:u w:val="single"/>
        </w:rPr>
        <w:t>Umowa może być rozwiązana w przypadku cofnięcia środków finansowych przez NFZ.</w:t>
      </w:r>
    </w:p>
    <w:p w:rsidR="008D68F7" w:rsidRPr="008D68F7" w:rsidRDefault="008D68F7" w:rsidP="008D68F7">
      <w:pPr>
        <w:numPr>
          <w:ilvl w:val="0"/>
          <w:numId w:val="6"/>
        </w:numPr>
        <w:rPr>
          <w:rFonts w:ascii="Cambria" w:hAnsi="Cambria" w:cs="Arial"/>
          <w:snapToGrid w:val="0"/>
          <w:sz w:val="24"/>
        </w:rPr>
      </w:pPr>
      <w:r w:rsidRPr="008D68F7">
        <w:rPr>
          <w:rFonts w:ascii="Cambria" w:hAnsi="Cambria" w:cs="Arial"/>
          <w:snapToGrid w:val="0"/>
          <w:sz w:val="24"/>
        </w:rPr>
        <w:t xml:space="preserve"> Zamawiający określa minimalną wartość realizacji zamówienia na 80% wartości umowy.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2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b/>
          <w:sz w:val="24"/>
        </w:rPr>
        <w:t>WARTOŚĆ UMOWY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1. Strony uzgadniają wartość umowy </w:t>
      </w:r>
    </w:p>
    <w:p w:rsidR="008D68F7" w:rsidRPr="008D68F7" w:rsidRDefault="008D68F7" w:rsidP="008D68F7">
      <w:pPr>
        <w:jc w:val="both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sz w:val="24"/>
        </w:rPr>
        <w:t>netto:</w:t>
      </w:r>
      <w:r w:rsidRPr="008D68F7">
        <w:rPr>
          <w:rFonts w:ascii="Cambria" w:hAnsi="Cambria" w:cs="Arial"/>
          <w:b/>
          <w:sz w:val="24"/>
        </w:rPr>
        <w:t xml:space="preserve"> zł 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()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18"/>
        </w:rPr>
      </w:pPr>
      <w:r w:rsidRPr="008D68F7">
        <w:rPr>
          <w:rFonts w:ascii="Cambria" w:hAnsi="Cambria" w:cs="Arial"/>
          <w:sz w:val="18"/>
        </w:rPr>
        <w:t>słownie</w:t>
      </w:r>
    </w:p>
    <w:p w:rsidR="008D68F7" w:rsidRPr="008D68F7" w:rsidRDefault="008D68F7" w:rsidP="008D68F7">
      <w:pPr>
        <w:jc w:val="both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sz w:val="24"/>
        </w:rPr>
        <w:t>brutto:</w:t>
      </w:r>
      <w:r w:rsidRPr="008D68F7">
        <w:rPr>
          <w:rFonts w:ascii="Cambria" w:hAnsi="Cambria" w:cs="Arial"/>
          <w:b/>
          <w:sz w:val="24"/>
        </w:rPr>
        <w:t xml:space="preserve"> zł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()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18"/>
        </w:rPr>
      </w:pPr>
      <w:r w:rsidRPr="008D68F7">
        <w:rPr>
          <w:rFonts w:ascii="Cambria" w:hAnsi="Cambria" w:cs="Arial"/>
          <w:sz w:val="18"/>
        </w:rPr>
        <w:t>słownie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lastRenderedPageBreak/>
        <w:t xml:space="preserve">2.  W cenach jednostkowych zawierają się koszty związane z dostawą leków </w:t>
      </w:r>
      <w:proofErr w:type="spellStart"/>
      <w:r w:rsidRPr="008D68F7">
        <w:rPr>
          <w:rFonts w:ascii="Cambria" w:hAnsi="Cambria" w:cs="Arial"/>
          <w:sz w:val="24"/>
        </w:rPr>
        <w:t>loco</w:t>
      </w:r>
      <w:proofErr w:type="spellEnd"/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okres trwania umowy.</w:t>
      </w:r>
    </w:p>
    <w:p w:rsidR="008D68F7" w:rsidRPr="008D68F7" w:rsidRDefault="008D68F7" w:rsidP="008D68F7">
      <w:pPr>
        <w:ind w:left="360"/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ind w:left="360"/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3</w:t>
      </w:r>
    </w:p>
    <w:p w:rsidR="008D68F7" w:rsidRPr="008D68F7" w:rsidRDefault="008D68F7" w:rsidP="008D68F7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8D68F7">
        <w:rPr>
          <w:rFonts w:ascii="Cambria" w:hAnsi="Cambria" w:cs="Arial"/>
          <w:b/>
          <w:sz w:val="24"/>
          <w:szCs w:val="24"/>
        </w:rPr>
        <w:t>WARUNKI PŁATNOŚCI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8D68F7">
        <w:rPr>
          <w:rFonts w:ascii="Cambria" w:hAnsi="Cambria" w:cs="Arial"/>
          <w:b/>
          <w:sz w:val="24"/>
        </w:rPr>
        <w:t>60 dni</w:t>
      </w:r>
      <w:r w:rsidRPr="008D68F7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8D68F7" w:rsidRPr="008D68F7" w:rsidRDefault="008D68F7" w:rsidP="008D68F7">
      <w:pPr>
        <w:ind w:left="45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§ 4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  <w:szCs w:val="24"/>
        </w:rPr>
      </w:pPr>
      <w:r w:rsidRPr="008D68F7">
        <w:rPr>
          <w:rFonts w:ascii="Cambria" w:hAnsi="Cambria" w:cs="Arial"/>
          <w:b/>
          <w:sz w:val="24"/>
          <w:szCs w:val="24"/>
        </w:rPr>
        <w:t>WARUNKI I TERMIN DOSTAWY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b/>
          <w:sz w:val="24"/>
        </w:rPr>
        <w:t>- 4 dni</w:t>
      </w:r>
      <w:r w:rsidRPr="008D68F7">
        <w:rPr>
          <w:rFonts w:ascii="Cambria" w:hAnsi="Cambria" w:cs="Arial"/>
          <w:sz w:val="24"/>
        </w:rPr>
        <w:t xml:space="preserve"> </w:t>
      </w:r>
      <w:r w:rsidRPr="008D68F7">
        <w:rPr>
          <w:rFonts w:ascii="Cambria" w:hAnsi="Cambria" w:cs="Arial"/>
          <w:b/>
          <w:sz w:val="24"/>
        </w:rPr>
        <w:t>roboczych od złożenia zamówienia, w godz. od 8.00 do 14.00</w:t>
      </w:r>
      <w:r w:rsidRPr="008D68F7">
        <w:rPr>
          <w:rFonts w:ascii="Cambria" w:hAnsi="Cambria" w:cs="Arial"/>
          <w:sz w:val="24"/>
        </w:rPr>
        <w:t xml:space="preserve"> 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8D68F7" w:rsidRPr="008D68F7" w:rsidRDefault="008D68F7" w:rsidP="008D68F7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/>
          <w:iCs/>
          <w:sz w:val="24"/>
          <w:szCs w:val="24"/>
        </w:rPr>
        <w:t xml:space="preserve">Zamawiający, pod warunkiem przedstawienia przez </w:t>
      </w:r>
      <w:r w:rsidR="00322338">
        <w:rPr>
          <w:rFonts w:ascii="Cambria" w:hAnsi="Cambria"/>
          <w:iCs/>
          <w:sz w:val="24"/>
          <w:szCs w:val="24"/>
        </w:rPr>
        <w:t>Dostawcę</w:t>
      </w:r>
      <w:r w:rsidRPr="008D68F7">
        <w:rPr>
          <w:rFonts w:ascii="Cambria" w:hAnsi="Cambria"/>
          <w:iCs/>
          <w:sz w:val="24"/>
          <w:szCs w:val="24"/>
        </w:rPr>
        <w:t xml:space="preserve"> dowodów potwierdzających brak zamawianych towarów nie z winy </w:t>
      </w:r>
      <w:r w:rsidR="00322338">
        <w:rPr>
          <w:rFonts w:ascii="Cambria" w:hAnsi="Cambria"/>
          <w:iCs/>
          <w:sz w:val="24"/>
          <w:szCs w:val="24"/>
        </w:rPr>
        <w:t>Dostawcy</w:t>
      </w:r>
      <w:r w:rsidRPr="008D68F7">
        <w:rPr>
          <w:rFonts w:ascii="Cambria" w:hAnsi="Cambria"/>
          <w:iCs/>
          <w:sz w:val="24"/>
          <w:szCs w:val="24"/>
        </w:rPr>
        <w:t xml:space="preserve">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8D68F7">
        <w:rPr>
          <w:rFonts w:ascii="Cambria" w:hAnsi="Cambria"/>
          <w:sz w:val="24"/>
          <w:szCs w:val="24"/>
        </w:rPr>
        <w:t>.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8D68F7">
        <w:rPr>
          <w:rFonts w:ascii="Cambria" w:hAnsi="Cambria" w:cs="Arial"/>
          <w:sz w:val="24"/>
          <w:szCs w:val="24"/>
        </w:rPr>
        <w:t>okresie.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lastRenderedPageBreak/>
        <w:t xml:space="preserve">4.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5. Dostarczenie przedmiotu zamówienia winno zawierać:</w:t>
      </w:r>
    </w:p>
    <w:p w:rsidR="008D68F7" w:rsidRPr="008D68F7" w:rsidRDefault="008D68F7" w:rsidP="008D68F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8D68F7" w:rsidRPr="008D68F7" w:rsidRDefault="008D68F7" w:rsidP="008D68F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6.Dostawca gwarantuje, że przedmiot umowy jest wolny od wad.</w:t>
      </w:r>
    </w:p>
    <w:p w:rsidR="008D68F7" w:rsidRPr="008D68F7" w:rsidRDefault="008D68F7" w:rsidP="008D68F7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contextualSpacing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- braków ilościowych w ciągu 3 dni roboczych 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- wad jakościowych w ciągu 14 dni</w:t>
      </w:r>
    </w:p>
    <w:p w:rsidR="008D68F7" w:rsidRPr="008D68F7" w:rsidRDefault="008D68F7" w:rsidP="008D68F7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Dostarczenie nowego przedmiotu </w:t>
      </w:r>
      <w:r w:rsidRPr="008D68F7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5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WARUNKI I ZAKRES ZMIANY UMOWY</w:t>
      </w:r>
    </w:p>
    <w:p w:rsidR="008D68F7" w:rsidRPr="008D68F7" w:rsidRDefault="008D68F7" w:rsidP="008D68F7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8D68F7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8D68F7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8D68F7" w:rsidRPr="008D68F7" w:rsidRDefault="008D68F7" w:rsidP="008D68F7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8D68F7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8D68F7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8D68F7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8D68F7" w:rsidRPr="008D68F7" w:rsidRDefault="008D68F7" w:rsidP="008D68F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spacing w:val="-8"/>
          <w:sz w:val="24"/>
          <w:szCs w:val="24"/>
        </w:rPr>
      </w:pPr>
      <w:r w:rsidRPr="008D68F7">
        <w:rPr>
          <w:rFonts w:ascii="Cambria" w:hAnsi="Cambria" w:cs="Arial"/>
          <w:spacing w:val="-1"/>
          <w:sz w:val="24"/>
          <w:szCs w:val="24"/>
        </w:rPr>
        <w:t>nastąpiło obniżenie ceny jednostkowej asortymentu</w:t>
      </w:r>
      <w:r w:rsidRPr="008D68F7">
        <w:rPr>
          <w:rFonts w:ascii="Cambria" w:hAnsi="Cambria" w:cs="Arial"/>
          <w:sz w:val="24"/>
          <w:szCs w:val="24"/>
        </w:rPr>
        <w:t>,</w:t>
      </w:r>
    </w:p>
    <w:p w:rsidR="008D68F7" w:rsidRPr="008D68F7" w:rsidRDefault="008D68F7" w:rsidP="008D68F7">
      <w:pPr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>zmiany stawki podatku VAT – związanej z przedmiotem umowy – w tym przypadku zmianie ulegnie kwota podatku VAT i cena brutto, cena netto pozostanie niezmienna</w:t>
      </w:r>
      <w:r w:rsidRPr="008D68F7">
        <w:rPr>
          <w:rFonts w:ascii="Cambria" w:hAnsi="Cambria" w:cs="Arial"/>
          <w:sz w:val="24"/>
          <w:szCs w:val="24"/>
        </w:rPr>
        <w:t>, w przypadku zmiany stawki podatku VAT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8D68F7" w:rsidRPr="008D68F7" w:rsidRDefault="008D68F7" w:rsidP="008D68F7">
      <w:pPr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nastąpiła zmiana ceny zgodnie z Obwieszczeniem Ministra Zdrowia w sprawie wykazu refundowanych leków:</w:t>
      </w:r>
    </w:p>
    <w:p w:rsidR="008D68F7" w:rsidRPr="008D68F7" w:rsidRDefault="008D68F7" w:rsidP="008D68F7">
      <w:p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- poprzez zmniejszenie ceny leku; cena jednostkowa ulegnie obniżeniu z dniem wejścia w życie obwieszczenia zmniejszającego cenę. </w:t>
      </w:r>
    </w:p>
    <w:p w:rsidR="008D68F7" w:rsidRPr="008D68F7" w:rsidRDefault="008D68F7" w:rsidP="008D68F7">
      <w:p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- poprzez zwiększenie ceny leku, wyłącznie po wyrażeniu pisemnej akceptacji Zamawiającego w tym zakresie; cena jednostkowa ulegnie podwyższeniu z dniem podpisania aneksu zmieniającego umowę.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6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KARY UMOWNE</w:t>
      </w:r>
    </w:p>
    <w:p w:rsidR="008D68F7" w:rsidRPr="008D68F7" w:rsidRDefault="008D68F7" w:rsidP="008D68F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zobowiązany jest do zapłaty kar umownych w wysokości:</w:t>
      </w:r>
    </w:p>
    <w:p w:rsidR="008D68F7" w:rsidRPr="008D68F7" w:rsidRDefault="008D68F7" w:rsidP="008D68F7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D68F7" w:rsidRPr="008D68F7" w:rsidRDefault="008D68F7" w:rsidP="008D68F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8D68F7" w:rsidRPr="008D68F7" w:rsidRDefault="008D68F7" w:rsidP="008D68F7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8D68F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</w:t>
      </w:r>
      <w:r w:rsidR="00322338">
        <w:rPr>
          <w:rFonts w:ascii="Cambria" w:hAnsi="Cambria" w:cs="Tahoma"/>
          <w:kern w:val="1"/>
          <w:sz w:val="24"/>
          <w:szCs w:val="24"/>
          <w:lang w:eastAsia="hi-IN" w:bidi="hi-IN"/>
        </w:rPr>
        <w:t>Dostawcę</w:t>
      </w:r>
      <w:r w:rsidRPr="008D68F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 nie może przekroczyć 20% Wynagrodzenia </w:t>
      </w:r>
      <w:r w:rsidR="00322338">
        <w:rPr>
          <w:rFonts w:ascii="Cambria" w:hAnsi="Cambria" w:cs="Tahoma"/>
          <w:kern w:val="1"/>
          <w:sz w:val="24"/>
          <w:szCs w:val="24"/>
          <w:lang w:eastAsia="hi-IN" w:bidi="hi-IN"/>
        </w:rPr>
        <w:t>brutto</w:t>
      </w:r>
      <w:r w:rsidRPr="008D68F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. </w:t>
      </w:r>
      <w:r w:rsidRPr="008D68F7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8D68F7" w:rsidRPr="008D68F7" w:rsidRDefault="008D68F7" w:rsidP="008D68F7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8D68F7">
        <w:rPr>
          <w:rFonts w:ascii="Cambria" w:hAnsi="Cambria" w:cs="Tahoma"/>
          <w:sz w:val="24"/>
        </w:rPr>
        <w:t xml:space="preserve">W przypadku trwającej co najmniej 14 dni zwłoki </w:t>
      </w:r>
      <w:r w:rsidR="00322338">
        <w:rPr>
          <w:rFonts w:ascii="Cambria" w:hAnsi="Cambria" w:cs="Tahoma"/>
          <w:sz w:val="24"/>
        </w:rPr>
        <w:t>Dostawcy</w:t>
      </w:r>
      <w:r w:rsidRPr="008D68F7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322338">
        <w:rPr>
          <w:rFonts w:ascii="Cambria" w:hAnsi="Cambria" w:cs="Tahoma"/>
          <w:sz w:val="24"/>
        </w:rPr>
        <w:t>Dostawcy</w:t>
      </w:r>
      <w:r w:rsidRPr="008D68F7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7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POSTANOWIENIA KOŃCOWE</w:t>
      </w:r>
    </w:p>
    <w:p w:rsidR="008D68F7" w:rsidRPr="008D68F7" w:rsidRDefault="008D68F7" w:rsidP="008D68F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D68F7" w:rsidRPr="008D68F7" w:rsidRDefault="008D68F7" w:rsidP="008D68F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D68F7" w:rsidRPr="008D68F7" w:rsidRDefault="008D68F7" w:rsidP="008D68F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D68F7" w:rsidRPr="008D68F7" w:rsidRDefault="008D68F7" w:rsidP="008D68F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8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1. </w:t>
      </w:r>
      <w:r w:rsidRPr="008D68F7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3. Naruszenie zakazu określonego w ust.2 skutkować będzie dla Dostawcy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spełnionego przez osobę trzecią świadczenia.</w:t>
      </w:r>
    </w:p>
    <w:p w:rsid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5208EA" w:rsidRDefault="005208EA" w:rsidP="008D68F7">
      <w:pPr>
        <w:jc w:val="center"/>
        <w:rPr>
          <w:rFonts w:ascii="Cambria" w:hAnsi="Cambria" w:cs="Arial"/>
          <w:sz w:val="24"/>
        </w:rPr>
      </w:pPr>
    </w:p>
    <w:p w:rsidR="005208EA" w:rsidRPr="008D68F7" w:rsidRDefault="005208EA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9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10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Niniejsza umowa zostaje zawarta na czas </w:t>
      </w:r>
      <w:r w:rsidR="00213FD5">
        <w:rPr>
          <w:rFonts w:ascii="Cambria" w:hAnsi="Cambria" w:cs="Arial"/>
          <w:sz w:val="24"/>
        </w:rPr>
        <w:t xml:space="preserve">5 </w:t>
      </w:r>
      <w:r w:rsidRPr="008D68F7">
        <w:rPr>
          <w:rFonts w:ascii="Cambria" w:hAnsi="Cambria" w:cs="Arial"/>
          <w:sz w:val="24"/>
        </w:rPr>
        <w:t>miesięcy od podpisania umowy.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Strony mogą rozwiązać umowę w każdym czasie za obopólną zgodą.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Każda ze stron może wypowiedzieć umowę z zachowaniem </w:t>
      </w:r>
      <w:r w:rsidR="000F0630">
        <w:rPr>
          <w:rFonts w:ascii="Cambria" w:hAnsi="Cambria" w:cs="Arial"/>
          <w:sz w:val="24"/>
        </w:rPr>
        <w:t>3</w:t>
      </w:r>
      <w:bookmarkStart w:id="0" w:name="_GoBack"/>
      <w:bookmarkEnd w:id="0"/>
      <w:r w:rsidRPr="008D68F7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11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12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  <w:r w:rsidRPr="008D68F7">
        <w:rPr>
          <w:rFonts w:ascii="Cambria" w:hAnsi="Cambria" w:cs="Arial"/>
          <w:sz w:val="24"/>
          <w:u w:val="single"/>
        </w:rPr>
        <w:t>Wykaz załączników do umowy:</w:t>
      </w:r>
    </w:p>
    <w:p w:rsidR="008D68F7" w:rsidRPr="008D68F7" w:rsidRDefault="008D68F7" w:rsidP="008D68F7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D68F7">
        <w:rPr>
          <w:rFonts w:ascii="Cambria" w:hAnsi="Cambria" w:cs="Arial"/>
        </w:rPr>
        <w:t>Załącznik nr 1 formularz asortymentowo – cenowy.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Dostawca: </w:t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231F27" w:rsidRPr="004142F0" w:rsidRDefault="00231F27" w:rsidP="008D68F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D0" w:rsidRDefault="00F615D0">
      <w:r>
        <w:separator/>
      </w:r>
    </w:p>
  </w:endnote>
  <w:endnote w:type="continuationSeparator" w:id="0">
    <w:p w:rsidR="00F615D0" w:rsidRDefault="00F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6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D0" w:rsidRDefault="00F615D0">
      <w:r>
        <w:separator/>
      </w:r>
    </w:p>
  </w:footnote>
  <w:footnote w:type="continuationSeparator" w:id="0">
    <w:p w:rsidR="00F615D0" w:rsidRDefault="00F6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0630"/>
    <w:rsid w:val="000F5F75"/>
    <w:rsid w:val="00113DD0"/>
    <w:rsid w:val="00124CAE"/>
    <w:rsid w:val="001858D4"/>
    <w:rsid w:val="00196CC6"/>
    <w:rsid w:val="001E5F6F"/>
    <w:rsid w:val="001F7F4B"/>
    <w:rsid w:val="00213FD5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22338"/>
    <w:rsid w:val="00331523"/>
    <w:rsid w:val="003F1D73"/>
    <w:rsid w:val="003F717D"/>
    <w:rsid w:val="00404A42"/>
    <w:rsid w:val="004142F0"/>
    <w:rsid w:val="00436533"/>
    <w:rsid w:val="00473F6B"/>
    <w:rsid w:val="00477472"/>
    <w:rsid w:val="004B469B"/>
    <w:rsid w:val="004C40DF"/>
    <w:rsid w:val="004C4FB2"/>
    <w:rsid w:val="004F65ED"/>
    <w:rsid w:val="005208EA"/>
    <w:rsid w:val="005377F2"/>
    <w:rsid w:val="005533A3"/>
    <w:rsid w:val="00586364"/>
    <w:rsid w:val="005E0652"/>
    <w:rsid w:val="005E4087"/>
    <w:rsid w:val="00621991"/>
    <w:rsid w:val="00631685"/>
    <w:rsid w:val="00654947"/>
    <w:rsid w:val="0068431A"/>
    <w:rsid w:val="006848EB"/>
    <w:rsid w:val="00696D0B"/>
    <w:rsid w:val="006D7379"/>
    <w:rsid w:val="006E067C"/>
    <w:rsid w:val="00705D78"/>
    <w:rsid w:val="00731F23"/>
    <w:rsid w:val="00735A91"/>
    <w:rsid w:val="007425EB"/>
    <w:rsid w:val="00787BA9"/>
    <w:rsid w:val="007A382A"/>
    <w:rsid w:val="007C7097"/>
    <w:rsid w:val="007C7D81"/>
    <w:rsid w:val="007D746D"/>
    <w:rsid w:val="007E1CA7"/>
    <w:rsid w:val="007E6B0A"/>
    <w:rsid w:val="00823017"/>
    <w:rsid w:val="0085393F"/>
    <w:rsid w:val="008C41B7"/>
    <w:rsid w:val="008D5A24"/>
    <w:rsid w:val="008D68F7"/>
    <w:rsid w:val="00981087"/>
    <w:rsid w:val="00993E52"/>
    <w:rsid w:val="009A03E4"/>
    <w:rsid w:val="009C21F9"/>
    <w:rsid w:val="009D0F84"/>
    <w:rsid w:val="009E3E4A"/>
    <w:rsid w:val="00A20C1E"/>
    <w:rsid w:val="00A45E38"/>
    <w:rsid w:val="00AA6450"/>
    <w:rsid w:val="00B22FE7"/>
    <w:rsid w:val="00B4507D"/>
    <w:rsid w:val="00B8133C"/>
    <w:rsid w:val="00BB6E1F"/>
    <w:rsid w:val="00BD6A05"/>
    <w:rsid w:val="00C13E24"/>
    <w:rsid w:val="00C3312A"/>
    <w:rsid w:val="00C45E52"/>
    <w:rsid w:val="00C6316D"/>
    <w:rsid w:val="00CA68FF"/>
    <w:rsid w:val="00CB07C2"/>
    <w:rsid w:val="00D123C0"/>
    <w:rsid w:val="00D177B0"/>
    <w:rsid w:val="00D44775"/>
    <w:rsid w:val="00D576F2"/>
    <w:rsid w:val="00D60D26"/>
    <w:rsid w:val="00D84742"/>
    <w:rsid w:val="00D9382B"/>
    <w:rsid w:val="00DC5DEC"/>
    <w:rsid w:val="00DF6E65"/>
    <w:rsid w:val="00E01AA3"/>
    <w:rsid w:val="00E0613B"/>
    <w:rsid w:val="00E41712"/>
    <w:rsid w:val="00E45A55"/>
    <w:rsid w:val="00E46E9D"/>
    <w:rsid w:val="00E92401"/>
    <w:rsid w:val="00EA5F7B"/>
    <w:rsid w:val="00EF1976"/>
    <w:rsid w:val="00F615D0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1A8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DC0B-8BAC-4318-95E0-0F912435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</cp:revision>
  <cp:lastPrinted>2021-07-05T10:36:00Z</cp:lastPrinted>
  <dcterms:created xsi:type="dcterms:W3CDTF">2022-09-09T05:56:00Z</dcterms:created>
  <dcterms:modified xsi:type="dcterms:W3CDTF">2022-09-09T11:04:00Z</dcterms:modified>
</cp:coreProperties>
</file>