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DF6470" w:rsidRPr="00A60D7C" w:rsidRDefault="00DF6470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AB1476" w:rsidTr="004C648F">
        <w:tc>
          <w:tcPr>
            <w:tcW w:w="9637" w:type="dxa"/>
            <w:vAlign w:val="center"/>
          </w:tcPr>
          <w:p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  <w:vAlign w:val="center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/>
      </w:tblPr>
      <w:tblGrid>
        <w:gridCol w:w="4219"/>
      </w:tblGrid>
      <w:tr w:rsidR="00AB1476" w:rsidTr="004C648F">
        <w:tc>
          <w:tcPr>
            <w:tcW w:w="4219" w:type="dxa"/>
          </w:tcPr>
          <w:p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C2F56" w:rsidRPr="00AB147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:rsidR="00C13A9F" w:rsidRPr="00C13A9F" w:rsidRDefault="00D425FF" w:rsidP="00C13A9F">
      <w:pPr>
        <w:pBdr>
          <w:bottom w:val="single" w:sz="4" w:space="1" w:color="auto"/>
        </w:pBdr>
        <w:shd w:val="clear" w:color="auto" w:fill="BDD6EE"/>
        <w:suppressAutoHyphens/>
        <w:spacing w:before="12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C13A9F">
        <w:rPr>
          <w:rFonts w:ascii="Arial" w:hAnsi="Arial" w:cs="Arial"/>
          <w:b/>
          <w:sz w:val="24"/>
          <w:szCs w:val="24"/>
        </w:rPr>
        <w:t xml:space="preserve">oboty remontowe i konserwacyjne na terenie kompleksu wojskowego </w:t>
      </w:r>
      <w:r>
        <w:rPr>
          <w:rFonts w:ascii="Arial" w:hAnsi="Arial" w:cs="Arial"/>
          <w:b/>
          <w:sz w:val="24"/>
          <w:szCs w:val="24"/>
        </w:rPr>
        <w:br/>
      </w:r>
      <w:r w:rsidRPr="00C13A9F">
        <w:rPr>
          <w:rFonts w:ascii="Arial" w:hAnsi="Arial" w:cs="Arial"/>
          <w:b/>
          <w:sz w:val="24"/>
          <w:szCs w:val="24"/>
        </w:rPr>
        <w:t xml:space="preserve">przy ul. </w:t>
      </w:r>
      <w:r>
        <w:rPr>
          <w:rFonts w:ascii="Arial" w:hAnsi="Arial" w:cs="Arial"/>
          <w:b/>
          <w:sz w:val="24"/>
          <w:szCs w:val="24"/>
        </w:rPr>
        <w:t>N</w:t>
      </w:r>
      <w:r w:rsidRPr="00C13A9F">
        <w:rPr>
          <w:rFonts w:ascii="Arial" w:hAnsi="Arial" w:cs="Arial"/>
          <w:b/>
          <w:sz w:val="24"/>
          <w:szCs w:val="24"/>
        </w:rPr>
        <w:t xml:space="preserve">arutowicza 10a w </w:t>
      </w:r>
      <w:r>
        <w:rPr>
          <w:rFonts w:ascii="Arial" w:hAnsi="Arial" w:cs="Arial"/>
          <w:b/>
          <w:sz w:val="24"/>
          <w:szCs w:val="24"/>
        </w:rPr>
        <w:t>S</w:t>
      </w:r>
      <w:r w:rsidRPr="00C13A9F">
        <w:rPr>
          <w:rFonts w:ascii="Arial" w:hAnsi="Arial" w:cs="Arial"/>
          <w:b/>
          <w:sz w:val="24"/>
          <w:szCs w:val="24"/>
        </w:rPr>
        <w:t>zczecinie</w:t>
      </w:r>
    </w:p>
    <w:p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AB1476" w:rsidRPr="00FE4965" w:rsidRDefault="00DF6470" w:rsidP="00C13A9F">
      <w:pPr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653311" w:rsidRPr="00EA0EA8">
        <w:rPr>
          <w:rFonts w:ascii="Arial" w:hAnsi="Arial" w:cs="Arial"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C13A9F" w:rsidRPr="00C13A9F">
        <w:rPr>
          <w:rFonts w:ascii="Arial" w:hAnsi="Arial" w:cs="Arial"/>
          <w:b/>
          <w:sz w:val="22"/>
          <w:szCs w:val="22"/>
          <w:lang w:eastAsia="ar-SA"/>
        </w:rPr>
        <w:t>Konserwacja pomieszczeń w budynku nr 1 zlokalizowanym przy ul. Narutowicza 10A w Szczecinie</w:t>
      </w: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0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AB1476" w:rsidTr="004C648F">
        <w:trPr>
          <w:trHeight w:val="328"/>
        </w:trPr>
        <w:tc>
          <w:tcPr>
            <w:tcW w:w="3300" w:type="dxa"/>
            <w:vAlign w:val="center"/>
          </w:tcPr>
          <w:p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AB1476" w:rsidTr="004C648F">
        <w:trPr>
          <w:trHeight w:val="368"/>
        </w:trPr>
        <w:tc>
          <w:tcPr>
            <w:tcW w:w="2155" w:type="dxa"/>
            <w:vAlign w:val="center"/>
          </w:tcPr>
          <w:p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AB1476" w:rsidTr="004C648F">
        <w:trPr>
          <w:trHeight w:val="416"/>
        </w:trPr>
        <w:tc>
          <w:tcPr>
            <w:tcW w:w="3366" w:type="dxa"/>
            <w:vAlign w:val="center"/>
          </w:tcPr>
          <w:p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/>
      </w:tblPr>
      <w:tblGrid>
        <w:gridCol w:w="709"/>
      </w:tblGrid>
      <w:tr w:rsidR="00AB1476" w:rsidTr="00AB1476">
        <w:trPr>
          <w:trHeight w:val="283"/>
        </w:trPr>
        <w:tc>
          <w:tcPr>
            <w:tcW w:w="709" w:type="dxa"/>
          </w:tcPr>
          <w:p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73471765"/>
          </w:p>
        </w:tc>
      </w:tr>
    </w:tbl>
    <w:bookmarkEnd w:id="1"/>
    <w:p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AB1476" w:rsidTr="00AB1476">
        <w:trPr>
          <w:trHeight w:val="311"/>
        </w:trPr>
        <w:tc>
          <w:tcPr>
            <w:tcW w:w="755" w:type="dxa"/>
          </w:tcPr>
          <w:p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AB1476"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C13A9F" w:rsidRDefault="00C13A9F" w:rsidP="00C13A9F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D425FF" w:rsidRPr="00AB1476" w:rsidRDefault="00D425FF" w:rsidP="00C13A9F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AB1476" w:rsidRDefault="00DF6470" w:rsidP="00D425FF">
      <w:pPr>
        <w:tabs>
          <w:tab w:val="left" w:pos="1701"/>
          <w:tab w:val="left" w:pos="1985"/>
        </w:tabs>
        <w:suppressAutoHyphens/>
        <w:ind w:left="993" w:hanging="993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bookmarkStart w:id="2" w:name="_Hlk70260216"/>
      <w:bookmarkEnd w:id="0"/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End w:id="2"/>
      <w:r w:rsidR="00C13A9F" w:rsidRPr="00C13A9F">
        <w:rPr>
          <w:rFonts w:ascii="Arial" w:eastAsia="Calibri" w:hAnsi="Arial" w:cs="Arial"/>
          <w:b/>
          <w:iCs/>
          <w:sz w:val="22"/>
          <w:szCs w:val="22"/>
          <w:lang w:eastAsia="en-US"/>
        </w:rPr>
        <w:t>Remont pomieszczeń w budynku nr 6 zlokalizowanym przy ul. Narutowicza 10A w Szczecinie</w:t>
      </w:r>
    </w:p>
    <w:p w:rsidR="00C13A9F" w:rsidRPr="00FE4965" w:rsidRDefault="00C13A9F" w:rsidP="00C13A9F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AB1476" w:rsidTr="004C648F">
        <w:trPr>
          <w:trHeight w:val="328"/>
        </w:trPr>
        <w:tc>
          <w:tcPr>
            <w:tcW w:w="3300" w:type="dxa"/>
            <w:vAlign w:val="center"/>
          </w:tcPr>
          <w:p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AB1476" w:rsidTr="004C648F">
        <w:trPr>
          <w:trHeight w:val="368"/>
        </w:trPr>
        <w:tc>
          <w:tcPr>
            <w:tcW w:w="2155" w:type="dxa"/>
            <w:vAlign w:val="center"/>
          </w:tcPr>
          <w:p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AB1476" w:rsidTr="004C648F">
        <w:trPr>
          <w:trHeight w:val="416"/>
        </w:trPr>
        <w:tc>
          <w:tcPr>
            <w:tcW w:w="3366" w:type="dxa"/>
            <w:vAlign w:val="center"/>
          </w:tcPr>
          <w:p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/>
      </w:tblPr>
      <w:tblGrid>
        <w:gridCol w:w="709"/>
      </w:tblGrid>
      <w:tr w:rsidR="00AB1476" w:rsidTr="00734ACD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:rsidR="00AB1476" w:rsidRDefault="00AB1476" w:rsidP="004C64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476" w:rsidRP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AB1476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C13A9F" w:rsidRDefault="00C13A9F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D425FF" w:rsidRPr="00D657E2" w:rsidRDefault="00D425FF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C13A9F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C13A9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Remont pomieszczeń w budynkach nr 2, 3 i 21 zlokalizowanych przy </w:t>
      </w:r>
      <w:r w:rsidR="00D425FF">
        <w:rPr>
          <w:rFonts w:ascii="Arial" w:eastAsia="Calibri" w:hAnsi="Arial" w:cs="Arial"/>
          <w:b/>
          <w:iCs/>
          <w:sz w:val="22"/>
          <w:szCs w:val="22"/>
          <w:lang w:eastAsia="en-US"/>
        </w:rPr>
        <w:br/>
      </w:r>
      <w:r w:rsidRPr="00C13A9F">
        <w:rPr>
          <w:rFonts w:ascii="Arial" w:eastAsia="Calibri" w:hAnsi="Arial" w:cs="Arial"/>
          <w:b/>
          <w:iCs/>
          <w:sz w:val="22"/>
          <w:szCs w:val="22"/>
          <w:lang w:eastAsia="en-US"/>
        </w:rPr>
        <w:t>ul. Narutowicza 10A w Szczecinie</w:t>
      </w:r>
    </w:p>
    <w:p w:rsidR="00C13A9F" w:rsidRPr="00FE4965" w:rsidRDefault="00C13A9F" w:rsidP="00C13A9F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C13A9F" w:rsidTr="00CD2A56">
        <w:trPr>
          <w:trHeight w:val="328"/>
        </w:trPr>
        <w:tc>
          <w:tcPr>
            <w:tcW w:w="3300" w:type="dxa"/>
            <w:vAlign w:val="center"/>
          </w:tcPr>
          <w:p w:rsidR="00C13A9F" w:rsidRDefault="00C13A9F" w:rsidP="00CD2A56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C13A9F" w:rsidTr="00CD2A56">
        <w:trPr>
          <w:trHeight w:val="368"/>
        </w:trPr>
        <w:tc>
          <w:tcPr>
            <w:tcW w:w="2155" w:type="dxa"/>
            <w:vAlign w:val="center"/>
          </w:tcPr>
          <w:p w:rsidR="00C13A9F" w:rsidRDefault="00C13A9F" w:rsidP="00CD2A56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C13A9F" w:rsidRPr="005F1829" w:rsidRDefault="00C13A9F" w:rsidP="00C13A9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C13A9F" w:rsidTr="00CD2A56">
        <w:trPr>
          <w:trHeight w:val="416"/>
        </w:trPr>
        <w:tc>
          <w:tcPr>
            <w:tcW w:w="3366" w:type="dxa"/>
            <w:vAlign w:val="center"/>
          </w:tcPr>
          <w:p w:rsidR="00C13A9F" w:rsidRPr="005F1829" w:rsidRDefault="00C13A9F" w:rsidP="00CD2A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C13A9F" w:rsidRPr="005F1829" w:rsidRDefault="00C13A9F" w:rsidP="00C13A9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C13A9F" w:rsidRDefault="00C13A9F" w:rsidP="00C13A9F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C13A9F" w:rsidRPr="00AB1476" w:rsidRDefault="00C13A9F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/>
      </w:tblPr>
      <w:tblGrid>
        <w:gridCol w:w="709"/>
      </w:tblGrid>
      <w:tr w:rsidR="00C13A9F" w:rsidTr="00CD2A56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:rsidR="00C13A9F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AB1476" w:rsidRDefault="00C13A9F" w:rsidP="00C13A9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C13A9F" w:rsidTr="00CD2A56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:rsidR="00C13A9F" w:rsidRDefault="00C13A9F" w:rsidP="00CD2A5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AB1476" w:rsidRDefault="00C13A9F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C13A9F" w:rsidRDefault="00C13A9F" w:rsidP="00C13A9F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D425FF" w:rsidRDefault="00D425FF" w:rsidP="00D425FF">
      <w:pPr>
        <w:jc w:val="both"/>
        <w:rPr>
          <w:rFonts w:ascii="Arial" w:hAnsi="Arial" w:cs="Arial"/>
          <w:sz w:val="22"/>
          <w:szCs w:val="22"/>
        </w:rPr>
      </w:pPr>
    </w:p>
    <w:p w:rsidR="00D425FF" w:rsidRPr="00D425FF" w:rsidRDefault="00D425FF" w:rsidP="00D425FF">
      <w:pPr>
        <w:jc w:val="both"/>
        <w:rPr>
          <w:rFonts w:ascii="Arial" w:hAnsi="Arial" w:cs="Arial"/>
          <w:sz w:val="22"/>
          <w:szCs w:val="22"/>
        </w:rPr>
      </w:pPr>
    </w:p>
    <w:p w:rsidR="00C13A9F" w:rsidRPr="00D657E2" w:rsidRDefault="00C13A9F" w:rsidP="00C13A9F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C13A9F" w:rsidRPr="00DF6470" w:rsidRDefault="00C13A9F" w:rsidP="00C13A9F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425FF" w:rsidRDefault="00D425F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C13A9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Remont pomieszczeń w budynkach nr 17, 18 i 19 zlokalizowanych </w:t>
      </w:r>
      <w:r w:rsidR="00D425FF">
        <w:rPr>
          <w:rFonts w:ascii="Arial" w:eastAsia="Calibri" w:hAnsi="Arial" w:cs="Arial"/>
          <w:b/>
          <w:iCs/>
          <w:sz w:val="22"/>
          <w:szCs w:val="22"/>
          <w:lang w:eastAsia="en-US"/>
        </w:rPr>
        <w:br/>
      </w:r>
      <w:r w:rsidRPr="00C13A9F">
        <w:rPr>
          <w:rFonts w:ascii="Arial" w:eastAsia="Calibri" w:hAnsi="Arial" w:cs="Arial"/>
          <w:b/>
          <w:iCs/>
          <w:sz w:val="22"/>
          <w:szCs w:val="22"/>
          <w:lang w:eastAsia="en-US"/>
        </w:rPr>
        <w:t>przy ul. Narutowicza 10A w Szczecinie</w:t>
      </w:r>
    </w:p>
    <w:p w:rsidR="00C13A9F" w:rsidRPr="00FE4965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C13A9F" w:rsidRDefault="00C13A9F" w:rsidP="00C13A9F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:rsidR="00C13A9F" w:rsidRDefault="00C13A9F" w:rsidP="00C13A9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/>
      </w:tblPr>
      <w:tblGrid>
        <w:gridCol w:w="3300"/>
      </w:tblGrid>
      <w:tr w:rsidR="00C13A9F" w:rsidTr="00CD2A56">
        <w:trPr>
          <w:trHeight w:val="328"/>
        </w:trPr>
        <w:tc>
          <w:tcPr>
            <w:tcW w:w="3300" w:type="dxa"/>
            <w:vAlign w:val="center"/>
          </w:tcPr>
          <w:p w:rsidR="00C13A9F" w:rsidRDefault="00C13A9F" w:rsidP="00CD2A56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/>
      </w:tblPr>
      <w:tblGrid>
        <w:gridCol w:w="2155"/>
      </w:tblGrid>
      <w:tr w:rsidR="00C13A9F" w:rsidTr="00CD2A56">
        <w:trPr>
          <w:trHeight w:val="368"/>
        </w:trPr>
        <w:tc>
          <w:tcPr>
            <w:tcW w:w="2155" w:type="dxa"/>
            <w:vAlign w:val="center"/>
          </w:tcPr>
          <w:p w:rsidR="00C13A9F" w:rsidRDefault="00C13A9F" w:rsidP="00CD2A56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C13A9F" w:rsidRPr="005F1829" w:rsidRDefault="00C13A9F" w:rsidP="00C13A9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/>
      </w:tblPr>
      <w:tblGrid>
        <w:gridCol w:w="3366"/>
      </w:tblGrid>
      <w:tr w:rsidR="00C13A9F" w:rsidTr="00CD2A56">
        <w:trPr>
          <w:trHeight w:val="416"/>
        </w:trPr>
        <w:tc>
          <w:tcPr>
            <w:tcW w:w="3366" w:type="dxa"/>
            <w:vAlign w:val="center"/>
          </w:tcPr>
          <w:p w:rsidR="00C13A9F" w:rsidRPr="005F1829" w:rsidRDefault="00C13A9F" w:rsidP="00CD2A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:rsidR="00C13A9F" w:rsidRPr="005F1829" w:rsidRDefault="00C13A9F" w:rsidP="00C13A9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:rsidR="00C13A9F" w:rsidRDefault="00C13A9F" w:rsidP="00C13A9F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:rsidR="00C13A9F" w:rsidRPr="00AB1476" w:rsidRDefault="00C13A9F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/>
      </w:tblPr>
      <w:tblGrid>
        <w:gridCol w:w="709"/>
      </w:tblGrid>
      <w:tr w:rsidR="00C13A9F" w:rsidTr="00CD2A56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:rsidR="00C13A9F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AB1476" w:rsidRDefault="00C13A9F" w:rsidP="00C13A9F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AB1476">
        <w:rPr>
          <w:rFonts w:ascii="Arial" w:hAnsi="Arial" w:cs="Arial"/>
          <w:sz w:val="22"/>
          <w:szCs w:val="22"/>
        </w:rPr>
        <w:t>,</w:t>
      </w:r>
      <w:r w:rsidRPr="00AB1476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sz w:val="22"/>
          <w:szCs w:val="22"/>
        </w:rPr>
        <w:t>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/>
      </w:tblPr>
      <w:tblGrid>
        <w:gridCol w:w="755"/>
      </w:tblGrid>
      <w:tr w:rsidR="00C13A9F" w:rsidTr="00CD2A56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:rsidR="00C13A9F" w:rsidRDefault="00C13A9F" w:rsidP="00CD2A5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AB1476" w:rsidRDefault="00C13A9F" w:rsidP="00C13A9F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:rsidR="00C13A9F" w:rsidRDefault="00C13A9F" w:rsidP="00C13A9F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:rsidR="00C13A9F" w:rsidRPr="00AB1476" w:rsidRDefault="00C13A9F" w:rsidP="00C13A9F">
      <w:pPr>
        <w:pStyle w:val="Akapitzlist"/>
        <w:pBdr>
          <w:bottom w:val="single" w:sz="4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</w:p>
    <w:p w:rsidR="00C13A9F" w:rsidRPr="00C13A9F" w:rsidRDefault="00C13A9F" w:rsidP="00C13A9F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</w:tblGrid>
      <w:tr w:rsidR="00734ACD" w:rsidTr="00734ACD">
        <w:trPr>
          <w:trHeight w:val="134"/>
        </w:trPr>
        <w:tc>
          <w:tcPr>
            <w:tcW w:w="1915" w:type="dxa"/>
          </w:tcPr>
          <w:p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</w:tblGrid>
      <w:tr w:rsidR="00734ACD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</w:tblGrid>
      <w:tr w:rsidR="00734ACD" w:rsidTr="00734ACD">
        <w:trPr>
          <w:trHeight w:val="184"/>
        </w:trPr>
        <w:tc>
          <w:tcPr>
            <w:tcW w:w="779" w:type="dxa"/>
          </w:tcPr>
          <w:p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="00734ACD">
        <w:rPr>
          <w:rFonts w:ascii="Arial" w:hAnsi="Arial" w:cs="Arial"/>
          <w:sz w:val="22"/>
          <w:szCs w:val="22"/>
        </w:rPr>
        <w:t xml:space="preserve">       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/>
      </w:tblPr>
      <w:tblGrid>
        <w:gridCol w:w="8471"/>
      </w:tblGrid>
      <w:tr w:rsidR="00AB1476" w:rsidTr="00406BFC">
        <w:trPr>
          <w:trHeight w:val="342"/>
        </w:trPr>
        <w:tc>
          <w:tcPr>
            <w:tcW w:w="8471" w:type="dxa"/>
          </w:tcPr>
          <w:p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/>
      </w:tblPr>
      <w:tblGrid>
        <w:gridCol w:w="8505"/>
      </w:tblGrid>
      <w:tr w:rsidR="00AB1476" w:rsidTr="00406BFC">
        <w:tc>
          <w:tcPr>
            <w:tcW w:w="8505" w:type="dxa"/>
          </w:tcPr>
          <w:p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A7BE5">
        <w:rPr>
          <w:rFonts w:ascii="Arial" w:hAnsi="Arial" w:cs="Arial"/>
          <w:sz w:val="22"/>
          <w:szCs w:val="22"/>
        </w:rPr>
        <w:t>:</w:t>
      </w:r>
    </w:p>
    <w:p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:rsidR="00EA7BE5" w:rsidRDefault="00EA7BE5" w:rsidP="00C13A9F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F6470" w:rsidRPr="00C13A9F" w:rsidRDefault="00DF6470" w:rsidP="00C13A9F">
      <w:pPr>
        <w:tabs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bookmarkStart w:id="3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="00C13A9F" w:rsidRPr="00C13A9F">
        <w:rPr>
          <w:rFonts w:ascii="Arial" w:hAnsi="Arial" w:cs="Arial"/>
          <w:sz w:val="22"/>
          <w:szCs w:val="22"/>
          <w:lang w:eastAsia="ar-SA"/>
        </w:rPr>
        <w:t>Konserwacja pomieszczeń w budynku nr 1 zlokalizowanym przy ul. Narutowicza 10A w Szczecinie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B10327" w:rsidRPr="004115A6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:rsidR="00A30B4C" w:rsidRDefault="00A30B4C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F6470" w:rsidRPr="00C13A9F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C13A9F" w:rsidRPr="00C13A9F">
        <w:rPr>
          <w:rFonts w:ascii="Arial" w:eastAsia="Calibri" w:hAnsi="Arial" w:cs="Arial"/>
          <w:iCs/>
          <w:sz w:val="22"/>
          <w:szCs w:val="22"/>
          <w:lang w:eastAsia="en-US"/>
        </w:rPr>
        <w:t>Remont pomieszczeń w budynku nr 6 zlokalizowanym przy ul. Narutowicza 10A w Szczecinie</w:t>
      </w:r>
    </w:p>
    <w:p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70260249"/>
      <w:r w:rsidRPr="004115A6">
        <w:rPr>
          <w:rFonts w:ascii="Arial" w:hAnsi="Arial" w:cs="Arial"/>
          <w:sz w:val="22"/>
          <w:szCs w:val="22"/>
        </w:rPr>
        <w:t>sami</w:t>
      </w:r>
    </w:p>
    <w:p w:rsidR="00DF6470" w:rsidRDefault="00DF6470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4115A6" w:rsidRPr="004115A6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3A9F" w:rsidRPr="00C13A9F" w:rsidRDefault="00C13A9F" w:rsidP="00C13A9F">
      <w:pPr>
        <w:tabs>
          <w:tab w:val="left" w:pos="1985"/>
        </w:tabs>
        <w:suppressAutoHyphens/>
        <w:ind w:left="1134" w:hanging="1134"/>
        <w:rPr>
          <w:rFonts w:ascii="Arial" w:hAnsi="Arial" w:cs="Arial"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EA0EA8">
        <w:rPr>
          <w:rFonts w:ascii="Arial" w:hAnsi="Arial" w:cs="Arial"/>
          <w:sz w:val="22"/>
          <w:szCs w:val="22"/>
        </w:rPr>
        <w:t xml:space="preserve"> </w:t>
      </w:r>
      <w:r w:rsidRPr="00EA0EA8">
        <w:rPr>
          <w:rFonts w:ascii="Arial" w:hAnsi="Arial" w:cs="Arial"/>
          <w:b/>
          <w:sz w:val="22"/>
          <w:szCs w:val="22"/>
        </w:rPr>
        <w:t xml:space="preserve">– </w:t>
      </w:r>
      <w:r w:rsidRPr="00C13A9F">
        <w:rPr>
          <w:rFonts w:ascii="Arial" w:eastAsia="Calibri" w:hAnsi="Arial" w:cs="Arial"/>
          <w:iCs/>
          <w:sz w:val="22"/>
          <w:szCs w:val="22"/>
          <w:lang w:eastAsia="en-US"/>
        </w:rPr>
        <w:t>Remont pomieszczeń w budynkach nr 2, 3 i 21 zlokalizowanych przy ul. Narutowicza 10A w Szczecinie</w:t>
      </w:r>
    </w:p>
    <w:p w:rsidR="00C13A9F" w:rsidRPr="004115A6" w:rsidRDefault="00C13A9F" w:rsidP="00C13A9F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4115A6">
        <w:rPr>
          <w:rFonts w:ascii="Arial" w:hAnsi="Arial" w:cs="Arial"/>
          <w:sz w:val="22"/>
          <w:szCs w:val="22"/>
        </w:rPr>
        <w:t>:</w:t>
      </w:r>
    </w:p>
    <w:p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C13A9F" w:rsidRPr="004115A6" w:rsidTr="00CD2A5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:rsidTr="00CD2A5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:rsidTr="00CD2A56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Default="00C13A9F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425FF" w:rsidRPr="004115A6" w:rsidRDefault="00D425FF" w:rsidP="00C13A9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3A9F" w:rsidRPr="00C13A9F" w:rsidRDefault="00C13A9F" w:rsidP="00C13A9F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115A6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4115A6">
        <w:rPr>
          <w:rFonts w:ascii="Arial" w:hAnsi="Arial" w:cs="Arial"/>
          <w:b/>
          <w:sz w:val="22"/>
          <w:szCs w:val="22"/>
        </w:rPr>
        <w:t xml:space="preserve"> – </w:t>
      </w:r>
      <w:r w:rsidRPr="00C13A9F">
        <w:rPr>
          <w:rFonts w:ascii="Arial" w:eastAsia="Calibri" w:hAnsi="Arial" w:cs="Arial"/>
          <w:iCs/>
          <w:sz w:val="22"/>
          <w:szCs w:val="22"/>
          <w:lang w:eastAsia="en-US"/>
        </w:rPr>
        <w:t xml:space="preserve">Remont pomieszczeń w budynkach nr 17, 18 i 19 zlokalizowanych przy </w:t>
      </w:r>
      <w:r w:rsidR="00D425FF">
        <w:rPr>
          <w:rFonts w:ascii="Arial" w:eastAsia="Calibri" w:hAnsi="Arial" w:cs="Arial"/>
          <w:iCs/>
          <w:sz w:val="22"/>
          <w:szCs w:val="22"/>
          <w:lang w:eastAsia="en-US"/>
        </w:rPr>
        <w:br/>
      </w:r>
      <w:r w:rsidRPr="00C13A9F">
        <w:rPr>
          <w:rFonts w:ascii="Arial" w:eastAsia="Calibri" w:hAnsi="Arial" w:cs="Arial"/>
          <w:iCs/>
          <w:sz w:val="22"/>
          <w:szCs w:val="22"/>
          <w:lang w:eastAsia="en-US"/>
        </w:rPr>
        <w:t>ul. Narutowicza 10A w Szczecinie</w:t>
      </w:r>
    </w:p>
    <w:p w:rsidR="00C13A9F" w:rsidRPr="004115A6" w:rsidRDefault="00C13A9F" w:rsidP="00C13A9F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:rsidR="00C13A9F" w:rsidRPr="004115A6" w:rsidRDefault="00C13A9F" w:rsidP="00C13A9F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:rsidR="00C13A9F" w:rsidRDefault="00C13A9F" w:rsidP="00C13A9F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115A6">
        <w:rPr>
          <w:rFonts w:ascii="Arial" w:hAnsi="Arial" w:cs="Arial"/>
          <w:sz w:val="22"/>
          <w:szCs w:val="22"/>
        </w:rPr>
        <w:t>:</w:t>
      </w:r>
    </w:p>
    <w:p w:rsidR="00C13A9F" w:rsidRPr="00406BFC" w:rsidRDefault="00C13A9F" w:rsidP="00C13A9F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5067"/>
      </w:tblGrid>
      <w:tr w:rsidR="00C13A9F" w:rsidRPr="004115A6" w:rsidTr="00CD2A5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C13A9F" w:rsidRPr="004115A6" w:rsidTr="00CD2A5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A9F" w:rsidRPr="004115A6" w:rsidTr="00CD2A56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:rsidR="00C13A9F" w:rsidRPr="004115A6" w:rsidRDefault="00C13A9F" w:rsidP="00CD2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:rsidR="00C13A9F" w:rsidRPr="004115A6" w:rsidRDefault="00C13A9F" w:rsidP="00CD2A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A9F" w:rsidRPr="004115A6" w:rsidRDefault="00C13A9F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4"/>
    <w:p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734ACD" w:rsidTr="00E20AEC">
        <w:trPr>
          <w:trHeight w:val="268"/>
        </w:trPr>
        <w:tc>
          <w:tcPr>
            <w:tcW w:w="3614" w:type="dxa"/>
          </w:tcPr>
          <w:p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5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734ACD" w:rsidTr="00734ACD">
        <w:trPr>
          <w:trHeight w:val="268"/>
        </w:trPr>
        <w:tc>
          <w:tcPr>
            <w:tcW w:w="1913" w:type="dxa"/>
          </w:tcPr>
          <w:p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6" w:name="_Hlk73518312"/>
            <w:bookmarkStart w:id="7" w:name="_Hlk73517934"/>
            <w:bookmarkEnd w:id="5"/>
          </w:p>
        </w:tc>
      </w:tr>
    </w:tbl>
    <w:p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8" w:name="_Hlk73517944"/>
      <w:bookmarkEnd w:id="6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7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r w:rsidR="00734ACD">
        <w:rPr>
          <w:rFonts w:ascii="Arial" w:hAnsi="Arial" w:cs="Arial"/>
          <w:iCs/>
          <w:spacing w:val="-2"/>
          <w:sz w:val="22"/>
          <w:szCs w:val="22"/>
        </w:rPr>
        <w:t xml:space="preserve">                                       </w:t>
      </w:r>
      <w:bookmarkStart w:id="9" w:name="_Hlk73518302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E20AEC" w:rsidTr="00E20AEC">
        <w:trPr>
          <w:trHeight w:val="268"/>
        </w:trPr>
        <w:tc>
          <w:tcPr>
            <w:tcW w:w="3614" w:type="dxa"/>
          </w:tcPr>
          <w:p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E20AEC" w:rsidTr="00E20AEC">
        <w:trPr>
          <w:trHeight w:val="268"/>
        </w:trPr>
        <w:tc>
          <w:tcPr>
            <w:tcW w:w="1913" w:type="dxa"/>
          </w:tcPr>
          <w:p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       </w:t>
      </w:r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:rsidR="00D93FCD" w:rsidRPr="004115A6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Pr="004115A6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0F38DA">
        <w:rPr>
          <w:rFonts w:ascii="Arial" w:hAnsi="Arial" w:cs="Arial"/>
          <w:sz w:val="22"/>
          <w:szCs w:val="22"/>
        </w:rPr>
        <w:t xml:space="preserve"> 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004"/>
      </w:tblGrid>
      <w:tr w:rsidR="00406BFC" w:rsidTr="00406BFC">
        <w:tc>
          <w:tcPr>
            <w:tcW w:w="9637" w:type="dxa"/>
          </w:tcPr>
          <w:p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:rsidR="00B2086C" w:rsidRPr="00A60D7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25FF" w:rsidRDefault="00D425FF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lastRenderedPageBreak/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/>
      </w:tblPr>
      <w:tblGrid>
        <w:gridCol w:w="4213"/>
      </w:tblGrid>
      <w:tr w:rsidR="00406BFC" w:rsidTr="004C648F">
        <w:trPr>
          <w:trHeight w:val="380"/>
        </w:trPr>
        <w:tc>
          <w:tcPr>
            <w:tcW w:w="4213" w:type="dxa"/>
            <w:vAlign w:val="center"/>
          </w:tcPr>
          <w:p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/>
      </w:tblPr>
      <w:tblGrid>
        <w:gridCol w:w="2527"/>
      </w:tblGrid>
      <w:tr w:rsidR="00406BFC" w:rsidTr="004C648F">
        <w:trPr>
          <w:trHeight w:val="402"/>
        </w:trPr>
        <w:tc>
          <w:tcPr>
            <w:tcW w:w="2527" w:type="dxa"/>
            <w:vAlign w:val="center"/>
          </w:tcPr>
          <w:p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/>
      </w:tblPr>
      <w:tblGrid>
        <w:gridCol w:w="4762"/>
      </w:tblGrid>
      <w:tr w:rsidR="00406BFC" w:rsidTr="004C648F">
        <w:trPr>
          <w:trHeight w:val="424"/>
        </w:trPr>
        <w:tc>
          <w:tcPr>
            <w:tcW w:w="4762" w:type="dxa"/>
            <w:vAlign w:val="center"/>
          </w:tcPr>
          <w:p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0" w:name="_Hlk73475573"/>
    </w:p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/>
      </w:tblPr>
      <w:tblGrid>
        <w:gridCol w:w="4820"/>
      </w:tblGrid>
      <w:tr w:rsidR="00406BFC" w:rsidRPr="00FE4965" w:rsidTr="004C648F">
        <w:trPr>
          <w:trHeight w:val="1194"/>
        </w:trPr>
        <w:tc>
          <w:tcPr>
            <w:tcW w:w="4820" w:type="dxa"/>
            <w:vAlign w:val="center"/>
          </w:tcPr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0"/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D425FF" w:rsidRDefault="00D425FF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642127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WYKLUCZENIAZ POSTĘPOWANIA ORAZ SPEŁNIANIA</w:t>
      </w:r>
      <w:r w:rsidR="00642127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617"/>
      </w:tblGrid>
      <w:tr w:rsidR="009916B9" w:rsidTr="009916B9">
        <w:trPr>
          <w:trHeight w:val="516"/>
        </w:trPr>
        <w:tc>
          <w:tcPr>
            <w:tcW w:w="9617" w:type="dxa"/>
            <w:vAlign w:val="center"/>
          </w:tcPr>
          <w:p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4ECD" w:rsidRPr="00F92669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="00924ECD" w:rsidRPr="00F92669">
        <w:rPr>
          <w:rFonts w:ascii="Arial" w:hAnsi="Arial" w:cs="Arial"/>
          <w:i/>
          <w:sz w:val="18"/>
        </w:rPr>
        <w:t>nych</w:t>
      </w:r>
      <w:proofErr w:type="spellEnd"/>
      <w:r w:rsidR="00924ECD" w:rsidRPr="00F92669">
        <w:rPr>
          <w:rFonts w:ascii="Arial" w:hAnsi="Arial" w:cs="Arial"/>
          <w:i/>
          <w:sz w:val="18"/>
        </w:rPr>
        <w:t xml:space="preserve"> do reprezentowania)</w:t>
      </w:r>
    </w:p>
    <w:p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637"/>
      </w:tblGrid>
      <w:tr w:rsidR="009916B9" w:rsidTr="009916B9">
        <w:tc>
          <w:tcPr>
            <w:tcW w:w="9637" w:type="dxa"/>
          </w:tcPr>
          <w:p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924ECD" w:rsidRPr="00924ECD" w:rsidRDefault="009916B9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 xml:space="preserve"> </w:t>
      </w:r>
      <w:r w:rsidR="00924ECD"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="00924ECD" w:rsidRPr="00F92669">
        <w:rPr>
          <w:rFonts w:ascii="Arial" w:hAnsi="Arial" w:cs="Arial"/>
          <w:i/>
          <w:sz w:val="18"/>
        </w:rPr>
        <w:t xml:space="preserve"> wspólnie</w:t>
      </w:r>
      <w:r w:rsidR="00924ECD"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="00924ECD"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="00924ECD" w:rsidRPr="00924ECD">
        <w:rPr>
          <w:rFonts w:ascii="Arial" w:hAnsi="Arial" w:cs="Arial"/>
          <w:i/>
          <w:sz w:val="18"/>
        </w:rPr>
        <w:t>/Podmiotu udostępniającego zasoby)</w:t>
      </w:r>
    </w:p>
    <w:p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425FF" w:rsidRPr="00C13A9F" w:rsidRDefault="00D425FF" w:rsidP="00D425FF">
      <w:pPr>
        <w:pBdr>
          <w:bottom w:val="single" w:sz="4" w:space="1" w:color="auto"/>
        </w:pBdr>
        <w:shd w:val="clear" w:color="auto" w:fill="BDD6EE"/>
        <w:suppressAutoHyphens/>
        <w:spacing w:before="12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C13A9F">
        <w:rPr>
          <w:rFonts w:ascii="Arial" w:hAnsi="Arial" w:cs="Arial"/>
          <w:b/>
          <w:sz w:val="24"/>
          <w:szCs w:val="24"/>
        </w:rPr>
        <w:t xml:space="preserve">oboty remontowe i konserwacyjne na terenie kompleksu wojskowego </w:t>
      </w:r>
      <w:r>
        <w:rPr>
          <w:rFonts w:ascii="Arial" w:hAnsi="Arial" w:cs="Arial"/>
          <w:b/>
          <w:sz w:val="24"/>
          <w:szCs w:val="24"/>
        </w:rPr>
        <w:br/>
      </w:r>
      <w:r w:rsidRPr="00C13A9F">
        <w:rPr>
          <w:rFonts w:ascii="Arial" w:hAnsi="Arial" w:cs="Arial"/>
          <w:b/>
          <w:sz w:val="24"/>
          <w:szCs w:val="24"/>
        </w:rPr>
        <w:t xml:space="preserve">przy ul. </w:t>
      </w:r>
      <w:r>
        <w:rPr>
          <w:rFonts w:ascii="Arial" w:hAnsi="Arial" w:cs="Arial"/>
          <w:b/>
          <w:sz w:val="24"/>
          <w:szCs w:val="24"/>
        </w:rPr>
        <w:t>N</w:t>
      </w:r>
      <w:r w:rsidRPr="00C13A9F">
        <w:rPr>
          <w:rFonts w:ascii="Arial" w:hAnsi="Arial" w:cs="Arial"/>
          <w:b/>
          <w:sz w:val="24"/>
          <w:szCs w:val="24"/>
        </w:rPr>
        <w:t xml:space="preserve">arutowicza 10a w </w:t>
      </w:r>
      <w:r>
        <w:rPr>
          <w:rFonts w:ascii="Arial" w:hAnsi="Arial" w:cs="Arial"/>
          <w:b/>
          <w:sz w:val="24"/>
          <w:szCs w:val="24"/>
        </w:rPr>
        <w:t>S</w:t>
      </w:r>
      <w:r w:rsidRPr="00C13A9F">
        <w:rPr>
          <w:rFonts w:ascii="Arial" w:hAnsi="Arial" w:cs="Arial"/>
          <w:b/>
          <w:sz w:val="24"/>
          <w:szCs w:val="24"/>
        </w:rPr>
        <w:t>zczecinie</w:t>
      </w:r>
    </w:p>
    <w:p w:rsidR="00B2086C" w:rsidRPr="009D649D" w:rsidRDefault="00B2086C" w:rsidP="00B2086C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/>
      </w:tblPr>
      <w:tblGrid>
        <w:gridCol w:w="993"/>
      </w:tblGrid>
      <w:tr w:rsidR="002C28C4" w:rsidTr="00F97D74">
        <w:trPr>
          <w:trHeight w:val="351"/>
        </w:trPr>
        <w:tc>
          <w:tcPr>
            <w:tcW w:w="993" w:type="dxa"/>
          </w:tcPr>
          <w:p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/>
      </w:tblPr>
      <w:tblGrid>
        <w:gridCol w:w="959"/>
      </w:tblGrid>
      <w:tr w:rsidR="002C28C4" w:rsidTr="00F97D74">
        <w:trPr>
          <w:trHeight w:val="337"/>
        </w:trPr>
        <w:tc>
          <w:tcPr>
            <w:tcW w:w="959" w:type="dxa"/>
          </w:tcPr>
          <w:p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1" w:name="_Hlk73474945"/>
          </w:p>
        </w:tc>
      </w:tr>
    </w:tbl>
    <w:bookmarkEnd w:id="11"/>
    <w:p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2C28C4" w:rsidRPr="002C28C4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</w:t>
      </w:r>
      <w:proofErr w:type="spellStart"/>
      <w:r w:rsidRPr="008D68E0">
        <w:rPr>
          <w:rFonts w:ascii="Arial" w:hAnsi="Arial" w:cs="Arial"/>
          <w:sz w:val="22"/>
          <w:szCs w:val="22"/>
        </w:rPr>
        <w:t>pkt</w:t>
      </w:r>
      <w:proofErr w:type="spellEnd"/>
      <w:r w:rsidRPr="008D68E0">
        <w:rPr>
          <w:rFonts w:ascii="Arial" w:hAnsi="Arial" w:cs="Arial"/>
          <w:sz w:val="22"/>
          <w:szCs w:val="22"/>
        </w:rPr>
        <w:t xml:space="preserve"> 2 przesłanką wykluczenia, zgodnie z art. 110 ust. 2 ustawy </w:t>
      </w:r>
      <w:bookmarkStart w:id="12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B601BD">
        <w:tc>
          <w:tcPr>
            <w:tcW w:w="928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3" w:name="_Hlk69371450"/>
          </w:p>
        </w:tc>
      </w:tr>
    </w:tbl>
    <w:p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9916B9">
        <w:tc>
          <w:tcPr>
            <w:tcW w:w="963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9916B9" w:rsidTr="009916B9">
        <w:tc>
          <w:tcPr>
            <w:tcW w:w="9637" w:type="dxa"/>
          </w:tcPr>
          <w:p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  <w:bookmarkEnd w:id="13"/>
    </w:tbl>
    <w:p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C4218D">
        <w:tc>
          <w:tcPr>
            <w:tcW w:w="928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4C648F">
        <w:tc>
          <w:tcPr>
            <w:tcW w:w="963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4C648F">
        <w:tc>
          <w:tcPr>
            <w:tcW w:w="9637" w:type="dxa"/>
          </w:tcPr>
          <w:p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87"/>
      </w:tblGrid>
      <w:tr w:rsidR="00C4218D" w:rsidTr="00C4218D">
        <w:trPr>
          <w:trHeight w:val="760"/>
        </w:trPr>
        <w:tc>
          <w:tcPr>
            <w:tcW w:w="9637" w:type="dxa"/>
          </w:tcPr>
          <w:p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669" w:rsidRPr="001C5DED" w:rsidRDefault="002D4725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BC4AAA" w:rsidTr="004C648F">
        <w:trPr>
          <w:trHeight w:val="574"/>
        </w:trPr>
        <w:tc>
          <w:tcPr>
            <w:tcW w:w="3510" w:type="dxa"/>
          </w:tcPr>
          <w:p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C4AAA" w:rsidRP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4820"/>
      </w:tblGrid>
      <w:tr w:rsidR="005604CE" w:rsidRPr="00FE4965" w:rsidTr="00BC4AAA">
        <w:trPr>
          <w:trHeight w:val="828"/>
        </w:trPr>
        <w:tc>
          <w:tcPr>
            <w:tcW w:w="4820" w:type="dxa"/>
            <w:vAlign w:val="center"/>
          </w:tcPr>
          <w:p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:rsidR="00B621B4" w:rsidRPr="00A90C8F" w:rsidRDefault="00EB6D61" w:rsidP="00A90C8F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  <w:sectPr w:rsidR="00B621B4" w:rsidRPr="00A90C8F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</w:t>
      </w:r>
      <w:r w:rsidR="00A90C8F">
        <w:rPr>
          <w:rFonts w:ascii="Arial" w:hAnsi="Arial" w:cs="Arial"/>
          <w:sz w:val="18"/>
          <w:szCs w:val="20"/>
        </w:rPr>
        <w:t>dmiotu, udostępniającego zasoby.</w:t>
      </w:r>
    </w:p>
    <w:p w:rsidR="00DB34EE" w:rsidRDefault="00DB34EE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t xml:space="preserve">Załącznik nr </w:t>
      </w:r>
      <w:r w:rsidR="00D425FF">
        <w:rPr>
          <w:rFonts w:ascii="Arial" w:hAnsi="Arial" w:cs="Arial"/>
          <w:szCs w:val="22"/>
        </w:rPr>
        <w:t>8</w:t>
      </w:r>
      <w:r w:rsidR="00F602A1" w:rsidRPr="00B2086C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2652E0" w:rsidRDefault="00B336AF" w:rsidP="00DB34EE">
      <w:pPr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D425FF">
        <w:rPr>
          <w:rFonts w:ascii="Arial" w:hAnsi="Arial" w:cs="Arial"/>
          <w:b/>
        </w:rPr>
        <w:t xml:space="preserve">Roboty </w:t>
      </w:r>
      <w:r w:rsidR="00410C0B">
        <w:rPr>
          <w:rFonts w:ascii="Arial" w:hAnsi="Arial" w:cs="Arial"/>
          <w:b/>
        </w:rPr>
        <w:t xml:space="preserve">remontowe i konserwacyjne na terenie kompleksu wojskowego </w:t>
      </w:r>
      <w:r w:rsidR="00D425FF">
        <w:rPr>
          <w:rFonts w:ascii="Arial" w:hAnsi="Arial" w:cs="Arial"/>
          <w:b/>
        </w:rPr>
        <w:t xml:space="preserve"> przy ul. Narutowicza 10A w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szCs w:val="22"/>
                <w:lang w:eastAsia="en-US"/>
              </w:rPr>
              <w:t>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Stanowisko</w:t>
            </w:r>
            <w:r w:rsidR="000F38D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(</w:t>
            </w:r>
            <w:proofErr w:type="spellStart"/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wg</w:t>
            </w:r>
            <w:proofErr w:type="spellEnd"/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DB34EE" w:rsidTr="004C648F">
        <w:trPr>
          <w:trHeight w:val="574"/>
        </w:trPr>
        <w:tc>
          <w:tcPr>
            <w:tcW w:w="3510" w:type="dxa"/>
          </w:tcPr>
          <w:p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:rsidR="00DB34EE" w:rsidRPr="006637FF" w:rsidRDefault="00C646B2" w:rsidP="00DB34EE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34EE"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/>
      </w:tblPr>
      <w:tblGrid>
        <w:gridCol w:w="4111"/>
      </w:tblGrid>
      <w:tr w:rsidR="00DB34EE" w:rsidRPr="00DB34EE" w:rsidTr="004C648F">
        <w:tc>
          <w:tcPr>
            <w:tcW w:w="4111" w:type="dxa"/>
          </w:tcPr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:rsidR="00A90C8F" w:rsidRDefault="00A90C8F" w:rsidP="00A90C8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</w:p>
    <w:p w:rsidR="00A90C8F" w:rsidRPr="00A16514" w:rsidRDefault="00A90C8F" w:rsidP="00A90C8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9 </w:t>
      </w:r>
      <w:r w:rsidRPr="00A16514">
        <w:rPr>
          <w:rFonts w:ascii="Arial" w:hAnsi="Arial" w:cs="Arial"/>
        </w:rPr>
        <w:t>do SWZ</w:t>
      </w:r>
    </w:p>
    <w:p w:rsidR="00A90C8F" w:rsidRDefault="00A90C8F" w:rsidP="00A90C8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:rsidR="00A90C8F" w:rsidRPr="00DB34EE" w:rsidRDefault="00A90C8F" w:rsidP="00A90C8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:rsidR="00A90C8F" w:rsidRPr="00910C68" w:rsidRDefault="00A90C8F" w:rsidP="00A90C8F">
      <w:pPr>
        <w:suppressAutoHyphens/>
        <w:jc w:val="both"/>
        <w:rPr>
          <w:rFonts w:ascii="Arial" w:hAnsi="Arial" w:cs="Arial"/>
          <w:sz w:val="6"/>
          <w:szCs w:val="6"/>
        </w:rPr>
      </w:pPr>
    </w:p>
    <w:p w:rsidR="00A90C8F" w:rsidRPr="002C5E65" w:rsidRDefault="00A90C8F" w:rsidP="00A90C8F">
      <w:pPr>
        <w:spacing w:line="276" w:lineRule="auto"/>
        <w:jc w:val="both"/>
        <w:rPr>
          <w:rFonts w:ascii="Arial" w:hAnsi="Arial" w:cs="Arial"/>
          <w:b/>
        </w:rPr>
      </w:pPr>
      <w:r w:rsidRPr="002C5E65">
        <w:rPr>
          <w:rFonts w:ascii="Arial" w:hAnsi="Arial" w:cs="Arial"/>
        </w:rPr>
        <w:t xml:space="preserve">Składając ofertę na: </w:t>
      </w:r>
      <w:r w:rsidR="00410C0B">
        <w:rPr>
          <w:rFonts w:ascii="Arial" w:hAnsi="Arial" w:cs="Arial"/>
          <w:b/>
        </w:rPr>
        <w:t>Roboty remontowe i konserwacyjne na terenie kompleksu wojskowego  przy ul. Narutowicza 10A w Szczecinie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2C5E65">
        <w:rPr>
          <w:rFonts w:ascii="Arial" w:hAnsi="Arial" w:cs="Arial"/>
          <w:bCs/>
        </w:rPr>
        <w:t xml:space="preserve"> </w:t>
      </w:r>
      <w:r w:rsidRPr="002C5E65">
        <w:rPr>
          <w:rFonts w:ascii="Arial" w:hAnsi="Arial" w:cs="Arial"/>
        </w:rPr>
        <w:t xml:space="preserve">oświadczamy, </w:t>
      </w:r>
      <w:r>
        <w:rPr>
          <w:rFonts w:ascii="Arial" w:hAnsi="Arial" w:cs="Arial"/>
        </w:rPr>
        <w:br/>
      </w:r>
      <w:r w:rsidRPr="002C5E65">
        <w:rPr>
          <w:rFonts w:ascii="Arial" w:hAnsi="Arial" w:cs="Arial"/>
        </w:rPr>
        <w:t>że w okresie ostatnich pięciu lat przed terminem składania ofert zrealizowaliśmy następujące roboty budowlane:</w:t>
      </w:r>
    </w:p>
    <w:p w:rsidR="00A90C8F" w:rsidRPr="00910C68" w:rsidRDefault="00A90C8F" w:rsidP="00A90C8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90C8F" w:rsidRPr="00910C68" w:rsidTr="00CD2A56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:rsidR="00A90C8F" w:rsidRPr="00B336AF" w:rsidRDefault="00A90C8F" w:rsidP="00CD2A56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A90C8F" w:rsidRPr="00910C68" w:rsidTr="00CD2A56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8F" w:rsidRPr="00910C68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90C8F" w:rsidRPr="00910C68" w:rsidTr="00CD2A56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8F" w:rsidRPr="00910C68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90C8F" w:rsidRPr="00910C68" w:rsidTr="00CD2A56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8F" w:rsidRPr="00910C68" w:rsidRDefault="00A90C8F" w:rsidP="00CD2A5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8F" w:rsidRPr="00910C68" w:rsidRDefault="00A90C8F" w:rsidP="00CD2A5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90C8F" w:rsidRPr="00910C68" w:rsidRDefault="00A90C8F" w:rsidP="00A90C8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:rsidR="00A90C8F" w:rsidRPr="00910C68" w:rsidRDefault="00A90C8F" w:rsidP="00A90C8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:rsidR="00A90C8F" w:rsidRDefault="00A90C8F" w:rsidP="00A90C8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:rsidR="00A90C8F" w:rsidRDefault="00A90C8F" w:rsidP="00A90C8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:rsidR="00A90C8F" w:rsidRPr="00910C68" w:rsidRDefault="00A90C8F" w:rsidP="00A90C8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510"/>
      </w:tblGrid>
      <w:tr w:rsidR="00A90C8F" w:rsidTr="00CD2A56">
        <w:trPr>
          <w:trHeight w:val="574"/>
        </w:trPr>
        <w:tc>
          <w:tcPr>
            <w:tcW w:w="3510" w:type="dxa"/>
          </w:tcPr>
          <w:p w:rsidR="00A90C8F" w:rsidRDefault="00A90C8F" w:rsidP="00CD2A56">
            <w:pPr>
              <w:rPr>
                <w:rFonts w:ascii="Arial" w:hAnsi="Arial" w:cs="Arial"/>
              </w:rPr>
            </w:pPr>
          </w:p>
        </w:tc>
      </w:tr>
    </w:tbl>
    <w:p w:rsidR="00A90C8F" w:rsidRPr="006637FF" w:rsidRDefault="00A90C8F" w:rsidP="00A90C8F">
      <w:pPr>
        <w:ind w:left="3119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/>
      </w:tblPr>
      <w:tblGrid>
        <w:gridCol w:w="4111"/>
      </w:tblGrid>
      <w:tr w:rsidR="00A90C8F" w:rsidTr="00CD2A56">
        <w:tc>
          <w:tcPr>
            <w:tcW w:w="4111" w:type="dxa"/>
          </w:tcPr>
          <w:p w:rsidR="00A90C8F" w:rsidRDefault="00A90C8F" w:rsidP="00CD2A56">
            <w:pPr>
              <w:ind w:right="423"/>
              <w:jc w:val="center"/>
              <w:rPr>
                <w:rFonts w:ascii="Arial" w:hAnsi="Arial" w:cs="Arial"/>
              </w:rPr>
            </w:pPr>
          </w:p>
          <w:p w:rsidR="00A90C8F" w:rsidRDefault="00A90C8F" w:rsidP="00CD2A56">
            <w:pPr>
              <w:ind w:right="423"/>
              <w:rPr>
                <w:rFonts w:ascii="Arial" w:hAnsi="Arial" w:cs="Arial"/>
              </w:rPr>
            </w:pPr>
          </w:p>
          <w:p w:rsidR="00A90C8F" w:rsidRDefault="00A90C8F" w:rsidP="00CD2A56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:rsidR="00A90C8F" w:rsidRPr="006637FF" w:rsidRDefault="00A90C8F" w:rsidP="00A90C8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p w:rsidR="00A90C8F" w:rsidRPr="00DB34EE" w:rsidRDefault="00A90C8F" w:rsidP="00A90C8F">
      <w:pPr>
        <w:rPr>
          <w:rFonts w:ascii="Arial" w:hAnsi="Arial" w:cs="Arial"/>
        </w:rPr>
      </w:pPr>
    </w:p>
    <w:sectPr w:rsidR="00A90C8F" w:rsidRPr="00DB34EE" w:rsidSect="003B3D2B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0" w:rsidRDefault="004C3890" w:rsidP="001C7B33">
      <w:r>
        <w:separator/>
      </w:r>
    </w:p>
  </w:endnote>
  <w:endnote w:type="continuationSeparator" w:id="0">
    <w:p w:rsidR="004C3890" w:rsidRDefault="004C3890" w:rsidP="001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201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0BA" w:rsidRDefault="00DC7493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410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0BA" w:rsidRDefault="00F63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0" w:rsidRDefault="004C3890" w:rsidP="001C7B33">
      <w:r>
        <w:separator/>
      </w:r>
    </w:p>
  </w:footnote>
  <w:footnote w:type="continuationSeparator" w:id="0">
    <w:p w:rsidR="004C3890" w:rsidRDefault="004C3890" w:rsidP="001C7B33">
      <w:r>
        <w:continuationSeparator/>
      </w:r>
    </w:p>
  </w:footnote>
  <w:footnote w:id="1">
    <w:p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miesięcy, zgodnie z kryterium „Okres udzielonej gwarancji”,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:rsidR="00AB1476" w:rsidRPr="00DF6470" w:rsidRDefault="00AB1476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AB1476" w:rsidRPr="00DF6470" w:rsidRDefault="00AB1476" w:rsidP="00AB1476">
      <w:pPr>
        <w:pStyle w:val="Tekstprzypisudolnego"/>
        <w:rPr>
          <w:sz w:val="4"/>
          <w:szCs w:val="4"/>
        </w:rPr>
      </w:pPr>
    </w:p>
  </w:footnote>
  <w:footnote w:id="4">
    <w:p w:rsidR="00AB1476" w:rsidRPr="00DF6470" w:rsidRDefault="00AB1476" w:rsidP="00AB1476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miesięcy, zgodnie z kryterium „Okres udzielonej gwarancji”,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AB1476" w:rsidRPr="00DF6470" w:rsidRDefault="00AB1476" w:rsidP="00AB1476">
      <w:pPr>
        <w:pStyle w:val="Tekstprzypisudolnego"/>
        <w:rPr>
          <w:sz w:val="16"/>
          <w:szCs w:val="16"/>
        </w:rPr>
      </w:pPr>
    </w:p>
  </w:footnote>
  <w:footnote w:id="5">
    <w:p w:rsidR="00C13A9F" w:rsidRPr="00DF6470" w:rsidRDefault="00C13A9F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C13A9F" w:rsidRPr="00DF6470" w:rsidRDefault="00C13A9F" w:rsidP="00C13A9F">
      <w:pPr>
        <w:pStyle w:val="Tekstprzypisudolnego"/>
        <w:rPr>
          <w:sz w:val="4"/>
          <w:szCs w:val="4"/>
        </w:rPr>
      </w:pPr>
    </w:p>
  </w:footnote>
  <w:footnote w:id="6">
    <w:p w:rsidR="00C13A9F" w:rsidRPr="00DF6470" w:rsidRDefault="00C13A9F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miesięcy, zgodnie z kryterium „Okres udzielonej gwarancji”,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C13A9F" w:rsidRPr="00DF6470" w:rsidRDefault="00C13A9F" w:rsidP="00C13A9F">
      <w:pPr>
        <w:pStyle w:val="Tekstprzypisudolnego"/>
        <w:rPr>
          <w:sz w:val="16"/>
          <w:szCs w:val="16"/>
        </w:rPr>
      </w:pPr>
    </w:p>
  </w:footnote>
  <w:footnote w:id="7">
    <w:p w:rsidR="00C13A9F" w:rsidRPr="00DF6470" w:rsidRDefault="00C13A9F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dni, zgodnie z kryterium „Termin realizacji zamówienia”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C13A9F" w:rsidRPr="00DF6470" w:rsidRDefault="00C13A9F" w:rsidP="00C13A9F">
      <w:pPr>
        <w:pStyle w:val="Tekstprzypisudolnego"/>
        <w:rPr>
          <w:sz w:val="4"/>
          <w:szCs w:val="4"/>
        </w:rPr>
      </w:pPr>
    </w:p>
  </w:footnote>
  <w:footnote w:id="8">
    <w:p w:rsidR="00C13A9F" w:rsidRPr="00DF6470" w:rsidRDefault="00C13A9F" w:rsidP="00C13A9F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DF6470">
        <w:rPr>
          <w:rFonts w:ascii="Arial" w:hAnsi="Arial" w:cs="Arial"/>
          <w:sz w:val="16"/>
          <w:szCs w:val="16"/>
        </w:rPr>
        <w:t xml:space="preserve">Wykonawca składa oświadczenie wpisując ilość miesięcy, zgodnie z kryterium „Okres udzielonej gwarancji”, określonym w </w:t>
      </w:r>
      <w:proofErr w:type="spellStart"/>
      <w:r w:rsidRPr="00DF6470">
        <w:rPr>
          <w:rFonts w:ascii="Arial" w:hAnsi="Arial" w:cs="Arial"/>
          <w:sz w:val="16"/>
          <w:szCs w:val="16"/>
        </w:rPr>
        <w:t>pkt</w:t>
      </w:r>
      <w:proofErr w:type="spellEnd"/>
      <w:r w:rsidRPr="00DF6470">
        <w:rPr>
          <w:rFonts w:ascii="Arial" w:hAnsi="Arial" w:cs="Arial"/>
          <w:sz w:val="16"/>
          <w:szCs w:val="16"/>
        </w:rPr>
        <w:t xml:space="preserve"> 14 SWZ.</w:t>
      </w:r>
    </w:p>
    <w:p w:rsidR="00C13A9F" w:rsidRPr="00DF6470" w:rsidRDefault="00C13A9F" w:rsidP="00C13A9F">
      <w:pPr>
        <w:pStyle w:val="Tekstprzypisudolnego"/>
        <w:rPr>
          <w:sz w:val="16"/>
          <w:szCs w:val="16"/>
        </w:rPr>
      </w:pPr>
    </w:p>
  </w:footnote>
  <w:footnote w:id="9">
    <w:p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10">
    <w:p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15A6">
        <w:t>Jw.</w:t>
      </w:r>
    </w:p>
  </w:footnote>
  <w:footnote w:id="12">
    <w:p w:rsidR="00C13A9F" w:rsidRDefault="00C13A9F" w:rsidP="00C13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3">
    <w:p w:rsidR="00C13A9F" w:rsidRDefault="00C13A9F" w:rsidP="00C13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5">
    <w:p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:rsidR="003B3D2B" w:rsidRDefault="003B3D2B">
      <w:pPr>
        <w:pStyle w:val="Tekstprzypisudolnego"/>
        <w:rPr>
          <w:rFonts w:ascii="Arial" w:hAnsi="Arial" w:cs="Arial"/>
          <w:i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 xml:space="preserve">5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  <w:p w:rsidR="00A90C8F" w:rsidRPr="00F70E17" w:rsidRDefault="00A90C8F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62AF4"/>
    <w:rsid w:val="00164615"/>
    <w:rsid w:val="00166377"/>
    <w:rsid w:val="0017007E"/>
    <w:rsid w:val="001A3830"/>
    <w:rsid w:val="001B1546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104F"/>
    <w:rsid w:val="003A4D85"/>
    <w:rsid w:val="003A77BF"/>
    <w:rsid w:val="003B00B8"/>
    <w:rsid w:val="003B35E9"/>
    <w:rsid w:val="003B3D2B"/>
    <w:rsid w:val="003C0254"/>
    <w:rsid w:val="003C2F56"/>
    <w:rsid w:val="003C674B"/>
    <w:rsid w:val="003E2FD7"/>
    <w:rsid w:val="003F2648"/>
    <w:rsid w:val="003F3CBE"/>
    <w:rsid w:val="00405ADC"/>
    <w:rsid w:val="00406BFC"/>
    <w:rsid w:val="00410C0B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3890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49F9"/>
    <w:rsid w:val="0052715B"/>
    <w:rsid w:val="00531FB6"/>
    <w:rsid w:val="00532982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127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137CB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4E8D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0C8F"/>
    <w:rsid w:val="00A9103C"/>
    <w:rsid w:val="00AA2655"/>
    <w:rsid w:val="00AA6B57"/>
    <w:rsid w:val="00AB1476"/>
    <w:rsid w:val="00AD2FB1"/>
    <w:rsid w:val="00AE0DC2"/>
    <w:rsid w:val="00AF3AD9"/>
    <w:rsid w:val="00AF7E46"/>
    <w:rsid w:val="00B048AE"/>
    <w:rsid w:val="00B10327"/>
    <w:rsid w:val="00B2086C"/>
    <w:rsid w:val="00B232ED"/>
    <w:rsid w:val="00B336AF"/>
    <w:rsid w:val="00B47AF7"/>
    <w:rsid w:val="00B54CF0"/>
    <w:rsid w:val="00B60199"/>
    <w:rsid w:val="00B601BD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3A9F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425FF"/>
    <w:rsid w:val="00D514DE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A1F67"/>
    <w:rsid w:val="00DA5B43"/>
    <w:rsid w:val="00DA7457"/>
    <w:rsid w:val="00DB34EE"/>
    <w:rsid w:val="00DB523F"/>
    <w:rsid w:val="00DC4B5C"/>
    <w:rsid w:val="00DC68EC"/>
    <w:rsid w:val="00DC7493"/>
    <w:rsid w:val="00DD2B12"/>
    <w:rsid w:val="00DE624A"/>
    <w:rsid w:val="00DF0513"/>
    <w:rsid w:val="00DF6470"/>
    <w:rsid w:val="00DF742D"/>
    <w:rsid w:val="00E02E41"/>
    <w:rsid w:val="00E20AEC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D684-2641-4518-9D3D-E41883B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Katarzyna Kudryk</cp:lastModifiedBy>
  <cp:revision>54</cp:revision>
  <cp:lastPrinted>2021-06-24T12:23:00Z</cp:lastPrinted>
  <dcterms:created xsi:type="dcterms:W3CDTF">2021-03-11T21:03:00Z</dcterms:created>
  <dcterms:modified xsi:type="dcterms:W3CDTF">2021-06-24T12:24:00Z</dcterms:modified>
</cp:coreProperties>
</file>