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4B77B8" w:rsidRDefault="005250EC" w:rsidP="008C6492">
      <w:pPr>
        <w:pStyle w:val="Nagwek"/>
        <w:rPr>
          <w:rFonts w:asciiTheme="minorHAnsi" w:hAnsiTheme="minorHAnsi" w:cstheme="minorHAnsi"/>
        </w:rPr>
      </w:pPr>
      <w:r w:rsidRPr="004B77B8">
        <w:rPr>
          <w:rFonts w:asciiTheme="minorHAnsi" w:hAnsiTheme="minorHAnsi" w:cstheme="minorHAnsi"/>
        </w:rPr>
        <w:t>ZBiLK.DZP.</w:t>
      </w:r>
      <w:r w:rsidR="005E0385">
        <w:rPr>
          <w:rFonts w:asciiTheme="minorHAnsi" w:hAnsiTheme="minorHAnsi" w:cstheme="minorHAnsi"/>
        </w:rPr>
        <w:t>JK</w:t>
      </w:r>
      <w:r w:rsidR="008C6492" w:rsidRPr="004B77B8">
        <w:rPr>
          <w:rFonts w:asciiTheme="minorHAnsi" w:hAnsiTheme="minorHAnsi" w:cstheme="minorHAnsi"/>
        </w:rPr>
        <w:t>.171-</w:t>
      </w:r>
      <w:bookmarkStart w:id="0" w:name="_GoBack"/>
      <w:bookmarkEnd w:id="0"/>
      <w:r w:rsidR="005E0385">
        <w:rPr>
          <w:rFonts w:asciiTheme="minorHAnsi" w:hAnsiTheme="minorHAnsi" w:cstheme="minorHAnsi"/>
        </w:rPr>
        <w:t>48</w:t>
      </w:r>
      <w:r w:rsidR="008C6492" w:rsidRPr="004B77B8">
        <w:rPr>
          <w:rFonts w:asciiTheme="minorHAnsi" w:hAnsiTheme="minorHAnsi" w:cstheme="minorHAnsi"/>
        </w:rPr>
        <w:t>-</w:t>
      </w:r>
      <w:r w:rsidR="00E2538B" w:rsidRPr="004B77B8">
        <w:rPr>
          <w:rFonts w:asciiTheme="minorHAnsi" w:hAnsiTheme="minorHAnsi" w:cstheme="minorHAnsi"/>
        </w:rPr>
        <w:t>TP</w:t>
      </w:r>
      <w:r w:rsidR="008C6492" w:rsidRPr="004B77B8">
        <w:rPr>
          <w:rFonts w:asciiTheme="minorHAnsi" w:hAnsiTheme="minorHAnsi" w:cstheme="minorHAnsi"/>
        </w:rPr>
        <w:t>/2</w:t>
      </w:r>
      <w:r w:rsidR="00E32537">
        <w:rPr>
          <w:rFonts w:asciiTheme="minorHAnsi" w:hAnsiTheme="minorHAnsi" w:cstheme="minorHAns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9C1C8C" w:rsidRDefault="006C419D" w:rsidP="009C1C8C">
      <w:pPr>
        <w:widowControl w:val="0"/>
        <w:shd w:val="clear" w:color="auto" w:fill="D9D9D9" w:themeFill="background1" w:themeFillShade="D9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9C1C8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9C1C8C" w:rsidRDefault="006C419D" w:rsidP="009C1C8C">
      <w:pPr>
        <w:widowControl w:val="0"/>
        <w:shd w:val="clear" w:color="auto" w:fill="D9D9D9" w:themeFill="background1" w:themeFillShade="D9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9C1C8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9C1C8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9C1C8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9C1C8C">
      <w:pPr>
        <w:widowControl w:val="0"/>
        <w:shd w:val="clear" w:color="auto" w:fill="D9D9D9" w:themeFill="background1" w:themeFillShade="D9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9C1C8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9C1C8C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36792D" w:rsidP="0036792D">
      <w:pPr>
        <w:jc w:val="center"/>
        <w:rPr>
          <w:rFonts w:asciiTheme="minorHAnsi" w:hAnsiTheme="minorHAnsi" w:cstheme="minorHAnsi"/>
          <w:szCs w:val="24"/>
        </w:rPr>
      </w:pPr>
      <w:r w:rsidRPr="009C1C8C">
        <w:rPr>
          <w:rFonts w:asciiTheme="minorHAnsi" w:hAnsiTheme="minorHAnsi" w:cstheme="minorHAnsi"/>
          <w:b/>
          <w:szCs w:val="24"/>
        </w:rPr>
        <w:t>dotyczy części: pierwszej/drugiej/trzeciej</w:t>
      </w:r>
      <w:r>
        <w:rPr>
          <w:rFonts w:asciiTheme="minorHAnsi" w:hAnsiTheme="minorHAnsi" w:cstheme="minorHAnsi"/>
          <w:szCs w:val="24"/>
        </w:rPr>
        <w:t>/ * niewłaściwe skreślić</w:t>
      </w:r>
    </w:p>
    <w:p w:rsidR="0036792D" w:rsidRDefault="0036792D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4B77B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32537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późn.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CA7760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DF7DA2" w:rsidRPr="00352470" w:rsidRDefault="00DF7DA2" w:rsidP="00DF7DA2">
      <w:pPr>
        <w:pStyle w:val="Tekstpodstawowy3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52470">
        <w:rPr>
          <w:rFonts w:ascii="Calibri" w:hAnsi="Calibri" w:cs="Calibri"/>
          <w:b/>
          <w:sz w:val="24"/>
          <w:szCs w:val="24"/>
        </w:rPr>
        <w:t xml:space="preserve">Opracowanie dokumentacji projektowo-kosztorysowej dla zadania </w:t>
      </w:r>
      <w:r>
        <w:rPr>
          <w:rFonts w:ascii="Calibri" w:hAnsi="Calibri" w:cs="Calibri"/>
          <w:b/>
          <w:sz w:val="24"/>
          <w:szCs w:val="24"/>
        </w:rPr>
        <w:br/>
      </w:r>
      <w:r w:rsidRPr="00352470">
        <w:rPr>
          <w:rFonts w:ascii="Calibri" w:hAnsi="Calibri" w:cs="Calibri"/>
          <w:b/>
          <w:sz w:val="24"/>
          <w:szCs w:val="24"/>
        </w:rPr>
        <w:t>„Miejsca rekreacji dla mieszkańców w Szczecinie” z podziałem na 3 części</w:t>
      </w:r>
    </w:p>
    <w:p w:rsidR="009F1ACE" w:rsidRDefault="009F1ACE" w:rsidP="00673B2A">
      <w:pPr>
        <w:ind w:right="284"/>
        <w:jc w:val="both"/>
        <w:rPr>
          <w:rFonts w:asciiTheme="minorHAnsi" w:hAnsiTheme="minorHAnsi" w:cstheme="minorHAnsi"/>
          <w:b/>
          <w:szCs w:val="24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802B98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 w:rsidR="00802B98"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4802C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C1C8C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1D61FF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6792D"/>
    <w:rsid w:val="003B6655"/>
    <w:rsid w:val="003B671E"/>
    <w:rsid w:val="003E58CC"/>
    <w:rsid w:val="003F1C8B"/>
    <w:rsid w:val="003F5C88"/>
    <w:rsid w:val="004208DE"/>
    <w:rsid w:val="00430179"/>
    <w:rsid w:val="004555E4"/>
    <w:rsid w:val="004757F1"/>
    <w:rsid w:val="00476CA9"/>
    <w:rsid w:val="004802C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D055C"/>
    <w:rsid w:val="005E0385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02B98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C1C8C"/>
    <w:rsid w:val="009D65E6"/>
    <w:rsid w:val="009F1ACE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C3372"/>
    <w:rsid w:val="00BE0F5D"/>
    <w:rsid w:val="00C03571"/>
    <w:rsid w:val="00C52580"/>
    <w:rsid w:val="00C74642"/>
    <w:rsid w:val="00CA7760"/>
    <w:rsid w:val="00CB0251"/>
    <w:rsid w:val="00CC3971"/>
    <w:rsid w:val="00CF5203"/>
    <w:rsid w:val="00D051A0"/>
    <w:rsid w:val="00D127BC"/>
    <w:rsid w:val="00D413A6"/>
    <w:rsid w:val="00D81E69"/>
    <w:rsid w:val="00DF77CA"/>
    <w:rsid w:val="00DF7DA2"/>
    <w:rsid w:val="00E00844"/>
    <w:rsid w:val="00E2538B"/>
    <w:rsid w:val="00E2795E"/>
    <w:rsid w:val="00E32537"/>
    <w:rsid w:val="00E32C2C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jozef.konecki</cp:lastModifiedBy>
  <cp:revision>26</cp:revision>
  <cp:lastPrinted>2022-06-27T11:02:00Z</cp:lastPrinted>
  <dcterms:created xsi:type="dcterms:W3CDTF">2021-02-19T12:01:00Z</dcterms:created>
  <dcterms:modified xsi:type="dcterms:W3CDTF">2022-08-10T08:23:00Z</dcterms:modified>
</cp:coreProperties>
</file>