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760539BF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FB582A">
        <w:rPr>
          <w:rFonts w:ascii="Arial" w:eastAsia="Times New Roman" w:hAnsi="Arial" w:cs="Arial"/>
          <w:i/>
          <w:lang w:eastAsia="pl-PL"/>
        </w:rPr>
        <w:t>4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Pzp</w:t>
      </w:r>
    </w:p>
    <w:p w14:paraId="2411F560" w14:textId="5809A14C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>Na potrzeby postępowania o udzielenie zamówienia publicznego pn</w:t>
      </w:r>
      <w:r w:rsidR="005E2C69">
        <w:rPr>
          <w:rFonts w:ascii="Arial" w:hAnsi="Arial" w:cs="Arial"/>
        </w:rPr>
        <w:t>.</w:t>
      </w:r>
      <w:r w:rsidR="00B10A45">
        <w:rPr>
          <w:rFonts w:ascii="Arial" w:hAnsi="Arial" w:cs="Arial"/>
        </w:rPr>
        <w:t> </w:t>
      </w:r>
      <w:r w:rsidR="005E2C69">
        <w:rPr>
          <w:rFonts w:ascii="Arial" w:hAnsi="Arial" w:cs="Arial"/>
        </w:rPr>
        <w:t>„</w:t>
      </w:r>
      <w:r w:rsidR="005E2C69" w:rsidRPr="005E2C69">
        <w:rPr>
          <w:rFonts w:ascii="Arial" w:eastAsia="Times New Roman" w:hAnsi="Arial" w:cs="Arial"/>
          <w:b/>
          <w:lang w:eastAsia="pl-PL"/>
        </w:rPr>
        <w:t>Opracowanie, oprogramowanie, wdrożenie oraz utrzymanie Platformy Miejskiej wraz ze świadczeniem usług gwarancji i dostarczeniem licencji w rama</w:t>
      </w:r>
      <w:r w:rsidR="005E2C69">
        <w:rPr>
          <w:rFonts w:ascii="Arial" w:eastAsia="Times New Roman" w:hAnsi="Arial" w:cs="Arial"/>
          <w:b/>
          <w:lang w:eastAsia="pl-PL"/>
        </w:rPr>
        <w:t>ch projektu „Infostrada Kujaw i </w:t>
      </w:r>
      <w:r w:rsidR="005E2C69" w:rsidRPr="005E2C69">
        <w:rPr>
          <w:rFonts w:ascii="Arial" w:eastAsia="Times New Roman" w:hAnsi="Arial" w:cs="Arial"/>
          <w:b/>
          <w:lang w:eastAsia="pl-PL"/>
        </w:rPr>
        <w:t>Pomorza 2.0” w zadaniu pod nazwą „Zakup Platformy Mie</w:t>
      </w:r>
      <w:r w:rsidR="005E2C69">
        <w:rPr>
          <w:rFonts w:ascii="Arial" w:eastAsia="Times New Roman" w:hAnsi="Arial" w:cs="Arial"/>
          <w:b/>
          <w:lang w:eastAsia="pl-PL"/>
        </w:rPr>
        <w:t>jskiej Etap I – Przygotowanie i </w:t>
      </w:r>
      <w:r w:rsidR="005E2C69" w:rsidRPr="005E2C69">
        <w:rPr>
          <w:rFonts w:ascii="Arial" w:eastAsia="Times New Roman" w:hAnsi="Arial" w:cs="Arial"/>
          <w:b/>
          <w:lang w:eastAsia="pl-PL"/>
        </w:rPr>
        <w:t>wdrożenie Systemu</w:t>
      </w:r>
      <w:r w:rsidR="005E2C69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="005E2C69">
        <w:rPr>
          <w:rFonts w:ascii="Arial" w:hAnsi="Arial" w:cs="Arial"/>
        </w:rPr>
        <w:t>oświadczam, co </w:t>
      </w:r>
      <w:r w:rsidRPr="008E5EDE">
        <w:rPr>
          <w:rFonts w:ascii="Arial" w:hAnsi="Arial" w:cs="Arial"/>
        </w:rPr>
        <w:t>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</w:t>
      </w:r>
      <w:r w:rsidRPr="008E5EDE">
        <w:rPr>
          <w:rFonts w:ascii="Arial" w:hAnsi="Arial" w:cs="Arial"/>
        </w:rPr>
        <w:lastRenderedPageBreak/>
        <w:t xml:space="preserve">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6B074F11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t.j.</w:t>
      </w:r>
      <w:r w:rsidR="00520931" w:rsidRPr="0059266D">
        <w:rPr>
          <w:rFonts w:ascii="Arial" w:hAnsi="Arial" w:cs="Arial"/>
          <w:i/>
          <w:color w:val="222222"/>
        </w:rPr>
        <w:t>Dz</w:t>
      </w:r>
      <w:proofErr w:type="spellEnd"/>
      <w:r w:rsidR="00520931" w:rsidRPr="0059266D">
        <w:rPr>
          <w:rFonts w:ascii="Arial" w:hAnsi="Arial" w:cs="Arial"/>
          <w:i/>
          <w:color w:val="222222"/>
        </w:rPr>
        <w:t xml:space="preserve">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 xml:space="preserve">(określić odpowiedni zakres </w:t>
      </w:r>
      <w:r w:rsidRPr="004127BD">
        <w:rPr>
          <w:rFonts w:ascii="Arial" w:hAnsi="Arial" w:cs="Arial"/>
          <w:i/>
          <w:sz w:val="16"/>
        </w:rPr>
        <w:lastRenderedPageBreak/>
        <w:t>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3D42541D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4A1AE95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9B35FFF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9722" w14:textId="77777777" w:rsidR="00473C1E" w:rsidRDefault="00473C1E" w:rsidP="00EF45B6">
      <w:pPr>
        <w:spacing w:after="0" w:line="240" w:lineRule="auto"/>
      </w:pPr>
      <w:r>
        <w:separator/>
      </w:r>
    </w:p>
  </w:endnote>
  <w:endnote w:type="continuationSeparator" w:id="0">
    <w:p w14:paraId="7722FBE1" w14:textId="77777777" w:rsidR="00473C1E" w:rsidRDefault="00473C1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B87B" w14:textId="77777777" w:rsidR="00FE37A7" w:rsidRDefault="00FE3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FE37A7">
          <w:rPr>
            <w:rFonts w:ascii="Arial" w:hAnsi="Arial" w:cs="Arial"/>
            <w:i/>
            <w:noProof/>
            <w:sz w:val="18"/>
          </w:rPr>
          <w:t>3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3295" w14:textId="77777777" w:rsidR="00FE37A7" w:rsidRDefault="00FE3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BA54" w14:textId="77777777" w:rsidR="00473C1E" w:rsidRDefault="00473C1E" w:rsidP="00EF45B6">
      <w:pPr>
        <w:spacing w:after="0" w:line="240" w:lineRule="auto"/>
      </w:pPr>
      <w:r>
        <w:separator/>
      </w:r>
    </w:p>
  </w:footnote>
  <w:footnote w:type="continuationSeparator" w:id="0">
    <w:p w14:paraId="10FF9B6D" w14:textId="77777777" w:rsidR="00473C1E" w:rsidRDefault="00473C1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23E6" w14:textId="77777777" w:rsidR="00FE37A7" w:rsidRDefault="00FE3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E9D0" w14:textId="77777777" w:rsidR="00FE37A7" w:rsidRDefault="00FE3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B851" w14:textId="6F092430" w:rsidR="00FE37A7" w:rsidRDefault="00FE37A7">
    <w:pPr>
      <w:pStyle w:val="Nagwek"/>
    </w:pPr>
    <w:bookmarkStart w:id="4" w:name="_GoBack"/>
    <w:bookmarkEnd w:id="4"/>
    <w:r>
      <w:rPr>
        <w:noProof/>
        <w:lang w:eastAsia="pl-PL"/>
      </w:rPr>
      <w:drawing>
        <wp:inline distT="0" distB="0" distL="0" distR="0" wp14:anchorId="7050B48D" wp14:editId="3D7FE88C">
          <wp:extent cx="54870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C1E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2C69"/>
    <w:rsid w:val="005E5605"/>
    <w:rsid w:val="005F269B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0FC7"/>
    <w:rsid w:val="00803049"/>
    <w:rsid w:val="00823DB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10A45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E12"/>
    <w:rsid w:val="00CD2FC0"/>
    <w:rsid w:val="00D13E55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B582A"/>
    <w:rsid w:val="00FC2303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4DE0-E31B-49DB-8FAE-3AD7B5AB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11</cp:revision>
  <cp:lastPrinted>2022-07-05T10:45:00Z</cp:lastPrinted>
  <dcterms:created xsi:type="dcterms:W3CDTF">2022-10-14T06:19:00Z</dcterms:created>
  <dcterms:modified xsi:type="dcterms:W3CDTF">2023-06-07T13:07:00Z</dcterms:modified>
</cp:coreProperties>
</file>