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3E37" w14:textId="04B11438" w:rsidR="006E06AF" w:rsidRPr="008F2E9F" w:rsidRDefault="00517B09" w:rsidP="00517B09">
      <w:pPr>
        <w:rPr>
          <w:b/>
          <w:bCs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A53455">
        <w:rPr>
          <w:b/>
          <w:bCs/>
        </w:rPr>
        <w:t xml:space="preserve">Mazowiecki </w:t>
      </w:r>
      <w:r w:rsidR="006C2B2F" w:rsidRPr="00A53455">
        <w:rPr>
          <w:b/>
          <w:bCs/>
        </w:rPr>
        <w:t>0</w:t>
      </w:r>
      <w:r w:rsidR="00A53455">
        <w:rPr>
          <w:b/>
          <w:bCs/>
        </w:rPr>
        <w:t>6</w:t>
      </w:r>
      <w:r w:rsidR="003462D4" w:rsidRPr="00A53455">
        <w:rPr>
          <w:b/>
          <w:bCs/>
        </w:rPr>
        <w:t>.0</w:t>
      </w:r>
      <w:r w:rsidR="006C2B2F" w:rsidRPr="00A53455">
        <w:rPr>
          <w:b/>
          <w:bCs/>
        </w:rPr>
        <w:t>6</w:t>
      </w:r>
      <w:r w:rsidR="005F5FD3" w:rsidRPr="00A53455">
        <w:rPr>
          <w:b/>
          <w:bCs/>
        </w:rPr>
        <w:t>.</w:t>
      </w:r>
      <w:r w:rsidR="000135F3" w:rsidRPr="00A53455">
        <w:rPr>
          <w:b/>
          <w:bCs/>
        </w:rPr>
        <w:t>2</w:t>
      </w:r>
      <w:r w:rsidR="006E06AF" w:rsidRPr="00A53455">
        <w:rPr>
          <w:b/>
          <w:bCs/>
        </w:rPr>
        <w:t>0</w:t>
      </w:r>
      <w:r w:rsidR="00276DE5" w:rsidRPr="00A53455">
        <w:rPr>
          <w:b/>
          <w:bCs/>
        </w:rPr>
        <w:t>2</w:t>
      </w:r>
      <w:r w:rsidR="005F5FD3" w:rsidRPr="00A53455">
        <w:rPr>
          <w:b/>
          <w:bCs/>
        </w:rPr>
        <w:t>3</w:t>
      </w:r>
      <w:r w:rsidR="0030007A" w:rsidRPr="00A53455">
        <w:rPr>
          <w:b/>
          <w:bCs/>
        </w:rPr>
        <w:t xml:space="preserve"> r.</w:t>
      </w:r>
    </w:p>
    <w:p w14:paraId="769EE722" w14:textId="029CF86A" w:rsidR="00AC714A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V.262</w:t>
      </w:r>
      <w:r w:rsidR="00244F55">
        <w:rPr>
          <w:b/>
          <w:bCs/>
        </w:rPr>
        <w:t>.</w:t>
      </w:r>
      <w:r w:rsidR="004E4F77">
        <w:rPr>
          <w:b/>
          <w:bCs/>
        </w:rPr>
        <w:t>21</w:t>
      </w:r>
      <w:r w:rsidRPr="00517B09">
        <w:rPr>
          <w:b/>
          <w:bCs/>
        </w:rPr>
        <w:t>.20</w:t>
      </w:r>
      <w:r w:rsidR="002B2FC7" w:rsidRPr="00517B09">
        <w:rPr>
          <w:b/>
          <w:bCs/>
        </w:rPr>
        <w:t>2</w:t>
      </w:r>
      <w:r w:rsidR="00244F55">
        <w:rPr>
          <w:b/>
          <w:bCs/>
        </w:rPr>
        <w:t>3</w:t>
      </w:r>
      <w:r w:rsidRPr="00596225">
        <w:rPr>
          <w:b/>
          <w:lang w:eastAsia="pl-PL"/>
        </w:rPr>
        <w:t xml:space="preserve"> </w:t>
      </w:r>
    </w:p>
    <w:p w14:paraId="31014889" w14:textId="77777777" w:rsidR="00A14E79" w:rsidRPr="00596225" w:rsidRDefault="00A14E79" w:rsidP="005F5FD3">
      <w:pPr>
        <w:spacing w:before="100" w:beforeAutospacing="1"/>
        <w:rPr>
          <w:b/>
          <w:lang w:eastAsia="pl-PL"/>
        </w:rPr>
      </w:pP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F250FD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POSTĘPOWANIA PRZEPROWADZONEGO W TRYBIE PRZETARGU NIEOGRANICZONEGO</w:t>
      </w:r>
    </w:p>
    <w:p w14:paraId="4DF1ECE7" w14:textId="0284758D" w:rsidR="006E06AF" w:rsidRPr="00F250FD" w:rsidRDefault="006E06AF" w:rsidP="006B54F7">
      <w:pPr>
        <w:suppressAutoHyphens w:val="0"/>
        <w:jc w:val="center"/>
        <w:rPr>
          <w:b/>
          <w:lang w:eastAsia="pl-PL"/>
        </w:rPr>
      </w:pPr>
      <w:r w:rsidRPr="00F250FD">
        <w:rPr>
          <w:b/>
          <w:lang w:eastAsia="pl-PL"/>
        </w:rPr>
        <w:t>Nr sprawy SPSSZ/</w:t>
      </w:r>
      <w:r w:rsidR="00244F55">
        <w:rPr>
          <w:b/>
          <w:lang w:eastAsia="pl-PL"/>
        </w:rPr>
        <w:t>1</w:t>
      </w:r>
      <w:r w:rsidR="004E4F77">
        <w:rPr>
          <w:b/>
          <w:lang w:eastAsia="pl-PL"/>
        </w:rPr>
        <w:t>4</w:t>
      </w:r>
      <w:r w:rsidRPr="00F250FD">
        <w:rPr>
          <w:b/>
          <w:lang w:eastAsia="pl-PL"/>
        </w:rPr>
        <w:t>/</w:t>
      </w:r>
      <w:r w:rsidR="00AC714A" w:rsidRPr="00F250FD">
        <w:rPr>
          <w:b/>
          <w:lang w:eastAsia="pl-PL"/>
        </w:rPr>
        <w:t>D</w:t>
      </w:r>
      <w:r w:rsidRPr="00F250FD">
        <w:rPr>
          <w:b/>
          <w:lang w:eastAsia="pl-PL"/>
        </w:rPr>
        <w:t>/</w:t>
      </w:r>
      <w:r w:rsidR="002B2FC7" w:rsidRPr="00F250FD">
        <w:rPr>
          <w:b/>
          <w:lang w:eastAsia="pl-PL"/>
        </w:rPr>
        <w:t>2</w:t>
      </w:r>
      <w:r w:rsidR="00244F55">
        <w:rPr>
          <w:b/>
          <w:lang w:eastAsia="pl-PL"/>
        </w:rPr>
        <w:t>3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7AAB32DC" w14:textId="74EEB0A2" w:rsidR="00985F21" w:rsidRDefault="003B6625" w:rsidP="006D7F7D">
      <w:pPr>
        <w:ind w:right="-3"/>
        <w:jc w:val="both"/>
        <w:rPr>
          <w:b/>
          <w:bCs/>
        </w:rPr>
      </w:pPr>
      <w:r>
        <w:rPr>
          <w:b/>
          <w:bCs/>
        </w:rPr>
        <w:t xml:space="preserve">Samodzielny Publiczny Specjalistyczny Szpital Zachodni w Grodzisku Mazowieckim niniejszym informuje, że Komisja Przetargowa wybrała najkorzystniejsze oferty na  dostawę </w:t>
      </w:r>
      <w:r w:rsidR="004E4F77">
        <w:rPr>
          <w:b/>
          <w:bCs/>
        </w:rPr>
        <w:t>materiałów opatrunkowych :</w:t>
      </w:r>
    </w:p>
    <w:p w14:paraId="0B31B341" w14:textId="51B893F8" w:rsidR="0008560A" w:rsidRPr="00AC03C7" w:rsidRDefault="0008560A" w:rsidP="00AC03C7">
      <w:pPr>
        <w:suppressAutoHyphens w:val="0"/>
        <w:jc w:val="both"/>
        <w:rPr>
          <w:color w:val="FF0000"/>
          <w:lang w:eastAsia="pl-PL"/>
        </w:rPr>
      </w:pPr>
    </w:p>
    <w:p w14:paraId="43D5CA45" w14:textId="388BB03D" w:rsidR="00BD3F07" w:rsidRPr="00BD3F07" w:rsidRDefault="0008560A" w:rsidP="00BD3F07">
      <w:pPr>
        <w:suppressAutoHyphens w:val="0"/>
        <w:ind w:hanging="284"/>
        <w:rPr>
          <w:sz w:val="16"/>
          <w:szCs w:val="16"/>
          <w:lang w:eastAsia="pl-PL"/>
        </w:rPr>
      </w:pPr>
      <w:r>
        <w:rPr>
          <w:lang w:eastAsia="pl-PL"/>
        </w:rPr>
        <w:t xml:space="preserve">   </w:t>
      </w:r>
      <w:r w:rsidR="00330D00">
        <w:rPr>
          <w:lang w:eastAsia="pl-PL"/>
        </w:rPr>
        <w:t xml:space="preserve">  </w:t>
      </w:r>
    </w:p>
    <w:p w14:paraId="316C2EF5" w14:textId="34CBC57C" w:rsidR="00BD3F07" w:rsidRDefault="0075579E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Pakiet 4 </w:t>
      </w:r>
    </w:p>
    <w:p w14:paraId="2710EE66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Zarys International </w:t>
      </w:r>
      <w:proofErr w:type="spellStart"/>
      <w:r>
        <w:rPr>
          <w:lang w:eastAsia="pl-PL"/>
        </w:rPr>
        <w:t>Group</w:t>
      </w:r>
      <w:proofErr w:type="spellEnd"/>
      <w:r>
        <w:rPr>
          <w:lang w:eastAsia="pl-PL"/>
        </w:rPr>
        <w:t xml:space="preserve"> Sp.  z o. o. Sp. k. </w:t>
      </w:r>
    </w:p>
    <w:p w14:paraId="4F968F3A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Ul. Pod Borem 18, 41-808 Zabrze </w:t>
      </w:r>
    </w:p>
    <w:p w14:paraId="5E018B8B" w14:textId="4623B361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Cena : </w:t>
      </w:r>
      <w:r w:rsidR="0075579E">
        <w:rPr>
          <w:lang w:eastAsia="pl-PL"/>
        </w:rPr>
        <w:t xml:space="preserve"> 188.478,90</w:t>
      </w:r>
      <w:r>
        <w:rPr>
          <w:lang w:eastAsia="pl-PL"/>
        </w:rPr>
        <w:t xml:space="preserve"> zł </w:t>
      </w:r>
    </w:p>
    <w:p w14:paraId="0B73F5A1" w14:textId="70814800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</w:t>
      </w:r>
      <w:r w:rsidR="0075579E">
        <w:rPr>
          <w:sz w:val="22"/>
          <w:szCs w:val="22"/>
          <w:lang w:eastAsia="pl-PL"/>
        </w:rPr>
        <w:t xml:space="preserve">y </w:t>
      </w:r>
      <w:r>
        <w:rPr>
          <w:sz w:val="22"/>
          <w:szCs w:val="22"/>
          <w:lang w:eastAsia="pl-PL"/>
        </w:rPr>
        <w:t xml:space="preserve"> </w:t>
      </w:r>
      <w:r w:rsidR="0075579E">
        <w:rPr>
          <w:sz w:val="22"/>
          <w:szCs w:val="22"/>
          <w:lang w:eastAsia="pl-PL"/>
        </w:rPr>
        <w:t xml:space="preserve">dwie oferty </w:t>
      </w:r>
      <w:r>
        <w:rPr>
          <w:sz w:val="22"/>
          <w:szCs w:val="22"/>
          <w:lang w:eastAsia="pl-PL"/>
        </w:rPr>
        <w:t xml:space="preserve"> .</w:t>
      </w:r>
    </w:p>
    <w:p w14:paraId="3F404EB7" w14:textId="51033D8A" w:rsidR="0075579E" w:rsidRPr="0075579E" w:rsidRDefault="0075579E" w:rsidP="0075579E">
      <w:pPr>
        <w:suppressAutoHyphens w:val="0"/>
        <w:rPr>
          <w:lang w:eastAsia="pl-PL"/>
        </w:rPr>
      </w:pPr>
      <w:r w:rsidRPr="0075579E">
        <w:rPr>
          <w:lang w:eastAsia="pl-PL"/>
        </w:rPr>
        <w:t xml:space="preserve">Zamawiający odrzuca ofertę  firmy </w:t>
      </w:r>
      <w:r>
        <w:rPr>
          <w:lang w:eastAsia="pl-PL"/>
        </w:rPr>
        <w:t>Intra med. Sp.  z</w:t>
      </w:r>
      <w:r w:rsidR="00475ECD">
        <w:rPr>
          <w:lang w:eastAsia="pl-PL"/>
        </w:rPr>
        <w:t xml:space="preserve"> </w:t>
      </w:r>
      <w:r>
        <w:rPr>
          <w:lang w:eastAsia="pl-PL"/>
        </w:rPr>
        <w:t>o. o.</w:t>
      </w:r>
    </w:p>
    <w:p w14:paraId="21188924" w14:textId="77777777" w:rsidR="0075579E" w:rsidRDefault="0075579E" w:rsidP="0075579E">
      <w:pPr>
        <w:suppressAutoHyphens w:val="0"/>
        <w:jc w:val="both"/>
      </w:pPr>
      <w:r>
        <w:rPr>
          <w:u w:val="single"/>
        </w:rPr>
        <w:t>Podstawa prawna :</w:t>
      </w:r>
      <w:r>
        <w:t xml:space="preserve"> Art. 226 ust. 1 pkt 5 –  Zamawiający odrzuca ofertę jeżeli jest niezgodna z warunkami zamówienia </w:t>
      </w:r>
    </w:p>
    <w:p w14:paraId="2A37D306" w14:textId="77777777" w:rsidR="00475ECD" w:rsidRDefault="00475ECD" w:rsidP="00475ECD">
      <w:pPr>
        <w:suppressAutoHyphens w:val="0"/>
        <w:jc w:val="both"/>
      </w:pPr>
      <w:r>
        <w:rPr>
          <w:u w:val="single"/>
        </w:rPr>
        <w:t xml:space="preserve">Podstawa faktyczna </w:t>
      </w:r>
      <w:r>
        <w:t xml:space="preserve">:  </w:t>
      </w:r>
    </w:p>
    <w:p w14:paraId="5B4B49F5" w14:textId="77777777" w:rsidR="00475ECD" w:rsidRDefault="00475ECD" w:rsidP="00475ECD">
      <w:pPr>
        <w:ind w:right="-145"/>
        <w:jc w:val="both"/>
        <w:rPr>
          <w:bCs/>
        </w:rPr>
      </w:pPr>
      <w:r>
        <w:rPr>
          <w:bCs/>
        </w:rPr>
        <w:t>Zaoferowane przez Wykonawcę próbki  :</w:t>
      </w:r>
    </w:p>
    <w:p w14:paraId="3AA7617A" w14:textId="557DDC81" w:rsidR="00475ECD" w:rsidRPr="00475ECD" w:rsidRDefault="00475ECD" w:rsidP="00475ECD">
      <w:pPr>
        <w:ind w:right="-145"/>
        <w:jc w:val="both"/>
        <w:rPr>
          <w:bCs/>
        </w:rPr>
      </w:pPr>
      <w:r>
        <w:rPr>
          <w:bCs/>
        </w:rPr>
        <w:t>w poz. 1,2,3  nie spełniają wymogu Zamawiającego  w zakresie wagi pojedynczego kompresu  w  poz. 4  nie spełnia wymogu Zamawiającego  w zakresie gramatury  23 g/m2</w:t>
      </w:r>
    </w:p>
    <w:p w14:paraId="4253460F" w14:textId="77777777" w:rsidR="00475ECD" w:rsidRDefault="00475ECD" w:rsidP="00475ECD"/>
    <w:p w14:paraId="0FB384E5" w14:textId="77777777" w:rsidR="00475ECD" w:rsidRDefault="00475ECD" w:rsidP="00475ECD">
      <w:r>
        <w:t xml:space="preserve">Pakiet 5 </w:t>
      </w:r>
    </w:p>
    <w:p w14:paraId="6C4BF8AA" w14:textId="10BCBF9A" w:rsidR="00475ECD" w:rsidRDefault="00475ECD" w:rsidP="00475ECD">
      <w:r>
        <w:t xml:space="preserve">Trans Med. </w:t>
      </w:r>
      <w:proofErr w:type="spellStart"/>
      <w:r>
        <w:t>Medical</w:t>
      </w:r>
      <w:proofErr w:type="spellEnd"/>
      <w:r>
        <w:t xml:space="preserve"> Sp.  z o. o. </w:t>
      </w:r>
    </w:p>
    <w:p w14:paraId="472B6844" w14:textId="11A0A63D" w:rsidR="00475ECD" w:rsidRDefault="00475ECD" w:rsidP="00475ECD">
      <w:r>
        <w:t xml:space="preserve">Ul. Obrońców Poczty Gdańskiej 20 P, 42-400 Zawiercie </w:t>
      </w:r>
    </w:p>
    <w:p w14:paraId="12DE5D45" w14:textId="547B8F4F" w:rsidR="00475ECD" w:rsidRDefault="00475ECD" w:rsidP="00475ECD">
      <w:pPr>
        <w:suppressAutoHyphens w:val="0"/>
        <w:rPr>
          <w:lang w:eastAsia="pl-PL"/>
        </w:rPr>
      </w:pPr>
      <w:r>
        <w:rPr>
          <w:lang w:eastAsia="pl-PL"/>
        </w:rPr>
        <w:t xml:space="preserve">Cena :  76.048,20 zł </w:t>
      </w:r>
    </w:p>
    <w:p w14:paraId="44949329" w14:textId="5E0BB6A2" w:rsidR="00475ECD" w:rsidRDefault="00475ECD" w:rsidP="00475ECD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Wpłynęły cztery oferty  </w:t>
      </w:r>
      <w:r w:rsidR="0029131D">
        <w:rPr>
          <w:sz w:val="22"/>
          <w:szCs w:val="22"/>
          <w:lang w:eastAsia="pl-PL"/>
        </w:rPr>
        <w:t>.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842"/>
      </w:tblGrid>
      <w:tr w:rsidR="0029131D" w:rsidRPr="00C53A73" w14:paraId="316208D8" w14:textId="77777777" w:rsidTr="009C7811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3D44" w14:textId="77777777" w:rsidR="0029131D" w:rsidRPr="00A53455" w:rsidRDefault="0029131D" w:rsidP="009C7811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2382" w14:textId="77777777" w:rsidR="0029131D" w:rsidRPr="00A53455" w:rsidRDefault="0029131D" w:rsidP="009C781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>Ilość uzyskanych pkt</w:t>
            </w:r>
          </w:p>
        </w:tc>
      </w:tr>
      <w:tr w:rsidR="00A53455" w:rsidRPr="00C53A73" w14:paraId="7ED623DD" w14:textId="77777777" w:rsidTr="009C7811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4D10" w14:textId="49DA33A4" w:rsidR="00A53455" w:rsidRPr="00A53455" w:rsidRDefault="00A53455" w:rsidP="00A53455">
            <w:pPr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 xml:space="preserve">Trans-Med. </w:t>
            </w:r>
            <w:proofErr w:type="spellStart"/>
            <w:r w:rsidRPr="00A53455">
              <w:rPr>
                <w:sz w:val="20"/>
                <w:szCs w:val="20"/>
                <w:lang w:eastAsia="pl-PL"/>
              </w:rPr>
              <w:t>Medical</w:t>
            </w:r>
            <w:proofErr w:type="spellEnd"/>
            <w:r w:rsidRPr="00A53455">
              <w:rPr>
                <w:sz w:val="20"/>
                <w:szCs w:val="20"/>
                <w:lang w:eastAsia="pl-PL"/>
              </w:rPr>
              <w:t xml:space="preserve"> Sp.  z o. o.                                         ul. Obrońców Poczty Gdańskiej 20 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2D56" w14:textId="3DCB074E" w:rsidR="00A53455" w:rsidRPr="00A53455" w:rsidRDefault="00A53455" w:rsidP="00A5345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>100</w:t>
            </w:r>
          </w:p>
        </w:tc>
      </w:tr>
      <w:tr w:rsidR="00A53455" w:rsidRPr="00C53A73" w14:paraId="715E5FC3" w14:textId="77777777" w:rsidTr="009C7811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1F69" w14:textId="77777777" w:rsidR="00A53455" w:rsidRPr="00A53455" w:rsidRDefault="00A53455" w:rsidP="00A5345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lastRenderedPageBreak/>
              <w:t xml:space="preserve">     Konsorcjum : </w:t>
            </w:r>
            <w:proofErr w:type="spellStart"/>
            <w:r w:rsidRPr="00A53455">
              <w:rPr>
                <w:sz w:val="20"/>
                <w:szCs w:val="20"/>
                <w:lang w:eastAsia="pl-PL"/>
              </w:rPr>
              <w:t>Citonet</w:t>
            </w:r>
            <w:proofErr w:type="spellEnd"/>
            <w:r w:rsidRPr="00A53455">
              <w:rPr>
                <w:sz w:val="20"/>
                <w:szCs w:val="20"/>
                <w:lang w:eastAsia="pl-PL"/>
              </w:rPr>
              <w:t xml:space="preserve"> -Warszawa  Sp.  z o. o. – lider </w:t>
            </w:r>
          </w:p>
          <w:p w14:paraId="4E93C9EC" w14:textId="77777777" w:rsidR="00A53455" w:rsidRPr="00A53455" w:rsidRDefault="00A53455" w:rsidP="00A5345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 xml:space="preserve">i     Toruńskie Zakłady Materiałów Opatrunkowych S.A. – Członek </w:t>
            </w:r>
          </w:p>
          <w:p w14:paraId="16B64737" w14:textId="77777777" w:rsidR="00A53455" w:rsidRPr="00A53455" w:rsidRDefault="00A53455" w:rsidP="00A5345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>ul. Żółkiewskiego 20/26, 87-100 Toruń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D2B5" w14:textId="20307127" w:rsidR="00A53455" w:rsidRPr="00A53455" w:rsidRDefault="00A53455" w:rsidP="00A5345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>76,38</w:t>
            </w:r>
          </w:p>
        </w:tc>
      </w:tr>
      <w:tr w:rsidR="00A53455" w:rsidRPr="00C53A73" w14:paraId="315A21DA" w14:textId="77777777" w:rsidTr="00A53455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CC51" w14:textId="77777777" w:rsidR="00A53455" w:rsidRPr="00A53455" w:rsidRDefault="00A53455" w:rsidP="00A5345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 xml:space="preserve">      Zarys International </w:t>
            </w:r>
            <w:proofErr w:type="spellStart"/>
            <w:r w:rsidRPr="00A53455">
              <w:rPr>
                <w:sz w:val="20"/>
                <w:szCs w:val="20"/>
                <w:lang w:eastAsia="pl-PL"/>
              </w:rPr>
              <w:t>Group</w:t>
            </w:r>
            <w:proofErr w:type="spellEnd"/>
            <w:r w:rsidRPr="00A53455">
              <w:rPr>
                <w:sz w:val="20"/>
                <w:szCs w:val="20"/>
                <w:lang w:eastAsia="pl-PL"/>
              </w:rPr>
              <w:t xml:space="preserve"> Sp.  z o. o. Sp. k. </w:t>
            </w:r>
          </w:p>
          <w:p w14:paraId="715F0DF3" w14:textId="77777777" w:rsidR="00A53455" w:rsidRPr="00A53455" w:rsidRDefault="00A53455" w:rsidP="00A5345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 xml:space="preserve">Ul. Pod Borem 18, 41-808 Zabrze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0AE7" w14:textId="20A6D735" w:rsidR="00A53455" w:rsidRPr="00A53455" w:rsidRDefault="00A53455" w:rsidP="00A5345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>90,03</w:t>
            </w:r>
          </w:p>
        </w:tc>
      </w:tr>
    </w:tbl>
    <w:p w14:paraId="405B3FEF" w14:textId="77777777" w:rsidR="0029131D" w:rsidRDefault="0029131D" w:rsidP="0029131D">
      <w:pPr>
        <w:suppressAutoHyphens w:val="0"/>
        <w:rPr>
          <w:lang w:eastAsia="pl-PL"/>
        </w:rPr>
      </w:pPr>
    </w:p>
    <w:p w14:paraId="2209AC63" w14:textId="68272249" w:rsidR="0029131D" w:rsidRPr="0075579E" w:rsidRDefault="0029131D" w:rsidP="0029131D">
      <w:pPr>
        <w:suppressAutoHyphens w:val="0"/>
        <w:rPr>
          <w:lang w:eastAsia="pl-PL"/>
        </w:rPr>
      </w:pPr>
      <w:r w:rsidRPr="0075579E">
        <w:rPr>
          <w:lang w:eastAsia="pl-PL"/>
        </w:rPr>
        <w:t xml:space="preserve">Zamawiający odrzuca ofertę  firmy </w:t>
      </w:r>
      <w:r>
        <w:rPr>
          <w:lang w:eastAsia="pl-PL"/>
        </w:rPr>
        <w:t>Intra med. Sp.  z o. o.</w:t>
      </w:r>
    </w:p>
    <w:p w14:paraId="74FDF7B1" w14:textId="07B07F81" w:rsidR="00475ECD" w:rsidRDefault="00475ECD" w:rsidP="00475ECD">
      <w:pPr>
        <w:suppressAutoHyphens w:val="0"/>
        <w:jc w:val="both"/>
      </w:pPr>
      <w:r>
        <w:rPr>
          <w:u w:val="single"/>
        </w:rPr>
        <w:t>Podstawa prawna :</w:t>
      </w:r>
      <w:r>
        <w:t xml:space="preserve"> Art. 226 ust. 1 pkt 5 –  Zamawiający odrzuca ofertę jeżeli jest niezgodna z warunkami zamówienia </w:t>
      </w:r>
      <w:r w:rsidR="0029131D">
        <w:t>.</w:t>
      </w:r>
    </w:p>
    <w:p w14:paraId="4E142B79" w14:textId="77777777" w:rsidR="00475ECD" w:rsidRDefault="00475ECD" w:rsidP="00475ECD">
      <w:pPr>
        <w:suppressAutoHyphens w:val="0"/>
        <w:jc w:val="both"/>
      </w:pPr>
      <w:r>
        <w:rPr>
          <w:u w:val="single"/>
        </w:rPr>
        <w:t xml:space="preserve">Podstawa faktyczna </w:t>
      </w:r>
      <w:r>
        <w:t xml:space="preserve">:  </w:t>
      </w:r>
    </w:p>
    <w:p w14:paraId="76D4A9A1" w14:textId="4A008903" w:rsidR="00475ECD" w:rsidRDefault="00475ECD" w:rsidP="00475ECD">
      <w:pPr>
        <w:suppressAutoHyphens w:val="0"/>
        <w:jc w:val="both"/>
      </w:pPr>
      <w:r>
        <w:t xml:space="preserve">Wykonawca zaoferował w poz. 1 – 3 produkty niezgodne z klasyfikacją </w:t>
      </w:r>
      <w:r w:rsidR="00EF0214">
        <w:t>wymaganą przez zamawiającego</w:t>
      </w:r>
      <w:r>
        <w:t>, Zamawiający  dopuścił  produkty klasa  I reguła powyżej 5 Wykonawca zaoferował produkty klasy I reguły 5 – jak podał w  wyjaśnieniach lub k</w:t>
      </w:r>
      <w:r w:rsidR="0029131D">
        <w:t>la</w:t>
      </w:r>
      <w:r>
        <w:t>sy I reguły 4 jak pod</w:t>
      </w:r>
      <w:r w:rsidR="0029131D">
        <w:t>a</w:t>
      </w:r>
      <w:r>
        <w:t xml:space="preserve">ł w ofercie.  </w:t>
      </w:r>
    </w:p>
    <w:p w14:paraId="0D0296EB" w14:textId="13870043" w:rsidR="0029131D" w:rsidRDefault="0029131D" w:rsidP="00475ECD">
      <w:pPr>
        <w:suppressAutoHyphens w:val="0"/>
        <w:jc w:val="both"/>
      </w:pPr>
      <w:r>
        <w:t xml:space="preserve">Poza tym  Wykonawca załączył nieważne deklaracje zgodności . </w:t>
      </w:r>
    </w:p>
    <w:p w14:paraId="5DB49965" w14:textId="77777777" w:rsidR="00475ECD" w:rsidRDefault="00475ECD" w:rsidP="00475ECD"/>
    <w:p w14:paraId="5974C74C" w14:textId="7A673083" w:rsidR="0075579E" w:rsidRDefault="0075579E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37A1FA56" w14:textId="77777777" w:rsidR="00F15D86" w:rsidRPr="00AC03C7" w:rsidRDefault="00F15D86" w:rsidP="00741CC8">
      <w:pPr>
        <w:pStyle w:val="Standard"/>
        <w:suppressAutoHyphens w:val="0"/>
        <w:ind w:right="-17"/>
        <w:jc w:val="both"/>
        <w:rPr>
          <w:sz w:val="16"/>
          <w:szCs w:val="16"/>
          <w:lang w:eastAsia="pl-PL"/>
        </w:rPr>
      </w:pPr>
    </w:p>
    <w:p w14:paraId="4F9BD346" w14:textId="77777777" w:rsidR="00AC03C7" w:rsidRDefault="00AC03C7" w:rsidP="00AC03C7">
      <w:pPr>
        <w:suppressAutoHyphens w:val="0"/>
        <w:rPr>
          <w:lang w:eastAsia="pl-PL"/>
        </w:rPr>
      </w:pPr>
    </w:p>
    <w:p w14:paraId="61289F6B" w14:textId="77777777" w:rsidR="00AC03C7" w:rsidRDefault="00AC03C7" w:rsidP="00AC03C7">
      <w:pPr>
        <w:suppressAutoHyphens w:val="0"/>
        <w:rPr>
          <w:lang w:eastAsia="pl-PL"/>
        </w:rPr>
      </w:pPr>
    </w:p>
    <w:p w14:paraId="2A56B0CB" w14:textId="77777777" w:rsidR="00AC03C7" w:rsidRDefault="00AC03C7" w:rsidP="00AC03C7">
      <w:pPr>
        <w:suppressAutoHyphens w:val="0"/>
        <w:rPr>
          <w:lang w:eastAsia="pl-PL"/>
        </w:rPr>
      </w:pPr>
    </w:p>
    <w:p w14:paraId="71172FD2" w14:textId="77777777" w:rsidR="00AC03C7" w:rsidRDefault="00AC03C7" w:rsidP="00AC03C7">
      <w:pPr>
        <w:suppressAutoHyphens w:val="0"/>
        <w:rPr>
          <w:lang w:eastAsia="pl-PL"/>
        </w:rPr>
      </w:pPr>
    </w:p>
    <w:p w14:paraId="0CB68144" w14:textId="77777777" w:rsidR="00AC03C7" w:rsidRPr="001F2CA3" w:rsidRDefault="00AC03C7" w:rsidP="00AC03C7">
      <w:pPr>
        <w:suppressAutoHyphens w:val="0"/>
        <w:rPr>
          <w:lang w:eastAsia="pl-PL"/>
        </w:rPr>
      </w:pPr>
    </w:p>
    <w:p w14:paraId="4D58B59A" w14:textId="6A408704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</w:t>
      </w:r>
      <w:r w:rsidR="00042393">
        <w:rPr>
          <w:b/>
          <w:bCs/>
          <w:sz w:val="22"/>
          <w:szCs w:val="22"/>
          <w:lang w:eastAsia="pl-PL"/>
        </w:rPr>
        <w:t xml:space="preserve">      </w:t>
      </w:r>
      <w:r>
        <w:rPr>
          <w:b/>
          <w:bCs/>
          <w:sz w:val="22"/>
          <w:szCs w:val="22"/>
          <w:lang w:eastAsia="pl-PL"/>
        </w:rPr>
        <w:t xml:space="preserve">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B78"/>
    <w:rsid w:val="00031DCC"/>
    <w:rsid w:val="00034CD0"/>
    <w:rsid w:val="0004089C"/>
    <w:rsid w:val="00042393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357A"/>
    <w:rsid w:val="000736D6"/>
    <w:rsid w:val="00073CEC"/>
    <w:rsid w:val="00080C26"/>
    <w:rsid w:val="00083AEE"/>
    <w:rsid w:val="00084A80"/>
    <w:rsid w:val="0008560A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2CA3"/>
    <w:rsid w:val="001F40D7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52E74"/>
    <w:rsid w:val="00253775"/>
    <w:rsid w:val="00254F05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131D"/>
    <w:rsid w:val="002921D7"/>
    <w:rsid w:val="00292A32"/>
    <w:rsid w:val="00293FD2"/>
    <w:rsid w:val="002A1F42"/>
    <w:rsid w:val="002A6864"/>
    <w:rsid w:val="002B1703"/>
    <w:rsid w:val="002B2FC7"/>
    <w:rsid w:val="002B3775"/>
    <w:rsid w:val="002B4290"/>
    <w:rsid w:val="002B5E10"/>
    <w:rsid w:val="002B7AAB"/>
    <w:rsid w:val="002C0C76"/>
    <w:rsid w:val="002C544C"/>
    <w:rsid w:val="002D3839"/>
    <w:rsid w:val="002D4554"/>
    <w:rsid w:val="002D649C"/>
    <w:rsid w:val="002D719D"/>
    <w:rsid w:val="002E435B"/>
    <w:rsid w:val="002E625A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633F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0D00"/>
    <w:rsid w:val="003329AA"/>
    <w:rsid w:val="00335FE7"/>
    <w:rsid w:val="00336F87"/>
    <w:rsid w:val="003370FD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75A"/>
    <w:rsid w:val="00371BBA"/>
    <w:rsid w:val="00371C56"/>
    <w:rsid w:val="003743C5"/>
    <w:rsid w:val="003757F4"/>
    <w:rsid w:val="0037748A"/>
    <w:rsid w:val="003778E6"/>
    <w:rsid w:val="00377C4E"/>
    <w:rsid w:val="00383097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42D5"/>
    <w:rsid w:val="00434E11"/>
    <w:rsid w:val="004365EB"/>
    <w:rsid w:val="004427F3"/>
    <w:rsid w:val="0045083D"/>
    <w:rsid w:val="00451C9F"/>
    <w:rsid w:val="0046452C"/>
    <w:rsid w:val="00470399"/>
    <w:rsid w:val="004717B6"/>
    <w:rsid w:val="00471DC1"/>
    <w:rsid w:val="0047205E"/>
    <w:rsid w:val="004724AC"/>
    <w:rsid w:val="00472D4C"/>
    <w:rsid w:val="004746C2"/>
    <w:rsid w:val="00474D6F"/>
    <w:rsid w:val="00475A07"/>
    <w:rsid w:val="00475ECD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C4BDA"/>
    <w:rsid w:val="004D79D6"/>
    <w:rsid w:val="004E03D6"/>
    <w:rsid w:val="004E209C"/>
    <w:rsid w:val="004E4F77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D2E"/>
    <w:rsid w:val="00517B09"/>
    <w:rsid w:val="00520AD7"/>
    <w:rsid w:val="005228FB"/>
    <w:rsid w:val="00523680"/>
    <w:rsid w:val="00531BF7"/>
    <w:rsid w:val="005368EB"/>
    <w:rsid w:val="005378ED"/>
    <w:rsid w:val="00537B4A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31947"/>
    <w:rsid w:val="0065143D"/>
    <w:rsid w:val="00651AE7"/>
    <w:rsid w:val="00653698"/>
    <w:rsid w:val="0065377F"/>
    <w:rsid w:val="006539A2"/>
    <w:rsid w:val="00660128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B4907"/>
    <w:rsid w:val="006B54F7"/>
    <w:rsid w:val="006B75D6"/>
    <w:rsid w:val="006C2B2F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7A9"/>
    <w:rsid w:val="006E2186"/>
    <w:rsid w:val="006E2A16"/>
    <w:rsid w:val="006E3489"/>
    <w:rsid w:val="006E5382"/>
    <w:rsid w:val="006F1EF7"/>
    <w:rsid w:val="006F31C3"/>
    <w:rsid w:val="006F4E31"/>
    <w:rsid w:val="006F6683"/>
    <w:rsid w:val="006F70C3"/>
    <w:rsid w:val="00703E86"/>
    <w:rsid w:val="00703FE0"/>
    <w:rsid w:val="00705C1B"/>
    <w:rsid w:val="007105B1"/>
    <w:rsid w:val="00713386"/>
    <w:rsid w:val="0071610B"/>
    <w:rsid w:val="007166A4"/>
    <w:rsid w:val="00721EEB"/>
    <w:rsid w:val="00727C2C"/>
    <w:rsid w:val="00730992"/>
    <w:rsid w:val="00730CE5"/>
    <w:rsid w:val="00730F03"/>
    <w:rsid w:val="007339B4"/>
    <w:rsid w:val="00737A94"/>
    <w:rsid w:val="00740CD0"/>
    <w:rsid w:val="00741CC8"/>
    <w:rsid w:val="00745444"/>
    <w:rsid w:val="007463C2"/>
    <w:rsid w:val="00750440"/>
    <w:rsid w:val="00752999"/>
    <w:rsid w:val="00752E17"/>
    <w:rsid w:val="0075579E"/>
    <w:rsid w:val="0076179F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597D"/>
    <w:rsid w:val="007C79AF"/>
    <w:rsid w:val="007D02D1"/>
    <w:rsid w:val="007D37CA"/>
    <w:rsid w:val="007D4AEB"/>
    <w:rsid w:val="007E459B"/>
    <w:rsid w:val="007F3CC8"/>
    <w:rsid w:val="007F67F8"/>
    <w:rsid w:val="008105F9"/>
    <w:rsid w:val="00815FBF"/>
    <w:rsid w:val="00820BC7"/>
    <w:rsid w:val="00822AAE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902B5E"/>
    <w:rsid w:val="0090593C"/>
    <w:rsid w:val="0091121E"/>
    <w:rsid w:val="00911F61"/>
    <w:rsid w:val="00913E6F"/>
    <w:rsid w:val="009202CC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50597"/>
    <w:rsid w:val="00A51D3F"/>
    <w:rsid w:val="00A51EBC"/>
    <w:rsid w:val="00A53455"/>
    <w:rsid w:val="00A5772A"/>
    <w:rsid w:val="00A645A8"/>
    <w:rsid w:val="00A66413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03C7"/>
    <w:rsid w:val="00AC57F8"/>
    <w:rsid w:val="00AC714A"/>
    <w:rsid w:val="00AC7288"/>
    <w:rsid w:val="00AD0D08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3F07"/>
    <w:rsid w:val="00BD51D9"/>
    <w:rsid w:val="00BD6F90"/>
    <w:rsid w:val="00BE0953"/>
    <w:rsid w:val="00BE33BC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31C7"/>
    <w:rsid w:val="00CF7795"/>
    <w:rsid w:val="00D05EB1"/>
    <w:rsid w:val="00D066E5"/>
    <w:rsid w:val="00D06E17"/>
    <w:rsid w:val="00D10960"/>
    <w:rsid w:val="00D13A78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4047"/>
    <w:rsid w:val="00E36F61"/>
    <w:rsid w:val="00E459C1"/>
    <w:rsid w:val="00E50733"/>
    <w:rsid w:val="00E51665"/>
    <w:rsid w:val="00E541CC"/>
    <w:rsid w:val="00E60F55"/>
    <w:rsid w:val="00E60F67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5A32"/>
    <w:rsid w:val="00E940FE"/>
    <w:rsid w:val="00E941DF"/>
    <w:rsid w:val="00EA2E93"/>
    <w:rsid w:val="00EB0E74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14"/>
    <w:rsid w:val="00EF02B3"/>
    <w:rsid w:val="00EF3AE3"/>
    <w:rsid w:val="00EF477C"/>
    <w:rsid w:val="00EF6BCF"/>
    <w:rsid w:val="00F12399"/>
    <w:rsid w:val="00F13C40"/>
    <w:rsid w:val="00F149BC"/>
    <w:rsid w:val="00F15D86"/>
    <w:rsid w:val="00F214FB"/>
    <w:rsid w:val="00F22D12"/>
    <w:rsid w:val="00F250FD"/>
    <w:rsid w:val="00F260FC"/>
    <w:rsid w:val="00F37519"/>
    <w:rsid w:val="00F47528"/>
    <w:rsid w:val="00F53A90"/>
    <w:rsid w:val="00F56160"/>
    <w:rsid w:val="00F60092"/>
    <w:rsid w:val="00F61AB0"/>
    <w:rsid w:val="00F635D8"/>
    <w:rsid w:val="00F662D5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Zamówienia Publiczne</cp:lastModifiedBy>
  <cp:revision>6</cp:revision>
  <cp:lastPrinted>2023-05-30T11:37:00Z</cp:lastPrinted>
  <dcterms:created xsi:type="dcterms:W3CDTF">2023-06-06T11:50:00Z</dcterms:created>
  <dcterms:modified xsi:type="dcterms:W3CDTF">2023-06-07T08:21:00Z</dcterms:modified>
</cp:coreProperties>
</file>