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532F"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7BC016D9"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13398ECD"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2280DA4"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75A004C5"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16E4029D"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4444FD0E"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5ACC885"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70956643"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E811147"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8808ADD"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665C115B"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7512BE6D"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6B204ACA"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50E21680"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0C8614BB"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0ED5F073" w14:textId="77777777" w:rsidR="00A74BC5" w:rsidRPr="001E0F0C" w:rsidRDefault="00A74BC5" w:rsidP="001E0F0C">
      <w:pPr>
        <w:pStyle w:val="ust"/>
        <w:tabs>
          <w:tab w:val="left" w:pos="3555"/>
        </w:tabs>
        <w:spacing w:before="0" w:after="0"/>
        <w:ind w:left="0" w:firstLine="0"/>
        <w:jc w:val="center"/>
        <w:rPr>
          <w:rFonts w:ascii="Arial" w:hAnsi="Arial" w:cs="Arial"/>
          <w:b/>
          <w:bCs/>
          <w:color w:val="000000" w:themeColor="text1"/>
          <w:sz w:val="96"/>
          <w:szCs w:val="96"/>
        </w:rPr>
      </w:pPr>
      <w:r w:rsidRPr="001E0F0C">
        <w:rPr>
          <w:rFonts w:ascii="Arial" w:hAnsi="Arial" w:cs="Arial"/>
          <w:b/>
          <w:bCs/>
          <w:color w:val="000000" w:themeColor="text1"/>
          <w:sz w:val="96"/>
          <w:szCs w:val="96"/>
        </w:rPr>
        <w:t>SWZ</w:t>
      </w:r>
    </w:p>
    <w:p w14:paraId="40762D31" w14:textId="6C97ED08" w:rsidR="00A74BC5" w:rsidRDefault="00A74BC5" w:rsidP="00302CC4">
      <w:pPr>
        <w:pStyle w:val="ust"/>
        <w:tabs>
          <w:tab w:val="left" w:pos="3555"/>
        </w:tabs>
        <w:spacing w:before="0" w:after="0"/>
        <w:ind w:left="0" w:firstLine="0"/>
        <w:jc w:val="center"/>
        <w:rPr>
          <w:rFonts w:ascii="Arial" w:hAnsi="Arial" w:cs="Arial"/>
          <w:b/>
          <w:color w:val="000000" w:themeColor="text1"/>
          <w:sz w:val="40"/>
          <w:szCs w:val="40"/>
        </w:rPr>
      </w:pPr>
      <w:bookmarkStart w:id="0" w:name="_Hlk90535990"/>
      <w:r w:rsidRPr="00A74BC5">
        <w:rPr>
          <w:rFonts w:ascii="Arial" w:hAnsi="Arial" w:cs="Arial"/>
          <w:b/>
          <w:color w:val="000000" w:themeColor="text1"/>
          <w:sz w:val="40"/>
          <w:szCs w:val="40"/>
        </w:rPr>
        <w:t>Sukcesywna dostawa</w:t>
      </w:r>
      <w:r w:rsidRPr="00A74BC5">
        <w:rPr>
          <w:rFonts w:ascii="Arial" w:hAnsi="Arial" w:cs="Arial"/>
          <w:b/>
          <w:bCs/>
          <w:color w:val="000000" w:themeColor="text1"/>
          <w:sz w:val="40"/>
          <w:szCs w:val="40"/>
        </w:rPr>
        <w:t xml:space="preserve"> wyrobów</w:t>
      </w:r>
      <w:r w:rsidRPr="00A74BC5">
        <w:rPr>
          <w:rFonts w:ascii="Arial" w:hAnsi="Arial" w:cs="Arial"/>
          <w:b/>
          <w:color w:val="000000" w:themeColor="text1"/>
          <w:sz w:val="40"/>
          <w:szCs w:val="40"/>
        </w:rPr>
        <w:t xml:space="preserve"> </w:t>
      </w:r>
      <w:r w:rsidR="00171272" w:rsidRPr="00A74BC5">
        <w:rPr>
          <w:rFonts w:ascii="Arial" w:hAnsi="Arial" w:cs="Arial"/>
          <w:b/>
          <w:color w:val="000000" w:themeColor="text1"/>
          <w:sz w:val="40"/>
          <w:szCs w:val="40"/>
        </w:rPr>
        <w:t xml:space="preserve">do budowy sieci </w:t>
      </w:r>
      <w:proofErr w:type="spellStart"/>
      <w:r w:rsidR="00171272" w:rsidRPr="00A74BC5">
        <w:rPr>
          <w:rFonts w:ascii="Arial" w:hAnsi="Arial" w:cs="Arial"/>
          <w:b/>
          <w:color w:val="000000" w:themeColor="text1"/>
          <w:sz w:val="40"/>
          <w:szCs w:val="40"/>
        </w:rPr>
        <w:t>wodno</w:t>
      </w:r>
      <w:proofErr w:type="spellEnd"/>
      <w:r w:rsidR="00171272" w:rsidRPr="00A74BC5">
        <w:rPr>
          <w:rFonts w:ascii="Arial" w:hAnsi="Arial" w:cs="Arial"/>
          <w:b/>
          <w:color w:val="000000" w:themeColor="text1"/>
          <w:sz w:val="40"/>
          <w:szCs w:val="40"/>
        </w:rPr>
        <w:t xml:space="preserve"> – kanalizacyjnych </w:t>
      </w:r>
      <w:r w:rsidRPr="00A74BC5">
        <w:rPr>
          <w:rFonts w:ascii="Arial" w:hAnsi="Arial" w:cs="Arial"/>
          <w:b/>
          <w:color w:val="000000" w:themeColor="text1"/>
          <w:sz w:val="40"/>
          <w:szCs w:val="40"/>
        </w:rPr>
        <w:t xml:space="preserve">z tworzyw sztucznych </w:t>
      </w:r>
      <w:r w:rsidR="009947AE">
        <w:rPr>
          <w:rFonts w:ascii="Arial" w:hAnsi="Arial" w:cs="Arial"/>
          <w:b/>
          <w:color w:val="000000" w:themeColor="text1"/>
          <w:sz w:val="40"/>
          <w:szCs w:val="40"/>
        </w:rPr>
        <w:br/>
      </w:r>
      <w:r w:rsidRPr="00A74BC5">
        <w:rPr>
          <w:rFonts w:ascii="Arial" w:hAnsi="Arial" w:cs="Arial"/>
          <w:b/>
          <w:color w:val="000000" w:themeColor="text1"/>
          <w:sz w:val="40"/>
          <w:szCs w:val="40"/>
        </w:rPr>
        <w:t xml:space="preserve">w roku </w:t>
      </w:r>
      <w:r w:rsidR="007154B2">
        <w:rPr>
          <w:rFonts w:ascii="Arial" w:hAnsi="Arial" w:cs="Arial"/>
          <w:b/>
          <w:color w:val="000000" w:themeColor="text1"/>
          <w:sz w:val="40"/>
          <w:szCs w:val="40"/>
        </w:rPr>
        <w:t>202</w:t>
      </w:r>
      <w:bookmarkEnd w:id="0"/>
      <w:r w:rsidR="0016153B">
        <w:rPr>
          <w:rFonts w:ascii="Arial" w:hAnsi="Arial" w:cs="Arial"/>
          <w:b/>
          <w:color w:val="000000" w:themeColor="text1"/>
          <w:sz w:val="40"/>
          <w:szCs w:val="40"/>
        </w:rPr>
        <w:t>5</w:t>
      </w:r>
      <w:r w:rsidRPr="00A74BC5">
        <w:rPr>
          <w:rFonts w:ascii="Arial" w:hAnsi="Arial" w:cs="Arial"/>
          <w:b/>
          <w:color w:val="000000" w:themeColor="text1"/>
          <w:sz w:val="40"/>
          <w:szCs w:val="40"/>
        </w:rPr>
        <w:t xml:space="preserve"> dla potrzeb </w:t>
      </w:r>
      <w:r w:rsidR="00D30CA1" w:rsidRPr="00D30CA1">
        <w:rPr>
          <w:rFonts w:ascii="Arial" w:hAnsi="Arial" w:cs="Arial"/>
          <w:b/>
          <w:color w:val="000000" w:themeColor="text1"/>
          <w:sz w:val="40"/>
          <w:szCs w:val="40"/>
        </w:rPr>
        <w:t>Miejskiego Zakładu Wodociągów i Kanalizacji</w:t>
      </w:r>
      <w:r w:rsidRPr="00A74BC5">
        <w:rPr>
          <w:rFonts w:ascii="Arial" w:hAnsi="Arial" w:cs="Arial"/>
          <w:b/>
          <w:color w:val="000000" w:themeColor="text1"/>
          <w:sz w:val="40"/>
          <w:szCs w:val="40"/>
        </w:rPr>
        <w:t xml:space="preserve"> Sp. z o.o.</w:t>
      </w:r>
      <w:r w:rsidR="00C67B20">
        <w:rPr>
          <w:rFonts w:ascii="Arial" w:hAnsi="Arial" w:cs="Arial"/>
          <w:b/>
          <w:color w:val="000000" w:themeColor="text1"/>
          <w:sz w:val="40"/>
          <w:szCs w:val="40"/>
        </w:rPr>
        <w:t xml:space="preserve"> Kęty</w:t>
      </w:r>
    </w:p>
    <w:p w14:paraId="10B07A3C" w14:textId="77777777" w:rsidR="00302CC4" w:rsidRDefault="00302CC4" w:rsidP="00302CC4">
      <w:pPr>
        <w:pStyle w:val="ust"/>
        <w:tabs>
          <w:tab w:val="left" w:pos="3555"/>
        </w:tabs>
        <w:spacing w:before="0" w:after="0"/>
        <w:ind w:left="0" w:firstLine="0"/>
        <w:jc w:val="center"/>
        <w:rPr>
          <w:rFonts w:ascii="Arial" w:hAnsi="Arial" w:cs="Arial"/>
          <w:b/>
          <w:color w:val="000000" w:themeColor="text1"/>
          <w:sz w:val="40"/>
          <w:szCs w:val="40"/>
        </w:rPr>
      </w:pPr>
    </w:p>
    <w:p w14:paraId="5D4E0392" w14:textId="77777777" w:rsidR="00302CC4" w:rsidRDefault="00302CC4" w:rsidP="00302CC4">
      <w:pPr>
        <w:pStyle w:val="ust"/>
        <w:tabs>
          <w:tab w:val="left" w:pos="3555"/>
        </w:tabs>
        <w:spacing w:before="0" w:after="0"/>
        <w:ind w:left="0" w:firstLine="0"/>
        <w:jc w:val="center"/>
        <w:rPr>
          <w:rFonts w:ascii="Arial" w:hAnsi="Arial" w:cs="Arial"/>
          <w:b/>
          <w:color w:val="000000" w:themeColor="text1"/>
          <w:sz w:val="40"/>
          <w:szCs w:val="40"/>
        </w:rPr>
      </w:pPr>
    </w:p>
    <w:p w14:paraId="14EBE596" w14:textId="4235321C" w:rsidR="00A74BC5" w:rsidRPr="00A776A7" w:rsidRDefault="009B4E50" w:rsidP="00D310E6">
      <w:pPr>
        <w:pStyle w:val="ust"/>
        <w:spacing w:before="0" w:after="0"/>
        <w:ind w:left="0" w:firstLine="0"/>
        <w:jc w:val="center"/>
        <w:rPr>
          <w:rFonts w:ascii="Arial" w:hAnsi="Arial" w:cs="Arial"/>
          <w:b/>
          <w:color w:val="000000" w:themeColor="text1"/>
          <w:sz w:val="40"/>
          <w:szCs w:val="40"/>
        </w:rPr>
      </w:pPr>
      <w:r>
        <w:rPr>
          <w:rFonts w:ascii="Arial" w:hAnsi="Arial" w:cs="Arial"/>
          <w:b/>
          <w:color w:val="000000" w:themeColor="text1"/>
          <w:sz w:val="40"/>
          <w:szCs w:val="40"/>
        </w:rPr>
        <w:t>15</w:t>
      </w:r>
      <w:r w:rsidR="00974FE0" w:rsidRPr="00AF2A75">
        <w:rPr>
          <w:rFonts w:ascii="Arial" w:hAnsi="Arial" w:cs="Arial"/>
          <w:b/>
          <w:color w:val="000000" w:themeColor="text1"/>
          <w:sz w:val="40"/>
          <w:szCs w:val="40"/>
        </w:rPr>
        <w:t>-DT/</w:t>
      </w:r>
      <w:r w:rsidR="007154B2" w:rsidRPr="00AF2A75">
        <w:rPr>
          <w:rFonts w:ascii="Arial" w:hAnsi="Arial" w:cs="Arial"/>
          <w:b/>
          <w:color w:val="000000" w:themeColor="text1"/>
          <w:sz w:val="40"/>
          <w:szCs w:val="40"/>
        </w:rPr>
        <w:t>202</w:t>
      </w:r>
      <w:r w:rsidR="0016153B">
        <w:rPr>
          <w:rFonts w:ascii="Arial" w:hAnsi="Arial" w:cs="Arial"/>
          <w:b/>
          <w:color w:val="000000" w:themeColor="text1"/>
          <w:sz w:val="40"/>
          <w:szCs w:val="40"/>
        </w:rPr>
        <w:t>4</w:t>
      </w:r>
    </w:p>
    <w:p w14:paraId="38D37466"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3253CC8"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66998252"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A297070"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12CB3AB4"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1997BFD8"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6DA77AA3"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4D18AFC2"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471B78B9"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03F3237B"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1A4EA18"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4EB56E57"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2156CE5B"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1A374F3B"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56E73990" w14:textId="414CAABC" w:rsidR="00A74BC5" w:rsidRDefault="00A74BC5" w:rsidP="00A74BC5">
      <w:pPr>
        <w:pStyle w:val="ust"/>
        <w:spacing w:before="0" w:after="0"/>
        <w:ind w:left="0" w:firstLine="0"/>
        <w:rPr>
          <w:rFonts w:ascii="Arial" w:hAnsi="Arial" w:cs="Arial"/>
          <w:b/>
          <w:bCs/>
          <w:color w:val="000000" w:themeColor="text1"/>
          <w:sz w:val="20"/>
          <w:szCs w:val="20"/>
        </w:rPr>
      </w:pPr>
    </w:p>
    <w:p w14:paraId="353EBA93" w14:textId="42886FCB" w:rsidR="00171272" w:rsidRDefault="00171272" w:rsidP="00A74BC5">
      <w:pPr>
        <w:pStyle w:val="ust"/>
        <w:spacing w:before="0" w:after="0"/>
        <w:ind w:left="0" w:firstLine="0"/>
        <w:rPr>
          <w:rFonts w:ascii="Arial" w:hAnsi="Arial" w:cs="Arial"/>
          <w:b/>
          <w:bCs/>
          <w:color w:val="000000" w:themeColor="text1"/>
          <w:sz w:val="20"/>
          <w:szCs w:val="20"/>
        </w:rPr>
      </w:pPr>
    </w:p>
    <w:p w14:paraId="0735A926" w14:textId="30A6C796" w:rsidR="00171272" w:rsidRDefault="00171272" w:rsidP="00A74BC5">
      <w:pPr>
        <w:pStyle w:val="ust"/>
        <w:spacing w:before="0" w:after="0"/>
        <w:ind w:left="0" w:firstLine="0"/>
        <w:rPr>
          <w:rFonts w:ascii="Arial" w:hAnsi="Arial" w:cs="Arial"/>
          <w:b/>
          <w:bCs/>
          <w:color w:val="000000" w:themeColor="text1"/>
          <w:sz w:val="20"/>
          <w:szCs w:val="20"/>
        </w:rPr>
      </w:pPr>
    </w:p>
    <w:p w14:paraId="0943827D" w14:textId="77777777" w:rsidR="00171272" w:rsidRPr="00A74BC5" w:rsidRDefault="00171272" w:rsidP="00A74BC5">
      <w:pPr>
        <w:pStyle w:val="ust"/>
        <w:spacing w:before="0" w:after="0"/>
        <w:ind w:left="0" w:firstLine="0"/>
        <w:rPr>
          <w:rFonts w:ascii="Arial" w:hAnsi="Arial" w:cs="Arial"/>
          <w:b/>
          <w:bCs/>
          <w:color w:val="000000" w:themeColor="text1"/>
          <w:sz w:val="20"/>
          <w:szCs w:val="20"/>
        </w:rPr>
      </w:pPr>
    </w:p>
    <w:p w14:paraId="7F982CD0"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0BFC3029" w14:textId="77777777" w:rsidR="00A74BC5" w:rsidRPr="00A74BC5" w:rsidRDefault="00A74BC5" w:rsidP="00A74BC5">
      <w:pPr>
        <w:pStyle w:val="ust"/>
        <w:spacing w:before="0" w:after="0"/>
        <w:ind w:left="0" w:firstLine="0"/>
        <w:rPr>
          <w:rFonts w:ascii="Arial" w:hAnsi="Arial" w:cs="Arial"/>
          <w:b/>
          <w:bCs/>
          <w:color w:val="000000" w:themeColor="text1"/>
          <w:sz w:val="20"/>
          <w:szCs w:val="20"/>
        </w:rPr>
      </w:pPr>
    </w:p>
    <w:p w14:paraId="6760A307" w14:textId="77777777"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
          <w:bCs/>
          <w:color w:val="000000" w:themeColor="text1"/>
          <w:sz w:val="20"/>
          <w:szCs w:val="20"/>
        </w:rPr>
        <w:t>I. NAZWA I ADRES ZAMAWIAJĄCEGO ORAZ NAZWA ZAMÓWIENIA</w:t>
      </w:r>
    </w:p>
    <w:p w14:paraId="015B2B3F" w14:textId="77777777" w:rsidR="00A74BC5" w:rsidRPr="00A74BC5" w:rsidRDefault="00A74BC5" w:rsidP="00A74BC5">
      <w:pPr>
        <w:pStyle w:val="ust"/>
        <w:spacing w:before="0" w:after="0"/>
        <w:ind w:left="0" w:firstLine="0"/>
        <w:rPr>
          <w:rFonts w:ascii="Arial" w:hAnsi="Arial" w:cs="Arial"/>
          <w:color w:val="000000" w:themeColor="text1"/>
          <w:sz w:val="20"/>
          <w:szCs w:val="20"/>
        </w:rPr>
      </w:pPr>
    </w:p>
    <w:p w14:paraId="2196D25A" w14:textId="77777777"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
          <w:bCs/>
          <w:color w:val="000000" w:themeColor="text1"/>
          <w:sz w:val="20"/>
          <w:szCs w:val="20"/>
        </w:rPr>
        <w:t>Zamawiający</w:t>
      </w:r>
      <w:r w:rsidRPr="00A74BC5">
        <w:rPr>
          <w:rFonts w:ascii="Arial" w:hAnsi="Arial" w:cs="Arial"/>
          <w:color w:val="000000" w:themeColor="text1"/>
          <w:sz w:val="20"/>
          <w:szCs w:val="20"/>
        </w:rPr>
        <w:t xml:space="preserve"> -Miejski Zakład Wodociągów i Kanalizacji Spółka z o. o., 32-650 Kęty, ul. Świętego Maksymiliana Kolbe, nr 25a, zwany dalej  </w:t>
      </w:r>
      <w:proofErr w:type="spellStart"/>
      <w:r w:rsidRPr="00A74BC5">
        <w:rPr>
          <w:rFonts w:ascii="Arial" w:hAnsi="Arial" w:cs="Arial"/>
          <w:color w:val="000000" w:themeColor="text1"/>
          <w:sz w:val="20"/>
          <w:szCs w:val="20"/>
        </w:rPr>
        <w:t>MZWiK</w:t>
      </w:r>
      <w:proofErr w:type="spellEnd"/>
      <w:r w:rsidRPr="00A74BC5">
        <w:rPr>
          <w:rFonts w:ascii="Arial" w:hAnsi="Arial" w:cs="Arial"/>
          <w:color w:val="000000" w:themeColor="text1"/>
          <w:sz w:val="20"/>
          <w:szCs w:val="20"/>
        </w:rPr>
        <w:t xml:space="preserve"> Sp. z o.o. lub „zamawiającym”.</w:t>
      </w:r>
    </w:p>
    <w:p w14:paraId="32107E98" w14:textId="77777777" w:rsidR="00A74BC5" w:rsidRPr="00A74BC5" w:rsidRDefault="00A74BC5" w:rsidP="00A74BC5">
      <w:pPr>
        <w:pStyle w:val="ust"/>
        <w:spacing w:before="0" w:after="0"/>
        <w:ind w:left="709" w:firstLine="0"/>
        <w:rPr>
          <w:rFonts w:ascii="Arial" w:hAnsi="Arial" w:cs="Arial"/>
          <w:color w:val="000000" w:themeColor="text1"/>
          <w:sz w:val="20"/>
          <w:szCs w:val="20"/>
        </w:rPr>
      </w:pPr>
    </w:p>
    <w:p w14:paraId="3DD55F87" w14:textId="41750BF8"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
          <w:bCs/>
          <w:color w:val="000000" w:themeColor="text1"/>
          <w:sz w:val="20"/>
          <w:szCs w:val="20"/>
        </w:rPr>
        <w:t>Nazwa zamówienia</w:t>
      </w:r>
      <w:r w:rsidRPr="00A74BC5">
        <w:rPr>
          <w:rFonts w:ascii="Arial" w:hAnsi="Arial" w:cs="Arial"/>
          <w:color w:val="000000" w:themeColor="text1"/>
          <w:sz w:val="20"/>
          <w:szCs w:val="20"/>
        </w:rPr>
        <w:t xml:space="preserve"> - </w:t>
      </w:r>
      <w:r w:rsidRPr="00A74BC5">
        <w:rPr>
          <w:rFonts w:ascii="Arial" w:hAnsi="Arial" w:cs="Arial"/>
          <w:b/>
          <w:color w:val="000000" w:themeColor="text1"/>
          <w:sz w:val="20"/>
          <w:szCs w:val="20"/>
        </w:rPr>
        <w:t>Sukcesywna dostawa</w:t>
      </w:r>
      <w:r w:rsidRPr="00A74BC5">
        <w:rPr>
          <w:rFonts w:ascii="Arial" w:hAnsi="Arial" w:cs="Arial"/>
          <w:b/>
          <w:bCs/>
          <w:color w:val="000000" w:themeColor="text1"/>
          <w:sz w:val="20"/>
          <w:szCs w:val="20"/>
        </w:rPr>
        <w:t xml:space="preserve"> wyrobów</w:t>
      </w:r>
      <w:r w:rsidRPr="00A74BC5">
        <w:rPr>
          <w:rFonts w:ascii="Arial" w:hAnsi="Arial" w:cs="Arial"/>
          <w:b/>
          <w:color w:val="000000" w:themeColor="text1"/>
          <w:sz w:val="20"/>
          <w:szCs w:val="20"/>
        </w:rPr>
        <w:t xml:space="preserve"> </w:t>
      </w:r>
      <w:r w:rsidR="00171272" w:rsidRPr="00A74BC5">
        <w:rPr>
          <w:rFonts w:ascii="Arial" w:hAnsi="Arial" w:cs="Arial"/>
          <w:b/>
          <w:color w:val="000000" w:themeColor="text1"/>
          <w:sz w:val="20"/>
          <w:szCs w:val="20"/>
        </w:rPr>
        <w:t xml:space="preserve">do budowy sieci </w:t>
      </w:r>
      <w:proofErr w:type="spellStart"/>
      <w:r w:rsidR="00171272" w:rsidRPr="00A74BC5">
        <w:rPr>
          <w:rFonts w:ascii="Arial" w:hAnsi="Arial" w:cs="Arial"/>
          <w:b/>
          <w:color w:val="000000" w:themeColor="text1"/>
          <w:sz w:val="20"/>
          <w:szCs w:val="20"/>
        </w:rPr>
        <w:t>wodno</w:t>
      </w:r>
      <w:proofErr w:type="spellEnd"/>
      <w:r w:rsidR="00171272" w:rsidRPr="00A74BC5">
        <w:rPr>
          <w:rFonts w:ascii="Arial" w:hAnsi="Arial" w:cs="Arial"/>
          <w:b/>
          <w:color w:val="000000" w:themeColor="text1"/>
          <w:sz w:val="20"/>
          <w:szCs w:val="20"/>
        </w:rPr>
        <w:t xml:space="preserve"> – kanalizacyjnych </w:t>
      </w:r>
      <w:r w:rsidRPr="00A74BC5">
        <w:rPr>
          <w:rFonts w:ascii="Arial" w:hAnsi="Arial" w:cs="Arial"/>
          <w:b/>
          <w:color w:val="000000" w:themeColor="text1"/>
          <w:sz w:val="20"/>
          <w:szCs w:val="20"/>
        </w:rPr>
        <w:t xml:space="preserve">z tworzyw sztucznych w roku </w:t>
      </w:r>
      <w:r w:rsidR="007154B2">
        <w:rPr>
          <w:rFonts w:ascii="Arial" w:hAnsi="Arial" w:cs="Arial"/>
          <w:b/>
          <w:color w:val="000000" w:themeColor="text1"/>
          <w:sz w:val="20"/>
          <w:szCs w:val="20"/>
        </w:rPr>
        <w:t>202</w:t>
      </w:r>
      <w:r w:rsidR="0016153B">
        <w:rPr>
          <w:rFonts w:ascii="Arial" w:hAnsi="Arial" w:cs="Arial"/>
          <w:b/>
          <w:color w:val="000000" w:themeColor="text1"/>
          <w:sz w:val="20"/>
          <w:szCs w:val="20"/>
        </w:rPr>
        <w:t>5</w:t>
      </w:r>
      <w:r w:rsidRPr="00A74BC5">
        <w:rPr>
          <w:rFonts w:ascii="Arial" w:hAnsi="Arial" w:cs="Arial"/>
          <w:b/>
          <w:color w:val="000000" w:themeColor="text1"/>
          <w:sz w:val="20"/>
          <w:szCs w:val="20"/>
        </w:rPr>
        <w:t xml:space="preserve"> dla potrzeb </w:t>
      </w:r>
      <w:bookmarkStart w:id="1" w:name="_Hlk25667385"/>
      <w:r w:rsidR="00D30CA1">
        <w:rPr>
          <w:rFonts w:ascii="Arial" w:hAnsi="Arial" w:cs="Arial"/>
          <w:b/>
          <w:color w:val="000000" w:themeColor="text1"/>
          <w:sz w:val="20"/>
          <w:szCs w:val="20"/>
        </w:rPr>
        <w:t xml:space="preserve">Miejskiego Zakładu Wodociągów i </w:t>
      </w:r>
      <w:bookmarkEnd w:id="1"/>
      <w:r w:rsidR="00D30CA1">
        <w:rPr>
          <w:rFonts w:ascii="Arial" w:hAnsi="Arial" w:cs="Arial"/>
          <w:b/>
          <w:color w:val="000000" w:themeColor="text1"/>
          <w:sz w:val="20"/>
          <w:szCs w:val="20"/>
        </w:rPr>
        <w:t>Kanalizacji</w:t>
      </w:r>
      <w:r w:rsidRPr="00A74BC5">
        <w:rPr>
          <w:rFonts w:ascii="Arial" w:hAnsi="Arial" w:cs="Arial"/>
          <w:b/>
          <w:color w:val="000000" w:themeColor="text1"/>
          <w:sz w:val="20"/>
          <w:szCs w:val="20"/>
        </w:rPr>
        <w:t xml:space="preserve"> Sp. z o. o.</w:t>
      </w:r>
      <w:r w:rsidR="00F2015A">
        <w:rPr>
          <w:rFonts w:ascii="Arial" w:hAnsi="Arial" w:cs="Arial"/>
          <w:b/>
          <w:color w:val="000000" w:themeColor="text1"/>
          <w:sz w:val="20"/>
          <w:szCs w:val="20"/>
        </w:rPr>
        <w:t xml:space="preserve"> w Kętach.</w:t>
      </w:r>
    </w:p>
    <w:p w14:paraId="3DBE991E" w14:textId="77777777" w:rsidR="00A74BC5" w:rsidRPr="00A74BC5" w:rsidRDefault="00A74BC5" w:rsidP="00A74BC5">
      <w:pPr>
        <w:pStyle w:val="ust"/>
        <w:spacing w:before="0" w:after="0"/>
        <w:ind w:left="709" w:firstLine="0"/>
        <w:rPr>
          <w:rFonts w:ascii="Arial" w:hAnsi="Arial" w:cs="Arial"/>
          <w:color w:val="000000" w:themeColor="text1"/>
          <w:sz w:val="20"/>
          <w:szCs w:val="20"/>
        </w:rPr>
      </w:pPr>
    </w:p>
    <w:p w14:paraId="5404F89A" w14:textId="77777777"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
          <w:bCs/>
          <w:color w:val="000000" w:themeColor="text1"/>
          <w:sz w:val="20"/>
          <w:szCs w:val="20"/>
        </w:rPr>
        <w:t>II. TRYB UDZIELENIA ZAMÓWIENIA</w:t>
      </w:r>
    </w:p>
    <w:p w14:paraId="5DC20A94" w14:textId="77777777" w:rsidR="00A74BC5" w:rsidRPr="00A74BC5" w:rsidRDefault="00A74BC5" w:rsidP="00A74BC5">
      <w:pPr>
        <w:pStyle w:val="ust"/>
        <w:spacing w:before="0" w:after="0"/>
        <w:ind w:left="709" w:firstLine="0"/>
        <w:rPr>
          <w:rFonts w:ascii="Arial" w:hAnsi="Arial" w:cs="Arial"/>
          <w:color w:val="000000" w:themeColor="text1"/>
          <w:sz w:val="20"/>
          <w:szCs w:val="20"/>
        </w:rPr>
      </w:pPr>
    </w:p>
    <w:p w14:paraId="781CB969" w14:textId="7DAA7E8C"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color w:val="000000" w:themeColor="text1"/>
          <w:sz w:val="20"/>
          <w:szCs w:val="20"/>
        </w:rPr>
        <w:t xml:space="preserve">1. </w:t>
      </w:r>
      <w:r w:rsidR="00A16B4C" w:rsidRPr="00B47A9D">
        <w:rPr>
          <w:rFonts w:ascii="Arial" w:hAnsi="Arial" w:cs="Arial"/>
          <w:color w:val="000000"/>
          <w:sz w:val="20"/>
          <w:szCs w:val="20"/>
        </w:rPr>
        <w:t>Postępowanie prowadzone jest w trybie otwartym w oparciu o § 15 i nast.  „Regulamin udzielenia zamówień o</w:t>
      </w:r>
      <w:r w:rsidR="00A16B4C">
        <w:rPr>
          <w:rFonts w:ascii="Arial" w:hAnsi="Arial" w:cs="Arial"/>
          <w:color w:val="000000"/>
          <w:sz w:val="20"/>
          <w:szCs w:val="20"/>
        </w:rPr>
        <w:t> </w:t>
      </w:r>
      <w:r w:rsidR="00A16B4C" w:rsidRPr="00B47A9D">
        <w:rPr>
          <w:rFonts w:ascii="Arial" w:hAnsi="Arial" w:cs="Arial"/>
          <w:color w:val="000000"/>
          <w:sz w:val="20"/>
          <w:szCs w:val="20"/>
        </w:rPr>
        <w:t xml:space="preserve">wartości nieprzekraczającej kwot wskazanych w Ustawie – Prawo zamówień publicznych” obowiązujący </w:t>
      </w:r>
      <w:r w:rsidR="00A16B4C">
        <w:rPr>
          <w:rFonts w:ascii="Arial" w:hAnsi="Arial" w:cs="Arial"/>
          <w:color w:val="000000"/>
          <w:sz w:val="20"/>
          <w:szCs w:val="20"/>
        </w:rPr>
        <w:br/>
      </w:r>
      <w:r w:rsidR="00A16B4C" w:rsidRPr="00B47A9D">
        <w:rPr>
          <w:rFonts w:ascii="Arial" w:hAnsi="Arial" w:cs="Arial"/>
          <w:color w:val="000000"/>
          <w:sz w:val="20"/>
          <w:szCs w:val="20"/>
        </w:rPr>
        <w:t>w Miejskim Zakładzie Wodociągów i Kanalizacji Spółce z ograniczoną odpowiedzialnością ul. Św. M. Kolbe 25a, 32</w:t>
      </w:r>
      <w:r w:rsidR="00A16B4C">
        <w:rPr>
          <w:rFonts w:ascii="Arial" w:hAnsi="Arial" w:cs="Arial"/>
          <w:color w:val="000000"/>
          <w:sz w:val="20"/>
          <w:szCs w:val="20"/>
        </w:rPr>
        <w:noBreakHyphen/>
      </w:r>
      <w:r w:rsidR="00A16B4C" w:rsidRPr="00B47A9D">
        <w:rPr>
          <w:rFonts w:ascii="Arial" w:hAnsi="Arial" w:cs="Arial"/>
          <w:color w:val="000000"/>
          <w:sz w:val="20"/>
          <w:szCs w:val="20"/>
        </w:rPr>
        <w:t>650 Kęty</w:t>
      </w:r>
    </w:p>
    <w:p w14:paraId="0101F5B2" w14:textId="38591710"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Cs/>
          <w:color w:val="000000" w:themeColor="text1"/>
          <w:sz w:val="20"/>
          <w:szCs w:val="20"/>
        </w:rPr>
        <w:t xml:space="preserve">2. Datą wszczęcia postępowania o udzielenie zamówienia jest dzień zamieszczenia ogłoszenia o postępowaniu na </w:t>
      </w:r>
      <w:r w:rsidR="00FE6ECA">
        <w:rPr>
          <w:rFonts w:ascii="Arial" w:hAnsi="Arial" w:cs="Arial"/>
          <w:bCs/>
          <w:color w:val="000000" w:themeColor="text1"/>
          <w:sz w:val="20"/>
          <w:szCs w:val="20"/>
        </w:rPr>
        <w:t>profilu nabywcy pod adresem</w:t>
      </w:r>
      <w:r w:rsidR="006B6727">
        <w:rPr>
          <w:rFonts w:ascii="Arial" w:hAnsi="Arial" w:cs="Arial"/>
          <w:bCs/>
          <w:color w:val="000000" w:themeColor="text1"/>
          <w:sz w:val="20"/>
          <w:szCs w:val="20"/>
        </w:rPr>
        <w:t xml:space="preserve"> </w:t>
      </w:r>
      <w:hyperlink r:id="rId7" w:history="1">
        <w:r w:rsidR="00FE6ECA" w:rsidRPr="00921E0C">
          <w:rPr>
            <w:rStyle w:val="Hipercze"/>
          </w:rPr>
          <w:t>https://platformazakupowa.pl/pn/mzwik_kety/proceedings</w:t>
        </w:r>
      </w:hyperlink>
      <w:r w:rsidR="00FE6ECA">
        <w:t xml:space="preserve"> (dalej „platforma zakupowa”)</w:t>
      </w:r>
    </w:p>
    <w:p w14:paraId="433B6D94" w14:textId="77777777" w:rsidR="00A74BC5" w:rsidRPr="00A74BC5" w:rsidRDefault="00A74BC5" w:rsidP="00A74BC5">
      <w:pPr>
        <w:pStyle w:val="ust"/>
        <w:spacing w:before="0" w:after="0"/>
        <w:ind w:left="709" w:firstLine="0"/>
        <w:rPr>
          <w:rFonts w:ascii="Arial" w:hAnsi="Arial" w:cs="Arial"/>
          <w:color w:val="000000" w:themeColor="text1"/>
          <w:sz w:val="20"/>
          <w:szCs w:val="20"/>
        </w:rPr>
      </w:pPr>
    </w:p>
    <w:p w14:paraId="59E79E48" w14:textId="77777777" w:rsidR="00A74BC5" w:rsidRPr="00A74BC5" w:rsidRDefault="00A74BC5" w:rsidP="00A74BC5">
      <w:pPr>
        <w:pStyle w:val="ust"/>
        <w:spacing w:before="0" w:after="0"/>
        <w:ind w:left="0" w:firstLine="0"/>
        <w:rPr>
          <w:rFonts w:ascii="Arial" w:hAnsi="Arial" w:cs="Arial"/>
          <w:color w:val="000000" w:themeColor="text1"/>
          <w:sz w:val="20"/>
          <w:szCs w:val="20"/>
        </w:rPr>
      </w:pPr>
      <w:r w:rsidRPr="00A74BC5">
        <w:rPr>
          <w:rFonts w:ascii="Arial" w:hAnsi="Arial" w:cs="Arial"/>
          <w:b/>
          <w:bCs/>
          <w:color w:val="000000" w:themeColor="text1"/>
          <w:sz w:val="20"/>
          <w:szCs w:val="20"/>
        </w:rPr>
        <w:t>III. POSTANOWIENIA OGÓLNE</w:t>
      </w:r>
    </w:p>
    <w:p w14:paraId="25B01B75" w14:textId="77777777" w:rsidR="00A74BC5" w:rsidRPr="00A74BC5" w:rsidRDefault="00A74BC5" w:rsidP="00A74BC5">
      <w:pPr>
        <w:pStyle w:val="ust"/>
        <w:spacing w:before="0" w:after="0"/>
        <w:ind w:left="709" w:firstLine="0"/>
        <w:rPr>
          <w:rFonts w:ascii="Arial" w:hAnsi="Arial" w:cs="Arial"/>
          <w:b/>
          <w:bCs/>
          <w:color w:val="000000" w:themeColor="text1"/>
          <w:sz w:val="20"/>
          <w:szCs w:val="20"/>
        </w:rPr>
      </w:pPr>
    </w:p>
    <w:p w14:paraId="701A0F2C" w14:textId="77777777" w:rsidR="00A74BC5" w:rsidRPr="00A74BC5" w:rsidRDefault="00A74BC5" w:rsidP="00A74BC5">
      <w:pPr>
        <w:pStyle w:val="ust"/>
        <w:numPr>
          <w:ilvl w:val="0"/>
          <w:numId w:val="16"/>
        </w:numPr>
        <w:spacing w:before="0" w:after="0"/>
        <w:rPr>
          <w:rFonts w:ascii="Arial" w:hAnsi="Arial" w:cs="Arial"/>
          <w:color w:val="000000" w:themeColor="text1"/>
          <w:sz w:val="20"/>
          <w:szCs w:val="20"/>
        </w:rPr>
      </w:pPr>
      <w:r w:rsidRPr="00A74BC5">
        <w:rPr>
          <w:rFonts w:ascii="Arial" w:hAnsi="Arial" w:cs="Arial"/>
          <w:color w:val="000000" w:themeColor="text1"/>
          <w:sz w:val="20"/>
          <w:szCs w:val="20"/>
        </w:rPr>
        <w:t>Niniejsza specyfikacja istotnych warunków zamówienia (zwaną dalej „specyfikacją” lub „SWZ”) ze wszystkimi do niej załącznikami oraz ewentualnymi późniejszymi uzupełnieniami stanowi komplet materiałów niezbędnych do przygotowania oferty.</w:t>
      </w:r>
    </w:p>
    <w:p w14:paraId="32C5099D" w14:textId="1F3D3F9E" w:rsidR="00A74BC5" w:rsidRPr="00A74BC5" w:rsidRDefault="00A74BC5" w:rsidP="00A74BC5">
      <w:pPr>
        <w:pStyle w:val="ust"/>
        <w:numPr>
          <w:ilvl w:val="0"/>
          <w:numId w:val="16"/>
        </w:numPr>
        <w:spacing w:before="0" w:after="0"/>
        <w:rPr>
          <w:rFonts w:ascii="Arial" w:hAnsi="Arial" w:cs="Arial"/>
          <w:color w:val="000000" w:themeColor="text1"/>
          <w:sz w:val="20"/>
          <w:szCs w:val="20"/>
        </w:rPr>
      </w:pPr>
      <w:r w:rsidRPr="00A74BC5">
        <w:rPr>
          <w:rFonts w:ascii="Arial" w:hAnsi="Arial" w:cs="Arial"/>
          <w:color w:val="000000" w:themeColor="text1"/>
          <w:sz w:val="20"/>
          <w:szCs w:val="20"/>
        </w:rPr>
        <w:t xml:space="preserve">Specyfikacja ze wszystkimi załącznikami została udostępniona na </w:t>
      </w:r>
      <w:r w:rsidR="00FE6ECA" w:rsidRPr="00FE6ECA">
        <w:rPr>
          <w:rFonts w:ascii="Arial" w:hAnsi="Arial" w:cs="Arial"/>
          <w:color w:val="000000" w:themeColor="text1"/>
          <w:sz w:val="20"/>
          <w:szCs w:val="20"/>
        </w:rPr>
        <w:t xml:space="preserve">profilu nabywcy pod adresem </w:t>
      </w:r>
      <w:hyperlink r:id="rId8" w:history="1">
        <w:r w:rsidR="00FE6ECA" w:rsidRPr="00921E0C">
          <w:rPr>
            <w:rStyle w:val="Hipercze"/>
            <w:rFonts w:ascii="Arial" w:hAnsi="Arial" w:cs="Arial"/>
            <w:sz w:val="20"/>
            <w:szCs w:val="20"/>
          </w:rPr>
          <w:t>https://platformazakupowa.pl/pn/mzwik_kety/proceedings</w:t>
        </w:r>
      </w:hyperlink>
      <w:r w:rsidR="00FE6ECA">
        <w:rPr>
          <w:rFonts w:ascii="Arial" w:hAnsi="Arial" w:cs="Arial"/>
          <w:color w:val="000000" w:themeColor="text1"/>
          <w:sz w:val="20"/>
          <w:szCs w:val="20"/>
        </w:rPr>
        <w:t xml:space="preserve"> </w:t>
      </w:r>
      <w:r w:rsidRPr="00A74BC5">
        <w:rPr>
          <w:rFonts w:ascii="Arial" w:hAnsi="Arial" w:cs="Arial"/>
          <w:color w:val="000000" w:themeColor="text1"/>
          <w:sz w:val="20"/>
          <w:szCs w:val="20"/>
        </w:rPr>
        <w:t xml:space="preserve">i pobierana jest samodzielnie przez wykonawców. </w:t>
      </w:r>
    </w:p>
    <w:p w14:paraId="68DBD599" w14:textId="592D25FD" w:rsidR="00A74BC5" w:rsidRPr="00A74BC5" w:rsidRDefault="00A74BC5" w:rsidP="00A74BC5">
      <w:pPr>
        <w:pStyle w:val="ust"/>
        <w:spacing w:before="0" w:after="0"/>
        <w:ind w:left="567" w:firstLine="0"/>
        <w:rPr>
          <w:rFonts w:ascii="Arial" w:hAnsi="Arial" w:cs="Arial"/>
          <w:color w:val="000000" w:themeColor="text1"/>
          <w:sz w:val="20"/>
          <w:szCs w:val="20"/>
        </w:rPr>
      </w:pPr>
      <w:r w:rsidRPr="00A74BC5">
        <w:rPr>
          <w:rFonts w:ascii="Arial" w:hAnsi="Arial" w:cs="Arial"/>
          <w:color w:val="000000" w:themeColor="text1"/>
          <w:sz w:val="20"/>
          <w:szCs w:val="20"/>
        </w:rPr>
        <w:t>Wszelkie ewentualne zmiany, uzupełnienia i wyjaśnienia w toku postępowania będą umieszczane wyłącznie na wyżej podan</w:t>
      </w:r>
      <w:r w:rsidR="00FE6ECA">
        <w:rPr>
          <w:rFonts w:ascii="Arial" w:hAnsi="Arial" w:cs="Arial"/>
          <w:color w:val="000000" w:themeColor="text1"/>
          <w:sz w:val="20"/>
          <w:szCs w:val="20"/>
        </w:rPr>
        <w:t xml:space="preserve">ym </w:t>
      </w:r>
      <w:bookmarkStart w:id="2" w:name="_Hlk185585245"/>
      <w:r w:rsidR="00FE6ECA">
        <w:rPr>
          <w:rFonts w:ascii="Arial" w:hAnsi="Arial" w:cs="Arial"/>
          <w:color w:val="000000" w:themeColor="text1"/>
          <w:sz w:val="20"/>
          <w:szCs w:val="20"/>
        </w:rPr>
        <w:t>profilu nabywcy</w:t>
      </w:r>
      <w:bookmarkEnd w:id="2"/>
      <w:r w:rsidRPr="00A74BC5">
        <w:rPr>
          <w:rFonts w:ascii="Arial" w:hAnsi="Arial" w:cs="Arial"/>
          <w:color w:val="000000" w:themeColor="text1"/>
          <w:sz w:val="20"/>
          <w:szCs w:val="20"/>
        </w:rPr>
        <w:t xml:space="preserve">, a na wniosek wykonawcy zamawiający może przekazać je w innej uzgodnionej formie. </w:t>
      </w:r>
    </w:p>
    <w:p w14:paraId="549E330F" w14:textId="68AED321" w:rsidR="00A74BC5" w:rsidRPr="00A74BC5" w:rsidRDefault="00A74BC5" w:rsidP="00FB556C">
      <w:pPr>
        <w:pStyle w:val="ust"/>
        <w:spacing w:before="0" w:after="0"/>
        <w:ind w:left="567" w:firstLine="0"/>
        <w:rPr>
          <w:rFonts w:ascii="Arial" w:hAnsi="Arial" w:cs="Arial"/>
          <w:color w:val="000000" w:themeColor="text1"/>
          <w:sz w:val="20"/>
          <w:szCs w:val="20"/>
        </w:rPr>
      </w:pPr>
      <w:r w:rsidRPr="00A74BC5">
        <w:rPr>
          <w:rFonts w:ascii="Arial" w:hAnsi="Arial" w:cs="Arial"/>
          <w:color w:val="000000" w:themeColor="text1"/>
          <w:sz w:val="20"/>
          <w:szCs w:val="20"/>
        </w:rPr>
        <w:t xml:space="preserve">Przed terminem składania ofert wykonawcy winni sprawdzić ponownie zawartość </w:t>
      </w:r>
      <w:r w:rsidR="003607B8">
        <w:rPr>
          <w:rFonts w:ascii="Arial" w:hAnsi="Arial" w:cs="Arial"/>
          <w:color w:val="000000" w:themeColor="text1"/>
          <w:sz w:val="20"/>
          <w:szCs w:val="20"/>
        </w:rPr>
        <w:t xml:space="preserve">dokumentacji postępowania, </w:t>
      </w:r>
      <w:r w:rsidRPr="00A74BC5">
        <w:rPr>
          <w:rFonts w:ascii="Arial" w:hAnsi="Arial" w:cs="Arial"/>
          <w:color w:val="000000" w:themeColor="text1"/>
          <w:sz w:val="20"/>
          <w:szCs w:val="20"/>
        </w:rPr>
        <w:t>umieszczone</w:t>
      </w:r>
      <w:r w:rsidR="003607B8">
        <w:rPr>
          <w:rFonts w:ascii="Arial" w:hAnsi="Arial" w:cs="Arial"/>
          <w:color w:val="000000" w:themeColor="text1"/>
          <w:sz w:val="20"/>
          <w:szCs w:val="20"/>
        </w:rPr>
        <w:t>j</w:t>
      </w:r>
      <w:r w:rsidRPr="00A74BC5">
        <w:rPr>
          <w:rFonts w:ascii="Arial" w:hAnsi="Arial" w:cs="Arial"/>
          <w:color w:val="000000" w:themeColor="text1"/>
          <w:sz w:val="20"/>
          <w:szCs w:val="20"/>
        </w:rPr>
        <w:t xml:space="preserve"> na </w:t>
      </w:r>
      <w:r w:rsidR="00FE6ECA" w:rsidRPr="00FE6ECA">
        <w:rPr>
          <w:rFonts w:ascii="Arial" w:hAnsi="Arial" w:cs="Arial"/>
          <w:color w:val="000000" w:themeColor="text1"/>
          <w:sz w:val="20"/>
          <w:szCs w:val="20"/>
        </w:rPr>
        <w:t>profilu nabywcy</w:t>
      </w:r>
      <w:r w:rsidR="00FE6ECA" w:rsidRPr="00FE6ECA">
        <w:rPr>
          <w:rFonts w:ascii="Arial" w:hAnsi="Arial" w:cs="Arial"/>
          <w:color w:val="000000" w:themeColor="text1"/>
          <w:sz w:val="20"/>
          <w:szCs w:val="20"/>
        </w:rPr>
        <w:t xml:space="preserve"> </w:t>
      </w:r>
      <w:r w:rsidR="003607B8">
        <w:rPr>
          <w:rFonts w:ascii="Arial" w:hAnsi="Arial" w:cs="Arial"/>
          <w:color w:val="000000" w:themeColor="text1"/>
          <w:sz w:val="20"/>
          <w:szCs w:val="20"/>
        </w:rPr>
        <w:t xml:space="preserve">Zamawiającego, w tym </w:t>
      </w:r>
      <w:r w:rsidR="006B6727">
        <w:rPr>
          <w:rFonts w:ascii="Arial" w:hAnsi="Arial" w:cs="Arial"/>
          <w:color w:val="000000" w:themeColor="text1"/>
          <w:sz w:val="20"/>
          <w:szCs w:val="20"/>
        </w:rPr>
        <w:t>ogłoszenia</w:t>
      </w:r>
      <w:r w:rsidR="003607B8">
        <w:rPr>
          <w:rFonts w:ascii="Arial" w:hAnsi="Arial" w:cs="Arial"/>
          <w:color w:val="000000" w:themeColor="text1"/>
          <w:sz w:val="20"/>
          <w:szCs w:val="20"/>
        </w:rPr>
        <w:t xml:space="preserve"> oraz specyfikacji i załączników do niej, </w:t>
      </w:r>
      <w:r w:rsidRPr="00A74BC5">
        <w:rPr>
          <w:rFonts w:ascii="Arial" w:hAnsi="Arial" w:cs="Arial"/>
          <w:color w:val="000000" w:themeColor="text1"/>
          <w:sz w:val="20"/>
          <w:szCs w:val="20"/>
        </w:rPr>
        <w:t>w celu zapoznania się z treścią ewentualnych odpowiedzi lub wyjaśnień albo innymi wprowadzonymi zmianami. Za zapoznanie się z całością udostępnionych dokumentów odpowiada wykonawca.</w:t>
      </w:r>
    </w:p>
    <w:p w14:paraId="5419B68B" w14:textId="641092DC" w:rsidR="00A74BC5" w:rsidRPr="00A74BC5" w:rsidRDefault="00A74BC5" w:rsidP="00A74BC5">
      <w:pPr>
        <w:pStyle w:val="Tekstpodstawowywcity"/>
        <w:numPr>
          <w:ilvl w:val="0"/>
          <w:numId w:val="16"/>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W uzasadnionych przypadkach zamawiający może przed upływem terminu składania ofert zmienić treść specyfikacji . Dokonana zmiana zostanie zamieszczona na </w:t>
      </w:r>
      <w:r w:rsidR="00FE6ECA" w:rsidRPr="00FE6ECA">
        <w:rPr>
          <w:rFonts w:ascii="Arial" w:hAnsi="Arial" w:cs="Arial"/>
          <w:color w:val="000000" w:themeColor="text1"/>
          <w:sz w:val="20"/>
          <w:szCs w:val="20"/>
        </w:rPr>
        <w:t>profilu nabywcy</w:t>
      </w:r>
      <w:r w:rsidRPr="00A74BC5">
        <w:rPr>
          <w:rFonts w:ascii="Arial" w:hAnsi="Arial" w:cs="Arial"/>
          <w:color w:val="000000" w:themeColor="text1"/>
          <w:sz w:val="20"/>
          <w:szCs w:val="20"/>
        </w:rPr>
        <w:t>, na której umieszczona jest specyfikacja.</w:t>
      </w:r>
    </w:p>
    <w:p w14:paraId="797CC224" w14:textId="2426A06F" w:rsidR="00A74BC5" w:rsidRPr="00A74BC5" w:rsidRDefault="00A74BC5" w:rsidP="00A74BC5">
      <w:pPr>
        <w:pStyle w:val="Tekstpodstawowywcity"/>
        <w:ind w:left="567"/>
        <w:jc w:val="both"/>
        <w:rPr>
          <w:rFonts w:ascii="Arial" w:hAnsi="Arial" w:cs="Arial"/>
          <w:color w:val="000000" w:themeColor="text1"/>
          <w:sz w:val="20"/>
          <w:szCs w:val="20"/>
        </w:rPr>
      </w:pPr>
      <w:r w:rsidRPr="00A74BC5">
        <w:rPr>
          <w:rFonts w:ascii="Arial" w:hAnsi="Arial" w:cs="Arial"/>
          <w:color w:val="000000" w:themeColor="text1"/>
          <w:sz w:val="20"/>
          <w:szCs w:val="20"/>
        </w:rPr>
        <w:t xml:space="preserve">Jeżeli w wyniku zmiany treści specyfikacji jest niezbędny dodatkowy czas na wprowadzenie zmian w ofertach, zamawiający przedłuży termin składania ofert i poinformuje o tym na </w:t>
      </w:r>
      <w:r w:rsidR="00FE6ECA" w:rsidRPr="00FE6ECA">
        <w:rPr>
          <w:rFonts w:ascii="Arial" w:hAnsi="Arial" w:cs="Arial"/>
          <w:color w:val="000000" w:themeColor="text1"/>
          <w:sz w:val="20"/>
          <w:szCs w:val="20"/>
        </w:rPr>
        <w:t>profilu nabywcy</w:t>
      </w:r>
      <w:r w:rsidRPr="00A74BC5">
        <w:rPr>
          <w:rFonts w:ascii="Arial" w:hAnsi="Arial" w:cs="Arial"/>
          <w:color w:val="000000" w:themeColor="text1"/>
          <w:sz w:val="20"/>
          <w:szCs w:val="20"/>
        </w:rPr>
        <w:t>. W takim przypadku wszystkie prawa i obowiązki zamawiającego oraz wykonawców dotyczące terminu pierwotnego będą się odnosić do terminu zmienionego.</w:t>
      </w:r>
    </w:p>
    <w:p w14:paraId="4230E281" w14:textId="68606909" w:rsidR="00A74BC5" w:rsidRDefault="00A74BC5" w:rsidP="00A74BC5">
      <w:pPr>
        <w:ind w:left="567"/>
        <w:jc w:val="both"/>
        <w:rPr>
          <w:rFonts w:ascii="Arial" w:hAnsi="Arial" w:cs="Arial"/>
          <w:color w:val="000000" w:themeColor="text1"/>
          <w:sz w:val="20"/>
          <w:szCs w:val="20"/>
        </w:rPr>
      </w:pPr>
      <w:r w:rsidRPr="00A74BC5">
        <w:rPr>
          <w:rFonts w:ascii="Arial" w:hAnsi="Arial" w:cs="Arial"/>
          <w:color w:val="000000" w:themeColor="text1"/>
          <w:sz w:val="20"/>
          <w:szCs w:val="20"/>
        </w:rPr>
        <w:t xml:space="preserve">Każda zmiana staje się wiążąca z momentem jej wprowadzenia i zamieszczenia na stronie </w:t>
      </w:r>
      <w:r w:rsidR="00FE6ECA">
        <w:rPr>
          <w:rFonts w:ascii="Arial" w:hAnsi="Arial" w:cs="Arial"/>
          <w:color w:val="000000" w:themeColor="text1"/>
          <w:sz w:val="20"/>
          <w:szCs w:val="20"/>
        </w:rPr>
        <w:t>postępowania</w:t>
      </w:r>
      <w:r w:rsidRPr="00A74BC5">
        <w:rPr>
          <w:rFonts w:ascii="Arial" w:hAnsi="Arial" w:cs="Arial"/>
          <w:color w:val="000000" w:themeColor="text1"/>
          <w:sz w:val="20"/>
          <w:szCs w:val="20"/>
        </w:rPr>
        <w:t>.</w:t>
      </w:r>
    </w:p>
    <w:p w14:paraId="5991A0FD" w14:textId="77777777" w:rsidR="0085361E" w:rsidRPr="00FE00EF" w:rsidRDefault="0085361E" w:rsidP="0085361E">
      <w:pPr>
        <w:pStyle w:val="Akapitzlist"/>
        <w:numPr>
          <w:ilvl w:val="0"/>
          <w:numId w:val="16"/>
        </w:numPr>
        <w:jc w:val="both"/>
        <w:rPr>
          <w:rFonts w:ascii="Arial" w:hAnsi="Arial" w:cs="Arial"/>
          <w:sz w:val="20"/>
          <w:szCs w:val="20"/>
        </w:rPr>
      </w:pPr>
      <w:r w:rsidRPr="00FE00EF">
        <w:rPr>
          <w:rFonts w:ascii="Arial" w:hAnsi="Arial" w:cs="Arial"/>
          <w:sz w:val="20"/>
          <w:szCs w:val="20"/>
        </w:rPr>
        <w:t xml:space="preserve">Wykonawca składając ofertę w odpowiedzi na </w:t>
      </w:r>
      <w:r>
        <w:rPr>
          <w:rFonts w:ascii="Arial" w:hAnsi="Arial" w:cs="Arial"/>
          <w:sz w:val="20"/>
          <w:szCs w:val="20"/>
        </w:rPr>
        <w:t xml:space="preserve">niniejsze </w:t>
      </w:r>
      <w:r w:rsidRPr="00FE00EF">
        <w:rPr>
          <w:rFonts w:ascii="Arial" w:hAnsi="Arial" w:cs="Arial"/>
          <w:sz w:val="20"/>
          <w:szCs w:val="20"/>
        </w:rPr>
        <w:t xml:space="preserve">zapytanie ofertowe jednocześnie poświadcza, że </w:t>
      </w:r>
      <w:bookmarkStart w:id="3" w:name="_Hlk61856931"/>
      <w:r w:rsidRPr="00FE00EF">
        <w:rPr>
          <w:rFonts w:ascii="Arial" w:hAnsi="Arial" w:cs="Arial"/>
          <w:sz w:val="20"/>
          <w:szCs w:val="20"/>
        </w:rPr>
        <w:t>rozumie</w:t>
      </w:r>
      <w:r>
        <w:rPr>
          <w:rFonts w:ascii="Arial" w:hAnsi="Arial" w:cs="Arial"/>
          <w:sz w:val="20"/>
          <w:szCs w:val="20"/>
        </w:rPr>
        <w:t xml:space="preserve"> i akceptuje</w:t>
      </w:r>
      <w:r w:rsidRPr="00FE00EF">
        <w:rPr>
          <w:rFonts w:ascii="Arial" w:hAnsi="Arial" w:cs="Arial"/>
          <w:sz w:val="20"/>
          <w:szCs w:val="20"/>
        </w:rPr>
        <w:t xml:space="preserve"> treść zapytania ofertowego</w:t>
      </w:r>
      <w:r>
        <w:rPr>
          <w:rFonts w:ascii="Arial" w:hAnsi="Arial" w:cs="Arial"/>
          <w:sz w:val="20"/>
          <w:szCs w:val="20"/>
        </w:rPr>
        <w:t xml:space="preserve"> oraz ewentualnych jego zmian lub wyjaśnień jego treści na etapie postępowania, akceptuje treść wzoru umowy</w:t>
      </w:r>
      <w:r w:rsidRPr="00FE00EF">
        <w:rPr>
          <w:rFonts w:ascii="Arial" w:hAnsi="Arial" w:cs="Arial"/>
          <w:sz w:val="20"/>
          <w:szCs w:val="20"/>
        </w:rPr>
        <w:t xml:space="preserve"> i </w:t>
      </w:r>
      <w:r>
        <w:rPr>
          <w:rFonts w:ascii="Arial" w:hAnsi="Arial" w:cs="Arial"/>
          <w:sz w:val="20"/>
          <w:szCs w:val="20"/>
        </w:rPr>
        <w:t xml:space="preserve">zobowiązuje się zawrzeć umowę na warunkach w nim wskazanych oraz </w:t>
      </w:r>
      <w:r w:rsidRPr="00FE00EF">
        <w:rPr>
          <w:rFonts w:ascii="Arial" w:hAnsi="Arial" w:cs="Arial"/>
          <w:sz w:val="20"/>
          <w:szCs w:val="20"/>
        </w:rPr>
        <w:t xml:space="preserve">nie wnosi </w:t>
      </w:r>
      <w:r>
        <w:rPr>
          <w:rFonts w:ascii="Arial" w:hAnsi="Arial" w:cs="Arial"/>
          <w:sz w:val="20"/>
          <w:szCs w:val="20"/>
        </w:rPr>
        <w:t xml:space="preserve">żadnych </w:t>
      </w:r>
      <w:r w:rsidRPr="00FE00EF">
        <w:rPr>
          <w:rFonts w:ascii="Arial" w:hAnsi="Arial" w:cs="Arial"/>
          <w:sz w:val="20"/>
          <w:szCs w:val="20"/>
        </w:rPr>
        <w:t>zastrzeżeń</w:t>
      </w:r>
      <w:r>
        <w:rPr>
          <w:rFonts w:ascii="Arial" w:hAnsi="Arial" w:cs="Arial"/>
          <w:sz w:val="20"/>
          <w:szCs w:val="20"/>
        </w:rPr>
        <w:t xml:space="preserve"> do treści zapytania ofertowego lub wzoru umowy</w:t>
      </w:r>
      <w:r w:rsidRPr="00FE00EF">
        <w:rPr>
          <w:rFonts w:ascii="Arial" w:hAnsi="Arial" w:cs="Arial"/>
          <w:sz w:val="20"/>
          <w:szCs w:val="20"/>
        </w:rPr>
        <w:t>.</w:t>
      </w:r>
      <w:bookmarkEnd w:id="3"/>
    </w:p>
    <w:p w14:paraId="679D8D71" w14:textId="336ACC95" w:rsidR="00FB556C" w:rsidRPr="002D2B65" w:rsidRDefault="003607B8" w:rsidP="00FB556C">
      <w:pPr>
        <w:pStyle w:val="Teksttreci0"/>
        <w:tabs>
          <w:tab w:val="left" w:pos="344"/>
        </w:tabs>
        <w:ind w:left="23" w:firstLine="0"/>
        <w:rPr>
          <w:b/>
          <w:bCs/>
        </w:rPr>
      </w:pPr>
      <w:r>
        <w:rPr>
          <w:b/>
          <w:bCs/>
        </w:rPr>
        <w:tab/>
      </w:r>
      <w:r w:rsidR="00FB556C" w:rsidRPr="002D2B65">
        <w:rPr>
          <w:b/>
          <w:bCs/>
        </w:rPr>
        <w:t>Informacja o przetwarzaniu danych RODO</w:t>
      </w:r>
    </w:p>
    <w:p w14:paraId="22482482" w14:textId="7B57FBEB" w:rsidR="00FB556C" w:rsidRDefault="003607B8" w:rsidP="003607B8">
      <w:pPr>
        <w:pStyle w:val="Teksttreci0"/>
        <w:tabs>
          <w:tab w:val="left" w:pos="344"/>
        </w:tabs>
        <w:ind w:left="344" w:firstLine="0"/>
      </w:pPr>
      <w:r>
        <w:tab/>
      </w:r>
      <w:r w:rsidR="00FB556C">
        <w:t xml:space="preserve">Informacja dotycząca zmiany w przepisach o ochronie danych osobowych realizowanych przez Miejski Zakład Wodociągów i Kanalizacji Sp. z o.o. w Kętach znajduje się na stronie internetowej mzwik-kety.com.pl </w:t>
      </w:r>
      <w:r w:rsidR="00171272">
        <w:br/>
      </w:r>
      <w:r w:rsidR="00FB556C">
        <w:t xml:space="preserve">w zakładce </w:t>
      </w:r>
      <w:proofErr w:type="spellStart"/>
      <w:r w:rsidR="00567535">
        <w:t>rodo</w:t>
      </w:r>
      <w:proofErr w:type="spellEnd"/>
      <w:r w:rsidR="00FB556C">
        <w:t xml:space="preserve">. </w:t>
      </w:r>
    </w:p>
    <w:p w14:paraId="79685E8E" w14:textId="77777777" w:rsidR="00171272" w:rsidRDefault="00171272" w:rsidP="003607B8">
      <w:pPr>
        <w:pStyle w:val="Teksttreci0"/>
        <w:tabs>
          <w:tab w:val="left" w:pos="344"/>
        </w:tabs>
        <w:ind w:left="344" w:firstLine="0"/>
      </w:pPr>
    </w:p>
    <w:p w14:paraId="31FF0213" w14:textId="77777777" w:rsidR="00B7697C" w:rsidRDefault="00B7697C" w:rsidP="003607B8">
      <w:pPr>
        <w:pStyle w:val="Teksttreci0"/>
        <w:tabs>
          <w:tab w:val="left" w:pos="344"/>
        </w:tabs>
        <w:ind w:left="344" w:firstLine="0"/>
      </w:pPr>
    </w:p>
    <w:p w14:paraId="49F27660" w14:textId="77777777" w:rsidR="00A74BC5" w:rsidRPr="00A74BC5" w:rsidRDefault="00A74BC5" w:rsidP="00A74BC5">
      <w:pPr>
        <w:pStyle w:val="ust"/>
        <w:spacing w:before="0" w:after="0"/>
        <w:rPr>
          <w:rFonts w:ascii="Arial" w:hAnsi="Arial" w:cs="Arial"/>
          <w:color w:val="000000" w:themeColor="text1"/>
          <w:sz w:val="20"/>
          <w:szCs w:val="20"/>
        </w:rPr>
      </w:pPr>
      <w:r w:rsidRPr="00A74BC5">
        <w:rPr>
          <w:rFonts w:ascii="Arial" w:hAnsi="Arial" w:cs="Arial"/>
          <w:b/>
          <w:bCs/>
          <w:color w:val="000000" w:themeColor="text1"/>
          <w:sz w:val="20"/>
          <w:szCs w:val="20"/>
        </w:rPr>
        <w:lastRenderedPageBreak/>
        <w:t>IV. OPIS PRZEDMIOTU ZAMÓWIENIA</w:t>
      </w:r>
    </w:p>
    <w:p w14:paraId="1AA54251" w14:textId="5933AE6A" w:rsidR="00A74BC5" w:rsidRDefault="00A74BC5" w:rsidP="00A74BC5">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Przedmiotem </w:t>
      </w:r>
      <w:r w:rsidRPr="00567535">
        <w:rPr>
          <w:rFonts w:ascii="Arial" w:hAnsi="Arial" w:cs="Arial"/>
          <w:color w:val="000000" w:themeColor="text1"/>
          <w:sz w:val="20"/>
          <w:szCs w:val="20"/>
        </w:rPr>
        <w:t xml:space="preserve">zamówienia jest : </w:t>
      </w:r>
      <w:bookmarkStart w:id="4" w:name="_Hlk89864844"/>
      <w:r w:rsidRPr="00567535">
        <w:rPr>
          <w:rFonts w:ascii="Arial" w:hAnsi="Arial" w:cs="Arial"/>
          <w:b/>
          <w:bCs/>
          <w:color w:val="000000" w:themeColor="text1"/>
          <w:sz w:val="20"/>
          <w:szCs w:val="20"/>
        </w:rPr>
        <w:t>S</w:t>
      </w:r>
      <w:r w:rsidRPr="00567535">
        <w:rPr>
          <w:rFonts w:ascii="Arial" w:hAnsi="Arial" w:cs="Arial"/>
          <w:b/>
          <w:color w:val="000000" w:themeColor="text1"/>
          <w:sz w:val="20"/>
          <w:szCs w:val="20"/>
        </w:rPr>
        <w:t xml:space="preserve">ukcesywna dostawa </w:t>
      </w:r>
      <w:r w:rsidRPr="00567535">
        <w:rPr>
          <w:rFonts w:ascii="Arial" w:hAnsi="Arial" w:cs="Arial"/>
          <w:b/>
          <w:bCs/>
          <w:color w:val="000000" w:themeColor="text1"/>
          <w:sz w:val="20"/>
          <w:szCs w:val="20"/>
        </w:rPr>
        <w:t>wyrobów</w:t>
      </w:r>
      <w:r w:rsidRPr="00567535">
        <w:rPr>
          <w:rFonts w:ascii="Arial" w:hAnsi="Arial" w:cs="Arial"/>
          <w:b/>
          <w:color w:val="000000" w:themeColor="text1"/>
          <w:sz w:val="20"/>
          <w:szCs w:val="20"/>
        </w:rPr>
        <w:t xml:space="preserve"> </w:t>
      </w:r>
      <w:r w:rsidR="00171272" w:rsidRPr="00567535">
        <w:rPr>
          <w:rFonts w:ascii="Arial" w:hAnsi="Arial" w:cs="Arial"/>
          <w:b/>
          <w:color w:val="000000" w:themeColor="text1"/>
          <w:sz w:val="20"/>
          <w:szCs w:val="20"/>
        </w:rPr>
        <w:t>do budowy sieci wodno</w:t>
      </w:r>
      <w:r w:rsidR="00171272">
        <w:rPr>
          <w:rFonts w:ascii="Arial" w:hAnsi="Arial" w:cs="Arial"/>
          <w:b/>
          <w:color w:val="000000" w:themeColor="text1"/>
          <w:sz w:val="20"/>
          <w:szCs w:val="20"/>
        </w:rPr>
        <w:t>-</w:t>
      </w:r>
      <w:r w:rsidR="00171272" w:rsidRPr="00567535">
        <w:rPr>
          <w:rFonts w:ascii="Arial" w:hAnsi="Arial" w:cs="Arial"/>
          <w:b/>
          <w:color w:val="000000" w:themeColor="text1"/>
          <w:sz w:val="20"/>
          <w:szCs w:val="20"/>
        </w:rPr>
        <w:t xml:space="preserve">kanalizacyjnych </w:t>
      </w:r>
      <w:r w:rsidRPr="00567535">
        <w:rPr>
          <w:rFonts w:ascii="Arial" w:hAnsi="Arial" w:cs="Arial"/>
          <w:b/>
          <w:color w:val="000000" w:themeColor="text1"/>
          <w:sz w:val="20"/>
          <w:szCs w:val="20"/>
        </w:rPr>
        <w:t xml:space="preserve">z tworzyw sztucznych w roku </w:t>
      </w:r>
      <w:r w:rsidR="007154B2" w:rsidRPr="00567535">
        <w:rPr>
          <w:rFonts w:ascii="Arial" w:hAnsi="Arial" w:cs="Arial"/>
          <w:b/>
          <w:color w:val="000000" w:themeColor="text1"/>
          <w:sz w:val="20"/>
          <w:szCs w:val="20"/>
        </w:rPr>
        <w:t>202</w:t>
      </w:r>
      <w:r w:rsidR="0016153B">
        <w:rPr>
          <w:rFonts w:ascii="Arial" w:hAnsi="Arial" w:cs="Arial"/>
          <w:b/>
          <w:color w:val="000000" w:themeColor="text1"/>
          <w:sz w:val="20"/>
          <w:szCs w:val="20"/>
        </w:rPr>
        <w:t>5</w:t>
      </w:r>
      <w:r w:rsidRPr="00567535">
        <w:rPr>
          <w:rFonts w:ascii="Arial" w:hAnsi="Arial" w:cs="Arial"/>
          <w:b/>
          <w:bCs/>
          <w:color w:val="000000" w:themeColor="text1"/>
          <w:sz w:val="20"/>
          <w:szCs w:val="20"/>
        </w:rPr>
        <w:t xml:space="preserve"> </w:t>
      </w:r>
      <w:r w:rsidRPr="00567535">
        <w:rPr>
          <w:rFonts w:ascii="Arial" w:hAnsi="Arial" w:cs="Arial"/>
          <w:color w:val="000000" w:themeColor="text1"/>
          <w:sz w:val="20"/>
          <w:szCs w:val="20"/>
        </w:rPr>
        <w:t xml:space="preserve">dla potrzeb </w:t>
      </w:r>
      <w:r w:rsidR="00D30CA1" w:rsidRPr="00567535">
        <w:rPr>
          <w:rFonts w:ascii="Arial" w:hAnsi="Arial" w:cs="Arial"/>
          <w:color w:val="000000" w:themeColor="text1"/>
          <w:sz w:val="20"/>
          <w:szCs w:val="20"/>
        </w:rPr>
        <w:t>Miejskiego Zakładu Wodociągów i Kanalizacji</w:t>
      </w:r>
      <w:r w:rsidRPr="00567535">
        <w:rPr>
          <w:rFonts w:ascii="Arial" w:hAnsi="Arial" w:cs="Arial"/>
          <w:color w:val="000000" w:themeColor="text1"/>
          <w:sz w:val="20"/>
          <w:szCs w:val="20"/>
        </w:rPr>
        <w:t xml:space="preserve"> Sp. z o.o.</w:t>
      </w:r>
      <w:r w:rsidR="00F2015A" w:rsidRPr="00567535">
        <w:rPr>
          <w:rFonts w:ascii="Arial" w:hAnsi="Arial" w:cs="Arial"/>
          <w:color w:val="000000" w:themeColor="text1"/>
          <w:sz w:val="20"/>
          <w:szCs w:val="20"/>
        </w:rPr>
        <w:t xml:space="preserve"> </w:t>
      </w:r>
      <w:r w:rsidR="00171272">
        <w:rPr>
          <w:rFonts w:ascii="Arial" w:hAnsi="Arial" w:cs="Arial"/>
          <w:color w:val="000000" w:themeColor="text1"/>
          <w:sz w:val="20"/>
          <w:szCs w:val="20"/>
        </w:rPr>
        <w:br/>
      </w:r>
      <w:r w:rsidR="00F2015A" w:rsidRPr="00567535">
        <w:rPr>
          <w:rFonts w:ascii="Arial" w:hAnsi="Arial" w:cs="Arial"/>
          <w:color w:val="000000" w:themeColor="text1"/>
          <w:sz w:val="20"/>
          <w:szCs w:val="20"/>
        </w:rPr>
        <w:t>w Kętach</w:t>
      </w:r>
      <w:bookmarkEnd w:id="4"/>
      <w:r w:rsidR="00F2015A" w:rsidRPr="00567535">
        <w:rPr>
          <w:rFonts w:ascii="Arial" w:hAnsi="Arial" w:cs="Arial"/>
          <w:color w:val="000000" w:themeColor="text1"/>
          <w:sz w:val="20"/>
          <w:szCs w:val="20"/>
        </w:rPr>
        <w:t>.</w:t>
      </w:r>
    </w:p>
    <w:p w14:paraId="0BB45A79" w14:textId="4A10AEB1" w:rsidR="007D32A5" w:rsidRDefault="007D32A5" w:rsidP="00A74BC5">
      <w:pPr>
        <w:pStyle w:val="Tekstpodstawowywcity"/>
        <w:numPr>
          <w:ilvl w:val="0"/>
          <w:numId w:val="12"/>
        </w:numPr>
        <w:jc w:val="both"/>
        <w:rPr>
          <w:rFonts w:ascii="Arial" w:hAnsi="Arial" w:cs="Arial"/>
          <w:color w:val="000000" w:themeColor="text1"/>
          <w:sz w:val="20"/>
          <w:szCs w:val="20"/>
        </w:rPr>
      </w:pPr>
      <w:r>
        <w:rPr>
          <w:rFonts w:ascii="Arial" w:hAnsi="Arial" w:cs="Arial"/>
          <w:color w:val="000000" w:themeColor="text1"/>
          <w:sz w:val="20"/>
          <w:szCs w:val="20"/>
        </w:rPr>
        <w:t xml:space="preserve">Główny kod CPV </w:t>
      </w:r>
      <w:r w:rsidRPr="007D32A5">
        <w:rPr>
          <w:rFonts w:ascii="Arial" w:hAnsi="Arial" w:cs="Arial"/>
          <w:color w:val="000000" w:themeColor="text1"/>
          <w:sz w:val="20"/>
          <w:szCs w:val="20"/>
        </w:rPr>
        <w:t>44160000-9</w:t>
      </w:r>
      <w:r>
        <w:rPr>
          <w:rFonts w:ascii="Arial" w:hAnsi="Arial" w:cs="Arial"/>
          <w:color w:val="000000" w:themeColor="text1"/>
          <w:sz w:val="20"/>
          <w:szCs w:val="20"/>
        </w:rPr>
        <w:t xml:space="preserve"> </w:t>
      </w:r>
      <w:r w:rsidRPr="007D32A5">
        <w:rPr>
          <w:rFonts w:ascii="Arial" w:hAnsi="Arial" w:cs="Arial"/>
          <w:color w:val="000000" w:themeColor="text1"/>
          <w:sz w:val="20"/>
          <w:szCs w:val="20"/>
        </w:rPr>
        <w:t>Rurociągi, instalacje rurowe, rury, okładziny rurowe, rury i podobne elementy</w:t>
      </w:r>
    </w:p>
    <w:p w14:paraId="7D0A9F6D" w14:textId="0A2AB15D" w:rsidR="007D32A5" w:rsidRPr="00567535" w:rsidRDefault="007D32A5" w:rsidP="007D32A5">
      <w:pPr>
        <w:pStyle w:val="Tekstpodstawowywcity"/>
        <w:ind w:left="567"/>
        <w:jc w:val="both"/>
        <w:rPr>
          <w:rFonts w:ascii="Arial" w:hAnsi="Arial" w:cs="Arial"/>
          <w:color w:val="000000" w:themeColor="text1"/>
          <w:sz w:val="20"/>
          <w:szCs w:val="20"/>
        </w:rPr>
      </w:pPr>
      <w:r>
        <w:rPr>
          <w:rFonts w:ascii="Arial" w:hAnsi="Arial" w:cs="Arial"/>
          <w:color w:val="000000" w:themeColor="text1"/>
          <w:sz w:val="20"/>
          <w:szCs w:val="20"/>
        </w:rPr>
        <w:t xml:space="preserve">Dodatkowe kody CPV </w:t>
      </w:r>
      <w:r w:rsidRPr="007D32A5">
        <w:rPr>
          <w:rFonts w:ascii="Arial" w:hAnsi="Arial" w:cs="Arial"/>
          <w:color w:val="000000" w:themeColor="text1"/>
          <w:sz w:val="20"/>
          <w:szCs w:val="20"/>
        </w:rPr>
        <w:t>44130000-0</w:t>
      </w:r>
      <w:r>
        <w:rPr>
          <w:rFonts w:ascii="Arial" w:hAnsi="Arial" w:cs="Arial"/>
          <w:color w:val="000000" w:themeColor="text1"/>
          <w:sz w:val="20"/>
          <w:szCs w:val="20"/>
        </w:rPr>
        <w:t xml:space="preserve"> Studzienki kanalizacyjne </w:t>
      </w:r>
    </w:p>
    <w:p w14:paraId="50EDE3EF" w14:textId="77777777" w:rsidR="00A74BC5" w:rsidRPr="00A74BC5" w:rsidRDefault="00A74BC5" w:rsidP="00A74BC5">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Wymienione w poniższej tabeli ilości wyrobów są ilościami orientacyjnymi. </w:t>
      </w:r>
    </w:p>
    <w:p w14:paraId="514E1EBE" w14:textId="77777777" w:rsidR="00A74BC5" w:rsidRPr="00A74BC5" w:rsidRDefault="00A74BC5" w:rsidP="00A74BC5">
      <w:pPr>
        <w:pStyle w:val="Tekstpodstawowywcity"/>
        <w:ind w:left="567"/>
        <w:jc w:val="both"/>
        <w:rPr>
          <w:rFonts w:ascii="Arial" w:hAnsi="Arial" w:cs="Arial"/>
          <w:color w:val="000000" w:themeColor="text1"/>
          <w:sz w:val="20"/>
          <w:szCs w:val="20"/>
        </w:rPr>
      </w:pPr>
      <w:r w:rsidRPr="00A74BC5">
        <w:rPr>
          <w:rFonts w:ascii="Arial" w:hAnsi="Arial" w:cs="Arial"/>
          <w:color w:val="000000" w:themeColor="text1"/>
          <w:sz w:val="20"/>
          <w:szCs w:val="20"/>
        </w:rPr>
        <w:t>Rzeczywista ilość wynikać będzie z potrzeb zamawiającego i ze złożonych przez niego zamówień.</w:t>
      </w:r>
    </w:p>
    <w:p w14:paraId="3CFE2D79" w14:textId="77777777" w:rsidR="00A74BC5" w:rsidRPr="00A74BC5" w:rsidRDefault="00A74BC5" w:rsidP="00A74BC5">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Rodzaj wyrobów wymienionych w poniższej tabeli jest orientacyjny. </w:t>
      </w:r>
    </w:p>
    <w:p w14:paraId="7E235B9C" w14:textId="58B90F5F" w:rsidR="001E0F0C" w:rsidRPr="00A74BC5" w:rsidRDefault="00A74BC5" w:rsidP="00D30CA1">
      <w:pPr>
        <w:pStyle w:val="Tekstpodstawowywcity"/>
        <w:ind w:left="567"/>
        <w:jc w:val="both"/>
        <w:rPr>
          <w:rFonts w:ascii="Arial" w:hAnsi="Arial" w:cs="Arial"/>
          <w:color w:val="000000" w:themeColor="text1"/>
          <w:sz w:val="20"/>
          <w:szCs w:val="20"/>
        </w:rPr>
      </w:pPr>
      <w:r w:rsidRPr="00A74BC5">
        <w:rPr>
          <w:rFonts w:ascii="Arial" w:hAnsi="Arial" w:cs="Arial"/>
          <w:color w:val="000000" w:themeColor="text1"/>
          <w:sz w:val="20"/>
          <w:szCs w:val="20"/>
        </w:rPr>
        <w:t xml:space="preserve">Rodzaj zamawianych wyrobów wynikać będzie z potrzeb zamawiającego, który ma prawo nie zamówić </w:t>
      </w:r>
      <w:r w:rsidR="00AF2A75">
        <w:rPr>
          <w:rFonts w:ascii="Arial" w:hAnsi="Arial" w:cs="Arial"/>
          <w:color w:val="000000" w:themeColor="text1"/>
          <w:sz w:val="20"/>
          <w:szCs w:val="20"/>
        </w:rPr>
        <w:br/>
      </w:r>
      <w:r w:rsidRPr="00A74BC5">
        <w:rPr>
          <w:rFonts w:ascii="Arial" w:hAnsi="Arial" w:cs="Arial"/>
          <w:color w:val="000000" w:themeColor="text1"/>
          <w:sz w:val="20"/>
          <w:szCs w:val="20"/>
        </w:rPr>
        <w:t>w ogóle  niektórych wyrobów.</w:t>
      </w:r>
    </w:p>
    <w:p w14:paraId="6868612B" w14:textId="46A6A71F" w:rsidR="00A74BC5" w:rsidRDefault="00A74BC5" w:rsidP="00567535">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W ofercie należy podać ceny netto dla następujących pozycji:</w:t>
      </w:r>
    </w:p>
    <w:p w14:paraId="6C013FA8" w14:textId="77777777" w:rsidR="000826F2" w:rsidRDefault="000826F2" w:rsidP="000826F2">
      <w:pPr>
        <w:pStyle w:val="Tekstpodstawowywcity"/>
        <w:ind w:left="567"/>
        <w:jc w:val="both"/>
        <w:rPr>
          <w:rFonts w:ascii="Arial" w:hAnsi="Arial" w:cs="Arial"/>
          <w:color w:val="000000" w:themeColor="text1"/>
          <w:sz w:val="20"/>
          <w:szCs w:val="20"/>
        </w:rPr>
      </w:pPr>
    </w:p>
    <w:tbl>
      <w:tblPr>
        <w:tblW w:w="8940" w:type="dxa"/>
        <w:jc w:val="center"/>
        <w:tblCellMar>
          <w:left w:w="70" w:type="dxa"/>
          <w:right w:w="70" w:type="dxa"/>
        </w:tblCellMar>
        <w:tblLook w:val="04A0" w:firstRow="1" w:lastRow="0" w:firstColumn="1" w:lastColumn="0" w:noHBand="0" w:noVBand="1"/>
      </w:tblPr>
      <w:tblGrid>
        <w:gridCol w:w="530"/>
        <w:gridCol w:w="4932"/>
        <w:gridCol w:w="1180"/>
        <w:gridCol w:w="759"/>
        <w:gridCol w:w="1539"/>
      </w:tblGrid>
      <w:tr w:rsidR="000826F2" w14:paraId="76D7A2AA" w14:textId="77777777" w:rsidTr="000826F2">
        <w:trPr>
          <w:trHeight w:val="10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C80A7" w14:textId="77777777" w:rsidR="000826F2" w:rsidRDefault="000826F2">
            <w:pPr>
              <w:jc w:val="center"/>
              <w:rPr>
                <w:rFonts w:ascii="Arial" w:hAnsi="Arial" w:cs="Arial"/>
                <w:color w:val="000000"/>
                <w:sz w:val="20"/>
                <w:szCs w:val="20"/>
              </w:rPr>
            </w:pPr>
            <w:r>
              <w:rPr>
                <w:rFonts w:ascii="Arial" w:hAnsi="Arial" w:cs="Arial"/>
                <w:color w:val="000000"/>
                <w:sz w:val="20"/>
                <w:szCs w:val="20"/>
              </w:rPr>
              <w:t>Lp.</w:t>
            </w:r>
          </w:p>
        </w:tc>
        <w:tc>
          <w:tcPr>
            <w:tcW w:w="4940" w:type="dxa"/>
            <w:tcBorders>
              <w:top w:val="single" w:sz="4" w:space="0" w:color="auto"/>
              <w:left w:val="nil"/>
              <w:bottom w:val="single" w:sz="4" w:space="0" w:color="auto"/>
              <w:right w:val="single" w:sz="4" w:space="0" w:color="auto"/>
            </w:tcBorders>
            <w:shd w:val="clear" w:color="000000" w:fill="FFFFFF"/>
            <w:vAlign w:val="center"/>
            <w:hideMark/>
          </w:tcPr>
          <w:p w14:paraId="18304B28" w14:textId="77777777" w:rsidR="000826F2" w:rsidRDefault="000826F2">
            <w:pPr>
              <w:jc w:val="center"/>
              <w:rPr>
                <w:rFonts w:ascii="Arial" w:hAnsi="Arial" w:cs="Arial"/>
                <w:color w:val="000000"/>
                <w:sz w:val="20"/>
                <w:szCs w:val="20"/>
              </w:rPr>
            </w:pPr>
            <w:r>
              <w:rPr>
                <w:rFonts w:ascii="Arial" w:hAnsi="Arial" w:cs="Arial"/>
                <w:color w:val="000000"/>
                <w:sz w:val="20"/>
                <w:szCs w:val="20"/>
              </w:rPr>
              <w:t>Nazwa wyrobu</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FBFF1C2" w14:textId="77777777" w:rsidR="000826F2" w:rsidRDefault="000826F2">
            <w:pPr>
              <w:jc w:val="center"/>
              <w:rPr>
                <w:rFonts w:ascii="Arial" w:hAnsi="Arial" w:cs="Arial"/>
                <w:color w:val="000000"/>
                <w:sz w:val="20"/>
                <w:szCs w:val="20"/>
              </w:rPr>
            </w:pPr>
            <w:r>
              <w:rPr>
                <w:rFonts w:ascii="Arial" w:hAnsi="Arial" w:cs="Arial"/>
                <w:color w:val="000000"/>
                <w:sz w:val="20"/>
                <w:szCs w:val="20"/>
              </w:rPr>
              <w:t>Jednostka</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51AA6A1B" w14:textId="77777777" w:rsidR="000826F2" w:rsidRDefault="000826F2">
            <w:pPr>
              <w:jc w:val="center"/>
              <w:rPr>
                <w:rFonts w:ascii="Arial" w:hAnsi="Arial" w:cs="Arial"/>
                <w:color w:val="000000"/>
                <w:sz w:val="20"/>
                <w:szCs w:val="20"/>
              </w:rPr>
            </w:pPr>
            <w:r>
              <w:rPr>
                <w:rFonts w:ascii="Arial" w:hAnsi="Arial" w:cs="Arial"/>
                <w:color w:val="000000"/>
                <w:sz w:val="20"/>
                <w:szCs w:val="20"/>
              </w:rPr>
              <w:t>Ilość</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1B5645B" w14:textId="77777777" w:rsidR="000826F2" w:rsidRDefault="000826F2">
            <w:pPr>
              <w:jc w:val="center"/>
              <w:rPr>
                <w:rFonts w:ascii="Arial" w:hAnsi="Arial" w:cs="Arial"/>
                <w:color w:val="000000"/>
                <w:sz w:val="20"/>
                <w:szCs w:val="20"/>
              </w:rPr>
            </w:pPr>
            <w:r>
              <w:rPr>
                <w:rFonts w:ascii="Arial" w:hAnsi="Arial" w:cs="Arial"/>
                <w:color w:val="000000"/>
                <w:sz w:val="20"/>
                <w:szCs w:val="20"/>
              </w:rPr>
              <w:t>Medium</w:t>
            </w:r>
          </w:p>
        </w:tc>
      </w:tr>
      <w:tr w:rsidR="000826F2" w14:paraId="51BD06C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884905" w14:textId="77777777" w:rsidR="000826F2" w:rsidRDefault="000826F2">
            <w:pPr>
              <w:jc w:val="center"/>
              <w:rPr>
                <w:rFonts w:ascii="Arial" w:hAnsi="Arial" w:cs="Arial"/>
                <w:color w:val="000000"/>
                <w:sz w:val="20"/>
                <w:szCs w:val="20"/>
              </w:rPr>
            </w:pPr>
            <w:r>
              <w:rPr>
                <w:rFonts w:ascii="Arial" w:hAnsi="Arial" w:cs="Arial"/>
                <w:color w:val="000000"/>
                <w:sz w:val="20"/>
                <w:szCs w:val="20"/>
              </w:rPr>
              <w:t>1.  </w:t>
            </w:r>
          </w:p>
        </w:tc>
        <w:tc>
          <w:tcPr>
            <w:tcW w:w="4940" w:type="dxa"/>
            <w:tcBorders>
              <w:top w:val="nil"/>
              <w:left w:val="nil"/>
              <w:bottom w:val="single" w:sz="4" w:space="0" w:color="auto"/>
              <w:right w:val="single" w:sz="4" w:space="0" w:color="auto"/>
            </w:tcBorders>
            <w:shd w:val="clear" w:color="000000" w:fill="FFFFFF"/>
            <w:vAlign w:val="center"/>
            <w:hideMark/>
          </w:tcPr>
          <w:p w14:paraId="0C662900" w14:textId="77777777" w:rsidR="000826F2" w:rsidRDefault="000826F2">
            <w:pPr>
              <w:rPr>
                <w:rFonts w:ascii="Arial" w:hAnsi="Arial" w:cs="Arial"/>
                <w:color w:val="000000"/>
                <w:sz w:val="20"/>
                <w:szCs w:val="20"/>
              </w:rPr>
            </w:pPr>
            <w:r>
              <w:rPr>
                <w:rFonts w:ascii="Arial" w:hAnsi="Arial" w:cs="Arial"/>
                <w:color w:val="000000"/>
                <w:sz w:val="20"/>
                <w:szCs w:val="20"/>
              </w:rPr>
              <w:t>Rury PE fi 32 mm</w:t>
            </w:r>
          </w:p>
        </w:tc>
        <w:tc>
          <w:tcPr>
            <w:tcW w:w="1180" w:type="dxa"/>
            <w:tcBorders>
              <w:top w:val="nil"/>
              <w:left w:val="nil"/>
              <w:bottom w:val="single" w:sz="4" w:space="0" w:color="auto"/>
              <w:right w:val="single" w:sz="4" w:space="0" w:color="auto"/>
            </w:tcBorders>
            <w:shd w:val="clear" w:color="000000" w:fill="FFFFFF"/>
            <w:vAlign w:val="center"/>
            <w:hideMark/>
          </w:tcPr>
          <w:p w14:paraId="463F92DB"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FF1BBB2" w14:textId="77777777" w:rsidR="000826F2" w:rsidRDefault="000826F2">
            <w:pPr>
              <w:jc w:val="center"/>
              <w:rPr>
                <w:rFonts w:ascii="Arial" w:hAnsi="Arial" w:cs="Arial"/>
                <w:color w:val="000000"/>
                <w:sz w:val="20"/>
                <w:szCs w:val="20"/>
              </w:rPr>
            </w:pPr>
            <w:r>
              <w:rPr>
                <w:rFonts w:ascii="Arial" w:hAnsi="Arial" w:cs="Arial"/>
                <w:color w:val="000000"/>
                <w:sz w:val="20"/>
                <w:szCs w:val="20"/>
              </w:rPr>
              <w:t>2000</w:t>
            </w:r>
          </w:p>
        </w:tc>
        <w:tc>
          <w:tcPr>
            <w:tcW w:w="1540" w:type="dxa"/>
            <w:tcBorders>
              <w:top w:val="nil"/>
              <w:left w:val="nil"/>
              <w:bottom w:val="single" w:sz="4" w:space="0" w:color="auto"/>
              <w:right w:val="single" w:sz="4" w:space="0" w:color="auto"/>
            </w:tcBorders>
            <w:shd w:val="clear" w:color="000000" w:fill="FFFFFF"/>
            <w:vAlign w:val="center"/>
            <w:hideMark/>
          </w:tcPr>
          <w:p w14:paraId="47BA50DD"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50C68CB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BB9C7A0" w14:textId="77777777" w:rsidR="000826F2" w:rsidRDefault="000826F2">
            <w:pPr>
              <w:jc w:val="center"/>
              <w:rPr>
                <w:rFonts w:ascii="Arial" w:hAnsi="Arial" w:cs="Arial"/>
                <w:color w:val="000000"/>
                <w:sz w:val="20"/>
                <w:szCs w:val="20"/>
              </w:rPr>
            </w:pPr>
            <w:r>
              <w:rPr>
                <w:rFonts w:ascii="Arial" w:hAnsi="Arial" w:cs="Arial"/>
                <w:color w:val="000000"/>
                <w:sz w:val="20"/>
                <w:szCs w:val="20"/>
              </w:rPr>
              <w:t>2.  </w:t>
            </w:r>
          </w:p>
        </w:tc>
        <w:tc>
          <w:tcPr>
            <w:tcW w:w="4940" w:type="dxa"/>
            <w:tcBorders>
              <w:top w:val="nil"/>
              <w:left w:val="nil"/>
              <w:bottom w:val="single" w:sz="4" w:space="0" w:color="auto"/>
              <w:right w:val="single" w:sz="4" w:space="0" w:color="auto"/>
            </w:tcBorders>
            <w:shd w:val="clear" w:color="000000" w:fill="FFFFFF"/>
            <w:vAlign w:val="center"/>
            <w:hideMark/>
          </w:tcPr>
          <w:p w14:paraId="012C1BF9" w14:textId="77777777" w:rsidR="000826F2" w:rsidRDefault="000826F2">
            <w:pPr>
              <w:rPr>
                <w:rFonts w:ascii="Arial" w:hAnsi="Arial" w:cs="Arial"/>
                <w:color w:val="000000"/>
                <w:sz w:val="20"/>
                <w:szCs w:val="20"/>
              </w:rPr>
            </w:pPr>
            <w:r>
              <w:rPr>
                <w:rFonts w:ascii="Arial" w:hAnsi="Arial" w:cs="Arial"/>
                <w:color w:val="000000"/>
                <w:sz w:val="20"/>
                <w:szCs w:val="20"/>
              </w:rPr>
              <w:t>Rura PE fi 40 mm</w:t>
            </w:r>
          </w:p>
        </w:tc>
        <w:tc>
          <w:tcPr>
            <w:tcW w:w="1180" w:type="dxa"/>
            <w:tcBorders>
              <w:top w:val="nil"/>
              <w:left w:val="nil"/>
              <w:bottom w:val="single" w:sz="4" w:space="0" w:color="auto"/>
              <w:right w:val="single" w:sz="4" w:space="0" w:color="auto"/>
            </w:tcBorders>
            <w:shd w:val="clear" w:color="000000" w:fill="FFFFFF"/>
            <w:vAlign w:val="center"/>
            <w:hideMark/>
          </w:tcPr>
          <w:p w14:paraId="1439C094"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69DAC30" w14:textId="77777777" w:rsidR="000826F2" w:rsidRDefault="000826F2">
            <w:pPr>
              <w:jc w:val="center"/>
              <w:rPr>
                <w:rFonts w:ascii="Arial" w:hAnsi="Arial" w:cs="Arial"/>
                <w:color w:val="000000"/>
                <w:sz w:val="20"/>
                <w:szCs w:val="20"/>
              </w:rPr>
            </w:pPr>
            <w:r>
              <w:rPr>
                <w:rFonts w:ascii="Arial" w:hAnsi="Arial" w:cs="Arial"/>
                <w:color w:val="000000"/>
                <w:sz w:val="20"/>
                <w:szCs w:val="20"/>
              </w:rPr>
              <w:t>1200</w:t>
            </w:r>
          </w:p>
        </w:tc>
        <w:tc>
          <w:tcPr>
            <w:tcW w:w="1540" w:type="dxa"/>
            <w:tcBorders>
              <w:top w:val="nil"/>
              <w:left w:val="nil"/>
              <w:bottom w:val="single" w:sz="4" w:space="0" w:color="auto"/>
              <w:right w:val="single" w:sz="4" w:space="0" w:color="auto"/>
            </w:tcBorders>
            <w:shd w:val="clear" w:color="000000" w:fill="FFFFFF"/>
            <w:vAlign w:val="center"/>
            <w:hideMark/>
          </w:tcPr>
          <w:p w14:paraId="69E351D0"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76282C5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120DAB" w14:textId="77777777" w:rsidR="000826F2" w:rsidRDefault="000826F2">
            <w:pPr>
              <w:jc w:val="center"/>
              <w:rPr>
                <w:rFonts w:ascii="Arial" w:hAnsi="Arial" w:cs="Arial"/>
                <w:color w:val="000000"/>
                <w:sz w:val="20"/>
                <w:szCs w:val="20"/>
              </w:rPr>
            </w:pPr>
            <w:r>
              <w:rPr>
                <w:rFonts w:ascii="Arial" w:hAnsi="Arial" w:cs="Arial"/>
                <w:color w:val="000000"/>
                <w:sz w:val="20"/>
                <w:szCs w:val="20"/>
              </w:rPr>
              <w:t>3.  </w:t>
            </w:r>
          </w:p>
        </w:tc>
        <w:tc>
          <w:tcPr>
            <w:tcW w:w="4940" w:type="dxa"/>
            <w:tcBorders>
              <w:top w:val="nil"/>
              <w:left w:val="nil"/>
              <w:bottom w:val="single" w:sz="4" w:space="0" w:color="auto"/>
              <w:right w:val="single" w:sz="4" w:space="0" w:color="auto"/>
            </w:tcBorders>
            <w:shd w:val="clear" w:color="000000" w:fill="FFFFFF"/>
            <w:vAlign w:val="center"/>
            <w:hideMark/>
          </w:tcPr>
          <w:p w14:paraId="0BA33F40" w14:textId="77777777" w:rsidR="000826F2" w:rsidRDefault="000826F2">
            <w:pPr>
              <w:rPr>
                <w:rFonts w:ascii="Arial" w:hAnsi="Arial" w:cs="Arial"/>
                <w:color w:val="000000"/>
                <w:sz w:val="20"/>
                <w:szCs w:val="20"/>
              </w:rPr>
            </w:pPr>
            <w:r>
              <w:rPr>
                <w:rFonts w:ascii="Arial" w:hAnsi="Arial" w:cs="Arial"/>
                <w:color w:val="000000"/>
                <w:sz w:val="20"/>
                <w:szCs w:val="20"/>
              </w:rPr>
              <w:t>Rury PE fi 50 mm</w:t>
            </w:r>
          </w:p>
        </w:tc>
        <w:tc>
          <w:tcPr>
            <w:tcW w:w="1180" w:type="dxa"/>
            <w:tcBorders>
              <w:top w:val="nil"/>
              <w:left w:val="nil"/>
              <w:bottom w:val="single" w:sz="4" w:space="0" w:color="auto"/>
              <w:right w:val="single" w:sz="4" w:space="0" w:color="auto"/>
            </w:tcBorders>
            <w:shd w:val="clear" w:color="000000" w:fill="FFFFFF"/>
            <w:vAlign w:val="center"/>
            <w:hideMark/>
          </w:tcPr>
          <w:p w14:paraId="10BE43E8"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6E3FE3F6" w14:textId="77777777" w:rsidR="000826F2" w:rsidRDefault="000826F2">
            <w:pPr>
              <w:jc w:val="center"/>
              <w:rPr>
                <w:rFonts w:ascii="Arial" w:hAnsi="Arial" w:cs="Arial"/>
                <w:color w:val="000000"/>
                <w:sz w:val="20"/>
                <w:szCs w:val="20"/>
              </w:rPr>
            </w:pPr>
            <w:r>
              <w:rPr>
                <w:rFonts w:ascii="Arial" w:hAnsi="Arial" w:cs="Arial"/>
                <w:color w:val="000000"/>
                <w:sz w:val="20"/>
                <w:szCs w:val="20"/>
              </w:rPr>
              <w:t>1000</w:t>
            </w:r>
          </w:p>
        </w:tc>
        <w:tc>
          <w:tcPr>
            <w:tcW w:w="1540" w:type="dxa"/>
            <w:tcBorders>
              <w:top w:val="nil"/>
              <w:left w:val="nil"/>
              <w:bottom w:val="single" w:sz="4" w:space="0" w:color="auto"/>
              <w:right w:val="single" w:sz="4" w:space="0" w:color="auto"/>
            </w:tcBorders>
            <w:shd w:val="clear" w:color="000000" w:fill="FFFFFF"/>
            <w:vAlign w:val="center"/>
            <w:hideMark/>
          </w:tcPr>
          <w:p w14:paraId="2419358D"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556AFF7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395EA4" w14:textId="77777777" w:rsidR="000826F2" w:rsidRDefault="000826F2">
            <w:pPr>
              <w:jc w:val="center"/>
              <w:rPr>
                <w:rFonts w:ascii="Arial" w:hAnsi="Arial" w:cs="Arial"/>
                <w:color w:val="000000"/>
                <w:sz w:val="20"/>
                <w:szCs w:val="20"/>
              </w:rPr>
            </w:pPr>
            <w:r>
              <w:rPr>
                <w:rFonts w:ascii="Arial" w:hAnsi="Arial" w:cs="Arial"/>
                <w:color w:val="000000"/>
                <w:sz w:val="20"/>
                <w:szCs w:val="20"/>
              </w:rPr>
              <w:t>4.  </w:t>
            </w:r>
          </w:p>
        </w:tc>
        <w:tc>
          <w:tcPr>
            <w:tcW w:w="4940" w:type="dxa"/>
            <w:tcBorders>
              <w:top w:val="nil"/>
              <w:left w:val="nil"/>
              <w:bottom w:val="single" w:sz="4" w:space="0" w:color="auto"/>
              <w:right w:val="single" w:sz="4" w:space="0" w:color="auto"/>
            </w:tcBorders>
            <w:shd w:val="clear" w:color="000000" w:fill="FFFFFF"/>
            <w:vAlign w:val="center"/>
            <w:hideMark/>
          </w:tcPr>
          <w:p w14:paraId="79F0A865" w14:textId="77777777" w:rsidR="000826F2" w:rsidRDefault="000826F2">
            <w:pPr>
              <w:rPr>
                <w:rFonts w:ascii="Arial" w:hAnsi="Arial" w:cs="Arial"/>
                <w:color w:val="000000"/>
                <w:sz w:val="20"/>
                <w:szCs w:val="20"/>
              </w:rPr>
            </w:pPr>
            <w:r>
              <w:rPr>
                <w:rFonts w:ascii="Arial" w:hAnsi="Arial" w:cs="Arial"/>
                <w:color w:val="000000"/>
                <w:sz w:val="20"/>
                <w:szCs w:val="20"/>
              </w:rPr>
              <w:t>Rury PE fi 63 mm</w:t>
            </w:r>
          </w:p>
        </w:tc>
        <w:tc>
          <w:tcPr>
            <w:tcW w:w="1180" w:type="dxa"/>
            <w:tcBorders>
              <w:top w:val="nil"/>
              <w:left w:val="nil"/>
              <w:bottom w:val="single" w:sz="4" w:space="0" w:color="auto"/>
              <w:right w:val="single" w:sz="4" w:space="0" w:color="auto"/>
            </w:tcBorders>
            <w:shd w:val="clear" w:color="000000" w:fill="FFFFFF"/>
            <w:vAlign w:val="center"/>
            <w:hideMark/>
          </w:tcPr>
          <w:p w14:paraId="20791D69"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6169FC37" w14:textId="77777777" w:rsidR="000826F2" w:rsidRDefault="000826F2">
            <w:pPr>
              <w:jc w:val="center"/>
              <w:rPr>
                <w:rFonts w:ascii="Arial" w:hAnsi="Arial" w:cs="Arial"/>
                <w:color w:val="000000"/>
                <w:sz w:val="20"/>
                <w:szCs w:val="20"/>
              </w:rPr>
            </w:pPr>
            <w:r>
              <w:rPr>
                <w:rFonts w:ascii="Arial" w:hAnsi="Arial" w:cs="Arial"/>
                <w:color w:val="000000"/>
                <w:sz w:val="20"/>
                <w:szCs w:val="20"/>
              </w:rPr>
              <w:t>1000</w:t>
            </w:r>
          </w:p>
        </w:tc>
        <w:tc>
          <w:tcPr>
            <w:tcW w:w="1540" w:type="dxa"/>
            <w:tcBorders>
              <w:top w:val="nil"/>
              <w:left w:val="nil"/>
              <w:bottom w:val="single" w:sz="4" w:space="0" w:color="auto"/>
              <w:right w:val="single" w:sz="4" w:space="0" w:color="auto"/>
            </w:tcBorders>
            <w:shd w:val="clear" w:color="000000" w:fill="FFFFFF"/>
            <w:vAlign w:val="center"/>
            <w:hideMark/>
          </w:tcPr>
          <w:p w14:paraId="39FDB73A"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5D285EB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D75871" w14:textId="77777777" w:rsidR="000826F2" w:rsidRDefault="000826F2">
            <w:pPr>
              <w:jc w:val="center"/>
              <w:rPr>
                <w:rFonts w:ascii="Arial" w:hAnsi="Arial" w:cs="Arial"/>
                <w:color w:val="000000"/>
                <w:sz w:val="20"/>
                <w:szCs w:val="20"/>
              </w:rPr>
            </w:pPr>
            <w:r>
              <w:rPr>
                <w:rFonts w:ascii="Arial" w:hAnsi="Arial" w:cs="Arial"/>
                <w:color w:val="000000"/>
                <w:sz w:val="20"/>
                <w:szCs w:val="20"/>
              </w:rPr>
              <w:t>5.  </w:t>
            </w:r>
          </w:p>
        </w:tc>
        <w:tc>
          <w:tcPr>
            <w:tcW w:w="4940" w:type="dxa"/>
            <w:tcBorders>
              <w:top w:val="nil"/>
              <w:left w:val="nil"/>
              <w:bottom w:val="single" w:sz="4" w:space="0" w:color="auto"/>
              <w:right w:val="single" w:sz="4" w:space="0" w:color="auto"/>
            </w:tcBorders>
            <w:shd w:val="clear" w:color="000000" w:fill="FFFFFF"/>
            <w:vAlign w:val="center"/>
            <w:hideMark/>
          </w:tcPr>
          <w:p w14:paraId="5468A338" w14:textId="77777777" w:rsidR="000826F2" w:rsidRDefault="000826F2">
            <w:pPr>
              <w:rPr>
                <w:rFonts w:ascii="Arial" w:hAnsi="Arial" w:cs="Arial"/>
                <w:color w:val="000000"/>
                <w:sz w:val="20"/>
                <w:szCs w:val="20"/>
              </w:rPr>
            </w:pPr>
            <w:r>
              <w:rPr>
                <w:rFonts w:ascii="Arial" w:hAnsi="Arial" w:cs="Arial"/>
                <w:color w:val="000000"/>
                <w:sz w:val="20"/>
                <w:szCs w:val="20"/>
              </w:rPr>
              <w:t>Rura PE DN fi  110mm</w:t>
            </w:r>
          </w:p>
        </w:tc>
        <w:tc>
          <w:tcPr>
            <w:tcW w:w="1180" w:type="dxa"/>
            <w:tcBorders>
              <w:top w:val="nil"/>
              <w:left w:val="nil"/>
              <w:bottom w:val="single" w:sz="4" w:space="0" w:color="auto"/>
              <w:right w:val="single" w:sz="4" w:space="0" w:color="auto"/>
            </w:tcBorders>
            <w:shd w:val="clear" w:color="000000" w:fill="FFFFFF"/>
            <w:vAlign w:val="center"/>
            <w:hideMark/>
          </w:tcPr>
          <w:p w14:paraId="4D4A6FB6"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BAC8730" w14:textId="77777777" w:rsidR="000826F2" w:rsidRDefault="000826F2">
            <w:pPr>
              <w:jc w:val="center"/>
              <w:rPr>
                <w:rFonts w:ascii="Arial" w:hAnsi="Arial" w:cs="Arial"/>
                <w:color w:val="000000"/>
                <w:sz w:val="20"/>
                <w:szCs w:val="20"/>
              </w:rPr>
            </w:pPr>
            <w:r>
              <w:rPr>
                <w:rFonts w:ascii="Arial" w:hAnsi="Arial" w:cs="Arial"/>
                <w:color w:val="000000"/>
                <w:sz w:val="20"/>
                <w:szCs w:val="20"/>
              </w:rPr>
              <w:t>600</w:t>
            </w:r>
          </w:p>
        </w:tc>
        <w:tc>
          <w:tcPr>
            <w:tcW w:w="1540" w:type="dxa"/>
            <w:tcBorders>
              <w:top w:val="nil"/>
              <w:left w:val="nil"/>
              <w:bottom w:val="single" w:sz="4" w:space="0" w:color="auto"/>
              <w:right w:val="single" w:sz="4" w:space="0" w:color="auto"/>
            </w:tcBorders>
            <w:shd w:val="clear" w:color="000000" w:fill="FFFFFF"/>
            <w:vAlign w:val="center"/>
            <w:hideMark/>
          </w:tcPr>
          <w:p w14:paraId="64CB0FC1"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4DF1761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C67921" w14:textId="77777777" w:rsidR="000826F2" w:rsidRDefault="000826F2">
            <w:pPr>
              <w:jc w:val="center"/>
              <w:rPr>
                <w:rFonts w:ascii="Arial" w:hAnsi="Arial" w:cs="Arial"/>
                <w:color w:val="000000"/>
                <w:sz w:val="20"/>
                <w:szCs w:val="20"/>
              </w:rPr>
            </w:pPr>
            <w:r>
              <w:rPr>
                <w:rFonts w:ascii="Arial" w:hAnsi="Arial" w:cs="Arial"/>
                <w:color w:val="000000"/>
                <w:sz w:val="20"/>
                <w:szCs w:val="20"/>
              </w:rPr>
              <w:t>6.  </w:t>
            </w:r>
          </w:p>
        </w:tc>
        <w:tc>
          <w:tcPr>
            <w:tcW w:w="4940" w:type="dxa"/>
            <w:tcBorders>
              <w:top w:val="nil"/>
              <w:left w:val="nil"/>
              <w:bottom w:val="single" w:sz="4" w:space="0" w:color="auto"/>
              <w:right w:val="single" w:sz="4" w:space="0" w:color="auto"/>
            </w:tcBorders>
            <w:shd w:val="clear" w:color="000000" w:fill="FFFFFF"/>
            <w:vAlign w:val="center"/>
            <w:hideMark/>
          </w:tcPr>
          <w:p w14:paraId="0921E15A" w14:textId="77777777" w:rsidR="000826F2" w:rsidRDefault="000826F2">
            <w:pPr>
              <w:rPr>
                <w:rFonts w:ascii="Arial" w:hAnsi="Arial" w:cs="Arial"/>
                <w:color w:val="000000"/>
                <w:sz w:val="20"/>
                <w:szCs w:val="20"/>
              </w:rPr>
            </w:pPr>
            <w:r>
              <w:rPr>
                <w:rFonts w:ascii="Arial" w:hAnsi="Arial" w:cs="Arial"/>
                <w:color w:val="000000"/>
                <w:sz w:val="20"/>
                <w:szCs w:val="20"/>
              </w:rPr>
              <w:t>Rura PE DN fi  90mm</w:t>
            </w:r>
          </w:p>
        </w:tc>
        <w:tc>
          <w:tcPr>
            <w:tcW w:w="1180" w:type="dxa"/>
            <w:tcBorders>
              <w:top w:val="nil"/>
              <w:left w:val="nil"/>
              <w:bottom w:val="single" w:sz="4" w:space="0" w:color="auto"/>
              <w:right w:val="single" w:sz="4" w:space="0" w:color="auto"/>
            </w:tcBorders>
            <w:shd w:val="clear" w:color="000000" w:fill="FFFFFF"/>
            <w:vAlign w:val="center"/>
            <w:hideMark/>
          </w:tcPr>
          <w:p w14:paraId="73CEDEA2"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623FDBBE" w14:textId="77777777" w:rsidR="000826F2" w:rsidRDefault="000826F2">
            <w:pPr>
              <w:jc w:val="center"/>
              <w:rPr>
                <w:rFonts w:ascii="Arial" w:hAnsi="Arial" w:cs="Arial"/>
                <w:color w:val="000000"/>
                <w:sz w:val="20"/>
                <w:szCs w:val="20"/>
              </w:rPr>
            </w:pPr>
            <w:r>
              <w:rPr>
                <w:rFonts w:ascii="Arial" w:hAnsi="Arial" w:cs="Arial"/>
                <w:color w:val="000000"/>
                <w:sz w:val="20"/>
                <w:szCs w:val="20"/>
              </w:rPr>
              <w:t>1000</w:t>
            </w:r>
          </w:p>
        </w:tc>
        <w:tc>
          <w:tcPr>
            <w:tcW w:w="1540" w:type="dxa"/>
            <w:tcBorders>
              <w:top w:val="nil"/>
              <w:left w:val="nil"/>
              <w:bottom w:val="single" w:sz="4" w:space="0" w:color="auto"/>
              <w:right w:val="single" w:sz="4" w:space="0" w:color="auto"/>
            </w:tcBorders>
            <w:shd w:val="clear" w:color="000000" w:fill="FFFFFF"/>
            <w:vAlign w:val="center"/>
            <w:hideMark/>
          </w:tcPr>
          <w:p w14:paraId="46DE01A2"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484D4F0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4D6E09" w14:textId="77777777" w:rsidR="000826F2" w:rsidRDefault="000826F2">
            <w:pPr>
              <w:jc w:val="center"/>
              <w:rPr>
                <w:rFonts w:ascii="Arial" w:hAnsi="Arial" w:cs="Arial"/>
                <w:color w:val="000000"/>
                <w:sz w:val="20"/>
                <w:szCs w:val="20"/>
              </w:rPr>
            </w:pPr>
            <w:r>
              <w:rPr>
                <w:rFonts w:ascii="Arial" w:hAnsi="Arial" w:cs="Arial"/>
                <w:color w:val="000000"/>
                <w:sz w:val="20"/>
                <w:szCs w:val="20"/>
              </w:rPr>
              <w:t>7.  </w:t>
            </w:r>
          </w:p>
        </w:tc>
        <w:tc>
          <w:tcPr>
            <w:tcW w:w="4940" w:type="dxa"/>
            <w:tcBorders>
              <w:top w:val="nil"/>
              <w:left w:val="nil"/>
              <w:bottom w:val="single" w:sz="4" w:space="0" w:color="auto"/>
              <w:right w:val="single" w:sz="4" w:space="0" w:color="auto"/>
            </w:tcBorders>
            <w:shd w:val="clear" w:color="000000" w:fill="FFFFFF"/>
            <w:vAlign w:val="center"/>
            <w:hideMark/>
          </w:tcPr>
          <w:p w14:paraId="0C8322E5" w14:textId="77777777" w:rsidR="000826F2" w:rsidRDefault="000826F2">
            <w:pPr>
              <w:rPr>
                <w:rFonts w:ascii="Arial" w:hAnsi="Arial" w:cs="Arial"/>
                <w:color w:val="000000"/>
                <w:sz w:val="20"/>
                <w:szCs w:val="20"/>
              </w:rPr>
            </w:pPr>
            <w:r>
              <w:rPr>
                <w:rFonts w:ascii="Arial" w:hAnsi="Arial" w:cs="Arial"/>
                <w:color w:val="000000"/>
                <w:sz w:val="20"/>
                <w:szCs w:val="20"/>
              </w:rPr>
              <w:t>Rura PE DN fi 200mm</w:t>
            </w:r>
          </w:p>
        </w:tc>
        <w:tc>
          <w:tcPr>
            <w:tcW w:w="1180" w:type="dxa"/>
            <w:tcBorders>
              <w:top w:val="nil"/>
              <w:left w:val="nil"/>
              <w:bottom w:val="single" w:sz="4" w:space="0" w:color="auto"/>
              <w:right w:val="single" w:sz="4" w:space="0" w:color="auto"/>
            </w:tcBorders>
            <w:shd w:val="clear" w:color="000000" w:fill="FFFFFF"/>
            <w:vAlign w:val="center"/>
            <w:hideMark/>
          </w:tcPr>
          <w:p w14:paraId="1DDE5395"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75392AEE"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2D30E852"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30839FF8"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DCC290" w14:textId="77777777" w:rsidR="000826F2" w:rsidRDefault="000826F2">
            <w:pPr>
              <w:jc w:val="center"/>
              <w:rPr>
                <w:rFonts w:ascii="Arial" w:hAnsi="Arial" w:cs="Arial"/>
                <w:color w:val="000000"/>
                <w:sz w:val="20"/>
                <w:szCs w:val="20"/>
              </w:rPr>
            </w:pPr>
            <w:r>
              <w:rPr>
                <w:rFonts w:ascii="Arial" w:hAnsi="Arial" w:cs="Arial"/>
                <w:color w:val="000000"/>
                <w:sz w:val="20"/>
                <w:szCs w:val="20"/>
              </w:rPr>
              <w:t>8.  </w:t>
            </w:r>
          </w:p>
        </w:tc>
        <w:tc>
          <w:tcPr>
            <w:tcW w:w="4940" w:type="dxa"/>
            <w:tcBorders>
              <w:top w:val="nil"/>
              <w:left w:val="nil"/>
              <w:bottom w:val="single" w:sz="4" w:space="0" w:color="auto"/>
              <w:right w:val="single" w:sz="4" w:space="0" w:color="auto"/>
            </w:tcBorders>
            <w:shd w:val="clear" w:color="000000" w:fill="FFFFFF"/>
            <w:vAlign w:val="center"/>
            <w:hideMark/>
          </w:tcPr>
          <w:p w14:paraId="2820E90D" w14:textId="77777777" w:rsidR="000826F2" w:rsidRDefault="000826F2">
            <w:pPr>
              <w:rPr>
                <w:rFonts w:ascii="Arial" w:hAnsi="Arial" w:cs="Arial"/>
                <w:color w:val="000000"/>
                <w:sz w:val="20"/>
                <w:szCs w:val="20"/>
              </w:rPr>
            </w:pPr>
            <w:r>
              <w:rPr>
                <w:rFonts w:ascii="Arial" w:hAnsi="Arial" w:cs="Arial"/>
                <w:color w:val="000000"/>
                <w:sz w:val="20"/>
                <w:szCs w:val="20"/>
              </w:rPr>
              <w:t>Rura PE DN fi 160mm</w:t>
            </w:r>
          </w:p>
        </w:tc>
        <w:tc>
          <w:tcPr>
            <w:tcW w:w="1180" w:type="dxa"/>
            <w:tcBorders>
              <w:top w:val="nil"/>
              <w:left w:val="nil"/>
              <w:bottom w:val="single" w:sz="4" w:space="0" w:color="auto"/>
              <w:right w:val="single" w:sz="4" w:space="0" w:color="auto"/>
            </w:tcBorders>
            <w:shd w:val="clear" w:color="000000" w:fill="FFFFFF"/>
            <w:vAlign w:val="center"/>
            <w:hideMark/>
          </w:tcPr>
          <w:p w14:paraId="1199704B"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4675952F"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27E8FECC"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1D0FB3E9"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9CA7FD" w14:textId="77777777" w:rsidR="000826F2" w:rsidRDefault="000826F2">
            <w:pPr>
              <w:jc w:val="center"/>
              <w:rPr>
                <w:rFonts w:ascii="Arial" w:hAnsi="Arial" w:cs="Arial"/>
                <w:color w:val="000000"/>
                <w:sz w:val="20"/>
                <w:szCs w:val="20"/>
              </w:rPr>
            </w:pPr>
            <w:r>
              <w:rPr>
                <w:rFonts w:ascii="Arial" w:hAnsi="Arial" w:cs="Arial"/>
                <w:color w:val="000000"/>
                <w:sz w:val="20"/>
                <w:szCs w:val="20"/>
              </w:rPr>
              <w:t>9.  </w:t>
            </w:r>
          </w:p>
        </w:tc>
        <w:tc>
          <w:tcPr>
            <w:tcW w:w="4940" w:type="dxa"/>
            <w:tcBorders>
              <w:top w:val="nil"/>
              <w:left w:val="nil"/>
              <w:bottom w:val="single" w:sz="4" w:space="0" w:color="auto"/>
              <w:right w:val="single" w:sz="4" w:space="0" w:color="auto"/>
            </w:tcBorders>
            <w:shd w:val="clear" w:color="000000" w:fill="FFFFFF"/>
            <w:vAlign w:val="center"/>
            <w:hideMark/>
          </w:tcPr>
          <w:p w14:paraId="48E565E8" w14:textId="77777777" w:rsidR="000826F2" w:rsidRDefault="000826F2">
            <w:pPr>
              <w:rPr>
                <w:rFonts w:ascii="Arial" w:hAnsi="Arial" w:cs="Arial"/>
                <w:color w:val="000000"/>
                <w:sz w:val="20"/>
                <w:szCs w:val="20"/>
              </w:rPr>
            </w:pPr>
            <w:r>
              <w:rPr>
                <w:rFonts w:ascii="Arial" w:hAnsi="Arial" w:cs="Arial"/>
                <w:color w:val="000000"/>
                <w:sz w:val="20"/>
                <w:szCs w:val="20"/>
              </w:rPr>
              <w:t>Rura PE DN fi 315mm</w:t>
            </w:r>
          </w:p>
        </w:tc>
        <w:tc>
          <w:tcPr>
            <w:tcW w:w="1180" w:type="dxa"/>
            <w:tcBorders>
              <w:top w:val="nil"/>
              <w:left w:val="nil"/>
              <w:bottom w:val="single" w:sz="4" w:space="0" w:color="auto"/>
              <w:right w:val="single" w:sz="4" w:space="0" w:color="auto"/>
            </w:tcBorders>
            <w:shd w:val="clear" w:color="000000" w:fill="FFFFFF"/>
            <w:vAlign w:val="center"/>
            <w:hideMark/>
          </w:tcPr>
          <w:p w14:paraId="23835CAF"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1877288"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44416D6C"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4050ED8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75B141" w14:textId="77777777" w:rsidR="000826F2" w:rsidRDefault="000826F2">
            <w:pPr>
              <w:jc w:val="center"/>
              <w:rPr>
                <w:rFonts w:ascii="Arial" w:hAnsi="Arial" w:cs="Arial"/>
                <w:color w:val="000000"/>
                <w:sz w:val="20"/>
                <w:szCs w:val="20"/>
              </w:rPr>
            </w:pPr>
            <w:r>
              <w:rPr>
                <w:rFonts w:ascii="Arial" w:hAnsi="Arial" w:cs="Arial"/>
                <w:color w:val="000000"/>
                <w:sz w:val="20"/>
                <w:szCs w:val="20"/>
              </w:rPr>
              <w:t>10.  </w:t>
            </w:r>
          </w:p>
        </w:tc>
        <w:tc>
          <w:tcPr>
            <w:tcW w:w="4940" w:type="dxa"/>
            <w:tcBorders>
              <w:top w:val="nil"/>
              <w:left w:val="nil"/>
              <w:bottom w:val="single" w:sz="4" w:space="0" w:color="auto"/>
              <w:right w:val="single" w:sz="4" w:space="0" w:color="auto"/>
            </w:tcBorders>
            <w:shd w:val="clear" w:color="000000" w:fill="FFFFFF"/>
            <w:vAlign w:val="center"/>
            <w:hideMark/>
          </w:tcPr>
          <w:p w14:paraId="041E12FD" w14:textId="77777777" w:rsidR="000826F2" w:rsidRDefault="000826F2">
            <w:pPr>
              <w:rPr>
                <w:rFonts w:ascii="Arial" w:hAnsi="Arial" w:cs="Arial"/>
                <w:color w:val="000000"/>
                <w:sz w:val="20"/>
                <w:szCs w:val="20"/>
              </w:rPr>
            </w:pPr>
            <w:r>
              <w:rPr>
                <w:rFonts w:ascii="Arial" w:hAnsi="Arial" w:cs="Arial"/>
                <w:color w:val="000000"/>
                <w:sz w:val="20"/>
                <w:szCs w:val="20"/>
              </w:rPr>
              <w:t>Rury PCV fi 160 2M</w:t>
            </w:r>
          </w:p>
        </w:tc>
        <w:tc>
          <w:tcPr>
            <w:tcW w:w="1180" w:type="dxa"/>
            <w:tcBorders>
              <w:top w:val="nil"/>
              <w:left w:val="nil"/>
              <w:bottom w:val="single" w:sz="4" w:space="0" w:color="auto"/>
              <w:right w:val="single" w:sz="4" w:space="0" w:color="auto"/>
            </w:tcBorders>
            <w:shd w:val="clear" w:color="000000" w:fill="FFFFFF"/>
            <w:vAlign w:val="center"/>
            <w:hideMark/>
          </w:tcPr>
          <w:p w14:paraId="10CB178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A516E0D" w14:textId="77777777" w:rsidR="000826F2" w:rsidRDefault="000826F2">
            <w:pPr>
              <w:jc w:val="center"/>
              <w:rPr>
                <w:rFonts w:ascii="Arial" w:hAnsi="Arial" w:cs="Arial"/>
                <w:color w:val="000000"/>
                <w:sz w:val="20"/>
                <w:szCs w:val="20"/>
              </w:rPr>
            </w:pPr>
            <w:r>
              <w:rPr>
                <w:rFonts w:ascii="Arial" w:hAnsi="Arial" w:cs="Arial"/>
                <w:color w:val="000000"/>
                <w:sz w:val="20"/>
                <w:szCs w:val="20"/>
              </w:rPr>
              <w:t>750</w:t>
            </w:r>
          </w:p>
        </w:tc>
        <w:tc>
          <w:tcPr>
            <w:tcW w:w="1540" w:type="dxa"/>
            <w:tcBorders>
              <w:top w:val="nil"/>
              <w:left w:val="nil"/>
              <w:bottom w:val="single" w:sz="4" w:space="0" w:color="auto"/>
              <w:right w:val="single" w:sz="4" w:space="0" w:color="auto"/>
            </w:tcBorders>
            <w:shd w:val="clear" w:color="000000" w:fill="FFFFFF"/>
            <w:vAlign w:val="center"/>
            <w:hideMark/>
          </w:tcPr>
          <w:p w14:paraId="00F7DFCA"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E9C0AE4"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B5F14B" w14:textId="77777777" w:rsidR="000826F2" w:rsidRDefault="000826F2">
            <w:pPr>
              <w:jc w:val="center"/>
              <w:rPr>
                <w:rFonts w:ascii="Arial" w:hAnsi="Arial" w:cs="Arial"/>
                <w:color w:val="000000"/>
                <w:sz w:val="20"/>
                <w:szCs w:val="20"/>
              </w:rPr>
            </w:pPr>
            <w:r>
              <w:rPr>
                <w:rFonts w:ascii="Arial" w:hAnsi="Arial" w:cs="Arial"/>
                <w:color w:val="000000"/>
                <w:sz w:val="20"/>
                <w:szCs w:val="20"/>
              </w:rPr>
              <w:t>11.  </w:t>
            </w:r>
          </w:p>
        </w:tc>
        <w:tc>
          <w:tcPr>
            <w:tcW w:w="4940" w:type="dxa"/>
            <w:tcBorders>
              <w:top w:val="nil"/>
              <w:left w:val="nil"/>
              <w:bottom w:val="single" w:sz="4" w:space="0" w:color="auto"/>
              <w:right w:val="single" w:sz="4" w:space="0" w:color="auto"/>
            </w:tcBorders>
            <w:shd w:val="clear" w:color="000000" w:fill="FFFFFF"/>
            <w:vAlign w:val="center"/>
            <w:hideMark/>
          </w:tcPr>
          <w:p w14:paraId="0DF6C2F5" w14:textId="77777777" w:rsidR="000826F2" w:rsidRDefault="000826F2">
            <w:pPr>
              <w:rPr>
                <w:rFonts w:ascii="Arial" w:hAnsi="Arial" w:cs="Arial"/>
                <w:color w:val="000000"/>
                <w:sz w:val="20"/>
                <w:szCs w:val="20"/>
              </w:rPr>
            </w:pPr>
            <w:r>
              <w:rPr>
                <w:rFonts w:ascii="Arial" w:hAnsi="Arial" w:cs="Arial"/>
                <w:color w:val="000000"/>
                <w:sz w:val="20"/>
                <w:szCs w:val="20"/>
              </w:rPr>
              <w:t>Rury PCV fi 160 1M</w:t>
            </w:r>
          </w:p>
        </w:tc>
        <w:tc>
          <w:tcPr>
            <w:tcW w:w="1180" w:type="dxa"/>
            <w:tcBorders>
              <w:top w:val="nil"/>
              <w:left w:val="nil"/>
              <w:bottom w:val="single" w:sz="4" w:space="0" w:color="auto"/>
              <w:right w:val="single" w:sz="4" w:space="0" w:color="auto"/>
            </w:tcBorders>
            <w:shd w:val="clear" w:color="000000" w:fill="FFFFFF"/>
            <w:vAlign w:val="center"/>
            <w:hideMark/>
          </w:tcPr>
          <w:p w14:paraId="4EA1FC75"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75EEAF9"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4F691D7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61C84DE"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5A8A33" w14:textId="77777777" w:rsidR="000826F2" w:rsidRDefault="000826F2">
            <w:pPr>
              <w:jc w:val="center"/>
              <w:rPr>
                <w:rFonts w:ascii="Arial" w:hAnsi="Arial" w:cs="Arial"/>
                <w:color w:val="000000"/>
                <w:sz w:val="20"/>
                <w:szCs w:val="20"/>
              </w:rPr>
            </w:pPr>
            <w:r>
              <w:rPr>
                <w:rFonts w:ascii="Arial" w:hAnsi="Arial" w:cs="Arial"/>
                <w:color w:val="000000"/>
                <w:sz w:val="20"/>
                <w:szCs w:val="20"/>
              </w:rPr>
              <w:t>12.  </w:t>
            </w:r>
          </w:p>
        </w:tc>
        <w:tc>
          <w:tcPr>
            <w:tcW w:w="4940" w:type="dxa"/>
            <w:tcBorders>
              <w:top w:val="nil"/>
              <w:left w:val="nil"/>
              <w:bottom w:val="single" w:sz="4" w:space="0" w:color="auto"/>
              <w:right w:val="single" w:sz="4" w:space="0" w:color="auto"/>
            </w:tcBorders>
            <w:shd w:val="clear" w:color="000000" w:fill="FFFFFF"/>
            <w:vAlign w:val="center"/>
            <w:hideMark/>
          </w:tcPr>
          <w:p w14:paraId="137470F1" w14:textId="77777777" w:rsidR="000826F2" w:rsidRDefault="000826F2">
            <w:pPr>
              <w:rPr>
                <w:rFonts w:ascii="Arial" w:hAnsi="Arial" w:cs="Arial"/>
                <w:color w:val="000000"/>
                <w:sz w:val="20"/>
                <w:szCs w:val="20"/>
              </w:rPr>
            </w:pPr>
            <w:r>
              <w:rPr>
                <w:rFonts w:ascii="Arial" w:hAnsi="Arial" w:cs="Arial"/>
                <w:color w:val="000000"/>
                <w:sz w:val="20"/>
                <w:szCs w:val="20"/>
              </w:rPr>
              <w:t>Rura PCV fi  315 6M trzonowa do studni kanalizacyjnej</w:t>
            </w:r>
          </w:p>
        </w:tc>
        <w:tc>
          <w:tcPr>
            <w:tcW w:w="1180" w:type="dxa"/>
            <w:tcBorders>
              <w:top w:val="nil"/>
              <w:left w:val="nil"/>
              <w:bottom w:val="single" w:sz="4" w:space="0" w:color="auto"/>
              <w:right w:val="single" w:sz="4" w:space="0" w:color="auto"/>
            </w:tcBorders>
            <w:shd w:val="clear" w:color="000000" w:fill="FFFFFF"/>
            <w:vAlign w:val="center"/>
            <w:hideMark/>
          </w:tcPr>
          <w:p w14:paraId="751D79AE"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6D207E4"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42857D1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78B3695"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220440" w14:textId="77777777" w:rsidR="000826F2" w:rsidRDefault="000826F2">
            <w:pPr>
              <w:jc w:val="center"/>
              <w:rPr>
                <w:rFonts w:ascii="Arial" w:hAnsi="Arial" w:cs="Arial"/>
                <w:color w:val="000000"/>
                <w:sz w:val="20"/>
                <w:szCs w:val="20"/>
              </w:rPr>
            </w:pPr>
            <w:r>
              <w:rPr>
                <w:rFonts w:ascii="Arial" w:hAnsi="Arial" w:cs="Arial"/>
                <w:color w:val="000000"/>
                <w:sz w:val="20"/>
                <w:szCs w:val="20"/>
              </w:rPr>
              <w:t>13.  </w:t>
            </w:r>
          </w:p>
        </w:tc>
        <w:tc>
          <w:tcPr>
            <w:tcW w:w="4940" w:type="dxa"/>
            <w:tcBorders>
              <w:top w:val="nil"/>
              <w:left w:val="nil"/>
              <w:bottom w:val="single" w:sz="4" w:space="0" w:color="auto"/>
              <w:right w:val="single" w:sz="4" w:space="0" w:color="auto"/>
            </w:tcBorders>
            <w:shd w:val="clear" w:color="000000" w:fill="FFFFFF"/>
            <w:vAlign w:val="center"/>
            <w:hideMark/>
          </w:tcPr>
          <w:p w14:paraId="3709EFA8" w14:textId="77777777" w:rsidR="000826F2" w:rsidRDefault="000826F2">
            <w:pPr>
              <w:rPr>
                <w:rFonts w:ascii="Arial" w:hAnsi="Arial" w:cs="Arial"/>
                <w:color w:val="000000"/>
                <w:sz w:val="20"/>
                <w:szCs w:val="20"/>
              </w:rPr>
            </w:pPr>
            <w:r>
              <w:rPr>
                <w:rFonts w:ascii="Arial" w:hAnsi="Arial" w:cs="Arial"/>
                <w:color w:val="000000"/>
                <w:sz w:val="20"/>
                <w:szCs w:val="20"/>
              </w:rPr>
              <w:t>Rura PCV fi  425 6M trzonowa do studni kanalizacyjnej</w:t>
            </w:r>
          </w:p>
        </w:tc>
        <w:tc>
          <w:tcPr>
            <w:tcW w:w="1180" w:type="dxa"/>
            <w:tcBorders>
              <w:top w:val="nil"/>
              <w:left w:val="nil"/>
              <w:bottom w:val="single" w:sz="4" w:space="0" w:color="auto"/>
              <w:right w:val="single" w:sz="4" w:space="0" w:color="auto"/>
            </w:tcBorders>
            <w:shd w:val="clear" w:color="000000" w:fill="FFFFFF"/>
            <w:vAlign w:val="center"/>
            <w:hideMark/>
          </w:tcPr>
          <w:p w14:paraId="133BC2CC"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76ACB983" w14:textId="77777777" w:rsidR="000826F2" w:rsidRDefault="000826F2">
            <w:pPr>
              <w:jc w:val="center"/>
              <w:rPr>
                <w:rFonts w:ascii="Arial" w:hAnsi="Arial" w:cs="Arial"/>
                <w:color w:val="000000"/>
                <w:sz w:val="20"/>
                <w:szCs w:val="20"/>
              </w:rPr>
            </w:pPr>
            <w:r>
              <w:rPr>
                <w:rFonts w:ascii="Arial" w:hAnsi="Arial" w:cs="Arial"/>
                <w:color w:val="000000"/>
                <w:sz w:val="20"/>
                <w:szCs w:val="20"/>
              </w:rPr>
              <w:t>12</w:t>
            </w:r>
          </w:p>
        </w:tc>
        <w:tc>
          <w:tcPr>
            <w:tcW w:w="1540" w:type="dxa"/>
            <w:tcBorders>
              <w:top w:val="nil"/>
              <w:left w:val="nil"/>
              <w:bottom w:val="single" w:sz="4" w:space="0" w:color="auto"/>
              <w:right w:val="single" w:sz="4" w:space="0" w:color="auto"/>
            </w:tcBorders>
            <w:shd w:val="clear" w:color="000000" w:fill="FFFFFF"/>
            <w:vAlign w:val="center"/>
            <w:hideMark/>
          </w:tcPr>
          <w:p w14:paraId="5B55D9A3"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B9CE43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B9A8FB" w14:textId="77777777" w:rsidR="000826F2" w:rsidRDefault="000826F2">
            <w:pPr>
              <w:jc w:val="center"/>
              <w:rPr>
                <w:rFonts w:ascii="Arial" w:hAnsi="Arial" w:cs="Arial"/>
                <w:color w:val="000000"/>
                <w:sz w:val="20"/>
                <w:szCs w:val="20"/>
              </w:rPr>
            </w:pPr>
            <w:r>
              <w:rPr>
                <w:rFonts w:ascii="Arial" w:hAnsi="Arial" w:cs="Arial"/>
                <w:color w:val="000000"/>
                <w:sz w:val="20"/>
                <w:szCs w:val="20"/>
              </w:rPr>
              <w:t>14.  </w:t>
            </w:r>
          </w:p>
        </w:tc>
        <w:tc>
          <w:tcPr>
            <w:tcW w:w="4940" w:type="dxa"/>
            <w:tcBorders>
              <w:top w:val="nil"/>
              <w:left w:val="nil"/>
              <w:bottom w:val="single" w:sz="4" w:space="0" w:color="auto"/>
              <w:right w:val="single" w:sz="4" w:space="0" w:color="auto"/>
            </w:tcBorders>
            <w:shd w:val="clear" w:color="000000" w:fill="FFFFFF"/>
            <w:vAlign w:val="center"/>
            <w:hideMark/>
          </w:tcPr>
          <w:p w14:paraId="2794572A" w14:textId="77777777" w:rsidR="000826F2" w:rsidRDefault="000826F2">
            <w:pPr>
              <w:rPr>
                <w:rFonts w:ascii="Arial" w:hAnsi="Arial" w:cs="Arial"/>
                <w:color w:val="000000"/>
                <w:sz w:val="20"/>
                <w:szCs w:val="20"/>
              </w:rPr>
            </w:pPr>
            <w:r>
              <w:rPr>
                <w:rFonts w:ascii="Arial" w:hAnsi="Arial" w:cs="Arial"/>
                <w:color w:val="000000"/>
                <w:sz w:val="20"/>
                <w:szCs w:val="20"/>
              </w:rPr>
              <w:t>Rura PCV fi 200 2M</w:t>
            </w:r>
          </w:p>
        </w:tc>
        <w:tc>
          <w:tcPr>
            <w:tcW w:w="1180" w:type="dxa"/>
            <w:tcBorders>
              <w:top w:val="nil"/>
              <w:left w:val="nil"/>
              <w:bottom w:val="single" w:sz="4" w:space="0" w:color="auto"/>
              <w:right w:val="single" w:sz="4" w:space="0" w:color="auto"/>
            </w:tcBorders>
            <w:shd w:val="clear" w:color="000000" w:fill="FFFFFF"/>
            <w:vAlign w:val="center"/>
            <w:hideMark/>
          </w:tcPr>
          <w:p w14:paraId="00E09FA9"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459BFC1" w14:textId="77777777" w:rsidR="000826F2" w:rsidRDefault="000826F2">
            <w:pPr>
              <w:jc w:val="center"/>
              <w:rPr>
                <w:rFonts w:ascii="Arial" w:hAnsi="Arial" w:cs="Arial"/>
                <w:color w:val="000000"/>
                <w:sz w:val="20"/>
                <w:szCs w:val="20"/>
              </w:rPr>
            </w:pPr>
            <w:r>
              <w:rPr>
                <w:rFonts w:ascii="Arial" w:hAnsi="Arial" w:cs="Arial"/>
                <w:color w:val="000000"/>
                <w:sz w:val="20"/>
                <w:szCs w:val="20"/>
              </w:rPr>
              <w:t>250</w:t>
            </w:r>
          </w:p>
        </w:tc>
        <w:tc>
          <w:tcPr>
            <w:tcW w:w="1540" w:type="dxa"/>
            <w:tcBorders>
              <w:top w:val="nil"/>
              <w:left w:val="nil"/>
              <w:bottom w:val="single" w:sz="4" w:space="0" w:color="auto"/>
              <w:right w:val="single" w:sz="4" w:space="0" w:color="auto"/>
            </w:tcBorders>
            <w:shd w:val="clear" w:color="000000" w:fill="FFFFFF"/>
            <w:vAlign w:val="center"/>
            <w:hideMark/>
          </w:tcPr>
          <w:p w14:paraId="421E3325"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613DAE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EAE5CB" w14:textId="77777777" w:rsidR="000826F2" w:rsidRDefault="000826F2">
            <w:pPr>
              <w:jc w:val="center"/>
              <w:rPr>
                <w:rFonts w:ascii="Arial" w:hAnsi="Arial" w:cs="Arial"/>
                <w:color w:val="000000"/>
                <w:sz w:val="20"/>
                <w:szCs w:val="20"/>
              </w:rPr>
            </w:pPr>
            <w:r>
              <w:rPr>
                <w:rFonts w:ascii="Arial" w:hAnsi="Arial" w:cs="Arial"/>
                <w:color w:val="000000"/>
                <w:sz w:val="20"/>
                <w:szCs w:val="20"/>
              </w:rPr>
              <w:t>15.  </w:t>
            </w:r>
          </w:p>
        </w:tc>
        <w:tc>
          <w:tcPr>
            <w:tcW w:w="4940" w:type="dxa"/>
            <w:tcBorders>
              <w:top w:val="nil"/>
              <w:left w:val="nil"/>
              <w:bottom w:val="single" w:sz="4" w:space="0" w:color="auto"/>
              <w:right w:val="single" w:sz="4" w:space="0" w:color="auto"/>
            </w:tcBorders>
            <w:shd w:val="clear" w:color="000000" w:fill="FFFFFF"/>
            <w:vAlign w:val="center"/>
            <w:hideMark/>
          </w:tcPr>
          <w:p w14:paraId="0A7E8D38" w14:textId="77777777" w:rsidR="000826F2" w:rsidRDefault="000826F2">
            <w:pPr>
              <w:rPr>
                <w:rFonts w:ascii="Arial" w:hAnsi="Arial" w:cs="Arial"/>
                <w:color w:val="000000"/>
                <w:sz w:val="20"/>
                <w:szCs w:val="20"/>
              </w:rPr>
            </w:pPr>
            <w:r>
              <w:rPr>
                <w:rFonts w:ascii="Arial" w:hAnsi="Arial" w:cs="Arial"/>
                <w:color w:val="000000"/>
                <w:sz w:val="20"/>
                <w:szCs w:val="20"/>
              </w:rPr>
              <w:t>Rura PCV fi 110 2M</w:t>
            </w:r>
          </w:p>
        </w:tc>
        <w:tc>
          <w:tcPr>
            <w:tcW w:w="1180" w:type="dxa"/>
            <w:tcBorders>
              <w:top w:val="nil"/>
              <w:left w:val="nil"/>
              <w:bottom w:val="single" w:sz="4" w:space="0" w:color="auto"/>
              <w:right w:val="single" w:sz="4" w:space="0" w:color="auto"/>
            </w:tcBorders>
            <w:shd w:val="clear" w:color="000000" w:fill="FFFFFF"/>
            <w:vAlign w:val="center"/>
            <w:hideMark/>
          </w:tcPr>
          <w:p w14:paraId="33FC432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FAA317F"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6F39C3A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C5289A4"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C08AEF" w14:textId="77777777" w:rsidR="000826F2" w:rsidRDefault="000826F2">
            <w:pPr>
              <w:jc w:val="center"/>
              <w:rPr>
                <w:rFonts w:ascii="Arial" w:hAnsi="Arial" w:cs="Arial"/>
                <w:color w:val="000000"/>
                <w:sz w:val="20"/>
                <w:szCs w:val="20"/>
              </w:rPr>
            </w:pPr>
            <w:r>
              <w:rPr>
                <w:rFonts w:ascii="Arial" w:hAnsi="Arial" w:cs="Arial"/>
                <w:color w:val="000000"/>
                <w:sz w:val="20"/>
                <w:szCs w:val="20"/>
              </w:rPr>
              <w:t>16.  </w:t>
            </w:r>
          </w:p>
        </w:tc>
        <w:tc>
          <w:tcPr>
            <w:tcW w:w="4940" w:type="dxa"/>
            <w:tcBorders>
              <w:top w:val="nil"/>
              <w:left w:val="nil"/>
              <w:bottom w:val="single" w:sz="4" w:space="0" w:color="auto"/>
              <w:right w:val="single" w:sz="4" w:space="0" w:color="auto"/>
            </w:tcBorders>
            <w:shd w:val="clear" w:color="000000" w:fill="FFFFFF"/>
            <w:vAlign w:val="center"/>
            <w:hideMark/>
          </w:tcPr>
          <w:p w14:paraId="7F9EB834" w14:textId="77777777" w:rsidR="000826F2" w:rsidRDefault="000826F2">
            <w:pPr>
              <w:rPr>
                <w:rFonts w:ascii="Arial" w:hAnsi="Arial" w:cs="Arial"/>
                <w:color w:val="000000"/>
                <w:sz w:val="20"/>
                <w:szCs w:val="20"/>
              </w:rPr>
            </w:pPr>
            <w:r>
              <w:rPr>
                <w:rFonts w:ascii="Arial" w:hAnsi="Arial" w:cs="Arial"/>
                <w:color w:val="000000"/>
                <w:sz w:val="20"/>
                <w:szCs w:val="20"/>
              </w:rPr>
              <w:t>Rura PCV fi 110 1M</w:t>
            </w:r>
          </w:p>
        </w:tc>
        <w:tc>
          <w:tcPr>
            <w:tcW w:w="1180" w:type="dxa"/>
            <w:tcBorders>
              <w:top w:val="nil"/>
              <w:left w:val="nil"/>
              <w:bottom w:val="single" w:sz="4" w:space="0" w:color="auto"/>
              <w:right w:val="single" w:sz="4" w:space="0" w:color="auto"/>
            </w:tcBorders>
            <w:shd w:val="clear" w:color="000000" w:fill="FFFFFF"/>
            <w:vAlign w:val="center"/>
            <w:hideMark/>
          </w:tcPr>
          <w:p w14:paraId="070DAAB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25BD447"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07EB6371"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3D7446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773D22" w14:textId="77777777" w:rsidR="000826F2" w:rsidRDefault="000826F2">
            <w:pPr>
              <w:jc w:val="center"/>
              <w:rPr>
                <w:rFonts w:ascii="Arial" w:hAnsi="Arial" w:cs="Arial"/>
                <w:color w:val="000000"/>
                <w:sz w:val="20"/>
                <w:szCs w:val="20"/>
              </w:rPr>
            </w:pPr>
            <w:r>
              <w:rPr>
                <w:rFonts w:ascii="Arial" w:hAnsi="Arial" w:cs="Arial"/>
                <w:color w:val="000000"/>
                <w:sz w:val="20"/>
                <w:szCs w:val="20"/>
              </w:rPr>
              <w:t>17.  </w:t>
            </w:r>
          </w:p>
        </w:tc>
        <w:tc>
          <w:tcPr>
            <w:tcW w:w="4940" w:type="dxa"/>
            <w:tcBorders>
              <w:top w:val="nil"/>
              <w:left w:val="nil"/>
              <w:bottom w:val="single" w:sz="4" w:space="0" w:color="auto"/>
              <w:right w:val="single" w:sz="4" w:space="0" w:color="auto"/>
            </w:tcBorders>
            <w:shd w:val="clear" w:color="000000" w:fill="FFFFFF"/>
            <w:vAlign w:val="center"/>
            <w:hideMark/>
          </w:tcPr>
          <w:p w14:paraId="3A711233" w14:textId="77777777" w:rsidR="000826F2" w:rsidRDefault="000826F2">
            <w:pPr>
              <w:rPr>
                <w:rFonts w:ascii="Arial" w:hAnsi="Arial" w:cs="Arial"/>
                <w:color w:val="000000"/>
                <w:sz w:val="20"/>
                <w:szCs w:val="20"/>
              </w:rPr>
            </w:pPr>
            <w:r>
              <w:rPr>
                <w:rFonts w:ascii="Arial" w:hAnsi="Arial" w:cs="Arial"/>
                <w:color w:val="000000"/>
                <w:sz w:val="20"/>
                <w:szCs w:val="20"/>
              </w:rPr>
              <w:t>Nasuwki PCV fi 90 mm</w:t>
            </w:r>
          </w:p>
        </w:tc>
        <w:tc>
          <w:tcPr>
            <w:tcW w:w="1180" w:type="dxa"/>
            <w:tcBorders>
              <w:top w:val="nil"/>
              <w:left w:val="nil"/>
              <w:bottom w:val="single" w:sz="4" w:space="0" w:color="auto"/>
              <w:right w:val="single" w:sz="4" w:space="0" w:color="auto"/>
            </w:tcBorders>
            <w:shd w:val="clear" w:color="000000" w:fill="FFFFFF"/>
            <w:vAlign w:val="center"/>
            <w:hideMark/>
          </w:tcPr>
          <w:p w14:paraId="1ED407F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7437077"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013E733B"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73FDF3BA"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68C09A" w14:textId="77777777" w:rsidR="000826F2" w:rsidRDefault="000826F2">
            <w:pPr>
              <w:jc w:val="center"/>
              <w:rPr>
                <w:rFonts w:ascii="Arial" w:hAnsi="Arial" w:cs="Arial"/>
                <w:color w:val="000000"/>
                <w:sz w:val="20"/>
                <w:szCs w:val="20"/>
              </w:rPr>
            </w:pPr>
            <w:r>
              <w:rPr>
                <w:rFonts w:ascii="Arial" w:hAnsi="Arial" w:cs="Arial"/>
                <w:color w:val="000000"/>
                <w:sz w:val="20"/>
                <w:szCs w:val="20"/>
              </w:rPr>
              <w:t>18.  </w:t>
            </w:r>
          </w:p>
        </w:tc>
        <w:tc>
          <w:tcPr>
            <w:tcW w:w="4940" w:type="dxa"/>
            <w:tcBorders>
              <w:top w:val="nil"/>
              <w:left w:val="nil"/>
              <w:bottom w:val="single" w:sz="4" w:space="0" w:color="auto"/>
              <w:right w:val="single" w:sz="4" w:space="0" w:color="auto"/>
            </w:tcBorders>
            <w:shd w:val="clear" w:color="000000" w:fill="FFFFFF"/>
            <w:vAlign w:val="center"/>
            <w:hideMark/>
          </w:tcPr>
          <w:p w14:paraId="41B178F6" w14:textId="77777777" w:rsidR="000826F2" w:rsidRDefault="000826F2">
            <w:pPr>
              <w:rPr>
                <w:rFonts w:ascii="Arial" w:hAnsi="Arial" w:cs="Arial"/>
                <w:color w:val="000000"/>
                <w:sz w:val="20"/>
                <w:szCs w:val="20"/>
              </w:rPr>
            </w:pPr>
            <w:r>
              <w:rPr>
                <w:rFonts w:ascii="Arial" w:hAnsi="Arial" w:cs="Arial"/>
                <w:color w:val="000000"/>
                <w:sz w:val="20"/>
                <w:szCs w:val="20"/>
              </w:rPr>
              <w:t>Nasuwki PCV fi 110 mm</w:t>
            </w:r>
          </w:p>
        </w:tc>
        <w:tc>
          <w:tcPr>
            <w:tcW w:w="1180" w:type="dxa"/>
            <w:tcBorders>
              <w:top w:val="nil"/>
              <w:left w:val="nil"/>
              <w:bottom w:val="single" w:sz="4" w:space="0" w:color="auto"/>
              <w:right w:val="single" w:sz="4" w:space="0" w:color="auto"/>
            </w:tcBorders>
            <w:shd w:val="clear" w:color="000000" w:fill="FFFFFF"/>
            <w:vAlign w:val="center"/>
            <w:hideMark/>
          </w:tcPr>
          <w:p w14:paraId="507A44D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DB0C7C5"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01ECC994" w14:textId="77777777" w:rsidR="000826F2" w:rsidRDefault="000826F2">
            <w:pPr>
              <w:jc w:val="center"/>
              <w:rPr>
                <w:rFonts w:ascii="Arial" w:hAnsi="Arial" w:cs="Arial"/>
                <w:color w:val="000000"/>
                <w:sz w:val="20"/>
                <w:szCs w:val="20"/>
              </w:rPr>
            </w:pPr>
            <w:r>
              <w:rPr>
                <w:rFonts w:ascii="Arial" w:hAnsi="Arial" w:cs="Arial"/>
                <w:color w:val="000000"/>
                <w:sz w:val="20"/>
                <w:szCs w:val="20"/>
              </w:rPr>
              <w:t xml:space="preserve">woda </w:t>
            </w:r>
          </w:p>
        </w:tc>
      </w:tr>
      <w:tr w:rsidR="000826F2" w14:paraId="584D6DF4"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7C12EB" w14:textId="77777777" w:rsidR="000826F2" w:rsidRDefault="000826F2">
            <w:pPr>
              <w:jc w:val="center"/>
              <w:rPr>
                <w:rFonts w:ascii="Arial" w:hAnsi="Arial" w:cs="Arial"/>
                <w:color w:val="000000"/>
                <w:sz w:val="20"/>
                <w:szCs w:val="20"/>
              </w:rPr>
            </w:pPr>
            <w:r>
              <w:rPr>
                <w:rFonts w:ascii="Arial" w:hAnsi="Arial" w:cs="Arial"/>
                <w:color w:val="000000"/>
                <w:sz w:val="20"/>
                <w:szCs w:val="20"/>
              </w:rPr>
              <w:t>19.  </w:t>
            </w:r>
          </w:p>
        </w:tc>
        <w:tc>
          <w:tcPr>
            <w:tcW w:w="4940" w:type="dxa"/>
            <w:tcBorders>
              <w:top w:val="nil"/>
              <w:left w:val="nil"/>
              <w:bottom w:val="single" w:sz="4" w:space="0" w:color="auto"/>
              <w:right w:val="single" w:sz="4" w:space="0" w:color="auto"/>
            </w:tcBorders>
            <w:shd w:val="clear" w:color="000000" w:fill="FFFFFF"/>
            <w:vAlign w:val="center"/>
            <w:hideMark/>
          </w:tcPr>
          <w:p w14:paraId="62EEA4F3" w14:textId="77777777" w:rsidR="000826F2" w:rsidRDefault="000826F2">
            <w:pPr>
              <w:rPr>
                <w:rFonts w:ascii="Arial" w:hAnsi="Arial" w:cs="Arial"/>
                <w:color w:val="000000"/>
                <w:sz w:val="20"/>
                <w:szCs w:val="20"/>
              </w:rPr>
            </w:pPr>
            <w:r>
              <w:rPr>
                <w:rFonts w:ascii="Arial" w:hAnsi="Arial" w:cs="Arial"/>
                <w:color w:val="000000"/>
                <w:sz w:val="20"/>
                <w:szCs w:val="20"/>
              </w:rPr>
              <w:t>Nasuwki PCV fi 160 mm</w:t>
            </w:r>
          </w:p>
        </w:tc>
        <w:tc>
          <w:tcPr>
            <w:tcW w:w="1180" w:type="dxa"/>
            <w:tcBorders>
              <w:top w:val="nil"/>
              <w:left w:val="nil"/>
              <w:bottom w:val="single" w:sz="4" w:space="0" w:color="auto"/>
              <w:right w:val="single" w:sz="4" w:space="0" w:color="auto"/>
            </w:tcBorders>
            <w:shd w:val="clear" w:color="000000" w:fill="FFFFFF"/>
            <w:vAlign w:val="center"/>
            <w:hideMark/>
          </w:tcPr>
          <w:p w14:paraId="783AE78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6D1EDEF" w14:textId="77777777" w:rsidR="000826F2" w:rsidRDefault="000826F2">
            <w:pPr>
              <w:jc w:val="center"/>
              <w:rPr>
                <w:rFonts w:ascii="Arial" w:hAnsi="Arial" w:cs="Arial"/>
                <w:color w:val="000000"/>
                <w:sz w:val="20"/>
                <w:szCs w:val="20"/>
              </w:rPr>
            </w:pPr>
            <w:r>
              <w:rPr>
                <w:rFonts w:ascii="Arial" w:hAnsi="Arial" w:cs="Arial"/>
                <w:color w:val="000000"/>
                <w:sz w:val="20"/>
                <w:szCs w:val="20"/>
              </w:rPr>
              <w:t>15</w:t>
            </w:r>
          </w:p>
        </w:tc>
        <w:tc>
          <w:tcPr>
            <w:tcW w:w="1540" w:type="dxa"/>
            <w:tcBorders>
              <w:top w:val="nil"/>
              <w:left w:val="nil"/>
              <w:bottom w:val="single" w:sz="4" w:space="0" w:color="auto"/>
              <w:right w:val="single" w:sz="4" w:space="0" w:color="auto"/>
            </w:tcBorders>
            <w:shd w:val="clear" w:color="000000" w:fill="FFFFFF"/>
            <w:vAlign w:val="center"/>
            <w:hideMark/>
          </w:tcPr>
          <w:p w14:paraId="3EA197E8"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3BD9F50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801F34" w14:textId="77777777" w:rsidR="000826F2" w:rsidRDefault="000826F2">
            <w:pPr>
              <w:jc w:val="center"/>
              <w:rPr>
                <w:rFonts w:ascii="Arial" w:hAnsi="Arial" w:cs="Arial"/>
                <w:color w:val="000000"/>
                <w:sz w:val="20"/>
                <w:szCs w:val="20"/>
              </w:rPr>
            </w:pPr>
            <w:r>
              <w:rPr>
                <w:rFonts w:ascii="Arial" w:hAnsi="Arial" w:cs="Arial"/>
                <w:color w:val="000000"/>
                <w:sz w:val="20"/>
                <w:szCs w:val="20"/>
              </w:rPr>
              <w:t>20.  </w:t>
            </w:r>
          </w:p>
        </w:tc>
        <w:tc>
          <w:tcPr>
            <w:tcW w:w="4940" w:type="dxa"/>
            <w:tcBorders>
              <w:top w:val="nil"/>
              <w:left w:val="nil"/>
              <w:bottom w:val="single" w:sz="4" w:space="0" w:color="auto"/>
              <w:right w:val="single" w:sz="4" w:space="0" w:color="auto"/>
            </w:tcBorders>
            <w:shd w:val="clear" w:color="000000" w:fill="FFFFFF"/>
            <w:vAlign w:val="center"/>
            <w:hideMark/>
          </w:tcPr>
          <w:p w14:paraId="2739E782" w14:textId="77777777" w:rsidR="000826F2" w:rsidRDefault="000826F2">
            <w:pPr>
              <w:rPr>
                <w:rFonts w:ascii="Arial" w:hAnsi="Arial" w:cs="Arial"/>
                <w:color w:val="000000"/>
                <w:sz w:val="20"/>
                <w:szCs w:val="20"/>
              </w:rPr>
            </w:pPr>
            <w:r>
              <w:rPr>
                <w:rFonts w:ascii="Arial" w:hAnsi="Arial" w:cs="Arial"/>
                <w:color w:val="000000"/>
                <w:sz w:val="20"/>
                <w:szCs w:val="20"/>
              </w:rPr>
              <w:t>Nasuwki PCV fi 225 mm</w:t>
            </w:r>
          </w:p>
        </w:tc>
        <w:tc>
          <w:tcPr>
            <w:tcW w:w="1180" w:type="dxa"/>
            <w:tcBorders>
              <w:top w:val="nil"/>
              <w:left w:val="nil"/>
              <w:bottom w:val="single" w:sz="4" w:space="0" w:color="auto"/>
              <w:right w:val="single" w:sz="4" w:space="0" w:color="auto"/>
            </w:tcBorders>
            <w:shd w:val="clear" w:color="000000" w:fill="FFFFFF"/>
            <w:vAlign w:val="center"/>
            <w:hideMark/>
          </w:tcPr>
          <w:p w14:paraId="737322F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3125007" w14:textId="77777777" w:rsidR="000826F2" w:rsidRDefault="000826F2">
            <w:pPr>
              <w:jc w:val="center"/>
              <w:rPr>
                <w:rFonts w:ascii="Arial" w:hAnsi="Arial" w:cs="Arial"/>
                <w:color w:val="000000"/>
                <w:sz w:val="20"/>
                <w:szCs w:val="20"/>
              </w:rPr>
            </w:pPr>
            <w:r>
              <w:rPr>
                <w:rFonts w:ascii="Arial" w:hAnsi="Arial" w:cs="Arial"/>
                <w:color w:val="000000"/>
                <w:sz w:val="20"/>
                <w:szCs w:val="20"/>
              </w:rPr>
              <w:t>4</w:t>
            </w:r>
          </w:p>
        </w:tc>
        <w:tc>
          <w:tcPr>
            <w:tcW w:w="1540" w:type="dxa"/>
            <w:tcBorders>
              <w:top w:val="nil"/>
              <w:left w:val="nil"/>
              <w:bottom w:val="single" w:sz="4" w:space="0" w:color="auto"/>
              <w:right w:val="single" w:sz="4" w:space="0" w:color="auto"/>
            </w:tcBorders>
            <w:shd w:val="clear" w:color="000000" w:fill="FFFFFF"/>
            <w:vAlign w:val="center"/>
            <w:hideMark/>
          </w:tcPr>
          <w:p w14:paraId="1094E9CC"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4EECE62E"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98DC30" w14:textId="77777777" w:rsidR="000826F2" w:rsidRDefault="000826F2">
            <w:pPr>
              <w:jc w:val="center"/>
              <w:rPr>
                <w:rFonts w:ascii="Arial" w:hAnsi="Arial" w:cs="Arial"/>
                <w:color w:val="000000"/>
                <w:sz w:val="20"/>
                <w:szCs w:val="20"/>
              </w:rPr>
            </w:pPr>
            <w:r>
              <w:rPr>
                <w:rFonts w:ascii="Arial" w:hAnsi="Arial" w:cs="Arial"/>
                <w:color w:val="000000"/>
                <w:sz w:val="20"/>
                <w:szCs w:val="20"/>
              </w:rPr>
              <w:t>21.  </w:t>
            </w:r>
          </w:p>
        </w:tc>
        <w:tc>
          <w:tcPr>
            <w:tcW w:w="4940" w:type="dxa"/>
            <w:tcBorders>
              <w:top w:val="nil"/>
              <w:left w:val="nil"/>
              <w:bottom w:val="single" w:sz="4" w:space="0" w:color="auto"/>
              <w:right w:val="single" w:sz="4" w:space="0" w:color="auto"/>
            </w:tcBorders>
            <w:shd w:val="clear" w:color="000000" w:fill="FFFFFF"/>
            <w:vAlign w:val="center"/>
            <w:hideMark/>
          </w:tcPr>
          <w:p w14:paraId="0A43F974" w14:textId="77777777" w:rsidR="000826F2" w:rsidRDefault="000826F2">
            <w:pPr>
              <w:rPr>
                <w:rFonts w:ascii="Arial" w:hAnsi="Arial" w:cs="Arial"/>
                <w:color w:val="000000"/>
                <w:sz w:val="20"/>
                <w:szCs w:val="20"/>
              </w:rPr>
            </w:pPr>
            <w:r>
              <w:rPr>
                <w:rFonts w:ascii="Arial" w:hAnsi="Arial" w:cs="Arial"/>
                <w:color w:val="000000"/>
                <w:sz w:val="20"/>
                <w:szCs w:val="20"/>
              </w:rPr>
              <w:t>Nasuwka PCV fi  200mm</w:t>
            </w:r>
          </w:p>
        </w:tc>
        <w:tc>
          <w:tcPr>
            <w:tcW w:w="1180" w:type="dxa"/>
            <w:tcBorders>
              <w:top w:val="nil"/>
              <w:left w:val="nil"/>
              <w:bottom w:val="single" w:sz="4" w:space="0" w:color="auto"/>
              <w:right w:val="single" w:sz="4" w:space="0" w:color="auto"/>
            </w:tcBorders>
            <w:shd w:val="clear" w:color="000000" w:fill="FFFFFF"/>
            <w:vAlign w:val="center"/>
            <w:hideMark/>
          </w:tcPr>
          <w:p w14:paraId="6CC58CB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1B41D72" w14:textId="77777777" w:rsidR="000826F2" w:rsidRDefault="000826F2">
            <w:pPr>
              <w:jc w:val="center"/>
              <w:rPr>
                <w:rFonts w:ascii="Arial" w:hAnsi="Arial" w:cs="Arial"/>
                <w:color w:val="000000"/>
                <w:sz w:val="20"/>
                <w:szCs w:val="20"/>
              </w:rPr>
            </w:pPr>
            <w:r>
              <w:rPr>
                <w:rFonts w:ascii="Arial" w:hAnsi="Arial" w:cs="Arial"/>
                <w:color w:val="000000"/>
                <w:sz w:val="20"/>
                <w:szCs w:val="20"/>
              </w:rPr>
              <w:t>4</w:t>
            </w:r>
          </w:p>
        </w:tc>
        <w:tc>
          <w:tcPr>
            <w:tcW w:w="1540" w:type="dxa"/>
            <w:tcBorders>
              <w:top w:val="nil"/>
              <w:left w:val="nil"/>
              <w:bottom w:val="single" w:sz="4" w:space="0" w:color="auto"/>
              <w:right w:val="single" w:sz="4" w:space="0" w:color="auto"/>
            </w:tcBorders>
            <w:shd w:val="clear" w:color="000000" w:fill="FFFFFF"/>
            <w:vAlign w:val="center"/>
            <w:hideMark/>
          </w:tcPr>
          <w:p w14:paraId="25DA9E05"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EB59B5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474DAC" w14:textId="77777777" w:rsidR="000826F2" w:rsidRDefault="000826F2">
            <w:pPr>
              <w:jc w:val="center"/>
              <w:rPr>
                <w:rFonts w:ascii="Arial" w:hAnsi="Arial" w:cs="Arial"/>
                <w:color w:val="000000"/>
                <w:sz w:val="20"/>
                <w:szCs w:val="20"/>
              </w:rPr>
            </w:pPr>
            <w:r>
              <w:rPr>
                <w:rFonts w:ascii="Arial" w:hAnsi="Arial" w:cs="Arial"/>
                <w:color w:val="000000"/>
                <w:sz w:val="20"/>
                <w:szCs w:val="20"/>
              </w:rPr>
              <w:t>22.  </w:t>
            </w:r>
          </w:p>
        </w:tc>
        <w:tc>
          <w:tcPr>
            <w:tcW w:w="4940" w:type="dxa"/>
            <w:tcBorders>
              <w:top w:val="nil"/>
              <w:left w:val="nil"/>
              <w:bottom w:val="single" w:sz="4" w:space="0" w:color="auto"/>
              <w:right w:val="single" w:sz="4" w:space="0" w:color="auto"/>
            </w:tcBorders>
            <w:shd w:val="clear" w:color="000000" w:fill="FFFFFF"/>
            <w:vAlign w:val="center"/>
            <w:hideMark/>
          </w:tcPr>
          <w:p w14:paraId="577BACF4" w14:textId="77777777" w:rsidR="000826F2" w:rsidRDefault="000826F2">
            <w:pPr>
              <w:rPr>
                <w:rFonts w:ascii="Arial" w:hAnsi="Arial" w:cs="Arial"/>
                <w:color w:val="000000"/>
                <w:sz w:val="20"/>
                <w:szCs w:val="20"/>
              </w:rPr>
            </w:pPr>
            <w:r>
              <w:rPr>
                <w:rFonts w:ascii="Arial" w:hAnsi="Arial" w:cs="Arial"/>
                <w:color w:val="000000"/>
                <w:sz w:val="20"/>
                <w:szCs w:val="20"/>
              </w:rPr>
              <w:t>Mufka PCV fi 110mm</w:t>
            </w:r>
          </w:p>
        </w:tc>
        <w:tc>
          <w:tcPr>
            <w:tcW w:w="1180" w:type="dxa"/>
            <w:tcBorders>
              <w:top w:val="nil"/>
              <w:left w:val="nil"/>
              <w:bottom w:val="single" w:sz="4" w:space="0" w:color="auto"/>
              <w:right w:val="single" w:sz="4" w:space="0" w:color="auto"/>
            </w:tcBorders>
            <w:shd w:val="clear" w:color="000000" w:fill="FFFFFF"/>
            <w:vAlign w:val="center"/>
            <w:hideMark/>
          </w:tcPr>
          <w:p w14:paraId="3EA6F504"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6127545"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2D29913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1959AB5"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152BB4" w14:textId="77777777" w:rsidR="000826F2" w:rsidRDefault="000826F2">
            <w:pPr>
              <w:jc w:val="center"/>
              <w:rPr>
                <w:rFonts w:ascii="Arial" w:hAnsi="Arial" w:cs="Arial"/>
                <w:color w:val="000000"/>
                <w:sz w:val="20"/>
                <w:szCs w:val="20"/>
              </w:rPr>
            </w:pPr>
            <w:r>
              <w:rPr>
                <w:rFonts w:ascii="Arial" w:hAnsi="Arial" w:cs="Arial"/>
                <w:color w:val="000000"/>
                <w:sz w:val="20"/>
                <w:szCs w:val="20"/>
              </w:rPr>
              <w:t>23.  </w:t>
            </w:r>
          </w:p>
        </w:tc>
        <w:tc>
          <w:tcPr>
            <w:tcW w:w="4940" w:type="dxa"/>
            <w:tcBorders>
              <w:top w:val="nil"/>
              <w:left w:val="nil"/>
              <w:bottom w:val="single" w:sz="4" w:space="0" w:color="auto"/>
              <w:right w:val="single" w:sz="4" w:space="0" w:color="auto"/>
            </w:tcBorders>
            <w:shd w:val="clear" w:color="000000" w:fill="FFFFFF"/>
            <w:vAlign w:val="center"/>
            <w:hideMark/>
          </w:tcPr>
          <w:p w14:paraId="2F3A5CBA" w14:textId="77777777" w:rsidR="000826F2" w:rsidRDefault="000826F2">
            <w:pPr>
              <w:rPr>
                <w:rFonts w:ascii="Arial" w:hAnsi="Arial" w:cs="Arial"/>
                <w:color w:val="000000"/>
                <w:sz w:val="20"/>
                <w:szCs w:val="20"/>
              </w:rPr>
            </w:pPr>
            <w:r>
              <w:rPr>
                <w:rFonts w:ascii="Arial" w:hAnsi="Arial" w:cs="Arial"/>
                <w:color w:val="000000"/>
                <w:sz w:val="20"/>
                <w:szCs w:val="20"/>
              </w:rPr>
              <w:t>Mufka PCV fi 160mm</w:t>
            </w:r>
          </w:p>
        </w:tc>
        <w:tc>
          <w:tcPr>
            <w:tcW w:w="1180" w:type="dxa"/>
            <w:tcBorders>
              <w:top w:val="nil"/>
              <w:left w:val="nil"/>
              <w:bottom w:val="single" w:sz="4" w:space="0" w:color="auto"/>
              <w:right w:val="single" w:sz="4" w:space="0" w:color="auto"/>
            </w:tcBorders>
            <w:shd w:val="clear" w:color="000000" w:fill="FFFFFF"/>
            <w:vAlign w:val="center"/>
            <w:hideMark/>
          </w:tcPr>
          <w:p w14:paraId="6D041838"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1221594"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23A2A4B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9A0B71E"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5CDB42" w14:textId="77777777" w:rsidR="000826F2" w:rsidRDefault="000826F2">
            <w:pPr>
              <w:jc w:val="center"/>
              <w:rPr>
                <w:rFonts w:ascii="Arial" w:hAnsi="Arial" w:cs="Arial"/>
                <w:color w:val="000000"/>
                <w:sz w:val="20"/>
                <w:szCs w:val="20"/>
              </w:rPr>
            </w:pPr>
            <w:r>
              <w:rPr>
                <w:rFonts w:ascii="Arial" w:hAnsi="Arial" w:cs="Arial"/>
                <w:color w:val="000000"/>
                <w:sz w:val="20"/>
                <w:szCs w:val="20"/>
              </w:rPr>
              <w:t>24.  </w:t>
            </w:r>
          </w:p>
        </w:tc>
        <w:tc>
          <w:tcPr>
            <w:tcW w:w="4940" w:type="dxa"/>
            <w:tcBorders>
              <w:top w:val="nil"/>
              <w:left w:val="nil"/>
              <w:bottom w:val="single" w:sz="4" w:space="0" w:color="auto"/>
              <w:right w:val="single" w:sz="4" w:space="0" w:color="auto"/>
            </w:tcBorders>
            <w:shd w:val="clear" w:color="000000" w:fill="FFFFFF"/>
            <w:vAlign w:val="center"/>
            <w:hideMark/>
          </w:tcPr>
          <w:p w14:paraId="2C545416" w14:textId="77777777" w:rsidR="000826F2" w:rsidRDefault="000826F2">
            <w:pPr>
              <w:rPr>
                <w:rFonts w:ascii="Arial" w:hAnsi="Arial" w:cs="Arial"/>
                <w:color w:val="000000"/>
                <w:sz w:val="20"/>
                <w:szCs w:val="20"/>
              </w:rPr>
            </w:pPr>
            <w:r>
              <w:rPr>
                <w:rFonts w:ascii="Arial" w:hAnsi="Arial" w:cs="Arial"/>
                <w:color w:val="000000"/>
                <w:sz w:val="20"/>
                <w:szCs w:val="20"/>
              </w:rPr>
              <w:t>Mufka PCV fi 200mm</w:t>
            </w:r>
          </w:p>
        </w:tc>
        <w:tc>
          <w:tcPr>
            <w:tcW w:w="1180" w:type="dxa"/>
            <w:tcBorders>
              <w:top w:val="nil"/>
              <w:left w:val="nil"/>
              <w:bottom w:val="single" w:sz="4" w:space="0" w:color="auto"/>
              <w:right w:val="single" w:sz="4" w:space="0" w:color="auto"/>
            </w:tcBorders>
            <w:shd w:val="clear" w:color="000000" w:fill="FFFFFF"/>
            <w:vAlign w:val="center"/>
            <w:hideMark/>
          </w:tcPr>
          <w:p w14:paraId="3A2A930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E58495F"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6C036759"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DADE92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9DE86C" w14:textId="77777777" w:rsidR="000826F2" w:rsidRDefault="000826F2">
            <w:pPr>
              <w:jc w:val="center"/>
              <w:rPr>
                <w:rFonts w:ascii="Arial" w:hAnsi="Arial" w:cs="Arial"/>
                <w:color w:val="000000"/>
                <w:sz w:val="20"/>
                <w:szCs w:val="20"/>
              </w:rPr>
            </w:pPr>
            <w:r>
              <w:rPr>
                <w:rFonts w:ascii="Arial" w:hAnsi="Arial" w:cs="Arial"/>
                <w:color w:val="000000"/>
                <w:sz w:val="20"/>
                <w:szCs w:val="20"/>
              </w:rPr>
              <w:lastRenderedPageBreak/>
              <w:t>25.  </w:t>
            </w:r>
          </w:p>
        </w:tc>
        <w:tc>
          <w:tcPr>
            <w:tcW w:w="4940" w:type="dxa"/>
            <w:tcBorders>
              <w:top w:val="nil"/>
              <w:left w:val="nil"/>
              <w:bottom w:val="single" w:sz="4" w:space="0" w:color="auto"/>
              <w:right w:val="single" w:sz="4" w:space="0" w:color="auto"/>
            </w:tcBorders>
            <w:shd w:val="clear" w:color="000000" w:fill="FFFFFF"/>
            <w:vAlign w:val="center"/>
            <w:hideMark/>
          </w:tcPr>
          <w:p w14:paraId="15EA27A4" w14:textId="77777777" w:rsidR="000826F2" w:rsidRDefault="000826F2">
            <w:pPr>
              <w:rPr>
                <w:rFonts w:ascii="Arial" w:hAnsi="Arial" w:cs="Arial"/>
                <w:color w:val="000000"/>
                <w:sz w:val="20"/>
                <w:szCs w:val="20"/>
              </w:rPr>
            </w:pPr>
            <w:r>
              <w:rPr>
                <w:rFonts w:ascii="Arial" w:hAnsi="Arial" w:cs="Arial"/>
                <w:color w:val="000000"/>
                <w:sz w:val="20"/>
                <w:szCs w:val="20"/>
              </w:rPr>
              <w:t>Redukcja PCV 200x160</w:t>
            </w:r>
          </w:p>
        </w:tc>
        <w:tc>
          <w:tcPr>
            <w:tcW w:w="1180" w:type="dxa"/>
            <w:tcBorders>
              <w:top w:val="nil"/>
              <w:left w:val="nil"/>
              <w:bottom w:val="single" w:sz="4" w:space="0" w:color="auto"/>
              <w:right w:val="single" w:sz="4" w:space="0" w:color="auto"/>
            </w:tcBorders>
            <w:shd w:val="clear" w:color="000000" w:fill="FFFFFF"/>
            <w:vAlign w:val="center"/>
            <w:hideMark/>
          </w:tcPr>
          <w:p w14:paraId="52FF7F1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EBB7E42"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69E768D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5B1279A"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D67055" w14:textId="77777777" w:rsidR="000826F2" w:rsidRDefault="000826F2">
            <w:pPr>
              <w:jc w:val="center"/>
              <w:rPr>
                <w:rFonts w:ascii="Arial" w:hAnsi="Arial" w:cs="Arial"/>
                <w:color w:val="000000"/>
                <w:sz w:val="20"/>
                <w:szCs w:val="20"/>
              </w:rPr>
            </w:pPr>
            <w:r>
              <w:rPr>
                <w:rFonts w:ascii="Arial" w:hAnsi="Arial" w:cs="Arial"/>
                <w:color w:val="000000"/>
                <w:sz w:val="20"/>
                <w:szCs w:val="20"/>
              </w:rPr>
              <w:t>26.  </w:t>
            </w:r>
          </w:p>
        </w:tc>
        <w:tc>
          <w:tcPr>
            <w:tcW w:w="4940" w:type="dxa"/>
            <w:tcBorders>
              <w:top w:val="nil"/>
              <w:left w:val="nil"/>
              <w:bottom w:val="single" w:sz="4" w:space="0" w:color="auto"/>
              <w:right w:val="single" w:sz="4" w:space="0" w:color="auto"/>
            </w:tcBorders>
            <w:shd w:val="clear" w:color="000000" w:fill="FFFFFF"/>
            <w:vAlign w:val="center"/>
            <w:hideMark/>
          </w:tcPr>
          <w:p w14:paraId="14A04DC4" w14:textId="77777777" w:rsidR="000826F2" w:rsidRDefault="000826F2">
            <w:pPr>
              <w:rPr>
                <w:rFonts w:ascii="Arial" w:hAnsi="Arial" w:cs="Arial"/>
                <w:color w:val="000000"/>
                <w:sz w:val="20"/>
                <w:szCs w:val="20"/>
              </w:rPr>
            </w:pPr>
            <w:r>
              <w:rPr>
                <w:rFonts w:ascii="Arial" w:hAnsi="Arial" w:cs="Arial"/>
                <w:color w:val="000000"/>
                <w:sz w:val="20"/>
                <w:szCs w:val="20"/>
              </w:rPr>
              <w:t>Redukcja PCV fi 160x10</w:t>
            </w:r>
          </w:p>
        </w:tc>
        <w:tc>
          <w:tcPr>
            <w:tcW w:w="1180" w:type="dxa"/>
            <w:tcBorders>
              <w:top w:val="nil"/>
              <w:left w:val="nil"/>
              <w:bottom w:val="single" w:sz="4" w:space="0" w:color="auto"/>
              <w:right w:val="single" w:sz="4" w:space="0" w:color="auto"/>
            </w:tcBorders>
            <w:shd w:val="clear" w:color="000000" w:fill="FFFFFF"/>
            <w:vAlign w:val="center"/>
            <w:hideMark/>
          </w:tcPr>
          <w:p w14:paraId="64D4065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504CD11"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143BD042"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C2876D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491E8F" w14:textId="77777777" w:rsidR="000826F2" w:rsidRDefault="000826F2">
            <w:pPr>
              <w:jc w:val="center"/>
              <w:rPr>
                <w:rFonts w:ascii="Arial" w:hAnsi="Arial" w:cs="Arial"/>
                <w:color w:val="000000"/>
                <w:sz w:val="20"/>
                <w:szCs w:val="20"/>
              </w:rPr>
            </w:pPr>
            <w:r>
              <w:rPr>
                <w:rFonts w:ascii="Arial" w:hAnsi="Arial" w:cs="Arial"/>
                <w:color w:val="000000"/>
                <w:sz w:val="20"/>
                <w:szCs w:val="20"/>
              </w:rPr>
              <w:t>27.  </w:t>
            </w:r>
          </w:p>
        </w:tc>
        <w:tc>
          <w:tcPr>
            <w:tcW w:w="4940" w:type="dxa"/>
            <w:tcBorders>
              <w:top w:val="nil"/>
              <w:left w:val="nil"/>
              <w:bottom w:val="single" w:sz="4" w:space="0" w:color="auto"/>
              <w:right w:val="single" w:sz="4" w:space="0" w:color="auto"/>
            </w:tcBorders>
            <w:shd w:val="clear" w:color="000000" w:fill="FFFFFF"/>
            <w:vAlign w:val="center"/>
            <w:hideMark/>
          </w:tcPr>
          <w:p w14:paraId="7825FEBB" w14:textId="77777777" w:rsidR="000826F2" w:rsidRDefault="000826F2">
            <w:pPr>
              <w:rPr>
                <w:rFonts w:ascii="Arial" w:hAnsi="Arial" w:cs="Arial"/>
                <w:color w:val="000000"/>
                <w:sz w:val="20"/>
                <w:szCs w:val="20"/>
              </w:rPr>
            </w:pPr>
            <w:r>
              <w:rPr>
                <w:rFonts w:ascii="Arial" w:hAnsi="Arial" w:cs="Arial"/>
                <w:color w:val="000000"/>
                <w:sz w:val="20"/>
                <w:szCs w:val="20"/>
              </w:rPr>
              <w:t>Redukcja PCV fi 250x200</w:t>
            </w:r>
          </w:p>
        </w:tc>
        <w:tc>
          <w:tcPr>
            <w:tcW w:w="1180" w:type="dxa"/>
            <w:tcBorders>
              <w:top w:val="nil"/>
              <w:left w:val="nil"/>
              <w:bottom w:val="single" w:sz="4" w:space="0" w:color="auto"/>
              <w:right w:val="single" w:sz="4" w:space="0" w:color="auto"/>
            </w:tcBorders>
            <w:shd w:val="clear" w:color="000000" w:fill="FFFFFF"/>
            <w:vAlign w:val="center"/>
            <w:hideMark/>
          </w:tcPr>
          <w:p w14:paraId="64AA4145"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296DF49" w14:textId="77777777" w:rsidR="000826F2" w:rsidRDefault="000826F2">
            <w:pPr>
              <w:jc w:val="center"/>
              <w:rPr>
                <w:rFonts w:ascii="Arial" w:hAnsi="Arial" w:cs="Arial"/>
                <w:color w:val="000000"/>
                <w:sz w:val="20"/>
                <w:szCs w:val="20"/>
              </w:rPr>
            </w:pPr>
            <w:r>
              <w:rPr>
                <w:rFonts w:ascii="Arial" w:hAnsi="Arial" w:cs="Arial"/>
                <w:color w:val="000000"/>
                <w:sz w:val="20"/>
                <w:szCs w:val="20"/>
              </w:rPr>
              <w:t>4</w:t>
            </w:r>
          </w:p>
        </w:tc>
        <w:tc>
          <w:tcPr>
            <w:tcW w:w="1540" w:type="dxa"/>
            <w:tcBorders>
              <w:top w:val="nil"/>
              <w:left w:val="nil"/>
              <w:bottom w:val="single" w:sz="4" w:space="0" w:color="auto"/>
              <w:right w:val="single" w:sz="4" w:space="0" w:color="auto"/>
            </w:tcBorders>
            <w:shd w:val="clear" w:color="000000" w:fill="FFFFFF"/>
            <w:vAlign w:val="center"/>
            <w:hideMark/>
          </w:tcPr>
          <w:p w14:paraId="2100F0F4"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77EC14E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62EFE9" w14:textId="77777777" w:rsidR="000826F2" w:rsidRDefault="000826F2">
            <w:pPr>
              <w:jc w:val="center"/>
              <w:rPr>
                <w:rFonts w:ascii="Arial" w:hAnsi="Arial" w:cs="Arial"/>
                <w:color w:val="000000"/>
                <w:sz w:val="20"/>
                <w:szCs w:val="20"/>
              </w:rPr>
            </w:pPr>
            <w:r>
              <w:rPr>
                <w:rFonts w:ascii="Arial" w:hAnsi="Arial" w:cs="Arial"/>
                <w:color w:val="000000"/>
                <w:sz w:val="20"/>
                <w:szCs w:val="20"/>
              </w:rPr>
              <w:t>28.  </w:t>
            </w:r>
          </w:p>
        </w:tc>
        <w:tc>
          <w:tcPr>
            <w:tcW w:w="4940" w:type="dxa"/>
            <w:tcBorders>
              <w:top w:val="nil"/>
              <w:left w:val="nil"/>
              <w:bottom w:val="single" w:sz="4" w:space="0" w:color="auto"/>
              <w:right w:val="single" w:sz="4" w:space="0" w:color="auto"/>
            </w:tcBorders>
            <w:shd w:val="clear" w:color="000000" w:fill="FFFFFF"/>
            <w:vAlign w:val="center"/>
            <w:hideMark/>
          </w:tcPr>
          <w:p w14:paraId="299AC27E" w14:textId="77777777" w:rsidR="000826F2" w:rsidRDefault="000826F2">
            <w:pPr>
              <w:rPr>
                <w:rFonts w:ascii="Arial" w:hAnsi="Arial" w:cs="Arial"/>
                <w:color w:val="000000"/>
                <w:sz w:val="20"/>
                <w:szCs w:val="20"/>
              </w:rPr>
            </w:pPr>
            <w:r>
              <w:rPr>
                <w:rFonts w:ascii="Arial" w:hAnsi="Arial" w:cs="Arial"/>
                <w:color w:val="000000"/>
                <w:sz w:val="20"/>
                <w:szCs w:val="20"/>
              </w:rPr>
              <w:t>Redukcja PCV fi 110x50</w:t>
            </w:r>
          </w:p>
        </w:tc>
        <w:tc>
          <w:tcPr>
            <w:tcW w:w="1180" w:type="dxa"/>
            <w:tcBorders>
              <w:top w:val="nil"/>
              <w:left w:val="nil"/>
              <w:bottom w:val="single" w:sz="4" w:space="0" w:color="auto"/>
              <w:right w:val="single" w:sz="4" w:space="0" w:color="auto"/>
            </w:tcBorders>
            <w:shd w:val="clear" w:color="000000" w:fill="FFFFFF"/>
            <w:vAlign w:val="center"/>
            <w:hideMark/>
          </w:tcPr>
          <w:p w14:paraId="31243790"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5745658"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6B214F4C"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0E0DBE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EC1E9E" w14:textId="77777777" w:rsidR="000826F2" w:rsidRDefault="000826F2">
            <w:pPr>
              <w:jc w:val="center"/>
              <w:rPr>
                <w:rFonts w:ascii="Arial" w:hAnsi="Arial" w:cs="Arial"/>
                <w:color w:val="000000"/>
                <w:sz w:val="20"/>
                <w:szCs w:val="20"/>
              </w:rPr>
            </w:pPr>
            <w:r>
              <w:rPr>
                <w:rFonts w:ascii="Arial" w:hAnsi="Arial" w:cs="Arial"/>
                <w:color w:val="000000"/>
                <w:sz w:val="20"/>
                <w:szCs w:val="20"/>
              </w:rPr>
              <w:t>29.  </w:t>
            </w:r>
          </w:p>
        </w:tc>
        <w:tc>
          <w:tcPr>
            <w:tcW w:w="4940" w:type="dxa"/>
            <w:tcBorders>
              <w:top w:val="nil"/>
              <w:left w:val="nil"/>
              <w:bottom w:val="single" w:sz="4" w:space="0" w:color="auto"/>
              <w:right w:val="single" w:sz="4" w:space="0" w:color="auto"/>
            </w:tcBorders>
            <w:shd w:val="clear" w:color="000000" w:fill="FFFFFF"/>
            <w:vAlign w:val="center"/>
            <w:hideMark/>
          </w:tcPr>
          <w:p w14:paraId="1B5F6EBD" w14:textId="77777777" w:rsidR="000826F2" w:rsidRDefault="000826F2">
            <w:pPr>
              <w:rPr>
                <w:rFonts w:ascii="Arial" w:hAnsi="Arial" w:cs="Arial"/>
                <w:color w:val="000000"/>
                <w:sz w:val="20"/>
                <w:szCs w:val="20"/>
              </w:rPr>
            </w:pPr>
            <w:r>
              <w:rPr>
                <w:rFonts w:ascii="Arial" w:hAnsi="Arial" w:cs="Arial"/>
                <w:color w:val="000000"/>
                <w:sz w:val="20"/>
                <w:szCs w:val="20"/>
              </w:rPr>
              <w:t>Redukcja PCV fi 75x50</w:t>
            </w:r>
          </w:p>
        </w:tc>
        <w:tc>
          <w:tcPr>
            <w:tcW w:w="1180" w:type="dxa"/>
            <w:tcBorders>
              <w:top w:val="nil"/>
              <w:left w:val="nil"/>
              <w:bottom w:val="single" w:sz="4" w:space="0" w:color="auto"/>
              <w:right w:val="single" w:sz="4" w:space="0" w:color="auto"/>
            </w:tcBorders>
            <w:shd w:val="clear" w:color="000000" w:fill="FFFFFF"/>
            <w:vAlign w:val="center"/>
            <w:hideMark/>
          </w:tcPr>
          <w:p w14:paraId="37280C3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66AA096" w14:textId="77777777" w:rsidR="000826F2" w:rsidRDefault="000826F2">
            <w:pPr>
              <w:jc w:val="center"/>
              <w:rPr>
                <w:rFonts w:ascii="Arial" w:hAnsi="Arial" w:cs="Arial"/>
                <w:color w:val="000000"/>
                <w:sz w:val="20"/>
                <w:szCs w:val="20"/>
              </w:rPr>
            </w:pPr>
            <w:r>
              <w:rPr>
                <w:rFonts w:ascii="Arial" w:hAnsi="Arial" w:cs="Arial"/>
                <w:color w:val="000000"/>
                <w:sz w:val="20"/>
                <w:szCs w:val="20"/>
              </w:rPr>
              <w:t>2</w:t>
            </w:r>
          </w:p>
        </w:tc>
        <w:tc>
          <w:tcPr>
            <w:tcW w:w="1540" w:type="dxa"/>
            <w:tcBorders>
              <w:top w:val="nil"/>
              <w:left w:val="nil"/>
              <w:bottom w:val="single" w:sz="4" w:space="0" w:color="auto"/>
              <w:right w:val="single" w:sz="4" w:space="0" w:color="auto"/>
            </w:tcBorders>
            <w:shd w:val="clear" w:color="000000" w:fill="FFFFFF"/>
            <w:vAlign w:val="center"/>
            <w:hideMark/>
          </w:tcPr>
          <w:p w14:paraId="139F49DA"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2B2F42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601C9C" w14:textId="77777777" w:rsidR="000826F2" w:rsidRDefault="000826F2">
            <w:pPr>
              <w:jc w:val="center"/>
              <w:rPr>
                <w:rFonts w:ascii="Arial" w:hAnsi="Arial" w:cs="Arial"/>
                <w:color w:val="000000"/>
                <w:sz w:val="20"/>
                <w:szCs w:val="20"/>
              </w:rPr>
            </w:pPr>
            <w:r>
              <w:rPr>
                <w:rFonts w:ascii="Arial" w:hAnsi="Arial" w:cs="Arial"/>
                <w:color w:val="000000"/>
                <w:sz w:val="20"/>
                <w:szCs w:val="20"/>
              </w:rPr>
              <w:t>30.  </w:t>
            </w:r>
          </w:p>
        </w:tc>
        <w:tc>
          <w:tcPr>
            <w:tcW w:w="4940" w:type="dxa"/>
            <w:tcBorders>
              <w:top w:val="nil"/>
              <w:left w:val="nil"/>
              <w:bottom w:val="single" w:sz="4" w:space="0" w:color="auto"/>
              <w:right w:val="single" w:sz="4" w:space="0" w:color="auto"/>
            </w:tcBorders>
            <w:shd w:val="clear" w:color="000000" w:fill="FFFFFF"/>
            <w:vAlign w:val="center"/>
            <w:hideMark/>
          </w:tcPr>
          <w:p w14:paraId="5B36464A" w14:textId="77777777" w:rsidR="000826F2" w:rsidRDefault="000826F2">
            <w:pPr>
              <w:rPr>
                <w:rFonts w:ascii="Arial" w:hAnsi="Arial" w:cs="Arial"/>
                <w:color w:val="000000"/>
                <w:sz w:val="20"/>
                <w:szCs w:val="20"/>
              </w:rPr>
            </w:pPr>
            <w:r>
              <w:rPr>
                <w:rFonts w:ascii="Arial" w:hAnsi="Arial" w:cs="Arial"/>
                <w:color w:val="000000"/>
                <w:sz w:val="20"/>
                <w:szCs w:val="20"/>
              </w:rPr>
              <w:t>Redukcja PCV 110x75</w:t>
            </w:r>
          </w:p>
        </w:tc>
        <w:tc>
          <w:tcPr>
            <w:tcW w:w="1180" w:type="dxa"/>
            <w:tcBorders>
              <w:top w:val="nil"/>
              <w:left w:val="nil"/>
              <w:bottom w:val="single" w:sz="4" w:space="0" w:color="auto"/>
              <w:right w:val="single" w:sz="4" w:space="0" w:color="auto"/>
            </w:tcBorders>
            <w:shd w:val="clear" w:color="000000" w:fill="FFFFFF"/>
            <w:vAlign w:val="center"/>
            <w:hideMark/>
          </w:tcPr>
          <w:p w14:paraId="4C3378D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DB0E3BE" w14:textId="77777777" w:rsidR="000826F2" w:rsidRDefault="000826F2">
            <w:pPr>
              <w:jc w:val="center"/>
              <w:rPr>
                <w:rFonts w:ascii="Arial" w:hAnsi="Arial" w:cs="Arial"/>
                <w:color w:val="000000"/>
                <w:sz w:val="20"/>
                <w:szCs w:val="20"/>
              </w:rPr>
            </w:pPr>
            <w:r>
              <w:rPr>
                <w:rFonts w:ascii="Arial" w:hAnsi="Arial" w:cs="Arial"/>
                <w:color w:val="000000"/>
                <w:sz w:val="20"/>
                <w:szCs w:val="20"/>
              </w:rPr>
              <w:t>2</w:t>
            </w:r>
          </w:p>
        </w:tc>
        <w:tc>
          <w:tcPr>
            <w:tcW w:w="1540" w:type="dxa"/>
            <w:tcBorders>
              <w:top w:val="nil"/>
              <w:left w:val="nil"/>
              <w:bottom w:val="single" w:sz="4" w:space="0" w:color="auto"/>
              <w:right w:val="single" w:sz="4" w:space="0" w:color="auto"/>
            </w:tcBorders>
            <w:shd w:val="clear" w:color="000000" w:fill="FFFFFF"/>
            <w:vAlign w:val="center"/>
            <w:hideMark/>
          </w:tcPr>
          <w:p w14:paraId="361DDCF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9F3AF3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4C6E42" w14:textId="77777777" w:rsidR="000826F2" w:rsidRDefault="000826F2">
            <w:pPr>
              <w:jc w:val="center"/>
              <w:rPr>
                <w:rFonts w:ascii="Arial" w:hAnsi="Arial" w:cs="Arial"/>
                <w:color w:val="000000"/>
                <w:sz w:val="20"/>
                <w:szCs w:val="20"/>
              </w:rPr>
            </w:pPr>
            <w:r>
              <w:rPr>
                <w:rFonts w:ascii="Arial" w:hAnsi="Arial" w:cs="Arial"/>
                <w:color w:val="000000"/>
                <w:sz w:val="20"/>
                <w:szCs w:val="20"/>
              </w:rPr>
              <w:t>31.  </w:t>
            </w:r>
          </w:p>
        </w:tc>
        <w:tc>
          <w:tcPr>
            <w:tcW w:w="4940" w:type="dxa"/>
            <w:tcBorders>
              <w:top w:val="nil"/>
              <w:left w:val="nil"/>
              <w:bottom w:val="single" w:sz="4" w:space="0" w:color="auto"/>
              <w:right w:val="single" w:sz="4" w:space="0" w:color="auto"/>
            </w:tcBorders>
            <w:shd w:val="clear" w:color="000000" w:fill="FFFFFF"/>
            <w:vAlign w:val="center"/>
            <w:hideMark/>
          </w:tcPr>
          <w:p w14:paraId="0D2E8C68" w14:textId="77777777" w:rsidR="000826F2" w:rsidRDefault="000826F2">
            <w:pPr>
              <w:rPr>
                <w:rFonts w:ascii="Arial" w:hAnsi="Arial" w:cs="Arial"/>
                <w:color w:val="000000"/>
                <w:sz w:val="20"/>
                <w:szCs w:val="20"/>
              </w:rPr>
            </w:pPr>
            <w:r>
              <w:rPr>
                <w:rFonts w:ascii="Arial" w:hAnsi="Arial" w:cs="Arial"/>
                <w:color w:val="000000"/>
                <w:sz w:val="20"/>
                <w:szCs w:val="20"/>
              </w:rPr>
              <w:t>Rewizja PCV fi 160mm</w:t>
            </w:r>
          </w:p>
        </w:tc>
        <w:tc>
          <w:tcPr>
            <w:tcW w:w="1180" w:type="dxa"/>
            <w:tcBorders>
              <w:top w:val="nil"/>
              <w:left w:val="nil"/>
              <w:bottom w:val="single" w:sz="4" w:space="0" w:color="auto"/>
              <w:right w:val="single" w:sz="4" w:space="0" w:color="auto"/>
            </w:tcBorders>
            <w:shd w:val="clear" w:color="000000" w:fill="FFFFFF"/>
            <w:vAlign w:val="center"/>
            <w:hideMark/>
          </w:tcPr>
          <w:p w14:paraId="4DCD2E9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382767B" w14:textId="77777777" w:rsidR="000826F2" w:rsidRDefault="000826F2">
            <w:pPr>
              <w:jc w:val="center"/>
              <w:rPr>
                <w:rFonts w:ascii="Arial" w:hAnsi="Arial" w:cs="Arial"/>
                <w:color w:val="000000"/>
                <w:sz w:val="20"/>
                <w:szCs w:val="20"/>
              </w:rPr>
            </w:pPr>
            <w:r>
              <w:rPr>
                <w:rFonts w:ascii="Arial" w:hAnsi="Arial" w:cs="Arial"/>
                <w:color w:val="000000"/>
                <w:sz w:val="20"/>
                <w:szCs w:val="20"/>
              </w:rPr>
              <w:t>1</w:t>
            </w:r>
          </w:p>
        </w:tc>
        <w:tc>
          <w:tcPr>
            <w:tcW w:w="1540" w:type="dxa"/>
            <w:tcBorders>
              <w:top w:val="nil"/>
              <w:left w:val="nil"/>
              <w:bottom w:val="single" w:sz="4" w:space="0" w:color="auto"/>
              <w:right w:val="single" w:sz="4" w:space="0" w:color="auto"/>
            </w:tcBorders>
            <w:shd w:val="clear" w:color="000000" w:fill="FFFFFF"/>
            <w:vAlign w:val="center"/>
            <w:hideMark/>
          </w:tcPr>
          <w:p w14:paraId="4F083C0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5A140F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9670B4" w14:textId="77777777" w:rsidR="000826F2" w:rsidRDefault="000826F2">
            <w:pPr>
              <w:jc w:val="center"/>
              <w:rPr>
                <w:rFonts w:ascii="Arial" w:hAnsi="Arial" w:cs="Arial"/>
                <w:color w:val="000000"/>
                <w:sz w:val="20"/>
                <w:szCs w:val="20"/>
              </w:rPr>
            </w:pPr>
            <w:r>
              <w:rPr>
                <w:rFonts w:ascii="Arial" w:hAnsi="Arial" w:cs="Arial"/>
                <w:color w:val="000000"/>
                <w:sz w:val="20"/>
                <w:szCs w:val="20"/>
              </w:rPr>
              <w:t>32.  </w:t>
            </w:r>
          </w:p>
        </w:tc>
        <w:tc>
          <w:tcPr>
            <w:tcW w:w="4940" w:type="dxa"/>
            <w:tcBorders>
              <w:top w:val="nil"/>
              <w:left w:val="nil"/>
              <w:bottom w:val="single" w:sz="4" w:space="0" w:color="auto"/>
              <w:right w:val="single" w:sz="4" w:space="0" w:color="auto"/>
            </w:tcBorders>
            <w:shd w:val="clear" w:color="000000" w:fill="FFFFFF"/>
            <w:vAlign w:val="center"/>
            <w:hideMark/>
          </w:tcPr>
          <w:p w14:paraId="7A6E9668" w14:textId="77777777" w:rsidR="000826F2" w:rsidRDefault="000826F2">
            <w:pPr>
              <w:rPr>
                <w:rFonts w:ascii="Arial" w:hAnsi="Arial" w:cs="Arial"/>
                <w:color w:val="000000"/>
                <w:sz w:val="20"/>
                <w:szCs w:val="20"/>
              </w:rPr>
            </w:pPr>
            <w:r>
              <w:rPr>
                <w:rFonts w:ascii="Arial" w:hAnsi="Arial" w:cs="Arial"/>
                <w:color w:val="000000"/>
                <w:sz w:val="20"/>
                <w:szCs w:val="20"/>
              </w:rPr>
              <w:t>Rewizja PCV fi  110mm</w:t>
            </w:r>
          </w:p>
        </w:tc>
        <w:tc>
          <w:tcPr>
            <w:tcW w:w="1180" w:type="dxa"/>
            <w:tcBorders>
              <w:top w:val="nil"/>
              <w:left w:val="nil"/>
              <w:bottom w:val="single" w:sz="4" w:space="0" w:color="auto"/>
              <w:right w:val="single" w:sz="4" w:space="0" w:color="auto"/>
            </w:tcBorders>
            <w:shd w:val="clear" w:color="000000" w:fill="FFFFFF"/>
            <w:vAlign w:val="center"/>
            <w:hideMark/>
          </w:tcPr>
          <w:p w14:paraId="7F8D1EF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3EB095B" w14:textId="77777777" w:rsidR="000826F2" w:rsidRDefault="000826F2">
            <w:pPr>
              <w:jc w:val="center"/>
              <w:rPr>
                <w:rFonts w:ascii="Arial" w:hAnsi="Arial" w:cs="Arial"/>
                <w:color w:val="000000"/>
                <w:sz w:val="20"/>
                <w:szCs w:val="20"/>
              </w:rPr>
            </w:pPr>
            <w:r>
              <w:rPr>
                <w:rFonts w:ascii="Arial" w:hAnsi="Arial" w:cs="Arial"/>
                <w:color w:val="000000"/>
                <w:sz w:val="20"/>
                <w:szCs w:val="20"/>
              </w:rPr>
              <w:t>2</w:t>
            </w:r>
          </w:p>
        </w:tc>
        <w:tc>
          <w:tcPr>
            <w:tcW w:w="1540" w:type="dxa"/>
            <w:tcBorders>
              <w:top w:val="nil"/>
              <w:left w:val="nil"/>
              <w:bottom w:val="single" w:sz="4" w:space="0" w:color="auto"/>
              <w:right w:val="single" w:sz="4" w:space="0" w:color="auto"/>
            </w:tcBorders>
            <w:shd w:val="clear" w:color="000000" w:fill="FFFFFF"/>
            <w:vAlign w:val="center"/>
            <w:hideMark/>
          </w:tcPr>
          <w:p w14:paraId="4AD2D77A"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1B2992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646B8F8" w14:textId="77777777" w:rsidR="000826F2" w:rsidRDefault="000826F2">
            <w:pPr>
              <w:jc w:val="center"/>
              <w:rPr>
                <w:rFonts w:ascii="Arial" w:hAnsi="Arial" w:cs="Arial"/>
                <w:color w:val="000000"/>
                <w:sz w:val="20"/>
                <w:szCs w:val="20"/>
              </w:rPr>
            </w:pPr>
            <w:r>
              <w:rPr>
                <w:rFonts w:ascii="Arial" w:hAnsi="Arial" w:cs="Arial"/>
                <w:color w:val="000000"/>
                <w:sz w:val="20"/>
                <w:szCs w:val="20"/>
              </w:rPr>
              <w:t>33.  </w:t>
            </w:r>
          </w:p>
        </w:tc>
        <w:tc>
          <w:tcPr>
            <w:tcW w:w="4940" w:type="dxa"/>
            <w:tcBorders>
              <w:top w:val="nil"/>
              <w:left w:val="nil"/>
              <w:bottom w:val="single" w:sz="4" w:space="0" w:color="auto"/>
              <w:right w:val="single" w:sz="4" w:space="0" w:color="auto"/>
            </w:tcBorders>
            <w:shd w:val="clear" w:color="000000" w:fill="FFFFFF"/>
            <w:vAlign w:val="center"/>
            <w:hideMark/>
          </w:tcPr>
          <w:p w14:paraId="4232EF7D" w14:textId="77777777" w:rsidR="000826F2" w:rsidRDefault="000826F2">
            <w:pPr>
              <w:rPr>
                <w:rFonts w:ascii="Arial" w:hAnsi="Arial" w:cs="Arial"/>
                <w:color w:val="000000"/>
                <w:sz w:val="20"/>
                <w:szCs w:val="20"/>
              </w:rPr>
            </w:pPr>
            <w:r>
              <w:rPr>
                <w:rFonts w:ascii="Arial" w:hAnsi="Arial" w:cs="Arial"/>
                <w:color w:val="000000"/>
                <w:sz w:val="20"/>
                <w:szCs w:val="20"/>
              </w:rPr>
              <w:t>Wkładka in-situ fi 160mm</w:t>
            </w:r>
          </w:p>
        </w:tc>
        <w:tc>
          <w:tcPr>
            <w:tcW w:w="1180" w:type="dxa"/>
            <w:tcBorders>
              <w:top w:val="nil"/>
              <w:left w:val="nil"/>
              <w:bottom w:val="single" w:sz="4" w:space="0" w:color="auto"/>
              <w:right w:val="single" w:sz="4" w:space="0" w:color="auto"/>
            </w:tcBorders>
            <w:shd w:val="clear" w:color="000000" w:fill="FFFFFF"/>
            <w:vAlign w:val="center"/>
            <w:hideMark/>
          </w:tcPr>
          <w:p w14:paraId="371A6FB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C3DA3FE"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33C90431"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71DBBE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A94BD8" w14:textId="77777777" w:rsidR="000826F2" w:rsidRDefault="000826F2">
            <w:pPr>
              <w:jc w:val="center"/>
              <w:rPr>
                <w:rFonts w:ascii="Arial" w:hAnsi="Arial" w:cs="Arial"/>
                <w:color w:val="000000"/>
                <w:sz w:val="20"/>
                <w:szCs w:val="20"/>
              </w:rPr>
            </w:pPr>
            <w:r>
              <w:rPr>
                <w:rFonts w:ascii="Arial" w:hAnsi="Arial" w:cs="Arial"/>
                <w:color w:val="000000"/>
                <w:sz w:val="20"/>
                <w:szCs w:val="20"/>
              </w:rPr>
              <w:t>34.  </w:t>
            </w:r>
          </w:p>
        </w:tc>
        <w:tc>
          <w:tcPr>
            <w:tcW w:w="4940" w:type="dxa"/>
            <w:tcBorders>
              <w:top w:val="nil"/>
              <w:left w:val="nil"/>
              <w:bottom w:val="single" w:sz="4" w:space="0" w:color="auto"/>
              <w:right w:val="single" w:sz="4" w:space="0" w:color="auto"/>
            </w:tcBorders>
            <w:shd w:val="clear" w:color="000000" w:fill="FFFFFF"/>
            <w:vAlign w:val="center"/>
            <w:hideMark/>
          </w:tcPr>
          <w:p w14:paraId="28CF9AE7" w14:textId="77777777" w:rsidR="000826F2" w:rsidRDefault="000826F2">
            <w:pPr>
              <w:rPr>
                <w:rFonts w:ascii="Arial" w:hAnsi="Arial" w:cs="Arial"/>
                <w:color w:val="000000"/>
                <w:sz w:val="20"/>
                <w:szCs w:val="20"/>
              </w:rPr>
            </w:pPr>
            <w:r>
              <w:rPr>
                <w:rFonts w:ascii="Arial" w:hAnsi="Arial" w:cs="Arial"/>
                <w:color w:val="000000"/>
                <w:sz w:val="20"/>
                <w:szCs w:val="20"/>
              </w:rPr>
              <w:t>Wkładka in-situ fi 200mm</w:t>
            </w:r>
          </w:p>
        </w:tc>
        <w:tc>
          <w:tcPr>
            <w:tcW w:w="1180" w:type="dxa"/>
            <w:tcBorders>
              <w:top w:val="nil"/>
              <w:left w:val="nil"/>
              <w:bottom w:val="single" w:sz="4" w:space="0" w:color="auto"/>
              <w:right w:val="single" w:sz="4" w:space="0" w:color="auto"/>
            </w:tcBorders>
            <w:shd w:val="clear" w:color="000000" w:fill="FFFFFF"/>
            <w:vAlign w:val="center"/>
            <w:hideMark/>
          </w:tcPr>
          <w:p w14:paraId="3F76461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76BC6B5"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3CB2EC3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BE0F62E"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BD4071" w14:textId="77777777" w:rsidR="000826F2" w:rsidRDefault="000826F2">
            <w:pPr>
              <w:jc w:val="center"/>
              <w:rPr>
                <w:rFonts w:ascii="Arial" w:hAnsi="Arial" w:cs="Arial"/>
                <w:color w:val="000000"/>
                <w:sz w:val="20"/>
                <w:szCs w:val="20"/>
              </w:rPr>
            </w:pPr>
            <w:r>
              <w:rPr>
                <w:rFonts w:ascii="Arial" w:hAnsi="Arial" w:cs="Arial"/>
                <w:color w:val="000000"/>
                <w:sz w:val="20"/>
                <w:szCs w:val="20"/>
              </w:rPr>
              <w:t>35.  </w:t>
            </w:r>
          </w:p>
        </w:tc>
        <w:tc>
          <w:tcPr>
            <w:tcW w:w="4940" w:type="dxa"/>
            <w:tcBorders>
              <w:top w:val="nil"/>
              <w:left w:val="nil"/>
              <w:bottom w:val="single" w:sz="4" w:space="0" w:color="auto"/>
              <w:right w:val="single" w:sz="4" w:space="0" w:color="auto"/>
            </w:tcBorders>
            <w:shd w:val="clear" w:color="000000" w:fill="FFFFFF"/>
            <w:vAlign w:val="center"/>
            <w:hideMark/>
          </w:tcPr>
          <w:p w14:paraId="195DEE25" w14:textId="77777777" w:rsidR="000826F2" w:rsidRDefault="000826F2">
            <w:pPr>
              <w:rPr>
                <w:rFonts w:ascii="Arial" w:hAnsi="Arial" w:cs="Arial"/>
                <w:color w:val="000000"/>
                <w:sz w:val="20"/>
                <w:szCs w:val="20"/>
              </w:rPr>
            </w:pPr>
            <w:r>
              <w:rPr>
                <w:rFonts w:ascii="Arial" w:hAnsi="Arial" w:cs="Arial"/>
                <w:color w:val="000000"/>
                <w:sz w:val="20"/>
                <w:szCs w:val="20"/>
              </w:rPr>
              <w:t>Wkładka In-situ fi 110mm</w:t>
            </w:r>
          </w:p>
        </w:tc>
        <w:tc>
          <w:tcPr>
            <w:tcW w:w="1180" w:type="dxa"/>
            <w:tcBorders>
              <w:top w:val="nil"/>
              <w:left w:val="nil"/>
              <w:bottom w:val="single" w:sz="4" w:space="0" w:color="auto"/>
              <w:right w:val="single" w:sz="4" w:space="0" w:color="auto"/>
            </w:tcBorders>
            <w:shd w:val="clear" w:color="000000" w:fill="FFFFFF"/>
            <w:vAlign w:val="center"/>
            <w:hideMark/>
          </w:tcPr>
          <w:p w14:paraId="4385B2A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B2430EB"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3675AFAB"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A7EFD7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51325A" w14:textId="77777777" w:rsidR="000826F2" w:rsidRDefault="000826F2">
            <w:pPr>
              <w:jc w:val="center"/>
              <w:rPr>
                <w:rFonts w:ascii="Arial" w:hAnsi="Arial" w:cs="Arial"/>
                <w:color w:val="000000"/>
                <w:sz w:val="20"/>
                <w:szCs w:val="20"/>
              </w:rPr>
            </w:pPr>
            <w:r>
              <w:rPr>
                <w:rFonts w:ascii="Arial" w:hAnsi="Arial" w:cs="Arial"/>
                <w:color w:val="000000"/>
                <w:sz w:val="20"/>
                <w:szCs w:val="20"/>
              </w:rPr>
              <w:t>36.  </w:t>
            </w:r>
          </w:p>
        </w:tc>
        <w:tc>
          <w:tcPr>
            <w:tcW w:w="4940" w:type="dxa"/>
            <w:tcBorders>
              <w:top w:val="nil"/>
              <w:left w:val="nil"/>
              <w:bottom w:val="single" w:sz="4" w:space="0" w:color="auto"/>
              <w:right w:val="single" w:sz="4" w:space="0" w:color="auto"/>
            </w:tcBorders>
            <w:shd w:val="clear" w:color="000000" w:fill="FFFFFF"/>
            <w:vAlign w:val="center"/>
            <w:hideMark/>
          </w:tcPr>
          <w:p w14:paraId="26059943" w14:textId="77777777" w:rsidR="000826F2" w:rsidRDefault="000826F2">
            <w:pPr>
              <w:rPr>
                <w:rFonts w:ascii="Arial" w:hAnsi="Arial" w:cs="Arial"/>
                <w:color w:val="000000"/>
                <w:sz w:val="20"/>
                <w:szCs w:val="20"/>
              </w:rPr>
            </w:pPr>
            <w:r>
              <w:rPr>
                <w:rFonts w:ascii="Arial" w:hAnsi="Arial" w:cs="Arial"/>
                <w:color w:val="000000"/>
                <w:sz w:val="20"/>
                <w:szCs w:val="20"/>
              </w:rPr>
              <w:t>Teleskop fi 425mm 40T (</w:t>
            </w:r>
            <w:proofErr w:type="spellStart"/>
            <w:r>
              <w:rPr>
                <w:rFonts w:ascii="Arial" w:hAnsi="Arial" w:cs="Arial"/>
                <w:color w:val="000000"/>
                <w:sz w:val="20"/>
                <w:szCs w:val="20"/>
              </w:rPr>
              <w:t>właz+teleskop+uszczelka</w:t>
            </w:r>
            <w:proofErr w:type="spellEnd"/>
            <w:r>
              <w:rPr>
                <w:rFonts w:ascii="Arial" w:hAnsi="Arial" w:cs="Arial"/>
                <w:color w:val="000000"/>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14:paraId="3FD56EC4"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A071D5B" w14:textId="77777777" w:rsidR="000826F2" w:rsidRDefault="000826F2">
            <w:pPr>
              <w:jc w:val="center"/>
              <w:rPr>
                <w:rFonts w:ascii="Arial" w:hAnsi="Arial" w:cs="Arial"/>
                <w:color w:val="000000"/>
                <w:sz w:val="20"/>
                <w:szCs w:val="20"/>
              </w:rPr>
            </w:pPr>
            <w:r>
              <w:rPr>
                <w:rFonts w:ascii="Arial" w:hAnsi="Arial" w:cs="Arial"/>
                <w:color w:val="000000"/>
                <w:sz w:val="20"/>
                <w:szCs w:val="20"/>
              </w:rPr>
              <w:t>2</w:t>
            </w:r>
          </w:p>
        </w:tc>
        <w:tc>
          <w:tcPr>
            <w:tcW w:w="1540" w:type="dxa"/>
            <w:tcBorders>
              <w:top w:val="nil"/>
              <w:left w:val="nil"/>
              <w:bottom w:val="single" w:sz="4" w:space="0" w:color="auto"/>
              <w:right w:val="single" w:sz="4" w:space="0" w:color="auto"/>
            </w:tcBorders>
            <w:shd w:val="clear" w:color="000000" w:fill="FFFFFF"/>
            <w:vAlign w:val="center"/>
            <w:hideMark/>
          </w:tcPr>
          <w:p w14:paraId="7DFE292F"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4FF8D45"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CE8EC8" w14:textId="77777777" w:rsidR="000826F2" w:rsidRDefault="000826F2">
            <w:pPr>
              <w:jc w:val="center"/>
              <w:rPr>
                <w:rFonts w:ascii="Arial" w:hAnsi="Arial" w:cs="Arial"/>
                <w:color w:val="000000"/>
                <w:sz w:val="20"/>
                <w:szCs w:val="20"/>
              </w:rPr>
            </w:pPr>
            <w:r>
              <w:rPr>
                <w:rFonts w:ascii="Arial" w:hAnsi="Arial" w:cs="Arial"/>
                <w:color w:val="000000"/>
                <w:sz w:val="20"/>
                <w:szCs w:val="20"/>
              </w:rPr>
              <w:t>37.  </w:t>
            </w:r>
          </w:p>
        </w:tc>
        <w:tc>
          <w:tcPr>
            <w:tcW w:w="4940" w:type="dxa"/>
            <w:tcBorders>
              <w:top w:val="nil"/>
              <w:left w:val="nil"/>
              <w:bottom w:val="single" w:sz="4" w:space="0" w:color="auto"/>
              <w:right w:val="single" w:sz="4" w:space="0" w:color="auto"/>
            </w:tcBorders>
            <w:shd w:val="clear" w:color="000000" w:fill="FFFFFF"/>
            <w:vAlign w:val="center"/>
            <w:hideMark/>
          </w:tcPr>
          <w:p w14:paraId="53484C3F" w14:textId="77777777" w:rsidR="000826F2" w:rsidRDefault="000826F2">
            <w:pPr>
              <w:rPr>
                <w:rFonts w:ascii="Arial" w:hAnsi="Arial" w:cs="Arial"/>
                <w:color w:val="000000"/>
                <w:sz w:val="20"/>
                <w:szCs w:val="20"/>
              </w:rPr>
            </w:pPr>
            <w:r>
              <w:rPr>
                <w:rFonts w:ascii="Arial" w:hAnsi="Arial" w:cs="Arial"/>
                <w:color w:val="000000"/>
                <w:sz w:val="20"/>
                <w:szCs w:val="20"/>
              </w:rPr>
              <w:t>Teleskop fi 315mm 40T (</w:t>
            </w:r>
            <w:proofErr w:type="spellStart"/>
            <w:r>
              <w:rPr>
                <w:rFonts w:ascii="Arial" w:hAnsi="Arial" w:cs="Arial"/>
                <w:color w:val="000000"/>
                <w:sz w:val="20"/>
                <w:szCs w:val="20"/>
              </w:rPr>
              <w:t>właz+teleskop+uszczelka</w:t>
            </w:r>
            <w:proofErr w:type="spellEnd"/>
            <w:r>
              <w:rPr>
                <w:rFonts w:ascii="Arial" w:hAnsi="Arial" w:cs="Arial"/>
                <w:color w:val="000000"/>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14:paraId="17A1F29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AE36ACF" w14:textId="77777777" w:rsidR="000826F2" w:rsidRDefault="000826F2">
            <w:pPr>
              <w:jc w:val="center"/>
              <w:rPr>
                <w:rFonts w:ascii="Arial" w:hAnsi="Arial" w:cs="Arial"/>
                <w:color w:val="000000"/>
                <w:sz w:val="20"/>
                <w:szCs w:val="20"/>
              </w:rPr>
            </w:pPr>
            <w:r>
              <w:rPr>
                <w:rFonts w:ascii="Arial" w:hAnsi="Arial" w:cs="Arial"/>
                <w:color w:val="000000"/>
                <w:sz w:val="20"/>
                <w:szCs w:val="20"/>
              </w:rPr>
              <w:t>20</w:t>
            </w:r>
          </w:p>
        </w:tc>
        <w:tc>
          <w:tcPr>
            <w:tcW w:w="1540" w:type="dxa"/>
            <w:tcBorders>
              <w:top w:val="nil"/>
              <w:left w:val="nil"/>
              <w:bottom w:val="single" w:sz="4" w:space="0" w:color="auto"/>
              <w:right w:val="single" w:sz="4" w:space="0" w:color="auto"/>
            </w:tcBorders>
            <w:shd w:val="clear" w:color="000000" w:fill="FFFFFF"/>
            <w:vAlign w:val="center"/>
            <w:hideMark/>
          </w:tcPr>
          <w:p w14:paraId="418561A3"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A50A09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ADB6EDA" w14:textId="77777777" w:rsidR="000826F2" w:rsidRDefault="000826F2">
            <w:pPr>
              <w:jc w:val="center"/>
              <w:rPr>
                <w:rFonts w:ascii="Arial" w:hAnsi="Arial" w:cs="Arial"/>
                <w:color w:val="000000"/>
                <w:sz w:val="20"/>
                <w:szCs w:val="20"/>
              </w:rPr>
            </w:pPr>
            <w:r>
              <w:rPr>
                <w:rFonts w:ascii="Arial" w:hAnsi="Arial" w:cs="Arial"/>
                <w:color w:val="000000"/>
                <w:sz w:val="20"/>
                <w:szCs w:val="20"/>
              </w:rPr>
              <w:t>38.  </w:t>
            </w:r>
          </w:p>
        </w:tc>
        <w:tc>
          <w:tcPr>
            <w:tcW w:w="4940" w:type="dxa"/>
            <w:tcBorders>
              <w:top w:val="nil"/>
              <w:left w:val="nil"/>
              <w:bottom w:val="single" w:sz="4" w:space="0" w:color="auto"/>
              <w:right w:val="single" w:sz="4" w:space="0" w:color="auto"/>
            </w:tcBorders>
            <w:shd w:val="clear" w:color="000000" w:fill="FFFFFF"/>
            <w:vAlign w:val="center"/>
            <w:hideMark/>
          </w:tcPr>
          <w:p w14:paraId="5F38726A" w14:textId="77777777" w:rsidR="000826F2" w:rsidRDefault="000826F2">
            <w:pPr>
              <w:rPr>
                <w:rFonts w:ascii="Arial" w:hAnsi="Arial" w:cs="Arial"/>
                <w:color w:val="000000"/>
                <w:sz w:val="20"/>
                <w:szCs w:val="20"/>
              </w:rPr>
            </w:pPr>
            <w:r>
              <w:rPr>
                <w:rFonts w:ascii="Arial" w:hAnsi="Arial" w:cs="Arial"/>
                <w:color w:val="000000"/>
                <w:sz w:val="20"/>
                <w:szCs w:val="20"/>
              </w:rPr>
              <w:t>Teleskop fi 315mm 12,5T (</w:t>
            </w:r>
            <w:proofErr w:type="spellStart"/>
            <w:r>
              <w:rPr>
                <w:rFonts w:ascii="Arial" w:hAnsi="Arial" w:cs="Arial"/>
                <w:color w:val="000000"/>
                <w:sz w:val="20"/>
                <w:szCs w:val="20"/>
              </w:rPr>
              <w:t>właz+teleskop+uszczelka</w:t>
            </w:r>
            <w:proofErr w:type="spellEnd"/>
            <w:r>
              <w:rPr>
                <w:rFonts w:ascii="Arial" w:hAnsi="Arial" w:cs="Arial"/>
                <w:color w:val="000000"/>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14:paraId="138A48D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B183A84" w14:textId="77777777" w:rsidR="000826F2" w:rsidRDefault="000826F2">
            <w:pPr>
              <w:jc w:val="center"/>
              <w:rPr>
                <w:rFonts w:ascii="Arial" w:hAnsi="Arial" w:cs="Arial"/>
                <w:color w:val="000000"/>
                <w:sz w:val="20"/>
                <w:szCs w:val="20"/>
              </w:rPr>
            </w:pPr>
            <w:r>
              <w:rPr>
                <w:rFonts w:ascii="Arial" w:hAnsi="Arial" w:cs="Arial"/>
                <w:color w:val="000000"/>
                <w:sz w:val="20"/>
                <w:szCs w:val="20"/>
              </w:rPr>
              <w:t>45</w:t>
            </w:r>
          </w:p>
        </w:tc>
        <w:tc>
          <w:tcPr>
            <w:tcW w:w="1540" w:type="dxa"/>
            <w:tcBorders>
              <w:top w:val="nil"/>
              <w:left w:val="nil"/>
              <w:bottom w:val="single" w:sz="4" w:space="0" w:color="auto"/>
              <w:right w:val="single" w:sz="4" w:space="0" w:color="auto"/>
            </w:tcBorders>
            <w:shd w:val="clear" w:color="000000" w:fill="FFFFFF"/>
            <w:vAlign w:val="center"/>
            <w:hideMark/>
          </w:tcPr>
          <w:p w14:paraId="2B89A37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7DE50D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2E6A18" w14:textId="77777777" w:rsidR="000826F2" w:rsidRDefault="000826F2">
            <w:pPr>
              <w:jc w:val="center"/>
              <w:rPr>
                <w:rFonts w:ascii="Arial" w:hAnsi="Arial" w:cs="Arial"/>
                <w:color w:val="000000"/>
                <w:sz w:val="20"/>
                <w:szCs w:val="20"/>
              </w:rPr>
            </w:pPr>
            <w:r>
              <w:rPr>
                <w:rFonts w:ascii="Arial" w:hAnsi="Arial" w:cs="Arial"/>
                <w:color w:val="000000"/>
                <w:sz w:val="20"/>
                <w:szCs w:val="20"/>
              </w:rPr>
              <w:t>39.  </w:t>
            </w:r>
          </w:p>
        </w:tc>
        <w:tc>
          <w:tcPr>
            <w:tcW w:w="4940" w:type="dxa"/>
            <w:tcBorders>
              <w:top w:val="nil"/>
              <w:left w:val="nil"/>
              <w:bottom w:val="single" w:sz="4" w:space="0" w:color="auto"/>
              <w:right w:val="single" w:sz="4" w:space="0" w:color="auto"/>
            </w:tcBorders>
            <w:shd w:val="clear" w:color="000000" w:fill="FFFFFF"/>
            <w:vAlign w:val="center"/>
            <w:hideMark/>
          </w:tcPr>
          <w:p w14:paraId="29A90A5D" w14:textId="77777777" w:rsidR="000826F2" w:rsidRDefault="000826F2">
            <w:pPr>
              <w:rPr>
                <w:rFonts w:ascii="Arial" w:hAnsi="Arial" w:cs="Arial"/>
                <w:color w:val="000000"/>
                <w:sz w:val="20"/>
                <w:szCs w:val="20"/>
              </w:rPr>
            </w:pPr>
            <w:r>
              <w:rPr>
                <w:rFonts w:ascii="Arial" w:hAnsi="Arial" w:cs="Arial"/>
                <w:color w:val="000000"/>
                <w:sz w:val="20"/>
                <w:szCs w:val="20"/>
              </w:rPr>
              <w:t>Trójnik PCV fi  160x160x90</w:t>
            </w:r>
          </w:p>
        </w:tc>
        <w:tc>
          <w:tcPr>
            <w:tcW w:w="1180" w:type="dxa"/>
            <w:tcBorders>
              <w:top w:val="nil"/>
              <w:left w:val="nil"/>
              <w:bottom w:val="single" w:sz="4" w:space="0" w:color="auto"/>
              <w:right w:val="single" w:sz="4" w:space="0" w:color="auto"/>
            </w:tcBorders>
            <w:shd w:val="clear" w:color="000000" w:fill="FFFFFF"/>
            <w:vAlign w:val="center"/>
            <w:hideMark/>
          </w:tcPr>
          <w:p w14:paraId="54FF5DF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3C58255"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2B25E56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E9FED2B"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CF6F2A" w14:textId="77777777" w:rsidR="000826F2" w:rsidRDefault="000826F2">
            <w:pPr>
              <w:jc w:val="center"/>
              <w:rPr>
                <w:rFonts w:ascii="Arial" w:hAnsi="Arial" w:cs="Arial"/>
                <w:color w:val="000000"/>
                <w:sz w:val="20"/>
                <w:szCs w:val="20"/>
              </w:rPr>
            </w:pPr>
            <w:r>
              <w:rPr>
                <w:rFonts w:ascii="Arial" w:hAnsi="Arial" w:cs="Arial"/>
                <w:color w:val="000000"/>
                <w:sz w:val="20"/>
                <w:szCs w:val="20"/>
              </w:rPr>
              <w:t>40.  </w:t>
            </w:r>
          </w:p>
        </w:tc>
        <w:tc>
          <w:tcPr>
            <w:tcW w:w="4940" w:type="dxa"/>
            <w:tcBorders>
              <w:top w:val="nil"/>
              <w:left w:val="nil"/>
              <w:bottom w:val="single" w:sz="4" w:space="0" w:color="auto"/>
              <w:right w:val="single" w:sz="4" w:space="0" w:color="auto"/>
            </w:tcBorders>
            <w:shd w:val="clear" w:color="000000" w:fill="FFFFFF"/>
            <w:vAlign w:val="center"/>
            <w:hideMark/>
          </w:tcPr>
          <w:p w14:paraId="6EE88728" w14:textId="77777777" w:rsidR="000826F2" w:rsidRDefault="000826F2">
            <w:pPr>
              <w:rPr>
                <w:rFonts w:ascii="Arial" w:hAnsi="Arial" w:cs="Arial"/>
                <w:color w:val="000000"/>
                <w:sz w:val="20"/>
                <w:szCs w:val="20"/>
              </w:rPr>
            </w:pPr>
            <w:r>
              <w:rPr>
                <w:rFonts w:ascii="Arial" w:hAnsi="Arial" w:cs="Arial"/>
                <w:color w:val="000000"/>
                <w:sz w:val="20"/>
                <w:szCs w:val="20"/>
              </w:rPr>
              <w:t>Trójnik PCV 110x110 &lt;45</w:t>
            </w:r>
          </w:p>
        </w:tc>
        <w:tc>
          <w:tcPr>
            <w:tcW w:w="1180" w:type="dxa"/>
            <w:tcBorders>
              <w:top w:val="nil"/>
              <w:left w:val="nil"/>
              <w:bottom w:val="single" w:sz="4" w:space="0" w:color="auto"/>
              <w:right w:val="single" w:sz="4" w:space="0" w:color="auto"/>
            </w:tcBorders>
            <w:shd w:val="clear" w:color="000000" w:fill="FFFFFF"/>
            <w:vAlign w:val="center"/>
            <w:hideMark/>
          </w:tcPr>
          <w:p w14:paraId="6995EEC2"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7F5719A"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5E13F4B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184EFF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5A588D" w14:textId="77777777" w:rsidR="000826F2" w:rsidRDefault="000826F2">
            <w:pPr>
              <w:jc w:val="center"/>
              <w:rPr>
                <w:rFonts w:ascii="Arial" w:hAnsi="Arial" w:cs="Arial"/>
                <w:color w:val="000000"/>
                <w:sz w:val="20"/>
                <w:szCs w:val="20"/>
              </w:rPr>
            </w:pPr>
            <w:r>
              <w:rPr>
                <w:rFonts w:ascii="Arial" w:hAnsi="Arial" w:cs="Arial"/>
                <w:color w:val="000000"/>
                <w:sz w:val="20"/>
                <w:szCs w:val="20"/>
              </w:rPr>
              <w:t>41.  </w:t>
            </w:r>
          </w:p>
        </w:tc>
        <w:tc>
          <w:tcPr>
            <w:tcW w:w="4940" w:type="dxa"/>
            <w:tcBorders>
              <w:top w:val="nil"/>
              <w:left w:val="nil"/>
              <w:bottom w:val="single" w:sz="4" w:space="0" w:color="auto"/>
              <w:right w:val="single" w:sz="4" w:space="0" w:color="auto"/>
            </w:tcBorders>
            <w:shd w:val="clear" w:color="000000" w:fill="FFFFFF"/>
            <w:vAlign w:val="center"/>
            <w:hideMark/>
          </w:tcPr>
          <w:p w14:paraId="5D03C91A" w14:textId="77777777" w:rsidR="000826F2" w:rsidRDefault="000826F2">
            <w:pPr>
              <w:rPr>
                <w:rFonts w:ascii="Arial" w:hAnsi="Arial" w:cs="Arial"/>
                <w:color w:val="000000"/>
                <w:sz w:val="20"/>
                <w:szCs w:val="20"/>
              </w:rPr>
            </w:pPr>
            <w:r>
              <w:rPr>
                <w:rFonts w:ascii="Arial" w:hAnsi="Arial" w:cs="Arial"/>
                <w:color w:val="000000"/>
                <w:sz w:val="20"/>
                <w:szCs w:val="20"/>
              </w:rPr>
              <w:t>Trójnik PCV 110x110 &lt;87</w:t>
            </w:r>
          </w:p>
        </w:tc>
        <w:tc>
          <w:tcPr>
            <w:tcW w:w="1180" w:type="dxa"/>
            <w:tcBorders>
              <w:top w:val="nil"/>
              <w:left w:val="nil"/>
              <w:bottom w:val="single" w:sz="4" w:space="0" w:color="auto"/>
              <w:right w:val="single" w:sz="4" w:space="0" w:color="auto"/>
            </w:tcBorders>
            <w:shd w:val="clear" w:color="000000" w:fill="FFFFFF"/>
            <w:vAlign w:val="center"/>
            <w:hideMark/>
          </w:tcPr>
          <w:p w14:paraId="7546C6E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74991AA"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1C660971"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F3725E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F7C91A" w14:textId="77777777" w:rsidR="000826F2" w:rsidRDefault="000826F2">
            <w:pPr>
              <w:jc w:val="center"/>
              <w:rPr>
                <w:rFonts w:ascii="Arial" w:hAnsi="Arial" w:cs="Arial"/>
                <w:color w:val="000000"/>
                <w:sz w:val="20"/>
                <w:szCs w:val="20"/>
              </w:rPr>
            </w:pPr>
            <w:r>
              <w:rPr>
                <w:rFonts w:ascii="Arial" w:hAnsi="Arial" w:cs="Arial"/>
                <w:color w:val="000000"/>
                <w:sz w:val="20"/>
                <w:szCs w:val="20"/>
              </w:rPr>
              <w:t>42.  </w:t>
            </w:r>
          </w:p>
        </w:tc>
        <w:tc>
          <w:tcPr>
            <w:tcW w:w="4940" w:type="dxa"/>
            <w:tcBorders>
              <w:top w:val="nil"/>
              <w:left w:val="nil"/>
              <w:bottom w:val="single" w:sz="4" w:space="0" w:color="auto"/>
              <w:right w:val="single" w:sz="4" w:space="0" w:color="auto"/>
            </w:tcBorders>
            <w:shd w:val="clear" w:color="000000" w:fill="FFFFFF"/>
            <w:vAlign w:val="center"/>
            <w:hideMark/>
          </w:tcPr>
          <w:p w14:paraId="43EABE84" w14:textId="77777777" w:rsidR="000826F2" w:rsidRDefault="000826F2">
            <w:pPr>
              <w:rPr>
                <w:rFonts w:ascii="Arial" w:hAnsi="Arial" w:cs="Arial"/>
                <w:color w:val="000000"/>
                <w:sz w:val="20"/>
                <w:szCs w:val="20"/>
              </w:rPr>
            </w:pPr>
            <w:r>
              <w:rPr>
                <w:rFonts w:ascii="Arial" w:hAnsi="Arial" w:cs="Arial"/>
                <w:color w:val="000000"/>
                <w:sz w:val="20"/>
                <w:szCs w:val="20"/>
              </w:rPr>
              <w:t xml:space="preserve">Trójnik PE fi 110/80 </w:t>
            </w:r>
          </w:p>
        </w:tc>
        <w:tc>
          <w:tcPr>
            <w:tcW w:w="1180" w:type="dxa"/>
            <w:tcBorders>
              <w:top w:val="nil"/>
              <w:left w:val="nil"/>
              <w:bottom w:val="single" w:sz="4" w:space="0" w:color="auto"/>
              <w:right w:val="single" w:sz="4" w:space="0" w:color="auto"/>
            </w:tcBorders>
            <w:shd w:val="clear" w:color="000000" w:fill="FFFFFF"/>
            <w:vAlign w:val="center"/>
            <w:hideMark/>
          </w:tcPr>
          <w:p w14:paraId="1F9BA02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05BB59C"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4952F96A"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0025526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B528CA" w14:textId="77777777" w:rsidR="000826F2" w:rsidRDefault="000826F2">
            <w:pPr>
              <w:jc w:val="center"/>
              <w:rPr>
                <w:rFonts w:ascii="Arial" w:hAnsi="Arial" w:cs="Arial"/>
                <w:color w:val="000000"/>
                <w:sz w:val="20"/>
                <w:szCs w:val="20"/>
              </w:rPr>
            </w:pPr>
            <w:r>
              <w:rPr>
                <w:rFonts w:ascii="Arial" w:hAnsi="Arial" w:cs="Arial"/>
                <w:color w:val="000000"/>
                <w:sz w:val="20"/>
                <w:szCs w:val="20"/>
              </w:rPr>
              <w:t>43.  </w:t>
            </w:r>
          </w:p>
        </w:tc>
        <w:tc>
          <w:tcPr>
            <w:tcW w:w="4940" w:type="dxa"/>
            <w:tcBorders>
              <w:top w:val="nil"/>
              <w:left w:val="nil"/>
              <w:bottom w:val="single" w:sz="4" w:space="0" w:color="auto"/>
              <w:right w:val="single" w:sz="4" w:space="0" w:color="auto"/>
            </w:tcBorders>
            <w:shd w:val="clear" w:color="000000" w:fill="FFFFFF"/>
            <w:vAlign w:val="center"/>
            <w:hideMark/>
          </w:tcPr>
          <w:p w14:paraId="2DEAB77C" w14:textId="77777777" w:rsidR="000826F2" w:rsidRDefault="000826F2">
            <w:pPr>
              <w:rPr>
                <w:rFonts w:ascii="Arial" w:hAnsi="Arial" w:cs="Arial"/>
                <w:color w:val="000000"/>
                <w:sz w:val="20"/>
                <w:szCs w:val="20"/>
              </w:rPr>
            </w:pPr>
            <w:r>
              <w:rPr>
                <w:rFonts w:ascii="Arial" w:hAnsi="Arial" w:cs="Arial"/>
                <w:color w:val="000000"/>
                <w:sz w:val="20"/>
                <w:szCs w:val="20"/>
              </w:rPr>
              <w:t>Trójnik PE fi 90x90</w:t>
            </w:r>
          </w:p>
        </w:tc>
        <w:tc>
          <w:tcPr>
            <w:tcW w:w="1180" w:type="dxa"/>
            <w:tcBorders>
              <w:top w:val="nil"/>
              <w:left w:val="nil"/>
              <w:bottom w:val="single" w:sz="4" w:space="0" w:color="auto"/>
              <w:right w:val="single" w:sz="4" w:space="0" w:color="auto"/>
            </w:tcBorders>
            <w:shd w:val="clear" w:color="000000" w:fill="FFFFFF"/>
            <w:vAlign w:val="center"/>
            <w:hideMark/>
          </w:tcPr>
          <w:p w14:paraId="208DCB5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ABDAFE6"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5A1203B6"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64C55A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2D63758" w14:textId="77777777" w:rsidR="000826F2" w:rsidRDefault="000826F2">
            <w:pPr>
              <w:jc w:val="center"/>
              <w:rPr>
                <w:rFonts w:ascii="Arial" w:hAnsi="Arial" w:cs="Arial"/>
                <w:color w:val="000000"/>
                <w:sz w:val="20"/>
                <w:szCs w:val="20"/>
              </w:rPr>
            </w:pPr>
            <w:r>
              <w:rPr>
                <w:rFonts w:ascii="Arial" w:hAnsi="Arial" w:cs="Arial"/>
                <w:color w:val="000000"/>
                <w:sz w:val="20"/>
                <w:szCs w:val="20"/>
              </w:rPr>
              <w:t>44.  </w:t>
            </w:r>
          </w:p>
        </w:tc>
        <w:tc>
          <w:tcPr>
            <w:tcW w:w="4940" w:type="dxa"/>
            <w:tcBorders>
              <w:top w:val="nil"/>
              <w:left w:val="nil"/>
              <w:bottom w:val="single" w:sz="4" w:space="0" w:color="auto"/>
              <w:right w:val="single" w:sz="4" w:space="0" w:color="auto"/>
            </w:tcBorders>
            <w:shd w:val="clear" w:color="000000" w:fill="FFFFFF"/>
            <w:vAlign w:val="center"/>
            <w:hideMark/>
          </w:tcPr>
          <w:p w14:paraId="5F15F838" w14:textId="77777777" w:rsidR="000826F2" w:rsidRDefault="000826F2">
            <w:pPr>
              <w:rPr>
                <w:rFonts w:ascii="Arial" w:hAnsi="Arial" w:cs="Arial"/>
                <w:color w:val="000000"/>
                <w:sz w:val="20"/>
                <w:szCs w:val="20"/>
              </w:rPr>
            </w:pPr>
            <w:r>
              <w:rPr>
                <w:rFonts w:ascii="Arial" w:hAnsi="Arial" w:cs="Arial"/>
                <w:color w:val="000000"/>
                <w:sz w:val="20"/>
                <w:szCs w:val="20"/>
              </w:rPr>
              <w:t>Trójnik PCV 110x50 &lt; 45</w:t>
            </w:r>
          </w:p>
        </w:tc>
        <w:tc>
          <w:tcPr>
            <w:tcW w:w="1180" w:type="dxa"/>
            <w:tcBorders>
              <w:top w:val="nil"/>
              <w:left w:val="nil"/>
              <w:bottom w:val="single" w:sz="4" w:space="0" w:color="auto"/>
              <w:right w:val="single" w:sz="4" w:space="0" w:color="auto"/>
            </w:tcBorders>
            <w:shd w:val="clear" w:color="000000" w:fill="FFFFFF"/>
            <w:vAlign w:val="center"/>
            <w:hideMark/>
          </w:tcPr>
          <w:p w14:paraId="68E06EF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50E8FF1"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1AB4D49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24AB2F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7E0B35" w14:textId="77777777" w:rsidR="000826F2" w:rsidRDefault="000826F2">
            <w:pPr>
              <w:jc w:val="center"/>
              <w:rPr>
                <w:rFonts w:ascii="Arial" w:hAnsi="Arial" w:cs="Arial"/>
                <w:color w:val="000000"/>
                <w:sz w:val="20"/>
                <w:szCs w:val="20"/>
              </w:rPr>
            </w:pPr>
            <w:r>
              <w:rPr>
                <w:rFonts w:ascii="Arial" w:hAnsi="Arial" w:cs="Arial"/>
                <w:color w:val="000000"/>
                <w:sz w:val="20"/>
                <w:szCs w:val="20"/>
              </w:rPr>
              <w:t>45.  </w:t>
            </w:r>
          </w:p>
        </w:tc>
        <w:tc>
          <w:tcPr>
            <w:tcW w:w="4940" w:type="dxa"/>
            <w:tcBorders>
              <w:top w:val="nil"/>
              <w:left w:val="nil"/>
              <w:bottom w:val="single" w:sz="4" w:space="0" w:color="auto"/>
              <w:right w:val="single" w:sz="4" w:space="0" w:color="auto"/>
            </w:tcBorders>
            <w:shd w:val="clear" w:color="000000" w:fill="FFFFFF"/>
            <w:vAlign w:val="center"/>
            <w:hideMark/>
          </w:tcPr>
          <w:p w14:paraId="5380C48C" w14:textId="77777777" w:rsidR="000826F2" w:rsidRDefault="000826F2">
            <w:pPr>
              <w:rPr>
                <w:rFonts w:ascii="Arial" w:hAnsi="Arial" w:cs="Arial"/>
                <w:color w:val="000000"/>
                <w:sz w:val="20"/>
                <w:szCs w:val="20"/>
              </w:rPr>
            </w:pPr>
            <w:r>
              <w:rPr>
                <w:rFonts w:ascii="Arial" w:hAnsi="Arial" w:cs="Arial"/>
                <w:color w:val="000000"/>
                <w:sz w:val="20"/>
                <w:szCs w:val="20"/>
              </w:rPr>
              <w:t>Trójnik PCV 110x50 &lt; 87</w:t>
            </w:r>
          </w:p>
        </w:tc>
        <w:tc>
          <w:tcPr>
            <w:tcW w:w="1180" w:type="dxa"/>
            <w:tcBorders>
              <w:top w:val="nil"/>
              <w:left w:val="nil"/>
              <w:bottom w:val="single" w:sz="4" w:space="0" w:color="auto"/>
              <w:right w:val="single" w:sz="4" w:space="0" w:color="auto"/>
            </w:tcBorders>
            <w:shd w:val="clear" w:color="000000" w:fill="FFFFFF"/>
            <w:vAlign w:val="center"/>
            <w:hideMark/>
          </w:tcPr>
          <w:p w14:paraId="0E0115F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AB455CF"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534CBF10"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125B48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C15626" w14:textId="77777777" w:rsidR="000826F2" w:rsidRDefault="000826F2">
            <w:pPr>
              <w:jc w:val="center"/>
              <w:rPr>
                <w:rFonts w:ascii="Arial" w:hAnsi="Arial" w:cs="Arial"/>
                <w:color w:val="000000"/>
                <w:sz w:val="20"/>
                <w:szCs w:val="20"/>
              </w:rPr>
            </w:pPr>
            <w:r>
              <w:rPr>
                <w:rFonts w:ascii="Arial" w:hAnsi="Arial" w:cs="Arial"/>
                <w:color w:val="000000"/>
                <w:sz w:val="20"/>
                <w:szCs w:val="20"/>
              </w:rPr>
              <w:t>46.  </w:t>
            </w:r>
          </w:p>
        </w:tc>
        <w:tc>
          <w:tcPr>
            <w:tcW w:w="4940" w:type="dxa"/>
            <w:tcBorders>
              <w:top w:val="nil"/>
              <w:left w:val="nil"/>
              <w:bottom w:val="single" w:sz="4" w:space="0" w:color="auto"/>
              <w:right w:val="single" w:sz="4" w:space="0" w:color="auto"/>
            </w:tcBorders>
            <w:shd w:val="clear" w:color="000000" w:fill="FFFFFF"/>
            <w:vAlign w:val="center"/>
            <w:hideMark/>
          </w:tcPr>
          <w:p w14:paraId="0212B92A" w14:textId="77777777" w:rsidR="000826F2" w:rsidRDefault="000826F2">
            <w:pPr>
              <w:rPr>
                <w:rFonts w:ascii="Arial" w:hAnsi="Arial" w:cs="Arial"/>
                <w:color w:val="000000"/>
                <w:sz w:val="20"/>
                <w:szCs w:val="20"/>
              </w:rPr>
            </w:pPr>
            <w:r>
              <w:rPr>
                <w:rFonts w:ascii="Arial" w:hAnsi="Arial" w:cs="Arial"/>
                <w:color w:val="000000"/>
                <w:sz w:val="20"/>
                <w:szCs w:val="20"/>
              </w:rPr>
              <w:t>Trójnik PCV 110x90 &lt;45</w:t>
            </w:r>
          </w:p>
        </w:tc>
        <w:tc>
          <w:tcPr>
            <w:tcW w:w="1180" w:type="dxa"/>
            <w:tcBorders>
              <w:top w:val="nil"/>
              <w:left w:val="nil"/>
              <w:bottom w:val="single" w:sz="4" w:space="0" w:color="auto"/>
              <w:right w:val="single" w:sz="4" w:space="0" w:color="auto"/>
            </w:tcBorders>
            <w:shd w:val="clear" w:color="000000" w:fill="FFFFFF"/>
            <w:vAlign w:val="center"/>
            <w:hideMark/>
          </w:tcPr>
          <w:p w14:paraId="23562D1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C0BB07B"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277E3E3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C63978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8B4BC7" w14:textId="77777777" w:rsidR="000826F2" w:rsidRDefault="000826F2">
            <w:pPr>
              <w:jc w:val="center"/>
              <w:rPr>
                <w:rFonts w:ascii="Arial" w:hAnsi="Arial" w:cs="Arial"/>
                <w:color w:val="000000"/>
                <w:sz w:val="20"/>
                <w:szCs w:val="20"/>
              </w:rPr>
            </w:pPr>
            <w:r>
              <w:rPr>
                <w:rFonts w:ascii="Arial" w:hAnsi="Arial" w:cs="Arial"/>
                <w:color w:val="000000"/>
                <w:sz w:val="20"/>
                <w:szCs w:val="20"/>
              </w:rPr>
              <w:t>47.  </w:t>
            </w:r>
          </w:p>
        </w:tc>
        <w:tc>
          <w:tcPr>
            <w:tcW w:w="4940" w:type="dxa"/>
            <w:tcBorders>
              <w:top w:val="nil"/>
              <w:left w:val="nil"/>
              <w:bottom w:val="single" w:sz="4" w:space="0" w:color="auto"/>
              <w:right w:val="single" w:sz="4" w:space="0" w:color="auto"/>
            </w:tcBorders>
            <w:shd w:val="clear" w:color="000000" w:fill="FFFFFF"/>
            <w:vAlign w:val="center"/>
            <w:hideMark/>
          </w:tcPr>
          <w:p w14:paraId="10E6D5A1" w14:textId="77777777" w:rsidR="000826F2" w:rsidRDefault="000826F2">
            <w:pPr>
              <w:rPr>
                <w:rFonts w:ascii="Arial" w:hAnsi="Arial" w:cs="Arial"/>
                <w:color w:val="000000"/>
                <w:sz w:val="20"/>
                <w:szCs w:val="20"/>
              </w:rPr>
            </w:pPr>
            <w:r>
              <w:rPr>
                <w:rFonts w:ascii="Arial" w:hAnsi="Arial" w:cs="Arial"/>
                <w:color w:val="000000"/>
                <w:sz w:val="20"/>
                <w:szCs w:val="20"/>
              </w:rPr>
              <w:t>Trójnik PCV 110x90 &lt;87</w:t>
            </w:r>
          </w:p>
        </w:tc>
        <w:tc>
          <w:tcPr>
            <w:tcW w:w="1180" w:type="dxa"/>
            <w:tcBorders>
              <w:top w:val="nil"/>
              <w:left w:val="nil"/>
              <w:bottom w:val="single" w:sz="4" w:space="0" w:color="auto"/>
              <w:right w:val="single" w:sz="4" w:space="0" w:color="auto"/>
            </w:tcBorders>
            <w:shd w:val="clear" w:color="000000" w:fill="FFFFFF"/>
            <w:vAlign w:val="center"/>
            <w:hideMark/>
          </w:tcPr>
          <w:p w14:paraId="029E4E25"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E288DF4"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44DA7913"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E0CA87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BA11A1" w14:textId="77777777" w:rsidR="000826F2" w:rsidRDefault="000826F2">
            <w:pPr>
              <w:jc w:val="center"/>
              <w:rPr>
                <w:rFonts w:ascii="Arial" w:hAnsi="Arial" w:cs="Arial"/>
                <w:color w:val="000000"/>
                <w:sz w:val="20"/>
                <w:szCs w:val="20"/>
              </w:rPr>
            </w:pPr>
            <w:r>
              <w:rPr>
                <w:rFonts w:ascii="Arial" w:hAnsi="Arial" w:cs="Arial"/>
                <w:color w:val="000000"/>
                <w:sz w:val="20"/>
                <w:szCs w:val="20"/>
              </w:rPr>
              <w:t>48.  </w:t>
            </w:r>
          </w:p>
        </w:tc>
        <w:tc>
          <w:tcPr>
            <w:tcW w:w="4940" w:type="dxa"/>
            <w:tcBorders>
              <w:top w:val="nil"/>
              <w:left w:val="nil"/>
              <w:bottom w:val="single" w:sz="4" w:space="0" w:color="auto"/>
              <w:right w:val="single" w:sz="4" w:space="0" w:color="auto"/>
            </w:tcBorders>
            <w:shd w:val="clear" w:color="000000" w:fill="FFFFFF"/>
            <w:vAlign w:val="center"/>
            <w:hideMark/>
          </w:tcPr>
          <w:p w14:paraId="74432EAB" w14:textId="77777777" w:rsidR="000826F2" w:rsidRDefault="000826F2">
            <w:pPr>
              <w:rPr>
                <w:rFonts w:ascii="Arial" w:hAnsi="Arial" w:cs="Arial"/>
                <w:color w:val="000000"/>
                <w:sz w:val="20"/>
                <w:szCs w:val="20"/>
              </w:rPr>
            </w:pPr>
            <w:r>
              <w:rPr>
                <w:rFonts w:ascii="Arial" w:hAnsi="Arial" w:cs="Arial"/>
                <w:color w:val="000000"/>
                <w:sz w:val="20"/>
                <w:szCs w:val="20"/>
              </w:rPr>
              <w:t>Trójnik PCV fi 160x110&lt;87</w:t>
            </w:r>
          </w:p>
        </w:tc>
        <w:tc>
          <w:tcPr>
            <w:tcW w:w="1180" w:type="dxa"/>
            <w:tcBorders>
              <w:top w:val="nil"/>
              <w:left w:val="nil"/>
              <w:bottom w:val="single" w:sz="4" w:space="0" w:color="auto"/>
              <w:right w:val="single" w:sz="4" w:space="0" w:color="auto"/>
            </w:tcBorders>
            <w:shd w:val="clear" w:color="000000" w:fill="FFFFFF"/>
            <w:vAlign w:val="center"/>
            <w:hideMark/>
          </w:tcPr>
          <w:p w14:paraId="50624683"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537FB1C" w14:textId="77777777" w:rsidR="000826F2" w:rsidRDefault="000826F2">
            <w:pPr>
              <w:jc w:val="center"/>
              <w:rPr>
                <w:rFonts w:ascii="Arial" w:hAnsi="Arial" w:cs="Arial"/>
                <w:color w:val="000000"/>
                <w:sz w:val="20"/>
                <w:szCs w:val="20"/>
              </w:rPr>
            </w:pPr>
            <w:r>
              <w:rPr>
                <w:rFonts w:ascii="Arial" w:hAnsi="Arial" w:cs="Arial"/>
                <w:color w:val="000000"/>
                <w:sz w:val="20"/>
                <w:szCs w:val="20"/>
              </w:rPr>
              <w:t>3</w:t>
            </w:r>
          </w:p>
        </w:tc>
        <w:tc>
          <w:tcPr>
            <w:tcW w:w="1540" w:type="dxa"/>
            <w:tcBorders>
              <w:top w:val="nil"/>
              <w:left w:val="nil"/>
              <w:bottom w:val="single" w:sz="4" w:space="0" w:color="auto"/>
              <w:right w:val="single" w:sz="4" w:space="0" w:color="auto"/>
            </w:tcBorders>
            <w:shd w:val="clear" w:color="000000" w:fill="FFFFFF"/>
            <w:vAlign w:val="center"/>
            <w:hideMark/>
          </w:tcPr>
          <w:p w14:paraId="2FA9541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20E1AC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A6AA9B" w14:textId="77777777" w:rsidR="000826F2" w:rsidRDefault="000826F2">
            <w:pPr>
              <w:jc w:val="center"/>
              <w:rPr>
                <w:rFonts w:ascii="Arial" w:hAnsi="Arial" w:cs="Arial"/>
                <w:color w:val="000000"/>
                <w:sz w:val="20"/>
                <w:szCs w:val="20"/>
              </w:rPr>
            </w:pPr>
            <w:r>
              <w:rPr>
                <w:rFonts w:ascii="Arial" w:hAnsi="Arial" w:cs="Arial"/>
                <w:color w:val="000000"/>
                <w:sz w:val="20"/>
                <w:szCs w:val="20"/>
              </w:rPr>
              <w:t>49.  </w:t>
            </w:r>
          </w:p>
        </w:tc>
        <w:tc>
          <w:tcPr>
            <w:tcW w:w="4940" w:type="dxa"/>
            <w:tcBorders>
              <w:top w:val="nil"/>
              <w:left w:val="nil"/>
              <w:bottom w:val="single" w:sz="4" w:space="0" w:color="auto"/>
              <w:right w:val="single" w:sz="4" w:space="0" w:color="auto"/>
            </w:tcBorders>
            <w:shd w:val="clear" w:color="000000" w:fill="FFFFFF"/>
            <w:vAlign w:val="center"/>
            <w:hideMark/>
          </w:tcPr>
          <w:p w14:paraId="12EBAE97" w14:textId="77777777" w:rsidR="000826F2" w:rsidRDefault="000826F2">
            <w:pPr>
              <w:rPr>
                <w:rFonts w:ascii="Arial" w:hAnsi="Arial" w:cs="Arial"/>
                <w:color w:val="000000"/>
                <w:sz w:val="20"/>
                <w:szCs w:val="20"/>
              </w:rPr>
            </w:pPr>
            <w:r>
              <w:rPr>
                <w:rFonts w:ascii="Arial" w:hAnsi="Arial" w:cs="Arial"/>
                <w:color w:val="000000"/>
                <w:sz w:val="20"/>
                <w:szCs w:val="20"/>
              </w:rPr>
              <w:t>Trójnik PCV fi 160x160&lt;45</w:t>
            </w:r>
          </w:p>
        </w:tc>
        <w:tc>
          <w:tcPr>
            <w:tcW w:w="1180" w:type="dxa"/>
            <w:tcBorders>
              <w:top w:val="nil"/>
              <w:left w:val="nil"/>
              <w:bottom w:val="single" w:sz="4" w:space="0" w:color="auto"/>
              <w:right w:val="single" w:sz="4" w:space="0" w:color="auto"/>
            </w:tcBorders>
            <w:shd w:val="clear" w:color="000000" w:fill="FFFFFF"/>
            <w:vAlign w:val="center"/>
            <w:hideMark/>
          </w:tcPr>
          <w:p w14:paraId="769585C2"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1395870" w14:textId="77777777" w:rsidR="000826F2" w:rsidRDefault="000826F2">
            <w:pPr>
              <w:jc w:val="center"/>
              <w:rPr>
                <w:rFonts w:ascii="Arial" w:hAnsi="Arial" w:cs="Arial"/>
                <w:color w:val="000000"/>
                <w:sz w:val="20"/>
                <w:szCs w:val="20"/>
              </w:rPr>
            </w:pPr>
            <w:r>
              <w:rPr>
                <w:rFonts w:ascii="Arial" w:hAnsi="Arial" w:cs="Arial"/>
                <w:color w:val="000000"/>
                <w:sz w:val="20"/>
                <w:szCs w:val="20"/>
              </w:rPr>
              <w:t>3</w:t>
            </w:r>
          </w:p>
        </w:tc>
        <w:tc>
          <w:tcPr>
            <w:tcW w:w="1540" w:type="dxa"/>
            <w:tcBorders>
              <w:top w:val="nil"/>
              <w:left w:val="nil"/>
              <w:bottom w:val="single" w:sz="4" w:space="0" w:color="auto"/>
              <w:right w:val="single" w:sz="4" w:space="0" w:color="auto"/>
            </w:tcBorders>
            <w:shd w:val="clear" w:color="000000" w:fill="FFFFFF"/>
            <w:vAlign w:val="center"/>
            <w:hideMark/>
          </w:tcPr>
          <w:p w14:paraId="7002AF5B"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D5C4C1A"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258979" w14:textId="77777777" w:rsidR="000826F2" w:rsidRDefault="000826F2">
            <w:pPr>
              <w:jc w:val="center"/>
              <w:rPr>
                <w:rFonts w:ascii="Arial" w:hAnsi="Arial" w:cs="Arial"/>
                <w:color w:val="000000"/>
                <w:sz w:val="20"/>
                <w:szCs w:val="20"/>
              </w:rPr>
            </w:pPr>
            <w:r>
              <w:rPr>
                <w:rFonts w:ascii="Arial" w:hAnsi="Arial" w:cs="Arial"/>
                <w:color w:val="000000"/>
                <w:sz w:val="20"/>
                <w:szCs w:val="20"/>
              </w:rPr>
              <w:t>50.  </w:t>
            </w:r>
          </w:p>
        </w:tc>
        <w:tc>
          <w:tcPr>
            <w:tcW w:w="4940" w:type="dxa"/>
            <w:tcBorders>
              <w:top w:val="nil"/>
              <w:left w:val="nil"/>
              <w:bottom w:val="single" w:sz="4" w:space="0" w:color="auto"/>
              <w:right w:val="single" w:sz="4" w:space="0" w:color="auto"/>
            </w:tcBorders>
            <w:shd w:val="clear" w:color="000000" w:fill="FFFFFF"/>
            <w:vAlign w:val="center"/>
            <w:hideMark/>
          </w:tcPr>
          <w:p w14:paraId="5517D09B" w14:textId="77777777" w:rsidR="000826F2" w:rsidRDefault="000826F2">
            <w:pPr>
              <w:rPr>
                <w:rFonts w:ascii="Arial" w:hAnsi="Arial" w:cs="Arial"/>
                <w:color w:val="000000"/>
                <w:sz w:val="20"/>
                <w:szCs w:val="20"/>
              </w:rPr>
            </w:pPr>
            <w:r>
              <w:rPr>
                <w:rFonts w:ascii="Arial" w:hAnsi="Arial" w:cs="Arial"/>
                <w:color w:val="000000"/>
                <w:sz w:val="20"/>
                <w:szCs w:val="20"/>
              </w:rPr>
              <w:t>Trójnik PCV fi 160x110&lt;45</w:t>
            </w:r>
          </w:p>
        </w:tc>
        <w:tc>
          <w:tcPr>
            <w:tcW w:w="1180" w:type="dxa"/>
            <w:tcBorders>
              <w:top w:val="nil"/>
              <w:left w:val="nil"/>
              <w:bottom w:val="single" w:sz="4" w:space="0" w:color="auto"/>
              <w:right w:val="single" w:sz="4" w:space="0" w:color="auto"/>
            </w:tcBorders>
            <w:shd w:val="clear" w:color="000000" w:fill="FFFFFF"/>
            <w:vAlign w:val="center"/>
            <w:hideMark/>
          </w:tcPr>
          <w:p w14:paraId="0DAAA87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70ECFF9" w14:textId="77777777" w:rsidR="000826F2" w:rsidRDefault="000826F2">
            <w:pPr>
              <w:jc w:val="center"/>
              <w:rPr>
                <w:rFonts w:ascii="Arial" w:hAnsi="Arial" w:cs="Arial"/>
                <w:color w:val="000000"/>
                <w:sz w:val="20"/>
                <w:szCs w:val="20"/>
              </w:rPr>
            </w:pPr>
            <w:r>
              <w:rPr>
                <w:rFonts w:ascii="Arial" w:hAnsi="Arial" w:cs="Arial"/>
                <w:color w:val="000000"/>
                <w:sz w:val="20"/>
                <w:szCs w:val="20"/>
              </w:rPr>
              <w:t>3</w:t>
            </w:r>
          </w:p>
        </w:tc>
        <w:tc>
          <w:tcPr>
            <w:tcW w:w="1540" w:type="dxa"/>
            <w:tcBorders>
              <w:top w:val="nil"/>
              <w:left w:val="nil"/>
              <w:bottom w:val="single" w:sz="4" w:space="0" w:color="auto"/>
              <w:right w:val="single" w:sz="4" w:space="0" w:color="auto"/>
            </w:tcBorders>
            <w:shd w:val="clear" w:color="000000" w:fill="FFFFFF"/>
            <w:vAlign w:val="center"/>
            <w:hideMark/>
          </w:tcPr>
          <w:p w14:paraId="3E4D7A5E"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A1BC8B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E06720" w14:textId="77777777" w:rsidR="000826F2" w:rsidRDefault="000826F2">
            <w:pPr>
              <w:jc w:val="center"/>
              <w:rPr>
                <w:rFonts w:ascii="Arial" w:hAnsi="Arial" w:cs="Arial"/>
                <w:color w:val="000000"/>
                <w:sz w:val="20"/>
                <w:szCs w:val="20"/>
              </w:rPr>
            </w:pPr>
            <w:r>
              <w:rPr>
                <w:rFonts w:ascii="Arial" w:hAnsi="Arial" w:cs="Arial"/>
                <w:color w:val="000000"/>
                <w:sz w:val="20"/>
                <w:szCs w:val="20"/>
              </w:rPr>
              <w:t>51.  </w:t>
            </w:r>
          </w:p>
        </w:tc>
        <w:tc>
          <w:tcPr>
            <w:tcW w:w="4940" w:type="dxa"/>
            <w:tcBorders>
              <w:top w:val="nil"/>
              <w:left w:val="nil"/>
              <w:bottom w:val="single" w:sz="4" w:space="0" w:color="auto"/>
              <w:right w:val="single" w:sz="4" w:space="0" w:color="auto"/>
            </w:tcBorders>
            <w:shd w:val="clear" w:color="000000" w:fill="FFFFFF"/>
            <w:vAlign w:val="center"/>
            <w:hideMark/>
          </w:tcPr>
          <w:p w14:paraId="73E0FCC1" w14:textId="77777777" w:rsidR="000826F2" w:rsidRDefault="000826F2">
            <w:pPr>
              <w:rPr>
                <w:rFonts w:ascii="Arial" w:hAnsi="Arial" w:cs="Arial"/>
                <w:color w:val="000000"/>
                <w:sz w:val="20"/>
                <w:szCs w:val="20"/>
              </w:rPr>
            </w:pPr>
            <w:r>
              <w:rPr>
                <w:rFonts w:ascii="Arial" w:hAnsi="Arial" w:cs="Arial"/>
                <w:color w:val="000000"/>
                <w:sz w:val="20"/>
                <w:szCs w:val="20"/>
              </w:rPr>
              <w:t>Trójnik PCV 160x160&lt;67</w:t>
            </w:r>
          </w:p>
        </w:tc>
        <w:tc>
          <w:tcPr>
            <w:tcW w:w="1180" w:type="dxa"/>
            <w:tcBorders>
              <w:top w:val="nil"/>
              <w:left w:val="nil"/>
              <w:bottom w:val="single" w:sz="4" w:space="0" w:color="auto"/>
              <w:right w:val="single" w:sz="4" w:space="0" w:color="auto"/>
            </w:tcBorders>
            <w:shd w:val="clear" w:color="000000" w:fill="FFFFFF"/>
            <w:vAlign w:val="center"/>
            <w:hideMark/>
          </w:tcPr>
          <w:p w14:paraId="194D78E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C248C23" w14:textId="77777777" w:rsidR="000826F2" w:rsidRDefault="000826F2">
            <w:pPr>
              <w:jc w:val="center"/>
              <w:rPr>
                <w:rFonts w:ascii="Arial" w:hAnsi="Arial" w:cs="Arial"/>
                <w:color w:val="000000"/>
                <w:sz w:val="20"/>
                <w:szCs w:val="20"/>
              </w:rPr>
            </w:pPr>
            <w:r>
              <w:rPr>
                <w:rFonts w:ascii="Arial" w:hAnsi="Arial" w:cs="Arial"/>
                <w:color w:val="000000"/>
                <w:sz w:val="20"/>
                <w:szCs w:val="20"/>
              </w:rPr>
              <w:t>1</w:t>
            </w:r>
          </w:p>
        </w:tc>
        <w:tc>
          <w:tcPr>
            <w:tcW w:w="1540" w:type="dxa"/>
            <w:tcBorders>
              <w:top w:val="nil"/>
              <w:left w:val="nil"/>
              <w:bottom w:val="single" w:sz="4" w:space="0" w:color="auto"/>
              <w:right w:val="single" w:sz="4" w:space="0" w:color="auto"/>
            </w:tcBorders>
            <w:shd w:val="clear" w:color="000000" w:fill="FFFFFF"/>
            <w:vAlign w:val="center"/>
            <w:hideMark/>
          </w:tcPr>
          <w:p w14:paraId="3121007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424C608"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EF2AFA" w14:textId="77777777" w:rsidR="000826F2" w:rsidRDefault="000826F2">
            <w:pPr>
              <w:jc w:val="center"/>
              <w:rPr>
                <w:rFonts w:ascii="Arial" w:hAnsi="Arial" w:cs="Arial"/>
                <w:color w:val="000000"/>
                <w:sz w:val="20"/>
                <w:szCs w:val="20"/>
              </w:rPr>
            </w:pPr>
            <w:r>
              <w:rPr>
                <w:rFonts w:ascii="Arial" w:hAnsi="Arial" w:cs="Arial"/>
                <w:color w:val="000000"/>
                <w:sz w:val="20"/>
                <w:szCs w:val="20"/>
              </w:rPr>
              <w:t>52.  </w:t>
            </w:r>
          </w:p>
        </w:tc>
        <w:tc>
          <w:tcPr>
            <w:tcW w:w="4940" w:type="dxa"/>
            <w:tcBorders>
              <w:top w:val="nil"/>
              <w:left w:val="nil"/>
              <w:bottom w:val="single" w:sz="4" w:space="0" w:color="auto"/>
              <w:right w:val="single" w:sz="4" w:space="0" w:color="auto"/>
            </w:tcBorders>
            <w:shd w:val="clear" w:color="000000" w:fill="FFFFFF"/>
            <w:vAlign w:val="center"/>
            <w:hideMark/>
          </w:tcPr>
          <w:p w14:paraId="5050C29D" w14:textId="77777777" w:rsidR="000826F2" w:rsidRDefault="000826F2">
            <w:pPr>
              <w:rPr>
                <w:rFonts w:ascii="Arial" w:hAnsi="Arial" w:cs="Arial"/>
                <w:color w:val="000000"/>
                <w:sz w:val="20"/>
                <w:szCs w:val="20"/>
              </w:rPr>
            </w:pPr>
            <w:r>
              <w:rPr>
                <w:rFonts w:ascii="Arial" w:hAnsi="Arial" w:cs="Arial"/>
                <w:color w:val="000000"/>
                <w:sz w:val="20"/>
                <w:szCs w:val="20"/>
              </w:rPr>
              <w:t>Trójnik PCV 200x110&lt;87</w:t>
            </w:r>
          </w:p>
        </w:tc>
        <w:tc>
          <w:tcPr>
            <w:tcW w:w="1180" w:type="dxa"/>
            <w:tcBorders>
              <w:top w:val="nil"/>
              <w:left w:val="nil"/>
              <w:bottom w:val="single" w:sz="4" w:space="0" w:color="auto"/>
              <w:right w:val="single" w:sz="4" w:space="0" w:color="auto"/>
            </w:tcBorders>
            <w:shd w:val="clear" w:color="000000" w:fill="FFFFFF"/>
            <w:vAlign w:val="center"/>
            <w:hideMark/>
          </w:tcPr>
          <w:p w14:paraId="4546DC5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A811276" w14:textId="77777777" w:rsidR="000826F2" w:rsidRDefault="000826F2">
            <w:pPr>
              <w:jc w:val="center"/>
              <w:rPr>
                <w:rFonts w:ascii="Arial" w:hAnsi="Arial" w:cs="Arial"/>
                <w:color w:val="000000"/>
                <w:sz w:val="20"/>
                <w:szCs w:val="20"/>
              </w:rPr>
            </w:pPr>
            <w:r>
              <w:rPr>
                <w:rFonts w:ascii="Arial" w:hAnsi="Arial" w:cs="Arial"/>
                <w:color w:val="000000"/>
                <w:sz w:val="20"/>
                <w:szCs w:val="20"/>
              </w:rPr>
              <w:t>1</w:t>
            </w:r>
          </w:p>
        </w:tc>
        <w:tc>
          <w:tcPr>
            <w:tcW w:w="1540" w:type="dxa"/>
            <w:tcBorders>
              <w:top w:val="nil"/>
              <w:left w:val="nil"/>
              <w:bottom w:val="single" w:sz="4" w:space="0" w:color="auto"/>
              <w:right w:val="single" w:sz="4" w:space="0" w:color="auto"/>
            </w:tcBorders>
            <w:shd w:val="clear" w:color="000000" w:fill="FFFFFF"/>
            <w:vAlign w:val="center"/>
            <w:hideMark/>
          </w:tcPr>
          <w:p w14:paraId="54AE0C90"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EE929F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CDF2F5" w14:textId="77777777" w:rsidR="000826F2" w:rsidRDefault="000826F2">
            <w:pPr>
              <w:jc w:val="center"/>
              <w:rPr>
                <w:rFonts w:ascii="Arial" w:hAnsi="Arial" w:cs="Arial"/>
                <w:color w:val="000000"/>
                <w:sz w:val="20"/>
                <w:szCs w:val="20"/>
              </w:rPr>
            </w:pPr>
            <w:r>
              <w:rPr>
                <w:rFonts w:ascii="Arial" w:hAnsi="Arial" w:cs="Arial"/>
                <w:color w:val="000000"/>
                <w:sz w:val="20"/>
                <w:szCs w:val="20"/>
              </w:rPr>
              <w:t>53.  </w:t>
            </w:r>
          </w:p>
        </w:tc>
        <w:tc>
          <w:tcPr>
            <w:tcW w:w="4940" w:type="dxa"/>
            <w:tcBorders>
              <w:top w:val="nil"/>
              <w:left w:val="nil"/>
              <w:bottom w:val="single" w:sz="4" w:space="0" w:color="auto"/>
              <w:right w:val="single" w:sz="4" w:space="0" w:color="auto"/>
            </w:tcBorders>
            <w:shd w:val="clear" w:color="000000" w:fill="FFFFFF"/>
            <w:vAlign w:val="center"/>
            <w:hideMark/>
          </w:tcPr>
          <w:p w14:paraId="54EE5082" w14:textId="77777777" w:rsidR="000826F2" w:rsidRDefault="000826F2">
            <w:pPr>
              <w:rPr>
                <w:rFonts w:ascii="Arial" w:hAnsi="Arial" w:cs="Arial"/>
                <w:color w:val="000000"/>
                <w:sz w:val="20"/>
                <w:szCs w:val="20"/>
              </w:rPr>
            </w:pPr>
            <w:r>
              <w:rPr>
                <w:rFonts w:ascii="Arial" w:hAnsi="Arial" w:cs="Arial"/>
                <w:color w:val="000000"/>
                <w:sz w:val="20"/>
                <w:szCs w:val="20"/>
              </w:rPr>
              <w:t>Korek PCV fi 160</w:t>
            </w:r>
          </w:p>
        </w:tc>
        <w:tc>
          <w:tcPr>
            <w:tcW w:w="1180" w:type="dxa"/>
            <w:tcBorders>
              <w:top w:val="nil"/>
              <w:left w:val="nil"/>
              <w:bottom w:val="single" w:sz="4" w:space="0" w:color="auto"/>
              <w:right w:val="single" w:sz="4" w:space="0" w:color="auto"/>
            </w:tcBorders>
            <w:shd w:val="clear" w:color="000000" w:fill="FFFFFF"/>
            <w:vAlign w:val="center"/>
            <w:hideMark/>
          </w:tcPr>
          <w:p w14:paraId="55936B3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384DB40"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6ADBD78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30F85B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FCD329" w14:textId="77777777" w:rsidR="000826F2" w:rsidRDefault="000826F2">
            <w:pPr>
              <w:jc w:val="center"/>
              <w:rPr>
                <w:rFonts w:ascii="Arial" w:hAnsi="Arial" w:cs="Arial"/>
                <w:color w:val="000000"/>
                <w:sz w:val="20"/>
                <w:szCs w:val="20"/>
              </w:rPr>
            </w:pPr>
            <w:r>
              <w:rPr>
                <w:rFonts w:ascii="Arial" w:hAnsi="Arial" w:cs="Arial"/>
                <w:color w:val="000000"/>
                <w:sz w:val="20"/>
                <w:szCs w:val="20"/>
              </w:rPr>
              <w:t>54.  </w:t>
            </w:r>
          </w:p>
        </w:tc>
        <w:tc>
          <w:tcPr>
            <w:tcW w:w="4940" w:type="dxa"/>
            <w:tcBorders>
              <w:top w:val="nil"/>
              <w:left w:val="nil"/>
              <w:bottom w:val="single" w:sz="4" w:space="0" w:color="auto"/>
              <w:right w:val="single" w:sz="4" w:space="0" w:color="auto"/>
            </w:tcBorders>
            <w:shd w:val="clear" w:color="000000" w:fill="FFFFFF"/>
            <w:vAlign w:val="center"/>
            <w:hideMark/>
          </w:tcPr>
          <w:p w14:paraId="7B3D9638" w14:textId="77777777" w:rsidR="000826F2" w:rsidRDefault="000826F2">
            <w:pPr>
              <w:rPr>
                <w:rFonts w:ascii="Arial" w:hAnsi="Arial" w:cs="Arial"/>
                <w:color w:val="000000"/>
                <w:sz w:val="20"/>
                <w:szCs w:val="20"/>
              </w:rPr>
            </w:pPr>
            <w:r>
              <w:rPr>
                <w:rFonts w:ascii="Arial" w:hAnsi="Arial" w:cs="Arial"/>
                <w:color w:val="000000"/>
                <w:sz w:val="20"/>
                <w:szCs w:val="20"/>
              </w:rPr>
              <w:t>Korek PCV fi 200</w:t>
            </w:r>
          </w:p>
        </w:tc>
        <w:tc>
          <w:tcPr>
            <w:tcW w:w="1180" w:type="dxa"/>
            <w:tcBorders>
              <w:top w:val="nil"/>
              <w:left w:val="nil"/>
              <w:bottom w:val="single" w:sz="4" w:space="0" w:color="auto"/>
              <w:right w:val="single" w:sz="4" w:space="0" w:color="auto"/>
            </w:tcBorders>
            <w:shd w:val="clear" w:color="000000" w:fill="FFFFFF"/>
            <w:vAlign w:val="center"/>
            <w:hideMark/>
          </w:tcPr>
          <w:p w14:paraId="04B8E9B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4EBDA31"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271E5E2C"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EB5A67A"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88AAA0" w14:textId="77777777" w:rsidR="000826F2" w:rsidRDefault="000826F2">
            <w:pPr>
              <w:jc w:val="center"/>
              <w:rPr>
                <w:rFonts w:ascii="Arial" w:hAnsi="Arial" w:cs="Arial"/>
                <w:color w:val="000000"/>
                <w:sz w:val="20"/>
                <w:szCs w:val="20"/>
              </w:rPr>
            </w:pPr>
            <w:r>
              <w:rPr>
                <w:rFonts w:ascii="Arial" w:hAnsi="Arial" w:cs="Arial"/>
                <w:color w:val="000000"/>
                <w:sz w:val="20"/>
                <w:szCs w:val="20"/>
              </w:rPr>
              <w:t>55.  </w:t>
            </w:r>
          </w:p>
        </w:tc>
        <w:tc>
          <w:tcPr>
            <w:tcW w:w="4940" w:type="dxa"/>
            <w:tcBorders>
              <w:top w:val="nil"/>
              <w:left w:val="nil"/>
              <w:bottom w:val="single" w:sz="4" w:space="0" w:color="auto"/>
              <w:right w:val="single" w:sz="4" w:space="0" w:color="auto"/>
            </w:tcBorders>
            <w:shd w:val="clear" w:color="000000" w:fill="FFFFFF"/>
            <w:vAlign w:val="center"/>
            <w:hideMark/>
          </w:tcPr>
          <w:p w14:paraId="37066F01" w14:textId="77777777" w:rsidR="000826F2" w:rsidRDefault="000826F2">
            <w:pPr>
              <w:rPr>
                <w:rFonts w:ascii="Arial" w:hAnsi="Arial" w:cs="Arial"/>
                <w:color w:val="000000"/>
                <w:sz w:val="20"/>
                <w:szCs w:val="20"/>
              </w:rPr>
            </w:pPr>
            <w:r>
              <w:rPr>
                <w:rFonts w:ascii="Arial" w:hAnsi="Arial" w:cs="Arial"/>
                <w:color w:val="000000"/>
                <w:sz w:val="20"/>
                <w:szCs w:val="20"/>
              </w:rPr>
              <w:t>Korek PCV fi 110</w:t>
            </w:r>
          </w:p>
        </w:tc>
        <w:tc>
          <w:tcPr>
            <w:tcW w:w="1180" w:type="dxa"/>
            <w:tcBorders>
              <w:top w:val="nil"/>
              <w:left w:val="nil"/>
              <w:bottom w:val="single" w:sz="4" w:space="0" w:color="auto"/>
              <w:right w:val="single" w:sz="4" w:space="0" w:color="auto"/>
            </w:tcBorders>
            <w:shd w:val="clear" w:color="000000" w:fill="FFFFFF"/>
            <w:vAlign w:val="center"/>
            <w:hideMark/>
          </w:tcPr>
          <w:p w14:paraId="0CDD39A8"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DF98FAA"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0A0937F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2A0E56D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C04753" w14:textId="77777777" w:rsidR="000826F2" w:rsidRDefault="000826F2">
            <w:pPr>
              <w:jc w:val="center"/>
              <w:rPr>
                <w:rFonts w:ascii="Arial" w:hAnsi="Arial" w:cs="Arial"/>
                <w:color w:val="000000"/>
                <w:sz w:val="20"/>
                <w:szCs w:val="20"/>
              </w:rPr>
            </w:pPr>
            <w:r>
              <w:rPr>
                <w:rFonts w:ascii="Arial" w:hAnsi="Arial" w:cs="Arial"/>
                <w:color w:val="000000"/>
                <w:sz w:val="20"/>
                <w:szCs w:val="20"/>
              </w:rPr>
              <w:t>56.  </w:t>
            </w:r>
          </w:p>
        </w:tc>
        <w:tc>
          <w:tcPr>
            <w:tcW w:w="4940" w:type="dxa"/>
            <w:tcBorders>
              <w:top w:val="nil"/>
              <w:left w:val="nil"/>
              <w:bottom w:val="single" w:sz="4" w:space="0" w:color="auto"/>
              <w:right w:val="single" w:sz="4" w:space="0" w:color="auto"/>
            </w:tcBorders>
            <w:shd w:val="clear" w:color="000000" w:fill="FFFFFF"/>
            <w:vAlign w:val="center"/>
            <w:hideMark/>
          </w:tcPr>
          <w:p w14:paraId="207D0D0D" w14:textId="77777777" w:rsidR="000826F2" w:rsidRDefault="000826F2">
            <w:pPr>
              <w:rPr>
                <w:rFonts w:ascii="Arial" w:hAnsi="Arial" w:cs="Arial"/>
                <w:color w:val="000000"/>
                <w:sz w:val="20"/>
                <w:szCs w:val="20"/>
              </w:rPr>
            </w:pPr>
            <w:r>
              <w:rPr>
                <w:rFonts w:ascii="Arial" w:hAnsi="Arial" w:cs="Arial"/>
                <w:color w:val="000000"/>
                <w:sz w:val="20"/>
                <w:szCs w:val="20"/>
              </w:rPr>
              <w:t>Kolano PCV fi 110mm &lt;15</w:t>
            </w:r>
          </w:p>
        </w:tc>
        <w:tc>
          <w:tcPr>
            <w:tcW w:w="1180" w:type="dxa"/>
            <w:tcBorders>
              <w:top w:val="nil"/>
              <w:left w:val="nil"/>
              <w:bottom w:val="single" w:sz="4" w:space="0" w:color="auto"/>
              <w:right w:val="single" w:sz="4" w:space="0" w:color="auto"/>
            </w:tcBorders>
            <w:shd w:val="clear" w:color="000000" w:fill="FFFFFF"/>
            <w:vAlign w:val="center"/>
            <w:hideMark/>
          </w:tcPr>
          <w:p w14:paraId="786A73A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6E3B5E5"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08C5DF25"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1EBCFB9"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25A1F7" w14:textId="77777777" w:rsidR="000826F2" w:rsidRDefault="000826F2">
            <w:pPr>
              <w:jc w:val="center"/>
              <w:rPr>
                <w:rFonts w:ascii="Arial" w:hAnsi="Arial" w:cs="Arial"/>
                <w:color w:val="000000"/>
                <w:sz w:val="20"/>
                <w:szCs w:val="20"/>
              </w:rPr>
            </w:pPr>
            <w:r>
              <w:rPr>
                <w:rFonts w:ascii="Arial" w:hAnsi="Arial" w:cs="Arial"/>
                <w:color w:val="000000"/>
                <w:sz w:val="20"/>
                <w:szCs w:val="20"/>
              </w:rPr>
              <w:t>57.  </w:t>
            </w:r>
          </w:p>
        </w:tc>
        <w:tc>
          <w:tcPr>
            <w:tcW w:w="4940" w:type="dxa"/>
            <w:tcBorders>
              <w:top w:val="nil"/>
              <w:left w:val="nil"/>
              <w:bottom w:val="single" w:sz="4" w:space="0" w:color="auto"/>
              <w:right w:val="single" w:sz="4" w:space="0" w:color="auto"/>
            </w:tcBorders>
            <w:shd w:val="clear" w:color="000000" w:fill="FFFFFF"/>
            <w:vAlign w:val="center"/>
            <w:hideMark/>
          </w:tcPr>
          <w:p w14:paraId="55C334E1" w14:textId="77777777" w:rsidR="000826F2" w:rsidRDefault="000826F2">
            <w:pPr>
              <w:rPr>
                <w:rFonts w:ascii="Arial" w:hAnsi="Arial" w:cs="Arial"/>
                <w:color w:val="000000"/>
                <w:sz w:val="20"/>
                <w:szCs w:val="20"/>
              </w:rPr>
            </w:pPr>
            <w:r>
              <w:rPr>
                <w:rFonts w:ascii="Arial" w:hAnsi="Arial" w:cs="Arial"/>
                <w:color w:val="000000"/>
                <w:sz w:val="20"/>
                <w:szCs w:val="20"/>
              </w:rPr>
              <w:t>Kolano PCV fi 110mm &lt;30</w:t>
            </w:r>
          </w:p>
        </w:tc>
        <w:tc>
          <w:tcPr>
            <w:tcW w:w="1180" w:type="dxa"/>
            <w:tcBorders>
              <w:top w:val="nil"/>
              <w:left w:val="nil"/>
              <w:bottom w:val="single" w:sz="4" w:space="0" w:color="auto"/>
              <w:right w:val="single" w:sz="4" w:space="0" w:color="auto"/>
            </w:tcBorders>
            <w:shd w:val="clear" w:color="000000" w:fill="FFFFFF"/>
            <w:vAlign w:val="center"/>
            <w:hideMark/>
          </w:tcPr>
          <w:p w14:paraId="3CD085C4"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6A87B82"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2896F2C2"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EEFB89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8CBE7B" w14:textId="77777777" w:rsidR="000826F2" w:rsidRDefault="000826F2">
            <w:pPr>
              <w:jc w:val="center"/>
              <w:rPr>
                <w:rFonts w:ascii="Arial" w:hAnsi="Arial" w:cs="Arial"/>
                <w:color w:val="000000"/>
                <w:sz w:val="20"/>
                <w:szCs w:val="20"/>
              </w:rPr>
            </w:pPr>
            <w:r>
              <w:rPr>
                <w:rFonts w:ascii="Arial" w:hAnsi="Arial" w:cs="Arial"/>
                <w:color w:val="000000"/>
                <w:sz w:val="20"/>
                <w:szCs w:val="20"/>
              </w:rPr>
              <w:t>58.  </w:t>
            </w:r>
          </w:p>
        </w:tc>
        <w:tc>
          <w:tcPr>
            <w:tcW w:w="4940" w:type="dxa"/>
            <w:tcBorders>
              <w:top w:val="nil"/>
              <w:left w:val="nil"/>
              <w:bottom w:val="single" w:sz="4" w:space="0" w:color="auto"/>
              <w:right w:val="single" w:sz="4" w:space="0" w:color="auto"/>
            </w:tcBorders>
            <w:shd w:val="clear" w:color="000000" w:fill="FFFFFF"/>
            <w:vAlign w:val="center"/>
            <w:hideMark/>
          </w:tcPr>
          <w:p w14:paraId="48743918" w14:textId="77777777" w:rsidR="000826F2" w:rsidRDefault="000826F2">
            <w:pPr>
              <w:rPr>
                <w:rFonts w:ascii="Arial" w:hAnsi="Arial" w:cs="Arial"/>
                <w:color w:val="000000"/>
                <w:sz w:val="20"/>
                <w:szCs w:val="20"/>
              </w:rPr>
            </w:pPr>
            <w:r>
              <w:rPr>
                <w:rFonts w:ascii="Arial" w:hAnsi="Arial" w:cs="Arial"/>
                <w:color w:val="000000"/>
                <w:sz w:val="20"/>
                <w:szCs w:val="20"/>
              </w:rPr>
              <w:t>Kolano PCV fi 110mm &lt;45</w:t>
            </w:r>
          </w:p>
        </w:tc>
        <w:tc>
          <w:tcPr>
            <w:tcW w:w="1180" w:type="dxa"/>
            <w:tcBorders>
              <w:top w:val="nil"/>
              <w:left w:val="nil"/>
              <w:bottom w:val="single" w:sz="4" w:space="0" w:color="auto"/>
              <w:right w:val="single" w:sz="4" w:space="0" w:color="auto"/>
            </w:tcBorders>
            <w:shd w:val="clear" w:color="000000" w:fill="FFFFFF"/>
            <w:vAlign w:val="center"/>
            <w:hideMark/>
          </w:tcPr>
          <w:p w14:paraId="2DBF215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86ED55C"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6EFBDA39"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17F44C3"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884FE4" w14:textId="77777777" w:rsidR="000826F2" w:rsidRDefault="000826F2">
            <w:pPr>
              <w:jc w:val="center"/>
              <w:rPr>
                <w:rFonts w:ascii="Arial" w:hAnsi="Arial" w:cs="Arial"/>
                <w:color w:val="000000"/>
                <w:sz w:val="20"/>
                <w:szCs w:val="20"/>
              </w:rPr>
            </w:pPr>
            <w:r>
              <w:rPr>
                <w:rFonts w:ascii="Arial" w:hAnsi="Arial" w:cs="Arial"/>
                <w:color w:val="000000"/>
                <w:sz w:val="20"/>
                <w:szCs w:val="20"/>
              </w:rPr>
              <w:t>59.  </w:t>
            </w:r>
          </w:p>
        </w:tc>
        <w:tc>
          <w:tcPr>
            <w:tcW w:w="4940" w:type="dxa"/>
            <w:tcBorders>
              <w:top w:val="nil"/>
              <w:left w:val="nil"/>
              <w:bottom w:val="single" w:sz="4" w:space="0" w:color="auto"/>
              <w:right w:val="single" w:sz="4" w:space="0" w:color="auto"/>
            </w:tcBorders>
            <w:shd w:val="clear" w:color="000000" w:fill="FFFFFF"/>
            <w:vAlign w:val="center"/>
            <w:hideMark/>
          </w:tcPr>
          <w:p w14:paraId="516DC707" w14:textId="77777777" w:rsidR="000826F2" w:rsidRDefault="000826F2">
            <w:pPr>
              <w:rPr>
                <w:rFonts w:ascii="Arial" w:hAnsi="Arial" w:cs="Arial"/>
                <w:color w:val="000000"/>
                <w:sz w:val="20"/>
                <w:szCs w:val="20"/>
              </w:rPr>
            </w:pPr>
            <w:r>
              <w:rPr>
                <w:rFonts w:ascii="Arial" w:hAnsi="Arial" w:cs="Arial"/>
                <w:color w:val="000000"/>
                <w:sz w:val="20"/>
                <w:szCs w:val="20"/>
              </w:rPr>
              <w:t>Kolano PCV fi 110mm &lt;67</w:t>
            </w:r>
          </w:p>
        </w:tc>
        <w:tc>
          <w:tcPr>
            <w:tcW w:w="1180" w:type="dxa"/>
            <w:tcBorders>
              <w:top w:val="nil"/>
              <w:left w:val="nil"/>
              <w:bottom w:val="single" w:sz="4" w:space="0" w:color="auto"/>
              <w:right w:val="single" w:sz="4" w:space="0" w:color="auto"/>
            </w:tcBorders>
            <w:shd w:val="clear" w:color="000000" w:fill="FFFFFF"/>
            <w:vAlign w:val="center"/>
            <w:hideMark/>
          </w:tcPr>
          <w:p w14:paraId="7B79324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38ACCB8"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2EDCA3A9"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27D5513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7DD9C9" w14:textId="77777777" w:rsidR="000826F2" w:rsidRDefault="000826F2">
            <w:pPr>
              <w:jc w:val="center"/>
              <w:rPr>
                <w:rFonts w:ascii="Arial" w:hAnsi="Arial" w:cs="Arial"/>
                <w:color w:val="000000"/>
                <w:sz w:val="20"/>
                <w:szCs w:val="20"/>
              </w:rPr>
            </w:pPr>
            <w:r>
              <w:rPr>
                <w:rFonts w:ascii="Arial" w:hAnsi="Arial" w:cs="Arial"/>
                <w:color w:val="000000"/>
                <w:sz w:val="20"/>
                <w:szCs w:val="20"/>
              </w:rPr>
              <w:t>60.  </w:t>
            </w:r>
          </w:p>
        </w:tc>
        <w:tc>
          <w:tcPr>
            <w:tcW w:w="4940" w:type="dxa"/>
            <w:tcBorders>
              <w:top w:val="nil"/>
              <w:left w:val="nil"/>
              <w:bottom w:val="single" w:sz="4" w:space="0" w:color="auto"/>
              <w:right w:val="single" w:sz="4" w:space="0" w:color="auto"/>
            </w:tcBorders>
            <w:shd w:val="clear" w:color="000000" w:fill="FFFFFF"/>
            <w:vAlign w:val="center"/>
            <w:hideMark/>
          </w:tcPr>
          <w:p w14:paraId="7918D1E7" w14:textId="77777777" w:rsidR="000826F2" w:rsidRDefault="000826F2">
            <w:pPr>
              <w:rPr>
                <w:rFonts w:ascii="Arial" w:hAnsi="Arial" w:cs="Arial"/>
                <w:color w:val="000000"/>
                <w:sz w:val="20"/>
                <w:szCs w:val="20"/>
              </w:rPr>
            </w:pPr>
            <w:r>
              <w:rPr>
                <w:rFonts w:ascii="Arial" w:hAnsi="Arial" w:cs="Arial"/>
                <w:color w:val="000000"/>
                <w:sz w:val="20"/>
                <w:szCs w:val="20"/>
              </w:rPr>
              <w:t>Kolano PCV fi 110mm &lt;90</w:t>
            </w:r>
          </w:p>
        </w:tc>
        <w:tc>
          <w:tcPr>
            <w:tcW w:w="1180" w:type="dxa"/>
            <w:tcBorders>
              <w:top w:val="nil"/>
              <w:left w:val="nil"/>
              <w:bottom w:val="single" w:sz="4" w:space="0" w:color="auto"/>
              <w:right w:val="single" w:sz="4" w:space="0" w:color="auto"/>
            </w:tcBorders>
            <w:shd w:val="clear" w:color="000000" w:fill="FFFFFF"/>
            <w:vAlign w:val="center"/>
            <w:hideMark/>
          </w:tcPr>
          <w:p w14:paraId="48397B9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047F0B4"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42EA0BD9"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6AF344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9A36A0" w14:textId="77777777" w:rsidR="000826F2" w:rsidRDefault="000826F2">
            <w:pPr>
              <w:jc w:val="center"/>
              <w:rPr>
                <w:rFonts w:ascii="Arial" w:hAnsi="Arial" w:cs="Arial"/>
                <w:color w:val="000000"/>
                <w:sz w:val="20"/>
                <w:szCs w:val="20"/>
              </w:rPr>
            </w:pPr>
            <w:r>
              <w:rPr>
                <w:rFonts w:ascii="Arial" w:hAnsi="Arial" w:cs="Arial"/>
                <w:color w:val="000000"/>
                <w:sz w:val="20"/>
                <w:szCs w:val="20"/>
              </w:rPr>
              <w:t>61.  </w:t>
            </w:r>
          </w:p>
        </w:tc>
        <w:tc>
          <w:tcPr>
            <w:tcW w:w="4940" w:type="dxa"/>
            <w:tcBorders>
              <w:top w:val="nil"/>
              <w:left w:val="nil"/>
              <w:bottom w:val="single" w:sz="4" w:space="0" w:color="auto"/>
              <w:right w:val="single" w:sz="4" w:space="0" w:color="auto"/>
            </w:tcBorders>
            <w:shd w:val="clear" w:color="000000" w:fill="FFFFFF"/>
            <w:vAlign w:val="center"/>
            <w:hideMark/>
          </w:tcPr>
          <w:p w14:paraId="602E6B12" w14:textId="77777777" w:rsidR="000826F2" w:rsidRDefault="000826F2">
            <w:pPr>
              <w:rPr>
                <w:rFonts w:ascii="Arial" w:hAnsi="Arial" w:cs="Arial"/>
                <w:color w:val="000000"/>
                <w:sz w:val="20"/>
                <w:szCs w:val="20"/>
              </w:rPr>
            </w:pPr>
            <w:r>
              <w:rPr>
                <w:rFonts w:ascii="Arial" w:hAnsi="Arial" w:cs="Arial"/>
                <w:color w:val="000000"/>
                <w:sz w:val="20"/>
                <w:szCs w:val="20"/>
              </w:rPr>
              <w:t>Kolano PCV fi 160mm &lt;15</w:t>
            </w:r>
          </w:p>
        </w:tc>
        <w:tc>
          <w:tcPr>
            <w:tcW w:w="1180" w:type="dxa"/>
            <w:tcBorders>
              <w:top w:val="nil"/>
              <w:left w:val="nil"/>
              <w:bottom w:val="single" w:sz="4" w:space="0" w:color="auto"/>
              <w:right w:val="single" w:sz="4" w:space="0" w:color="auto"/>
            </w:tcBorders>
            <w:shd w:val="clear" w:color="000000" w:fill="FFFFFF"/>
            <w:vAlign w:val="center"/>
            <w:hideMark/>
          </w:tcPr>
          <w:p w14:paraId="6FCE6E4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D6A54DD"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53469AD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6212E8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75392C" w14:textId="77777777" w:rsidR="000826F2" w:rsidRDefault="000826F2">
            <w:pPr>
              <w:jc w:val="center"/>
              <w:rPr>
                <w:rFonts w:ascii="Arial" w:hAnsi="Arial" w:cs="Arial"/>
                <w:color w:val="000000"/>
                <w:sz w:val="20"/>
                <w:szCs w:val="20"/>
              </w:rPr>
            </w:pPr>
            <w:r>
              <w:rPr>
                <w:rFonts w:ascii="Arial" w:hAnsi="Arial" w:cs="Arial"/>
                <w:color w:val="000000"/>
                <w:sz w:val="20"/>
                <w:szCs w:val="20"/>
              </w:rPr>
              <w:lastRenderedPageBreak/>
              <w:t>62.  </w:t>
            </w:r>
          </w:p>
        </w:tc>
        <w:tc>
          <w:tcPr>
            <w:tcW w:w="4940" w:type="dxa"/>
            <w:tcBorders>
              <w:top w:val="nil"/>
              <w:left w:val="nil"/>
              <w:bottom w:val="single" w:sz="4" w:space="0" w:color="auto"/>
              <w:right w:val="single" w:sz="4" w:space="0" w:color="auto"/>
            </w:tcBorders>
            <w:shd w:val="clear" w:color="000000" w:fill="FFFFFF"/>
            <w:vAlign w:val="center"/>
            <w:hideMark/>
          </w:tcPr>
          <w:p w14:paraId="1E1F1B5D" w14:textId="77777777" w:rsidR="000826F2" w:rsidRDefault="000826F2">
            <w:pPr>
              <w:rPr>
                <w:rFonts w:ascii="Arial" w:hAnsi="Arial" w:cs="Arial"/>
                <w:color w:val="000000"/>
                <w:sz w:val="20"/>
                <w:szCs w:val="20"/>
              </w:rPr>
            </w:pPr>
            <w:r>
              <w:rPr>
                <w:rFonts w:ascii="Arial" w:hAnsi="Arial" w:cs="Arial"/>
                <w:color w:val="000000"/>
                <w:sz w:val="20"/>
                <w:szCs w:val="20"/>
              </w:rPr>
              <w:t>Kolano PCV fi 160mm &lt;30</w:t>
            </w:r>
          </w:p>
        </w:tc>
        <w:tc>
          <w:tcPr>
            <w:tcW w:w="1180" w:type="dxa"/>
            <w:tcBorders>
              <w:top w:val="nil"/>
              <w:left w:val="nil"/>
              <w:bottom w:val="single" w:sz="4" w:space="0" w:color="auto"/>
              <w:right w:val="single" w:sz="4" w:space="0" w:color="auto"/>
            </w:tcBorders>
            <w:shd w:val="clear" w:color="000000" w:fill="FFFFFF"/>
            <w:vAlign w:val="center"/>
            <w:hideMark/>
          </w:tcPr>
          <w:p w14:paraId="2A69721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A4B8646"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2E6AE6B3"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DDC4E7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01DDA9" w14:textId="77777777" w:rsidR="000826F2" w:rsidRDefault="000826F2">
            <w:pPr>
              <w:jc w:val="center"/>
              <w:rPr>
                <w:rFonts w:ascii="Arial" w:hAnsi="Arial" w:cs="Arial"/>
                <w:color w:val="000000"/>
                <w:sz w:val="20"/>
                <w:szCs w:val="20"/>
              </w:rPr>
            </w:pPr>
            <w:r>
              <w:rPr>
                <w:rFonts w:ascii="Arial" w:hAnsi="Arial" w:cs="Arial"/>
                <w:color w:val="000000"/>
                <w:sz w:val="20"/>
                <w:szCs w:val="20"/>
              </w:rPr>
              <w:t>63.  </w:t>
            </w:r>
          </w:p>
        </w:tc>
        <w:tc>
          <w:tcPr>
            <w:tcW w:w="4940" w:type="dxa"/>
            <w:tcBorders>
              <w:top w:val="nil"/>
              <w:left w:val="nil"/>
              <w:bottom w:val="single" w:sz="4" w:space="0" w:color="auto"/>
              <w:right w:val="single" w:sz="4" w:space="0" w:color="auto"/>
            </w:tcBorders>
            <w:shd w:val="clear" w:color="000000" w:fill="FFFFFF"/>
            <w:vAlign w:val="center"/>
            <w:hideMark/>
          </w:tcPr>
          <w:p w14:paraId="2CA16B38" w14:textId="77777777" w:rsidR="000826F2" w:rsidRDefault="000826F2">
            <w:pPr>
              <w:rPr>
                <w:rFonts w:ascii="Arial" w:hAnsi="Arial" w:cs="Arial"/>
                <w:color w:val="000000"/>
                <w:sz w:val="20"/>
                <w:szCs w:val="20"/>
              </w:rPr>
            </w:pPr>
            <w:r>
              <w:rPr>
                <w:rFonts w:ascii="Arial" w:hAnsi="Arial" w:cs="Arial"/>
                <w:color w:val="000000"/>
                <w:sz w:val="20"/>
                <w:szCs w:val="20"/>
              </w:rPr>
              <w:t>Kolano PCV fi 160mm &lt;45</w:t>
            </w:r>
          </w:p>
        </w:tc>
        <w:tc>
          <w:tcPr>
            <w:tcW w:w="1180" w:type="dxa"/>
            <w:tcBorders>
              <w:top w:val="nil"/>
              <w:left w:val="nil"/>
              <w:bottom w:val="single" w:sz="4" w:space="0" w:color="auto"/>
              <w:right w:val="single" w:sz="4" w:space="0" w:color="auto"/>
            </w:tcBorders>
            <w:shd w:val="clear" w:color="000000" w:fill="FFFFFF"/>
            <w:vAlign w:val="center"/>
            <w:hideMark/>
          </w:tcPr>
          <w:p w14:paraId="479B207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539E00F"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38555CF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33BA18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BA0F4E" w14:textId="77777777" w:rsidR="000826F2" w:rsidRDefault="000826F2">
            <w:pPr>
              <w:jc w:val="center"/>
              <w:rPr>
                <w:rFonts w:ascii="Arial" w:hAnsi="Arial" w:cs="Arial"/>
                <w:color w:val="000000"/>
                <w:sz w:val="20"/>
                <w:szCs w:val="20"/>
              </w:rPr>
            </w:pPr>
            <w:r>
              <w:rPr>
                <w:rFonts w:ascii="Arial" w:hAnsi="Arial" w:cs="Arial"/>
                <w:color w:val="000000"/>
                <w:sz w:val="20"/>
                <w:szCs w:val="20"/>
              </w:rPr>
              <w:t>64.  </w:t>
            </w:r>
          </w:p>
        </w:tc>
        <w:tc>
          <w:tcPr>
            <w:tcW w:w="4940" w:type="dxa"/>
            <w:tcBorders>
              <w:top w:val="nil"/>
              <w:left w:val="nil"/>
              <w:bottom w:val="single" w:sz="4" w:space="0" w:color="auto"/>
              <w:right w:val="single" w:sz="4" w:space="0" w:color="auto"/>
            </w:tcBorders>
            <w:shd w:val="clear" w:color="000000" w:fill="FFFFFF"/>
            <w:vAlign w:val="center"/>
            <w:hideMark/>
          </w:tcPr>
          <w:p w14:paraId="47E9FD66" w14:textId="77777777" w:rsidR="000826F2" w:rsidRDefault="000826F2">
            <w:pPr>
              <w:rPr>
                <w:rFonts w:ascii="Arial" w:hAnsi="Arial" w:cs="Arial"/>
                <w:color w:val="000000"/>
                <w:sz w:val="20"/>
                <w:szCs w:val="20"/>
              </w:rPr>
            </w:pPr>
            <w:r>
              <w:rPr>
                <w:rFonts w:ascii="Arial" w:hAnsi="Arial" w:cs="Arial"/>
                <w:color w:val="000000"/>
                <w:sz w:val="20"/>
                <w:szCs w:val="20"/>
              </w:rPr>
              <w:t>Kolano PCV fi 160mm &lt;67</w:t>
            </w:r>
          </w:p>
        </w:tc>
        <w:tc>
          <w:tcPr>
            <w:tcW w:w="1180" w:type="dxa"/>
            <w:tcBorders>
              <w:top w:val="nil"/>
              <w:left w:val="nil"/>
              <w:bottom w:val="single" w:sz="4" w:space="0" w:color="auto"/>
              <w:right w:val="single" w:sz="4" w:space="0" w:color="auto"/>
            </w:tcBorders>
            <w:shd w:val="clear" w:color="000000" w:fill="FFFFFF"/>
            <w:vAlign w:val="center"/>
            <w:hideMark/>
          </w:tcPr>
          <w:p w14:paraId="76AB18A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CDCCBE1" w14:textId="77777777" w:rsidR="000826F2" w:rsidRDefault="000826F2">
            <w:pPr>
              <w:jc w:val="center"/>
              <w:rPr>
                <w:rFonts w:ascii="Arial" w:hAnsi="Arial" w:cs="Arial"/>
                <w:color w:val="000000"/>
                <w:sz w:val="20"/>
                <w:szCs w:val="20"/>
              </w:rPr>
            </w:pPr>
            <w:r>
              <w:rPr>
                <w:rFonts w:ascii="Arial" w:hAnsi="Arial" w:cs="Arial"/>
                <w:color w:val="000000"/>
                <w:sz w:val="20"/>
                <w:szCs w:val="20"/>
              </w:rPr>
              <w:t>20</w:t>
            </w:r>
          </w:p>
        </w:tc>
        <w:tc>
          <w:tcPr>
            <w:tcW w:w="1540" w:type="dxa"/>
            <w:tcBorders>
              <w:top w:val="nil"/>
              <w:left w:val="nil"/>
              <w:bottom w:val="single" w:sz="4" w:space="0" w:color="auto"/>
              <w:right w:val="single" w:sz="4" w:space="0" w:color="auto"/>
            </w:tcBorders>
            <w:shd w:val="clear" w:color="000000" w:fill="FFFFFF"/>
            <w:vAlign w:val="center"/>
            <w:hideMark/>
          </w:tcPr>
          <w:p w14:paraId="5D86461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EC4128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B12C63" w14:textId="77777777" w:rsidR="000826F2" w:rsidRDefault="000826F2">
            <w:pPr>
              <w:jc w:val="center"/>
              <w:rPr>
                <w:rFonts w:ascii="Arial" w:hAnsi="Arial" w:cs="Arial"/>
                <w:color w:val="000000"/>
                <w:sz w:val="20"/>
                <w:szCs w:val="20"/>
              </w:rPr>
            </w:pPr>
            <w:r>
              <w:rPr>
                <w:rFonts w:ascii="Arial" w:hAnsi="Arial" w:cs="Arial"/>
                <w:color w:val="000000"/>
                <w:sz w:val="20"/>
                <w:szCs w:val="20"/>
              </w:rPr>
              <w:t>65.  </w:t>
            </w:r>
          </w:p>
        </w:tc>
        <w:tc>
          <w:tcPr>
            <w:tcW w:w="4940" w:type="dxa"/>
            <w:tcBorders>
              <w:top w:val="nil"/>
              <w:left w:val="nil"/>
              <w:bottom w:val="single" w:sz="4" w:space="0" w:color="auto"/>
              <w:right w:val="single" w:sz="4" w:space="0" w:color="auto"/>
            </w:tcBorders>
            <w:shd w:val="clear" w:color="000000" w:fill="FFFFFF"/>
            <w:vAlign w:val="center"/>
            <w:hideMark/>
          </w:tcPr>
          <w:p w14:paraId="2500921C" w14:textId="77777777" w:rsidR="000826F2" w:rsidRDefault="000826F2">
            <w:pPr>
              <w:rPr>
                <w:rFonts w:ascii="Arial" w:hAnsi="Arial" w:cs="Arial"/>
                <w:color w:val="000000"/>
                <w:sz w:val="20"/>
                <w:szCs w:val="20"/>
              </w:rPr>
            </w:pPr>
            <w:r>
              <w:rPr>
                <w:rFonts w:ascii="Arial" w:hAnsi="Arial" w:cs="Arial"/>
                <w:color w:val="000000"/>
                <w:sz w:val="20"/>
                <w:szCs w:val="20"/>
              </w:rPr>
              <w:t>Kolano PCV fi 160mm &lt;90</w:t>
            </w:r>
          </w:p>
        </w:tc>
        <w:tc>
          <w:tcPr>
            <w:tcW w:w="1180" w:type="dxa"/>
            <w:tcBorders>
              <w:top w:val="nil"/>
              <w:left w:val="nil"/>
              <w:bottom w:val="single" w:sz="4" w:space="0" w:color="auto"/>
              <w:right w:val="single" w:sz="4" w:space="0" w:color="auto"/>
            </w:tcBorders>
            <w:shd w:val="clear" w:color="000000" w:fill="FFFFFF"/>
            <w:vAlign w:val="center"/>
            <w:hideMark/>
          </w:tcPr>
          <w:p w14:paraId="21F1F2D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9FF1F6A" w14:textId="77777777" w:rsidR="000826F2" w:rsidRDefault="000826F2">
            <w:pPr>
              <w:jc w:val="center"/>
              <w:rPr>
                <w:rFonts w:ascii="Arial" w:hAnsi="Arial" w:cs="Arial"/>
                <w:color w:val="000000"/>
                <w:sz w:val="20"/>
                <w:szCs w:val="20"/>
              </w:rPr>
            </w:pPr>
            <w:r>
              <w:rPr>
                <w:rFonts w:ascii="Arial" w:hAnsi="Arial" w:cs="Arial"/>
                <w:color w:val="000000"/>
                <w:sz w:val="20"/>
                <w:szCs w:val="20"/>
              </w:rPr>
              <w:t>20</w:t>
            </w:r>
          </w:p>
        </w:tc>
        <w:tc>
          <w:tcPr>
            <w:tcW w:w="1540" w:type="dxa"/>
            <w:tcBorders>
              <w:top w:val="nil"/>
              <w:left w:val="nil"/>
              <w:bottom w:val="single" w:sz="4" w:space="0" w:color="auto"/>
              <w:right w:val="single" w:sz="4" w:space="0" w:color="auto"/>
            </w:tcBorders>
            <w:shd w:val="clear" w:color="000000" w:fill="FFFFFF"/>
            <w:vAlign w:val="center"/>
            <w:hideMark/>
          </w:tcPr>
          <w:p w14:paraId="2B650D83"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C18412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08EC17" w14:textId="77777777" w:rsidR="000826F2" w:rsidRDefault="000826F2">
            <w:pPr>
              <w:jc w:val="center"/>
              <w:rPr>
                <w:rFonts w:ascii="Arial" w:hAnsi="Arial" w:cs="Arial"/>
                <w:color w:val="000000"/>
                <w:sz w:val="20"/>
                <w:szCs w:val="20"/>
              </w:rPr>
            </w:pPr>
            <w:r>
              <w:rPr>
                <w:rFonts w:ascii="Arial" w:hAnsi="Arial" w:cs="Arial"/>
                <w:color w:val="000000"/>
                <w:sz w:val="20"/>
                <w:szCs w:val="20"/>
              </w:rPr>
              <w:t>66.  </w:t>
            </w:r>
          </w:p>
        </w:tc>
        <w:tc>
          <w:tcPr>
            <w:tcW w:w="4940" w:type="dxa"/>
            <w:tcBorders>
              <w:top w:val="nil"/>
              <w:left w:val="nil"/>
              <w:bottom w:val="single" w:sz="4" w:space="0" w:color="auto"/>
              <w:right w:val="single" w:sz="4" w:space="0" w:color="auto"/>
            </w:tcBorders>
            <w:shd w:val="clear" w:color="000000" w:fill="FFFFFF"/>
            <w:vAlign w:val="center"/>
            <w:hideMark/>
          </w:tcPr>
          <w:p w14:paraId="2855F6AA" w14:textId="77777777" w:rsidR="000826F2" w:rsidRDefault="000826F2">
            <w:pPr>
              <w:rPr>
                <w:rFonts w:ascii="Arial" w:hAnsi="Arial" w:cs="Arial"/>
                <w:color w:val="000000"/>
                <w:sz w:val="20"/>
                <w:szCs w:val="20"/>
              </w:rPr>
            </w:pPr>
            <w:r>
              <w:rPr>
                <w:rFonts w:ascii="Arial" w:hAnsi="Arial" w:cs="Arial"/>
                <w:color w:val="000000"/>
                <w:sz w:val="20"/>
                <w:szCs w:val="20"/>
              </w:rPr>
              <w:t>Kolano PCV fi 200mm &lt;15</w:t>
            </w:r>
          </w:p>
        </w:tc>
        <w:tc>
          <w:tcPr>
            <w:tcW w:w="1180" w:type="dxa"/>
            <w:tcBorders>
              <w:top w:val="nil"/>
              <w:left w:val="nil"/>
              <w:bottom w:val="single" w:sz="4" w:space="0" w:color="auto"/>
              <w:right w:val="single" w:sz="4" w:space="0" w:color="auto"/>
            </w:tcBorders>
            <w:shd w:val="clear" w:color="000000" w:fill="FFFFFF"/>
            <w:vAlign w:val="center"/>
            <w:hideMark/>
          </w:tcPr>
          <w:p w14:paraId="04E4961A"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05F1BB7"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6BB72521"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2AC82C7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891B42" w14:textId="77777777" w:rsidR="000826F2" w:rsidRDefault="000826F2">
            <w:pPr>
              <w:jc w:val="center"/>
              <w:rPr>
                <w:rFonts w:ascii="Arial" w:hAnsi="Arial" w:cs="Arial"/>
                <w:color w:val="000000"/>
                <w:sz w:val="20"/>
                <w:szCs w:val="20"/>
              </w:rPr>
            </w:pPr>
            <w:r>
              <w:rPr>
                <w:rFonts w:ascii="Arial" w:hAnsi="Arial" w:cs="Arial"/>
                <w:color w:val="000000"/>
                <w:sz w:val="20"/>
                <w:szCs w:val="20"/>
              </w:rPr>
              <w:t>67.  </w:t>
            </w:r>
          </w:p>
        </w:tc>
        <w:tc>
          <w:tcPr>
            <w:tcW w:w="4940" w:type="dxa"/>
            <w:tcBorders>
              <w:top w:val="nil"/>
              <w:left w:val="nil"/>
              <w:bottom w:val="single" w:sz="4" w:space="0" w:color="auto"/>
              <w:right w:val="single" w:sz="4" w:space="0" w:color="auto"/>
            </w:tcBorders>
            <w:shd w:val="clear" w:color="000000" w:fill="FFFFFF"/>
            <w:vAlign w:val="center"/>
            <w:hideMark/>
          </w:tcPr>
          <w:p w14:paraId="1BE7B0EF" w14:textId="77777777" w:rsidR="000826F2" w:rsidRDefault="000826F2">
            <w:pPr>
              <w:rPr>
                <w:rFonts w:ascii="Arial" w:hAnsi="Arial" w:cs="Arial"/>
                <w:color w:val="000000"/>
                <w:sz w:val="20"/>
                <w:szCs w:val="20"/>
              </w:rPr>
            </w:pPr>
            <w:r>
              <w:rPr>
                <w:rFonts w:ascii="Arial" w:hAnsi="Arial" w:cs="Arial"/>
                <w:color w:val="000000"/>
                <w:sz w:val="20"/>
                <w:szCs w:val="20"/>
              </w:rPr>
              <w:t>Kolano PCV fi 200mm &lt;30</w:t>
            </w:r>
          </w:p>
        </w:tc>
        <w:tc>
          <w:tcPr>
            <w:tcW w:w="1180" w:type="dxa"/>
            <w:tcBorders>
              <w:top w:val="nil"/>
              <w:left w:val="nil"/>
              <w:bottom w:val="single" w:sz="4" w:space="0" w:color="auto"/>
              <w:right w:val="single" w:sz="4" w:space="0" w:color="auto"/>
            </w:tcBorders>
            <w:shd w:val="clear" w:color="000000" w:fill="FFFFFF"/>
            <w:vAlign w:val="center"/>
            <w:hideMark/>
          </w:tcPr>
          <w:p w14:paraId="227B815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71DA924"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47EEAF4E"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09FC912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5E7EA3" w14:textId="77777777" w:rsidR="000826F2" w:rsidRDefault="000826F2">
            <w:pPr>
              <w:jc w:val="center"/>
              <w:rPr>
                <w:rFonts w:ascii="Arial" w:hAnsi="Arial" w:cs="Arial"/>
                <w:color w:val="000000"/>
                <w:sz w:val="20"/>
                <w:szCs w:val="20"/>
              </w:rPr>
            </w:pPr>
            <w:r>
              <w:rPr>
                <w:rFonts w:ascii="Arial" w:hAnsi="Arial" w:cs="Arial"/>
                <w:color w:val="000000"/>
                <w:sz w:val="20"/>
                <w:szCs w:val="20"/>
              </w:rPr>
              <w:t>68.  </w:t>
            </w:r>
          </w:p>
        </w:tc>
        <w:tc>
          <w:tcPr>
            <w:tcW w:w="4940" w:type="dxa"/>
            <w:tcBorders>
              <w:top w:val="nil"/>
              <w:left w:val="nil"/>
              <w:bottom w:val="single" w:sz="4" w:space="0" w:color="auto"/>
              <w:right w:val="single" w:sz="4" w:space="0" w:color="auto"/>
            </w:tcBorders>
            <w:shd w:val="clear" w:color="000000" w:fill="FFFFFF"/>
            <w:vAlign w:val="center"/>
            <w:hideMark/>
          </w:tcPr>
          <w:p w14:paraId="302D0FE7" w14:textId="77777777" w:rsidR="000826F2" w:rsidRDefault="000826F2">
            <w:pPr>
              <w:rPr>
                <w:rFonts w:ascii="Arial" w:hAnsi="Arial" w:cs="Arial"/>
                <w:color w:val="000000"/>
                <w:sz w:val="20"/>
                <w:szCs w:val="20"/>
              </w:rPr>
            </w:pPr>
            <w:r>
              <w:rPr>
                <w:rFonts w:ascii="Arial" w:hAnsi="Arial" w:cs="Arial"/>
                <w:color w:val="000000"/>
                <w:sz w:val="20"/>
                <w:szCs w:val="20"/>
              </w:rPr>
              <w:t>Kolano PCV fi 200mm &lt;45</w:t>
            </w:r>
          </w:p>
        </w:tc>
        <w:tc>
          <w:tcPr>
            <w:tcW w:w="1180" w:type="dxa"/>
            <w:tcBorders>
              <w:top w:val="nil"/>
              <w:left w:val="nil"/>
              <w:bottom w:val="single" w:sz="4" w:space="0" w:color="auto"/>
              <w:right w:val="single" w:sz="4" w:space="0" w:color="auto"/>
            </w:tcBorders>
            <w:shd w:val="clear" w:color="000000" w:fill="FFFFFF"/>
            <w:vAlign w:val="center"/>
            <w:hideMark/>
          </w:tcPr>
          <w:p w14:paraId="4BC7DED8"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DBCDAB6"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611F5494"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767125C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594169" w14:textId="77777777" w:rsidR="000826F2" w:rsidRDefault="000826F2">
            <w:pPr>
              <w:jc w:val="center"/>
              <w:rPr>
                <w:rFonts w:ascii="Arial" w:hAnsi="Arial" w:cs="Arial"/>
                <w:color w:val="000000"/>
                <w:sz w:val="20"/>
                <w:szCs w:val="20"/>
              </w:rPr>
            </w:pPr>
            <w:r>
              <w:rPr>
                <w:rFonts w:ascii="Arial" w:hAnsi="Arial" w:cs="Arial"/>
                <w:color w:val="000000"/>
                <w:sz w:val="20"/>
                <w:szCs w:val="20"/>
              </w:rPr>
              <w:t>69.  </w:t>
            </w:r>
          </w:p>
        </w:tc>
        <w:tc>
          <w:tcPr>
            <w:tcW w:w="4940" w:type="dxa"/>
            <w:tcBorders>
              <w:top w:val="nil"/>
              <w:left w:val="nil"/>
              <w:bottom w:val="single" w:sz="4" w:space="0" w:color="auto"/>
              <w:right w:val="single" w:sz="4" w:space="0" w:color="auto"/>
            </w:tcBorders>
            <w:shd w:val="clear" w:color="000000" w:fill="FFFFFF"/>
            <w:vAlign w:val="center"/>
            <w:hideMark/>
          </w:tcPr>
          <w:p w14:paraId="302F347C" w14:textId="77777777" w:rsidR="000826F2" w:rsidRDefault="000826F2">
            <w:pPr>
              <w:rPr>
                <w:rFonts w:ascii="Arial" w:hAnsi="Arial" w:cs="Arial"/>
                <w:color w:val="000000"/>
                <w:sz w:val="20"/>
                <w:szCs w:val="20"/>
              </w:rPr>
            </w:pPr>
            <w:r>
              <w:rPr>
                <w:rFonts w:ascii="Arial" w:hAnsi="Arial" w:cs="Arial"/>
                <w:color w:val="000000"/>
                <w:sz w:val="20"/>
                <w:szCs w:val="20"/>
              </w:rPr>
              <w:t>Kolano PCV fi 200mm &lt;67</w:t>
            </w:r>
          </w:p>
        </w:tc>
        <w:tc>
          <w:tcPr>
            <w:tcW w:w="1180" w:type="dxa"/>
            <w:tcBorders>
              <w:top w:val="nil"/>
              <w:left w:val="nil"/>
              <w:bottom w:val="single" w:sz="4" w:space="0" w:color="auto"/>
              <w:right w:val="single" w:sz="4" w:space="0" w:color="auto"/>
            </w:tcBorders>
            <w:shd w:val="clear" w:color="000000" w:fill="FFFFFF"/>
            <w:vAlign w:val="center"/>
            <w:hideMark/>
          </w:tcPr>
          <w:p w14:paraId="1DFD3CA2"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70BE68D"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3E985E94"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77955B4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C4726E" w14:textId="77777777" w:rsidR="000826F2" w:rsidRDefault="000826F2">
            <w:pPr>
              <w:jc w:val="center"/>
              <w:rPr>
                <w:rFonts w:ascii="Arial" w:hAnsi="Arial" w:cs="Arial"/>
                <w:color w:val="000000"/>
                <w:sz w:val="20"/>
                <w:szCs w:val="20"/>
              </w:rPr>
            </w:pPr>
            <w:r>
              <w:rPr>
                <w:rFonts w:ascii="Arial" w:hAnsi="Arial" w:cs="Arial"/>
                <w:color w:val="000000"/>
                <w:sz w:val="20"/>
                <w:szCs w:val="20"/>
              </w:rPr>
              <w:t>70.  </w:t>
            </w:r>
          </w:p>
        </w:tc>
        <w:tc>
          <w:tcPr>
            <w:tcW w:w="4940" w:type="dxa"/>
            <w:tcBorders>
              <w:top w:val="nil"/>
              <w:left w:val="nil"/>
              <w:bottom w:val="single" w:sz="4" w:space="0" w:color="auto"/>
              <w:right w:val="single" w:sz="4" w:space="0" w:color="auto"/>
            </w:tcBorders>
            <w:shd w:val="clear" w:color="000000" w:fill="FFFFFF"/>
            <w:vAlign w:val="center"/>
            <w:hideMark/>
          </w:tcPr>
          <w:p w14:paraId="2466C619" w14:textId="77777777" w:rsidR="000826F2" w:rsidRDefault="000826F2">
            <w:pPr>
              <w:rPr>
                <w:rFonts w:ascii="Arial" w:hAnsi="Arial" w:cs="Arial"/>
                <w:color w:val="000000"/>
                <w:sz w:val="20"/>
                <w:szCs w:val="20"/>
              </w:rPr>
            </w:pPr>
            <w:r>
              <w:rPr>
                <w:rFonts w:ascii="Arial" w:hAnsi="Arial" w:cs="Arial"/>
                <w:color w:val="000000"/>
                <w:sz w:val="20"/>
                <w:szCs w:val="20"/>
              </w:rPr>
              <w:t>Kolano PCV fi 200mm &lt;90</w:t>
            </w:r>
          </w:p>
        </w:tc>
        <w:tc>
          <w:tcPr>
            <w:tcW w:w="1180" w:type="dxa"/>
            <w:tcBorders>
              <w:top w:val="nil"/>
              <w:left w:val="nil"/>
              <w:bottom w:val="single" w:sz="4" w:space="0" w:color="auto"/>
              <w:right w:val="single" w:sz="4" w:space="0" w:color="auto"/>
            </w:tcBorders>
            <w:shd w:val="clear" w:color="000000" w:fill="FFFFFF"/>
            <w:vAlign w:val="center"/>
            <w:hideMark/>
          </w:tcPr>
          <w:p w14:paraId="15CA625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02C1C85"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074EDD8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6E5654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DADD4D" w14:textId="77777777" w:rsidR="000826F2" w:rsidRDefault="000826F2">
            <w:pPr>
              <w:jc w:val="center"/>
              <w:rPr>
                <w:rFonts w:ascii="Arial" w:hAnsi="Arial" w:cs="Arial"/>
                <w:color w:val="000000"/>
                <w:sz w:val="20"/>
                <w:szCs w:val="20"/>
              </w:rPr>
            </w:pPr>
            <w:r>
              <w:rPr>
                <w:rFonts w:ascii="Arial" w:hAnsi="Arial" w:cs="Arial"/>
                <w:color w:val="000000"/>
                <w:sz w:val="20"/>
                <w:szCs w:val="20"/>
              </w:rPr>
              <w:t>71.  </w:t>
            </w:r>
          </w:p>
        </w:tc>
        <w:tc>
          <w:tcPr>
            <w:tcW w:w="4940" w:type="dxa"/>
            <w:tcBorders>
              <w:top w:val="nil"/>
              <w:left w:val="nil"/>
              <w:bottom w:val="single" w:sz="4" w:space="0" w:color="auto"/>
              <w:right w:val="single" w:sz="4" w:space="0" w:color="auto"/>
            </w:tcBorders>
            <w:shd w:val="clear" w:color="000000" w:fill="FFFFFF"/>
            <w:vAlign w:val="center"/>
            <w:hideMark/>
          </w:tcPr>
          <w:p w14:paraId="6268A338" w14:textId="77777777" w:rsidR="000826F2" w:rsidRDefault="000826F2">
            <w:pPr>
              <w:rPr>
                <w:rFonts w:ascii="Arial" w:hAnsi="Arial" w:cs="Arial"/>
                <w:color w:val="000000"/>
                <w:sz w:val="20"/>
                <w:szCs w:val="20"/>
              </w:rPr>
            </w:pPr>
            <w:r>
              <w:rPr>
                <w:rFonts w:ascii="Arial" w:hAnsi="Arial" w:cs="Arial"/>
                <w:color w:val="000000"/>
                <w:sz w:val="20"/>
                <w:szCs w:val="20"/>
              </w:rPr>
              <w:t>Pokrywa fi 315 plastikowa do rury karbowanej na śruby</w:t>
            </w:r>
          </w:p>
        </w:tc>
        <w:tc>
          <w:tcPr>
            <w:tcW w:w="1180" w:type="dxa"/>
            <w:tcBorders>
              <w:top w:val="nil"/>
              <w:left w:val="nil"/>
              <w:bottom w:val="single" w:sz="4" w:space="0" w:color="auto"/>
              <w:right w:val="single" w:sz="4" w:space="0" w:color="auto"/>
            </w:tcBorders>
            <w:shd w:val="clear" w:color="000000" w:fill="FFFFFF"/>
            <w:vAlign w:val="center"/>
            <w:hideMark/>
          </w:tcPr>
          <w:p w14:paraId="634A89C9"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D94DA2F"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128301B6"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76F1B5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6B3D8A" w14:textId="77777777" w:rsidR="000826F2" w:rsidRDefault="000826F2">
            <w:pPr>
              <w:jc w:val="center"/>
              <w:rPr>
                <w:rFonts w:ascii="Arial" w:hAnsi="Arial" w:cs="Arial"/>
                <w:color w:val="000000"/>
                <w:sz w:val="20"/>
                <w:szCs w:val="20"/>
              </w:rPr>
            </w:pPr>
            <w:r>
              <w:rPr>
                <w:rFonts w:ascii="Arial" w:hAnsi="Arial" w:cs="Arial"/>
                <w:color w:val="000000"/>
                <w:sz w:val="20"/>
                <w:szCs w:val="20"/>
              </w:rPr>
              <w:t>72.  </w:t>
            </w:r>
          </w:p>
        </w:tc>
        <w:tc>
          <w:tcPr>
            <w:tcW w:w="4940" w:type="dxa"/>
            <w:tcBorders>
              <w:top w:val="nil"/>
              <w:left w:val="nil"/>
              <w:bottom w:val="single" w:sz="4" w:space="0" w:color="auto"/>
              <w:right w:val="single" w:sz="4" w:space="0" w:color="auto"/>
            </w:tcBorders>
            <w:shd w:val="clear" w:color="000000" w:fill="FFFFFF"/>
            <w:vAlign w:val="center"/>
            <w:hideMark/>
          </w:tcPr>
          <w:p w14:paraId="5224D4C9" w14:textId="77777777" w:rsidR="000826F2" w:rsidRDefault="000826F2">
            <w:pPr>
              <w:rPr>
                <w:rFonts w:ascii="Arial" w:hAnsi="Arial" w:cs="Arial"/>
                <w:color w:val="000000"/>
                <w:sz w:val="20"/>
                <w:szCs w:val="20"/>
              </w:rPr>
            </w:pPr>
            <w:r>
              <w:rPr>
                <w:rFonts w:ascii="Arial" w:hAnsi="Arial" w:cs="Arial"/>
                <w:color w:val="000000"/>
                <w:sz w:val="20"/>
                <w:szCs w:val="20"/>
              </w:rPr>
              <w:t>Tuleja PE fi 90 mm</w:t>
            </w:r>
          </w:p>
        </w:tc>
        <w:tc>
          <w:tcPr>
            <w:tcW w:w="1180" w:type="dxa"/>
            <w:tcBorders>
              <w:top w:val="nil"/>
              <w:left w:val="nil"/>
              <w:bottom w:val="single" w:sz="4" w:space="0" w:color="auto"/>
              <w:right w:val="single" w:sz="4" w:space="0" w:color="auto"/>
            </w:tcBorders>
            <w:shd w:val="clear" w:color="000000" w:fill="FFFFFF"/>
            <w:vAlign w:val="center"/>
            <w:hideMark/>
          </w:tcPr>
          <w:p w14:paraId="6A04144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98C0D1E" w14:textId="77777777" w:rsidR="000826F2" w:rsidRDefault="000826F2">
            <w:pPr>
              <w:jc w:val="center"/>
              <w:rPr>
                <w:rFonts w:ascii="Arial" w:hAnsi="Arial" w:cs="Arial"/>
                <w:color w:val="000000"/>
                <w:sz w:val="20"/>
                <w:szCs w:val="20"/>
              </w:rPr>
            </w:pPr>
            <w:r>
              <w:rPr>
                <w:rFonts w:ascii="Arial" w:hAnsi="Arial" w:cs="Arial"/>
                <w:color w:val="000000"/>
                <w:sz w:val="20"/>
                <w:szCs w:val="20"/>
              </w:rPr>
              <w:t>40</w:t>
            </w:r>
          </w:p>
        </w:tc>
        <w:tc>
          <w:tcPr>
            <w:tcW w:w="1540" w:type="dxa"/>
            <w:tcBorders>
              <w:top w:val="nil"/>
              <w:left w:val="nil"/>
              <w:bottom w:val="single" w:sz="4" w:space="0" w:color="auto"/>
              <w:right w:val="single" w:sz="4" w:space="0" w:color="auto"/>
            </w:tcBorders>
            <w:shd w:val="clear" w:color="000000" w:fill="FFFFFF"/>
            <w:vAlign w:val="center"/>
            <w:hideMark/>
          </w:tcPr>
          <w:p w14:paraId="4CDFF963"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6674CC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7994CE" w14:textId="77777777" w:rsidR="000826F2" w:rsidRDefault="000826F2">
            <w:pPr>
              <w:jc w:val="center"/>
              <w:rPr>
                <w:rFonts w:ascii="Arial" w:hAnsi="Arial" w:cs="Arial"/>
                <w:color w:val="000000"/>
                <w:sz w:val="20"/>
                <w:szCs w:val="20"/>
              </w:rPr>
            </w:pPr>
            <w:r>
              <w:rPr>
                <w:rFonts w:ascii="Arial" w:hAnsi="Arial" w:cs="Arial"/>
                <w:color w:val="000000"/>
                <w:sz w:val="20"/>
                <w:szCs w:val="20"/>
              </w:rPr>
              <w:t>73.  </w:t>
            </w:r>
          </w:p>
        </w:tc>
        <w:tc>
          <w:tcPr>
            <w:tcW w:w="4940" w:type="dxa"/>
            <w:tcBorders>
              <w:top w:val="nil"/>
              <w:left w:val="nil"/>
              <w:bottom w:val="single" w:sz="4" w:space="0" w:color="auto"/>
              <w:right w:val="single" w:sz="4" w:space="0" w:color="auto"/>
            </w:tcBorders>
            <w:shd w:val="clear" w:color="000000" w:fill="FFFFFF"/>
            <w:vAlign w:val="center"/>
            <w:hideMark/>
          </w:tcPr>
          <w:p w14:paraId="2F4E6A65" w14:textId="77777777" w:rsidR="000826F2" w:rsidRDefault="000826F2">
            <w:pPr>
              <w:rPr>
                <w:rFonts w:ascii="Arial" w:hAnsi="Arial" w:cs="Arial"/>
                <w:color w:val="000000"/>
                <w:sz w:val="20"/>
                <w:szCs w:val="20"/>
              </w:rPr>
            </w:pPr>
            <w:r>
              <w:rPr>
                <w:rFonts w:ascii="Arial" w:hAnsi="Arial" w:cs="Arial"/>
                <w:color w:val="000000"/>
                <w:sz w:val="20"/>
                <w:szCs w:val="20"/>
              </w:rPr>
              <w:t>Tuleja PE fi  110 mm</w:t>
            </w:r>
          </w:p>
        </w:tc>
        <w:tc>
          <w:tcPr>
            <w:tcW w:w="1180" w:type="dxa"/>
            <w:tcBorders>
              <w:top w:val="nil"/>
              <w:left w:val="nil"/>
              <w:bottom w:val="single" w:sz="4" w:space="0" w:color="auto"/>
              <w:right w:val="single" w:sz="4" w:space="0" w:color="auto"/>
            </w:tcBorders>
            <w:shd w:val="clear" w:color="000000" w:fill="FFFFFF"/>
            <w:vAlign w:val="center"/>
            <w:hideMark/>
          </w:tcPr>
          <w:p w14:paraId="6E546A13"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7763C63" w14:textId="77777777" w:rsidR="000826F2" w:rsidRDefault="000826F2">
            <w:pPr>
              <w:jc w:val="center"/>
              <w:rPr>
                <w:rFonts w:ascii="Arial" w:hAnsi="Arial" w:cs="Arial"/>
                <w:color w:val="000000"/>
                <w:sz w:val="20"/>
                <w:szCs w:val="20"/>
              </w:rPr>
            </w:pPr>
            <w:r>
              <w:rPr>
                <w:rFonts w:ascii="Arial" w:hAnsi="Arial" w:cs="Arial"/>
                <w:color w:val="000000"/>
                <w:sz w:val="20"/>
                <w:szCs w:val="20"/>
              </w:rPr>
              <w:t>40</w:t>
            </w:r>
          </w:p>
        </w:tc>
        <w:tc>
          <w:tcPr>
            <w:tcW w:w="1540" w:type="dxa"/>
            <w:tcBorders>
              <w:top w:val="nil"/>
              <w:left w:val="nil"/>
              <w:bottom w:val="single" w:sz="4" w:space="0" w:color="auto"/>
              <w:right w:val="single" w:sz="4" w:space="0" w:color="auto"/>
            </w:tcBorders>
            <w:shd w:val="clear" w:color="000000" w:fill="FFFFFF"/>
            <w:vAlign w:val="center"/>
            <w:hideMark/>
          </w:tcPr>
          <w:p w14:paraId="4DF76194"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64037C3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F911E2" w14:textId="77777777" w:rsidR="000826F2" w:rsidRDefault="000826F2">
            <w:pPr>
              <w:jc w:val="center"/>
              <w:rPr>
                <w:rFonts w:ascii="Arial" w:hAnsi="Arial" w:cs="Arial"/>
                <w:color w:val="000000"/>
                <w:sz w:val="20"/>
                <w:szCs w:val="20"/>
              </w:rPr>
            </w:pPr>
            <w:r>
              <w:rPr>
                <w:rFonts w:ascii="Arial" w:hAnsi="Arial" w:cs="Arial"/>
                <w:color w:val="000000"/>
                <w:sz w:val="20"/>
                <w:szCs w:val="20"/>
              </w:rPr>
              <w:t>74.  </w:t>
            </w:r>
          </w:p>
        </w:tc>
        <w:tc>
          <w:tcPr>
            <w:tcW w:w="4940" w:type="dxa"/>
            <w:tcBorders>
              <w:top w:val="nil"/>
              <w:left w:val="nil"/>
              <w:bottom w:val="single" w:sz="4" w:space="0" w:color="auto"/>
              <w:right w:val="single" w:sz="4" w:space="0" w:color="auto"/>
            </w:tcBorders>
            <w:shd w:val="clear" w:color="000000" w:fill="FFFFFF"/>
            <w:vAlign w:val="center"/>
            <w:hideMark/>
          </w:tcPr>
          <w:p w14:paraId="652FEFA7" w14:textId="77777777" w:rsidR="000826F2" w:rsidRDefault="000826F2">
            <w:pPr>
              <w:rPr>
                <w:rFonts w:ascii="Arial" w:hAnsi="Arial" w:cs="Arial"/>
                <w:color w:val="000000"/>
                <w:sz w:val="20"/>
                <w:szCs w:val="20"/>
              </w:rPr>
            </w:pPr>
            <w:r>
              <w:rPr>
                <w:rFonts w:ascii="Arial" w:hAnsi="Arial" w:cs="Arial"/>
                <w:color w:val="000000"/>
                <w:sz w:val="20"/>
                <w:szCs w:val="20"/>
              </w:rPr>
              <w:t>Tuleja PE  fi  160 mm</w:t>
            </w:r>
          </w:p>
        </w:tc>
        <w:tc>
          <w:tcPr>
            <w:tcW w:w="1180" w:type="dxa"/>
            <w:tcBorders>
              <w:top w:val="nil"/>
              <w:left w:val="nil"/>
              <w:bottom w:val="single" w:sz="4" w:space="0" w:color="auto"/>
              <w:right w:val="single" w:sz="4" w:space="0" w:color="auto"/>
            </w:tcBorders>
            <w:shd w:val="clear" w:color="000000" w:fill="FFFFFF"/>
            <w:vAlign w:val="center"/>
            <w:hideMark/>
          </w:tcPr>
          <w:p w14:paraId="7B09D0BA"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2996176"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113CC94E"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6F656C4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C143BC" w14:textId="77777777" w:rsidR="000826F2" w:rsidRDefault="000826F2">
            <w:pPr>
              <w:jc w:val="center"/>
              <w:rPr>
                <w:rFonts w:ascii="Arial" w:hAnsi="Arial" w:cs="Arial"/>
                <w:color w:val="000000"/>
                <w:sz w:val="20"/>
                <w:szCs w:val="20"/>
              </w:rPr>
            </w:pPr>
            <w:r>
              <w:rPr>
                <w:rFonts w:ascii="Arial" w:hAnsi="Arial" w:cs="Arial"/>
                <w:color w:val="000000"/>
                <w:sz w:val="20"/>
                <w:szCs w:val="20"/>
              </w:rPr>
              <w:t>75.  </w:t>
            </w:r>
          </w:p>
        </w:tc>
        <w:tc>
          <w:tcPr>
            <w:tcW w:w="4940" w:type="dxa"/>
            <w:tcBorders>
              <w:top w:val="nil"/>
              <w:left w:val="nil"/>
              <w:bottom w:val="single" w:sz="4" w:space="0" w:color="auto"/>
              <w:right w:val="single" w:sz="4" w:space="0" w:color="auto"/>
            </w:tcBorders>
            <w:shd w:val="clear" w:color="000000" w:fill="FFFFFF"/>
            <w:vAlign w:val="center"/>
            <w:hideMark/>
          </w:tcPr>
          <w:p w14:paraId="355089DE" w14:textId="77777777" w:rsidR="000826F2" w:rsidRDefault="000826F2">
            <w:pPr>
              <w:rPr>
                <w:rFonts w:ascii="Arial" w:hAnsi="Arial" w:cs="Arial"/>
                <w:color w:val="000000"/>
                <w:sz w:val="20"/>
                <w:szCs w:val="20"/>
              </w:rPr>
            </w:pPr>
            <w:r>
              <w:rPr>
                <w:rFonts w:ascii="Arial" w:hAnsi="Arial" w:cs="Arial"/>
                <w:color w:val="000000"/>
                <w:sz w:val="20"/>
                <w:szCs w:val="20"/>
              </w:rPr>
              <w:t xml:space="preserve">Kołnierz dociskowy DN 80 </w:t>
            </w:r>
            <w:proofErr w:type="spellStart"/>
            <w:r>
              <w:rPr>
                <w:rFonts w:ascii="Arial" w:hAnsi="Arial" w:cs="Arial"/>
                <w:color w:val="000000"/>
                <w:sz w:val="20"/>
                <w:szCs w:val="20"/>
              </w:rPr>
              <w:t>ocynk</w:t>
            </w:r>
            <w:proofErr w:type="spellEnd"/>
            <w:r>
              <w:rPr>
                <w:rFonts w:ascii="Arial" w:hAnsi="Arial" w:cs="Arial"/>
                <w:color w:val="000000"/>
                <w:sz w:val="20"/>
                <w:szCs w:val="20"/>
              </w:rPr>
              <w:t xml:space="preserve"> PN 10</w:t>
            </w:r>
          </w:p>
        </w:tc>
        <w:tc>
          <w:tcPr>
            <w:tcW w:w="1180" w:type="dxa"/>
            <w:tcBorders>
              <w:top w:val="nil"/>
              <w:left w:val="nil"/>
              <w:bottom w:val="single" w:sz="4" w:space="0" w:color="auto"/>
              <w:right w:val="single" w:sz="4" w:space="0" w:color="auto"/>
            </w:tcBorders>
            <w:shd w:val="clear" w:color="000000" w:fill="FFFFFF"/>
            <w:vAlign w:val="center"/>
            <w:hideMark/>
          </w:tcPr>
          <w:p w14:paraId="6DC5EC2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D027514" w14:textId="77777777" w:rsidR="000826F2" w:rsidRDefault="000826F2">
            <w:pPr>
              <w:jc w:val="center"/>
              <w:rPr>
                <w:rFonts w:ascii="Arial" w:hAnsi="Arial" w:cs="Arial"/>
                <w:color w:val="000000"/>
                <w:sz w:val="20"/>
                <w:szCs w:val="20"/>
              </w:rPr>
            </w:pPr>
            <w:r>
              <w:rPr>
                <w:rFonts w:ascii="Arial" w:hAnsi="Arial" w:cs="Arial"/>
                <w:color w:val="000000"/>
                <w:sz w:val="20"/>
                <w:szCs w:val="20"/>
              </w:rPr>
              <w:t>40</w:t>
            </w:r>
          </w:p>
        </w:tc>
        <w:tc>
          <w:tcPr>
            <w:tcW w:w="1540" w:type="dxa"/>
            <w:tcBorders>
              <w:top w:val="nil"/>
              <w:left w:val="nil"/>
              <w:bottom w:val="single" w:sz="4" w:space="0" w:color="auto"/>
              <w:right w:val="single" w:sz="4" w:space="0" w:color="auto"/>
            </w:tcBorders>
            <w:shd w:val="clear" w:color="000000" w:fill="FFFFFF"/>
            <w:vAlign w:val="center"/>
            <w:hideMark/>
          </w:tcPr>
          <w:p w14:paraId="42526E7C"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5E004549"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0F8BD56" w14:textId="77777777" w:rsidR="000826F2" w:rsidRDefault="000826F2">
            <w:pPr>
              <w:jc w:val="center"/>
              <w:rPr>
                <w:rFonts w:ascii="Arial" w:hAnsi="Arial" w:cs="Arial"/>
                <w:color w:val="000000"/>
                <w:sz w:val="20"/>
                <w:szCs w:val="20"/>
              </w:rPr>
            </w:pPr>
            <w:r>
              <w:rPr>
                <w:rFonts w:ascii="Arial" w:hAnsi="Arial" w:cs="Arial"/>
                <w:color w:val="000000"/>
                <w:sz w:val="20"/>
                <w:szCs w:val="20"/>
              </w:rPr>
              <w:t>76.  </w:t>
            </w:r>
          </w:p>
        </w:tc>
        <w:tc>
          <w:tcPr>
            <w:tcW w:w="4940" w:type="dxa"/>
            <w:tcBorders>
              <w:top w:val="nil"/>
              <w:left w:val="nil"/>
              <w:bottom w:val="single" w:sz="4" w:space="0" w:color="auto"/>
              <w:right w:val="single" w:sz="4" w:space="0" w:color="auto"/>
            </w:tcBorders>
            <w:shd w:val="clear" w:color="000000" w:fill="FFFFFF"/>
            <w:vAlign w:val="center"/>
            <w:hideMark/>
          </w:tcPr>
          <w:p w14:paraId="01844D5C" w14:textId="77777777" w:rsidR="000826F2" w:rsidRDefault="000826F2">
            <w:pPr>
              <w:rPr>
                <w:rFonts w:ascii="Arial" w:hAnsi="Arial" w:cs="Arial"/>
                <w:color w:val="000000"/>
                <w:sz w:val="20"/>
                <w:szCs w:val="20"/>
              </w:rPr>
            </w:pPr>
            <w:r>
              <w:rPr>
                <w:rFonts w:ascii="Arial" w:hAnsi="Arial" w:cs="Arial"/>
                <w:color w:val="000000"/>
                <w:sz w:val="20"/>
                <w:szCs w:val="20"/>
              </w:rPr>
              <w:t xml:space="preserve">Kołnierz dociskowy DN 100 </w:t>
            </w:r>
            <w:proofErr w:type="spellStart"/>
            <w:r>
              <w:rPr>
                <w:rFonts w:ascii="Arial" w:hAnsi="Arial" w:cs="Arial"/>
                <w:color w:val="000000"/>
                <w:sz w:val="20"/>
                <w:szCs w:val="20"/>
              </w:rPr>
              <w:t>ocynk</w:t>
            </w:r>
            <w:proofErr w:type="spellEnd"/>
            <w:r>
              <w:rPr>
                <w:rFonts w:ascii="Arial" w:hAnsi="Arial" w:cs="Arial"/>
                <w:color w:val="000000"/>
                <w:sz w:val="20"/>
                <w:szCs w:val="20"/>
              </w:rPr>
              <w:t xml:space="preserve"> PN 10</w:t>
            </w:r>
          </w:p>
        </w:tc>
        <w:tc>
          <w:tcPr>
            <w:tcW w:w="1180" w:type="dxa"/>
            <w:tcBorders>
              <w:top w:val="nil"/>
              <w:left w:val="nil"/>
              <w:bottom w:val="single" w:sz="4" w:space="0" w:color="auto"/>
              <w:right w:val="single" w:sz="4" w:space="0" w:color="auto"/>
            </w:tcBorders>
            <w:shd w:val="clear" w:color="000000" w:fill="FFFFFF"/>
            <w:vAlign w:val="center"/>
            <w:hideMark/>
          </w:tcPr>
          <w:p w14:paraId="4B986FFA"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20CB472" w14:textId="77777777" w:rsidR="000826F2" w:rsidRDefault="000826F2">
            <w:pPr>
              <w:jc w:val="center"/>
              <w:rPr>
                <w:rFonts w:ascii="Arial" w:hAnsi="Arial" w:cs="Arial"/>
                <w:color w:val="000000"/>
                <w:sz w:val="20"/>
                <w:szCs w:val="20"/>
              </w:rPr>
            </w:pPr>
            <w:r>
              <w:rPr>
                <w:rFonts w:ascii="Arial" w:hAnsi="Arial" w:cs="Arial"/>
                <w:color w:val="000000"/>
                <w:sz w:val="20"/>
                <w:szCs w:val="20"/>
              </w:rPr>
              <w:t>30</w:t>
            </w:r>
          </w:p>
        </w:tc>
        <w:tc>
          <w:tcPr>
            <w:tcW w:w="1540" w:type="dxa"/>
            <w:tcBorders>
              <w:top w:val="nil"/>
              <w:left w:val="nil"/>
              <w:bottom w:val="single" w:sz="4" w:space="0" w:color="auto"/>
              <w:right w:val="single" w:sz="4" w:space="0" w:color="auto"/>
            </w:tcBorders>
            <w:shd w:val="clear" w:color="000000" w:fill="FFFFFF"/>
            <w:vAlign w:val="center"/>
            <w:hideMark/>
          </w:tcPr>
          <w:p w14:paraId="2C734A90"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0AC5FF7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6EEC97" w14:textId="77777777" w:rsidR="000826F2" w:rsidRDefault="000826F2">
            <w:pPr>
              <w:jc w:val="center"/>
              <w:rPr>
                <w:rFonts w:ascii="Arial" w:hAnsi="Arial" w:cs="Arial"/>
                <w:color w:val="000000"/>
                <w:sz w:val="20"/>
                <w:szCs w:val="20"/>
              </w:rPr>
            </w:pPr>
            <w:r>
              <w:rPr>
                <w:rFonts w:ascii="Arial" w:hAnsi="Arial" w:cs="Arial"/>
                <w:color w:val="000000"/>
                <w:sz w:val="20"/>
                <w:szCs w:val="20"/>
              </w:rPr>
              <w:t>77.  </w:t>
            </w:r>
          </w:p>
        </w:tc>
        <w:tc>
          <w:tcPr>
            <w:tcW w:w="4940" w:type="dxa"/>
            <w:tcBorders>
              <w:top w:val="nil"/>
              <w:left w:val="nil"/>
              <w:bottom w:val="single" w:sz="4" w:space="0" w:color="auto"/>
              <w:right w:val="single" w:sz="4" w:space="0" w:color="auto"/>
            </w:tcBorders>
            <w:shd w:val="clear" w:color="000000" w:fill="FFFFFF"/>
            <w:vAlign w:val="center"/>
            <w:hideMark/>
          </w:tcPr>
          <w:p w14:paraId="79774C58" w14:textId="77777777" w:rsidR="000826F2" w:rsidRDefault="000826F2">
            <w:pPr>
              <w:rPr>
                <w:rFonts w:ascii="Arial" w:hAnsi="Arial" w:cs="Arial"/>
                <w:color w:val="000000"/>
                <w:sz w:val="20"/>
                <w:szCs w:val="20"/>
              </w:rPr>
            </w:pPr>
            <w:r>
              <w:rPr>
                <w:rFonts w:ascii="Arial" w:hAnsi="Arial" w:cs="Arial"/>
                <w:color w:val="000000"/>
                <w:sz w:val="20"/>
                <w:szCs w:val="20"/>
              </w:rPr>
              <w:t xml:space="preserve">Kołnierz dociskowy DN 150 </w:t>
            </w:r>
            <w:proofErr w:type="spellStart"/>
            <w:r>
              <w:rPr>
                <w:rFonts w:ascii="Arial" w:hAnsi="Arial" w:cs="Arial"/>
                <w:color w:val="000000"/>
                <w:sz w:val="20"/>
                <w:szCs w:val="20"/>
              </w:rPr>
              <w:t>ocynk</w:t>
            </w:r>
            <w:proofErr w:type="spellEnd"/>
            <w:r>
              <w:rPr>
                <w:rFonts w:ascii="Arial" w:hAnsi="Arial" w:cs="Arial"/>
                <w:color w:val="000000"/>
                <w:sz w:val="20"/>
                <w:szCs w:val="20"/>
              </w:rPr>
              <w:t xml:space="preserve"> PN 10</w:t>
            </w:r>
          </w:p>
        </w:tc>
        <w:tc>
          <w:tcPr>
            <w:tcW w:w="1180" w:type="dxa"/>
            <w:tcBorders>
              <w:top w:val="nil"/>
              <w:left w:val="nil"/>
              <w:bottom w:val="single" w:sz="4" w:space="0" w:color="auto"/>
              <w:right w:val="single" w:sz="4" w:space="0" w:color="auto"/>
            </w:tcBorders>
            <w:shd w:val="clear" w:color="000000" w:fill="FFFFFF"/>
            <w:vAlign w:val="center"/>
            <w:hideMark/>
          </w:tcPr>
          <w:p w14:paraId="70B8D6F5"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E1B731B"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7E1BC79E"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7702C06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E771CB" w14:textId="77777777" w:rsidR="000826F2" w:rsidRDefault="000826F2">
            <w:pPr>
              <w:jc w:val="center"/>
              <w:rPr>
                <w:rFonts w:ascii="Arial" w:hAnsi="Arial" w:cs="Arial"/>
                <w:color w:val="000000"/>
                <w:sz w:val="20"/>
                <w:szCs w:val="20"/>
              </w:rPr>
            </w:pPr>
            <w:r>
              <w:rPr>
                <w:rFonts w:ascii="Arial" w:hAnsi="Arial" w:cs="Arial"/>
                <w:color w:val="000000"/>
                <w:sz w:val="20"/>
                <w:szCs w:val="20"/>
              </w:rPr>
              <w:t>78.  </w:t>
            </w:r>
          </w:p>
        </w:tc>
        <w:tc>
          <w:tcPr>
            <w:tcW w:w="4940" w:type="dxa"/>
            <w:tcBorders>
              <w:top w:val="nil"/>
              <w:left w:val="nil"/>
              <w:bottom w:val="single" w:sz="4" w:space="0" w:color="auto"/>
              <w:right w:val="single" w:sz="4" w:space="0" w:color="auto"/>
            </w:tcBorders>
            <w:shd w:val="clear" w:color="000000" w:fill="FFFFFF"/>
            <w:vAlign w:val="center"/>
            <w:hideMark/>
          </w:tcPr>
          <w:p w14:paraId="12055D9A" w14:textId="77777777" w:rsidR="000826F2" w:rsidRDefault="000826F2">
            <w:pPr>
              <w:rPr>
                <w:rFonts w:ascii="Arial" w:hAnsi="Arial" w:cs="Arial"/>
                <w:color w:val="000000"/>
                <w:sz w:val="20"/>
                <w:szCs w:val="20"/>
              </w:rPr>
            </w:pPr>
            <w:r>
              <w:rPr>
                <w:rFonts w:ascii="Arial" w:hAnsi="Arial" w:cs="Arial"/>
                <w:color w:val="000000"/>
                <w:sz w:val="20"/>
                <w:szCs w:val="20"/>
              </w:rPr>
              <w:t xml:space="preserve">Kołnierz dociskowy DN 200 </w:t>
            </w:r>
            <w:proofErr w:type="spellStart"/>
            <w:r>
              <w:rPr>
                <w:rFonts w:ascii="Arial" w:hAnsi="Arial" w:cs="Arial"/>
                <w:color w:val="000000"/>
                <w:sz w:val="20"/>
                <w:szCs w:val="20"/>
              </w:rPr>
              <w:t>ocynk</w:t>
            </w:r>
            <w:proofErr w:type="spellEnd"/>
            <w:r>
              <w:rPr>
                <w:rFonts w:ascii="Arial" w:hAnsi="Arial" w:cs="Arial"/>
                <w:color w:val="000000"/>
                <w:sz w:val="20"/>
                <w:szCs w:val="20"/>
              </w:rPr>
              <w:t xml:space="preserve"> PN 10</w:t>
            </w:r>
          </w:p>
        </w:tc>
        <w:tc>
          <w:tcPr>
            <w:tcW w:w="1180" w:type="dxa"/>
            <w:tcBorders>
              <w:top w:val="nil"/>
              <w:left w:val="nil"/>
              <w:bottom w:val="single" w:sz="4" w:space="0" w:color="auto"/>
              <w:right w:val="single" w:sz="4" w:space="0" w:color="auto"/>
            </w:tcBorders>
            <w:shd w:val="clear" w:color="000000" w:fill="FFFFFF"/>
            <w:vAlign w:val="center"/>
            <w:hideMark/>
          </w:tcPr>
          <w:p w14:paraId="72E4A32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853F093" w14:textId="77777777" w:rsidR="000826F2" w:rsidRDefault="000826F2">
            <w:pPr>
              <w:jc w:val="center"/>
              <w:rPr>
                <w:rFonts w:ascii="Arial" w:hAnsi="Arial" w:cs="Arial"/>
                <w:color w:val="000000"/>
                <w:sz w:val="20"/>
                <w:szCs w:val="20"/>
              </w:rPr>
            </w:pPr>
            <w:r>
              <w:rPr>
                <w:rFonts w:ascii="Arial" w:hAnsi="Arial" w:cs="Arial"/>
                <w:color w:val="000000"/>
                <w:sz w:val="20"/>
                <w:szCs w:val="20"/>
              </w:rPr>
              <w:t>15</w:t>
            </w:r>
          </w:p>
        </w:tc>
        <w:tc>
          <w:tcPr>
            <w:tcW w:w="1540" w:type="dxa"/>
            <w:tcBorders>
              <w:top w:val="nil"/>
              <w:left w:val="nil"/>
              <w:bottom w:val="single" w:sz="4" w:space="0" w:color="auto"/>
              <w:right w:val="single" w:sz="4" w:space="0" w:color="auto"/>
            </w:tcBorders>
            <w:shd w:val="clear" w:color="000000" w:fill="FFFFFF"/>
            <w:vAlign w:val="center"/>
            <w:hideMark/>
          </w:tcPr>
          <w:p w14:paraId="57411656"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1A637FA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F9BFD1E" w14:textId="77777777" w:rsidR="000826F2" w:rsidRDefault="000826F2">
            <w:pPr>
              <w:jc w:val="center"/>
              <w:rPr>
                <w:rFonts w:ascii="Arial" w:hAnsi="Arial" w:cs="Arial"/>
                <w:color w:val="000000"/>
                <w:sz w:val="20"/>
                <w:szCs w:val="20"/>
              </w:rPr>
            </w:pPr>
            <w:r>
              <w:rPr>
                <w:rFonts w:ascii="Arial" w:hAnsi="Arial" w:cs="Arial"/>
                <w:color w:val="000000"/>
                <w:sz w:val="20"/>
                <w:szCs w:val="20"/>
              </w:rPr>
              <w:t>79.  </w:t>
            </w:r>
          </w:p>
        </w:tc>
        <w:tc>
          <w:tcPr>
            <w:tcW w:w="4940" w:type="dxa"/>
            <w:tcBorders>
              <w:top w:val="nil"/>
              <w:left w:val="nil"/>
              <w:bottom w:val="single" w:sz="4" w:space="0" w:color="auto"/>
              <w:right w:val="single" w:sz="4" w:space="0" w:color="auto"/>
            </w:tcBorders>
            <w:shd w:val="clear" w:color="000000" w:fill="FFFFFF"/>
            <w:vAlign w:val="center"/>
            <w:hideMark/>
          </w:tcPr>
          <w:p w14:paraId="5E4A4FAC" w14:textId="77777777" w:rsidR="000826F2" w:rsidRDefault="000826F2">
            <w:pPr>
              <w:rPr>
                <w:rFonts w:ascii="Arial" w:hAnsi="Arial" w:cs="Arial"/>
                <w:color w:val="000000"/>
                <w:sz w:val="20"/>
                <w:szCs w:val="20"/>
              </w:rPr>
            </w:pPr>
            <w:r>
              <w:rPr>
                <w:rFonts w:ascii="Arial" w:hAnsi="Arial" w:cs="Arial"/>
                <w:color w:val="000000"/>
                <w:sz w:val="20"/>
                <w:szCs w:val="20"/>
              </w:rPr>
              <w:t xml:space="preserve">Kołnierz dociskowy DN 300 </w:t>
            </w:r>
            <w:proofErr w:type="spellStart"/>
            <w:r>
              <w:rPr>
                <w:rFonts w:ascii="Arial" w:hAnsi="Arial" w:cs="Arial"/>
                <w:color w:val="000000"/>
                <w:sz w:val="20"/>
                <w:szCs w:val="20"/>
              </w:rPr>
              <w:t>ocynk</w:t>
            </w:r>
            <w:proofErr w:type="spellEnd"/>
            <w:r>
              <w:rPr>
                <w:rFonts w:ascii="Arial" w:hAnsi="Arial" w:cs="Arial"/>
                <w:color w:val="000000"/>
                <w:sz w:val="20"/>
                <w:szCs w:val="20"/>
              </w:rPr>
              <w:t xml:space="preserve"> PN 10</w:t>
            </w:r>
          </w:p>
        </w:tc>
        <w:tc>
          <w:tcPr>
            <w:tcW w:w="1180" w:type="dxa"/>
            <w:tcBorders>
              <w:top w:val="nil"/>
              <w:left w:val="nil"/>
              <w:bottom w:val="single" w:sz="4" w:space="0" w:color="auto"/>
              <w:right w:val="single" w:sz="4" w:space="0" w:color="auto"/>
            </w:tcBorders>
            <w:shd w:val="clear" w:color="000000" w:fill="FFFFFF"/>
            <w:vAlign w:val="center"/>
            <w:hideMark/>
          </w:tcPr>
          <w:p w14:paraId="63DF6947"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CD6A2EF"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21357202"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751A3B4"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243993" w14:textId="77777777" w:rsidR="000826F2" w:rsidRDefault="000826F2">
            <w:pPr>
              <w:jc w:val="center"/>
              <w:rPr>
                <w:rFonts w:ascii="Arial" w:hAnsi="Arial" w:cs="Arial"/>
                <w:color w:val="000000"/>
                <w:sz w:val="20"/>
                <w:szCs w:val="20"/>
              </w:rPr>
            </w:pPr>
            <w:r>
              <w:rPr>
                <w:rFonts w:ascii="Arial" w:hAnsi="Arial" w:cs="Arial"/>
                <w:color w:val="000000"/>
                <w:sz w:val="20"/>
                <w:szCs w:val="20"/>
              </w:rPr>
              <w:t>80.  </w:t>
            </w:r>
          </w:p>
        </w:tc>
        <w:tc>
          <w:tcPr>
            <w:tcW w:w="4940" w:type="dxa"/>
            <w:tcBorders>
              <w:top w:val="nil"/>
              <w:left w:val="nil"/>
              <w:bottom w:val="single" w:sz="4" w:space="0" w:color="auto"/>
              <w:right w:val="single" w:sz="4" w:space="0" w:color="auto"/>
            </w:tcBorders>
            <w:shd w:val="clear" w:color="000000" w:fill="FFFFFF"/>
            <w:vAlign w:val="center"/>
            <w:hideMark/>
          </w:tcPr>
          <w:p w14:paraId="66C1A06E" w14:textId="77777777" w:rsidR="000826F2" w:rsidRDefault="000826F2">
            <w:pPr>
              <w:rPr>
                <w:rFonts w:ascii="Arial" w:hAnsi="Arial" w:cs="Arial"/>
                <w:color w:val="000000"/>
                <w:sz w:val="20"/>
                <w:szCs w:val="20"/>
              </w:rPr>
            </w:pPr>
            <w:r>
              <w:rPr>
                <w:rFonts w:ascii="Arial" w:hAnsi="Arial" w:cs="Arial"/>
                <w:color w:val="000000"/>
                <w:sz w:val="20"/>
                <w:szCs w:val="20"/>
              </w:rPr>
              <w:t>Tuleja PE fi 200 mm</w:t>
            </w:r>
          </w:p>
        </w:tc>
        <w:tc>
          <w:tcPr>
            <w:tcW w:w="1180" w:type="dxa"/>
            <w:tcBorders>
              <w:top w:val="nil"/>
              <w:left w:val="nil"/>
              <w:bottom w:val="single" w:sz="4" w:space="0" w:color="auto"/>
              <w:right w:val="single" w:sz="4" w:space="0" w:color="auto"/>
            </w:tcBorders>
            <w:shd w:val="clear" w:color="000000" w:fill="FFFFFF"/>
            <w:vAlign w:val="center"/>
            <w:hideMark/>
          </w:tcPr>
          <w:p w14:paraId="2D3488AF"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36C6A8E"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0140A048"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7980490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01F70E" w14:textId="77777777" w:rsidR="000826F2" w:rsidRDefault="000826F2">
            <w:pPr>
              <w:jc w:val="center"/>
              <w:rPr>
                <w:rFonts w:ascii="Arial" w:hAnsi="Arial" w:cs="Arial"/>
                <w:color w:val="000000"/>
                <w:sz w:val="20"/>
                <w:szCs w:val="20"/>
              </w:rPr>
            </w:pPr>
            <w:r>
              <w:rPr>
                <w:rFonts w:ascii="Arial" w:hAnsi="Arial" w:cs="Arial"/>
                <w:color w:val="000000"/>
                <w:sz w:val="20"/>
                <w:szCs w:val="20"/>
              </w:rPr>
              <w:t>81.  </w:t>
            </w:r>
          </w:p>
        </w:tc>
        <w:tc>
          <w:tcPr>
            <w:tcW w:w="4940" w:type="dxa"/>
            <w:tcBorders>
              <w:top w:val="nil"/>
              <w:left w:val="nil"/>
              <w:bottom w:val="single" w:sz="4" w:space="0" w:color="auto"/>
              <w:right w:val="single" w:sz="4" w:space="0" w:color="auto"/>
            </w:tcBorders>
            <w:shd w:val="clear" w:color="000000" w:fill="FFFFFF"/>
            <w:vAlign w:val="center"/>
            <w:hideMark/>
          </w:tcPr>
          <w:p w14:paraId="206F77B7" w14:textId="77777777" w:rsidR="000826F2" w:rsidRDefault="000826F2">
            <w:pPr>
              <w:rPr>
                <w:rFonts w:ascii="Arial" w:hAnsi="Arial" w:cs="Arial"/>
                <w:color w:val="000000"/>
                <w:sz w:val="20"/>
                <w:szCs w:val="20"/>
              </w:rPr>
            </w:pPr>
            <w:r>
              <w:rPr>
                <w:rFonts w:ascii="Arial" w:hAnsi="Arial" w:cs="Arial"/>
                <w:color w:val="000000"/>
                <w:sz w:val="20"/>
                <w:szCs w:val="20"/>
              </w:rPr>
              <w:t>Tuleja PE fi 315 mm</w:t>
            </w:r>
          </w:p>
        </w:tc>
        <w:tc>
          <w:tcPr>
            <w:tcW w:w="1180" w:type="dxa"/>
            <w:tcBorders>
              <w:top w:val="nil"/>
              <w:left w:val="nil"/>
              <w:bottom w:val="single" w:sz="4" w:space="0" w:color="auto"/>
              <w:right w:val="single" w:sz="4" w:space="0" w:color="auto"/>
            </w:tcBorders>
            <w:shd w:val="clear" w:color="000000" w:fill="FFFFFF"/>
            <w:vAlign w:val="center"/>
            <w:hideMark/>
          </w:tcPr>
          <w:p w14:paraId="6F507C5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DBEE810"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1FD996F0"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02F9125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7E9B90" w14:textId="77777777" w:rsidR="000826F2" w:rsidRDefault="000826F2">
            <w:pPr>
              <w:jc w:val="center"/>
              <w:rPr>
                <w:rFonts w:ascii="Arial" w:hAnsi="Arial" w:cs="Arial"/>
                <w:color w:val="000000"/>
                <w:sz w:val="20"/>
                <w:szCs w:val="20"/>
              </w:rPr>
            </w:pPr>
            <w:r>
              <w:rPr>
                <w:rFonts w:ascii="Arial" w:hAnsi="Arial" w:cs="Arial"/>
                <w:color w:val="000000"/>
                <w:sz w:val="20"/>
                <w:szCs w:val="20"/>
              </w:rPr>
              <w:t>82.  </w:t>
            </w:r>
          </w:p>
        </w:tc>
        <w:tc>
          <w:tcPr>
            <w:tcW w:w="4940" w:type="dxa"/>
            <w:tcBorders>
              <w:top w:val="nil"/>
              <w:left w:val="nil"/>
              <w:bottom w:val="single" w:sz="4" w:space="0" w:color="auto"/>
              <w:right w:val="single" w:sz="4" w:space="0" w:color="auto"/>
            </w:tcBorders>
            <w:shd w:val="clear" w:color="000000" w:fill="FFFFFF"/>
            <w:vAlign w:val="center"/>
            <w:hideMark/>
          </w:tcPr>
          <w:p w14:paraId="1922AD45" w14:textId="77777777" w:rsidR="000826F2" w:rsidRDefault="000826F2">
            <w:pPr>
              <w:rPr>
                <w:rFonts w:ascii="Arial" w:hAnsi="Arial" w:cs="Arial"/>
                <w:color w:val="000000"/>
                <w:sz w:val="20"/>
                <w:szCs w:val="20"/>
              </w:rPr>
            </w:pPr>
            <w:r>
              <w:rPr>
                <w:rFonts w:ascii="Arial" w:hAnsi="Arial" w:cs="Arial"/>
                <w:color w:val="000000"/>
                <w:sz w:val="20"/>
                <w:szCs w:val="20"/>
              </w:rPr>
              <w:t>Kineta zbiorcza PCV fi 315/160 mm</w:t>
            </w:r>
          </w:p>
        </w:tc>
        <w:tc>
          <w:tcPr>
            <w:tcW w:w="1180" w:type="dxa"/>
            <w:tcBorders>
              <w:top w:val="nil"/>
              <w:left w:val="nil"/>
              <w:bottom w:val="single" w:sz="4" w:space="0" w:color="auto"/>
              <w:right w:val="single" w:sz="4" w:space="0" w:color="auto"/>
            </w:tcBorders>
            <w:shd w:val="clear" w:color="000000" w:fill="FFFFFF"/>
            <w:vAlign w:val="center"/>
            <w:hideMark/>
          </w:tcPr>
          <w:p w14:paraId="625DEE4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88A2AAD"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7793FA5F"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BFBA0B0"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404E05" w14:textId="77777777" w:rsidR="000826F2" w:rsidRDefault="000826F2">
            <w:pPr>
              <w:jc w:val="center"/>
              <w:rPr>
                <w:rFonts w:ascii="Arial" w:hAnsi="Arial" w:cs="Arial"/>
                <w:color w:val="000000"/>
                <w:sz w:val="20"/>
                <w:szCs w:val="20"/>
              </w:rPr>
            </w:pPr>
            <w:r>
              <w:rPr>
                <w:rFonts w:ascii="Arial" w:hAnsi="Arial" w:cs="Arial"/>
                <w:color w:val="000000"/>
                <w:sz w:val="20"/>
                <w:szCs w:val="20"/>
              </w:rPr>
              <w:t>83.  </w:t>
            </w:r>
          </w:p>
        </w:tc>
        <w:tc>
          <w:tcPr>
            <w:tcW w:w="4940" w:type="dxa"/>
            <w:tcBorders>
              <w:top w:val="nil"/>
              <w:left w:val="nil"/>
              <w:bottom w:val="single" w:sz="4" w:space="0" w:color="auto"/>
              <w:right w:val="single" w:sz="4" w:space="0" w:color="auto"/>
            </w:tcBorders>
            <w:shd w:val="clear" w:color="000000" w:fill="FFFFFF"/>
            <w:vAlign w:val="center"/>
            <w:hideMark/>
          </w:tcPr>
          <w:p w14:paraId="45FDF02F" w14:textId="77777777" w:rsidR="000826F2" w:rsidRDefault="000826F2">
            <w:pPr>
              <w:rPr>
                <w:rFonts w:ascii="Arial" w:hAnsi="Arial" w:cs="Arial"/>
                <w:color w:val="000000"/>
                <w:sz w:val="20"/>
                <w:szCs w:val="20"/>
              </w:rPr>
            </w:pPr>
            <w:r>
              <w:rPr>
                <w:rFonts w:ascii="Arial" w:hAnsi="Arial" w:cs="Arial"/>
                <w:color w:val="000000"/>
                <w:sz w:val="20"/>
                <w:szCs w:val="20"/>
              </w:rPr>
              <w:t>Kineta zbiorcza PCV fi 315/200 mm</w:t>
            </w:r>
          </w:p>
        </w:tc>
        <w:tc>
          <w:tcPr>
            <w:tcW w:w="1180" w:type="dxa"/>
            <w:tcBorders>
              <w:top w:val="nil"/>
              <w:left w:val="nil"/>
              <w:bottom w:val="single" w:sz="4" w:space="0" w:color="auto"/>
              <w:right w:val="single" w:sz="4" w:space="0" w:color="auto"/>
            </w:tcBorders>
            <w:shd w:val="clear" w:color="000000" w:fill="FFFFFF"/>
            <w:vAlign w:val="center"/>
            <w:hideMark/>
          </w:tcPr>
          <w:p w14:paraId="39F407C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61DC1D4F" w14:textId="77777777" w:rsidR="000826F2" w:rsidRDefault="000826F2">
            <w:pPr>
              <w:jc w:val="center"/>
              <w:rPr>
                <w:rFonts w:ascii="Arial" w:hAnsi="Arial" w:cs="Arial"/>
                <w:color w:val="000000"/>
                <w:sz w:val="20"/>
                <w:szCs w:val="20"/>
              </w:rPr>
            </w:pPr>
            <w:r>
              <w:rPr>
                <w:rFonts w:ascii="Arial" w:hAnsi="Arial" w:cs="Arial"/>
                <w:color w:val="000000"/>
                <w:sz w:val="20"/>
                <w:szCs w:val="20"/>
              </w:rPr>
              <w:t>10</w:t>
            </w:r>
          </w:p>
        </w:tc>
        <w:tc>
          <w:tcPr>
            <w:tcW w:w="1540" w:type="dxa"/>
            <w:tcBorders>
              <w:top w:val="nil"/>
              <w:left w:val="nil"/>
              <w:bottom w:val="single" w:sz="4" w:space="0" w:color="auto"/>
              <w:right w:val="single" w:sz="4" w:space="0" w:color="auto"/>
            </w:tcBorders>
            <w:shd w:val="clear" w:color="000000" w:fill="FFFFFF"/>
            <w:vAlign w:val="center"/>
            <w:hideMark/>
          </w:tcPr>
          <w:p w14:paraId="545D57BC"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1304B3B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F504E2A" w14:textId="77777777" w:rsidR="000826F2" w:rsidRDefault="000826F2">
            <w:pPr>
              <w:jc w:val="center"/>
              <w:rPr>
                <w:rFonts w:ascii="Arial" w:hAnsi="Arial" w:cs="Arial"/>
                <w:color w:val="000000"/>
                <w:sz w:val="20"/>
                <w:szCs w:val="20"/>
              </w:rPr>
            </w:pPr>
            <w:r>
              <w:rPr>
                <w:rFonts w:ascii="Arial" w:hAnsi="Arial" w:cs="Arial"/>
                <w:color w:val="000000"/>
                <w:sz w:val="20"/>
                <w:szCs w:val="20"/>
              </w:rPr>
              <w:t>84.  </w:t>
            </w:r>
          </w:p>
        </w:tc>
        <w:tc>
          <w:tcPr>
            <w:tcW w:w="4940" w:type="dxa"/>
            <w:tcBorders>
              <w:top w:val="nil"/>
              <w:left w:val="nil"/>
              <w:bottom w:val="single" w:sz="4" w:space="0" w:color="auto"/>
              <w:right w:val="single" w:sz="4" w:space="0" w:color="auto"/>
            </w:tcBorders>
            <w:shd w:val="clear" w:color="000000" w:fill="FFFFFF"/>
            <w:vAlign w:val="center"/>
            <w:hideMark/>
          </w:tcPr>
          <w:p w14:paraId="66D36D02" w14:textId="77777777" w:rsidR="000826F2" w:rsidRDefault="000826F2">
            <w:pPr>
              <w:rPr>
                <w:rFonts w:ascii="Arial" w:hAnsi="Arial" w:cs="Arial"/>
                <w:color w:val="000000"/>
                <w:sz w:val="20"/>
                <w:szCs w:val="20"/>
              </w:rPr>
            </w:pPr>
            <w:r>
              <w:rPr>
                <w:rFonts w:ascii="Arial" w:hAnsi="Arial" w:cs="Arial"/>
                <w:color w:val="000000"/>
                <w:sz w:val="20"/>
                <w:szCs w:val="20"/>
              </w:rPr>
              <w:t>Kineta zbiorcza PCV fi 425/160 mm</w:t>
            </w:r>
          </w:p>
        </w:tc>
        <w:tc>
          <w:tcPr>
            <w:tcW w:w="1180" w:type="dxa"/>
            <w:tcBorders>
              <w:top w:val="nil"/>
              <w:left w:val="nil"/>
              <w:bottom w:val="single" w:sz="4" w:space="0" w:color="auto"/>
              <w:right w:val="single" w:sz="4" w:space="0" w:color="auto"/>
            </w:tcBorders>
            <w:shd w:val="clear" w:color="000000" w:fill="FFFFFF"/>
            <w:vAlign w:val="center"/>
            <w:hideMark/>
          </w:tcPr>
          <w:p w14:paraId="5809D811"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CB2E510"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460A44F8"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735F05E1"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7024BD" w14:textId="77777777" w:rsidR="000826F2" w:rsidRDefault="000826F2">
            <w:pPr>
              <w:jc w:val="center"/>
              <w:rPr>
                <w:rFonts w:ascii="Arial" w:hAnsi="Arial" w:cs="Arial"/>
                <w:color w:val="000000"/>
                <w:sz w:val="20"/>
                <w:szCs w:val="20"/>
              </w:rPr>
            </w:pPr>
            <w:r>
              <w:rPr>
                <w:rFonts w:ascii="Arial" w:hAnsi="Arial" w:cs="Arial"/>
                <w:color w:val="000000"/>
                <w:sz w:val="20"/>
                <w:szCs w:val="20"/>
              </w:rPr>
              <w:t>85.  </w:t>
            </w:r>
          </w:p>
        </w:tc>
        <w:tc>
          <w:tcPr>
            <w:tcW w:w="4940" w:type="dxa"/>
            <w:tcBorders>
              <w:top w:val="nil"/>
              <w:left w:val="nil"/>
              <w:bottom w:val="single" w:sz="4" w:space="0" w:color="auto"/>
              <w:right w:val="single" w:sz="4" w:space="0" w:color="auto"/>
            </w:tcBorders>
            <w:shd w:val="clear" w:color="000000" w:fill="FFFFFF"/>
            <w:vAlign w:val="center"/>
            <w:hideMark/>
          </w:tcPr>
          <w:p w14:paraId="073E40A7" w14:textId="77777777" w:rsidR="000826F2" w:rsidRDefault="000826F2">
            <w:pPr>
              <w:rPr>
                <w:rFonts w:ascii="Arial" w:hAnsi="Arial" w:cs="Arial"/>
                <w:color w:val="000000"/>
                <w:sz w:val="20"/>
                <w:szCs w:val="20"/>
              </w:rPr>
            </w:pPr>
            <w:r>
              <w:rPr>
                <w:rFonts w:ascii="Arial" w:hAnsi="Arial" w:cs="Arial"/>
                <w:color w:val="000000"/>
                <w:sz w:val="20"/>
                <w:szCs w:val="20"/>
              </w:rPr>
              <w:t>Kineta zbiorcza PCV fi 425/200 mm</w:t>
            </w:r>
          </w:p>
        </w:tc>
        <w:tc>
          <w:tcPr>
            <w:tcW w:w="1180" w:type="dxa"/>
            <w:tcBorders>
              <w:top w:val="nil"/>
              <w:left w:val="nil"/>
              <w:bottom w:val="single" w:sz="4" w:space="0" w:color="auto"/>
              <w:right w:val="single" w:sz="4" w:space="0" w:color="auto"/>
            </w:tcBorders>
            <w:shd w:val="clear" w:color="000000" w:fill="FFFFFF"/>
            <w:vAlign w:val="center"/>
            <w:hideMark/>
          </w:tcPr>
          <w:p w14:paraId="7A42FFE9"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7608527"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4CE11E95"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A320D2A"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F717B15" w14:textId="77777777" w:rsidR="000826F2" w:rsidRDefault="000826F2">
            <w:pPr>
              <w:jc w:val="center"/>
              <w:rPr>
                <w:rFonts w:ascii="Arial" w:hAnsi="Arial" w:cs="Arial"/>
                <w:color w:val="000000"/>
                <w:sz w:val="20"/>
                <w:szCs w:val="20"/>
              </w:rPr>
            </w:pPr>
            <w:r>
              <w:rPr>
                <w:rFonts w:ascii="Arial" w:hAnsi="Arial" w:cs="Arial"/>
                <w:color w:val="000000"/>
                <w:sz w:val="20"/>
                <w:szCs w:val="20"/>
              </w:rPr>
              <w:t>86.  </w:t>
            </w:r>
          </w:p>
        </w:tc>
        <w:tc>
          <w:tcPr>
            <w:tcW w:w="4940" w:type="dxa"/>
            <w:tcBorders>
              <w:top w:val="nil"/>
              <w:left w:val="nil"/>
              <w:bottom w:val="single" w:sz="4" w:space="0" w:color="auto"/>
              <w:right w:val="single" w:sz="4" w:space="0" w:color="auto"/>
            </w:tcBorders>
            <w:shd w:val="clear" w:color="000000" w:fill="FFFFFF"/>
            <w:vAlign w:val="center"/>
            <w:hideMark/>
          </w:tcPr>
          <w:p w14:paraId="5F8B8F4C" w14:textId="77777777" w:rsidR="000826F2" w:rsidRDefault="000826F2">
            <w:pPr>
              <w:rPr>
                <w:rFonts w:ascii="Arial" w:hAnsi="Arial" w:cs="Arial"/>
                <w:color w:val="000000"/>
                <w:sz w:val="20"/>
                <w:szCs w:val="20"/>
              </w:rPr>
            </w:pPr>
            <w:r>
              <w:rPr>
                <w:rFonts w:ascii="Arial" w:hAnsi="Arial" w:cs="Arial"/>
                <w:color w:val="000000"/>
                <w:sz w:val="20"/>
                <w:szCs w:val="20"/>
              </w:rPr>
              <w:t>Kineta przelotowa PCV fi 315/200 mm</w:t>
            </w:r>
          </w:p>
        </w:tc>
        <w:tc>
          <w:tcPr>
            <w:tcW w:w="1180" w:type="dxa"/>
            <w:tcBorders>
              <w:top w:val="nil"/>
              <w:left w:val="nil"/>
              <w:bottom w:val="single" w:sz="4" w:space="0" w:color="auto"/>
              <w:right w:val="single" w:sz="4" w:space="0" w:color="auto"/>
            </w:tcBorders>
            <w:shd w:val="clear" w:color="000000" w:fill="FFFFFF"/>
            <w:vAlign w:val="center"/>
            <w:hideMark/>
          </w:tcPr>
          <w:p w14:paraId="08053912"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4B6B0E94"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651B0F97"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4F591FA6"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2FE105" w14:textId="77777777" w:rsidR="000826F2" w:rsidRDefault="000826F2">
            <w:pPr>
              <w:jc w:val="center"/>
              <w:rPr>
                <w:rFonts w:ascii="Arial" w:hAnsi="Arial" w:cs="Arial"/>
                <w:color w:val="000000"/>
                <w:sz w:val="20"/>
                <w:szCs w:val="20"/>
              </w:rPr>
            </w:pPr>
            <w:r>
              <w:rPr>
                <w:rFonts w:ascii="Arial" w:hAnsi="Arial" w:cs="Arial"/>
                <w:color w:val="000000"/>
                <w:sz w:val="20"/>
                <w:szCs w:val="20"/>
              </w:rPr>
              <w:t>87.  </w:t>
            </w:r>
          </w:p>
        </w:tc>
        <w:tc>
          <w:tcPr>
            <w:tcW w:w="4940" w:type="dxa"/>
            <w:tcBorders>
              <w:top w:val="nil"/>
              <w:left w:val="nil"/>
              <w:bottom w:val="single" w:sz="4" w:space="0" w:color="auto"/>
              <w:right w:val="single" w:sz="4" w:space="0" w:color="auto"/>
            </w:tcBorders>
            <w:shd w:val="clear" w:color="000000" w:fill="FFFFFF"/>
            <w:vAlign w:val="center"/>
            <w:hideMark/>
          </w:tcPr>
          <w:p w14:paraId="40D851B6" w14:textId="77777777" w:rsidR="000826F2" w:rsidRDefault="000826F2">
            <w:pPr>
              <w:rPr>
                <w:rFonts w:ascii="Arial" w:hAnsi="Arial" w:cs="Arial"/>
                <w:color w:val="000000"/>
                <w:sz w:val="20"/>
                <w:szCs w:val="20"/>
              </w:rPr>
            </w:pPr>
            <w:r>
              <w:rPr>
                <w:rFonts w:ascii="Arial" w:hAnsi="Arial" w:cs="Arial"/>
                <w:color w:val="000000"/>
                <w:sz w:val="20"/>
                <w:szCs w:val="20"/>
              </w:rPr>
              <w:t>Kineta przelotowa PCV fi 315/160 mm</w:t>
            </w:r>
          </w:p>
        </w:tc>
        <w:tc>
          <w:tcPr>
            <w:tcW w:w="1180" w:type="dxa"/>
            <w:tcBorders>
              <w:top w:val="nil"/>
              <w:left w:val="nil"/>
              <w:bottom w:val="single" w:sz="4" w:space="0" w:color="auto"/>
              <w:right w:val="single" w:sz="4" w:space="0" w:color="auto"/>
            </w:tcBorders>
            <w:shd w:val="clear" w:color="000000" w:fill="FFFFFF"/>
            <w:vAlign w:val="center"/>
            <w:hideMark/>
          </w:tcPr>
          <w:p w14:paraId="45C3853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8DB51FE" w14:textId="77777777" w:rsidR="000826F2" w:rsidRDefault="000826F2">
            <w:pPr>
              <w:jc w:val="center"/>
              <w:rPr>
                <w:rFonts w:ascii="Arial" w:hAnsi="Arial" w:cs="Arial"/>
                <w:color w:val="000000"/>
                <w:sz w:val="20"/>
                <w:szCs w:val="20"/>
              </w:rPr>
            </w:pPr>
            <w:r>
              <w:rPr>
                <w:rFonts w:ascii="Arial" w:hAnsi="Arial" w:cs="Arial"/>
                <w:color w:val="000000"/>
                <w:sz w:val="20"/>
                <w:szCs w:val="20"/>
              </w:rPr>
              <w:t>15</w:t>
            </w:r>
          </w:p>
        </w:tc>
        <w:tc>
          <w:tcPr>
            <w:tcW w:w="1540" w:type="dxa"/>
            <w:tcBorders>
              <w:top w:val="nil"/>
              <w:left w:val="nil"/>
              <w:bottom w:val="single" w:sz="4" w:space="0" w:color="auto"/>
              <w:right w:val="single" w:sz="4" w:space="0" w:color="auto"/>
            </w:tcBorders>
            <w:shd w:val="clear" w:color="000000" w:fill="FFFFFF"/>
            <w:vAlign w:val="center"/>
            <w:hideMark/>
          </w:tcPr>
          <w:p w14:paraId="10E57F81"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364CDBC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200E74" w14:textId="77777777" w:rsidR="000826F2" w:rsidRDefault="000826F2">
            <w:pPr>
              <w:jc w:val="center"/>
              <w:rPr>
                <w:rFonts w:ascii="Arial" w:hAnsi="Arial" w:cs="Arial"/>
                <w:color w:val="000000"/>
                <w:sz w:val="20"/>
                <w:szCs w:val="20"/>
              </w:rPr>
            </w:pPr>
            <w:r>
              <w:rPr>
                <w:rFonts w:ascii="Arial" w:hAnsi="Arial" w:cs="Arial"/>
                <w:color w:val="000000"/>
                <w:sz w:val="20"/>
                <w:szCs w:val="20"/>
              </w:rPr>
              <w:t>88.  </w:t>
            </w:r>
          </w:p>
        </w:tc>
        <w:tc>
          <w:tcPr>
            <w:tcW w:w="4940" w:type="dxa"/>
            <w:tcBorders>
              <w:top w:val="nil"/>
              <w:left w:val="nil"/>
              <w:bottom w:val="single" w:sz="4" w:space="0" w:color="auto"/>
              <w:right w:val="single" w:sz="4" w:space="0" w:color="auto"/>
            </w:tcBorders>
            <w:shd w:val="clear" w:color="000000" w:fill="FFFFFF"/>
            <w:vAlign w:val="center"/>
            <w:hideMark/>
          </w:tcPr>
          <w:p w14:paraId="4DD7483D" w14:textId="77777777" w:rsidR="000826F2" w:rsidRDefault="000826F2">
            <w:pPr>
              <w:rPr>
                <w:rFonts w:ascii="Arial" w:hAnsi="Arial" w:cs="Arial"/>
                <w:color w:val="000000"/>
                <w:sz w:val="20"/>
                <w:szCs w:val="20"/>
              </w:rPr>
            </w:pPr>
            <w:r>
              <w:rPr>
                <w:rFonts w:ascii="Arial" w:hAnsi="Arial" w:cs="Arial"/>
                <w:color w:val="000000"/>
                <w:sz w:val="20"/>
                <w:szCs w:val="20"/>
              </w:rPr>
              <w:t>Kineta przelotowa PCV fi 425/200 mm</w:t>
            </w:r>
          </w:p>
        </w:tc>
        <w:tc>
          <w:tcPr>
            <w:tcW w:w="1180" w:type="dxa"/>
            <w:tcBorders>
              <w:top w:val="nil"/>
              <w:left w:val="nil"/>
              <w:bottom w:val="single" w:sz="4" w:space="0" w:color="auto"/>
              <w:right w:val="single" w:sz="4" w:space="0" w:color="auto"/>
            </w:tcBorders>
            <w:shd w:val="clear" w:color="000000" w:fill="FFFFFF"/>
            <w:vAlign w:val="center"/>
            <w:hideMark/>
          </w:tcPr>
          <w:p w14:paraId="56FB2CAB"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7CED7429"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3C8E3325"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4E3794C"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98F448" w14:textId="77777777" w:rsidR="000826F2" w:rsidRDefault="000826F2">
            <w:pPr>
              <w:jc w:val="center"/>
              <w:rPr>
                <w:rFonts w:ascii="Arial" w:hAnsi="Arial" w:cs="Arial"/>
                <w:color w:val="000000"/>
                <w:sz w:val="20"/>
                <w:szCs w:val="20"/>
              </w:rPr>
            </w:pPr>
            <w:r>
              <w:rPr>
                <w:rFonts w:ascii="Arial" w:hAnsi="Arial" w:cs="Arial"/>
                <w:color w:val="000000"/>
                <w:sz w:val="20"/>
                <w:szCs w:val="20"/>
              </w:rPr>
              <w:t>89.  </w:t>
            </w:r>
          </w:p>
        </w:tc>
        <w:tc>
          <w:tcPr>
            <w:tcW w:w="4940" w:type="dxa"/>
            <w:tcBorders>
              <w:top w:val="nil"/>
              <w:left w:val="nil"/>
              <w:bottom w:val="single" w:sz="4" w:space="0" w:color="auto"/>
              <w:right w:val="single" w:sz="4" w:space="0" w:color="auto"/>
            </w:tcBorders>
            <w:shd w:val="clear" w:color="000000" w:fill="FFFFFF"/>
            <w:vAlign w:val="center"/>
            <w:hideMark/>
          </w:tcPr>
          <w:p w14:paraId="2FE03976" w14:textId="77777777" w:rsidR="000826F2" w:rsidRDefault="000826F2">
            <w:pPr>
              <w:rPr>
                <w:rFonts w:ascii="Arial" w:hAnsi="Arial" w:cs="Arial"/>
                <w:color w:val="000000"/>
                <w:sz w:val="20"/>
                <w:szCs w:val="20"/>
              </w:rPr>
            </w:pPr>
            <w:r>
              <w:rPr>
                <w:rFonts w:ascii="Arial" w:hAnsi="Arial" w:cs="Arial"/>
                <w:color w:val="000000"/>
                <w:sz w:val="20"/>
                <w:szCs w:val="20"/>
              </w:rPr>
              <w:t>Skrzynka PEHD do zasuwy duża, pokrywa żeliwo</w:t>
            </w:r>
          </w:p>
        </w:tc>
        <w:tc>
          <w:tcPr>
            <w:tcW w:w="1180" w:type="dxa"/>
            <w:tcBorders>
              <w:top w:val="nil"/>
              <w:left w:val="nil"/>
              <w:bottom w:val="single" w:sz="4" w:space="0" w:color="auto"/>
              <w:right w:val="single" w:sz="4" w:space="0" w:color="auto"/>
            </w:tcBorders>
            <w:shd w:val="clear" w:color="000000" w:fill="FFFFFF"/>
            <w:vAlign w:val="center"/>
            <w:hideMark/>
          </w:tcPr>
          <w:p w14:paraId="48092C6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22F9184D" w14:textId="77777777" w:rsidR="000826F2" w:rsidRDefault="000826F2">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14:paraId="4926143E"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37794C1B"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B12C3B" w14:textId="77777777" w:rsidR="000826F2" w:rsidRDefault="000826F2">
            <w:pPr>
              <w:jc w:val="center"/>
              <w:rPr>
                <w:rFonts w:ascii="Arial" w:hAnsi="Arial" w:cs="Arial"/>
                <w:color w:val="000000"/>
                <w:sz w:val="20"/>
                <w:szCs w:val="20"/>
              </w:rPr>
            </w:pPr>
            <w:r>
              <w:rPr>
                <w:rFonts w:ascii="Arial" w:hAnsi="Arial" w:cs="Arial"/>
                <w:color w:val="000000"/>
                <w:sz w:val="20"/>
                <w:szCs w:val="20"/>
              </w:rPr>
              <w:t>90.  </w:t>
            </w:r>
          </w:p>
        </w:tc>
        <w:tc>
          <w:tcPr>
            <w:tcW w:w="4940" w:type="dxa"/>
            <w:tcBorders>
              <w:top w:val="nil"/>
              <w:left w:val="nil"/>
              <w:bottom w:val="single" w:sz="4" w:space="0" w:color="auto"/>
              <w:right w:val="single" w:sz="4" w:space="0" w:color="auto"/>
            </w:tcBorders>
            <w:shd w:val="clear" w:color="000000" w:fill="FFFFFF"/>
            <w:vAlign w:val="center"/>
            <w:hideMark/>
          </w:tcPr>
          <w:p w14:paraId="68FAA22E" w14:textId="77777777" w:rsidR="000826F2" w:rsidRDefault="000826F2">
            <w:pPr>
              <w:rPr>
                <w:rFonts w:ascii="Arial" w:hAnsi="Arial" w:cs="Arial"/>
                <w:color w:val="000000"/>
                <w:sz w:val="20"/>
                <w:szCs w:val="20"/>
              </w:rPr>
            </w:pPr>
            <w:r>
              <w:rPr>
                <w:rFonts w:ascii="Arial" w:hAnsi="Arial" w:cs="Arial"/>
                <w:color w:val="000000"/>
                <w:sz w:val="20"/>
                <w:szCs w:val="20"/>
              </w:rPr>
              <w:t>Skrzynka żeliwna hydrantowa</w:t>
            </w:r>
          </w:p>
        </w:tc>
        <w:tc>
          <w:tcPr>
            <w:tcW w:w="1180" w:type="dxa"/>
            <w:tcBorders>
              <w:top w:val="nil"/>
              <w:left w:val="nil"/>
              <w:bottom w:val="single" w:sz="4" w:space="0" w:color="auto"/>
              <w:right w:val="single" w:sz="4" w:space="0" w:color="auto"/>
            </w:tcBorders>
            <w:shd w:val="clear" w:color="000000" w:fill="FFFFFF"/>
            <w:vAlign w:val="center"/>
            <w:hideMark/>
          </w:tcPr>
          <w:p w14:paraId="722CBB3D"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39180F04" w14:textId="77777777" w:rsidR="000826F2" w:rsidRDefault="000826F2">
            <w:pPr>
              <w:jc w:val="center"/>
              <w:rPr>
                <w:rFonts w:ascii="Arial" w:hAnsi="Arial" w:cs="Arial"/>
                <w:color w:val="000000"/>
                <w:sz w:val="20"/>
                <w:szCs w:val="20"/>
              </w:rPr>
            </w:pPr>
            <w:r>
              <w:rPr>
                <w:rFonts w:ascii="Arial" w:hAnsi="Arial"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14:paraId="6B04F008"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6ADE068F"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69828C" w14:textId="77777777" w:rsidR="000826F2" w:rsidRDefault="000826F2">
            <w:pPr>
              <w:jc w:val="center"/>
              <w:rPr>
                <w:rFonts w:ascii="Arial" w:hAnsi="Arial" w:cs="Arial"/>
                <w:color w:val="000000"/>
                <w:sz w:val="20"/>
                <w:szCs w:val="20"/>
              </w:rPr>
            </w:pPr>
            <w:r>
              <w:rPr>
                <w:rFonts w:ascii="Arial" w:hAnsi="Arial" w:cs="Arial"/>
                <w:color w:val="000000"/>
                <w:sz w:val="20"/>
                <w:szCs w:val="20"/>
              </w:rPr>
              <w:t>91.  </w:t>
            </w:r>
          </w:p>
        </w:tc>
        <w:tc>
          <w:tcPr>
            <w:tcW w:w="4940" w:type="dxa"/>
            <w:tcBorders>
              <w:top w:val="nil"/>
              <w:left w:val="nil"/>
              <w:bottom w:val="single" w:sz="4" w:space="0" w:color="auto"/>
              <w:right w:val="single" w:sz="4" w:space="0" w:color="auto"/>
            </w:tcBorders>
            <w:shd w:val="clear" w:color="000000" w:fill="FFFFFF"/>
            <w:vAlign w:val="center"/>
            <w:hideMark/>
          </w:tcPr>
          <w:p w14:paraId="41C20D6D" w14:textId="77777777" w:rsidR="000826F2" w:rsidRDefault="000826F2">
            <w:pPr>
              <w:rPr>
                <w:rFonts w:ascii="Arial" w:hAnsi="Arial" w:cs="Arial"/>
                <w:color w:val="000000"/>
                <w:sz w:val="20"/>
                <w:szCs w:val="20"/>
              </w:rPr>
            </w:pPr>
            <w:r>
              <w:rPr>
                <w:rFonts w:ascii="Arial" w:hAnsi="Arial" w:cs="Arial"/>
                <w:color w:val="000000"/>
                <w:sz w:val="20"/>
                <w:szCs w:val="20"/>
              </w:rPr>
              <w:t xml:space="preserve">Skrzynka żeliwna do zasuwy duża </w:t>
            </w:r>
          </w:p>
        </w:tc>
        <w:tc>
          <w:tcPr>
            <w:tcW w:w="1180" w:type="dxa"/>
            <w:tcBorders>
              <w:top w:val="nil"/>
              <w:left w:val="nil"/>
              <w:bottom w:val="single" w:sz="4" w:space="0" w:color="auto"/>
              <w:right w:val="single" w:sz="4" w:space="0" w:color="auto"/>
            </w:tcBorders>
            <w:shd w:val="clear" w:color="000000" w:fill="FFFFFF"/>
            <w:vAlign w:val="center"/>
            <w:hideMark/>
          </w:tcPr>
          <w:p w14:paraId="4C89DCE6"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5FEC3646" w14:textId="77777777" w:rsidR="000826F2" w:rsidRDefault="000826F2">
            <w:pPr>
              <w:jc w:val="center"/>
              <w:rPr>
                <w:rFonts w:ascii="Arial" w:hAnsi="Arial" w:cs="Arial"/>
                <w:color w:val="000000"/>
                <w:sz w:val="20"/>
                <w:szCs w:val="20"/>
              </w:rPr>
            </w:pPr>
            <w:r>
              <w:rPr>
                <w:rFonts w:ascii="Arial" w:hAnsi="Arial"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14:paraId="03EB09A7"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4AF2985"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AE934F" w14:textId="77777777" w:rsidR="000826F2" w:rsidRDefault="000826F2">
            <w:pPr>
              <w:jc w:val="center"/>
              <w:rPr>
                <w:rFonts w:ascii="Arial" w:hAnsi="Arial" w:cs="Arial"/>
                <w:color w:val="000000"/>
                <w:sz w:val="20"/>
                <w:szCs w:val="20"/>
              </w:rPr>
            </w:pPr>
            <w:r>
              <w:rPr>
                <w:rFonts w:ascii="Arial" w:hAnsi="Arial" w:cs="Arial"/>
                <w:color w:val="000000"/>
                <w:sz w:val="20"/>
                <w:szCs w:val="20"/>
              </w:rPr>
              <w:t>92.  </w:t>
            </w:r>
          </w:p>
        </w:tc>
        <w:tc>
          <w:tcPr>
            <w:tcW w:w="4940" w:type="dxa"/>
            <w:tcBorders>
              <w:top w:val="nil"/>
              <w:left w:val="nil"/>
              <w:bottom w:val="single" w:sz="4" w:space="0" w:color="auto"/>
              <w:right w:val="single" w:sz="4" w:space="0" w:color="auto"/>
            </w:tcBorders>
            <w:shd w:val="clear" w:color="000000" w:fill="FFFFFF"/>
            <w:vAlign w:val="center"/>
            <w:hideMark/>
          </w:tcPr>
          <w:p w14:paraId="5E56252C" w14:textId="77777777" w:rsidR="000826F2" w:rsidRDefault="000826F2">
            <w:pPr>
              <w:rPr>
                <w:rFonts w:ascii="Arial" w:hAnsi="Arial" w:cs="Arial"/>
                <w:color w:val="000000"/>
                <w:sz w:val="20"/>
                <w:szCs w:val="20"/>
              </w:rPr>
            </w:pPr>
            <w:r>
              <w:rPr>
                <w:rFonts w:ascii="Arial" w:hAnsi="Arial" w:cs="Arial"/>
                <w:color w:val="000000"/>
                <w:sz w:val="20"/>
                <w:szCs w:val="20"/>
              </w:rPr>
              <w:t xml:space="preserve">Hydrant podziemny DN 80, czerwony, 8 </w:t>
            </w:r>
            <w:proofErr w:type="spellStart"/>
            <w:r>
              <w:rPr>
                <w:rFonts w:ascii="Arial" w:hAnsi="Arial" w:cs="Arial"/>
                <w:color w:val="000000"/>
                <w:sz w:val="20"/>
                <w:szCs w:val="20"/>
              </w:rPr>
              <w:t>otw</w:t>
            </w:r>
            <w:proofErr w:type="spellEnd"/>
            <w:r>
              <w:rPr>
                <w:rFonts w:ascii="Arial" w:hAnsi="Arial" w:cs="Arial"/>
                <w:color w:val="000000"/>
                <w:sz w:val="20"/>
                <w:szCs w:val="20"/>
              </w:rPr>
              <w:t>.</w:t>
            </w:r>
          </w:p>
        </w:tc>
        <w:tc>
          <w:tcPr>
            <w:tcW w:w="1180" w:type="dxa"/>
            <w:tcBorders>
              <w:top w:val="nil"/>
              <w:left w:val="nil"/>
              <w:bottom w:val="single" w:sz="4" w:space="0" w:color="auto"/>
              <w:right w:val="single" w:sz="4" w:space="0" w:color="auto"/>
            </w:tcBorders>
            <w:shd w:val="clear" w:color="000000" w:fill="FFFFFF"/>
            <w:vAlign w:val="center"/>
            <w:hideMark/>
          </w:tcPr>
          <w:p w14:paraId="29DD0345"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ED33254"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273E8633"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480887C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D8A8BB" w14:textId="77777777" w:rsidR="000826F2" w:rsidRDefault="000826F2">
            <w:pPr>
              <w:jc w:val="center"/>
              <w:rPr>
                <w:rFonts w:ascii="Arial" w:hAnsi="Arial" w:cs="Arial"/>
                <w:color w:val="000000"/>
                <w:sz w:val="20"/>
                <w:szCs w:val="20"/>
              </w:rPr>
            </w:pPr>
            <w:r>
              <w:rPr>
                <w:rFonts w:ascii="Arial" w:hAnsi="Arial" w:cs="Arial"/>
                <w:color w:val="000000"/>
                <w:sz w:val="20"/>
                <w:szCs w:val="20"/>
              </w:rPr>
              <w:t>93.  </w:t>
            </w:r>
          </w:p>
        </w:tc>
        <w:tc>
          <w:tcPr>
            <w:tcW w:w="4940" w:type="dxa"/>
            <w:tcBorders>
              <w:top w:val="nil"/>
              <w:left w:val="nil"/>
              <w:bottom w:val="single" w:sz="4" w:space="0" w:color="auto"/>
              <w:right w:val="single" w:sz="4" w:space="0" w:color="auto"/>
            </w:tcBorders>
            <w:shd w:val="clear" w:color="000000" w:fill="FFFFFF"/>
            <w:vAlign w:val="center"/>
            <w:hideMark/>
          </w:tcPr>
          <w:p w14:paraId="08CE10D6" w14:textId="77777777" w:rsidR="000826F2" w:rsidRDefault="000826F2">
            <w:pPr>
              <w:rPr>
                <w:rFonts w:ascii="Arial" w:hAnsi="Arial" w:cs="Arial"/>
                <w:color w:val="000000"/>
                <w:sz w:val="20"/>
                <w:szCs w:val="20"/>
              </w:rPr>
            </w:pPr>
            <w:r>
              <w:rPr>
                <w:rFonts w:ascii="Arial" w:hAnsi="Arial" w:cs="Arial"/>
                <w:color w:val="000000"/>
                <w:sz w:val="20"/>
                <w:szCs w:val="20"/>
              </w:rPr>
              <w:t xml:space="preserve">Hydrant nadziemny DN 80, czerwony, 8 </w:t>
            </w:r>
            <w:proofErr w:type="spellStart"/>
            <w:r>
              <w:rPr>
                <w:rFonts w:ascii="Arial" w:hAnsi="Arial" w:cs="Arial"/>
                <w:color w:val="000000"/>
                <w:sz w:val="20"/>
                <w:szCs w:val="20"/>
              </w:rPr>
              <w:t>otw</w:t>
            </w:r>
            <w:proofErr w:type="spellEnd"/>
            <w:r>
              <w:rPr>
                <w:rFonts w:ascii="Arial" w:hAnsi="Arial" w:cs="Arial"/>
                <w:color w:val="000000"/>
                <w:sz w:val="20"/>
                <w:szCs w:val="20"/>
              </w:rPr>
              <w:t>., H=2150</w:t>
            </w:r>
          </w:p>
        </w:tc>
        <w:tc>
          <w:tcPr>
            <w:tcW w:w="1180" w:type="dxa"/>
            <w:tcBorders>
              <w:top w:val="nil"/>
              <w:left w:val="nil"/>
              <w:bottom w:val="single" w:sz="4" w:space="0" w:color="auto"/>
              <w:right w:val="single" w:sz="4" w:space="0" w:color="auto"/>
            </w:tcBorders>
            <w:shd w:val="clear" w:color="000000" w:fill="FFFFFF"/>
            <w:vAlign w:val="center"/>
            <w:hideMark/>
          </w:tcPr>
          <w:p w14:paraId="6468A1CE"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1D14414B" w14:textId="77777777" w:rsidR="000826F2" w:rsidRDefault="000826F2">
            <w:pPr>
              <w:jc w:val="center"/>
              <w:rPr>
                <w:rFonts w:ascii="Arial" w:hAnsi="Arial" w:cs="Arial"/>
                <w:color w:val="000000"/>
                <w:sz w:val="20"/>
                <w:szCs w:val="20"/>
              </w:rPr>
            </w:pPr>
            <w:r>
              <w:rPr>
                <w:rFonts w:ascii="Arial" w:hAnsi="Arial" w:cs="Arial"/>
                <w:color w:val="000000"/>
                <w:sz w:val="20"/>
                <w:szCs w:val="20"/>
              </w:rPr>
              <w:t>15</w:t>
            </w:r>
          </w:p>
        </w:tc>
        <w:tc>
          <w:tcPr>
            <w:tcW w:w="1540" w:type="dxa"/>
            <w:tcBorders>
              <w:top w:val="nil"/>
              <w:left w:val="nil"/>
              <w:bottom w:val="single" w:sz="4" w:space="0" w:color="auto"/>
              <w:right w:val="single" w:sz="4" w:space="0" w:color="auto"/>
            </w:tcBorders>
            <w:shd w:val="clear" w:color="000000" w:fill="FFFFFF"/>
            <w:vAlign w:val="center"/>
            <w:hideMark/>
          </w:tcPr>
          <w:p w14:paraId="2D198B7A"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r w:rsidR="000826F2" w14:paraId="216EA0E4"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4CFF69" w14:textId="77777777" w:rsidR="000826F2" w:rsidRDefault="000826F2">
            <w:pPr>
              <w:jc w:val="center"/>
              <w:rPr>
                <w:rFonts w:ascii="Arial" w:hAnsi="Arial" w:cs="Arial"/>
                <w:color w:val="000000"/>
                <w:sz w:val="20"/>
                <w:szCs w:val="20"/>
              </w:rPr>
            </w:pPr>
            <w:r>
              <w:rPr>
                <w:rFonts w:ascii="Arial" w:hAnsi="Arial" w:cs="Arial"/>
                <w:color w:val="000000"/>
                <w:sz w:val="20"/>
                <w:szCs w:val="20"/>
              </w:rPr>
              <w:t>94.  </w:t>
            </w:r>
          </w:p>
        </w:tc>
        <w:tc>
          <w:tcPr>
            <w:tcW w:w="4940" w:type="dxa"/>
            <w:tcBorders>
              <w:top w:val="nil"/>
              <w:left w:val="nil"/>
              <w:bottom w:val="single" w:sz="4" w:space="0" w:color="auto"/>
              <w:right w:val="single" w:sz="4" w:space="0" w:color="auto"/>
            </w:tcBorders>
            <w:shd w:val="clear" w:color="000000" w:fill="FFFFFF"/>
            <w:vAlign w:val="center"/>
            <w:hideMark/>
          </w:tcPr>
          <w:p w14:paraId="46EF2221" w14:textId="77777777" w:rsidR="000826F2" w:rsidRDefault="000826F2">
            <w:pPr>
              <w:rPr>
                <w:rFonts w:ascii="Arial" w:hAnsi="Arial" w:cs="Arial"/>
                <w:color w:val="000000"/>
                <w:sz w:val="20"/>
                <w:szCs w:val="20"/>
              </w:rPr>
            </w:pPr>
            <w:r>
              <w:rPr>
                <w:rFonts w:ascii="Arial" w:hAnsi="Arial" w:cs="Arial"/>
                <w:color w:val="000000"/>
                <w:sz w:val="20"/>
                <w:szCs w:val="20"/>
              </w:rPr>
              <w:t xml:space="preserve">Rura PE DN 50x3,0 </w:t>
            </w:r>
            <w:proofErr w:type="spellStart"/>
            <w:r>
              <w:rPr>
                <w:rFonts w:ascii="Arial" w:hAnsi="Arial" w:cs="Arial"/>
                <w:color w:val="000000"/>
                <w:sz w:val="20"/>
                <w:szCs w:val="20"/>
              </w:rPr>
              <w:t>kanal</w:t>
            </w:r>
            <w:proofErr w:type="spellEnd"/>
            <w:r>
              <w:rPr>
                <w:rFonts w:ascii="Arial" w:hAnsi="Arial" w:cs="Arial"/>
                <w:color w:val="000000"/>
                <w:sz w:val="20"/>
                <w:szCs w:val="20"/>
              </w:rPr>
              <w:t>. (zielona)</w:t>
            </w:r>
          </w:p>
        </w:tc>
        <w:tc>
          <w:tcPr>
            <w:tcW w:w="1180" w:type="dxa"/>
            <w:tcBorders>
              <w:top w:val="nil"/>
              <w:left w:val="nil"/>
              <w:bottom w:val="single" w:sz="4" w:space="0" w:color="auto"/>
              <w:right w:val="single" w:sz="4" w:space="0" w:color="auto"/>
            </w:tcBorders>
            <w:shd w:val="clear" w:color="000000" w:fill="FFFFFF"/>
            <w:vAlign w:val="center"/>
            <w:hideMark/>
          </w:tcPr>
          <w:p w14:paraId="5EFD34A9"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2DA2E15" w14:textId="77777777" w:rsidR="000826F2" w:rsidRDefault="000826F2">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auto"/>
              <w:right w:val="single" w:sz="4" w:space="0" w:color="auto"/>
            </w:tcBorders>
            <w:shd w:val="clear" w:color="000000" w:fill="FFFFFF"/>
            <w:vAlign w:val="center"/>
            <w:hideMark/>
          </w:tcPr>
          <w:p w14:paraId="7726AAAD"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E185922"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C1F0FFD" w14:textId="77777777" w:rsidR="000826F2" w:rsidRDefault="000826F2">
            <w:pPr>
              <w:jc w:val="center"/>
              <w:rPr>
                <w:rFonts w:ascii="Arial" w:hAnsi="Arial" w:cs="Arial"/>
                <w:color w:val="000000"/>
                <w:sz w:val="20"/>
                <w:szCs w:val="20"/>
              </w:rPr>
            </w:pPr>
            <w:r>
              <w:rPr>
                <w:rFonts w:ascii="Arial" w:hAnsi="Arial" w:cs="Arial"/>
                <w:color w:val="000000"/>
                <w:sz w:val="20"/>
                <w:szCs w:val="20"/>
              </w:rPr>
              <w:t>95.  </w:t>
            </w:r>
          </w:p>
        </w:tc>
        <w:tc>
          <w:tcPr>
            <w:tcW w:w="4940" w:type="dxa"/>
            <w:tcBorders>
              <w:top w:val="nil"/>
              <w:left w:val="nil"/>
              <w:bottom w:val="single" w:sz="4" w:space="0" w:color="auto"/>
              <w:right w:val="single" w:sz="4" w:space="0" w:color="auto"/>
            </w:tcBorders>
            <w:shd w:val="clear" w:color="000000" w:fill="FFFFFF"/>
            <w:vAlign w:val="center"/>
            <w:hideMark/>
          </w:tcPr>
          <w:p w14:paraId="3EB5297D" w14:textId="77777777" w:rsidR="000826F2" w:rsidRDefault="000826F2">
            <w:pPr>
              <w:rPr>
                <w:rFonts w:ascii="Arial" w:hAnsi="Arial" w:cs="Arial"/>
                <w:color w:val="000000"/>
                <w:sz w:val="20"/>
                <w:szCs w:val="20"/>
              </w:rPr>
            </w:pPr>
            <w:r>
              <w:rPr>
                <w:rFonts w:ascii="Arial" w:hAnsi="Arial" w:cs="Arial"/>
                <w:color w:val="000000"/>
                <w:sz w:val="20"/>
                <w:szCs w:val="20"/>
              </w:rPr>
              <w:t xml:space="preserve">Rura PE DN 63x3,8 </w:t>
            </w:r>
            <w:proofErr w:type="spellStart"/>
            <w:r>
              <w:rPr>
                <w:rFonts w:ascii="Arial" w:hAnsi="Arial" w:cs="Arial"/>
                <w:color w:val="000000"/>
                <w:sz w:val="20"/>
                <w:szCs w:val="20"/>
              </w:rPr>
              <w:t>kanal</w:t>
            </w:r>
            <w:proofErr w:type="spellEnd"/>
            <w:r>
              <w:rPr>
                <w:rFonts w:ascii="Arial" w:hAnsi="Arial" w:cs="Arial"/>
                <w:color w:val="000000"/>
                <w:sz w:val="20"/>
                <w:szCs w:val="20"/>
              </w:rPr>
              <w:t>. (zielona)</w:t>
            </w:r>
          </w:p>
        </w:tc>
        <w:tc>
          <w:tcPr>
            <w:tcW w:w="1180" w:type="dxa"/>
            <w:tcBorders>
              <w:top w:val="nil"/>
              <w:left w:val="nil"/>
              <w:bottom w:val="single" w:sz="4" w:space="0" w:color="auto"/>
              <w:right w:val="single" w:sz="4" w:space="0" w:color="auto"/>
            </w:tcBorders>
            <w:shd w:val="clear" w:color="000000" w:fill="FFFFFF"/>
            <w:vAlign w:val="center"/>
            <w:hideMark/>
          </w:tcPr>
          <w:p w14:paraId="47056C50"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61912FA" w14:textId="77777777" w:rsidR="000826F2" w:rsidRDefault="000826F2">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14:paraId="7AF9D975"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503B06C7"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206276" w14:textId="77777777" w:rsidR="000826F2" w:rsidRDefault="000826F2">
            <w:pPr>
              <w:jc w:val="center"/>
              <w:rPr>
                <w:rFonts w:ascii="Arial" w:hAnsi="Arial" w:cs="Arial"/>
                <w:color w:val="000000"/>
                <w:sz w:val="20"/>
                <w:szCs w:val="20"/>
              </w:rPr>
            </w:pPr>
            <w:r>
              <w:rPr>
                <w:rFonts w:ascii="Arial" w:hAnsi="Arial" w:cs="Arial"/>
                <w:color w:val="000000"/>
                <w:sz w:val="20"/>
                <w:szCs w:val="20"/>
              </w:rPr>
              <w:t>96.  </w:t>
            </w:r>
          </w:p>
        </w:tc>
        <w:tc>
          <w:tcPr>
            <w:tcW w:w="4940" w:type="dxa"/>
            <w:tcBorders>
              <w:top w:val="nil"/>
              <w:left w:val="nil"/>
              <w:bottom w:val="single" w:sz="4" w:space="0" w:color="auto"/>
              <w:right w:val="single" w:sz="4" w:space="0" w:color="auto"/>
            </w:tcBorders>
            <w:shd w:val="clear" w:color="000000" w:fill="FFFFFF"/>
            <w:vAlign w:val="center"/>
            <w:hideMark/>
          </w:tcPr>
          <w:p w14:paraId="606E4565" w14:textId="77777777" w:rsidR="000826F2" w:rsidRDefault="000826F2">
            <w:pPr>
              <w:rPr>
                <w:rFonts w:ascii="Arial" w:hAnsi="Arial" w:cs="Arial"/>
                <w:color w:val="000000"/>
                <w:sz w:val="20"/>
                <w:szCs w:val="20"/>
              </w:rPr>
            </w:pPr>
            <w:r>
              <w:rPr>
                <w:rFonts w:ascii="Arial" w:hAnsi="Arial" w:cs="Arial"/>
                <w:color w:val="000000"/>
                <w:sz w:val="20"/>
                <w:szCs w:val="20"/>
              </w:rPr>
              <w:t xml:space="preserve">Rura PE DN 75x4,5 </w:t>
            </w:r>
            <w:proofErr w:type="spellStart"/>
            <w:r>
              <w:rPr>
                <w:rFonts w:ascii="Arial" w:hAnsi="Arial" w:cs="Arial"/>
                <w:color w:val="000000"/>
                <w:sz w:val="20"/>
                <w:szCs w:val="20"/>
              </w:rPr>
              <w:t>kanal</w:t>
            </w:r>
            <w:proofErr w:type="spellEnd"/>
            <w:r>
              <w:rPr>
                <w:rFonts w:ascii="Arial" w:hAnsi="Arial" w:cs="Arial"/>
                <w:color w:val="000000"/>
                <w:sz w:val="20"/>
                <w:szCs w:val="20"/>
              </w:rPr>
              <w:t>. (zielona)</w:t>
            </w:r>
          </w:p>
        </w:tc>
        <w:tc>
          <w:tcPr>
            <w:tcW w:w="1180" w:type="dxa"/>
            <w:tcBorders>
              <w:top w:val="nil"/>
              <w:left w:val="nil"/>
              <w:bottom w:val="single" w:sz="4" w:space="0" w:color="auto"/>
              <w:right w:val="single" w:sz="4" w:space="0" w:color="auto"/>
            </w:tcBorders>
            <w:shd w:val="clear" w:color="000000" w:fill="FFFFFF"/>
            <w:vAlign w:val="center"/>
            <w:hideMark/>
          </w:tcPr>
          <w:p w14:paraId="01692F8D" w14:textId="77777777" w:rsidR="000826F2" w:rsidRDefault="000826F2">
            <w:pPr>
              <w:jc w:val="center"/>
              <w:rPr>
                <w:rFonts w:ascii="Arial" w:hAnsi="Arial" w:cs="Arial"/>
                <w:color w:val="000000"/>
                <w:sz w:val="20"/>
                <w:szCs w:val="20"/>
              </w:rPr>
            </w:pPr>
            <w:proofErr w:type="spellStart"/>
            <w:r>
              <w:rPr>
                <w:rFonts w:ascii="Arial" w:hAnsi="Arial" w:cs="Arial"/>
                <w:color w:val="000000"/>
                <w:sz w:val="20"/>
                <w:szCs w:val="20"/>
              </w:rPr>
              <w:t>mb</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B51F15D" w14:textId="77777777" w:rsidR="000826F2" w:rsidRDefault="000826F2">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14:paraId="51A55F04" w14:textId="77777777" w:rsidR="000826F2" w:rsidRDefault="000826F2">
            <w:pPr>
              <w:jc w:val="center"/>
              <w:rPr>
                <w:rFonts w:ascii="Arial" w:hAnsi="Arial" w:cs="Arial"/>
                <w:color w:val="000000"/>
                <w:sz w:val="20"/>
                <w:szCs w:val="20"/>
              </w:rPr>
            </w:pPr>
            <w:r>
              <w:rPr>
                <w:rFonts w:ascii="Arial" w:hAnsi="Arial" w:cs="Arial"/>
                <w:color w:val="000000"/>
                <w:sz w:val="20"/>
                <w:szCs w:val="20"/>
              </w:rPr>
              <w:t>kanalizacja</w:t>
            </w:r>
          </w:p>
        </w:tc>
      </w:tr>
      <w:tr w:rsidR="000826F2" w14:paraId="687E278D" w14:textId="77777777" w:rsidTr="000826F2">
        <w:trPr>
          <w:trHeight w:val="31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7FD078" w14:textId="77777777" w:rsidR="000826F2" w:rsidRDefault="000826F2">
            <w:pPr>
              <w:jc w:val="center"/>
              <w:rPr>
                <w:rFonts w:ascii="Arial" w:hAnsi="Arial" w:cs="Arial"/>
                <w:color w:val="000000"/>
                <w:sz w:val="20"/>
                <w:szCs w:val="20"/>
              </w:rPr>
            </w:pPr>
            <w:r>
              <w:rPr>
                <w:rFonts w:ascii="Arial" w:hAnsi="Arial" w:cs="Arial"/>
                <w:color w:val="000000"/>
                <w:sz w:val="20"/>
                <w:szCs w:val="20"/>
              </w:rPr>
              <w:t>97.  </w:t>
            </w:r>
          </w:p>
        </w:tc>
        <w:tc>
          <w:tcPr>
            <w:tcW w:w="4940" w:type="dxa"/>
            <w:tcBorders>
              <w:top w:val="nil"/>
              <w:left w:val="nil"/>
              <w:bottom w:val="single" w:sz="4" w:space="0" w:color="auto"/>
              <w:right w:val="single" w:sz="4" w:space="0" w:color="auto"/>
            </w:tcBorders>
            <w:shd w:val="clear" w:color="000000" w:fill="FFFFFF"/>
            <w:vAlign w:val="center"/>
            <w:hideMark/>
          </w:tcPr>
          <w:p w14:paraId="596D4CB5" w14:textId="77777777" w:rsidR="000826F2" w:rsidRDefault="000826F2">
            <w:pPr>
              <w:rPr>
                <w:rFonts w:ascii="Arial" w:hAnsi="Arial" w:cs="Arial"/>
                <w:color w:val="000000"/>
                <w:sz w:val="20"/>
                <w:szCs w:val="20"/>
              </w:rPr>
            </w:pPr>
            <w:r>
              <w:rPr>
                <w:rFonts w:ascii="Arial" w:hAnsi="Arial" w:cs="Arial"/>
                <w:color w:val="000000"/>
                <w:sz w:val="20"/>
                <w:szCs w:val="20"/>
              </w:rPr>
              <w:t>Studnia wodomierzowa PE DN500 termoizolacyjna</w:t>
            </w:r>
          </w:p>
        </w:tc>
        <w:tc>
          <w:tcPr>
            <w:tcW w:w="1180" w:type="dxa"/>
            <w:tcBorders>
              <w:top w:val="nil"/>
              <w:left w:val="nil"/>
              <w:bottom w:val="single" w:sz="4" w:space="0" w:color="auto"/>
              <w:right w:val="single" w:sz="4" w:space="0" w:color="auto"/>
            </w:tcBorders>
            <w:shd w:val="clear" w:color="000000" w:fill="FFFFFF"/>
            <w:vAlign w:val="center"/>
            <w:hideMark/>
          </w:tcPr>
          <w:p w14:paraId="51248FAC" w14:textId="77777777" w:rsidR="000826F2" w:rsidRDefault="000826F2">
            <w:pPr>
              <w:jc w:val="center"/>
              <w:rPr>
                <w:rFonts w:ascii="Arial" w:hAnsi="Arial" w:cs="Arial"/>
                <w:color w:val="000000"/>
                <w:sz w:val="20"/>
                <w:szCs w:val="20"/>
              </w:rPr>
            </w:pPr>
            <w:r>
              <w:rPr>
                <w:rFonts w:ascii="Arial" w:hAnsi="Arial" w:cs="Arial"/>
                <w:color w:val="000000"/>
                <w:sz w:val="20"/>
                <w:szCs w:val="20"/>
              </w:rPr>
              <w:t>szt.</w:t>
            </w:r>
          </w:p>
        </w:tc>
        <w:tc>
          <w:tcPr>
            <w:tcW w:w="760" w:type="dxa"/>
            <w:tcBorders>
              <w:top w:val="nil"/>
              <w:left w:val="nil"/>
              <w:bottom w:val="single" w:sz="4" w:space="0" w:color="auto"/>
              <w:right w:val="single" w:sz="4" w:space="0" w:color="auto"/>
            </w:tcBorders>
            <w:shd w:val="clear" w:color="000000" w:fill="FFFFFF"/>
            <w:vAlign w:val="center"/>
            <w:hideMark/>
          </w:tcPr>
          <w:p w14:paraId="02A8A41D" w14:textId="77777777" w:rsidR="000826F2" w:rsidRDefault="000826F2">
            <w:pPr>
              <w:jc w:val="center"/>
              <w:rPr>
                <w:rFonts w:ascii="Arial" w:hAnsi="Arial" w:cs="Arial"/>
                <w:color w:val="000000"/>
                <w:sz w:val="20"/>
                <w:szCs w:val="20"/>
              </w:rPr>
            </w:pPr>
            <w:r>
              <w:rPr>
                <w:rFonts w:ascii="Arial" w:hAnsi="Arial" w:cs="Arial"/>
                <w:color w:val="000000"/>
                <w:sz w:val="20"/>
                <w:szCs w:val="20"/>
              </w:rPr>
              <w:t>5</w:t>
            </w:r>
          </w:p>
        </w:tc>
        <w:tc>
          <w:tcPr>
            <w:tcW w:w="1540" w:type="dxa"/>
            <w:tcBorders>
              <w:top w:val="nil"/>
              <w:left w:val="nil"/>
              <w:bottom w:val="single" w:sz="4" w:space="0" w:color="auto"/>
              <w:right w:val="single" w:sz="4" w:space="0" w:color="auto"/>
            </w:tcBorders>
            <w:shd w:val="clear" w:color="000000" w:fill="FFFFFF"/>
            <w:vAlign w:val="center"/>
            <w:hideMark/>
          </w:tcPr>
          <w:p w14:paraId="1AAC8BDC" w14:textId="77777777" w:rsidR="000826F2" w:rsidRDefault="000826F2">
            <w:pPr>
              <w:jc w:val="center"/>
              <w:rPr>
                <w:rFonts w:ascii="Arial" w:hAnsi="Arial" w:cs="Arial"/>
                <w:color w:val="000000"/>
                <w:sz w:val="20"/>
                <w:szCs w:val="20"/>
              </w:rPr>
            </w:pPr>
            <w:r>
              <w:rPr>
                <w:rFonts w:ascii="Arial" w:hAnsi="Arial" w:cs="Arial"/>
                <w:color w:val="000000"/>
                <w:sz w:val="20"/>
                <w:szCs w:val="20"/>
              </w:rPr>
              <w:t>woda</w:t>
            </w:r>
          </w:p>
        </w:tc>
      </w:tr>
    </w:tbl>
    <w:p w14:paraId="026633D8" w14:textId="25DFA84F" w:rsidR="006F5B01" w:rsidRDefault="006F5B01" w:rsidP="006F5B01">
      <w:pPr>
        <w:pStyle w:val="Tekstpodstawowywcity"/>
        <w:ind w:left="567"/>
        <w:jc w:val="both"/>
        <w:rPr>
          <w:rFonts w:ascii="Arial" w:hAnsi="Arial" w:cs="Arial"/>
          <w:color w:val="000000" w:themeColor="text1"/>
          <w:sz w:val="20"/>
          <w:szCs w:val="20"/>
        </w:rPr>
      </w:pPr>
    </w:p>
    <w:p w14:paraId="10489314" w14:textId="4B3F2F78" w:rsidR="006F5B01" w:rsidRDefault="006F5B01" w:rsidP="006F5B01">
      <w:pPr>
        <w:pStyle w:val="Tekstpodstawowywcity"/>
        <w:ind w:left="567"/>
        <w:jc w:val="both"/>
        <w:rPr>
          <w:rFonts w:ascii="Arial" w:hAnsi="Arial" w:cs="Arial"/>
          <w:color w:val="000000" w:themeColor="text1"/>
          <w:sz w:val="20"/>
          <w:szCs w:val="20"/>
        </w:rPr>
      </w:pPr>
    </w:p>
    <w:p w14:paraId="3F56A4FB" w14:textId="18634337" w:rsidR="00A74BC5" w:rsidRPr="006F5B01" w:rsidRDefault="00A74BC5" w:rsidP="006F5B01">
      <w:pPr>
        <w:pStyle w:val="Tekstpodstawowywcity"/>
        <w:numPr>
          <w:ilvl w:val="0"/>
          <w:numId w:val="12"/>
        </w:numPr>
        <w:jc w:val="both"/>
        <w:rPr>
          <w:rFonts w:ascii="Arial" w:hAnsi="Arial" w:cs="Arial"/>
          <w:color w:val="000000" w:themeColor="text1"/>
          <w:sz w:val="20"/>
          <w:szCs w:val="20"/>
        </w:rPr>
      </w:pPr>
      <w:r w:rsidRPr="006F5B01">
        <w:rPr>
          <w:rFonts w:ascii="Arial" w:hAnsi="Arial" w:cs="Arial"/>
          <w:color w:val="000000" w:themeColor="text1"/>
          <w:sz w:val="20"/>
          <w:szCs w:val="20"/>
        </w:rPr>
        <w:lastRenderedPageBreak/>
        <w:t>Dla elementów do budowy sieci wodociągowych przyjmuje się klasę materiału PE RC 100 SDR 17 PN 10.</w:t>
      </w:r>
    </w:p>
    <w:p w14:paraId="7A041655" w14:textId="4375C205" w:rsidR="00A74BC5" w:rsidRPr="00A74BC5" w:rsidRDefault="00A74BC5" w:rsidP="006F5B01">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Elementy do budowy kanalizacji muszą posiadać klasę materiału </w:t>
      </w:r>
      <w:r w:rsidR="006F5B01">
        <w:rPr>
          <w:rFonts w:ascii="Arial" w:hAnsi="Arial" w:cs="Arial"/>
          <w:color w:val="000000" w:themeColor="text1"/>
          <w:sz w:val="20"/>
          <w:szCs w:val="20"/>
        </w:rPr>
        <w:t>PVC</w:t>
      </w:r>
      <w:r w:rsidRPr="00A74BC5">
        <w:rPr>
          <w:rFonts w:ascii="Arial" w:hAnsi="Arial" w:cs="Arial"/>
          <w:color w:val="000000" w:themeColor="text1"/>
          <w:sz w:val="20"/>
          <w:szCs w:val="20"/>
        </w:rPr>
        <w:t xml:space="preserve"> typ średni (SN 4) lita.</w:t>
      </w:r>
    </w:p>
    <w:p w14:paraId="09D9C354" w14:textId="23EE964A" w:rsidR="00A74BC5" w:rsidRPr="00A74BC5" w:rsidRDefault="00A74BC5" w:rsidP="006F5B01">
      <w:pPr>
        <w:pStyle w:val="Tekstpodstawowywcity"/>
        <w:numPr>
          <w:ilvl w:val="0"/>
          <w:numId w:val="12"/>
        </w:numPr>
        <w:jc w:val="both"/>
        <w:rPr>
          <w:rFonts w:ascii="Arial" w:hAnsi="Arial" w:cs="Arial"/>
          <w:color w:val="000000" w:themeColor="text1"/>
          <w:sz w:val="20"/>
          <w:szCs w:val="20"/>
        </w:rPr>
      </w:pPr>
      <w:r w:rsidRPr="00A74BC5">
        <w:rPr>
          <w:rFonts w:ascii="Arial" w:hAnsi="Arial" w:cs="Arial"/>
          <w:color w:val="000000" w:themeColor="text1"/>
          <w:sz w:val="20"/>
          <w:szCs w:val="20"/>
        </w:rPr>
        <w:t>Wszystkie elementy powinny pochodzić od jednego producenta i być wzajemnie kompatybilne.</w:t>
      </w:r>
      <w:r w:rsidR="00E30E2D">
        <w:rPr>
          <w:rFonts w:ascii="Arial" w:hAnsi="Arial" w:cs="Arial"/>
          <w:color w:val="000000" w:themeColor="text1"/>
          <w:sz w:val="20"/>
          <w:szCs w:val="20"/>
        </w:rPr>
        <w:t xml:space="preserve"> Z wyłączeniem hydrantów, skrzynek</w:t>
      </w:r>
      <w:r w:rsidR="00854F57">
        <w:rPr>
          <w:rFonts w:ascii="Arial" w:hAnsi="Arial" w:cs="Arial"/>
          <w:color w:val="000000" w:themeColor="text1"/>
          <w:sz w:val="20"/>
          <w:szCs w:val="20"/>
        </w:rPr>
        <w:t xml:space="preserve"> </w:t>
      </w:r>
      <w:r w:rsidR="00E30E2D">
        <w:rPr>
          <w:rFonts w:ascii="Arial" w:hAnsi="Arial" w:cs="Arial"/>
          <w:color w:val="000000" w:themeColor="text1"/>
          <w:sz w:val="20"/>
          <w:szCs w:val="20"/>
        </w:rPr>
        <w:t>do zas</w:t>
      </w:r>
      <w:r w:rsidR="00854F57">
        <w:rPr>
          <w:rFonts w:ascii="Arial" w:hAnsi="Arial" w:cs="Arial"/>
          <w:color w:val="000000" w:themeColor="text1"/>
          <w:sz w:val="20"/>
          <w:szCs w:val="20"/>
        </w:rPr>
        <w:t>u</w:t>
      </w:r>
      <w:r w:rsidR="00E30E2D">
        <w:rPr>
          <w:rFonts w:ascii="Arial" w:hAnsi="Arial" w:cs="Arial"/>
          <w:color w:val="000000" w:themeColor="text1"/>
          <w:sz w:val="20"/>
          <w:szCs w:val="20"/>
        </w:rPr>
        <w:t>w i studni wodomierzowych, które mogą być dostarczone od innego producenta</w:t>
      </w:r>
      <w:r w:rsidR="00854F57">
        <w:rPr>
          <w:rFonts w:ascii="Arial" w:hAnsi="Arial" w:cs="Arial"/>
          <w:color w:val="000000" w:themeColor="text1"/>
          <w:sz w:val="20"/>
          <w:szCs w:val="20"/>
        </w:rPr>
        <w:t>.</w:t>
      </w:r>
    </w:p>
    <w:p w14:paraId="02271827" w14:textId="77777777" w:rsidR="00A74BC5" w:rsidRPr="00A74BC5" w:rsidRDefault="00A74BC5" w:rsidP="00A74BC5">
      <w:pPr>
        <w:keepNext/>
        <w:spacing w:before="120" w:after="120"/>
        <w:jc w:val="both"/>
        <w:rPr>
          <w:rFonts w:ascii="Arial" w:hAnsi="Arial" w:cs="Arial"/>
          <w:color w:val="000000" w:themeColor="text1"/>
          <w:sz w:val="20"/>
          <w:szCs w:val="20"/>
        </w:rPr>
      </w:pPr>
      <w:r w:rsidRPr="00A74BC5">
        <w:rPr>
          <w:rFonts w:ascii="Arial" w:hAnsi="Arial" w:cs="Arial"/>
          <w:b/>
          <w:bCs/>
          <w:color w:val="000000" w:themeColor="text1"/>
          <w:sz w:val="20"/>
          <w:szCs w:val="20"/>
        </w:rPr>
        <w:t>8. Warunki dostawy:</w:t>
      </w:r>
    </w:p>
    <w:p w14:paraId="30D65135" w14:textId="77777777" w:rsidR="00A74BC5" w:rsidRPr="00A74BC5" w:rsidRDefault="00A74BC5" w:rsidP="0056753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1) Dostawy następować będą sukcesywnie, wg zapotrzebowania i zamówienia zamawiającego o wartości jednej dostawy nie mniejszej niż 500,00 zł, do magazynu centralnego </w:t>
      </w:r>
      <w:proofErr w:type="spellStart"/>
      <w:r w:rsidRPr="00A74BC5">
        <w:rPr>
          <w:rFonts w:ascii="Arial" w:hAnsi="Arial" w:cs="Arial"/>
          <w:color w:val="000000" w:themeColor="text1"/>
          <w:sz w:val="20"/>
          <w:szCs w:val="20"/>
        </w:rPr>
        <w:t>MZWiK</w:t>
      </w:r>
      <w:proofErr w:type="spellEnd"/>
      <w:r w:rsidRPr="00A74BC5">
        <w:rPr>
          <w:rFonts w:ascii="Arial" w:hAnsi="Arial" w:cs="Arial"/>
          <w:color w:val="000000" w:themeColor="text1"/>
          <w:sz w:val="20"/>
          <w:szCs w:val="20"/>
        </w:rPr>
        <w:t xml:space="preserve"> Sp. z </w:t>
      </w:r>
      <w:proofErr w:type="spellStart"/>
      <w:r w:rsidRPr="00A74BC5">
        <w:rPr>
          <w:rFonts w:ascii="Arial" w:hAnsi="Arial" w:cs="Arial"/>
          <w:color w:val="000000" w:themeColor="text1"/>
          <w:sz w:val="20"/>
          <w:szCs w:val="20"/>
        </w:rPr>
        <w:t>o.o</w:t>
      </w:r>
      <w:proofErr w:type="spellEnd"/>
      <w:r w:rsidRPr="00A74BC5">
        <w:rPr>
          <w:rFonts w:ascii="Arial" w:hAnsi="Arial" w:cs="Arial"/>
          <w:color w:val="000000" w:themeColor="text1"/>
          <w:sz w:val="20"/>
          <w:szCs w:val="20"/>
        </w:rPr>
        <w:t xml:space="preserve"> w Kętach, przy ul. Św. M. Kolbe 25A, w godzinach 7.00 – 14.00;</w:t>
      </w:r>
    </w:p>
    <w:p w14:paraId="28F62B36"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2) Dostawy następować będą w ciągu 24 godzin od otrzymania zamówienia od zamawiającego;</w:t>
      </w:r>
    </w:p>
    <w:p w14:paraId="06E46FA4"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3) Wykonawca dostarcza poszczególne partie wyrobów na własny koszt do miejsca wskazanego w pkt. 1; </w:t>
      </w:r>
    </w:p>
    <w:p w14:paraId="049BA2D3"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4) zamawiający zastrzega sobie prawo do rezygnacji z całości zamówienia w przypadku nie spełnienia wymagań technicznych.</w:t>
      </w:r>
    </w:p>
    <w:p w14:paraId="61C22DA0"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5) zamawiający zastrzega sobie prawo niewykorzystania całej kwoty zamówienia bez podania przyczyny;</w:t>
      </w:r>
    </w:p>
    <w:p w14:paraId="715D3D12"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6) przy fakturowaniu dostaw należy stosować nazewnictwo zgodnie z ofertą; </w:t>
      </w:r>
    </w:p>
    <w:p w14:paraId="20FCD599"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7) na fakturze należy podawać numer umowy.</w:t>
      </w:r>
    </w:p>
    <w:p w14:paraId="1E9B2461" w14:textId="77777777" w:rsidR="00A74BC5" w:rsidRPr="00A74BC5" w:rsidRDefault="00A74BC5" w:rsidP="00A74BC5">
      <w:pPr>
        <w:jc w:val="both"/>
        <w:rPr>
          <w:rFonts w:ascii="Arial" w:hAnsi="Arial" w:cs="Arial"/>
          <w:color w:val="000000" w:themeColor="text1"/>
          <w:sz w:val="20"/>
          <w:szCs w:val="20"/>
        </w:rPr>
      </w:pPr>
    </w:p>
    <w:p w14:paraId="40CF4FE4"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9. Warunki gwarancji:</w:t>
      </w:r>
    </w:p>
    <w:p w14:paraId="6C38AF93"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1) na dostarczane wyroby wykonawca zobowiązany jest udzielić gwarancji jakości. Wymagany minimalny okres udzielanej gwarancji jakości wynosi: 36 miesięcy liczony od dnia podpisania protokołu odbioru każdej partii zamówienia. W ofercie należy podać oferowany – lecz nie krótszy niż 36 miesięcy oraz nie dłuższy niż 120 miesięcy – okres udzielanej gwarancji jakości na przedmiot zamówienia;</w:t>
      </w:r>
    </w:p>
    <w:p w14:paraId="07D65519" w14:textId="77777777" w:rsidR="00A74BC5" w:rsidRPr="00A74BC5" w:rsidRDefault="00A74BC5" w:rsidP="00A74BC5">
      <w:pPr>
        <w:jc w:val="both"/>
        <w:rPr>
          <w:rFonts w:ascii="Arial" w:hAnsi="Arial" w:cs="Arial"/>
          <w:color w:val="000000" w:themeColor="text1"/>
          <w:sz w:val="20"/>
          <w:szCs w:val="20"/>
        </w:rPr>
      </w:pPr>
    </w:p>
    <w:p w14:paraId="448B53C8" w14:textId="77777777" w:rsidR="00A74BC5" w:rsidRPr="00A74BC5" w:rsidRDefault="00A74BC5" w:rsidP="00A74BC5">
      <w:pPr>
        <w:keepNext/>
        <w:spacing w:before="120" w:after="120"/>
        <w:jc w:val="both"/>
        <w:rPr>
          <w:rFonts w:ascii="Arial" w:hAnsi="Arial" w:cs="Arial"/>
          <w:color w:val="000000" w:themeColor="text1"/>
          <w:sz w:val="20"/>
          <w:szCs w:val="20"/>
        </w:rPr>
      </w:pPr>
      <w:r w:rsidRPr="00A74BC5">
        <w:rPr>
          <w:rFonts w:ascii="Arial" w:hAnsi="Arial" w:cs="Arial"/>
          <w:b/>
          <w:bCs/>
          <w:color w:val="000000" w:themeColor="text1"/>
          <w:sz w:val="20"/>
          <w:szCs w:val="20"/>
        </w:rPr>
        <w:t>10. Normy związane z przedmiotem zamówienia (numer normy i nazwa)</w:t>
      </w:r>
    </w:p>
    <w:p w14:paraId="301A063C" w14:textId="7AABC3D9"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1) wszystkie materiały, wyroby i systemy zastosowane do budowy sieci wodociągowej, powinny być zgodne </w:t>
      </w:r>
      <w:r w:rsidR="001A3512">
        <w:rPr>
          <w:rFonts w:ascii="Arial" w:hAnsi="Arial" w:cs="Arial"/>
          <w:color w:val="000000" w:themeColor="text1"/>
          <w:sz w:val="20"/>
          <w:szCs w:val="20"/>
        </w:rPr>
        <w:br/>
      </w:r>
      <w:r w:rsidRPr="00A74BC5">
        <w:rPr>
          <w:rFonts w:ascii="Arial" w:hAnsi="Arial" w:cs="Arial"/>
          <w:color w:val="000000" w:themeColor="text1"/>
          <w:sz w:val="20"/>
          <w:szCs w:val="20"/>
        </w:rPr>
        <w:t>z odpowiednimi Polskimi Normami (PN i PN-EN);</w:t>
      </w:r>
    </w:p>
    <w:p w14:paraId="716DF8D2"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2) wyroby, dla których nie ustanowiono Polskiej Normy lub wyroby, których właściwości użytkowe, odnoszące się do wymagań podstawowych, różnią się od właściwości określonych w Polskiej Normie winny posiadać aprobatę techniczną, wydaną zgodnie z obowiązującymi przepisami;</w:t>
      </w:r>
    </w:p>
    <w:p w14:paraId="22EF8601"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3) dla materiałów i wyrobów z zakresu inżynierii sanitarnej należy uzyskać pozytywną opinię Państwowego Zakładu Higieny, 00-791 Warszawa, ul. Chocimska 24 – dla elementów i urządzeń przeznaczonych do produkcji oraz kontaktu z wodą pitną;</w:t>
      </w:r>
    </w:p>
    <w:p w14:paraId="59F495A0"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4) dla wyrobów stosowanych do budowy sieci wodociągowej wymagany jest certyfikat ISO 9001 lub 9002;</w:t>
      </w:r>
    </w:p>
    <w:p w14:paraId="171CFCFC" w14:textId="508BA51A" w:rsid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5) dostawca winien </w:t>
      </w:r>
      <w:r w:rsidR="007A1680">
        <w:rPr>
          <w:rFonts w:ascii="Arial" w:hAnsi="Arial" w:cs="Arial"/>
          <w:color w:val="000000" w:themeColor="text1"/>
          <w:sz w:val="20"/>
          <w:szCs w:val="20"/>
        </w:rPr>
        <w:t xml:space="preserve">posiadać dla oferowanych produktów </w:t>
      </w:r>
      <w:r w:rsidRPr="00A74BC5">
        <w:rPr>
          <w:rFonts w:ascii="Arial" w:hAnsi="Arial" w:cs="Arial"/>
          <w:color w:val="000000" w:themeColor="text1"/>
          <w:sz w:val="20"/>
          <w:szCs w:val="20"/>
        </w:rPr>
        <w:t>wszelkie wymagane dokumenty potwierdzające zgodność wyrobów z obowiązującymi przepisami i wymogami zamawiającego oraz karty katalogowe wraz ze szczegółowym opisem technicznym i specyfikacją materiałową oferowanych wyrobów potwierdzających cechy techniczne zawarte w SWZ.</w:t>
      </w:r>
    </w:p>
    <w:p w14:paraId="4599821F" w14:textId="77777777" w:rsidR="00A74BC5" w:rsidRPr="00A74BC5" w:rsidRDefault="00A74BC5" w:rsidP="00A74BC5">
      <w:pPr>
        <w:jc w:val="both"/>
        <w:rPr>
          <w:rFonts w:ascii="Arial" w:hAnsi="Arial" w:cs="Arial"/>
          <w:color w:val="000000" w:themeColor="text1"/>
          <w:sz w:val="20"/>
          <w:szCs w:val="20"/>
        </w:rPr>
      </w:pPr>
    </w:p>
    <w:p w14:paraId="2D21B1D6" w14:textId="77777777" w:rsidR="00A74BC5" w:rsidRPr="00A74BC5" w:rsidRDefault="00A74BC5" w:rsidP="00A74BC5">
      <w:pPr>
        <w:spacing w:line="360" w:lineRule="auto"/>
        <w:jc w:val="both"/>
        <w:rPr>
          <w:rFonts w:ascii="Arial" w:hAnsi="Arial" w:cs="Arial"/>
          <w:color w:val="000000" w:themeColor="text1"/>
          <w:sz w:val="20"/>
          <w:szCs w:val="20"/>
        </w:rPr>
      </w:pPr>
      <w:r w:rsidRPr="00A74BC5">
        <w:rPr>
          <w:rFonts w:ascii="Arial" w:hAnsi="Arial" w:cs="Arial"/>
          <w:b/>
          <w:color w:val="000000" w:themeColor="text1"/>
          <w:sz w:val="20"/>
          <w:szCs w:val="20"/>
        </w:rPr>
        <w:t>11. Oznakowanie wyrobów</w:t>
      </w:r>
    </w:p>
    <w:p w14:paraId="00B018AA" w14:textId="627AD744" w:rsidR="00A74BC5" w:rsidRPr="00A74BC5" w:rsidRDefault="00A74BC5" w:rsidP="00D76D7A">
      <w:pPr>
        <w:jc w:val="both"/>
        <w:rPr>
          <w:rFonts w:ascii="Arial" w:hAnsi="Arial" w:cs="Arial"/>
          <w:color w:val="000000" w:themeColor="text1"/>
          <w:sz w:val="20"/>
          <w:szCs w:val="20"/>
        </w:rPr>
      </w:pPr>
      <w:r w:rsidRPr="00A74BC5">
        <w:rPr>
          <w:rFonts w:ascii="Arial" w:hAnsi="Arial" w:cs="Arial"/>
          <w:color w:val="000000" w:themeColor="text1"/>
          <w:sz w:val="20"/>
          <w:szCs w:val="20"/>
        </w:rPr>
        <w:t>1) oznakowanie wyrobów powinno być zgodne z obowiązującymi przepisami, w tym z ustawą z dnia 16 kwietnia 2004 r. o wyrobach budowlanych (</w:t>
      </w:r>
      <w:r w:rsidR="00D76D7A" w:rsidRPr="00D76D7A">
        <w:rPr>
          <w:rFonts w:ascii="Arial" w:hAnsi="Arial" w:cs="Arial"/>
          <w:color w:val="000000" w:themeColor="text1"/>
          <w:sz w:val="20"/>
          <w:szCs w:val="20"/>
        </w:rPr>
        <w:t>Dz. U. z 2021 r.</w:t>
      </w:r>
      <w:r w:rsidR="00D76D7A">
        <w:rPr>
          <w:rFonts w:ascii="Arial" w:hAnsi="Arial" w:cs="Arial"/>
          <w:color w:val="000000" w:themeColor="text1"/>
          <w:sz w:val="20"/>
          <w:szCs w:val="20"/>
        </w:rPr>
        <w:t xml:space="preserve"> </w:t>
      </w:r>
      <w:r w:rsidR="00D76D7A" w:rsidRPr="00D76D7A">
        <w:rPr>
          <w:rFonts w:ascii="Arial" w:hAnsi="Arial" w:cs="Arial"/>
          <w:color w:val="000000" w:themeColor="text1"/>
          <w:sz w:val="20"/>
          <w:szCs w:val="20"/>
        </w:rPr>
        <w:t>poz. 1213</w:t>
      </w:r>
      <w:r w:rsidRPr="00A74BC5">
        <w:rPr>
          <w:rFonts w:ascii="Arial" w:hAnsi="Arial" w:cs="Arial"/>
          <w:color w:val="000000" w:themeColor="text1"/>
          <w:sz w:val="20"/>
          <w:szCs w:val="20"/>
        </w:rPr>
        <w:t>);</w:t>
      </w:r>
    </w:p>
    <w:p w14:paraId="7EAEF4E4" w14:textId="3198B3E6" w:rsid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2)  elementy sieci wodociągowej muszą posiadać odpowiednie oznakowanie zgodnie z ustawą z 16 kwietnia 2004 r. o wyrobach budowlanych (</w:t>
      </w:r>
      <w:r w:rsidR="00D76D7A" w:rsidRPr="00D76D7A">
        <w:rPr>
          <w:rFonts w:ascii="Arial" w:hAnsi="Arial" w:cs="Arial"/>
          <w:color w:val="000000" w:themeColor="text1"/>
          <w:sz w:val="20"/>
          <w:szCs w:val="20"/>
        </w:rPr>
        <w:t>Dz. U. z 2021 r.</w:t>
      </w:r>
      <w:r w:rsidR="00D76D7A">
        <w:rPr>
          <w:rFonts w:ascii="Arial" w:hAnsi="Arial" w:cs="Arial"/>
          <w:color w:val="000000" w:themeColor="text1"/>
          <w:sz w:val="20"/>
          <w:szCs w:val="20"/>
        </w:rPr>
        <w:t xml:space="preserve"> </w:t>
      </w:r>
      <w:r w:rsidR="00D76D7A" w:rsidRPr="00D76D7A">
        <w:rPr>
          <w:rFonts w:ascii="Arial" w:hAnsi="Arial" w:cs="Arial"/>
          <w:color w:val="000000" w:themeColor="text1"/>
          <w:sz w:val="20"/>
          <w:szCs w:val="20"/>
        </w:rPr>
        <w:t>poz. 1213</w:t>
      </w:r>
      <w:r w:rsidRPr="00A74BC5">
        <w:rPr>
          <w:rFonts w:ascii="Arial" w:hAnsi="Arial" w:cs="Arial"/>
          <w:color w:val="000000" w:themeColor="text1"/>
          <w:sz w:val="20"/>
          <w:szCs w:val="20"/>
        </w:rPr>
        <w:t>) oraz trwałe opisy identyfikacyjne;</w:t>
      </w:r>
    </w:p>
    <w:p w14:paraId="27A453BF" w14:textId="77777777" w:rsidR="00A74BC5" w:rsidRPr="00A74BC5" w:rsidRDefault="00A74BC5" w:rsidP="00D76D7A">
      <w:pPr>
        <w:jc w:val="both"/>
        <w:rPr>
          <w:rFonts w:ascii="Arial" w:hAnsi="Arial" w:cs="Arial"/>
          <w:color w:val="000000" w:themeColor="text1"/>
          <w:sz w:val="20"/>
          <w:szCs w:val="20"/>
        </w:rPr>
      </w:pPr>
      <w:r w:rsidRPr="00A74BC5">
        <w:rPr>
          <w:rFonts w:ascii="Arial" w:hAnsi="Arial" w:cs="Arial"/>
          <w:color w:val="000000" w:themeColor="text1"/>
          <w:sz w:val="20"/>
          <w:szCs w:val="20"/>
        </w:rPr>
        <w:t>3) wszystkie materiały winny posiadać oznaczenie: materiał, producent, przeznaczenie, parametry pracy;</w:t>
      </w:r>
    </w:p>
    <w:p w14:paraId="662D9C1A" w14:textId="77777777" w:rsidR="00A74BC5" w:rsidRPr="00A74BC5" w:rsidRDefault="00A74BC5" w:rsidP="00A74BC5">
      <w:pPr>
        <w:pStyle w:val="Tekstpodstawowy"/>
        <w:jc w:val="both"/>
        <w:rPr>
          <w:rFonts w:ascii="Arial" w:hAnsi="Arial" w:cs="Arial"/>
          <w:color w:val="000000" w:themeColor="text1"/>
          <w:sz w:val="20"/>
          <w:szCs w:val="20"/>
        </w:rPr>
      </w:pPr>
      <w:r w:rsidRPr="00A74BC5">
        <w:rPr>
          <w:rFonts w:ascii="Arial" w:hAnsi="Arial" w:cs="Arial"/>
          <w:color w:val="000000" w:themeColor="text1"/>
          <w:sz w:val="20"/>
          <w:szCs w:val="20"/>
        </w:rPr>
        <w:t>4) wykonawca może zamiast określonych w specyfikacji (jako załączników do oferty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3B176C6D" w14:textId="77777777" w:rsidR="00A74BC5" w:rsidRPr="00A74BC5" w:rsidRDefault="00A74BC5" w:rsidP="00A74BC5">
      <w:pPr>
        <w:pStyle w:val="Tekstpodstawowy"/>
        <w:tabs>
          <w:tab w:val="left" w:pos="680"/>
        </w:tabs>
        <w:jc w:val="both"/>
        <w:rPr>
          <w:rFonts w:ascii="Arial" w:hAnsi="Arial" w:cs="Arial"/>
          <w:color w:val="000000" w:themeColor="text1"/>
          <w:sz w:val="20"/>
          <w:szCs w:val="20"/>
        </w:rPr>
      </w:pPr>
      <w:r w:rsidRPr="00A74BC5">
        <w:rPr>
          <w:rFonts w:ascii="Arial" w:hAnsi="Arial" w:cs="Arial"/>
          <w:b/>
          <w:bCs/>
          <w:color w:val="000000" w:themeColor="text1"/>
          <w:sz w:val="20"/>
          <w:szCs w:val="20"/>
        </w:rPr>
        <w:t>V. OFERTY CZĘŚCIOWE</w:t>
      </w:r>
    </w:p>
    <w:p w14:paraId="0EC2EE80" w14:textId="1B9BB9C4" w:rsidR="00A74BC5" w:rsidRPr="00A74BC5" w:rsidRDefault="00A74BC5" w:rsidP="00D76D7A">
      <w:pPr>
        <w:pStyle w:val="Tekstpodstawowy"/>
        <w:tabs>
          <w:tab w:val="left" w:pos="680"/>
        </w:tabs>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nie dopuszcza składania ofert częściowych. </w:t>
      </w:r>
    </w:p>
    <w:p w14:paraId="674456A0" w14:textId="559FD751" w:rsidR="00A74BC5" w:rsidRPr="00A74BC5" w:rsidRDefault="00A74BC5" w:rsidP="00A74BC5">
      <w:pPr>
        <w:pStyle w:val="Nagwek1"/>
        <w:numPr>
          <w:ilvl w:val="0"/>
          <w:numId w:val="0"/>
        </w:numPr>
        <w:tabs>
          <w:tab w:val="left" w:pos="680"/>
        </w:tabs>
        <w:jc w:val="both"/>
        <w:rPr>
          <w:rFonts w:ascii="Arial" w:hAnsi="Arial" w:cs="Arial"/>
          <w:color w:val="000000" w:themeColor="text1"/>
          <w:sz w:val="20"/>
          <w:szCs w:val="20"/>
        </w:rPr>
      </w:pPr>
      <w:bookmarkStart w:id="5" w:name="__RefHeading__33633_10208790191"/>
      <w:bookmarkEnd w:id="5"/>
      <w:r w:rsidRPr="00A74BC5">
        <w:rPr>
          <w:rFonts w:ascii="Arial" w:hAnsi="Arial" w:cs="Arial"/>
          <w:color w:val="000000" w:themeColor="text1"/>
          <w:sz w:val="20"/>
          <w:szCs w:val="20"/>
        </w:rPr>
        <w:lastRenderedPageBreak/>
        <w:t>VI. PRZEWIDYWANE ZAMÓWIENIA</w:t>
      </w:r>
      <w:r w:rsidR="00615C19">
        <w:rPr>
          <w:rFonts w:ascii="Arial" w:hAnsi="Arial" w:cs="Arial"/>
          <w:color w:val="000000" w:themeColor="text1"/>
          <w:sz w:val="20"/>
          <w:szCs w:val="20"/>
        </w:rPr>
        <w:t xml:space="preserve"> PODOBNE </w:t>
      </w:r>
    </w:p>
    <w:p w14:paraId="43BC25D2" w14:textId="70141FD4"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nie przewiduje udzielania wybranemu wykonawcy zamówień </w:t>
      </w:r>
      <w:r w:rsidR="00615C19">
        <w:rPr>
          <w:rFonts w:ascii="Arial" w:hAnsi="Arial" w:cs="Arial"/>
          <w:color w:val="000000" w:themeColor="text1"/>
          <w:sz w:val="20"/>
          <w:szCs w:val="20"/>
        </w:rPr>
        <w:t>podobnych</w:t>
      </w:r>
      <w:r w:rsidRPr="00A74BC5">
        <w:rPr>
          <w:rFonts w:ascii="Arial" w:hAnsi="Arial" w:cs="Arial"/>
          <w:color w:val="000000" w:themeColor="text1"/>
          <w:sz w:val="20"/>
          <w:szCs w:val="20"/>
        </w:rPr>
        <w:t>.</w:t>
      </w:r>
    </w:p>
    <w:p w14:paraId="2403C022" w14:textId="77777777" w:rsidR="00A74BC5" w:rsidRPr="00A74BC5" w:rsidRDefault="00A74BC5" w:rsidP="00A74BC5">
      <w:pPr>
        <w:pStyle w:val="Nagwek1"/>
        <w:numPr>
          <w:ilvl w:val="0"/>
          <w:numId w:val="0"/>
        </w:numPr>
        <w:tabs>
          <w:tab w:val="left" w:pos="680"/>
        </w:tabs>
        <w:jc w:val="both"/>
        <w:rPr>
          <w:rFonts w:ascii="Arial" w:hAnsi="Arial" w:cs="Arial"/>
          <w:color w:val="000000" w:themeColor="text1"/>
          <w:sz w:val="20"/>
          <w:szCs w:val="20"/>
        </w:rPr>
      </w:pPr>
      <w:bookmarkStart w:id="6" w:name="__RefHeading__33635_10208790191"/>
      <w:bookmarkEnd w:id="6"/>
      <w:r w:rsidRPr="00A74BC5">
        <w:rPr>
          <w:rFonts w:ascii="Arial" w:hAnsi="Arial" w:cs="Arial"/>
          <w:color w:val="000000" w:themeColor="text1"/>
          <w:sz w:val="20"/>
          <w:szCs w:val="20"/>
        </w:rPr>
        <w:t>VII. OFERTY WARIANTOWE</w:t>
      </w:r>
    </w:p>
    <w:p w14:paraId="3EEE9FD5" w14:textId="77777777" w:rsidR="00A74BC5" w:rsidRPr="00A74BC5" w:rsidRDefault="00A74BC5" w:rsidP="00D76D7A">
      <w:pPr>
        <w:pStyle w:val="Nagwek1"/>
        <w:numPr>
          <w:ilvl w:val="0"/>
          <w:numId w:val="0"/>
        </w:numPr>
        <w:tabs>
          <w:tab w:val="left" w:pos="680"/>
        </w:tabs>
        <w:spacing w:after="0"/>
        <w:jc w:val="both"/>
        <w:rPr>
          <w:rFonts w:ascii="Arial" w:hAnsi="Arial" w:cs="Arial"/>
          <w:color w:val="000000" w:themeColor="text1"/>
          <w:sz w:val="20"/>
          <w:szCs w:val="20"/>
        </w:rPr>
      </w:pPr>
      <w:r w:rsidRPr="00A74BC5">
        <w:rPr>
          <w:rFonts w:ascii="Arial" w:hAnsi="Arial" w:cs="Arial"/>
          <w:b w:val="0"/>
          <w:bCs w:val="0"/>
          <w:color w:val="000000" w:themeColor="text1"/>
          <w:sz w:val="20"/>
          <w:szCs w:val="20"/>
        </w:rPr>
        <w:t>1. Zamawiający nie wyraża zgody na składanie ofert przewidujących odmienny niż określony w SWZ sposób wykonania zamówienia (ofert wariantowych).</w:t>
      </w:r>
    </w:p>
    <w:p w14:paraId="63769328" w14:textId="77777777" w:rsidR="00A74BC5" w:rsidRDefault="00A74BC5" w:rsidP="00D76D7A">
      <w:pPr>
        <w:pStyle w:val="Nagwek1"/>
        <w:numPr>
          <w:ilvl w:val="0"/>
          <w:numId w:val="0"/>
        </w:numPr>
        <w:tabs>
          <w:tab w:val="left" w:pos="680"/>
        </w:tabs>
        <w:spacing w:before="0"/>
        <w:jc w:val="both"/>
        <w:rPr>
          <w:rFonts w:ascii="Arial" w:hAnsi="Arial" w:cs="Arial"/>
          <w:b w:val="0"/>
          <w:bCs w:val="0"/>
          <w:color w:val="000000" w:themeColor="text1"/>
          <w:sz w:val="20"/>
          <w:szCs w:val="20"/>
        </w:rPr>
      </w:pPr>
      <w:r w:rsidRPr="00A74BC5">
        <w:rPr>
          <w:rFonts w:ascii="Arial" w:eastAsia="Times New Roman" w:hAnsi="Arial" w:cs="Arial"/>
          <w:b w:val="0"/>
          <w:bCs w:val="0"/>
          <w:color w:val="000000" w:themeColor="text1"/>
          <w:sz w:val="20"/>
          <w:szCs w:val="20"/>
        </w:rPr>
        <w:t xml:space="preserve">2. </w:t>
      </w:r>
      <w:r w:rsidRPr="00A74BC5">
        <w:rPr>
          <w:rFonts w:ascii="Arial" w:hAnsi="Arial" w:cs="Arial"/>
          <w:b w:val="0"/>
          <w:bCs w:val="0"/>
          <w:color w:val="000000" w:themeColor="text1"/>
          <w:sz w:val="20"/>
          <w:szCs w:val="20"/>
        </w:rPr>
        <w:t>Oferty wariantowe zostaną odrzucone ponieważ ich treść nie będzie zgodna ze  specyfikacją.</w:t>
      </w:r>
    </w:p>
    <w:p w14:paraId="0FB823E8" w14:textId="77777777" w:rsidR="001622DE" w:rsidRPr="001622DE" w:rsidRDefault="001622DE" w:rsidP="001622DE">
      <w:pPr>
        <w:pStyle w:val="Tekstpodstawowy"/>
      </w:pPr>
    </w:p>
    <w:p w14:paraId="0E673CE2" w14:textId="55C90A16"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VIII. INNE POSTANOWIENIA ZAMAWIAJ</w:t>
      </w:r>
      <w:r w:rsidR="008F566D">
        <w:rPr>
          <w:rFonts w:ascii="Arial" w:hAnsi="Arial" w:cs="Arial"/>
          <w:b/>
          <w:bCs/>
          <w:color w:val="000000" w:themeColor="text1"/>
          <w:sz w:val="20"/>
          <w:szCs w:val="20"/>
        </w:rPr>
        <w:t>Ą</w:t>
      </w:r>
      <w:r w:rsidRPr="00A74BC5">
        <w:rPr>
          <w:rFonts w:ascii="Arial" w:hAnsi="Arial" w:cs="Arial"/>
          <w:b/>
          <w:bCs/>
          <w:color w:val="000000" w:themeColor="text1"/>
          <w:sz w:val="20"/>
          <w:szCs w:val="20"/>
        </w:rPr>
        <w:t>CEGO</w:t>
      </w:r>
    </w:p>
    <w:p w14:paraId="2997624D"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16835931" w14:textId="693A6819"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eastAsia="Times New Roman" w:hAnsi="Arial" w:cs="Arial"/>
          <w:color w:val="000000" w:themeColor="text1"/>
          <w:sz w:val="20"/>
          <w:szCs w:val="20"/>
        </w:rPr>
        <w:t xml:space="preserve">1. </w:t>
      </w:r>
      <w:r w:rsidRPr="00A74BC5">
        <w:rPr>
          <w:rFonts w:ascii="Arial" w:hAnsi="Arial" w:cs="Arial"/>
          <w:color w:val="000000" w:themeColor="text1"/>
          <w:sz w:val="20"/>
          <w:szCs w:val="20"/>
        </w:rPr>
        <w:t>Zamawiający nie dopuszcza udziału podwykonawców w wykonywaniu żadnej części</w:t>
      </w:r>
      <w:r w:rsidRPr="00A74BC5">
        <w:rPr>
          <w:rFonts w:ascii="Arial" w:eastAsia="Times New Roman" w:hAnsi="Arial" w:cs="Arial"/>
          <w:color w:val="000000" w:themeColor="text1"/>
          <w:sz w:val="20"/>
          <w:szCs w:val="20"/>
        </w:rPr>
        <w:t xml:space="preserve"> </w:t>
      </w:r>
      <w:r w:rsidRPr="00A74BC5">
        <w:rPr>
          <w:rFonts w:ascii="Arial" w:hAnsi="Arial" w:cs="Arial"/>
          <w:color w:val="000000" w:themeColor="text1"/>
          <w:sz w:val="20"/>
          <w:szCs w:val="20"/>
        </w:rPr>
        <w:t xml:space="preserve">zakresu objętego przedmiotu zamówienia. </w:t>
      </w:r>
    </w:p>
    <w:p w14:paraId="48016C44"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eastAsia="Times New Roman" w:hAnsi="Arial" w:cs="Arial"/>
          <w:color w:val="000000" w:themeColor="text1"/>
          <w:sz w:val="20"/>
          <w:szCs w:val="20"/>
        </w:rPr>
        <w:t xml:space="preserve">2. </w:t>
      </w:r>
      <w:r w:rsidRPr="00A74BC5">
        <w:rPr>
          <w:rFonts w:ascii="Arial" w:hAnsi="Arial" w:cs="Arial"/>
          <w:color w:val="000000" w:themeColor="text1"/>
          <w:sz w:val="20"/>
          <w:szCs w:val="20"/>
        </w:rPr>
        <w:t>Zamawiający nie przewiduje udzielania zaliczek na poczet wykonania zamówienia.</w:t>
      </w:r>
    </w:p>
    <w:p w14:paraId="79A340C5"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eastAsia="Times New Roman" w:hAnsi="Arial" w:cs="Arial"/>
          <w:color w:val="000000" w:themeColor="text1"/>
          <w:sz w:val="20"/>
          <w:szCs w:val="20"/>
        </w:rPr>
        <w:t xml:space="preserve">3. </w:t>
      </w:r>
      <w:r w:rsidRPr="00A74BC5">
        <w:rPr>
          <w:rFonts w:ascii="Arial" w:hAnsi="Arial" w:cs="Arial"/>
          <w:color w:val="000000" w:themeColor="text1"/>
          <w:sz w:val="20"/>
          <w:szCs w:val="20"/>
        </w:rPr>
        <w:t>Nie jest wymagane odbycie wizji lokalnej.</w:t>
      </w:r>
    </w:p>
    <w:p w14:paraId="06F8BE21"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4. Zamawiający nie zamierza zwołać zebrania wykonawców.</w:t>
      </w:r>
    </w:p>
    <w:p w14:paraId="0FA2B582"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5. Postępowanie prowadzone jest w języku polskim. Zamawiający nie wyraża zgody na składanie oferty, oświadczeń i innych dokumentów ani na korespondencję w innych językach, jeżeli nie towarzyszy im tłumaczenie na język polski.</w:t>
      </w:r>
    </w:p>
    <w:p w14:paraId="7019F492"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4130C276" w14:textId="77777777" w:rsidR="00EC2A96" w:rsidRDefault="00EC2A96" w:rsidP="00A74BC5">
      <w:pPr>
        <w:pStyle w:val="Tekstpodstawowywcity"/>
        <w:ind w:left="0"/>
        <w:jc w:val="both"/>
        <w:rPr>
          <w:rFonts w:ascii="Arial" w:eastAsia="Times New Roman" w:hAnsi="Arial" w:cs="Arial"/>
          <w:b/>
          <w:bCs/>
          <w:color w:val="000000" w:themeColor="text1"/>
          <w:sz w:val="20"/>
          <w:szCs w:val="20"/>
        </w:rPr>
      </w:pPr>
    </w:p>
    <w:p w14:paraId="2EC875A8" w14:textId="7FAA3E9B"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eastAsia="Times New Roman" w:hAnsi="Arial" w:cs="Arial"/>
          <w:b/>
          <w:bCs/>
          <w:color w:val="000000" w:themeColor="text1"/>
          <w:sz w:val="20"/>
          <w:szCs w:val="20"/>
        </w:rPr>
        <w:t>IX</w:t>
      </w:r>
      <w:r w:rsidRPr="00A74BC5">
        <w:rPr>
          <w:rFonts w:ascii="Arial" w:hAnsi="Arial" w:cs="Arial"/>
          <w:b/>
          <w:bCs/>
          <w:color w:val="000000" w:themeColor="text1"/>
          <w:sz w:val="20"/>
          <w:szCs w:val="20"/>
        </w:rPr>
        <w:t>. TERMIN WYKONANIA ZAMÓWIENIA</w:t>
      </w:r>
    </w:p>
    <w:p w14:paraId="5B56882B"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37025BC4" w14:textId="3E113442"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1. Wymagany przez zamawiającego termin wykonania zamówienia</w:t>
      </w:r>
      <w:r w:rsidR="001B6BF2">
        <w:rPr>
          <w:rFonts w:ascii="Arial" w:hAnsi="Arial" w:cs="Arial"/>
          <w:color w:val="000000" w:themeColor="text1"/>
          <w:sz w:val="20"/>
          <w:szCs w:val="20"/>
        </w:rPr>
        <w:t xml:space="preserve"> rozpoczyna się z dniem podpisania umowy </w:t>
      </w:r>
      <w:r w:rsidR="001B6BF2">
        <w:rPr>
          <w:rFonts w:ascii="Arial" w:hAnsi="Arial" w:cs="Arial"/>
          <w:color w:val="000000" w:themeColor="text1"/>
          <w:sz w:val="20"/>
          <w:szCs w:val="20"/>
        </w:rPr>
        <w:br/>
        <w:t>i</w:t>
      </w:r>
      <w:r w:rsidRPr="00A74BC5">
        <w:rPr>
          <w:rFonts w:ascii="Arial" w:hAnsi="Arial" w:cs="Arial"/>
          <w:color w:val="000000" w:themeColor="text1"/>
          <w:sz w:val="20"/>
          <w:szCs w:val="20"/>
        </w:rPr>
        <w:t xml:space="preserve"> </w:t>
      </w:r>
      <w:r w:rsidR="00D76D7A">
        <w:rPr>
          <w:rFonts w:ascii="Arial" w:hAnsi="Arial" w:cs="Arial"/>
          <w:color w:val="000000" w:themeColor="text1"/>
          <w:sz w:val="20"/>
          <w:szCs w:val="20"/>
        </w:rPr>
        <w:t>kończy się 31.12.202</w:t>
      </w:r>
      <w:r w:rsidR="0016153B">
        <w:rPr>
          <w:rFonts w:ascii="Arial" w:hAnsi="Arial" w:cs="Arial"/>
          <w:color w:val="000000" w:themeColor="text1"/>
          <w:sz w:val="20"/>
          <w:szCs w:val="20"/>
        </w:rPr>
        <w:t>5</w:t>
      </w:r>
      <w:r w:rsidR="00D76D7A">
        <w:rPr>
          <w:rFonts w:ascii="Arial" w:hAnsi="Arial" w:cs="Arial"/>
          <w:color w:val="000000" w:themeColor="text1"/>
          <w:sz w:val="20"/>
          <w:szCs w:val="20"/>
        </w:rPr>
        <w:t xml:space="preserve"> r.</w:t>
      </w:r>
    </w:p>
    <w:p w14:paraId="7087523B" w14:textId="488A90ED" w:rsidR="00A74BC5" w:rsidRPr="00A74BC5" w:rsidRDefault="008F566D" w:rsidP="00A74BC5">
      <w:pPr>
        <w:pStyle w:val="Tekstpodstawowywcity"/>
        <w:ind w:left="0"/>
        <w:jc w:val="both"/>
        <w:rPr>
          <w:rFonts w:ascii="Arial" w:hAnsi="Arial" w:cs="Arial"/>
          <w:color w:val="000000" w:themeColor="text1"/>
          <w:sz w:val="20"/>
          <w:szCs w:val="20"/>
        </w:rPr>
      </w:pPr>
      <w:r>
        <w:rPr>
          <w:rFonts w:ascii="Arial" w:hAnsi="Arial" w:cs="Arial"/>
          <w:color w:val="000000" w:themeColor="text1"/>
          <w:sz w:val="20"/>
          <w:szCs w:val="20"/>
        </w:rPr>
        <w:t>2</w:t>
      </w:r>
      <w:r w:rsidR="00A74BC5" w:rsidRPr="00A74BC5">
        <w:rPr>
          <w:rFonts w:ascii="Arial" w:hAnsi="Arial" w:cs="Arial"/>
          <w:color w:val="000000" w:themeColor="text1"/>
          <w:sz w:val="20"/>
          <w:szCs w:val="20"/>
        </w:rPr>
        <w:t>. Oferty z innym terminem realizacji zostaną odrzucone ponieważ ich treść nie będzie zgodna  ze specyfikacją.</w:t>
      </w:r>
    </w:p>
    <w:p w14:paraId="126A8E15" w14:textId="77777777" w:rsidR="00A74BC5" w:rsidRPr="00A74BC5" w:rsidRDefault="00A74BC5" w:rsidP="00A74BC5">
      <w:pPr>
        <w:pStyle w:val="Tekstpodstawowywcity"/>
        <w:ind w:left="0"/>
        <w:jc w:val="both"/>
        <w:rPr>
          <w:rFonts w:ascii="Arial" w:hAnsi="Arial" w:cs="Arial"/>
          <w:b/>
          <w:bCs/>
          <w:color w:val="000000" w:themeColor="text1"/>
          <w:sz w:val="20"/>
          <w:szCs w:val="20"/>
        </w:rPr>
      </w:pPr>
    </w:p>
    <w:p w14:paraId="1CD97DCB"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 WARUNKI UDZIAŁU W POSTĘPOWANIU</w:t>
      </w:r>
    </w:p>
    <w:p w14:paraId="6E8616D4" w14:textId="06E6AA6B" w:rsidR="001B6BF2" w:rsidRPr="008F566D" w:rsidRDefault="001B6BF2" w:rsidP="001B6BF2">
      <w:pPr>
        <w:widowControl w:val="0"/>
        <w:numPr>
          <w:ilvl w:val="0"/>
          <w:numId w:val="36"/>
        </w:numPr>
        <w:autoSpaceDE w:val="0"/>
        <w:autoSpaceDN w:val="0"/>
        <w:adjustRightInd w:val="0"/>
        <w:spacing w:after="120"/>
        <w:ind w:left="425" w:hanging="425"/>
        <w:jc w:val="both"/>
        <w:rPr>
          <w:rFonts w:ascii="Arial" w:hAnsi="Arial" w:cs="Arial"/>
          <w:sz w:val="20"/>
        </w:rPr>
      </w:pPr>
      <w:r>
        <w:rPr>
          <w:rFonts w:ascii="Arial" w:hAnsi="Arial" w:cs="Arial"/>
          <w:sz w:val="20"/>
        </w:rPr>
        <w:t xml:space="preserve">O udzielenie niniejszego zamówienia mogą ubiegać się Wykonawcy, którzy </w:t>
      </w:r>
      <w:r>
        <w:rPr>
          <w:rFonts w:ascii="Arial" w:hAnsi="Arial" w:cs="Arial"/>
          <w:b/>
          <w:sz w:val="20"/>
        </w:rPr>
        <w:t>nie podlegają wykluczeniu</w:t>
      </w:r>
      <w:r w:rsidR="00AE270B">
        <w:rPr>
          <w:rFonts w:ascii="Arial" w:hAnsi="Arial" w:cs="Arial"/>
          <w:b/>
          <w:sz w:val="20"/>
        </w:rPr>
        <w:t xml:space="preserve">. </w:t>
      </w:r>
      <w:r w:rsidR="00AE270B" w:rsidRPr="00564781">
        <w:rPr>
          <w:rFonts w:ascii="Arial" w:hAnsi="Arial" w:cs="Arial"/>
          <w:bCs/>
          <w:sz w:val="20"/>
        </w:rPr>
        <w:t>Zamawiający nie precyzuje szczeg</w:t>
      </w:r>
      <w:r w:rsidR="00AE270B">
        <w:rPr>
          <w:rFonts w:ascii="Arial" w:hAnsi="Arial" w:cs="Arial"/>
          <w:bCs/>
          <w:sz w:val="20"/>
        </w:rPr>
        <w:t>ólnych</w:t>
      </w:r>
      <w:r w:rsidR="00AE270B" w:rsidRPr="00564781">
        <w:rPr>
          <w:rFonts w:ascii="Arial" w:hAnsi="Arial" w:cs="Arial"/>
          <w:bCs/>
          <w:sz w:val="20"/>
        </w:rPr>
        <w:t xml:space="preserve"> warunków udziału w postepowaniu w związku z czym ich wykazanie nie jest wymagane.</w:t>
      </w:r>
      <w:r w:rsidR="00AE270B">
        <w:rPr>
          <w:rFonts w:ascii="Arial" w:hAnsi="Arial" w:cs="Arial"/>
          <w:b/>
          <w:sz w:val="20"/>
        </w:rPr>
        <w:t xml:space="preserve"> </w:t>
      </w:r>
    </w:p>
    <w:p w14:paraId="5A2487F0" w14:textId="77777777" w:rsidR="008F566D" w:rsidRPr="008F566D" w:rsidRDefault="008F566D" w:rsidP="008F566D">
      <w:pPr>
        <w:ind w:left="426"/>
        <w:jc w:val="both"/>
        <w:rPr>
          <w:rFonts w:ascii="Arial" w:hAnsi="Arial" w:cs="Arial"/>
          <w:color w:val="000000" w:themeColor="text1"/>
          <w:sz w:val="20"/>
          <w:szCs w:val="20"/>
        </w:rPr>
      </w:pPr>
    </w:p>
    <w:p w14:paraId="010F049A"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XI. WYKAZ ŚWIADCZEŃ LUB DOKUMENTÓW, JAKIE MAJĄ DOSTARCZYĆ WYKONAWCY W CELU POTWIERDZENIA SPEŁNIENIA WARUNKÓW UDZIAŁU W POSTĘPOWANIU</w:t>
      </w:r>
    </w:p>
    <w:p w14:paraId="38302B89" w14:textId="77777777" w:rsidR="00A74BC5" w:rsidRPr="00A74BC5" w:rsidRDefault="00A74BC5" w:rsidP="00A74BC5">
      <w:pPr>
        <w:pStyle w:val="Tekstpodstawowy21"/>
        <w:rPr>
          <w:rFonts w:ascii="Arial" w:hAnsi="Arial" w:cs="Arial"/>
          <w:color w:val="000000" w:themeColor="text1"/>
          <w:sz w:val="20"/>
        </w:rPr>
      </w:pPr>
    </w:p>
    <w:p w14:paraId="28640250" w14:textId="08C09E2E" w:rsidR="001B6BF2" w:rsidRDefault="00BD3D4C" w:rsidP="001E4B77">
      <w:pPr>
        <w:widowControl w:val="0"/>
        <w:numPr>
          <w:ilvl w:val="0"/>
          <w:numId w:val="39"/>
        </w:numPr>
        <w:tabs>
          <w:tab w:val="clear" w:pos="720"/>
          <w:tab w:val="num" w:pos="426"/>
        </w:tabs>
        <w:autoSpaceDE w:val="0"/>
        <w:autoSpaceDN w:val="0"/>
        <w:adjustRightInd w:val="0"/>
        <w:spacing w:after="120"/>
        <w:ind w:left="426"/>
        <w:jc w:val="both"/>
        <w:rPr>
          <w:rFonts w:ascii="Arial" w:hAnsi="Arial" w:cs="Arial"/>
          <w:sz w:val="20"/>
        </w:rPr>
      </w:pPr>
      <w:r>
        <w:rPr>
          <w:rFonts w:ascii="Arial" w:hAnsi="Arial" w:cs="Arial"/>
          <w:sz w:val="20"/>
        </w:rPr>
        <w:t>Zamawiający</w:t>
      </w:r>
      <w:r w:rsidR="00820E04">
        <w:rPr>
          <w:rFonts w:ascii="Arial" w:hAnsi="Arial" w:cs="Arial"/>
          <w:sz w:val="20"/>
        </w:rPr>
        <w:t xml:space="preserve"> nie precyzuje szczególnych warunków udziału w postepowaniu w związku z czym nie jest wymagane złożenie ani oświadczeń ani dokumentów potwierdzających ich spełnienie. </w:t>
      </w:r>
    </w:p>
    <w:p w14:paraId="13ED2931" w14:textId="7E6DB0AD" w:rsidR="001B6BF2" w:rsidRDefault="001B6BF2" w:rsidP="001E4B77">
      <w:pPr>
        <w:widowControl w:val="0"/>
        <w:numPr>
          <w:ilvl w:val="0"/>
          <w:numId w:val="39"/>
        </w:numPr>
        <w:autoSpaceDE w:val="0"/>
        <w:autoSpaceDN w:val="0"/>
        <w:adjustRightInd w:val="0"/>
        <w:spacing w:after="120"/>
        <w:ind w:left="425" w:hanging="425"/>
        <w:jc w:val="both"/>
        <w:rPr>
          <w:rFonts w:ascii="Arial" w:hAnsi="Arial" w:cs="Arial"/>
          <w:sz w:val="20"/>
          <w:szCs w:val="20"/>
        </w:rPr>
      </w:pPr>
      <w:r>
        <w:rPr>
          <w:rFonts w:ascii="Arial" w:hAnsi="Arial" w:cs="Arial"/>
          <w:spacing w:val="-4"/>
          <w:sz w:val="20"/>
          <w:szCs w:val="20"/>
        </w:rPr>
        <w:t>Ponadto</w:t>
      </w:r>
      <w:r>
        <w:rPr>
          <w:rFonts w:ascii="Arial" w:hAnsi="Arial" w:cs="Arial"/>
          <w:sz w:val="20"/>
          <w:szCs w:val="20"/>
        </w:rPr>
        <w:t xml:space="preserve"> Wykonawca zobowiązany jest złożyć</w:t>
      </w:r>
      <w:r w:rsidR="00ED6528">
        <w:rPr>
          <w:rFonts w:ascii="Arial" w:hAnsi="Arial" w:cs="Arial"/>
          <w:sz w:val="20"/>
          <w:szCs w:val="20"/>
        </w:rPr>
        <w:t>, wraz z ofertą</w:t>
      </w:r>
      <w:r>
        <w:rPr>
          <w:rFonts w:ascii="Arial" w:hAnsi="Arial" w:cs="Arial"/>
          <w:sz w:val="20"/>
          <w:szCs w:val="20"/>
        </w:rPr>
        <w:t>:</w:t>
      </w:r>
    </w:p>
    <w:p w14:paraId="0C51ECF2" w14:textId="1C6D715D" w:rsidR="001B6BF2" w:rsidRDefault="001B6BF2" w:rsidP="001B6BF2">
      <w:pPr>
        <w:pStyle w:val="Standard"/>
        <w:tabs>
          <w:tab w:val="left" w:pos="426"/>
          <w:tab w:val="left" w:pos="2151"/>
        </w:tabs>
        <w:spacing w:before="120" w:after="120"/>
        <w:ind w:left="426"/>
        <w:jc w:val="both"/>
        <w:rPr>
          <w:rFonts w:ascii="Arial" w:hAnsi="Arial" w:cs="Arial"/>
          <w:sz w:val="20"/>
          <w:szCs w:val="20"/>
        </w:rPr>
      </w:pPr>
      <w:r>
        <w:rPr>
          <w:rFonts w:ascii="Arial" w:hAnsi="Arial" w:cs="Arial"/>
          <w:b/>
          <w:sz w:val="20"/>
          <w:szCs w:val="20"/>
        </w:rPr>
        <w:t>- oświadczenie</w:t>
      </w:r>
      <w:r>
        <w:rPr>
          <w:rFonts w:ascii="Arial" w:hAnsi="Arial" w:cs="Arial"/>
          <w:sz w:val="20"/>
          <w:szCs w:val="20"/>
        </w:rPr>
        <w:t xml:space="preserve">, sporządzone według wzoru stanowiącego </w:t>
      </w:r>
      <w:r>
        <w:rPr>
          <w:rFonts w:ascii="Arial" w:hAnsi="Arial" w:cs="Arial"/>
          <w:b/>
          <w:sz w:val="20"/>
          <w:szCs w:val="20"/>
        </w:rPr>
        <w:t xml:space="preserve">załącznik nr 2 </w:t>
      </w:r>
      <w:r>
        <w:rPr>
          <w:rFonts w:ascii="Arial" w:hAnsi="Arial" w:cs="Arial"/>
          <w:sz w:val="20"/>
          <w:szCs w:val="20"/>
        </w:rPr>
        <w:t xml:space="preserve">do IDW, </w:t>
      </w:r>
      <w:r>
        <w:rPr>
          <w:rFonts w:ascii="Arial" w:hAnsi="Arial" w:cs="Arial"/>
          <w:b/>
          <w:sz w:val="20"/>
          <w:szCs w:val="20"/>
        </w:rPr>
        <w:t>o braku podstaw do wykluczenia</w:t>
      </w:r>
      <w:r>
        <w:rPr>
          <w:rFonts w:ascii="Arial" w:hAnsi="Arial" w:cs="Arial"/>
          <w:sz w:val="20"/>
          <w:szCs w:val="20"/>
        </w:rPr>
        <w:t>.</w:t>
      </w:r>
    </w:p>
    <w:p w14:paraId="0ADBE3D7" w14:textId="19511F9C" w:rsidR="00ED6528" w:rsidRDefault="00ED6528" w:rsidP="001B6BF2">
      <w:pPr>
        <w:pStyle w:val="Standard"/>
        <w:tabs>
          <w:tab w:val="left" w:pos="426"/>
          <w:tab w:val="left" w:pos="2151"/>
        </w:tabs>
        <w:spacing w:before="120" w:after="120"/>
        <w:ind w:left="426"/>
        <w:jc w:val="both"/>
        <w:rPr>
          <w:rFonts w:ascii="Arial" w:hAnsi="Arial" w:cs="Arial"/>
          <w:b/>
          <w:sz w:val="20"/>
          <w:szCs w:val="20"/>
        </w:rPr>
      </w:pPr>
      <w:r>
        <w:rPr>
          <w:rFonts w:ascii="Arial" w:hAnsi="Arial" w:cs="Arial"/>
          <w:b/>
          <w:sz w:val="20"/>
          <w:szCs w:val="20"/>
        </w:rPr>
        <w:t xml:space="preserve">- dokumenty </w:t>
      </w:r>
      <w:r w:rsidR="00173835">
        <w:rPr>
          <w:rFonts w:ascii="Arial" w:hAnsi="Arial" w:cs="Arial"/>
          <w:b/>
          <w:sz w:val="20"/>
          <w:szCs w:val="20"/>
        </w:rPr>
        <w:t>potwierdzające spełnienie przez oferowane dostawy wymagań określonych w SWZ tj.:</w:t>
      </w:r>
    </w:p>
    <w:p w14:paraId="3AA83CD9" w14:textId="77777777" w:rsidR="00173835" w:rsidRPr="00564781" w:rsidRDefault="00173835" w:rsidP="00173835">
      <w:pPr>
        <w:ind w:left="567" w:hanging="283"/>
        <w:jc w:val="both"/>
        <w:rPr>
          <w:rFonts w:ascii="Arial" w:hAnsi="Arial" w:cs="Arial"/>
          <w:sz w:val="20"/>
          <w:szCs w:val="20"/>
        </w:rPr>
      </w:pPr>
      <w:r w:rsidRPr="00564781">
        <w:rPr>
          <w:rFonts w:ascii="Arial" w:hAnsi="Arial" w:cs="Arial"/>
          <w:sz w:val="20"/>
          <w:szCs w:val="20"/>
        </w:rPr>
        <w:t xml:space="preserve">a) </w:t>
      </w:r>
      <w:r w:rsidRPr="00564781">
        <w:rPr>
          <w:rFonts w:ascii="Arial" w:hAnsi="Arial" w:cs="Arial"/>
          <w:sz w:val="20"/>
          <w:szCs w:val="20"/>
        </w:rPr>
        <w:tab/>
        <w:t xml:space="preserve">karty katalogowe oferowanych towarów wraz ze szczegółowym opisem technicznym i specyfikacją materiałową, przy czym dla każdego wyrobu należy załączyć kartę katalogową tylko jednego wybranego producenta; w przypadku załączenia kart katalogowych więcej niż jednego producenta tego samego elementu oferta może zostać odrzucona jako niezgodna ze specyfikacją lub – jeżeli oferta zostanie wybrana – wiążącego dla wykonawcy wyboru spośród zaoferowanych producentów może dokonać zamawiający; </w:t>
      </w:r>
    </w:p>
    <w:p w14:paraId="0B3DCF64" w14:textId="1E027363" w:rsidR="00173835" w:rsidRPr="00564781" w:rsidRDefault="00173835" w:rsidP="00173835">
      <w:pPr>
        <w:ind w:left="567" w:hanging="283"/>
        <w:jc w:val="both"/>
        <w:rPr>
          <w:rFonts w:ascii="Arial" w:hAnsi="Arial" w:cs="Arial"/>
          <w:sz w:val="20"/>
          <w:szCs w:val="20"/>
        </w:rPr>
      </w:pPr>
      <w:r w:rsidRPr="00564781">
        <w:rPr>
          <w:rFonts w:ascii="Arial" w:hAnsi="Arial" w:cs="Arial"/>
          <w:sz w:val="20"/>
          <w:szCs w:val="20"/>
        </w:rPr>
        <w:t>b)</w:t>
      </w:r>
      <w:r w:rsidRPr="00564781">
        <w:rPr>
          <w:rFonts w:ascii="Arial" w:hAnsi="Arial" w:cs="Arial"/>
          <w:sz w:val="20"/>
          <w:szCs w:val="20"/>
        </w:rPr>
        <w:tab/>
        <w:t>atesty Państwowego Zakładu Higieny dla produktów, dla których takie atesty są wymagane</w:t>
      </w:r>
    </w:p>
    <w:p w14:paraId="5D49EC3E" w14:textId="44281AE1" w:rsidR="00173835" w:rsidRPr="00564781" w:rsidRDefault="00173835" w:rsidP="00173835">
      <w:pPr>
        <w:ind w:left="567" w:hanging="283"/>
        <w:jc w:val="both"/>
        <w:rPr>
          <w:rFonts w:ascii="Arial" w:hAnsi="Arial" w:cs="Arial"/>
          <w:sz w:val="20"/>
          <w:szCs w:val="20"/>
        </w:rPr>
      </w:pPr>
      <w:r w:rsidRPr="00564781">
        <w:rPr>
          <w:rFonts w:ascii="Arial" w:hAnsi="Arial" w:cs="Arial"/>
          <w:sz w:val="20"/>
          <w:szCs w:val="20"/>
        </w:rPr>
        <w:t xml:space="preserve">c) </w:t>
      </w:r>
      <w:r w:rsidRPr="00564781">
        <w:rPr>
          <w:rFonts w:ascii="Arial" w:hAnsi="Arial" w:cs="Arial"/>
          <w:sz w:val="20"/>
          <w:szCs w:val="20"/>
        </w:rPr>
        <w:tab/>
        <w:t>certyfikaty ISO;</w:t>
      </w:r>
    </w:p>
    <w:p w14:paraId="5AA7F1FB" w14:textId="77777777" w:rsidR="00173835" w:rsidRDefault="00173835" w:rsidP="001B6BF2">
      <w:pPr>
        <w:pStyle w:val="Standard"/>
        <w:tabs>
          <w:tab w:val="left" w:pos="426"/>
          <w:tab w:val="left" w:pos="2151"/>
        </w:tabs>
        <w:spacing w:before="120" w:after="120"/>
        <w:ind w:left="426"/>
        <w:jc w:val="both"/>
        <w:rPr>
          <w:rFonts w:ascii="Arial" w:hAnsi="Arial" w:cs="Arial"/>
          <w:b/>
          <w:sz w:val="20"/>
          <w:szCs w:val="20"/>
          <w:u w:val="single"/>
        </w:rPr>
      </w:pPr>
    </w:p>
    <w:p w14:paraId="0F1E8B71" w14:textId="212C1E30" w:rsidR="00A74BC5" w:rsidRPr="00A74BC5" w:rsidRDefault="007A1680" w:rsidP="00B72B16">
      <w:pPr>
        <w:ind w:left="284"/>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Jeśli wykonawca nie dołączy w terminie składania ofert </w:t>
      </w:r>
      <w:r w:rsidR="00BD3D4C">
        <w:rPr>
          <w:rFonts w:ascii="Arial" w:hAnsi="Arial" w:cs="Arial"/>
          <w:color w:val="000000" w:themeColor="text1"/>
          <w:sz w:val="20"/>
          <w:szCs w:val="20"/>
        </w:rPr>
        <w:t xml:space="preserve">powyżej </w:t>
      </w:r>
      <w:r>
        <w:rPr>
          <w:rFonts w:ascii="Arial" w:hAnsi="Arial" w:cs="Arial"/>
          <w:color w:val="000000" w:themeColor="text1"/>
          <w:sz w:val="20"/>
          <w:szCs w:val="20"/>
        </w:rPr>
        <w:t xml:space="preserve"> wymienionych dokumentów, to Zamawiający w celu potwi</w:t>
      </w:r>
      <w:r w:rsidR="00A74BC5" w:rsidRPr="00A74BC5">
        <w:rPr>
          <w:rFonts w:ascii="Arial" w:hAnsi="Arial" w:cs="Arial"/>
          <w:color w:val="000000" w:themeColor="text1"/>
          <w:sz w:val="20"/>
          <w:szCs w:val="20"/>
        </w:rPr>
        <w:t xml:space="preserve">erdzenia spełniania przez oferowane dostawy wymagań określonych </w:t>
      </w:r>
      <w:r>
        <w:rPr>
          <w:rFonts w:ascii="Arial" w:hAnsi="Arial" w:cs="Arial"/>
          <w:color w:val="000000" w:themeColor="text1"/>
          <w:sz w:val="20"/>
          <w:szCs w:val="20"/>
        </w:rPr>
        <w:t>w SWZ</w:t>
      </w:r>
      <w:r w:rsidR="00A74BC5" w:rsidRPr="00A74BC5">
        <w:rPr>
          <w:rFonts w:ascii="Arial" w:hAnsi="Arial" w:cs="Arial"/>
          <w:color w:val="000000" w:themeColor="text1"/>
          <w:sz w:val="20"/>
          <w:szCs w:val="20"/>
        </w:rPr>
        <w:t xml:space="preserve"> </w:t>
      </w:r>
      <w:r>
        <w:rPr>
          <w:rFonts w:ascii="Arial" w:hAnsi="Arial" w:cs="Arial"/>
          <w:color w:val="000000" w:themeColor="text1"/>
          <w:sz w:val="20"/>
          <w:szCs w:val="20"/>
        </w:rPr>
        <w:t xml:space="preserve">może wezwać w trakcie badania ofert o </w:t>
      </w:r>
      <w:r w:rsidR="00BD3D4C">
        <w:rPr>
          <w:rFonts w:ascii="Arial" w:hAnsi="Arial" w:cs="Arial"/>
          <w:color w:val="000000" w:themeColor="text1"/>
          <w:sz w:val="20"/>
          <w:szCs w:val="20"/>
        </w:rPr>
        <w:t xml:space="preserve">ich przedstawienie. </w:t>
      </w:r>
      <w:r w:rsidR="00A74BC5" w:rsidRPr="00A74BC5">
        <w:rPr>
          <w:rFonts w:ascii="Arial" w:hAnsi="Arial" w:cs="Arial"/>
          <w:color w:val="000000" w:themeColor="text1"/>
          <w:sz w:val="20"/>
          <w:szCs w:val="20"/>
        </w:rPr>
        <w:t xml:space="preserve"> </w:t>
      </w:r>
    </w:p>
    <w:p w14:paraId="7D0F0374" w14:textId="4C7FE2C9" w:rsidR="00A74BC5" w:rsidRPr="00A74BC5" w:rsidRDefault="00A74BC5" w:rsidP="00A74BC5">
      <w:pPr>
        <w:ind w:left="426"/>
        <w:jc w:val="both"/>
        <w:rPr>
          <w:rFonts w:ascii="Arial" w:hAnsi="Arial" w:cs="Arial"/>
          <w:color w:val="000000" w:themeColor="text1"/>
          <w:sz w:val="20"/>
          <w:szCs w:val="20"/>
        </w:rPr>
      </w:pPr>
    </w:p>
    <w:p w14:paraId="44046869"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XII. INFORMACJE O SPOSOBIE POROZUMIEWANIA SIĘ ZAMAWIAJĄCEGO Z WYKONAWCAMI ORAZ PRZEKAZYWANIA  OŚWIADCZEŃ LUB DOKUMENTÓW</w:t>
      </w:r>
    </w:p>
    <w:p w14:paraId="782653F1" w14:textId="77777777" w:rsidR="00A74BC5" w:rsidRPr="00A74BC5" w:rsidRDefault="00A74BC5" w:rsidP="00A74BC5">
      <w:pPr>
        <w:jc w:val="both"/>
        <w:rPr>
          <w:rFonts w:ascii="Arial" w:hAnsi="Arial" w:cs="Arial"/>
          <w:b/>
          <w:bCs/>
          <w:color w:val="000000" w:themeColor="text1"/>
          <w:sz w:val="20"/>
          <w:szCs w:val="20"/>
        </w:rPr>
      </w:pPr>
    </w:p>
    <w:p w14:paraId="5F16AB07"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1)</w:t>
      </w:r>
      <w:r w:rsidRPr="00C631CB">
        <w:rPr>
          <w:rFonts w:ascii="Arial" w:hAnsi="Arial" w:cs="Arial"/>
          <w:color w:val="000000" w:themeColor="text1"/>
          <w:sz w:val="20"/>
          <w:szCs w:val="20"/>
        </w:rPr>
        <w:tab/>
        <w:t xml:space="preserve">Postępowanie prowadzone jest w języku polskim w formie elektronicznej za pośrednictwem Platformy Zakupowej platformazakupowa.pl (dalej jako „Platforma”) pod adresem https://platformazakupowa.pl/pn/mzwik_kety </w:t>
      </w:r>
    </w:p>
    <w:p w14:paraId="03AC1F29"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2)</w:t>
      </w:r>
      <w:r w:rsidRPr="00C631CB">
        <w:rPr>
          <w:rFonts w:ascii="Arial" w:hAnsi="Arial" w:cs="Arial"/>
          <w:color w:val="000000" w:themeColor="text1"/>
          <w:sz w:val="20"/>
          <w:szCs w:val="20"/>
        </w:rPr>
        <w:tab/>
        <w:t xml:space="preserve">Komunikacja między Zamawiającym a Wykonawcami, w tym wszelkie oświadczenia, wnioski, zawiadomienia oraz informacje, przekazywane są w formie elektronicznej za pośrednictwem Platformy i formularza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D3425C8"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3)</w:t>
      </w:r>
      <w:r w:rsidRPr="00C631CB">
        <w:rPr>
          <w:rFonts w:ascii="Arial" w:hAnsi="Arial" w:cs="Arial"/>
          <w:color w:val="000000" w:themeColor="text1"/>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49A6B35"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4)</w:t>
      </w:r>
      <w:r w:rsidRPr="00C631CB">
        <w:rPr>
          <w:rFonts w:ascii="Arial" w:hAnsi="Arial" w:cs="Arial"/>
          <w:color w:val="000000" w:themeColor="text1"/>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30FAC57"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5)</w:t>
      </w:r>
      <w:r w:rsidRPr="00C631CB">
        <w:rPr>
          <w:rFonts w:ascii="Arial" w:hAnsi="Arial" w:cs="Arial"/>
          <w:color w:val="000000" w:themeColor="text1"/>
          <w:sz w:val="20"/>
          <w:szCs w:val="20"/>
        </w:rPr>
        <w:tab/>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B536883"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a)</w:t>
      </w:r>
      <w:r w:rsidRPr="00C631CB">
        <w:rPr>
          <w:rFonts w:ascii="Arial" w:hAnsi="Arial" w:cs="Arial"/>
          <w:color w:val="000000" w:themeColor="text1"/>
          <w:sz w:val="20"/>
          <w:szCs w:val="20"/>
        </w:rPr>
        <w:tab/>
        <w:t xml:space="preserve">stały dostęp do sieci Internet o gwarantowanej przepustowości nie mniejszej niż 512 </w:t>
      </w:r>
      <w:proofErr w:type="spellStart"/>
      <w:r w:rsidRPr="00C631CB">
        <w:rPr>
          <w:rFonts w:ascii="Arial" w:hAnsi="Arial" w:cs="Arial"/>
          <w:color w:val="000000" w:themeColor="text1"/>
          <w:sz w:val="20"/>
          <w:szCs w:val="20"/>
        </w:rPr>
        <w:t>kb</w:t>
      </w:r>
      <w:proofErr w:type="spellEnd"/>
      <w:r w:rsidRPr="00C631CB">
        <w:rPr>
          <w:rFonts w:ascii="Arial" w:hAnsi="Arial" w:cs="Arial"/>
          <w:color w:val="000000" w:themeColor="text1"/>
          <w:sz w:val="20"/>
          <w:szCs w:val="20"/>
        </w:rPr>
        <w:t>/s,</w:t>
      </w:r>
    </w:p>
    <w:p w14:paraId="59DD3A70"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b)</w:t>
      </w:r>
      <w:r w:rsidRPr="00C631CB">
        <w:rPr>
          <w:rFonts w:ascii="Arial" w:hAnsi="Arial" w:cs="Arial"/>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717B428"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c)</w:t>
      </w:r>
      <w:r w:rsidRPr="00C631CB">
        <w:rPr>
          <w:rFonts w:ascii="Arial" w:hAnsi="Arial" w:cs="Arial"/>
          <w:color w:val="000000" w:themeColor="text1"/>
          <w:sz w:val="20"/>
          <w:szCs w:val="20"/>
        </w:rPr>
        <w:tab/>
        <w:t>zainstalowana dowolna przeglądarka internetowa, w przypadku Internet Explorer minimalnie wersja 10.0,</w:t>
      </w:r>
    </w:p>
    <w:p w14:paraId="0367115E"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d)</w:t>
      </w:r>
      <w:r w:rsidRPr="00C631CB">
        <w:rPr>
          <w:rFonts w:ascii="Arial" w:hAnsi="Arial" w:cs="Arial"/>
          <w:color w:val="000000" w:themeColor="text1"/>
          <w:sz w:val="20"/>
          <w:szCs w:val="20"/>
        </w:rPr>
        <w:tab/>
        <w:t>włączona obsługa JavaScript,</w:t>
      </w:r>
    </w:p>
    <w:p w14:paraId="2411E46B"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e)</w:t>
      </w:r>
      <w:r w:rsidRPr="00C631CB">
        <w:rPr>
          <w:rFonts w:ascii="Arial" w:hAnsi="Arial" w:cs="Arial"/>
          <w:color w:val="000000" w:themeColor="text1"/>
          <w:sz w:val="20"/>
          <w:szCs w:val="20"/>
        </w:rPr>
        <w:tab/>
        <w:t xml:space="preserve">zainstalowany program Adobe </w:t>
      </w:r>
      <w:proofErr w:type="spellStart"/>
      <w:r w:rsidRPr="00C631CB">
        <w:rPr>
          <w:rFonts w:ascii="Arial" w:hAnsi="Arial" w:cs="Arial"/>
          <w:color w:val="000000" w:themeColor="text1"/>
          <w:sz w:val="20"/>
          <w:szCs w:val="20"/>
        </w:rPr>
        <w:t>Acrobat</w:t>
      </w:r>
      <w:proofErr w:type="spellEnd"/>
      <w:r w:rsidRPr="00C631CB">
        <w:rPr>
          <w:rFonts w:ascii="Arial" w:hAnsi="Arial" w:cs="Arial"/>
          <w:color w:val="000000" w:themeColor="text1"/>
          <w:sz w:val="20"/>
          <w:szCs w:val="20"/>
        </w:rPr>
        <w:t xml:space="preserve"> Reader lub inny obsługujący format plików .pdf,</w:t>
      </w:r>
    </w:p>
    <w:p w14:paraId="5D74A939"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f)</w:t>
      </w:r>
      <w:r w:rsidRPr="00C631CB">
        <w:rPr>
          <w:rFonts w:ascii="Arial" w:hAnsi="Arial" w:cs="Arial"/>
          <w:color w:val="000000" w:themeColor="text1"/>
          <w:sz w:val="20"/>
          <w:szCs w:val="20"/>
        </w:rPr>
        <w:tab/>
        <w:t>Szyfrowanie na platformazakupowa.pl odbywa się za pomocą protokołu TLS 1.3.</w:t>
      </w:r>
    </w:p>
    <w:p w14:paraId="5F8CCD11"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g)</w:t>
      </w:r>
      <w:r w:rsidRPr="00C631CB">
        <w:rPr>
          <w:rFonts w:ascii="Arial" w:hAnsi="Arial" w:cs="Arial"/>
          <w:color w:val="000000" w:themeColor="text1"/>
          <w:sz w:val="20"/>
          <w:szCs w:val="20"/>
        </w:rPr>
        <w:tab/>
        <w:t>Oznaczenie czasu odbioru danych przez Platformę zakupową stanowi datę oraz dokładny czas (</w:t>
      </w:r>
      <w:proofErr w:type="spellStart"/>
      <w:r w:rsidRPr="00C631CB">
        <w:rPr>
          <w:rFonts w:ascii="Arial" w:hAnsi="Arial" w:cs="Arial"/>
          <w:color w:val="000000" w:themeColor="text1"/>
          <w:sz w:val="20"/>
          <w:szCs w:val="20"/>
        </w:rPr>
        <w:t>hh:mm:ss</w:t>
      </w:r>
      <w:proofErr w:type="spellEnd"/>
      <w:r w:rsidRPr="00C631CB">
        <w:rPr>
          <w:rFonts w:ascii="Arial" w:hAnsi="Arial" w:cs="Arial"/>
          <w:color w:val="000000" w:themeColor="text1"/>
          <w:sz w:val="20"/>
          <w:szCs w:val="20"/>
        </w:rPr>
        <w:t>) generowany wg. czasu lokalnego serwera synchronizowanego z zegarem Głównego Urzędu Miar.</w:t>
      </w:r>
    </w:p>
    <w:p w14:paraId="37A3EB74"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6)</w:t>
      </w:r>
      <w:r w:rsidRPr="00C631CB">
        <w:rPr>
          <w:rFonts w:ascii="Arial" w:hAnsi="Arial" w:cs="Arial"/>
          <w:color w:val="000000" w:themeColor="text1"/>
          <w:sz w:val="20"/>
          <w:szCs w:val="20"/>
        </w:rPr>
        <w:tab/>
        <w:t>Wykonawca, przystępując do niniejszego postępowania o udzielenie zamówienia publicznego:</w:t>
      </w:r>
    </w:p>
    <w:p w14:paraId="268C98A9"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a)</w:t>
      </w:r>
      <w:r w:rsidRPr="00C631CB">
        <w:rPr>
          <w:rFonts w:ascii="Arial" w:hAnsi="Arial" w:cs="Arial"/>
          <w:color w:val="000000" w:themeColor="text1"/>
          <w:sz w:val="20"/>
          <w:szCs w:val="20"/>
        </w:rPr>
        <w:tab/>
        <w:t xml:space="preserve">akceptuje warunki korzystania z platformazakupowa.pl określone w Regulaminie zamieszczonym na stronie internetowej pod linkiem w zakładce „Regulamin" oraz uznaje go za wiążący, </w:t>
      </w:r>
    </w:p>
    <w:p w14:paraId="7AC944DC" w14:textId="77777777" w:rsidR="00C631CB" w:rsidRPr="00C631CB" w:rsidRDefault="00C631CB" w:rsidP="00C631CB">
      <w:pPr>
        <w:pStyle w:val="Tekstpodstawowywcity"/>
        <w:ind w:left="851" w:hanging="311"/>
        <w:jc w:val="both"/>
        <w:rPr>
          <w:rFonts w:ascii="Arial" w:hAnsi="Arial" w:cs="Arial"/>
          <w:color w:val="000000" w:themeColor="text1"/>
          <w:sz w:val="20"/>
          <w:szCs w:val="20"/>
        </w:rPr>
      </w:pPr>
      <w:r w:rsidRPr="00C631CB">
        <w:rPr>
          <w:rFonts w:ascii="Arial" w:hAnsi="Arial" w:cs="Arial"/>
          <w:color w:val="000000" w:themeColor="text1"/>
          <w:sz w:val="20"/>
          <w:szCs w:val="20"/>
        </w:rPr>
        <w:t>b)</w:t>
      </w:r>
      <w:r w:rsidRPr="00C631CB">
        <w:rPr>
          <w:rFonts w:ascii="Arial" w:hAnsi="Arial" w:cs="Arial"/>
          <w:color w:val="000000" w:themeColor="text1"/>
          <w:sz w:val="20"/>
          <w:szCs w:val="20"/>
        </w:rPr>
        <w:tab/>
        <w:t xml:space="preserve">zapoznał i stosuje się do Instrukcji składania ofert/wniosków dostępnej pod linkiem. </w:t>
      </w:r>
    </w:p>
    <w:p w14:paraId="1663B857" w14:textId="77777777"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7)</w:t>
      </w:r>
      <w:r w:rsidRPr="00C631CB">
        <w:rPr>
          <w:rFonts w:ascii="Arial" w:hAnsi="Arial" w:cs="Arial"/>
          <w:color w:val="000000" w:themeColor="text1"/>
          <w:sz w:val="20"/>
          <w:szCs w:val="20"/>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AA3A45F" w14:textId="25890754" w:rsidR="00C631CB" w:rsidRPr="00C631CB"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t>8)</w:t>
      </w:r>
      <w:r w:rsidRPr="00C631CB">
        <w:rPr>
          <w:rFonts w:ascii="Arial" w:hAnsi="Arial" w:cs="Arial"/>
          <w:color w:val="000000" w:themeColor="text1"/>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w:t>
      </w:r>
      <w:hyperlink r:id="rId9" w:history="1">
        <w:r w:rsidRPr="00921E0C">
          <w:rPr>
            <w:rStyle w:val="Hipercze"/>
            <w:rFonts w:ascii="Arial" w:hAnsi="Arial" w:cs="Arial"/>
            <w:sz w:val="20"/>
            <w:szCs w:val="20"/>
          </w:rPr>
          <w:t>https://platformazakupowa.pl/strona/instrukcje</w:t>
        </w:r>
      </w:hyperlink>
      <w:r>
        <w:rPr>
          <w:rFonts w:ascii="Arial" w:hAnsi="Arial" w:cs="Arial"/>
          <w:color w:val="000000" w:themeColor="text1"/>
          <w:sz w:val="20"/>
          <w:szCs w:val="20"/>
        </w:rPr>
        <w:t xml:space="preserve"> </w:t>
      </w:r>
      <w:r w:rsidRPr="00C631CB">
        <w:rPr>
          <w:rFonts w:ascii="Arial" w:hAnsi="Arial" w:cs="Arial"/>
          <w:color w:val="000000" w:themeColor="text1"/>
          <w:sz w:val="20"/>
          <w:szCs w:val="20"/>
        </w:rPr>
        <w:t xml:space="preserve">: </w:t>
      </w:r>
    </w:p>
    <w:p w14:paraId="73FB0469" w14:textId="42E57DEB" w:rsidR="00A74BC5" w:rsidRDefault="00C631CB" w:rsidP="00C631CB">
      <w:pPr>
        <w:pStyle w:val="Tekstpodstawowywcity"/>
        <w:tabs>
          <w:tab w:val="left" w:pos="567"/>
        </w:tabs>
        <w:ind w:hanging="540"/>
        <w:jc w:val="both"/>
        <w:rPr>
          <w:rFonts w:ascii="Arial" w:hAnsi="Arial" w:cs="Arial"/>
          <w:color w:val="000000" w:themeColor="text1"/>
          <w:sz w:val="20"/>
          <w:szCs w:val="20"/>
        </w:rPr>
      </w:pPr>
      <w:r w:rsidRPr="00C631CB">
        <w:rPr>
          <w:rFonts w:ascii="Arial" w:hAnsi="Arial" w:cs="Arial"/>
          <w:color w:val="000000" w:themeColor="text1"/>
          <w:sz w:val="20"/>
          <w:szCs w:val="20"/>
        </w:rPr>
        <w:lastRenderedPageBreak/>
        <w:t>9)</w:t>
      </w:r>
      <w:r w:rsidRPr="00C631CB">
        <w:rPr>
          <w:rFonts w:ascii="Arial" w:hAnsi="Arial" w:cs="Arial"/>
          <w:color w:val="000000" w:themeColor="text1"/>
          <w:sz w:val="20"/>
          <w:szCs w:val="20"/>
        </w:rPr>
        <w:tab/>
        <w:t>W przypadku pytań dotyczących funkcjonowania i obsługi technicznej platformy lub problemów z dostępnością „cyfrową” strony internetowej, prosimy o skorzystanie z pomocy Centrum Wsparcia Klienta, które udziela wszelkich informacji związanych z procesem składania oferty, rejestracji czy innych aspektów technicznych Platformy na e-mail: cwk@platformazakupowa.pl lub telefonicznie dzwoniąc na numer telefonu (+48 22) 101 02 02.</w:t>
      </w:r>
    </w:p>
    <w:p w14:paraId="22360DF3" w14:textId="77777777" w:rsidR="00C631CB" w:rsidRPr="00A74BC5" w:rsidRDefault="00C631CB" w:rsidP="00C631CB">
      <w:pPr>
        <w:pStyle w:val="Tekstpodstawowywcity"/>
        <w:tabs>
          <w:tab w:val="left" w:pos="567"/>
        </w:tabs>
        <w:ind w:hanging="540"/>
        <w:jc w:val="both"/>
        <w:rPr>
          <w:rFonts w:ascii="Arial" w:hAnsi="Arial" w:cs="Arial"/>
          <w:b/>
          <w:bCs/>
          <w:color w:val="000000" w:themeColor="text1"/>
          <w:sz w:val="20"/>
          <w:szCs w:val="20"/>
        </w:rPr>
      </w:pPr>
    </w:p>
    <w:p w14:paraId="7FE52122" w14:textId="77777777" w:rsidR="00A74BC5" w:rsidRPr="00A74BC5" w:rsidRDefault="00A74BC5" w:rsidP="00A74BC5">
      <w:pPr>
        <w:pStyle w:val="Tekstpodstawowywcity"/>
        <w:ind w:left="0"/>
        <w:jc w:val="both"/>
        <w:rPr>
          <w:rFonts w:ascii="Arial" w:hAnsi="Arial" w:cs="Arial"/>
          <w:b/>
          <w:bCs/>
          <w:color w:val="000000" w:themeColor="text1"/>
          <w:sz w:val="20"/>
          <w:szCs w:val="20"/>
        </w:rPr>
      </w:pPr>
      <w:r w:rsidRPr="00A74BC5">
        <w:rPr>
          <w:rFonts w:ascii="Arial" w:hAnsi="Arial" w:cs="Arial"/>
          <w:b/>
          <w:bCs/>
          <w:color w:val="000000" w:themeColor="text1"/>
          <w:sz w:val="20"/>
          <w:szCs w:val="20"/>
        </w:rPr>
        <w:t>XIII. OSOBY UPRAWNIONE DO KONTAKTÓW Z WYKONAWCAMI</w:t>
      </w:r>
    </w:p>
    <w:p w14:paraId="14351243"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530A4006" w14:textId="77777777" w:rsidR="00A74BC5" w:rsidRPr="00A74BC5" w:rsidRDefault="00A74BC5" w:rsidP="00A74BC5">
      <w:pPr>
        <w:spacing w:after="120"/>
        <w:ind w:firstLine="539"/>
        <w:jc w:val="both"/>
        <w:rPr>
          <w:rFonts w:ascii="Arial" w:hAnsi="Arial" w:cs="Arial"/>
          <w:color w:val="000000" w:themeColor="text1"/>
          <w:sz w:val="20"/>
          <w:szCs w:val="20"/>
        </w:rPr>
      </w:pPr>
      <w:r w:rsidRPr="00A74BC5">
        <w:rPr>
          <w:rFonts w:ascii="Arial" w:hAnsi="Arial" w:cs="Arial"/>
          <w:color w:val="000000" w:themeColor="text1"/>
          <w:sz w:val="20"/>
          <w:szCs w:val="20"/>
        </w:rPr>
        <w:t>We wszelkich sprawach dotyczących niniejszego postępowania wykonawcy mogą kontaktować się z następującymi osobami:</w:t>
      </w:r>
    </w:p>
    <w:tbl>
      <w:tblPr>
        <w:tblW w:w="0" w:type="auto"/>
        <w:tblInd w:w="-30" w:type="dxa"/>
        <w:tblLayout w:type="fixed"/>
        <w:tblCellMar>
          <w:left w:w="70" w:type="dxa"/>
          <w:right w:w="70" w:type="dxa"/>
        </w:tblCellMar>
        <w:tblLook w:val="0000" w:firstRow="0" w:lastRow="0" w:firstColumn="0" w:lastColumn="0" w:noHBand="0" w:noVBand="0"/>
      </w:tblPr>
      <w:tblGrid>
        <w:gridCol w:w="540"/>
        <w:gridCol w:w="2879"/>
        <w:gridCol w:w="1800"/>
        <w:gridCol w:w="1500"/>
      </w:tblGrid>
      <w:tr w:rsidR="00A74BC5" w:rsidRPr="00A74BC5" w14:paraId="4220BF39" w14:textId="77777777" w:rsidTr="009309C2">
        <w:trPr>
          <w:cantSplit/>
          <w:trHeight w:val="340"/>
        </w:trPr>
        <w:tc>
          <w:tcPr>
            <w:tcW w:w="540" w:type="dxa"/>
            <w:tcBorders>
              <w:top w:val="single" w:sz="4" w:space="0" w:color="000000"/>
              <w:left w:val="single" w:sz="4" w:space="0" w:color="000000"/>
              <w:bottom w:val="single" w:sz="4" w:space="0" w:color="000000"/>
            </w:tcBorders>
            <w:shd w:val="clear" w:color="auto" w:fill="auto"/>
            <w:vAlign w:val="center"/>
          </w:tcPr>
          <w:p w14:paraId="4B46FC0C"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b/>
                <w:color w:val="000000" w:themeColor="text1"/>
                <w:sz w:val="18"/>
                <w:szCs w:val="18"/>
              </w:rPr>
              <w:t>Lp.</w:t>
            </w:r>
          </w:p>
        </w:tc>
        <w:tc>
          <w:tcPr>
            <w:tcW w:w="2879" w:type="dxa"/>
            <w:tcBorders>
              <w:top w:val="single" w:sz="4" w:space="0" w:color="000000"/>
              <w:left w:val="single" w:sz="4" w:space="0" w:color="000000"/>
              <w:bottom w:val="single" w:sz="4" w:space="0" w:color="000000"/>
            </w:tcBorders>
            <w:shd w:val="clear" w:color="auto" w:fill="auto"/>
            <w:vAlign w:val="center"/>
          </w:tcPr>
          <w:p w14:paraId="7D403857"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b/>
                <w:color w:val="000000" w:themeColor="text1"/>
                <w:sz w:val="18"/>
                <w:szCs w:val="18"/>
              </w:rPr>
              <w:t>Imię, nazwisko, stanowisko</w:t>
            </w:r>
          </w:p>
        </w:tc>
        <w:tc>
          <w:tcPr>
            <w:tcW w:w="1800" w:type="dxa"/>
            <w:tcBorders>
              <w:top w:val="single" w:sz="4" w:space="0" w:color="000000"/>
              <w:left w:val="single" w:sz="4" w:space="0" w:color="000000"/>
              <w:bottom w:val="single" w:sz="4" w:space="0" w:color="000000"/>
            </w:tcBorders>
            <w:shd w:val="clear" w:color="auto" w:fill="auto"/>
            <w:vAlign w:val="center"/>
          </w:tcPr>
          <w:p w14:paraId="23BE5599"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b/>
                <w:color w:val="000000" w:themeColor="text1"/>
                <w:sz w:val="18"/>
                <w:szCs w:val="18"/>
              </w:rPr>
              <w:t>Nr telefonu i faksu</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88F3"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b/>
                <w:color w:val="000000" w:themeColor="text1"/>
                <w:sz w:val="18"/>
                <w:szCs w:val="18"/>
              </w:rPr>
              <w:t>Uwagi</w:t>
            </w:r>
          </w:p>
        </w:tc>
      </w:tr>
      <w:tr w:rsidR="00A74BC5" w:rsidRPr="00A74BC5" w14:paraId="1A1D9E90" w14:textId="77777777" w:rsidTr="009309C2">
        <w:trPr>
          <w:cantSplit/>
          <w:trHeight w:val="340"/>
        </w:trPr>
        <w:tc>
          <w:tcPr>
            <w:tcW w:w="540" w:type="dxa"/>
            <w:tcBorders>
              <w:top w:val="single" w:sz="4" w:space="0" w:color="000000"/>
              <w:left w:val="single" w:sz="4" w:space="0" w:color="000000"/>
              <w:bottom w:val="single" w:sz="4" w:space="0" w:color="000000"/>
            </w:tcBorders>
            <w:shd w:val="clear" w:color="auto" w:fill="auto"/>
            <w:vAlign w:val="center"/>
          </w:tcPr>
          <w:p w14:paraId="7D54CB97" w14:textId="77777777" w:rsidR="00A74BC5" w:rsidRPr="00A74BC5" w:rsidRDefault="00A74BC5" w:rsidP="00A74BC5">
            <w:pPr>
              <w:keepNext/>
              <w:numPr>
                <w:ilvl w:val="0"/>
                <w:numId w:val="20"/>
              </w:numPr>
              <w:suppressAutoHyphens/>
              <w:snapToGrid w:val="0"/>
              <w:jc w:val="both"/>
              <w:rPr>
                <w:rFonts w:ascii="Arial" w:hAnsi="Arial" w:cs="Arial"/>
                <w:b/>
                <w:color w:val="000000" w:themeColor="text1"/>
                <w:sz w:val="18"/>
                <w:szCs w:val="18"/>
              </w:rPr>
            </w:pPr>
          </w:p>
        </w:tc>
        <w:tc>
          <w:tcPr>
            <w:tcW w:w="2879" w:type="dxa"/>
            <w:tcBorders>
              <w:top w:val="single" w:sz="4" w:space="0" w:color="000000"/>
              <w:left w:val="single" w:sz="4" w:space="0" w:color="000000"/>
              <w:bottom w:val="single" w:sz="4" w:space="0" w:color="000000"/>
            </w:tcBorders>
            <w:shd w:val="clear" w:color="auto" w:fill="auto"/>
            <w:vAlign w:val="center"/>
          </w:tcPr>
          <w:p w14:paraId="17629B45" w14:textId="77777777" w:rsidR="005A4B2E" w:rsidRDefault="005A4B2E" w:rsidP="00A74BC5">
            <w:pPr>
              <w:pStyle w:val="Nagwek5"/>
              <w:numPr>
                <w:ilvl w:val="4"/>
                <w:numId w:val="9"/>
              </w:numPr>
              <w:jc w:val="both"/>
              <w:rPr>
                <w:rFonts w:ascii="Arial" w:hAnsi="Arial" w:cs="Arial"/>
                <w:color w:val="000000" w:themeColor="text1"/>
                <w:sz w:val="18"/>
                <w:szCs w:val="18"/>
              </w:rPr>
            </w:pPr>
            <w:r>
              <w:rPr>
                <w:rFonts w:ascii="Arial" w:hAnsi="Arial" w:cs="Arial"/>
                <w:color w:val="000000" w:themeColor="text1"/>
                <w:sz w:val="18"/>
                <w:szCs w:val="18"/>
              </w:rPr>
              <w:t xml:space="preserve">Krzysztof </w:t>
            </w:r>
            <w:proofErr w:type="spellStart"/>
            <w:r>
              <w:rPr>
                <w:rFonts w:ascii="Arial" w:hAnsi="Arial" w:cs="Arial"/>
                <w:color w:val="000000" w:themeColor="text1"/>
                <w:sz w:val="18"/>
                <w:szCs w:val="18"/>
              </w:rPr>
              <w:t>Mendzik</w:t>
            </w:r>
            <w:proofErr w:type="spellEnd"/>
          </w:p>
          <w:p w14:paraId="3505EBE4" w14:textId="2D4F1320" w:rsidR="00A74BC5" w:rsidRPr="00A74BC5" w:rsidRDefault="005A4B2E" w:rsidP="00A74BC5">
            <w:pPr>
              <w:pStyle w:val="Nagwek5"/>
              <w:numPr>
                <w:ilvl w:val="4"/>
                <w:numId w:val="9"/>
              </w:numPr>
              <w:jc w:val="both"/>
              <w:rPr>
                <w:rFonts w:ascii="Arial" w:hAnsi="Arial" w:cs="Arial"/>
                <w:color w:val="000000" w:themeColor="text1"/>
                <w:sz w:val="18"/>
                <w:szCs w:val="18"/>
              </w:rPr>
            </w:pPr>
            <w:r>
              <w:rPr>
                <w:rFonts w:ascii="Arial" w:hAnsi="Arial" w:cs="Arial"/>
                <w:color w:val="000000" w:themeColor="text1"/>
                <w:sz w:val="18"/>
                <w:szCs w:val="18"/>
              </w:rPr>
              <w:t>kierownik ds. zamówień</w:t>
            </w:r>
            <w:r w:rsidR="00A74BC5" w:rsidRPr="00A74BC5">
              <w:rPr>
                <w:rFonts w:ascii="Arial" w:hAnsi="Arial" w:cs="Arial"/>
                <w:color w:val="000000" w:themeColor="text1"/>
                <w:sz w:val="18"/>
                <w:szCs w:val="18"/>
              </w:rPr>
              <w:t xml:space="preserve"> </w:t>
            </w:r>
          </w:p>
        </w:tc>
        <w:tc>
          <w:tcPr>
            <w:tcW w:w="1800" w:type="dxa"/>
            <w:tcBorders>
              <w:top w:val="single" w:sz="4" w:space="0" w:color="000000"/>
              <w:left w:val="single" w:sz="4" w:space="0" w:color="000000"/>
              <w:bottom w:val="single" w:sz="4" w:space="0" w:color="000000"/>
            </w:tcBorders>
            <w:shd w:val="clear" w:color="auto" w:fill="auto"/>
            <w:vAlign w:val="center"/>
          </w:tcPr>
          <w:p w14:paraId="3F376C49" w14:textId="4DD9F20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color w:val="000000" w:themeColor="text1"/>
                <w:sz w:val="18"/>
                <w:szCs w:val="18"/>
              </w:rPr>
              <w:t xml:space="preserve">tel. </w:t>
            </w:r>
            <w:r w:rsidR="005A4B2E">
              <w:rPr>
                <w:rFonts w:ascii="Arial" w:hAnsi="Arial" w:cs="Arial"/>
                <w:color w:val="000000" w:themeColor="text1"/>
                <w:sz w:val="18"/>
                <w:szCs w:val="18"/>
              </w:rPr>
              <w:t>508-015-727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1F9EC" w14:textId="16F0FB4B"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color w:val="000000" w:themeColor="text1"/>
                <w:sz w:val="18"/>
                <w:szCs w:val="18"/>
              </w:rPr>
              <w:t xml:space="preserve">sprawy </w:t>
            </w:r>
            <w:r w:rsidR="005A4B2E">
              <w:rPr>
                <w:rFonts w:ascii="Arial" w:hAnsi="Arial" w:cs="Arial"/>
                <w:color w:val="000000" w:themeColor="text1"/>
                <w:sz w:val="18"/>
                <w:szCs w:val="18"/>
              </w:rPr>
              <w:t>formalne</w:t>
            </w:r>
          </w:p>
        </w:tc>
      </w:tr>
      <w:tr w:rsidR="00A74BC5" w:rsidRPr="00A74BC5" w14:paraId="3FBF9620" w14:textId="77777777" w:rsidTr="009309C2">
        <w:trPr>
          <w:cantSplit/>
          <w:trHeight w:val="340"/>
        </w:trPr>
        <w:tc>
          <w:tcPr>
            <w:tcW w:w="540" w:type="dxa"/>
            <w:tcBorders>
              <w:top w:val="single" w:sz="4" w:space="0" w:color="000000"/>
              <w:left w:val="single" w:sz="4" w:space="0" w:color="000000"/>
              <w:bottom w:val="single" w:sz="4" w:space="0" w:color="000000"/>
            </w:tcBorders>
            <w:shd w:val="clear" w:color="auto" w:fill="auto"/>
            <w:vAlign w:val="center"/>
          </w:tcPr>
          <w:p w14:paraId="7D58CD41" w14:textId="77777777" w:rsidR="00A74BC5" w:rsidRPr="00A74BC5" w:rsidRDefault="00A74BC5" w:rsidP="00A74BC5">
            <w:pPr>
              <w:numPr>
                <w:ilvl w:val="0"/>
                <w:numId w:val="20"/>
              </w:numPr>
              <w:suppressAutoHyphens/>
              <w:snapToGrid w:val="0"/>
              <w:jc w:val="both"/>
              <w:rPr>
                <w:rFonts w:ascii="Arial" w:hAnsi="Arial" w:cs="Arial"/>
                <w:color w:val="000000" w:themeColor="text1"/>
                <w:sz w:val="18"/>
                <w:szCs w:val="18"/>
              </w:rPr>
            </w:pPr>
          </w:p>
        </w:tc>
        <w:tc>
          <w:tcPr>
            <w:tcW w:w="2879" w:type="dxa"/>
            <w:tcBorders>
              <w:top w:val="single" w:sz="4" w:space="0" w:color="000000"/>
              <w:left w:val="single" w:sz="4" w:space="0" w:color="000000"/>
              <w:bottom w:val="single" w:sz="4" w:space="0" w:color="000000"/>
            </w:tcBorders>
            <w:shd w:val="clear" w:color="auto" w:fill="auto"/>
            <w:vAlign w:val="center"/>
          </w:tcPr>
          <w:p w14:paraId="52C739BD" w14:textId="51BD8435" w:rsidR="00A74BC5" w:rsidRPr="00A74BC5" w:rsidRDefault="009B4E50" w:rsidP="009309C2">
            <w:pPr>
              <w:keepNext/>
              <w:jc w:val="both"/>
              <w:rPr>
                <w:rFonts w:ascii="Arial" w:hAnsi="Arial" w:cs="Arial"/>
                <w:color w:val="000000" w:themeColor="text1"/>
                <w:sz w:val="18"/>
                <w:szCs w:val="18"/>
              </w:rPr>
            </w:pPr>
            <w:r w:rsidRPr="00A74BC5">
              <w:rPr>
                <w:rFonts w:ascii="Arial" w:hAnsi="Arial" w:cs="Arial"/>
                <w:b/>
                <w:color w:val="000000" w:themeColor="text1"/>
                <w:sz w:val="18"/>
                <w:szCs w:val="18"/>
              </w:rPr>
              <w:t>Dariusz</w:t>
            </w:r>
            <w:r w:rsidRPr="00A74BC5">
              <w:rPr>
                <w:rFonts w:ascii="Arial" w:hAnsi="Arial" w:cs="Arial"/>
                <w:b/>
                <w:color w:val="000000" w:themeColor="text1"/>
                <w:sz w:val="18"/>
                <w:szCs w:val="18"/>
              </w:rPr>
              <w:t xml:space="preserve"> </w:t>
            </w:r>
            <w:r w:rsidR="00A74BC5" w:rsidRPr="00A74BC5">
              <w:rPr>
                <w:rFonts w:ascii="Arial" w:hAnsi="Arial" w:cs="Arial"/>
                <w:b/>
                <w:color w:val="000000" w:themeColor="text1"/>
                <w:sz w:val="18"/>
                <w:szCs w:val="18"/>
              </w:rPr>
              <w:t xml:space="preserve">Popiel </w:t>
            </w:r>
          </w:p>
          <w:p w14:paraId="3FFEDCB4"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b/>
                <w:i/>
                <w:color w:val="000000" w:themeColor="text1"/>
                <w:sz w:val="18"/>
                <w:szCs w:val="18"/>
              </w:rPr>
              <w:t xml:space="preserve">Kierownik sieci </w:t>
            </w:r>
            <w:proofErr w:type="spellStart"/>
            <w:r w:rsidRPr="00A74BC5">
              <w:rPr>
                <w:rFonts w:ascii="Arial" w:hAnsi="Arial" w:cs="Arial"/>
                <w:b/>
                <w:i/>
                <w:color w:val="000000" w:themeColor="text1"/>
                <w:sz w:val="18"/>
                <w:szCs w:val="18"/>
              </w:rPr>
              <w:t>wod-kan</w:t>
            </w:r>
            <w:proofErr w:type="spellEnd"/>
          </w:p>
        </w:tc>
        <w:tc>
          <w:tcPr>
            <w:tcW w:w="1800" w:type="dxa"/>
            <w:tcBorders>
              <w:top w:val="single" w:sz="4" w:space="0" w:color="000000"/>
              <w:left w:val="single" w:sz="4" w:space="0" w:color="000000"/>
              <w:bottom w:val="single" w:sz="4" w:space="0" w:color="000000"/>
            </w:tcBorders>
            <w:shd w:val="clear" w:color="auto" w:fill="auto"/>
            <w:vAlign w:val="center"/>
          </w:tcPr>
          <w:p w14:paraId="2F65C573"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color w:val="000000" w:themeColor="text1"/>
                <w:sz w:val="18"/>
                <w:szCs w:val="18"/>
              </w:rPr>
              <w:t>tel. 608-008-611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A15E" w14:textId="77777777" w:rsidR="00A74BC5" w:rsidRPr="00A74BC5" w:rsidRDefault="00A74BC5" w:rsidP="009309C2">
            <w:pPr>
              <w:keepNext/>
              <w:jc w:val="both"/>
              <w:rPr>
                <w:rFonts w:ascii="Arial" w:hAnsi="Arial" w:cs="Arial"/>
                <w:color w:val="000000" w:themeColor="text1"/>
                <w:sz w:val="18"/>
                <w:szCs w:val="18"/>
              </w:rPr>
            </w:pPr>
            <w:r w:rsidRPr="00A74BC5">
              <w:rPr>
                <w:rFonts w:ascii="Arial" w:hAnsi="Arial" w:cs="Arial"/>
                <w:color w:val="000000" w:themeColor="text1"/>
                <w:spacing w:val="-6"/>
                <w:sz w:val="18"/>
                <w:szCs w:val="18"/>
              </w:rPr>
              <w:t xml:space="preserve">sprawy </w:t>
            </w:r>
            <w:r w:rsidRPr="00A74BC5">
              <w:rPr>
                <w:rFonts w:ascii="Arial" w:hAnsi="Arial" w:cs="Arial"/>
                <w:color w:val="000000" w:themeColor="text1"/>
                <w:sz w:val="18"/>
                <w:szCs w:val="18"/>
              </w:rPr>
              <w:t>merytoryczne</w:t>
            </w:r>
          </w:p>
        </w:tc>
      </w:tr>
    </w:tbl>
    <w:p w14:paraId="33EF1095" w14:textId="77777777" w:rsidR="00A74BC5" w:rsidRPr="00A74BC5" w:rsidRDefault="00A74BC5" w:rsidP="00A74BC5">
      <w:pPr>
        <w:pStyle w:val="Tekstpodstawowywcity"/>
        <w:ind w:left="0"/>
        <w:jc w:val="both"/>
        <w:rPr>
          <w:rFonts w:ascii="Arial" w:hAnsi="Arial" w:cs="Arial"/>
          <w:b/>
          <w:bCs/>
          <w:color w:val="000000" w:themeColor="text1"/>
          <w:sz w:val="20"/>
          <w:szCs w:val="20"/>
        </w:rPr>
      </w:pPr>
    </w:p>
    <w:p w14:paraId="755BFE7D"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XIV. WYMAGANIA DOTYCZĄCE WADIUM</w:t>
      </w:r>
    </w:p>
    <w:p w14:paraId="653F03DC"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3D83F1E7"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nie żąda od wykonawców wniesienia </w:t>
      </w:r>
      <w:r w:rsidRPr="00A74BC5">
        <w:rPr>
          <w:rStyle w:val="Uwydatnienie"/>
          <w:rFonts w:ascii="Arial" w:hAnsi="Arial" w:cs="Arial"/>
          <w:i w:val="0"/>
          <w:iCs w:val="0"/>
          <w:color w:val="000000" w:themeColor="text1"/>
          <w:sz w:val="20"/>
          <w:szCs w:val="20"/>
        </w:rPr>
        <w:t>wadium.</w:t>
      </w:r>
    </w:p>
    <w:p w14:paraId="0B49BBA5" w14:textId="77777777" w:rsidR="00A74BC5" w:rsidRPr="00A74BC5" w:rsidRDefault="00A74BC5" w:rsidP="00A74BC5">
      <w:pPr>
        <w:pStyle w:val="Tekstpodstawowywcity"/>
        <w:jc w:val="both"/>
        <w:rPr>
          <w:rFonts w:ascii="Arial" w:hAnsi="Arial" w:cs="Arial"/>
          <w:b/>
          <w:bCs/>
          <w:color w:val="000000" w:themeColor="text1"/>
          <w:sz w:val="20"/>
          <w:szCs w:val="20"/>
        </w:rPr>
      </w:pPr>
    </w:p>
    <w:p w14:paraId="26B05826"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XV. KRYTERIA OCENY OFERT I ICH ZNACZENIE</w:t>
      </w:r>
    </w:p>
    <w:p w14:paraId="56326DEA" w14:textId="77777777" w:rsidR="00A74BC5" w:rsidRPr="00A74BC5" w:rsidRDefault="00A74BC5" w:rsidP="00A74BC5">
      <w:pPr>
        <w:pStyle w:val="Tekstpodstawowywcity"/>
        <w:jc w:val="both"/>
        <w:rPr>
          <w:rFonts w:ascii="Arial" w:hAnsi="Arial" w:cs="Arial"/>
          <w:color w:val="000000" w:themeColor="text1"/>
          <w:sz w:val="20"/>
          <w:szCs w:val="20"/>
        </w:rPr>
      </w:pPr>
    </w:p>
    <w:p w14:paraId="67AF881E" w14:textId="07ABE083" w:rsidR="00A74BC5" w:rsidRPr="00A74BC5" w:rsidRDefault="00A74BC5" w:rsidP="005A4B2E">
      <w:pPr>
        <w:pStyle w:val="Tekstpodstawowywcity"/>
        <w:spacing w:before="60" w:after="60"/>
        <w:ind w:left="0"/>
        <w:jc w:val="both"/>
        <w:rPr>
          <w:rFonts w:ascii="Arial" w:hAnsi="Arial" w:cs="Arial"/>
          <w:color w:val="000000" w:themeColor="text1"/>
          <w:sz w:val="20"/>
          <w:szCs w:val="20"/>
        </w:rPr>
      </w:pPr>
      <w:r w:rsidRPr="00A74BC5">
        <w:rPr>
          <w:rFonts w:ascii="Arial" w:hAnsi="Arial" w:cs="Arial"/>
          <w:color w:val="000000" w:themeColor="text1"/>
          <w:sz w:val="20"/>
          <w:szCs w:val="20"/>
        </w:rPr>
        <w:t>Cena oferty –</w:t>
      </w:r>
      <w:r w:rsidR="005A4B2E">
        <w:rPr>
          <w:rFonts w:ascii="Arial" w:hAnsi="Arial" w:cs="Arial"/>
          <w:color w:val="000000" w:themeColor="text1"/>
          <w:sz w:val="20"/>
          <w:szCs w:val="20"/>
        </w:rPr>
        <w:t xml:space="preserve"> 100</w:t>
      </w:r>
      <w:r w:rsidRPr="00A74BC5">
        <w:rPr>
          <w:rFonts w:ascii="Arial" w:hAnsi="Arial" w:cs="Arial"/>
          <w:color w:val="000000" w:themeColor="text1"/>
          <w:sz w:val="20"/>
          <w:szCs w:val="20"/>
        </w:rPr>
        <w:t xml:space="preserve"> punktów otrzyma oferta najtańsza a dla pozostałych ofert punktacja zostanie wyliczona wg wzoru :</w:t>
      </w:r>
    </w:p>
    <w:p w14:paraId="7C8EDB04" w14:textId="38F54F9C" w:rsidR="00A74BC5" w:rsidRPr="00A74BC5" w:rsidRDefault="00A74BC5" w:rsidP="005A4B2E">
      <w:pPr>
        <w:pStyle w:val="Tekstpodstawowywcity31"/>
        <w:tabs>
          <w:tab w:val="left" w:pos="720"/>
        </w:tabs>
        <w:jc w:val="both"/>
        <w:rPr>
          <w:rFonts w:ascii="Arial" w:hAnsi="Arial" w:cs="Arial"/>
          <w:color w:val="000000" w:themeColor="text1"/>
          <w:sz w:val="20"/>
          <w:szCs w:val="20"/>
        </w:rPr>
      </w:pPr>
      <w:r w:rsidRPr="00A74BC5">
        <w:rPr>
          <w:rFonts w:ascii="Arial" w:hAnsi="Arial" w:cs="Arial"/>
          <w:color w:val="000000" w:themeColor="text1"/>
          <w:sz w:val="20"/>
          <w:szCs w:val="20"/>
        </w:rPr>
        <w:t xml:space="preserve">wartość punktowa =   </w:t>
      </w:r>
      <w:r w:rsidRPr="00A74BC5">
        <w:rPr>
          <w:color w:val="000000" w:themeColor="text1"/>
          <w:sz w:val="22"/>
          <w:szCs w:val="22"/>
        </w:rPr>
        <w:t xml:space="preserve"> </w:t>
      </w:r>
      <m:oMath>
        <m:f>
          <m:fPr>
            <m:ctrlPr>
              <w:rPr>
                <w:rFonts w:ascii="Cambria Math" w:hAnsi="Cambria Math"/>
                <w:i/>
                <w:color w:val="000000" w:themeColor="text1"/>
              </w:rPr>
            </m:ctrlPr>
          </m:fPr>
          <m:num>
            <m:r>
              <w:rPr>
                <w:rFonts w:ascii="Cambria Math"/>
                <w:color w:val="000000" w:themeColor="text1"/>
              </w:rPr>
              <m:t>Cmin</m:t>
            </m:r>
          </m:num>
          <m:den>
            <m:r>
              <w:rPr>
                <w:rFonts w:ascii="Cambria Math"/>
                <w:color w:val="000000" w:themeColor="text1"/>
              </w:rPr>
              <m:t>C</m:t>
            </m:r>
          </m:den>
        </m:f>
      </m:oMath>
      <w:r w:rsidR="005A4B2E">
        <w:rPr>
          <w:color w:val="000000" w:themeColor="text1"/>
        </w:rPr>
        <w:t xml:space="preserve"> x 100</w:t>
      </w:r>
    </w:p>
    <w:p w14:paraId="0F753266" w14:textId="77777777" w:rsidR="00A74BC5" w:rsidRPr="00A74BC5" w:rsidRDefault="00A74BC5" w:rsidP="00A74BC5">
      <w:pPr>
        <w:pStyle w:val="Tekstpodstawowywcity31"/>
        <w:tabs>
          <w:tab w:val="left" w:pos="720"/>
        </w:tabs>
        <w:jc w:val="both"/>
        <w:rPr>
          <w:rFonts w:ascii="Arial" w:hAnsi="Arial" w:cs="Arial"/>
          <w:color w:val="000000" w:themeColor="text1"/>
          <w:sz w:val="20"/>
          <w:szCs w:val="20"/>
        </w:rPr>
      </w:pPr>
    </w:p>
    <w:p w14:paraId="14F22671" w14:textId="72DCA130" w:rsidR="00A74BC5" w:rsidRPr="00A74BC5" w:rsidRDefault="00A74BC5" w:rsidP="00A74BC5">
      <w:pPr>
        <w:pStyle w:val="Tekstpodstawowywcity31"/>
        <w:tabs>
          <w:tab w:val="left" w:pos="720"/>
        </w:tabs>
        <w:jc w:val="both"/>
        <w:rPr>
          <w:rFonts w:ascii="Arial" w:hAnsi="Arial" w:cs="Arial"/>
          <w:color w:val="000000" w:themeColor="text1"/>
          <w:sz w:val="20"/>
          <w:szCs w:val="20"/>
        </w:rPr>
      </w:pPr>
      <w:r w:rsidRPr="00A74BC5">
        <w:rPr>
          <w:rFonts w:ascii="Arial" w:hAnsi="Arial" w:cs="Arial"/>
          <w:color w:val="000000" w:themeColor="text1"/>
          <w:sz w:val="20"/>
          <w:szCs w:val="20"/>
        </w:rPr>
        <w:t xml:space="preserve">gdzie :  </w:t>
      </w:r>
      <w:r w:rsidRPr="00A74BC5">
        <w:rPr>
          <w:rFonts w:ascii="Arial" w:hAnsi="Arial" w:cs="Arial"/>
          <w:color w:val="000000" w:themeColor="text1"/>
          <w:sz w:val="20"/>
          <w:szCs w:val="20"/>
        </w:rPr>
        <w:tab/>
      </w:r>
      <w:proofErr w:type="spellStart"/>
      <w:r w:rsidRPr="00A74BC5">
        <w:rPr>
          <w:rFonts w:ascii="Arial" w:hAnsi="Arial" w:cs="Arial"/>
          <w:color w:val="000000" w:themeColor="text1"/>
          <w:sz w:val="20"/>
          <w:szCs w:val="20"/>
        </w:rPr>
        <w:t>Cmin</w:t>
      </w:r>
      <w:proofErr w:type="spellEnd"/>
      <w:r w:rsidRPr="00A74BC5">
        <w:rPr>
          <w:rFonts w:ascii="Arial" w:hAnsi="Arial" w:cs="Arial"/>
          <w:color w:val="000000" w:themeColor="text1"/>
          <w:sz w:val="20"/>
          <w:szCs w:val="20"/>
        </w:rPr>
        <w:tab/>
        <w:t>-  cena najtańsza wśród oferowanych.</w:t>
      </w:r>
    </w:p>
    <w:p w14:paraId="28B96B22" w14:textId="77777777" w:rsidR="00A74BC5" w:rsidRPr="00A74BC5" w:rsidRDefault="00A74BC5" w:rsidP="00A74BC5">
      <w:pPr>
        <w:pStyle w:val="Tekstpodstawowywcity31"/>
        <w:tabs>
          <w:tab w:val="left" w:pos="720"/>
        </w:tabs>
        <w:jc w:val="both"/>
        <w:rPr>
          <w:rFonts w:ascii="Arial" w:hAnsi="Arial" w:cs="Arial"/>
          <w:color w:val="000000" w:themeColor="text1"/>
          <w:sz w:val="20"/>
          <w:szCs w:val="20"/>
        </w:rPr>
      </w:pPr>
      <w:r w:rsidRPr="00A74BC5">
        <w:rPr>
          <w:rFonts w:ascii="Arial" w:hAnsi="Arial" w:cs="Arial"/>
          <w:color w:val="000000" w:themeColor="text1"/>
          <w:sz w:val="20"/>
          <w:szCs w:val="20"/>
        </w:rPr>
        <w:tab/>
        <w:t xml:space="preserve">            C</w:t>
      </w:r>
      <w:r w:rsidRPr="00A74BC5">
        <w:rPr>
          <w:rFonts w:ascii="Arial" w:hAnsi="Arial" w:cs="Arial"/>
          <w:color w:val="000000" w:themeColor="text1"/>
          <w:sz w:val="20"/>
          <w:szCs w:val="20"/>
        </w:rPr>
        <w:tab/>
        <w:t>-  cena oferty rozpatrywanej.</w:t>
      </w:r>
    </w:p>
    <w:p w14:paraId="6C4FC606" w14:textId="77777777" w:rsidR="00A74BC5" w:rsidRPr="00A74BC5" w:rsidRDefault="00A74BC5" w:rsidP="00A74BC5">
      <w:pPr>
        <w:pStyle w:val="Tekstpodstawowywcity31"/>
        <w:tabs>
          <w:tab w:val="left" w:pos="720"/>
        </w:tabs>
        <w:jc w:val="both"/>
        <w:rPr>
          <w:rFonts w:ascii="Arial" w:hAnsi="Arial" w:cs="Arial"/>
          <w:b/>
          <w:color w:val="000000" w:themeColor="text1"/>
          <w:sz w:val="20"/>
          <w:szCs w:val="20"/>
        </w:rPr>
      </w:pPr>
    </w:p>
    <w:p w14:paraId="276FDAA3"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XVI. TERMIN ZWIĄZANIA OFERTĄ</w:t>
      </w:r>
    </w:p>
    <w:p w14:paraId="09236979" w14:textId="77777777" w:rsidR="00A74BC5" w:rsidRPr="00A74BC5" w:rsidRDefault="00A74BC5" w:rsidP="00A74BC5">
      <w:pPr>
        <w:pStyle w:val="Tekstpodstawowywcity"/>
        <w:jc w:val="both"/>
        <w:rPr>
          <w:rFonts w:ascii="Arial" w:hAnsi="Arial" w:cs="Arial"/>
          <w:b/>
          <w:bCs/>
          <w:color w:val="000000" w:themeColor="text1"/>
          <w:sz w:val="20"/>
          <w:szCs w:val="20"/>
        </w:rPr>
      </w:pPr>
    </w:p>
    <w:p w14:paraId="2E91FAA9" w14:textId="619DCE25"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 xml:space="preserve">1. Składający ofertę pozostaje nią związany przez </w:t>
      </w:r>
      <w:r w:rsidR="00A942DA">
        <w:rPr>
          <w:rFonts w:ascii="Arial" w:hAnsi="Arial" w:cs="Arial"/>
          <w:color w:val="000000" w:themeColor="text1"/>
          <w:sz w:val="20"/>
          <w:szCs w:val="20"/>
        </w:rPr>
        <w:t>3</w:t>
      </w:r>
      <w:r w:rsidRPr="00A74BC5">
        <w:rPr>
          <w:rFonts w:ascii="Arial" w:hAnsi="Arial" w:cs="Arial"/>
          <w:color w:val="000000" w:themeColor="text1"/>
          <w:sz w:val="20"/>
          <w:szCs w:val="20"/>
        </w:rPr>
        <w:t>0 kolejnych dni. Bieg terminu związania z ofertą rozpoczyna się z upływem terminu składania ofert.</w:t>
      </w:r>
    </w:p>
    <w:p w14:paraId="3149E59C" w14:textId="7DFA4C49"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 xml:space="preserve">2. Zamawiający może zwrócić się do wykonawców o wyrażenie zgody na przedłużenie terminu związania ofertą </w:t>
      </w:r>
      <w:r w:rsidR="00A942DA">
        <w:rPr>
          <w:rFonts w:ascii="Arial" w:hAnsi="Arial" w:cs="Arial"/>
          <w:color w:val="000000" w:themeColor="text1"/>
          <w:sz w:val="20"/>
          <w:szCs w:val="20"/>
        </w:rPr>
        <w:br/>
      </w:r>
      <w:r w:rsidRPr="00A74BC5">
        <w:rPr>
          <w:rFonts w:ascii="Arial" w:hAnsi="Arial" w:cs="Arial"/>
          <w:color w:val="000000" w:themeColor="text1"/>
          <w:sz w:val="20"/>
          <w:szCs w:val="20"/>
        </w:rPr>
        <w:t>o oznaczony okres.</w:t>
      </w:r>
    </w:p>
    <w:p w14:paraId="7AFA5EB2" w14:textId="77777777" w:rsidR="00A74BC5" w:rsidRPr="00A74BC5" w:rsidRDefault="00A74BC5" w:rsidP="00A74BC5">
      <w:pPr>
        <w:pStyle w:val="Tekstpodstawowywcity"/>
        <w:ind w:left="1107"/>
        <w:jc w:val="both"/>
        <w:rPr>
          <w:rFonts w:ascii="Arial" w:hAnsi="Arial" w:cs="Arial"/>
          <w:color w:val="000000" w:themeColor="text1"/>
          <w:sz w:val="20"/>
          <w:szCs w:val="20"/>
        </w:rPr>
      </w:pPr>
    </w:p>
    <w:p w14:paraId="720FC860"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XVII. OPIS SPOSOBU PRZYGOTOWYWANIA OFERTY</w:t>
      </w:r>
    </w:p>
    <w:p w14:paraId="6286F280" w14:textId="77777777" w:rsidR="00A74BC5" w:rsidRPr="00A74BC5" w:rsidRDefault="00A74BC5" w:rsidP="00A74BC5">
      <w:pPr>
        <w:pStyle w:val="Tekstpodstawowywcity"/>
        <w:ind w:left="1107"/>
        <w:jc w:val="both"/>
        <w:rPr>
          <w:rFonts w:ascii="Arial" w:hAnsi="Arial" w:cs="Arial"/>
          <w:b/>
          <w:bCs/>
          <w:color w:val="000000" w:themeColor="text1"/>
          <w:sz w:val="20"/>
          <w:szCs w:val="20"/>
        </w:rPr>
      </w:pPr>
    </w:p>
    <w:p w14:paraId="37C784F1" w14:textId="2FFF8BAB" w:rsidR="00A74BC5" w:rsidRPr="003154F2" w:rsidRDefault="00A74BC5" w:rsidP="003154F2">
      <w:pPr>
        <w:pStyle w:val="Tekstpodstawowywcity"/>
        <w:ind w:left="0"/>
        <w:jc w:val="both"/>
        <w:rPr>
          <w:rFonts w:ascii="Arial" w:hAnsi="Arial" w:cs="Arial"/>
          <w:color w:val="000000" w:themeColor="text1"/>
          <w:sz w:val="20"/>
          <w:szCs w:val="20"/>
        </w:rPr>
      </w:pPr>
      <w:r w:rsidRPr="003154F2">
        <w:rPr>
          <w:rFonts w:ascii="Arial" w:hAnsi="Arial" w:cs="Arial"/>
          <w:bCs/>
          <w:color w:val="000000" w:themeColor="text1"/>
          <w:sz w:val="20"/>
          <w:szCs w:val="20"/>
        </w:rPr>
        <w:t>Ofertę stanowią:</w:t>
      </w:r>
    </w:p>
    <w:p w14:paraId="7C43D85B" w14:textId="77777777" w:rsidR="00A74BC5" w:rsidRPr="00A74BC5" w:rsidRDefault="00A74BC5" w:rsidP="00A942DA">
      <w:pPr>
        <w:numPr>
          <w:ilvl w:val="0"/>
          <w:numId w:val="17"/>
        </w:numPr>
        <w:tabs>
          <w:tab w:val="clear" w:pos="964"/>
          <w:tab w:val="num" w:pos="567"/>
        </w:tabs>
        <w:suppressAutoHyphens/>
        <w:ind w:left="567"/>
        <w:jc w:val="both"/>
        <w:rPr>
          <w:rFonts w:ascii="Arial" w:hAnsi="Arial" w:cs="Arial"/>
          <w:color w:val="000000" w:themeColor="text1"/>
          <w:sz w:val="20"/>
          <w:szCs w:val="20"/>
        </w:rPr>
      </w:pPr>
      <w:r w:rsidRPr="00A74BC5">
        <w:rPr>
          <w:rFonts w:ascii="Arial" w:hAnsi="Arial" w:cs="Arial"/>
          <w:color w:val="000000" w:themeColor="text1"/>
          <w:sz w:val="20"/>
          <w:szCs w:val="20"/>
        </w:rPr>
        <w:t>wypełnione i należycie podpisane: druk oferty oraz oświadczenia i formularze wg załączonych do SWZ wzorów;</w:t>
      </w:r>
    </w:p>
    <w:p w14:paraId="25F34167" w14:textId="3A510F56" w:rsidR="00173835" w:rsidRDefault="00A74BC5" w:rsidP="00A942DA">
      <w:pPr>
        <w:numPr>
          <w:ilvl w:val="0"/>
          <w:numId w:val="17"/>
        </w:numPr>
        <w:tabs>
          <w:tab w:val="clear" w:pos="964"/>
          <w:tab w:val="num" w:pos="567"/>
        </w:tabs>
        <w:suppressAutoHyphens/>
        <w:ind w:left="567"/>
        <w:jc w:val="both"/>
        <w:rPr>
          <w:rFonts w:ascii="Arial" w:hAnsi="Arial" w:cs="Arial"/>
          <w:color w:val="000000" w:themeColor="text1"/>
          <w:sz w:val="20"/>
          <w:szCs w:val="20"/>
        </w:rPr>
      </w:pPr>
      <w:r w:rsidRPr="00A74BC5">
        <w:rPr>
          <w:rFonts w:ascii="Arial" w:hAnsi="Arial" w:cs="Arial"/>
          <w:color w:val="000000" w:themeColor="text1"/>
          <w:sz w:val="20"/>
          <w:szCs w:val="20"/>
        </w:rPr>
        <w:t xml:space="preserve">pozostałe oświadczenia, dokumenty </w:t>
      </w:r>
      <w:r w:rsidR="00BD3D4C">
        <w:rPr>
          <w:rFonts w:ascii="Arial" w:hAnsi="Arial" w:cs="Arial"/>
          <w:color w:val="000000" w:themeColor="text1"/>
          <w:sz w:val="20"/>
          <w:szCs w:val="20"/>
        </w:rPr>
        <w:t xml:space="preserve">wymagane w postępowaniu </w:t>
      </w:r>
      <w:r w:rsidR="00615C19">
        <w:rPr>
          <w:rFonts w:ascii="Arial" w:hAnsi="Arial" w:cs="Arial"/>
          <w:color w:val="000000" w:themeColor="text1"/>
          <w:sz w:val="20"/>
          <w:szCs w:val="20"/>
        </w:rPr>
        <w:t xml:space="preserve">w tym  </w:t>
      </w:r>
      <w:r w:rsidRPr="00A74BC5">
        <w:rPr>
          <w:rFonts w:ascii="Arial" w:hAnsi="Arial" w:cs="Arial"/>
          <w:color w:val="000000" w:themeColor="text1"/>
          <w:sz w:val="20"/>
          <w:szCs w:val="20"/>
        </w:rPr>
        <w:t xml:space="preserve">dotyczące przedmiotu zamówienia, należycie podpisane </w:t>
      </w:r>
      <w:r w:rsidR="00173835">
        <w:rPr>
          <w:rFonts w:ascii="Arial" w:hAnsi="Arial" w:cs="Arial"/>
          <w:color w:val="000000" w:themeColor="text1"/>
          <w:sz w:val="20"/>
          <w:szCs w:val="20"/>
        </w:rPr>
        <w:t>tj.:</w:t>
      </w:r>
    </w:p>
    <w:p w14:paraId="63BA9F44" w14:textId="1A1961EE" w:rsidR="00173835" w:rsidRPr="00265671" w:rsidRDefault="00173835" w:rsidP="00173835">
      <w:pPr>
        <w:ind w:left="567" w:hanging="283"/>
        <w:jc w:val="both"/>
        <w:rPr>
          <w:rFonts w:ascii="Arial" w:hAnsi="Arial" w:cs="Arial"/>
          <w:sz w:val="20"/>
          <w:szCs w:val="20"/>
        </w:rPr>
      </w:pPr>
      <w:r w:rsidRPr="00265671">
        <w:rPr>
          <w:rFonts w:ascii="Arial" w:hAnsi="Arial" w:cs="Arial"/>
          <w:sz w:val="20"/>
          <w:szCs w:val="20"/>
        </w:rPr>
        <w:t xml:space="preserve">a) </w:t>
      </w:r>
      <w:r w:rsidRPr="00265671">
        <w:rPr>
          <w:rFonts w:ascii="Arial" w:hAnsi="Arial" w:cs="Arial"/>
          <w:sz w:val="20"/>
          <w:szCs w:val="20"/>
        </w:rPr>
        <w:tab/>
        <w:t xml:space="preserve">karty katalogowe oferowanych towarów wraz ze szczegółowym opisem technicznym i specyfikacją materiałową, przy czym dla każdego wyrobu należy załączyć kartę katalogową tylko jednego wybranego producenta; w przypadku załączenia kart katalogowych więcej niż jednego producenta tego samego elementu oferta może zostać odrzucona jako niezgodna ze specyfikacją lub – jeżeli oferta zostanie wybrana – wiążącego dla wykonawcy wyboru spośród zaoferowanych producentów może dokonać zamawiający; </w:t>
      </w:r>
    </w:p>
    <w:p w14:paraId="097CED04" w14:textId="77777777" w:rsidR="00173835" w:rsidRPr="00265671" w:rsidRDefault="00173835" w:rsidP="00173835">
      <w:pPr>
        <w:ind w:left="567" w:hanging="283"/>
        <w:jc w:val="both"/>
        <w:rPr>
          <w:rFonts w:ascii="Arial" w:hAnsi="Arial" w:cs="Arial"/>
          <w:sz w:val="20"/>
          <w:szCs w:val="20"/>
        </w:rPr>
      </w:pPr>
      <w:r w:rsidRPr="00265671">
        <w:rPr>
          <w:rFonts w:ascii="Arial" w:hAnsi="Arial" w:cs="Arial"/>
          <w:sz w:val="20"/>
          <w:szCs w:val="20"/>
        </w:rPr>
        <w:t>b)</w:t>
      </w:r>
      <w:r w:rsidRPr="00265671">
        <w:rPr>
          <w:rFonts w:ascii="Arial" w:hAnsi="Arial" w:cs="Arial"/>
          <w:sz w:val="20"/>
          <w:szCs w:val="20"/>
        </w:rPr>
        <w:tab/>
        <w:t>atesty Państwowego Zakładu Higieny dla produktów, dla których takie atesty są wymagane</w:t>
      </w:r>
    </w:p>
    <w:p w14:paraId="189D68DB" w14:textId="77777777" w:rsidR="00173835" w:rsidRPr="00265671" w:rsidRDefault="00173835" w:rsidP="00173835">
      <w:pPr>
        <w:ind w:left="567" w:hanging="283"/>
        <w:jc w:val="both"/>
        <w:rPr>
          <w:rFonts w:ascii="Arial" w:hAnsi="Arial" w:cs="Arial"/>
          <w:sz w:val="20"/>
          <w:szCs w:val="20"/>
        </w:rPr>
      </w:pPr>
      <w:r w:rsidRPr="00265671">
        <w:rPr>
          <w:rFonts w:ascii="Arial" w:hAnsi="Arial" w:cs="Arial"/>
          <w:sz w:val="20"/>
          <w:szCs w:val="20"/>
        </w:rPr>
        <w:t xml:space="preserve">c) </w:t>
      </w:r>
      <w:r w:rsidRPr="00265671">
        <w:rPr>
          <w:rFonts w:ascii="Arial" w:hAnsi="Arial" w:cs="Arial"/>
          <w:sz w:val="20"/>
          <w:szCs w:val="20"/>
        </w:rPr>
        <w:tab/>
        <w:t>certyfikaty ISO;</w:t>
      </w:r>
    </w:p>
    <w:p w14:paraId="51D00DD9" w14:textId="69CC4816" w:rsidR="00A74BC5" w:rsidRPr="00A74BC5" w:rsidRDefault="00A74BC5" w:rsidP="00564781">
      <w:pPr>
        <w:suppressAutoHyphens/>
        <w:ind w:left="567"/>
        <w:jc w:val="both"/>
        <w:rPr>
          <w:rFonts w:ascii="Arial" w:hAnsi="Arial" w:cs="Arial"/>
          <w:color w:val="000000" w:themeColor="text1"/>
          <w:sz w:val="20"/>
          <w:szCs w:val="20"/>
        </w:rPr>
      </w:pPr>
    </w:p>
    <w:p w14:paraId="2FA68185" w14:textId="39C9E50B"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1</w:t>
      </w:r>
      <w:r w:rsidR="002C3975">
        <w:rPr>
          <w:rFonts w:ascii="Arial" w:hAnsi="Arial" w:cs="Arial"/>
          <w:color w:val="000000" w:themeColor="text1"/>
          <w:sz w:val="20"/>
          <w:szCs w:val="20"/>
        </w:rPr>
        <w:t>.</w:t>
      </w:r>
      <w:r w:rsidRPr="009B4E50">
        <w:rPr>
          <w:rFonts w:ascii="Arial" w:hAnsi="Arial" w:cs="Arial"/>
          <w:color w:val="000000" w:themeColor="text1"/>
          <w:sz w:val="20"/>
          <w:szCs w:val="20"/>
        </w:rPr>
        <w:tab/>
        <w:t xml:space="preserve">Oferta oraz dokumenty wymagane wraz z ofertą składane elektronicznie muszą zostać podpisane elektronicznym kwalifikowanym podpisem. W procesie składania oferty, wniosku w tym przedmiotowych </w:t>
      </w:r>
      <w:r w:rsidRPr="009B4E50">
        <w:rPr>
          <w:rFonts w:ascii="Arial" w:hAnsi="Arial" w:cs="Arial"/>
          <w:color w:val="000000" w:themeColor="text1"/>
          <w:sz w:val="20"/>
          <w:szCs w:val="20"/>
        </w:rPr>
        <w:lastRenderedPageBreak/>
        <w:t>środków dowodowych na Platformie, kwalifikowany podpis elektroniczny Wykonawca składa bezpośrednio na dokumencie, który następnie przesyła do systemu.</w:t>
      </w:r>
    </w:p>
    <w:p w14:paraId="21C38D1B" w14:textId="5E62591A"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2</w:t>
      </w:r>
      <w:r w:rsidR="002C3975">
        <w:rPr>
          <w:rFonts w:ascii="Arial" w:hAnsi="Arial" w:cs="Arial"/>
          <w:color w:val="000000" w:themeColor="text1"/>
          <w:sz w:val="20"/>
          <w:szCs w:val="20"/>
        </w:rPr>
        <w:t>.</w:t>
      </w:r>
      <w:r w:rsidRPr="009B4E50">
        <w:rPr>
          <w:rFonts w:ascii="Arial" w:hAnsi="Arial" w:cs="Arial"/>
          <w:color w:val="000000" w:themeColor="text1"/>
          <w:sz w:val="20"/>
          <w:szCs w:val="20"/>
        </w:rPr>
        <w:tab/>
        <w:t>Oferta powinna być:</w:t>
      </w:r>
    </w:p>
    <w:p w14:paraId="66090AB7" w14:textId="77777777" w:rsidR="009B4E50" w:rsidRPr="009B4E50" w:rsidRDefault="009B4E50" w:rsidP="009B4E50">
      <w:pPr>
        <w:jc w:val="both"/>
        <w:rPr>
          <w:rFonts w:ascii="Arial" w:hAnsi="Arial" w:cs="Arial"/>
          <w:color w:val="000000" w:themeColor="text1"/>
          <w:sz w:val="20"/>
          <w:szCs w:val="20"/>
        </w:rPr>
      </w:pPr>
      <w:r w:rsidRPr="009B4E50">
        <w:rPr>
          <w:rFonts w:ascii="Arial" w:hAnsi="Arial" w:cs="Arial"/>
          <w:color w:val="000000" w:themeColor="text1"/>
          <w:sz w:val="20"/>
          <w:szCs w:val="20"/>
        </w:rPr>
        <w:t>a)</w:t>
      </w:r>
      <w:r w:rsidRPr="009B4E50">
        <w:rPr>
          <w:rFonts w:ascii="Arial" w:hAnsi="Arial" w:cs="Arial"/>
          <w:color w:val="000000" w:themeColor="text1"/>
          <w:sz w:val="20"/>
          <w:szCs w:val="20"/>
        </w:rPr>
        <w:tab/>
        <w:t>sporządzona na podstawie załączników niniejszej SWZ w języku polskim,</w:t>
      </w:r>
    </w:p>
    <w:p w14:paraId="03ECFA62" w14:textId="77777777" w:rsidR="009B4E50" w:rsidRPr="009B4E50" w:rsidRDefault="009B4E50" w:rsidP="009B4E50">
      <w:pPr>
        <w:jc w:val="both"/>
        <w:rPr>
          <w:rFonts w:ascii="Arial" w:hAnsi="Arial" w:cs="Arial"/>
          <w:color w:val="000000" w:themeColor="text1"/>
          <w:sz w:val="20"/>
          <w:szCs w:val="20"/>
        </w:rPr>
      </w:pPr>
      <w:r w:rsidRPr="009B4E50">
        <w:rPr>
          <w:rFonts w:ascii="Arial" w:hAnsi="Arial" w:cs="Arial"/>
          <w:color w:val="000000" w:themeColor="text1"/>
          <w:sz w:val="20"/>
          <w:szCs w:val="20"/>
        </w:rPr>
        <w:t>b)</w:t>
      </w:r>
      <w:r w:rsidRPr="009B4E50">
        <w:rPr>
          <w:rFonts w:ascii="Arial" w:hAnsi="Arial" w:cs="Arial"/>
          <w:color w:val="000000" w:themeColor="text1"/>
          <w:sz w:val="20"/>
          <w:szCs w:val="20"/>
        </w:rPr>
        <w:tab/>
        <w:t>złożona przy użyciu środków komunikacji elektronicznej tzn. za pośrednictwem platformazakupowa.pl;</w:t>
      </w:r>
    </w:p>
    <w:p w14:paraId="354E244B" w14:textId="77777777" w:rsidR="009B4E50" w:rsidRPr="009B4E50" w:rsidRDefault="009B4E50" w:rsidP="009B4E50">
      <w:pPr>
        <w:jc w:val="both"/>
        <w:rPr>
          <w:rFonts w:ascii="Arial" w:hAnsi="Arial" w:cs="Arial"/>
          <w:color w:val="000000" w:themeColor="text1"/>
          <w:sz w:val="20"/>
          <w:szCs w:val="20"/>
        </w:rPr>
      </w:pPr>
      <w:r w:rsidRPr="009B4E50">
        <w:rPr>
          <w:rFonts w:ascii="Arial" w:hAnsi="Arial" w:cs="Arial"/>
          <w:color w:val="000000" w:themeColor="text1"/>
          <w:sz w:val="20"/>
          <w:szCs w:val="20"/>
        </w:rPr>
        <w:t>c)</w:t>
      </w:r>
      <w:r w:rsidRPr="009B4E50">
        <w:rPr>
          <w:rFonts w:ascii="Arial" w:hAnsi="Arial" w:cs="Arial"/>
          <w:color w:val="000000" w:themeColor="text1"/>
          <w:sz w:val="20"/>
          <w:szCs w:val="20"/>
        </w:rPr>
        <w:tab/>
        <w:t>podpisana kwalifikowanym podpisem elektronicznym przez osobę/osoby upoważnioną/ upoważnione;</w:t>
      </w:r>
    </w:p>
    <w:p w14:paraId="11D32EE9" w14:textId="77777777"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3)</w:t>
      </w:r>
      <w:r w:rsidRPr="009B4E50">
        <w:rPr>
          <w:rFonts w:ascii="Arial" w:hAnsi="Arial" w:cs="Arial"/>
          <w:color w:val="000000" w:themeColor="text1"/>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4E50">
        <w:rPr>
          <w:rFonts w:ascii="Arial" w:hAnsi="Arial" w:cs="Arial"/>
          <w:color w:val="000000" w:themeColor="text1"/>
          <w:sz w:val="20"/>
          <w:szCs w:val="20"/>
        </w:rPr>
        <w:t>eIDAS</w:t>
      </w:r>
      <w:proofErr w:type="spellEnd"/>
      <w:r w:rsidRPr="009B4E50">
        <w:rPr>
          <w:rFonts w:ascii="Arial" w:hAnsi="Arial" w:cs="Arial"/>
          <w:color w:val="000000" w:themeColor="text1"/>
          <w:sz w:val="20"/>
          <w:szCs w:val="20"/>
        </w:rPr>
        <w:t>) (UE) nr 910/2014 - od 1 lipca 2016 roku”.</w:t>
      </w:r>
    </w:p>
    <w:p w14:paraId="6DBB5611" w14:textId="6B02B016"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4</w:t>
      </w:r>
      <w:r w:rsidR="002C3975">
        <w:rPr>
          <w:rFonts w:ascii="Arial" w:hAnsi="Arial" w:cs="Arial"/>
          <w:color w:val="000000" w:themeColor="text1"/>
          <w:sz w:val="20"/>
          <w:szCs w:val="20"/>
        </w:rPr>
        <w:t>.</w:t>
      </w:r>
      <w:r w:rsidRPr="009B4E50">
        <w:rPr>
          <w:rFonts w:ascii="Arial" w:hAnsi="Arial" w:cs="Arial"/>
          <w:color w:val="000000" w:themeColor="text1"/>
          <w:sz w:val="20"/>
          <w:szCs w:val="20"/>
        </w:rPr>
        <w:tab/>
        <w:t xml:space="preserve">W przypadku wykorzystania formatu podpisu </w:t>
      </w:r>
      <w:proofErr w:type="spellStart"/>
      <w:r w:rsidRPr="009B4E50">
        <w:rPr>
          <w:rFonts w:ascii="Arial" w:hAnsi="Arial" w:cs="Arial"/>
          <w:color w:val="000000" w:themeColor="text1"/>
          <w:sz w:val="20"/>
          <w:szCs w:val="20"/>
        </w:rPr>
        <w:t>XAdES</w:t>
      </w:r>
      <w:proofErr w:type="spellEnd"/>
      <w:r w:rsidRPr="009B4E50">
        <w:rPr>
          <w:rFonts w:ascii="Arial" w:hAnsi="Arial" w:cs="Arial"/>
          <w:color w:val="000000" w:themeColor="text1"/>
          <w:sz w:val="20"/>
          <w:szCs w:val="20"/>
        </w:rPr>
        <w:t xml:space="preserve"> zewnętrzny. Zamawiający wymaga dołączenia odpowiedniej ilości plików tj. podpisywanych plików z danymi oraz plików podpisu w formacie </w:t>
      </w:r>
      <w:proofErr w:type="spellStart"/>
      <w:r w:rsidRPr="009B4E50">
        <w:rPr>
          <w:rFonts w:ascii="Arial" w:hAnsi="Arial" w:cs="Arial"/>
          <w:color w:val="000000" w:themeColor="text1"/>
          <w:sz w:val="20"/>
          <w:szCs w:val="20"/>
        </w:rPr>
        <w:t>XAdES</w:t>
      </w:r>
      <w:proofErr w:type="spellEnd"/>
      <w:r w:rsidRPr="009B4E50">
        <w:rPr>
          <w:rFonts w:ascii="Arial" w:hAnsi="Arial" w:cs="Arial"/>
          <w:color w:val="000000" w:themeColor="text1"/>
          <w:sz w:val="20"/>
          <w:szCs w:val="20"/>
        </w:rPr>
        <w:t>.</w:t>
      </w:r>
    </w:p>
    <w:p w14:paraId="46E1B792" w14:textId="2CB8B776"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5</w:t>
      </w:r>
      <w:r w:rsidR="002C3975">
        <w:rPr>
          <w:rFonts w:ascii="Arial" w:hAnsi="Arial" w:cs="Arial"/>
          <w:color w:val="000000" w:themeColor="text1"/>
          <w:sz w:val="20"/>
          <w:szCs w:val="20"/>
        </w:rPr>
        <w:t>.</w:t>
      </w:r>
      <w:r w:rsidRPr="009B4E50">
        <w:rPr>
          <w:rFonts w:ascii="Arial" w:hAnsi="Arial" w:cs="Arial"/>
          <w:color w:val="000000" w:themeColor="text1"/>
          <w:sz w:val="20"/>
          <w:szCs w:val="20"/>
        </w:rPr>
        <w:tab/>
      </w:r>
      <w:r w:rsidR="002C3975">
        <w:rPr>
          <w:rFonts w:ascii="Arial" w:hAnsi="Arial" w:cs="Arial"/>
          <w:color w:val="000000" w:themeColor="text1"/>
          <w:sz w:val="20"/>
          <w:szCs w:val="20"/>
        </w:rPr>
        <w:t>N</w:t>
      </w:r>
      <w:r w:rsidRPr="009B4E50">
        <w:rPr>
          <w:rFonts w:ascii="Arial" w:hAnsi="Arial" w:cs="Arial"/>
          <w:color w:val="000000" w:themeColor="text1"/>
          <w:sz w:val="20"/>
          <w:szCs w:val="20"/>
        </w:rPr>
        <w:t>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w:t>
      </w:r>
    </w:p>
    <w:p w14:paraId="5C4C3D5F" w14:textId="00394376"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6</w:t>
      </w:r>
      <w:r w:rsidR="002C3975">
        <w:rPr>
          <w:rFonts w:ascii="Arial" w:hAnsi="Arial" w:cs="Arial"/>
          <w:color w:val="000000" w:themeColor="text1"/>
          <w:sz w:val="20"/>
          <w:szCs w:val="20"/>
        </w:rPr>
        <w:t>.</w:t>
      </w:r>
      <w:r w:rsidRPr="009B4E50">
        <w:rPr>
          <w:rFonts w:ascii="Arial" w:hAnsi="Arial" w:cs="Arial"/>
          <w:color w:val="000000" w:themeColor="text1"/>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3DB3D7A" w14:textId="64E33BC2"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7</w:t>
      </w:r>
      <w:r w:rsidR="002C3975">
        <w:rPr>
          <w:rFonts w:ascii="Arial" w:hAnsi="Arial" w:cs="Arial"/>
          <w:color w:val="000000" w:themeColor="text1"/>
          <w:sz w:val="20"/>
          <w:szCs w:val="20"/>
        </w:rPr>
        <w:t>.</w:t>
      </w:r>
      <w:r w:rsidRPr="009B4E50">
        <w:rPr>
          <w:rFonts w:ascii="Arial" w:hAnsi="Arial" w:cs="Arial"/>
          <w:color w:val="000000" w:themeColor="text1"/>
          <w:sz w:val="20"/>
          <w:szCs w:val="20"/>
        </w:rPr>
        <w:tab/>
        <w:t>Każdy z wykonawców może złożyć tylko jedną ofertę. Złożenie większej liczby ofert lub oferty zawierającej propozycje wariantowe spowoduje, że oferta podlegać będzie odrzuceniu.</w:t>
      </w:r>
    </w:p>
    <w:p w14:paraId="3CD2549A" w14:textId="3170974C"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8</w:t>
      </w:r>
      <w:r w:rsidR="002C3975">
        <w:rPr>
          <w:rFonts w:ascii="Arial" w:hAnsi="Arial" w:cs="Arial"/>
          <w:color w:val="000000" w:themeColor="text1"/>
          <w:sz w:val="20"/>
          <w:szCs w:val="20"/>
        </w:rPr>
        <w:t>.</w:t>
      </w:r>
      <w:r w:rsidRPr="009B4E50">
        <w:rPr>
          <w:rFonts w:ascii="Arial" w:hAnsi="Arial" w:cs="Arial"/>
          <w:color w:val="000000" w:themeColor="text1"/>
          <w:sz w:val="20"/>
          <w:szCs w:val="20"/>
        </w:rPr>
        <w:ta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046558" w14:textId="22273021"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9</w:t>
      </w:r>
      <w:r w:rsidR="002C3975">
        <w:rPr>
          <w:rFonts w:ascii="Arial" w:hAnsi="Arial" w:cs="Arial"/>
          <w:color w:val="000000" w:themeColor="text1"/>
          <w:sz w:val="20"/>
          <w:szCs w:val="20"/>
        </w:rPr>
        <w:t>.</w:t>
      </w:r>
      <w:r w:rsidRPr="009B4E50">
        <w:rPr>
          <w:rFonts w:ascii="Arial" w:hAnsi="Arial" w:cs="Arial"/>
          <w:color w:val="000000" w:themeColor="text1"/>
          <w:sz w:val="20"/>
          <w:szCs w:val="20"/>
        </w:rPr>
        <w:tab/>
        <w:t>Maksymalny rozmiar jednego pliku przesyłanego za pośrednictwem dedykowanych formularzy do: złożenia, zmiany, wycofania oferty wynosi 150 MB natomiast przy komunikacji wielkość pliku to maksymalnie 500 MB.</w:t>
      </w:r>
    </w:p>
    <w:p w14:paraId="7FB0D328" w14:textId="20BE2AF0" w:rsidR="009B4E50" w:rsidRP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10</w:t>
      </w:r>
      <w:r w:rsidR="002C3975">
        <w:rPr>
          <w:rFonts w:ascii="Arial" w:hAnsi="Arial" w:cs="Arial"/>
          <w:color w:val="000000" w:themeColor="text1"/>
          <w:sz w:val="20"/>
          <w:szCs w:val="20"/>
        </w:rPr>
        <w:t>.</w:t>
      </w:r>
      <w:r w:rsidRPr="009B4E50">
        <w:rPr>
          <w:rFonts w:ascii="Arial" w:hAnsi="Arial" w:cs="Arial"/>
          <w:color w:val="000000" w:themeColor="text1"/>
          <w:sz w:val="20"/>
          <w:szCs w:val="20"/>
        </w:rPr>
        <w:tab/>
        <w:t>Wykonawca ponosi wszelkie koszty związane z przygotowaniem i złożeniem oferty.</w:t>
      </w:r>
    </w:p>
    <w:p w14:paraId="7F95DA5B" w14:textId="24F3CC59" w:rsidR="009B4E50" w:rsidRDefault="009B4E50" w:rsidP="002C3975">
      <w:pPr>
        <w:tabs>
          <w:tab w:val="left" w:pos="426"/>
        </w:tabs>
        <w:ind w:left="426" w:hanging="426"/>
        <w:jc w:val="both"/>
        <w:rPr>
          <w:rFonts w:ascii="Arial" w:hAnsi="Arial" w:cs="Arial"/>
          <w:color w:val="000000" w:themeColor="text1"/>
          <w:sz w:val="20"/>
          <w:szCs w:val="20"/>
        </w:rPr>
      </w:pPr>
      <w:r w:rsidRPr="009B4E50">
        <w:rPr>
          <w:rFonts w:ascii="Arial" w:hAnsi="Arial" w:cs="Arial"/>
          <w:color w:val="000000" w:themeColor="text1"/>
          <w:sz w:val="20"/>
          <w:szCs w:val="20"/>
        </w:rPr>
        <w:t>11</w:t>
      </w:r>
      <w:r w:rsidR="002C3975">
        <w:rPr>
          <w:rFonts w:ascii="Arial" w:hAnsi="Arial" w:cs="Arial"/>
          <w:color w:val="000000" w:themeColor="text1"/>
          <w:sz w:val="20"/>
          <w:szCs w:val="20"/>
        </w:rPr>
        <w:t>.</w:t>
      </w:r>
      <w:r w:rsidRPr="009B4E50">
        <w:rPr>
          <w:rFonts w:ascii="Arial" w:hAnsi="Arial" w:cs="Arial"/>
          <w:color w:val="000000" w:themeColor="text1"/>
          <w:sz w:val="20"/>
          <w:szCs w:val="20"/>
        </w:rPr>
        <w:tab/>
        <w:t>Podmiotowe środki dowodowe, oraz inne dokumenty lub oświadczenia, sporządzone w języku obcym przekazuje się wraz z tłumaczeniem na język polski.</w:t>
      </w:r>
    </w:p>
    <w:p w14:paraId="5D4DF48D" w14:textId="77777777" w:rsidR="009B4E50" w:rsidRPr="00A74BC5" w:rsidRDefault="009B4E50" w:rsidP="00A74BC5">
      <w:pPr>
        <w:jc w:val="both"/>
        <w:rPr>
          <w:rFonts w:ascii="Arial" w:hAnsi="Arial" w:cs="Arial"/>
          <w:color w:val="000000" w:themeColor="text1"/>
          <w:sz w:val="20"/>
          <w:szCs w:val="20"/>
        </w:rPr>
      </w:pPr>
    </w:p>
    <w:p w14:paraId="5458F676"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XVIII. MIEJSCE ORAZ TERMIN SKŁADANIA I OTWARCIA OFERT</w:t>
      </w:r>
    </w:p>
    <w:p w14:paraId="73F3EF52" w14:textId="77777777" w:rsidR="00A74BC5" w:rsidRPr="00A74BC5" w:rsidRDefault="00A74BC5" w:rsidP="00A74BC5">
      <w:pPr>
        <w:jc w:val="both"/>
        <w:rPr>
          <w:rFonts w:ascii="Arial" w:hAnsi="Arial" w:cs="Arial"/>
          <w:color w:val="000000" w:themeColor="text1"/>
          <w:sz w:val="20"/>
          <w:szCs w:val="20"/>
        </w:rPr>
      </w:pPr>
    </w:p>
    <w:p w14:paraId="5E9626BA" w14:textId="77777777" w:rsidR="002C3975" w:rsidRPr="002C3975" w:rsidRDefault="002C3975" w:rsidP="002C3975">
      <w:pPr>
        <w:pStyle w:val="Tekstpodstawowywcity"/>
        <w:ind w:left="0"/>
        <w:jc w:val="both"/>
        <w:rPr>
          <w:rFonts w:ascii="Arial" w:hAnsi="Arial" w:cs="Arial"/>
          <w:color w:val="000000" w:themeColor="text1"/>
          <w:sz w:val="20"/>
          <w:szCs w:val="20"/>
        </w:rPr>
      </w:pPr>
      <w:r w:rsidRPr="002C3975">
        <w:rPr>
          <w:rFonts w:ascii="Arial" w:hAnsi="Arial" w:cs="Arial"/>
          <w:color w:val="000000" w:themeColor="text1"/>
          <w:sz w:val="20"/>
          <w:szCs w:val="20"/>
        </w:rPr>
        <w:t>Ofertę należy złożyć za pośrednictwem Platformy..</w:t>
      </w:r>
    </w:p>
    <w:p w14:paraId="415894F9" w14:textId="0795498B" w:rsidR="002C3975" w:rsidRPr="002C3975" w:rsidRDefault="002C3975" w:rsidP="002C3975">
      <w:pPr>
        <w:pStyle w:val="Tekstpodstawowywcity"/>
        <w:jc w:val="both"/>
        <w:rPr>
          <w:rFonts w:ascii="Arial" w:hAnsi="Arial" w:cs="Arial"/>
          <w:color w:val="000000" w:themeColor="text1"/>
          <w:sz w:val="20"/>
          <w:szCs w:val="20"/>
        </w:rPr>
      </w:pPr>
      <w:r w:rsidRPr="002C3975">
        <w:rPr>
          <w:rFonts w:ascii="Arial" w:hAnsi="Arial" w:cs="Arial"/>
          <w:color w:val="000000" w:themeColor="text1"/>
          <w:sz w:val="20"/>
          <w:szCs w:val="20"/>
        </w:rPr>
        <w:t xml:space="preserve">do dnia </w:t>
      </w:r>
      <w:r w:rsidRPr="002C3975">
        <w:rPr>
          <w:rFonts w:ascii="Arial" w:hAnsi="Arial" w:cs="Arial"/>
          <w:color w:val="000000" w:themeColor="text1"/>
          <w:sz w:val="20"/>
          <w:szCs w:val="20"/>
        </w:rPr>
        <w:tab/>
        <w:t>3</w:t>
      </w:r>
      <w:r>
        <w:rPr>
          <w:rFonts w:ascii="Arial" w:hAnsi="Arial" w:cs="Arial"/>
          <w:color w:val="000000" w:themeColor="text1"/>
          <w:sz w:val="20"/>
          <w:szCs w:val="20"/>
        </w:rPr>
        <w:t>1</w:t>
      </w:r>
      <w:r w:rsidRPr="002C3975">
        <w:rPr>
          <w:rFonts w:ascii="Arial" w:hAnsi="Arial" w:cs="Arial"/>
          <w:color w:val="000000" w:themeColor="text1"/>
          <w:sz w:val="20"/>
          <w:szCs w:val="20"/>
        </w:rPr>
        <w:t>.</w:t>
      </w:r>
      <w:r>
        <w:rPr>
          <w:rFonts w:ascii="Arial" w:hAnsi="Arial" w:cs="Arial"/>
          <w:color w:val="000000" w:themeColor="text1"/>
          <w:sz w:val="20"/>
          <w:szCs w:val="20"/>
        </w:rPr>
        <w:t>12</w:t>
      </w:r>
      <w:r w:rsidRPr="002C3975">
        <w:rPr>
          <w:rFonts w:ascii="Arial" w:hAnsi="Arial" w:cs="Arial"/>
          <w:color w:val="000000" w:themeColor="text1"/>
          <w:sz w:val="20"/>
          <w:szCs w:val="20"/>
        </w:rPr>
        <w:t>.202</w:t>
      </w:r>
      <w:r>
        <w:rPr>
          <w:rFonts w:ascii="Arial" w:hAnsi="Arial" w:cs="Arial"/>
          <w:color w:val="000000" w:themeColor="text1"/>
          <w:sz w:val="20"/>
          <w:szCs w:val="20"/>
        </w:rPr>
        <w:t>4</w:t>
      </w:r>
      <w:r w:rsidRPr="002C3975">
        <w:rPr>
          <w:rFonts w:ascii="Arial" w:hAnsi="Arial" w:cs="Arial"/>
          <w:color w:val="000000" w:themeColor="text1"/>
          <w:sz w:val="20"/>
          <w:szCs w:val="20"/>
        </w:rPr>
        <w:tab/>
        <w:t xml:space="preserve">do godz. </w:t>
      </w:r>
      <w:r w:rsidRPr="002C3975">
        <w:rPr>
          <w:rFonts w:ascii="Arial" w:hAnsi="Arial" w:cs="Arial"/>
          <w:color w:val="000000" w:themeColor="text1"/>
          <w:sz w:val="20"/>
          <w:szCs w:val="20"/>
        </w:rPr>
        <w:tab/>
        <w:t>11:00:00</w:t>
      </w:r>
    </w:p>
    <w:p w14:paraId="7E57E168" w14:textId="77777777" w:rsidR="002C3975" w:rsidRPr="002C3975" w:rsidRDefault="002C3975" w:rsidP="002C3975">
      <w:pPr>
        <w:pStyle w:val="Tekstpodstawowywcity"/>
        <w:jc w:val="both"/>
        <w:rPr>
          <w:rFonts w:ascii="Arial" w:hAnsi="Arial" w:cs="Arial"/>
          <w:color w:val="000000" w:themeColor="text1"/>
          <w:sz w:val="20"/>
          <w:szCs w:val="20"/>
        </w:rPr>
      </w:pPr>
    </w:p>
    <w:p w14:paraId="41741FF3" w14:textId="77777777" w:rsidR="002C3975" w:rsidRPr="002C3975" w:rsidRDefault="002C3975" w:rsidP="002C3975">
      <w:pPr>
        <w:pStyle w:val="Tekstpodstawowywcity"/>
        <w:ind w:left="0"/>
        <w:jc w:val="both"/>
        <w:rPr>
          <w:rFonts w:ascii="Arial" w:hAnsi="Arial" w:cs="Arial"/>
          <w:color w:val="000000" w:themeColor="text1"/>
          <w:sz w:val="20"/>
          <w:szCs w:val="20"/>
        </w:rPr>
      </w:pPr>
      <w:r w:rsidRPr="002C3975">
        <w:rPr>
          <w:rFonts w:ascii="Arial" w:hAnsi="Arial" w:cs="Arial"/>
          <w:color w:val="000000" w:themeColor="text1"/>
          <w:sz w:val="20"/>
          <w:szCs w:val="20"/>
        </w:rPr>
        <w:t xml:space="preserve">Tryb otwarcia ofert </w:t>
      </w:r>
    </w:p>
    <w:p w14:paraId="1EFA8F10" w14:textId="53D5090A" w:rsidR="002C3975" w:rsidRPr="002C3975" w:rsidRDefault="002C3975" w:rsidP="002C3975">
      <w:pPr>
        <w:pStyle w:val="Tekstpodstawowywcity"/>
        <w:numPr>
          <w:ilvl w:val="0"/>
          <w:numId w:val="42"/>
        </w:numPr>
        <w:ind w:left="567"/>
        <w:jc w:val="both"/>
        <w:rPr>
          <w:rFonts w:ascii="Arial" w:hAnsi="Arial" w:cs="Arial"/>
          <w:color w:val="000000" w:themeColor="text1"/>
          <w:sz w:val="20"/>
          <w:szCs w:val="20"/>
        </w:rPr>
      </w:pPr>
      <w:r w:rsidRPr="002C3975">
        <w:rPr>
          <w:rFonts w:ascii="Arial" w:hAnsi="Arial" w:cs="Arial"/>
          <w:color w:val="000000" w:themeColor="text1"/>
          <w:sz w:val="20"/>
          <w:szCs w:val="20"/>
        </w:rPr>
        <w:t>Otwarcie ofert nastąpi w dniu 31.12.2024</w:t>
      </w:r>
      <w:r>
        <w:rPr>
          <w:rFonts w:ascii="Arial" w:hAnsi="Arial" w:cs="Arial"/>
          <w:color w:val="000000" w:themeColor="text1"/>
          <w:sz w:val="20"/>
          <w:szCs w:val="20"/>
        </w:rPr>
        <w:t xml:space="preserve"> </w:t>
      </w:r>
      <w:r w:rsidRPr="002C3975">
        <w:rPr>
          <w:rFonts w:ascii="Arial" w:hAnsi="Arial" w:cs="Arial"/>
          <w:color w:val="000000" w:themeColor="text1"/>
          <w:sz w:val="20"/>
          <w:szCs w:val="20"/>
        </w:rPr>
        <w:t>o godzinie 11:05:00</w:t>
      </w:r>
    </w:p>
    <w:p w14:paraId="0D4F0DDD" w14:textId="77777777" w:rsidR="002C3975" w:rsidRPr="002C3975" w:rsidRDefault="002C3975" w:rsidP="002C3975">
      <w:pPr>
        <w:pStyle w:val="Tekstpodstawowywcity"/>
        <w:numPr>
          <w:ilvl w:val="0"/>
          <w:numId w:val="42"/>
        </w:numPr>
        <w:ind w:left="567"/>
        <w:jc w:val="both"/>
        <w:rPr>
          <w:rFonts w:ascii="Arial" w:hAnsi="Arial" w:cs="Arial"/>
          <w:color w:val="000000" w:themeColor="text1"/>
          <w:sz w:val="20"/>
          <w:szCs w:val="20"/>
        </w:rPr>
      </w:pPr>
      <w:r w:rsidRPr="002C3975">
        <w:rPr>
          <w:rFonts w:ascii="Arial" w:hAnsi="Arial" w:cs="Arial"/>
          <w:color w:val="000000" w:themeColor="text1"/>
          <w:sz w:val="20"/>
          <w:szCs w:val="20"/>
        </w:rPr>
        <w:t xml:space="preserve">Otwarcie ofert następuje poprzez użycie mechanizmu do odszyfrowania ofert dostępnego na Platformie.. </w:t>
      </w:r>
    </w:p>
    <w:p w14:paraId="2CD3A1D7" w14:textId="77777777" w:rsidR="002C3975" w:rsidRPr="002C3975" w:rsidRDefault="002C3975" w:rsidP="002C3975">
      <w:pPr>
        <w:pStyle w:val="Tekstpodstawowywcity"/>
        <w:numPr>
          <w:ilvl w:val="0"/>
          <w:numId w:val="42"/>
        </w:numPr>
        <w:ind w:left="567"/>
        <w:jc w:val="both"/>
        <w:rPr>
          <w:rFonts w:ascii="Arial" w:hAnsi="Arial" w:cs="Arial"/>
          <w:color w:val="000000" w:themeColor="text1"/>
          <w:sz w:val="20"/>
          <w:szCs w:val="20"/>
        </w:rPr>
      </w:pPr>
      <w:r w:rsidRPr="002C3975">
        <w:rPr>
          <w:rFonts w:ascii="Arial" w:hAnsi="Arial" w:cs="Arial"/>
          <w:color w:val="000000" w:themeColor="text1"/>
          <w:sz w:val="20"/>
          <w:szCs w:val="20"/>
        </w:rPr>
        <w:t>Otwarcie ofert następuje przy użyciu Platformy , w przypadku awarii tego systemu, która powoduje brak możliwości otwarcia ofert w terminie określonym powyżej, otwarcie ofert nastąpi niezwłocznie po usunięciu awarii, w takim przypadku Zamawiający poinformuje o zmianie terminu otwarcia ofert na stronie internetowej prowadzonego postępowania.</w:t>
      </w:r>
    </w:p>
    <w:p w14:paraId="4DF484AE" w14:textId="77777777" w:rsidR="002C3975" w:rsidRPr="002C3975" w:rsidRDefault="002C3975" w:rsidP="002C3975">
      <w:pPr>
        <w:pStyle w:val="Tekstpodstawowywcity"/>
        <w:numPr>
          <w:ilvl w:val="0"/>
          <w:numId w:val="42"/>
        </w:numPr>
        <w:ind w:left="567"/>
        <w:jc w:val="both"/>
        <w:rPr>
          <w:rFonts w:ascii="Arial" w:hAnsi="Arial" w:cs="Arial"/>
          <w:color w:val="000000" w:themeColor="text1"/>
          <w:sz w:val="20"/>
          <w:szCs w:val="20"/>
        </w:rPr>
      </w:pPr>
      <w:r w:rsidRPr="002C3975">
        <w:rPr>
          <w:rFonts w:ascii="Arial" w:hAnsi="Arial" w:cs="Arial"/>
          <w:color w:val="000000" w:themeColor="text1"/>
          <w:sz w:val="20"/>
          <w:szCs w:val="20"/>
        </w:rPr>
        <w:t xml:space="preserve">Niezwłocznie po otwarciu ofert Zamawiający udostępni na stronie internetowej prowadzonego postępowania informacje o: </w:t>
      </w:r>
    </w:p>
    <w:p w14:paraId="3892DD4E" w14:textId="77777777" w:rsidR="002C3975" w:rsidRPr="002C3975" w:rsidRDefault="002C3975" w:rsidP="002C3975">
      <w:pPr>
        <w:pStyle w:val="Tekstpodstawowywcity"/>
        <w:jc w:val="both"/>
        <w:rPr>
          <w:rFonts w:ascii="Arial" w:hAnsi="Arial" w:cs="Arial"/>
          <w:color w:val="000000" w:themeColor="text1"/>
          <w:sz w:val="20"/>
          <w:szCs w:val="20"/>
        </w:rPr>
      </w:pPr>
      <w:r w:rsidRPr="002C3975">
        <w:rPr>
          <w:rFonts w:ascii="Arial" w:hAnsi="Arial" w:cs="Arial"/>
          <w:color w:val="000000" w:themeColor="text1"/>
          <w:sz w:val="20"/>
          <w:szCs w:val="20"/>
        </w:rPr>
        <w:t xml:space="preserve">1) nazwach albo imionach i nazwiskach oraz siedzibach lub miejscach prowadzonej działalności gospodarczej albo miejscach zamieszkania wykonawców, których oferty zostały otwarte; </w:t>
      </w:r>
    </w:p>
    <w:p w14:paraId="7540C7DC" w14:textId="77777777" w:rsidR="002C3975" w:rsidRPr="002C3975" w:rsidRDefault="002C3975" w:rsidP="002C3975">
      <w:pPr>
        <w:pStyle w:val="Tekstpodstawowywcity"/>
        <w:jc w:val="both"/>
        <w:rPr>
          <w:rFonts w:ascii="Arial" w:hAnsi="Arial" w:cs="Arial"/>
          <w:color w:val="000000" w:themeColor="text1"/>
          <w:sz w:val="20"/>
          <w:szCs w:val="20"/>
        </w:rPr>
      </w:pPr>
      <w:r w:rsidRPr="002C3975">
        <w:rPr>
          <w:rFonts w:ascii="Arial" w:hAnsi="Arial" w:cs="Arial"/>
          <w:color w:val="000000" w:themeColor="text1"/>
          <w:sz w:val="20"/>
          <w:szCs w:val="20"/>
        </w:rPr>
        <w:t>2) cenach lub kosztach zawartych w ofertach.</w:t>
      </w:r>
    </w:p>
    <w:p w14:paraId="5443FFBE"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4FB6F111"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XIX. OPIS SPOSOBU OBLICZENIA CENY</w:t>
      </w:r>
    </w:p>
    <w:p w14:paraId="384AF93C"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2F484764" w14:textId="06A0EFFA" w:rsidR="00A74BC5" w:rsidRPr="003154F2" w:rsidRDefault="00A74BC5" w:rsidP="00A74BC5">
      <w:pPr>
        <w:pStyle w:val="Tekstpodstawowywcity"/>
        <w:numPr>
          <w:ilvl w:val="0"/>
          <w:numId w:val="19"/>
        </w:numPr>
        <w:jc w:val="both"/>
        <w:rPr>
          <w:rFonts w:ascii="Arial" w:hAnsi="Arial" w:cs="Arial"/>
          <w:b/>
          <w:color w:val="000000" w:themeColor="text1"/>
          <w:sz w:val="20"/>
          <w:szCs w:val="20"/>
        </w:rPr>
      </w:pPr>
      <w:r w:rsidRPr="00A74BC5">
        <w:rPr>
          <w:rFonts w:ascii="Arial" w:hAnsi="Arial" w:cs="Arial"/>
          <w:color w:val="000000" w:themeColor="text1"/>
          <w:sz w:val="20"/>
          <w:szCs w:val="20"/>
        </w:rPr>
        <w:t xml:space="preserve">Cenę oferty należy podać jako cenę netto, do której zostanie doliczony należny podatek od towarów i usług (VAT). </w:t>
      </w:r>
    </w:p>
    <w:p w14:paraId="02E7A3F2" w14:textId="397ECB6E" w:rsidR="00A74BC5" w:rsidRPr="00A74BC5" w:rsidRDefault="00A74BC5" w:rsidP="00A74BC5">
      <w:pPr>
        <w:pStyle w:val="Tekstpodstawowywcity"/>
        <w:numPr>
          <w:ilvl w:val="0"/>
          <w:numId w:val="19"/>
        </w:num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Cena ofertowa służy wyłącznie do celów porównania i oceny ofert. Umowa zostanie zawarta na kwotę określoną </w:t>
      </w:r>
      <w:r w:rsidR="00F63003">
        <w:rPr>
          <w:rFonts w:ascii="Arial" w:hAnsi="Arial" w:cs="Arial"/>
          <w:color w:val="000000" w:themeColor="text1"/>
          <w:sz w:val="20"/>
          <w:szCs w:val="20"/>
        </w:rPr>
        <w:t xml:space="preserve">w ofercie wynikającą z cen podanych w zestawieniu materiałowym, stanowiącym załącznik do oferty, </w:t>
      </w:r>
      <w:r w:rsidRPr="008F566D">
        <w:rPr>
          <w:rFonts w:ascii="Arial" w:hAnsi="Arial" w:cs="Arial"/>
          <w:color w:val="000000" w:themeColor="text1"/>
          <w:sz w:val="20"/>
          <w:szCs w:val="20"/>
        </w:rPr>
        <w:t>w pkt I</w:t>
      </w:r>
      <w:r w:rsidR="00F63003" w:rsidRPr="008F566D">
        <w:rPr>
          <w:rFonts w:ascii="Arial" w:hAnsi="Arial" w:cs="Arial"/>
          <w:color w:val="000000" w:themeColor="text1"/>
          <w:sz w:val="20"/>
          <w:szCs w:val="20"/>
        </w:rPr>
        <w:t>V</w:t>
      </w:r>
      <w:r w:rsidRPr="008F566D">
        <w:rPr>
          <w:rFonts w:ascii="Arial" w:hAnsi="Arial" w:cs="Arial"/>
          <w:color w:val="000000" w:themeColor="text1"/>
          <w:sz w:val="20"/>
          <w:szCs w:val="20"/>
        </w:rPr>
        <w:t xml:space="preserve"> SWZ p.t.: </w:t>
      </w:r>
      <w:r w:rsidRPr="008F566D">
        <w:rPr>
          <w:rFonts w:ascii="Arial" w:hAnsi="Arial" w:cs="Arial"/>
          <w:i/>
          <w:color w:val="000000" w:themeColor="text1"/>
          <w:sz w:val="20"/>
          <w:szCs w:val="20"/>
        </w:rPr>
        <w:t>Opis przedmiotu zamówienia</w:t>
      </w:r>
      <w:r w:rsidRPr="008F566D">
        <w:rPr>
          <w:rFonts w:ascii="Arial" w:hAnsi="Arial" w:cs="Arial"/>
          <w:color w:val="000000" w:themeColor="text1"/>
          <w:sz w:val="20"/>
          <w:szCs w:val="20"/>
        </w:rPr>
        <w:t>.</w:t>
      </w:r>
      <w:r w:rsidRPr="00A74BC5">
        <w:rPr>
          <w:rFonts w:ascii="Arial" w:hAnsi="Arial" w:cs="Arial"/>
          <w:color w:val="000000" w:themeColor="text1"/>
          <w:sz w:val="20"/>
          <w:szCs w:val="20"/>
        </w:rPr>
        <w:t xml:space="preserve"> </w:t>
      </w:r>
      <w:r w:rsidR="00F63003">
        <w:rPr>
          <w:rFonts w:ascii="Arial" w:hAnsi="Arial" w:cs="Arial"/>
          <w:color w:val="000000" w:themeColor="text1"/>
          <w:sz w:val="20"/>
          <w:szCs w:val="20"/>
        </w:rPr>
        <w:t>Przyjmuje się, iż c</w:t>
      </w:r>
      <w:r w:rsidRPr="00A74BC5">
        <w:rPr>
          <w:rFonts w:ascii="Arial" w:hAnsi="Arial" w:cs="Arial"/>
          <w:color w:val="000000" w:themeColor="text1"/>
          <w:sz w:val="20"/>
          <w:szCs w:val="20"/>
        </w:rPr>
        <w:t xml:space="preserve">eny jednostkowe podane w  załączniku do </w:t>
      </w:r>
      <w:r w:rsidR="00F63003">
        <w:rPr>
          <w:rFonts w:ascii="Arial" w:hAnsi="Arial" w:cs="Arial"/>
          <w:color w:val="000000" w:themeColor="text1"/>
          <w:sz w:val="20"/>
          <w:szCs w:val="20"/>
        </w:rPr>
        <w:t xml:space="preserve">oferty </w:t>
      </w:r>
      <w:r w:rsidRPr="00A74BC5">
        <w:rPr>
          <w:rFonts w:ascii="Arial" w:hAnsi="Arial" w:cs="Arial"/>
          <w:color w:val="000000" w:themeColor="text1"/>
          <w:sz w:val="20"/>
          <w:szCs w:val="20"/>
        </w:rPr>
        <w:t xml:space="preserve"> uwzględniają koszt wykonania dostaw objętych przedmiotem zamówienia oraz wszelkie koszty bezpośrednie i pośrednie (jeśli wchodzą w zakres zamówienia), w tym np.: cła i wszelkie opłaty, koszty ubezpieczenia, dojazdu, transportu do zamawiającego, </w:t>
      </w:r>
      <w:r w:rsidR="00F63003">
        <w:rPr>
          <w:rFonts w:ascii="Arial" w:hAnsi="Arial" w:cs="Arial"/>
          <w:color w:val="000000" w:themeColor="text1"/>
          <w:sz w:val="20"/>
          <w:szCs w:val="20"/>
        </w:rPr>
        <w:t xml:space="preserve">rozładunku, </w:t>
      </w:r>
      <w:r w:rsidRPr="00A74BC5">
        <w:rPr>
          <w:rFonts w:ascii="Arial" w:hAnsi="Arial" w:cs="Arial"/>
          <w:color w:val="000000" w:themeColor="text1"/>
          <w:sz w:val="20"/>
          <w:szCs w:val="20"/>
        </w:rPr>
        <w:t>koszty związane z odbiorami wykonanych dostaw oraz przeprowadzeniem prób i badań technicznych, a także wszelkie inne koszty dodatkowe, które należy ponieść w związku z realizacją niniejszego zamówienia.</w:t>
      </w:r>
    </w:p>
    <w:p w14:paraId="0B891B83" w14:textId="0231ACEE" w:rsidR="00A74BC5" w:rsidRPr="00A74BC5" w:rsidRDefault="00A74BC5" w:rsidP="00A74BC5">
      <w:pPr>
        <w:pStyle w:val="Tekstpodstawowywcity"/>
        <w:numPr>
          <w:ilvl w:val="0"/>
          <w:numId w:val="19"/>
        </w:numPr>
        <w:jc w:val="both"/>
        <w:rPr>
          <w:rFonts w:ascii="Arial" w:hAnsi="Arial" w:cs="Arial"/>
          <w:color w:val="000000" w:themeColor="text1"/>
          <w:sz w:val="20"/>
          <w:szCs w:val="20"/>
        </w:rPr>
      </w:pPr>
      <w:r w:rsidRPr="00A74BC5">
        <w:rPr>
          <w:rFonts w:ascii="Arial" w:hAnsi="Arial" w:cs="Arial"/>
          <w:color w:val="000000" w:themeColor="text1"/>
          <w:sz w:val="20"/>
          <w:szCs w:val="20"/>
        </w:rPr>
        <w:t>Należy wypełnić przekazany przez zamawiającego załącznik do oferty</w:t>
      </w:r>
      <w:r w:rsidR="00F63003">
        <w:rPr>
          <w:rFonts w:ascii="Arial" w:hAnsi="Arial" w:cs="Arial"/>
          <w:color w:val="000000" w:themeColor="text1"/>
          <w:sz w:val="20"/>
          <w:szCs w:val="20"/>
        </w:rPr>
        <w:t xml:space="preserve"> – pn. </w:t>
      </w:r>
      <w:r w:rsidR="007006A5">
        <w:rPr>
          <w:rFonts w:ascii="Arial" w:hAnsi="Arial" w:cs="Arial"/>
          <w:color w:val="000000" w:themeColor="text1"/>
          <w:sz w:val="20"/>
          <w:szCs w:val="20"/>
        </w:rPr>
        <w:t>„</w:t>
      </w:r>
      <w:r w:rsidR="00F63003">
        <w:rPr>
          <w:rFonts w:ascii="Arial" w:hAnsi="Arial" w:cs="Arial"/>
          <w:color w:val="000000" w:themeColor="text1"/>
          <w:sz w:val="20"/>
          <w:szCs w:val="20"/>
        </w:rPr>
        <w:t>zestawienie materiałowe</w:t>
      </w:r>
      <w:r w:rsidRPr="00A74BC5">
        <w:rPr>
          <w:rFonts w:ascii="Arial" w:hAnsi="Arial" w:cs="Arial"/>
          <w:color w:val="000000" w:themeColor="text1"/>
          <w:sz w:val="20"/>
          <w:szCs w:val="20"/>
        </w:rPr>
        <w:t xml:space="preserve"> wpisując do niego oferowane ceny jednostkowe. Kolumna „wartość” stanowi iloczyn „ceny jednostkowej” i „ilości” podanej przez zamawiającego, a suma wartości otrzymana zgodnie z określoną przez zamawiającego formułą w pozycji „razem” stanowi cenę ofertową.</w:t>
      </w:r>
    </w:p>
    <w:p w14:paraId="25F12498" w14:textId="77777777" w:rsidR="00A74BC5" w:rsidRPr="00A74BC5" w:rsidRDefault="00A74BC5" w:rsidP="00A74BC5">
      <w:pPr>
        <w:pStyle w:val="Tekstpodstawowywcity"/>
        <w:numPr>
          <w:ilvl w:val="0"/>
          <w:numId w:val="19"/>
        </w:numPr>
        <w:jc w:val="both"/>
        <w:rPr>
          <w:rFonts w:ascii="Arial" w:hAnsi="Arial" w:cs="Arial"/>
          <w:color w:val="000000" w:themeColor="text1"/>
          <w:sz w:val="20"/>
          <w:szCs w:val="20"/>
        </w:rPr>
      </w:pPr>
      <w:r w:rsidRPr="00A74BC5">
        <w:rPr>
          <w:rFonts w:ascii="Arial" w:hAnsi="Arial" w:cs="Arial"/>
          <w:color w:val="000000" w:themeColor="text1"/>
          <w:sz w:val="20"/>
          <w:szCs w:val="20"/>
        </w:rPr>
        <w:t>Kwotę wynikającą z załącznika w pozycji „razem” należy wpisać do druku oferty jako cenę ofertową netto.</w:t>
      </w:r>
    </w:p>
    <w:p w14:paraId="2F15A7F0" w14:textId="46C3C8DA" w:rsidR="00A74BC5" w:rsidRPr="00A74BC5" w:rsidRDefault="00A74BC5" w:rsidP="00A74BC5">
      <w:pPr>
        <w:pStyle w:val="Tekstpodstawowywcity"/>
        <w:numPr>
          <w:ilvl w:val="0"/>
          <w:numId w:val="19"/>
        </w:numPr>
        <w:jc w:val="both"/>
        <w:rPr>
          <w:rFonts w:ascii="Arial" w:hAnsi="Arial" w:cs="Arial"/>
          <w:color w:val="000000" w:themeColor="text1"/>
          <w:sz w:val="20"/>
          <w:szCs w:val="20"/>
        </w:rPr>
      </w:pPr>
      <w:r w:rsidRPr="00A74BC5">
        <w:rPr>
          <w:rFonts w:ascii="Arial" w:hAnsi="Arial" w:cs="Arial"/>
          <w:color w:val="000000" w:themeColor="text1"/>
          <w:sz w:val="20"/>
          <w:szCs w:val="20"/>
        </w:rPr>
        <w:t>Cena podana w ofercie jest ostateczna i nie podlega negocjacjom. Należy ją traktować jako wynagrodzenie maksymalne wykonawcy zamówienia</w:t>
      </w:r>
      <w:r w:rsidR="007006A5">
        <w:rPr>
          <w:rFonts w:ascii="Arial" w:hAnsi="Arial" w:cs="Arial"/>
          <w:color w:val="000000" w:themeColor="text1"/>
          <w:sz w:val="20"/>
          <w:szCs w:val="20"/>
        </w:rPr>
        <w:t xml:space="preserve">. </w:t>
      </w:r>
      <w:r w:rsidRPr="00A74BC5">
        <w:rPr>
          <w:rFonts w:ascii="Arial" w:hAnsi="Arial" w:cs="Arial"/>
          <w:color w:val="000000" w:themeColor="text1"/>
          <w:sz w:val="20"/>
          <w:szCs w:val="20"/>
        </w:rPr>
        <w:t>.</w:t>
      </w:r>
    </w:p>
    <w:p w14:paraId="6CD86CC7"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6.       Cenę oferty należy podać w złotych polskich.</w:t>
      </w:r>
    </w:p>
    <w:p w14:paraId="45D1F488"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color w:val="000000" w:themeColor="text1"/>
          <w:sz w:val="20"/>
          <w:szCs w:val="20"/>
        </w:rPr>
        <w:t>7.       Złożenie oferty w obcej walucie stanowi błąd w obliczeniu ceny będący podstawą do odrzucenia oferty</w:t>
      </w:r>
      <w:bookmarkStart w:id="7" w:name="__RefHeading__33663_10208790191"/>
      <w:bookmarkEnd w:id="7"/>
      <w:r w:rsidRPr="00A74BC5">
        <w:rPr>
          <w:rFonts w:ascii="Arial" w:hAnsi="Arial" w:cs="Arial"/>
          <w:color w:val="000000" w:themeColor="text1"/>
          <w:sz w:val="20"/>
          <w:szCs w:val="20"/>
        </w:rPr>
        <w:t>.</w:t>
      </w:r>
    </w:p>
    <w:p w14:paraId="229EECBC" w14:textId="77777777" w:rsidR="00A74BC5" w:rsidRPr="00A74BC5" w:rsidRDefault="00A74BC5" w:rsidP="00A74BC5">
      <w:pPr>
        <w:pStyle w:val="Tekstpodstawowywcity"/>
        <w:jc w:val="both"/>
        <w:rPr>
          <w:rFonts w:ascii="Arial" w:hAnsi="Arial" w:cs="Arial"/>
          <w:strike/>
          <w:color w:val="000000" w:themeColor="text1"/>
          <w:sz w:val="20"/>
          <w:szCs w:val="20"/>
        </w:rPr>
      </w:pPr>
    </w:p>
    <w:p w14:paraId="45ECAE48" w14:textId="77777777" w:rsidR="00A74BC5" w:rsidRPr="00A74BC5" w:rsidRDefault="00A74BC5" w:rsidP="00A74BC5">
      <w:pPr>
        <w:pStyle w:val="Tekstpodstawowywcity"/>
        <w:ind w:left="0"/>
        <w:jc w:val="both"/>
        <w:rPr>
          <w:rFonts w:ascii="Arial" w:hAnsi="Arial" w:cs="Arial"/>
          <w:b/>
          <w:bCs/>
          <w:color w:val="000000" w:themeColor="text1"/>
          <w:sz w:val="20"/>
          <w:szCs w:val="20"/>
        </w:rPr>
      </w:pPr>
      <w:r w:rsidRPr="00A74BC5">
        <w:rPr>
          <w:rFonts w:ascii="Arial" w:hAnsi="Arial" w:cs="Arial"/>
          <w:b/>
          <w:bCs/>
          <w:color w:val="000000" w:themeColor="text1"/>
          <w:sz w:val="20"/>
          <w:szCs w:val="20"/>
        </w:rPr>
        <w:t>XX. PRZESŁANKI WYKLUCZENIA WYKONAWCÓW Z POSTĘPOWANIA</w:t>
      </w:r>
    </w:p>
    <w:p w14:paraId="23E6CCA9" w14:textId="77777777" w:rsidR="00A74BC5" w:rsidRPr="00A74BC5" w:rsidRDefault="00A74BC5" w:rsidP="00A74BC5">
      <w:pPr>
        <w:pStyle w:val="Tekstpodstawowywcity"/>
        <w:ind w:left="0"/>
        <w:jc w:val="both"/>
        <w:rPr>
          <w:rFonts w:ascii="Arial" w:hAnsi="Arial" w:cs="Arial"/>
          <w:color w:val="000000" w:themeColor="text1"/>
          <w:sz w:val="20"/>
          <w:szCs w:val="20"/>
        </w:rPr>
      </w:pPr>
    </w:p>
    <w:p w14:paraId="68463454" w14:textId="77777777" w:rsidR="00A74BC5" w:rsidRPr="00A74BC5" w:rsidRDefault="00A74BC5" w:rsidP="00E10CB4">
      <w:pPr>
        <w:pStyle w:val="Akapitzlist"/>
        <w:numPr>
          <w:ilvl w:val="0"/>
          <w:numId w:val="22"/>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eastAsia="Times New Roman" w:hAnsi="Arial" w:cs="Arial"/>
          <w:b/>
          <w:bCs/>
          <w:color w:val="000000" w:themeColor="text1"/>
          <w:sz w:val="20"/>
          <w:szCs w:val="20"/>
        </w:rPr>
        <w:t xml:space="preserve"> </w:t>
      </w:r>
      <w:r w:rsidRPr="00A74BC5">
        <w:rPr>
          <w:rFonts w:ascii="Arial" w:hAnsi="Arial" w:cs="Arial"/>
          <w:color w:val="000000" w:themeColor="text1"/>
          <w:sz w:val="20"/>
          <w:szCs w:val="20"/>
        </w:rPr>
        <w:t xml:space="preserve">Z postępowania o udzielenie zamówienia wyklucza się:  </w:t>
      </w:r>
    </w:p>
    <w:p w14:paraId="6852588C" w14:textId="054882AC" w:rsidR="00A74BC5" w:rsidRPr="00A74BC5" w:rsidRDefault="00A74BC5" w:rsidP="00C631CB">
      <w:pPr>
        <w:pStyle w:val="Akapitzlist"/>
        <w:numPr>
          <w:ilvl w:val="0"/>
          <w:numId w:val="23"/>
        </w:numPr>
        <w:spacing w:after="0" w:line="240" w:lineRule="auto"/>
        <w:ind w:left="851"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nie wykazali spełnienia warunków udziału w postepowaniu</w:t>
      </w:r>
      <w:r w:rsidR="00615C19">
        <w:rPr>
          <w:rFonts w:ascii="Arial" w:hAnsi="Arial" w:cs="Arial"/>
          <w:color w:val="000000" w:themeColor="text1"/>
          <w:sz w:val="20"/>
          <w:szCs w:val="20"/>
        </w:rPr>
        <w:t xml:space="preserve"> (jeżeli zostały ustalone)</w:t>
      </w:r>
      <w:r w:rsidRPr="00A74BC5">
        <w:rPr>
          <w:rFonts w:ascii="Arial" w:hAnsi="Arial" w:cs="Arial"/>
          <w:color w:val="000000" w:themeColor="text1"/>
          <w:sz w:val="20"/>
          <w:szCs w:val="20"/>
        </w:rPr>
        <w:t>;</w:t>
      </w:r>
    </w:p>
    <w:p w14:paraId="3A1BF17D" w14:textId="77777777" w:rsidR="00A74BC5" w:rsidRDefault="00A74BC5" w:rsidP="00C631CB">
      <w:pPr>
        <w:pStyle w:val="Akapitzlist"/>
        <w:numPr>
          <w:ilvl w:val="0"/>
          <w:numId w:val="23"/>
        </w:numPr>
        <w:spacing w:after="0" w:line="240" w:lineRule="auto"/>
        <w:ind w:left="851"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wykonawców, którzy złożyli nieprawdziwe informacje mające wpływ lub mogące mieć wpływ na wynik prowadzonego postępowania;</w:t>
      </w:r>
    </w:p>
    <w:p w14:paraId="3D03B48C" w14:textId="7ACBB0B6" w:rsidR="002C3560" w:rsidRPr="002C3560" w:rsidRDefault="002C3560" w:rsidP="00C631CB">
      <w:pPr>
        <w:pStyle w:val="Akapitzlist"/>
        <w:numPr>
          <w:ilvl w:val="0"/>
          <w:numId w:val="23"/>
        </w:numPr>
        <w:ind w:left="851"/>
        <w:rPr>
          <w:rFonts w:ascii="Arial" w:hAnsi="Arial" w:cs="Arial"/>
          <w:color w:val="000000" w:themeColor="text1"/>
          <w:sz w:val="20"/>
          <w:szCs w:val="20"/>
        </w:rPr>
      </w:pPr>
      <w:r>
        <w:rPr>
          <w:rFonts w:ascii="Arial" w:hAnsi="Arial" w:cs="Arial"/>
          <w:color w:val="000000" w:themeColor="text1"/>
          <w:sz w:val="20"/>
          <w:szCs w:val="20"/>
        </w:rPr>
        <w:t>wykonawców</w:t>
      </w:r>
      <w:r w:rsidRPr="002C3560">
        <w:rPr>
          <w:rFonts w:ascii="Arial" w:hAnsi="Arial" w:cs="Arial"/>
          <w:color w:val="000000" w:themeColor="text1"/>
          <w:sz w:val="20"/>
          <w:szCs w:val="20"/>
        </w:rPr>
        <w:t xml:space="preserve"> na podstawie przepisów Ustawy z dnia 13 kwietnia 2022 r. o szczególnych rozwiązaniach w zakresie przeciwdziałania wspieraniu agresji na Ukrainę oraz służących ochronie bezpieczeństwa narodowego (</w:t>
      </w:r>
      <w:proofErr w:type="spellStart"/>
      <w:r w:rsidRPr="002C3560">
        <w:rPr>
          <w:rFonts w:ascii="Arial" w:hAnsi="Arial" w:cs="Arial"/>
          <w:color w:val="000000" w:themeColor="text1"/>
          <w:sz w:val="20"/>
          <w:szCs w:val="20"/>
        </w:rPr>
        <w:t>t.j</w:t>
      </w:r>
      <w:proofErr w:type="spellEnd"/>
      <w:r w:rsidRPr="002C3560">
        <w:rPr>
          <w:rFonts w:ascii="Arial" w:hAnsi="Arial" w:cs="Arial"/>
          <w:color w:val="000000" w:themeColor="text1"/>
          <w:sz w:val="20"/>
          <w:szCs w:val="20"/>
        </w:rPr>
        <w:t>. Dz.U. z 2023 roku poz. 1429 ), zwana dalej „ustawą sankcyjną”;</w:t>
      </w:r>
    </w:p>
    <w:p w14:paraId="42B1C6A9" w14:textId="77777777" w:rsidR="002C3560" w:rsidRPr="00A74BC5" w:rsidRDefault="002C3560" w:rsidP="002C3560">
      <w:pPr>
        <w:pStyle w:val="Akapitzlist"/>
        <w:spacing w:after="0" w:line="240" w:lineRule="auto"/>
        <w:ind w:left="1224"/>
        <w:contextualSpacing w:val="0"/>
        <w:jc w:val="both"/>
        <w:rPr>
          <w:rFonts w:ascii="Arial" w:hAnsi="Arial" w:cs="Arial"/>
          <w:color w:val="000000" w:themeColor="text1"/>
          <w:sz w:val="20"/>
          <w:szCs w:val="20"/>
        </w:rPr>
      </w:pPr>
    </w:p>
    <w:p w14:paraId="5D0C2133" w14:textId="77777777" w:rsidR="00A74BC5" w:rsidRPr="00A74BC5" w:rsidRDefault="00A74BC5" w:rsidP="00E10CB4">
      <w:pPr>
        <w:pStyle w:val="Akapitzlist"/>
        <w:numPr>
          <w:ilvl w:val="0"/>
          <w:numId w:val="22"/>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Zamawiający zawiadamia wykonawców o wykluczeniu z postępowania o udzielenie zamówienia.</w:t>
      </w:r>
    </w:p>
    <w:p w14:paraId="356284BC" w14:textId="77777777" w:rsidR="00A74BC5" w:rsidRPr="001E0F0C" w:rsidRDefault="00A74BC5" w:rsidP="00E10CB4">
      <w:pPr>
        <w:pStyle w:val="Akapitzlist"/>
        <w:numPr>
          <w:ilvl w:val="0"/>
          <w:numId w:val="22"/>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Ofertę wykonawcy wykluczonego uznaje się za odrzuconą. </w:t>
      </w:r>
    </w:p>
    <w:p w14:paraId="1F8AE6A8" w14:textId="77777777" w:rsidR="00A74BC5" w:rsidRPr="00A74BC5" w:rsidRDefault="00A74BC5" w:rsidP="00A74BC5">
      <w:pPr>
        <w:jc w:val="both"/>
        <w:rPr>
          <w:rFonts w:ascii="Arial" w:hAnsi="Arial" w:cs="Arial"/>
          <w:color w:val="000000" w:themeColor="text1"/>
          <w:sz w:val="20"/>
          <w:szCs w:val="20"/>
        </w:rPr>
      </w:pPr>
    </w:p>
    <w:p w14:paraId="2EBF8403" w14:textId="77777777"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XXI. BADANIE OFERT</w:t>
      </w:r>
    </w:p>
    <w:p w14:paraId="04383DC9" w14:textId="77777777" w:rsidR="00A74BC5" w:rsidRPr="00A74BC5" w:rsidRDefault="00A74BC5" w:rsidP="00A74BC5">
      <w:pPr>
        <w:jc w:val="both"/>
        <w:rPr>
          <w:rFonts w:ascii="Arial" w:hAnsi="Arial" w:cs="Arial"/>
          <w:b/>
          <w:bCs/>
          <w:color w:val="000000" w:themeColor="text1"/>
          <w:sz w:val="20"/>
          <w:szCs w:val="20"/>
        </w:rPr>
      </w:pPr>
    </w:p>
    <w:p w14:paraId="7CA70190"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eastAsia="TimesNewRomanPSMT" w:hAnsi="Arial" w:cs="Arial"/>
          <w:color w:val="000000" w:themeColor="text1"/>
          <w:sz w:val="20"/>
          <w:szCs w:val="20"/>
        </w:rPr>
        <w:t xml:space="preserve"> </w:t>
      </w:r>
      <w:r w:rsidRPr="00A74BC5">
        <w:rPr>
          <w:rFonts w:ascii="Arial" w:hAnsi="Arial" w:cs="Arial"/>
          <w:color w:val="000000" w:themeColor="text1"/>
          <w:sz w:val="20"/>
          <w:szCs w:val="20"/>
        </w:rPr>
        <w:t xml:space="preserve">W toku badania i oceny ofert zamawiający może żądać od wykonawców wyjaśnień dotyczących treści złożonych ofert. </w:t>
      </w:r>
    </w:p>
    <w:p w14:paraId="2DF3DE56" w14:textId="5FFD3B59"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może także wezwać, w wyznaczonym przez siebie terminie, do złożenia wyjaśnień dotyczących oświadczeń lub dokumentów, złożonych wraz z ofertami lub wezwać do złożenia dokumentów wymaganych wraz z ofertami wskazującymi spełnienie wymagań Zamawiającego na dzień składania ofert. </w:t>
      </w:r>
    </w:p>
    <w:p w14:paraId="7FA547CE"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poprawia w ofercie: </w:t>
      </w:r>
    </w:p>
    <w:p w14:paraId="02C09D61" w14:textId="77777777" w:rsidR="00A74BC5" w:rsidRPr="00A74BC5" w:rsidRDefault="00A74BC5" w:rsidP="00E10CB4">
      <w:pPr>
        <w:pStyle w:val="Akapitzlist"/>
        <w:numPr>
          <w:ilvl w:val="0"/>
          <w:numId w:val="26"/>
        </w:numPr>
        <w:spacing w:after="0" w:line="240" w:lineRule="auto"/>
        <w:ind w:left="851"/>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oczywiste omyłki pisarskie; </w:t>
      </w:r>
    </w:p>
    <w:p w14:paraId="32624950" w14:textId="77777777" w:rsidR="00A74BC5" w:rsidRPr="00A74BC5" w:rsidRDefault="00A74BC5" w:rsidP="00E10CB4">
      <w:pPr>
        <w:pStyle w:val="Akapitzlist"/>
        <w:numPr>
          <w:ilvl w:val="0"/>
          <w:numId w:val="26"/>
        </w:numPr>
        <w:spacing w:after="0" w:line="240" w:lineRule="auto"/>
        <w:ind w:left="851"/>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oczywiste omyłki rachunkowe, uwzględniając konsekwencje rachunkowe dokonanych poprawek; </w:t>
      </w:r>
    </w:p>
    <w:p w14:paraId="7FA348F2" w14:textId="77777777" w:rsidR="00A74BC5" w:rsidRPr="00A74BC5" w:rsidRDefault="00A74BC5" w:rsidP="00E10CB4">
      <w:pPr>
        <w:pStyle w:val="Akapitzlist"/>
        <w:numPr>
          <w:ilvl w:val="0"/>
          <w:numId w:val="26"/>
        </w:numPr>
        <w:spacing w:after="0" w:line="240" w:lineRule="auto"/>
        <w:ind w:left="851"/>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inne omyłki polegające na niezgodności oferty ze specyfikacją warunków zamówienia, niepowodujące istotnych zmian w treści oferty; </w:t>
      </w:r>
    </w:p>
    <w:p w14:paraId="36325650"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powiadomi o poprawieniu omyłek, o których mowa w ust.1, Wykonawcę, którego oferta została poprawiona, brak odpowiedzi Wykonawcy na zawiadomienie o poprawie omyłek, jest równoznaczny ze zgodą Wykonawcy. </w:t>
      </w:r>
    </w:p>
    <w:p w14:paraId="44261234"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Jeżeli cena oferty lub jej istotne części składowe, wydają się rażąco niskie w stosunku do przedmiotu zamówienia i budzą wątpliwości Zamawiającego co do możliwości wykonania przedmiotu zamówienia zgodnie </w:t>
      </w:r>
      <w:r w:rsidRPr="00A74BC5">
        <w:rPr>
          <w:rFonts w:ascii="Arial" w:hAnsi="Arial" w:cs="Arial"/>
          <w:color w:val="000000" w:themeColor="text1"/>
          <w:sz w:val="20"/>
          <w:szCs w:val="20"/>
        </w:rPr>
        <w:lastRenderedPageBreak/>
        <w:t>z wymaganiami określonymi przez zamawiającego lub wynikającymi z odrębnych przepisów, Zamawiający zwraca się o udzielenie wyjaśnień, w tym złożenie dowodów, dotyczących wyliczenia ceny lub kosztu.</w:t>
      </w:r>
    </w:p>
    <w:p w14:paraId="03953840"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Obowiązek wykazania, że oferta nie zawiera rażąco niskiej ceny lub kosztu spoczywa na wykonawcy.</w:t>
      </w:r>
    </w:p>
    <w:p w14:paraId="0E9B9D2F" w14:textId="77777777" w:rsidR="00A74BC5" w:rsidRPr="00A74BC5" w:rsidRDefault="00A74BC5" w:rsidP="00E10CB4">
      <w:pPr>
        <w:pStyle w:val="Akapitzlist"/>
        <w:numPr>
          <w:ilvl w:val="0"/>
          <w:numId w:val="24"/>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02E9D4D1" w14:textId="77777777" w:rsidR="00A74BC5" w:rsidRPr="00A74BC5" w:rsidRDefault="00A74BC5" w:rsidP="00A74BC5">
      <w:pPr>
        <w:jc w:val="both"/>
        <w:rPr>
          <w:rFonts w:ascii="Arial" w:hAnsi="Arial" w:cs="Arial"/>
          <w:color w:val="000000" w:themeColor="text1"/>
          <w:sz w:val="20"/>
          <w:szCs w:val="20"/>
        </w:rPr>
      </w:pPr>
    </w:p>
    <w:p w14:paraId="5F960701"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 xml:space="preserve">XXII. ODRZUCENIE OFERTY </w:t>
      </w:r>
    </w:p>
    <w:p w14:paraId="19978A3C" w14:textId="77777777" w:rsidR="00A74BC5" w:rsidRPr="00A74BC5" w:rsidRDefault="00A74BC5" w:rsidP="00A74BC5">
      <w:pPr>
        <w:pStyle w:val="Tekstpodstawowywcity"/>
        <w:ind w:left="567"/>
        <w:jc w:val="both"/>
        <w:rPr>
          <w:rFonts w:ascii="Arial" w:hAnsi="Arial" w:cs="Arial"/>
          <w:color w:val="000000" w:themeColor="text1"/>
          <w:sz w:val="20"/>
          <w:szCs w:val="20"/>
        </w:rPr>
      </w:pPr>
    </w:p>
    <w:p w14:paraId="659ED43F" w14:textId="77777777" w:rsidR="00A74BC5" w:rsidRPr="00A74BC5" w:rsidRDefault="00A74BC5" w:rsidP="00E10CB4">
      <w:pPr>
        <w:pStyle w:val="Akapitzlist"/>
        <w:numPr>
          <w:ilvl w:val="0"/>
          <w:numId w:val="41"/>
        </w:numPr>
        <w:spacing w:after="0" w:line="240" w:lineRule="auto"/>
        <w:ind w:left="426" w:right="23"/>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odrzuca ofertę, jeżeli: </w:t>
      </w:r>
    </w:p>
    <w:p w14:paraId="1941546C"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jej treść nie odpowiada treści specyfikacji warunków zamówienia lub zapytaniu ofertowemu; </w:t>
      </w:r>
    </w:p>
    <w:p w14:paraId="7A507D69"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zawiera rażąco niską cenę w stosunku do przedmiotu zamówienia; </w:t>
      </w:r>
    </w:p>
    <w:p w14:paraId="7CE81E9A"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jej złożenie stanowi czyn nieuczciwej konkurencji w rozumieniu obowiązujących przepisów; </w:t>
      </w:r>
    </w:p>
    <w:p w14:paraId="6FEAE4B7"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została złożona przez wykonawcę wykluczonego z udziału w postępowaniu o udzielenie zamówienia </w:t>
      </w:r>
    </w:p>
    <w:p w14:paraId="21553A8A"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zawiera istotne i niemożliwe do korekty błędy w obliczeniu ceny; </w:t>
      </w:r>
    </w:p>
    <w:p w14:paraId="5DB395ED"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wykonawca w terminie 3 dni od dnia otrzymania zawiadomienia nie zgodził się na poprawienie omyłek;</w:t>
      </w:r>
    </w:p>
    <w:p w14:paraId="4D8B7E1D" w14:textId="77777777" w:rsidR="00A74BC5" w:rsidRPr="00A74BC5" w:rsidRDefault="00A74BC5" w:rsidP="00E10CB4">
      <w:pPr>
        <w:pStyle w:val="Akapitzlist"/>
        <w:numPr>
          <w:ilvl w:val="0"/>
          <w:numId w:val="29"/>
        </w:numPr>
        <w:spacing w:after="0" w:line="240" w:lineRule="auto"/>
        <w:ind w:left="851" w:hanging="412"/>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jest nieważna na podstawie odrębnych przepisów;</w:t>
      </w:r>
    </w:p>
    <w:p w14:paraId="7B71F047" w14:textId="77777777" w:rsidR="00A74BC5" w:rsidRPr="00A74BC5" w:rsidRDefault="00A74BC5" w:rsidP="00E10CB4">
      <w:pPr>
        <w:pStyle w:val="Akapitzlist"/>
        <w:numPr>
          <w:ilvl w:val="0"/>
          <w:numId w:val="41"/>
        </w:numPr>
        <w:spacing w:after="0" w:line="240" w:lineRule="auto"/>
        <w:ind w:left="426" w:right="23"/>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zawiadamia wykonawców o odrzuconych ofertach, podając uzasadnienie faktyczne i prawne. </w:t>
      </w:r>
    </w:p>
    <w:p w14:paraId="5D1BDA83" w14:textId="77777777" w:rsidR="00A74BC5" w:rsidRDefault="00A74BC5" w:rsidP="00A74BC5">
      <w:pPr>
        <w:pStyle w:val="Tekstpodstawowywcity"/>
        <w:ind w:left="0"/>
        <w:jc w:val="both"/>
        <w:rPr>
          <w:rFonts w:ascii="Arial" w:hAnsi="Arial" w:cs="Arial"/>
          <w:color w:val="000000" w:themeColor="text1"/>
          <w:sz w:val="20"/>
          <w:szCs w:val="20"/>
        </w:rPr>
      </w:pPr>
    </w:p>
    <w:p w14:paraId="6D79BA46" w14:textId="77777777" w:rsidR="001622DE" w:rsidRPr="00A74BC5" w:rsidRDefault="001622DE" w:rsidP="00A74BC5">
      <w:pPr>
        <w:pStyle w:val="Tekstpodstawowywcity"/>
        <w:ind w:left="0"/>
        <w:jc w:val="both"/>
        <w:rPr>
          <w:rFonts w:ascii="Arial" w:hAnsi="Arial" w:cs="Arial"/>
          <w:color w:val="000000" w:themeColor="text1"/>
          <w:sz w:val="20"/>
          <w:szCs w:val="20"/>
        </w:rPr>
      </w:pPr>
    </w:p>
    <w:p w14:paraId="1C65FF52" w14:textId="2F66AF8F" w:rsidR="00A74BC5" w:rsidRPr="00C275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XX</w:t>
      </w:r>
      <w:r w:rsidR="003154F2">
        <w:rPr>
          <w:rFonts w:ascii="Arial" w:hAnsi="Arial" w:cs="Arial"/>
          <w:b/>
          <w:bCs/>
          <w:color w:val="000000" w:themeColor="text1"/>
          <w:sz w:val="20"/>
          <w:szCs w:val="20"/>
        </w:rPr>
        <w:t>III</w:t>
      </w:r>
      <w:r w:rsidRPr="00A74BC5">
        <w:rPr>
          <w:rFonts w:ascii="Arial" w:hAnsi="Arial" w:cs="Arial"/>
          <w:b/>
          <w:bCs/>
          <w:color w:val="000000" w:themeColor="text1"/>
          <w:sz w:val="20"/>
          <w:szCs w:val="20"/>
        </w:rPr>
        <w:t>. UNIEWAŻNIENIE POSTĘPOWANI</w:t>
      </w:r>
      <w:r w:rsidR="00C275C5">
        <w:rPr>
          <w:rFonts w:ascii="Arial" w:hAnsi="Arial" w:cs="Arial"/>
          <w:b/>
          <w:bCs/>
          <w:color w:val="000000" w:themeColor="text1"/>
          <w:sz w:val="20"/>
          <w:szCs w:val="20"/>
        </w:rPr>
        <w:t>A</w:t>
      </w:r>
    </w:p>
    <w:p w14:paraId="78D9DCBC" w14:textId="77777777" w:rsidR="00C275C5" w:rsidRDefault="00C275C5" w:rsidP="00C275C5">
      <w:pPr>
        <w:pStyle w:val="Tekstpodstawowywcity"/>
        <w:ind w:left="0"/>
        <w:jc w:val="both"/>
        <w:rPr>
          <w:rFonts w:ascii="Arial" w:hAnsi="Arial" w:cs="Arial"/>
          <w:color w:val="000000" w:themeColor="text1"/>
          <w:sz w:val="20"/>
          <w:szCs w:val="20"/>
        </w:rPr>
      </w:pPr>
    </w:p>
    <w:p w14:paraId="6F150C94" w14:textId="23D33661" w:rsidR="00C275C5" w:rsidRPr="00C275C5" w:rsidRDefault="00C275C5" w:rsidP="00C275C5">
      <w:pPr>
        <w:pStyle w:val="Tekstpodstawowywcity"/>
        <w:ind w:left="0"/>
        <w:jc w:val="both"/>
        <w:rPr>
          <w:rFonts w:ascii="Arial" w:hAnsi="Arial" w:cs="Arial"/>
          <w:color w:val="000000" w:themeColor="text1"/>
          <w:sz w:val="20"/>
          <w:szCs w:val="20"/>
        </w:rPr>
      </w:pPr>
      <w:r w:rsidRPr="00C275C5">
        <w:rPr>
          <w:rFonts w:ascii="Arial" w:hAnsi="Arial" w:cs="Arial"/>
          <w:color w:val="000000" w:themeColor="text1"/>
          <w:sz w:val="20"/>
          <w:szCs w:val="20"/>
        </w:rPr>
        <w:t xml:space="preserve">Zamawiający unieważni postępowanie o udzielenie niniejszego zamówienia w sytuacjach określonych w art. 255 ustawy </w:t>
      </w:r>
      <w:proofErr w:type="spellStart"/>
      <w:r w:rsidRPr="00C275C5">
        <w:rPr>
          <w:rFonts w:ascii="Arial" w:hAnsi="Arial" w:cs="Arial"/>
          <w:color w:val="000000" w:themeColor="text1"/>
          <w:sz w:val="20"/>
          <w:szCs w:val="20"/>
        </w:rPr>
        <w:t>Pzp</w:t>
      </w:r>
      <w:proofErr w:type="spellEnd"/>
      <w:r w:rsidRPr="00C275C5">
        <w:rPr>
          <w:rFonts w:ascii="Arial" w:hAnsi="Arial" w:cs="Arial"/>
          <w:color w:val="000000" w:themeColor="text1"/>
          <w:sz w:val="20"/>
          <w:szCs w:val="20"/>
        </w:rPr>
        <w:t xml:space="preserve">. </w:t>
      </w:r>
    </w:p>
    <w:p w14:paraId="15907D88" w14:textId="77777777" w:rsidR="00C275C5" w:rsidRPr="00C275C5" w:rsidRDefault="00C275C5" w:rsidP="00C275C5">
      <w:pPr>
        <w:pStyle w:val="Tekstpodstawowywcity"/>
        <w:ind w:left="0"/>
        <w:jc w:val="both"/>
        <w:rPr>
          <w:rFonts w:ascii="Arial" w:hAnsi="Arial" w:cs="Arial"/>
          <w:color w:val="000000" w:themeColor="text1"/>
          <w:sz w:val="20"/>
          <w:szCs w:val="20"/>
        </w:rPr>
      </w:pPr>
      <w:r w:rsidRPr="00C275C5">
        <w:rPr>
          <w:rFonts w:ascii="Arial" w:hAnsi="Arial" w:cs="Arial"/>
          <w:color w:val="000000" w:themeColor="text1"/>
          <w:sz w:val="20"/>
          <w:szCs w:val="20"/>
        </w:rPr>
        <w:t>Zamawiający, zastrzega sobie prawo unieważnienia postępowanie o udzielenie zamówienia, jeżeli środki publiczne, które zamawiający zamierzał przeznaczyć na sfinansowanie całości lub części zamówienia, nie zostały mu przyznane.</w:t>
      </w:r>
    </w:p>
    <w:p w14:paraId="632C964F" w14:textId="77777777" w:rsidR="00C275C5" w:rsidRPr="00C275C5" w:rsidRDefault="00C275C5" w:rsidP="00C275C5">
      <w:pPr>
        <w:pStyle w:val="Tekstpodstawowywcity"/>
        <w:ind w:left="0"/>
        <w:jc w:val="both"/>
        <w:rPr>
          <w:rFonts w:ascii="Arial" w:hAnsi="Arial" w:cs="Arial"/>
          <w:color w:val="000000" w:themeColor="text1"/>
          <w:sz w:val="20"/>
          <w:szCs w:val="20"/>
        </w:rPr>
      </w:pPr>
      <w:r w:rsidRPr="00C275C5">
        <w:rPr>
          <w:rFonts w:ascii="Arial" w:hAnsi="Arial" w:cs="Arial"/>
          <w:color w:val="000000" w:themeColor="text1"/>
          <w:sz w:val="20"/>
          <w:szCs w:val="20"/>
        </w:rPr>
        <w:t>Zamawiający może unieważnić postępowanie o udzielenie zamówienia przed upływem terminu składania ofert, jeżeli wystąpiły okoliczności powodujące, że dalsze prowadzenie postępowania jest nieuzasadnione.</w:t>
      </w:r>
    </w:p>
    <w:p w14:paraId="1416DEFE" w14:textId="408F2E9D" w:rsidR="00A74BC5" w:rsidRDefault="00C275C5" w:rsidP="00C275C5">
      <w:pPr>
        <w:pStyle w:val="Tekstpodstawowywcity"/>
        <w:ind w:left="0"/>
        <w:jc w:val="both"/>
        <w:rPr>
          <w:rFonts w:ascii="Arial" w:hAnsi="Arial" w:cs="Arial"/>
          <w:color w:val="000000" w:themeColor="text1"/>
          <w:sz w:val="20"/>
          <w:szCs w:val="20"/>
        </w:rPr>
      </w:pPr>
      <w:r w:rsidRPr="00C275C5">
        <w:rPr>
          <w:rFonts w:ascii="Arial" w:hAnsi="Arial" w:cs="Arial"/>
          <w:color w:val="000000" w:themeColor="text1"/>
          <w:sz w:val="20"/>
          <w:szCs w:val="20"/>
        </w:rPr>
        <w:t>O unieważnieniu postępowania o udzielenie zamówienia Zamawiający zawiadamia równocześnie wykonawców, którzy złożyli oferty - podając uzasadnienie faktyczne i prawne. Zamawiający udostępnia niezwłocznie informacje, o unieważnieniu na stronie internetowej prowadzonego postępowania.</w:t>
      </w:r>
    </w:p>
    <w:p w14:paraId="14D8631E" w14:textId="77777777" w:rsidR="00C275C5" w:rsidRPr="00A74BC5" w:rsidRDefault="00C275C5" w:rsidP="00C275C5">
      <w:pPr>
        <w:pStyle w:val="Tekstpodstawowywcity"/>
        <w:ind w:left="0"/>
        <w:jc w:val="both"/>
        <w:rPr>
          <w:rFonts w:ascii="Arial" w:hAnsi="Arial" w:cs="Arial"/>
          <w:color w:val="000000" w:themeColor="text1"/>
          <w:sz w:val="20"/>
          <w:szCs w:val="20"/>
        </w:rPr>
      </w:pPr>
    </w:p>
    <w:p w14:paraId="77A7D1A5" w14:textId="77777777" w:rsidR="00A74BC5" w:rsidRPr="00A74BC5" w:rsidRDefault="00A74BC5" w:rsidP="00A74BC5">
      <w:pPr>
        <w:pStyle w:val="Tekstpodstawowywcity"/>
        <w:ind w:left="0"/>
        <w:jc w:val="both"/>
        <w:rPr>
          <w:rFonts w:ascii="Arial" w:hAnsi="Arial" w:cs="Arial"/>
          <w:color w:val="000000" w:themeColor="text1"/>
          <w:sz w:val="20"/>
          <w:szCs w:val="20"/>
        </w:rPr>
      </w:pPr>
      <w:r w:rsidRPr="00A74BC5">
        <w:rPr>
          <w:rFonts w:ascii="Arial" w:hAnsi="Arial" w:cs="Arial"/>
          <w:b/>
          <w:bCs/>
          <w:color w:val="000000" w:themeColor="text1"/>
          <w:sz w:val="20"/>
          <w:szCs w:val="20"/>
        </w:rPr>
        <w:t>XXV. OGŁOSZENIE WYNIKÓW POSTĘPOWANIA</w:t>
      </w:r>
    </w:p>
    <w:p w14:paraId="2743FDFE" w14:textId="57B592B5" w:rsidR="00C275C5" w:rsidRPr="00C275C5" w:rsidRDefault="00C275C5" w:rsidP="00C275C5">
      <w:pPr>
        <w:pStyle w:val="Tekstpodstawowywcity"/>
        <w:ind w:left="142"/>
        <w:jc w:val="both"/>
        <w:rPr>
          <w:rFonts w:ascii="Arial" w:hAnsi="Arial" w:cs="Arial"/>
          <w:color w:val="000000" w:themeColor="text1"/>
          <w:sz w:val="20"/>
          <w:szCs w:val="20"/>
        </w:rPr>
      </w:pPr>
      <w:r w:rsidRPr="00C275C5">
        <w:rPr>
          <w:rFonts w:ascii="Arial" w:hAnsi="Arial" w:cs="Arial"/>
          <w:color w:val="000000" w:themeColor="text1"/>
          <w:sz w:val="20"/>
          <w:szCs w:val="20"/>
        </w:rPr>
        <w:t xml:space="preserve">Przy dokonywaniu wyboru oferty najkorzystniejszej Zamawiający stosował będzie zasady i kryteria określone w SWZ oraz wynikające z regulacji powszechnie obowiązującego prawa w tym ustawy </w:t>
      </w:r>
      <w:proofErr w:type="spellStart"/>
      <w:r w:rsidRPr="00C275C5">
        <w:rPr>
          <w:rFonts w:ascii="Arial" w:hAnsi="Arial" w:cs="Arial"/>
          <w:color w:val="000000" w:themeColor="text1"/>
          <w:sz w:val="20"/>
          <w:szCs w:val="20"/>
        </w:rPr>
        <w:t>Pzp</w:t>
      </w:r>
      <w:proofErr w:type="spellEnd"/>
      <w:r w:rsidRPr="00C275C5">
        <w:rPr>
          <w:rFonts w:ascii="Arial" w:hAnsi="Arial" w:cs="Arial"/>
          <w:color w:val="000000" w:themeColor="text1"/>
          <w:sz w:val="20"/>
          <w:szCs w:val="20"/>
        </w:rPr>
        <w:t xml:space="preserve">. </w:t>
      </w:r>
    </w:p>
    <w:p w14:paraId="7673B2BE" w14:textId="77777777" w:rsidR="00C275C5" w:rsidRPr="00C275C5" w:rsidRDefault="00C275C5" w:rsidP="00C275C5">
      <w:pPr>
        <w:pStyle w:val="Tekstpodstawowywcity"/>
        <w:ind w:left="142"/>
        <w:jc w:val="both"/>
        <w:rPr>
          <w:rFonts w:ascii="Arial" w:hAnsi="Arial" w:cs="Arial"/>
          <w:color w:val="000000" w:themeColor="text1"/>
          <w:sz w:val="20"/>
          <w:szCs w:val="20"/>
        </w:rPr>
      </w:pPr>
      <w:r w:rsidRPr="00C275C5">
        <w:rPr>
          <w:rFonts w:ascii="Arial" w:hAnsi="Arial" w:cs="Arial"/>
          <w:color w:val="000000" w:themeColor="text1"/>
          <w:sz w:val="20"/>
          <w:szCs w:val="20"/>
        </w:rPr>
        <w:t>Niezwłocznie po wyborze najkorzystniejszej oferty Zamawiający informuje równocześnie wykonawców, którzy złożyli oferty, o:</w:t>
      </w:r>
    </w:p>
    <w:p w14:paraId="4F9D0913" w14:textId="77777777" w:rsidR="00C275C5" w:rsidRPr="00C275C5" w:rsidRDefault="00C275C5" w:rsidP="00C275C5">
      <w:pPr>
        <w:pStyle w:val="Tekstpodstawowywcity"/>
        <w:ind w:left="142"/>
        <w:jc w:val="both"/>
        <w:rPr>
          <w:rFonts w:ascii="Arial" w:hAnsi="Arial" w:cs="Arial"/>
          <w:color w:val="000000" w:themeColor="text1"/>
          <w:sz w:val="20"/>
          <w:szCs w:val="20"/>
        </w:rPr>
      </w:pPr>
      <w:r w:rsidRPr="00C275C5">
        <w:rPr>
          <w:rFonts w:ascii="Arial" w:hAnsi="Arial" w:cs="Arial"/>
          <w:color w:val="000000" w:themeColor="text1"/>
          <w:sz w:val="20"/>
          <w:szCs w:val="20"/>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6720707" w14:textId="77777777" w:rsidR="00C275C5" w:rsidRPr="00C275C5" w:rsidRDefault="00C275C5" w:rsidP="00C275C5">
      <w:pPr>
        <w:pStyle w:val="Tekstpodstawowywcity"/>
        <w:ind w:left="142"/>
        <w:jc w:val="both"/>
        <w:rPr>
          <w:rFonts w:ascii="Arial" w:hAnsi="Arial" w:cs="Arial"/>
          <w:color w:val="000000" w:themeColor="text1"/>
          <w:sz w:val="20"/>
          <w:szCs w:val="20"/>
        </w:rPr>
      </w:pPr>
      <w:r w:rsidRPr="00C275C5">
        <w:rPr>
          <w:rFonts w:ascii="Arial" w:hAnsi="Arial" w:cs="Arial"/>
          <w:color w:val="000000" w:themeColor="text1"/>
          <w:sz w:val="20"/>
          <w:szCs w:val="20"/>
        </w:rPr>
        <w:t xml:space="preserve"> - wykonawcach, których oferty zostały odrzucone;</w:t>
      </w:r>
    </w:p>
    <w:p w14:paraId="677198D8" w14:textId="6F846B4F" w:rsidR="00A74BC5" w:rsidRPr="00A74BC5" w:rsidRDefault="00C275C5" w:rsidP="00C275C5">
      <w:pPr>
        <w:pStyle w:val="Tekstpodstawowywcity"/>
        <w:ind w:left="142"/>
        <w:jc w:val="both"/>
        <w:rPr>
          <w:rFonts w:ascii="Arial" w:hAnsi="Arial" w:cs="Arial"/>
          <w:color w:val="000000" w:themeColor="text1"/>
          <w:sz w:val="20"/>
          <w:szCs w:val="20"/>
        </w:rPr>
      </w:pPr>
      <w:r w:rsidRPr="00C275C5">
        <w:rPr>
          <w:rFonts w:ascii="Arial" w:hAnsi="Arial" w:cs="Arial"/>
          <w:color w:val="000000" w:themeColor="text1"/>
          <w:sz w:val="20"/>
          <w:szCs w:val="20"/>
        </w:rPr>
        <w:t>Wykonawcy, którego oferta została wybrana, odrębnym pismem zostanie wskazane miejsce i termin podpisania umowy.</w:t>
      </w:r>
    </w:p>
    <w:p w14:paraId="10CF5615" w14:textId="77777777" w:rsidR="00C275C5" w:rsidRDefault="00C275C5" w:rsidP="00A74BC5">
      <w:pPr>
        <w:jc w:val="both"/>
        <w:rPr>
          <w:rFonts w:ascii="Arial" w:hAnsi="Arial" w:cs="Arial"/>
          <w:b/>
          <w:bCs/>
          <w:color w:val="000000" w:themeColor="text1"/>
          <w:sz w:val="20"/>
          <w:szCs w:val="20"/>
        </w:rPr>
      </w:pPr>
    </w:p>
    <w:p w14:paraId="0C0180B8" w14:textId="4BA840EB" w:rsidR="00A74BC5" w:rsidRPr="00A74BC5" w:rsidRDefault="00A74BC5" w:rsidP="00A74BC5">
      <w:pPr>
        <w:jc w:val="both"/>
        <w:rPr>
          <w:rFonts w:ascii="Arial" w:hAnsi="Arial" w:cs="Arial"/>
          <w:color w:val="000000" w:themeColor="text1"/>
          <w:sz w:val="20"/>
          <w:szCs w:val="20"/>
        </w:rPr>
      </w:pPr>
      <w:r w:rsidRPr="00A74BC5">
        <w:rPr>
          <w:rFonts w:ascii="Arial" w:hAnsi="Arial" w:cs="Arial"/>
          <w:b/>
          <w:bCs/>
          <w:color w:val="000000" w:themeColor="text1"/>
          <w:sz w:val="20"/>
          <w:szCs w:val="20"/>
        </w:rPr>
        <w:t>XXVI. WZÓR UMOWY</w:t>
      </w:r>
    </w:p>
    <w:p w14:paraId="30B3DC0D" w14:textId="77777777" w:rsidR="00A74BC5" w:rsidRPr="00A74BC5" w:rsidRDefault="00A74BC5" w:rsidP="00A74BC5">
      <w:pPr>
        <w:jc w:val="both"/>
        <w:rPr>
          <w:rFonts w:ascii="Arial" w:hAnsi="Arial" w:cs="Arial"/>
          <w:b/>
          <w:bCs/>
          <w:color w:val="000000" w:themeColor="text1"/>
          <w:sz w:val="20"/>
          <w:szCs w:val="20"/>
        </w:rPr>
      </w:pPr>
    </w:p>
    <w:p w14:paraId="7F0DA3F4" w14:textId="77777777" w:rsidR="00A74BC5" w:rsidRDefault="00A74BC5" w:rsidP="00A74BC5">
      <w:pPr>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Załącznikiem do SWZ jest wzór umowy. Zamawiający wymaga od wykonawcy, aby zawarł z nim umowę w sprawie przedmiotowego zamówienia publicznego na warunkach  przedstawionych w tym wzorze. </w:t>
      </w:r>
    </w:p>
    <w:p w14:paraId="46A90614" w14:textId="77777777" w:rsidR="00A74BC5" w:rsidRPr="00A74BC5" w:rsidRDefault="00A74BC5" w:rsidP="00A74BC5">
      <w:pPr>
        <w:pStyle w:val="Nagwek1"/>
        <w:numPr>
          <w:ilvl w:val="0"/>
          <w:numId w:val="0"/>
        </w:numPr>
        <w:tabs>
          <w:tab w:val="left" w:pos="680"/>
        </w:tabs>
        <w:jc w:val="both"/>
        <w:rPr>
          <w:rFonts w:ascii="Arial" w:hAnsi="Arial" w:cs="Arial"/>
          <w:color w:val="000000" w:themeColor="text1"/>
          <w:sz w:val="20"/>
          <w:szCs w:val="20"/>
        </w:rPr>
      </w:pPr>
      <w:r w:rsidRPr="00A74BC5">
        <w:rPr>
          <w:rFonts w:ascii="Arial" w:hAnsi="Arial" w:cs="Arial"/>
          <w:color w:val="000000" w:themeColor="text1"/>
          <w:sz w:val="20"/>
          <w:szCs w:val="20"/>
        </w:rPr>
        <w:lastRenderedPageBreak/>
        <w:t>XXVII.  ŚRODKI OCHRONY PRAWNEJ</w:t>
      </w:r>
      <w:r w:rsidRPr="00A74BC5">
        <w:rPr>
          <w:rFonts w:ascii="Arial" w:hAnsi="Arial" w:cs="Arial"/>
          <w:b w:val="0"/>
          <w:bCs w:val="0"/>
          <w:color w:val="000000" w:themeColor="text1"/>
          <w:sz w:val="20"/>
          <w:szCs w:val="20"/>
        </w:rPr>
        <w:t xml:space="preserve"> </w:t>
      </w:r>
    </w:p>
    <w:p w14:paraId="5D5B0E85"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Zażalenie przysługuje wykonawcom, jeżeli ich interes prawny w uzyskaniu zamówienia doznał uszczerbku w wyniku naruszenia przez Zamawiającego przepisów regulaminu z zastrzeżeniem postanowień ust 2. </w:t>
      </w:r>
    </w:p>
    <w:p w14:paraId="0948FBAE"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Zażalenie można wnieść wobec;</w:t>
      </w:r>
    </w:p>
    <w:p w14:paraId="4FEC0340" w14:textId="77777777" w:rsidR="00A74BC5" w:rsidRPr="00A74BC5" w:rsidRDefault="00A74BC5" w:rsidP="00A74BC5">
      <w:pPr>
        <w:pStyle w:val="Akapitzlist"/>
        <w:numPr>
          <w:ilvl w:val="0"/>
          <w:numId w:val="32"/>
        </w:numPr>
        <w:spacing w:after="0" w:line="240" w:lineRule="auto"/>
        <w:ind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czynności wykluczenia wykonawcy;</w:t>
      </w:r>
    </w:p>
    <w:p w14:paraId="2C457B34" w14:textId="77777777" w:rsidR="00A74BC5" w:rsidRPr="00A74BC5" w:rsidRDefault="00A74BC5" w:rsidP="00A74BC5">
      <w:pPr>
        <w:pStyle w:val="Akapitzlist"/>
        <w:numPr>
          <w:ilvl w:val="0"/>
          <w:numId w:val="32"/>
        </w:numPr>
        <w:spacing w:after="0" w:line="240" w:lineRule="auto"/>
        <w:ind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czynności odrzucenia oferty wykonawcy;</w:t>
      </w:r>
    </w:p>
    <w:p w14:paraId="00944247" w14:textId="77777777" w:rsidR="00A74BC5" w:rsidRPr="00A74BC5" w:rsidRDefault="00A74BC5" w:rsidP="00A74BC5">
      <w:pPr>
        <w:pStyle w:val="Akapitzlist"/>
        <w:numPr>
          <w:ilvl w:val="0"/>
          <w:numId w:val="32"/>
        </w:numPr>
        <w:spacing w:after="0" w:line="240" w:lineRule="auto"/>
        <w:ind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czynności wyboru oferty;</w:t>
      </w:r>
    </w:p>
    <w:p w14:paraId="52BF3CBD" w14:textId="77777777" w:rsid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Zażalenie wnosi się do Zamawiającego w terminie 2 dni od dnia, w którym wykonawca powziął lub mógł powziąć wiadomość o okolicznościach stanowiących podstawę jego wniesienia, z zastrzeżeniem ust. 4 – ust. 5.</w:t>
      </w:r>
    </w:p>
    <w:p w14:paraId="1D50AE9B" w14:textId="77777777" w:rsid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Zażalenia na wybór oferty najkorzystniejszej wnosi się w terminie 2 dni, liczonych od dnia w którym Wykonawcy została przekazana informacja o wyborze oferty najkorzystniejszej.</w:t>
      </w:r>
    </w:p>
    <w:p w14:paraId="3B473133"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Zażalenie uważa się za wniesione z chwilą, gdy dotarło on do zamawiającego w taki sposób, że mógł on zapoznać się z jego treścią. </w:t>
      </w:r>
    </w:p>
    <w:p w14:paraId="35373C0B"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Wniesienie zażalenia jest dopuszczalne tylko przed zawarciem umowy. </w:t>
      </w:r>
    </w:p>
    <w:p w14:paraId="2307514F"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pozostawia bez rozpoznania zażalenie wniesione po terminie lub wniesione przez podmiot nieuprawniony. </w:t>
      </w:r>
    </w:p>
    <w:p w14:paraId="6AC6F8F9"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Zażalenie powinno wskazywać czynność lub zaniechanie Zamawiającego, a także zawierać żądanie, zwięzłe przytoczenie zarzutów oraz okoliczności faktycznych i prawnych uzasadniających jego wniesienie. </w:t>
      </w:r>
    </w:p>
    <w:p w14:paraId="6E4A47EA"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Zażalenie rozstrzyga się w ciągu 5 dni od daty jego wniesienia do zamawiającego. Brak rozstrzygnięcia zażalenia w tym terminie, uznaje się za jego oddalenie. </w:t>
      </w:r>
    </w:p>
    <w:p w14:paraId="32B5C5BC" w14:textId="4019F7F0"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Treść rozstrzygnięcia wraz z uzasadnieniem Zamawiający przesyła wykonawcy, który wniósł zażaleni</w:t>
      </w:r>
      <w:r w:rsidR="00C71ADC">
        <w:rPr>
          <w:rFonts w:ascii="Arial" w:hAnsi="Arial" w:cs="Arial"/>
          <w:color w:val="000000" w:themeColor="text1"/>
          <w:sz w:val="20"/>
          <w:szCs w:val="20"/>
        </w:rPr>
        <w:t>e</w:t>
      </w:r>
      <w:r w:rsidRPr="00A74BC5">
        <w:rPr>
          <w:rFonts w:ascii="Arial" w:hAnsi="Arial" w:cs="Arial"/>
          <w:color w:val="000000" w:themeColor="text1"/>
          <w:sz w:val="20"/>
          <w:szCs w:val="20"/>
        </w:rPr>
        <w:t xml:space="preserve">. </w:t>
      </w:r>
    </w:p>
    <w:p w14:paraId="026F7C2A" w14:textId="77777777" w:rsidR="00A74BC5" w:rsidRP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W przypadku uwzględnienia zażalenia Zamawiający powtarza czynność lub dokonuje czynności zaniechanej.</w:t>
      </w:r>
    </w:p>
    <w:p w14:paraId="09FB19F3" w14:textId="77777777" w:rsidR="00A74BC5" w:rsidRDefault="00A74BC5" w:rsidP="00CF51DE">
      <w:pPr>
        <w:pStyle w:val="Akapitzlist"/>
        <w:numPr>
          <w:ilvl w:val="0"/>
          <w:numId w:val="31"/>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Rozstrzygnięcie albo oddalenie zażalenia przez Zamawiającego jest ostateczne. </w:t>
      </w:r>
    </w:p>
    <w:p w14:paraId="726106BF" w14:textId="77777777" w:rsidR="00A74BC5" w:rsidRPr="00A74BC5" w:rsidRDefault="00A74BC5" w:rsidP="00A74BC5">
      <w:pPr>
        <w:pStyle w:val="Nagwek1"/>
        <w:numPr>
          <w:ilvl w:val="0"/>
          <w:numId w:val="0"/>
        </w:numPr>
        <w:tabs>
          <w:tab w:val="left" w:pos="680"/>
        </w:tabs>
        <w:jc w:val="both"/>
        <w:rPr>
          <w:rFonts w:ascii="Arial" w:hAnsi="Arial" w:cs="Arial"/>
          <w:color w:val="000000" w:themeColor="text1"/>
          <w:sz w:val="20"/>
          <w:szCs w:val="20"/>
        </w:rPr>
      </w:pPr>
      <w:bookmarkStart w:id="8" w:name="__RefHeading__33681_1020879019"/>
      <w:bookmarkEnd w:id="8"/>
      <w:r w:rsidRPr="00A74BC5">
        <w:rPr>
          <w:rFonts w:ascii="Arial" w:hAnsi="Arial" w:cs="Arial"/>
          <w:color w:val="000000" w:themeColor="text1"/>
          <w:sz w:val="20"/>
          <w:szCs w:val="20"/>
        </w:rPr>
        <w:t>XX</w:t>
      </w:r>
      <w:r w:rsidR="003154F2">
        <w:rPr>
          <w:rFonts w:ascii="Arial" w:hAnsi="Arial" w:cs="Arial"/>
          <w:color w:val="000000" w:themeColor="text1"/>
          <w:sz w:val="20"/>
          <w:szCs w:val="20"/>
        </w:rPr>
        <w:t>VIII</w:t>
      </w:r>
      <w:r w:rsidRPr="00A74BC5">
        <w:rPr>
          <w:rFonts w:ascii="Arial" w:hAnsi="Arial" w:cs="Arial"/>
          <w:color w:val="000000" w:themeColor="text1"/>
          <w:sz w:val="20"/>
          <w:szCs w:val="20"/>
        </w:rPr>
        <w:t xml:space="preserve">. ZAWARCIE UMOWY </w:t>
      </w:r>
    </w:p>
    <w:p w14:paraId="0F4CB8CD" w14:textId="6D90441B" w:rsidR="00A74BC5" w:rsidRPr="00A74BC5" w:rsidRDefault="00A74BC5" w:rsidP="00CF51DE">
      <w:pPr>
        <w:pStyle w:val="Akapitzlist"/>
        <w:numPr>
          <w:ilvl w:val="0"/>
          <w:numId w:val="33"/>
        </w:numPr>
        <w:spacing w:after="0" w:line="240" w:lineRule="auto"/>
        <w:ind w:left="426" w:right="23" w:hanging="357"/>
        <w:contextualSpacing w:val="0"/>
        <w:jc w:val="both"/>
        <w:rPr>
          <w:rFonts w:ascii="Arial" w:hAnsi="Arial" w:cs="Arial"/>
          <w:color w:val="000000" w:themeColor="text1"/>
          <w:sz w:val="20"/>
          <w:szCs w:val="20"/>
        </w:rPr>
      </w:pPr>
      <w:bookmarkStart w:id="9" w:name="__RefHeading__33683_1020879019"/>
      <w:bookmarkEnd w:id="9"/>
      <w:r w:rsidRPr="00A74BC5">
        <w:rPr>
          <w:rFonts w:ascii="Arial" w:hAnsi="Arial" w:cs="Arial"/>
          <w:color w:val="000000" w:themeColor="text1"/>
          <w:sz w:val="20"/>
          <w:szCs w:val="20"/>
        </w:rPr>
        <w:t>Zamawiający zawiera umowę w sprawie zamówienia w terminie nie krótszym niż 2 dni od dnia przesłania zawiadomienia o wyborze oferty. Warunek ten nie dotyczy czynności zawarcia umowy w przypadku gdy w post</w:t>
      </w:r>
      <w:r w:rsidR="00F95FC2">
        <w:rPr>
          <w:rFonts w:ascii="Arial" w:hAnsi="Arial" w:cs="Arial"/>
          <w:color w:val="000000" w:themeColor="text1"/>
          <w:sz w:val="20"/>
          <w:szCs w:val="20"/>
        </w:rPr>
        <w:t>ę</w:t>
      </w:r>
      <w:r w:rsidRPr="00A74BC5">
        <w:rPr>
          <w:rFonts w:ascii="Arial" w:hAnsi="Arial" w:cs="Arial"/>
          <w:color w:val="000000" w:themeColor="text1"/>
          <w:sz w:val="20"/>
          <w:szCs w:val="20"/>
        </w:rPr>
        <w:t xml:space="preserve">powaniu została złożona tylko jedna oferta. </w:t>
      </w:r>
    </w:p>
    <w:p w14:paraId="0D5A3F75" w14:textId="77777777" w:rsidR="00A74BC5" w:rsidRPr="00A74BC5" w:rsidRDefault="00A74BC5" w:rsidP="00CF51DE">
      <w:pPr>
        <w:pStyle w:val="Akapitzlist"/>
        <w:numPr>
          <w:ilvl w:val="0"/>
          <w:numId w:val="33"/>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 xml:space="preserve">Zamawiający może zawrzeć umowę po terminie związania ofertą, jeżeli wykonawca, którego oferta została wybrana wyraził na to zgodę. </w:t>
      </w:r>
    </w:p>
    <w:p w14:paraId="5A411AB5" w14:textId="77777777" w:rsidR="00A74BC5" w:rsidRPr="00A74BC5" w:rsidRDefault="00A74BC5" w:rsidP="00CF51DE">
      <w:pPr>
        <w:pStyle w:val="Akapitzlist"/>
        <w:numPr>
          <w:ilvl w:val="0"/>
          <w:numId w:val="33"/>
        </w:numPr>
        <w:spacing w:after="0" w:line="240" w:lineRule="auto"/>
        <w:ind w:left="426" w:right="23" w:hanging="357"/>
        <w:contextualSpacing w:val="0"/>
        <w:jc w:val="both"/>
        <w:rPr>
          <w:rFonts w:ascii="Arial" w:hAnsi="Arial" w:cs="Arial"/>
          <w:color w:val="000000" w:themeColor="text1"/>
          <w:sz w:val="20"/>
          <w:szCs w:val="20"/>
        </w:rPr>
      </w:pPr>
      <w:r w:rsidRPr="00A74BC5">
        <w:rPr>
          <w:rFonts w:ascii="Arial" w:hAnsi="Arial" w:cs="Arial"/>
          <w:color w:val="000000" w:themeColor="text1"/>
          <w:sz w:val="20"/>
          <w:szCs w:val="20"/>
        </w:rPr>
        <w:t>Jeżeli wykonawca, którego oferta została wybrana, uchyla się od zawarcia umowy w sprawie zamówienia lub nie wnosi wymaganego zabezpieczenia należytego wykonania umowy w terminie 3 dni od dnia przesłania zawiadomienia o wyborze oferty, zamawiający może zawrzeć umowę z wykonawcą, którego oferta jest następną w kolejności ofertą najkorzystniejszą.</w:t>
      </w:r>
    </w:p>
    <w:p w14:paraId="4BBF88EC" w14:textId="77777777" w:rsidR="00FE6ECA" w:rsidRDefault="00FE6ECA" w:rsidP="00FE6ECA">
      <w:pPr>
        <w:pStyle w:val="Tekstpodstawowywcity"/>
        <w:ind w:left="0"/>
        <w:jc w:val="both"/>
        <w:rPr>
          <w:rFonts w:ascii="Arial" w:hAnsi="Arial" w:cs="Arial"/>
          <w:b/>
          <w:bCs/>
          <w:color w:val="000000" w:themeColor="text1"/>
          <w:sz w:val="20"/>
          <w:szCs w:val="20"/>
        </w:rPr>
      </w:pPr>
    </w:p>
    <w:p w14:paraId="5E6353B1" w14:textId="5C6C8F3A" w:rsidR="00584B53" w:rsidRDefault="00A74BC5" w:rsidP="00A74BC5">
      <w:pPr>
        <w:pStyle w:val="Tekstpodstawowy"/>
        <w:tabs>
          <w:tab w:val="left" w:pos="680"/>
        </w:tabs>
        <w:jc w:val="both"/>
        <w:rPr>
          <w:rFonts w:ascii="Arial" w:hAnsi="Arial" w:cs="Arial"/>
          <w:b/>
          <w:bCs/>
          <w:color w:val="000000" w:themeColor="text1"/>
          <w:sz w:val="20"/>
          <w:szCs w:val="20"/>
        </w:rPr>
      </w:pPr>
      <w:r w:rsidRPr="00A74BC5">
        <w:rPr>
          <w:rFonts w:ascii="Arial" w:hAnsi="Arial" w:cs="Arial"/>
          <w:b/>
          <w:bCs/>
          <w:color w:val="000000" w:themeColor="text1"/>
          <w:sz w:val="20"/>
          <w:szCs w:val="20"/>
        </w:rPr>
        <w:t>XX</w:t>
      </w:r>
      <w:r w:rsidR="003154F2">
        <w:rPr>
          <w:rFonts w:ascii="Arial" w:hAnsi="Arial" w:cs="Arial"/>
          <w:b/>
          <w:bCs/>
          <w:color w:val="000000" w:themeColor="text1"/>
          <w:sz w:val="20"/>
          <w:szCs w:val="20"/>
        </w:rPr>
        <w:t>I</w:t>
      </w:r>
      <w:r w:rsidRPr="00A74BC5">
        <w:rPr>
          <w:rFonts w:ascii="Arial" w:hAnsi="Arial" w:cs="Arial"/>
          <w:b/>
          <w:bCs/>
          <w:color w:val="000000" w:themeColor="text1"/>
          <w:sz w:val="20"/>
          <w:szCs w:val="20"/>
        </w:rPr>
        <w:t xml:space="preserve">X. </w:t>
      </w:r>
      <w:r w:rsidR="00584B53">
        <w:rPr>
          <w:rFonts w:ascii="Arial" w:hAnsi="Arial" w:cs="Arial"/>
          <w:b/>
          <w:bCs/>
          <w:color w:val="000000" w:themeColor="text1"/>
          <w:sz w:val="20"/>
          <w:szCs w:val="20"/>
        </w:rPr>
        <w:t xml:space="preserve">WYMAGANIA DOTYCZĄCE ZABEZPIECZENIA NALEŻYTEGO WYKONANIA UMOWY </w:t>
      </w:r>
    </w:p>
    <w:p w14:paraId="79DD8ABC" w14:textId="6A7351AD" w:rsidR="00584B53" w:rsidRPr="00564781" w:rsidRDefault="00584B53" w:rsidP="00A74BC5">
      <w:pPr>
        <w:pStyle w:val="Tekstpodstawowy"/>
        <w:tabs>
          <w:tab w:val="left" w:pos="680"/>
        </w:tabs>
        <w:jc w:val="both"/>
        <w:rPr>
          <w:rFonts w:ascii="Arial" w:hAnsi="Arial" w:cs="Arial"/>
          <w:color w:val="000000" w:themeColor="text1"/>
          <w:sz w:val="20"/>
          <w:szCs w:val="20"/>
        </w:rPr>
      </w:pPr>
      <w:r w:rsidRPr="00564781">
        <w:rPr>
          <w:rFonts w:ascii="Arial" w:hAnsi="Arial" w:cs="Arial"/>
          <w:color w:val="000000" w:themeColor="text1"/>
          <w:sz w:val="20"/>
          <w:szCs w:val="20"/>
        </w:rPr>
        <w:t xml:space="preserve">Nie wymaga się ustanowienia/wniesienia zabezpieczenia należytego </w:t>
      </w:r>
      <w:r w:rsidR="00040F57" w:rsidRPr="00564781">
        <w:rPr>
          <w:rFonts w:ascii="Arial" w:hAnsi="Arial" w:cs="Arial"/>
          <w:color w:val="000000" w:themeColor="text1"/>
          <w:sz w:val="20"/>
          <w:szCs w:val="20"/>
        </w:rPr>
        <w:t>wykonania</w:t>
      </w:r>
      <w:r w:rsidRPr="00564781">
        <w:rPr>
          <w:rFonts w:ascii="Arial" w:hAnsi="Arial" w:cs="Arial"/>
          <w:color w:val="000000" w:themeColor="text1"/>
          <w:sz w:val="20"/>
          <w:szCs w:val="20"/>
        </w:rPr>
        <w:t xml:space="preserve"> umowy. </w:t>
      </w:r>
    </w:p>
    <w:p w14:paraId="7F693BBD" w14:textId="77777777" w:rsidR="00FE6ECA" w:rsidRDefault="00FE6ECA" w:rsidP="00FE6ECA">
      <w:pPr>
        <w:pStyle w:val="Tekstpodstawowywcity"/>
        <w:ind w:left="0"/>
        <w:jc w:val="both"/>
        <w:rPr>
          <w:rFonts w:ascii="Arial" w:hAnsi="Arial" w:cs="Arial"/>
          <w:b/>
          <w:bCs/>
          <w:color w:val="000000" w:themeColor="text1"/>
          <w:sz w:val="20"/>
          <w:szCs w:val="20"/>
        </w:rPr>
      </w:pPr>
    </w:p>
    <w:p w14:paraId="0B7140ED" w14:textId="0B27E8DB" w:rsidR="00A74BC5" w:rsidRPr="00A74BC5" w:rsidRDefault="00A74BC5" w:rsidP="003154F2">
      <w:pPr>
        <w:pStyle w:val="Tekstpodstawowywcity"/>
        <w:ind w:left="0"/>
        <w:jc w:val="both"/>
        <w:rPr>
          <w:rFonts w:ascii="Arial" w:hAnsi="Arial" w:cs="Arial"/>
          <w:color w:val="000000" w:themeColor="text1"/>
          <w:sz w:val="20"/>
          <w:szCs w:val="20"/>
        </w:rPr>
      </w:pPr>
      <w:bookmarkStart w:id="10" w:name="__RefHeading__33685_1020879019"/>
      <w:bookmarkEnd w:id="10"/>
      <w:r w:rsidRPr="00A74BC5">
        <w:rPr>
          <w:rFonts w:ascii="Arial" w:hAnsi="Arial" w:cs="Arial"/>
          <w:b/>
          <w:bCs/>
          <w:color w:val="000000" w:themeColor="text1"/>
          <w:sz w:val="20"/>
          <w:szCs w:val="20"/>
        </w:rPr>
        <w:t>XXX</w:t>
      </w:r>
      <w:r w:rsidR="00584B53">
        <w:rPr>
          <w:rFonts w:ascii="Arial" w:hAnsi="Arial" w:cs="Arial"/>
          <w:b/>
          <w:bCs/>
          <w:color w:val="000000" w:themeColor="text1"/>
          <w:sz w:val="20"/>
          <w:szCs w:val="20"/>
        </w:rPr>
        <w:t>I</w:t>
      </w:r>
      <w:r w:rsidRPr="00A74BC5">
        <w:rPr>
          <w:rFonts w:ascii="Arial" w:hAnsi="Arial" w:cs="Arial"/>
          <w:b/>
          <w:bCs/>
          <w:color w:val="000000" w:themeColor="text1"/>
          <w:sz w:val="20"/>
          <w:szCs w:val="20"/>
        </w:rPr>
        <w:t>. POSTANOWIENIA KOŃCOWE</w:t>
      </w:r>
    </w:p>
    <w:p w14:paraId="7EADF508" w14:textId="5B6275CF" w:rsidR="00A74BC5" w:rsidRDefault="00A74BC5" w:rsidP="00CF51DE">
      <w:pPr>
        <w:pStyle w:val="Tekstpodstawowywcity"/>
        <w:ind w:left="142"/>
        <w:jc w:val="both"/>
        <w:rPr>
          <w:rFonts w:ascii="Arial" w:hAnsi="Arial" w:cs="Arial"/>
          <w:color w:val="000000" w:themeColor="text1"/>
          <w:sz w:val="20"/>
          <w:szCs w:val="20"/>
        </w:rPr>
      </w:pPr>
      <w:r w:rsidRPr="00A74BC5">
        <w:rPr>
          <w:rFonts w:ascii="Arial" w:hAnsi="Arial" w:cs="Arial"/>
          <w:color w:val="000000" w:themeColor="text1"/>
          <w:sz w:val="20"/>
          <w:szCs w:val="20"/>
        </w:rPr>
        <w:t>1. W sprawach nie opisanych w SWZ stosuje się regulamin udzielania zamówień o wartości nieprzekraczającej kwot wskazanych w ustawie – Prawo zamówień publicznych oraz odpowiednie przepisy prawa polskiego.</w:t>
      </w:r>
    </w:p>
    <w:p w14:paraId="3B729A36" w14:textId="77777777" w:rsidR="00A74BC5" w:rsidRDefault="00A74BC5" w:rsidP="00CF51DE">
      <w:pPr>
        <w:pStyle w:val="Tekstpodstawowywcity"/>
        <w:ind w:left="142"/>
        <w:jc w:val="both"/>
        <w:rPr>
          <w:rFonts w:ascii="Arial" w:hAnsi="Arial" w:cs="Arial"/>
          <w:color w:val="000000" w:themeColor="text1"/>
          <w:sz w:val="20"/>
          <w:szCs w:val="20"/>
        </w:rPr>
      </w:pPr>
      <w:r w:rsidRPr="00A74BC5">
        <w:rPr>
          <w:rFonts w:ascii="Arial" w:hAnsi="Arial" w:cs="Arial"/>
          <w:color w:val="000000" w:themeColor="text1"/>
          <w:sz w:val="20"/>
          <w:szCs w:val="20"/>
        </w:rPr>
        <w:t>2. SWZ stanowić będzie integralną część umowy zawartej z wybranym w postępowaniu wykonawcą.</w:t>
      </w:r>
    </w:p>
    <w:p w14:paraId="3C2004C4" w14:textId="77777777" w:rsidR="00A74BC5" w:rsidRPr="00A74BC5" w:rsidRDefault="00A74BC5" w:rsidP="00A74BC5">
      <w:pPr>
        <w:jc w:val="both"/>
        <w:rPr>
          <w:rFonts w:ascii="Arial" w:hAnsi="Arial" w:cs="Arial"/>
          <w:color w:val="000000" w:themeColor="text1"/>
          <w:sz w:val="20"/>
          <w:szCs w:val="20"/>
          <w:u w:val="single"/>
        </w:rPr>
      </w:pPr>
    </w:p>
    <w:p w14:paraId="33639E95" w14:textId="13531D4E" w:rsidR="00A74BC5" w:rsidRPr="00A74BC5" w:rsidRDefault="00155F7F" w:rsidP="00A74BC5">
      <w:pPr>
        <w:keepNext/>
        <w:jc w:val="both"/>
        <w:rPr>
          <w:rFonts w:ascii="Arial" w:hAnsi="Arial" w:cs="Arial"/>
          <w:color w:val="000000" w:themeColor="text1"/>
          <w:sz w:val="20"/>
          <w:szCs w:val="20"/>
        </w:rPr>
      </w:pPr>
      <w:r>
        <w:rPr>
          <w:rFonts w:ascii="Arial" w:hAnsi="Arial" w:cs="Arial"/>
          <w:color w:val="000000" w:themeColor="text1"/>
          <w:sz w:val="20"/>
          <w:szCs w:val="20"/>
          <w:u w:val="single"/>
        </w:rPr>
        <w:t>Załączniki</w:t>
      </w:r>
      <w:r w:rsidR="00A74BC5" w:rsidRPr="00A74BC5">
        <w:rPr>
          <w:rFonts w:ascii="Arial" w:hAnsi="Arial" w:cs="Arial"/>
          <w:color w:val="000000" w:themeColor="text1"/>
          <w:sz w:val="20"/>
          <w:szCs w:val="20"/>
        </w:rPr>
        <w:t>:</w:t>
      </w:r>
    </w:p>
    <w:p w14:paraId="0FC789A2" w14:textId="77777777" w:rsidR="00A74BC5" w:rsidRPr="00A74BC5" w:rsidRDefault="00A74BC5" w:rsidP="00A74BC5">
      <w:pPr>
        <w:keepNext/>
        <w:jc w:val="both"/>
        <w:rPr>
          <w:rFonts w:ascii="Arial" w:hAnsi="Arial" w:cs="Arial"/>
          <w:color w:val="000000" w:themeColor="text1"/>
          <w:sz w:val="20"/>
          <w:szCs w:val="20"/>
        </w:rPr>
      </w:pPr>
    </w:p>
    <w:p w14:paraId="75EB53D8" w14:textId="2FB7791E" w:rsidR="003A2D9F" w:rsidRPr="00F95FC2" w:rsidRDefault="00703D3D" w:rsidP="003A2D9F">
      <w:pPr>
        <w:keepNext/>
        <w:numPr>
          <w:ilvl w:val="0"/>
          <w:numId w:val="11"/>
        </w:numPr>
        <w:suppressAutoHyphens/>
        <w:jc w:val="both"/>
        <w:rPr>
          <w:rFonts w:ascii="Arial" w:hAnsi="Arial" w:cs="Arial"/>
          <w:color w:val="000000" w:themeColor="text1"/>
          <w:sz w:val="20"/>
          <w:szCs w:val="20"/>
        </w:rPr>
      </w:pPr>
      <w:r w:rsidRPr="00F95FC2">
        <w:rPr>
          <w:rFonts w:ascii="Arial" w:hAnsi="Arial" w:cs="Arial"/>
          <w:color w:val="000000" w:themeColor="text1"/>
          <w:sz w:val="20"/>
          <w:szCs w:val="20"/>
        </w:rPr>
        <w:t xml:space="preserve">Formularz </w:t>
      </w:r>
      <w:r w:rsidR="00A74BC5" w:rsidRPr="00F95FC2">
        <w:rPr>
          <w:rFonts w:ascii="Arial" w:hAnsi="Arial" w:cs="Arial"/>
          <w:color w:val="000000" w:themeColor="text1"/>
          <w:sz w:val="20"/>
          <w:szCs w:val="20"/>
        </w:rPr>
        <w:t>ofert</w:t>
      </w:r>
      <w:r w:rsidRPr="00F95FC2">
        <w:rPr>
          <w:rFonts w:ascii="Arial" w:hAnsi="Arial" w:cs="Arial"/>
          <w:color w:val="000000" w:themeColor="text1"/>
          <w:sz w:val="20"/>
          <w:szCs w:val="20"/>
        </w:rPr>
        <w:t>owy</w:t>
      </w:r>
      <w:r w:rsidR="00CD05BB">
        <w:rPr>
          <w:rFonts w:ascii="Arial" w:hAnsi="Arial" w:cs="Arial"/>
          <w:color w:val="000000" w:themeColor="text1"/>
          <w:sz w:val="20"/>
          <w:szCs w:val="20"/>
        </w:rPr>
        <w:t xml:space="preserve"> załącznik nr 1</w:t>
      </w:r>
      <w:r w:rsidR="003A2D9F" w:rsidRPr="00F95FC2">
        <w:rPr>
          <w:rFonts w:ascii="Arial" w:hAnsi="Arial" w:cs="Arial"/>
          <w:color w:val="000000" w:themeColor="text1"/>
          <w:sz w:val="20"/>
          <w:szCs w:val="20"/>
        </w:rPr>
        <w:t xml:space="preserve"> </w:t>
      </w:r>
    </w:p>
    <w:p w14:paraId="5EF1A389" w14:textId="7AFE040A" w:rsidR="00A74BC5" w:rsidRPr="00F95FC2" w:rsidRDefault="003A2D9F" w:rsidP="00A74BC5">
      <w:pPr>
        <w:keepNext/>
        <w:numPr>
          <w:ilvl w:val="0"/>
          <w:numId w:val="11"/>
        </w:numPr>
        <w:suppressAutoHyphens/>
        <w:jc w:val="both"/>
        <w:rPr>
          <w:rFonts w:ascii="Arial" w:hAnsi="Arial" w:cs="Arial"/>
          <w:color w:val="000000" w:themeColor="text1"/>
          <w:sz w:val="20"/>
          <w:szCs w:val="20"/>
        </w:rPr>
      </w:pPr>
      <w:r w:rsidRPr="00F95FC2">
        <w:rPr>
          <w:rFonts w:ascii="Arial" w:hAnsi="Arial" w:cs="Arial"/>
          <w:color w:val="000000" w:themeColor="text1"/>
          <w:sz w:val="20"/>
          <w:szCs w:val="20"/>
        </w:rPr>
        <w:t xml:space="preserve">Wzór oświadczeń  - </w:t>
      </w:r>
      <w:r w:rsidR="00CD05BB">
        <w:rPr>
          <w:rFonts w:ascii="Arial" w:hAnsi="Arial" w:cs="Arial"/>
          <w:color w:val="000000" w:themeColor="text1"/>
          <w:sz w:val="20"/>
          <w:szCs w:val="20"/>
        </w:rPr>
        <w:t>załącznik nr 2</w:t>
      </w:r>
    </w:p>
    <w:p w14:paraId="771BAB1D" w14:textId="27512DCE" w:rsidR="00A74BC5" w:rsidRPr="00F95FC2" w:rsidRDefault="00A74BC5" w:rsidP="00A74BC5">
      <w:pPr>
        <w:keepNext/>
        <w:numPr>
          <w:ilvl w:val="0"/>
          <w:numId w:val="11"/>
        </w:numPr>
        <w:suppressAutoHyphens/>
        <w:jc w:val="both"/>
        <w:rPr>
          <w:rFonts w:ascii="Arial" w:hAnsi="Arial" w:cs="Arial"/>
          <w:color w:val="000000" w:themeColor="text1"/>
          <w:sz w:val="20"/>
          <w:szCs w:val="20"/>
        </w:rPr>
      </w:pPr>
      <w:r w:rsidRPr="00F95FC2">
        <w:rPr>
          <w:rFonts w:ascii="Arial" w:hAnsi="Arial" w:cs="Arial"/>
          <w:color w:val="000000" w:themeColor="text1"/>
          <w:sz w:val="20"/>
          <w:szCs w:val="20"/>
        </w:rPr>
        <w:t>Wzór umowy</w:t>
      </w:r>
      <w:r w:rsidR="00CD05BB">
        <w:rPr>
          <w:rFonts w:ascii="Arial" w:hAnsi="Arial" w:cs="Arial"/>
          <w:color w:val="000000" w:themeColor="text1"/>
          <w:sz w:val="20"/>
          <w:szCs w:val="20"/>
        </w:rPr>
        <w:t xml:space="preserve"> – załącznik nr 3</w:t>
      </w:r>
    </w:p>
    <w:p w14:paraId="7B806A66" w14:textId="75DBE7DD" w:rsidR="00703D3D" w:rsidRPr="00F95FC2" w:rsidRDefault="00703D3D" w:rsidP="00A74BC5">
      <w:pPr>
        <w:keepNext/>
        <w:numPr>
          <w:ilvl w:val="0"/>
          <w:numId w:val="11"/>
        </w:numPr>
        <w:suppressAutoHyphens/>
        <w:jc w:val="both"/>
        <w:rPr>
          <w:rFonts w:ascii="Arial" w:hAnsi="Arial" w:cs="Arial"/>
          <w:color w:val="000000" w:themeColor="text1"/>
          <w:sz w:val="20"/>
          <w:szCs w:val="20"/>
        </w:rPr>
      </w:pPr>
      <w:r w:rsidRPr="00F95FC2">
        <w:rPr>
          <w:rFonts w:ascii="Arial" w:hAnsi="Arial" w:cs="Arial"/>
          <w:color w:val="000000" w:themeColor="text1"/>
          <w:sz w:val="20"/>
          <w:szCs w:val="20"/>
        </w:rPr>
        <w:t>Zestawienie materiałowe</w:t>
      </w:r>
      <w:r w:rsidR="00CD05BB">
        <w:rPr>
          <w:rFonts w:ascii="Arial" w:hAnsi="Arial" w:cs="Arial"/>
          <w:color w:val="000000" w:themeColor="text1"/>
          <w:sz w:val="20"/>
          <w:szCs w:val="20"/>
        </w:rPr>
        <w:t xml:space="preserve"> - załącznik nr 4</w:t>
      </w:r>
    </w:p>
    <w:sectPr w:rsidR="00703D3D" w:rsidRPr="00F95FC2" w:rsidSect="00740544">
      <w:headerReference w:type="default" r:id="rId10"/>
      <w:footerReference w:type="default" r:id="rId11"/>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396E" w14:textId="77777777" w:rsidR="006A76DD" w:rsidRDefault="006A76DD" w:rsidP="00A71008">
      <w:r>
        <w:separator/>
      </w:r>
    </w:p>
  </w:endnote>
  <w:endnote w:type="continuationSeparator" w:id="0">
    <w:p w14:paraId="54CC5587" w14:textId="77777777" w:rsidR="006A76DD" w:rsidRDefault="006A76DD" w:rsidP="00A7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OpenSymbol">
    <w:altName w:val="Cambria"/>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8332" w14:textId="77777777" w:rsidR="001622DE" w:rsidRDefault="001622DE" w:rsidP="00A71008">
    <w:pPr>
      <w:jc w:val="right"/>
      <w:rPr>
        <w:rFonts w:ascii="Arial" w:hAnsi="Arial" w:cs="Arial"/>
        <w:sz w:val="16"/>
        <w:szCs w:val="16"/>
      </w:rPr>
    </w:pPr>
  </w:p>
  <w:p w14:paraId="1F65EF70" w14:textId="77777777" w:rsidR="001622DE" w:rsidRDefault="001622DE" w:rsidP="00A71008">
    <w:pPr>
      <w:jc w:val="right"/>
      <w:rPr>
        <w:rFonts w:ascii="Arial" w:hAnsi="Arial" w:cs="Arial"/>
        <w:sz w:val="16"/>
        <w:szCs w:val="16"/>
      </w:rPr>
    </w:pPr>
  </w:p>
  <w:p w14:paraId="2A818E33" w14:textId="1295FF0A" w:rsidR="00BC30D8" w:rsidRPr="00F53D77" w:rsidRDefault="00BC30D8" w:rsidP="00A71008">
    <w:pPr>
      <w:jc w:val="right"/>
    </w:pPr>
    <w:r w:rsidRPr="00F53D77">
      <w:rPr>
        <w:rFonts w:ascii="Arial" w:hAnsi="Arial" w:cs="Arial"/>
        <w:sz w:val="16"/>
        <w:szCs w:val="16"/>
      </w:rPr>
      <w:t>NIP: 5492346504</w:t>
    </w:r>
  </w:p>
  <w:p w14:paraId="47390C59" w14:textId="77777777" w:rsidR="00BC30D8" w:rsidRPr="00F53D77" w:rsidRDefault="00BC30D8" w:rsidP="00A71008">
    <w:pPr>
      <w:jc w:val="right"/>
      <w:rPr>
        <w:rFonts w:ascii="Arial" w:hAnsi="Arial" w:cs="Arial"/>
        <w:sz w:val="16"/>
        <w:szCs w:val="16"/>
      </w:rPr>
    </w:pPr>
    <w:r w:rsidRPr="00F53D77">
      <w:rPr>
        <w:rFonts w:ascii="Arial" w:hAnsi="Arial" w:cs="Arial"/>
        <w:sz w:val="16"/>
        <w:szCs w:val="16"/>
      </w:rPr>
      <w:t xml:space="preserve">KRS: 0000310127    </w:t>
    </w:r>
  </w:p>
  <w:p w14:paraId="729B99A8" w14:textId="77777777" w:rsidR="00BC30D8" w:rsidRPr="00F53D77" w:rsidRDefault="00BC30D8" w:rsidP="00A71008">
    <w:pPr>
      <w:jc w:val="right"/>
      <w:rPr>
        <w:rFonts w:ascii="Arial" w:hAnsi="Arial" w:cs="Arial"/>
        <w:sz w:val="16"/>
        <w:szCs w:val="16"/>
      </w:rPr>
    </w:pPr>
    <w:r w:rsidRPr="00F53D77">
      <w:rPr>
        <w:rFonts w:ascii="Arial" w:hAnsi="Arial" w:cs="Arial"/>
        <w:sz w:val="16"/>
        <w:szCs w:val="16"/>
      </w:rPr>
      <w:t xml:space="preserve">    REGON: 120730487</w:t>
    </w:r>
  </w:p>
  <w:p w14:paraId="5662AE60" w14:textId="77777777" w:rsidR="00BC30D8" w:rsidRPr="00F53D77" w:rsidRDefault="00BC30D8" w:rsidP="00A71008">
    <w:pPr>
      <w:jc w:val="right"/>
      <w:rPr>
        <w:rFonts w:ascii="Arial" w:hAnsi="Arial" w:cs="Arial"/>
        <w:sz w:val="16"/>
        <w:szCs w:val="16"/>
      </w:rPr>
    </w:pPr>
    <w:r>
      <w:rPr>
        <w:rFonts w:ascii="Arial" w:hAnsi="Arial" w:cs="Arial"/>
        <w:sz w:val="16"/>
        <w:szCs w:val="16"/>
      </w:rPr>
      <w:t>Kapitał zakładowy: 53.955</w:t>
    </w:r>
    <w:r w:rsidRPr="00F53D77">
      <w:rPr>
        <w:rFonts w:ascii="Arial" w:hAnsi="Arial" w:cs="Arial"/>
        <w:sz w:val="16"/>
        <w:szCs w:val="16"/>
      </w:rPr>
      <w:t>.000 PLN</w:t>
    </w:r>
  </w:p>
  <w:p w14:paraId="22C88BE4" w14:textId="77777777" w:rsidR="00BC30D8" w:rsidRPr="00740544" w:rsidRDefault="00BC30D8" w:rsidP="00302CC4">
    <w:pPr>
      <w:jc w:val="right"/>
      <w:rPr>
        <w:rFonts w:ascii="Arial" w:hAnsi="Arial" w:cs="Arial"/>
        <w:sz w:val="16"/>
        <w:szCs w:val="16"/>
      </w:rPr>
    </w:pPr>
    <w:r w:rsidRPr="00F53D77">
      <w:rPr>
        <w:rFonts w:ascii="Arial" w:hAnsi="Arial" w:cs="Arial"/>
        <w:sz w:val="16"/>
        <w:szCs w:val="16"/>
      </w:rPr>
      <w:t xml:space="preserve">      </w:t>
    </w:r>
    <w:r w:rsidRPr="001242DD">
      <w:rPr>
        <w:rFonts w:ascii="Arial" w:hAnsi="Arial" w:cs="Arial"/>
        <w:sz w:val="16"/>
        <w:szCs w:val="16"/>
      </w:rPr>
      <w:t>ING Bank Śląski</w:t>
    </w:r>
    <w:r>
      <w:rPr>
        <w:rFonts w:ascii="Arial" w:hAnsi="Arial" w:cs="Arial"/>
        <w:sz w:val="16"/>
        <w:szCs w:val="16"/>
      </w:rPr>
      <w:t xml:space="preserve">  </w:t>
    </w:r>
    <w:r w:rsidRPr="001242DD">
      <w:rPr>
        <w:rFonts w:ascii="Arial" w:hAnsi="Arial" w:cs="Arial"/>
        <w:sz w:val="16"/>
        <w:szCs w:val="16"/>
      </w:rPr>
      <w:t>47 1050 1070 1000 0090 3037 0242</w:t>
    </w:r>
  </w:p>
  <w:p w14:paraId="02AB7CB4" w14:textId="6A59DB70" w:rsidR="00BC30D8" w:rsidRDefault="00AE0431" w:rsidP="00302CC4">
    <w:pPr>
      <w:jc w:val="right"/>
    </w:pPr>
    <w:r>
      <w:rPr>
        <w:noProof/>
      </w:rPr>
      <mc:AlternateContent>
        <mc:Choice Requires="wps">
          <w:drawing>
            <wp:anchor distT="0" distB="0" distL="114300" distR="114300" simplePos="0" relativeHeight="251659776" behindDoc="0" locked="0" layoutInCell="1" allowOverlap="1" wp14:anchorId="1EC66E07" wp14:editId="24CD12E0">
              <wp:simplePos x="0" y="0"/>
              <wp:positionH relativeFrom="column">
                <wp:posOffset>1076960</wp:posOffset>
              </wp:positionH>
              <wp:positionV relativeFrom="paragraph">
                <wp:posOffset>76835</wp:posOffset>
              </wp:positionV>
              <wp:extent cx="5856605" cy="267970"/>
              <wp:effectExtent l="0" t="0" r="0"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05" cy="26797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695B" id="Prostokąt 10" o:spid="_x0000_s1026" style="position:absolute;margin-left:84.8pt;margin-top:6.05pt;width:461.1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" fillcolor="#4f81bd" stroked="f" strokeweight="2pt"/>
          </w:pict>
        </mc:Fallback>
      </mc:AlternateContent>
    </w:r>
    <w:r>
      <w:rPr>
        <w:noProof/>
      </w:rPr>
      <mc:AlternateContent>
        <mc:Choice Requires="wps">
          <w:drawing>
            <wp:anchor distT="0" distB="0" distL="114300" distR="114300" simplePos="0" relativeHeight="251658752" behindDoc="0" locked="0" layoutInCell="1" allowOverlap="1" wp14:anchorId="3D77C681" wp14:editId="42D600B7">
              <wp:simplePos x="0" y="0"/>
              <wp:positionH relativeFrom="column">
                <wp:posOffset>-639445</wp:posOffset>
              </wp:positionH>
              <wp:positionV relativeFrom="paragraph">
                <wp:posOffset>77470</wp:posOffset>
              </wp:positionV>
              <wp:extent cx="1716405" cy="267970"/>
              <wp:effectExtent l="0" t="0" r="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267970"/>
                      </a:xfrm>
                      <a:prstGeom prst="rect">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49AD3" id="Prostokąt 9" o:spid="_x0000_s1026" style="position:absolute;margin-left:-50.35pt;margin-top:6.1pt;width:135.15pt;height: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" fillcolor="#00b0f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2B8E2" w14:textId="77777777" w:rsidR="006A76DD" w:rsidRDefault="006A76DD" w:rsidP="00A71008">
      <w:r>
        <w:separator/>
      </w:r>
    </w:p>
  </w:footnote>
  <w:footnote w:type="continuationSeparator" w:id="0">
    <w:p w14:paraId="2BDA49E9" w14:textId="77777777" w:rsidR="006A76DD" w:rsidRDefault="006A76DD" w:rsidP="00A7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2333" w14:textId="77777777" w:rsidR="00BC30D8" w:rsidRPr="00FE5DDF" w:rsidRDefault="00BC30D8" w:rsidP="006C3893">
    <w:pPr>
      <w:ind w:left="1701"/>
      <w:rPr>
        <w:rFonts w:ascii="Arial" w:hAnsi="Arial" w:cs="Arial"/>
        <w:b/>
      </w:rPr>
    </w:pPr>
    <w:r>
      <w:rPr>
        <w:noProof/>
      </w:rPr>
      <w:drawing>
        <wp:anchor distT="0" distB="0" distL="114300" distR="114300" simplePos="0" relativeHeight="251655680" behindDoc="1" locked="0" layoutInCell="1" allowOverlap="1" wp14:anchorId="399C5A14" wp14:editId="3E38794F">
          <wp:simplePos x="0" y="0"/>
          <wp:positionH relativeFrom="column">
            <wp:posOffset>-69850</wp:posOffset>
          </wp:positionH>
          <wp:positionV relativeFrom="paragraph">
            <wp:posOffset>-18415</wp:posOffset>
          </wp:positionV>
          <wp:extent cx="850900" cy="694690"/>
          <wp:effectExtent l="0" t="0" r="0" b="0"/>
          <wp:wrapNone/>
          <wp:docPr id="5" name="Obraz 8" descr="Opi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694690"/>
                  </a:xfrm>
                  <a:prstGeom prst="rect">
                    <a:avLst/>
                  </a:prstGeom>
                  <a:noFill/>
                  <a:ln>
                    <a:noFill/>
                  </a:ln>
                </pic:spPr>
              </pic:pic>
            </a:graphicData>
          </a:graphic>
        </wp:anchor>
      </w:drawing>
    </w:r>
    <w:r w:rsidRPr="008D3979">
      <w:rPr>
        <w:rFonts w:ascii="Arial" w:hAnsi="Arial" w:cs="Arial"/>
        <w:b/>
      </w:rPr>
      <w:t>M</w:t>
    </w:r>
    <w:r w:rsidRPr="00FE5DDF">
      <w:rPr>
        <w:rFonts w:ascii="Arial" w:hAnsi="Arial" w:cs="Arial"/>
        <w:b/>
      </w:rPr>
      <w:t>IEJSKI ZAKŁAD WODOCIĄGÓW I KANALIZACJI SPÓŁKA Z O.O.</w:t>
    </w:r>
  </w:p>
  <w:p w14:paraId="193C3273" w14:textId="77777777" w:rsidR="00BC30D8" w:rsidRPr="00FE5DDF" w:rsidRDefault="00BC30D8" w:rsidP="006C3893">
    <w:pPr>
      <w:tabs>
        <w:tab w:val="left" w:pos="1155"/>
        <w:tab w:val="center" w:pos="5456"/>
      </w:tabs>
      <w:ind w:left="1701"/>
      <w:rPr>
        <w:rFonts w:ascii="Arial" w:hAnsi="Arial" w:cs="Arial"/>
        <w:b/>
      </w:rPr>
    </w:pPr>
    <w:r w:rsidRPr="00FE5DDF">
      <w:rPr>
        <w:rFonts w:ascii="Arial" w:hAnsi="Arial" w:cs="Arial"/>
        <w:b/>
      </w:rPr>
      <w:t>32-650 Kęty, ul. Św. Maksymiliana Kolbe 25a</w:t>
    </w:r>
  </w:p>
  <w:p w14:paraId="35681954" w14:textId="77777777" w:rsidR="00BC30D8" w:rsidRPr="00FE5DDF" w:rsidRDefault="00BC30D8" w:rsidP="006C3893">
    <w:pPr>
      <w:tabs>
        <w:tab w:val="left" w:pos="1155"/>
        <w:tab w:val="center" w:pos="5456"/>
      </w:tabs>
      <w:ind w:left="1701"/>
      <w:rPr>
        <w:rFonts w:ascii="Arial" w:hAnsi="Arial" w:cs="Arial"/>
        <w:i/>
        <w:sz w:val="20"/>
        <w:szCs w:val="20"/>
        <w:lang w:val="en-US"/>
      </w:rPr>
    </w:pPr>
    <w:r w:rsidRPr="00FE5DDF">
      <w:rPr>
        <w:rFonts w:ascii="Arial" w:hAnsi="Arial" w:cs="Arial"/>
        <w:i/>
        <w:sz w:val="20"/>
        <w:szCs w:val="20"/>
        <w:lang w:val="en-US"/>
      </w:rPr>
      <w:t>tel.\fax. 33 845-22-78, 845-33-87, 845-27-94</w:t>
    </w:r>
  </w:p>
  <w:p w14:paraId="75A08427" w14:textId="77777777" w:rsidR="00BC30D8" w:rsidRPr="00FE5DDF" w:rsidRDefault="00BC30D8" w:rsidP="006C3893">
    <w:pPr>
      <w:tabs>
        <w:tab w:val="left" w:pos="1155"/>
        <w:tab w:val="center" w:pos="5456"/>
      </w:tabs>
      <w:ind w:left="1701"/>
      <w:rPr>
        <w:rFonts w:ascii="Arial" w:hAnsi="Arial" w:cs="Arial"/>
        <w:i/>
        <w:sz w:val="20"/>
        <w:szCs w:val="20"/>
        <w:lang w:val="en-US"/>
      </w:rPr>
    </w:pPr>
    <w:hyperlink r:id="rId2" w:history="1">
      <w:r w:rsidRPr="003E21F5">
        <w:rPr>
          <w:rStyle w:val="Hipercze"/>
          <w:rFonts w:ascii="Arial" w:hAnsi="Arial" w:cs="Arial"/>
          <w:i/>
          <w:color w:val="4F81BD"/>
          <w:sz w:val="20"/>
          <w:szCs w:val="20"/>
          <w:lang w:val="en-US"/>
        </w:rPr>
        <w:t>www.mzwik-kety.com.pl</w:t>
      </w:r>
    </w:hyperlink>
    <w:r w:rsidRPr="00FE5DDF">
      <w:rPr>
        <w:rFonts w:ascii="Arial" w:hAnsi="Arial" w:cs="Arial"/>
        <w:i/>
        <w:sz w:val="20"/>
        <w:szCs w:val="20"/>
        <w:lang w:val="en-US"/>
      </w:rPr>
      <w:t xml:space="preserve">, email: </w:t>
    </w:r>
    <w:hyperlink r:id="rId3" w:history="1">
      <w:r w:rsidRPr="003E21F5">
        <w:rPr>
          <w:rStyle w:val="Hipercze"/>
          <w:rFonts w:ascii="Arial" w:hAnsi="Arial" w:cs="Arial"/>
          <w:i/>
          <w:color w:val="4F81BD"/>
          <w:sz w:val="20"/>
          <w:szCs w:val="20"/>
          <w:lang w:val="en-US"/>
        </w:rPr>
        <w:t>mzwik@mzwik-kety.com.pl</w:t>
      </w:r>
    </w:hyperlink>
  </w:p>
  <w:p w14:paraId="29FAC7CD" w14:textId="77777777" w:rsidR="00BC30D8" w:rsidRPr="00813C13" w:rsidRDefault="00BC30D8" w:rsidP="00A71008">
    <w:pPr>
      <w:tabs>
        <w:tab w:val="left" w:pos="1155"/>
        <w:tab w:val="center" w:pos="5456"/>
      </w:tabs>
      <w:ind w:firstLine="708"/>
      <w:rPr>
        <w:rFonts w:ascii="Arial" w:hAnsi="Arial" w:cs="Arial"/>
        <w:b/>
        <w:sz w:val="2"/>
        <w:szCs w:val="2"/>
        <w:lang w:val="en-US"/>
      </w:rPr>
    </w:pPr>
  </w:p>
  <w:p w14:paraId="14CFD23A" w14:textId="77777777" w:rsidR="00BC30D8" w:rsidRPr="00813C13" w:rsidRDefault="00BC30D8" w:rsidP="00A71008">
    <w:pPr>
      <w:ind w:firstLine="708"/>
      <w:jc w:val="center"/>
      <w:rPr>
        <w:rFonts w:ascii="Arial" w:hAnsi="Arial" w:cs="Arial"/>
        <w:b/>
        <w:sz w:val="2"/>
        <w:szCs w:val="2"/>
        <w:lang w:val="en-US"/>
      </w:rPr>
    </w:pPr>
  </w:p>
  <w:p w14:paraId="03C0AAE1" w14:textId="77777777" w:rsidR="00BC30D8" w:rsidRPr="00813C13" w:rsidRDefault="00BC30D8" w:rsidP="00A71008">
    <w:pPr>
      <w:ind w:firstLine="708"/>
      <w:jc w:val="center"/>
      <w:rPr>
        <w:rFonts w:ascii="Arial" w:hAnsi="Arial" w:cs="Arial"/>
        <w:b/>
        <w:sz w:val="2"/>
        <w:szCs w:val="2"/>
        <w:lang w:val="en-US"/>
      </w:rPr>
    </w:pPr>
  </w:p>
  <w:p w14:paraId="116828DF" w14:textId="77777777" w:rsidR="00BC30D8" w:rsidRPr="00813C13" w:rsidRDefault="00BC30D8" w:rsidP="00A71008">
    <w:pPr>
      <w:ind w:firstLine="708"/>
      <w:jc w:val="center"/>
      <w:rPr>
        <w:rFonts w:ascii="Arial" w:hAnsi="Arial" w:cs="Arial"/>
        <w:b/>
        <w:sz w:val="2"/>
        <w:szCs w:val="2"/>
        <w:lang w:val="en-US"/>
      </w:rPr>
    </w:pPr>
  </w:p>
  <w:p w14:paraId="63F4B027" w14:textId="77777777" w:rsidR="00BC30D8" w:rsidRPr="00813C13" w:rsidRDefault="00BC30D8" w:rsidP="00A71008">
    <w:pPr>
      <w:ind w:firstLine="708"/>
      <w:jc w:val="center"/>
      <w:rPr>
        <w:rFonts w:ascii="Arial" w:hAnsi="Arial" w:cs="Arial"/>
        <w:b/>
        <w:sz w:val="2"/>
        <w:szCs w:val="2"/>
        <w:lang w:val="en-US"/>
      </w:rPr>
    </w:pPr>
  </w:p>
  <w:p w14:paraId="3D16AA66" w14:textId="52A12614" w:rsidR="00BC30D8" w:rsidRPr="00A71008" w:rsidRDefault="00AE0431" w:rsidP="00A71008">
    <w:pPr>
      <w:rPr>
        <w:lang w:val="en-US"/>
      </w:rPr>
    </w:pPr>
    <w:r>
      <w:rPr>
        <w:noProof/>
      </w:rPr>
      <mc:AlternateContent>
        <mc:Choice Requires="wps">
          <w:drawing>
            <wp:anchor distT="0" distB="0" distL="114300" distR="114300" simplePos="0" relativeHeight="251657728" behindDoc="0" locked="0" layoutInCell="1" allowOverlap="1" wp14:anchorId="1792AB29" wp14:editId="0E89AC3C">
              <wp:simplePos x="0" y="0"/>
              <wp:positionH relativeFrom="column">
                <wp:posOffset>1076960</wp:posOffset>
              </wp:positionH>
              <wp:positionV relativeFrom="paragraph">
                <wp:posOffset>1905</wp:posOffset>
              </wp:positionV>
              <wp:extent cx="5856605" cy="123825"/>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05" cy="12382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A64AF" id="Prostokąt 7" o:spid="_x0000_s1026" style="position:absolute;margin-left:84.8pt;margin-top:.15pt;width:461.1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" fillcolor="#4f81bd" stroked="f" strokeweight="2pt"/>
          </w:pict>
        </mc:Fallback>
      </mc:AlternateContent>
    </w:r>
    <w:r>
      <w:rPr>
        <w:noProof/>
      </w:rPr>
      <mc:AlternateContent>
        <mc:Choice Requires="wps">
          <w:drawing>
            <wp:anchor distT="0" distB="0" distL="114300" distR="114300" simplePos="0" relativeHeight="251656704" behindDoc="0" locked="0" layoutInCell="1" allowOverlap="1" wp14:anchorId="70BD071A" wp14:editId="27AD3AAB">
              <wp:simplePos x="0" y="0"/>
              <wp:positionH relativeFrom="column">
                <wp:posOffset>-638810</wp:posOffset>
              </wp:positionH>
              <wp:positionV relativeFrom="paragraph">
                <wp:posOffset>1905</wp:posOffset>
              </wp:positionV>
              <wp:extent cx="1716405" cy="123825"/>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123825"/>
                      </a:xfrm>
                      <a:prstGeom prst="rect">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04A14" id="Prostokąt 6" o:spid="_x0000_s1026" style="position:absolute;margin-left:-50.3pt;margin-top:.15pt;width:135.1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" fillcolor="#00b0f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1."/>
      <w:lvlJc w:val="left"/>
      <w:pPr>
        <w:tabs>
          <w:tab w:val="num" w:pos="680"/>
        </w:tabs>
        <w:ind w:left="680" w:hanging="68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680"/>
        </w:tabs>
        <w:ind w:left="680" w:hanging="68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sz w:val="22"/>
        <w:szCs w:val="22"/>
      </w:rPr>
    </w:lvl>
    <w:lvl w:ilvl="1">
      <w:start w:val="1"/>
      <w:numFmt w:val="upperRoman"/>
      <w:lvlText w:val="%2."/>
      <w:lvlJc w:val="left"/>
      <w:pPr>
        <w:tabs>
          <w:tab w:val="num" w:pos="1800"/>
        </w:tabs>
        <w:ind w:left="1800" w:hanging="72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37"/>
        </w:tabs>
        <w:ind w:left="737" w:hanging="737"/>
      </w:pPr>
    </w:lvl>
    <w:lvl w:ilvl="1">
      <w:start w:val="1"/>
      <w:numFmt w:val="decimal"/>
      <w:lvlText w:val="%2)"/>
      <w:lvlJc w:val="left"/>
      <w:pPr>
        <w:tabs>
          <w:tab w:val="num" w:pos="964"/>
        </w:tabs>
        <w:ind w:left="964" w:hanging="397"/>
      </w:pPr>
      <w:rPr>
        <w:sz w:val="22"/>
        <w:szCs w:val="22"/>
      </w:rPr>
    </w:lvl>
    <w:lvl w:ilvl="2">
      <w:start w:val="1"/>
      <w:numFmt w:val="decimal"/>
      <w:lvlText w:val="%2.%3."/>
      <w:lvlJc w:val="left"/>
      <w:pPr>
        <w:tabs>
          <w:tab w:val="num" w:pos="567"/>
        </w:tabs>
        <w:ind w:left="567" w:hanging="567"/>
      </w:pPr>
      <w:rPr>
        <w:sz w:val="22"/>
        <w:szCs w:val="22"/>
      </w:rPr>
    </w:lvl>
    <w:lvl w:ilvl="3">
      <w:start w:val="1"/>
      <w:numFmt w:val="lowerLetter"/>
      <w:lvlText w:val="%2.%3.%4."/>
      <w:lvlJc w:val="left"/>
      <w:pPr>
        <w:tabs>
          <w:tab w:val="num" w:pos="1418"/>
        </w:tabs>
        <w:ind w:left="1418" w:hanging="454"/>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6"/>
    <w:multiLevelType w:val="multilevel"/>
    <w:tmpl w:val="30E4EBDC"/>
    <w:name w:val="WW8Num6"/>
    <w:lvl w:ilvl="0">
      <w:start w:val="1"/>
      <w:numFmt w:val="decimal"/>
      <w:lvlText w:val="%1."/>
      <w:lvlJc w:val="left"/>
      <w:pPr>
        <w:tabs>
          <w:tab w:val="num" w:pos="567"/>
        </w:tabs>
        <w:ind w:left="567" w:hanging="567"/>
      </w:pPr>
      <w:rPr>
        <w:b w:val="0"/>
        <w:bCs w:val="0"/>
        <w:kern w:val="22"/>
        <w:sz w:val="20"/>
        <w:szCs w:val="22"/>
      </w:rPr>
    </w:lvl>
    <w:lvl w:ilvl="1">
      <w:start w:val="1"/>
      <w:numFmt w:val="lowerLetter"/>
      <w:lvlText w:val="%2."/>
      <w:lvlJc w:val="left"/>
      <w:pPr>
        <w:tabs>
          <w:tab w:val="num" w:pos="703"/>
        </w:tabs>
        <w:ind w:left="703" w:hanging="360"/>
      </w:pPr>
    </w:lvl>
    <w:lvl w:ilvl="2">
      <w:start w:val="1"/>
      <w:numFmt w:val="lowerRoman"/>
      <w:lvlText w:val="%2.%3."/>
      <w:lvlJc w:val="left"/>
      <w:pPr>
        <w:tabs>
          <w:tab w:val="num" w:pos="1423"/>
        </w:tabs>
        <w:ind w:left="1423" w:hanging="180"/>
      </w:pPr>
    </w:lvl>
    <w:lvl w:ilvl="3">
      <w:start w:val="1"/>
      <w:numFmt w:val="decimal"/>
      <w:lvlText w:val="%2.%3.%4."/>
      <w:lvlJc w:val="left"/>
      <w:pPr>
        <w:tabs>
          <w:tab w:val="num" w:pos="2143"/>
        </w:tabs>
        <w:ind w:left="2143" w:hanging="360"/>
      </w:pPr>
    </w:lvl>
    <w:lvl w:ilvl="4">
      <w:start w:val="1"/>
      <w:numFmt w:val="lowerLetter"/>
      <w:lvlText w:val="%2.%3.%4.%5."/>
      <w:lvlJc w:val="left"/>
      <w:pPr>
        <w:tabs>
          <w:tab w:val="num" w:pos="2863"/>
        </w:tabs>
        <w:ind w:left="2863" w:hanging="360"/>
      </w:pPr>
    </w:lvl>
    <w:lvl w:ilvl="5">
      <w:start w:val="1"/>
      <w:numFmt w:val="lowerRoman"/>
      <w:lvlText w:val="%2.%3.%4.%5.%6."/>
      <w:lvlJc w:val="left"/>
      <w:pPr>
        <w:tabs>
          <w:tab w:val="num" w:pos="3583"/>
        </w:tabs>
        <w:ind w:left="3583" w:hanging="180"/>
      </w:pPr>
    </w:lvl>
    <w:lvl w:ilvl="6">
      <w:start w:val="1"/>
      <w:numFmt w:val="decimal"/>
      <w:lvlText w:val="%2.%3.%4.%5.%6.%7."/>
      <w:lvlJc w:val="left"/>
      <w:pPr>
        <w:tabs>
          <w:tab w:val="num" w:pos="4303"/>
        </w:tabs>
        <w:ind w:left="4303" w:hanging="360"/>
      </w:pPr>
    </w:lvl>
    <w:lvl w:ilvl="7">
      <w:start w:val="1"/>
      <w:numFmt w:val="lowerLetter"/>
      <w:lvlText w:val="%2.%3.%4.%5.%6.%7.%8."/>
      <w:lvlJc w:val="left"/>
      <w:pPr>
        <w:tabs>
          <w:tab w:val="num" w:pos="5023"/>
        </w:tabs>
        <w:ind w:left="5023" w:hanging="360"/>
      </w:pPr>
    </w:lvl>
    <w:lvl w:ilvl="8">
      <w:start w:val="1"/>
      <w:numFmt w:val="lowerRoman"/>
      <w:lvlText w:val="%2.%3.%4.%5.%6.%7.%8.%9."/>
      <w:lvlJc w:val="left"/>
      <w:pPr>
        <w:tabs>
          <w:tab w:val="num" w:pos="5743"/>
        </w:tabs>
        <w:ind w:left="5743" w:hanging="180"/>
      </w:pPr>
    </w:lvl>
  </w:abstractNum>
  <w:abstractNum w:abstractNumId="6" w15:restartNumberingAfterBreak="0">
    <w:nsid w:val="00000007"/>
    <w:multiLevelType w:val="multilevel"/>
    <w:tmpl w:val="7772DF7E"/>
    <w:name w:val="WW8Num8"/>
    <w:lvl w:ilvl="0">
      <w:start w:val="1"/>
      <w:numFmt w:val="decimal"/>
      <w:lvlText w:val="%1."/>
      <w:lvlJc w:val="left"/>
      <w:pPr>
        <w:tabs>
          <w:tab w:val="num" w:pos="567"/>
        </w:tabs>
        <w:ind w:left="567" w:hanging="567"/>
      </w:pPr>
      <w:rPr>
        <w:b w:val="0"/>
        <w:bCs/>
        <w:sz w:val="22"/>
        <w:szCs w:val="22"/>
      </w:rPr>
    </w:lvl>
    <w:lvl w:ilvl="1">
      <w:start w:val="1"/>
      <w:numFmt w:val="decimal"/>
      <w:lvlText w:val="%2)"/>
      <w:lvlJc w:val="left"/>
      <w:pPr>
        <w:tabs>
          <w:tab w:val="num" w:pos="964"/>
        </w:tabs>
        <w:ind w:left="964" w:hanging="397"/>
      </w:pPr>
    </w:lvl>
    <w:lvl w:ilvl="2">
      <w:start w:val="1"/>
      <w:numFmt w:val="lowerLetter"/>
      <w:lvlText w:val="%2.%3."/>
      <w:lvlJc w:val="left"/>
      <w:pPr>
        <w:tabs>
          <w:tab w:val="num" w:pos="1134"/>
        </w:tabs>
        <w:ind w:left="1134" w:hanging="397"/>
      </w:pPr>
    </w:lvl>
    <w:lvl w:ilvl="3">
      <w:start w:val="1"/>
      <w:numFmt w:val="decimal"/>
      <w:lvlText w:val="%2.%3.%4."/>
      <w:lvlJc w:val="left"/>
      <w:pPr>
        <w:tabs>
          <w:tab w:val="num" w:pos="567"/>
        </w:tabs>
        <w:ind w:left="567" w:hanging="567"/>
      </w:pPr>
      <w:rPr>
        <w:sz w:val="22"/>
        <w:szCs w:val="22"/>
      </w:rPr>
    </w:lvl>
    <w:lvl w:ilvl="4">
      <w:start w:val="1"/>
      <w:numFmt w:val="decimal"/>
      <w:lvlText w:val="%2.%3.%4.%5)"/>
      <w:lvlJc w:val="left"/>
      <w:pPr>
        <w:tabs>
          <w:tab w:val="num" w:pos="964"/>
        </w:tabs>
        <w:ind w:left="964" w:hanging="397"/>
      </w:pPr>
      <w:rPr>
        <w:sz w:val="22"/>
        <w:szCs w:val="22"/>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8"/>
    <w:multiLevelType w:val="multilevel"/>
    <w:tmpl w:val="00000008"/>
    <w:name w:val="WW8Num10"/>
    <w:lvl w:ilvl="0">
      <w:start w:val="1"/>
      <w:numFmt w:val="decimal"/>
      <w:lvlText w:val="%1."/>
      <w:lvlJc w:val="left"/>
      <w:pPr>
        <w:tabs>
          <w:tab w:val="num" w:pos="567"/>
        </w:tabs>
        <w:ind w:left="567" w:hanging="567"/>
      </w:pPr>
      <w:rPr>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9"/>
    <w:multiLevelType w:val="multilevel"/>
    <w:tmpl w:val="AFB09574"/>
    <w:name w:val="WW8Num12"/>
    <w:lvl w:ilvl="0">
      <w:start w:val="1"/>
      <w:numFmt w:val="decimal"/>
      <w:lvlText w:val="%1)"/>
      <w:lvlJc w:val="left"/>
      <w:pPr>
        <w:tabs>
          <w:tab w:val="num" w:pos="964"/>
        </w:tabs>
        <w:ind w:left="964" w:hanging="397"/>
      </w:pPr>
      <w:rPr>
        <w:sz w:val="20"/>
        <w:szCs w:val="2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15:restartNumberingAfterBreak="0">
    <w:nsid w:val="0000000A"/>
    <w:multiLevelType w:val="multilevel"/>
    <w:tmpl w:val="ED42800A"/>
    <w:name w:val="WW8Num13"/>
    <w:lvl w:ilvl="0">
      <w:start w:val="1"/>
      <w:numFmt w:val="decimal"/>
      <w:lvlText w:val="%1)"/>
      <w:lvlJc w:val="left"/>
      <w:pPr>
        <w:tabs>
          <w:tab w:val="num" w:pos="964"/>
        </w:tabs>
        <w:ind w:left="964" w:hanging="397"/>
      </w:pPr>
      <w:rPr>
        <w:sz w:val="20"/>
        <w:szCs w:val="2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0B"/>
    <w:multiLevelType w:val="multilevel"/>
    <w:tmpl w:val="0106874A"/>
    <w:name w:val="WW8Num15"/>
    <w:lvl w:ilvl="0">
      <w:start w:val="1"/>
      <w:numFmt w:val="decimal"/>
      <w:lvlText w:val="%1."/>
      <w:lvlJc w:val="left"/>
      <w:pPr>
        <w:tabs>
          <w:tab w:val="num" w:pos="567"/>
        </w:tabs>
        <w:ind w:left="567" w:hanging="567"/>
      </w:pPr>
      <w:rPr>
        <w:b w:val="0"/>
        <w:bCs/>
        <w:kern w:val="22"/>
        <w:sz w:val="20"/>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15:restartNumberingAfterBreak="0">
    <w:nsid w:val="0000000C"/>
    <w:multiLevelType w:val="multilevel"/>
    <w:tmpl w:val="CDB2B1B4"/>
    <w:name w:val="WW8Num16"/>
    <w:lvl w:ilvl="0">
      <w:start w:val="1"/>
      <w:numFmt w:val="decimal"/>
      <w:lvlText w:val="%1."/>
      <w:lvlJc w:val="left"/>
      <w:pPr>
        <w:tabs>
          <w:tab w:val="num" w:pos="567"/>
        </w:tabs>
        <w:ind w:left="567" w:hanging="567"/>
      </w:pPr>
      <w:rPr>
        <w:b w:val="0"/>
        <w:bCs/>
        <w:sz w:val="22"/>
      </w:rPr>
    </w:lvl>
    <w:lvl w:ilvl="1">
      <w:start w:val="1"/>
      <w:numFmt w:val="decimal"/>
      <w:lvlText w:val="%2)"/>
      <w:lvlJc w:val="left"/>
      <w:pPr>
        <w:tabs>
          <w:tab w:val="num" w:pos="964"/>
        </w:tabs>
        <w:ind w:left="964" w:hanging="397"/>
      </w:pPr>
      <w:rPr>
        <w:sz w:val="22"/>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4221B0"/>
    <w:multiLevelType w:val="hybridMultilevel"/>
    <w:tmpl w:val="9DA8B31C"/>
    <w:lvl w:ilvl="0" w:tplc="BFBE4C7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65E02"/>
    <w:multiLevelType w:val="hybridMultilevel"/>
    <w:tmpl w:val="779E708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4BF15F9"/>
    <w:multiLevelType w:val="hybridMultilevel"/>
    <w:tmpl w:val="C9EC15D6"/>
    <w:lvl w:ilvl="0" w:tplc="237A64E4">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5B6B2C"/>
    <w:multiLevelType w:val="hybridMultilevel"/>
    <w:tmpl w:val="6584EE1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7" w15:restartNumberingAfterBreak="0">
    <w:nsid w:val="1B62353C"/>
    <w:multiLevelType w:val="hybridMultilevel"/>
    <w:tmpl w:val="485E98B8"/>
    <w:lvl w:ilvl="0" w:tplc="79620762">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4A31B6"/>
    <w:multiLevelType w:val="hybridMultilevel"/>
    <w:tmpl w:val="85B8471E"/>
    <w:lvl w:ilvl="0" w:tplc="0415000D">
      <w:start w:val="1"/>
      <w:numFmt w:val="bullet"/>
      <w:pStyle w:val="Nagwek6"/>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9B4814"/>
    <w:multiLevelType w:val="hybridMultilevel"/>
    <w:tmpl w:val="6584EE1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0" w15:restartNumberingAfterBreak="0">
    <w:nsid w:val="23330C02"/>
    <w:multiLevelType w:val="hybridMultilevel"/>
    <w:tmpl w:val="0A14FB24"/>
    <w:lvl w:ilvl="0" w:tplc="1B887F74">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641F5"/>
    <w:multiLevelType w:val="hybridMultilevel"/>
    <w:tmpl w:val="9628239C"/>
    <w:lvl w:ilvl="0" w:tplc="FFFFFFFF">
      <w:start w:val="1"/>
      <w:numFmt w:val="decimal"/>
      <w:lvlText w:val="%1."/>
      <w:lvlJc w:val="left"/>
      <w:pPr>
        <w:ind w:left="720" w:hanging="360"/>
      </w:pPr>
      <w:rPr>
        <w:rFonts w:asciiTheme="minorHAnsi" w:hAnsi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D42C6A"/>
    <w:multiLevelType w:val="hybridMultilevel"/>
    <w:tmpl w:val="5934A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AF6818"/>
    <w:multiLevelType w:val="hybridMultilevel"/>
    <w:tmpl w:val="C9EC15D6"/>
    <w:lvl w:ilvl="0" w:tplc="237A64E4">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E6596"/>
    <w:multiLevelType w:val="hybridMultilevel"/>
    <w:tmpl w:val="4C609886"/>
    <w:lvl w:ilvl="0" w:tplc="D850FC34">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A7532"/>
    <w:multiLevelType w:val="hybridMultilevel"/>
    <w:tmpl w:val="E9AAAFC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5533D"/>
    <w:multiLevelType w:val="hybridMultilevel"/>
    <w:tmpl w:val="D24C3BB2"/>
    <w:lvl w:ilvl="0" w:tplc="AD785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AB387F"/>
    <w:multiLevelType w:val="hybridMultilevel"/>
    <w:tmpl w:val="6584EE1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8" w15:restartNumberingAfterBreak="0">
    <w:nsid w:val="48E0010B"/>
    <w:multiLevelType w:val="hybridMultilevel"/>
    <w:tmpl w:val="454E413E"/>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9" w15:restartNumberingAfterBreak="0">
    <w:nsid w:val="4C2612CA"/>
    <w:multiLevelType w:val="hybridMultilevel"/>
    <w:tmpl w:val="779E7084"/>
    <w:lvl w:ilvl="0" w:tplc="ACC0E5D4">
      <w:start w:val="1"/>
      <w:numFmt w:val="decimal"/>
      <w:lvlText w:val="%1."/>
      <w:lvlJc w:val="left"/>
      <w:pPr>
        <w:tabs>
          <w:tab w:val="num" w:pos="720"/>
        </w:tabs>
        <w:ind w:left="720" w:hanging="360"/>
      </w:pPr>
      <w:rPr>
        <w:b w:val="0"/>
      </w:rPr>
    </w:lvl>
    <w:lvl w:ilvl="1" w:tplc="91C8102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446884"/>
    <w:multiLevelType w:val="hybridMultilevel"/>
    <w:tmpl w:val="6584EE1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1" w15:restartNumberingAfterBreak="0">
    <w:nsid w:val="5156107D"/>
    <w:multiLevelType w:val="hybridMultilevel"/>
    <w:tmpl w:val="B114B7EE"/>
    <w:lvl w:ilvl="0" w:tplc="04150011">
      <w:start w:val="1"/>
      <w:numFmt w:val="decimal"/>
      <w:pStyle w:val="Nagwek1"/>
      <w:lvlText w:val="%1)"/>
      <w:lvlJc w:val="left"/>
      <w:pPr>
        <w:ind w:left="720" w:hanging="360"/>
      </w:p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start w:val="1"/>
      <w:numFmt w:val="decimal"/>
      <w:pStyle w:val="Nagwek4"/>
      <w:lvlText w:val="%4."/>
      <w:lvlJc w:val="left"/>
      <w:pPr>
        <w:ind w:left="2880" w:hanging="360"/>
      </w:pPr>
    </w:lvl>
    <w:lvl w:ilvl="4" w:tplc="04150019">
      <w:start w:val="1"/>
      <w:numFmt w:val="lowerLetter"/>
      <w:pStyle w:val="Nagwek5"/>
      <w:lvlText w:val="%5."/>
      <w:lvlJc w:val="left"/>
      <w:pPr>
        <w:ind w:left="3600" w:hanging="360"/>
      </w:pPr>
    </w:lvl>
    <w:lvl w:ilvl="5" w:tplc="0415001B">
      <w:start w:val="1"/>
      <w:numFmt w:val="lowerRoman"/>
      <w:lvlText w:val="%6."/>
      <w:lvlJc w:val="right"/>
      <w:pPr>
        <w:ind w:left="4320" w:hanging="180"/>
      </w:pPr>
    </w:lvl>
    <w:lvl w:ilvl="6" w:tplc="0415000F">
      <w:start w:val="1"/>
      <w:numFmt w:val="decimal"/>
      <w:pStyle w:val="Nagwek7"/>
      <w:lvlText w:val="%7."/>
      <w:lvlJc w:val="left"/>
      <w:pPr>
        <w:ind w:left="5040" w:hanging="360"/>
      </w:pPr>
    </w:lvl>
    <w:lvl w:ilvl="7" w:tplc="04150019">
      <w:start w:val="1"/>
      <w:numFmt w:val="lowerLetter"/>
      <w:pStyle w:val="Nagwek8"/>
      <w:lvlText w:val="%8."/>
      <w:lvlJc w:val="left"/>
      <w:pPr>
        <w:ind w:left="5760" w:hanging="360"/>
      </w:pPr>
    </w:lvl>
    <w:lvl w:ilvl="8" w:tplc="0415001B">
      <w:start w:val="1"/>
      <w:numFmt w:val="lowerRoman"/>
      <w:pStyle w:val="Nagwek9"/>
      <w:lvlText w:val="%9."/>
      <w:lvlJc w:val="right"/>
      <w:pPr>
        <w:ind w:left="6480" w:hanging="180"/>
      </w:pPr>
    </w:lvl>
  </w:abstractNum>
  <w:abstractNum w:abstractNumId="32" w15:restartNumberingAfterBreak="0">
    <w:nsid w:val="60586690"/>
    <w:multiLevelType w:val="hybridMultilevel"/>
    <w:tmpl w:val="550ADA86"/>
    <w:lvl w:ilvl="0" w:tplc="C08EB0E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16853"/>
    <w:multiLevelType w:val="hybridMultilevel"/>
    <w:tmpl w:val="DC041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95CB1"/>
    <w:multiLevelType w:val="hybridMultilevel"/>
    <w:tmpl w:val="67BC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F4294"/>
    <w:multiLevelType w:val="hybridMultilevel"/>
    <w:tmpl w:val="BAC0F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904A50"/>
    <w:multiLevelType w:val="hybridMultilevel"/>
    <w:tmpl w:val="406A71AA"/>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3B24CAF"/>
    <w:multiLevelType w:val="hybridMultilevel"/>
    <w:tmpl w:val="D0A2602E"/>
    <w:lvl w:ilvl="0" w:tplc="5B621EC4">
      <w:start w:val="1"/>
      <w:numFmt w:val="decimal"/>
      <w:lvlText w:val="%1."/>
      <w:lvlJc w:val="left"/>
      <w:pPr>
        <w:tabs>
          <w:tab w:val="num" w:pos="720"/>
        </w:tabs>
        <w:ind w:left="720" w:hanging="360"/>
      </w:pPr>
      <w:rPr>
        <w:rFonts w:ascii="Arial" w:hAnsi="Arial" w:cs="Times New Roman" w:hint="default"/>
        <w:b/>
        <w:i w:val="0"/>
        <w:sz w:val="24"/>
        <w:szCs w:val="24"/>
      </w:rPr>
    </w:lvl>
    <w:lvl w:ilvl="1" w:tplc="7C2AFA48">
      <w:start w:val="1"/>
      <w:numFmt w:val="decimal"/>
      <w:lvlText w:val="%2."/>
      <w:lvlJc w:val="left"/>
      <w:pPr>
        <w:tabs>
          <w:tab w:val="num" w:pos="1440"/>
        </w:tabs>
        <w:ind w:left="1440" w:hanging="360"/>
      </w:pPr>
      <w:rPr>
        <w:b w:val="0"/>
        <w:i w:val="0"/>
      </w:rPr>
    </w:lvl>
    <w:lvl w:ilvl="2" w:tplc="B5DEAB0A">
      <w:start w:val="1"/>
      <w:numFmt w:val="lowerLetter"/>
      <w:lvlText w:val="%3."/>
      <w:lvlJc w:val="left"/>
      <w:pPr>
        <w:tabs>
          <w:tab w:val="num" w:pos="2340"/>
        </w:tabs>
        <w:ind w:left="2340" w:hanging="360"/>
      </w:pPr>
    </w:lvl>
    <w:lvl w:ilvl="3" w:tplc="08B0B8C8">
      <w:start w:val="1"/>
      <w:numFmt w:val="decimal"/>
      <w:lvlText w:val="%4)"/>
      <w:lvlJc w:val="left"/>
      <w:pPr>
        <w:tabs>
          <w:tab w:val="num" w:pos="2880"/>
        </w:tabs>
        <w:ind w:left="2880" w:hanging="360"/>
      </w:pPr>
    </w:lvl>
    <w:lvl w:ilvl="4" w:tplc="8710E790">
      <w:start w:val="1"/>
      <w:numFmt w:val="decimal"/>
      <w:lvlText w:val="%5."/>
      <w:lvlJc w:val="left"/>
      <w:pPr>
        <w:tabs>
          <w:tab w:val="num" w:pos="3600"/>
        </w:tabs>
        <w:ind w:left="3600" w:hanging="360"/>
      </w:pPr>
    </w:lvl>
    <w:lvl w:ilvl="5" w:tplc="0CAC8B80">
      <w:start w:val="3"/>
      <w:numFmt w:val="decimal"/>
      <w:lvlText w:val="%6)"/>
      <w:lvlJc w:val="left"/>
      <w:pPr>
        <w:tabs>
          <w:tab w:val="num" w:pos="360"/>
        </w:tabs>
        <w:ind w:left="0" w:firstLine="0"/>
      </w:pPr>
    </w:lvl>
    <w:lvl w:ilvl="6" w:tplc="5A8C040A">
      <w:start w:val="1"/>
      <w:numFmt w:val="lowerLetter"/>
      <w:lvlText w:val="%7)"/>
      <w:lvlJc w:val="left"/>
      <w:pPr>
        <w:ind w:left="5040" w:hanging="360"/>
      </w:pPr>
      <w:rPr>
        <w:rFonts w:ascii="Arial" w:hAnsi="Arial" w:cs="Arial" w:hint="default"/>
        <w:sz w:val="20"/>
      </w:rPr>
    </w:lvl>
    <w:lvl w:ilvl="7" w:tplc="A38804C6">
      <w:start w:val="1"/>
      <w:numFmt w:val="lowerLetter"/>
      <w:lvlText w:val="%8."/>
      <w:lvlJc w:val="left"/>
      <w:pPr>
        <w:tabs>
          <w:tab w:val="num" w:pos="5760"/>
        </w:tabs>
        <w:ind w:left="5760" w:hanging="360"/>
      </w:pPr>
    </w:lvl>
    <w:lvl w:ilvl="8" w:tplc="946C8512">
      <w:start w:val="1"/>
      <w:numFmt w:val="lowerRoman"/>
      <w:lvlText w:val="%9."/>
      <w:lvlJc w:val="right"/>
      <w:pPr>
        <w:tabs>
          <w:tab w:val="num" w:pos="6480"/>
        </w:tabs>
        <w:ind w:left="6480" w:hanging="180"/>
      </w:pPr>
    </w:lvl>
  </w:abstractNum>
  <w:abstractNum w:abstractNumId="38" w15:restartNumberingAfterBreak="0">
    <w:nsid w:val="74663BEB"/>
    <w:multiLevelType w:val="hybridMultilevel"/>
    <w:tmpl w:val="67BC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2A40C7"/>
    <w:multiLevelType w:val="hybridMultilevel"/>
    <w:tmpl w:val="6584EE1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0" w15:restartNumberingAfterBreak="0">
    <w:nsid w:val="7FFE7D84"/>
    <w:multiLevelType w:val="hybridMultilevel"/>
    <w:tmpl w:val="2C66904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16cid:durableId="1906380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540457">
    <w:abstractNumId w:val="18"/>
  </w:num>
  <w:num w:numId="3" w16cid:durableId="952516980">
    <w:abstractNumId w:val="34"/>
  </w:num>
  <w:num w:numId="4" w16cid:durableId="1979650470">
    <w:abstractNumId w:val="35"/>
  </w:num>
  <w:num w:numId="5" w16cid:durableId="357657211">
    <w:abstractNumId w:val="26"/>
  </w:num>
  <w:num w:numId="6" w16cid:durableId="2029024083">
    <w:abstractNumId w:val="22"/>
  </w:num>
  <w:num w:numId="7" w16cid:durableId="1272854714">
    <w:abstractNumId w:val="38"/>
  </w:num>
  <w:num w:numId="8" w16cid:durableId="1928805333">
    <w:abstractNumId w:val="40"/>
  </w:num>
  <w:num w:numId="9" w16cid:durableId="1648321315">
    <w:abstractNumId w:val="0"/>
  </w:num>
  <w:num w:numId="10" w16cid:durableId="1880313176">
    <w:abstractNumId w:val="1"/>
  </w:num>
  <w:num w:numId="11" w16cid:durableId="1541481303">
    <w:abstractNumId w:val="2"/>
  </w:num>
  <w:num w:numId="12" w16cid:durableId="80490827">
    <w:abstractNumId w:val="3"/>
  </w:num>
  <w:num w:numId="13" w16cid:durableId="2126730372">
    <w:abstractNumId w:val="4"/>
  </w:num>
  <w:num w:numId="14" w16cid:durableId="507788142">
    <w:abstractNumId w:val="5"/>
  </w:num>
  <w:num w:numId="15" w16cid:durableId="579607984">
    <w:abstractNumId w:val="6"/>
  </w:num>
  <w:num w:numId="16" w16cid:durableId="48504177">
    <w:abstractNumId w:val="7"/>
  </w:num>
  <w:num w:numId="17" w16cid:durableId="1115559071">
    <w:abstractNumId w:val="8"/>
  </w:num>
  <w:num w:numId="18" w16cid:durableId="1324703512">
    <w:abstractNumId w:val="9"/>
  </w:num>
  <w:num w:numId="19" w16cid:durableId="253977003">
    <w:abstractNumId w:val="10"/>
  </w:num>
  <w:num w:numId="20" w16cid:durableId="403340152">
    <w:abstractNumId w:val="11"/>
  </w:num>
  <w:num w:numId="21" w16cid:durableId="812721491">
    <w:abstractNumId w:val="12"/>
  </w:num>
  <w:num w:numId="22" w16cid:durableId="1982490615">
    <w:abstractNumId w:val="20"/>
  </w:num>
  <w:num w:numId="23" w16cid:durableId="1330333875">
    <w:abstractNumId w:val="39"/>
  </w:num>
  <w:num w:numId="24" w16cid:durableId="1406804115">
    <w:abstractNumId w:val="13"/>
  </w:num>
  <w:num w:numId="25" w16cid:durableId="287130790">
    <w:abstractNumId w:val="15"/>
  </w:num>
  <w:num w:numId="26" w16cid:durableId="602808700">
    <w:abstractNumId w:val="30"/>
  </w:num>
  <w:num w:numId="27" w16cid:durableId="1263684715">
    <w:abstractNumId w:val="23"/>
  </w:num>
  <w:num w:numId="28" w16cid:durableId="1579946976">
    <w:abstractNumId w:val="17"/>
  </w:num>
  <w:num w:numId="29" w16cid:durableId="1248349881">
    <w:abstractNumId w:val="27"/>
  </w:num>
  <w:num w:numId="30" w16cid:durableId="951669286">
    <w:abstractNumId w:val="33"/>
  </w:num>
  <w:num w:numId="31" w16cid:durableId="699475060">
    <w:abstractNumId w:val="32"/>
  </w:num>
  <w:num w:numId="32" w16cid:durableId="185094376">
    <w:abstractNumId w:val="16"/>
  </w:num>
  <w:num w:numId="33" w16cid:durableId="668287902">
    <w:abstractNumId w:val="24"/>
  </w:num>
  <w:num w:numId="34" w16cid:durableId="236134177">
    <w:abstractNumId w:val="19"/>
  </w:num>
  <w:num w:numId="35" w16cid:durableId="7802283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6" w16cid:durableId="502278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9016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8741351">
    <w:abstractNumId w:val="29"/>
  </w:num>
  <w:num w:numId="39" w16cid:durableId="371543801">
    <w:abstractNumId w:val="14"/>
  </w:num>
  <w:num w:numId="40" w16cid:durableId="1235508245">
    <w:abstractNumId w:val="25"/>
  </w:num>
  <w:num w:numId="41" w16cid:durableId="531456756">
    <w:abstractNumId w:val="21"/>
  </w:num>
  <w:num w:numId="42" w16cid:durableId="12728551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13"/>
    <w:rsid w:val="00020F7A"/>
    <w:rsid w:val="00036740"/>
    <w:rsid w:val="00040F57"/>
    <w:rsid w:val="0004765F"/>
    <w:rsid w:val="000826F2"/>
    <w:rsid w:val="000941C6"/>
    <w:rsid w:val="000950FA"/>
    <w:rsid w:val="00096BD9"/>
    <w:rsid w:val="000C6A61"/>
    <w:rsid w:val="000D15DE"/>
    <w:rsid w:val="000D3111"/>
    <w:rsid w:val="000D3B8A"/>
    <w:rsid w:val="000D7AE8"/>
    <w:rsid w:val="000E59B0"/>
    <w:rsid w:val="000E5AE2"/>
    <w:rsid w:val="0011619A"/>
    <w:rsid w:val="001210A1"/>
    <w:rsid w:val="00154252"/>
    <w:rsid w:val="00155F7F"/>
    <w:rsid w:val="0016153B"/>
    <w:rsid w:val="001622DE"/>
    <w:rsid w:val="00171272"/>
    <w:rsid w:val="00173835"/>
    <w:rsid w:val="00190255"/>
    <w:rsid w:val="001A3512"/>
    <w:rsid w:val="001A4C34"/>
    <w:rsid w:val="001B04D1"/>
    <w:rsid w:val="001B6BF2"/>
    <w:rsid w:val="001E0F0C"/>
    <w:rsid w:val="001E1FC4"/>
    <w:rsid w:val="001E26A0"/>
    <w:rsid w:val="001E4B77"/>
    <w:rsid w:val="00200C9F"/>
    <w:rsid w:val="0021005D"/>
    <w:rsid w:val="00225C1A"/>
    <w:rsid w:val="00232CB2"/>
    <w:rsid w:val="002407DC"/>
    <w:rsid w:val="00245DA7"/>
    <w:rsid w:val="0025607A"/>
    <w:rsid w:val="002A43DD"/>
    <w:rsid w:val="002C3560"/>
    <w:rsid w:val="002C3975"/>
    <w:rsid w:val="002C66BF"/>
    <w:rsid w:val="002D7D55"/>
    <w:rsid w:val="00302CC4"/>
    <w:rsid w:val="003154F2"/>
    <w:rsid w:val="003332BA"/>
    <w:rsid w:val="00351CA5"/>
    <w:rsid w:val="003607B8"/>
    <w:rsid w:val="00371274"/>
    <w:rsid w:val="00375F98"/>
    <w:rsid w:val="003A2D9F"/>
    <w:rsid w:val="003C1512"/>
    <w:rsid w:val="003C2AFD"/>
    <w:rsid w:val="003C4A72"/>
    <w:rsid w:val="003E21F5"/>
    <w:rsid w:val="004166CE"/>
    <w:rsid w:val="004441CB"/>
    <w:rsid w:val="004475FF"/>
    <w:rsid w:val="00460D0B"/>
    <w:rsid w:val="004744EA"/>
    <w:rsid w:val="00476AF0"/>
    <w:rsid w:val="004779AE"/>
    <w:rsid w:val="004858B8"/>
    <w:rsid w:val="00490B29"/>
    <w:rsid w:val="004A19BD"/>
    <w:rsid w:val="004A516C"/>
    <w:rsid w:val="004A5BC6"/>
    <w:rsid w:val="004B5981"/>
    <w:rsid w:val="004C3B5F"/>
    <w:rsid w:val="004C425A"/>
    <w:rsid w:val="004C66D5"/>
    <w:rsid w:val="004C74F9"/>
    <w:rsid w:val="004D36A0"/>
    <w:rsid w:val="004D6948"/>
    <w:rsid w:val="004E6FF5"/>
    <w:rsid w:val="005016FB"/>
    <w:rsid w:val="005063FE"/>
    <w:rsid w:val="0050761D"/>
    <w:rsid w:val="005156A6"/>
    <w:rsid w:val="00537B79"/>
    <w:rsid w:val="00540ACE"/>
    <w:rsid w:val="00550E93"/>
    <w:rsid w:val="005571B3"/>
    <w:rsid w:val="00564781"/>
    <w:rsid w:val="00567535"/>
    <w:rsid w:val="00584B53"/>
    <w:rsid w:val="005A4B2E"/>
    <w:rsid w:val="005D16DC"/>
    <w:rsid w:val="005D5B24"/>
    <w:rsid w:val="005D6913"/>
    <w:rsid w:val="005F2A6B"/>
    <w:rsid w:val="00612346"/>
    <w:rsid w:val="00615C19"/>
    <w:rsid w:val="006455EF"/>
    <w:rsid w:val="00655071"/>
    <w:rsid w:val="00661189"/>
    <w:rsid w:val="00666324"/>
    <w:rsid w:val="00674C96"/>
    <w:rsid w:val="006A76DD"/>
    <w:rsid w:val="006B6727"/>
    <w:rsid w:val="006C3893"/>
    <w:rsid w:val="006E409D"/>
    <w:rsid w:val="006E7B79"/>
    <w:rsid w:val="006F5B01"/>
    <w:rsid w:val="007005F1"/>
    <w:rsid w:val="007006A5"/>
    <w:rsid w:val="00703D3D"/>
    <w:rsid w:val="007154B2"/>
    <w:rsid w:val="00721A16"/>
    <w:rsid w:val="00724656"/>
    <w:rsid w:val="00731112"/>
    <w:rsid w:val="007348C4"/>
    <w:rsid w:val="00740544"/>
    <w:rsid w:val="00757777"/>
    <w:rsid w:val="0077095E"/>
    <w:rsid w:val="00774B28"/>
    <w:rsid w:val="00774BA0"/>
    <w:rsid w:val="00774D0D"/>
    <w:rsid w:val="007775CE"/>
    <w:rsid w:val="00780F91"/>
    <w:rsid w:val="00783D78"/>
    <w:rsid w:val="007A1680"/>
    <w:rsid w:val="007B2ED1"/>
    <w:rsid w:val="007B3FC9"/>
    <w:rsid w:val="007C29A6"/>
    <w:rsid w:val="007C2D2F"/>
    <w:rsid w:val="007C7D0B"/>
    <w:rsid w:val="007D02B5"/>
    <w:rsid w:val="007D32A5"/>
    <w:rsid w:val="0080214F"/>
    <w:rsid w:val="00813C13"/>
    <w:rsid w:val="00813DFE"/>
    <w:rsid w:val="00820E04"/>
    <w:rsid w:val="0085361E"/>
    <w:rsid w:val="00854F57"/>
    <w:rsid w:val="00863DF6"/>
    <w:rsid w:val="00877630"/>
    <w:rsid w:val="00891497"/>
    <w:rsid w:val="00896A24"/>
    <w:rsid w:val="008A26F7"/>
    <w:rsid w:val="008A3CBD"/>
    <w:rsid w:val="008A6B38"/>
    <w:rsid w:val="008B5F00"/>
    <w:rsid w:val="008B7C4F"/>
    <w:rsid w:val="008D13F3"/>
    <w:rsid w:val="008F566D"/>
    <w:rsid w:val="008F6F14"/>
    <w:rsid w:val="00906D1A"/>
    <w:rsid w:val="009309C2"/>
    <w:rsid w:val="009463CD"/>
    <w:rsid w:val="00957739"/>
    <w:rsid w:val="00970728"/>
    <w:rsid w:val="00974FE0"/>
    <w:rsid w:val="00975C89"/>
    <w:rsid w:val="00983FC6"/>
    <w:rsid w:val="009947AE"/>
    <w:rsid w:val="009B4E50"/>
    <w:rsid w:val="009C1C28"/>
    <w:rsid w:val="009C7F61"/>
    <w:rsid w:val="009E7AD2"/>
    <w:rsid w:val="009E7BBD"/>
    <w:rsid w:val="00A12031"/>
    <w:rsid w:val="00A16B4C"/>
    <w:rsid w:val="00A249D0"/>
    <w:rsid w:val="00A46989"/>
    <w:rsid w:val="00A71008"/>
    <w:rsid w:val="00A711D8"/>
    <w:rsid w:val="00A74BC5"/>
    <w:rsid w:val="00A776A7"/>
    <w:rsid w:val="00A81152"/>
    <w:rsid w:val="00A942DA"/>
    <w:rsid w:val="00AA16EE"/>
    <w:rsid w:val="00AB30BC"/>
    <w:rsid w:val="00AD4000"/>
    <w:rsid w:val="00AD6163"/>
    <w:rsid w:val="00AE0431"/>
    <w:rsid w:val="00AE270B"/>
    <w:rsid w:val="00AE4B4D"/>
    <w:rsid w:val="00AF2A75"/>
    <w:rsid w:val="00AF4EB7"/>
    <w:rsid w:val="00B023B1"/>
    <w:rsid w:val="00B44CEE"/>
    <w:rsid w:val="00B45EE2"/>
    <w:rsid w:val="00B468F0"/>
    <w:rsid w:val="00B72B16"/>
    <w:rsid w:val="00B7697C"/>
    <w:rsid w:val="00BC30D8"/>
    <w:rsid w:val="00BC7183"/>
    <w:rsid w:val="00BD0661"/>
    <w:rsid w:val="00BD3D4C"/>
    <w:rsid w:val="00BF35FA"/>
    <w:rsid w:val="00C12F79"/>
    <w:rsid w:val="00C16473"/>
    <w:rsid w:val="00C256AA"/>
    <w:rsid w:val="00C275C5"/>
    <w:rsid w:val="00C32355"/>
    <w:rsid w:val="00C514CD"/>
    <w:rsid w:val="00C631CB"/>
    <w:rsid w:val="00C67B20"/>
    <w:rsid w:val="00C71ACE"/>
    <w:rsid w:val="00C71ADC"/>
    <w:rsid w:val="00C8519A"/>
    <w:rsid w:val="00C926C0"/>
    <w:rsid w:val="00CA3C3A"/>
    <w:rsid w:val="00CB1901"/>
    <w:rsid w:val="00CD05BB"/>
    <w:rsid w:val="00CD0CA6"/>
    <w:rsid w:val="00CE06A1"/>
    <w:rsid w:val="00CF51DE"/>
    <w:rsid w:val="00CF7DB4"/>
    <w:rsid w:val="00D0771D"/>
    <w:rsid w:val="00D1188B"/>
    <w:rsid w:val="00D30CA1"/>
    <w:rsid w:val="00D310E6"/>
    <w:rsid w:val="00D4483B"/>
    <w:rsid w:val="00D53C88"/>
    <w:rsid w:val="00D55FE7"/>
    <w:rsid w:val="00D6431A"/>
    <w:rsid w:val="00D72ADE"/>
    <w:rsid w:val="00D73B16"/>
    <w:rsid w:val="00D73E59"/>
    <w:rsid w:val="00D76D7A"/>
    <w:rsid w:val="00D84FC2"/>
    <w:rsid w:val="00D95763"/>
    <w:rsid w:val="00DB5B3B"/>
    <w:rsid w:val="00DB6CD6"/>
    <w:rsid w:val="00DB7459"/>
    <w:rsid w:val="00DC3284"/>
    <w:rsid w:val="00DC46F3"/>
    <w:rsid w:val="00DD3C65"/>
    <w:rsid w:val="00DD5A93"/>
    <w:rsid w:val="00DF1E58"/>
    <w:rsid w:val="00DF5D70"/>
    <w:rsid w:val="00E10CB4"/>
    <w:rsid w:val="00E2753C"/>
    <w:rsid w:val="00E30E2D"/>
    <w:rsid w:val="00E410A2"/>
    <w:rsid w:val="00E51319"/>
    <w:rsid w:val="00E55086"/>
    <w:rsid w:val="00E56882"/>
    <w:rsid w:val="00E60045"/>
    <w:rsid w:val="00E71BA2"/>
    <w:rsid w:val="00E72438"/>
    <w:rsid w:val="00E759E5"/>
    <w:rsid w:val="00E86ACD"/>
    <w:rsid w:val="00EB2141"/>
    <w:rsid w:val="00EB41BC"/>
    <w:rsid w:val="00EB56B5"/>
    <w:rsid w:val="00EC2A96"/>
    <w:rsid w:val="00EC583C"/>
    <w:rsid w:val="00ED19C2"/>
    <w:rsid w:val="00ED6528"/>
    <w:rsid w:val="00EF38E7"/>
    <w:rsid w:val="00EF44E9"/>
    <w:rsid w:val="00F12166"/>
    <w:rsid w:val="00F2015A"/>
    <w:rsid w:val="00F330D5"/>
    <w:rsid w:val="00F53D77"/>
    <w:rsid w:val="00F63003"/>
    <w:rsid w:val="00F6336B"/>
    <w:rsid w:val="00F8600F"/>
    <w:rsid w:val="00F95FC2"/>
    <w:rsid w:val="00FB556C"/>
    <w:rsid w:val="00FE00EF"/>
    <w:rsid w:val="00FE504F"/>
    <w:rsid w:val="00FE5DDF"/>
    <w:rsid w:val="00FE6ECA"/>
    <w:rsid w:val="00FF4A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227BF"/>
  <w15:docId w15:val="{754CBC98-F938-47C7-BE5B-35E07763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C13"/>
    <w:rPr>
      <w:rFonts w:ascii="Times New Roman" w:eastAsia="Times New Roman" w:hAnsi="Times New Roman"/>
      <w:sz w:val="24"/>
      <w:szCs w:val="24"/>
    </w:rPr>
  </w:style>
  <w:style w:type="paragraph" w:styleId="Nagwek1">
    <w:name w:val="heading 1"/>
    <w:basedOn w:val="Normalny"/>
    <w:next w:val="Tekstpodstawowy"/>
    <w:link w:val="Nagwek1Znak"/>
    <w:qFormat/>
    <w:rsid w:val="00A74BC5"/>
    <w:pPr>
      <w:keepNext/>
      <w:numPr>
        <w:numId w:val="1"/>
      </w:numPr>
      <w:suppressAutoHyphens/>
      <w:spacing w:before="240" w:after="120"/>
      <w:jc w:val="center"/>
      <w:outlineLvl w:val="0"/>
    </w:pPr>
    <w:rPr>
      <w:rFonts w:eastAsia="SimSun" w:cs="Mangal"/>
      <w:b/>
      <w:bCs/>
      <w:kern w:val="1"/>
      <w:lang w:eastAsia="zh-CN" w:bidi="hi-IN"/>
    </w:rPr>
  </w:style>
  <w:style w:type="paragraph" w:styleId="Nagwek2">
    <w:name w:val="heading 2"/>
    <w:basedOn w:val="Normalny"/>
    <w:next w:val="Tekstpodstawowy"/>
    <w:link w:val="Nagwek2Znak"/>
    <w:qFormat/>
    <w:rsid w:val="00A74BC5"/>
    <w:pPr>
      <w:keepNext/>
      <w:numPr>
        <w:ilvl w:val="1"/>
        <w:numId w:val="1"/>
      </w:numPr>
      <w:suppressAutoHyphens/>
      <w:spacing w:line="360" w:lineRule="auto"/>
      <w:jc w:val="center"/>
      <w:outlineLvl w:val="1"/>
    </w:pPr>
    <w:rPr>
      <w:rFonts w:eastAsia="SimSun" w:cs="Mangal"/>
      <w:b/>
      <w:bCs/>
      <w:kern w:val="1"/>
      <w:sz w:val="32"/>
      <w:lang w:eastAsia="zh-CN" w:bidi="hi-IN"/>
    </w:rPr>
  </w:style>
  <w:style w:type="paragraph" w:styleId="Nagwek3">
    <w:name w:val="heading 3"/>
    <w:basedOn w:val="Normalny"/>
    <w:next w:val="Tekstpodstawowy"/>
    <w:link w:val="Nagwek3Znak"/>
    <w:qFormat/>
    <w:rsid w:val="00A74BC5"/>
    <w:pPr>
      <w:keepNext/>
      <w:numPr>
        <w:ilvl w:val="2"/>
        <w:numId w:val="1"/>
      </w:numPr>
      <w:suppressAutoHyphens/>
      <w:spacing w:before="240" w:after="60"/>
      <w:outlineLvl w:val="2"/>
    </w:pPr>
    <w:rPr>
      <w:rFonts w:ascii="Arial" w:eastAsia="SimSun" w:hAnsi="Arial" w:cs="Arial"/>
      <w:b/>
      <w:bCs/>
      <w:kern w:val="1"/>
      <w:sz w:val="26"/>
      <w:szCs w:val="26"/>
      <w:lang w:eastAsia="zh-CN" w:bidi="hi-IN"/>
    </w:rPr>
  </w:style>
  <w:style w:type="paragraph" w:styleId="Nagwek4">
    <w:name w:val="heading 4"/>
    <w:basedOn w:val="Normalny"/>
    <w:next w:val="Tekstpodstawowy"/>
    <w:link w:val="Nagwek4Znak"/>
    <w:qFormat/>
    <w:rsid w:val="00A74BC5"/>
    <w:pPr>
      <w:keepNext/>
      <w:numPr>
        <w:ilvl w:val="3"/>
        <w:numId w:val="1"/>
      </w:numPr>
      <w:suppressAutoHyphens/>
      <w:jc w:val="right"/>
      <w:outlineLvl w:val="3"/>
    </w:pPr>
    <w:rPr>
      <w:rFonts w:eastAsia="SimSun" w:cs="Mangal"/>
      <w:b/>
      <w:spacing w:val="52"/>
      <w:kern w:val="1"/>
      <w:lang w:eastAsia="zh-CN" w:bidi="hi-IN"/>
    </w:rPr>
  </w:style>
  <w:style w:type="paragraph" w:styleId="Nagwek5">
    <w:name w:val="heading 5"/>
    <w:basedOn w:val="Normalny"/>
    <w:next w:val="Tekstpodstawowy"/>
    <w:link w:val="Nagwek5Znak"/>
    <w:qFormat/>
    <w:rsid w:val="00A74BC5"/>
    <w:pPr>
      <w:keepNext/>
      <w:numPr>
        <w:ilvl w:val="4"/>
        <w:numId w:val="1"/>
      </w:numPr>
      <w:suppressAutoHyphens/>
      <w:outlineLvl w:val="4"/>
    </w:pPr>
    <w:rPr>
      <w:rFonts w:eastAsia="SimSun" w:cs="Mangal"/>
      <w:b/>
      <w:i/>
      <w:iCs/>
      <w:kern w:val="1"/>
      <w:sz w:val="22"/>
      <w:lang w:eastAsia="zh-CN" w:bidi="hi-IN"/>
    </w:rPr>
  </w:style>
  <w:style w:type="paragraph" w:styleId="Nagwek6">
    <w:name w:val="heading 6"/>
    <w:basedOn w:val="Normalny"/>
    <w:next w:val="Tekstpodstawowy"/>
    <w:link w:val="Nagwek6Znak"/>
    <w:qFormat/>
    <w:rsid w:val="00A74BC5"/>
    <w:pPr>
      <w:keepNext/>
      <w:numPr>
        <w:numId w:val="2"/>
      </w:numPr>
      <w:suppressAutoHyphens/>
      <w:jc w:val="center"/>
      <w:outlineLvl w:val="5"/>
    </w:pPr>
    <w:rPr>
      <w:rFonts w:eastAsia="SimSun" w:cs="Mangal"/>
      <w:b/>
      <w:kern w:val="1"/>
      <w:sz w:val="28"/>
      <w:szCs w:val="20"/>
      <w:lang w:eastAsia="zh-CN" w:bidi="hi-IN"/>
    </w:rPr>
  </w:style>
  <w:style w:type="paragraph" w:styleId="Nagwek7">
    <w:name w:val="heading 7"/>
    <w:basedOn w:val="Normalny"/>
    <w:next w:val="Tekstpodstawowy"/>
    <w:link w:val="Nagwek7Znak"/>
    <w:qFormat/>
    <w:rsid w:val="00A74BC5"/>
    <w:pPr>
      <w:keepNext/>
      <w:numPr>
        <w:ilvl w:val="6"/>
        <w:numId w:val="1"/>
      </w:numPr>
      <w:suppressAutoHyphens/>
      <w:outlineLvl w:val="6"/>
    </w:pPr>
    <w:rPr>
      <w:rFonts w:eastAsia="SimSun" w:cs="Mangal"/>
      <w:b/>
      <w:kern w:val="1"/>
      <w:sz w:val="22"/>
      <w:lang w:eastAsia="zh-CN" w:bidi="hi-IN"/>
    </w:rPr>
  </w:style>
  <w:style w:type="paragraph" w:styleId="Nagwek8">
    <w:name w:val="heading 8"/>
    <w:basedOn w:val="Normalny"/>
    <w:next w:val="Tekstpodstawowy"/>
    <w:link w:val="Nagwek8Znak"/>
    <w:qFormat/>
    <w:rsid w:val="00A74BC5"/>
    <w:pPr>
      <w:keepNext/>
      <w:numPr>
        <w:ilvl w:val="7"/>
        <w:numId w:val="1"/>
      </w:numPr>
      <w:tabs>
        <w:tab w:val="left" w:pos="1260"/>
      </w:tabs>
      <w:suppressAutoHyphens/>
      <w:ind w:left="1260" w:hanging="540"/>
      <w:jc w:val="both"/>
      <w:outlineLvl w:val="7"/>
    </w:pPr>
    <w:rPr>
      <w:rFonts w:eastAsia="SimSun" w:cs="Mangal"/>
      <w:i/>
      <w:kern w:val="1"/>
      <w:lang w:eastAsia="zh-CN" w:bidi="hi-IN"/>
    </w:rPr>
  </w:style>
  <w:style w:type="paragraph" w:styleId="Nagwek9">
    <w:name w:val="heading 9"/>
    <w:basedOn w:val="Normalny"/>
    <w:next w:val="Tekstpodstawowy"/>
    <w:link w:val="Nagwek9Znak"/>
    <w:qFormat/>
    <w:rsid w:val="00A74BC5"/>
    <w:pPr>
      <w:numPr>
        <w:ilvl w:val="8"/>
        <w:numId w:val="1"/>
      </w:numPr>
      <w:suppressAutoHyphens/>
      <w:spacing w:before="240" w:after="60"/>
      <w:outlineLvl w:val="8"/>
    </w:pPr>
    <w:rPr>
      <w:rFonts w:ascii="Arial" w:eastAsia="SimSun" w:hAnsi="Arial" w:cs="Arial"/>
      <w:kern w:val="1"/>
      <w:sz w:val="22"/>
      <w:szCs w:val="22"/>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13C13"/>
    <w:rPr>
      <w:color w:val="0000FF"/>
      <w:u w:val="single"/>
    </w:rPr>
  </w:style>
  <w:style w:type="paragraph" w:styleId="Nagwek">
    <w:name w:val="header"/>
    <w:basedOn w:val="Normalny"/>
    <w:link w:val="NagwekZnak"/>
    <w:unhideWhenUsed/>
    <w:rsid w:val="00A71008"/>
    <w:pPr>
      <w:tabs>
        <w:tab w:val="center" w:pos="4536"/>
        <w:tab w:val="right" w:pos="9072"/>
      </w:tabs>
    </w:pPr>
  </w:style>
  <w:style w:type="character" w:customStyle="1" w:styleId="NagwekZnak">
    <w:name w:val="Nagłówek Znak"/>
    <w:link w:val="Nagwek"/>
    <w:rsid w:val="00A71008"/>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71008"/>
    <w:pPr>
      <w:tabs>
        <w:tab w:val="center" w:pos="4536"/>
        <w:tab w:val="right" w:pos="9072"/>
      </w:tabs>
    </w:pPr>
  </w:style>
  <w:style w:type="character" w:customStyle="1" w:styleId="StopkaZnak">
    <w:name w:val="Stopka Znak"/>
    <w:link w:val="Stopka"/>
    <w:uiPriority w:val="99"/>
    <w:rsid w:val="00A710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71008"/>
    <w:rPr>
      <w:rFonts w:ascii="Tahoma" w:hAnsi="Tahoma"/>
      <w:sz w:val="16"/>
      <w:szCs w:val="16"/>
    </w:rPr>
  </w:style>
  <w:style w:type="character" w:customStyle="1" w:styleId="TekstdymkaZnak">
    <w:name w:val="Tekst dymka Znak"/>
    <w:link w:val="Tekstdymka"/>
    <w:uiPriority w:val="99"/>
    <w:semiHidden/>
    <w:rsid w:val="00A71008"/>
    <w:rPr>
      <w:rFonts w:ascii="Tahoma" w:eastAsia="Times New Roman" w:hAnsi="Tahoma" w:cs="Tahoma"/>
      <w:sz w:val="16"/>
      <w:szCs w:val="16"/>
      <w:lang w:eastAsia="pl-PL"/>
    </w:rPr>
  </w:style>
  <w:style w:type="character" w:customStyle="1" w:styleId="Nierozpoznanawzmianka1">
    <w:name w:val="Nierozpoznana wzmianka1"/>
    <w:uiPriority w:val="99"/>
    <w:semiHidden/>
    <w:unhideWhenUsed/>
    <w:rsid w:val="00D6431A"/>
    <w:rPr>
      <w:color w:val="808080"/>
      <w:shd w:val="clear" w:color="auto" w:fill="E6E6E6"/>
    </w:rPr>
  </w:style>
  <w:style w:type="paragraph" w:styleId="Akapitzlist">
    <w:name w:val="List Paragraph"/>
    <w:basedOn w:val="Normalny"/>
    <w:uiPriority w:val="34"/>
    <w:qFormat/>
    <w:rsid w:val="00F6336B"/>
    <w:pPr>
      <w:spacing w:after="200" w:line="276"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EF38E7"/>
    <w:rPr>
      <w:sz w:val="22"/>
      <w:szCs w:val="22"/>
      <w:lang w:eastAsia="en-US"/>
    </w:rPr>
  </w:style>
  <w:style w:type="character" w:customStyle="1" w:styleId="BezodstpwZnak">
    <w:name w:val="Bez odstępów Znak"/>
    <w:link w:val="Bezodstpw"/>
    <w:uiPriority w:val="1"/>
    <w:rsid w:val="00EF38E7"/>
    <w:rPr>
      <w:sz w:val="22"/>
      <w:szCs w:val="22"/>
      <w:lang w:eastAsia="en-US"/>
    </w:rPr>
  </w:style>
  <w:style w:type="character" w:customStyle="1" w:styleId="Nagwek1Znak">
    <w:name w:val="Nagłówek 1 Znak"/>
    <w:basedOn w:val="Domylnaczcionkaakapitu"/>
    <w:link w:val="Nagwek1"/>
    <w:rsid w:val="00A74BC5"/>
    <w:rPr>
      <w:rFonts w:ascii="Times New Roman" w:eastAsia="SimSun" w:hAnsi="Times New Roman" w:cs="Mangal"/>
      <w:b/>
      <w:bCs/>
      <w:kern w:val="1"/>
      <w:sz w:val="24"/>
      <w:szCs w:val="24"/>
      <w:lang w:eastAsia="zh-CN" w:bidi="hi-IN"/>
    </w:rPr>
  </w:style>
  <w:style w:type="character" w:customStyle="1" w:styleId="Nagwek2Znak">
    <w:name w:val="Nagłówek 2 Znak"/>
    <w:basedOn w:val="Domylnaczcionkaakapitu"/>
    <w:link w:val="Nagwek2"/>
    <w:rsid w:val="00A74BC5"/>
    <w:rPr>
      <w:rFonts w:ascii="Times New Roman" w:eastAsia="SimSun" w:hAnsi="Times New Roman" w:cs="Mangal"/>
      <w:b/>
      <w:bCs/>
      <w:kern w:val="1"/>
      <w:sz w:val="32"/>
      <w:szCs w:val="24"/>
      <w:lang w:eastAsia="zh-CN" w:bidi="hi-IN"/>
    </w:rPr>
  </w:style>
  <w:style w:type="character" w:customStyle="1" w:styleId="Nagwek3Znak">
    <w:name w:val="Nagłówek 3 Znak"/>
    <w:basedOn w:val="Domylnaczcionkaakapitu"/>
    <w:link w:val="Nagwek3"/>
    <w:rsid w:val="00A74BC5"/>
    <w:rPr>
      <w:rFonts w:ascii="Arial" w:eastAsia="SimSun" w:hAnsi="Arial" w:cs="Arial"/>
      <w:b/>
      <w:bCs/>
      <w:kern w:val="1"/>
      <w:sz w:val="26"/>
      <w:szCs w:val="26"/>
      <w:lang w:eastAsia="zh-CN" w:bidi="hi-IN"/>
    </w:rPr>
  </w:style>
  <w:style w:type="character" w:customStyle="1" w:styleId="Nagwek4Znak">
    <w:name w:val="Nagłówek 4 Znak"/>
    <w:basedOn w:val="Domylnaczcionkaakapitu"/>
    <w:link w:val="Nagwek4"/>
    <w:rsid w:val="00A74BC5"/>
    <w:rPr>
      <w:rFonts w:ascii="Times New Roman" w:eastAsia="SimSun" w:hAnsi="Times New Roman" w:cs="Mangal"/>
      <w:b/>
      <w:spacing w:val="52"/>
      <w:kern w:val="1"/>
      <w:sz w:val="24"/>
      <w:szCs w:val="24"/>
      <w:lang w:eastAsia="zh-CN" w:bidi="hi-IN"/>
    </w:rPr>
  </w:style>
  <w:style w:type="character" w:customStyle="1" w:styleId="Nagwek5Znak">
    <w:name w:val="Nagłówek 5 Znak"/>
    <w:basedOn w:val="Domylnaczcionkaakapitu"/>
    <w:link w:val="Nagwek5"/>
    <w:rsid w:val="00A74BC5"/>
    <w:rPr>
      <w:rFonts w:ascii="Times New Roman" w:eastAsia="SimSun" w:hAnsi="Times New Roman" w:cs="Mangal"/>
      <w:b/>
      <w:i/>
      <w:iCs/>
      <w:kern w:val="1"/>
      <w:sz w:val="22"/>
      <w:szCs w:val="24"/>
      <w:lang w:eastAsia="zh-CN" w:bidi="hi-IN"/>
    </w:rPr>
  </w:style>
  <w:style w:type="character" w:customStyle="1" w:styleId="Nagwek6Znak">
    <w:name w:val="Nagłówek 6 Znak"/>
    <w:basedOn w:val="Domylnaczcionkaakapitu"/>
    <w:link w:val="Nagwek6"/>
    <w:rsid w:val="00A74BC5"/>
    <w:rPr>
      <w:rFonts w:ascii="Times New Roman" w:eastAsia="SimSun" w:hAnsi="Times New Roman" w:cs="Mangal"/>
      <w:b/>
      <w:kern w:val="1"/>
      <w:sz w:val="28"/>
      <w:lang w:eastAsia="zh-CN" w:bidi="hi-IN"/>
    </w:rPr>
  </w:style>
  <w:style w:type="character" w:customStyle="1" w:styleId="Nagwek7Znak">
    <w:name w:val="Nagłówek 7 Znak"/>
    <w:basedOn w:val="Domylnaczcionkaakapitu"/>
    <w:link w:val="Nagwek7"/>
    <w:rsid w:val="00A74BC5"/>
    <w:rPr>
      <w:rFonts w:ascii="Times New Roman" w:eastAsia="SimSun" w:hAnsi="Times New Roman" w:cs="Mangal"/>
      <w:b/>
      <w:kern w:val="1"/>
      <w:sz w:val="22"/>
      <w:szCs w:val="24"/>
      <w:lang w:eastAsia="zh-CN" w:bidi="hi-IN"/>
    </w:rPr>
  </w:style>
  <w:style w:type="character" w:customStyle="1" w:styleId="Nagwek8Znak">
    <w:name w:val="Nagłówek 8 Znak"/>
    <w:basedOn w:val="Domylnaczcionkaakapitu"/>
    <w:link w:val="Nagwek8"/>
    <w:rsid w:val="00A74BC5"/>
    <w:rPr>
      <w:rFonts w:ascii="Times New Roman" w:eastAsia="SimSun" w:hAnsi="Times New Roman" w:cs="Mangal"/>
      <w:i/>
      <w:kern w:val="1"/>
      <w:sz w:val="24"/>
      <w:szCs w:val="24"/>
      <w:lang w:eastAsia="zh-CN" w:bidi="hi-IN"/>
    </w:rPr>
  </w:style>
  <w:style w:type="character" w:customStyle="1" w:styleId="Nagwek9Znak">
    <w:name w:val="Nagłówek 9 Znak"/>
    <w:basedOn w:val="Domylnaczcionkaakapitu"/>
    <w:link w:val="Nagwek9"/>
    <w:rsid w:val="00A74BC5"/>
    <w:rPr>
      <w:rFonts w:ascii="Arial" w:eastAsia="SimSun" w:hAnsi="Arial" w:cs="Arial"/>
      <w:kern w:val="1"/>
      <w:sz w:val="22"/>
      <w:szCs w:val="22"/>
      <w:lang w:eastAsia="zh-CN" w:bidi="hi-IN"/>
    </w:rPr>
  </w:style>
  <w:style w:type="character" w:customStyle="1" w:styleId="WW8Num1z0">
    <w:name w:val="WW8Num1z0"/>
    <w:rsid w:val="00A74BC5"/>
  </w:style>
  <w:style w:type="character" w:customStyle="1" w:styleId="WW8Num1z1">
    <w:name w:val="WW8Num1z1"/>
    <w:rsid w:val="00A74BC5"/>
  </w:style>
  <w:style w:type="character" w:customStyle="1" w:styleId="WW8Num1z2">
    <w:name w:val="WW8Num1z2"/>
    <w:rsid w:val="00A74BC5"/>
  </w:style>
  <w:style w:type="character" w:customStyle="1" w:styleId="WW8Num1z3">
    <w:name w:val="WW8Num1z3"/>
    <w:rsid w:val="00A74BC5"/>
  </w:style>
  <w:style w:type="character" w:customStyle="1" w:styleId="WW8Num1z4">
    <w:name w:val="WW8Num1z4"/>
    <w:rsid w:val="00A74BC5"/>
  </w:style>
  <w:style w:type="character" w:customStyle="1" w:styleId="WW8Num1z5">
    <w:name w:val="WW8Num1z5"/>
    <w:rsid w:val="00A74BC5"/>
  </w:style>
  <w:style w:type="character" w:customStyle="1" w:styleId="WW8Num1z6">
    <w:name w:val="WW8Num1z6"/>
    <w:rsid w:val="00A74BC5"/>
  </w:style>
  <w:style w:type="character" w:customStyle="1" w:styleId="WW8Num1z7">
    <w:name w:val="WW8Num1z7"/>
    <w:rsid w:val="00A74BC5"/>
  </w:style>
  <w:style w:type="character" w:customStyle="1" w:styleId="WW8Num1z8">
    <w:name w:val="WW8Num1z8"/>
    <w:rsid w:val="00A74BC5"/>
  </w:style>
  <w:style w:type="character" w:customStyle="1" w:styleId="WW8Num2z0">
    <w:name w:val="WW8Num2z0"/>
    <w:rsid w:val="00A74BC5"/>
  </w:style>
  <w:style w:type="character" w:customStyle="1" w:styleId="WW8Num2z1">
    <w:name w:val="WW8Num2z1"/>
    <w:rsid w:val="00A74BC5"/>
  </w:style>
  <w:style w:type="character" w:customStyle="1" w:styleId="WW8Num2z2">
    <w:name w:val="WW8Num2z2"/>
    <w:rsid w:val="00A74BC5"/>
  </w:style>
  <w:style w:type="character" w:customStyle="1" w:styleId="WW8Num2z3">
    <w:name w:val="WW8Num2z3"/>
    <w:rsid w:val="00A74BC5"/>
  </w:style>
  <w:style w:type="character" w:customStyle="1" w:styleId="WW8Num2z4">
    <w:name w:val="WW8Num2z4"/>
    <w:rsid w:val="00A74BC5"/>
  </w:style>
  <w:style w:type="character" w:customStyle="1" w:styleId="WW8Num2z5">
    <w:name w:val="WW8Num2z5"/>
    <w:rsid w:val="00A74BC5"/>
  </w:style>
  <w:style w:type="character" w:customStyle="1" w:styleId="WW8Num2z6">
    <w:name w:val="WW8Num2z6"/>
    <w:rsid w:val="00A74BC5"/>
  </w:style>
  <w:style w:type="character" w:customStyle="1" w:styleId="WW8Num2z7">
    <w:name w:val="WW8Num2z7"/>
    <w:rsid w:val="00A74BC5"/>
  </w:style>
  <w:style w:type="character" w:customStyle="1" w:styleId="WW8Num2z8">
    <w:name w:val="WW8Num2z8"/>
    <w:rsid w:val="00A74BC5"/>
  </w:style>
  <w:style w:type="character" w:customStyle="1" w:styleId="WW8Num3z0">
    <w:name w:val="WW8Num3z0"/>
    <w:rsid w:val="00A74BC5"/>
  </w:style>
  <w:style w:type="character" w:customStyle="1" w:styleId="WW8Num3z1">
    <w:name w:val="WW8Num3z1"/>
    <w:rsid w:val="00A74BC5"/>
  </w:style>
  <w:style w:type="character" w:customStyle="1" w:styleId="WW8Num3z2">
    <w:name w:val="WW8Num3z2"/>
    <w:rsid w:val="00A74BC5"/>
  </w:style>
  <w:style w:type="character" w:customStyle="1" w:styleId="WW8Num3z3">
    <w:name w:val="WW8Num3z3"/>
    <w:rsid w:val="00A74BC5"/>
  </w:style>
  <w:style w:type="character" w:customStyle="1" w:styleId="WW8Num3z4">
    <w:name w:val="WW8Num3z4"/>
    <w:rsid w:val="00A74BC5"/>
  </w:style>
  <w:style w:type="character" w:customStyle="1" w:styleId="WW8Num3z5">
    <w:name w:val="WW8Num3z5"/>
    <w:rsid w:val="00A74BC5"/>
  </w:style>
  <w:style w:type="character" w:customStyle="1" w:styleId="WW8Num3z6">
    <w:name w:val="WW8Num3z6"/>
    <w:rsid w:val="00A74BC5"/>
  </w:style>
  <w:style w:type="character" w:customStyle="1" w:styleId="WW8Num3z7">
    <w:name w:val="WW8Num3z7"/>
    <w:rsid w:val="00A74BC5"/>
  </w:style>
  <w:style w:type="character" w:customStyle="1" w:styleId="WW8Num3z8">
    <w:name w:val="WW8Num3z8"/>
    <w:rsid w:val="00A74BC5"/>
  </w:style>
  <w:style w:type="character" w:customStyle="1" w:styleId="WW8Num4z0">
    <w:name w:val="WW8Num4z0"/>
    <w:rsid w:val="00A74BC5"/>
    <w:rPr>
      <w:sz w:val="22"/>
      <w:szCs w:val="22"/>
    </w:rPr>
  </w:style>
  <w:style w:type="character" w:customStyle="1" w:styleId="WW8Num4z1">
    <w:name w:val="WW8Num4z1"/>
    <w:rsid w:val="00A74BC5"/>
  </w:style>
  <w:style w:type="character" w:customStyle="1" w:styleId="WW8Num4z2">
    <w:name w:val="WW8Num4z2"/>
    <w:rsid w:val="00A74BC5"/>
  </w:style>
  <w:style w:type="character" w:customStyle="1" w:styleId="WW8Num4z3">
    <w:name w:val="WW8Num4z3"/>
    <w:rsid w:val="00A74BC5"/>
  </w:style>
  <w:style w:type="character" w:customStyle="1" w:styleId="WW8Num4z4">
    <w:name w:val="WW8Num4z4"/>
    <w:rsid w:val="00A74BC5"/>
  </w:style>
  <w:style w:type="character" w:customStyle="1" w:styleId="WW8Num4z5">
    <w:name w:val="WW8Num4z5"/>
    <w:rsid w:val="00A74BC5"/>
  </w:style>
  <w:style w:type="character" w:customStyle="1" w:styleId="WW8Num4z6">
    <w:name w:val="WW8Num4z6"/>
    <w:rsid w:val="00A74BC5"/>
  </w:style>
  <w:style w:type="character" w:customStyle="1" w:styleId="WW8Num4z7">
    <w:name w:val="WW8Num4z7"/>
    <w:rsid w:val="00A74BC5"/>
  </w:style>
  <w:style w:type="character" w:customStyle="1" w:styleId="WW8Num4z8">
    <w:name w:val="WW8Num4z8"/>
    <w:rsid w:val="00A74BC5"/>
  </w:style>
  <w:style w:type="character" w:customStyle="1" w:styleId="WW8Num5z0">
    <w:name w:val="WW8Num5z0"/>
    <w:rsid w:val="00A74BC5"/>
  </w:style>
  <w:style w:type="character" w:customStyle="1" w:styleId="WW8Num5z1">
    <w:name w:val="WW8Num5z1"/>
    <w:rsid w:val="00A74BC5"/>
    <w:rPr>
      <w:sz w:val="22"/>
      <w:szCs w:val="22"/>
    </w:rPr>
  </w:style>
  <w:style w:type="character" w:customStyle="1" w:styleId="WW8Num5z3">
    <w:name w:val="WW8Num5z3"/>
    <w:rsid w:val="00A74BC5"/>
  </w:style>
  <w:style w:type="character" w:customStyle="1" w:styleId="WW8Num5z4">
    <w:name w:val="WW8Num5z4"/>
    <w:rsid w:val="00A74BC5"/>
  </w:style>
  <w:style w:type="character" w:customStyle="1" w:styleId="WW8Num5z5">
    <w:name w:val="WW8Num5z5"/>
    <w:rsid w:val="00A74BC5"/>
  </w:style>
  <w:style w:type="character" w:customStyle="1" w:styleId="WW8Num5z6">
    <w:name w:val="WW8Num5z6"/>
    <w:rsid w:val="00A74BC5"/>
  </w:style>
  <w:style w:type="character" w:customStyle="1" w:styleId="WW8Num5z7">
    <w:name w:val="WW8Num5z7"/>
    <w:rsid w:val="00A74BC5"/>
  </w:style>
  <w:style w:type="character" w:customStyle="1" w:styleId="WW8Num5z8">
    <w:name w:val="WW8Num5z8"/>
    <w:rsid w:val="00A74BC5"/>
  </w:style>
  <w:style w:type="character" w:customStyle="1" w:styleId="WW8Num6z0">
    <w:name w:val="WW8Num6z0"/>
    <w:rsid w:val="00A74BC5"/>
    <w:rPr>
      <w:b/>
      <w:bCs/>
      <w:sz w:val="22"/>
      <w:szCs w:val="22"/>
    </w:rPr>
  </w:style>
  <w:style w:type="character" w:customStyle="1" w:styleId="WW8Num6z1">
    <w:name w:val="WW8Num6z1"/>
    <w:rsid w:val="00A74BC5"/>
  </w:style>
  <w:style w:type="character" w:customStyle="1" w:styleId="WW8Num6z2">
    <w:name w:val="WW8Num6z2"/>
    <w:rsid w:val="00A74BC5"/>
  </w:style>
  <w:style w:type="character" w:customStyle="1" w:styleId="WW8Num6z3">
    <w:name w:val="WW8Num6z3"/>
    <w:rsid w:val="00A74BC5"/>
  </w:style>
  <w:style w:type="character" w:customStyle="1" w:styleId="WW8Num6z4">
    <w:name w:val="WW8Num6z4"/>
    <w:rsid w:val="00A74BC5"/>
  </w:style>
  <w:style w:type="character" w:customStyle="1" w:styleId="WW8Num6z5">
    <w:name w:val="WW8Num6z5"/>
    <w:rsid w:val="00A74BC5"/>
  </w:style>
  <w:style w:type="character" w:customStyle="1" w:styleId="WW8Num6z6">
    <w:name w:val="WW8Num6z6"/>
    <w:rsid w:val="00A74BC5"/>
  </w:style>
  <w:style w:type="character" w:customStyle="1" w:styleId="WW8Num6z7">
    <w:name w:val="WW8Num6z7"/>
    <w:rsid w:val="00A74BC5"/>
  </w:style>
  <w:style w:type="character" w:customStyle="1" w:styleId="WW8Num6z8">
    <w:name w:val="WW8Num6z8"/>
    <w:rsid w:val="00A74BC5"/>
  </w:style>
  <w:style w:type="character" w:customStyle="1" w:styleId="WW8Num7z0">
    <w:name w:val="WW8Num7z0"/>
    <w:rsid w:val="00A74BC5"/>
  </w:style>
  <w:style w:type="character" w:customStyle="1" w:styleId="WW8Num7z1">
    <w:name w:val="WW8Num7z1"/>
    <w:rsid w:val="00A74BC5"/>
  </w:style>
  <w:style w:type="character" w:customStyle="1" w:styleId="WW8Num7z2">
    <w:name w:val="WW8Num7z2"/>
    <w:rsid w:val="00A74BC5"/>
  </w:style>
  <w:style w:type="character" w:customStyle="1" w:styleId="WW8Num7z3">
    <w:name w:val="WW8Num7z3"/>
    <w:rsid w:val="00A74BC5"/>
  </w:style>
  <w:style w:type="character" w:customStyle="1" w:styleId="WW8Num7z4">
    <w:name w:val="WW8Num7z4"/>
    <w:rsid w:val="00A74BC5"/>
  </w:style>
  <w:style w:type="character" w:customStyle="1" w:styleId="WW8Num7z5">
    <w:name w:val="WW8Num7z5"/>
    <w:rsid w:val="00A74BC5"/>
  </w:style>
  <w:style w:type="character" w:customStyle="1" w:styleId="WW8Num7z6">
    <w:name w:val="WW8Num7z6"/>
    <w:rsid w:val="00A74BC5"/>
  </w:style>
  <w:style w:type="character" w:customStyle="1" w:styleId="WW8Num7z7">
    <w:name w:val="WW8Num7z7"/>
    <w:rsid w:val="00A74BC5"/>
  </w:style>
  <w:style w:type="character" w:customStyle="1" w:styleId="WW8Num7z8">
    <w:name w:val="WW8Num7z8"/>
    <w:rsid w:val="00A74BC5"/>
  </w:style>
  <w:style w:type="character" w:customStyle="1" w:styleId="WW8Num8z0">
    <w:name w:val="WW8Num8z0"/>
    <w:rsid w:val="00A74BC5"/>
    <w:rPr>
      <w:b/>
      <w:sz w:val="22"/>
      <w:szCs w:val="22"/>
    </w:rPr>
  </w:style>
  <w:style w:type="character" w:customStyle="1" w:styleId="WW8Num8z1">
    <w:name w:val="WW8Num8z1"/>
    <w:rsid w:val="00A74BC5"/>
  </w:style>
  <w:style w:type="character" w:customStyle="1" w:styleId="WW8Num8z2">
    <w:name w:val="WW8Num8z2"/>
    <w:rsid w:val="00A74BC5"/>
  </w:style>
  <w:style w:type="character" w:customStyle="1" w:styleId="WW8Num8z3">
    <w:name w:val="WW8Num8z3"/>
    <w:rsid w:val="00A74BC5"/>
    <w:rPr>
      <w:sz w:val="22"/>
      <w:szCs w:val="22"/>
    </w:rPr>
  </w:style>
  <w:style w:type="character" w:customStyle="1" w:styleId="WW8Num8z5">
    <w:name w:val="WW8Num8z5"/>
    <w:rsid w:val="00A74BC5"/>
  </w:style>
  <w:style w:type="character" w:customStyle="1" w:styleId="WW8Num8z6">
    <w:name w:val="WW8Num8z6"/>
    <w:rsid w:val="00A74BC5"/>
  </w:style>
  <w:style w:type="character" w:customStyle="1" w:styleId="WW8Num8z7">
    <w:name w:val="WW8Num8z7"/>
    <w:rsid w:val="00A74BC5"/>
  </w:style>
  <w:style w:type="character" w:customStyle="1" w:styleId="WW8Num8z8">
    <w:name w:val="WW8Num8z8"/>
    <w:rsid w:val="00A74BC5"/>
  </w:style>
  <w:style w:type="character" w:customStyle="1" w:styleId="WW8Num9z0">
    <w:name w:val="WW8Num9z0"/>
    <w:rsid w:val="00A74BC5"/>
  </w:style>
  <w:style w:type="character" w:customStyle="1" w:styleId="WW8Num9z1">
    <w:name w:val="WW8Num9z1"/>
    <w:rsid w:val="00A74BC5"/>
  </w:style>
  <w:style w:type="character" w:customStyle="1" w:styleId="WW8Num9z2">
    <w:name w:val="WW8Num9z2"/>
    <w:rsid w:val="00A74BC5"/>
  </w:style>
  <w:style w:type="character" w:customStyle="1" w:styleId="WW8Num9z3">
    <w:name w:val="WW8Num9z3"/>
    <w:rsid w:val="00A74BC5"/>
  </w:style>
  <w:style w:type="character" w:customStyle="1" w:styleId="WW8Num9z4">
    <w:name w:val="WW8Num9z4"/>
    <w:rsid w:val="00A74BC5"/>
  </w:style>
  <w:style w:type="character" w:customStyle="1" w:styleId="WW8Num9z5">
    <w:name w:val="WW8Num9z5"/>
    <w:rsid w:val="00A74BC5"/>
  </w:style>
  <w:style w:type="character" w:customStyle="1" w:styleId="WW8Num9z6">
    <w:name w:val="WW8Num9z6"/>
    <w:rsid w:val="00A74BC5"/>
  </w:style>
  <w:style w:type="character" w:customStyle="1" w:styleId="WW8Num9z7">
    <w:name w:val="WW8Num9z7"/>
    <w:rsid w:val="00A74BC5"/>
  </w:style>
  <w:style w:type="character" w:customStyle="1" w:styleId="WW8Num9z8">
    <w:name w:val="WW8Num9z8"/>
    <w:rsid w:val="00A74BC5"/>
  </w:style>
  <w:style w:type="character" w:customStyle="1" w:styleId="WW8Num10z0">
    <w:name w:val="WW8Num10z0"/>
    <w:rsid w:val="00A74BC5"/>
    <w:rPr>
      <w:sz w:val="22"/>
      <w:szCs w:val="22"/>
    </w:rPr>
  </w:style>
  <w:style w:type="character" w:customStyle="1" w:styleId="WW8Num10z1">
    <w:name w:val="WW8Num10z1"/>
    <w:rsid w:val="00A74BC5"/>
  </w:style>
  <w:style w:type="character" w:customStyle="1" w:styleId="WW8Num10z2">
    <w:name w:val="WW8Num10z2"/>
    <w:rsid w:val="00A74BC5"/>
  </w:style>
  <w:style w:type="character" w:customStyle="1" w:styleId="WW8Num10z3">
    <w:name w:val="WW8Num10z3"/>
    <w:rsid w:val="00A74BC5"/>
  </w:style>
  <w:style w:type="character" w:customStyle="1" w:styleId="WW8Num10z4">
    <w:name w:val="WW8Num10z4"/>
    <w:rsid w:val="00A74BC5"/>
  </w:style>
  <w:style w:type="character" w:customStyle="1" w:styleId="WW8Num10z5">
    <w:name w:val="WW8Num10z5"/>
    <w:rsid w:val="00A74BC5"/>
  </w:style>
  <w:style w:type="character" w:customStyle="1" w:styleId="WW8Num10z6">
    <w:name w:val="WW8Num10z6"/>
    <w:rsid w:val="00A74BC5"/>
  </w:style>
  <w:style w:type="character" w:customStyle="1" w:styleId="WW8Num10z7">
    <w:name w:val="WW8Num10z7"/>
    <w:rsid w:val="00A74BC5"/>
  </w:style>
  <w:style w:type="character" w:customStyle="1" w:styleId="WW8Num10z8">
    <w:name w:val="WW8Num10z8"/>
    <w:rsid w:val="00A74BC5"/>
  </w:style>
  <w:style w:type="character" w:customStyle="1" w:styleId="WW8Num11z0">
    <w:name w:val="WW8Num11z0"/>
    <w:rsid w:val="00A74BC5"/>
    <w:rPr>
      <w:b/>
      <w:bCs/>
      <w:sz w:val="22"/>
      <w:szCs w:val="22"/>
    </w:rPr>
  </w:style>
  <w:style w:type="character" w:customStyle="1" w:styleId="WW8Num11z1">
    <w:name w:val="WW8Num11z1"/>
    <w:rsid w:val="00A74BC5"/>
  </w:style>
  <w:style w:type="character" w:customStyle="1" w:styleId="WW8Num11z2">
    <w:name w:val="WW8Num11z2"/>
    <w:rsid w:val="00A74BC5"/>
  </w:style>
  <w:style w:type="character" w:customStyle="1" w:styleId="WW8Num11z3">
    <w:name w:val="WW8Num11z3"/>
    <w:rsid w:val="00A74BC5"/>
  </w:style>
  <w:style w:type="character" w:customStyle="1" w:styleId="WW8Num11z4">
    <w:name w:val="WW8Num11z4"/>
    <w:rsid w:val="00A74BC5"/>
  </w:style>
  <w:style w:type="character" w:customStyle="1" w:styleId="WW8Num11z5">
    <w:name w:val="WW8Num11z5"/>
    <w:rsid w:val="00A74BC5"/>
  </w:style>
  <w:style w:type="character" w:customStyle="1" w:styleId="WW8Num11z6">
    <w:name w:val="WW8Num11z6"/>
    <w:rsid w:val="00A74BC5"/>
  </w:style>
  <w:style w:type="character" w:customStyle="1" w:styleId="WW8Num11z7">
    <w:name w:val="WW8Num11z7"/>
    <w:rsid w:val="00A74BC5"/>
  </w:style>
  <w:style w:type="character" w:customStyle="1" w:styleId="WW8Num11z8">
    <w:name w:val="WW8Num11z8"/>
    <w:rsid w:val="00A74BC5"/>
  </w:style>
  <w:style w:type="character" w:customStyle="1" w:styleId="WW8Num12z0">
    <w:name w:val="WW8Num12z0"/>
    <w:rsid w:val="00A74BC5"/>
    <w:rPr>
      <w:sz w:val="22"/>
      <w:szCs w:val="22"/>
    </w:rPr>
  </w:style>
  <w:style w:type="character" w:customStyle="1" w:styleId="WW8Num12z1">
    <w:name w:val="WW8Num12z1"/>
    <w:rsid w:val="00A74BC5"/>
  </w:style>
  <w:style w:type="character" w:customStyle="1" w:styleId="WW8Num12z2">
    <w:name w:val="WW8Num12z2"/>
    <w:rsid w:val="00A74BC5"/>
  </w:style>
  <w:style w:type="character" w:customStyle="1" w:styleId="WW8Num12z3">
    <w:name w:val="WW8Num12z3"/>
    <w:rsid w:val="00A74BC5"/>
  </w:style>
  <w:style w:type="character" w:customStyle="1" w:styleId="WW8Num12z4">
    <w:name w:val="WW8Num12z4"/>
    <w:rsid w:val="00A74BC5"/>
  </w:style>
  <w:style w:type="character" w:customStyle="1" w:styleId="WW8Num12z5">
    <w:name w:val="WW8Num12z5"/>
    <w:rsid w:val="00A74BC5"/>
  </w:style>
  <w:style w:type="character" w:customStyle="1" w:styleId="WW8Num12z6">
    <w:name w:val="WW8Num12z6"/>
    <w:rsid w:val="00A74BC5"/>
  </w:style>
  <w:style w:type="character" w:customStyle="1" w:styleId="WW8Num12z7">
    <w:name w:val="WW8Num12z7"/>
    <w:rsid w:val="00A74BC5"/>
  </w:style>
  <w:style w:type="character" w:customStyle="1" w:styleId="WW8Num12z8">
    <w:name w:val="WW8Num12z8"/>
    <w:rsid w:val="00A74BC5"/>
  </w:style>
  <w:style w:type="character" w:customStyle="1" w:styleId="WW8Num13z0">
    <w:name w:val="WW8Num13z0"/>
    <w:rsid w:val="00A74BC5"/>
    <w:rPr>
      <w:sz w:val="22"/>
      <w:szCs w:val="22"/>
    </w:rPr>
  </w:style>
  <w:style w:type="character" w:customStyle="1" w:styleId="WW8Num13z1">
    <w:name w:val="WW8Num13z1"/>
    <w:rsid w:val="00A74BC5"/>
  </w:style>
  <w:style w:type="character" w:customStyle="1" w:styleId="WW8Num13z2">
    <w:name w:val="WW8Num13z2"/>
    <w:rsid w:val="00A74BC5"/>
  </w:style>
  <w:style w:type="character" w:customStyle="1" w:styleId="WW8Num13z3">
    <w:name w:val="WW8Num13z3"/>
    <w:rsid w:val="00A74BC5"/>
  </w:style>
  <w:style w:type="character" w:customStyle="1" w:styleId="WW8Num13z4">
    <w:name w:val="WW8Num13z4"/>
    <w:rsid w:val="00A74BC5"/>
  </w:style>
  <w:style w:type="character" w:customStyle="1" w:styleId="WW8Num13z5">
    <w:name w:val="WW8Num13z5"/>
    <w:rsid w:val="00A74BC5"/>
  </w:style>
  <w:style w:type="character" w:customStyle="1" w:styleId="WW8Num13z6">
    <w:name w:val="WW8Num13z6"/>
    <w:rsid w:val="00A74BC5"/>
  </w:style>
  <w:style w:type="character" w:customStyle="1" w:styleId="WW8Num13z7">
    <w:name w:val="WW8Num13z7"/>
    <w:rsid w:val="00A74BC5"/>
  </w:style>
  <w:style w:type="character" w:customStyle="1" w:styleId="WW8Num13z8">
    <w:name w:val="WW8Num13z8"/>
    <w:rsid w:val="00A74BC5"/>
  </w:style>
  <w:style w:type="character" w:customStyle="1" w:styleId="WW8Num14z0">
    <w:name w:val="WW8Num14z0"/>
    <w:rsid w:val="00A74BC5"/>
    <w:rPr>
      <w:b/>
      <w:bCs/>
      <w:sz w:val="22"/>
      <w:szCs w:val="22"/>
    </w:rPr>
  </w:style>
  <w:style w:type="character" w:customStyle="1" w:styleId="WW8Num14z1">
    <w:name w:val="WW8Num14z1"/>
    <w:rsid w:val="00A74BC5"/>
  </w:style>
  <w:style w:type="character" w:customStyle="1" w:styleId="WW8Num14z2">
    <w:name w:val="WW8Num14z2"/>
    <w:rsid w:val="00A74BC5"/>
  </w:style>
  <w:style w:type="character" w:customStyle="1" w:styleId="WW8Num14z3">
    <w:name w:val="WW8Num14z3"/>
    <w:rsid w:val="00A74BC5"/>
  </w:style>
  <w:style w:type="character" w:customStyle="1" w:styleId="WW8Num14z4">
    <w:name w:val="WW8Num14z4"/>
    <w:rsid w:val="00A74BC5"/>
  </w:style>
  <w:style w:type="character" w:customStyle="1" w:styleId="WW8Num14z5">
    <w:name w:val="WW8Num14z5"/>
    <w:rsid w:val="00A74BC5"/>
  </w:style>
  <w:style w:type="character" w:customStyle="1" w:styleId="WW8Num14z6">
    <w:name w:val="WW8Num14z6"/>
    <w:rsid w:val="00A74BC5"/>
  </w:style>
  <w:style w:type="character" w:customStyle="1" w:styleId="WW8Num14z7">
    <w:name w:val="WW8Num14z7"/>
    <w:rsid w:val="00A74BC5"/>
  </w:style>
  <w:style w:type="character" w:customStyle="1" w:styleId="WW8Num14z8">
    <w:name w:val="WW8Num14z8"/>
    <w:rsid w:val="00A74BC5"/>
  </w:style>
  <w:style w:type="character" w:customStyle="1" w:styleId="WW8Num15z0">
    <w:name w:val="WW8Num15z0"/>
    <w:rsid w:val="00A74BC5"/>
    <w:rPr>
      <w:sz w:val="22"/>
      <w:szCs w:val="22"/>
    </w:rPr>
  </w:style>
  <w:style w:type="character" w:customStyle="1" w:styleId="WW8Num15z1">
    <w:name w:val="WW8Num15z1"/>
    <w:rsid w:val="00A74BC5"/>
  </w:style>
  <w:style w:type="character" w:customStyle="1" w:styleId="WW8Num15z2">
    <w:name w:val="WW8Num15z2"/>
    <w:rsid w:val="00A74BC5"/>
  </w:style>
  <w:style w:type="character" w:customStyle="1" w:styleId="WW8Num15z3">
    <w:name w:val="WW8Num15z3"/>
    <w:rsid w:val="00A74BC5"/>
  </w:style>
  <w:style w:type="character" w:customStyle="1" w:styleId="WW8Num15z4">
    <w:name w:val="WW8Num15z4"/>
    <w:rsid w:val="00A74BC5"/>
  </w:style>
  <w:style w:type="character" w:customStyle="1" w:styleId="WW8Num15z5">
    <w:name w:val="WW8Num15z5"/>
    <w:rsid w:val="00A74BC5"/>
  </w:style>
  <w:style w:type="character" w:customStyle="1" w:styleId="WW8Num15z6">
    <w:name w:val="WW8Num15z6"/>
    <w:rsid w:val="00A74BC5"/>
  </w:style>
  <w:style w:type="character" w:customStyle="1" w:styleId="WW8Num15z7">
    <w:name w:val="WW8Num15z7"/>
    <w:rsid w:val="00A74BC5"/>
  </w:style>
  <w:style w:type="character" w:customStyle="1" w:styleId="WW8Num15z8">
    <w:name w:val="WW8Num15z8"/>
    <w:rsid w:val="00A74BC5"/>
  </w:style>
  <w:style w:type="character" w:customStyle="1" w:styleId="WW8Num16z0">
    <w:name w:val="WW8Num16z0"/>
    <w:rsid w:val="00A74BC5"/>
    <w:rPr>
      <w:sz w:val="22"/>
    </w:rPr>
  </w:style>
  <w:style w:type="character" w:customStyle="1" w:styleId="WW8Num16z2">
    <w:name w:val="WW8Num16z2"/>
    <w:rsid w:val="00A74BC5"/>
  </w:style>
  <w:style w:type="character" w:customStyle="1" w:styleId="WW8Num16z3">
    <w:name w:val="WW8Num16z3"/>
    <w:rsid w:val="00A74BC5"/>
  </w:style>
  <w:style w:type="character" w:customStyle="1" w:styleId="WW8Num16z4">
    <w:name w:val="WW8Num16z4"/>
    <w:rsid w:val="00A74BC5"/>
  </w:style>
  <w:style w:type="character" w:customStyle="1" w:styleId="WW8Num16z5">
    <w:name w:val="WW8Num16z5"/>
    <w:rsid w:val="00A74BC5"/>
  </w:style>
  <w:style w:type="character" w:customStyle="1" w:styleId="WW8Num16z6">
    <w:name w:val="WW8Num16z6"/>
    <w:rsid w:val="00A74BC5"/>
  </w:style>
  <w:style w:type="character" w:customStyle="1" w:styleId="WW8Num16z7">
    <w:name w:val="WW8Num16z7"/>
    <w:rsid w:val="00A74BC5"/>
  </w:style>
  <w:style w:type="character" w:customStyle="1" w:styleId="WW8Num16z8">
    <w:name w:val="WW8Num16z8"/>
    <w:rsid w:val="00A74BC5"/>
  </w:style>
  <w:style w:type="character" w:customStyle="1" w:styleId="WW8Num17z0">
    <w:name w:val="WW8Num17z0"/>
    <w:rsid w:val="00A74BC5"/>
  </w:style>
  <w:style w:type="character" w:customStyle="1" w:styleId="WW8Num17z1">
    <w:name w:val="WW8Num17z1"/>
    <w:rsid w:val="00A74BC5"/>
  </w:style>
  <w:style w:type="character" w:customStyle="1" w:styleId="WW8Num17z2">
    <w:name w:val="WW8Num17z2"/>
    <w:rsid w:val="00A74BC5"/>
  </w:style>
  <w:style w:type="character" w:customStyle="1" w:styleId="WW8Num17z3">
    <w:name w:val="WW8Num17z3"/>
    <w:rsid w:val="00A74BC5"/>
  </w:style>
  <w:style w:type="character" w:customStyle="1" w:styleId="WW8Num17z4">
    <w:name w:val="WW8Num17z4"/>
    <w:rsid w:val="00A74BC5"/>
  </w:style>
  <w:style w:type="character" w:customStyle="1" w:styleId="WW8Num17z5">
    <w:name w:val="WW8Num17z5"/>
    <w:rsid w:val="00A74BC5"/>
  </w:style>
  <w:style w:type="character" w:customStyle="1" w:styleId="WW8Num17z6">
    <w:name w:val="WW8Num17z6"/>
    <w:rsid w:val="00A74BC5"/>
  </w:style>
  <w:style w:type="character" w:customStyle="1" w:styleId="WW8Num17z7">
    <w:name w:val="WW8Num17z7"/>
    <w:rsid w:val="00A74BC5"/>
  </w:style>
  <w:style w:type="character" w:customStyle="1" w:styleId="WW8Num17z8">
    <w:name w:val="WW8Num17z8"/>
    <w:rsid w:val="00A74BC5"/>
  </w:style>
  <w:style w:type="character" w:customStyle="1" w:styleId="WW8Num18z0">
    <w:name w:val="WW8Num18z0"/>
    <w:rsid w:val="00A74BC5"/>
  </w:style>
  <w:style w:type="character" w:customStyle="1" w:styleId="WW8Num18z1">
    <w:name w:val="WW8Num18z1"/>
    <w:rsid w:val="00A74BC5"/>
  </w:style>
  <w:style w:type="character" w:customStyle="1" w:styleId="WW8Num18z2">
    <w:name w:val="WW8Num18z2"/>
    <w:rsid w:val="00A74BC5"/>
  </w:style>
  <w:style w:type="character" w:customStyle="1" w:styleId="WW8Num18z3">
    <w:name w:val="WW8Num18z3"/>
    <w:rsid w:val="00A74BC5"/>
  </w:style>
  <w:style w:type="character" w:customStyle="1" w:styleId="WW8Num18z4">
    <w:name w:val="WW8Num18z4"/>
    <w:rsid w:val="00A74BC5"/>
  </w:style>
  <w:style w:type="character" w:customStyle="1" w:styleId="WW8Num18z5">
    <w:name w:val="WW8Num18z5"/>
    <w:rsid w:val="00A74BC5"/>
  </w:style>
  <w:style w:type="character" w:customStyle="1" w:styleId="WW8Num18z6">
    <w:name w:val="WW8Num18z6"/>
    <w:rsid w:val="00A74BC5"/>
  </w:style>
  <w:style w:type="character" w:customStyle="1" w:styleId="WW8Num18z7">
    <w:name w:val="WW8Num18z7"/>
    <w:rsid w:val="00A74BC5"/>
  </w:style>
  <w:style w:type="character" w:customStyle="1" w:styleId="WW8Num18z8">
    <w:name w:val="WW8Num18z8"/>
    <w:rsid w:val="00A74BC5"/>
  </w:style>
  <w:style w:type="character" w:customStyle="1" w:styleId="WW8Num5z2">
    <w:name w:val="WW8Num5z2"/>
    <w:rsid w:val="00A74BC5"/>
  </w:style>
  <w:style w:type="character" w:customStyle="1" w:styleId="WW8Num8z4">
    <w:name w:val="WW8Num8z4"/>
    <w:rsid w:val="00A74BC5"/>
  </w:style>
  <w:style w:type="character" w:customStyle="1" w:styleId="WW8Num16z1">
    <w:name w:val="WW8Num16z1"/>
    <w:rsid w:val="00A74BC5"/>
  </w:style>
  <w:style w:type="character" w:customStyle="1" w:styleId="WW8Num19z0">
    <w:name w:val="WW8Num19z0"/>
    <w:rsid w:val="00A74BC5"/>
    <w:rPr>
      <w:b/>
      <w:bCs/>
      <w:sz w:val="22"/>
      <w:szCs w:val="22"/>
    </w:rPr>
  </w:style>
  <w:style w:type="character" w:customStyle="1" w:styleId="WW8Num19z1">
    <w:name w:val="WW8Num19z1"/>
    <w:rsid w:val="00A74BC5"/>
  </w:style>
  <w:style w:type="character" w:customStyle="1" w:styleId="WW8Num19z2">
    <w:name w:val="WW8Num19z2"/>
    <w:rsid w:val="00A74BC5"/>
  </w:style>
  <w:style w:type="character" w:customStyle="1" w:styleId="WW8Num19z3">
    <w:name w:val="WW8Num19z3"/>
    <w:rsid w:val="00A74BC5"/>
  </w:style>
  <w:style w:type="character" w:customStyle="1" w:styleId="WW8Num19z4">
    <w:name w:val="WW8Num19z4"/>
    <w:rsid w:val="00A74BC5"/>
  </w:style>
  <w:style w:type="character" w:customStyle="1" w:styleId="WW8Num19z5">
    <w:name w:val="WW8Num19z5"/>
    <w:rsid w:val="00A74BC5"/>
  </w:style>
  <w:style w:type="character" w:customStyle="1" w:styleId="WW8Num19z6">
    <w:name w:val="WW8Num19z6"/>
    <w:rsid w:val="00A74BC5"/>
  </w:style>
  <w:style w:type="character" w:customStyle="1" w:styleId="WW8Num19z7">
    <w:name w:val="WW8Num19z7"/>
    <w:rsid w:val="00A74BC5"/>
  </w:style>
  <w:style w:type="character" w:customStyle="1" w:styleId="WW8Num19z8">
    <w:name w:val="WW8Num19z8"/>
    <w:rsid w:val="00A74BC5"/>
  </w:style>
  <w:style w:type="character" w:customStyle="1" w:styleId="WW8Num20z0">
    <w:name w:val="WW8Num20z0"/>
    <w:rsid w:val="00A74BC5"/>
    <w:rPr>
      <w:bCs/>
      <w:sz w:val="22"/>
      <w:szCs w:val="22"/>
    </w:rPr>
  </w:style>
  <w:style w:type="character" w:customStyle="1" w:styleId="WW8Num20z1">
    <w:name w:val="WW8Num20z1"/>
    <w:rsid w:val="00A74BC5"/>
  </w:style>
  <w:style w:type="character" w:customStyle="1" w:styleId="WW8Num20z2">
    <w:name w:val="WW8Num20z2"/>
    <w:rsid w:val="00A74BC5"/>
  </w:style>
  <w:style w:type="character" w:customStyle="1" w:styleId="WW8Num20z3">
    <w:name w:val="WW8Num20z3"/>
    <w:rsid w:val="00A74BC5"/>
  </w:style>
  <w:style w:type="character" w:customStyle="1" w:styleId="WW8Num20z4">
    <w:name w:val="WW8Num20z4"/>
    <w:rsid w:val="00A74BC5"/>
  </w:style>
  <w:style w:type="character" w:customStyle="1" w:styleId="WW8Num20z5">
    <w:name w:val="WW8Num20z5"/>
    <w:rsid w:val="00A74BC5"/>
  </w:style>
  <w:style w:type="character" w:customStyle="1" w:styleId="WW8Num20z6">
    <w:name w:val="WW8Num20z6"/>
    <w:rsid w:val="00A74BC5"/>
  </w:style>
  <w:style w:type="character" w:customStyle="1" w:styleId="WW8Num20z7">
    <w:name w:val="WW8Num20z7"/>
    <w:rsid w:val="00A74BC5"/>
  </w:style>
  <w:style w:type="character" w:customStyle="1" w:styleId="WW8Num20z8">
    <w:name w:val="WW8Num20z8"/>
    <w:rsid w:val="00A74BC5"/>
  </w:style>
  <w:style w:type="character" w:customStyle="1" w:styleId="WW8Num21z0">
    <w:name w:val="WW8Num21z0"/>
    <w:rsid w:val="00A74BC5"/>
    <w:rPr>
      <w:sz w:val="22"/>
      <w:szCs w:val="22"/>
    </w:rPr>
  </w:style>
  <w:style w:type="character" w:customStyle="1" w:styleId="WW8Num21z1">
    <w:name w:val="WW8Num21z1"/>
    <w:rsid w:val="00A74BC5"/>
  </w:style>
  <w:style w:type="character" w:customStyle="1" w:styleId="WW8Num21z2">
    <w:name w:val="WW8Num21z2"/>
    <w:rsid w:val="00A74BC5"/>
  </w:style>
  <w:style w:type="character" w:customStyle="1" w:styleId="WW8Num21z3">
    <w:name w:val="WW8Num21z3"/>
    <w:rsid w:val="00A74BC5"/>
  </w:style>
  <w:style w:type="character" w:customStyle="1" w:styleId="WW8Num21z4">
    <w:name w:val="WW8Num21z4"/>
    <w:rsid w:val="00A74BC5"/>
  </w:style>
  <w:style w:type="character" w:customStyle="1" w:styleId="WW8Num21z5">
    <w:name w:val="WW8Num21z5"/>
    <w:rsid w:val="00A74BC5"/>
  </w:style>
  <w:style w:type="character" w:customStyle="1" w:styleId="WW8Num21z6">
    <w:name w:val="WW8Num21z6"/>
    <w:rsid w:val="00A74BC5"/>
  </w:style>
  <w:style w:type="character" w:customStyle="1" w:styleId="WW8Num21z7">
    <w:name w:val="WW8Num21z7"/>
    <w:rsid w:val="00A74BC5"/>
  </w:style>
  <w:style w:type="character" w:customStyle="1" w:styleId="WW8Num21z8">
    <w:name w:val="WW8Num21z8"/>
    <w:rsid w:val="00A74BC5"/>
  </w:style>
  <w:style w:type="character" w:customStyle="1" w:styleId="WW8Num22z0">
    <w:name w:val="WW8Num22z0"/>
    <w:rsid w:val="00A74BC5"/>
    <w:rPr>
      <w:sz w:val="22"/>
      <w:szCs w:val="22"/>
    </w:rPr>
  </w:style>
  <w:style w:type="character" w:customStyle="1" w:styleId="WW8Num22z1">
    <w:name w:val="WW8Num22z1"/>
    <w:rsid w:val="00A74BC5"/>
  </w:style>
  <w:style w:type="character" w:customStyle="1" w:styleId="WW8Num22z2">
    <w:name w:val="WW8Num22z2"/>
    <w:rsid w:val="00A74BC5"/>
  </w:style>
  <w:style w:type="character" w:customStyle="1" w:styleId="WW8Num22z3">
    <w:name w:val="WW8Num22z3"/>
    <w:rsid w:val="00A74BC5"/>
  </w:style>
  <w:style w:type="character" w:customStyle="1" w:styleId="WW8Num22z4">
    <w:name w:val="WW8Num22z4"/>
    <w:rsid w:val="00A74BC5"/>
  </w:style>
  <w:style w:type="character" w:customStyle="1" w:styleId="WW8Num22z5">
    <w:name w:val="WW8Num22z5"/>
    <w:rsid w:val="00A74BC5"/>
  </w:style>
  <w:style w:type="character" w:customStyle="1" w:styleId="WW8Num22z6">
    <w:name w:val="WW8Num22z6"/>
    <w:rsid w:val="00A74BC5"/>
  </w:style>
  <w:style w:type="character" w:customStyle="1" w:styleId="WW8Num22z7">
    <w:name w:val="WW8Num22z7"/>
    <w:rsid w:val="00A74BC5"/>
  </w:style>
  <w:style w:type="character" w:customStyle="1" w:styleId="WW8Num22z8">
    <w:name w:val="WW8Num22z8"/>
    <w:rsid w:val="00A74BC5"/>
  </w:style>
  <w:style w:type="character" w:customStyle="1" w:styleId="WW8Num23z0">
    <w:name w:val="WW8Num23z0"/>
    <w:rsid w:val="00A74BC5"/>
    <w:rPr>
      <w:sz w:val="22"/>
      <w:szCs w:val="22"/>
    </w:rPr>
  </w:style>
  <w:style w:type="character" w:customStyle="1" w:styleId="WW8Num23z1">
    <w:name w:val="WW8Num23z1"/>
    <w:rsid w:val="00A74BC5"/>
  </w:style>
  <w:style w:type="character" w:customStyle="1" w:styleId="WW8Num23z2">
    <w:name w:val="WW8Num23z2"/>
    <w:rsid w:val="00A74BC5"/>
  </w:style>
  <w:style w:type="character" w:customStyle="1" w:styleId="WW8Num23z3">
    <w:name w:val="WW8Num23z3"/>
    <w:rsid w:val="00A74BC5"/>
  </w:style>
  <w:style w:type="character" w:customStyle="1" w:styleId="WW8Num23z4">
    <w:name w:val="WW8Num23z4"/>
    <w:rsid w:val="00A74BC5"/>
  </w:style>
  <w:style w:type="character" w:customStyle="1" w:styleId="WW8Num23z5">
    <w:name w:val="WW8Num23z5"/>
    <w:rsid w:val="00A74BC5"/>
  </w:style>
  <w:style w:type="character" w:customStyle="1" w:styleId="WW8Num23z6">
    <w:name w:val="WW8Num23z6"/>
    <w:rsid w:val="00A74BC5"/>
  </w:style>
  <w:style w:type="character" w:customStyle="1" w:styleId="WW8Num23z7">
    <w:name w:val="WW8Num23z7"/>
    <w:rsid w:val="00A74BC5"/>
  </w:style>
  <w:style w:type="character" w:customStyle="1" w:styleId="WW8Num23z8">
    <w:name w:val="WW8Num23z8"/>
    <w:rsid w:val="00A74BC5"/>
  </w:style>
  <w:style w:type="character" w:customStyle="1" w:styleId="WW8Num24z0">
    <w:name w:val="WW8Num24z0"/>
    <w:rsid w:val="00A74BC5"/>
  </w:style>
  <w:style w:type="character" w:customStyle="1" w:styleId="WW8Num24z1">
    <w:name w:val="WW8Num24z1"/>
    <w:rsid w:val="00A74BC5"/>
  </w:style>
  <w:style w:type="character" w:customStyle="1" w:styleId="WW8Num24z2">
    <w:name w:val="WW8Num24z2"/>
    <w:rsid w:val="00A74BC5"/>
    <w:rPr>
      <w:rFonts w:ascii="Times New Roman" w:hAnsi="Times New Roman" w:cs="Times New Roman"/>
    </w:rPr>
  </w:style>
  <w:style w:type="character" w:customStyle="1" w:styleId="WW8Num24z3">
    <w:name w:val="WW8Num24z3"/>
    <w:rsid w:val="00A74BC5"/>
    <w:rPr>
      <w:sz w:val="22"/>
      <w:szCs w:val="22"/>
    </w:rPr>
  </w:style>
  <w:style w:type="character" w:customStyle="1" w:styleId="WW8Num24z4">
    <w:name w:val="WW8Num24z4"/>
    <w:rsid w:val="00A74BC5"/>
  </w:style>
  <w:style w:type="character" w:customStyle="1" w:styleId="WW8Num24z5">
    <w:name w:val="WW8Num24z5"/>
    <w:rsid w:val="00A74BC5"/>
  </w:style>
  <w:style w:type="character" w:customStyle="1" w:styleId="WW8Num24z6">
    <w:name w:val="WW8Num24z6"/>
    <w:rsid w:val="00A74BC5"/>
  </w:style>
  <w:style w:type="character" w:customStyle="1" w:styleId="WW8Num24z7">
    <w:name w:val="WW8Num24z7"/>
    <w:rsid w:val="00A74BC5"/>
  </w:style>
  <w:style w:type="character" w:customStyle="1" w:styleId="WW8Num24z8">
    <w:name w:val="WW8Num24z8"/>
    <w:rsid w:val="00A74BC5"/>
  </w:style>
  <w:style w:type="character" w:customStyle="1" w:styleId="WW8Num25z0">
    <w:name w:val="WW8Num25z0"/>
    <w:rsid w:val="00A74BC5"/>
    <w:rPr>
      <w:sz w:val="22"/>
      <w:szCs w:val="22"/>
    </w:rPr>
  </w:style>
  <w:style w:type="character" w:customStyle="1" w:styleId="WW8Num25z1">
    <w:name w:val="WW8Num25z1"/>
    <w:rsid w:val="00A74BC5"/>
  </w:style>
  <w:style w:type="character" w:customStyle="1" w:styleId="WW8Num25z2">
    <w:name w:val="WW8Num25z2"/>
    <w:rsid w:val="00A74BC5"/>
  </w:style>
  <w:style w:type="character" w:customStyle="1" w:styleId="WW8Num25z3">
    <w:name w:val="WW8Num25z3"/>
    <w:rsid w:val="00A74BC5"/>
    <w:rPr>
      <w:sz w:val="22"/>
    </w:rPr>
  </w:style>
  <w:style w:type="character" w:customStyle="1" w:styleId="WW8Num25z4">
    <w:name w:val="WW8Num25z4"/>
    <w:rsid w:val="00A74BC5"/>
  </w:style>
  <w:style w:type="character" w:customStyle="1" w:styleId="WW8Num25z5">
    <w:name w:val="WW8Num25z5"/>
    <w:rsid w:val="00A74BC5"/>
  </w:style>
  <w:style w:type="character" w:customStyle="1" w:styleId="WW8Num25z6">
    <w:name w:val="WW8Num25z6"/>
    <w:rsid w:val="00A74BC5"/>
  </w:style>
  <w:style w:type="character" w:customStyle="1" w:styleId="WW8Num25z7">
    <w:name w:val="WW8Num25z7"/>
    <w:rsid w:val="00A74BC5"/>
  </w:style>
  <w:style w:type="character" w:customStyle="1" w:styleId="WW8Num25z8">
    <w:name w:val="WW8Num25z8"/>
    <w:rsid w:val="00A74BC5"/>
  </w:style>
  <w:style w:type="character" w:customStyle="1" w:styleId="WW8Num26z0">
    <w:name w:val="WW8Num26z0"/>
    <w:rsid w:val="00A74BC5"/>
    <w:rPr>
      <w:sz w:val="22"/>
      <w:szCs w:val="22"/>
    </w:rPr>
  </w:style>
  <w:style w:type="character" w:customStyle="1" w:styleId="WW8Num26z1">
    <w:name w:val="WW8Num26z1"/>
    <w:rsid w:val="00A74BC5"/>
  </w:style>
  <w:style w:type="character" w:customStyle="1" w:styleId="WW8Num26z2">
    <w:name w:val="WW8Num26z2"/>
    <w:rsid w:val="00A74BC5"/>
  </w:style>
  <w:style w:type="character" w:customStyle="1" w:styleId="WW8Num26z3">
    <w:name w:val="WW8Num26z3"/>
    <w:rsid w:val="00A74BC5"/>
  </w:style>
  <w:style w:type="character" w:customStyle="1" w:styleId="WW8Num26z4">
    <w:name w:val="WW8Num26z4"/>
    <w:rsid w:val="00A74BC5"/>
  </w:style>
  <w:style w:type="character" w:customStyle="1" w:styleId="WW8Num26z5">
    <w:name w:val="WW8Num26z5"/>
    <w:rsid w:val="00A74BC5"/>
  </w:style>
  <w:style w:type="character" w:customStyle="1" w:styleId="WW8Num26z6">
    <w:name w:val="WW8Num26z6"/>
    <w:rsid w:val="00A74BC5"/>
  </w:style>
  <w:style w:type="character" w:customStyle="1" w:styleId="WW8Num26z7">
    <w:name w:val="WW8Num26z7"/>
    <w:rsid w:val="00A74BC5"/>
  </w:style>
  <w:style w:type="character" w:customStyle="1" w:styleId="WW8Num26z8">
    <w:name w:val="WW8Num26z8"/>
    <w:rsid w:val="00A74BC5"/>
  </w:style>
  <w:style w:type="character" w:customStyle="1" w:styleId="WW8Num27z0">
    <w:name w:val="WW8Num27z0"/>
    <w:rsid w:val="00A74BC5"/>
    <w:rPr>
      <w:b/>
      <w:bCs/>
      <w:sz w:val="22"/>
      <w:szCs w:val="22"/>
    </w:rPr>
  </w:style>
  <w:style w:type="character" w:customStyle="1" w:styleId="WW8Num27z1">
    <w:name w:val="WW8Num27z1"/>
    <w:rsid w:val="00A74BC5"/>
  </w:style>
  <w:style w:type="character" w:customStyle="1" w:styleId="WW8Num27z2">
    <w:name w:val="WW8Num27z2"/>
    <w:rsid w:val="00A74BC5"/>
  </w:style>
  <w:style w:type="character" w:customStyle="1" w:styleId="WW8Num27z3">
    <w:name w:val="WW8Num27z3"/>
    <w:rsid w:val="00A74BC5"/>
  </w:style>
  <w:style w:type="character" w:customStyle="1" w:styleId="WW8Num27z4">
    <w:name w:val="WW8Num27z4"/>
    <w:rsid w:val="00A74BC5"/>
  </w:style>
  <w:style w:type="character" w:customStyle="1" w:styleId="WW8Num27z5">
    <w:name w:val="WW8Num27z5"/>
    <w:rsid w:val="00A74BC5"/>
  </w:style>
  <w:style w:type="character" w:customStyle="1" w:styleId="WW8Num27z6">
    <w:name w:val="WW8Num27z6"/>
    <w:rsid w:val="00A74BC5"/>
  </w:style>
  <w:style w:type="character" w:customStyle="1" w:styleId="WW8Num27z7">
    <w:name w:val="WW8Num27z7"/>
    <w:rsid w:val="00A74BC5"/>
  </w:style>
  <w:style w:type="character" w:customStyle="1" w:styleId="WW8Num27z8">
    <w:name w:val="WW8Num27z8"/>
    <w:rsid w:val="00A74BC5"/>
  </w:style>
  <w:style w:type="character" w:customStyle="1" w:styleId="WW8Num28z0">
    <w:name w:val="WW8Num28z0"/>
    <w:rsid w:val="00A74BC5"/>
    <w:rPr>
      <w:b w:val="0"/>
      <w:i w:val="0"/>
      <w:sz w:val="22"/>
    </w:rPr>
  </w:style>
  <w:style w:type="character" w:customStyle="1" w:styleId="WW8Num28z1">
    <w:name w:val="WW8Num28z1"/>
    <w:rsid w:val="00A74BC5"/>
  </w:style>
  <w:style w:type="character" w:customStyle="1" w:styleId="WW8Num28z2">
    <w:name w:val="WW8Num28z2"/>
    <w:rsid w:val="00A74BC5"/>
  </w:style>
  <w:style w:type="character" w:customStyle="1" w:styleId="WW8Num28z3">
    <w:name w:val="WW8Num28z3"/>
    <w:rsid w:val="00A74BC5"/>
  </w:style>
  <w:style w:type="character" w:customStyle="1" w:styleId="WW8Num28z4">
    <w:name w:val="WW8Num28z4"/>
    <w:rsid w:val="00A74BC5"/>
  </w:style>
  <w:style w:type="character" w:customStyle="1" w:styleId="WW8Num28z5">
    <w:name w:val="WW8Num28z5"/>
    <w:rsid w:val="00A74BC5"/>
  </w:style>
  <w:style w:type="character" w:customStyle="1" w:styleId="WW8Num28z6">
    <w:name w:val="WW8Num28z6"/>
    <w:rsid w:val="00A74BC5"/>
  </w:style>
  <w:style w:type="character" w:customStyle="1" w:styleId="WW8Num28z7">
    <w:name w:val="WW8Num28z7"/>
    <w:rsid w:val="00A74BC5"/>
  </w:style>
  <w:style w:type="character" w:customStyle="1" w:styleId="WW8Num28z8">
    <w:name w:val="WW8Num28z8"/>
    <w:rsid w:val="00A74BC5"/>
  </w:style>
  <w:style w:type="character" w:customStyle="1" w:styleId="WW8Num29z0">
    <w:name w:val="WW8Num29z0"/>
    <w:rsid w:val="00A74BC5"/>
    <w:rPr>
      <w:sz w:val="22"/>
      <w:szCs w:val="22"/>
    </w:rPr>
  </w:style>
  <w:style w:type="character" w:customStyle="1" w:styleId="WW8Num29z1">
    <w:name w:val="WW8Num29z1"/>
    <w:rsid w:val="00A74BC5"/>
  </w:style>
  <w:style w:type="character" w:customStyle="1" w:styleId="WW8Num29z2">
    <w:name w:val="WW8Num29z2"/>
    <w:rsid w:val="00A74BC5"/>
  </w:style>
  <w:style w:type="character" w:customStyle="1" w:styleId="WW8Num29z3">
    <w:name w:val="WW8Num29z3"/>
    <w:rsid w:val="00A74BC5"/>
  </w:style>
  <w:style w:type="character" w:customStyle="1" w:styleId="WW8Num29z4">
    <w:name w:val="WW8Num29z4"/>
    <w:rsid w:val="00A74BC5"/>
  </w:style>
  <w:style w:type="character" w:customStyle="1" w:styleId="WW8Num29z5">
    <w:name w:val="WW8Num29z5"/>
    <w:rsid w:val="00A74BC5"/>
  </w:style>
  <w:style w:type="character" w:customStyle="1" w:styleId="WW8Num29z6">
    <w:name w:val="WW8Num29z6"/>
    <w:rsid w:val="00A74BC5"/>
  </w:style>
  <w:style w:type="character" w:customStyle="1" w:styleId="WW8Num29z7">
    <w:name w:val="WW8Num29z7"/>
    <w:rsid w:val="00A74BC5"/>
  </w:style>
  <w:style w:type="character" w:customStyle="1" w:styleId="WW8Num29z8">
    <w:name w:val="WW8Num29z8"/>
    <w:rsid w:val="00A74BC5"/>
  </w:style>
  <w:style w:type="character" w:customStyle="1" w:styleId="WW8Num30z0">
    <w:name w:val="WW8Num30z0"/>
    <w:rsid w:val="00A74BC5"/>
    <w:rPr>
      <w:sz w:val="22"/>
    </w:rPr>
  </w:style>
  <w:style w:type="character" w:customStyle="1" w:styleId="WW8Num30z2">
    <w:name w:val="WW8Num30z2"/>
    <w:rsid w:val="00A74BC5"/>
  </w:style>
  <w:style w:type="character" w:customStyle="1" w:styleId="WW8Num30z3">
    <w:name w:val="WW8Num30z3"/>
    <w:rsid w:val="00A74BC5"/>
  </w:style>
  <w:style w:type="character" w:customStyle="1" w:styleId="WW8Num30z4">
    <w:name w:val="WW8Num30z4"/>
    <w:rsid w:val="00A74BC5"/>
  </w:style>
  <w:style w:type="character" w:customStyle="1" w:styleId="WW8Num30z5">
    <w:name w:val="WW8Num30z5"/>
    <w:rsid w:val="00A74BC5"/>
  </w:style>
  <w:style w:type="character" w:customStyle="1" w:styleId="WW8Num30z6">
    <w:name w:val="WW8Num30z6"/>
    <w:rsid w:val="00A74BC5"/>
  </w:style>
  <w:style w:type="character" w:customStyle="1" w:styleId="WW8Num30z7">
    <w:name w:val="WW8Num30z7"/>
    <w:rsid w:val="00A74BC5"/>
  </w:style>
  <w:style w:type="character" w:customStyle="1" w:styleId="WW8Num30z8">
    <w:name w:val="WW8Num30z8"/>
    <w:rsid w:val="00A74BC5"/>
  </w:style>
  <w:style w:type="character" w:customStyle="1" w:styleId="WW8Num31z0">
    <w:name w:val="WW8Num31z0"/>
    <w:rsid w:val="00A74BC5"/>
  </w:style>
  <w:style w:type="character" w:customStyle="1" w:styleId="WW8Num31z1">
    <w:name w:val="WW8Num31z1"/>
    <w:rsid w:val="00A74BC5"/>
  </w:style>
  <w:style w:type="character" w:customStyle="1" w:styleId="WW8Num31z2">
    <w:name w:val="WW8Num31z2"/>
    <w:rsid w:val="00A74BC5"/>
  </w:style>
  <w:style w:type="character" w:customStyle="1" w:styleId="WW8Num31z3">
    <w:name w:val="WW8Num31z3"/>
    <w:rsid w:val="00A74BC5"/>
  </w:style>
  <w:style w:type="character" w:customStyle="1" w:styleId="WW8Num31z4">
    <w:name w:val="WW8Num31z4"/>
    <w:rsid w:val="00A74BC5"/>
  </w:style>
  <w:style w:type="character" w:customStyle="1" w:styleId="WW8Num31z5">
    <w:name w:val="WW8Num31z5"/>
    <w:rsid w:val="00A74BC5"/>
  </w:style>
  <w:style w:type="character" w:customStyle="1" w:styleId="WW8Num31z6">
    <w:name w:val="WW8Num31z6"/>
    <w:rsid w:val="00A74BC5"/>
  </w:style>
  <w:style w:type="character" w:customStyle="1" w:styleId="WW8Num31z7">
    <w:name w:val="WW8Num31z7"/>
    <w:rsid w:val="00A74BC5"/>
  </w:style>
  <w:style w:type="character" w:customStyle="1" w:styleId="WW8Num31z8">
    <w:name w:val="WW8Num31z8"/>
    <w:rsid w:val="00A74BC5"/>
  </w:style>
  <w:style w:type="character" w:customStyle="1" w:styleId="WW8Num30z1">
    <w:name w:val="WW8Num30z1"/>
    <w:rsid w:val="00A74BC5"/>
  </w:style>
  <w:style w:type="character" w:customStyle="1" w:styleId="WW8Num32z0">
    <w:name w:val="WW8Num32z0"/>
    <w:rsid w:val="00A74BC5"/>
  </w:style>
  <w:style w:type="character" w:customStyle="1" w:styleId="WW8Num32z1">
    <w:name w:val="WW8Num32z1"/>
    <w:rsid w:val="00A74BC5"/>
  </w:style>
  <w:style w:type="character" w:customStyle="1" w:styleId="WW8Num32z2">
    <w:name w:val="WW8Num32z2"/>
    <w:rsid w:val="00A74BC5"/>
    <w:rPr>
      <w:rFonts w:ascii="Times New Roman" w:hAnsi="Times New Roman" w:cs="Times New Roman"/>
    </w:rPr>
  </w:style>
  <w:style w:type="character" w:customStyle="1" w:styleId="WW8Num32z3">
    <w:name w:val="WW8Num32z3"/>
    <w:rsid w:val="00A74BC5"/>
    <w:rPr>
      <w:sz w:val="22"/>
      <w:szCs w:val="22"/>
    </w:rPr>
  </w:style>
  <w:style w:type="character" w:customStyle="1" w:styleId="WW8Num32z4">
    <w:name w:val="WW8Num32z4"/>
    <w:rsid w:val="00A74BC5"/>
  </w:style>
  <w:style w:type="character" w:customStyle="1" w:styleId="WW8Num32z5">
    <w:name w:val="WW8Num32z5"/>
    <w:rsid w:val="00A74BC5"/>
  </w:style>
  <w:style w:type="character" w:customStyle="1" w:styleId="WW8Num32z6">
    <w:name w:val="WW8Num32z6"/>
    <w:rsid w:val="00A74BC5"/>
  </w:style>
  <w:style w:type="character" w:customStyle="1" w:styleId="WW8Num32z7">
    <w:name w:val="WW8Num32z7"/>
    <w:rsid w:val="00A74BC5"/>
  </w:style>
  <w:style w:type="character" w:customStyle="1" w:styleId="WW8Num32z8">
    <w:name w:val="WW8Num32z8"/>
    <w:rsid w:val="00A74BC5"/>
  </w:style>
  <w:style w:type="character" w:customStyle="1" w:styleId="WW8Num33z0">
    <w:name w:val="WW8Num33z0"/>
    <w:rsid w:val="00A74BC5"/>
    <w:rPr>
      <w:sz w:val="22"/>
      <w:szCs w:val="22"/>
    </w:rPr>
  </w:style>
  <w:style w:type="character" w:customStyle="1" w:styleId="WW8Num33z1">
    <w:name w:val="WW8Num33z1"/>
    <w:rsid w:val="00A74BC5"/>
  </w:style>
  <w:style w:type="character" w:customStyle="1" w:styleId="WW8Num33z2">
    <w:name w:val="WW8Num33z2"/>
    <w:rsid w:val="00A74BC5"/>
  </w:style>
  <w:style w:type="character" w:customStyle="1" w:styleId="WW8Num33z3">
    <w:name w:val="WW8Num33z3"/>
    <w:rsid w:val="00A74BC5"/>
    <w:rPr>
      <w:sz w:val="22"/>
    </w:rPr>
  </w:style>
  <w:style w:type="character" w:customStyle="1" w:styleId="WW8Num33z4">
    <w:name w:val="WW8Num33z4"/>
    <w:rsid w:val="00A74BC5"/>
  </w:style>
  <w:style w:type="character" w:customStyle="1" w:styleId="WW8Num33z5">
    <w:name w:val="WW8Num33z5"/>
    <w:rsid w:val="00A74BC5"/>
  </w:style>
  <w:style w:type="character" w:customStyle="1" w:styleId="WW8Num33z6">
    <w:name w:val="WW8Num33z6"/>
    <w:rsid w:val="00A74BC5"/>
  </w:style>
  <w:style w:type="character" w:customStyle="1" w:styleId="WW8Num33z7">
    <w:name w:val="WW8Num33z7"/>
    <w:rsid w:val="00A74BC5"/>
  </w:style>
  <w:style w:type="character" w:customStyle="1" w:styleId="WW8Num33z8">
    <w:name w:val="WW8Num33z8"/>
    <w:rsid w:val="00A74BC5"/>
  </w:style>
  <w:style w:type="character" w:customStyle="1" w:styleId="WW8Num34z0">
    <w:name w:val="WW8Num34z0"/>
    <w:rsid w:val="00A74BC5"/>
    <w:rPr>
      <w:sz w:val="22"/>
      <w:szCs w:val="22"/>
    </w:rPr>
  </w:style>
  <w:style w:type="character" w:customStyle="1" w:styleId="WW8Num34z1">
    <w:name w:val="WW8Num34z1"/>
    <w:rsid w:val="00A74BC5"/>
  </w:style>
  <w:style w:type="character" w:customStyle="1" w:styleId="WW8Num34z2">
    <w:name w:val="WW8Num34z2"/>
    <w:rsid w:val="00A74BC5"/>
  </w:style>
  <w:style w:type="character" w:customStyle="1" w:styleId="WW8Num34z3">
    <w:name w:val="WW8Num34z3"/>
    <w:rsid w:val="00A74BC5"/>
  </w:style>
  <w:style w:type="character" w:customStyle="1" w:styleId="WW8Num34z4">
    <w:name w:val="WW8Num34z4"/>
    <w:rsid w:val="00A74BC5"/>
  </w:style>
  <w:style w:type="character" w:customStyle="1" w:styleId="WW8Num34z5">
    <w:name w:val="WW8Num34z5"/>
    <w:rsid w:val="00A74BC5"/>
  </w:style>
  <w:style w:type="character" w:customStyle="1" w:styleId="WW8Num34z6">
    <w:name w:val="WW8Num34z6"/>
    <w:rsid w:val="00A74BC5"/>
  </w:style>
  <w:style w:type="character" w:customStyle="1" w:styleId="WW8Num34z7">
    <w:name w:val="WW8Num34z7"/>
    <w:rsid w:val="00A74BC5"/>
  </w:style>
  <w:style w:type="character" w:customStyle="1" w:styleId="WW8Num34z8">
    <w:name w:val="WW8Num34z8"/>
    <w:rsid w:val="00A74BC5"/>
  </w:style>
  <w:style w:type="character" w:customStyle="1" w:styleId="WW8Num35z0">
    <w:name w:val="WW8Num35z0"/>
    <w:rsid w:val="00A74BC5"/>
    <w:rPr>
      <w:b/>
      <w:bCs/>
      <w:sz w:val="22"/>
      <w:szCs w:val="22"/>
    </w:rPr>
  </w:style>
  <w:style w:type="character" w:customStyle="1" w:styleId="WW8Num35z1">
    <w:name w:val="WW8Num35z1"/>
    <w:rsid w:val="00A74BC5"/>
  </w:style>
  <w:style w:type="character" w:customStyle="1" w:styleId="WW8Num35z2">
    <w:name w:val="WW8Num35z2"/>
    <w:rsid w:val="00A74BC5"/>
  </w:style>
  <w:style w:type="character" w:customStyle="1" w:styleId="WW8Num35z3">
    <w:name w:val="WW8Num35z3"/>
    <w:rsid w:val="00A74BC5"/>
  </w:style>
  <w:style w:type="character" w:customStyle="1" w:styleId="WW8Num35z4">
    <w:name w:val="WW8Num35z4"/>
    <w:rsid w:val="00A74BC5"/>
  </w:style>
  <w:style w:type="character" w:customStyle="1" w:styleId="WW8Num35z5">
    <w:name w:val="WW8Num35z5"/>
    <w:rsid w:val="00A74BC5"/>
  </w:style>
  <w:style w:type="character" w:customStyle="1" w:styleId="WW8Num35z6">
    <w:name w:val="WW8Num35z6"/>
    <w:rsid w:val="00A74BC5"/>
  </w:style>
  <w:style w:type="character" w:customStyle="1" w:styleId="WW8Num35z7">
    <w:name w:val="WW8Num35z7"/>
    <w:rsid w:val="00A74BC5"/>
  </w:style>
  <w:style w:type="character" w:customStyle="1" w:styleId="WW8Num35z8">
    <w:name w:val="WW8Num35z8"/>
    <w:rsid w:val="00A74BC5"/>
  </w:style>
  <w:style w:type="character" w:customStyle="1" w:styleId="WW8Num36z0">
    <w:name w:val="WW8Num36z0"/>
    <w:rsid w:val="00A74BC5"/>
    <w:rPr>
      <w:sz w:val="22"/>
      <w:szCs w:val="22"/>
    </w:rPr>
  </w:style>
  <w:style w:type="character" w:customStyle="1" w:styleId="WW8Num36z1">
    <w:name w:val="WW8Num36z1"/>
    <w:rsid w:val="00A74BC5"/>
  </w:style>
  <w:style w:type="character" w:customStyle="1" w:styleId="WW8Num36z2">
    <w:name w:val="WW8Num36z2"/>
    <w:rsid w:val="00A74BC5"/>
  </w:style>
  <w:style w:type="character" w:customStyle="1" w:styleId="WW8Num36z3">
    <w:name w:val="WW8Num36z3"/>
    <w:rsid w:val="00A74BC5"/>
  </w:style>
  <w:style w:type="character" w:customStyle="1" w:styleId="WW8Num36z4">
    <w:name w:val="WW8Num36z4"/>
    <w:rsid w:val="00A74BC5"/>
  </w:style>
  <w:style w:type="character" w:customStyle="1" w:styleId="WW8Num36z5">
    <w:name w:val="WW8Num36z5"/>
    <w:rsid w:val="00A74BC5"/>
  </w:style>
  <w:style w:type="character" w:customStyle="1" w:styleId="WW8Num36z6">
    <w:name w:val="WW8Num36z6"/>
    <w:rsid w:val="00A74BC5"/>
  </w:style>
  <w:style w:type="character" w:customStyle="1" w:styleId="WW8Num36z7">
    <w:name w:val="WW8Num36z7"/>
    <w:rsid w:val="00A74BC5"/>
  </w:style>
  <w:style w:type="character" w:customStyle="1" w:styleId="WW8Num36z8">
    <w:name w:val="WW8Num36z8"/>
    <w:rsid w:val="00A74BC5"/>
  </w:style>
  <w:style w:type="character" w:customStyle="1" w:styleId="WW8Num37z0">
    <w:name w:val="WW8Num37z0"/>
    <w:rsid w:val="00A74BC5"/>
  </w:style>
  <w:style w:type="character" w:customStyle="1" w:styleId="WW8Num37z1">
    <w:name w:val="WW8Num37z1"/>
    <w:rsid w:val="00A74BC5"/>
    <w:rPr>
      <w:sz w:val="22"/>
      <w:szCs w:val="22"/>
    </w:rPr>
  </w:style>
  <w:style w:type="character" w:customStyle="1" w:styleId="WW8Num37z2">
    <w:name w:val="WW8Num37z2"/>
    <w:rsid w:val="00A74BC5"/>
  </w:style>
  <w:style w:type="character" w:customStyle="1" w:styleId="WW8Num37z3">
    <w:name w:val="WW8Num37z3"/>
    <w:rsid w:val="00A74BC5"/>
  </w:style>
  <w:style w:type="character" w:customStyle="1" w:styleId="WW8Num37z4">
    <w:name w:val="WW8Num37z4"/>
    <w:rsid w:val="00A74BC5"/>
  </w:style>
  <w:style w:type="character" w:customStyle="1" w:styleId="WW8Num37z5">
    <w:name w:val="WW8Num37z5"/>
    <w:rsid w:val="00A74BC5"/>
  </w:style>
  <w:style w:type="character" w:customStyle="1" w:styleId="WW8Num37z6">
    <w:name w:val="WW8Num37z6"/>
    <w:rsid w:val="00A74BC5"/>
  </w:style>
  <w:style w:type="character" w:customStyle="1" w:styleId="WW8Num37z7">
    <w:name w:val="WW8Num37z7"/>
    <w:rsid w:val="00A74BC5"/>
  </w:style>
  <w:style w:type="character" w:customStyle="1" w:styleId="WW8Num37z8">
    <w:name w:val="WW8Num37z8"/>
    <w:rsid w:val="00A74BC5"/>
  </w:style>
  <w:style w:type="character" w:customStyle="1" w:styleId="WW8Num38z0">
    <w:name w:val="WW8Num38z0"/>
    <w:rsid w:val="00A74BC5"/>
    <w:rPr>
      <w:sz w:val="22"/>
    </w:rPr>
  </w:style>
  <w:style w:type="character" w:customStyle="1" w:styleId="WW8Num38z1">
    <w:name w:val="WW8Num38z1"/>
    <w:rsid w:val="00A74BC5"/>
  </w:style>
  <w:style w:type="character" w:customStyle="1" w:styleId="WW8Num38z2">
    <w:name w:val="WW8Num38z2"/>
    <w:rsid w:val="00A74BC5"/>
  </w:style>
  <w:style w:type="character" w:customStyle="1" w:styleId="WW8Num38z3">
    <w:name w:val="WW8Num38z3"/>
    <w:rsid w:val="00A74BC5"/>
  </w:style>
  <w:style w:type="character" w:customStyle="1" w:styleId="WW8Num38z4">
    <w:name w:val="WW8Num38z4"/>
    <w:rsid w:val="00A74BC5"/>
  </w:style>
  <w:style w:type="character" w:customStyle="1" w:styleId="WW8Num38z5">
    <w:name w:val="WW8Num38z5"/>
    <w:rsid w:val="00A74BC5"/>
  </w:style>
  <w:style w:type="character" w:customStyle="1" w:styleId="WW8Num38z6">
    <w:name w:val="WW8Num38z6"/>
    <w:rsid w:val="00A74BC5"/>
  </w:style>
  <w:style w:type="character" w:customStyle="1" w:styleId="WW8Num38z7">
    <w:name w:val="WW8Num38z7"/>
    <w:rsid w:val="00A74BC5"/>
  </w:style>
  <w:style w:type="character" w:customStyle="1" w:styleId="WW8Num38z8">
    <w:name w:val="WW8Num38z8"/>
    <w:rsid w:val="00A74BC5"/>
  </w:style>
  <w:style w:type="character" w:customStyle="1" w:styleId="WW8Num39z0">
    <w:name w:val="WW8Num39z0"/>
    <w:rsid w:val="00A74BC5"/>
    <w:rPr>
      <w:b w:val="0"/>
      <w:i w:val="0"/>
      <w:sz w:val="22"/>
    </w:rPr>
  </w:style>
  <w:style w:type="character" w:customStyle="1" w:styleId="WW8Num39z1">
    <w:name w:val="WW8Num39z1"/>
    <w:rsid w:val="00A74BC5"/>
  </w:style>
  <w:style w:type="character" w:customStyle="1" w:styleId="WW8Num39z2">
    <w:name w:val="WW8Num39z2"/>
    <w:rsid w:val="00A74BC5"/>
  </w:style>
  <w:style w:type="character" w:customStyle="1" w:styleId="WW8Num39z3">
    <w:name w:val="WW8Num39z3"/>
    <w:rsid w:val="00A74BC5"/>
  </w:style>
  <w:style w:type="character" w:customStyle="1" w:styleId="WW8Num39z4">
    <w:name w:val="WW8Num39z4"/>
    <w:rsid w:val="00A74BC5"/>
  </w:style>
  <w:style w:type="character" w:customStyle="1" w:styleId="WW8Num39z5">
    <w:name w:val="WW8Num39z5"/>
    <w:rsid w:val="00A74BC5"/>
  </w:style>
  <w:style w:type="character" w:customStyle="1" w:styleId="WW8Num39z6">
    <w:name w:val="WW8Num39z6"/>
    <w:rsid w:val="00A74BC5"/>
  </w:style>
  <w:style w:type="character" w:customStyle="1" w:styleId="WW8Num39z7">
    <w:name w:val="WW8Num39z7"/>
    <w:rsid w:val="00A74BC5"/>
  </w:style>
  <w:style w:type="character" w:customStyle="1" w:styleId="WW8Num39z8">
    <w:name w:val="WW8Num39z8"/>
    <w:rsid w:val="00A74BC5"/>
  </w:style>
  <w:style w:type="character" w:customStyle="1" w:styleId="WW8Num40z0">
    <w:name w:val="WW8Num40z0"/>
    <w:rsid w:val="00A74BC5"/>
    <w:rPr>
      <w:sz w:val="22"/>
      <w:szCs w:val="22"/>
    </w:rPr>
  </w:style>
  <w:style w:type="character" w:customStyle="1" w:styleId="WW8Num40z1">
    <w:name w:val="WW8Num40z1"/>
    <w:rsid w:val="00A74BC5"/>
  </w:style>
  <w:style w:type="character" w:customStyle="1" w:styleId="WW8Num40z2">
    <w:name w:val="WW8Num40z2"/>
    <w:rsid w:val="00A74BC5"/>
  </w:style>
  <w:style w:type="character" w:customStyle="1" w:styleId="WW8Num40z3">
    <w:name w:val="WW8Num40z3"/>
    <w:rsid w:val="00A74BC5"/>
  </w:style>
  <w:style w:type="character" w:customStyle="1" w:styleId="WW8Num40z4">
    <w:name w:val="WW8Num40z4"/>
    <w:rsid w:val="00A74BC5"/>
  </w:style>
  <w:style w:type="character" w:customStyle="1" w:styleId="WW8Num40z5">
    <w:name w:val="WW8Num40z5"/>
    <w:rsid w:val="00A74BC5"/>
  </w:style>
  <w:style w:type="character" w:customStyle="1" w:styleId="WW8Num40z6">
    <w:name w:val="WW8Num40z6"/>
    <w:rsid w:val="00A74BC5"/>
  </w:style>
  <w:style w:type="character" w:customStyle="1" w:styleId="WW8Num40z7">
    <w:name w:val="WW8Num40z7"/>
    <w:rsid w:val="00A74BC5"/>
  </w:style>
  <w:style w:type="character" w:customStyle="1" w:styleId="WW8Num40z8">
    <w:name w:val="WW8Num40z8"/>
    <w:rsid w:val="00A74BC5"/>
  </w:style>
  <w:style w:type="character" w:customStyle="1" w:styleId="WW8Num41z0">
    <w:name w:val="WW8Num41z0"/>
    <w:rsid w:val="00A74BC5"/>
    <w:rPr>
      <w:rFonts w:ascii="TimesNewRomanPSMT" w:hAnsi="TimesNewRomanPSMT" w:cs="TimesNewRomanPSMT"/>
      <w:bCs/>
      <w:sz w:val="22"/>
      <w:szCs w:val="22"/>
    </w:rPr>
  </w:style>
  <w:style w:type="character" w:customStyle="1" w:styleId="WW8Num41z1">
    <w:name w:val="WW8Num41z1"/>
    <w:rsid w:val="00A74BC5"/>
  </w:style>
  <w:style w:type="character" w:customStyle="1" w:styleId="WW8Num41z2">
    <w:name w:val="WW8Num41z2"/>
    <w:rsid w:val="00A74BC5"/>
  </w:style>
  <w:style w:type="character" w:customStyle="1" w:styleId="WW8Num41z3">
    <w:name w:val="WW8Num41z3"/>
    <w:rsid w:val="00A74BC5"/>
  </w:style>
  <w:style w:type="character" w:customStyle="1" w:styleId="WW8Num41z4">
    <w:name w:val="WW8Num41z4"/>
    <w:rsid w:val="00A74BC5"/>
  </w:style>
  <w:style w:type="character" w:customStyle="1" w:styleId="WW8Num41z5">
    <w:name w:val="WW8Num41z5"/>
    <w:rsid w:val="00A74BC5"/>
  </w:style>
  <w:style w:type="character" w:customStyle="1" w:styleId="WW8Num41z6">
    <w:name w:val="WW8Num41z6"/>
    <w:rsid w:val="00A74BC5"/>
  </w:style>
  <w:style w:type="character" w:customStyle="1" w:styleId="WW8Num41z7">
    <w:name w:val="WW8Num41z7"/>
    <w:rsid w:val="00A74BC5"/>
  </w:style>
  <w:style w:type="character" w:customStyle="1" w:styleId="WW8Num41z8">
    <w:name w:val="WW8Num41z8"/>
    <w:rsid w:val="00A74BC5"/>
  </w:style>
  <w:style w:type="character" w:customStyle="1" w:styleId="WW8Num42z0">
    <w:name w:val="WW8Num42z0"/>
    <w:rsid w:val="00A74BC5"/>
    <w:rPr>
      <w:sz w:val="22"/>
    </w:rPr>
  </w:style>
  <w:style w:type="character" w:customStyle="1" w:styleId="WW8Num42z2">
    <w:name w:val="WW8Num42z2"/>
    <w:rsid w:val="00A74BC5"/>
  </w:style>
  <w:style w:type="character" w:customStyle="1" w:styleId="WW8Num42z3">
    <w:name w:val="WW8Num42z3"/>
    <w:rsid w:val="00A74BC5"/>
  </w:style>
  <w:style w:type="character" w:customStyle="1" w:styleId="WW8Num42z4">
    <w:name w:val="WW8Num42z4"/>
    <w:rsid w:val="00A74BC5"/>
  </w:style>
  <w:style w:type="character" w:customStyle="1" w:styleId="WW8Num42z5">
    <w:name w:val="WW8Num42z5"/>
    <w:rsid w:val="00A74BC5"/>
  </w:style>
  <w:style w:type="character" w:customStyle="1" w:styleId="WW8Num42z6">
    <w:name w:val="WW8Num42z6"/>
    <w:rsid w:val="00A74BC5"/>
  </w:style>
  <w:style w:type="character" w:customStyle="1" w:styleId="WW8Num42z7">
    <w:name w:val="WW8Num42z7"/>
    <w:rsid w:val="00A74BC5"/>
  </w:style>
  <w:style w:type="character" w:customStyle="1" w:styleId="WW8Num42z8">
    <w:name w:val="WW8Num42z8"/>
    <w:rsid w:val="00A74BC5"/>
  </w:style>
  <w:style w:type="character" w:customStyle="1" w:styleId="WW8Num43z0">
    <w:name w:val="WW8Num43z0"/>
    <w:rsid w:val="00A74BC5"/>
  </w:style>
  <w:style w:type="character" w:customStyle="1" w:styleId="WW8Num43z1">
    <w:name w:val="WW8Num43z1"/>
    <w:rsid w:val="00A74BC5"/>
  </w:style>
  <w:style w:type="character" w:customStyle="1" w:styleId="WW8Num43z2">
    <w:name w:val="WW8Num43z2"/>
    <w:rsid w:val="00A74BC5"/>
  </w:style>
  <w:style w:type="character" w:customStyle="1" w:styleId="WW8Num43z3">
    <w:name w:val="WW8Num43z3"/>
    <w:rsid w:val="00A74BC5"/>
  </w:style>
  <w:style w:type="character" w:customStyle="1" w:styleId="WW8Num43z4">
    <w:name w:val="WW8Num43z4"/>
    <w:rsid w:val="00A74BC5"/>
  </w:style>
  <w:style w:type="character" w:customStyle="1" w:styleId="WW8Num43z5">
    <w:name w:val="WW8Num43z5"/>
    <w:rsid w:val="00A74BC5"/>
  </w:style>
  <w:style w:type="character" w:customStyle="1" w:styleId="WW8Num43z6">
    <w:name w:val="WW8Num43z6"/>
    <w:rsid w:val="00A74BC5"/>
  </w:style>
  <w:style w:type="character" w:customStyle="1" w:styleId="WW8Num43z7">
    <w:name w:val="WW8Num43z7"/>
    <w:rsid w:val="00A74BC5"/>
  </w:style>
  <w:style w:type="character" w:customStyle="1" w:styleId="WW8Num43z8">
    <w:name w:val="WW8Num43z8"/>
    <w:rsid w:val="00A74BC5"/>
  </w:style>
  <w:style w:type="character" w:customStyle="1" w:styleId="WW8Num42z1">
    <w:name w:val="WW8Num42z1"/>
    <w:rsid w:val="00A74BC5"/>
  </w:style>
  <w:style w:type="character" w:customStyle="1" w:styleId="WW8Num44z0">
    <w:name w:val="WW8Num44z0"/>
    <w:rsid w:val="00A74BC5"/>
  </w:style>
  <w:style w:type="character" w:customStyle="1" w:styleId="WW8Num44z1">
    <w:name w:val="WW8Num44z1"/>
    <w:rsid w:val="00A74BC5"/>
  </w:style>
  <w:style w:type="character" w:customStyle="1" w:styleId="WW8Num44z2">
    <w:name w:val="WW8Num44z2"/>
    <w:rsid w:val="00A74BC5"/>
  </w:style>
  <w:style w:type="character" w:customStyle="1" w:styleId="WW8Num44z3">
    <w:name w:val="WW8Num44z3"/>
    <w:rsid w:val="00A74BC5"/>
  </w:style>
  <w:style w:type="character" w:customStyle="1" w:styleId="WW8Num44z4">
    <w:name w:val="WW8Num44z4"/>
    <w:rsid w:val="00A74BC5"/>
  </w:style>
  <w:style w:type="character" w:customStyle="1" w:styleId="WW8Num44z5">
    <w:name w:val="WW8Num44z5"/>
    <w:rsid w:val="00A74BC5"/>
  </w:style>
  <w:style w:type="character" w:customStyle="1" w:styleId="WW8Num44z6">
    <w:name w:val="WW8Num44z6"/>
    <w:rsid w:val="00A74BC5"/>
  </w:style>
  <w:style w:type="character" w:customStyle="1" w:styleId="WW8Num44z7">
    <w:name w:val="WW8Num44z7"/>
    <w:rsid w:val="00A74BC5"/>
  </w:style>
  <w:style w:type="character" w:customStyle="1" w:styleId="WW8Num44z8">
    <w:name w:val="WW8Num44z8"/>
    <w:rsid w:val="00A74BC5"/>
  </w:style>
  <w:style w:type="character" w:customStyle="1" w:styleId="Absatz-Standardschriftart">
    <w:name w:val="Absatz-Standardschriftart"/>
    <w:rsid w:val="00A74BC5"/>
  </w:style>
  <w:style w:type="character" w:customStyle="1" w:styleId="Domylnaczcionkaakapitu1">
    <w:name w:val="Domyślna czcionka akapitu1"/>
    <w:rsid w:val="00A74BC5"/>
  </w:style>
  <w:style w:type="character" w:customStyle="1" w:styleId="Numerstrony1">
    <w:name w:val="Numer strony1"/>
    <w:basedOn w:val="Domylnaczcionkaakapitu1"/>
    <w:rsid w:val="00A74BC5"/>
  </w:style>
  <w:style w:type="character" w:customStyle="1" w:styleId="UyteHipercze1">
    <w:name w:val="UżyteHiperłącze1"/>
    <w:rsid w:val="00A74BC5"/>
    <w:rPr>
      <w:color w:val="800080"/>
      <w:u w:val="single"/>
    </w:rPr>
  </w:style>
  <w:style w:type="character" w:customStyle="1" w:styleId="TekstpodstawowywcityZnak">
    <w:name w:val="Tekst podstawowy wcięty Znak"/>
    <w:rsid w:val="00A74BC5"/>
    <w:rPr>
      <w:sz w:val="24"/>
      <w:szCs w:val="24"/>
      <w:lang w:val="pl-PL" w:eastAsia="pl-PL" w:bidi="ar-SA"/>
    </w:rPr>
  </w:style>
  <w:style w:type="character" w:customStyle="1" w:styleId="ZnakZnak1">
    <w:name w:val="Znak Znak1"/>
    <w:rsid w:val="00A74BC5"/>
    <w:rPr>
      <w:sz w:val="24"/>
      <w:szCs w:val="24"/>
      <w:lang w:val="pl-PL" w:eastAsia="pl-PL" w:bidi="ar-SA"/>
    </w:rPr>
  </w:style>
  <w:style w:type="character" w:customStyle="1" w:styleId="ListLabel1">
    <w:name w:val="ListLabel 1"/>
    <w:rsid w:val="00A74BC5"/>
    <w:rPr>
      <w:b w:val="0"/>
      <w:i w:val="0"/>
      <w:caps w:val="0"/>
      <w:smallCaps w:val="0"/>
      <w:dstrike/>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A74BC5"/>
    <w:rPr>
      <w:caps w:val="0"/>
      <w:smallCaps w:val="0"/>
      <w:dstrike/>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sid w:val="00A74BC5"/>
    <w:rPr>
      <w:sz w:val="22"/>
    </w:rPr>
  </w:style>
  <w:style w:type="character" w:customStyle="1" w:styleId="ListLabel4">
    <w:name w:val="ListLabel 4"/>
    <w:rsid w:val="00A74BC5"/>
    <w:rPr>
      <w:caps w:val="0"/>
      <w:smallCaps w:val="0"/>
      <w:dstrike/>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sid w:val="00A74BC5"/>
    <w:rPr>
      <w:rFonts w:eastAsia="Times New Roman" w:cs="Times New Roman"/>
    </w:rPr>
  </w:style>
  <w:style w:type="character" w:customStyle="1" w:styleId="ListLabel6">
    <w:name w:val="ListLabel 6"/>
    <w:rsid w:val="00A74BC5"/>
    <w:rPr>
      <w:b w:val="0"/>
      <w:i w:val="0"/>
      <w:sz w:val="22"/>
    </w:rPr>
  </w:style>
  <w:style w:type="character" w:customStyle="1" w:styleId="ListLabel7">
    <w:name w:val="ListLabel 7"/>
    <w:rsid w:val="00A74BC5"/>
    <w:rPr>
      <w:b w:val="0"/>
    </w:rPr>
  </w:style>
  <w:style w:type="character" w:customStyle="1" w:styleId="Znakiwypunktowania">
    <w:name w:val="Znaki wypunktowania"/>
    <w:rsid w:val="00A74BC5"/>
    <w:rPr>
      <w:rFonts w:ascii="OpenSymbol" w:eastAsia="OpenSymbol" w:hAnsi="OpenSymbol" w:cs="OpenSymbol"/>
    </w:rPr>
  </w:style>
  <w:style w:type="character" w:styleId="Uwydatnienie">
    <w:name w:val="Emphasis"/>
    <w:qFormat/>
    <w:rsid w:val="00A74BC5"/>
    <w:rPr>
      <w:i/>
      <w:iCs/>
    </w:rPr>
  </w:style>
  <w:style w:type="paragraph" w:customStyle="1" w:styleId="Nagwek10">
    <w:name w:val="Nagłówek1"/>
    <w:basedOn w:val="Normalny"/>
    <w:next w:val="Tekstpodstawowy"/>
    <w:rsid w:val="00A74BC5"/>
    <w:pPr>
      <w:keepNext/>
      <w:tabs>
        <w:tab w:val="center" w:pos="4536"/>
        <w:tab w:val="right" w:pos="9072"/>
      </w:tabs>
      <w:suppressAutoHyphens/>
      <w:spacing w:before="240" w:after="120"/>
    </w:pPr>
    <w:rPr>
      <w:rFonts w:ascii="Arial" w:eastAsia="Microsoft YaHei" w:hAnsi="Arial" w:cs="Mangal"/>
      <w:kern w:val="1"/>
      <w:sz w:val="28"/>
      <w:szCs w:val="28"/>
      <w:lang w:eastAsia="zh-CN" w:bidi="hi-IN"/>
    </w:rPr>
  </w:style>
  <w:style w:type="paragraph" w:styleId="Tekstpodstawowy">
    <w:name w:val="Body Text"/>
    <w:basedOn w:val="Normalny"/>
    <w:link w:val="TekstpodstawowyZnak"/>
    <w:rsid w:val="00A74BC5"/>
    <w:pPr>
      <w:suppressAutoHyphens/>
      <w:spacing w:after="120"/>
    </w:pPr>
    <w:rPr>
      <w:rFonts w:eastAsia="SimSun" w:cs="Mangal"/>
      <w:kern w:val="1"/>
      <w:lang w:eastAsia="zh-CN" w:bidi="hi-IN"/>
    </w:rPr>
  </w:style>
  <w:style w:type="character" w:customStyle="1" w:styleId="TekstpodstawowyZnak">
    <w:name w:val="Tekst podstawowy Znak"/>
    <w:basedOn w:val="Domylnaczcionkaakapitu"/>
    <w:link w:val="Tekstpodstawowy"/>
    <w:rsid w:val="00A74BC5"/>
    <w:rPr>
      <w:rFonts w:ascii="Times New Roman" w:eastAsia="SimSun" w:hAnsi="Times New Roman" w:cs="Mangal"/>
      <w:kern w:val="1"/>
      <w:sz w:val="24"/>
      <w:szCs w:val="24"/>
      <w:lang w:eastAsia="zh-CN" w:bidi="hi-IN"/>
    </w:rPr>
  </w:style>
  <w:style w:type="paragraph" w:styleId="Lista">
    <w:name w:val="List"/>
    <w:basedOn w:val="Tekstpodstawowy"/>
    <w:rsid w:val="00A74BC5"/>
  </w:style>
  <w:style w:type="paragraph" w:styleId="Legenda">
    <w:name w:val="caption"/>
    <w:basedOn w:val="Normalny"/>
    <w:qFormat/>
    <w:rsid w:val="00A74BC5"/>
    <w:pPr>
      <w:suppressLineNumbers/>
      <w:suppressAutoHyphens/>
      <w:spacing w:before="120" w:after="120"/>
    </w:pPr>
    <w:rPr>
      <w:rFonts w:eastAsia="SimSun" w:cs="Mangal"/>
      <w:i/>
      <w:iCs/>
      <w:kern w:val="1"/>
      <w:lang w:eastAsia="zh-CN" w:bidi="hi-IN"/>
    </w:rPr>
  </w:style>
  <w:style w:type="paragraph" w:customStyle="1" w:styleId="Indeks">
    <w:name w:val="Indeks"/>
    <w:basedOn w:val="Normalny"/>
    <w:rsid w:val="00A74BC5"/>
    <w:pPr>
      <w:suppressLineNumbers/>
      <w:suppressAutoHyphens/>
    </w:pPr>
    <w:rPr>
      <w:rFonts w:eastAsia="SimSun" w:cs="Mangal"/>
      <w:kern w:val="1"/>
      <w:lang w:eastAsia="zh-CN" w:bidi="hi-IN"/>
    </w:rPr>
  </w:style>
  <w:style w:type="paragraph" w:customStyle="1" w:styleId="Listanumerowana1">
    <w:name w:val="Lista numerowana1"/>
    <w:basedOn w:val="Normalny"/>
    <w:rsid w:val="00A74BC5"/>
    <w:pPr>
      <w:tabs>
        <w:tab w:val="left" w:pos="0"/>
      </w:tabs>
      <w:suppressAutoHyphens/>
      <w:spacing w:line="360" w:lineRule="auto"/>
    </w:pPr>
    <w:rPr>
      <w:rFonts w:eastAsia="SimSun" w:cs="Mangal"/>
      <w:b/>
      <w:kern w:val="1"/>
      <w:position w:val="14"/>
      <w:lang w:eastAsia="zh-CN" w:bidi="hi-IN"/>
    </w:rPr>
  </w:style>
  <w:style w:type="paragraph" w:customStyle="1" w:styleId="listanumerowana6">
    <w:name w:val="lista numerowana 6"/>
    <w:basedOn w:val="Tekstpodstawowy"/>
    <w:rsid w:val="00A74BC5"/>
    <w:pPr>
      <w:keepLines/>
      <w:spacing w:before="240" w:line="360" w:lineRule="auto"/>
      <w:ind w:left="720" w:hanging="360"/>
    </w:pPr>
    <w:rPr>
      <w:b/>
      <w:bCs/>
    </w:rPr>
  </w:style>
  <w:style w:type="paragraph" w:customStyle="1" w:styleId="Styl1">
    <w:name w:val="Styl1"/>
    <w:basedOn w:val="Listanumerowana1"/>
    <w:rsid w:val="00A74BC5"/>
    <w:pPr>
      <w:keepNext/>
      <w:tabs>
        <w:tab w:val="clear" w:pos="0"/>
      </w:tabs>
      <w:spacing w:before="240" w:after="120" w:line="100" w:lineRule="atLeast"/>
      <w:ind w:left="720"/>
    </w:pPr>
    <w:rPr>
      <w:bCs/>
      <w:position w:val="0"/>
    </w:rPr>
  </w:style>
  <w:style w:type="paragraph" w:customStyle="1" w:styleId="Nagwekum">
    <w:name w:val="Nagłówek um."/>
    <w:basedOn w:val="Nagwek3"/>
    <w:rsid w:val="00A74BC5"/>
    <w:pPr>
      <w:numPr>
        <w:ilvl w:val="0"/>
        <w:numId w:val="0"/>
      </w:numPr>
    </w:pPr>
    <w:rPr>
      <w:rFonts w:ascii="Times New Roman" w:hAnsi="Times New Roman" w:cs="Times New Roman"/>
      <w:sz w:val="24"/>
    </w:rPr>
  </w:style>
  <w:style w:type="paragraph" w:styleId="Tytu">
    <w:name w:val="Title"/>
    <w:basedOn w:val="Normalny"/>
    <w:next w:val="Podtytu"/>
    <w:link w:val="TytuZnak"/>
    <w:qFormat/>
    <w:rsid w:val="00A74BC5"/>
    <w:pPr>
      <w:suppressAutoHyphens/>
      <w:spacing w:line="360" w:lineRule="auto"/>
      <w:jc w:val="center"/>
    </w:pPr>
    <w:rPr>
      <w:rFonts w:eastAsia="SimSun" w:cs="Mangal"/>
      <w:b/>
      <w:bCs/>
      <w:color w:val="FF0000"/>
      <w:kern w:val="1"/>
      <w:sz w:val="44"/>
      <w:szCs w:val="36"/>
      <w:lang w:eastAsia="zh-CN" w:bidi="hi-IN"/>
    </w:rPr>
  </w:style>
  <w:style w:type="character" w:customStyle="1" w:styleId="TytuZnak">
    <w:name w:val="Tytuł Znak"/>
    <w:basedOn w:val="Domylnaczcionkaakapitu"/>
    <w:link w:val="Tytu"/>
    <w:rsid w:val="00A74BC5"/>
    <w:rPr>
      <w:rFonts w:ascii="Times New Roman" w:eastAsia="SimSun" w:hAnsi="Times New Roman" w:cs="Mangal"/>
      <w:b/>
      <w:bCs/>
      <w:color w:val="FF0000"/>
      <w:kern w:val="1"/>
      <w:sz w:val="44"/>
      <w:szCs w:val="36"/>
      <w:lang w:eastAsia="zh-CN" w:bidi="hi-IN"/>
    </w:rPr>
  </w:style>
  <w:style w:type="paragraph" w:styleId="Podtytu">
    <w:name w:val="Subtitle"/>
    <w:basedOn w:val="Nagwek10"/>
    <w:next w:val="Tekstpodstawowy"/>
    <w:link w:val="PodtytuZnak"/>
    <w:qFormat/>
    <w:rsid w:val="00A74BC5"/>
    <w:pPr>
      <w:jc w:val="center"/>
    </w:pPr>
    <w:rPr>
      <w:i/>
      <w:iCs/>
    </w:rPr>
  </w:style>
  <w:style w:type="character" w:customStyle="1" w:styleId="PodtytuZnak">
    <w:name w:val="Podtytuł Znak"/>
    <w:basedOn w:val="Domylnaczcionkaakapitu"/>
    <w:link w:val="Podtytu"/>
    <w:rsid w:val="00A74BC5"/>
    <w:rPr>
      <w:rFonts w:ascii="Arial" w:eastAsia="Microsoft YaHei" w:hAnsi="Arial" w:cs="Mangal"/>
      <w:i/>
      <w:iCs/>
      <w:kern w:val="1"/>
      <w:sz w:val="28"/>
      <w:szCs w:val="28"/>
      <w:lang w:eastAsia="zh-CN" w:bidi="hi-IN"/>
    </w:rPr>
  </w:style>
  <w:style w:type="paragraph" w:customStyle="1" w:styleId="ust">
    <w:name w:val="ust"/>
    <w:rsid w:val="00A74BC5"/>
    <w:pPr>
      <w:suppressAutoHyphens/>
      <w:spacing w:before="60" w:after="60"/>
      <w:ind w:left="426" w:hanging="284"/>
      <w:jc w:val="both"/>
    </w:pPr>
    <w:rPr>
      <w:rFonts w:ascii="Times New Roman" w:eastAsia="SimSun" w:hAnsi="Times New Roman" w:cs="Mangal"/>
      <w:kern w:val="1"/>
      <w:sz w:val="24"/>
      <w:szCs w:val="24"/>
      <w:lang w:eastAsia="zh-CN" w:bidi="hi-IN"/>
    </w:rPr>
  </w:style>
  <w:style w:type="paragraph" w:styleId="Tekstpodstawowywcity">
    <w:name w:val="Body Text Indent"/>
    <w:basedOn w:val="Normalny"/>
    <w:link w:val="TekstpodstawowywcityZnak1"/>
    <w:rsid w:val="00A74BC5"/>
    <w:pPr>
      <w:suppressAutoHyphens/>
      <w:ind w:left="540"/>
    </w:pPr>
    <w:rPr>
      <w:rFonts w:eastAsia="SimSun" w:cs="Mangal"/>
      <w:kern w:val="1"/>
      <w:lang w:eastAsia="zh-CN" w:bidi="hi-IN"/>
    </w:rPr>
  </w:style>
  <w:style w:type="character" w:customStyle="1" w:styleId="TekstpodstawowywcityZnak1">
    <w:name w:val="Tekst podstawowy wcięty Znak1"/>
    <w:basedOn w:val="Domylnaczcionkaakapitu"/>
    <w:link w:val="Tekstpodstawowywcity"/>
    <w:rsid w:val="00A74BC5"/>
    <w:rPr>
      <w:rFonts w:ascii="Times New Roman" w:eastAsia="SimSun" w:hAnsi="Times New Roman" w:cs="Mangal"/>
      <w:kern w:val="1"/>
      <w:sz w:val="24"/>
      <w:szCs w:val="24"/>
      <w:lang w:eastAsia="zh-CN" w:bidi="hi-IN"/>
    </w:rPr>
  </w:style>
  <w:style w:type="paragraph" w:customStyle="1" w:styleId="Tekstpodstawowy21">
    <w:name w:val="Tekst podstawowy 21"/>
    <w:basedOn w:val="Normalny"/>
    <w:rsid w:val="00A74BC5"/>
    <w:pPr>
      <w:suppressAutoHyphens/>
      <w:jc w:val="both"/>
    </w:pPr>
    <w:rPr>
      <w:rFonts w:eastAsia="SimSun" w:cs="Mangal"/>
      <w:kern w:val="1"/>
      <w:szCs w:val="20"/>
      <w:lang w:eastAsia="zh-CN" w:bidi="hi-IN"/>
    </w:rPr>
  </w:style>
  <w:style w:type="paragraph" w:customStyle="1" w:styleId="Tekstpodstawowywcity31">
    <w:name w:val="Tekst podstawowy wcięty 31"/>
    <w:basedOn w:val="Normalny"/>
    <w:rsid w:val="00A74BC5"/>
    <w:pPr>
      <w:suppressAutoHyphens/>
      <w:ind w:firstLine="540"/>
    </w:pPr>
    <w:rPr>
      <w:rFonts w:eastAsia="SimSun" w:cs="Mangal"/>
      <w:kern w:val="1"/>
      <w:lang w:eastAsia="zh-CN" w:bidi="hi-IN"/>
    </w:rPr>
  </w:style>
  <w:style w:type="paragraph" w:customStyle="1" w:styleId="Tekstpodstawowywcity21">
    <w:name w:val="Tekst podstawowy wcięty 21"/>
    <w:basedOn w:val="Normalny"/>
    <w:rsid w:val="00A74BC5"/>
    <w:pPr>
      <w:suppressAutoHyphens/>
      <w:ind w:left="360" w:firstLine="720"/>
      <w:jc w:val="both"/>
    </w:pPr>
    <w:rPr>
      <w:rFonts w:eastAsia="SimSun" w:cs="Mangal"/>
      <w:kern w:val="1"/>
      <w:lang w:eastAsia="zh-CN" w:bidi="hi-IN"/>
    </w:rPr>
  </w:style>
  <w:style w:type="paragraph" w:customStyle="1" w:styleId="NormalnyWeb1">
    <w:name w:val="Normalny (Web)1"/>
    <w:basedOn w:val="Normalny"/>
    <w:rsid w:val="00A74BC5"/>
    <w:pPr>
      <w:suppressAutoHyphens/>
      <w:spacing w:before="28" w:after="28"/>
      <w:jc w:val="both"/>
    </w:pPr>
    <w:rPr>
      <w:rFonts w:eastAsia="SimSun" w:cs="Mangal"/>
      <w:kern w:val="1"/>
      <w:szCs w:val="20"/>
      <w:lang w:eastAsia="zh-CN" w:bidi="hi-IN"/>
    </w:rPr>
  </w:style>
  <w:style w:type="paragraph" w:styleId="Spistreci1">
    <w:name w:val="toc 1"/>
    <w:basedOn w:val="Normalny"/>
    <w:uiPriority w:val="39"/>
    <w:rsid w:val="00A74BC5"/>
    <w:pPr>
      <w:tabs>
        <w:tab w:val="left" w:pos="720"/>
        <w:tab w:val="right" w:leader="dot" w:pos="9060"/>
      </w:tabs>
      <w:suppressAutoHyphens/>
      <w:spacing w:before="120" w:after="120"/>
    </w:pPr>
    <w:rPr>
      <w:rFonts w:eastAsia="SimSun" w:cs="Mangal"/>
      <w:b/>
      <w:bCs/>
      <w:caps/>
      <w:kern w:val="1"/>
      <w:sz w:val="22"/>
      <w:lang w:eastAsia="zh-CN" w:bidi="hi-IN"/>
    </w:rPr>
  </w:style>
  <w:style w:type="paragraph" w:styleId="Spistreci2">
    <w:name w:val="toc 2"/>
    <w:basedOn w:val="Normalny"/>
    <w:rsid w:val="00A74BC5"/>
    <w:pPr>
      <w:tabs>
        <w:tab w:val="right" w:leader="dot" w:pos="9355"/>
      </w:tabs>
      <w:suppressAutoHyphens/>
      <w:ind w:left="240"/>
    </w:pPr>
    <w:rPr>
      <w:rFonts w:eastAsia="SimSun" w:cs="Mangal"/>
      <w:smallCaps/>
      <w:kern w:val="1"/>
      <w:lang w:eastAsia="zh-CN" w:bidi="hi-IN"/>
    </w:rPr>
  </w:style>
  <w:style w:type="paragraph" w:styleId="Spistreci3">
    <w:name w:val="toc 3"/>
    <w:basedOn w:val="Normalny"/>
    <w:rsid w:val="00A74BC5"/>
    <w:pPr>
      <w:tabs>
        <w:tab w:val="right" w:leader="dot" w:pos="9072"/>
      </w:tabs>
      <w:suppressAutoHyphens/>
      <w:ind w:left="480"/>
    </w:pPr>
    <w:rPr>
      <w:rFonts w:eastAsia="SimSun" w:cs="Mangal"/>
      <w:i/>
      <w:iCs/>
      <w:kern w:val="1"/>
      <w:lang w:eastAsia="zh-CN" w:bidi="hi-IN"/>
    </w:rPr>
  </w:style>
  <w:style w:type="paragraph" w:styleId="Spistreci4">
    <w:name w:val="toc 4"/>
    <w:basedOn w:val="Normalny"/>
    <w:rsid w:val="00A74BC5"/>
    <w:pPr>
      <w:tabs>
        <w:tab w:val="right" w:leader="dot" w:pos="8789"/>
      </w:tabs>
      <w:suppressAutoHyphens/>
      <w:ind w:left="720"/>
    </w:pPr>
    <w:rPr>
      <w:rFonts w:eastAsia="SimSun" w:cs="Mangal"/>
      <w:kern w:val="1"/>
      <w:szCs w:val="21"/>
      <w:lang w:eastAsia="zh-CN" w:bidi="hi-IN"/>
    </w:rPr>
  </w:style>
  <w:style w:type="paragraph" w:styleId="Spistreci5">
    <w:name w:val="toc 5"/>
    <w:basedOn w:val="Normalny"/>
    <w:rsid w:val="00A74BC5"/>
    <w:pPr>
      <w:tabs>
        <w:tab w:val="right" w:leader="dot" w:pos="8506"/>
      </w:tabs>
      <w:suppressAutoHyphens/>
      <w:ind w:left="960"/>
    </w:pPr>
    <w:rPr>
      <w:rFonts w:eastAsia="SimSun" w:cs="Mangal"/>
      <w:kern w:val="1"/>
      <w:szCs w:val="21"/>
      <w:lang w:eastAsia="zh-CN" w:bidi="hi-IN"/>
    </w:rPr>
  </w:style>
  <w:style w:type="paragraph" w:styleId="Spistreci6">
    <w:name w:val="toc 6"/>
    <w:basedOn w:val="Normalny"/>
    <w:rsid w:val="00A74BC5"/>
    <w:pPr>
      <w:tabs>
        <w:tab w:val="right" w:leader="dot" w:pos="8223"/>
      </w:tabs>
      <w:suppressAutoHyphens/>
      <w:ind w:left="1200"/>
    </w:pPr>
    <w:rPr>
      <w:rFonts w:eastAsia="SimSun" w:cs="Mangal"/>
      <w:kern w:val="1"/>
      <w:szCs w:val="21"/>
      <w:lang w:eastAsia="zh-CN" w:bidi="hi-IN"/>
    </w:rPr>
  </w:style>
  <w:style w:type="paragraph" w:styleId="Spistreci7">
    <w:name w:val="toc 7"/>
    <w:basedOn w:val="Normalny"/>
    <w:rsid w:val="00A74BC5"/>
    <w:pPr>
      <w:tabs>
        <w:tab w:val="right" w:leader="dot" w:pos="7940"/>
      </w:tabs>
      <w:suppressAutoHyphens/>
      <w:ind w:left="1440"/>
    </w:pPr>
    <w:rPr>
      <w:rFonts w:eastAsia="SimSun" w:cs="Mangal"/>
      <w:kern w:val="1"/>
      <w:szCs w:val="21"/>
      <w:lang w:eastAsia="zh-CN" w:bidi="hi-IN"/>
    </w:rPr>
  </w:style>
  <w:style w:type="paragraph" w:styleId="Spistreci8">
    <w:name w:val="toc 8"/>
    <w:basedOn w:val="Normalny"/>
    <w:rsid w:val="00A74BC5"/>
    <w:pPr>
      <w:tabs>
        <w:tab w:val="right" w:leader="dot" w:pos="7657"/>
      </w:tabs>
      <w:suppressAutoHyphens/>
      <w:ind w:left="1680"/>
    </w:pPr>
    <w:rPr>
      <w:rFonts w:eastAsia="SimSun" w:cs="Mangal"/>
      <w:kern w:val="1"/>
      <w:szCs w:val="21"/>
      <w:lang w:eastAsia="zh-CN" w:bidi="hi-IN"/>
    </w:rPr>
  </w:style>
  <w:style w:type="paragraph" w:styleId="Spistreci9">
    <w:name w:val="toc 9"/>
    <w:basedOn w:val="Normalny"/>
    <w:rsid w:val="00A74BC5"/>
    <w:pPr>
      <w:tabs>
        <w:tab w:val="right" w:leader="dot" w:pos="7374"/>
      </w:tabs>
      <w:suppressAutoHyphens/>
      <w:ind w:left="1920"/>
    </w:pPr>
    <w:rPr>
      <w:rFonts w:eastAsia="SimSun" w:cs="Mangal"/>
      <w:kern w:val="1"/>
      <w:szCs w:val="21"/>
      <w:lang w:eastAsia="zh-CN" w:bidi="hi-IN"/>
    </w:rPr>
  </w:style>
  <w:style w:type="paragraph" w:customStyle="1" w:styleId="Nagwek100">
    <w:name w:val="Nagłówek10"/>
    <w:basedOn w:val="Styl1"/>
    <w:rsid w:val="00A74BC5"/>
  </w:style>
  <w:style w:type="paragraph" w:customStyle="1" w:styleId="Tekstprzypisudolnego1">
    <w:name w:val="Tekst przypisu dolnego1"/>
    <w:basedOn w:val="Normalny"/>
    <w:rsid w:val="00A74BC5"/>
    <w:pPr>
      <w:suppressAutoHyphens/>
    </w:pPr>
    <w:rPr>
      <w:rFonts w:eastAsia="SimSun" w:cs="Mangal"/>
      <w:kern w:val="1"/>
      <w:sz w:val="20"/>
      <w:szCs w:val="20"/>
      <w:lang w:val="de-DE" w:eastAsia="zh-CN" w:bidi="hi-IN"/>
    </w:rPr>
  </w:style>
  <w:style w:type="paragraph" w:customStyle="1" w:styleId="Zawartotabeli">
    <w:name w:val="Zawartość tabeli"/>
    <w:basedOn w:val="Normalny"/>
    <w:rsid w:val="00A74BC5"/>
    <w:pPr>
      <w:suppressLineNumbers/>
      <w:suppressAutoHyphens/>
    </w:pPr>
    <w:rPr>
      <w:rFonts w:eastAsia="SimSun" w:cs="Mangal"/>
      <w:kern w:val="1"/>
      <w:lang w:eastAsia="zh-CN" w:bidi="hi-IN"/>
    </w:rPr>
  </w:style>
  <w:style w:type="paragraph" w:customStyle="1" w:styleId="Nagwektabeli">
    <w:name w:val="Nagłówek tabeli"/>
    <w:basedOn w:val="Zawartotabeli"/>
    <w:rsid w:val="00A74BC5"/>
    <w:pPr>
      <w:jc w:val="center"/>
    </w:pPr>
    <w:rPr>
      <w:b/>
      <w:bCs/>
    </w:rPr>
  </w:style>
  <w:style w:type="paragraph" w:customStyle="1" w:styleId="Gwkalewa">
    <w:name w:val="Główka lewa"/>
    <w:basedOn w:val="Normalny"/>
    <w:rsid w:val="00A74BC5"/>
    <w:pPr>
      <w:suppressLineNumbers/>
      <w:tabs>
        <w:tab w:val="center" w:pos="4535"/>
        <w:tab w:val="right" w:pos="9070"/>
      </w:tabs>
      <w:suppressAutoHyphens/>
    </w:pPr>
    <w:rPr>
      <w:rFonts w:eastAsia="SimSun" w:cs="Mangal"/>
      <w:kern w:val="1"/>
      <w:lang w:eastAsia="zh-CN" w:bidi="hi-IN"/>
    </w:rPr>
  </w:style>
  <w:style w:type="character" w:styleId="UyteHipercze">
    <w:name w:val="FollowedHyperlink"/>
    <w:basedOn w:val="Domylnaczcionkaakapitu"/>
    <w:uiPriority w:val="99"/>
    <w:semiHidden/>
    <w:unhideWhenUsed/>
    <w:rsid w:val="00A74BC5"/>
    <w:rPr>
      <w:color w:val="954F72" w:themeColor="followedHyperlink"/>
      <w:u w:val="single"/>
    </w:rPr>
  </w:style>
  <w:style w:type="paragraph" w:styleId="Nagwekspisutreci">
    <w:name w:val="TOC Heading"/>
    <w:basedOn w:val="Nagwek1"/>
    <w:next w:val="Normalny"/>
    <w:uiPriority w:val="39"/>
    <w:unhideWhenUsed/>
    <w:qFormat/>
    <w:rsid w:val="00A74BC5"/>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pl-PL" w:bidi="ar-SA"/>
    </w:rPr>
  </w:style>
  <w:style w:type="character" w:customStyle="1" w:styleId="Teksttreci">
    <w:name w:val="Tekst treści_"/>
    <w:basedOn w:val="Domylnaczcionkaakapitu"/>
    <w:link w:val="Teksttreci0"/>
    <w:rsid w:val="00FB556C"/>
    <w:rPr>
      <w:rFonts w:ascii="Arial" w:eastAsia="Arial" w:hAnsi="Arial" w:cs="Arial"/>
      <w:shd w:val="clear" w:color="auto" w:fill="FFFFFF"/>
    </w:rPr>
  </w:style>
  <w:style w:type="paragraph" w:customStyle="1" w:styleId="Teksttreci0">
    <w:name w:val="Tekst treści"/>
    <w:basedOn w:val="Normalny"/>
    <w:link w:val="Teksttreci"/>
    <w:rsid w:val="00FB556C"/>
    <w:pPr>
      <w:widowControl w:val="0"/>
      <w:shd w:val="clear" w:color="auto" w:fill="FFFFFF"/>
      <w:spacing w:line="276" w:lineRule="auto"/>
      <w:ind w:firstLine="20"/>
      <w:jc w:val="both"/>
    </w:pPr>
    <w:rPr>
      <w:rFonts w:ascii="Arial" w:eastAsia="Arial" w:hAnsi="Arial" w:cs="Arial"/>
      <w:sz w:val="20"/>
      <w:szCs w:val="20"/>
    </w:rPr>
  </w:style>
  <w:style w:type="character" w:styleId="Nierozpoznanawzmianka">
    <w:name w:val="Unresolved Mention"/>
    <w:basedOn w:val="Domylnaczcionkaakapitu"/>
    <w:uiPriority w:val="99"/>
    <w:semiHidden/>
    <w:unhideWhenUsed/>
    <w:rsid w:val="006B6727"/>
    <w:rPr>
      <w:color w:val="605E5C"/>
      <w:shd w:val="clear" w:color="auto" w:fill="E1DFDD"/>
    </w:rPr>
  </w:style>
  <w:style w:type="character" w:customStyle="1" w:styleId="StandardZnak">
    <w:name w:val="Standard Znak"/>
    <w:link w:val="Standard"/>
    <w:locked/>
    <w:rsid w:val="001B6BF2"/>
    <w:rPr>
      <w:sz w:val="24"/>
      <w:szCs w:val="24"/>
    </w:rPr>
  </w:style>
  <w:style w:type="paragraph" w:customStyle="1" w:styleId="Standard">
    <w:name w:val="Standard"/>
    <w:link w:val="StandardZnak"/>
    <w:rsid w:val="001B6BF2"/>
    <w:pPr>
      <w:widowControl w:val="0"/>
      <w:autoSpaceDE w:val="0"/>
      <w:autoSpaceDN w:val="0"/>
      <w:adjustRightInd w:val="0"/>
    </w:pPr>
    <w:rPr>
      <w:sz w:val="24"/>
      <w:szCs w:val="24"/>
    </w:rPr>
  </w:style>
  <w:style w:type="paragraph" w:customStyle="1" w:styleId="Default">
    <w:name w:val="Default"/>
    <w:rsid w:val="001B6BF2"/>
    <w:pPr>
      <w:autoSpaceDE w:val="0"/>
      <w:autoSpaceDN w:val="0"/>
      <w:adjustRightInd w:val="0"/>
    </w:pPr>
    <w:rPr>
      <w:rFonts w:ascii="Arial" w:eastAsia="Times New Roman" w:hAnsi="Arial" w:cs="Arial"/>
      <w:color w:val="000000"/>
      <w:sz w:val="24"/>
      <w:szCs w:val="24"/>
    </w:rPr>
  </w:style>
  <w:style w:type="paragraph" w:styleId="Poprawka">
    <w:name w:val="Revision"/>
    <w:hidden/>
    <w:uiPriority w:val="99"/>
    <w:semiHidden/>
    <w:rsid w:val="003607B8"/>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AD6163"/>
    <w:rPr>
      <w:sz w:val="16"/>
      <w:szCs w:val="16"/>
    </w:rPr>
  </w:style>
  <w:style w:type="paragraph" w:styleId="Tekstkomentarza">
    <w:name w:val="annotation text"/>
    <w:basedOn w:val="Normalny"/>
    <w:link w:val="TekstkomentarzaZnak"/>
    <w:uiPriority w:val="99"/>
    <w:semiHidden/>
    <w:unhideWhenUsed/>
    <w:rsid w:val="00AD6163"/>
    <w:rPr>
      <w:sz w:val="20"/>
      <w:szCs w:val="20"/>
    </w:rPr>
  </w:style>
  <w:style w:type="character" w:customStyle="1" w:styleId="TekstkomentarzaZnak">
    <w:name w:val="Tekst komentarza Znak"/>
    <w:basedOn w:val="Domylnaczcionkaakapitu"/>
    <w:link w:val="Tekstkomentarza"/>
    <w:uiPriority w:val="99"/>
    <w:semiHidden/>
    <w:rsid w:val="00AD6163"/>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D6163"/>
    <w:rPr>
      <w:b/>
      <w:bCs/>
    </w:rPr>
  </w:style>
  <w:style w:type="character" w:customStyle="1" w:styleId="TematkomentarzaZnak">
    <w:name w:val="Temat komentarza Znak"/>
    <w:basedOn w:val="TekstkomentarzaZnak"/>
    <w:link w:val="Tematkomentarza"/>
    <w:uiPriority w:val="99"/>
    <w:semiHidden/>
    <w:rsid w:val="00AD616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4390">
      <w:bodyDiv w:val="1"/>
      <w:marLeft w:val="0"/>
      <w:marRight w:val="0"/>
      <w:marTop w:val="0"/>
      <w:marBottom w:val="0"/>
      <w:divBdr>
        <w:top w:val="none" w:sz="0" w:space="0" w:color="auto"/>
        <w:left w:val="none" w:sz="0" w:space="0" w:color="auto"/>
        <w:bottom w:val="none" w:sz="0" w:space="0" w:color="auto"/>
        <w:right w:val="none" w:sz="0" w:space="0" w:color="auto"/>
      </w:divBdr>
    </w:div>
    <w:div w:id="625042718">
      <w:bodyDiv w:val="1"/>
      <w:marLeft w:val="0"/>
      <w:marRight w:val="0"/>
      <w:marTop w:val="0"/>
      <w:marBottom w:val="0"/>
      <w:divBdr>
        <w:top w:val="none" w:sz="0" w:space="0" w:color="auto"/>
        <w:left w:val="none" w:sz="0" w:space="0" w:color="auto"/>
        <w:bottom w:val="none" w:sz="0" w:space="0" w:color="auto"/>
        <w:right w:val="none" w:sz="0" w:space="0" w:color="auto"/>
      </w:divBdr>
    </w:div>
    <w:div w:id="915936123">
      <w:bodyDiv w:val="1"/>
      <w:marLeft w:val="0"/>
      <w:marRight w:val="0"/>
      <w:marTop w:val="0"/>
      <w:marBottom w:val="0"/>
      <w:divBdr>
        <w:top w:val="none" w:sz="0" w:space="0" w:color="auto"/>
        <w:left w:val="none" w:sz="0" w:space="0" w:color="auto"/>
        <w:bottom w:val="none" w:sz="0" w:space="0" w:color="auto"/>
        <w:right w:val="none" w:sz="0" w:space="0" w:color="auto"/>
      </w:divBdr>
    </w:div>
    <w:div w:id="964851182">
      <w:bodyDiv w:val="1"/>
      <w:marLeft w:val="0"/>
      <w:marRight w:val="0"/>
      <w:marTop w:val="0"/>
      <w:marBottom w:val="0"/>
      <w:divBdr>
        <w:top w:val="none" w:sz="0" w:space="0" w:color="auto"/>
        <w:left w:val="none" w:sz="0" w:space="0" w:color="auto"/>
        <w:bottom w:val="none" w:sz="0" w:space="0" w:color="auto"/>
        <w:right w:val="none" w:sz="0" w:space="0" w:color="auto"/>
      </w:divBdr>
    </w:div>
    <w:div w:id="973800733">
      <w:bodyDiv w:val="1"/>
      <w:marLeft w:val="0"/>
      <w:marRight w:val="0"/>
      <w:marTop w:val="0"/>
      <w:marBottom w:val="0"/>
      <w:divBdr>
        <w:top w:val="none" w:sz="0" w:space="0" w:color="auto"/>
        <w:left w:val="none" w:sz="0" w:space="0" w:color="auto"/>
        <w:bottom w:val="none" w:sz="0" w:space="0" w:color="auto"/>
        <w:right w:val="none" w:sz="0" w:space="0" w:color="auto"/>
      </w:divBdr>
    </w:div>
    <w:div w:id="1609044111">
      <w:bodyDiv w:val="1"/>
      <w:marLeft w:val="0"/>
      <w:marRight w:val="0"/>
      <w:marTop w:val="0"/>
      <w:marBottom w:val="0"/>
      <w:divBdr>
        <w:top w:val="none" w:sz="0" w:space="0" w:color="auto"/>
        <w:left w:val="none" w:sz="0" w:space="0" w:color="auto"/>
        <w:bottom w:val="none" w:sz="0" w:space="0" w:color="auto"/>
        <w:right w:val="none" w:sz="0" w:space="0" w:color="auto"/>
      </w:divBdr>
    </w:div>
    <w:div w:id="18970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wik_kety/procee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mzwik_kety/proceed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zwik@mzwik-kety.com.pl" TargetMode="External"/><Relationship Id="rId2" Type="http://schemas.openxmlformats.org/officeDocument/2006/relationships/hyperlink" Target="http://www.mzwik-kety.com.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5313</Words>
  <Characters>31881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Kęty dn</vt:lpstr>
    </vt:vector>
  </TitlesOfParts>
  <Company/>
  <LinksUpToDate>false</LinksUpToDate>
  <CharactersWithSpaces>37120</CharactersWithSpaces>
  <SharedDoc>false</SharedDoc>
  <HLinks>
    <vt:vector size="12" baseType="variant">
      <vt:variant>
        <vt:i4>8257605</vt:i4>
      </vt:variant>
      <vt:variant>
        <vt:i4>3</vt:i4>
      </vt:variant>
      <vt:variant>
        <vt:i4>0</vt:i4>
      </vt:variant>
      <vt:variant>
        <vt:i4>5</vt:i4>
      </vt:variant>
      <vt:variant>
        <vt:lpwstr>mailto:mzwik@mzwik-kety.com.pl</vt:lpwstr>
      </vt:variant>
      <vt:variant>
        <vt:lpwstr/>
      </vt:variant>
      <vt:variant>
        <vt:i4>4587532</vt:i4>
      </vt:variant>
      <vt:variant>
        <vt:i4>0</vt:i4>
      </vt:variant>
      <vt:variant>
        <vt:i4>0</vt:i4>
      </vt:variant>
      <vt:variant>
        <vt:i4>5</vt:i4>
      </vt:variant>
      <vt:variant>
        <vt:lpwstr>http://www.mzwik-kety.com.pl/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Kęty dn</dc:title>
  <dc:creator>Prezes</dc:creator>
  <cp:lastModifiedBy>Krzysztof Mendzik</cp:lastModifiedBy>
  <cp:revision>2</cp:revision>
  <cp:lastPrinted>2019-11-26T12:37:00Z</cp:lastPrinted>
  <dcterms:created xsi:type="dcterms:W3CDTF">2024-12-20T10:42:00Z</dcterms:created>
  <dcterms:modified xsi:type="dcterms:W3CDTF">2024-12-20T10:42:00Z</dcterms:modified>
</cp:coreProperties>
</file>