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8FA1890" w14:textId="2F4C6CEF" w:rsidR="00617042" w:rsidRPr="00D44EF0" w:rsidRDefault="000C5503" w:rsidP="00617042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</w:rPr>
        <w:t xml:space="preserve">Kompleksowe usługi serwisowe ogumienia samochodów i ładowarek </w:t>
      </w:r>
    </w:p>
    <w:bookmarkEnd w:id="0"/>
    <w:p w14:paraId="76B80D48" w14:textId="4A86CAD3" w:rsidR="0008575E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4907ADC1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DC5903">
        <w:rPr>
          <w:color w:val="000000"/>
        </w:rPr>
        <w:t>4</w:t>
      </w:r>
      <w:r w:rsidR="00617042">
        <w:rPr>
          <w:color w:val="000000"/>
        </w:rPr>
        <w:t>,</w:t>
      </w:r>
      <w:r w:rsidR="00DC5903">
        <w:rPr>
          <w:color w:val="000000"/>
        </w:rPr>
        <w:t>5,</w:t>
      </w:r>
      <w:r w:rsidR="00397697">
        <w:rPr>
          <w:color w:val="000000"/>
        </w:rPr>
        <w:t>7,8,</w:t>
      </w:r>
      <w:r w:rsidR="00DC5903">
        <w:rPr>
          <w:color w:val="000000"/>
        </w:rPr>
        <w:t>1</w:t>
      </w:r>
      <w:r w:rsidR="00397697">
        <w:rPr>
          <w:color w:val="000000"/>
        </w:rPr>
        <w:t xml:space="preserve">0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6A19AC2" w14:textId="77777777" w:rsidR="00DC5903" w:rsidRDefault="00DC5903" w:rsidP="00DC5903">
      <w:pPr>
        <w:pStyle w:val="Akapitzlist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0C550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E3FF6"/>
    <w:rsid w:val="00433750"/>
    <w:rsid w:val="005470A2"/>
    <w:rsid w:val="005923D0"/>
    <w:rsid w:val="005A5777"/>
    <w:rsid w:val="005C7125"/>
    <w:rsid w:val="00617042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DC5903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6170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2022-10-20T12:41:00Z</dcterms:created>
  <dcterms:modified xsi:type="dcterms:W3CDTF">2022-10-20T12:41:00Z</dcterms:modified>
</cp:coreProperties>
</file>