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bookmarkStart w:id="0" w:name="_GoBack"/>
      <w:bookmarkEnd w:id="0"/>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1"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1"/>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3D143B">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3D143B">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3D143B">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3D143B">
      <w:pPr>
        <w:jc w:val="both"/>
        <w:rPr>
          <w:rFonts w:ascii="Calibri Light" w:eastAsia="Calibri" w:hAnsi="Calibri Light" w:cs="Calibri Light"/>
          <w:sz w:val="22"/>
          <w:szCs w:val="22"/>
        </w:rPr>
      </w:pPr>
    </w:p>
    <w:p w14:paraId="13718552" w14:textId="2220A5AA" w:rsidR="00152DE1" w:rsidRPr="00AB2960" w:rsidRDefault="00152DE1" w:rsidP="00AB2960">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r w:rsidRPr="00C31ABF">
        <w:rPr>
          <w:rFonts w:ascii="Calibri Light" w:eastAsia="Calibri" w:hAnsi="Calibri Light" w:cs="Calibri Light"/>
          <w:sz w:val="20"/>
          <w:szCs w:val="20"/>
        </w:rPr>
        <w:t>…………………………………………………………………………………………………………</w:t>
      </w:r>
    </w:p>
    <w:p w14:paraId="051446C7" w14:textId="77777777" w:rsidR="00152DE1" w:rsidRPr="001D6C6E" w:rsidRDefault="00152DE1" w:rsidP="003D143B">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3D143B">
      <w:pPr>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3D143B">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3D143B">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3D143B">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832BE27" w14:textId="77777777" w:rsidR="003B0211" w:rsidRDefault="00152DE1" w:rsidP="00152DE1">
      <w:pPr>
        <w:jc w:val="both"/>
        <w:rPr>
          <w:rFonts w:ascii="Calibri Light" w:eastAsia="Calibri" w:hAnsi="Calibri Light" w:cs="Calibri Light"/>
          <w:sz w:val="22"/>
          <w:szCs w:val="22"/>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0247C3CC" w14:textId="478E7E5D" w:rsidR="00C0298C" w:rsidRPr="003D143B" w:rsidRDefault="00152DE1" w:rsidP="003D143B">
      <w:pPr>
        <w:jc w:val="both"/>
        <w:rPr>
          <w:rFonts w:ascii="Calibri Light" w:eastAsia="Calibri" w:hAnsi="Calibri Light" w:cs="Calibri Light"/>
          <w:sz w:val="21"/>
          <w:szCs w:val="21"/>
        </w:rPr>
      </w:pPr>
      <w:r w:rsidRPr="00D252EB">
        <w:rPr>
          <w:rFonts w:ascii="Calibri Light" w:eastAsia="Calibri" w:hAnsi="Calibri Light" w:cs="Calibri Light"/>
          <w:sz w:val="22"/>
          <w:szCs w:val="22"/>
        </w:rPr>
        <w:t xml:space="preserve">               </w:t>
      </w:r>
    </w:p>
    <w:p w14:paraId="22C7DF96" w14:textId="77777777" w:rsidR="00AB2960" w:rsidRPr="00AB2960" w:rsidRDefault="00AB2960" w:rsidP="00AB2960">
      <w:pPr>
        <w:spacing w:line="360" w:lineRule="auto"/>
        <w:ind w:left="425"/>
        <w:jc w:val="center"/>
        <w:rPr>
          <w:rFonts w:ascii="Calibri Light" w:eastAsia="Calibri" w:hAnsi="Calibri Light" w:cs="Calibri Light"/>
          <w:color w:val="FF0000"/>
        </w:rPr>
      </w:pPr>
      <w:r w:rsidRPr="00AB2960">
        <w:rPr>
          <w:rFonts w:ascii="Calibri Light" w:hAnsi="Calibri Light" w:cs="Calibri Light"/>
          <w:i/>
          <w:color w:val="FF0000"/>
          <w:u w:val="single"/>
        </w:rPr>
        <w:t>Formularz podpisany elektronicznie</w:t>
      </w:r>
    </w:p>
    <w:p w14:paraId="3BD853BD" w14:textId="5F46B048" w:rsidR="00AB2960" w:rsidRPr="00AB2960" w:rsidRDefault="00AB2960" w:rsidP="00AB2960">
      <w:pPr>
        <w:ind w:left="425"/>
        <w:rPr>
          <w:rFonts w:ascii="Calibri Light" w:hAnsi="Calibri Light" w:cs="Calibri Light"/>
          <w:i/>
          <w:sz w:val="16"/>
          <w:szCs w:val="16"/>
        </w:rPr>
      </w:pPr>
    </w:p>
    <w:p w14:paraId="2564DAD4" w14:textId="6B108261" w:rsidR="00490D73" w:rsidRDefault="00490D73">
      <w:pPr>
        <w:widowControl/>
        <w:suppressAutoHyphens w:val="0"/>
        <w:spacing w:after="160" w:line="259" w:lineRule="auto"/>
        <w:rPr>
          <w:rFonts w:ascii="Calibri Light" w:hAnsi="Calibri Light" w:cs="Calibri Light"/>
          <w:sz w:val="22"/>
          <w:szCs w:val="22"/>
        </w:rPr>
      </w:pPr>
      <w:r>
        <w:rPr>
          <w:rFonts w:ascii="Calibri Light" w:hAnsi="Calibri Light" w:cs="Calibri Light"/>
          <w:sz w:val="22"/>
          <w:szCs w:val="22"/>
        </w:rPr>
        <w:br w:type="page"/>
      </w:r>
    </w:p>
    <w:p w14:paraId="288DDC88" w14:textId="59802DA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485A7524" w:rsidR="00152DE1" w:rsidRPr="009F30E6" w:rsidRDefault="00152DE1" w:rsidP="00152DE1">
      <w:pPr>
        <w:suppressAutoHyphens w:val="0"/>
        <w:spacing w:line="276" w:lineRule="auto"/>
        <w:jc w:val="both"/>
        <w:rPr>
          <w:rFonts w:ascii="Calibri Light" w:hAnsi="Calibri Light" w:cs="Calibri Light"/>
          <w:b/>
          <w:bCs/>
          <w:color w:val="002060"/>
          <w:sz w:val="22"/>
          <w:szCs w:val="22"/>
        </w:rPr>
      </w:pPr>
      <w:r>
        <w:rPr>
          <w:rFonts w:ascii="Calibri Light" w:eastAsia="Calibri" w:hAnsi="Calibri Light" w:cs="Calibri Light"/>
          <w:sz w:val="22"/>
          <w:szCs w:val="22"/>
        </w:rPr>
        <w:t xml:space="preserve">Na potrzeby </w:t>
      </w:r>
      <w:r w:rsidRPr="00A72B8C">
        <w:rPr>
          <w:rFonts w:asciiTheme="majorHAnsi" w:eastAsia="Calibri" w:hAnsiTheme="majorHAnsi" w:cstheme="majorHAnsi"/>
          <w:sz w:val="22"/>
          <w:szCs w:val="22"/>
        </w:rPr>
        <w:t xml:space="preserve">postępowania o udzielenie zamówienia publicznego pod nazwą: </w:t>
      </w:r>
      <w:r w:rsidR="00FE14BC" w:rsidRPr="00FE14BC">
        <w:rPr>
          <w:rFonts w:ascii="Calibri Light" w:hAnsi="Calibri Light" w:cs="Calibri Light"/>
          <w:b/>
          <w:bCs/>
          <w:color w:val="002060"/>
          <w:sz w:val="22"/>
          <w:szCs w:val="22"/>
        </w:rPr>
        <w:t xml:space="preserve">Zakup </w:t>
      </w:r>
      <w:r w:rsidR="004B5F61">
        <w:rPr>
          <w:rFonts w:ascii="Calibri Light" w:hAnsi="Calibri Light" w:cs="Calibri Light"/>
          <w:b/>
          <w:bCs/>
          <w:color w:val="002060"/>
          <w:sz w:val="22"/>
          <w:szCs w:val="22"/>
        </w:rPr>
        <w:t>systemu</w:t>
      </w:r>
      <w:r w:rsidR="00FE14BC" w:rsidRPr="00FE14BC">
        <w:rPr>
          <w:rFonts w:ascii="Calibri Light" w:hAnsi="Calibri Light" w:cs="Calibri Light"/>
          <w:b/>
          <w:bCs/>
          <w:color w:val="002060"/>
          <w:sz w:val="22"/>
          <w:szCs w:val="22"/>
        </w:rPr>
        <w:t xml:space="preserve"> konsolety fonicznej umożliwiającej realizację dźwiękową wydarzeń studenckich dla studentów PW.”, numer referencyjny: </w:t>
      </w:r>
      <w:bookmarkStart w:id="2" w:name="_Hlk180398413"/>
      <w:r w:rsidR="00FE14BC" w:rsidRPr="00FE14BC">
        <w:rPr>
          <w:rFonts w:ascii="Calibri Light" w:hAnsi="Calibri Light" w:cs="Calibri Light"/>
          <w:b/>
          <w:bCs/>
          <w:color w:val="002060"/>
          <w:sz w:val="22"/>
          <w:szCs w:val="22"/>
        </w:rPr>
        <w:t>ZP.D.AF.16.2024</w:t>
      </w:r>
      <w:bookmarkEnd w:id="2"/>
      <w:r w:rsidR="00D9521D" w:rsidRPr="002D0E23">
        <w:rPr>
          <w:rFonts w:asciiTheme="majorHAnsi" w:eastAsia="Calibri" w:hAnsiTheme="majorHAnsi" w:cstheme="majorHAnsi"/>
          <w:b/>
          <w:bCs/>
          <w:color w:val="002060"/>
          <w:sz w:val="22"/>
          <w:szCs w:val="22"/>
        </w:rPr>
        <w:t>,</w:t>
      </w:r>
      <w:r w:rsidR="00D9521D" w:rsidRPr="00DC71AC">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C91EA8">
      <w:pPr>
        <w:numPr>
          <w:ilvl w:val="0"/>
          <w:numId w:val="1"/>
        </w:numPr>
        <w:suppressAutoHyphens w:val="0"/>
        <w:spacing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C91EA8">
      <w:pPr>
        <w:numPr>
          <w:ilvl w:val="0"/>
          <w:numId w:val="1"/>
        </w:numPr>
        <w:suppressAutoHyphens w:val="0"/>
        <w:spacing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342E6356" w:rsidR="0045758B" w:rsidRDefault="0045758B" w:rsidP="00C91EA8">
      <w:pPr>
        <w:numPr>
          <w:ilvl w:val="0"/>
          <w:numId w:val="1"/>
        </w:numPr>
        <w:suppressAutoHyphens w:val="0"/>
        <w:spacing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w:t>
      </w:r>
      <w:r w:rsidRPr="00C0298C">
        <w:rPr>
          <w:rFonts w:ascii="Calibri Light" w:eastAsia="Calibri" w:hAnsi="Calibri Light" w:cs="Calibri Light"/>
          <w:b/>
          <w:bCs/>
          <w:sz w:val="22"/>
          <w:szCs w:val="22"/>
        </w:rPr>
        <w:t xml:space="preserve">art. 109 ust. 1 </w:t>
      </w:r>
      <w:r w:rsidRPr="00C0298C">
        <w:rPr>
          <w:rFonts w:ascii="Calibri Light" w:eastAsia="Calibri" w:hAnsi="Calibri Light" w:cs="Calibri Light"/>
          <w:b/>
          <w:bCs/>
          <w:sz w:val="22"/>
          <w:szCs w:val="22"/>
        </w:rPr>
        <w:br/>
        <w:t>pkt 4</w:t>
      </w:r>
      <w:r w:rsidR="00005921" w:rsidRPr="00C0298C">
        <w:rPr>
          <w:rFonts w:ascii="Calibri Light" w:eastAsia="Calibri" w:hAnsi="Calibri Light" w:cs="Calibri Light"/>
          <w:b/>
          <w:bCs/>
          <w:sz w:val="22"/>
          <w:szCs w:val="22"/>
        </w:rPr>
        <w:t xml:space="preserve"> i 5</w:t>
      </w:r>
      <w:r w:rsidRPr="00C0298C">
        <w:rPr>
          <w:rFonts w:ascii="Calibri Light" w:eastAsia="Calibri" w:hAnsi="Calibri Light" w:cs="Calibri Light"/>
          <w:b/>
          <w:bCs/>
          <w:sz w:val="22"/>
          <w:szCs w:val="22"/>
        </w:rPr>
        <w:t xml:space="preserve"> </w:t>
      </w:r>
      <w:r w:rsidRPr="000C2D99">
        <w:rPr>
          <w:rFonts w:ascii="Calibri Light" w:eastAsia="Calibri" w:hAnsi="Calibri Light" w:cs="Calibri Light"/>
          <w:sz w:val="22"/>
          <w:szCs w:val="22"/>
        </w:rPr>
        <w:t xml:space="preserve">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EC4F91" w:rsidRDefault="0045758B" w:rsidP="00C91EA8">
      <w:pPr>
        <w:numPr>
          <w:ilvl w:val="0"/>
          <w:numId w:val="1"/>
        </w:numPr>
        <w:suppressAutoHyphens w:val="0"/>
        <w:spacing w:line="276" w:lineRule="auto"/>
        <w:ind w:left="567" w:hanging="56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D3386D">
      <w:pPr>
        <w:pStyle w:val="Akapitzlist"/>
        <w:widowControl/>
        <w:numPr>
          <w:ilvl w:val="0"/>
          <w:numId w:val="2"/>
        </w:numPr>
        <w:suppressAutoHyphens w:val="0"/>
        <w:spacing w:line="276" w:lineRule="auto"/>
        <w:ind w:left="567" w:firstLine="0"/>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D3386D">
      <w:pPr>
        <w:pStyle w:val="Akapitzlist"/>
        <w:widowControl/>
        <w:numPr>
          <w:ilvl w:val="0"/>
          <w:numId w:val="2"/>
        </w:numPr>
        <w:suppressAutoHyphens w:val="0"/>
        <w:spacing w:line="276" w:lineRule="auto"/>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xml:space="preserve">. zm.) jest osoba wymieniona </w:t>
      </w:r>
      <w:r w:rsidRPr="00A13D60">
        <w:rPr>
          <w:rFonts w:ascii="Calibri Light" w:hAnsi="Calibri Light" w:cs="Calibri Light"/>
          <w:sz w:val="22"/>
          <w:szCs w:val="22"/>
        </w:rPr>
        <w:lastRenderedPageBreak/>
        <w:t>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7CEDAA5C" w:rsidR="0045758B" w:rsidRDefault="0045758B" w:rsidP="00D3386D">
      <w:pPr>
        <w:pStyle w:val="Akapitzlist"/>
        <w:widowControl/>
        <w:numPr>
          <w:ilvl w:val="0"/>
          <w:numId w:val="2"/>
        </w:numPr>
        <w:suppressAutoHyphens w:val="0"/>
        <w:spacing w:line="276" w:lineRule="auto"/>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D3386D">
      <w:pPr>
        <w:pStyle w:val="Akapitzlist"/>
        <w:widowControl/>
        <w:suppressAutoHyphens w:val="0"/>
        <w:spacing w:line="276" w:lineRule="auto"/>
        <w:ind w:left="567"/>
        <w:contextualSpacing/>
        <w:jc w:val="both"/>
        <w:rPr>
          <w:rFonts w:ascii="Calibri Light" w:hAnsi="Calibri Light" w:cs="Calibri Light"/>
          <w:sz w:val="22"/>
          <w:szCs w:val="22"/>
        </w:rPr>
      </w:pPr>
    </w:p>
    <w:p w14:paraId="6B80E4E0" w14:textId="4F3355E8" w:rsidR="0045758B" w:rsidRDefault="0045758B" w:rsidP="00D3386D">
      <w:pPr>
        <w:pStyle w:val="Akapitzlist"/>
        <w:numPr>
          <w:ilvl w:val="0"/>
          <w:numId w:val="1"/>
        </w:numPr>
        <w:spacing w:line="276" w:lineRule="auto"/>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 xml:space="preserve">(podać mającą zastosowanie podstawę wykluczenia spośród wymienionych w art. 108 ust. 1 pkt 1, 2, 4, 5, 6 lub art. </w:t>
      </w:r>
      <w:r w:rsidRPr="003B0211">
        <w:rPr>
          <w:rFonts w:ascii="Calibri Light" w:hAnsi="Calibri Light" w:cs="Calibri Light"/>
          <w:b/>
          <w:bCs/>
          <w:i/>
          <w:color w:val="auto"/>
          <w:sz w:val="22"/>
          <w:szCs w:val="22"/>
        </w:rPr>
        <w:t>109 ust. 1 pkt 4</w:t>
      </w:r>
      <w:r w:rsidR="00005921" w:rsidRPr="003B0211">
        <w:rPr>
          <w:rFonts w:ascii="Calibri Light" w:hAnsi="Calibri Light" w:cs="Calibri Light"/>
          <w:b/>
          <w:bCs/>
          <w:i/>
          <w:color w:val="auto"/>
          <w:sz w:val="22"/>
          <w:szCs w:val="22"/>
        </w:rPr>
        <w:t xml:space="preserve"> i 5</w:t>
      </w:r>
      <w:r w:rsidRPr="00EC4F91">
        <w:rPr>
          <w:rFonts w:ascii="Calibri Light" w:hAnsi="Calibri Light" w:cs="Calibri Light"/>
          <w:i/>
          <w:color w:val="auto"/>
          <w:sz w:val="22"/>
          <w:szCs w:val="22"/>
        </w:rPr>
        <w:t xml:space="preserve">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D3386D">
      <w:pPr>
        <w:pStyle w:val="Akapitzlist"/>
        <w:spacing w:line="276" w:lineRule="auto"/>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D3386D">
      <w:pPr>
        <w:pStyle w:val="Akapitzlist"/>
        <w:spacing w:line="276" w:lineRule="auto"/>
        <w:ind w:left="709"/>
        <w:jc w:val="both"/>
        <w:rPr>
          <w:rFonts w:ascii="Calibri Light" w:hAnsi="Calibri Light" w:cs="Calibri Light"/>
          <w:color w:val="auto"/>
          <w:sz w:val="22"/>
          <w:szCs w:val="22"/>
        </w:rPr>
      </w:pPr>
    </w:p>
    <w:p w14:paraId="115470F3" w14:textId="6F7DC6C8" w:rsidR="0045758B" w:rsidRDefault="0045758B" w:rsidP="00D3386D">
      <w:pPr>
        <w:pStyle w:val="Akapitzlist"/>
        <w:spacing w:line="276" w:lineRule="auto"/>
        <w:ind w:left="709"/>
        <w:jc w:val="both"/>
        <w:rPr>
          <w:rFonts w:ascii="Calibri Light" w:hAnsi="Calibri Light" w:cs="Calibri Light"/>
          <w:color w:val="auto"/>
          <w:sz w:val="22"/>
          <w:szCs w:val="22"/>
        </w:rPr>
      </w:pPr>
    </w:p>
    <w:p w14:paraId="473FE2D0" w14:textId="77777777" w:rsidR="0045758B" w:rsidRPr="0045758B" w:rsidRDefault="0045758B" w:rsidP="00D3386D">
      <w:pPr>
        <w:pStyle w:val="Akapitzlist"/>
        <w:spacing w:line="276" w:lineRule="auto"/>
        <w:ind w:left="709"/>
        <w:jc w:val="both"/>
        <w:rPr>
          <w:rFonts w:ascii="Calibri Light" w:hAnsi="Calibri Light" w:cs="Calibri Light"/>
          <w:color w:val="auto"/>
          <w:sz w:val="22"/>
          <w:szCs w:val="22"/>
        </w:rPr>
      </w:pPr>
    </w:p>
    <w:p w14:paraId="08A7D76C" w14:textId="3A0A7663" w:rsidR="00411F44" w:rsidRDefault="00411F44" w:rsidP="00D3386D">
      <w:pPr>
        <w:spacing w:line="276" w:lineRule="auto"/>
        <w:rPr>
          <w:b/>
          <w:bCs/>
        </w:rPr>
      </w:pPr>
    </w:p>
    <w:p w14:paraId="3E6C86E9" w14:textId="64807567" w:rsidR="002D0E23" w:rsidRDefault="002D0E23" w:rsidP="00D3386D">
      <w:pPr>
        <w:spacing w:line="276" w:lineRule="auto"/>
        <w:rPr>
          <w:b/>
          <w:bCs/>
        </w:rPr>
      </w:pPr>
    </w:p>
    <w:p w14:paraId="2F24EBAD" w14:textId="36721DF8" w:rsidR="002D0E23" w:rsidRDefault="002D0E23" w:rsidP="00D3386D">
      <w:pPr>
        <w:spacing w:line="276" w:lineRule="auto"/>
        <w:rPr>
          <w:b/>
          <w:bCs/>
        </w:rPr>
      </w:pPr>
    </w:p>
    <w:p w14:paraId="52F48FEE" w14:textId="0B427954" w:rsidR="002D0E23" w:rsidRDefault="002D0E23" w:rsidP="00D3386D">
      <w:pPr>
        <w:spacing w:line="276" w:lineRule="auto"/>
        <w:rPr>
          <w:b/>
          <w:bCs/>
        </w:rPr>
      </w:pPr>
    </w:p>
    <w:p w14:paraId="10353328" w14:textId="63F83C60" w:rsidR="002D0E23" w:rsidRDefault="002D0E23" w:rsidP="00D3386D">
      <w:pPr>
        <w:spacing w:line="276" w:lineRule="auto"/>
        <w:rPr>
          <w:b/>
          <w:bCs/>
        </w:rPr>
      </w:pPr>
    </w:p>
    <w:p w14:paraId="0A90BD25" w14:textId="77777777" w:rsidR="00AB2960" w:rsidRDefault="00AB2960" w:rsidP="00AB2960">
      <w:pPr>
        <w:spacing w:line="360" w:lineRule="auto"/>
        <w:ind w:left="425"/>
        <w:jc w:val="center"/>
        <w:rPr>
          <w:rFonts w:ascii="Calibri Light" w:eastAsia="Calibri" w:hAnsi="Calibri Light" w:cs="Calibri Light"/>
        </w:rPr>
      </w:pPr>
      <w:r>
        <w:rPr>
          <w:rFonts w:ascii="Calibri Light" w:hAnsi="Calibri Light" w:cs="Calibri Light"/>
          <w:i/>
          <w:u w:val="single"/>
        </w:rPr>
        <w:t>Formularz podpisany elektronicznie</w:t>
      </w:r>
    </w:p>
    <w:p w14:paraId="6DB4F088" w14:textId="77777777" w:rsidR="00AB2960" w:rsidRDefault="00AB2960" w:rsidP="00AB2960">
      <w:pPr>
        <w:ind w:left="425"/>
        <w:jc w:val="center"/>
        <w:rPr>
          <w:rFonts w:ascii="Calibri Light" w:hAnsi="Calibri Light" w:cs="Calibri Light"/>
          <w:i/>
          <w:sz w:val="16"/>
          <w:szCs w:val="16"/>
        </w:rPr>
      </w:pPr>
      <w:bookmarkStart w:id="3" w:name="_Hlk177645854"/>
      <w:r>
        <w:rPr>
          <w:rFonts w:ascii="Calibri Light" w:hAnsi="Calibri Light" w:cs="Calibri Light"/>
          <w:i/>
          <w:sz w:val="16"/>
          <w:szCs w:val="16"/>
        </w:rPr>
        <w:t>(kwalifikowany podpis elektroniczny</w:t>
      </w:r>
    </w:p>
    <w:p w14:paraId="517C852B" w14:textId="77777777"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lub podpis zaufany lub podpis osobisty</w:t>
      </w:r>
    </w:p>
    <w:p w14:paraId="310DB4E3" w14:textId="2021465A" w:rsidR="00AB2960" w:rsidRDefault="00202F7B" w:rsidP="00AB2960">
      <w:pPr>
        <w:ind w:left="425"/>
        <w:jc w:val="center"/>
        <w:rPr>
          <w:rFonts w:ascii="Calibri Light" w:hAnsi="Calibri Light" w:cs="Calibri Light"/>
          <w:i/>
          <w:sz w:val="16"/>
          <w:szCs w:val="16"/>
        </w:rPr>
      </w:pPr>
      <w:r>
        <w:rPr>
          <w:rFonts w:ascii="Calibri Light" w:hAnsi="Calibri Light" w:cs="Calibri Light"/>
          <w:i/>
          <w:sz w:val="16"/>
          <w:szCs w:val="16"/>
        </w:rPr>
        <w:t>osob</w:t>
      </w:r>
      <w:r w:rsidR="00AB2960">
        <w:rPr>
          <w:rFonts w:ascii="Calibri Light" w:hAnsi="Calibri Light" w:cs="Calibri Light"/>
          <w:i/>
          <w:sz w:val="16"/>
          <w:szCs w:val="16"/>
        </w:rPr>
        <w:t>y lub upoważnionego</w:t>
      </w:r>
    </w:p>
    <w:p w14:paraId="75E14260" w14:textId="24EB29A3"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 xml:space="preserve">przedstawiciela </w:t>
      </w:r>
      <w:r w:rsidR="00202F7B">
        <w:rPr>
          <w:rFonts w:ascii="Calibri Light" w:hAnsi="Calibri Light" w:cs="Calibri Light"/>
          <w:i/>
          <w:sz w:val="16"/>
          <w:szCs w:val="16"/>
        </w:rPr>
        <w:t>Podmiotu udostępniającego zasoby</w:t>
      </w:r>
      <w:r>
        <w:rPr>
          <w:rFonts w:ascii="Calibri Light" w:hAnsi="Calibri Light" w:cs="Calibri Light"/>
          <w:i/>
          <w:sz w:val="16"/>
          <w:szCs w:val="16"/>
        </w:rPr>
        <w:t>,</w:t>
      </w:r>
    </w:p>
    <w:p w14:paraId="5DBC5BE1" w14:textId="77777777" w:rsidR="00AB2960" w:rsidRDefault="00AB2960" w:rsidP="00AB2960">
      <w:pPr>
        <w:ind w:left="425"/>
        <w:jc w:val="center"/>
        <w:rPr>
          <w:rFonts w:ascii="Calibri Light" w:hAnsi="Calibri Light" w:cs="Calibri Light"/>
          <w:i/>
          <w:strike/>
          <w:sz w:val="16"/>
          <w:szCs w:val="16"/>
        </w:rPr>
      </w:pPr>
      <w:r>
        <w:rPr>
          <w:rFonts w:ascii="Calibri Light" w:hAnsi="Calibri Light" w:cs="Calibri Light"/>
          <w:i/>
          <w:color w:val="FF0000"/>
          <w:sz w:val="16"/>
          <w:szCs w:val="16"/>
        </w:rPr>
        <w:t>należy podpisać pod rygorem nieważności</w:t>
      </w:r>
      <w:r>
        <w:rPr>
          <w:rFonts w:ascii="Calibri Light" w:hAnsi="Calibri Light" w:cs="Calibri Light"/>
          <w:i/>
          <w:sz w:val="16"/>
          <w:szCs w:val="16"/>
        </w:rPr>
        <w:t>)</w:t>
      </w:r>
    </w:p>
    <w:bookmarkEnd w:id="3"/>
    <w:p w14:paraId="45312D94" w14:textId="3B7ABD8E" w:rsidR="00490D73" w:rsidRDefault="00490D73">
      <w:pPr>
        <w:widowControl/>
        <w:suppressAutoHyphens w:val="0"/>
        <w:spacing w:after="160" w:line="259" w:lineRule="auto"/>
        <w:rPr>
          <w:b/>
          <w:bCs/>
        </w:rPr>
      </w:pPr>
      <w:r>
        <w:rPr>
          <w:b/>
          <w:bCs/>
        </w:rPr>
        <w:br w:type="page"/>
      </w:r>
    </w:p>
    <w:p w14:paraId="314A1833" w14:textId="77777777" w:rsidR="000E19D8" w:rsidRPr="00FF30AF" w:rsidRDefault="000E19D8" w:rsidP="000E19D8">
      <w:pPr>
        <w:suppressAutoHyphens w:val="0"/>
        <w:spacing w:after="160" w:line="360" w:lineRule="auto"/>
        <w:rPr>
          <w:rFonts w:ascii="Calibri Light" w:eastAsia="Calibri" w:hAnsi="Calibri Light" w:cs="Calibri Light"/>
          <w:color w:val="002060"/>
          <w:sz w:val="22"/>
          <w:szCs w:val="22"/>
        </w:rPr>
      </w:pPr>
      <w:r w:rsidRPr="00D06E5E">
        <w:rPr>
          <w:rFonts w:ascii="Calibri Light" w:eastAsia="Calibri" w:hAnsi="Calibri Light" w:cs="Calibri Light"/>
          <w:sz w:val="22"/>
          <w:szCs w:val="22"/>
        </w:rPr>
        <w:lastRenderedPageBreak/>
        <w:t>Załącznik nr  1</w:t>
      </w:r>
      <w:r>
        <w:rPr>
          <w:rFonts w:ascii="Calibri Light" w:eastAsia="Calibri" w:hAnsi="Calibri Light" w:cs="Calibri Light"/>
          <w:sz w:val="22"/>
          <w:szCs w:val="22"/>
        </w:rPr>
        <w:t>d</w:t>
      </w:r>
      <w:r w:rsidRPr="00D06E5E">
        <w:rPr>
          <w:rFonts w:ascii="Calibri Light" w:eastAsia="Calibri" w:hAnsi="Calibri Light" w:cs="Calibri Light"/>
          <w:sz w:val="22"/>
          <w:szCs w:val="22"/>
        </w:rPr>
        <w:t xml:space="preserve"> do Formularza oferty</w:t>
      </w:r>
    </w:p>
    <w:p w14:paraId="028F25D0" w14:textId="77777777" w:rsidR="000E19D8" w:rsidRPr="00D06E5E" w:rsidRDefault="000E19D8" w:rsidP="000E19D8">
      <w:pPr>
        <w:spacing w:after="160" w:line="259" w:lineRule="auto"/>
        <w:jc w:val="center"/>
        <w:rPr>
          <w:rFonts w:ascii="Calibri Light" w:eastAsia="Calibri" w:hAnsi="Calibri Light" w:cs="Calibri Light"/>
          <w:b/>
          <w:caps/>
          <w:sz w:val="22"/>
          <w:szCs w:val="22"/>
          <w:u w:val="single"/>
        </w:rPr>
      </w:pPr>
      <w:r w:rsidRPr="00D06E5E">
        <w:rPr>
          <w:rFonts w:ascii="Calibri Light" w:eastAsia="Calibri" w:hAnsi="Calibri Light" w:cs="Calibri Light"/>
          <w:b/>
          <w:caps/>
          <w:sz w:val="22"/>
          <w:szCs w:val="22"/>
          <w:u w:val="single"/>
        </w:rPr>
        <w:t xml:space="preserve">OŚWIADCZENIE </w:t>
      </w:r>
      <w:r>
        <w:rPr>
          <w:rFonts w:ascii="Calibri Light" w:eastAsia="Calibri" w:hAnsi="Calibri Light" w:cs="Calibri Light"/>
          <w:b/>
          <w:caps/>
          <w:sz w:val="22"/>
          <w:szCs w:val="22"/>
          <w:u w:val="single"/>
        </w:rPr>
        <w:t>wykonawców wspólnie ubiegających się o udzielenie zamówienia</w:t>
      </w:r>
    </w:p>
    <w:p w14:paraId="48AA4267" w14:textId="77777777" w:rsidR="000E19D8" w:rsidRPr="007A7666" w:rsidRDefault="000E19D8" w:rsidP="000E19D8">
      <w:pPr>
        <w:spacing w:line="259" w:lineRule="auto"/>
        <w:jc w:val="center"/>
        <w:rPr>
          <w:rFonts w:ascii="Calibri Light" w:eastAsia="Calibri" w:hAnsi="Calibri Light" w:cs="Calibri Light"/>
          <w:sz w:val="21"/>
          <w:szCs w:val="21"/>
        </w:rPr>
      </w:pPr>
      <w:r w:rsidRPr="00A33673">
        <w:rPr>
          <w:rFonts w:asciiTheme="majorHAnsi" w:hAnsiTheme="majorHAnsi" w:cstheme="majorHAnsi"/>
          <w:bCs/>
          <w:sz w:val="22"/>
          <w:szCs w:val="22"/>
        </w:rPr>
        <w:t xml:space="preserve">składane na podstawie art. 117 ust. 4 ustawy z dnia 11 września 2019 r. Prawo zamówień publicznych </w:t>
      </w:r>
      <w:r w:rsidRPr="00A33673">
        <w:rPr>
          <w:rFonts w:asciiTheme="majorHAnsi" w:hAnsiTheme="majorHAnsi" w:cstheme="majorHAnsi"/>
          <w:bCs/>
          <w:sz w:val="22"/>
          <w:szCs w:val="22"/>
        </w:rPr>
        <w:br/>
      </w:r>
      <w:r>
        <w:rPr>
          <w:rFonts w:asciiTheme="majorHAnsi" w:hAnsiTheme="majorHAnsi" w:cstheme="majorHAnsi"/>
          <w:bCs/>
          <w:sz w:val="22"/>
          <w:szCs w:val="22"/>
        </w:rPr>
        <w:t xml:space="preserve"> </w:t>
      </w:r>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p w14:paraId="46C238D8" w14:textId="77777777" w:rsidR="000E19D8" w:rsidRDefault="000E19D8" w:rsidP="000E19D8">
      <w:pPr>
        <w:keepNext/>
        <w:tabs>
          <w:tab w:val="left" w:pos="4253"/>
        </w:tabs>
        <w:spacing w:line="259" w:lineRule="auto"/>
        <w:ind w:firstLine="5103"/>
        <w:jc w:val="both"/>
        <w:outlineLvl w:val="1"/>
        <w:rPr>
          <w:rFonts w:ascii="Calibri Light" w:eastAsia="Calibri" w:hAnsi="Calibri Light" w:cs="Calibri Light"/>
          <w:iCs/>
          <w:sz w:val="22"/>
          <w:szCs w:val="22"/>
        </w:rPr>
      </w:pPr>
    </w:p>
    <w:p w14:paraId="240B95A1" w14:textId="77777777" w:rsidR="000E19D8" w:rsidRPr="00D06E5E" w:rsidRDefault="000E19D8" w:rsidP="000E19D8">
      <w:pPr>
        <w:keepNext/>
        <w:tabs>
          <w:tab w:val="left" w:pos="4253"/>
        </w:tabs>
        <w:spacing w:line="259" w:lineRule="auto"/>
        <w:ind w:firstLine="5103"/>
        <w:jc w:val="both"/>
        <w:outlineLvl w:val="1"/>
        <w:rPr>
          <w:rFonts w:ascii="Calibri Light" w:eastAsia="Calibri" w:hAnsi="Calibri Light" w:cs="Calibri Light"/>
          <w:iCs/>
          <w:sz w:val="22"/>
          <w:szCs w:val="22"/>
        </w:rPr>
      </w:pPr>
      <w:r w:rsidRPr="00D06E5E">
        <w:rPr>
          <w:rFonts w:ascii="Calibri Light" w:eastAsia="Calibri" w:hAnsi="Calibri Light" w:cs="Calibri Light"/>
          <w:iCs/>
          <w:sz w:val="22"/>
          <w:szCs w:val="22"/>
        </w:rPr>
        <w:t>Zamawiający:</w:t>
      </w:r>
    </w:p>
    <w:p w14:paraId="6B780F30" w14:textId="77777777" w:rsidR="000E19D8" w:rsidRPr="00D06E5E" w:rsidRDefault="000E19D8" w:rsidP="000E19D8">
      <w:pPr>
        <w:spacing w:line="259" w:lineRule="auto"/>
        <w:ind w:firstLine="5103"/>
        <w:jc w:val="both"/>
        <w:rPr>
          <w:rFonts w:ascii="Calibri Light" w:eastAsia="Calibri" w:hAnsi="Calibri Light" w:cs="Calibri Light"/>
          <w:sz w:val="22"/>
          <w:szCs w:val="22"/>
        </w:rPr>
      </w:pPr>
      <w:r w:rsidRPr="00D06E5E">
        <w:rPr>
          <w:rFonts w:ascii="Calibri Light" w:eastAsia="Calibri" w:hAnsi="Calibri Light" w:cs="Calibri Light"/>
          <w:sz w:val="22"/>
          <w:szCs w:val="22"/>
        </w:rPr>
        <w:t>Politechnika Warszawska</w:t>
      </w:r>
    </w:p>
    <w:p w14:paraId="77EB8C23" w14:textId="77777777" w:rsidR="000E19D8" w:rsidRPr="00D06E5E" w:rsidRDefault="000E19D8" w:rsidP="000E19D8">
      <w:pPr>
        <w:spacing w:line="259" w:lineRule="auto"/>
        <w:ind w:left="4394" w:firstLine="709"/>
        <w:rPr>
          <w:rFonts w:ascii="Calibri Light" w:eastAsia="Calibri" w:hAnsi="Calibri Light" w:cs="Calibri Light"/>
          <w:sz w:val="22"/>
          <w:szCs w:val="22"/>
        </w:rPr>
      </w:pPr>
      <w:r w:rsidRPr="00D06E5E">
        <w:rPr>
          <w:rFonts w:ascii="Calibri Light" w:eastAsia="Calibri" w:hAnsi="Calibri Light" w:cs="Calibri Light"/>
          <w:sz w:val="22"/>
          <w:szCs w:val="22"/>
        </w:rPr>
        <w:t>Pl. Politechniki 1, 00-661 Warszawa</w:t>
      </w:r>
    </w:p>
    <w:p w14:paraId="226C038B"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24D0A378"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731C005E"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1:</w:t>
      </w:r>
    </w:p>
    <w:p w14:paraId="0390AAB5" w14:textId="22C259B5" w:rsidR="000E19D8" w:rsidRPr="00AB2960" w:rsidRDefault="000E19D8" w:rsidP="00AB2960">
      <w:pPr>
        <w:suppressAutoHyphens w:val="0"/>
        <w:adjustRightInd w:val="0"/>
        <w:spacing w:before="120" w:line="360" w:lineRule="auto"/>
        <w:ind w:right="5525"/>
        <w:jc w:val="both"/>
        <w:textAlignment w:val="baseline"/>
        <w:rPr>
          <w:rFonts w:ascii="Calibri" w:eastAsia="Times New Roman" w:hAnsi="Calibri" w:cs="Calibri"/>
          <w:color w:val="auto"/>
          <w:sz w:val="20"/>
          <w:szCs w:val="20"/>
          <w:vertAlign w:val="superscript"/>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5FF1A0FE"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2:</w:t>
      </w:r>
    </w:p>
    <w:p w14:paraId="24E33809" w14:textId="7CDB4FD7" w:rsidR="000E19D8" w:rsidRPr="00AB2960" w:rsidRDefault="000E19D8" w:rsidP="00AB2960">
      <w:pPr>
        <w:suppressAutoHyphens w:val="0"/>
        <w:adjustRightInd w:val="0"/>
        <w:spacing w:before="120" w:line="360" w:lineRule="auto"/>
        <w:ind w:right="5525"/>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3BE96D96"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reprezentowani przez:</w:t>
      </w:r>
    </w:p>
    <w:p w14:paraId="051DF5CD" w14:textId="77777777" w:rsidR="000E19D8" w:rsidRPr="00921C62" w:rsidRDefault="000E19D8" w:rsidP="000E19D8">
      <w:pPr>
        <w:tabs>
          <w:tab w:val="left" w:pos="3115"/>
        </w:tabs>
        <w:suppressAutoHyphens w:val="0"/>
        <w:adjustRightInd w:val="0"/>
        <w:spacing w:before="120" w:line="360" w:lineRule="auto"/>
        <w:ind w:right="5954"/>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p>
    <w:p w14:paraId="696B78EF" w14:textId="77777777" w:rsidR="000E19D8" w:rsidRPr="00D06E5E" w:rsidRDefault="000E19D8" w:rsidP="000E19D8">
      <w:pPr>
        <w:tabs>
          <w:tab w:val="left" w:pos="3115"/>
        </w:tabs>
        <w:spacing w:line="360" w:lineRule="auto"/>
        <w:ind w:left="2268" w:hanging="2268"/>
        <w:rPr>
          <w:rFonts w:ascii="Calibri Light" w:eastAsia="Times New Roman" w:hAnsi="Calibri Light" w:cs="Calibri Light"/>
          <w:sz w:val="20"/>
          <w:szCs w:val="20"/>
          <w:lang w:eastAsia="pl-PL"/>
        </w:rPr>
      </w:pPr>
      <w:r w:rsidRPr="00921C62">
        <w:rPr>
          <w:rFonts w:ascii="Calibri" w:eastAsia="Times New Roman" w:hAnsi="Calibri" w:cs="Calibri"/>
          <w:i/>
          <w:color w:val="auto"/>
          <w:sz w:val="20"/>
          <w:szCs w:val="20"/>
          <w:vertAlign w:val="superscript"/>
          <w:lang w:eastAsia="pl-PL"/>
        </w:rPr>
        <w:t>(imię, nazwisko, stanowisko/podstawa do reprezentacji)</w:t>
      </w:r>
      <w:r w:rsidRPr="00D06E5E">
        <w:rPr>
          <w:rFonts w:ascii="Calibri Light" w:eastAsia="Times New Roman" w:hAnsi="Calibri Light" w:cs="Calibri Light"/>
          <w:i/>
          <w:sz w:val="22"/>
          <w:szCs w:val="22"/>
          <w:lang w:eastAsia="pl-PL"/>
        </w:rPr>
        <w:t xml:space="preserve">                                          </w:t>
      </w:r>
    </w:p>
    <w:p w14:paraId="5B0B6341" w14:textId="77777777" w:rsidR="000E19D8" w:rsidRPr="00D06E5E" w:rsidRDefault="000E19D8" w:rsidP="00D635B7">
      <w:pPr>
        <w:jc w:val="both"/>
        <w:rPr>
          <w:rFonts w:ascii="Calibri Light" w:eastAsia="Times New Roman" w:hAnsi="Calibri Light" w:cs="Calibri Light"/>
          <w:sz w:val="22"/>
          <w:szCs w:val="22"/>
          <w:lang w:eastAsia="zh-CN"/>
        </w:rPr>
      </w:pPr>
    </w:p>
    <w:p w14:paraId="5EEBAD2C" w14:textId="06940142" w:rsidR="000E19D8" w:rsidRPr="00D416F3" w:rsidRDefault="000E19D8" w:rsidP="00D635B7">
      <w:pPr>
        <w:jc w:val="both"/>
        <w:rPr>
          <w:rFonts w:asciiTheme="majorHAnsi" w:eastAsia="Times New Roman" w:hAnsiTheme="majorHAnsi" w:cstheme="majorHAnsi"/>
          <w:color w:val="002060"/>
          <w:sz w:val="22"/>
          <w:szCs w:val="22"/>
          <w:lang w:eastAsia="zh-CN"/>
        </w:rPr>
      </w:pPr>
      <w:r>
        <w:rPr>
          <w:rFonts w:ascii="Calibri Light" w:eastAsia="Times New Roman" w:hAnsi="Calibri Light" w:cs="Calibri Light"/>
          <w:sz w:val="22"/>
          <w:szCs w:val="22"/>
          <w:lang w:eastAsia="zh-CN"/>
        </w:rPr>
        <w:t>Na potrzeby</w:t>
      </w:r>
      <w:r w:rsidRPr="00D06E5E">
        <w:rPr>
          <w:rFonts w:ascii="Calibri Light" w:eastAsia="Times New Roman" w:hAnsi="Calibri Light" w:cs="Calibri Light"/>
          <w:sz w:val="22"/>
          <w:szCs w:val="22"/>
          <w:lang w:eastAsia="zh-CN"/>
        </w:rPr>
        <w:t xml:space="preserve"> postępowani</w:t>
      </w:r>
      <w:r>
        <w:rPr>
          <w:rFonts w:ascii="Calibri Light" w:eastAsia="Times New Roman" w:hAnsi="Calibri Light" w:cs="Calibri Light"/>
          <w:sz w:val="22"/>
          <w:szCs w:val="22"/>
          <w:lang w:eastAsia="zh-CN"/>
        </w:rPr>
        <w:t>a</w:t>
      </w:r>
      <w:r w:rsidRPr="00D06E5E">
        <w:rPr>
          <w:rFonts w:ascii="Calibri Light" w:eastAsia="Times New Roman" w:hAnsi="Calibri Light" w:cs="Calibri Light"/>
          <w:sz w:val="22"/>
          <w:szCs w:val="22"/>
          <w:lang w:eastAsia="zh-CN"/>
        </w:rPr>
        <w:t xml:space="preserve"> o udzielenie </w:t>
      </w:r>
      <w:r w:rsidRPr="00B20F0C">
        <w:rPr>
          <w:rFonts w:ascii="Calibri Light" w:eastAsia="Times New Roman" w:hAnsi="Calibri Light" w:cs="Calibri Light"/>
          <w:sz w:val="22"/>
          <w:szCs w:val="22"/>
          <w:lang w:eastAsia="zh-CN"/>
        </w:rPr>
        <w:t xml:space="preserve">zamówienia </w:t>
      </w:r>
      <w:r w:rsidRPr="00011134">
        <w:rPr>
          <w:rFonts w:ascii="Calibri Light" w:eastAsia="Times New Roman" w:hAnsi="Calibri Light" w:cs="Calibri Light"/>
          <w:sz w:val="22"/>
          <w:szCs w:val="22"/>
          <w:lang w:eastAsia="zh-CN"/>
        </w:rPr>
        <w:t>publicznego pod</w:t>
      </w:r>
      <w:r>
        <w:rPr>
          <w:rFonts w:ascii="Calibri Light" w:eastAsia="Times New Roman" w:hAnsi="Calibri Light" w:cs="Calibri Light"/>
          <w:sz w:val="22"/>
          <w:szCs w:val="22"/>
          <w:lang w:eastAsia="zh-CN"/>
        </w:rPr>
        <w:t xml:space="preserve"> </w:t>
      </w:r>
      <w:r w:rsidRPr="00D416F3">
        <w:rPr>
          <w:rFonts w:asciiTheme="majorHAnsi" w:eastAsia="Times New Roman" w:hAnsiTheme="majorHAnsi" w:cstheme="majorHAnsi"/>
          <w:sz w:val="22"/>
          <w:szCs w:val="22"/>
          <w:lang w:eastAsia="zh-CN"/>
        </w:rPr>
        <w:t xml:space="preserve">nazwą: </w:t>
      </w:r>
      <w:r w:rsidR="00FE14BC" w:rsidRPr="00FE14BC">
        <w:rPr>
          <w:rFonts w:ascii="Calibri Light" w:hAnsi="Calibri Light" w:cs="Calibri Light"/>
          <w:b/>
          <w:bCs/>
          <w:color w:val="002060"/>
          <w:sz w:val="22"/>
          <w:szCs w:val="22"/>
        </w:rPr>
        <w:t xml:space="preserve">Zakup </w:t>
      </w:r>
      <w:r w:rsidR="004B5F61">
        <w:rPr>
          <w:rFonts w:ascii="Calibri Light" w:hAnsi="Calibri Light" w:cs="Calibri Light"/>
          <w:b/>
          <w:bCs/>
          <w:color w:val="002060"/>
          <w:sz w:val="22"/>
          <w:szCs w:val="22"/>
        </w:rPr>
        <w:t>systemu</w:t>
      </w:r>
      <w:r w:rsidR="00FE14BC" w:rsidRPr="00FE14BC">
        <w:rPr>
          <w:rFonts w:ascii="Calibri Light" w:hAnsi="Calibri Light" w:cs="Calibri Light"/>
          <w:b/>
          <w:bCs/>
          <w:color w:val="002060"/>
          <w:sz w:val="22"/>
          <w:szCs w:val="22"/>
        </w:rPr>
        <w:t xml:space="preserve"> konsolety fonicznej umożliwiającej realizację dźwiękową wydarzeń studenckich dla studentów PW.”, numer referencyjny: ZP.D.AF.16.2024</w:t>
      </w:r>
      <w:r w:rsidRPr="000E19D8">
        <w:rPr>
          <w:rFonts w:ascii="Calibri Light" w:eastAsia="Calibri" w:hAnsi="Calibri Light" w:cs="Calibri Light"/>
          <w:b/>
          <w:bCs/>
          <w:color w:val="002060"/>
          <w:sz w:val="22"/>
          <w:szCs w:val="22"/>
        </w:rPr>
        <w:t xml:space="preserve">, </w:t>
      </w:r>
    </w:p>
    <w:p w14:paraId="125F54CB" w14:textId="77777777" w:rsidR="000E19D8" w:rsidRPr="00B20F0C" w:rsidRDefault="000E19D8" w:rsidP="000E19D8">
      <w:pPr>
        <w:rPr>
          <w:rFonts w:ascii="Calibri Light" w:eastAsia="Times New Roman" w:hAnsi="Calibri Light" w:cs="Calibri Light"/>
          <w:sz w:val="22"/>
          <w:szCs w:val="22"/>
          <w:lang w:eastAsia="zh-CN"/>
        </w:rPr>
      </w:pPr>
    </w:p>
    <w:p w14:paraId="6E44A11F" w14:textId="77777777" w:rsidR="000E19D8" w:rsidRDefault="000E19D8" w:rsidP="000E19D8">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xml:space="preserve">jako Wykonawcy wspólnie ubiegający się o udzielenie zamówienia oświadczamy, że następujące </w:t>
      </w:r>
      <w:r w:rsidRPr="006C175F">
        <w:rPr>
          <w:rFonts w:ascii="Calibri Light" w:eastAsia="Times New Roman" w:hAnsi="Calibri Light" w:cs="Calibri Light"/>
          <w:b/>
          <w:bCs/>
          <w:sz w:val="22"/>
          <w:szCs w:val="22"/>
          <w:lang w:eastAsia="zh-CN"/>
        </w:rPr>
        <w:t>usługi/</w:t>
      </w:r>
      <w:r w:rsidRPr="00D36DBA">
        <w:rPr>
          <w:rFonts w:ascii="Calibri Light" w:eastAsia="Times New Roman" w:hAnsi="Calibri Light" w:cs="Calibri Light"/>
          <w:b/>
          <w:bCs/>
          <w:sz w:val="22"/>
          <w:szCs w:val="22"/>
          <w:lang w:eastAsia="zh-CN"/>
        </w:rPr>
        <w:t>dostawy</w:t>
      </w:r>
      <w:r>
        <w:rPr>
          <w:rFonts w:ascii="Calibri Light" w:eastAsia="Times New Roman" w:hAnsi="Calibri Light" w:cs="Calibri Light"/>
          <w:sz w:val="22"/>
          <w:szCs w:val="22"/>
          <w:lang w:eastAsia="zh-CN"/>
        </w:rPr>
        <w:t xml:space="preserve">  będą wykonywane przez: </w:t>
      </w:r>
    </w:p>
    <w:p w14:paraId="59E61700" w14:textId="77777777" w:rsidR="000E19D8" w:rsidRPr="00D06E5E" w:rsidRDefault="000E19D8" w:rsidP="000E19D8">
      <w:pPr>
        <w:jc w:val="both"/>
        <w:rPr>
          <w:rFonts w:ascii="Calibri Light" w:eastAsia="Times New Roman" w:hAnsi="Calibri Light" w:cs="Calibri Light"/>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039"/>
        <w:gridCol w:w="5546"/>
      </w:tblGrid>
      <w:tr w:rsidR="000E19D8" w:rsidRPr="00D252EB" w14:paraId="5FF1FB9D" w14:textId="77777777" w:rsidTr="00025F3E">
        <w:tc>
          <w:tcPr>
            <w:tcW w:w="392" w:type="dxa"/>
            <w:shd w:val="clear" w:color="auto" w:fill="D0CECE"/>
          </w:tcPr>
          <w:p w14:paraId="6B0D34D6"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Lp.</w:t>
            </w:r>
          </w:p>
        </w:tc>
        <w:tc>
          <w:tcPr>
            <w:tcW w:w="3118" w:type="dxa"/>
            <w:shd w:val="clear" w:color="auto" w:fill="D0CECE"/>
          </w:tcPr>
          <w:p w14:paraId="74B0EDC6"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Rodzaj </w:t>
            </w:r>
            <w:r w:rsidRPr="00D36DBA">
              <w:rPr>
                <w:rFonts w:ascii="Calibri Light" w:eastAsia="Times New Roman" w:hAnsi="Calibri Light" w:cs="Calibri Light"/>
                <w:sz w:val="22"/>
                <w:szCs w:val="22"/>
                <w:lang w:eastAsia="zh-CN"/>
              </w:rPr>
              <w:t xml:space="preserve">dostaw </w:t>
            </w:r>
            <w:r w:rsidRPr="006C175F">
              <w:rPr>
                <w:rFonts w:ascii="Calibri Light" w:eastAsia="Times New Roman" w:hAnsi="Calibri Light" w:cs="Calibri Light"/>
                <w:sz w:val="22"/>
                <w:szCs w:val="22"/>
                <w:lang w:eastAsia="zh-CN"/>
              </w:rPr>
              <w:t>lub usług</w:t>
            </w:r>
          </w:p>
        </w:tc>
        <w:tc>
          <w:tcPr>
            <w:tcW w:w="5699" w:type="dxa"/>
            <w:shd w:val="clear" w:color="auto" w:fill="D0CECE"/>
          </w:tcPr>
          <w:p w14:paraId="429EC4D5"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Wykonawca wspólnie ubiegający się o udzielenie zamówienia, który będzie wykonywał wskazane </w:t>
            </w:r>
            <w:r w:rsidRPr="00D36DBA">
              <w:rPr>
                <w:rFonts w:ascii="Calibri Light" w:eastAsia="Times New Roman" w:hAnsi="Calibri Light" w:cs="Calibri Light"/>
                <w:sz w:val="22"/>
                <w:szCs w:val="22"/>
                <w:lang w:eastAsia="zh-CN"/>
              </w:rPr>
              <w:t xml:space="preserve">dostawy </w:t>
            </w:r>
            <w:r w:rsidRPr="006C175F">
              <w:rPr>
                <w:rFonts w:ascii="Calibri Light" w:eastAsia="Times New Roman" w:hAnsi="Calibri Light" w:cs="Calibri Light"/>
                <w:sz w:val="22"/>
                <w:szCs w:val="22"/>
                <w:lang w:eastAsia="zh-CN"/>
              </w:rPr>
              <w:t>lub usługi</w:t>
            </w:r>
            <w:r w:rsidRPr="00D252EB">
              <w:rPr>
                <w:rFonts w:ascii="Calibri Light" w:eastAsia="Times New Roman" w:hAnsi="Calibri Light" w:cs="Calibri Light"/>
                <w:sz w:val="22"/>
                <w:szCs w:val="22"/>
                <w:lang w:eastAsia="zh-CN"/>
              </w:rPr>
              <w:t>*</w:t>
            </w:r>
          </w:p>
        </w:tc>
      </w:tr>
      <w:tr w:rsidR="000E19D8" w:rsidRPr="00D252EB" w14:paraId="2741393A" w14:textId="77777777" w:rsidTr="00025F3E">
        <w:tc>
          <w:tcPr>
            <w:tcW w:w="392" w:type="dxa"/>
            <w:shd w:val="clear" w:color="auto" w:fill="auto"/>
          </w:tcPr>
          <w:p w14:paraId="614EA6E0"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1.</w:t>
            </w:r>
          </w:p>
        </w:tc>
        <w:tc>
          <w:tcPr>
            <w:tcW w:w="3118" w:type="dxa"/>
            <w:shd w:val="clear" w:color="auto" w:fill="auto"/>
          </w:tcPr>
          <w:p w14:paraId="2164CE59"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334CE02F"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67947A2C" w14:textId="77777777" w:rsidTr="00025F3E">
        <w:tc>
          <w:tcPr>
            <w:tcW w:w="392" w:type="dxa"/>
            <w:shd w:val="clear" w:color="auto" w:fill="auto"/>
          </w:tcPr>
          <w:p w14:paraId="0C3D2ADC"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2.</w:t>
            </w:r>
          </w:p>
        </w:tc>
        <w:tc>
          <w:tcPr>
            <w:tcW w:w="3118" w:type="dxa"/>
            <w:shd w:val="clear" w:color="auto" w:fill="auto"/>
          </w:tcPr>
          <w:p w14:paraId="21A1E3A9"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5AA7848A"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22FA8321" w14:textId="77777777" w:rsidTr="00025F3E">
        <w:tc>
          <w:tcPr>
            <w:tcW w:w="392" w:type="dxa"/>
            <w:shd w:val="clear" w:color="auto" w:fill="auto"/>
          </w:tcPr>
          <w:p w14:paraId="461FD43C"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3.</w:t>
            </w:r>
          </w:p>
        </w:tc>
        <w:tc>
          <w:tcPr>
            <w:tcW w:w="3118" w:type="dxa"/>
            <w:shd w:val="clear" w:color="auto" w:fill="auto"/>
          </w:tcPr>
          <w:p w14:paraId="4E1DCB00"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6801AA98"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52E528BE" w14:textId="77777777" w:rsidTr="00025F3E">
        <w:tc>
          <w:tcPr>
            <w:tcW w:w="392" w:type="dxa"/>
            <w:shd w:val="clear" w:color="auto" w:fill="auto"/>
          </w:tcPr>
          <w:p w14:paraId="7F8550C4"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4.</w:t>
            </w:r>
          </w:p>
        </w:tc>
        <w:tc>
          <w:tcPr>
            <w:tcW w:w="3118" w:type="dxa"/>
            <w:shd w:val="clear" w:color="auto" w:fill="auto"/>
          </w:tcPr>
          <w:p w14:paraId="38786FDB"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7F67F9C0"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76052D3B" w14:textId="77777777" w:rsidTr="00025F3E">
        <w:tc>
          <w:tcPr>
            <w:tcW w:w="392" w:type="dxa"/>
            <w:shd w:val="clear" w:color="auto" w:fill="auto"/>
          </w:tcPr>
          <w:p w14:paraId="3C58F3BD"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5.</w:t>
            </w:r>
          </w:p>
        </w:tc>
        <w:tc>
          <w:tcPr>
            <w:tcW w:w="3118" w:type="dxa"/>
            <w:shd w:val="clear" w:color="auto" w:fill="auto"/>
          </w:tcPr>
          <w:p w14:paraId="3B8B7705"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7061E117" w14:textId="77777777" w:rsidR="000E19D8" w:rsidRPr="00D252EB" w:rsidRDefault="000E19D8" w:rsidP="00025F3E">
            <w:pPr>
              <w:jc w:val="both"/>
              <w:rPr>
                <w:rFonts w:ascii="Calibri Light" w:eastAsia="Times New Roman" w:hAnsi="Calibri Light" w:cs="Calibri Light"/>
                <w:sz w:val="22"/>
                <w:szCs w:val="22"/>
                <w:lang w:eastAsia="zh-CN"/>
              </w:rPr>
            </w:pPr>
          </w:p>
        </w:tc>
      </w:tr>
    </w:tbl>
    <w:p w14:paraId="6BEB3DB9" w14:textId="0492D55C" w:rsidR="002D0E23" w:rsidRDefault="000E19D8" w:rsidP="00D50DCD">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należy odrębnie wskazać każdego z Wykonawców wspólnie ubiegającego się o udzielenie zamówienia.</w:t>
      </w:r>
    </w:p>
    <w:p w14:paraId="6F141B65" w14:textId="77777777" w:rsidR="00F80BC2" w:rsidRDefault="00F80BC2" w:rsidP="00F80BC2">
      <w:pPr>
        <w:ind w:left="425"/>
        <w:jc w:val="center"/>
        <w:rPr>
          <w:rFonts w:ascii="Calibri Light" w:hAnsi="Calibri Light" w:cs="Calibri Light"/>
          <w:i/>
          <w:u w:val="single"/>
        </w:rPr>
      </w:pPr>
    </w:p>
    <w:p w14:paraId="7AA784AF" w14:textId="47C86D40" w:rsidR="00AB2960" w:rsidRDefault="00AB2960" w:rsidP="00AB2960">
      <w:pPr>
        <w:spacing w:line="360" w:lineRule="auto"/>
        <w:ind w:left="425"/>
        <w:jc w:val="center"/>
        <w:rPr>
          <w:rFonts w:ascii="Calibri Light" w:eastAsia="Calibri" w:hAnsi="Calibri Light" w:cs="Calibri Light"/>
        </w:rPr>
      </w:pPr>
      <w:r>
        <w:rPr>
          <w:rFonts w:ascii="Calibri Light" w:hAnsi="Calibri Light" w:cs="Calibri Light"/>
          <w:i/>
          <w:u w:val="single"/>
        </w:rPr>
        <w:t>Formularz podpisany elektronicznie</w:t>
      </w:r>
    </w:p>
    <w:p w14:paraId="1E1C6908" w14:textId="77777777" w:rsidR="00202F7B" w:rsidRPr="00202F7B" w:rsidRDefault="00202F7B" w:rsidP="00202F7B">
      <w:pPr>
        <w:ind w:left="425"/>
        <w:jc w:val="center"/>
        <w:rPr>
          <w:rFonts w:ascii="Calibri Light" w:hAnsi="Calibri Light" w:cs="Calibri Light"/>
          <w:i/>
          <w:sz w:val="16"/>
          <w:szCs w:val="16"/>
        </w:rPr>
      </w:pPr>
      <w:r w:rsidRPr="00202F7B">
        <w:rPr>
          <w:rFonts w:ascii="Calibri Light" w:hAnsi="Calibri Light" w:cs="Calibri Light"/>
          <w:i/>
          <w:sz w:val="16"/>
          <w:szCs w:val="16"/>
        </w:rPr>
        <w:t>(kwalifikowany podpis elektroniczny</w:t>
      </w:r>
    </w:p>
    <w:p w14:paraId="42F626A8" w14:textId="77777777" w:rsidR="00202F7B" w:rsidRPr="00202F7B" w:rsidRDefault="00202F7B" w:rsidP="00202F7B">
      <w:pPr>
        <w:ind w:left="425"/>
        <w:jc w:val="center"/>
        <w:rPr>
          <w:rFonts w:ascii="Calibri Light" w:hAnsi="Calibri Light" w:cs="Calibri Light"/>
          <w:i/>
          <w:sz w:val="16"/>
          <w:szCs w:val="16"/>
        </w:rPr>
      </w:pPr>
      <w:r w:rsidRPr="00202F7B">
        <w:rPr>
          <w:rFonts w:ascii="Calibri Light" w:hAnsi="Calibri Light" w:cs="Calibri Light"/>
          <w:i/>
          <w:sz w:val="16"/>
          <w:szCs w:val="16"/>
        </w:rPr>
        <w:t>lub podpis zaufany lub podpis osobisty</w:t>
      </w:r>
    </w:p>
    <w:p w14:paraId="7835D132" w14:textId="77777777" w:rsidR="00202F7B" w:rsidRPr="00202F7B" w:rsidRDefault="00202F7B" w:rsidP="00202F7B">
      <w:pPr>
        <w:ind w:left="425"/>
        <w:jc w:val="center"/>
        <w:rPr>
          <w:rFonts w:ascii="Calibri Light" w:hAnsi="Calibri Light" w:cs="Calibri Light"/>
          <w:i/>
          <w:sz w:val="16"/>
          <w:szCs w:val="16"/>
        </w:rPr>
      </w:pPr>
      <w:r w:rsidRPr="00202F7B">
        <w:rPr>
          <w:rFonts w:ascii="Calibri Light" w:hAnsi="Calibri Light" w:cs="Calibri Light"/>
          <w:i/>
          <w:sz w:val="16"/>
          <w:szCs w:val="16"/>
        </w:rPr>
        <w:t>osoby lub upoważnionego</w:t>
      </w:r>
    </w:p>
    <w:p w14:paraId="43A76705" w14:textId="77777777" w:rsidR="00202F7B" w:rsidRPr="00202F7B" w:rsidRDefault="00202F7B" w:rsidP="00202F7B">
      <w:pPr>
        <w:ind w:left="425"/>
        <w:jc w:val="center"/>
        <w:rPr>
          <w:rFonts w:ascii="Calibri Light" w:hAnsi="Calibri Light" w:cs="Calibri Light"/>
          <w:i/>
          <w:sz w:val="16"/>
          <w:szCs w:val="16"/>
        </w:rPr>
      </w:pPr>
      <w:r w:rsidRPr="00202F7B">
        <w:rPr>
          <w:rFonts w:ascii="Calibri Light" w:hAnsi="Calibri Light" w:cs="Calibri Light"/>
          <w:i/>
          <w:sz w:val="16"/>
          <w:szCs w:val="16"/>
        </w:rPr>
        <w:t>przedstawiciela Podmiotu udostępniającego zasoby,</w:t>
      </w:r>
    </w:p>
    <w:p w14:paraId="08280E66" w14:textId="77777777" w:rsidR="00202F7B" w:rsidRPr="00202F7B" w:rsidRDefault="00202F7B" w:rsidP="00202F7B">
      <w:pPr>
        <w:ind w:left="425"/>
        <w:jc w:val="center"/>
        <w:rPr>
          <w:rFonts w:ascii="Calibri Light" w:hAnsi="Calibri Light" w:cs="Calibri Light"/>
          <w:i/>
          <w:sz w:val="16"/>
          <w:szCs w:val="16"/>
        </w:rPr>
      </w:pPr>
      <w:r w:rsidRPr="00190515">
        <w:rPr>
          <w:rFonts w:ascii="Calibri Light" w:hAnsi="Calibri Light" w:cs="Calibri Light"/>
          <w:i/>
          <w:color w:val="FF0000"/>
          <w:sz w:val="16"/>
          <w:szCs w:val="16"/>
        </w:rPr>
        <w:t>należy podpisać pod rygorem nieważności</w:t>
      </w:r>
      <w:r w:rsidRPr="00202F7B">
        <w:rPr>
          <w:rFonts w:ascii="Calibri Light" w:hAnsi="Calibri Light" w:cs="Calibri Light"/>
          <w:i/>
          <w:sz w:val="16"/>
          <w:szCs w:val="16"/>
        </w:rPr>
        <w:t>)</w:t>
      </w:r>
    </w:p>
    <w:sectPr w:rsidR="00202F7B" w:rsidRPr="00202F7B" w:rsidSect="00152DE1">
      <w:foot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D331B" w14:textId="77777777" w:rsidR="000F2530" w:rsidRDefault="000F2530" w:rsidP="00152DE1">
      <w:r>
        <w:separator/>
      </w:r>
    </w:p>
  </w:endnote>
  <w:endnote w:type="continuationSeparator" w:id="0">
    <w:p w14:paraId="115BE8A3" w14:textId="77777777" w:rsidR="000F2530" w:rsidRDefault="000F2530"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9F1E" w14:textId="6C3EACDE" w:rsidR="00B043E8" w:rsidRDefault="00B043E8" w:rsidP="00B043E8">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D893" w14:textId="77777777" w:rsidR="000F2530" w:rsidRDefault="000F2530" w:rsidP="00152DE1">
      <w:r>
        <w:separator/>
      </w:r>
    </w:p>
  </w:footnote>
  <w:footnote w:type="continuationSeparator" w:id="0">
    <w:p w14:paraId="2B535120" w14:textId="77777777" w:rsidR="000F2530" w:rsidRDefault="000F2530" w:rsidP="00152DE1">
      <w:r>
        <w:continuationSeparator/>
      </w:r>
    </w:p>
  </w:footnote>
  <w:footnote w:id="1">
    <w:p w14:paraId="28BDBE9E" w14:textId="77777777" w:rsidR="00152DE1" w:rsidRPr="003D143B" w:rsidRDefault="00152DE1" w:rsidP="00152DE1">
      <w:pPr>
        <w:jc w:val="both"/>
        <w:rPr>
          <w:rFonts w:ascii="Calibri Light" w:eastAsia="Calibri" w:hAnsi="Calibri Light" w:cs="Calibri Light"/>
          <w:sz w:val="14"/>
          <w:szCs w:val="14"/>
        </w:rPr>
      </w:pPr>
      <w:r w:rsidRPr="003D143B">
        <w:rPr>
          <w:rStyle w:val="Odwoanieprzypisudolnego"/>
          <w:rFonts w:ascii="Calibri Light" w:hAnsi="Calibri Light" w:cs="Calibri Light"/>
          <w:sz w:val="14"/>
          <w:szCs w:val="14"/>
        </w:rPr>
        <w:footnoteRef/>
      </w:r>
      <w:r w:rsidRPr="003D143B">
        <w:rPr>
          <w:rFonts w:ascii="Calibri Light" w:hAnsi="Calibri Light" w:cs="Calibri Light"/>
          <w:sz w:val="14"/>
          <w:szCs w:val="14"/>
        </w:rPr>
        <w:t xml:space="preserve"> </w:t>
      </w:r>
      <w:r w:rsidRPr="003D143B">
        <w:rPr>
          <w:rFonts w:ascii="Calibri Light" w:eastAsia="Calibri" w:hAnsi="Calibri Light" w:cs="Calibri Light"/>
          <w:sz w:val="14"/>
          <w:szCs w:val="14"/>
        </w:rPr>
        <w:t>Zgodnie z:</w:t>
      </w:r>
    </w:p>
    <w:p w14:paraId="12466A8C"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xml:space="preserve">-  art. 118 ust. 3 ustawy </w:t>
      </w:r>
      <w:proofErr w:type="spellStart"/>
      <w:r w:rsidRPr="003D143B">
        <w:rPr>
          <w:rFonts w:ascii="Calibri Light" w:eastAsia="Calibri" w:hAnsi="Calibri Light" w:cs="Calibri Light"/>
          <w:sz w:val="14"/>
          <w:szCs w:val="14"/>
        </w:rPr>
        <w:t>Pzp</w:t>
      </w:r>
      <w:proofErr w:type="spellEnd"/>
      <w:r w:rsidRPr="003D143B">
        <w:rPr>
          <w:rFonts w:ascii="Calibri Light" w:eastAsia="Calibri" w:hAnsi="Calibri Light" w:cs="Calibri Light"/>
          <w:sz w:val="14"/>
          <w:szCs w:val="14"/>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xml:space="preserve">- art. 118 ust. 2  ustawy </w:t>
      </w:r>
      <w:proofErr w:type="spellStart"/>
      <w:r w:rsidRPr="003D143B">
        <w:rPr>
          <w:rFonts w:ascii="Calibri Light" w:eastAsia="Calibri" w:hAnsi="Calibri Light" w:cs="Calibri Light"/>
          <w:sz w:val="14"/>
          <w:szCs w:val="14"/>
        </w:rPr>
        <w:t>Pzp</w:t>
      </w:r>
      <w:proofErr w:type="spellEnd"/>
      <w:r w:rsidRPr="003D143B">
        <w:rPr>
          <w:rFonts w:ascii="Calibri Light" w:eastAsia="Calibri" w:hAnsi="Calibri Light" w:cs="Calibri Light"/>
          <w:sz w:val="14"/>
          <w:szCs w:val="14"/>
        </w:rPr>
        <w:t xml:space="preserve">, W odniesieniu do warunków dotyczących wykształcenia, kwalifikacji zawodowych lub doświadczenia, wykonawcy mogą polegać na zdolnościach innych podmiotów, jeśli podmioty te zrealizują </w:t>
      </w:r>
      <w:r w:rsidRPr="003D143B">
        <w:rPr>
          <w:rFonts w:ascii="Calibri Light" w:eastAsia="Calibri" w:hAnsi="Calibri Light" w:cs="Calibri Light"/>
          <w:sz w:val="14"/>
          <w:szCs w:val="14"/>
          <w:u w:val="single"/>
        </w:rPr>
        <w:t>roboty budowlane</w:t>
      </w:r>
      <w:r w:rsidRPr="003D143B">
        <w:rPr>
          <w:rFonts w:ascii="Calibri Light" w:eastAsia="Calibri" w:hAnsi="Calibri Light" w:cs="Calibri Light"/>
          <w:sz w:val="14"/>
          <w:szCs w:val="14"/>
        </w:rPr>
        <w:t xml:space="preserve"> </w:t>
      </w:r>
      <w:r w:rsidRPr="003D143B">
        <w:rPr>
          <w:rFonts w:ascii="Calibri Light" w:eastAsia="Calibri" w:hAnsi="Calibri Light" w:cs="Calibri Light"/>
          <w:sz w:val="14"/>
          <w:szCs w:val="14"/>
          <w:u w:val="single"/>
        </w:rPr>
        <w:t>lub usługi</w:t>
      </w:r>
      <w:r w:rsidRPr="003D143B">
        <w:rPr>
          <w:rFonts w:ascii="Calibri Light" w:eastAsia="Calibri" w:hAnsi="Calibri Light" w:cs="Calibri Light"/>
          <w:sz w:val="14"/>
          <w:szCs w:val="14"/>
        </w:rPr>
        <w:t xml:space="preserve">, do realizacji których te zdolności są wymagane. </w:t>
      </w:r>
    </w:p>
    <w:p w14:paraId="65A8F764"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xml:space="preserve">- art. 120 ustawy </w:t>
      </w:r>
      <w:proofErr w:type="spellStart"/>
      <w:r w:rsidRPr="003D143B">
        <w:rPr>
          <w:rFonts w:ascii="Calibri Light" w:eastAsia="Calibri" w:hAnsi="Calibri Light" w:cs="Calibri Light"/>
          <w:sz w:val="14"/>
          <w:szCs w:val="14"/>
        </w:rPr>
        <w:t>Pzp</w:t>
      </w:r>
      <w:proofErr w:type="spellEnd"/>
      <w:r w:rsidRPr="003D143B">
        <w:rPr>
          <w:rFonts w:ascii="Calibri Light" w:eastAsia="Calibri" w:hAnsi="Calibri Light" w:cs="Calibri Light"/>
          <w:sz w:val="14"/>
          <w:szCs w:val="14"/>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3D143B" w:rsidRDefault="00152DE1" w:rsidP="00152DE1">
      <w:pPr>
        <w:jc w:val="both"/>
        <w:rPr>
          <w:sz w:val="14"/>
          <w:szCs w:val="14"/>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055109"/>
    <w:rsid w:val="000E19D8"/>
    <w:rsid w:val="000F2530"/>
    <w:rsid w:val="00152DE1"/>
    <w:rsid w:val="00165D22"/>
    <w:rsid w:val="00190515"/>
    <w:rsid w:val="001C66B2"/>
    <w:rsid w:val="00202F7B"/>
    <w:rsid w:val="002D0E23"/>
    <w:rsid w:val="003A3F7B"/>
    <w:rsid w:val="003B0211"/>
    <w:rsid w:val="003D143B"/>
    <w:rsid w:val="00411F44"/>
    <w:rsid w:val="00444B91"/>
    <w:rsid w:val="0045758B"/>
    <w:rsid w:val="00490D73"/>
    <w:rsid w:val="004B094F"/>
    <w:rsid w:val="004B5F61"/>
    <w:rsid w:val="00613990"/>
    <w:rsid w:val="00627FA6"/>
    <w:rsid w:val="00645312"/>
    <w:rsid w:val="006C7044"/>
    <w:rsid w:val="00722C63"/>
    <w:rsid w:val="007D7804"/>
    <w:rsid w:val="009B5A82"/>
    <w:rsid w:val="009E111F"/>
    <w:rsid w:val="009F30E6"/>
    <w:rsid w:val="00A13D60"/>
    <w:rsid w:val="00A41EFA"/>
    <w:rsid w:val="00A72B8C"/>
    <w:rsid w:val="00AA3976"/>
    <w:rsid w:val="00AB2960"/>
    <w:rsid w:val="00AB6938"/>
    <w:rsid w:val="00AE37AE"/>
    <w:rsid w:val="00B043E8"/>
    <w:rsid w:val="00B50CD2"/>
    <w:rsid w:val="00BD76E3"/>
    <w:rsid w:val="00C0298C"/>
    <w:rsid w:val="00C91EA8"/>
    <w:rsid w:val="00CD735A"/>
    <w:rsid w:val="00D3386D"/>
    <w:rsid w:val="00D46184"/>
    <w:rsid w:val="00D50DCD"/>
    <w:rsid w:val="00D635B7"/>
    <w:rsid w:val="00D7215B"/>
    <w:rsid w:val="00D73442"/>
    <w:rsid w:val="00D9521D"/>
    <w:rsid w:val="00DC71AC"/>
    <w:rsid w:val="00DF1059"/>
    <w:rsid w:val="00F80BC2"/>
    <w:rsid w:val="00FB348D"/>
    <w:rsid w:val="00FE14BC"/>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 w:type="paragraph" w:styleId="Nagwek">
    <w:name w:val="header"/>
    <w:basedOn w:val="Normalny"/>
    <w:link w:val="NagwekZnak"/>
    <w:uiPriority w:val="99"/>
    <w:unhideWhenUsed/>
    <w:rsid w:val="00B043E8"/>
    <w:pPr>
      <w:tabs>
        <w:tab w:val="center" w:pos="4536"/>
        <w:tab w:val="right" w:pos="9072"/>
      </w:tabs>
    </w:pPr>
  </w:style>
  <w:style w:type="character" w:customStyle="1" w:styleId="NagwekZnak">
    <w:name w:val="Nagłówek Znak"/>
    <w:basedOn w:val="Domylnaczcionkaakapitu"/>
    <w:link w:val="Nagwek"/>
    <w:uiPriority w:val="99"/>
    <w:rsid w:val="00B043E8"/>
    <w:rPr>
      <w:rFonts w:ascii="Thorndale" w:eastAsia="HG Mincho Light J" w:hAnsi="Thorndale" w:cs="Times New Roman"/>
      <w:color w:val="000000"/>
      <w:sz w:val="24"/>
      <w:szCs w:val="24"/>
    </w:rPr>
  </w:style>
  <w:style w:type="paragraph" w:styleId="Stopka">
    <w:name w:val="footer"/>
    <w:basedOn w:val="Normalny"/>
    <w:link w:val="StopkaZnak"/>
    <w:uiPriority w:val="99"/>
    <w:unhideWhenUsed/>
    <w:rsid w:val="00B043E8"/>
    <w:pPr>
      <w:tabs>
        <w:tab w:val="center" w:pos="4536"/>
        <w:tab w:val="right" w:pos="9072"/>
      </w:tabs>
    </w:pPr>
  </w:style>
  <w:style w:type="character" w:customStyle="1" w:styleId="StopkaZnak">
    <w:name w:val="Stopka Znak"/>
    <w:basedOn w:val="Domylnaczcionkaakapitu"/>
    <w:link w:val="Stopka"/>
    <w:uiPriority w:val="99"/>
    <w:rsid w:val="00B043E8"/>
    <w:rPr>
      <w:rFonts w:ascii="Thorndale" w:eastAsia="HG Mincho Light J" w:hAnsi="Thorndale" w:cs="Times New Roman"/>
      <w:color w:val="000000"/>
      <w:sz w:val="24"/>
      <w:szCs w:val="24"/>
    </w:rPr>
  </w:style>
  <w:style w:type="paragraph" w:styleId="Tekstpodstawowy3">
    <w:name w:val="Body Text 3"/>
    <w:basedOn w:val="Normalny"/>
    <w:link w:val="Tekstpodstawowy3Znak"/>
    <w:uiPriority w:val="99"/>
    <w:semiHidden/>
    <w:unhideWhenUsed/>
    <w:rsid w:val="009F30E6"/>
    <w:pPr>
      <w:spacing w:after="120"/>
    </w:pPr>
    <w:rPr>
      <w:sz w:val="16"/>
      <w:szCs w:val="16"/>
    </w:rPr>
  </w:style>
  <w:style w:type="character" w:customStyle="1" w:styleId="Tekstpodstawowy3Znak">
    <w:name w:val="Tekst podstawowy 3 Znak"/>
    <w:basedOn w:val="Domylnaczcionkaakapitu"/>
    <w:link w:val="Tekstpodstawowy3"/>
    <w:uiPriority w:val="99"/>
    <w:semiHidden/>
    <w:rsid w:val="009F30E6"/>
    <w:rPr>
      <w:rFonts w:ascii="Thorndale" w:eastAsia="HG Mincho Light J" w:hAnsi="Thorndale"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071221">
      <w:bodyDiv w:val="1"/>
      <w:marLeft w:val="0"/>
      <w:marRight w:val="0"/>
      <w:marTop w:val="0"/>
      <w:marBottom w:val="0"/>
      <w:divBdr>
        <w:top w:val="none" w:sz="0" w:space="0" w:color="auto"/>
        <w:left w:val="none" w:sz="0" w:space="0" w:color="auto"/>
        <w:bottom w:val="none" w:sz="0" w:space="0" w:color="auto"/>
        <w:right w:val="none" w:sz="0" w:space="0" w:color="auto"/>
      </w:divBdr>
    </w:div>
    <w:div w:id="863860316">
      <w:bodyDiv w:val="1"/>
      <w:marLeft w:val="0"/>
      <w:marRight w:val="0"/>
      <w:marTop w:val="0"/>
      <w:marBottom w:val="0"/>
      <w:divBdr>
        <w:top w:val="none" w:sz="0" w:space="0" w:color="auto"/>
        <w:left w:val="none" w:sz="0" w:space="0" w:color="auto"/>
        <w:bottom w:val="none" w:sz="0" w:space="0" w:color="auto"/>
        <w:right w:val="none" w:sz="0" w:space="0" w:color="auto"/>
      </w:divBdr>
    </w:div>
    <w:div w:id="892470946">
      <w:bodyDiv w:val="1"/>
      <w:marLeft w:val="0"/>
      <w:marRight w:val="0"/>
      <w:marTop w:val="0"/>
      <w:marBottom w:val="0"/>
      <w:divBdr>
        <w:top w:val="none" w:sz="0" w:space="0" w:color="auto"/>
        <w:left w:val="none" w:sz="0" w:space="0" w:color="auto"/>
        <w:bottom w:val="none" w:sz="0" w:space="0" w:color="auto"/>
        <w:right w:val="none" w:sz="0" w:space="0" w:color="auto"/>
      </w:divBdr>
    </w:div>
    <w:div w:id="1203053567">
      <w:bodyDiv w:val="1"/>
      <w:marLeft w:val="0"/>
      <w:marRight w:val="0"/>
      <w:marTop w:val="0"/>
      <w:marBottom w:val="0"/>
      <w:divBdr>
        <w:top w:val="none" w:sz="0" w:space="0" w:color="auto"/>
        <w:left w:val="none" w:sz="0" w:space="0" w:color="auto"/>
        <w:bottom w:val="none" w:sz="0" w:space="0" w:color="auto"/>
        <w:right w:val="none" w:sz="0" w:space="0" w:color="auto"/>
      </w:divBdr>
    </w:div>
    <w:div w:id="13264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1139</Words>
  <Characters>6835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30</cp:revision>
  <cp:lastPrinted>2024-02-08T12:45:00Z</cp:lastPrinted>
  <dcterms:created xsi:type="dcterms:W3CDTF">2022-08-05T08:51:00Z</dcterms:created>
  <dcterms:modified xsi:type="dcterms:W3CDTF">2024-10-24T10:59:00Z</dcterms:modified>
</cp:coreProperties>
</file>