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280"/>
        <w:ind w:left="0" w:right="0" w:hanging="0"/>
        <w:jc w:val="right"/>
        <w:rPr/>
      </w:pPr>
      <w:r>
        <w:rPr>
          <w:rFonts w:ascii="Calibri" w:hAnsi="Calibri"/>
          <w:sz w:val="22"/>
          <w:szCs w:val="22"/>
        </w:rPr>
        <w:t xml:space="preserve">Załącznik nr 3 do SWZ </w:t>
      </w:r>
    </w:p>
    <w:p>
      <w:pPr>
        <w:pStyle w:val="Normal"/>
        <w:bidi w:val="0"/>
        <w:spacing w:lineRule="atLeast" w:line="280"/>
        <w:ind w:left="0" w:right="0" w:hanging="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bidi w:val="0"/>
        <w:spacing w:lineRule="atLeast" w:line="280"/>
        <w:ind w:left="0" w:right="0" w:hanging="0"/>
        <w:rPr/>
      </w:pPr>
      <w:r>
        <w:rPr>
          <w:rFonts w:ascii="Calibri" w:hAnsi="Calibri"/>
          <w:b/>
          <w:sz w:val="22"/>
          <w:szCs w:val="22"/>
        </w:rPr>
        <w:t>Wykonawca:</w:t>
      </w:r>
    </w:p>
    <w:p>
      <w:pPr>
        <w:pStyle w:val="Normal"/>
        <w:bidi w:val="0"/>
        <w:spacing w:lineRule="atLeast" w:line="280"/>
        <w:ind w:left="0" w:right="0" w:hanging="0"/>
        <w:rPr/>
      </w:pPr>
      <w:r>
        <w:rPr>
          <w:rFonts w:eastAsia="Arial" w:ascii="Calibri" w:hAnsi="Calibri"/>
          <w:bCs/>
          <w:sz w:val="22"/>
          <w:szCs w:val="22"/>
        </w:rPr>
        <w:t>……………………………</w:t>
      </w:r>
      <w:r>
        <w:rPr>
          <w:rFonts w:eastAsia="Arial" w:ascii="Calibri" w:hAnsi="Calibri"/>
          <w:bCs/>
          <w:sz w:val="22"/>
          <w:szCs w:val="22"/>
        </w:rPr>
        <w:t>..</w:t>
      </w:r>
    </w:p>
    <w:p>
      <w:pPr>
        <w:pStyle w:val="Normal"/>
        <w:bidi w:val="0"/>
        <w:spacing w:lineRule="atLeast" w:line="280"/>
        <w:ind w:left="0" w:right="0" w:hanging="0"/>
        <w:rPr/>
      </w:pPr>
      <w:r>
        <w:rPr>
          <w:rFonts w:eastAsia="Arial" w:ascii="Calibri" w:hAnsi="Calibri"/>
          <w:bCs/>
          <w:sz w:val="22"/>
          <w:szCs w:val="22"/>
        </w:rPr>
        <w:t>……………………………</w:t>
      </w:r>
      <w:r>
        <w:rPr>
          <w:rFonts w:eastAsia="Arial" w:ascii="Calibri" w:hAnsi="Calibri"/>
          <w:bCs/>
          <w:sz w:val="22"/>
          <w:szCs w:val="22"/>
        </w:rPr>
        <w:t>..</w:t>
      </w:r>
    </w:p>
    <w:p>
      <w:pPr>
        <w:pStyle w:val="Normal"/>
        <w:bidi w:val="0"/>
        <w:spacing w:lineRule="atLeast" w:line="280"/>
        <w:ind w:left="0" w:right="0" w:hanging="0"/>
        <w:rPr/>
      </w:pPr>
      <w:r>
        <w:rPr>
          <w:rFonts w:eastAsia="Arial" w:ascii="Calibri" w:hAnsi="Calibri"/>
          <w:bCs/>
          <w:sz w:val="22"/>
          <w:szCs w:val="22"/>
        </w:rPr>
        <w:t>……………………………</w:t>
      </w:r>
      <w:r>
        <w:rPr>
          <w:rFonts w:eastAsia="Arial" w:ascii="Calibri" w:hAnsi="Calibri"/>
          <w:bCs/>
          <w:sz w:val="22"/>
          <w:szCs w:val="22"/>
        </w:rPr>
        <w:t>..</w:t>
      </w:r>
    </w:p>
    <w:p>
      <w:pPr>
        <w:pStyle w:val="Normal"/>
        <w:bidi w:val="0"/>
        <w:spacing w:lineRule="atLeast" w:line="280"/>
        <w:ind w:left="0" w:right="0" w:hanging="0"/>
        <w:rPr/>
      </w:pPr>
      <w:r>
        <w:rPr>
          <w:rFonts w:ascii="Calibri" w:hAnsi="Calibri"/>
          <w:bCs/>
          <w:sz w:val="22"/>
          <w:szCs w:val="22"/>
        </w:rPr>
        <w:t>(pełna nazwa/firma, adres)</w:t>
      </w:r>
    </w:p>
    <w:p>
      <w:pPr>
        <w:pStyle w:val="Normal"/>
        <w:bidi w:val="0"/>
        <w:spacing w:lineRule="atLeast" w:line="280"/>
        <w:ind w:left="0" w:right="0" w:hanging="0"/>
        <w:jc w:val="center"/>
        <w:rPr>
          <w:rFonts w:ascii="Calibri" w:hAnsi="Calibr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</w:r>
    </w:p>
    <w:p>
      <w:pPr>
        <w:pStyle w:val="Normal"/>
        <w:bidi w:val="0"/>
        <w:spacing w:lineRule="atLeast" w:line="280"/>
        <w:ind w:left="0" w:right="0" w:hanging="0"/>
        <w:jc w:val="center"/>
        <w:rPr/>
      </w:pPr>
      <w:r>
        <w:rPr>
          <w:rFonts w:ascii="Calibri" w:hAnsi="Calibri"/>
          <w:b/>
          <w:bCs/>
          <w:i/>
          <w:iCs/>
          <w:sz w:val="22"/>
          <w:szCs w:val="22"/>
        </w:rPr>
        <w:t>O Ś W I A D C Z E N I E   W Y K O N A W C Y</w:t>
      </w:r>
    </w:p>
    <w:p>
      <w:pPr>
        <w:pStyle w:val="Normal"/>
        <w:bidi w:val="0"/>
        <w:spacing w:lineRule="auto" w:line="360" w:before="0" w:after="120"/>
        <w:ind w:left="0" w:right="0" w:hanging="0"/>
        <w:jc w:val="center"/>
        <w:rPr/>
      </w:pPr>
      <w:r>
        <w:rPr>
          <w:rFonts w:ascii="Calibri" w:hAnsi="Calibri"/>
          <w:i/>
          <w:iCs/>
          <w:sz w:val="22"/>
          <w:szCs w:val="22"/>
        </w:rPr>
        <w:t>składane na podstawie art. 125 ust. 1 PZP</w:t>
      </w:r>
    </w:p>
    <w:p>
      <w:pPr>
        <w:pStyle w:val="Normal"/>
        <w:bidi w:val="0"/>
        <w:spacing w:lineRule="atLeast" w:line="280"/>
        <w:ind w:left="0" w:right="0" w:hanging="0"/>
        <w:jc w:val="center"/>
        <w:rPr>
          <w:rFonts w:ascii="Calibri" w:hAnsi="Calibri"/>
          <w:i/>
          <w:i/>
          <w:iCs/>
          <w:color w:val="FF0000"/>
          <w:sz w:val="22"/>
          <w:szCs w:val="22"/>
        </w:rPr>
      </w:pPr>
      <w:r>
        <w:rPr>
          <w:rFonts w:ascii="Calibri" w:hAnsi="Calibri"/>
          <w:i/>
          <w:iCs/>
          <w:color w:val="FF0000"/>
          <w:sz w:val="22"/>
          <w:szCs w:val="22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bookmarkStart w:id="0" w:name="_Hlk62063386"/>
      <w:bookmarkEnd w:id="0"/>
      <w:r>
        <w:rPr>
          <w:rFonts w:ascii="Calibri" w:hAnsi="Calibri"/>
          <w:sz w:val="22"/>
          <w:szCs w:val="22"/>
        </w:rPr>
        <w:t xml:space="preserve">Na potrzeby postępowania o udzielenie zamówienia publicznego pn.: </w:t>
      </w:r>
      <w:r>
        <w:rPr>
          <w:rStyle w:val="Domylnaczcionkaakapitu1"/>
          <w:rFonts w:eastAsia="Arial" w:ascii="Calibri" w:hAnsi="Calibri"/>
          <w:b/>
          <w:bCs/>
          <w:color w:val="000000"/>
          <w:sz w:val="22"/>
          <w:szCs w:val="22"/>
          <w:highlight w:val="white"/>
          <w:shd w:fill="FFFFFF" w:val="clear"/>
          <w:lang w:val="pl-PL" w:eastAsia="pl-PL" w:bidi="hi-IN"/>
        </w:rPr>
        <w:t>„Świadczenie specjalistycznych usług opiekuńczych dla osób z zaburzeniami psychicznymi na rzecz Miejsko Gminnego Ośrodka Pomocy Społecznej w Kcyni</w:t>
      </w:r>
      <w:r>
        <w:rPr>
          <w:rStyle w:val="Domylnaczcionkaakapitu1"/>
          <w:rFonts w:ascii="Calibri" w:hAnsi="Calibri"/>
          <w:b/>
          <w:bCs/>
          <w:color w:val="000000"/>
          <w:sz w:val="22"/>
          <w:szCs w:val="22"/>
          <w:highlight w:val="white"/>
          <w:shd w:fill="FFFFFF" w:val="clear"/>
          <w:lang w:val="pl-PL" w:eastAsia="pl-PL" w:bidi="hi-IN"/>
        </w:rPr>
        <w:t>”</w:t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rFonts w:ascii="Calibri" w:hAnsi="Calibri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Calibri" w:hAnsi="Calibri"/>
          <w:sz w:val="22"/>
          <w:szCs w:val="22"/>
        </w:rPr>
        <w:t xml:space="preserve">OŚWIADCZAM, że nie podlegam wykluczeniu z postępowania na podstawie 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art. 108 ust. 1 i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art. 109 ust. 1 pkt 1, 4, 5, 7, 8, 10 PZP oraz że spełniam warunki udziału w postępowaniu określone przez zamawiającego w Specyfikacji Warunków Zamówienia.</w:t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rFonts w:ascii="Calibri" w:hAnsi="Calibri"/>
          <w:sz w:val="22"/>
          <w:szCs w:val="22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  <w:r>
        <w:rPr>
          <w:sz w:val="23"/>
        </w:rPr>
        <w:t xml:space="preserve"> </w: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rFonts w:ascii="Calibri" w:hAnsi="Calibri"/>
          <w:b/>
          <w:sz w:val="22"/>
          <w:szCs w:val="22"/>
        </w:rPr>
        <w:t>Informacja w związku z poleganiem na zasobach innych podmiotów*</w:t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rozdziale 3 SWZ polegam na zasobach następującego/ych podmiotu/ów:</w:t>
      </w:r>
    </w:p>
    <w:p>
      <w:pPr>
        <w:pStyle w:val="Normal"/>
        <w:bidi w:val="0"/>
        <w:spacing w:lineRule="atLeast" w:line="28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right" w:pos="9072" w:leader="underscore"/>
        </w:tabs>
        <w:bidi w:val="0"/>
        <w:spacing w:lineRule="atLeast" w:line="280"/>
        <w:ind w:left="0" w:right="0" w:hanging="0"/>
        <w:rPr/>
      </w:pPr>
      <w:r>
        <w:rPr>
          <w:rFonts w:ascii="Calibri" w:hAnsi="Calibri"/>
          <w:sz w:val="22"/>
          <w:szCs w:val="22"/>
        </w:rPr>
        <w:tab/>
      </w:r>
    </w:p>
    <w:p>
      <w:pPr>
        <w:pStyle w:val="Normal"/>
        <w:bidi w:val="0"/>
        <w:spacing w:lineRule="atLeast" w:line="280"/>
        <w:ind w:left="0" w:right="0" w:hanging="0"/>
        <w:jc w:val="center"/>
        <w:rPr/>
      </w:pPr>
      <w:r>
        <w:rPr>
          <w:rFonts w:ascii="Calibri" w:hAnsi="Calibri"/>
          <w:i/>
          <w:sz w:val="22"/>
          <w:szCs w:val="22"/>
        </w:rPr>
        <w:t>(wskazać podmiot i określić odpowiedni zakres dla wskazanego podmiotu)</w:t>
      </w:r>
    </w:p>
    <w:p>
      <w:pPr>
        <w:pStyle w:val="Normal"/>
        <w:bidi w:val="0"/>
        <w:spacing w:lineRule="atLeast" w:line="280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Default"/>
        <w:bidi w:val="0"/>
        <w:spacing w:lineRule="atLeast" w:line="280"/>
        <w:ind w:left="0" w:right="0" w:hanging="0"/>
        <w:jc w:val="both"/>
        <w:rPr/>
      </w:pPr>
      <w:r>
        <w:rPr>
          <w:sz w:val="22"/>
          <w:szCs w:val="22"/>
        </w:rPr>
        <w:t xml:space="preserve">Oświadczam, że zachodzą w stosunku do mnie podstawy wykluczenia z postępowania na podstawie art. ………………………............... Ustawy </w:t>
      </w:r>
      <w:r>
        <w:rPr>
          <w:i/>
          <w:sz w:val="22"/>
          <w:szCs w:val="22"/>
        </w:rPr>
        <w:t xml:space="preserve">(podać mającą zastosowanie podstawę wykluczenia spośród wymienionych w art. 108 ust. 1 pkt 1, 2, 5 oraz art. 109 ust. 1 pkt. 4 Ustawy). Jednocześnie oświadczam, że w związku z ww. okolicznością, na podstawie art. 110 ust. 2 Ustawy podjąłem następujące środki naprawcze: </w:t>
      </w:r>
    </w:p>
    <w:p>
      <w:pPr>
        <w:pStyle w:val="Normal"/>
        <w:bidi w:val="0"/>
        <w:spacing w:lineRule="atLeast" w:line="280"/>
        <w:ind w:left="0" w:right="0" w:hanging="0"/>
        <w:jc w:val="both"/>
        <w:rPr/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sz w:val="22"/>
          <w:szCs w:val="22"/>
        </w:rPr>
        <w:t xml:space="preserve">..………………………… </w:t>
      </w:r>
    </w:p>
    <w:p>
      <w:pPr>
        <w:pStyle w:val="Normal"/>
        <w:bidi w:val="0"/>
        <w:spacing w:lineRule="atLeast" w:line="280"/>
        <w:ind w:left="0" w:right="0" w:hanging="0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rFonts w:ascii="Calibri" w:hAnsi="Calibri"/>
          <w:sz w:val="22"/>
          <w:szCs w:val="22"/>
        </w:rPr>
        <w:t xml:space="preserve">Oświadczam, że wszystkie informacje podane w powyższych oświadczeniach są aktualne </w:t>
      </w:r>
      <w:r>
        <w:rPr/>
        <w:br/>
      </w:r>
      <w:r>
        <w:rPr>
          <w:rFonts w:ascii="Calibri" w:hAnsi="Calibr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>
      <w:pPr>
        <w:pStyle w:val="Normal"/>
        <w:tabs>
          <w:tab w:val="clear" w:pos="709"/>
          <w:tab w:val="left" w:pos="1985" w:leader="none"/>
          <w:tab w:val="left" w:pos="4820" w:leader="none"/>
          <w:tab w:val="left" w:pos="5387" w:leader="none"/>
          <w:tab w:val="left" w:pos="8931" w:leader="none"/>
        </w:tabs>
        <w:bidi w:val="0"/>
        <w:spacing w:lineRule="auto" w:line="276"/>
        <w:ind w:left="0" w:right="0" w:hanging="0"/>
        <w:jc w:val="both"/>
        <w:rPr/>
      </w:pPr>
      <w:r>
        <w:rPr>
          <w:rFonts w:ascii="Calibri" w:hAnsi="Calibri"/>
          <w:sz w:val="22"/>
          <w:szCs w:val="22"/>
        </w:rPr>
        <w:t>Oświadczam, że wypełniłem obowiązki informacyjne przewidziane w at. 13 lub 14 RODO</w:t>
      </w:r>
      <w:r>
        <w:rPr>
          <w:rFonts w:ascii="Calibri" w:hAnsi="Calibri"/>
          <w:sz w:val="22"/>
          <w:szCs w:val="22"/>
          <w:vertAlign w:val="superscript"/>
        </w:rPr>
        <w:t xml:space="preserve">1) </w:t>
      </w:r>
      <w:r>
        <w:rPr>
          <w:rFonts w:ascii="Calibri" w:hAnsi="Calibri"/>
          <w:sz w:val="22"/>
          <w:szCs w:val="22"/>
        </w:rPr>
        <w:t>wobec osób fizycznych, od których dane osobowe bezpośrednio lub pośrednio pozyskałem w celu ubiegania się o udzielenie zamówienia publicznego w niniejszym postępowaniu **</w:t>
      </w:r>
    </w:p>
    <w:p>
      <w:pPr>
        <w:pStyle w:val="Tekstpodstawowy21"/>
        <w:bidi w:val="0"/>
        <w:ind w:left="0" w:right="0" w:hanging="0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cs="Arial" w:ascii="Calibri" w:hAnsi="Calibri"/>
          <w:b/>
          <w:color w:val="FF0000"/>
          <w:sz w:val="22"/>
          <w:szCs w:val="22"/>
        </w:rPr>
        <w:t>DOKUMENT POWINIEN BYĆ PODPISANY PRZEZ OSOBĘ UPRAWNIONĄ DO REPREZENTOWANIA WYKONAWCY LUB OSOBĘ UPOWAŻNIONĄ DO WYSTĘPOWANIA W JEGO IMIENIU</w:t>
      </w:r>
    </w:p>
    <w:p>
      <w:pPr>
        <w:pStyle w:val="Nagwek2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9"/>
          <w:tab w:val="left" w:pos="0" w:leader="none"/>
        </w:tabs>
        <w:bidi w:val="0"/>
        <w:spacing w:before="0" w:after="120"/>
        <w:ind w:left="567" w:right="0" w:firstLine="567"/>
        <w:jc w:val="center"/>
        <w:rPr/>
      </w:pPr>
      <w:r>
        <w:rPr>
          <w:rFonts w:ascii="Calibri" w:hAnsi="Calibri"/>
          <w:b w:val="false"/>
          <w:bCs w:val="false"/>
          <w:color w:val="FF3300"/>
          <w:sz w:val="22"/>
          <w:szCs w:val="22"/>
        </w:rPr>
        <w:t xml:space="preserve">Ofertę składa się pod rygorem nieważności, w formie elektronicznej lub w postaci elektronicznej opatrzonej podpisem zaufanym lub podpisem osobistym, rekomendowane formaty danych: .pdf, .doc, </w:t>
      </w:r>
      <w:r>
        <w:rPr>
          <w:rFonts w:eastAsia="Calibri" w:ascii="Calibri" w:hAnsi="Calibri"/>
          <w:b w:val="false"/>
          <w:bCs w:val="false"/>
          <w:color w:val="FF3300"/>
          <w:sz w:val="22"/>
          <w:szCs w:val="22"/>
        </w:rPr>
        <w:t xml:space="preserve">.xls,  .jpg, (.jpeg) ze szczególnym wskazaniem na .pdf </w:t>
      </w:r>
      <w:bookmarkStart w:id="1" w:name="_Hlk62199996"/>
    </w:p>
    <w:p>
      <w:pPr>
        <w:pStyle w:val="Normal"/>
        <w:bidi w:val="0"/>
        <w:ind w:left="0" w:right="0" w:hanging="0"/>
        <w:rPr>
          <w:rFonts w:ascii="Calibri" w:hAnsi="Calibri"/>
          <w:i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Calibri" w:hAnsi="Calibri"/>
          <w:sz w:val="18"/>
          <w:szCs w:val="18"/>
          <w:u w:val="single"/>
        </w:rPr>
        <w:t>* zastosować odpowiednią liczbę oświadczeń dla podmiotu udostępniającego zasoby wykonawcy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Calibri" w:hAnsi="Calibri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Calibri" w:hAnsi="Calibri"/>
          <w:sz w:val="18"/>
          <w:szCs w:val="18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bidi w:val="0"/>
        <w:jc w:val="left"/>
        <w:rPr/>
      </w:pPr>
      <w:r>
        <w:rPr/>
      </w:r>
      <w:bookmarkStart w:id="2" w:name="_Hlk62063386"/>
      <w:bookmarkStart w:id="3" w:name="_Hlk62063386"/>
      <w:bookmarkEnd w:id="3"/>
      <w:bookmarkEnd w:id="1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  <w:b w:val="false"/>
        <w:rFonts w:ascii="Calibri" w:hAnsi="Calibri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ascii="Liberation Sans" w:hAnsi="Liberation Sans" w:eastAsia="Microsoft YaHei" w:cs="Times New Roman"/>
      <w:b/>
      <w:bCs/>
      <w:sz w:val="32"/>
      <w:szCs w:val="32"/>
    </w:rPr>
  </w:style>
  <w:style w:type="character" w:styleId="Domylnaczcionkaakapitu1">
    <w:name w:val="Domyślna czcionka akapitu1"/>
    <w:qFormat/>
    <w:rPr/>
  </w:style>
  <w:style w:type="character" w:styleId="NagwekZnak">
    <w:name w:val="Nagłówek Znak"/>
    <w:basedOn w:val="DefaultParagraphFont"/>
    <w:qFormat/>
    <w:rPr>
      <w:rFonts w:cs="Mangal"/>
      <w:sz w:val="21"/>
      <w:szCs w:val="21"/>
    </w:rPr>
  </w:style>
  <w:style w:type="character" w:styleId="TekstpodstawowyZnak">
    <w:name w:val="Tekst podstawowy Znak"/>
    <w:basedOn w:val="DefaultParagraphFont"/>
    <w:qFormat/>
    <w:rPr>
      <w:rFonts w:cs="Mangal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kstpodstawowy21">
    <w:name w:val="Tekst podstawowy 21"/>
    <w:basedOn w:val="Normal"/>
    <w:qFormat/>
    <w:pPr>
      <w:jc w:val="center"/>
    </w:pPr>
    <w:rPr>
      <w:rFonts w:cs="Times New Roman"/>
      <w:sz w:val="16"/>
      <w:lang w:bidi="ar-SA"/>
    </w:rPr>
  </w:style>
  <w:style w:type="paragraph" w:styleId="Default">
    <w:name w:val="Default"/>
    <w:qFormat/>
    <w:pPr>
      <w:widowControl/>
      <w:suppressAutoHyphens w:val="true"/>
      <w:bidi w:val="0"/>
      <w:jc w:val="left"/>
      <w:textAlignment w:val="auto"/>
    </w:pPr>
    <w:rPr>
      <w:rFonts w:ascii="Calibri" w:hAnsi="Calibri" w:eastAsia="Calibri" w:cs="Calibri"/>
      <w:color w:val="000000"/>
      <w:kern w:val="2"/>
      <w:sz w:val="24"/>
      <w:szCs w:val="24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2</Pages>
  <Words>458</Words>
  <Characters>2883</Characters>
  <CharactersWithSpaces>3332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2024-11-26T18:10:15Z</dcterms:created>
  <dc:creator/>
  <dc:description/>
  <dc:language>pl-PL</dc:language>
  <cp:lastModifiedBy/>
  <dcterms:modified xsi:type="dcterms:W3CDTF">2024-11-26T18:10:45Z</dcterms:modified>
  <cp:revision>1</cp:revision>
  <dc:subject/>
  <dc:title/>
</cp:coreProperties>
</file>