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D76E" w14:textId="77777777" w:rsidR="006510B7" w:rsidRPr="00B84DBC" w:rsidRDefault="006510B7" w:rsidP="006510B7">
      <w:pPr>
        <w:widowControl w:val="0"/>
        <w:suppressAutoHyphens/>
        <w:spacing w:after="0" w:line="240" w:lineRule="auto"/>
        <w:jc w:val="right"/>
        <w:rPr>
          <w:rStyle w:val="Wyrnieniedelikatne"/>
        </w:rPr>
      </w:pPr>
    </w:p>
    <w:p w14:paraId="20335215" w14:textId="51B794EE" w:rsidR="006510B7" w:rsidRPr="00D51763" w:rsidRDefault="006510B7" w:rsidP="006510B7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C809F4">
        <w:rPr>
          <w:rFonts w:ascii="Arial" w:hAnsi="Arial" w:cs="Arial"/>
          <w:sz w:val="20"/>
          <w:szCs w:val="20"/>
          <w:lang w:eastAsia="pl-PL"/>
        </w:rPr>
        <w:t>3</w:t>
      </w:r>
      <w:r w:rsidRPr="00D517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Pr="00D51763">
        <w:rPr>
          <w:rFonts w:ascii="Arial" w:hAnsi="Arial" w:cs="Arial"/>
          <w:sz w:val="20"/>
          <w:szCs w:val="20"/>
          <w:lang w:eastAsia="pl-PL"/>
        </w:rPr>
        <w:t>do SWZ</w:t>
      </w:r>
    </w:p>
    <w:p w14:paraId="6BE0AF2A" w14:textId="0E106B66" w:rsidR="006510B7" w:rsidRPr="00D51763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20"/>
          <w:szCs w:val="20"/>
          <w:lang w:eastAsia="pl-PL"/>
        </w:rPr>
        <w:t>DZP.26.1.</w:t>
      </w:r>
      <w:r w:rsidR="00F8735A">
        <w:rPr>
          <w:rFonts w:ascii="Arial" w:hAnsi="Arial" w:cs="Arial"/>
          <w:sz w:val="20"/>
          <w:szCs w:val="20"/>
          <w:lang w:eastAsia="pl-PL"/>
        </w:rPr>
        <w:t>20</w:t>
      </w:r>
      <w:r w:rsidRPr="00D51763">
        <w:rPr>
          <w:rFonts w:ascii="Arial" w:hAnsi="Arial" w:cs="Arial"/>
          <w:sz w:val="20"/>
          <w:szCs w:val="20"/>
          <w:lang w:eastAsia="pl-PL"/>
        </w:rPr>
        <w:t xml:space="preserve">.2024             </w:t>
      </w:r>
    </w:p>
    <w:p w14:paraId="25ACDFA9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lang w:eastAsia="pl-PL"/>
        </w:rPr>
      </w:pPr>
      <w:r w:rsidRPr="00FF7EDE">
        <w:rPr>
          <w:rFonts w:ascii="Arial" w:hAnsi="Arial" w:cs="Arial"/>
          <w:lang w:eastAsia="pl-PL"/>
        </w:rPr>
        <w:t xml:space="preserve">                                                                     </w:t>
      </w:r>
    </w:p>
    <w:p w14:paraId="740D248B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373FD3A5" w14:textId="0AD95232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F7EDE">
        <w:rPr>
          <w:rFonts w:ascii="Arial" w:hAnsi="Arial" w:cs="Arial"/>
          <w:b/>
          <w:lang w:eastAsia="pl-PL"/>
        </w:rPr>
        <w:t>OŚWIADCZENIE WYKONAWCY</w:t>
      </w:r>
      <w:r>
        <w:rPr>
          <w:rFonts w:ascii="Arial" w:hAnsi="Arial" w:cs="Arial"/>
          <w:b/>
          <w:lang w:eastAsia="pl-PL"/>
        </w:rPr>
        <w:t>/WYKONAWCY WSPÓLNIE UBIEGAJĄCEGO</w:t>
      </w:r>
      <w:r w:rsidRPr="00FF7EDE">
        <w:rPr>
          <w:rFonts w:ascii="Arial" w:hAnsi="Arial" w:cs="Arial"/>
          <w:b/>
          <w:lang w:eastAsia="pl-PL"/>
        </w:rPr>
        <w:t xml:space="preserve"> SIĘ O UDZIELENIE ZAMÓWIENIA</w:t>
      </w:r>
      <w:r w:rsidR="00F8735A">
        <w:rPr>
          <w:rFonts w:ascii="Arial" w:hAnsi="Arial" w:cs="Arial"/>
          <w:b/>
          <w:lang w:eastAsia="pl-PL"/>
        </w:rPr>
        <w:t xml:space="preserve"> </w:t>
      </w:r>
    </w:p>
    <w:p w14:paraId="26A73131" w14:textId="77777777" w:rsidR="006510B7" w:rsidRPr="00FF7EDE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7716ECE1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>- uwzględniające przesłanki wykluczenia z art. 5k lub art. 5l Rozporządzenia nr 833/2014 oraz art. 7 ust. 1 ustawy o szczególnych rozwiązaniach w zakresie przeciwdziałania wspieraniu agresji na Ukrainę oraz służących ochronie bezpieczeństwa narodowego</w:t>
      </w:r>
    </w:p>
    <w:p w14:paraId="458A69E6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A0D87A0" w14:textId="77777777" w:rsidR="006510B7" w:rsidRPr="00C30DC5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C30DC5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</w:p>
    <w:p w14:paraId="2418F49F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C6D3606" w14:textId="77777777" w:rsidR="006510B7" w:rsidRPr="00C30DC5" w:rsidRDefault="006510B7" w:rsidP="006510B7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5C022D5" w14:textId="77777777" w:rsidR="00EB715A" w:rsidRDefault="006510B7" w:rsidP="00EB715A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na </w:t>
      </w:r>
      <w:r w:rsidRPr="00EE0518">
        <w:rPr>
          <w:rFonts w:ascii="Arial" w:hAnsi="Arial" w:cs="Arial"/>
          <w:sz w:val="20"/>
          <w:szCs w:val="20"/>
          <w:lang w:eastAsia="pl-PL"/>
        </w:rPr>
        <w:t>potrzeby postępowania prowadzonego w trybie podstawowym bez negocjacji, którego przedmiotem jest</w:t>
      </w:r>
      <w:r w:rsidR="00417EFB" w:rsidRPr="00EE0518">
        <w:rPr>
          <w:rFonts w:ascii="Arial" w:hAnsi="Arial" w:cs="Arial"/>
          <w:sz w:val="20"/>
          <w:szCs w:val="20"/>
          <w:lang w:eastAsia="pl-PL"/>
        </w:rPr>
        <w:t xml:space="preserve"> usługa </w:t>
      </w:r>
      <w:proofErr w:type="spellStart"/>
      <w:r w:rsidR="00417EFB" w:rsidRPr="00EE0518">
        <w:rPr>
          <w:rFonts w:ascii="Arial" w:hAnsi="Arial" w:cs="Arial"/>
          <w:sz w:val="20"/>
          <w:szCs w:val="20"/>
          <w:lang w:eastAsia="pl-PL"/>
        </w:rPr>
        <w:t>pn</w:t>
      </w:r>
      <w:proofErr w:type="spellEnd"/>
      <w:r w:rsidR="00417EFB" w:rsidRPr="00EE0518">
        <w:rPr>
          <w:rFonts w:ascii="Arial" w:hAnsi="Arial" w:cs="Arial"/>
          <w:sz w:val="20"/>
          <w:szCs w:val="20"/>
          <w:lang w:eastAsia="pl-PL"/>
        </w:rPr>
        <w:t>.</w:t>
      </w:r>
      <w:r w:rsidR="00EE0518">
        <w:rPr>
          <w:rFonts w:ascii="Arial" w:hAnsi="Arial" w:cs="Arial"/>
          <w:sz w:val="20"/>
          <w:szCs w:val="20"/>
          <w:lang w:eastAsia="pl-PL"/>
        </w:rPr>
        <w:t>:</w:t>
      </w:r>
      <w:r w:rsidR="00B84DBC" w:rsidRPr="00EB715A">
        <w:rPr>
          <w:rFonts w:ascii="Arial" w:hAnsi="Arial" w:cs="Arial"/>
          <w:b/>
          <w:bCs/>
          <w:sz w:val="20"/>
          <w:szCs w:val="20"/>
          <w:lang w:eastAsia="pl-PL"/>
        </w:rPr>
        <w:t>„Świadczenie usługi doradczej dla ROPS w Białymstoku</w:t>
      </w:r>
      <w:r w:rsidR="00C809F4" w:rsidRPr="00EB715A">
        <w:rPr>
          <w:rFonts w:ascii="Arial" w:hAnsi="Arial" w:cs="Arial"/>
          <w:b/>
          <w:bCs/>
          <w:sz w:val="20"/>
          <w:szCs w:val="20"/>
          <w:lang w:eastAsia="pl-PL"/>
        </w:rPr>
        <w:t>”</w:t>
      </w:r>
      <w:r w:rsidR="00B84DBC" w:rsidRPr="00EB715A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72A8FA6E" w14:textId="1D8300BD" w:rsidR="00B84DBC" w:rsidRDefault="00EB715A" w:rsidP="00EB715A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 w:rsidRPr="00EB715A">
        <w:rPr>
          <w:rFonts w:ascii="Arial" w:hAnsi="Arial" w:cs="Arial"/>
          <w:b/>
          <w:bCs/>
          <w:sz w:val="20"/>
          <w:szCs w:val="20"/>
          <w:lang w:eastAsia="pl-PL"/>
        </w:rPr>
        <w:t>– część 1 i część 2</w:t>
      </w:r>
    </w:p>
    <w:p w14:paraId="7FA4B6BD" w14:textId="77777777" w:rsidR="00C809F4" w:rsidRPr="00C809F4" w:rsidRDefault="00C809F4" w:rsidP="00C809F4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10819F7B" w14:textId="77777777" w:rsidR="00EE0518" w:rsidRPr="00EE0518" w:rsidRDefault="00EE0518" w:rsidP="00EE051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5098BC" w14:textId="77777777" w:rsidR="006510B7" w:rsidRPr="00C30DC5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spacing w:val="4"/>
          <w:sz w:val="20"/>
          <w:szCs w:val="20"/>
          <w:lang w:eastAsia="pl-PL"/>
        </w:rPr>
        <w:t xml:space="preserve">Działając w imieniu i na rzecz: </w:t>
      </w:r>
    </w:p>
    <w:p w14:paraId="67001F6A" w14:textId="77777777" w:rsidR="006510B7" w:rsidRPr="00830F44" w:rsidRDefault="006510B7" w:rsidP="006510B7">
      <w:pPr>
        <w:spacing w:after="200" w:line="276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AC20B6A" w14:textId="77777777" w:rsidR="006510B7" w:rsidRPr="00830F44" w:rsidRDefault="006510B7" w:rsidP="006510B7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  <w:lang w:eastAsia="pl-PL"/>
        </w:rPr>
      </w:pPr>
      <w:r w:rsidRPr="00830F44">
        <w:rPr>
          <w:rFonts w:ascii="Arial" w:hAnsi="Arial" w:cs="Arial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513C962F" w14:textId="77777777" w:rsidR="006510B7" w:rsidRPr="00C30DC5" w:rsidRDefault="006510B7" w:rsidP="006510B7">
      <w:pPr>
        <w:spacing w:after="200" w:line="240" w:lineRule="auto"/>
        <w:jc w:val="center"/>
        <w:rPr>
          <w:rFonts w:ascii="Arial" w:hAnsi="Arial" w:cs="Arial"/>
          <w:spacing w:val="4"/>
          <w:sz w:val="20"/>
          <w:szCs w:val="20"/>
          <w:lang w:eastAsia="pl-PL"/>
        </w:rPr>
      </w:pPr>
      <w:r w:rsidRPr="00C30DC5">
        <w:rPr>
          <w:rFonts w:ascii="Arial" w:hAnsi="Arial" w:cs="Arial"/>
          <w:i/>
          <w:sz w:val="20"/>
          <w:szCs w:val="20"/>
          <w:lang w:eastAsia="pl-PL"/>
        </w:rPr>
        <w:t>(pełna nazwa Wykonawcy/</w:t>
      </w:r>
      <w:r w:rsidRPr="00C30DC5">
        <w:rPr>
          <w:rFonts w:ascii="Arial" w:hAnsi="Arial" w:cs="Arial"/>
          <w:sz w:val="20"/>
          <w:szCs w:val="20"/>
          <w:lang w:eastAsia="pl-PL"/>
        </w:rPr>
        <w:t>Wykonawcy wspólnie ubiegającego się o udzielenie</w:t>
      </w:r>
      <w:r w:rsidRPr="00C30DC5">
        <w:rPr>
          <w:rFonts w:ascii="Arial" w:hAnsi="Arial" w:cs="Arial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zamówienia)</w:t>
      </w:r>
    </w:p>
    <w:p w14:paraId="1C5A5727" w14:textId="77777777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iż nie podlegam wykluczeniu z postępowania na podstawie art. 108 ust. 1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50CE30FC" w14:textId="69A73E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bCs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iż nie podlegam wykluczeniu z postępowania na podstawie art. 109 ust.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 1</w:t>
      </w:r>
      <w:r w:rsidRPr="00C30DC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bCs/>
          <w:sz w:val="20"/>
          <w:szCs w:val="20"/>
          <w:lang w:eastAsia="pl-PL"/>
        </w:rPr>
        <w:t xml:space="preserve">pkt 1, 4 ustawy </w:t>
      </w:r>
      <w:proofErr w:type="spellStart"/>
      <w:r w:rsidRPr="00C30DC5">
        <w:rPr>
          <w:rFonts w:ascii="Arial" w:hAnsi="Arial" w:cs="Arial"/>
          <w:bCs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113A07C5" w14:textId="4F1A3FB4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D51763">
        <w:rPr>
          <w:rFonts w:ascii="Arial" w:hAnsi="Arial" w:cs="Arial"/>
          <w:sz w:val="18"/>
          <w:szCs w:val="18"/>
        </w:rPr>
        <w:t xml:space="preserve">[UWAGA: zastosować, gdy zachodzą przesłanki wykluczenia z art. 108 ust. 1 pkt 1, 2 i 5 lub art. 109 ust. 1 pkt 4, a wykonawca korzysta z procedury samooczyszczenia, o której mowa w art. 110 ust. 2 ustawy </w:t>
      </w:r>
      <w:proofErr w:type="spellStart"/>
      <w:r w:rsidRPr="00D51763">
        <w:rPr>
          <w:rFonts w:ascii="Arial" w:hAnsi="Arial" w:cs="Arial"/>
          <w:sz w:val="18"/>
          <w:szCs w:val="18"/>
        </w:rPr>
        <w:t>Pzp</w:t>
      </w:r>
      <w:proofErr w:type="spellEnd"/>
      <w:r w:rsidRPr="00D51763">
        <w:rPr>
          <w:rFonts w:ascii="Arial" w:hAnsi="Arial" w:cs="Arial"/>
          <w:sz w:val="18"/>
          <w:szCs w:val="18"/>
        </w:rPr>
        <w:t xml:space="preserve">] 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(podając mającą zastosowanie podstawę wykluczenia spośród wymienionych w art. 108 ust. 1 pkt 1, 2 i 5 lub art. 109 ust. 1 pkt 4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). Jednocześnie oświadczam, że w związku z ww. okolicznością, na podstawie art. 110 ust. 2 ustawy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 podjąłem następujące środki naprawcze i zapobiegawcze </w:t>
      </w:r>
      <w:r w:rsidRPr="00C30DC5">
        <w:rPr>
          <w:rFonts w:ascii="Arial" w:hAnsi="Arial" w:cs="Arial"/>
          <w:i/>
          <w:sz w:val="20"/>
          <w:szCs w:val="20"/>
          <w:lang w:eastAsia="pl-PL"/>
        </w:rPr>
        <w:t>(należy wskazać)</w:t>
      </w:r>
      <w:r w:rsidRPr="00C30DC5">
        <w:rPr>
          <w:rFonts w:ascii="Arial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…………………………………………………………………………………………………………………</w:t>
      </w:r>
    </w:p>
    <w:p w14:paraId="7A48CA55" w14:textId="77777777" w:rsidR="006510B7" w:rsidRPr="00C30DC5" w:rsidRDefault="006510B7" w:rsidP="006510B7">
      <w:pPr>
        <w:pStyle w:val="Akapitzlist"/>
        <w:widowControl w:val="0"/>
        <w:suppressAutoHyphens/>
        <w:spacing w:before="240" w:after="0" w:line="276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58720CE" w14:textId="0F0E9F83" w:rsidR="006510B7" w:rsidRPr="00C30DC5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C30DC5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Dz. U. z </w:t>
      </w:r>
      <w:r>
        <w:rPr>
          <w:rFonts w:ascii="Arial" w:hAnsi="Arial" w:cs="Arial"/>
          <w:sz w:val="20"/>
          <w:szCs w:val="20"/>
          <w:lang w:eastAsia="pl-PL"/>
        </w:rPr>
        <w:t>2024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poz. </w:t>
      </w:r>
      <w:r>
        <w:rPr>
          <w:rFonts w:ascii="Arial" w:hAnsi="Arial" w:cs="Arial"/>
          <w:sz w:val="20"/>
          <w:szCs w:val="20"/>
          <w:lang w:eastAsia="pl-PL"/>
        </w:rPr>
        <w:t>507</w:t>
      </w:r>
      <w:r w:rsidRPr="00C30DC5">
        <w:rPr>
          <w:rFonts w:ascii="Arial" w:hAnsi="Arial" w:cs="Arial"/>
          <w:sz w:val="20"/>
          <w:szCs w:val="20"/>
          <w:lang w:eastAsia="pl-PL"/>
        </w:rPr>
        <w:t xml:space="preserve"> z zm.)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C30DC5">
        <w:rPr>
          <w:rFonts w:ascii="Arial" w:hAnsi="Arial" w:cs="Arial"/>
          <w:sz w:val="20"/>
          <w:szCs w:val="20"/>
          <w:lang w:eastAsia="pl-PL"/>
        </w:rPr>
        <w:t>.</w:t>
      </w:r>
    </w:p>
    <w:p w14:paraId="3C02577A" w14:textId="77777777" w:rsidR="006510B7" w:rsidRPr="00214C1F" w:rsidRDefault="006510B7" w:rsidP="006510B7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Oświadczam, że nie zachodzą w stosunku do mnie przesłanki wykluczenia z postępowania na podstawie art. 5k lub art. 5l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C30DC5"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 w:rsidRPr="00C30DC5">
        <w:rPr>
          <w:rFonts w:ascii="Arial" w:hAnsi="Arial" w:cs="Arial"/>
          <w:sz w:val="20"/>
          <w:szCs w:val="20"/>
          <w:lang w:eastAsia="pl-PL"/>
        </w:rPr>
        <w:t xml:space="preserve">. zm.), </w:t>
      </w:r>
      <w:bookmarkStart w:id="0" w:name="_Hlk134186185"/>
      <w:r w:rsidRPr="00C30DC5">
        <w:rPr>
          <w:rFonts w:ascii="Arial" w:hAnsi="Arial" w:cs="Arial"/>
          <w:sz w:val="20"/>
          <w:szCs w:val="20"/>
          <w:lang w:eastAsia="pl-PL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t xml:space="preserve"> </w:t>
      </w:r>
      <w:r w:rsidRPr="00C30DC5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</w:p>
    <w:p w14:paraId="40E2B897" w14:textId="77777777" w:rsidR="006510B7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iż spełniam warunki udziału w postępowaniu określone przez Zamawiającego w 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sz w:val="20"/>
          <w:szCs w:val="20"/>
          <w:lang w:eastAsia="pl-PL"/>
        </w:rPr>
        <w:t>.</w:t>
      </w:r>
    </w:p>
    <w:p w14:paraId="54D04774" w14:textId="77777777" w:rsidR="006510B7" w:rsidRPr="00214C1F" w:rsidRDefault="006510B7" w:rsidP="006510B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rozdziale </w:t>
      </w:r>
      <w:r w:rsidRPr="00214C1F">
        <w:rPr>
          <w:rFonts w:ascii="Arial" w:hAnsi="Arial" w:cs="Arial"/>
          <w:b/>
          <w:sz w:val="20"/>
          <w:szCs w:val="20"/>
          <w:lang w:eastAsia="pl-PL"/>
        </w:rPr>
        <w:t>VIII SWZ</w:t>
      </w:r>
      <w:r w:rsidRPr="00214C1F">
        <w:rPr>
          <w:rFonts w:ascii="Arial" w:hAnsi="Arial" w:cs="Arial"/>
          <w:i/>
          <w:sz w:val="20"/>
          <w:szCs w:val="20"/>
          <w:lang w:eastAsia="pl-PL"/>
        </w:rPr>
        <w:t xml:space="preserve">, </w:t>
      </w:r>
      <w:r w:rsidRPr="00214C1F">
        <w:rPr>
          <w:rFonts w:ascii="Arial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214C1F">
        <w:rPr>
          <w:rFonts w:ascii="Arial" w:hAnsi="Arial" w:cs="Arial"/>
          <w:sz w:val="20"/>
          <w:szCs w:val="20"/>
          <w:lang w:eastAsia="pl-PL"/>
        </w:rPr>
        <w:t>ych</w:t>
      </w:r>
      <w:proofErr w:type="spellEnd"/>
      <w:r w:rsidRPr="00214C1F">
        <w:rPr>
          <w:rFonts w:ascii="Arial" w:hAnsi="Arial" w:cs="Arial"/>
          <w:sz w:val="20"/>
          <w:szCs w:val="20"/>
          <w:lang w:eastAsia="pl-PL"/>
        </w:rPr>
        <w:t xml:space="preserve"> podmiotu/ów: …....…………..………………………………………………………………………………………………, w następującym zakresie:</w:t>
      </w:r>
    </w:p>
    <w:p w14:paraId="55521BBC" w14:textId="77777777" w:rsidR="006510B7" w:rsidRPr="00214C1F" w:rsidRDefault="006510B7" w:rsidP="006510B7">
      <w:pPr>
        <w:pStyle w:val="Akapitzlist"/>
        <w:ind w:left="360"/>
        <w:rPr>
          <w:rFonts w:ascii="Arial" w:hAnsi="Arial" w:cs="Arial"/>
          <w:sz w:val="20"/>
          <w:szCs w:val="20"/>
          <w:lang w:eastAsia="pl-PL"/>
        </w:rPr>
      </w:pPr>
      <w:r w:rsidRPr="00214C1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…………………………………………………………………………………….........................................</w:t>
      </w:r>
    </w:p>
    <w:p w14:paraId="49FED908" w14:textId="77777777" w:rsidR="006510B7" w:rsidRPr="00C30DC5" w:rsidRDefault="006510B7" w:rsidP="00A80B52">
      <w:pPr>
        <w:pStyle w:val="Akapitzlist"/>
        <w:widowControl w:val="0"/>
        <w:numPr>
          <w:ilvl w:val="0"/>
          <w:numId w:val="1"/>
        </w:numPr>
        <w:suppressAutoHyphens/>
        <w:spacing w:before="240" w:after="0" w:line="276" w:lineRule="auto"/>
        <w:rPr>
          <w:rFonts w:ascii="Arial" w:hAnsi="Arial" w:cs="Arial"/>
          <w:strike/>
          <w:sz w:val="20"/>
          <w:szCs w:val="20"/>
          <w:lang w:eastAsia="pl-PL"/>
        </w:rPr>
      </w:pPr>
      <w:r w:rsidRPr="00C30DC5">
        <w:rPr>
          <w:rFonts w:ascii="Arial" w:hAnsi="Arial" w:cs="Arial"/>
          <w:sz w:val="20"/>
          <w:szCs w:val="20"/>
        </w:rPr>
        <w:t>Oświadczam,  że wszystkie informacje podane  w powyższych  oświadczeniach  są aktualne i zgodne z prawdą oraz zostały przedstawione z pełną świadomością konsekwencji wprowadzenia Zamawiającego w błąd przy przedstawianiu</w:t>
      </w:r>
      <w:r w:rsidRPr="00C30DC5">
        <w:rPr>
          <w:rFonts w:ascii="Arial" w:hAnsi="Arial" w:cs="Arial"/>
          <w:spacing w:val="-6"/>
          <w:sz w:val="20"/>
          <w:szCs w:val="20"/>
        </w:rPr>
        <w:t xml:space="preserve"> </w:t>
      </w:r>
      <w:r w:rsidRPr="00C30DC5">
        <w:rPr>
          <w:rFonts w:ascii="Arial" w:hAnsi="Arial" w:cs="Arial"/>
          <w:sz w:val="20"/>
          <w:szCs w:val="20"/>
        </w:rPr>
        <w:t>informacji.</w:t>
      </w:r>
    </w:p>
    <w:p w14:paraId="50D8EAA9" w14:textId="77777777" w:rsidR="006510B7" w:rsidRPr="00FF7EDE" w:rsidRDefault="006510B7" w:rsidP="006510B7">
      <w:pPr>
        <w:widowControl w:val="0"/>
        <w:suppressAutoHyphens/>
        <w:spacing w:after="0" w:line="240" w:lineRule="auto"/>
        <w:ind w:left="4774"/>
        <w:jc w:val="both"/>
        <w:rPr>
          <w:rFonts w:ascii="Arial" w:hAnsi="Arial" w:cs="Arial"/>
          <w:lang w:eastAsia="pl-PL"/>
        </w:rPr>
      </w:pPr>
    </w:p>
    <w:p w14:paraId="2CAF3EAC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A0407D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7AD2475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2C62161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5FB53B7" w14:textId="77777777" w:rsidR="006510B7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0AFB24" w14:textId="77777777" w:rsidR="006510B7" w:rsidRPr="00FF7EDE" w:rsidRDefault="006510B7" w:rsidP="006510B7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51781B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NINIEJSZY PLIK PODPISUJE</w:t>
      </w:r>
    </w:p>
    <w:p w14:paraId="25799088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WYKONAWCA/WYKONAWCA WSPÓLNIE UBIEGAJĄCY SIĘ O UDZIELENIE ZAMÓWIENIA</w:t>
      </w:r>
    </w:p>
    <w:p w14:paraId="43AA7A63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 xml:space="preserve"> KWALIFIKOWANYM PODPISEM ELEKTRONICZNYM, </w:t>
      </w:r>
    </w:p>
    <w:p w14:paraId="7E25FEA7" w14:textId="77777777" w:rsidR="006510B7" w:rsidRPr="00573CBD" w:rsidRDefault="006510B7" w:rsidP="006510B7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573CBD">
        <w:rPr>
          <w:rFonts w:ascii="Arial" w:hAnsi="Arial" w:cs="Arial"/>
          <w:sz w:val="16"/>
          <w:szCs w:val="16"/>
          <w:lang w:eastAsia="pl-PL"/>
        </w:rPr>
        <w:t>PODPISEM ZAUFANYM LUB PODPISEM OSOBISTYM</w:t>
      </w:r>
    </w:p>
    <w:p w14:paraId="706753E3" w14:textId="5AE1E701" w:rsidR="00364021" w:rsidRDefault="00364021"/>
    <w:sectPr w:rsidR="00364021" w:rsidSect="004A5B0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C3AE" w14:textId="77777777" w:rsidR="001D0DD3" w:rsidRDefault="001D0DD3" w:rsidP="004A5B08">
      <w:pPr>
        <w:spacing w:after="0" w:line="240" w:lineRule="auto"/>
      </w:pPr>
      <w:r>
        <w:separator/>
      </w:r>
    </w:p>
  </w:endnote>
  <w:endnote w:type="continuationSeparator" w:id="0">
    <w:p w14:paraId="6BC59C33" w14:textId="77777777" w:rsidR="001D0DD3" w:rsidRDefault="001D0DD3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087EB" w14:textId="77777777" w:rsidR="001D0DD3" w:rsidRDefault="001D0DD3" w:rsidP="004A5B08">
      <w:pPr>
        <w:spacing w:after="0" w:line="240" w:lineRule="auto"/>
      </w:pPr>
      <w:r>
        <w:separator/>
      </w:r>
    </w:p>
  </w:footnote>
  <w:footnote w:type="continuationSeparator" w:id="0">
    <w:p w14:paraId="45C35F2E" w14:textId="77777777" w:rsidR="001D0DD3" w:rsidRDefault="001D0DD3" w:rsidP="004A5B08">
      <w:pPr>
        <w:spacing w:after="0" w:line="240" w:lineRule="auto"/>
      </w:pPr>
      <w:r>
        <w:continuationSeparator/>
      </w:r>
    </w:p>
  </w:footnote>
  <w:footnote w:id="1">
    <w:p w14:paraId="12A752F1" w14:textId="77777777" w:rsidR="006510B7" w:rsidRDefault="006510B7" w:rsidP="006510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25AE35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8990C1C" w14:textId="77777777" w:rsidR="006510B7" w:rsidRDefault="006510B7" w:rsidP="006510B7">
      <w:pPr>
        <w:spacing w:after="0"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2)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725461" w14:textId="77777777" w:rsidR="006510B7" w:rsidRDefault="006510B7" w:rsidP="006510B7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</w:t>
      </w:r>
      <w:r w:rsidRPr="00E83D98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2">
    <w:p w14:paraId="371BEEA5" w14:textId="77777777" w:rsidR="006510B7" w:rsidRPr="000F6E1D" w:rsidRDefault="006510B7" w:rsidP="006510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6E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F6E1D">
        <w:rPr>
          <w:rFonts w:ascii="Arial" w:hAnsi="Arial" w:cs="Arial"/>
          <w:sz w:val="16"/>
          <w:szCs w:val="16"/>
        </w:rPr>
        <w:t xml:space="preserve"> Zgodnie z treścią art. 5k ust. 1 rozporządzenia 833/2014: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F0EE0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20A868A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bookmarkStart w:id="1" w:name="_Hlk102557314"/>
      <w:r w:rsidRPr="000F6E1D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8D80378" w14:textId="77777777" w:rsidR="006510B7" w:rsidRPr="000F6E1D" w:rsidRDefault="006510B7" w:rsidP="006510B7">
      <w:pPr>
        <w:pStyle w:val="Tekstprzypisudolnego"/>
        <w:numPr>
          <w:ilvl w:val="0"/>
          <w:numId w:val="2"/>
        </w:numPr>
        <w:ind w:left="426" w:hanging="284"/>
        <w:rPr>
          <w:rFonts w:ascii="Arial" w:hAnsi="Arial" w:cs="Arial"/>
          <w:sz w:val="16"/>
          <w:szCs w:val="16"/>
        </w:rPr>
      </w:pPr>
      <w:r w:rsidRPr="000F6E1D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209FA4C" w14:textId="77777777" w:rsidR="006510B7" w:rsidRDefault="006510B7" w:rsidP="006510B7">
      <w:pPr>
        <w:pStyle w:val="Tekstprzypisudolnego"/>
        <w:jc w:val="both"/>
      </w:pP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Zgodnie z art. 5l </w:t>
      </w:r>
      <w:r w:rsidRPr="000F6E1D">
        <w:rPr>
          <w:rFonts w:ascii="Arial" w:hAnsi="Arial" w:cs="Arial"/>
          <w:sz w:val="16"/>
          <w:szCs w:val="16"/>
        </w:rPr>
        <w:t>rozporządzenia 833/2014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: Zakazuje się udzielania bezpośredniego lub pośredniego wsparcia, w tym udzielania finansowania i pomocy finansowej lub przyznawania jakichkolwiek innych korzyści w ramach programu Unii, Euratomu lub krajowego programu państwa członkowskiego oraz umów w </w:t>
      </w:r>
      <w:r w:rsidRPr="00AF055B">
        <w:rPr>
          <w:rFonts w:ascii="Arial" w:hAnsi="Arial" w:cs="Arial"/>
          <w:sz w:val="16"/>
          <w:szCs w:val="16"/>
          <w:shd w:val="clear" w:color="auto" w:fill="FFFFFF"/>
        </w:rPr>
        <w:t xml:space="preserve">rozumieniu </w:t>
      </w:r>
      <w:hyperlink r:id="rId1" w:anchor="/document/69074894?cm=DOCUMENT" w:history="1">
        <w:r w:rsidRPr="00AF055B">
          <w:rPr>
            <w:rStyle w:val="Hipercz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rozporządzenia</w:t>
        </w:r>
      </w:hyperlink>
      <w:r w:rsidRPr="00AF055B">
        <w:rPr>
          <w:rFonts w:ascii="Arial" w:hAnsi="Arial" w:cs="Arial"/>
          <w:sz w:val="16"/>
          <w:szCs w:val="16"/>
          <w:shd w:val="clear" w:color="auto" w:fill="FFFFFF"/>
        </w:rPr>
        <w:t xml:space="preserve"> (</w:t>
      </w:r>
      <w:r w:rsidRPr="000F6E1D">
        <w:rPr>
          <w:rFonts w:ascii="Arial" w:hAnsi="Arial" w:cs="Arial"/>
          <w:sz w:val="16"/>
          <w:szCs w:val="16"/>
          <w:shd w:val="clear" w:color="auto" w:fill="FFFFFF"/>
        </w:rPr>
        <w:t xml:space="preserve">UE, </w:t>
      </w:r>
      <w:proofErr w:type="spellStart"/>
      <w:r w:rsidRPr="000F6E1D">
        <w:rPr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0F6E1D">
        <w:rPr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</w:t>
      </w:r>
      <w:r w:rsidRPr="000F6E1D">
        <w:rPr>
          <w:rFonts w:ascii="Arial" w:hAnsi="Arial" w:cs="Arial"/>
          <w:sz w:val="16"/>
          <w:szCs w:val="16"/>
        </w:rPr>
        <w:t xml:space="preserve">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FBC89" w14:textId="5E1DC060" w:rsidR="004A5B08" w:rsidRPr="00AE2631" w:rsidRDefault="004A5B08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18F83DF" wp14:editId="5BBEA2CD">
          <wp:simplePos x="0" y="0"/>
          <wp:positionH relativeFrom="margin">
            <wp:posOffset>128905</wp:posOffset>
          </wp:positionH>
          <wp:positionV relativeFrom="paragraph">
            <wp:posOffset>-422910</wp:posOffset>
          </wp:positionV>
          <wp:extent cx="5507990" cy="1296035"/>
          <wp:effectExtent l="0" t="0" r="0" b="0"/>
          <wp:wrapSquare wrapText="bothSides"/>
          <wp:docPr id="450555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5596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39B1D324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460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87838"/>
    <w:multiLevelType w:val="hybridMultilevel"/>
    <w:tmpl w:val="FFFFFFFF"/>
    <w:lvl w:ilvl="0" w:tplc="74FA0D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718524">
    <w:abstractNumId w:val="0"/>
  </w:num>
  <w:num w:numId="2" w16cid:durableId="1607271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06545"/>
    <w:rsid w:val="00026253"/>
    <w:rsid w:val="00036F4C"/>
    <w:rsid w:val="0005798F"/>
    <w:rsid w:val="00092535"/>
    <w:rsid w:val="000C2DA5"/>
    <w:rsid w:val="000E5CC4"/>
    <w:rsid w:val="00107744"/>
    <w:rsid w:val="0015590F"/>
    <w:rsid w:val="00162E19"/>
    <w:rsid w:val="00182A4A"/>
    <w:rsid w:val="001C1CA6"/>
    <w:rsid w:val="001D0DD3"/>
    <w:rsid w:val="00202993"/>
    <w:rsid w:val="002208C9"/>
    <w:rsid w:val="002935B8"/>
    <w:rsid w:val="002A07F2"/>
    <w:rsid w:val="00364021"/>
    <w:rsid w:val="003D3487"/>
    <w:rsid w:val="003E4459"/>
    <w:rsid w:val="00415F27"/>
    <w:rsid w:val="00417EFB"/>
    <w:rsid w:val="00485061"/>
    <w:rsid w:val="004A5B08"/>
    <w:rsid w:val="00517933"/>
    <w:rsid w:val="00573CBD"/>
    <w:rsid w:val="006051EC"/>
    <w:rsid w:val="00632EF0"/>
    <w:rsid w:val="006510B7"/>
    <w:rsid w:val="006641CC"/>
    <w:rsid w:val="00671245"/>
    <w:rsid w:val="00681B23"/>
    <w:rsid w:val="00694CDF"/>
    <w:rsid w:val="006D6DFE"/>
    <w:rsid w:val="006E7243"/>
    <w:rsid w:val="0072430A"/>
    <w:rsid w:val="007330AB"/>
    <w:rsid w:val="00747F29"/>
    <w:rsid w:val="00751E92"/>
    <w:rsid w:val="007C12B2"/>
    <w:rsid w:val="00815E5E"/>
    <w:rsid w:val="00863EFA"/>
    <w:rsid w:val="0089696E"/>
    <w:rsid w:val="008F15F2"/>
    <w:rsid w:val="00951C53"/>
    <w:rsid w:val="009F64A7"/>
    <w:rsid w:val="00A63B57"/>
    <w:rsid w:val="00A80B52"/>
    <w:rsid w:val="00AE2631"/>
    <w:rsid w:val="00AF020B"/>
    <w:rsid w:val="00AF055B"/>
    <w:rsid w:val="00B84DBC"/>
    <w:rsid w:val="00B91D31"/>
    <w:rsid w:val="00B95950"/>
    <w:rsid w:val="00BC3467"/>
    <w:rsid w:val="00BF2404"/>
    <w:rsid w:val="00C14031"/>
    <w:rsid w:val="00C202CF"/>
    <w:rsid w:val="00C37AA0"/>
    <w:rsid w:val="00C57A7C"/>
    <w:rsid w:val="00C809F4"/>
    <w:rsid w:val="00C959EB"/>
    <w:rsid w:val="00CB12F4"/>
    <w:rsid w:val="00D51763"/>
    <w:rsid w:val="00D70532"/>
    <w:rsid w:val="00DA702D"/>
    <w:rsid w:val="00EB715A"/>
    <w:rsid w:val="00EE0518"/>
    <w:rsid w:val="00EF5AA3"/>
    <w:rsid w:val="00F468FB"/>
    <w:rsid w:val="00F556A5"/>
    <w:rsid w:val="00F63323"/>
    <w:rsid w:val="00F73C94"/>
    <w:rsid w:val="00F845EF"/>
    <w:rsid w:val="00F8735A"/>
    <w:rsid w:val="00FB63F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9E27D"/>
  <w15:docId w15:val="{45E57B90-CC7D-4175-956B-40CB05DE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0B7"/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basedOn w:val="Normalny"/>
    <w:uiPriority w:val="34"/>
    <w:qFormat/>
    <w:rsid w:val="006510B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510B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6510B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0B7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0B7"/>
    <w:rPr>
      <w:rFonts w:eastAsiaTheme="minorEastAsia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B84DB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Emilia Gołaszewska</cp:lastModifiedBy>
  <cp:revision>28</cp:revision>
  <cp:lastPrinted>2024-02-14T09:17:00Z</cp:lastPrinted>
  <dcterms:created xsi:type="dcterms:W3CDTF">2024-02-14T09:11:00Z</dcterms:created>
  <dcterms:modified xsi:type="dcterms:W3CDTF">2024-10-15T06:56:00Z</dcterms:modified>
</cp:coreProperties>
</file>