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188A" w14:textId="466880E9" w:rsidR="00B331BC" w:rsidRPr="00B331BC" w:rsidRDefault="00B331BC" w:rsidP="00B331B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6C4CA4">
        <w:rPr>
          <w:b/>
          <w:bCs/>
          <w:sz w:val="28"/>
          <w:szCs w:val="28"/>
        </w:rPr>
        <w:t>2</w:t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sz w:val="28"/>
          <w:szCs w:val="28"/>
        </w:rPr>
        <w:tab/>
      </w:r>
      <w:r w:rsidR="00134DFA">
        <w:rPr>
          <w:b/>
          <w:bCs/>
          <w:i/>
          <w:iCs/>
          <w:sz w:val="28"/>
          <w:szCs w:val="28"/>
        </w:rPr>
        <w:t>1</w:t>
      </w:r>
      <w:r w:rsidR="004C64D9">
        <w:rPr>
          <w:b/>
          <w:bCs/>
          <w:i/>
          <w:iCs/>
          <w:sz w:val="28"/>
          <w:szCs w:val="28"/>
        </w:rPr>
        <w:t>5</w:t>
      </w:r>
      <w:r w:rsidR="00134DFA">
        <w:rPr>
          <w:b/>
          <w:bCs/>
          <w:i/>
          <w:iCs/>
          <w:sz w:val="28"/>
          <w:szCs w:val="28"/>
        </w:rPr>
        <w:t>/ZP/2024</w:t>
      </w:r>
    </w:p>
    <w:p w14:paraId="657BCE2C" w14:textId="16F469D0" w:rsidR="00640AA9" w:rsidRPr="00364A9C" w:rsidRDefault="00602F9F" w:rsidP="00640AA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Formularz asortymentowo – cenowy</w:t>
      </w:r>
    </w:p>
    <w:p w14:paraId="59A147D2" w14:textId="4485D695" w:rsidR="00640AA9" w:rsidRDefault="004C64D9" w:rsidP="00602F9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C64D9">
        <w:rPr>
          <w:b/>
          <w:bCs/>
          <w:i/>
          <w:iCs/>
          <w:sz w:val="28"/>
          <w:szCs w:val="28"/>
        </w:rPr>
        <w:t xml:space="preserve">Dostawa środków ochrony roślin na potrzeby </w:t>
      </w:r>
      <w:r w:rsidR="00602F9F" w:rsidRPr="00602F9F">
        <w:rPr>
          <w:b/>
          <w:bCs/>
          <w:i/>
          <w:iCs/>
          <w:sz w:val="28"/>
          <w:szCs w:val="28"/>
        </w:rPr>
        <w:t>Zakładu Doświadczalnego</w:t>
      </w:r>
      <w:r w:rsidR="00602F9F">
        <w:rPr>
          <w:b/>
          <w:bCs/>
          <w:i/>
          <w:iCs/>
          <w:sz w:val="28"/>
          <w:szCs w:val="28"/>
        </w:rPr>
        <w:t xml:space="preserve"> </w:t>
      </w:r>
      <w:r w:rsidR="00602F9F" w:rsidRPr="00602F9F">
        <w:rPr>
          <w:b/>
          <w:bCs/>
          <w:i/>
          <w:iCs/>
          <w:sz w:val="28"/>
          <w:szCs w:val="28"/>
        </w:rPr>
        <w:t xml:space="preserve">w Pętkowie </w:t>
      </w:r>
      <w:proofErr w:type="spellStart"/>
      <w:r w:rsidR="00602F9F" w:rsidRPr="00602F9F">
        <w:rPr>
          <w:b/>
          <w:bCs/>
          <w:i/>
          <w:iCs/>
          <w:sz w:val="28"/>
          <w:szCs w:val="28"/>
        </w:rPr>
        <w:t>IWNiRZ</w:t>
      </w:r>
      <w:proofErr w:type="spellEnd"/>
      <w:r w:rsidR="00602F9F" w:rsidRPr="00602F9F">
        <w:rPr>
          <w:b/>
          <w:bCs/>
          <w:i/>
          <w:iCs/>
          <w:sz w:val="28"/>
          <w:szCs w:val="28"/>
        </w:rPr>
        <w:t xml:space="preserve"> PIB</w:t>
      </w:r>
    </w:p>
    <w:p w14:paraId="41D69E2E" w14:textId="4EB14DBB" w:rsidR="00F4183C" w:rsidRDefault="00F4183C" w:rsidP="00F4183C">
      <w:pPr>
        <w:pStyle w:val="Default"/>
        <w:rPr>
          <w:sz w:val="22"/>
          <w:szCs w:val="22"/>
        </w:rPr>
      </w:pPr>
    </w:p>
    <w:p w14:paraId="02FFEDC2" w14:textId="77777777" w:rsidR="00CC04E4" w:rsidRPr="00F4183C" w:rsidRDefault="00CC04E4" w:rsidP="00F4183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50"/>
        <w:gridCol w:w="3544"/>
        <w:gridCol w:w="709"/>
        <w:gridCol w:w="850"/>
        <w:gridCol w:w="1418"/>
        <w:gridCol w:w="1417"/>
        <w:gridCol w:w="965"/>
        <w:gridCol w:w="1424"/>
      </w:tblGrid>
      <w:tr w:rsidR="004C64D9" w14:paraId="5258E6E8" w14:textId="62A8D04E" w:rsidTr="00FD5BFB">
        <w:tc>
          <w:tcPr>
            <w:tcW w:w="555" w:type="dxa"/>
          </w:tcPr>
          <w:p w14:paraId="54A4EB4E" w14:textId="44C1707C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bookmarkStart w:id="0" w:name="_Hlk156905914"/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850" w:type="dxa"/>
          </w:tcPr>
          <w:p w14:paraId="55E3F696" w14:textId="4A5439C3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3544" w:type="dxa"/>
          </w:tcPr>
          <w:p w14:paraId="2577BDDF" w14:textId="74C3E7E5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Oferowany produkt (podać nazwę, skład oraz parametry)</w:t>
            </w:r>
          </w:p>
        </w:tc>
        <w:tc>
          <w:tcPr>
            <w:tcW w:w="709" w:type="dxa"/>
          </w:tcPr>
          <w:p w14:paraId="7DBBE4A2" w14:textId="1161EF91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850" w:type="dxa"/>
          </w:tcPr>
          <w:p w14:paraId="2C3F05C7" w14:textId="7BB751E2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418" w:type="dxa"/>
          </w:tcPr>
          <w:p w14:paraId="08CD5E91" w14:textId="5ACCD032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jednostkowa netto</w:t>
            </w:r>
          </w:p>
        </w:tc>
        <w:tc>
          <w:tcPr>
            <w:tcW w:w="1417" w:type="dxa"/>
          </w:tcPr>
          <w:p w14:paraId="49B187CA" w14:textId="2291BC66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netto</w:t>
            </w:r>
          </w:p>
        </w:tc>
        <w:tc>
          <w:tcPr>
            <w:tcW w:w="965" w:type="dxa"/>
          </w:tcPr>
          <w:p w14:paraId="3AB3232E" w14:textId="3D05DF69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podatku VAT %</w:t>
            </w:r>
          </w:p>
        </w:tc>
        <w:tc>
          <w:tcPr>
            <w:tcW w:w="1424" w:type="dxa"/>
          </w:tcPr>
          <w:p w14:paraId="05596A8A" w14:textId="542ECD95" w:rsidR="004C64D9" w:rsidRDefault="004C64D9" w:rsidP="00602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brutto</w:t>
            </w:r>
          </w:p>
        </w:tc>
      </w:tr>
      <w:tr w:rsidR="00CC04E4" w14:paraId="6899063D" w14:textId="60165C33" w:rsidTr="007A1997">
        <w:tc>
          <w:tcPr>
            <w:tcW w:w="555" w:type="dxa"/>
          </w:tcPr>
          <w:p w14:paraId="3ADBE26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379F23A7" w14:textId="79CCA4D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6F27A18B" w14:textId="141DF92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Mocarz 75 WG</w:t>
            </w:r>
          </w:p>
        </w:tc>
        <w:tc>
          <w:tcPr>
            <w:tcW w:w="3544" w:type="dxa"/>
          </w:tcPr>
          <w:p w14:paraId="5E6D569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94C" w14:textId="5FE470A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BC50" w14:textId="62C6176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270D094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3A29B5D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6D3108A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0D253CC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51ED5D98" w14:textId="149E0B12" w:rsidTr="007A1997">
        <w:tc>
          <w:tcPr>
            <w:tcW w:w="555" w:type="dxa"/>
          </w:tcPr>
          <w:p w14:paraId="3343CB1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51914699" w14:textId="20889834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4D4E3FC3" w14:textId="4359D07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Ikanos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040 OD</w:t>
            </w:r>
          </w:p>
        </w:tc>
        <w:tc>
          <w:tcPr>
            <w:tcW w:w="3544" w:type="dxa"/>
          </w:tcPr>
          <w:p w14:paraId="4DF0F00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F95" w14:textId="59C2994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E2B1" w14:textId="647DC09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14:paraId="4AE078C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2086CB1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6E29951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4C4A1AA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54774D45" w14:textId="4DAE48BA" w:rsidTr="007A1997">
        <w:tc>
          <w:tcPr>
            <w:tcW w:w="555" w:type="dxa"/>
          </w:tcPr>
          <w:p w14:paraId="4BF4B66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1A2C83C3" w14:textId="4AD441F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8C786C3" w14:textId="35B334EA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kompan plus</w:t>
            </w:r>
          </w:p>
        </w:tc>
        <w:tc>
          <w:tcPr>
            <w:tcW w:w="3544" w:type="dxa"/>
          </w:tcPr>
          <w:p w14:paraId="5989C62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7B72" w14:textId="197EEDC5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7D82" w14:textId="4752FED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1C92CDC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46EE08C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34D3122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206B6E6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1249E722" w14:textId="64A45317" w:rsidTr="007A1997">
        <w:tc>
          <w:tcPr>
            <w:tcW w:w="555" w:type="dxa"/>
          </w:tcPr>
          <w:p w14:paraId="2FC50CA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7FDC2076" w14:textId="0606039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AD64B40" w14:textId="51B381B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cynk plus</w:t>
            </w:r>
          </w:p>
        </w:tc>
        <w:tc>
          <w:tcPr>
            <w:tcW w:w="3544" w:type="dxa"/>
          </w:tcPr>
          <w:p w14:paraId="4A119DC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396" w14:textId="3574622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C9C" w14:textId="5607FDC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418" w:type="dxa"/>
          </w:tcPr>
          <w:p w14:paraId="2C50329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1BB10C7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7237192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46CBC4C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1DB0A8E0" w14:textId="77777777" w:rsidTr="007A1997">
        <w:tc>
          <w:tcPr>
            <w:tcW w:w="555" w:type="dxa"/>
          </w:tcPr>
          <w:p w14:paraId="6ADC916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35130027" w14:textId="6C433F34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4F9B8AD" w14:textId="369FBE8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kukurydza plus</w:t>
            </w:r>
          </w:p>
        </w:tc>
        <w:tc>
          <w:tcPr>
            <w:tcW w:w="3544" w:type="dxa"/>
          </w:tcPr>
          <w:p w14:paraId="6B2E9CE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9AB6" w14:textId="4CE645D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7D5" w14:textId="0B9EF264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418" w:type="dxa"/>
          </w:tcPr>
          <w:p w14:paraId="15FE0FF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4EB82F2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0AF6E27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3C5B82A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2E9583F6" w14:textId="77777777" w:rsidTr="007A1997">
        <w:tc>
          <w:tcPr>
            <w:tcW w:w="555" w:type="dxa"/>
          </w:tcPr>
          <w:p w14:paraId="031E444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2FD2C042" w14:textId="7A20F84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43265F18" w14:textId="7F63EBB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 xml:space="preserve">siarczan magnezu płynny </w:t>
            </w:r>
            <w:proofErr w:type="spellStart"/>
            <w:r w:rsidRPr="004C64D9">
              <w:rPr>
                <w:rFonts w:ascii="Calibri" w:hAnsi="Calibri" w:cs="Calibri"/>
                <w:color w:val="000000"/>
              </w:rPr>
              <w:t>MgS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Plant</w:t>
            </w:r>
          </w:p>
        </w:tc>
        <w:tc>
          <w:tcPr>
            <w:tcW w:w="3544" w:type="dxa"/>
          </w:tcPr>
          <w:p w14:paraId="321B019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0BCD" w14:textId="3913050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58C" w14:textId="6BC5A3E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8" w:type="dxa"/>
          </w:tcPr>
          <w:p w14:paraId="0C67300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DAAC3E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4B2B423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559775F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4381F11C" w14:textId="77777777" w:rsidTr="007A1997">
        <w:tc>
          <w:tcPr>
            <w:tcW w:w="555" w:type="dxa"/>
          </w:tcPr>
          <w:p w14:paraId="0AA0314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14:paraId="3A1CF803" w14:textId="1B28E32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046350A1" w14:textId="0D306B3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Decis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MEGA 50EW</w:t>
            </w:r>
          </w:p>
        </w:tc>
        <w:tc>
          <w:tcPr>
            <w:tcW w:w="3544" w:type="dxa"/>
          </w:tcPr>
          <w:p w14:paraId="7118D32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695F" w14:textId="29B3C969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3D72" w14:textId="182E540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8" w:type="dxa"/>
          </w:tcPr>
          <w:p w14:paraId="139739C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2B8F2DA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2ED639C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B735B4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36F633C0" w14:textId="77777777" w:rsidTr="007A1997">
        <w:tc>
          <w:tcPr>
            <w:tcW w:w="555" w:type="dxa"/>
          </w:tcPr>
          <w:p w14:paraId="385D93C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70FEF6F1" w14:textId="1CAD1DD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00547EC1" w14:textId="033CBEE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Tores</w:t>
            </w:r>
            <w:proofErr w:type="spellEnd"/>
          </w:p>
        </w:tc>
        <w:tc>
          <w:tcPr>
            <w:tcW w:w="3544" w:type="dxa"/>
          </w:tcPr>
          <w:p w14:paraId="448F67B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9FE8" w14:textId="7142970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6EC2" w14:textId="445B3CE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</w:tcPr>
          <w:p w14:paraId="624DDC6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00CF95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6CC55E1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AB82F2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4660202F" w14:textId="77777777" w:rsidTr="007A1997">
        <w:tc>
          <w:tcPr>
            <w:tcW w:w="555" w:type="dxa"/>
          </w:tcPr>
          <w:p w14:paraId="279D0A4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14:paraId="2949024D" w14:textId="6F122ED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70EA0276" w14:textId="09BA36B9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Avenger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240 SL</w:t>
            </w:r>
          </w:p>
        </w:tc>
        <w:tc>
          <w:tcPr>
            <w:tcW w:w="3544" w:type="dxa"/>
          </w:tcPr>
          <w:p w14:paraId="5C6D557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B2B" w14:textId="22A82E13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D687" w14:textId="7B3D57D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E68ADB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30DD39E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3203D08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5764857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148F7BC4" w14:textId="77777777" w:rsidTr="007A1997">
        <w:tc>
          <w:tcPr>
            <w:tcW w:w="555" w:type="dxa"/>
          </w:tcPr>
          <w:p w14:paraId="31646EF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14:paraId="11A3CFF0" w14:textId="4F956585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546CD68B" w14:textId="17FE03D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Aqua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plus</w:t>
            </w:r>
          </w:p>
        </w:tc>
        <w:tc>
          <w:tcPr>
            <w:tcW w:w="3544" w:type="dxa"/>
          </w:tcPr>
          <w:p w14:paraId="6E6F80B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CDBD" w14:textId="28FC5C9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CCE" w14:textId="7B60BE94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EFA802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4B14033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59CBDF5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7D43292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201311C1" w14:textId="77777777" w:rsidTr="007A1997">
        <w:tc>
          <w:tcPr>
            <w:tcW w:w="555" w:type="dxa"/>
          </w:tcPr>
          <w:p w14:paraId="53AAC60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14:paraId="0F24E2A9" w14:textId="47383DE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151824EB" w14:textId="50D625F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Hepta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plant</w:t>
            </w:r>
          </w:p>
        </w:tc>
        <w:tc>
          <w:tcPr>
            <w:tcW w:w="3544" w:type="dxa"/>
          </w:tcPr>
          <w:p w14:paraId="5A4D15B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50F" w14:textId="747967A5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2E7" w14:textId="497C395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678E4BA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58FA446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141EF65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02DE2A8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2CC830CE" w14:textId="77777777" w:rsidTr="007A1997">
        <w:tc>
          <w:tcPr>
            <w:tcW w:w="555" w:type="dxa"/>
          </w:tcPr>
          <w:p w14:paraId="1268E4F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14:paraId="773E95C2" w14:textId="0ADE6F85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7043601" w14:textId="4DB815E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Sivanto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Energy</w:t>
            </w:r>
          </w:p>
        </w:tc>
        <w:tc>
          <w:tcPr>
            <w:tcW w:w="3544" w:type="dxa"/>
          </w:tcPr>
          <w:p w14:paraId="3798880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8D7" w14:textId="708A0DC3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811" w14:textId="3DB17988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8" w:type="dxa"/>
          </w:tcPr>
          <w:p w14:paraId="2C6036A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021E3DC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5D35A8B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E96DDC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5007102D" w14:textId="77777777" w:rsidTr="007A1997">
        <w:tc>
          <w:tcPr>
            <w:tcW w:w="555" w:type="dxa"/>
          </w:tcPr>
          <w:p w14:paraId="72D052A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14:paraId="16FB30C5" w14:textId="40E380C8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D8AB5B5" w14:textId="15148C7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Rzepak plus</w:t>
            </w:r>
          </w:p>
        </w:tc>
        <w:tc>
          <w:tcPr>
            <w:tcW w:w="3544" w:type="dxa"/>
          </w:tcPr>
          <w:p w14:paraId="0D69A6D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D09" w14:textId="7B3EF689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1315" w14:textId="5C901A9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418" w:type="dxa"/>
          </w:tcPr>
          <w:p w14:paraId="3799EB0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26DAB36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2F20546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0653985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08A7AD05" w14:textId="77777777" w:rsidTr="007A1997">
        <w:tc>
          <w:tcPr>
            <w:tcW w:w="555" w:type="dxa"/>
          </w:tcPr>
          <w:p w14:paraId="323A701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14:paraId="6E617DBF" w14:textId="4D58E650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2D21F57C" w14:textId="2CD4903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Asbor</w:t>
            </w:r>
            <w:proofErr w:type="spellEnd"/>
          </w:p>
        </w:tc>
        <w:tc>
          <w:tcPr>
            <w:tcW w:w="3544" w:type="dxa"/>
          </w:tcPr>
          <w:p w14:paraId="0AD35B8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C50" w14:textId="3984D9F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AD8" w14:textId="1F58F7F0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418" w:type="dxa"/>
          </w:tcPr>
          <w:p w14:paraId="16BB8BE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33F227A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6BE8279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44443B6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02B7AAC3" w14:textId="77777777" w:rsidTr="007A1997">
        <w:tc>
          <w:tcPr>
            <w:tcW w:w="555" w:type="dxa"/>
          </w:tcPr>
          <w:p w14:paraId="288A99E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  <w:p w14:paraId="3244F87E" w14:textId="3B1B7CA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1AFDB857" w14:textId="504700A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Tazer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250 S.C.</w:t>
            </w:r>
          </w:p>
        </w:tc>
        <w:tc>
          <w:tcPr>
            <w:tcW w:w="3544" w:type="dxa"/>
          </w:tcPr>
          <w:p w14:paraId="1295AEC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0BF2" w14:textId="38AB67E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FBDC" w14:textId="332C66F0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18" w:type="dxa"/>
          </w:tcPr>
          <w:p w14:paraId="5720028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020F076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159C0A5C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1E461C4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41DEA130" w14:textId="77777777" w:rsidTr="007A1997">
        <w:tc>
          <w:tcPr>
            <w:tcW w:w="555" w:type="dxa"/>
          </w:tcPr>
          <w:p w14:paraId="22316EB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14:paraId="5C62F5BE" w14:textId="38975F5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5B7A549C" w14:textId="5D3F57A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Kestrel</w:t>
            </w:r>
            <w:proofErr w:type="spellEnd"/>
          </w:p>
        </w:tc>
        <w:tc>
          <w:tcPr>
            <w:tcW w:w="3544" w:type="dxa"/>
          </w:tcPr>
          <w:p w14:paraId="7F0CD5A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B14D" w14:textId="22BDA3B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A905" w14:textId="4975DA3B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14:paraId="6B5BFAA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42ACEB8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7ED59AA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39ABA0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538362CE" w14:textId="77777777" w:rsidTr="007A1997">
        <w:tc>
          <w:tcPr>
            <w:tcW w:w="555" w:type="dxa"/>
          </w:tcPr>
          <w:p w14:paraId="7B3D5A5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14:paraId="632EBABD" w14:textId="4BEDC22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12BECF5C" w14:textId="1FAC02F9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 xml:space="preserve">płynny nawóz zawierający siarkę w formie </w:t>
            </w:r>
            <w:proofErr w:type="spellStart"/>
            <w:r w:rsidRPr="004C64D9">
              <w:rPr>
                <w:rFonts w:ascii="Calibri" w:hAnsi="Calibri" w:cs="Calibri"/>
                <w:color w:val="000000"/>
              </w:rPr>
              <w:t>terpenoidowej</w:t>
            </w:r>
            <w:proofErr w:type="spellEnd"/>
          </w:p>
        </w:tc>
        <w:tc>
          <w:tcPr>
            <w:tcW w:w="3544" w:type="dxa"/>
          </w:tcPr>
          <w:p w14:paraId="3D25C91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B0C5" w14:textId="603F8AE9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71BA" w14:textId="4941E97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14:paraId="10109F4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8BBFF53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0F3EEF6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7C7299C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4B733D23" w14:textId="77777777" w:rsidTr="007A1997">
        <w:tc>
          <w:tcPr>
            <w:tcW w:w="555" w:type="dxa"/>
          </w:tcPr>
          <w:p w14:paraId="011BFFC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65A12D74" w14:textId="22571060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7359AE9A" w14:textId="73D902A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 xml:space="preserve">Kroton i </w:t>
            </w:r>
            <w:proofErr w:type="spellStart"/>
            <w:r w:rsidRPr="004C64D9">
              <w:rPr>
                <w:rFonts w:ascii="Calibri" w:hAnsi="Calibri" w:cs="Calibri"/>
                <w:color w:val="000000"/>
              </w:rPr>
              <w:t>Flexity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300 S.C.</w:t>
            </w:r>
            <w:r w:rsidR="00973000">
              <w:rPr>
                <w:rFonts w:ascii="Calibri" w:hAnsi="Calibri" w:cs="Calibri"/>
                <w:color w:val="000000"/>
              </w:rPr>
              <w:t xml:space="preserve"> Pack</w:t>
            </w:r>
          </w:p>
        </w:tc>
        <w:tc>
          <w:tcPr>
            <w:tcW w:w="3544" w:type="dxa"/>
          </w:tcPr>
          <w:p w14:paraId="528C46A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4B8D" w14:textId="3852D2FA" w:rsidR="00CC04E4" w:rsidRPr="00973000" w:rsidRDefault="00973000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73000">
              <w:rPr>
                <w:rFonts w:ascii="Calibri" w:hAnsi="Calibri" w:cs="Calibri"/>
                <w:b/>
                <w:bCs/>
                <w:color w:val="000000"/>
              </w:rPr>
              <w:t>pack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1DA" w14:textId="4A4E3BE9" w:rsidR="00CC04E4" w:rsidRPr="00973000" w:rsidRDefault="00973000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73000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418" w:type="dxa"/>
          </w:tcPr>
          <w:p w14:paraId="5727A4D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26EA976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10BE399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CB3DEB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7169153A" w14:textId="77777777" w:rsidTr="007A1997">
        <w:tc>
          <w:tcPr>
            <w:tcW w:w="555" w:type="dxa"/>
          </w:tcPr>
          <w:p w14:paraId="72C0028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14:paraId="351F5595" w14:textId="19EB4B9A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0E22F5CC" w14:textId="4736DF9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>Zboże plus</w:t>
            </w:r>
          </w:p>
        </w:tc>
        <w:tc>
          <w:tcPr>
            <w:tcW w:w="3544" w:type="dxa"/>
          </w:tcPr>
          <w:p w14:paraId="6E3C3D3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A55" w14:textId="053CBEDE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264" w14:textId="2F6901C3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</w:tcPr>
          <w:p w14:paraId="2DE1830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3F6D89E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68511AC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0A7CD0F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7459948E" w14:textId="77777777" w:rsidTr="007A1997">
        <w:tc>
          <w:tcPr>
            <w:tcW w:w="555" w:type="dxa"/>
          </w:tcPr>
          <w:p w14:paraId="3910157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14:paraId="704F799A" w14:textId="487B30E8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3F8F54B" w14:textId="3B9DC28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Stiff</w:t>
            </w:r>
            <w:proofErr w:type="spellEnd"/>
          </w:p>
        </w:tc>
        <w:tc>
          <w:tcPr>
            <w:tcW w:w="3544" w:type="dxa"/>
          </w:tcPr>
          <w:p w14:paraId="70E70AE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C6C" w14:textId="0672F7C3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78B" w14:textId="6A755CCC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8" w:type="dxa"/>
          </w:tcPr>
          <w:p w14:paraId="3332801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3368957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4E3C0A3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7061D5F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7FCED92E" w14:textId="77777777" w:rsidTr="007A1997">
        <w:tc>
          <w:tcPr>
            <w:tcW w:w="555" w:type="dxa"/>
          </w:tcPr>
          <w:p w14:paraId="55B5174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14:paraId="61BA9ECB" w14:textId="0B2CEE0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4F6AB1BB" w14:textId="76B02DC6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C64D9">
              <w:rPr>
                <w:rFonts w:ascii="Calibri" w:hAnsi="Calibri" w:cs="Calibri"/>
                <w:color w:val="000000"/>
              </w:rPr>
              <w:t xml:space="preserve">CCC </w:t>
            </w:r>
            <w:proofErr w:type="spellStart"/>
            <w:r w:rsidRPr="004C64D9">
              <w:rPr>
                <w:rFonts w:ascii="Calibri" w:hAnsi="Calibri" w:cs="Calibri"/>
                <w:color w:val="000000"/>
              </w:rPr>
              <w:t>antywylegacz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płynny 725 SL</w:t>
            </w:r>
          </w:p>
        </w:tc>
        <w:tc>
          <w:tcPr>
            <w:tcW w:w="3544" w:type="dxa"/>
          </w:tcPr>
          <w:p w14:paraId="4B31208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EEAF" w14:textId="039799CA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7628" w14:textId="3375E3FA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18" w:type="dxa"/>
          </w:tcPr>
          <w:p w14:paraId="4EB8BA6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1FD4653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323B3690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24A8EE68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3DA78C47" w14:textId="77777777" w:rsidTr="007A1997">
        <w:tc>
          <w:tcPr>
            <w:tcW w:w="555" w:type="dxa"/>
          </w:tcPr>
          <w:p w14:paraId="29F1532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14:paraId="75A7BEC5" w14:textId="491AF33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F4E8447" w14:textId="6004661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Globelambda</w:t>
            </w:r>
            <w:proofErr w:type="spellEnd"/>
          </w:p>
        </w:tc>
        <w:tc>
          <w:tcPr>
            <w:tcW w:w="3544" w:type="dxa"/>
          </w:tcPr>
          <w:p w14:paraId="4235633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E5B" w14:textId="69F3997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411" w14:textId="4CB7B228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</w:tcPr>
          <w:p w14:paraId="2948DCD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B4CBB1B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79B2F1F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0F8A38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7C9B974A" w14:textId="77777777" w:rsidTr="007A1997">
        <w:tc>
          <w:tcPr>
            <w:tcW w:w="555" w:type="dxa"/>
          </w:tcPr>
          <w:p w14:paraId="64C5F89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14:paraId="2612BB5A" w14:textId="368D461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37AA31E7" w14:textId="092A787D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Tebu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250 Ew</w:t>
            </w:r>
          </w:p>
        </w:tc>
        <w:tc>
          <w:tcPr>
            <w:tcW w:w="3544" w:type="dxa"/>
          </w:tcPr>
          <w:p w14:paraId="17494C54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B15" w14:textId="4152A89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8A27" w14:textId="3E3A752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</w:tcPr>
          <w:p w14:paraId="1954C805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48A3717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25704DF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06ACF32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144B1D43" w14:textId="77777777" w:rsidTr="007A1997">
        <w:tc>
          <w:tcPr>
            <w:tcW w:w="555" w:type="dxa"/>
          </w:tcPr>
          <w:p w14:paraId="033E8E0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14:paraId="6B3D68EF" w14:textId="147262A2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14:paraId="2DEF7C55" w14:textId="1D08CFB3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C64D9">
              <w:rPr>
                <w:rFonts w:ascii="Calibri" w:hAnsi="Calibri" w:cs="Calibri"/>
                <w:color w:val="000000"/>
              </w:rPr>
              <w:t>Bagani</w:t>
            </w:r>
            <w:proofErr w:type="spellEnd"/>
            <w:r w:rsidRPr="004C64D9">
              <w:rPr>
                <w:rFonts w:ascii="Calibri" w:hAnsi="Calibri" w:cs="Calibri"/>
                <w:color w:val="000000"/>
              </w:rPr>
              <w:t xml:space="preserve"> 125 ME</w:t>
            </w:r>
          </w:p>
        </w:tc>
        <w:tc>
          <w:tcPr>
            <w:tcW w:w="3544" w:type="dxa"/>
          </w:tcPr>
          <w:p w14:paraId="578184BF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7240" w14:textId="1B1A768F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B313" w14:textId="63AE5EF1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8" w:type="dxa"/>
          </w:tcPr>
          <w:p w14:paraId="693FD81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5151AB51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45262EC6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64DD2E6E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04E4" w14:paraId="2D8DAFC4" w14:textId="77777777" w:rsidTr="00E506CB">
        <w:tc>
          <w:tcPr>
            <w:tcW w:w="8926" w:type="dxa"/>
            <w:gridSpan w:val="6"/>
          </w:tcPr>
          <w:p w14:paraId="3BE2D23C" w14:textId="09022138" w:rsidR="00CC04E4" w:rsidRPr="00134DFA" w:rsidRDefault="00CC04E4" w:rsidP="00CC04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34DF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</w:tcPr>
          <w:p w14:paraId="07A82E3A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</w:tcPr>
          <w:p w14:paraId="5A022629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</w:tcPr>
          <w:p w14:paraId="1F7ECA7D" w14:textId="77777777" w:rsidR="00CC04E4" w:rsidRDefault="00CC04E4" w:rsidP="00CC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4A7DBFB9" w14:textId="77777777" w:rsidR="00CC04E4" w:rsidRDefault="00CC04E4" w:rsidP="0060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70B61F" w14:textId="2F50D164" w:rsidR="00602F9F" w:rsidRDefault="00134DFA" w:rsidP="0060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Dostawa powyższego asortymentu nastąpi w terminie do 14 dni licząc od daty zawarcia umowy.</w:t>
      </w:r>
    </w:p>
    <w:p w14:paraId="34CE32DA" w14:textId="06595FA9" w:rsidR="00134DFA" w:rsidRDefault="00134DFA" w:rsidP="0013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134DFA" w:rsidSect="00602F9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9"/>
    <w:rsid w:val="00134DFA"/>
    <w:rsid w:val="0023382C"/>
    <w:rsid w:val="00475103"/>
    <w:rsid w:val="004C64D9"/>
    <w:rsid w:val="005B2561"/>
    <w:rsid w:val="00602F9F"/>
    <w:rsid w:val="00640AA9"/>
    <w:rsid w:val="00661D14"/>
    <w:rsid w:val="006C4CA4"/>
    <w:rsid w:val="008B2B8B"/>
    <w:rsid w:val="00936BD7"/>
    <w:rsid w:val="00963E8E"/>
    <w:rsid w:val="00973000"/>
    <w:rsid w:val="00AA7FCB"/>
    <w:rsid w:val="00B331BC"/>
    <w:rsid w:val="00CC04E4"/>
    <w:rsid w:val="00D4568A"/>
    <w:rsid w:val="00D67F53"/>
    <w:rsid w:val="00F12A7C"/>
    <w:rsid w:val="00F4183C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C3D"/>
  <w15:chartTrackingRefBased/>
  <w15:docId w15:val="{E075EEE2-7130-4E5F-8E6D-85727B6E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A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64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0A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1977-7141-43DA-9527-D8FD2A6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personel</cp:lastModifiedBy>
  <cp:revision>15</cp:revision>
  <dcterms:created xsi:type="dcterms:W3CDTF">2023-08-08T18:24:00Z</dcterms:created>
  <dcterms:modified xsi:type="dcterms:W3CDTF">2024-02-27T09:09:00Z</dcterms:modified>
</cp:coreProperties>
</file>