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</w:t>
      </w:r>
      <w:r w:rsidR="00293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293FE5" w:rsidRPr="00293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Stół zabiegowy do endoskopii</w:t>
      </w:r>
      <w:r w:rsidR="003F50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3</w:t>
      </w:r>
      <w:r w:rsidR="00293F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8"/>
        <w:gridCol w:w="1375"/>
        <w:gridCol w:w="1558"/>
      </w:tblGrid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A50B66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A50B66">
              <w:rPr>
                <w:sz w:val="18"/>
                <w:szCs w:val="18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A50B66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A50B66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A50B66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A50B66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A50B66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A50B66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A50B66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A50B66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A50B66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A50B66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A50B66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293FE5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sz w:val="18"/>
                <w:szCs w:val="18"/>
                <w:lang w:bidi="hi-IN"/>
              </w:rPr>
              <w:t xml:space="preserve">Stół </w:t>
            </w:r>
            <w:proofErr w:type="spellStart"/>
            <w:r w:rsidRPr="00A50B66">
              <w:rPr>
                <w:sz w:val="18"/>
                <w:szCs w:val="18"/>
                <w:lang w:bidi="hi-IN"/>
              </w:rPr>
              <w:t>diagnostyczno</w:t>
            </w:r>
            <w:proofErr w:type="spellEnd"/>
            <w:r w:rsidRPr="00A50B66">
              <w:rPr>
                <w:sz w:val="18"/>
                <w:szCs w:val="18"/>
                <w:lang w:bidi="hi-IN"/>
              </w:rPr>
              <w:t xml:space="preserve"> - zabiegowy do endoskopii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293FE5" w:rsidP="00E7649E">
            <w:pPr>
              <w:suppressAutoHyphens/>
              <w:snapToGrid w:val="0"/>
              <w:rPr>
                <w:rFonts w:eastAsia="Calibri"/>
                <w:sz w:val="18"/>
                <w:szCs w:val="18"/>
                <w:highlight w:val="white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dwu częściowe</w:t>
            </w:r>
            <w:r w:rsidR="00E7649E" w:rsidRPr="00A50B66">
              <w:rPr>
                <w:rFonts w:eastAsia="Calibri"/>
                <w:sz w:val="18"/>
                <w:szCs w:val="18"/>
                <w:lang w:eastAsia="zh-CN" w:bidi="hi-IN"/>
              </w:rPr>
              <w:t xml:space="preserve"> tapicerowane</w:t>
            </w: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 xml:space="preserve"> leże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293FE5" w:rsidP="00534204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Poszczególne części b</w:t>
            </w:r>
            <w:r w:rsidR="00E7649E" w:rsidRPr="00A50B66">
              <w:rPr>
                <w:rFonts w:eastAsia="Calibri"/>
                <w:sz w:val="18"/>
                <w:szCs w:val="18"/>
                <w:lang w:eastAsia="zh-CN" w:bidi="hi-IN"/>
              </w:rPr>
              <w:t xml:space="preserve">latu regulowane </w:t>
            </w: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 xml:space="preserve"> poprzez sprężyny gazowe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E7649E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Regulacja ką</w:t>
            </w:r>
            <w:r w:rsidR="00293FE5" w:rsidRPr="00A50B66">
              <w:rPr>
                <w:rFonts w:eastAsia="Calibri"/>
                <w:sz w:val="18"/>
                <w:szCs w:val="18"/>
                <w:lang w:eastAsia="zh-CN" w:bidi="hi-IN"/>
              </w:rPr>
              <w:t>ta podgłówka minimum -700 do 400,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293FE5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Wysokość regulowana w zakresie min.  48 - 100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293FE5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Długość 200 cm,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CB386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19" w:rsidRPr="00A50B66" w:rsidRDefault="00100719" w:rsidP="00CB386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19" w:rsidRPr="00A50B66" w:rsidRDefault="0045659C" w:rsidP="005B5CFC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bookmarkStart w:id="0" w:name="_GoBack"/>
            <w:r>
              <w:rPr>
                <w:sz w:val="18"/>
                <w:szCs w:val="18"/>
                <w:lang w:bidi="hi-IN"/>
              </w:rPr>
              <w:t xml:space="preserve">Szerokość leża  min </w:t>
            </w:r>
            <w:r w:rsidR="005B5CFC" w:rsidRPr="005B5CFC">
              <w:rPr>
                <w:color w:val="FF0000"/>
                <w:sz w:val="18"/>
                <w:szCs w:val="18"/>
                <w:lang w:bidi="hi-IN"/>
              </w:rPr>
              <w:t>8</w:t>
            </w:r>
            <w:r w:rsidR="00100719" w:rsidRPr="005B5CFC">
              <w:rPr>
                <w:color w:val="FF0000"/>
                <w:sz w:val="18"/>
                <w:szCs w:val="18"/>
                <w:lang w:bidi="hi-IN"/>
              </w:rPr>
              <w:t>0 cm</w:t>
            </w:r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19" w:rsidRPr="00A50B66" w:rsidRDefault="00100719" w:rsidP="00CB386D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19" w:rsidRPr="00A50B66" w:rsidRDefault="00100719" w:rsidP="00CB386D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E7649E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System kółek jezdnych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A50B66" w:rsidRDefault="004D65C8" w:rsidP="004D65C8">
            <w:pPr>
              <w:rPr>
                <w:sz w:val="18"/>
                <w:szCs w:val="18"/>
              </w:rPr>
            </w:pPr>
          </w:p>
        </w:tc>
      </w:tr>
      <w:tr w:rsidR="00293FE5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13304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Wieszak na papier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</w:rPr>
            </w:pPr>
          </w:p>
        </w:tc>
      </w:tr>
      <w:tr w:rsidR="00293FE5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133042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Barierki boczne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E7649E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rFonts w:eastAsia="Calibri"/>
                <w:sz w:val="18"/>
                <w:szCs w:val="18"/>
                <w:lang w:eastAsia="zh-CN" w:bidi="hi-IN"/>
              </w:rPr>
              <w:t>pilot ręczny + pilot nożny,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293FE5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sz w:val="18"/>
                <w:szCs w:val="18"/>
                <w:lang w:bidi="hi-IN"/>
              </w:rPr>
              <w:t xml:space="preserve">Nośność min 150kg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sz w:val="18"/>
                <w:szCs w:val="18"/>
                <w:lang w:bidi="hi-IN"/>
              </w:rPr>
              <w:t>Tapicerka dostępna w różnych  kolorach do wyboru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A50B66">
              <w:rPr>
                <w:sz w:val="18"/>
                <w:szCs w:val="18"/>
                <w:lang w:bidi="hi-IN"/>
              </w:rPr>
              <w:t>Stół odporny na stosowanie środków myjąco-dezynfekujących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A50B66">
              <w:rPr>
                <w:b w:val="0"/>
                <w:sz w:val="18"/>
                <w:szCs w:val="18"/>
                <w:u w:val="none"/>
              </w:rPr>
              <w:t>TAK, podać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FE5" w:rsidRPr="00A50B66" w:rsidRDefault="00293FE5" w:rsidP="004D65C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A50B66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FE5" w:rsidRPr="00A50B66" w:rsidRDefault="00293FE5" w:rsidP="004D65C8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A50B66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FE5" w:rsidRPr="00A50B66" w:rsidRDefault="00293FE5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FE5" w:rsidRPr="00A50B66" w:rsidRDefault="00293FE5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E5" w:rsidRPr="00A50B66" w:rsidRDefault="00293FE5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E5" w:rsidRPr="00A50B66" w:rsidRDefault="00293FE5" w:rsidP="004D65C8">
            <w:pPr>
              <w:jc w:val="both"/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A50B66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E5" w:rsidRPr="00A50B66" w:rsidRDefault="00293FE5" w:rsidP="004D65C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A50B66" w:rsidRPr="00A50B66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293FE5" w:rsidRPr="00A50B66" w:rsidRDefault="00293FE5" w:rsidP="004D65C8">
            <w:pPr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jc w:val="center"/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TAK/NIE</w:t>
            </w:r>
            <w:r w:rsidRPr="00A50B66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A50B66">
              <w:rPr>
                <w:sz w:val="18"/>
                <w:szCs w:val="18"/>
                <w:lang w:eastAsia="en-US"/>
              </w:rPr>
              <w:t xml:space="preserve"> </w:t>
            </w:r>
          </w:p>
          <w:p w:rsidR="00293FE5" w:rsidRPr="00A50B66" w:rsidRDefault="00293FE5" w:rsidP="004D65C8">
            <w:pPr>
              <w:jc w:val="center"/>
              <w:rPr>
                <w:sz w:val="18"/>
                <w:szCs w:val="18"/>
                <w:lang w:eastAsia="en-US"/>
              </w:rPr>
            </w:pPr>
            <w:r w:rsidRPr="00A50B66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E5" w:rsidRPr="00A50B66" w:rsidRDefault="00293FE5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293FE5" w:rsidRPr="007B0717" w:rsidRDefault="00293FE5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00719"/>
    <w:rsid w:val="001E4FB1"/>
    <w:rsid w:val="001F3F1F"/>
    <w:rsid w:val="00293FE5"/>
    <w:rsid w:val="003F5086"/>
    <w:rsid w:val="003F7ED8"/>
    <w:rsid w:val="00425E5E"/>
    <w:rsid w:val="004407F0"/>
    <w:rsid w:val="0045659C"/>
    <w:rsid w:val="004A7F66"/>
    <w:rsid w:val="004B6A32"/>
    <w:rsid w:val="004C1F95"/>
    <w:rsid w:val="004D65C8"/>
    <w:rsid w:val="004E4060"/>
    <w:rsid w:val="0053240C"/>
    <w:rsid w:val="00534204"/>
    <w:rsid w:val="00554B0F"/>
    <w:rsid w:val="005926DB"/>
    <w:rsid w:val="005A7578"/>
    <w:rsid w:val="005B5CFC"/>
    <w:rsid w:val="005C1500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03879"/>
    <w:rsid w:val="00835381"/>
    <w:rsid w:val="00885D42"/>
    <w:rsid w:val="00997CA0"/>
    <w:rsid w:val="009D415C"/>
    <w:rsid w:val="00A30273"/>
    <w:rsid w:val="00A33E71"/>
    <w:rsid w:val="00A50B66"/>
    <w:rsid w:val="00A744B8"/>
    <w:rsid w:val="00AA56C4"/>
    <w:rsid w:val="00AB5E81"/>
    <w:rsid w:val="00AE32FB"/>
    <w:rsid w:val="00B43C39"/>
    <w:rsid w:val="00B473CC"/>
    <w:rsid w:val="00C07BA2"/>
    <w:rsid w:val="00C432BF"/>
    <w:rsid w:val="00C6627C"/>
    <w:rsid w:val="00D01E19"/>
    <w:rsid w:val="00D9079E"/>
    <w:rsid w:val="00DC0235"/>
    <w:rsid w:val="00E7649E"/>
    <w:rsid w:val="00E914A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1062-D90D-433B-82AA-3F192A9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2020-08-18T09:51:00Z</cp:lastPrinted>
  <dcterms:created xsi:type="dcterms:W3CDTF">2020-08-20T08:41:00Z</dcterms:created>
  <dcterms:modified xsi:type="dcterms:W3CDTF">2020-08-20T08:41:00Z</dcterms:modified>
</cp:coreProperties>
</file>