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2911E" w14:textId="51CF2949" w:rsidR="00E74C13" w:rsidRPr="00D44C7E" w:rsidRDefault="00E74C13" w:rsidP="00625B0A">
      <w:pPr>
        <w:rPr>
          <w:b/>
          <w:sz w:val="20"/>
        </w:rPr>
      </w:pPr>
      <w:permStart w:id="1034249964" w:edGrp="everyone"/>
      <w:r w:rsidRPr="00D44C7E">
        <w:rPr>
          <w:sz w:val="20"/>
        </w:rPr>
        <w:t>Znak sprawy</w:t>
      </w:r>
      <w:r w:rsidRPr="007D3EE8">
        <w:rPr>
          <w:sz w:val="20"/>
        </w:rPr>
        <w:t xml:space="preserve">: </w:t>
      </w:r>
      <w:r w:rsidR="00374B41" w:rsidRPr="007D3EE8">
        <w:rPr>
          <w:sz w:val="20"/>
        </w:rPr>
        <w:t>DZ.2</w:t>
      </w:r>
      <w:r w:rsidR="00AE34EE" w:rsidRPr="007D3EE8">
        <w:rPr>
          <w:sz w:val="20"/>
        </w:rPr>
        <w:t>6.</w:t>
      </w:r>
      <w:r w:rsidR="00C764C2">
        <w:rPr>
          <w:sz w:val="20"/>
        </w:rPr>
        <w:t>44</w:t>
      </w:r>
      <w:r w:rsidR="00596F2F">
        <w:rPr>
          <w:sz w:val="20"/>
        </w:rPr>
        <w:t>1</w:t>
      </w:r>
      <w:r w:rsidR="00AE34EE" w:rsidRPr="007D3EE8">
        <w:rPr>
          <w:sz w:val="20"/>
        </w:rPr>
        <w:t>.</w:t>
      </w:r>
      <w:r w:rsidR="00374B41" w:rsidRPr="007D3EE8">
        <w:rPr>
          <w:sz w:val="20"/>
        </w:rPr>
        <w:t>2023</w:t>
      </w:r>
    </w:p>
    <w:p w14:paraId="6F561698" w14:textId="1E54209B"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7A75BB">
        <w:rPr>
          <w:sz w:val="20"/>
        </w:rPr>
        <w:t xml:space="preserve">Kraków, dnia </w:t>
      </w:r>
      <w:r w:rsidR="00C764C2">
        <w:rPr>
          <w:sz w:val="20"/>
        </w:rPr>
        <w:t>2</w:t>
      </w:r>
      <w:r w:rsidR="00F514B2">
        <w:rPr>
          <w:sz w:val="20"/>
        </w:rPr>
        <w:t>7</w:t>
      </w:r>
      <w:r w:rsidR="007E5BC8">
        <w:rPr>
          <w:sz w:val="20"/>
        </w:rPr>
        <w:t>.10</w:t>
      </w:r>
      <w:r w:rsidR="007D3CF0" w:rsidRPr="007A75BB">
        <w:rPr>
          <w:sz w:val="20"/>
        </w:rPr>
        <w:t>.</w:t>
      </w:r>
      <w:r w:rsidR="00374B41" w:rsidRPr="007A75BB">
        <w:rPr>
          <w:sz w:val="20"/>
        </w:rPr>
        <w:t xml:space="preserve">2023 </w:t>
      </w:r>
      <w:r w:rsidRPr="007A75BB">
        <w:rPr>
          <w:sz w:val="20"/>
        </w:rPr>
        <w:t>r.</w:t>
      </w:r>
      <w:r w:rsidRPr="00D44C7E">
        <w:rPr>
          <w:sz w:val="20"/>
        </w:rPr>
        <w:t xml:space="preserve"> </w:t>
      </w:r>
    </w:p>
    <w:p w14:paraId="54ADB83C" w14:textId="77777777" w:rsidR="008631EC" w:rsidRPr="00D44C7E" w:rsidRDefault="008631EC" w:rsidP="00625B0A"/>
    <w:p w14:paraId="2781A8BF" w14:textId="77777777" w:rsidR="00374B41" w:rsidRPr="00374B41" w:rsidRDefault="00374B41" w:rsidP="00374B41">
      <w:pPr>
        <w:pStyle w:val="Nagwek1"/>
        <w:numPr>
          <w:ilvl w:val="0"/>
          <w:numId w:val="0"/>
        </w:numPr>
        <w:jc w:val="center"/>
        <w:rPr>
          <w:b/>
          <w:szCs w:val="20"/>
        </w:rPr>
      </w:pPr>
      <w:r w:rsidRPr="00374B41">
        <w:rPr>
          <w:b/>
          <w:szCs w:val="20"/>
        </w:rPr>
        <w:t>ZAPYTANIE OFERTOWE</w:t>
      </w:r>
    </w:p>
    <w:p w14:paraId="34335DC9" w14:textId="77777777" w:rsidR="00374B41" w:rsidRDefault="00374B41" w:rsidP="00374B41">
      <w:pPr>
        <w:rPr>
          <w:szCs w:val="20"/>
        </w:rPr>
      </w:pPr>
    </w:p>
    <w:p w14:paraId="31A1BCEA" w14:textId="413F3038" w:rsidR="00374B41" w:rsidRPr="007D72DA" w:rsidRDefault="00374B41" w:rsidP="00BF5AC2">
      <w:pPr>
        <w:rPr>
          <w:b/>
          <w:bCs/>
          <w:sz w:val="20"/>
          <w:szCs w:val="20"/>
          <w:u w:val="single"/>
        </w:rPr>
      </w:pPr>
      <w:r w:rsidRPr="00B36A31">
        <w:rPr>
          <w:sz w:val="20"/>
          <w:szCs w:val="20"/>
        </w:rPr>
        <w:t>W związku z postępowaniem o udzielenie zamówienia prowadzonym w trybie Zapytania ofertowego pn.:</w:t>
      </w:r>
      <w:r w:rsidRPr="00B36A31">
        <w:rPr>
          <w:b/>
          <w:sz w:val="20"/>
          <w:szCs w:val="20"/>
        </w:rPr>
        <w:t xml:space="preserve"> </w:t>
      </w:r>
      <w:bookmarkStart w:id="0" w:name="_Hlk148347041"/>
      <w:r w:rsidRPr="00B36A31">
        <w:rPr>
          <w:b/>
          <w:sz w:val="20"/>
          <w:szCs w:val="20"/>
        </w:rPr>
        <w:t>„</w:t>
      </w:r>
      <w:r w:rsidR="007D72DA" w:rsidRPr="007D72DA">
        <w:rPr>
          <w:b/>
          <w:bCs/>
          <w:sz w:val="20"/>
          <w:szCs w:val="20"/>
          <w:u w:val="single"/>
        </w:rPr>
        <w:t>Dostawa podestu do szyb czołowych</w:t>
      </w:r>
      <w:r w:rsidRPr="00B36A31">
        <w:rPr>
          <w:b/>
          <w:sz w:val="20"/>
          <w:szCs w:val="20"/>
        </w:rPr>
        <w:t xml:space="preserve">”,  </w:t>
      </w:r>
      <w:r w:rsidRPr="00B36A31">
        <w:rPr>
          <w:sz w:val="20"/>
          <w:szCs w:val="20"/>
        </w:rPr>
        <w:t>znak</w:t>
      </w:r>
      <w:r w:rsidRPr="00B36A31">
        <w:rPr>
          <w:b/>
          <w:sz w:val="20"/>
          <w:szCs w:val="20"/>
        </w:rPr>
        <w:t xml:space="preserve"> </w:t>
      </w:r>
      <w:r w:rsidRPr="00B36A31">
        <w:rPr>
          <w:sz w:val="20"/>
          <w:szCs w:val="20"/>
        </w:rPr>
        <w:t>sprawy DZ.</w:t>
      </w:r>
      <w:r w:rsidR="00AE34EE" w:rsidRPr="00AE34EE">
        <w:rPr>
          <w:sz w:val="20"/>
          <w:szCs w:val="20"/>
        </w:rPr>
        <w:t>26.</w:t>
      </w:r>
      <w:r w:rsidR="00C764C2">
        <w:rPr>
          <w:sz w:val="20"/>
          <w:szCs w:val="20"/>
        </w:rPr>
        <w:t>44</w:t>
      </w:r>
      <w:r w:rsidR="00596F2F">
        <w:rPr>
          <w:sz w:val="20"/>
          <w:szCs w:val="20"/>
        </w:rPr>
        <w:t>1</w:t>
      </w:r>
      <w:r w:rsidR="00AE34EE" w:rsidRPr="00AE34EE">
        <w:rPr>
          <w:sz w:val="20"/>
          <w:szCs w:val="20"/>
        </w:rPr>
        <w:t>.2023</w:t>
      </w:r>
      <w:bookmarkEnd w:id="0"/>
    </w:p>
    <w:p w14:paraId="24D92F22" w14:textId="77777777" w:rsidR="00374B41" w:rsidRPr="00BF5AC2" w:rsidRDefault="00374B41" w:rsidP="00BF5AC2">
      <w:pPr>
        <w:rPr>
          <w:sz w:val="20"/>
          <w:szCs w:val="20"/>
        </w:rPr>
      </w:pPr>
    </w:p>
    <w:p w14:paraId="3AF1E1D3" w14:textId="6B176CE2" w:rsidR="00374B41" w:rsidRPr="00BF5AC2" w:rsidRDefault="00374B41" w:rsidP="00F12FAE">
      <w:pPr>
        <w:numPr>
          <w:ilvl w:val="0"/>
          <w:numId w:val="12"/>
        </w:numPr>
        <w:ind w:left="284" w:hanging="284"/>
        <w:rPr>
          <w:b/>
          <w:sz w:val="20"/>
          <w:szCs w:val="20"/>
        </w:rPr>
      </w:pPr>
      <w:r w:rsidRPr="00BF5AC2">
        <w:rPr>
          <w:b/>
          <w:sz w:val="20"/>
          <w:szCs w:val="20"/>
          <w:u w:val="single" w:color="000000"/>
        </w:rPr>
        <w:t>Informacje o Zamawiającym</w:t>
      </w:r>
    </w:p>
    <w:p w14:paraId="6C713783" w14:textId="77777777" w:rsidR="00374B41" w:rsidRPr="00BF5AC2" w:rsidRDefault="00374B41" w:rsidP="00BF5AC2">
      <w:pPr>
        <w:jc w:val="left"/>
        <w:rPr>
          <w:sz w:val="20"/>
          <w:szCs w:val="20"/>
        </w:rPr>
      </w:pPr>
      <w:r w:rsidRPr="00BF5AC2">
        <w:rPr>
          <w:sz w:val="20"/>
          <w:szCs w:val="20"/>
        </w:rPr>
        <w:t xml:space="preserve">„Koleje Małopolskie” Sp. z o.o. </w:t>
      </w:r>
    </w:p>
    <w:p w14:paraId="4E6B90F4" w14:textId="77777777" w:rsidR="00374B41" w:rsidRPr="00BF5AC2" w:rsidRDefault="00374B41" w:rsidP="00BF5AC2">
      <w:pPr>
        <w:jc w:val="left"/>
        <w:rPr>
          <w:sz w:val="20"/>
          <w:szCs w:val="20"/>
        </w:rPr>
      </w:pPr>
      <w:r w:rsidRPr="00BF5AC2">
        <w:rPr>
          <w:sz w:val="20"/>
          <w:szCs w:val="20"/>
        </w:rPr>
        <w:t>ul. Wodna 2</w:t>
      </w:r>
    </w:p>
    <w:p w14:paraId="0FA4BDEE" w14:textId="77777777" w:rsidR="00327B94" w:rsidRPr="00BF5AC2" w:rsidRDefault="00374B41" w:rsidP="00BF5AC2">
      <w:pPr>
        <w:jc w:val="left"/>
        <w:rPr>
          <w:sz w:val="20"/>
          <w:szCs w:val="20"/>
        </w:rPr>
      </w:pPr>
      <w:r w:rsidRPr="00BF5AC2">
        <w:rPr>
          <w:sz w:val="20"/>
          <w:szCs w:val="20"/>
        </w:rPr>
        <w:t xml:space="preserve">30-556 Kraków, </w:t>
      </w:r>
    </w:p>
    <w:p w14:paraId="3E170C68" w14:textId="77777777" w:rsidR="00374B41" w:rsidRPr="00BF5AC2" w:rsidRDefault="00374B41" w:rsidP="00BF5AC2">
      <w:pPr>
        <w:jc w:val="left"/>
        <w:rPr>
          <w:sz w:val="20"/>
          <w:szCs w:val="20"/>
        </w:rPr>
      </w:pPr>
      <w:r w:rsidRPr="00BF5AC2">
        <w:rPr>
          <w:sz w:val="20"/>
          <w:szCs w:val="20"/>
        </w:rPr>
        <w:t xml:space="preserve">strona internetowa: https://www.kolejemalopolskie.com.pl/ </w:t>
      </w:r>
    </w:p>
    <w:p w14:paraId="1543CD6C" w14:textId="0E2821CD" w:rsidR="00374B41" w:rsidRDefault="00374B41" w:rsidP="00BF5AC2">
      <w:pPr>
        <w:jc w:val="left"/>
        <w:rPr>
          <w:sz w:val="20"/>
          <w:szCs w:val="20"/>
        </w:rPr>
      </w:pPr>
      <w:r w:rsidRPr="00BF5AC2">
        <w:rPr>
          <w:sz w:val="20"/>
          <w:szCs w:val="20"/>
        </w:rPr>
        <w:t xml:space="preserve">e-mail: sekretariat@kolejemalopolskie.com.pl, tel.: 12 30 71 714, </w:t>
      </w:r>
      <w:r w:rsidR="00327B94" w:rsidRPr="00BF5AC2">
        <w:rPr>
          <w:sz w:val="20"/>
          <w:szCs w:val="20"/>
        </w:rPr>
        <w:t xml:space="preserve"> </w:t>
      </w:r>
      <w:r w:rsidRPr="00BF5AC2">
        <w:rPr>
          <w:sz w:val="20"/>
          <w:szCs w:val="20"/>
        </w:rPr>
        <w:t>zwana w dalszej części: „</w:t>
      </w:r>
      <w:r w:rsidRPr="00BF5AC2">
        <w:rPr>
          <w:b/>
          <w:sz w:val="20"/>
          <w:szCs w:val="20"/>
        </w:rPr>
        <w:t>Zamawiającym</w:t>
      </w:r>
      <w:r w:rsidRPr="00BF5AC2">
        <w:rPr>
          <w:sz w:val="20"/>
          <w:szCs w:val="20"/>
        </w:rPr>
        <w:t xml:space="preserve">” </w:t>
      </w:r>
    </w:p>
    <w:p w14:paraId="34A55C37" w14:textId="77777777" w:rsidR="00AE34EE" w:rsidRPr="00BF5AC2" w:rsidRDefault="00AE34EE" w:rsidP="00BF5AC2">
      <w:pPr>
        <w:jc w:val="left"/>
        <w:rPr>
          <w:sz w:val="20"/>
          <w:szCs w:val="20"/>
        </w:rPr>
      </w:pPr>
    </w:p>
    <w:p w14:paraId="652C6154" w14:textId="77777777" w:rsidR="00374B41" w:rsidRPr="00BF5AC2" w:rsidRDefault="00374B41" w:rsidP="00BF5AC2">
      <w:pPr>
        <w:rPr>
          <w:sz w:val="20"/>
          <w:szCs w:val="20"/>
        </w:rPr>
      </w:pPr>
      <w:r w:rsidRPr="00BF5AC2">
        <w:rPr>
          <w:b/>
          <w:sz w:val="20"/>
          <w:szCs w:val="20"/>
        </w:rPr>
        <w:t xml:space="preserve">Osoba uprawniona do reprezentowania Zamawiającego: </w:t>
      </w:r>
      <w:r w:rsidRPr="00BF5AC2">
        <w:rPr>
          <w:sz w:val="20"/>
          <w:szCs w:val="20"/>
        </w:rPr>
        <w:t xml:space="preserve"> </w:t>
      </w:r>
    </w:p>
    <w:p w14:paraId="729EBD16" w14:textId="46CF70F0" w:rsidR="00374B41" w:rsidRDefault="00374B41" w:rsidP="00BF5AC2">
      <w:pPr>
        <w:rPr>
          <w:sz w:val="20"/>
          <w:szCs w:val="20"/>
        </w:rPr>
      </w:pPr>
      <w:r w:rsidRPr="00BF5AC2">
        <w:rPr>
          <w:sz w:val="20"/>
          <w:szCs w:val="20"/>
        </w:rPr>
        <w:t xml:space="preserve">Tomasz Warchoł – Prezes Zarządu  </w:t>
      </w:r>
    </w:p>
    <w:p w14:paraId="1F2C818E" w14:textId="77777777" w:rsidR="00AE34EE" w:rsidRPr="00BF5AC2" w:rsidRDefault="00AE34EE" w:rsidP="00BF5AC2">
      <w:pPr>
        <w:rPr>
          <w:sz w:val="20"/>
          <w:szCs w:val="20"/>
        </w:rPr>
      </w:pPr>
    </w:p>
    <w:p w14:paraId="4EC8F292" w14:textId="77777777" w:rsidR="00374B41" w:rsidRPr="00BF5AC2" w:rsidRDefault="00374B41" w:rsidP="00BF5AC2">
      <w:pPr>
        <w:rPr>
          <w:sz w:val="20"/>
          <w:szCs w:val="20"/>
        </w:rPr>
      </w:pPr>
      <w:r w:rsidRPr="00BF5AC2">
        <w:rPr>
          <w:b/>
          <w:sz w:val="20"/>
          <w:szCs w:val="20"/>
        </w:rPr>
        <w:t xml:space="preserve">Osoba uprawniona przez Zamawiającego do kontaktu w sprawie Zapytania ofertowego: </w:t>
      </w:r>
    </w:p>
    <w:p w14:paraId="0E0EB55E" w14:textId="4D685A84" w:rsidR="00374B41" w:rsidRPr="00BF5AC2" w:rsidRDefault="007D72DA" w:rsidP="00BF5AC2">
      <w:pPr>
        <w:rPr>
          <w:sz w:val="20"/>
          <w:szCs w:val="20"/>
        </w:rPr>
      </w:pPr>
      <w:r>
        <w:rPr>
          <w:sz w:val="20"/>
          <w:szCs w:val="20"/>
        </w:rPr>
        <w:t>Anna Buczak</w:t>
      </w:r>
    </w:p>
    <w:p w14:paraId="655080F5" w14:textId="77777777" w:rsidR="00374B41" w:rsidRPr="00BF5AC2" w:rsidRDefault="00374B41" w:rsidP="00BF5AC2">
      <w:pPr>
        <w:rPr>
          <w:sz w:val="20"/>
          <w:szCs w:val="20"/>
        </w:rPr>
      </w:pPr>
      <w:r w:rsidRPr="00BF5AC2">
        <w:rPr>
          <w:sz w:val="20"/>
          <w:szCs w:val="20"/>
        </w:rPr>
        <w:t xml:space="preserve">e-mail: zamowienia@kolejemalopolskie.com.pl  </w:t>
      </w:r>
    </w:p>
    <w:p w14:paraId="5C701E7A" w14:textId="77777777" w:rsidR="00374B41" w:rsidRPr="00BF5AC2" w:rsidRDefault="00374B41" w:rsidP="00BF5AC2">
      <w:pPr>
        <w:rPr>
          <w:sz w:val="20"/>
          <w:szCs w:val="20"/>
        </w:rPr>
      </w:pPr>
      <w:r w:rsidRPr="00BF5AC2">
        <w:rPr>
          <w:sz w:val="20"/>
          <w:szCs w:val="20"/>
        </w:rPr>
        <w:t xml:space="preserve">  </w:t>
      </w:r>
    </w:p>
    <w:p w14:paraId="544E289A"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Tryb udzielenia zamówienia  </w:t>
      </w:r>
    </w:p>
    <w:p w14:paraId="55788691" w14:textId="4B0BE73C" w:rsidR="00374B41" w:rsidRPr="00BF5AC2" w:rsidRDefault="00374B41" w:rsidP="00BF5AC2">
      <w:pPr>
        <w:tabs>
          <w:tab w:val="left" w:pos="567"/>
        </w:tabs>
        <w:rPr>
          <w:sz w:val="20"/>
          <w:szCs w:val="20"/>
        </w:rPr>
      </w:pPr>
      <w:r w:rsidRPr="00BF5AC2">
        <w:rPr>
          <w:sz w:val="20"/>
          <w:szCs w:val="20"/>
        </w:rPr>
        <w:t>Postępowanie o udzielenie zamówienia jest prowadzone w trybie Zapytania ofertowego pn.:</w:t>
      </w:r>
      <w:r w:rsidRPr="00BF5AC2">
        <w:rPr>
          <w:b/>
          <w:sz w:val="20"/>
          <w:szCs w:val="20"/>
        </w:rPr>
        <w:t xml:space="preserve"> „</w:t>
      </w:r>
      <w:r w:rsidR="007D72DA" w:rsidRPr="007D72DA">
        <w:rPr>
          <w:b/>
          <w:bCs/>
          <w:sz w:val="20"/>
          <w:szCs w:val="20"/>
          <w:u w:val="single"/>
        </w:rPr>
        <w:t>Dostawa podestu do szyb czołowych</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w:t>
      </w:r>
      <w:r w:rsidR="00AE34EE" w:rsidRPr="00AE34EE">
        <w:rPr>
          <w:sz w:val="20"/>
          <w:szCs w:val="20"/>
        </w:rPr>
        <w:t>26.</w:t>
      </w:r>
      <w:r w:rsidR="00C764C2">
        <w:rPr>
          <w:sz w:val="20"/>
          <w:szCs w:val="20"/>
        </w:rPr>
        <w:t>44</w:t>
      </w:r>
      <w:r w:rsidR="00596F2F">
        <w:rPr>
          <w:sz w:val="20"/>
          <w:szCs w:val="20"/>
        </w:rPr>
        <w:t>1</w:t>
      </w:r>
      <w:bookmarkStart w:id="1" w:name="_GoBack"/>
      <w:bookmarkEnd w:id="1"/>
      <w:r w:rsidR="00AE34EE" w:rsidRPr="00AE34EE">
        <w:rPr>
          <w:sz w:val="20"/>
          <w:szCs w:val="20"/>
        </w:rPr>
        <w:t>.2023</w:t>
      </w:r>
      <w:r w:rsidRPr="00AE34EE">
        <w:rPr>
          <w:sz w:val="20"/>
          <w:szCs w:val="20"/>
        </w:rPr>
        <w:t>.</w:t>
      </w:r>
    </w:p>
    <w:p w14:paraId="0BCF54BA" w14:textId="77777777" w:rsidR="00374B41" w:rsidRPr="00BF5AC2" w:rsidRDefault="00374B41" w:rsidP="00BF5AC2">
      <w:pPr>
        <w:rPr>
          <w:sz w:val="20"/>
          <w:szCs w:val="20"/>
        </w:rPr>
      </w:pPr>
      <w:r w:rsidRPr="00BF5AC2">
        <w:rPr>
          <w:b/>
          <w:sz w:val="20"/>
          <w:szCs w:val="20"/>
        </w:rPr>
        <w:t xml:space="preserve"> </w:t>
      </w:r>
    </w:p>
    <w:p w14:paraId="2BF21433"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Opis przedmiotu zamówienia </w:t>
      </w:r>
    </w:p>
    <w:p w14:paraId="00FDBDF3" w14:textId="77777777" w:rsidR="00374B41" w:rsidRPr="00BF5AC2" w:rsidRDefault="00374B41" w:rsidP="00F12FAE">
      <w:pPr>
        <w:numPr>
          <w:ilvl w:val="0"/>
          <w:numId w:val="5"/>
        </w:numPr>
        <w:tabs>
          <w:tab w:val="left" w:pos="284"/>
        </w:tabs>
        <w:ind w:left="0" w:hanging="432"/>
        <w:rPr>
          <w:sz w:val="20"/>
          <w:szCs w:val="20"/>
        </w:rPr>
      </w:pPr>
      <w:r w:rsidRPr="00BF5AC2">
        <w:rPr>
          <w:b/>
          <w:sz w:val="20"/>
          <w:szCs w:val="20"/>
        </w:rPr>
        <w:t>Rodzaj zamówienia</w:t>
      </w:r>
      <w:r w:rsidRPr="00BF5AC2">
        <w:rPr>
          <w:sz w:val="20"/>
          <w:szCs w:val="20"/>
        </w:rPr>
        <w:t>:</w:t>
      </w:r>
      <w:r w:rsidRPr="00BF5AC2">
        <w:rPr>
          <w:b/>
          <w:sz w:val="20"/>
          <w:szCs w:val="20"/>
        </w:rPr>
        <w:t xml:space="preserve"> </w:t>
      </w:r>
    </w:p>
    <w:p w14:paraId="216CC974" w14:textId="097FFC89" w:rsidR="00374B41" w:rsidRPr="00BF5AC2" w:rsidRDefault="007E5BC8" w:rsidP="00C9655A">
      <w:pPr>
        <w:tabs>
          <w:tab w:val="left" w:pos="284"/>
        </w:tabs>
        <w:spacing w:after="60" w:line="240" w:lineRule="auto"/>
        <w:rPr>
          <w:sz w:val="20"/>
          <w:szCs w:val="20"/>
        </w:rPr>
      </w:pPr>
      <w:r>
        <w:rPr>
          <w:sz w:val="20"/>
          <w:szCs w:val="20"/>
        </w:rPr>
        <w:t>Dostawa</w:t>
      </w:r>
    </w:p>
    <w:p w14:paraId="65792721" w14:textId="77777777" w:rsidR="00374B41" w:rsidRPr="00BF5AC2" w:rsidRDefault="00374B41" w:rsidP="00C9655A">
      <w:pPr>
        <w:numPr>
          <w:ilvl w:val="0"/>
          <w:numId w:val="5"/>
        </w:numPr>
        <w:tabs>
          <w:tab w:val="left" w:pos="284"/>
        </w:tabs>
        <w:spacing w:after="60" w:line="240" w:lineRule="auto"/>
        <w:ind w:left="0" w:hanging="432"/>
        <w:rPr>
          <w:sz w:val="20"/>
          <w:szCs w:val="20"/>
        </w:rPr>
      </w:pPr>
      <w:r w:rsidRPr="00BF5AC2">
        <w:rPr>
          <w:b/>
          <w:sz w:val="20"/>
          <w:szCs w:val="20"/>
        </w:rPr>
        <w:t>Przedmiot zamówienia</w:t>
      </w:r>
      <w:r w:rsidRPr="00BF5AC2">
        <w:rPr>
          <w:sz w:val="20"/>
          <w:szCs w:val="20"/>
        </w:rPr>
        <w:t xml:space="preserve">: </w:t>
      </w:r>
    </w:p>
    <w:p w14:paraId="04A6A1EA" w14:textId="77777777" w:rsidR="00C764C2" w:rsidRDefault="007D72DA" w:rsidP="00C764C2">
      <w:pPr>
        <w:pStyle w:val="Normalny1"/>
        <w:jc w:val="both"/>
        <w:rPr>
          <w:sz w:val="20"/>
          <w:szCs w:val="20"/>
        </w:rPr>
      </w:pPr>
      <w:bookmarkStart w:id="2" w:name="_Hlk147300743"/>
      <w:r w:rsidRPr="007D72DA">
        <w:rPr>
          <w:sz w:val="20"/>
          <w:szCs w:val="20"/>
        </w:rPr>
        <w:t xml:space="preserve">Przedmiotem zamówienia jest dostawa jednej (1) szt. </w:t>
      </w:r>
      <w:bookmarkStart w:id="3" w:name="_Hlk148352275"/>
      <w:r w:rsidRPr="007D72DA">
        <w:rPr>
          <w:sz w:val="20"/>
          <w:szCs w:val="20"/>
        </w:rPr>
        <w:t>podestu do szyb czołowych elektrycznych zespołów trakcyjnych.</w:t>
      </w:r>
      <w:bookmarkEnd w:id="3"/>
    </w:p>
    <w:p w14:paraId="56575993" w14:textId="102277A2" w:rsidR="00C764C2" w:rsidRPr="00C764C2" w:rsidRDefault="00C764C2" w:rsidP="00C764C2">
      <w:pPr>
        <w:pStyle w:val="Normalny1"/>
        <w:ind w:left="-426"/>
        <w:jc w:val="both"/>
        <w:rPr>
          <w:sz w:val="20"/>
          <w:szCs w:val="20"/>
        </w:rPr>
      </w:pPr>
      <w:r>
        <w:rPr>
          <w:rFonts w:eastAsia="Calibri"/>
          <w:b/>
          <w:bCs/>
          <w:sz w:val="20"/>
          <w:szCs w:val="20"/>
        </w:rPr>
        <w:t xml:space="preserve">3.     </w:t>
      </w:r>
      <w:r w:rsidRPr="00C764C2">
        <w:rPr>
          <w:rFonts w:eastAsia="Calibri"/>
          <w:b/>
          <w:bCs/>
          <w:sz w:val="20"/>
          <w:szCs w:val="20"/>
        </w:rPr>
        <w:t>Parametry techniczne i wyposażenie</w:t>
      </w:r>
    </w:p>
    <w:p w14:paraId="70145137" w14:textId="77777777" w:rsidR="00C764C2" w:rsidRPr="00C764C2" w:rsidRDefault="00C764C2" w:rsidP="00C764C2">
      <w:pPr>
        <w:autoSpaceDE w:val="0"/>
        <w:autoSpaceDN w:val="0"/>
        <w:adjustRightInd w:val="0"/>
        <w:rPr>
          <w:rFonts w:eastAsia="Calibri"/>
          <w:bCs/>
          <w:color w:val="000000"/>
          <w:sz w:val="20"/>
          <w:szCs w:val="20"/>
        </w:rPr>
      </w:pPr>
      <w:r w:rsidRPr="00C764C2">
        <w:rPr>
          <w:rFonts w:eastAsia="Calibri"/>
          <w:bCs/>
          <w:color w:val="000000"/>
          <w:sz w:val="20"/>
          <w:szCs w:val="20"/>
        </w:rPr>
        <w:t>Podest musi być wyposażony w:</w:t>
      </w:r>
    </w:p>
    <w:p w14:paraId="567C8BA3" w14:textId="77777777" w:rsidR="00C764C2" w:rsidRPr="00C764C2" w:rsidRDefault="00C764C2" w:rsidP="00C764C2">
      <w:pPr>
        <w:numPr>
          <w:ilvl w:val="0"/>
          <w:numId w:val="25"/>
        </w:numPr>
        <w:autoSpaceDE w:val="0"/>
        <w:autoSpaceDN w:val="0"/>
        <w:adjustRightInd w:val="0"/>
        <w:spacing w:line="240" w:lineRule="auto"/>
        <w:ind w:left="567"/>
        <w:jc w:val="left"/>
        <w:rPr>
          <w:rFonts w:eastAsia="Calibri"/>
          <w:bCs/>
          <w:color w:val="000000"/>
          <w:sz w:val="20"/>
          <w:szCs w:val="20"/>
        </w:rPr>
      </w:pPr>
      <w:r w:rsidRPr="00C764C2">
        <w:rPr>
          <w:rFonts w:eastAsia="Calibri"/>
          <w:bCs/>
          <w:color w:val="000000"/>
          <w:sz w:val="20"/>
          <w:szCs w:val="20"/>
        </w:rPr>
        <w:t>układ jezdny poruszający się po szynach,</w:t>
      </w:r>
    </w:p>
    <w:p w14:paraId="0305D259" w14:textId="77777777" w:rsidR="00C764C2" w:rsidRPr="00C764C2" w:rsidRDefault="00C764C2" w:rsidP="00C764C2">
      <w:pPr>
        <w:numPr>
          <w:ilvl w:val="0"/>
          <w:numId w:val="25"/>
        </w:numPr>
        <w:autoSpaceDE w:val="0"/>
        <w:autoSpaceDN w:val="0"/>
        <w:adjustRightInd w:val="0"/>
        <w:spacing w:line="240" w:lineRule="auto"/>
        <w:ind w:left="567"/>
        <w:jc w:val="left"/>
        <w:rPr>
          <w:rFonts w:eastAsia="Calibri"/>
          <w:bCs/>
          <w:color w:val="000000"/>
          <w:sz w:val="20"/>
          <w:szCs w:val="20"/>
        </w:rPr>
      </w:pPr>
      <w:r w:rsidRPr="00C764C2">
        <w:rPr>
          <w:rFonts w:eastAsia="Calibri"/>
          <w:bCs/>
          <w:color w:val="000000"/>
          <w:sz w:val="20"/>
          <w:szCs w:val="20"/>
        </w:rPr>
        <w:t>wysuwane kasety do dopasowania platformy do kształtu pojazdu min. co 100 mm, kasety muszą być zabezpieczone okładzinami z tworzywa,</w:t>
      </w:r>
    </w:p>
    <w:p w14:paraId="1163438D" w14:textId="77777777" w:rsidR="00C764C2" w:rsidRPr="00C764C2" w:rsidRDefault="00C764C2" w:rsidP="00C764C2">
      <w:pPr>
        <w:numPr>
          <w:ilvl w:val="0"/>
          <w:numId w:val="25"/>
        </w:numPr>
        <w:autoSpaceDE w:val="0"/>
        <w:autoSpaceDN w:val="0"/>
        <w:adjustRightInd w:val="0"/>
        <w:spacing w:line="240" w:lineRule="auto"/>
        <w:ind w:left="567"/>
        <w:jc w:val="left"/>
        <w:rPr>
          <w:rFonts w:eastAsia="Calibri"/>
          <w:bCs/>
          <w:color w:val="000000"/>
          <w:sz w:val="20"/>
          <w:szCs w:val="20"/>
        </w:rPr>
      </w:pPr>
      <w:r w:rsidRPr="00C764C2">
        <w:rPr>
          <w:rFonts w:eastAsia="Calibri"/>
          <w:bCs/>
          <w:color w:val="000000"/>
          <w:sz w:val="20"/>
          <w:szCs w:val="20"/>
        </w:rPr>
        <w:t>barierki z 3 stron: segmenty zdejmowane, boczne segmenty można odchylać na bok w kierunku pojazdu dla przedłużenia platformy roboczej,</w:t>
      </w:r>
    </w:p>
    <w:p w14:paraId="282339F0" w14:textId="77777777" w:rsidR="00C764C2" w:rsidRPr="00C764C2" w:rsidRDefault="00C764C2" w:rsidP="00C764C2">
      <w:pPr>
        <w:numPr>
          <w:ilvl w:val="0"/>
          <w:numId w:val="25"/>
        </w:numPr>
        <w:autoSpaceDE w:val="0"/>
        <w:autoSpaceDN w:val="0"/>
        <w:adjustRightInd w:val="0"/>
        <w:spacing w:line="240" w:lineRule="auto"/>
        <w:ind w:left="567"/>
        <w:jc w:val="left"/>
        <w:rPr>
          <w:rFonts w:eastAsia="Calibri"/>
          <w:bCs/>
          <w:color w:val="000000"/>
          <w:sz w:val="20"/>
          <w:szCs w:val="20"/>
        </w:rPr>
      </w:pPr>
      <w:r w:rsidRPr="00C764C2">
        <w:rPr>
          <w:rFonts w:eastAsia="Calibri"/>
          <w:bCs/>
          <w:color w:val="000000"/>
          <w:sz w:val="20"/>
          <w:szCs w:val="20"/>
        </w:rPr>
        <w:t>wejście na platformę drabiną zawieszaną na stronie bocznej oraz długiej platformy z bramkami wahadłowymi jako zabezpieczenie.</w:t>
      </w:r>
    </w:p>
    <w:p w14:paraId="6A728221" w14:textId="7C0F475A" w:rsidR="00C764C2" w:rsidRPr="00C764C2" w:rsidRDefault="00C764C2" w:rsidP="00C764C2">
      <w:pPr>
        <w:autoSpaceDE w:val="0"/>
        <w:autoSpaceDN w:val="0"/>
        <w:adjustRightInd w:val="0"/>
        <w:ind w:firstLine="65"/>
        <w:rPr>
          <w:rFonts w:eastAsia="Calibri"/>
          <w:bCs/>
          <w:color w:val="000000"/>
          <w:sz w:val="20"/>
          <w:szCs w:val="20"/>
        </w:rPr>
      </w:pPr>
      <w:r w:rsidRPr="00C764C2">
        <w:rPr>
          <w:rFonts w:eastAsia="Calibri"/>
          <w:bCs/>
          <w:color w:val="000000"/>
          <w:sz w:val="20"/>
          <w:szCs w:val="20"/>
        </w:rPr>
        <w:t>Całość posadowiona na belkach jezdnych z kółkami z hamulcem oraz wrzecionem do regulacji</w:t>
      </w:r>
      <w:r>
        <w:rPr>
          <w:rFonts w:eastAsia="Calibri"/>
          <w:bCs/>
          <w:color w:val="000000"/>
          <w:sz w:val="20"/>
          <w:szCs w:val="20"/>
        </w:rPr>
        <w:t xml:space="preserve">   </w:t>
      </w:r>
      <w:r>
        <w:rPr>
          <w:rFonts w:eastAsia="Calibri"/>
          <w:bCs/>
          <w:color w:val="000000"/>
          <w:sz w:val="20"/>
          <w:szCs w:val="20"/>
        </w:rPr>
        <w:br/>
        <w:t xml:space="preserve"> </w:t>
      </w:r>
      <w:r w:rsidRPr="00C764C2">
        <w:rPr>
          <w:rFonts w:eastAsia="Calibri"/>
          <w:bCs/>
          <w:color w:val="000000"/>
          <w:sz w:val="20"/>
          <w:szCs w:val="20"/>
        </w:rPr>
        <w:t>poziomu.</w:t>
      </w:r>
    </w:p>
    <w:p w14:paraId="45F712F1" w14:textId="71314173" w:rsidR="00C764C2" w:rsidRPr="00C764C2" w:rsidRDefault="00C764C2" w:rsidP="00C764C2">
      <w:pPr>
        <w:autoSpaceDE w:val="0"/>
        <w:autoSpaceDN w:val="0"/>
        <w:adjustRightInd w:val="0"/>
        <w:rPr>
          <w:rFonts w:eastAsia="Calibri"/>
          <w:bCs/>
          <w:color w:val="000000"/>
          <w:sz w:val="20"/>
          <w:szCs w:val="20"/>
        </w:rPr>
      </w:pPr>
      <w:r>
        <w:rPr>
          <w:rFonts w:eastAsia="Calibri"/>
          <w:bCs/>
          <w:color w:val="000000"/>
          <w:sz w:val="20"/>
          <w:szCs w:val="20"/>
        </w:rPr>
        <w:t xml:space="preserve"> </w:t>
      </w:r>
      <w:r w:rsidRPr="00C764C2">
        <w:rPr>
          <w:rFonts w:eastAsia="Calibri"/>
          <w:bCs/>
          <w:color w:val="000000"/>
          <w:sz w:val="20"/>
          <w:szCs w:val="20"/>
        </w:rPr>
        <w:t xml:space="preserve">Długość platformy zewnętrzna: 3 350 mm ÷ 3 450 mm, wewnątrz barierek: 3 200 mm </w:t>
      </w:r>
      <w:r w:rsidRPr="00C764C2">
        <w:rPr>
          <w:rFonts w:eastAsia="Calibri"/>
          <w:bCs/>
          <w:color w:val="000000"/>
          <w:sz w:val="20"/>
          <w:szCs w:val="20"/>
        </w:rPr>
        <w:br/>
        <w:t>÷ 3 400 mm.</w:t>
      </w:r>
    </w:p>
    <w:p w14:paraId="329E710E" w14:textId="2E901BCF" w:rsidR="00C764C2" w:rsidRPr="00C764C2" w:rsidRDefault="00C764C2" w:rsidP="00C764C2">
      <w:pPr>
        <w:autoSpaceDE w:val="0"/>
        <w:autoSpaceDN w:val="0"/>
        <w:adjustRightInd w:val="0"/>
        <w:rPr>
          <w:rFonts w:eastAsia="Calibri"/>
          <w:bCs/>
          <w:color w:val="000000"/>
          <w:sz w:val="20"/>
          <w:szCs w:val="20"/>
        </w:rPr>
      </w:pPr>
      <w:r w:rsidRPr="00C764C2">
        <w:rPr>
          <w:rFonts w:eastAsia="Calibri"/>
          <w:bCs/>
          <w:color w:val="000000"/>
          <w:sz w:val="20"/>
          <w:szCs w:val="20"/>
        </w:rPr>
        <w:lastRenderedPageBreak/>
        <w:t>Szerokość platformy wewnątrz barierek min. 950 mm.</w:t>
      </w:r>
    </w:p>
    <w:p w14:paraId="03640732" w14:textId="77777777" w:rsidR="00C764C2" w:rsidRPr="00C764C2" w:rsidRDefault="00C764C2" w:rsidP="00C764C2">
      <w:pPr>
        <w:autoSpaceDE w:val="0"/>
        <w:autoSpaceDN w:val="0"/>
        <w:adjustRightInd w:val="0"/>
        <w:rPr>
          <w:rFonts w:eastAsia="Calibri"/>
          <w:bCs/>
          <w:color w:val="000000"/>
          <w:sz w:val="20"/>
          <w:szCs w:val="20"/>
        </w:rPr>
      </w:pPr>
      <w:r w:rsidRPr="00C764C2">
        <w:rPr>
          <w:rFonts w:eastAsia="Calibri"/>
          <w:bCs/>
          <w:color w:val="000000"/>
          <w:sz w:val="20"/>
          <w:szCs w:val="20"/>
        </w:rPr>
        <w:t>Regulacja wysokości platformy mechanizmem korbowym w zakresie 1 500 mm ÷ 3 500 mm. Regulacja co 100 mm lub mniej.</w:t>
      </w:r>
    </w:p>
    <w:p w14:paraId="2F74CC3A" w14:textId="77777777" w:rsidR="00C764C2" w:rsidRPr="00C764C2" w:rsidRDefault="00C764C2" w:rsidP="00C764C2">
      <w:pPr>
        <w:autoSpaceDE w:val="0"/>
        <w:autoSpaceDN w:val="0"/>
        <w:adjustRightInd w:val="0"/>
        <w:rPr>
          <w:rFonts w:eastAsia="Calibri"/>
          <w:bCs/>
          <w:color w:val="000000"/>
          <w:sz w:val="20"/>
          <w:szCs w:val="20"/>
        </w:rPr>
      </w:pPr>
      <w:r w:rsidRPr="00C764C2">
        <w:rPr>
          <w:rFonts w:eastAsia="Calibri"/>
          <w:bCs/>
          <w:color w:val="000000"/>
          <w:sz w:val="20"/>
          <w:szCs w:val="20"/>
        </w:rPr>
        <w:t xml:space="preserve">Podwozie do szyn z hamulcem na kołach kołnierzowych dopasowane do rozstawu szyn - 1435 mm. </w:t>
      </w:r>
    </w:p>
    <w:p w14:paraId="2DF036D5" w14:textId="2ECB965A" w:rsidR="00F514B2" w:rsidRPr="00390439" w:rsidRDefault="00C764C2" w:rsidP="00C764C2">
      <w:pPr>
        <w:pStyle w:val="Default"/>
        <w:spacing w:line="276" w:lineRule="auto"/>
        <w:ind w:left="142" w:hanging="142"/>
        <w:jc w:val="both"/>
        <w:rPr>
          <w:bCs/>
          <w:sz w:val="20"/>
          <w:szCs w:val="20"/>
        </w:rPr>
      </w:pPr>
      <w:r w:rsidRPr="00C764C2">
        <w:rPr>
          <w:rFonts w:eastAsia="Calibri"/>
          <w:bCs/>
          <w:color w:val="auto"/>
          <w:sz w:val="20"/>
          <w:szCs w:val="20"/>
        </w:rPr>
        <w:t xml:space="preserve">Dopuszczalne obciążenie podestu min. 2,0 </w:t>
      </w:r>
      <w:proofErr w:type="spellStart"/>
      <w:r w:rsidRPr="00C764C2">
        <w:rPr>
          <w:rFonts w:eastAsia="Calibri"/>
          <w:bCs/>
          <w:color w:val="auto"/>
          <w:sz w:val="20"/>
          <w:szCs w:val="20"/>
        </w:rPr>
        <w:t>kN</w:t>
      </w:r>
      <w:proofErr w:type="spellEnd"/>
      <w:r w:rsidRPr="00C764C2">
        <w:rPr>
          <w:rFonts w:eastAsia="Calibri"/>
          <w:bCs/>
          <w:color w:val="auto"/>
          <w:sz w:val="20"/>
          <w:szCs w:val="20"/>
        </w:rPr>
        <w:t>/m</w:t>
      </w:r>
      <w:r w:rsidRPr="00C764C2">
        <w:rPr>
          <w:rFonts w:eastAsia="Calibri"/>
          <w:bCs/>
          <w:color w:val="auto"/>
          <w:sz w:val="20"/>
          <w:szCs w:val="20"/>
          <w:vertAlign w:val="superscript"/>
        </w:rPr>
        <w:t>2</w:t>
      </w:r>
      <w:r w:rsidRPr="00C764C2">
        <w:rPr>
          <w:rFonts w:eastAsia="Calibri"/>
          <w:bCs/>
          <w:color w:val="auto"/>
          <w:sz w:val="20"/>
          <w:szCs w:val="20"/>
        </w:rPr>
        <w:t xml:space="preserve"> oraz min. 2 osoby.</w:t>
      </w:r>
    </w:p>
    <w:p w14:paraId="6A9C79E0" w14:textId="56890FD4" w:rsidR="00521739" w:rsidRDefault="00521739" w:rsidP="00521739">
      <w:pPr>
        <w:pStyle w:val="Normalny1"/>
        <w:jc w:val="both"/>
        <w:rPr>
          <w:bCs/>
          <w:sz w:val="20"/>
          <w:szCs w:val="20"/>
        </w:rPr>
      </w:pPr>
    </w:p>
    <w:p w14:paraId="24B917E9" w14:textId="77777777" w:rsidR="00521739" w:rsidRPr="00521739" w:rsidRDefault="00521739" w:rsidP="00521739">
      <w:pPr>
        <w:pStyle w:val="Normalny1"/>
        <w:numPr>
          <w:ilvl w:val="0"/>
          <w:numId w:val="5"/>
        </w:numPr>
        <w:ind w:left="0" w:hanging="426"/>
        <w:jc w:val="both"/>
        <w:rPr>
          <w:b/>
          <w:bCs/>
          <w:sz w:val="20"/>
          <w:szCs w:val="20"/>
        </w:rPr>
      </w:pPr>
      <w:r w:rsidRPr="00521739">
        <w:rPr>
          <w:b/>
          <w:bCs/>
          <w:sz w:val="20"/>
          <w:szCs w:val="20"/>
        </w:rPr>
        <w:t xml:space="preserve">Wymagania dodatkowe, dokumentacja </w:t>
      </w:r>
    </w:p>
    <w:p w14:paraId="65334F69" w14:textId="3CA1E5EB" w:rsidR="00F514B2" w:rsidRPr="00390439" w:rsidRDefault="00C764C2" w:rsidP="00F514B2">
      <w:pPr>
        <w:pStyle w:val="Default"/>
        <w:numPr>
          <w:ilvl w:val="1"/>
          <w:numId w:val="31"/>
        </w:numPr>
        <w:spacing w:line="276" w:lineRule="auto"/>
        <w:ind w:left="709" w:hanging="425"/>
        <w:jc w:val="both"/>
        <w:rPr>
          <w:sz w:val="20"/>
          <w:szCs w:val="20"/>
        </w:rPr>
      </w:pPr>
      <w:r w:rsidRPr="00390439">
        <w:rPr>
          <w:sz w:val="20"/>
          <w:szCs w:val="20"/>
        </w:rPr>
        <w:t>Dostarczony podest musi być w całości fabrycznie nowy, wolny od wszelkich wad zarówno fizycznych jak i prawnych, spełniający europejskie oraz krajowe normy branżowe odnoszące się do wymagań technicznych i bezpieczeństwa</w:t>
      </w:r>
      <w:r w:rsidR="00F514B2" w:rsidRPr="00390439">
        <w:rPr>
          <w:sz w:val="20"/>
          <w:szCs w:val="20"/>
        </w:rPr>
        <w:t xml:space="preserve">. </w:t>
      </w:r>
    </w:p>
    <w:p w14:paraId="7C7A4CA7" w14:textId="23CA3AB2" w:rsidR="00F514B2" w:rsidRPr="00390439" w:rsidRDefault="00C764C2" w:rsidP="00F514B2">
      <w:pPr>
        <w:pStyle w:val="Default"/>
        <w:numPr>
          <w:ilvl w:val="1"/>
          <w:numId w:val="31"/>
        </w:numPr>
        <w:spacing w:line="276" w:lineRule="auto"/>
        <w:ind w:left="709" w:hanging="425"/>
        <w:jc w:val="both"/>
        <w:rPr>
          <w:sz w:val="20"/>
          <w:szCs w:val="20"/>
        </w:rPr>
      </w:pPr>
      <w:r w:rsidRPr="00390439">
        <w:rPr>
          <w:sz w:val="20"/>
          <w:szCs w:val="20"/>
        </w:rPr>
        <w:t>Konstrukcja podestu musi umożliwiać bezpieczną wymianę szyb czołowych oraz wyświetlaczy czołowych elektrycznych zespołów trakcyjnych typu 40WEa, 22WEh, 32WE, 31WE, 31WEb, 45WE będących w dysponowaniu przez Zamawiającego</w:t>
      </w:r>
      <w:r w:rsidR="00F514B2" w:rsidRPr="00390439">
        <w:rPr>
          <w:sz w:val="20"/>
          <w:szCs w:val="20"/>
        </w:rPr>
        <w:t>.</w:t>
      </w:r>
    </w:p>
    <w:p w14:paraId="55382B73" w14:textId="64EE5E0F" w:rsidR="00F514B2" w:rsidRPr="000B0FF4" w:rsidRDefault="00F514B2" w:rsidP="00F514B2">
      <w:pPr>
        <w:pStyle w:val="Default"/>
        <w:numPr>
          <w:ilvl w:val="1"/>
          <w:numId w:val="31"/>
        </w:numPr>
        <w:spacing w:line="276" w:lineRule="auto"/>
        <w:ind w:left="709" w:hanging="425"/>
        <w:jc w:val="both"/>
        <w:rPr>
          <w:i/>
          <w:sz w:val="20"/>
          <w:szCs w:val="20"/>
          <w:u w:val="single"/>
        </w:rPr>
      </w:pPr>
      <w:r w:rsidRPr="00C764C2">
        <w:rPr>
          <w:b/>
          <w:i/>
          <w:sz w:val="20"/>
          <w:szCs w:val="20"/>
          <w:u w:val="single"/>
        </w:rPr>
        <w:t>Organizacja i pokrycie kosztów transportu po stronie Wykonawcy</w:t>
      </w:r>
      <w:r w:rsidRPr="000B0FF4">
        <w:rPr>
          <w:i/>
          <w:sz w:val="20"/>
          <w:szCs w:val="20"/>
          <w:u w:val="single"/>
        </w:rPr>
        <w:t xml:space="preserve">. </w:t>
      </w:r>
    </w:p>
    <w:p w14:paraId="6419CB46" w14:textId="7D817D83" w:rsidR="00F514B2" w:rsidRPr="00390439" w:rsidRDefault="00F514B2" w:rsidP="00F514B2">
      <w:pPr>
        <w:pStyle w:val="Default"/>
        <w:numPr>
          <w:ilvl w:val="1"/>
          <w:numId w:val="31"/>
        </w:numPr>
        <w:spacing w:line="276" w:lineRule="auto"/>
        <w:ind w:left="709" w:hanging="425"/>
        <w:jc w:val="both"/>
        <w:rPr>
          <w:sz w:val="20"/>
          <w:szCs w:val="20"/>
        </w:rPr>
      </w:pPr>
      <w:r w:rsidRPr="00390439">
        <w:rPr>
          <w:sz w:val="20"/>
          <w:szCs w:val="20"/>
        </w:rPr>
        <w:t xml:space="preserve">Wykonawca na potwierdzenie spełnienia warunku ujętego w pkt. </w:t>
      </w:r>
      <w:r w:rsidR="00C764C2">
        <w:rPr>
          <w:sz w:val="20"/>
          <w:szCs w:val="20"/>
        </w:rPr>
        <w:t>4</w:t>
      </w:r>
      <w:r w:rsidRPr="00390439">
        <w:rPr>
          <w:sz w:val="20"/>
          <w:szCs w:val="20"/>
        </w:rPr>
        <w:t xml:space="preserve">.1 zobowiązany jest do dostarczenia dokumentacji potwierdzającej spełnianie powyższych wymogów wraz </w:t>
      </w:r>
      <w:r>
        <w:rPr>
          <w:sz w:val="20"/>
          <w:szCs w:val="20"/>
        </w:rPr>
        <w:br/>
      </w:r>
      <w:r w:rsidRPr="00390439">
        <w:rPr>
          <w:sz w:val="20"/>
          <w:szCs w:val="20"/>
        </w:rPr>
        <w:t xml:space="preserve">z przedmiotem zamówienia. </w:t>
      </w:r>
    </w:p>
    <w:p w14:paraId="4C981ECF" w14:textId="464E4CA5" w:rsidR="00F514B2" w:rsidRPr="00390439" w:rsidRDefault="00F514B2" w:rsidP="00F514B2">
      <w:pPr>
        <w:pStyle w:val="Default"/>
        <w:numPr>
          <w:ilvl w:val="1"/>
          <w:numId w:val="31"/>
        </w:numPr>
        <w:spacing w:line="276" w:lineRule="auto"/>
        <w:ind w:left="709" w:hanging="425"/>
        <w:jc w:val="both"/>
        <w:rPr>
          <w:sz w:val="20"/>
          <w:szCs w:val="20"/>
        </w:rPr>
      </w:pPr>
      <w:r w:rsidRPr="00390439">
        <w:rPr>
          <w:sz w:val="20"/>
          <w:szCs w:val="20"/>
        </w:rPr>
        <w:t xml:space="preserve">Wykonawca na potwierdzenie spełniania warunku ujętego w pkt. </w:t>
      </w:r>
      <w:r w:rsidR="00C764C2">
        <w:rPr>
          <w:sz w:val="20"/>
          <w:szCs w:val="20"/>
        </w:rPr>
        <w:t>4</w:t>
      </w:r>
      <w:r w:rsidRPr="00390439">
        <w:rPr>
          <w:sz w:val="20"/>
          <w:szCs w:val="20"/>
        </w:rPr>
        <w:t xml:space="preserve">.2 zobowiązany jest na etapie ofertowania do przedłożenia wykazu dostaw za okres ostatnich </w:t>
      </w:r>
      <w:r w:rsidR="00C764C2">
        <w:rPr>
          <w:sz w:val="20"/>
          <w:szCs w:val="20"/>
        </w:rPr>
        <w:t>7</w:t>
      </w:r>
      <w:r w:rsidRPr="00390439">
        <w:rPr>
          <w:sz w:val="20"/>
          <w:szCs w:val="20"/>
        </w:rPr>
        <w:t xml:space="preserve"> lat działalności</w:t>
      </w:r>
      <w:r>
        <w:rPr>
          <w:sz w:val="20"/>
          <w:szCs w:val="20"/>
        </w:rPr>
        <w:t xml:space="preserve"> </w:t>
      </w:r>
      <w:r w:rsidRPr="00390439">
        <w:rPr>
          <w:sz w:val="20"/>
          <w:szCs w:val="20"/>
        </w:rPr>
        <w:t>potwierdzających realizację min. 2 dostaw podestu do szyb czołowych. Wykonawca przedstawi również referencje od kontrahentów potwierdzające realizacje wskazane w wykazie dostaw.</w:t>
      </w:r>
    </w:p>
    <w:p w14:paraId="37B44659" w14:textId="19FB8B84" w:rsidR="00C9655A" w:rsidRDefault="00C9655A" w:rsidP="00C9655A">
      <w:pPr>
        <w:pStyle w:val="Normalny1"/>
        <w:jc w:val="both"/>
        <w:rPr>
          <w:sz w:val="20"/>
          <w:szCs w:val="20"/>
        </w:rPr>
      </w:pPr>
    </w:p>
    <w:p w14:paraId="1C813AA6" w14:textId="193A5088" w:rsidR="00C9655A" w:rsidRPr="00C9655A" w:rsidRDefault="00C9655A" w:rsidP="00F514B2">
      <w:pPr>
        <w:pStyle w:val="Normalny1"/>
        <w:numPr>
          <w:ilvl w:val="0"/>
          <w:numId w:val="31"/>
        </w:numPr>
        <w:ind w:left="0" w:hanging="426"/>
        <w:jc w:val="both"/>
        <w:rPr>
          <w:sz w:val="20"/>
          <w:szCs w:val="20"/>
        </w:rPr>
      </w:pPr>
      <w:r w:rsidRPr="00C9655A">
        <w:rPr>
          <w:sz w:val="20"/>
          <w:szCs w:val="20"/>
        </w:rPr>
        <w:t>Wykonawca udziela Zamawiającemu na dostarczony przedmiot zamówienia gwarancji jakości oraz gwarancji na wady materiałowe na okres nie krótszy niż 5 lat, liczone od daty podpisania przez Strony protokołu odbioru przedmiotu zamówienia.</w:t>
      </w:r>
    </w:p>
    <w:p w14:paraId="00E704B0" w14:textId="77777777" w:rsidR="009462D7" w:rsidRDefault="009462D7" w:rsidP="007E5BC8">
      <w:pPr>
        <w:pStyle w:val="Normalny1"/>
        <w:jc w:val="both"/>
        <w:rPr>
          <w:sz w:val="20"/>
          <w:szCs w:val="20"/>
        </w:rPr>
      </w:pPr>
    </w:p>
    <w:bookmarkEnd w:id="2"/>
    <w:p w14:paraId="693691E5" w14:textId="77777777" w:rsidR="00374B41" w:rsidRPr="00062202" w:rsidRDefault="00374B41" w:rsidP="00F12FAE">
      <w:pPr>
        <w:pStyle w:val="Nagwek2"/>
        <w:keepNext/>
        <w:keepLines/>
        <w:numPr>
          <w:ilvl w:val="0"/>
          <w:numId w:val="12"/>
        </w:numPr>
        <w:ind w:left="284" w:hanging="284"/>
        <w:contextualSpacing w:val="0"/>
        <w:rPr>
          <w:b/>
          <w:sz w:val="20"/>
          <w:szCs w:val="20"/>
          <w:u w:val="single"/>
        </w:rPr>
      </w:pPr>
      <w:r w:rsidRPr="00062202">
        <w:rPr>
          <w:b/>
          <w:sz w:val="20"/>
          <w:szCs w:val="20"/>
          <w:u w:val="single"/>
        </w:rPr>
        <w:t xml:space="preserve">Termin wykonania zamówienia </w:t>
      </w:r>
    </w:p>
    <w:p w14:paraId="5D6F14A3" w14:textId="3E9208BB" w:rsidR="00062202" w:rsidRPr="00062202" w:rsidRDefault="00062202" w:rsidP="00062202">
      <w:pPr>
        <w:pStyle w:val="Akapitzlist"/>
        <w:numPr>
          <w:ilvl w:val="0"/>
          <w:numId w:val="17"/>
        </w:numPr>
        <w:ind w:left="284" w:hanging="284"/>
        <w:rPr>
          <w:sz w:val="20"/>
          <w:szCs w:val="20"/>
        </w:rPr>
      </w:pPr>
      <w:r w:rsidRPr="00062202">
        <w:rPr>
          <w:sz w:val="20"/>
          <w:szCs w:val="20"/>
        </w:rPr>
        <w:t xml:space="preserve">Termin dostawy: do </w:t>
      </w:r>
      <w:r w:rsidR="00C764C2">
        <w:rPr>
          <w:sz w:val="20"/>
          <w:szCs w:val="20"/>
        </w:rPr>
        <w:t>20</w:t>
      </w:r>
      <w:r w:rsidR="004D7587">
        <w:rPr>
          <w:sz w:val="20"/>
          <w:szCs w:val="20"/>
        </w:rPr>
        <w:t xml:space="preserve"> </w:t>
      </w:r>
      <w:r w:rsidR="00C764C2">
        <w:rPr>
          <w:sz w:val="20"/>
          <w:szCs w:val="20"/>
        </w:rPr>
        <w:t>grudnia</w:t>
      </w:r>
      <w:r w:rsidR="004D7587">
        <w:rPr>
          <w:sz w:val="20"/>
          <w:szCs w:val="20"/>
        </w:rPr>
        <w:t xml:space="preserve"> 2023 r.</w:t>
      </w:r>
    </w:p>
    <w:p w14:paraId="117445B1" w14:textId="134B4C13" w:rsidR="00374B41" w:rsidRPr="00062202" w:rsidRDefault="00374B41" w:rsidP="00062202">
      <w:pPr>
        <w:numPr>
          <w:ilvl w:val="0"/>
          <w:numId w:val="17"/>
        </w:numPr>
        <w:ind w:left="284" w:hanging="284"/>
        <w:rPr>
          <w:sz w:val="20"/>
          <w:szCs w:val="20"/>
        </w:rPr>
      </w:pPr>
      <w:r w:rsidRPr="00062202">
        <w:rPr>
          <w:sz w:val="20"/>
          <w:szCs w:val="20"/>
        </w:rPr>
        <w:t xml:space="preserve">Termin związania ofertą do dnia </w:t>
      </w:r>
      <w:r w:rsidR="00DB5E9B">
        <w:rPr>
          <w:sz w:val="20"/>
          <w:szCs w:val="20"/>
        </w:rPr>
        <w:t>2</w:t>
      </w:r>
      <w:r w:rsidR="00144E95">
        <w:rPr>
          <w:sz w:val="20"/>
          <w:szCs w:val="20"/>
        </w:rPr>
        <w:t>9</w:t>
      </w:r>
      <w:r w:rsidR="00C97125">
        <w:rPr>
          <w:sz w:val="20"/>
          <w:szCs w:val="20"/>
        </w:rPr>
        <w:t>.11.</w:t>
      </w:r>
      <w:r w:rsidRPr="00062202">
        <w:rPr>
          <w:sz w:val="20"/>
          <w:szCs w:val="20"/>
        </w:rPr>
        <w:t>2023 r.</w:t>
      </w:r>
    </w:p>
    <w:p w14:paraId="34A249E1" w14:textId="77777777" w:rsidR="00374B41" w:rsidRPr="00BF5AC2" w:rsidRDefault="00374B41" w:rsidP="00BF5AC2">
      <w:pPr>
        <w:pStyle w:val="Teksttreci20"/>
        <w:shd w:val="clear" w:color="auto" w:fill="auto"/>
        <w:tabs>
          <w:tab w:val="left" w:pos="426"/>
          <w:tab w:val="left" w:pos="2114"/>
        </w:tabs>
        <w:spacing w:before="0" w:line="276" w:lineRule="auto"/>
        <w:ind w:firstLine="0"/>
        <w:rPr>
          <w:rFonts w:cs="Arial"/>
          <w:sz w:val="20"/>
          <w:szCs w:val="20"/>
        </w:rPr>
      </w:pPr>
    </w:p>
    <w:p w14:paraId="50F90784" w14:textId="2155F3E4" w:rsidR="00374B41" w:rsidRPr="00BF5AC2" w:rsidRDefault="00374B41" w:rsidP="00BF5AC2">
      <w:pPr>
        <w:pStyle w:val="Teksttreci20"/>
        <w:shd w:val="clear" w:color="auto" w:fill="auto"/>
        <w:tabs>
          <w:tab w:val="left" w:pos="426"/>
          <w:tab w:val="left" w:pos="2114"/>
        </w:tabs>
        <w:spacing w:before="0" w:line="276" w:lineRule="auto"/>
        <w:ind w:firstLine="0"/>
        <w:rPr>
          <w:rFonts w:cs="Arial"/>
          <w:b/>
          <w:sz w:val="20"/>
          <w:szCs w:val="20"/>
          <w:u w:val="single"/>
        </w:rPr>
      </w:pPr>
      <w:r w:rsidRPr="00BF5AC2">
        <w:rPr>
          <w:rFonts w:cs="Arial"/>
          <w:b/>
          <w:sz w:val="20"/>
          <w:szCs w:val="20"/>
          <w:u w:val="single"/>
        </w:rPr>
        <w:t>V.</w:t>
      </w:r>
      <w:r w:rsidRPr="00BF5AC2">
        <w:rPr>
          <w:rFonts w:cs="Arial"/>
          <w:b/>
          <w:sz w:val="20"/>
          <w:szCs w:val="20"/>
          <w:u w:val="single"/>
        </w:rPr>
        <w:tab/>
        <w:t xml:space="preserve">Miejsce </w:t>
      </w:r>
      <w:r w:rsidR="00562C18">
        <w:rPr>
          <w:rFonts w:cs="Arial"/>
          <w:b/>
          <w:sz w:val="20"/>
          <w:szCs w:val="20"/>
          <w:u w:val="single"/>
        </w:rPr>
        <w:t>dostawy</w:t>
      </w:r>
      <w:r w:rsidRPr="00BF5AC2">
        <w:rPr>
          <w:rFonts w:cs="Arial"/>
          <w:b/>
          <w:sz w:val="20"/>
          <w:szCs w:val="20"/>
          <w:u w:val="single"/>
        </w:rPr>
        <w:t>:</w:t>
      </w:r>
    </w:p>
    <w:p w14:paraId="7635670D" w14:textId="3EDFFE42" w:rsidR="00F46258" w:rsidRDefault="00062202" w:rsidP="00BF5AC2">
      <w:pPr>
        <w:pStyle w:val="Nagwek2"/>
        <w:numPr>
          <w:ilvl w:val="0"/>
          <w:numId w:val="0"/>
        </w:numPr>
        <w:tabs>
          <w:tab w:val="left" w:pos="284"/>
        </w:tabs>
        <w:rPr>
          <w:rFonts w:eastAsia="Calibri"/>
          <w:sz w:val="20"/>
          <w:szCs w:val="20"/>
        </w:rPr>
      </w:pPr>
      <w:r w:rsidRPr="00062202">
        <w:rPr>
          <w:rFonts w:eastAsia="Calibri"/>
          <w:sz w:val="20"/>
          <w:szCs w:val="20"/>
        </w:rPr>
        <w:t xml:space="preserve">Miejsce dostaw: </w:t>
      </w:r>
      <w:r w:rsidR="00F514B2" w:rsidRPr="00F514B2">
        <w:rPr>
          <w:rFonts w:eastAsia="Calibri"/>
          <w:sz w:val="20"/>
          <w:szCs w:val="20"/>
        </w:rPr>
        <w:t>Punkt Techniczno-Eksploatacyjny w Krakowie „Koleje Małopolskie” Sp. z o. o.</w:t>
      </w:r>
      <w:r w:rsidR="00F514B2">
        <w:rPr>
          <w:rFonts w:eastAsia="Calibri"/>
          <w:sz w:val="20"/>
          <w:szCs w:val="20"/>
        </w:rPr>
        <w:t>,</w:t>
      </w:r>
      <w:r w:rsidR="00F514B2">
        <w:rPr>
          <w:rFonts w:eastAsia="Calibri"/>
          <w:sz w:val="20"/>
          <w:szCs w:val="20"/>
        </w:rPr>
        <w:br/>
      </w:r>
      <w:r w:rsidRPr="00062202">
        <w:rPr>
          <w:rFonts w:eastAsia="Calibri"/>
          <w:sz w:val="20"/>
          <w:szCs w:val="20"/>
        </w:rPr>
        <w:t>ul. Doktora Twardego 6</w:t>
      </w:r>
      <w:r w:rsidR="00B36A31">
        <w:rPr>
          <w:rFonts w:eastAsia="Calibri"/>
          <w:sz w:val="20"/>
          <w:szCs w:val="20"/>
        </w:rPr>
        <w:t xml:space="preserve">, 31-201 </w:t>
      </w:r>
      <w:r w:rsidRPr="00062202">
        <w:rPr>
          <w:rFonts w:eastAsia="Calibri"/>
          <w:sz w:val="20"/>
          <w:szCs w:val="20"/>
        </w:rPr>
        <w:t>Kraków</w:t>
      </w:r>
      <w:r>
        <w:rPr>
          <w:rFonts w:eastAsia="Calibri"/>
          <w:sz w:val="20"/>
          <w:szCs w:val="20"/>
        </w:rPr>
        <w:t>.</w:t>
      </w:r>
    </w:p>
    <w:p w14:paraId="214BF92B" w14:textId="77777777" w:rsidR="00062202" w:rsidRPr="00062202" w:rsidRDefault="00062202" w:rsidP="00062202"/>
    <w:p w14:paraId="79BF53BB"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VI</w:t>
      </w:r>
      <w:r w:rsidRPr="00BF5AC2">
        <w:rPr>
          <w:b/>
          <w:sz w:val="20"/>
          <w:szCs w:val="20"/>
          <w:u w:val="single"/>
        </w:rPr>
        <w:tab/>
        <w:t xml:space="preserve">Podstawy wykluczenia z udziału w postępowaniu </w:t>
      </w:r>
    </w:p>
    <w:p w14:paraId="3BFC306F" w14:textId="77777777" w:rsidR="00374B41" w:rsidRPr="00BF5AC2" w:rsidRDefault="00374B41" w:rsidP="00BF5AC2">
      <w:pPr>
        <w:rPr>
          <w:sz w:val="20"/>
          <w:szCs w:val="20"/>
        </w:rPr>
      </w:pPr>
      <w:r w:rsidRPr="00BF5AC2">
        <w:rPr>
          <w:sz w:val="20"/>
          <w:szCs w:val="20"/>
        </w:rPr>
        <w:t>Z postępowania o udzielenie zamówienia wyklucza się Wykonawców, którzy:</w:t>
      </w:r>
      <w:r w:rsidRPr="00BF5AC2">
        <w:rPr>
          <w:b/>
          <w:sz w:val="20"/>
          <w:szCs w:val="20"/>
        </w:rPr>
        <w:t xml:space="preserve"> </w:t>
      </w:r>
    </w:p>
    <w:p w14:paraId="54DAE3C5" w14:textId="77777777" w:rsidR="00BE25C5" w:rsidRDefault="00374B41" w:rsidP="00BE25C5">
      <w:pPr>
        <w:numPr>
          <w:ilvl w:val="0"/>
          <w:numId w:val="6"/>
        </w:numPr>
        <w:tabs>
          <w:tab w:val="left" w:pos="284"/>
        </w:tabs>
        <w:ind w:left="284" w:hanging="360"/>
        <w:rPr>
          <w:sz w:val="20"/>
          <w:szCs w:val="20"/>
        </w:rPr>
      </w:pPr>
      <w:r w:rsidRPr="00BF5AC2">
        <w:rPr>
          <w:sz w:val="20"/>
          <w:szCs w:val="20"/>
        </w:rPr>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6C60E769" w14:textId="77777777" w:rsidR="00374B41" w:rsidRPr="00BE25C5" w:rsidRDefault="00374B41" w:rsidP="00BE25C5">
      <w:pPr>
        <w:numPr>
          <w:ilvl w:val="0"/>
          <w:numId w:val="6"/>
        </w:numPr>
        <w:tabs>
          <w:tab w:val="left" w:pos="284"/>
        </w:tabs>
        <w:ind w:left="284" w:hanging="360"/>
        <w:rPr>
          <w:sz w:val="20"/>
          <w:szCs w:val="20"/>
        </w:rPr>
      </w:pPr>
      <w:r w:rsidRPr="00BE25C5">
        <w:rPr>
          <w:sz w:val="20"/>
          <w:szCs w:val="20"/>
        </w:rPr>
        <w:t xml:space="preserve">złożyli nieprawdziwe informacje mające wpływ na wynik prowadzonego postępowania; </w:t>
      </w:r>
    </w:p>
    <w:p w14:paraId="5C9AA818" w14:textId="77777777" w:rsidR="00374B41" w:rsidRPr="00BF5AC2" w:rsidRDefault="00374B41" w:rsidP="00F12FAE">
      <w:pPr>
        <w:numPr>
          <w:ilvl w:val="0"/>
          <w:numId w:val="6"/>
        </w:numPr>
        <w:tabs>
          <w:tab w:val="left" w:pos="284"/>
        </w:tabs>
        <w:ind w:left="284" w:hanging="360"/>
        <w:rPr>
          <w:sz w:val="20"/>
          <w:szCs w:val="20"/>
        </w:rPr>
      </w:pPr>
      <w:r w:rsidRPr="00BF5AC2">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342F91C9" w14:textId="77777777" w:rsidR="00374B41" w:rsidRPr="00BF5AC2" w:rsidRDefault="00374B41" w:rsidP="00BE25C5">
      <w:pPr>
        <w:numPr>
          <w:ilvl w:val="1"/>
          <w:numId w:val="6"/>
        </w:numPr>
        <w:ind w:left="709" w:hanging="432"/>
        <w:rPr>
          <w:sz w:val="20"/>
          <w:szCs w:val="20"/>
        </w:rPr>
      </w:pPr>
      <w:r w:rsidRPr="00BF5AC2">
        <w:rPr>
          <w:sz w:val="20"/>
          <w:szCs w:val="20"/>
        </w:rPr>
        <w:t xml:space="preserve">uczestniczeniu w spółce jako wspólnik spółki cywilnej lub spółki osobowej,  </w:t>
      </w:r>
    </w:p>
    <w:p w14:paraId="1FF8A988" w14:textId="77777777" w:rsidR="00374B41" w:rsidRPr="00BF5AC2" w:rsidRDefault="00374B41" w:rsidP="00F12FAE">
      <w:pPr>
        <w:numPr>
          <w:ilvl w:val="1"/>
          <w:numId w:val="6"/>
        </w:numPr>
        <w:ind w:left="709" w:hanging="432"/>
        <w:rPr>
          <w:sz w:val="20"/>
          <w:szCs w:val="20"/>
        </w:rPr>
      </w:pPr>
      <w:r w:rsidRPr="00BF5AC2">
        <w:rPr>
          <w:sz w:val="20"/>
          <w:szCs w:val="20"/>
        </w:rPr>
        <w:t xml:space="preserve">posiadaniu co najmniej 10% udziałów lub akcji, o ile niższy próg nie wynika z przepisów prawa lub z przepisów dotyczących zasad realizacji projektu objętego Zapytaniem ofertowym,  </w:t>
      </w:r>
    </w:p>
    <w:p w14:paraId="218C9442" w14:textId="77777777" w:rsidR="00374B41" w:rsidRPr="00BF5AC2" w:rsidRDefault="00374B41" w:rsidP="00BE25C5">
      <w:pPr>
        <w:numPr>
          <w:ilvl w:val="1"/>
          <w:numId w:val="6"/>
        </w:numPr>
        <w:ind w:left="709" w:hanging="432"/>
        <w:rPr>
          <w:sz w:val="20"/>
          <w:szCs w:val="20"/>
        </w:rPr>
      </w:pPr>
      <w:r w:rsidRPr="00BF5AC2">
        <w:rPr>
          <w:sz w:val="20"/>
          <w:szCs w:val="20"/>
        </w:rPr>
        <w:t xml:space="preserve">pełnieniu funkcji członka organu nadzorczego lub zarządzającego, prokurenta, pełnomocnika,  </w:t>
      </w:r>
    </w:p>
    <w:p w14:paraId="29207741" w14:textId="77777777" w:rsidR="00374B41" w:rsidRPr="00BF5AC2" w:rsidRDefault="00374B41" w:rsidP="00F12FAE">
      <w:pPr>
        <w:numPr>
          <w:ilvl w:val="1"/>
          <w:numId w:val="6"/>
        </w:numPr>
        <w:ind w:left="709" w:hanging="432"/>
        <w:rPr>
          <w:sz w:val="20"/>
          <w:szCs w:val="20"/>
        </w:rPr>
      </w:pPr>
      <w:r w:rsidRPr="00BF5AC2">
        <w:rPr>
          <w:sz w:val="20"/>
          <w:szCs w:val="20"/>
        </w:rPr>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w:t>
      </w:r>
      <w:r w:rsidRPr="00BF5AC2">
        <w:rPr>
          <w:sz w:val="20"/>
          <w:szCs w:val="20"/>
        </w:rPr>
        <w:lastRenderedPageBreak/>
        <w:t xml:space="preserve">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5D8BB2D5" w14:textId="77777777" w:rsidR="00374B41" w:rsidRPr="00BF5AC2" w:rsidRDefault="00374B41" w:rsidP="00F12FAE">
      <w:pPr>
        <w:pStyle w:val="pkt"/>
        <w:numPr>
          <w:ilvl w:val="0"/>
          <w:numId w:val="6"/>
        </w:numPr>
        <w:spacing w:before="0" w:after="0" w:line="276" w:lineRule="auto"/>
        <w:ind w:left="284" w:hanging="360"/>
        <w:contextualSpacing/>
        <w:rPr>
          <w:rFonts w:ascii="Arial" w:hAnsi="Arial" w:cs="Arial"/>
          <w:sz w:val="20"/>
          <w:szCs w:val="20"/>
        </w:rPr>
      </w:pPr>
      <w:r w:rsidRPr="00BF5AC2">
        <w:rPr>
          <w:rFonts w:ascii="Arial" w:hAnsi="Arial" w:cs="Arial"/>
          <w:sz w:val="20"/>
          <w:szCs w:val="20"/>
        </w:rPr>
        <w:t>Z postępowania o udzielenie zamówienia wyklucza się:</w:t>
      </w:r>
      <w:r w:rsidRPr="00BF5AC2">
        <w:rPr>
          <w:rFonts w:ascii="Arial" w:hAnsi="Arial" w:cs="Arial"/>
          <w:sz w:val="20"/>
          <w:szCs w:val="20"/>
          <w:lang w:val="pl-PL"/>
        </w:rPr>
        <w:t xml:space="preserve"> </w:t>
      </w:r>
    </w:p>
    <w:p w14:paraId="53587463" w14:textId="30066B7F"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lang w:val="pl-PL"/>
        </w:rPr>
        <w:t>W</w:t>
      </w:r>
      <w:r w:rsidRPr="00BF5AC2">
        <w:rPr>
          <w:rFonts w:ascii="Arial" w:hAnsi="Arial" w:cs="Arial"/>
          <w:sz w:val="20"/>
          <w:szCs w:val="20"/>
        </w:rPr>
        <w:t>ykonawc</w:t>
      </w:r>
      <w:r w:rsidRPr="00BF5AC2">
        <w:rPr>
          <w:rFonts w:ascii="Arial" w:hAnsi="Arial" w:cs="Arial"/>
          <w:sz w:val="20"/>
          <w:szCs w:val="20"/>
          <w:lang w:val="pl-PL"/>
        </w:rPr>
        <w:t>ę</w:t>
      </w:r>
      <w:r w:rsidRPr="00BF5AC2">
        <w:rPr>
          <w:rFonts w:ascii="Arial" w:hAnsi="Arial" w:cs="Arial"/>
          <w:sz w:val="20"/>
          <w:szCs w:val="20"/>
        </w:rPr>
        <w:t xml:space="preserve"> oraz uczestnika konkursu wymienionego w wykazach określonych </w:t>
      </w:r>
      <w:r w:rsidR="00862A22">
        <w:rPr>
          <w:rFonts w:ascii="Arial" w:hAnsi="Arial" w:cs="Arial"/>
          <w:sz w:val="20"/>
          <w:szCs w:val="20"/>
        </w:rPr>
        <w:br/>
      </w:r>
      <w:r w:rsidRPr="00BF5AC2">
        <w:rPr>
          <w:rFonts w:ascii="Arial" w:hAnsi="Arial" w:cs="Arial"/>
          <w:sz w:val="20"/>
          <w:szCs w:val="20"/>
        </w:rPr>
        <w:t>w</w:t>
      </w:r>
      <w:r w:rsidR="00862A22">
        <w:rPr>
          <w:rFonts w:ascii="Arial" w:hAnsi="Arial" w:cs="Arial"/>
          <w:sz w:val="20"/>
          <w:szCs w:val="20"/>
          <w:lang w:val="pl-PL"/>
        </w:rPr>
        <w:t xml:space="preserve"> </w:t>
      </w:r>
      <w:r w:rsidRPr="00BF5AC2">
        <w:rPr>
          <w:rFonts w:ascii="Arial" w:hAnsi="Arial" w:cs="Arial"/>
          <w:sz w:val="20"/>
          <w:szCs w:val="20"/>
        </w:rPr>
        <w:t>rozporządzeniu 765/2006 i rozporządzeniu 269/2014 albo wpisanego na listę na podstawie decyzji w sprawie wpisu na listę rozstrzygającej o zastosowaniu środka, o którym mowa w art. 1 pkt 3;</w:t>
      </w:r>
    </w:p>
    <w:p w14:paraId="0375E019"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5C22C24C" w14:textId="11B9EC49"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 xml:space="preserve">Wykonawcę oraz uczestnika konkursu, którego jednostką dominującą w rozumieniu art. 3 ust. 1 pkt 37 ustawy z dnia 29 września 1994 r. o rachunkowości (Dz. U. z 2021 r. poz. 217, 2105 </w:t>
      </w:r>
      <w:r w:rsidR="00AE34EE">
        <w:rPr>
          <w:rFonts w:ascii="Arial" w:hAnsi="Arial" w:cs="Arial"/>
          <w:sz w:val="20"/>
          <w:szCs w:val="20"/>
        </w:rPr>
        <w:br/>
      </w:r>
      <w:r w:rsidRPr="00BF5AC2">
        <w:rPr>
          <w:rFonts w:ascii="Arial" w:hAnsi="Arial" w:cs="Arial"/>
          <w:sz w:val="20"/>
          <w:szCs w:val="20"/>
        </w:rPr>
        <w:t>i</w:t>
      </w:r>
      <w:r w:rsidR="00AE34EE">
        <w:rPr>
          <w:rFonts w:ascii="Arial" w:hAnsi="Arial" w:cs="Arial"/>
          <w:sz w:val="20"/>
          <w:szCs w:val="20"/>
          <w:lang w:val="pl-PL"/>
        </w:rPr>
        <w:t xml:space="preserve"> </w:t>
      </w:r>
      <w:r w:rsidRPr="00BF5AC2">
        <w:rPr>
          <w:rFonts w:ascii="Arial" w:hAnsi="Arial" w:cs="Arial"/>
          <w:sz w:val="20"/>
          <w:szCs w:val="20"/>
        </w:rPr>
        <w:t xml:space="preserve">2106) jest podmiot wymieniony w wykazach określonych w rozporządzeniu 765/2006 </w:t>
      </w:r>
      <w:r w:rsidR="00AE34EE">
        <w:rPr>
          <w:rFonts w:ascii="Arial" w:hAnsi="Arial" w:cs="Arial"/>
          <w:sz w:val="20"/>
          <w:szCs w:val="20"/>
        </w:rPr>
        <w:br/>
      </w:r>
      <w:r w:rsidRPr="00BF5AC2">
        <w:rPr>
          <w:rFonts w:ascii="Arial" w:hAnsi="Arial" w:cs="Arial"/>
          <w:sz w:val="20"/>
          <w:szCs w:val="20"/>
        </w:rPr>
        <w:t>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84C5AF" w14:textId="4CFD3A4A"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E12322">
        <w:rPr>
          <w:sz w:val="20"/>
          <w:szCs w:val="20"/>
        </w:rPr>
        <w:t xml:space="preserve">2 </w:t>
      </w:r>
      <w:r w:rsidRPr="00BF5AC2">
        <w:rPr>
          <w:sz w:val="20"/>
          <w:szCs w:val="20"/>
        </w:rPr>
        <w:t xml:space="preserve">do Zapytania ofertowego. </w:t>
      </w:r>
    </w:p>
    <w:p w14:paraId="4CA0AFE0" w14:textId="77777777" w:rsidR="00374B41" w:rsidRPr="00BF5AC2" w:rsidRDefault="00374B41" w:rsidP="00F12FAE">
      <w:pPr>
        <w:numPr>
          <w:ilvl w:val="0"/>
          <w:numId w:val="6"/>
        </w:numPr>
        <w:ind w:left="284" w:hanging="360"/>
        <w:rPr>
          <w:sz w:val="20"/>
          <w:szCs w:val="20"/>
        </w:rPr>
      </w:pPr>
      <w:r w:rsidRPr="00BF5AC2">
        <w:rPr>
          <w:sz w:val="20"/>
          <w:szCs w:val="20"/>
        </w:rPr>
        <w:t xml:space="preserve">Niezłożenie oświadczenia, o którym mowa w ust. 5, spowoduje wykluczenie Wykonawcy z postępowania. Wykluczenie Wykonawcy z postępowania o udzielenie zamówienia oznacza odrzucenie jego oferty. </w:t>
      </w:r>
    </w:p>
    <w:p w14:paraId="4B881464" w14:textId="77777777"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w:t>
      </w:r>
      <w:r w:rsidR="00F46258" w:rsidRPr="00BF5AC2">
        <w:rPr>
          <w:sz w:val="20"/>
          <w:szCs w:val="20"/>
        </w:rPr>
        <w:t>zapytaniu ofertowym</w:t>
      </w:r>
      <w:r w:rsidRPr="00BF5AC2">
        <w:rPr>
          <w:sz w:val="20"/>
          <w:szCs w:val="20"/>
        </w:rPr>
        <w:t xml:space="preserve">, będących podstawą wykluczenia Wykonawcy z udziału w postępowaniu o udzielenie zamówienia, Wykonawca zobowiązany jest do złożenia oświadczenia stanowiącego załącznik nr </w:t>
      </w:r>
      <w:r w:rsidR="002044CF">
        <w:rPr>
          <w:sz w:val="20"/>
          <w:szCs w:val="20"/>
        </w:rPr>
        <w:t>2</w:t>
      </w:r>
      <w:r w:rsidRPr="00BF5AC2">
        <w:rPr>
          <w:sz w:val="20"/>
          <w:szCs w:val="20"/>
        </w:rPr>
        <w:t xml:space="preserve"> do Zapytania ofertowego.</w:t>
      </w:r>
    </w:p>
    <w:p w14:paraId="3E832F5F" w14:textId="77777777" w:rsidR="00374B41" w:rsidRPr="00BF5AC2" w:rsidRDefault="00374B41" w:rsidP="00F12FAE">
      <w:pPr>
        <w:numPr>
          <w:ilvl w:val="0"/>
          <w:numId w:val="6"/>
        </w:numPr>
        <w:ind w:left="284" w:hanging="360"/>
        <w:rPr>
          <w:sz w:val="20"/>
          <w:szCs w:val="20"/>
        </w:rPr>
      </w:pPr>
      <w:r w:rsidRPr="00BF5AC2">
        <w:rPr>
          <w:sz w:val="20"/>
          <w:szCs w:val="20"/>
        </w:rPr>
        <w:t xml:space="preserve">Zamawiający może wykluczyć Wykonawcę na każdym etapie postępowania o udzielenie zamówienia.  </w:t>
      </w:r>
    </w:p>
    <w:p w14:paraId="49BD30B2" w14:textId="77777777" w:rsidR="00374B41" w:rsidRPr="00BF5AC2" w:rsidRDefault="00374B41" w:rsidP="00BF5AC2">
      <w:pPr>
        <w:rPr>
          <w:sz w:val="20"/>
          <w:szCs w:val="20"/>
        </w:rPr>
      </w:pPr>
      <w:bookmarkStart w:id="4" w:name="_Hlk148343751"/>
    </w:p>
    <w:p w14:paraId="7A01E6B1" w14:textId="77777777" w:rsidR="00374B41" w:rsidRPr="00BF5AC2" w:rsidRDefault="00374B41" w:rsidP="00BF5AC2">
      <w:pPr>
        <w:tabs>
          <w:tab w:val="left" w:pos="426"/>
        </w:tabs>
        <w:rPr>
          <w:b/>
          <w:sz w:val="20"/>
          <w:szCs w:val="20"/>
          <w:u w:val="single" w:color="000000"/>
        </w:rPr>
      </w:pPr>
      <w:r w:rsidRPr="00BF5AC2">
        <w:rPr>
          <w:b/>
          <w:sz w:val="20"/>
          <w:szCs w:val="20"/>
          <w:u w:color="000000"/>
        </w:rPr>
        <w:t>VII.</w:t>
      </w:r>
      <w:r w:rsidRPr="00BF5AC2">
        <w:rPr>
          <w:b/>
          <w:sz w:val="20"/>
          <w:szCs w:val="20"/>
          <w:u w:color="000000"/>
        </w:rPr>
        <w:tab/>
      </w:r>
      <w:r w:rsidRPr="00BF5AC2">
        <w:rPr>
          <w:b/>
          <w:sz w:val="20"/>
          <w:szCs w:val="20"/>
          <w:u w:val="single" w:color="000000"/>
        </w:rPr>
        <w:t xml:space="preserve">Warunek udziału </w:t>
      </w:r>
    </w:p>
    <w:p w14:paraId="35FBFFD3" w14:textId="77777777" w:rsidR="00374B41" w:rsidRPr="00BF5AC2" w:rsidRDefault="00374B41" w:rsidP="00F12FAE">
      <w:pPr>
        <w:pStyle w:val="pkt"/>
        <w:numPr>
          <w:ilvl w:val="0"/>
          <w:numId w:val="18"/>
        </w:numPr>
        <w:spacing w:before="0" w:after="0" w:line="276" w:lineRule="auto"/>
        <w:ind w:left="0" w:hanging="426"/>
        <w:contextualSpacing/>
        <w:rPr>
          <w:rFonts w:ascii="Arial" w:hAnsi="Arial" w:cs="Arial"/>
          <w:sz w:val="20"/>
          <w:szCs w:val="20"/>
        </w:rPr>
      </w:pPr>
      <w:r w:rsidRPr="00BF5AC2">
        <w:rPr>
          <w:rFonts w:ascii="Arial" w:hAnsi="Arial" w:cs="Arial"/>
          <w:sz w:val="20"/>
          <w:szCs w:val="20"/>
        </w:rPr>
        <w:t>O udzielenie zamówienia mogą ubiegać się Wykonawcy, którzy:</w:t>
      </w:r>
      <w:r w:rsidRPr="00BF5AC2">
        <w:rPr>
          <w:rFonts w:ascii="Arial" w:hAnsi="Arial" w:cs="Arial"/>
          <w:sz w:val="20"/>
          <w:szCs w:val="20"/>
          <w:lang w:val="pl-PL"/>
        </w:rPr>
        <w:t xml:space="preserve"> </w:t>
      </w:r>
    </w:p>
    <w:bookmarkEnd w:id="4"/>
    <w:p w14:paraId="1F920E4E"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rPr>
        <w:t xml:space="preserve">posiadają uprawnienia do wykonywania określonej działalności lub czynności, jeżeli </w:t>
      </w:r>
      <w:r w:rsidRPr="00BF5AC2">
        <w:rPr>
          <w:rFonts w:ascii="Arial" w:hAnsi="Arial" w:cs="Arial"/>
          <w:sz w:val="20"/>
          <w:szCs w:val="20"/>
          <w:lang w:val="pl-PL"/>
        </w:rPr>
        <w:t xml:space="preserve">przepisy odrębne </w:t>
      </w:r>
      <w:r w:rsidRPr="00BF5AC2">
        <w:rPr>
          <w:rFonts w:ascii="Arial" w:hAnsi="Arial" w:cs="Arial"/>
          <w:sz w:val="20"/>
          <w:szCs w:val="20"/>
        </w:rPr>
        <w:t xml:space="preserve">nakładają obowiązek posiadania takich uprawnień </w:t>
      </w:r>
      <w:r w:rsidRPr="00BF5AC2">
        <w:rPr>
          <w:rFonts w:ascii="Arial" w:hAnsi="Arial" w:cs="Arial"/>
          <w:sz w:val="20"/>
          <w:szCs w:val="20"/>
          <w:lang w:val="pl-PL"/>
        </w:rPr>
        <w:t xml:space="preserve">– </w:t>
      </w:r>
      <w:r w:rsidR="00BC6EA3" w:rsidRPr="00BF5AC2">
        <w:rPr>
          <w:rFonts w:ascii="Arial" w:hAnsi="Arial" w:cs="Arial"/>
          <w:sz w:val="20"/>
          <w:szCs w:val="20"/>
          <w:lang w:val="pl-PL"/>
        </w:rPr>
        <w:t>Zamawiający nie stawia warunku udziału w tym zakresie;</w:t>
      </w:r>
    </w:p>
    <w:p w14:paraId="413B9935" w14:textId="172F7CEE" w:rsidR="00374B41" w:rsidRPr="00521739" w:rsidRDefault="00374B41" w:rsidP="00F514B2">
      <w:pPr>
        <w:pStyle w:val="pkt"/>
        <w:numPr>
          <w:ilvl w:val="1"/>
          <w:numId w:val="18"/>
        </w:numPr>
        <w:spacing w:before="0"/>
        <w:ind w:left="454"/>
        <w:rPr>
          <w:rFonts w:ascii="Arial" w:hAnsi="Arial" w:cs="Arial"/>
          <w:sz w:val="20"/>
          <w:szCs w:val="20"/>
        </w:rPr>
      </w:pPr>
      <w:bookmarkStart w:id="5" w:name="_Hlk148343771"/>
      <w:r w:rsidRPr="00BF5AC2">
        <w:rPr>
          <w:rFonts w:ascii="Arial" w:hAnsi="Arial" w:cs="Arial"/>
          <w:sz w:val="20"/>
          <w:szCs w:val="20"/>
          <w:lang w:val="pl-PL"/>
        </w:rPr>
        <w:t>posiadają zdolność techniczną lub zawodową</w:t>
      </w:r>
      <w:bookmarkEnd w:id="5"/>
      <w:r w:rsidR="00521739">
        <w:rPr>
          <w:rFonts w:ascii="Arial" w:hAnsi="Arial" w:cs="Arial"/>
          <w:sz w:val="20"/>
          <w:szCs w:val="20"/>
          <w:lang w:val="pl-PL"/>
        </w:rPr>
        <w:t xml:space="preserve">. </w:t>
      </w:r>
    </w:p>
    <w:p w14:paraId="719A0610" w14:textId="309B7936" w:rsidR="00AE34EE" w:rsidRDefault="00AE34EE" w:rsidP="00F514B2">
      <w:pPr>
        <w:pStyle w:val="NormalnyWeb"/>
        <w:suppressAutoHyphens w:val="0"/>
        <w:spacing w:beforeAutospacing="1" w:after="60" w:line="240" w:lineRule="auto"/>
        <w:ind w:left="360"/>
        <w:rPr>
          <w:rFonts w:ascii="Arial" w:hAnsi="Arial" w:cs="Arial"/>
          <w:b/>
          <w:color w:val="000000" w:themeColor="text1"/>
          <w:sz w:val="20"/>
          <w:szCs w:val="20"/>
        </w:rPr>
      </w:pPr>
      <w:r>
        <w:rPr>
          <w:rFonts w:ascii="Arial" w:hAnsi="Arial" w:cs="Arial"/>
          <w:b/>
          <w:color w:val="000000" w:themeColor="text1"/>
          <w:sz w:val="20"/>
          <w:szCs w:val="20"/>
        </w:rPr>
        <w:t xml:space="preserve">Zamawiający uzna, że Wykonawca spełnia warunek wiedzy i doświadczenia, jeżeli wykaże i udokumentuje, że w ciągu ostatnich </w:t>
      </w:r>
      <w:r w:rsidR="00144E95">
        <w:rPr>
          <w:rFonts w:ascii="Arial" w:hAnsi="Arial" w:cs="Arial"/>
          <w:b/>
          <w:color w:val="000000" w:themeColor="text1"/>
          <w:sz w:val="20"/>
          <w:szCs w:val="20"/>
        </w:rPr>
        <w:t>7</w:t>
      </w:r>
      <w:r>
        <w:rPr>
          <w:rFonts w:ascii="Arial" w:hAnsi="Arial" w:cs="Arial"/>
          <w:b/>
          <w:color w:val="000000" w:themeColor="text1"/>
          <w:sz w:val="20"/>
          <w:szCs w:val="20"/>
        </w:rPr>
        <w:t xml:space="preserve"> lat przed upływem terminu składania ofert, a jeżeli okres prowadzonej działalności jest krótszy - w tym okresie, należycie wykonał zamówienie lub kilka zamówień polegających na realizacji co najmniej 2 (dwóch) dostaw podestu do szyb czołowych</w:t>
      </w:r>
      <w:r w:rsidR="00F514B2">
        <w:rPr>
          <w:rFonts w:ascii="Arial" w:hAnsi="Arial" w:cs="Arial"/>
          <w:b/>
          <w:color w:val="000000" w:themeColor="text1"/>
          <w:sz w:val="20"/>
          <w:szCs w:val="20"/>
        </w:rPr>
        <w:t xml:space="preserve"> o wartości </w:t>
      </w:r>
      <w:r w:rsidR="00F514B2" w:rsidRPr="00F514B2">
        <w:rPr>
          <w:rFonts w:ascii="Arial" w:hAnsi="Arial" w:cs="Arial"/>
          <w:b/>
          <w:bCs/>
          <w:color w:val="000000" w:themeColor="text1"/>
          <w:sz w:val="20"/>
          <w:szCs w:val="20"/>
        </w:rPr>
        <w:t>minimum 40 000,00 zł</w:t>
      </w:r>
      <w:r w:rsidR="00DB5E9B">
        <w:rPr>
          <w:rFonts w:ascii="Arial" w:hAnsi="Arial" w:cs="Arial"/>
          <w:b/>
          <w:bCs/>
          <w:color w:val="000000" w:themeColor="text1"/>
          <w:sz w:val="20"/>
          <w:szCs w:val="20"/>
        </w:rPr>
        <w:t xml:space="preserve"> słownie: czterdzieści tysięcy złotych</w:t>
      </w:r>
      <w:r w:rsidR="00F514B2" w:rsidRPr="00F514B2">
        <w:rPr>
          <w:rFonts w:ascii="Arial" w:hAnsi="Arial" w:cs="Arial"/>
          <w:b/>
          <w:bCs/>
          <w:color w:val="000000" w:themeColor="text1"/>
          <w:sz w:val="20"/>
          <w:szCs w:val="20"/>
        </w:rPr>
        <w:t xml:space="preserve"> </w:t>
      </w:r>
      <w:r w:rsidR="00F514B2">
        <w:rPr>
          <w:rFonts w:ascii="Arial" w:hAnsi="Arial" w:cs="Arial"/>
          <w:b/>
          <w:bCs/>
          <w:color w:val="000000" w:themeColor="text1"/>
          <w:sz w:val="20"/>
          <w:szCs w:val="20"/>
        </w:rPr>
        <w:t>(każda)</w:t>
      </w:r>
      <w:r>
        <w:rPr>
          <w:rFonts w:ascii="Arial" w:hAnsi="Arial" w:cs="Arial"/>
          <w:b/>
          <w:color w:val="000000" w:themeColor="text1"/>
          <w:sz w:val="20"/>
          <w:szCs w:val="20"/>
        </w:rPr>
        <w:t xml:space="preserve">, </w:t>
      </w:r>
      <w:r w:rsidR="00DB5E9B">
        <w:rPr>
          <w:rFonts w:ascii="Arial" w:hAnsi="Arial" w:cs="Arial"/>
          <w:b/>
          <w:color w:val="000000" w:themeColor="text1"/>
          <w:sz w:val="20"/>
          <w:szCs w:val="20"/>
        </w:rPr>
        <w:br/>
      </w:r>
      <w:r>
        <w:rPr>
          <w:rFonts w:ascii="Arial" w:hAnsi="Arial" w:cs="Arial"/>
          <w:b/>
          <w:color w:val="000000" w:themeColor="text1"/>
          <w:sz w:val="20"/>
          <w:szCs w:val="20"/>
        </w:rPr>
        <w:t>a konstrukcja tych podestów umożliwiła bezpieczną wymianę szyb czołowych oraz wyświetlaczy czołowych elektrycznych zespołów trakcyjnych</w:t>
      </w:r>
      <w:r w:rsidR="00F514B2">
        <w:rPr>
          <w:rFonts w:ascii="Arial" w:hAnsi="Arial" w:cs="Arial"/>
          <w:b/>
          <w:color w:val="000000" w:themeColor="text1"/>
          <w:sz w:val="20"/>
          <w:szCs w:val="20"/>
        </w:rPr>
        <w:t>.</w:t>
      </w:r>
    </w:p>
    <w:p w14:paraId="3E1BFA7A" w14:textId="13D8745B" w:rsidR="00521739" w:rsidRPr="00AE34EE" w:rsidRDefault="00AE34EE" w:rsidP="00AE34EE">
      <w:pPr>
        <w:pStyle w:val="NormalnyWeb"/>
        <w:suppressAutoHyphens w:val="0"/>
        <w:spacing w:beforeAutospacing="1" w:afterAutospacing="1"/>
        <w:ind w:left="360"/>
        <w:rPr>
          <w:rFonts w:ascii="Arial" w:hAnsi="Arial" w:cs="Arial"/>
          <w:i/>
          <w:sz w:val="20"/>
          <w:szCs w:val="20"/>
        </w:rPr>
      </w:pPr>
      <w:r>
        <w:rPr>
          <w:rFonts w:ascii="Arial" w:hAnsi="Arial" w:cs="Arial"/>
          <w:i/>
          <w:sz w:val="20"/>
          <w:szCs w:val="20"/>
        </w:rPr>
        <w:t>Wykonawca załączy dowody określające, czy usługi, o których mowa powyżej, zostały wykonane należycie, przy czym tymi dowodami są referencje bądź inne dokumenty sporządzone przez podmiot, na rzecz którego usługi zostały wykonane, a jeżeli Wykonawca z przyczyn niezależnych od niego nie jest w stanie uzyskać tych dokumentów – inne odpowiednie dokumenty.</w:t>
      </w:r>
    </w:p>
    <w:p w14:paraId="26715C0C"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color w:val="000000"/>
          <w:sz w:val="20"/>
          <w:szCs w:val="20"/>
        </w:rPr>
        <w:lastRenderedPageBreak/>
        <w:t>znajdują się w sytuacji ekonomicznej i finansowej zapewniającej wykonanie zamówienia</w:t>
      </w:r>
      <w:r w:rsidR="00BC6EA3" w:rsidRPr="00BF5AC2">
        <w:rPr>
          <w:rFonts w:ascii="Arial" w:hAnsi="Arial" w:cs="Arial"/>
          <w:sz w:val="20"/>
          <w:szCs w:val="20"/>
          <w:lang w:val="pl-PL"/>
        </w:rPr>
        <w:t>– Zamawiający nie stawia warunku udziału w tym zakresie;</w:t>
      </w:r>
    </w:p>
    <w:p w14:paraId="65E5115F" w14:textId="77777777" w:rsidR="00374B41" w:rsidRPr="00BF5AC2" w:rsidRDefault="00374B41" w:rsidP="00BF5AC2">
      <w:pPr>
        <w:pStyle w:val="pkt"/>
        <w:tabs>
          <w:tab w:val="left" w:pos="426"/>
          <w:tab w:val="left" w:pos="7560"/>
        </w:tabs>
        <w:spacing w:before="0" w:after="0" w:line="276" w:lineRule="auto"/>
        <w:ind w:left="0" w:firstLine="0"/>
        <w:contextualSpacing/>
        <w:rPr>
          <w:rFonts w:ascii="Arial" w:hAnsi="Arial" w:cs="Arial"/>
          <w:sz w:val="20"/>
          <w:szCs w:val="20"/>
        </w:rPr>
      </w:pPr>
      <w:r w:rsidRPr="00BF5AC2">
        <w:rPr>
          <w:rFonts w:ascii="Arial" w:hAnsi="Arial" w:cs="Arial"/>
          <w:sz w:val="20"/>
          <w:szCs w:val="20"/>
          <w:lang w:val="pl-PL"/>
        </w:rPr>
        <w:t>1.4.</w:t>
      </w:r>
      <w:r w:rsidRPr="00BF5AC2">
        <w:rPr>
          <w:rFonts w:ascii="Arial" w:hAnsi="Arial" w:cs="Arial"/>
          <w:sz w:val="20"/>
          <w:szCs w:val="20"/>
          <w:lang w:val="pl-PL"/>
        </w:rPr>
        <w:tab/>
      </w:r>
      <w:r w:rsidRPr="00BF5AC2">
        <w:rPr>
          <w:rFonts w:ascii="Arial" w:hAnsi="Arial" w:cs="Arial"/>
          <w:sz w:val="20"/>
          <w:szCs w:val="20"/>
        </w:rPr>
        <w:t xml:space="preserve">nie podlegają wykluczeniu z postępowania o udzielenie zamówienia. </w:t>
      </w:r>
    </w:p>
    <w:p w14:paraId="1FD861A0" w14:textId="31962939" w:rsidR="00374B41" w:rsidRDefault="00374B41" w:rsidP="00BF5AC2">
      <w:pPr>
        <w:tabs>
          <w:tab w:val="left" w:pos="426"/>
        </w:tabs>
        <w:rPr>
          <w:b/>
          <w:sz w:val="20"/>
          <w:szCs w:val="20"/>
          <w:u w:val="single"/>
        </w:rPr>
      </w:pPr>
    </w:p>
    <w:p w14:paraId="0120EF14" w14:textId="680AA2D6" w:rsidR="00AE34EE" w:rsidRPr="00AE34EE" w:rsidRDefault="00AE34EE" w:rsidP="00AE34EE">
      <w:pPr>
        <w:numPr>
          <w:ilvl w:val="0"/>
          <w:numId w:val="30"/>
        </w:numPr>
        <w:tabs>
          <w:tab w:val="left" w:pos="0"/>
        </w:tabs>
        <w:ind w:left="0" w:hanging="284"/>
        <w:rPr>
          <w:sz w:val="20"/>
          <w:szCs w:val="20"/>
          <w:lang w:val="x-none"/>
        </w:rPr>
      </w:pPr>
      <w:r w:rsidRPr="00AE34EE">
        <w:rPr>
          <w:sz w:val="20"/>
          <w:szCs w:val="20"/>
          <w:lang w:val="x-none"/>
        </w:rPr>
        <w:t xml:space="preserve">Ocena spełnienia przez Wykonawców warunków, o których mowa w </w:t>
      </w:r>
      <w:r w:rsidRPr="00AE34EE">
        <w:rPr>
          <w:sz w:val="20"/>
          <w:szCs w:val="20"/>
        </w:rPr>
        <w:t xml:space="preserve">Rozdziale </w:t>
      </w:r>
      <w:r>
        <w:rPr>
          <w:sz w:val="20"/>
          <w:szCs w:val="20"/>
        </w:rPr>
        <w:t>V</w:t>
      </w:r>
      <w:r w:rsidRPr="00AE34EE">
        <w:rPr>
          <w:sz w:val="20"/>
          <w:szCs w:val="20"/>
        </w:rPr>
        <w:t>II ust.</w:t>
      </w:r>
      <w:r w:rsidRPr="00AE34EE">
        <w:rPr>
          <w:sz w:val="20"/>
          <w:szCs w:val="20"/>
          <w:lang w:val="x-none"/>
        </w:rPr>
        <w:t xml:space="preserve"> 1</w:t>
      </w:r>
      <w:r>
        <w:rPr>
          <w:sz w:val="20"/>
          <w:szCs w:val="20"/>
        </w:rPr>
        <w:t xml:space="preserve"> pkt 1.2.</w:t>
      </w:r>
      <w:r w:rsidRPr="00AE34EE">
        <w:rPr>
          <w:sz w:val="20"/>
          <w:szCs w:val="20"/>
        </w:rPr>
        <w:t>,</w:t>
      </w:r>
      <w:r w:rsidRPr="00AE34EE">
        <w:rPr>
          <w:sz w:val="20"/>
          <w:szCs w:val="20"/>
          <w:lang w:val="x-none"/>
        </w:rPr>
        <w:t xml:space="preserve"> nastąpi na</w:t>
      </w:r>
      <w:r>
        <w:rPr>
          <w:sz w:val="20"/>
          <w:szCs w:val="20"/>
        </w:rPr>
        <w:t xml:space="preserve"> </w:t>
      </w:r>
      <w:r w:rsidRPr="00AE34EE">
        <w:rPr>
          <w:sz w:val="20"/>
          <w:szCs w:val="20"/>
          <w:lang w:val="x-none"/>
        </w:rPr>
        <w:t xml:space="preserve">podstawie przedłożonych w ofercie </w:t>
      </w:r>
      <w:r w:rsidRPr="00AE34EE">
        <w:rPr>
          <w:sz w:val="20"/>
          <w:szCs w:val="20"/>
        </w:rPr>
        <w:t>podmiotowych środków dowodowych</w:t>
      </w:r>
      <w:r w:rsidRPr="00AE34EE">
        <w:rPr>
          <w:sz w:val="20"/>
          <w:szCs w:val="20"/>
          <w:lang w:val="x-none"/>
        </w:rPr>
        <w:t>, których wykaz został określony w</w:t>
      </w:r>
      <w:r w:rsidRPr="00AE34EE">
        <w:rPr>
          <w:sz w:val="20"/>
          <w:szCs w:val="20"/>
        </w:rPr>
        <w:t xml:space="preserve"> </w:t>
      </w:r>
      <w:r>
        <w:rPr>
          <w:sz w:val="20"/>
          <w:szCs w:val="20"/>
        </w:rPr>
        <w:t>R</w:t>
      </w:r>
      <w:r w:rsidRPr="00AE34EE">
        <w:rPr>
          <w:sz w:val="20"/>
          <w:szCs w:val="20"/>
        </w:rPr>
        <w:t>ozdziale I</w:t>
      </w:r>
      <w:r>
        <w:rPr>
          <w:sz w:val="20"/>
          <w:szCs w:val="20"/>
        </w:rPr>
        <w:t>X</w:t>
      </w:r>
      <w:r w:rsidRPr="00AE34EE">
        <w:rPr>
          <w:sz w:val="20"/>
          <w:szCs w:val="20"/>
        </w:rPr>
        <w:t xml:space="preserve"> </w:t>
      </w:r>
      <w:r>
        <w:rPr>
          <w:sz w:val="20"/>
          <w:szCs w:val="20"/>
        </w:rPr>
        <w:t>Zapytania ofertowego</w:t>
      </w:r>
      <w:r w:rsidRPr="00AE34EE">
        <w:rPr>
          <w:sz w:val="20"/>
          <w:szCs w:val="20"/>
          <w:lang w:val="x-none"/>
        </w:rPr>
        <w:t>.</w:t>
      </w:r>
    </w:p>
    <w:p w14:paraId="68B84AF8" w14:textId="77777777" w:rsidR="00AE34EE" w:rsidRPr="00BF5AC2" w:rsidRDefault="00AE34EE" w:rsidP="00BF5AC2">
      <w:pPr>
        <w:tabs>
          <w:tab w:val="left" w:pos="426"/>
        </w:tabs>
        <w:rPr>
          <w:b/>
          <w:sz w:val="20"/>
          <w:szCs w:val="20"/>
          <w:u w:val="single"/>
        </w:rPr>
      </w:pPr>
    </w:p>
    <w:p w14:paraId="4B25F11F" w14:textId="77777777" w:rsidR="00374B41" w:rsidRDefault="00374B41" w:rsidP="00BF5AC2">
      <w:pPr>
        <w:tabs>
          <w:tab w:val="left" w:pos="426"/>
        </w:tabs>
        <w:rPr>
          <w:b/>
          <w:sz w:val="20"/>
          <w:szCs w:val="20"/>
          <w:u w:val="single" w:color="000000"/>
        </w:rPr>
      </w:pPr>
      <w:r w:rsidRPr="00BF5AC2">
        <w:rPr>
          <w:b/>
          <w:sz w:val="20"/>
          <w:szCs w:val="20"/>
          <w:u w:color="000000"/>
        </w:rPr>
        <w:t>VIII.</w:t>
      </w:r>
      <w:r w:rsidRPr="00BF5AC2">
        <w:rPr>
          <w:b/>
          <w:sz w:val="20"/>
          <w:szCs w:val="20"/>
          <w:u w:color="000000"/>
        </w:rPr>
        <w:tab/>
      </w:r>
      <w:r w:rsidRPr="00BF5AC2">
        <w:rPr>
          <w:b/>
          <w:sz w:val="20"/>
          <w:szCs w:val="20"/>
          <w:u w:val="single" w:color="000000"/>
        </w:rPr>
        <w:t>Kryteria i sposób oceny ofert. Informacja o wagach punktowych przypisanych do</w:t>
      </w:r>
      <w:r w:rsidRPr="00BF5AC2">
        <w:rPr>
          <w:b/>
          <w:sz w:val="20"/>
          <w:szCs w:val="20"/>
        </w:rPr>
        <w:t xml:space="preserve"> </w:t>
      </w:r>
      <w:r w:rsidRPr="00BF5AC2">
        <w:rPr>
          <w:b/>
          <w:sz w:val="20"/>
          <w:szCs w:val="20"/>
          <w:u w:val="single" w:color="000000"/>
        </w:rPr>
        <w:t xml:space="preserve">poszczególnych kryteriów </w:t>
      </w:r>
    </w:p>
    <w:p w14:paraId="099FFC5F" w14:textId="77777777" w:rsidR="002044CF" w:rsidRPr="00BF5AC2" w:rsidRDefault="002044CF" w:rsidP="00BF5AC2">
      <w:pPr>
        <w:tabs>
          <w:tab w:val="left" w:pos="426"/>
        </w:tabs>
        <w:rPr>
          <w:sz w:val="20"/>
          <w:szCs w:val="20"/>
        </w:rPr>
      </w:pPr>
    </w:p>
    <w:p w14:paraId="7FB7C92C" w14:textId="77777777" w:rsidR="00562C18" w:rsidRPr="005A1DD0" w:rsidRDefault="00562C18" w:rsidP="00562C18">
      <w:pPr>
        <w:pStyle w:val="Akapitzlist"/>
        <w:numPr>
          <w:ilvl w:val="0"/>
          <w:numId w:val="21"/>
        </w:numPr>
        <w:tabs>
          <w:tab w:val="left" w:pos="284"/>
        </w:tabs>
        <w:ind w:left="284"/>
        <w:rPr>
          <w:sz w:val="20"/>
          <w:szCs w:val="20"/>
        </w:rPr>
      </w:pPr>
      <w:r w:rsidRPr="005A1DD0">
        <w:rPr>
          <w:sz w:val="20"/>
          <w:szCs w:val="20"/>
        </w:rPr>
        <w:t xml:space="preserve">Przy wyborze najkorzystniejszej oferty Zamawiający kierować się będzie kryterium oceny ofert, tj.: </w:t>
      </w:r>
    </w:p>
    <w:p w14:paraId="48ADA97A" w14:textId="77777777" w:rsidR="00562C18" w:rsidRPr="005A1DD0" w:rsidRDefault="00562C18" w:rsidP="00562C18">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62C18" w:rsidRPr="005A1DD0" w14:paraId="50A63BAD" w14:textId="77777777" w:rsidTr="00697BF8">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4B76F9" w14:textId="77777777" w:rsidR="00562C18" w:rsidRPr="005A1DD0" w:rsidRDefault="00562C18" w:rsidP="00697BF8">
            <w:pPr>
              <w:spacing w:after="120"/>
              <w:rPr>
                <w:b/>
                <w:bCs/>
                <w:sz w:val="20"/>
                <w:szCs w:val="20"/>
              </w:rPr>
            </w:pPr>
            <w:r w:rsidRPr="005A1DD0">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01D80" w14:textId="77777777" w:rsidR="00562C18" w:rsidRPr="005A1DD0" w:rsidRDefault="00562C18" w:rsidP="00697BF8">
            <w:pPr>
              <w:spacing w:after="120"/>
              <w:rPr>
                <w:b/>
                <w:bCs/>
                <w:sz w:val="20"/>
                <w:szCs w:val="20"/>
              </w:rPr>
            </w:pPr>
            <w:r w:rsidRPr="005A1DD0">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898AF" w14:textId="77777777" w:rsidR="00562C18" w:rsidRPr="005A1DD0" w:rsidRDefault="00562C18" w:rsidP="00697BF8">
            <w:pPr>
              <w:spacing w:after="120"/>
              <w:rPr>
                <w:b/>
                <w:bCs/>
                <w:sz w:val="20"/>
                <w:szCs w:val="20"/>
              </w:rPr>
            </w:pPr>
            <w:r w:rsidRPr="005A1DD0">
              <w:rPr>
                <w:b/>
                <w:bCs/>
                <w:sz w:val="20"/>
                <w:szCs w:val="20"/>
              </w:rPr>
              <w:t>Waga kryterium</w:t>
            </w:r>
          </w:p>
        </w:tc>
      </w:tr>
      <w:tr w:rsidR="00562C18" w:rsidRPr="005A1DD0" w14:paraId="02BEDAC0" w14:textId="77777777" w:rsidTr="00697BF8">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C4E57" w14:textId="77777777" w:rsidR="00562C18" w:rsidRPr="005A1DD0" w:rsidRDefault="00562C18" w:rsidP="00697BF8">
            <w:pPr>
              <w:spacing w:after="120"/>
              <w:rPr>
                <w:sz w:val="20"/>
                <w:szCs w:val="20"/>
              </w:rPr>
            </w:pPr>
            <w:r w:rsidRPr="005A1DD0">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E662810" w14:textId="77777777" w:rsidR="00562C18" w:rsidRPr="005A1DD0" w:rsidRDefault="00562C18" w:rsidP="00697BF8">
            <w:pPr>
              <w:spacing w:after="120"/>
              <w:rPr>
                <w:sz w:val="20"/>
                <w:szCs w:val="20"/>
              </w:rPr>
            </w:pPr>
            <w:r>
              <w:rPr>
                <w:sz w:val="20"/>
                <w:szCs w:val="20"/>
              </w:rPr>
              <w:t>Cena brutto oferty</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01BBA17" w14:textId="77777777" w:rsidR="00562C18" w:rsidRPr="005A1DD0" w:rsidRDefault="00562C18" w:rsidP="00697BF8">
            <w:pPr>
              <w:spacing w:after="120"/>
              <w:rPr>
                <w:sz w:val="20"/>
                <w:szCs w:val="20"/>
                <w:highlight w:val="yellow"/>
              </w:rPr>
            </w:pPr>
            <w:r w:rsidRPr="005A1DD0">
              <w:rPr>
                <w:sz w:val="20"/>
                <w:szCs w:val="20"/>
              </w:rPr>
              <w:t>100%</w:t>
            </w:r>
          </w:p>
        </w:tc>
      </w:tr>
    </w:tbl>
    <w:p w14:paraId="6EDABBC8" w14:textId="77777777" w:rsidR="00562C18" w:rsidRPr="005A1DD0" w:rsidRDefault="00562C18" w:rsidP="00562C18">
      <w:pPr>
        <w:ind w:left="284"/>
        <w:rPr>
          <w:sz w:val="20"/>
          <w:szCs w:val="20"/>
        </w:rPr>
      </w:pPr>
    </w:p>
    <w:p w14:paraId="5862E52A" w14:textId="77777777" w:rsidR="00562C18" w:rsidRPr="00562C18" w:rsidRDefault="00562C18" w:rsidP="00562C18">
      <w:pPr>
        <w:pStyle w:val="Akapitzlist"/>
        <w:numPr>
          <w:ilvl w:val="0"/>
          <w:numId w:val="21"/>
        </w:numPr>
        <w:ind w:left="284" w:hanging="284"/>
        <w:rPr>
          <w:sz w:val="20"/>
          <w:szCs w:val="20"/>
        </w:rPr>
      </w:pPr>
      <w:r w:rsidRPr="00562C18">
        <w:rPr>
          <w:sz w:val="20"/>
          <w:szCs w:val="20"/>
        </w:rPr>
        <w:t xml:space="preserve">Punkty oceny ofert zostaną przyznane według następującego wzoru: </w:t>
      </w:r>
    </w:p>
    <w:p w14:paraId="64FE5040" w14:textId="77777777" w:rsidR="00562C18" w:rsidRPr="005A1DD0" w:rsidRDefault="00562C18" w:rsidP="00562C18">
      <w:pPr>
        <w:pStyle w:val="Akapitzlist"/>
        <w:ind w:left="372"/>
        <w:rPr>
          <w:sz w:val="20"/>
          <w:szCs w:val="20"/>
        </w:rPr>
      </w:pPr>
      <w:r w:rsidRPr="005A1DD0">
        <w:rPr>
          <w:b/>
          <w:bCs/>
          <w:sz w:val="20"/>
          <w:szCs w:val="20"/>
        </w:rPr>
        <w:t xml:space="preserve">Cena oferty brutto - 100% wyrażona w PLN </w:t>
      </w:r>
    </w:p>
    <w:p w14:paraId="07495809" w14:textId="77777777" w:rsidR="00562C18" w:rsidRPr="005A1DD0" w:rsidRDefault="00562C18" w:rsidP="00562C18">
      <w:pPr>
        <w:ind w:firstLine="372"/>
        <w:rPr>
          <w:sz w:val="20"/>
          <w:szCs w:val="20"/>
        </w:rPr>
      </w:pPr>
      <w:proofErr w:type="spellStart"/>
      <w:r w:rsidRPr="005A1DD0">
        <w:rPr>
          <w:b/>
          <w:sz w:val="20"/>
          <w:szCs w:val="20"/>
        </w:rPr>
        <w:t>V</w:t>
      </w:r>
      <w:r w:rsidRPr="005A1DD0">
        <w:rPr>
          <w:b/>
          <w:sz w:val="20"/>
          <w:szCs w:val="20"/>
          <w:vertAlign w:val="subscript"/>
        </w:rPr>
        <w:t>xc</w:t>
      </w:r>
      <w:proofErr w:type="spellEnd"/>
      <w:r w:rsidRPr="005A1DD0">
        <w:rPr>
          <w:b/>
          <w:sz w:val="20"/>
          <w:szCs w:val="20"/>
          <w:vertAlign w:val="subscript"/>
        </w:rPr>
        <w:t xml:space="preserve"> </w:t>
      </w:r>
      <w:r w:rsidRPr="005A1DD0">
        <w:rPr>
          <w:b/>
          <w:sz w:val="20"/>
          <w:szCs w:val="20"/>
        </w:rPr>
        <w:t>= (</w:t>
      </w:r>
      <w:proofErr w:type="spellStart"/>
      <w:r w:rsidRPr="005A1DD0">
        <w:rPr>
          <w:b/>
          <w:sz w:val="20"/>
          <w:szCs w:val="20"/>
        </w:rPr>
        <w:t>C</w:t>
      </w:r>
      <w:r w:rsidRPr="005A1DD0">
        <w:rPr>
          <w:b/>
          <w:sz w:val="20"/>
          <w:szCs w:val="20"/>
          <w:vertAlign w:val="subscript"/>
        </w:rPr>
        <w:t>n</w:t>
      </w:r>
      <w:proofErr w:type="spellEnd"/>
      <w:r w:rsidRPr="005A1DD0">
        <w:rPr>
          <w:b/>
          <w:sz w:val="20"/>
          <w:szCs w:val="20"/>
        </w:rPr>
        <w:t xml:space="preserve"> / </w:t>
      </w:r>
      <w:proofErr w:type="spellStart"/>
      <w:r w:rsidRPr="005A1DD0">
        <w:rPr>
          <w:b/>
          <w:sz w:val="20"/>
          <w:szCs w:val="20"/>
        </w:rPr>
        <w:t>C</w:t>
      </w:r>
      <w:r w:rsidRPr="005A1DD0">
        <w:rPr>
          <w:b/>
          <w:sz w:val="20"/>
          <w:szCs w:val="20"/>
          <w:vertAlign w:val="subscript"/>
        </w:rPr>
        <w:t>x</w:t>
      </w:r>
      <w:proofErr w:type="spellEnd"/>
      <w:r w:rsidRPr="005A1DD0">
        <w:rPr>
          <w:b/>
          <w:sz w:val="20"/>
          <w:szCs w:val="20"/>
        </w:rPr>
        <w:t>) x 100% x 100</w:t>
      </w:r>
      <w:r w:rsidRPr="005A1DD0">
        <w:rPr>
          <w:sz w:val="20"/>
          <w:szCs w:val="20"/>
        </w:rPr>
        <w:t xml:space="preserve">, gdzie: </w:t>
      </w:r>
    </w:p>
    <w:p w14:paraId="23C30246" w14:textId="77777777" w:rsidR="00562C18" w:rsidRPr="005A1DD0" w:rsidRDefault="00562C18" w:rsidP="00562C18">
      <w:pPr>
        <w:ind w:firstLine="372"/>
        <w:rPr>
          <w:sz w:val="20"/>
          <w:szCs w:val="20"/>
        </w:rPr>
      </w:pPr>
      <w:proofErr w:type="spellStart"/>
      <w:r w:rsidRPr="005A1DD0">
        <w:rPr>
          <w:sz w:val="20"/>
          <w:szCs w:val="20"/>
        </w:rPr>
        <w:t>Vxc</w:t>
      </w:r>
      <w:proofErr w:type="spellEnd"/>
      <w:r w:rsidRPr="005A1DD0">
        <w:rPr>
          <w:sz w:val="20"/>
          <w:szCs w:val="20"/>
        </w:rPr>
        <w:t xml:space="preserve"> – liczba punktów za cenę brutto oferty badanej, </w:t>
      </w:r>
    </w:p>
    <w:p w14:paraId="0B3B0954" w14:textId="77777777" w:rsidR="00562C18" w:rsidRPr="005A1DD0" w:rsidRDefault="00562C18" w:rsidP="00562C18">
      <w:pPr>
        <w:ind w:firstLine="372"/>
        <w:rPr>
          <w:sz w:val="20"/>
          <w:szCs w:val="20"/>
        </w:rPr>
      </w:pPr>
      <w:proofErr w:type="spellStart"/>
      <w:r w:rsidRPr="005A1DD0">
        <w:rPr>
          <w:sz w:val="20"/>
          <w:szCs w:val="20"/>
        </w:rPr>
        <w:t>Cn</w:t>
      </w:r>
      <w:proofErr w:type="spellEnd"/>
      <w:r w:rsidRPr="005A1DD0">
        <w:rPr>
          <w:sz w:val="20"/>
          <w:szCs w:val="20"/>
        </w:rPr>
        <w:t xml:space="preserve"> – cena brutto najniższej oferty niepodlegającej odrzuceniu, </w:t>
      </w:r>
    </w:p>
    <w:p w14:paraId="72E1A372" w14:textId="77777777" w:rsidR="00562C18" w:rsidRDefault="00562C18" w:rsidP="00562C18">
      <w:pPr>
        <w:ind w:firstLine="372"/>
        <w:rPr>
          <w:sz w:val="20"/>
          <w:szCs w:val="20"/>
        </w:rPr>
      </w:pPr>
      <w:proofErr w:type="spellStart"/>
      <w:r w:rsidRPr="005A1DD0">
        <w:rPr>
          <w:sz w:val="20"/>
          <w:szCs w:val="20"/>
        </w:rPr>
        <w:t>C</w:t>
      </w:r>
      <w:r w:rsidRPr="005A1DD0">
        <w:rPr>
          <w:sz w:val="20"/>
          <w:szCs w:val="20"/>
          <w:vertAlign w:val="subscript"/>
        </w:rPr>
        <w:t>x</w:t>
      </w:r>
      <w:proofErr w:type="spellEnd"/>
      <w:r w:rsidRPr="005A1DD0">
        <w:rPr>
          <w:sz w:val="20"/>
          <w:szCs w:val="20"/>
        </w:rPr>
        <w:t xml:space="preserve"> – cena brutto oferty badanej. </w:t>
      </w:r>
    </w:p>
    <w:p w14:paraId="554834A3" w14:textId="77777777" w:rsidR="00562C18" w:rsidRPr="005A1DD0" w:rsidRDefault="00562C18" w:rsidP="00562C18">
      <w:pPr>
        <w:ind w:firstLine="372"/>
        <w:rPr>
          <w:sz w:val="20"/>
          <w:szCs w:val="20"/>
        </w:rPr>
      </w:pPr>
      <w:r w:rsidRPr="005A1DD0">
        <w:rPr>
          <w:sz w:val="20"/>
          <w:szCs w:val="20"/>
        </w:rPr>
        <w:t xml:space="preserve">1% odpowiada w punktacji końcowej 1 pkt. </w:t>
      </w:r>
    </w:p>
    <w:p w14:paraId="2A804142" w14:textId="24AA63F8" w:rsidR="00562C18" w:rsidRDefault="00562C18" w:rsidP="00562C18">
      <w:pPr>
        <w:pStyle w:val="Akapitzlist"/>
        <w:numPr>
          <w:ilvl w:val="0"/>
          <w:numId w:val="21"/>
        </w:numPr>
        <w:rPr>
          <w:sz w:val="20"/>
          <w:szCs w:val="20"/>
        </w:rPr>
      </w:pPr>
      <w:r w:rsidRPr="00562C18">
        <w:rPr>
          <w:sz w:val="20"/>
          <w:szCs w:val="20"/>
        </w:rPr>
        <w:t xml:space="preserve">Cena musi być podana w złotych polskich, liczbowo, do dwóch miejsc po przecinku oraz słownie. Cena musi obejmować wszystkie koszty realizacji zamówienia z uwzględnieniem podatku </w:t>
      </w:r>
      <w:r w:rsidR="00AE34EE">
        <w:rPr>
          <w:sz w:val="20"/>
          <w:szCs w:val="20"/>
        </w:rPr>
        <w:br/>
      </w:r>
      <w:r w:rsidRPr="00562C18">
        <w:rPr>
          <w:sz w:val="20"/>
          <w:szCs w:val="20"/>
        </w:rPr>
        <w:t xml:space="preserve">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ED8C3F7" w14:textId="77777777" w:rsidR="00562C18" w:rsidRDefault="00562C18" w:rsidP="00562C18">
      <w:pPr>
        <w:pStyle w:val="Akapitzlist"/>
        <w:numPr>
          <w:ilvl w:val="0"/>
          <w:numId w:val="21"/>
        </w:numPr>
        <w:rPr>
          <w:sz w:val="20"/>
          <w:szCs w:val="20"/>
        </w:rPr>
      </w:pPr>
      <w:r w:rsidRPr="00562C18">
        <w:rPr>
          <w:sz w:val="20"/>
          <w:szCs w:val="20"/>
        </w:rPr>
        <w:t xml:space="preserve">Za najkorzystniejszą zostanie uznana oferta, która nie podlega odrzuceniu oraz w toku oceny uzyska największą liczbę punktów. Oferta może otrzymać maksymalnie 100 punktów. </w:t>
      </w:r>
    </w:p>
    <w:p w14:paraId="33B08AA1" w14:textId="77777777" w:rsidR="00562C18" w:rsidRDefault="00562C18" w:rsidP="00562C18">
      <w:pPr>
        <w:pStyle w:val="Akapitzlist"/>
        <w:numPr>
          <w:ilvl w:val="0"/>
          <w:numId w:val="21"/>
        </w:numPr>
        <w:rPr>
          <w:sz w:val="20"/>
          <w:szCs w:val="20"/>
        </w:rPr>
      </w:pPr>
      <w:r w:rsidRPr="00562C18">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6CF30585" w14:textId="77777777" w:rsidR="00562C18" w:rsidRDefault="00562C18" w:rsidP="00562C18">
      <w:pPr>
        <w:pStyle w:val="Akapitzlist"/>
        <w:numPr>
          <w:ilvl w:val="0"/>
          <w:numId w:val="21"/>
        </w:numPr>
        <w:rPr>
          <w:sz w:val="20"/>
          <w:szCs w:val="20"/>
        </w:rPr>
      </w:pPr>
      <w:r w:rsidRPr="00562C18">
        <w:rPr>
          <w:sz w:val="20"/>
          <w:szCs w:val="20"/>
        </w:rPr>
        <w:t xml:space="preserve">W przypadku, gdy oferty dodatkowe uzyskają taką samą liczbę punktów, Zamawiający przewiduje możliwość przeprowadzenia negocjacji. </w:t>
      </w:r>
    </w:p>
    <w:p w14:paraId="7DBB17BF" w14:textId="77777777" w:rsidR="00562C18" w:rsidRDefault="00374B41" w:rsidP="00562C18">
      <w:pPr>
        <w:pStyle w:val="Akapitzlist"/>
        <w:numPr>
          <w:ilvl w:val="0"/>
          <w:numId w:val="21"/>
        </w:numPr>
        <w:rPr>
          <w:sz w:val="20"/>
          <w:szCs w:val="20"/>
        </w:rPr>
      </w:pPr>
      <w:r w:rsidRPr="00562C18">
        <w:rPr>
          <w:sz w:val="20"/>
          <w:szCs w:val="20"/>
        </w:rPr>
        <w:t xml:space="preserve">Zamawiający odrzuca ofertę, jeżeli: </w:t>
      </w:r>
    </w:p>
    <w:p w14:paraId="323F5643" w14:textId="77777777" w:rsidR="00562C18" w:rsidRDefault="00374B41" w:rsidP="00562C18">
      <w:pPr>
        <w:pStyle w:val="Akapitzlist"/>
        <w:numPr>
          <w:ilvl w:val="1"/>
          <w:numId w:val="21"/>
        </w:numPr>
        <w:rPr>
          <w:sz w:val="20"/>
          <w:szCs w:val="20"/>
        </w:rPr>
      </w:pPr>
      <w:r w:rsidRPr="00562C18">
        <w:rPr>
          <w:sz w:val="20"/>
          <w:szCs w:val="20"/>
        </w:rPr>
        <w:t>jej treść nie odpowiada treści Zapytania ofertowego;</w:t>
      </w:r>
    </w:p>
    <w:p w14:paraId="5ABE42C9" w14:textId="77777777" w:rsidR="00562C18" w:rsidRDefault="00374B41" w:rsidP="00562C18">
      <w:pPr>
        <w:pStyle w:val="Akapitzlist"/>
        <w:numPr>
          <w:ilvl w:val="1"/>
          <w:numId w:val="21"/>
        </w:numPr>
        <w:rPr>
          <w:sz w:val="20"/>
          <w:szCs w:val="20"/>
        </w:rPr>
      </w:pPr>
      <w:r w:rsidRPr="00562C18">
        <w:rPr>
          <w:sz w:val="20"/>
          <w:szCs w:val="20"/>
        </w:rPr>
        <w:t>jej złożenie stanowi czyn nieuczciwej konkurencji w rozumieniu przepisów o zwalczaniu nieuczciwej konkurencji;</w:t>
      </w:r>
    </w:p>
    <w:p w14:paraId="56DA2339" w14:textId="37C9E475" w:rsidR="00562C18" w:rsidRDefault="00374B41" w:rsidP="00562C18">
      <w:pPr>
        <w:pStyle w:val="Akapitzlist"/>
        <w:numPr>
          <w:ilvl w:val="1"/>
          <w:numId w:val="21"/>
        </w:numPr>
        <w:rPr>
          <w:sz w:val="20"/>
          <w:szCs w:val="20"/>
        </w:rPr>
      </w:pPr>
      <w:r w:rsidRPr="00562C18">
        <w:rPr>
          <w:sz w:val="20"/>
          <w:szCs w:val="20"/>
        </w:rPr>
        <w:t xml:space="preserve">zawiera rażąco niską cenę w stosunku do przedmiotu zamówienia; </w:t>
      </w:r>
    </w:p>
    <w:p w14:paraId="2CE3DE34" w14:textId="77777777" w:rsidR="00562C18" w:rsidRDefault="00374B41" w:rsidP="00562C18">
      <w:pPr>
        <w:pStyle w:val="Akapitzlist"/>
        <w:numPr>
          <w:ilvl w:val="1"/>
          <w:numId w:val="21"/>
        </w:numPr>
        <w:rPr>
          <w:sz w:val="20"/>
          <w:szCs w:val="20"/>
        </w:rPr>
      </w:pPr>
      <w:r w:rsidRPr="00562C18">
        <w:rPr>
          <w:sz w:val="20"/>
          <w:szCs w:val="20"/>
        </w:rPr>
        <w:t>została złożona przez Wykonawcę wykluczonego z udziału w postępowaniu o udzielenie zamówienia;</w:t>
      </w:r>
    </w:p>
    <w:p w14:paraId="4180F506" w14:textId="77777777" w:rsidR="00562C18" w:rsidRDefault="00374B41" w:rsidP="00562C18">
      <w:pPr>
        <w:pStyle w:val="Akapitzlist"/>
        <w:numPr>
          <w:ilvl w:val="1"/>
          <w:numId w:val="21"/>
        </w:numPr>
        <w:rPr>
          <w:sz w:val="20"/>
          <w:szCs w:val="20"/>
        </w:rPr>
      </w:pPr>
      <w:r w:rsidRPr="00562C18">
        <w:rPr>
          <w:sz w:val="20"/>
          <w:szCs w:val="20"/>
        </w:rPr>
        <w:t xml:space="preserve">Wykonawca nie zgodził się na poprawienie innej omyłki; </w:t>
      </w:r>
    </w:p>
    <w:p w14:paraId="208D90C5" w14:textId="77777777" w:rsidR="00562C18" w:rsidRDefault="00374B41" w:rsidP="00562C18">
      <w:pPr>
        <w:pStyle w:val="Akapitzlist"/>
        <w:numPr>
          <w:ilvl w:val="1"/>
          <w:numId w:val="21"/>
        </w:numPr>
        <w:rPr>
          <w:sz w:val="20"/>
          <w:szCs w:val="20"/>
        </w:rPr>
      </w:pPr>
      <w:r w:rsidRPr="00562C18">
        <w:rPr>
          <w:sz w:val="20"/>
          <w:szCs w:val="20"/>
        </w:rPr>
        <w:t xml:space="preserve">jest nieważna na podstawie odrębnych przepisów; </w:t>
      </w:r>
    </w:p>
    <w:p w14:paraId="2AFB22C7" w14:textId="50488B3F" w:rsidR="007D72DA" w:rsidRPr="00AE34EE" w:rsidRDefault="00374B41" w:rsidP="007D72DA">
      <w:pPr>
        <w:pStyle w:val="Akapitzlist"/>
        <w:numPr>
          <w:ilvl w:val="1"/>
          <w:numId w:val="21"/>
        </w:numPr>
        <w:rPr>
          <w:sz w:val="20"/>
          <w:szCs w:val="20"/>
        </w:rPr>
      </w:pPr>
      <w:r w:rsidRPr="00562C18">
        <w:rPr>
          <w:sz w:val="20"/>
          <w:szCs w:val="20"/>
        </w:rPr>
        <w:t xml:space="preserve">Wykonawca został wykluczony z postępowania w sprawie zamówienia. </w:t>
      </w:r>
    </w:p>
    <w:p w14:paraId="21CF45E7" w14:textId="77777777" w:rsidR="00374B41" w:rsidRPr="00BF5AC2" w:rsidRDefault="00374B41" w:rsidP="00BF5AC2">
      <w:pPr>
        <w:pStyle w:val="Nagwek2"/>
        <w:numPr>
          <w:ilvl w:val="0"/>
          <w:numId w:val="0"/>
        </w:numPr>
        <w:tabs>
          <w:tab w:val="left" w:pos="426"/>
        </w:tabs>
        <w:rPr>
          <w:b/>
          <w:sz w:val="20"/>
          <w:szCs w:val="20"/>
          <w:u w:val="single"/>
        </w:rPr>
      </w:pPr>
      <w:r w:rsidRPr="00BF5AC2">
        <w:rPr>
          <w:b/>
          <w:sz w:val="20"/>
          <w:szCs w:val="20"/>
          <w:u w:val="single"/>
        </w:rPr>
        <w:t>IX.</w:t>
      </w:r>
      <w:r w:rsidRPr="00BF5AC2">
        <w:rPr>
          <w:b/>
          <w:sz w:val="20"/>
          <w:szCs w:val="20"/>
          <w:u w:val="single"/>
        </w:rPr>
        <w:tab/>
        <w:t xml:space="preserve">Sposób przygotowania ofert </w:t>
      </w:r>
    </w:p>
    <w:p w14:paraId="27B97F18" w14:textId="06872CB2" w:rsidR="00374B41" w:rsidRPr="00BF5AC2" w:rsidRDefault="00374B41" w:rsidP="00F12FAE">
      <w:pPr>
        <w:numPr>
          <w:ilvl w:val="0"/>
          <w:numId w:val="7"/>
        </w:numPr>
        <w:tabs>
          <w:tab w:val="left" w:pos="284"/>
        </w:tabs>
        <w:ind w:left="284" w:hanging="360"/>
        <w:rPr>
          <w:b/>
          <w:sz w:val="20"/>
          <w:szCs w:val="20"/>
        </w:rPr>
      </w:pPr>
      <w:r w:rsidRPr="00BF5AC2">
        <w:rPr>
          <w:sz w:val="20"/>
          <w:szCs w:val="20"/>
        </w:rPr>
        <w:t xml:space="preserve">Ofertę należy przygotować na formularzu stanowiącym </w:t>
      </w:r>
      <w:r w:rsidRPr="00BF5AC2">
        <w:rPr>
          <w:b/>
          <w:sz w:val="20"/>
          <w:szCs w:val="20"/>
        </w:rPr>
        <w:t xml:space="preserve">załącznik </w:t>
      </w:r>
      <w:r w:rsidR="005D5C70">
        <w:rPr>
          <w:b/>
          <w:sz w:val="20"/>
          <w:szCs w:val="20"/>
        </w:rPr>
        <w:t>1</w:t>
      </w:r>
      <w:r w:rsidRPr="00BF5AC2">
        <w:rPr>
          <w:b/>
          <w:sz w:val="20"/>
          <w:szCs w:val="20"/>
        </w:rPr>
        <w:t xml:space="preserve"> do Zapytania ofertowego „Formularz oferty”</w:t>
      </w:r>
      <w:r w:rsidRPr="00BF5AC2">
        <w:rPr>
          <w:sz w:val="20"/>
          <w:szCs w:val="20"/>
        </w:rPr>
        <w:t xml:space="preserve">. </w:t>
      </w:r>
    </w:p>
    <w:p w14:paraId="124D7CD6"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lastRenderedPageBreak/>
        <w:t xml:space="preserve">Treść złożonej oferty musi odpowiadać treści Zapytania Ofertowego oraz zawierać wszystkie wymagane załączniki. </w:t>
      </w:r>
      <w:r w:rsidRPr="00BF5AC2">
        <w:rPr>
          <w:b/>
          <w:sz w:val="20"/>
          <w:szCs w:val="20"/>
        </w:rPr>
        <w:t>Do oferty należy dołączyć</w:t>
      </w:r>
      <w:r w:rsidRPr="00BF5AC2">
        <w:rPr>
          <w:sz w:val="20"/>
          <w:szCs w:val="20"/>
        </w:rPr>
        <w:t xml:space="preserve">: </w:t>
      </w:r>
    </w:p>
    <w:p w14:paraId="138C1959" w14:textId="77777777" w:rsidR="00521739" w:rsidRPr="00157F19" w:rsidRDefault="00521739" w:rsidP="00521739">
      <w:pPr>
        <w:numPr>
          <w:ilvl w:val="1"/>
          <w:numId w:val="7"/>
        </w:numPr>
        <w:ind w:left="709" w:hanging="360"/>
        <w:rPr>
          <w:sz w:val="20"/>
          <w:szCs w:val="20"/>
        </w:rPr>
      </w:pPr>
      <w:r w:rsidRPr="00157F19">
        <w:rPr>
          <w:sz w:val="20"/>
          <w:szCs w:val="20"/>
        </w:rPr>
        <w:t>Oświadczenie stanowiące załącznik nr 2 do Zapytania ofertowego (spełnianie warunków);</w:t>
      </w:r>
    </w:p>
    <w:p w14:paraId="41BACB4C" w14:textId="55D70598" w:rsidR="00BC6EA3" w:rsidRDefault="00521739" w:rsidP="00521739">
      <w:pPr>
        <w:numPr>
          <w:ilvl w:val="1"/>
          <w:numId w:val="7"/>
        </w:numPr>
        <w:ind w:left="709" w:hanging="360"/>
        <w:rPr>
          <w:sz w:val="20"/>
          <w:szCs w:val="20"/>
        </w:rPr>
      </w:pPr>
      <w:r w:rsidRPr="00157F19">
        <w:rPr>
          <w:sz w:val="20"/>
          <w:szCs w:val="20"/>
        </w:rPr>
        <w:t>Oświadczenie stanowiące załącznik nr 3 do Zapytania ofertowego (podstawy wykluczenia);</w:t>
      </w:r>
    </w:p>
    <w:p w14:paraId="14127D02" w14:textId="06D1048B" w:rsidR="00144E95" w:rsidRDefault="00AE34EE" w:rsidP="00144E95">
      <w:pPr>
        <w:numPr>
          <w:ilvl w:val="1"/>
          <w:numId w:val="7"/>
        </w:numPr>
        <w:ind w:left="709" w:hanging="360"/>
        <w:rPr>
          <w:sz w:val="20"/>
          <w:szCs w:val="20"/>
        </w:rPr>
      </w:pPr>
      <w:r>
        <w:rPr>
          <w:sz w:val="20"/>
          <w:szCs w:val="20"/>
        </w:rPr>
        <w:t xml:space="preserve">Wykaz dostaw </w:t>
      </w:r>
      <w:r w:rsidR="00DB5E9B">
        <w:rPr>
          <w:sz w:val="20"/>
          <w:szCs w:val="20"/>
        </w:rPr>
        <w:t xml:space="preserve">stanowiący </w:t>
      </w:r>
      <w:r>
        <w:rPr>
          <w:sz w:val="20"/>
          <w:szCs w:val="20"/>
        </w:rPr>
        <w:t xml:space="preserve">załącznik nr </w:t>
      </w:r>
      <w:r w:rsidR="00DB5E9B">
        <w:rPr>
          <w:sz w:val="20"/>
          <w:szCs w:val="20"/>
        </w:rPr>
        <w:t xml:space="preserve">6 </w:t>
      </w:r>
      <w:r>
        <w:rPr>
          <w:sz w:val="20"/>
          <w:szCs w:val="20"/>
        </w:rPr>
        <w:t>do Zapytania ofertowego</w:t>
      </w:r>
      <w:r w:rsidR="00DB5E9B">
        <w:rPr>
          <w:sz w:val="20"/>
          <w:szCs w:val="20"/>
        </w:rPr>
        <w:t>;</w:t>
      </w:r>
    </w:p>
    <w:p w14:paraId="3B05A66A" w14:textId="54BCBD4C" w:rsidR="00144E95" w:rsidRPr="00144E95" w:rsidRDefault="00144E95" w:rsidP="00144E95">
      <w:pPr>
        <w:pStyle w:val="Akapitzlist"/>
        <w:numPr>
          <w:ilvl w:val="1"/>
          <w:numId w:val="7"/>
        </w:numPr>
        <w:ind w:left="709" w:hanging="425"/>
        <w:rPr>
          <w:sz w:val="20"/>
          <w:szCs w:val="20"/>
        </w:rPr>
      </w:pPr>
      <w:r w:rsidRPr="00144E95">
        <w:rPr>
          <w:sz w:val="20"/>
          <w:szCs w:val="20"/>
        </w:rPr>
        <w:t xml:space="preserve">Oświadczenie o rachunku bankowym </w:t>
      </w:r>
      <w:r>
        <w:rPr>
          <w:sz w:val="20"/>
          <w:szCs w:val="20"/>
        </w:rPr>
        <w:t xml:space="preserve">stanowiące </w:t>
      </w:r>
      <w:r w:rsidRPr="00144E95">
        <w:rPr>
          <w:sz w:val="20"/>
          <w:szCs w:val="20"/>
        </w:rPr>
        <w:t>załącznik nr 4 do zapytania ofertowego</w:t>
      </w:r>
      <w:r>
        <w:rPr>
          <w:sz w:val="20"/>
          <w:szCs w:val="20"/>
        </w:rPr>
        <w:t>;</w:t>
      </w:r>
      <w:r w:rsidRPr="00144E95">
        <w:rPr>
          <w:sz w:val="20"/>
          <w:szCs w:val="20"/>
        </w:rPr>
        <w:t xml:space="preserve"> </w:t>
      </w:r>
    </w:p>
    <w:p w14:paraId="1BA7F2AF" w14:textId="35B3FB4E" w:rsidR="00144E95" w:rsidRPr="00144E95" w:rsidRDefault="00144E95" w:rsidP="00144E95">
      <w:pPr>
        <w:pStyle w:val="Akapitzlist"/>
        <w:numPr>
          <w:ilvl w:val="1"/>
          <w:numId w:val="7"/>
        </w:numPr>
        <w:ind w:left="709" w:hanging="425"/>
        <w:rPr>
          <w:sz w:val="20"/>
          <w:szCs w:val="20"/>
        </w:rPr>
      </w:pPr>
      <w:r w:rsidRPr="00144E95">
        <w:rPr>
          <w:sz w:val="20"/>
          <w:szCs w:val="20"/>
        </w:rPr>
        <w:t xml:space="preserve">Porozumienie w sprawie przesyłania faktur w formie elektronicznej </w:t>
      </w:r>
      <w:r>
        <w:rPr>
          <w:sz w:val="20"/>
          <w:szCs w:val="20"/>
        </w:rPr>
        <w:t xml:space="preserve">stanowiące </w:t>
      </w:r>
      <w:r w:rsidRPr="00144E95">
        <w:rPr>
          <w:sz w:val="20"/>
          <w:szCs w:val="20"/>
        </w:rPr>
        <w:t>załącznik nr 5 do zapytania ofertowego</w:t>
      </w:r>
      <w:r>
        <w:rPr>
          <w:sz w:val="20"/>
          <w:szCs w:val="20"/>
        </w:rPr>
        <w:t>;</w:t>
      </w:r>
    </w:p>
    <w:p w14:paraId="36160D3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Aktualny odpis z właściwego rejestru albo aktualne zaświadczenie o wpisie do Centralnej Ewidencji i Informacji o Działalności Gospodarczej (</w:t>
      </w:r>
      <w:r w:rsidRPr="00BF5AC2">
        <w:rPr>
          <w:rFonts w:ascii="Arial" w:hAnsi="Arial" w:cs="Arial"/>
          <w:b/>
        </w:rPr>
        <w:t>CEIDG)</w:t>
      </w:r>
      <w:r w:rsidRPr="00BF5AC2">
        <w:rPr>
          <w:rFonts w:ascii="Arial" w:hAnsi="Arial" w:cs="Arial"/>
        </w:rPr>
        <w:t xml:space="preserve">, jeżeli odrębne przepisy wymagają wpisu do rejestru lub CEIDG; </w:t>
      </w:r>
    </w:p>
    <w:p w14:paraId="07067C7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Upoważnienie (pełnomocnictwo) do reprezentowania Wykonawcy w postępowaniu; </w:t>
      </w:r>
    </w:p>
    <w:p w14:paraId="1EE251AD"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Umowa spółki cywilnej określająca sposób reprezentacji Wykonawcy (jeśli dotyczy);</w:t>
      </w:r>
    </w:p>
    <w:p w14:paraId="6B642F43" w14:textId="266F9720" w:rsidR="00BC6EA3"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Pełnomocnictwo, w przypadku podmiotów występujących wspólnie, do reprezentowania ich </w:t>
      </w:r>
      <w:r w:rsidR="00DB5E9B">
        <w:rPr>
          <w:rFonts w:ascii="Arial" w:hAnsi="Arial" w:cs="Arial"/>
        </w:rPr>
        <w:br/>
      </w:r>
      <w:r w:rsidRPr="00BF5AC2">
        <w:rPr>
          <w:rFonts w:ascii="Arial" w:hAnsi="Arial" w:cs="Arial"/>
        </w:rPr>
        <w:t>w postępowaniu o udzielenie zamówienia albo reprezentowania w postępowaniu i zawarcia umowy w sprawie zamówienia (jeśli dotyczy)</w:t>
      </w:r>
    </w:p>
    <w:p w14:paraId="7D76203C"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Oferta wraz z załącznikami musi zostać podpisana przez osobę upoważnioną do reprezentowania. Oferta niepodpisania zostanie uznana za nieważną i zostanie odrzucona. </w:t>
      </w:r>
    </w:p>
    <w:p w14:paraId="37BFAA97"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Ofertę wraz z załącznikami należy złożyć w języku polskim. </w:t>
      </w:r>
    </w:p>
    <w:p w14:paraId="4F002205"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Wykonawca przed upływem terminu składania ofert może zmienić lub wycofać złożoną ofertę. </w:t>
      </w:r>
    </w:p>
    <w:p w14:paraId="5325F860" w14:textId="0A12DF15"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w:t>
      </w:r>
      <w:r w:rsidR="00AE34EE">
        <w:rPr>
          <w:sz w:val="20"/>
          <w:szCs w:val="20"/>
        </w:rPr>
        <w:br/>
      </w:r>
      <w:r w:rsidRPr="00BF5AC2">
        <w:rPr>
          <w:sz w:val="20"/>
          <w:szCs w:val="20"/>
        </w:rPr>
        <w:t xml:space="preserve">poz. 1913, z późn. zm.) przekazywane przy użyciu środków komunikacji elektronicznej w celu utrzymania w poufności tych informacji, Wykonawca przekazuje w wydzielonym i odpowiednio oznaczonym pliku. </w:t>
      </w:r>
    </w:p>
    <w:p w14:paraId="72B65D8E"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Wykonawca ponosi wszelkie koszty związane z przygotowaniem i złożeniem oferty.</w:t>
      </w:r>
    </w:p>
    <w:p w14:paraId="592FF2E4"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Zamawiający nie dopuszcza możliwości składania ofert częściowych.</w:t>
      </w:r>
    </w:p>
    <w:p w14:paraId="1F85FAA8"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nie dopuszcza możliwości składania ofert wariantowych. </w:t>
      </w:r>
    </w:p>
    <w:p w14:paraId="71EDD319" w14:textId="77777777" w:rsidR="00BC6EA3" w:rsidRPr="00BF5AC2" w:rsidRDefault="00BC6EA3" w:rsidP="00BF5AC2">
      <w:pPr>
        <w:pStyle w:val="Nagwek2"/>
        <w:numPr>
          <w:ilvl w:val="0"/>
          <w:numId w:val="0"/>
        </w:numPr>
        <w:tabs>
          <w:tab w:val="left" w:pos="284"/>
        </w:tabs>
        <w:rPr>
          <w:sz w:val="20"/>
          <w:szCs w:val="20"/>
        </w:rPr>
      </w:pPr>
    </w:p>
    <w:p w14:paraId="4BC85EA4"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X.</w:t>
      </w:r>
      <w:r w:rsidRPr="00BF5AC2">
        <w:rPr>
          <w:b/>
          <w:sz w:val="20"/>
          <w:szCs w:val="20"/>
          <w:u w:val="single"/>
        </w:rPr>
        <w:tab/>
        <w:t xml:space="preserve">Sposób składania ofert </w:t>
      </w:r>
    </w:p>
    <w:p w14:paraId="60E39D75" w14:textId="77777777" w:rsidR="00374B41" w:rsidRPr="00BF5AC2" w:rsidRDefault="00374B41" w:rsidP="00F12FAE">
      <w:pPr>
        <w:numPr>
          <w:ilvl w:val="0"/>
          <w:numId w:val="14"/>
        </w:numPr>
        <w:ind w:left="284" w:hanging="284"/>
        <w:rPr>
          <w:sz w:val="20"/>
          <w:szCs w:val="20"/>
        </w:rPr>
      </w:pPr>
      <w:r w:rsidRPr="00BF5AC2">
        <w:rPr>
          <w:sz w:val="20"/>
          <w:szCs w:val="20"/>
        </w:rPr>
        <w:t xml:space="preserve">Wykonawca może złożyć tylko jedną ofertę. </w:t>
      </w:r>
    </w:p>
    <w:p w14:paraId="171C7037" w14:textId="77777777" w:rsidR="00374B41" w:rsidRPr="00BF5AC2" w:rsidRDefault="00374B41" w:rsidP="00F12FAE">
      <w:pPr>
        <w:numPr>
          <w:ilvl w:val="0"/>
          <w:numId w:val="14"/>
        </w:numPr>
        <w:ind w:left="284" w:hanging="284"/>
        <w:rPr>
          <w:sz w:val="20"/>
          <w:szCs w:val="20"/>
        </w:rPr>
      </w:pPr>
      <w:r w:rsidRPr="00BF5AC2">
        <w:rPr>
          <w:sz w:val="20"/>
          <w:szCs w:val="20"/>
        </w:rPr>
        <w:t xml:space="preserve">Ofertę należy złożyć pod rygorem nieważności jako: </w:t>
      </w:r>
    </w:p>
    <w:p w14:paraId="3909B83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opatrzony kwalifikowanym podpisem elektronicznym, podpisem zaufanym lub podpisem osobistym (forma elektroniczna) albo </w:t>
      </w:r>
    </w:p>
    <w:p w14:paraId="44EDAFD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podpisany w sposób umożliwiający ustalenie osoby go podpisującej w postaci skanu podpisanego dokumentu (forma dokumentowa). </w:t>
      </w:r>
    </w:p>
    <w:p w14:paraId="6D80717F" w14:textId="77777777" w:rsidR="00374B41" w:rsidRPr="00BF5AC2" w:rsidRDefault="00374B41" w:rsidP="00F12FAE">
      <w:pPr>
        <w:numPr>
          <w:ilvl w:val="0"/>
          <w:numId w:val="15"/>
        </w:numPr>
        <w:ind w:left="284" w:hanging="284"/>
        <w:rPr>
          <w:sz w:val="20"/>
          <w:szCs w:val="20"/>
        </w:rPr>
      </w:pPr>
      <w:r w:rsidRPr="00BF5AC2">
        <w:rPr>
          <w:b/>
          <w:sz w:val="20"/>
          <w:szCs w:val="20"/>
        </w:rPr>
        <w:t>Ofertę należy złożyć za pośrednictwem platformy zakupowej Zamawiającego: https://platformazakupowa.pl/pn/kolejemalopolskie</w:t>
      </w:r>
      <w:hyperlink r:id="rId12">
        <w:r w:rsidRPr="00BF5AC2">
          <w:rPr>
            <w:sz w:val="20"/>
            <w:szCs w:val="20"/>
          </w:rPr>
          <w:t>.</w:t>
        </w:r>
      </w:hyperlink>
      <w:r w:rsidRPr="00BF5AC2">
        <w:rPr>
          <w:sz w:val="20"/>
          <w:szCs w:val="20"/>
        </w:rPr>
        <w:t xml:space="preserve"> </w:t>
      </w:r>
    </w:p>
    <w:p w14:paraId="738F0886" w14:textId="77777777" w:rsidR="00BC6EA3" w:rsidRPr="00BF5AC2" w:rsidRDefault="00374B41" w:rsidP="00BF5AC2">
      <w:pPr>
        <w:rPr>
          <w:b/>
          <w:sz w:val="20"/>
          <w:szCs w:val="20"/>
        </w:rPr>
      </w:pPr>
      <w:r w:rsidRPr="00BF5AC2">
        <w:rPr>
          <w:b/>
          <w:sz w:val="20"/>
          <w:szCs w:val="20"/>
        </w:rPr>
        <w:t xml:space="preserve"> </w:t>
      </w:r>
    </w:p>
    <w:p w14:paraId="5146F264" w14:textId="05AD24C1" w:rsidR="00374B41" w:rsidRPr="00BF5AC2" w:rsidRDefault="00374B41" w:rsidP="00BF5AC2">
      <w:pPr>
        <w:rPr>
          <w:sz w:val="20"/>
          <w:szCs w:val="20"/>
        </w:rPr>
      </w:pPr>
      <w:r w:rsidRPr="00BF5AC2">
        <w:rPr>
          <w:b/>
          <w:sz w:val="20"/>
          <w:szCs w:val="20"/>
        </w:rPr>
        <w:t>XI</w:t>
      </w:r>
      <w:r w:rsidRPr="00BF5AC2">
        <w:rPr>
          <w:b/>
          <w:sz w:val="20"/>
          <w:szCs w:val="20"/>
          <w:u w:val="single"/>
        </w:rPr>
        <w:t>.</w:t>
      </w:r>
      <w:r w:rsidR="00AE34EE">
        <w:rPr>
          <w:b/>
          <w:sz w:val="20"/>
          <w:szCs w:val="20"/>
          <w:u w:val="single"/>
        </w:rPr>
        <w:t xml:space="preserve"> </w:t>
      </w:r>
      <w:r w:rsidRPr="00BF5AC2">
        <w:rPr>
          <w:b/>
          <w:sz w:val="20"/>
          <w:szCs w:val="20"/>
          <w:u w:val="single"/>
        </w:rPr>
        <w:t>Miejsce i termin składania ofert</w:t>
      </w:r>
      <w:r w:rsidRPr="00BF5AC2">
        <w:rPr>
          <w:sz w:val="20"/>
          <w:szCs w:val="20"/>
        </w:rPr>
        <w:t xml:space="preserve"> </w:t>
      </w:r>
    </w:p>
    <w:p w14:paraId="29CDCDF5" w14:textId="5D79ECC2" w:rsidR="00374B41" w:rsidRPr="00C97125" w:rsidRDefault="00374B41" w:rsidP="00F12FAE">
      <w:pPr>
        <w:numPr>
          <w:ilvl w:val="0"/>
          <w:numId w:val="8"/>
        </w:numPr>
        <w:ind w:left="284" w:hanging="360"/>
        <w:rPr>
          <w:sz w:val="20"/>
          <w:szCs w:val="20"/>
        </w:rPr>
      </w:pPr>
      <w:r w:rsidRPr="00C97125">
        <w:rPr>
          <w:sz w:val="20"/>
          <w:szCs w:val="20"/>
        </w:rPr>
        <w:t xml:space="preserve">Oferty należy składać za pośrednictwem platformy zakupowej Zamawiającego w terminie </w:t>
      </w:r>
      <w:r w:rsidRPr="00C97125">
        <w:rPr>
          <w:b/>
          <w:sz w:val="20"/>
          <w:szCs w:val="20"/>
        </w:rPr>
        <w:t xml:space="preserve">do dnia </w:t>
      </w:r>
      <w:r w:rsidR="00144E95">
        <w:rPr>
          <w:b/>
          <w:sz w:val="20"/>
          <w:szCs w:val="20"/>
        </w:rPr>
        <w:t>31</w:t>
      </w:r>
      <w:r w:rsidR="00C97125" w:rsidRPr="00C97125">
        <w:rPr>
          <w:b/>
          <w:sz w:val="20"/>
          <w:szCs w:val="20"/>
        </w:rPr>
        <w:t>.10.</w:t>
      </w:r>
      <w:r w:rsidR="00B36A31" w:rsidRPr="00C97125">
        <w:rPr>
          <w:b/>
          <w:sz w:val="20"/>
          <w:szCs w:val="20"/>
        </w:rPr>
        <w:t>2</w:t>
      </w:r>
      <w:r w:rsidRPr="00C97125">
        <w:rPr>
          <w:b/>
          <w:sz w:val="20"/>
          <w:szCs w:val="20"/>
        </w:rPr>
        <w:t>023 r.</w:t>
      </w:r>
      <w:r w:rsidRPr="00C97125">
        <w:rPr>
          <w:sz w:val="20"/>
          <w:szCs w:val="20"/>
        </w:rPr>
        <w:t xml:space="preserve"> </w:t>
      </w:r>
      <w:r w:rsidRPr="00C97125">
        <w:rPr>
          <w:b/>
          <w:sz w:val="20"/>
          <w:szCs w:val="20"/>
        </w:rPr>
        <w:t xml:space="preserve">do godz. </w:t>
      </w:r>
      <w:r w:rsidR="00144E95">
        <w:rPr>
          <w:b/>
          <w:sz w:val="20"/>
          <w:szCs w:val="20"/>
        </w:rPr>
        <w:t>09</w:t>
      </w:r>
      <w:r w:rsidRPr="00C97125">
        <w:rPr>
          <w:b/>
          <w:sz w:val="20"/>
          <w:szCs w:val="20"/>
        </w:rPr>
        <w:t>:00</w:t>
      </w:r>
      <w:r w:rsidRPr="00C97125">
        <w:rPr>
          <w:sz w:val="20"/>
          <w:szCs w:val="20"/>
        </w:rPr>
        <w:t xml:space="preserve"> (liczy się data i godzina przekazania ofert na platformę zakupową).  </w:t>
      </w:r>
    </w:p>
    <w:p w14:paraId="5762EB7F" w14:textId="77777777" w:rsidR="00374B41" w:rsidRPr="00C97125" w:rsidRDefault="00374B41" w:rsidP="00F12FAE">
      <w:pPr>
        <w:numPr>
          <w:ilvl w:val="0"/>
          <w:numId w:val="8"/>
        </w:numPr>
        <w:ind w:left="284" w:hanging="360"/>
        <w:rPr>
          <w:sz w:val="20"/>
          <w:szCs w:val="20"/>
        </w:rPr>
      </w:pPr>
      <w:r w:rsidRPr="00C97125">
        <w:rPr>
          <w:sz w:val="20"/>
          <w:szCs w:val="20"/>
        </w:rPr>
        <w:t xml:space="preserve">Zamawiający niezwłocznie zawiadamia Wykonawcę o złożeniu oferty po terminie. Oferta złożona po terminie nie podlega zwrotowi. </w:t>
      </w:r>
    </w:p>
    <w:p w14:paraId="08F14985" w14:textId="37E78EDC" w:rsidR="00374B41" w:rsidRPr="00C97125" w:rsidRDefault="00374B41" w:rsidP="00F12FAE">
      <w:pPr>
        <w:numPr>
          <w:ilvl w:val="0"/>
          <w:numId w:val="8"/>
        </w:numPr>
        <w:ind w:left="284" w:hanging="360"/>
        <w:rPr>
          <w:sz w:val="20"/>
          <w:szCs w:val="20"/>
        </w:rPr>
      </w:pPr>
      <w:r w:rsidRPr="00C97125">
        <w:rPr>
          <w:sz w:val="20"/>
          <w:szCs w:val="20"/>
        </w:rPr>
        <w:t xml:space="preserve">Otwarcie ofert nastąpi </w:t>
      </w:r>
      <w:r w:rsidRPr="00C97125">
        <w:rPr>
          <w:b/>
          <w:sz w:val="20"/>
          <w:szCs w:val="20"/>
        </w:rPr>
        <w:t xml:space="preserve">w dniu </w:t>
      </w:r>
      <w:r w:rsidR="00144E95">
        <w:rPr>
          <w:b/>
          <w:sz w:val="20"/>
          <w:szCs w:val="20"/>
        </w:rPr>
        <w:t>31</w:t>
      </w:r>
      <w:r w:rsidR="00C97125" w:rsidRPr="00C97125">
        <w:rPr>
          <w:b/>
          <w:sz w:val="20"/>
          <w:szCs w:val="20"/>
        </w:rPr>
        <w:t>.10</w:t>
      </w:r>
      <w:r w:rsidR="00B36A31" w:rsidRPr="00C97125">
        <w:rPr>
          <w:b/>
          <w:sz w:val="20"/>
          <w:szCs w:val="20"/>
        </w:rPr>
        <w:t>.</w:t>
      </w:r>
      <w:r w:rsidRPr="00C97125">
        <w:rPr>
          <w:b/>
          <w:sz w:val="20"/>
          <w:szCs w:val="20"/>
        </w:rPr>
        <w:t xml:space="preserve">2023 r. o godz. </w:t>
      </w:r>
      <w:r w:rsidR="00144E95">
        <w:rPr>
          <w:b/>
          <w:sz w:val="20"/>
          <w:szCs w:val="20"/>
        </w:rPr>
        <w:t>09</w:t>
      </w:r>
      <w:r w:rsidRPr="00C97125">
        <w:rPr>
          <w:b/>
          <w:sz w:val="20"/>
          <w:szCs w:val="20"/>
        </w:rPr>
        <w:t>:30.</w:t>
      </w:r>
      <w:r w:rsidRPr="00C97125">
        <w:rPr>
          <w:sz w:val="20"/>
          <w:szCs w:val="20"/>
        </w:rPr>
        <w:t xml:space="preserve"> Zamawiający nie przewiduje publicznej sesji otwarcia ofert. </w:t>
      </w:r>
    </w:p>
    <w:p w14:paraId="2B9E39C0" w14:textId="77777777" w:rsidR="00374B41" w:rsidRPr="00BF5AC2" w:rsidRDefault="00374B41" w:rsidP="00F12FAE">
      <w:pPr>
        <w:numPr>
          <w:ilvl w:val="0"/>
          <w:numId w:val="8"/>
        </w:numPr>
        <w:ind w:left="284" w:hanging="360"/>
        <w:rPr>
          <w:sz w:val="20"/>
          <w:szCs w:val="20"/>
        </w:rPr>
      </w:pPr>
      <w:r w:rsidRPr="00BF5AC2">
        <w:rPr>
          <w:sz w:val="20"/>
          <w:szCs w:val="20"/>
        </w:rPr>
        <w:t xml:space="preserve">W przypadku awarii systemu platformy zakupowej, która powoduje brak możliwości otwarcia ofert w terminie wskazanym w ust. 3, otwarcie ofert następuje niezwłocznie po usunięciu awarii. </w:t>
      </w:r>
    </w:p>
    <w:p w14:paraId="0C61A238" w14:textId="67B6DDE8" w:rsidR="00DB5E9B" w:rsidRDefault="00DB5E9B" w:rsidP="00BF5AC2">
      <w:pPr>
        <w:rPr>
          <w:sz w:val="20"/>
          <w:szCs w:val="20"/>
        </w:rPr>
      </w:pPr>
    </w:p>
    <w:p w14:paraId="6D6BEA31" w14:textId="60043CA1" w:rsidR="00144E95" w:rsidRDefault="00144E95" w:rsidP="00BF5AC2">
      <w:pPr>
        <w:rPr>
          <w:sz w:val="20"/>
          <w:szCs w:val="20"/>
        </w:rPr>
      </w:pPr>
    </w:p>
    <w:p w14:paraId="1D96DCCF" w14:textId="77777777" w:rsidR="00144E95" w:rsidRPr="00BF5AC2" w:rsidRDefault="00144E95" w:rsidP="00BF5AC2">
      <w:pPr>
        <w:rPr>
          <w:sz w:val="20"/>
          <w:szCs w:val="20"/>
        </w:rPr>
      </w:pPr>
    </w:p>
    <w:p w14:paraId="3BB08799" w14:textId="77777777" w:rsidR="00374B41" w:rsidRPr="00BF5AC2" w:rsidRDefault="00374B41" w:rsidP="00BF5AC2">
      <w:pPr>
        <w:tabs>
          <w:tab w:val="left" w:pos="284"/>
        </w:tabs>
        <w:rPr>
          <w:sz w:val="20"/>
          <w:szCs w:val="20"/>
        </w:rPr>
      </w:pPr>
      <w:r w:rsidRPr="00BF5AC2">
        <w:rPr>
          <w:b/>
          <w:sz w:val="20"/>
          <w:szCs w:val="20"/>
          <w:u w:color="000000"/>
        </w:rPr>
        <w:lastRenderedPageBreak/>
        <w:t>XII.</w:t>
      </w:r>
      <w:r w:rsidR="00BC6EA3" w:rsidRPr="00BF5AC2">
        <w:rPr>
          <w:b/>
          <w:sz w:val="20"/>
          <w:szCs w:val="20"/>
          <w:u w:color="000000"/>
        </w:rPr>
        <w:t xml:space="preserve"> </w:t>
      </w:r>
      <w:r w:rsidRPr="00BF5AC2">
        <w:rPr>
          <w:b/>
          <w:sz w:val="20"/>
          <w:szCs w:val="20"/>
          <w:u w:val="single" w:color="000000"/>
        </w:rPr>
        <w:t>Sposób, zakres oraz osoby uprawnione do porozumiewania się z Wykonawcami</w:t>
      </w:r>
      <w:r w:rsidRPr="00BF5AC2">
        <w:rPr>
          <w:b/>
          <w:sz w:val="20"/>
          <w:szCs w:val="20"/>
        </w:rPr>
        <w:t xml:space="preserve"> </w:t>
      </w:r>
    </w:p>
    <w:p w14:paraId="7E4ED903" w14:textId="619D6E6D"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Osobą uprawnioną do porozumiewania się z Wykonawcami jest </w:t>
      </w:r>
      <w:r w:rsidR="007D72DA">
        <w:rPr>
          <w:sz w:val="20"/>
          <w:szCs w:val="20"/>
        </w:rPr>
        <w:t>Anna Buczak</w:t>
      </w:r>
      <w:r w:rsidRPr="00BF5AC2">
        <w:rPr>
          <w:sz w:val="20"/>
          <w:szCs w:val="20"/>
        </w:rPr>
        <w:t xml:space="preserve">, e-mail: zamowienia@kolejemalopolskie.com.pl </w:t>
      </w:r>
    </w:p>
    <w:p w14:paraId="31E83F8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Wszelkie oświadczenia, wnioski, zawiadomienia, informacje Wykonawcy przekazują drogą elektroniczną przez platformę zakupową Zamawiającego: https://platformazakupowa.pl/pn/kolejemalopolskie</w:t>
      </w:r>
      <w:hyperlink r:id="rId13">
        <w:r w:rsidRPr="00BF5AC2">
          <w:rPr>
            <w:sz w:val="20"/>
            <w:szCs w:val="20"/>
          </w:rPr>
          <w:t xml:space="preserve"> </w:t>
        </w:r>
      </w:hyperlink>
      <w:r w:rsidRPr="00BF5AC2">
        <w:rPr>
          <w:sz w:val="20"/>
          <w:szCs w:val="20"/>
        </w:rPr>
        <w:t xml:space="preserve">lub za pośrednictwem adresu mailowego: zamówienia@kolejemalopolskie.com.pl. </w:t>
      </w:r>
    </w:p>
    <w:p w14:paraId="35D9E633" w14:textId="7812DFE0" w:rsidR="00D24DE9" w:rsidRPr="00BF5AC2" w:rsidRDefault="00D24DE9" w:rsidP="00F12FAE">
      <w:pPr>
        <w:numPr>
          <w:ilvl w:val="0"/>
          <w:numId w:val="9"/>
        </w:numPr>
        <w:tabs>
          <w:tab w:val="left" w:pos="284"/>
        </w:tabs>
        <w:ind w:left="284" w:hanging="284"/>
        <w:rPr>
          <w:sz w:val="20"/>
          <w:szCs w:val="20"/>
        </w:rPr>
      </w:pPr>
      <w:r w:rsidRPr="00BF5AC2">
        <w:rPr>
          <w:sz w:val="20"/>
          <w:szCs w:val="20"/>
        </w:rPr>
        <w:t>Zamawiający dopuszcza możliwość przeprowadzenia negocjacji, sz</w:t>
      </w:r>
      <w:r w:rsidR="00CC16C6">
        <w:rPr>
          <w:sz w:val="20"/>
          <w:szCs w:val="20"/>
        </w:rPr>
        <w:t xml:space="preserve">czególnie w zakresie oferowanej </w:t>
      </w:r>
      <w:r w:rsidR="00562C18">
        <w:rPr>
          <w:sz w:val="20"/>
          <w:szCs w:val="20"/>
        </w:rPr>
        <w:t>ceny</w:t>
      </w:r>
      <w:r w:rsidRPr="00BF5AC2">
        <w:rPr>
          <w:sz w:val="20"/>
          <w:szCs w:val="20"/>
        </w:rPr>
        <w:t xml:space="preserve">. </w:t>
      </w:r>
    </w:p>
    <w:p w14:paraId="0361094C"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Jeżeli Zamawiający lub Wykonawcy przekazują oświadczenia, wnioski, zawiadomienia, informacje drogą elektroniczną, każda ze stron na żądanie drugiej niezwłocznie potwierdza fakt ich otrzymania.  </w:t>
      </w:r>
    </w:p>
    <w:p w14:paraId="3CAE6920"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zamierzający wziąć udział w postępowaniu o udzielenie zamówienia musi posiadać konto na platformie zakupowej Zamawiającego. </w:t>
      </w:r>
    </w:p>
    <w:p w14:paraId="0A03B32A"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Wymagania techniczne i organizacyjne korzystania z platformy zakupowej określa regulamin platformy zakupowej (dostępny pod adresem internetowym: </w:t>
      </w:r>
      <w:hyperlink r:id="rId14">
        <w:r w:rsidRPr="00BF5AC2">
          <w:rPr>
            <w:sz w:val="20"/>
            <w:szCs w:val="20"/>
          </w:rPr>
          <w:t>https://platformazakupowa.pl/strona/1</w:t>
        </w:r>
      </w:hyperlink>
      <w:hyperlink r:id="rId15">
        <w:r w:rsidRPr="00BF5AC2">
          <w:rPr>
            <w:sz w:val="20"/>
            <w:szCs w:val="20"/>
          </w:rPr>
          <w:t>-</w:t>
        </w:r>
      </w:hyperlink>
      <w:hyperlink r:id="rId16">
        <w:r w:rsidRPr="00BF5AC2">
          <w:rPr>
            <w:sz w:val="20"/>
            <w:szCs w:val="20"/>
          </w:rPr>
          <w:t>regulamin</w:t>
        </w:r>
      </w:hyperlink>
      <w:hyperlink r:id="rId17">
        <w:r w:rsidRPr="00BF5AC2">
          <w:rPr>
            <w:sz w:val="20"/>
            <w:szCs w:val="20"/>
          </w:rPr>
          <w:t>)</w:t>
        </w:r>
      </w:hyperlink>
      <w:r w:rsidRPr="00BF5AC2">
        <w:rPr>
          <w:sz w:val="20"/>
          <w:szCs w:val="20"/>
        </w:rPr>
        <w:t xml:space="preserve">. </w:t>
      </w:r>
    </w:p>
    <w:p w14:paraId="4AFD111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14:paraId="6986BB4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0CCB8DD"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poprawienia w ofercie oczywistych omyłek pisarskich, oczywistych omyłek rachunkowych z uwzględnieniem konsekwencji rachunkowych dokonanych poprawek niepowodujących istotnych zmian w treści oferty. </w:t>
      </w:r>
    </w:p>
    <w:p w14:paraId="78DCD71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4B348145"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Wezwanie do korekty, uzupełnień, wyjaśnień może dotyczyć jedynie braków lub błędów o charakterze formalnym. Nie dopuszcza się możliwości zmiany złożonej oferty. </w:t>
      </w:r>
    </w:p>
    <w:p w14:paraId="38500DE8" w14:textId="77777777" w:rsidR="00374B41" w:rsidRPr="00BF5AC2" w:rsidRDefault="00374B41" w:rsidP="00BF5AC2">
      <w:pPr>
        <w:rPr>
          <w:sz w:val="20"/>
          <w:szCs w:val="20"/>
        </w:rPr>
      </w:pPr>
      <w:r w:rsidRPr="00BF5AC2">
        <w:rPr>
          <w:sz w:val="20"/>
          <w:szCs w:val="20"/>
        </w:rPr>
        <w:t xml:space="preserve"> </w:t>
      </w:r>
    </w:p>
    <w:p w14:paraId="72324EF3" w14:textId="77777777" w:rsidR="00374B41" w:rsidRPr="00BF5AC2" w:rsidRDefault="00374B41" w:rsidP="00BF5AC2">
      <w:pPr>
        <w:pStyle w:val="Nagwek2"/>
        <w:numPr>
          <w:ilvl w:val="0"/>
          <w:numId w:val="0"/>
        </w:numPr>
        <w:tabs>
          <w:tab w:val="left" w:pos="426"/>
        </w:tabs>
        <w:rPr>
          <w:sz w:val="20"/>
          <w:szCs w:val="20"/>
        </w:rPr>
      </w:pPr>
      <w:r w:rsidRPr="00BF5AC2">
        <w:rPr>
          <w:b/>
          <w:sz w:val="20"/>
          <w:szCs w:val="20"/>
          <w:u w:val="single"/>
        </w:rPr>
        <w:t>XIII.</w:t>
      </w:r>
      <w:r w:rsidRPr="00BF5AC2">
        <w:rPr>
          <w:b/>
          <w:sz w:val="20"/>
          <w:szCs w:val="20"/>
          <w:u w:val="single"/>
        </w:rPr>
        <w:tab/>
        <w:t xml:space="preserve">Warunki unieważnienia postępowania </w:t>
      </w:r>
    </w:p>
    <w:p w14:paraId="0F0BC009"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Zamawiający zastrzega sobie prawo do odwołania postępowania, zmiany postępowania na każdym jego etapie lub unieważnienia postępowania bądź niedokonania wyboru Wykonawcy bez podania przyczyny. </w:t>
      </w:r>
    </w:p>
    <w:p w14:paraId="50D2C135"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Wykonawcom nie przysługuje żadne roszczenie względem Zamawiającego w przypadku skorzystania przez Zamawiającego z uprawnienia wskazanego w ust. 1. </w:t>
      </w:r>
    </w:p>
    <w:p w14:paraId="1A2D863D" w14:textId="77777777" w:rsidR="00374B41" w:rsidRPr="00BF5AC2" w:rsidRDefault="00374B41" w:rsidP="007D72DA">
      <w:pPr>
        <w:rPr>
          <w:b/>
          <w:sz w:val="20"/>
          <w:szCs w:val="20"/>
          <w:u w:val="single"/>
        </w:rPr>
      </w:pPr>
    </w:p>
    <w:p w14:paraId="5F839F1C" w14:textId="6FA23D7C" w:rsidR="00374B41" w:rsidRPr="00BF5AC2" w:rsidRDefault="00374B41" w:rsidP="00BF5AC2">
      <w:pPr>
        <w:tabs>
          <w:tab w:val="left" w:pos="426"/>
        </w:tabs>
        <w:rPr>
          <w:sz w:val="20"/>
          <w:szCs w:val="20"/>
        </w:rPr>
      </w:pPr>
      <w:r w:rsidRPr="00BF5AC2">
        <w:rPr>
          <w:b/>
          <w:sz w:val="20"/>
          <w:szCs w:val="20"/>
          <w:u w:color="000000"/>
        </w:rPr>
        <w:t>X</w:t>
      </w:r>
      <w:r w:rsidR="007D72DA">
        <w:rPr>
          <w:b/>
          <w:sz w:val="20"/>
          <w:szCs w:val="20"/>
          <w:u w:color="000000"/>
        </w:rPr>
        <w:t>I</w:t>
      </w:r>
      <w:r w:rsidRPr="00BF5AC2">
        <w:rPr>
          <w:b/>
          <w:sz w:val="20"/>
          <w:szCs w:val="20"/>
          <w:u w:color="000000"/>
        </w:rPr>
        <w:t>V.</w:t>
      </w:r>
      <w:r w:rsidRPr="00BF5AC2">
        <w:rPr>
          <w:b/>
          <w:sz w:val="20"/>
          <w:szCs w:val="20"/>
          <w:u w:color="000000"/>
        </w:rPr>
        <w:tab/>
      </w:r>
      <w:r w:rsidRPr="00BF5AC2">
        <w:rPr>
          <w:b/>
          <w:sz w:val="20"/>
          <w:szCs w:val="20"/>
          <w:u w:val="single" w:color="000000"/>
        </w:rPr>
        <w:t>Informacje dodatkowe</w:t>
      </w:r>
      <w:r w:rsidRPr="00BF5AC2">
        <w:rPr>
          <w:sz w:val="20"/>
          <w:szCs w:val="20"/>
        </w:rPr>
        <w:t xml:space="preserve"> </w:t>
      </w:r>
    </w:p>
    <w:p w14:paraId="577BE3EA" w14:textId="77777777" w:rsidR="006B6455" w:rsidRPr="006B6455" w:rsidRDefault="006B6455" w:rsidP="006B6455">
      <w:pPr>
        <w:rPr>
          <w:color w:val="000000" w:themeColor="text1"/>
          <w:sz w:val="20"/>
          <w:szCs w:val="20"/>
          <w:lang w:eastAsia="pl-PL"/>
        </w:rPr>
      </w:pPr>
      <w:r w:rsidRPr="006B6455">
        <w:rPr>
          <w:color w:val="000000" w:themeColor="text1"/>
          <w:sz w:val="20"/>
          <w:szCs w:val="20"/>
        </w:rPr>
        <w:t>Klauzula informacyjna dotycząca przetwarzania danych osobowych</w:t>
      </w:r>
    </w:p>
    <w:p w14:paraId="46E373AE" w14:textId="0F0051B4" w:rsidR="006B6455" w:rsidRPr="006B6455" w:rsidRDefault="006B6455" w:rsidP="006B6455">
      <w:pPr>
        <w:pStyle w:val="Akapitzlist"/>
        <w:numPr>
          <w:ilvl w:val="0"/>
          <w:numId w:val="11"/>
        </w:numPr>
        <w:ind w:hanging="360"/>
        <w:rPr>
          <w:color w:val="000000" w:themeColor="text1"/>
          <w:sz w:val="20"/>
          <w:szCs w:val="20"/>
          <w:lang w:eastAsia="pl-PL"/>
        </w:rPr>
      </w:pPr>
      <w:r w:rsidRPr="006B6455">
        <w:rPr>
          <w:color w:val="000000" w:themeColor="text1"/>
          <w:sz w:val="20"/>
          <w:szCs w:val="20"/>
          <w:lang w:eastAsia="pl-PL"/>
        </w:rPr>
        <w:t>Administratorem danych osobowych jest spółka: „Koleje Małopolskie” sp. z o.o., dalej zwana „</w:t>
      </w:r>
      <w:r w:rsidRPr="006B6455">
        <w:rPr>
          <w:b/>
          <w:color w:val="000000" w:themeColor="text1"/>
          <w:sz w:val="20"/>
          <w:szCs w:val="20"/>
          <w:lang w:eastAsia="pl-PL"/>
        </w:rPr>
        <w:t>Spółką</w:t>
      </w:r>
      <w:r w:rsidR="0065152E">
        <w:rPr>
          <w:color w:val="000000" w:themeColor="text1"/>
          <w:sz w:val="20"/>
          <w:szCs w:val="20"/>
          <w:lang w:eastAsia="pl-PL"/>
        </w:rPr>
        <w:t>” lub „Administ</w:t>
      </w:r>
      <w:r w:rsidRPr="006B6455">
        <w:rPr>
          <w:color w:val="000000" w:themeColor="text1"/>
          <w:sz w:val="20"/>
          <w:szCs w:val="20"/>
          <w:lang w:eastAsia="pl-PL"/>
        </w:rPr>
        <w:t>r</w:t>
      </w:r>
      <w:r w:rsidR="0065152E">
        <w:rPr>
          <w:color w:val="000000" w:themeColor="text1"/>
          <w:sz w:val="20"/>
          <w:szCs w:val="20"/>
          <w:lang w:eastAsia="pl-PL"/>
        </w:rPr>
        <w:t>a</w:t>
      </w:r>
      <w:r w:rsidRPr="006B6455">
        <w:rPr>
          <w:color w:val="000000" w:themeColor="text1"/>
          <w:sz w:val="20"/>
          <w:szCs w:val="20"/>
          <w:lang w:eastAsia="pl-PL"/>
        </w:rPr>
        <w:t>torem”, z siedzibą w Krakowie, ul. Wodna 2, 30-556 Kraków.</w:t>
      </w:r>
    </w:p>
    <w:p w14:paraId="1ED9B4BA"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Z administratorem danych można kontaktować się na wyżej podany adres korespondencyjny lub na adres mailowy: </w:t>
      </w:r>
      <w:r w:rsidRPr="006B6455">
        <w:rPr>
          <w:rFonts w:eastAsia="Times New Roman"/>
          <w:color w:val="000000" w:themeColor="text1"/>
          <w:sz w:val="20"/>
          <w:szCs w:val="20"/>
        </w:rPr>
        <w:t>sekretariat@kolejemalopolskie.com.pl.</w:t>
      </w:r>
      <w:r w:rsidRPr="006B6455">
        <w:rPr>
          <w:rFonts w:eastAsia="Times New Roman"/>
          <w:color w:val="000000" w:themeColor="text1"/>
          <w:sz w:val="20"/>
          <w:szCs w:val="20"/>
          <w:lang w:eastAsia="pl-PL"/>
        </w:rPr>
        <w:t xml:space="preserve"> </w:t>
      </w:r>
    </w:p>
    <w:p w14:paraId="20F7073C"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Administrator danych powołał inspektora ochrony danych, z którym kontakt jest możliwy pod adresem: iod@kolejemalopolskie.com.pl.</w:t>
      </w:r>
    </w:p>
    <w:p w14:paraId="3FDD3D19"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bookmarkStart w:id="6" w:name="_Hlk6420623"/>
      <w:r w:rsidRPr="006B6455">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257DB9AE"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lastRenderedPageBreak/>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6B6455">
        <w:rPr>
          <w:color w:val="000000" w:themeColor="text1"/>
          <w:sz w:val="20"/>
          <w:szCs w:val="20"/>
        </w:rPr>
        <w:t xml:space="preserve"> </w:t>
      </w:r>
      <w:r w:rsidRPr="006B6455">
        <w:rPr>
          <w:color w:val="000000" w:themeColor="text1"/>
          <w:sz w:val="20"/>
          <w:szCs w:val="20"/>
          <w:lang w:eastAsia="pl-PL"/>
        </w:rPr>
        <w:t xml:space="preserve"> Uzasadniony interes stanowi także podstawę pozyskania danych na potrzeby przesłania ogłoszenia (art. 6 ust. 1 lit. f RODO).</w:t>
      </w:r>
    </w:p>
    <w:p w14:paraId="63491AA1"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6"/>
    <w:p w14:paraId="068F8B3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lang w:eastAsia="pl-PL"/>
        </w:rPr>
        <w:t xml:space="preserve">Odbiorcami danych mogą być </w:t>
      </w:r>
      <w:r w:rsidRPr="006B6455">
        <w:rPr>
          <w:color w:val="000000" w:themeColor="text1"/>
          <w:sz w:val="20"/>
          <w:szCs w:val="20"/>
        </w:rPr>
        <w:t xml:space="preserve"> podmioty, którym udostępniona zostanie dokumentacja w oparciu o art. 18 oraz art.74 ust. 1 ustawy </w:t>
      </w:r>
      <w:proofErr w:type="spellStart"/>
      <w:r w:rsidRPr="006B6455">
        <w:rPr>
          <w:color w:val="000000" w:themeColor="text1"/>
          <w:sz w:val="20"/>
          <w:szCs w:val="20"/>
        </w:rPr>
        <w:t>Pzp</w:t>
      </w:r>
      <w:proofErr w:type="spellEnd"/>
      <w:r w:rsidRPr="006B6455">
        <w:rPr>
          <w:color w:val="000000" w:themeColor="text1"/>
          <w:sz w:val="20"/>
          <w:szCs w:val="20"/>
        </w:rPr>
        <w:t xml:space="preserve">, </w:t>
      </w:r>
      <w:r w:rsidRPr="006B6455">
        <w:rPr>
          <w:iCs/>
          <w:color w:val="000000" w:themeColor="text1"/>
          <w:sz w:val="20"/>
          <w:szCs w:val="20"/>
          <w:lang w:eastAsia="pl-PL"/>
        </w:rPr>
        <w:t xml:space="preserve">dostawcy systemów informatycznych, z których korzysta Spółka, </w:t>
      </w:r>
      <w:proofErr w:type="spellStart"/>
      <w:r w:rsidRPr="006B6455">
        <w:rPr>
          <w:iCs/>
          <w:color w:val="000000" w:themeColor="text1"/>
          <w:sz w:val="20"/>
          <w:szCs w:val="20"/>
          <w:lang w:eastAsia="pl-PL"/>
        </w:rPr>
        <w:t>hostingodawca</w:t>
      </w:r>
      <w:proofErr w:type="spellEnd"/>
      <w:r w:rsidRPr="006B6455">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4BDBEEE8"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rPr>
        <w:t>Osobom, których dane dotyczą, przysługuje – po spełnieniu przesłanek określonych w RODO, prawo do:</w:t>
      </w:r>
    </w:p>
    <w:p w14:paraId="4F6909C8"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dostępu do swoich danych osobowych, w tym prawo otrzymania kopii danych, </w:t>
      </w:r>
    </w:p>
    <w:p w14:paraId="0BA90CC9"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sprostowania danych, </w:t>
      </w:r>
    </w:p>
    <w:p w14:paraId="6F5C274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3D5C9C39" w14:textId="77777777" w:rsidR="006B6455" w:rsidRPr="006B6455" w:rsidRDefault="006B6455" w:rsidP="006B6455">
      <w:pPr>
        <w:pStyle w:val="Akapitzlist"/>
        <w:ind w:left="722"/>
        <w:rPr>
          <w:color w:val="000000" w:themeColor="text1"/>
          <w:sz w:val="20"/>
          <w:szCs w:val="20"/>
          <w:lang w:eastAsia="pl-PL"/>
        </w:rPr>
      </w:pPr>
      <w:r w:rsidRPr="006B6455">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24E21C3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usunięcia danych osobowych, z wyłączeniem sytuacji wskazanych w art. 17 ust. 3 RODO, </w:t>
      </w:r>
    </w:p>
    <w:p w14:paraId="1162085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wniesienia sprzeciwu, gdy podstawą prawną przetwarzania danych osobowych jest art. 6 ust. 1 lit. f RODO,</w:t>
      </w:r>
    </w:p>
    <w:p w14:paraId="78E76DB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wniesienia skargi do Prezesa Urzędu Ochrony Danych Osobowych w razie uznania, że przetwarzanie danych osobowych narusza przepisy prawa. </w:t>
      </w:r>
    </w:p>
    <w:p w14:paraId="6169CDF7"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6B6455">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330F628F" w14:textId="77777777" w:rsidR="006B6455" w:rsidRPr="006B6455" w:rsidRDefault="006B6455" w:rsidP="006B6455">
      <w:pPr>
        <w:pStyle w:val="Akapitzlist"/>
        <w:numPr>
          <w:ilvl w:val="0"/>
          <w:numId w:val="11"/>
        </w:numPr>
        <w:spacing w:after="160"/>
        <w:ind w:hanging="360"/>
        <w:rPr>
          <w:rFonts w:eastAsia="Times New Roman"/>
          <w:color w:val="000000" w:themeColor="text1"/>
          <w:sz w:val="20"/>
          <w:szCs w:val="20"/>
          <w:lang w:eastAsia="pl-PL"/>
        </w:rPr>
      </w:pPr>
      <w:r w:rsidRPr="006B6455">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6B6455">
        <w:rPr>
          <w:iCs/>
          <w:color w:val="000000" w:themeColor="text1"/>
          <w:sz w:val="20"/>
          <w:szCs w:val="20"/>
        </w:rPr>
        <w:t xml:space="preserve">podanie danych jest niezbędne do przeprowadzenia postępowania o udzielenie zamówieni. </w:t>
      </w:r>
      <w:r w:rsidRPr="006B6455">
        <w:rPr>
          <w:rFonts w:eastAsia="Times New Roman"/>
          <w:color w:val="000000" w:themeColor="text1"/>
          <w:sz w:val="20"/>
          <w:szCs w:val="20"/>
          <w:lang w:eastAsia="pl-PL"/>
        </w:rPr>
        <w:t xml:space="preserve"> Konsekwencje niepodania określonych danych wynikają z ustawy ww. </w:t>
      </w:r>
    </w:p>
    <w:p w14:paraId="7044DC0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Dane nie będą przetwarzane w sposób zautomatyzowany, w tym nie będą podlegały profilowaniu. </w:t>
      </w:r>
    </w:p>
    <w:p w14:paraId="1CB97E04" w14:textId="77777777" w:rsidR="006B6455" w:rsidRDefault="006B6455" w:rsidP="006B6455">
      <w:pPr>
        <w:rPr>
          <w:color w:val="000000" w:themeColor="text1"/>
          <w:sz w:val="20"/>
          <w:szCs w:val="20"/>
        </w:rPr>
      </w:pPr>
    </w:p>
    <w:p w14:paraId="13241CF9" w14:textId="77777777" w:rsidR="006B6455" w:rsidRPr="006B6455" w:rsidRDefault="006B6455" w:rsidP="006B6455">
      <w:pPr>
        <w:rPr>
          <w:color w:val="000000" w:themeColor="text1"/>
          <w:sz w:val="20"/>
          <w:szCs w:val="20"/>
          <w:lang w:eastAsia="pl-PL"/>
        </w:rPr>
      </w:pPr>
      <w:r w:rsidRPr="006B6455">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6B6455">
        <w:rPr>
          <w:color w:val="000000" w:themeColor="text1"/>
          <w:sz w:val="20"/>
          <w:szCs w:val="20"/>
        </w:rPr>
        <w:t>wyłączeń</w:t>
      </w:r>
      <w:proofErr w:type="spellEnd"/>
      <w:r w:rsidRPr="006B6455">
        <w:rPr>
          <w:color w:val="000000" w:themeColor="text1"/>
          <w:sz w:val="20"/>
          <w:szCs w:val="20"/>
        </w:rPr>
        <w:t xml:space="preserve">, o których mowa w art. 14 ust. 5 RODO. </w:t>
      </w:r>
    </w:p>
    <w:permEnd w:id="1034249964"/>
    <w:p w14:paraId="60C7857E" w14:textId="77777777" w:rsidR="00E73519" w:rsidRPr="00BF5AC2" w:rsidRDefault="00E73519" w:rsidP="00374B41">
      <w:pPr>
        <w:ind w:left="4535"/>
        <w:rPr>
          <w:sz w:val="20"/>
          <w:szCs w:val="20"/>
        </w:rPr>
      </w:pPr>
    </w:p>
    <w:sectPr w:rsidR="00E73519" w:rsidRPr="00BF5AC2"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3A0B8" w14:textId="77777777" w:rsidR="000C610E" w:rsidRDefault="000C610E" w:rsidP="00625B0A">
      <w:r>
        <w:separator/>
      </w:r>
    </w:p>
    <w:p w14:paraId="42299C58" w14:textId="77777777" w:rsidR="000C610E" w:rsidRDefault="000C610E" w:rsidP="00625B0A"/>
  </w:endnote>
  <w:endnote w:type="continuationSeparator" w:id="0">
    <w:p w14:paraId="5E5EA86C" w14:textId="77777777" w:rsidR="000C610E" w:rsidRDefault="000C610E" w:rsidP="00625B0A">
      <w:r>
        <w:continuationSeparator/>
      </w:r>
    </w:p>
    <w:p w14:paraId="70702D65" w14:textId="77777777" w:rsidR="000C610E" w:rsidRDefault="000C610E"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2D75FE0D" w14:textId="77777777" w:rsidR="00334A85" w:rsidRDefault="00334A85">
            <w:pPr>
              <w:pStyle w:val="Stopka"/>
              <w:jc w:val="right"/>
            </w:pPr>
          </w:p>
          <w:p w14:paraId="229FFC63"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0A6C2B">
              <w:rPr>
                <w:b/>
                <w:bCs/>
                <w:noProof/>
                <w:sz w:val="18"/>
                <w:szCs w:val="18"/>
              </w:rPr>
              <w:t>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0A6C2B">
              <w:rPr>
                <w:b/>
                <w:bCs/>
                <w:noProof/>
                <w:sz w:val="18"/>
                <w:szCs w:val="18"/>
              </w:rPr>
              <w:t>6</w:t>
            </w:r>
            <w:r w:rsidRPr="00334A85">
              <w:rPr>
                <w:b/>
                <w:bCs/>
                <w:sz w:val="18"/>
                <w:szCs w:val="18"/>
              </w:rPr>
              <w:fldChar w:fldCharType="end"/>
            </w:r>
          </w:p>
        </w:sdtContent>
      </w:sdt>
    </w:sdtContent>
  </w:sdt>
  <w:p w14:paraId="6EA21643"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098E578F" wp14:editId="34C1ADD1">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86B" w14:textId="77777777" w:rsidR="00334A85" w:rsidRDefault="00334A85">
    <w:pPr>
      <w:pStyle w:val="Stopka"/>
      <w:jc w:val="right"/>
    </w:pPr>
  </w:p>
  <w:p w14:paraId="6F1A5B00" w14:textId="77777777" w:rsidR="00334A85" w:rsidRDefault="000C610E">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0A6C2B">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0A6C2B">
              <w:rPr>
                <w:b/>
                <w:bCs/>
                <w:noProof/>
                <w:sz w:val="18"/>
                <w:szCs w:val="18"/>
              </w:rPr>
              <w:t>6</w:t>
            </w:r>
            <w:r w:rsidR="00334A85" w:rsidRPr="00334A85">
              <w:rPr>
                <w:b/>
                <w:bCs/>
                <w:sz w:val="18"/>
                <w:szCs w:val="18"/>
              </w:rPr>
              <w:fldChar w:fldCharType="end"/>
            </w:r>
          </w:sdtContent>
        </w:sdt>
      </w:sdtContent>
    </w:sdt>
  </w:p>
  <w:p w14:paraId="61221233"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4886AA" wp14:editId="3D62DCE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86AA"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BDC11" w14:textId="77777777" w:rsidR="000C610E" w:rsidRDefault="000C610E" w:rsidP="00625B0A">
      <w:r>
        <w:separator/>
      </w:r>
    </w:p>
    <w:p w14:paraId="7F963FCE" w14:textId="77777777" w:rsidR="000C610E" w:rsidRDefault="000C610E" w:rsidP="00625B0A"/>
  </w:footnote>
  <w:footnote w:type="continuationSeparator" w:id="0">
    <w:p w14:paraId="158D62A9" w14:textId="77777777" w:rsidR="000C610E" w:rsidRDefault="000C610E" w:rsidP="00625B0A">
      <w:r>
        <w:continuationSeparator/>
      </w:r>
    </w:p>
    <w:p w14:paraId="6C0EB446" w14:textId="77777777" w:rsidR="000C610E" w:rsidRDefault="000C610E"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11025"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41C719C4" wp14:editId="0E345AD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15C78"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535EC7E" wp14:editId="00BE4EC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1FE0FA31" wp14:editId="14EAF1BC">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3C8540E9" w14:textId="77777777" w:rsidR="002E3C1C" w:rsidRPr="00E65487" w:rsidRDefault="002E3C1C" w:rsidP="002E3C1C">
    <w:pPr>
      <w:pStyle w:val="Nagwek"/>
      <w:jc w:val="right"/>
      <w:rPr>
        <w:sz w:val="18"/>
        <w:szCs w:val="20"/>
      </w:rPr>
    </w:pPr>
    <w:r w:rsidRPr="00E65487">
      <w:rPr>
        <w:sz w:val="18"/>
        <w:szCs w:val="20"/>
      </w:rPr>
      <w:t>ul. Wodna 2, 30-556 Kraków</w:t>
    </w:r>
  </w:p>
  <w:p w14:paraId="5F17F1E6" w14:textId="77777777" w:rsidR="00E65487" w:rsidRPr="00E65487" w:rsidRDefault="00E65487" w:rsidP="002E3C1C">
    <w:pPr>
      <w:pStyle w:val="Nagwek"/>
      <w:jc w:val="right"/>
      <w:rPr>
        <w:sz w:val="18"/>
        <w:szCs w:val="20"/>
      </w:rPr>
    </w:pPr>
    <w:r>
      <w:rPr>
        <w:sz w:val="18"/>
        <w:szCs w:val="20"/>
      </w:rPr>
      <w:t>e-mail: sekretariat@kolejemalopolskie.com.pl</w:t>
    </w:r>
  </w:p>
  <w:p w14:paraId="34A7FACB" w14:textId="77777777" w:rsidR="004B3D68" w:rsidRPr="005F4138" w:rsidRDefault="004B3D68" w:rsidP="00E65487">
    <w:pPr>
      <w:pStyle w:val="Nagwek"/>
      <w:rPr>
        <w:szCs w:val="20"/>
      </w:rPr>
    </w:pPr>
  </w:p>
  <w:p w14:paraId="2B4D095A"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C4A07"/>
    <w:multiLevelType w:val="multilevel"/>
    <w:tmpl w:val="5E94AF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BC4595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99244D4"/>
    <w:multiLevelType w:val="multilevel"/>
    <w:tmpl w:val="171CFB38"/>
    <w:lvl w:ilvl="0">
      <w:start w:val="4"/>
      <w:numFmt w:val="decimal"/>
      <w:lvlText w:val="%1."/>
      <w:lvlJc w:val="left"/>
      <w:pPr>
        <w:ind w:left="360" w:hanging="360"/>
      </w:pPr>
      <w:rPr>
        <w:rFonts w:hint="default"/>
        <w:b/>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8"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9" w15:restartNumberingAfterBreak="0">
    <w:nsid w:val="3CD87831"/>
    <w:multiLevelType w:val="hybridMultilevel"/>
    <w:tmpl w:val="08167EC8"/>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0" w15:restartNumberingAfterBreak="0">
    <w:nsid w:val="3ECA1CF6"/>
    <w:multiLevelType w:val="hybridMultilevel"/>
    <w:tmpl w:val="412800FC"/>
    <w:lvl w:ilvl="0" w:tplc="B042561E">
      <w:start w:val="1"/>
      <w:numFmt w:val="upperRoman"/>
      <w:lvlText w:val="%1."/>
      <w:lvlJc w:val="left"/>
      <w:pPr>
        <w:ind w:left="1802" w:hanging="720"/>
      </w:pPr>
      <w:rPr>
        <w:rFonts w:hint="default"/>
      </w:rPr>
    </w:lvl>
    <w:lvl w:ilvl="1" w:tplc="04150019" w:tentative="1">
      <w:start w:val="1"/>
      <w:numFmt w:val="lowerLetter"/>
      <w:lvlText w:val="%2."/>
      <w:lvlJc w:val="left"/>
      <w:pPr>
        <w:ind w:left="2162" w:hanging="360"/>
      </w:pPr>
    </w:lvl>
    <w:lvl w:ilvl="2" w:tplc="0415001B" w:tentative="1">
      <w:start w:val="1"/>
      <w:numFmt w:val="lowerRoman"/>
      <w:lvlText w:val="%3."/>
      <w:lvlJc w:val="right"/>
      <w:pPr>
        <w:ind w:left="2882" w:hanging="180"/>
      </w:pPr>
    </w:lvl>
    <w:lvl w:ilvl="3" w:tplc="0415000F" w:tentative="1">
      <w:start w:val="1"/>
      <w:numFmt w:val="decimal"/>
      <w:lvlText w:val="%4."/>
      <w:lvlJc w:val="left"/>
      <w:pPr>
        <w:ind w:left="3602" w:hanging="360"/>
      </w:pPr>
    </w:lvl>
    <w:lvl w:ilvl="4" w:tplc="04150019" w:tentative="1">
      <w:start w:val="1"/>
      <w:numFmt w:val="lowerLetter"/>
      <w:lvlText w:val="%5."/>
      <w:lvlJc w:val="left"/>
      <w:pPr>
        <w:ind w:left="4322" w:hanging="360"/>
      </w:pPr>
    </w:lvl>
    <w:lvl w:ilvl="5" w:tplc="0415001B" w:tentative="1">
      <w:start w:val="1"/>
      <w:numFmt w:val="lowerRoman"/>
      <w:lvlText w:val="%6."/>
      <w:lvlJc w:val="right"/>
      <w:pPr>
        <w:ind w:left="5042" w:hanging="180"/>
      </w:pPr>
    </w:lvl>
    <w:lvl w:ilvl="6" w:tplc="0415000F" w:tentative="1">
      <w:start w:val="1"/>
      <w:numFmt w:val="decimal"/>
      <w:lvlText w:val="%7."/>
      <w:lvlJc w:val="left"/>
      <w:pPr>
        <w:ind w:left="5762" w:hanging="360"/>
      </w:pPr>
    </w:lvl>
    <w:lvl w:ilvl="7" w:tplc="04150019" w:tentative="1">
      <w:start w:val="1"/>
      <w:numFmt w:val="lowerLetter"/>
      <w:lvlText w:val="%8."/>
      <w:lvlJc w:val="left"/>
      <w:pPr>
        <w:ind w:left="6482" w:hanging="360"/>
      </w:pPr>
    </w:lvl>
    <w:lvl w:ilvl="8" w:tplc="0415001B" w:tentative="1">
      <w:start w:val="1"/>
      <w:numFmt w:val="lowerRoman"/>
      <w:lvlText w:val="%9."/>
      <w:lvlJc w:val="right"/>
      <w:pPr>
        <w:ind w:left="7202" w:hanging="180"/>
      </w:pPr>
    </w:lvl>
  </w:abstractNum>
  <w:abstractNum w:abstractNumId="11"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1732AB8"/>
    <w:multiLevelType w:val="hybridMultilevel"/>
    <w:tmpl w:val="0302D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78F7CEA"/>
    <w:multiLevelType w:val="hybridMultilevel"/>
    <w:tmpl w:val="FF341940"/>
    <w:lvl w:ilvl="0" w:tplc="193C781A">
      <w:start w:val="1"/>
      <w:numFmt w:val="decimal"/>
      <w:lvlText w:val="3.%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6" w15:restartNumberingAfterBreak="0">
    <w:nsid w:val="4A5D2860"/>
    <w:multiLevelType w:val="hybridMultilevel"/>
    <w:tmpl w:val="6826E2FE"/>
    <w:lvl w:ilvl="0" w:tplc="A7B6852C">
      <w:start w:val="1"/>
      <w:numFmt w:val="decimal"/>
      <w:lvlText w:val="%1."/>
      <w:lvlJc w:val="left"/>
      <w:pPr>
        <w:ind w:left="7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AE32E97"/>
    <w:multiLevelType w:val="hybridMultilevel"/>
    <w:tmpl w:val="7D16437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B4B36F3"/>
    <w:multiLevelType w:val="hybridMultilevel"/>
    <w:tmpl w:val="B4140F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E845EB4"/>
    <w:multiLevelType w:val="multilevel"/>
    <w:tmpl w:val="80DACDAA"/>
    <w:lvl w:ilvl="0">
      <w:start w:val="4"/>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0"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22" w15:restartNumberingAfterBreak="0">
    <w:nsid w:val="599621F4"/>
    <w:multiLevelType w:val="multilevel"/>
    <w:tmpl w:val="7478A88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4E16436"/>
    <w:multiLevelType w:val="hybridMultilevel"/>
    <w:tmpl w:val="452C01CA"/>
    <w:lvl w:ilvl="0" w:tplc="20E0BCDE">
      <w:start w:val="1"/>
      <w:numFmt w:val="decimal"/>
      <w:lvlText w:val="%1."/>
      <w:lvlJc w:val="left"/>
      <w:pPr>
        <w:ind w:left="644"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7E63073"/>
    <w:multiLevelType w:val="multilevel"/>
    <w:tmpl w:val="0346E68C"/>
    <w:lvl w:ilvl="0">
      <w:start w:val="1"/>
      <w:numFmt w:val="decimal"/>
      <w:lvlText w:val="%1."/>
      <w:lvlJc w:val="left"/>
      <w:pPr>
        <w:ind w:left="372" w:hanging="372"/>
      </w:pPr>
      <w:rPr>
        <w:rFonts w:hint="default"/>
      </w:rPr>
    </w:lvl>
    <w:lvl w:ilvl="1">
      <w:start w:val="1"/>
      <w:numFmt w:val="decimal"/>
      <w:isLgl/>
      <w:lvlText w:val="%1.%2."/>
      <w:lvlJc w:val="left"/>
      <w:pPr>
        <w:ind w:left="781"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25"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22B3B42"/>
    <w:multiLevelType w:val="multilevel"/>
    <w:tmpl w:val="3BEAE0C6"/>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692078F"/>
    <w:multiLevelType w:val="multilevel"/>
    <w:tmpl w:val="3FDC36AE"/>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5"/>
  </w:num>
  <w:num w:numId="3">
    <w:abstractNumId w:val="26"/>
  </w:num>
  <w:num w:numId="4">
    <w:abstractNumId w:val="3"/>
  </w:num>
  <w:num w:numId="5">
    <w:abstractNumId w:val="16"/>
  </w:num>
  <w:num w:numId="6">
    <w:abstractNumId w:val="31"/>
  </w:num>
  <w:num w:numId="7">
    <w:abstractNumId w:val="30"/>
  </w:num>
  <w:num w:numId="8">
    <w:abstractNumId w:val="27"/>
  </w:num>
  <w:num w:numId="9">
    <w:abstractNumId w:val="25"/>
  </w:num>
  <w:num w:numId="10">
    <w:abstractNumId w:val="28"/>
  </w:num>
  <w:num w:numId="11">
    <w:abstractNumId w:val="1"/>
  </w:num>
  <w:num w:numId="12">
    <w:abstractNumId w:val="11"/>
  </w:num>
  <w:num w:numId="13">
    <w:abstractNumId w:val="24"/>
  </w:num>
  <w:num w:numId="14">
    <w:abstractNumId w:val="12"/>
  </w:num>
  <w:num w:numId="15">
    <w:abstractNumId w:val="6"/>
  </w:num>
  <w:num w:numId="16">
    <w:abstractNumId w:val="4"/>
  </w:num>
  <w:num w:numId="17">
    <w:abstractNumId w:val="17"/>
  </w:num>
  <w:num w:numId="18">
    <w:abstractNumId w:val="20"/>
  </w:num>
  <w:num w:numId="19">
    <w:abstractNumId w:val="10"/>
  </w:num>
  <w:num w:numId="20">
    <w:abstractNumId w:val="21"/>
  </w:num>
  <w:num w:numId="21">
    <w:abstractNumId w:val="2"/>
  </w:num>
  <w:num w:numId="22">
    <w:abstractNumId w:val="13"/>
  </w:num>
  <w:num w:numId="23">
    <w:abstractNumId w:val="18"/>
  </w:num>
  <w:num w:numId="24">
    <w:abstractNumId w:val="23"/>
  </w:num>
  <w:num w:numId="25">
    <w:abstractNumId w:val="9"/>
  </w:num>
  <w:num w:numId="26">
    <w:abstractNumId w:val="14"/>
  </w:num>
  <w:num w:numId="27">
    <w:abstractNumId w:val="0"/>
  </w:num>
  <w:num w:numId="28">
    <w:abstractNumId w:val="29"/>
  </w:num>
  <w:num w:numId="29">
    <w:abstractNumId w:val="22"/>
  </w:num>
  <w:num w:numId="30">
    <w:abstractNumId w:val="15"/>
  </w:num>
  <w:num w:numId="31">
    <w:abstractNumId w:val="7"/>
  </w:num>
  <w:num w:numId="32">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7CB"/>
    <w:rsid w:val="00015881"/>
    <w:rsid w:val="000177BC"/>
    <w:rsid w:val="0002388D"/>
    <w:rsid w:val="00024343"/>
    <w:rsid w:val="00025B0A"/>
    <w:rsid w:val="00034240"/>
    <w:rsid w:val="00035343"/>
    <w:rsid w:val="00041A19"/>
    <w:rsid w:val="00041F2B"/>
    <w:rsid w:val="00042061"/>
    <w:rsid w:val="00042153"/>
    <w:rsid w:val="000532A7"/>
    <w:rsid w:val="00053683"/>
    <w:rsid w:val="00055C59"/>
    <w:rsid w:val="00056074"/>
    <w:rsid w:val="00062202"/>
    <w:rsid w:val="00064047"/>
    <w:rsid w:val="0006559A"/>
    <w:rsid w:val="000721E7"/>
    <w:rsid w:val="000745D0"/>
    <w:rsid w:val="000776FE"/>
    <w:rsid w:val="0008162C"/>
    <w:rsid w:val="000834E4"/>
    <w:rsid w:val="000940CC"/>
    <w:rsid w:val="000941F0"/>
    <w:rsid w:val="00094EA2"/>
    <w:rsid w:val="00096D4D"/>
    <w:rsid w:val="0009761A"/>
    <w:rsid w:val="000A076E"/>
    <w:rsid w:val="000A0BB0"/>
    <w:rsid w:val="000A1CE2"/>
    <w:rsid w:val="000A2211"/>
    <w:rsid w:val="000A357F"/>
    <w:rsid w:val="000A3AD4"/>
    <w:rsid w:val="000A6C2B"/>
    <w:rsid w:val="000B0BF6"/>
    <w:rsid w:val="000B0FF4"/>
    <w:rsid w:val="000B2A94"/>
    <w:rsid w:val="000B4D0E"/>
    <w:rsid w:val="000B6580"/>
    <w:rsid w:val="000B77C4"/>
    <w:rsid w:val="000C050A"/>
    <w:rsid w:val="000C0602"/>
    <w:rsid w:val="000C08AF"/>
    <w:rsid w:val="000C2E21"/>
    <w:rsid w:val="000C3ED4"/>
    <w:rsid w:val="000C4017"/>
    <w:rsid w:val="000C5AA9"/>
    <w:rsid w:val="000C610E"/>
    <w:rsid w:val="000D08AC"/>
    <w:rsid w:val="000D1721"/>
    <w:rsid w:val="000D391A"/>
    <w:rsid w:val="000D4DB9"/>
    <w:rsid w:val="000D7044"/>
    <w:rsid w:val="000F4FDE"/>
    <w:rsid w:val="000F739C"/>
    <w:rsid w:val="00107493"/>
    <w:rsid w:val="00111CFC"/>
    <w:rsid w:val="0011251F"/>
    <w:rsid w:val="00116085"/>
    <w:rsid w:val="00122636"/>
    <w:rsid w:val="00124A02"/>
    <w:rsid w:val="00127F61"/>
    <w:rsid w:val="001311DD"/>
    <w:rsid w:val="00135699"/>
    <w:rsid w:val="00136BFD"/>
    <w:rsid w:val="0014380F"/>
    <w:rsid w:val="00144E95"/>
    <w:rsid w:val="001477F4"/>
    <w:rsid w:val="001645A0"/>
    <w:rsid w:val="001665F1"/>
    <w:rsid w:val="00167423"/>
    <w:rsid w:val="0017162B"/>
    <w:rsid w:val="00173654"/>
    <w:rsid w:val="00177539"/>
    <w:rsid w:val="001814CC"/>
    <w:rsid w:val="00185F95"/>
    <w:rsid w:val="00191A9C"/>
    <w:rsid w:val="00192827"/>
    <w:rsid w:val="001944F1"/>
    <w:rsid w:val="001A0BBB"/>
    <w:rsid w:val="001A3924"/>
    <w:rsid w:val="001A6F3E"/>
    <w:rsid w:val="001B2D3F"/>
    <w:rsid w:val="001B3F29"/>
    <w:rsid w:val="001B6536"/>
    <w:rsid w:val="001B6542"/>
    <w:rsid w:val="001B679A"/>
    <w:rsid w:val="001C0554"/>
    <w:rsid w:val="001C1890"/>
    <w:rsid w:val="001C6FCE"/>
    <w:rsid w:val="001C7F30"/>
    <w:rsid w:val="001D5150"/>
    <w:rsid w:val="001D6963"/>
    <w:rsid w:val="001E0579"/>
    <w:rsid w:val="001E4C6C"/>
    <w:rsid w:val="001F3202"/>
    <w:rsid w:val="001F3C71"/>
    <w:rsid w:val="001F4931"/>
    <w:rsid w:val="001F54B2"/>
    <w:rsid w:val="001F55B7"/>
    <w:rsid w:val="001F750B"/>
    <w:rsid w:val="001F7C08"/>
    <w:rsid w:val="001F7E22"/>
    <w:rsid w:val="002024C5"/>
    <w:rsid w:val="002044CF"/>
    <w:rsid w:val="00206788"/>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1E5B"/>
    <w:rsid w:val="00275300"/>
    <w:rsid w:val="0028023F"/>
    <w:rsid w:val="002816C2"/>
    <w:rsid w:val="002846F9"/>
    <w:rsid w:val="002917B9"/>
    <w:rsid w:val="0029231E"/>
    <w:rsid w:val="00292339"/>
    <w:rsid w:val="00297AB5"/>
    <w:rsid w:val="002A0F0E"/>
    <w:rsid w:val="002A1428"/>
    <w:rsid w:val="002A158C"/>
    <w:rsid w:val="002A38B3"/>
    <w:rsid w:val="002A42F1"/>
    <w:rsid w:val="002A52A0"/>
    <w:rsid w:val="002A58CB"/>
    <w:rsid w:val="002A5D7B"/>
    <w:rsid w:val="002A5DDF"/>
    <w:rsid w:val="002A6821"/>
    <w:rsid w:val="002B229F"/>
    <w:rsid w:val="002B6C82"/>
    <w:rsid w:val="002B6D95"/>
    <w:rsid w:val="002B769F"/>
    <w:rsid w:val="002C0FD0"/>
    <w:rsid w:val="002C1C5B"/>
    <w:rsid w:val="002C49B9"/>
    <w:rsid w:val="002C73A2"/>
    <w:rsid w:val="002D29E5"/>
    <w:rsid w:val="002D51DE"/>
    <w:rsid w:val="002D5D4B"/>
    <w:rsid w:val="002D6B65"/>
    <w:rsid w:val="002E3C1C"/>
    <w:rsid w:val="002E652B"/>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B94"/>
    <w:rsid w:val="00327E9C"/>
    <w:rsid w:val="0033220B"/>
    <w:rsid w:val="00333A2D"/>
    <w:rsid w:val="00334677"/>
    <w:rsid w:val="00334A85"/>
    <w:rsid w:val="00341639"/>
    <w:rsid w:val="00350371"/>
    <w:rsid w:val="00350AD9"/>
    <w:rsid w:val="00351AA8"/>
    <w:rsid w:val="003529B6"/>
    <w:rsid w:val="003546F7"/>
    <w:rsid w:val="0035476B"/>
    <w:rsid w:val="00355E84"/>
    <w:rsid w:val="003617DC"/>
    <w:rsid w:val="00362F39"/>
    <w:rsid w:val="00363158"/>
    <w:rsid w:val="00363FF0"/>
    <w:rsid w:val="003727D0"/>
    <w:rsid w:val="00372BEC"/>
    <w:rsid w:val="00374B41"/>
    <w:rsid w:val="00377C37"/>
    <w:rsid w:val="00380034"/>
    <w:rsid w:val="003830CE"/>
    <w:rsid w:val="003843AE"/>
    <w:rsid w:val="00385E94"/>
    <w:rsid w:val="003867E5"/>
    <w:rsid w:val="00393443"/>
    <w:rsid w:val="00394793"/>
    <w:rsid w:val="00394B24"/>
    <w:rsid w:val="0039586F"/>
    <w:rsid w:val="00397D76"/>
    <w:rsid w:val="003A50DE"/>
    <w:rsid w:val="003A6364"/>
    <w:rsid w:val="003A6962"/>
    <w:rsid w:val="003A78B7"/>
    <w:rsid w:val="003B2843"/>
    <w:rsid w:val="003B28B9"/>
    <w:rsid w:val="003B2953"/>
    <w:rsid w:val="003B4B83"/>
    <w:rsid w:val="003C00BB"/>
    <w:rsid w:val="003C0DA1"/>
    <w:rsid w:val="003C0FF9"/>
    <w:rsid w:val="003D65C4"/>
    <w:rsid w:val="003D6CE7"/>
    <w:rsid w:val="003F0578"/>
    <w:rsid w:val="003F2F49"/>
    <w:rsid w:val="003F3650"/>
    <w:rsid w:val="003F6877"/>
    <w:rsid w:val="0040024C"/>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5BCE"/>
    <w:rsid w:val="004B6064"/>
    <w:rsid w:val="004B77EE"/>
    <w:rsid w:val="004C66C3"/>
    <w:rsid w:val="004C67DD"/>
    <w:rsid w:val="004D1615"/>
    <w:rsid w:val="004D4D73"/>
    <w:rsid w:val="004D516E"/>
    <w:rsid w:val="004D5766"/>
    <w:rsid w:val="004D7587"/>
    <w:rsid w:val="004E0060"/>
    <w:rsid w:val="004E05E3"/>
    <w:rsid w:val="004E1F91"/>
    <w:rsid w:val="004F01C2"/>
    <w:rsid w:val="004F23E3"/>
    <w:rsid w:val="004F358D"/>
    <w:rsid w:val="004F4F2C"/>
    <w:rsid w:val="004F504E"/>
    <w:rsid w:val="004F7DB5"/>
    <w:rsid w:val="0050096D"/>
    <w:rsid w:val="00500F4B"/>
    <w:rsid w:val="0050327B"/>
    <w:rsid w:val="0050347D"/>
    <w:rsid w:val="00504C43"/>
    <w:rsid w:val="00505E70"/>
    <w:rsid w:val="00506265"/>
    <w:rsid w:val="00512631"/>
    <w:rsid w:val="0052052A"/>
    <w:rsid w:val="005209B8"/>
    <w:rsid w:val="00521739"/>
    <w:rsid w:val="00530210"/>
    <w:rsid w:val="00532E61"/>
    <w:rsid w:val="0054093A"/>
    <w:rsid w:val="005424E3"/>
    <w:rsid w:val="00542A93"/>
    <w:rsid w:val="00542D0D"/>
    <w:rsid w:val="00546708"/>
    <w:rsid w:val="0055269B"/>
    <w:rsid w:val="00553CCE"/>
    <w:rsid w:val="005577BB"/>
    <w:rsid w:val="00557BB7"/>
    <w:rsid w:val="00561804"/>
    <w:rsid w:val="00561A49"/>
    <w:rsid w:val="00561F55"/>
    <w:rsid w:val="00562C18"/>
    <w:rsid w:val="00562C41"/>
    <w:rsid w:val="005660B0"/>
    <w:rsid w:val="00570C56"/>
    <w:rsid w:val="00571A95"/>
    <w:rsid w:val="00572712"/>
    <w:rsid w:val="005751F6"/>
    <w:rsid w:val="005801A8"/>
    <w:rsid w:val="00591775"/>
    <w:rsid w:val="00594F71"/>
    <w:rsid w:val="0059558E"/>
    <w:rsid w:val="00596F2F"/>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D5C70"/>
    <w:rsid w:val="005E0C16"/>
    <w:rsid w:val="005E544B"/>
    <w:rsid w:val="005F4138"/>
    <w:rsid w:val="006022DC"/>
    <w:rsid w:val="00602713"/>
    <w:rsid w:val="00606E3A"/>
    <w:rsid w:val="00612D42"/>
    <w:rsid w:val="00613932"/>
    <w:rsid w:val="00614831"/>
    <w:rsid w:val="006201FD"/>
    <w:rsid w:val="00621A5C"/>
    <w:rsid w:val="00623015"/>
    <w:rsid w:val="0062588F"/>
    <w:rsid w:val="00625B0A"/>
    <w:rsid w:val="0062638A"/>
    <w:rsid w:val="00626D0E"/>
    <w:rsid w:val="00630490"/>
    <w:rsid w:val="00631F5B"/>
    <w:rsid w:val="00631F9E"/>
    <w:rsid w:val="0063246C"/>
    <w:rsid w:val="00632519"/>
    <w:rsid w:val="0063318A"/>
    <w:rsid w:val="006369DA"/>
    <w:rsid w:val="0064391C"/>
    <w:rsid w:val="006456BB"/>
    <w:rsid w:val="006459C7"/>
    <w:rsid w:val="006461C4"/>
    <w:rsid w:val="006476A6"/>
    <w:rsid w:val="0065152E"/>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B32"/>
    <w:rsid w:val="006A1AA2"/>
    <w:rsid w:val="006A77B9"/>
    <w:rsid w:val="006B14E9"/>
    <w:rsid w:val="006B6455"/>
    <w:rsid w:val="006B6F80"/>
    <w:rsid w:val="006C1707"/>
    <w:rsid w:val="006C5789"/>
    <w:rsid w:val="006C5A21"/>
    <w:rsid w:val="006C6D61"/>
    <w:rsid w:val="006D0203"/>
    <w:rsid w:val="006D276B"/>
    <w:rsid w:val="006D2938"/>
    <w:rsid w:val="006D49C7"/>
    <w:rsid w:val="006D74F5"/>
    <w:rsid w:val="006E053B"/>
    <w:rsid w:val="006E0A0A"/>
    <w:rsid w:val="006E2902"/>
    <w:rsid w:val="006E5A33"/>
    <w:rsid w:val="006F21CB"/>
    <w:rsid w:val="00700A61"/>
    <w:rsid w:val="00701FD3"/>
    <w:rsid w:val="0071688B"/>
    <w:rsid w:val="00716ECA"/>
    <w:rsid w:val="00717BB0"/>
    <w:rsid w:val="0072350F"/>
    <w:rsid w:val="007252C4"/>
    <w:rsid w:val="007322E7"/>
    <w:rsid w:val="00732453"/>
    <w:rsid w:val="00742184"/>
    <w:rsid w:val="00746400"/>
    <w:rsid w:val="007475CF"/>
    <w:rsid w:val="00750A42"/>
    <w:rsid w:val="00755C1A"/>
    <w:rsid w:val="007608DD"/>
    <w:rsid w:val="00763C48"/>
    <w:rsid w:val="00765871"/>
    <w:rsid w:val="00771057"/>
    <w:rsid w:val="00772854"/>
    <w:rsid w:val="007767A9"/>
    <w:rsid w:val="00777A72"/>
    <w:rsid w:val="00783479"/>
    <w:rsid w:val="00784CE5"/>
    <w:rsid w:val="00790792"/>
    <w:rsid w:val="00792E6A"/>
    <w:rsid w:val="007970AD"/>
    <w:rsid w:val="007976ED"/>
    <w:rsid w:val="007A0160"/>
    <w:rsid w:val="007A294C"/>
    <w:rsid w:val="007A37DE"/>
    <w:rsid w:val="007A5E4F"/>
    <w:rsid w:val="007A75BB"/>
    <w:rsid w:val="007A7F51"/>
    <w:rsid w:val="007B0CD8"/>
    <w:rsid w:val="007B74A2"/>
    <w:rsid w:val="007C2C9D"/>
    <w:rsid w:val="007C5179"/>
    <w:rsid w:val="007C5A1A"/>
    <w:rsid w:val="007C7773"/>
    <w:rsid w:val="007D018B"/>
    <w:rsid w:val="007D3CF0"/>
    <w:rsid w:val="007D3EE8"/>
    <w:rsid w:val="007D475B"/>
    <w:rsid w:val="007D554C"/>
    <w:rsid w:val="007D72DA"/>
    <w:rsid w:val="007D7B14"/>
    <w:rsid w:val="007E02E6"/>
    <w:rsid w:val="007E3726"/>
    <w:rsid w:val="007E42CC"/>
    <w:rsid w:val="007E5BC8"/>
    <w:rsid w:val="007E730B"/>
    <w:rsid w:val="007E785A"/>
    <w:rsid w:val="007F1081"/>
    <w:rsid w:val="007F312E"/>
    <w:rsid w:val="007F3C57"/>
    <w:rsid w:val="00801420"/>
    <w:rsid w:val="00805EEF"/>
    <w:rsid w:val="008156FE"/>
    <w:rsid w:val="0082109B"/>
    <w:rsid w:val="00822E1A"/>
    <w:rsid w:val="00823FEC"/>
    <w:rsid w:val="00837486"/>
    <w:rsid w:val="0084160E"/>
    <w:rsid w:val="00842631"/>
    <w:rsid w:val="00845C39"/>
    <w:rsid w:val="008472BD"/>
    <w:rsid w:val="00850256"/>
    <w:rsid w:val="00853F52"/>
    <w:rsid w:val="0085557D"/>
    <w:rsid w:val="00862A22"/>
    <w:rsid w:val="008631EC"/>
    <w:rsid w:val="008637FC"/>
    <w:rsid w:val="00870897"/>
    <w:rsid w:val="00873790"/>
    <w:rsid w:val="0087416F"/>
    <w:rsid w:val="00875847"/>
    <w:rsid w:val="00876C8B"/>
    <w:rsid w:val="00880192"/>
    <w:rsid w:val="008849CB"/>
    <w:rsid w:val="008A1340"/>
    <w:rsid w:val="008A3E60"/>
    <w:rsid w:val="008A5F04"/>
    <w:rsid w:val="008A620C"/>
    <w:rsid w:val="008B2C4E"/>
    <w:rsid w:val="008C0A14"/>
    <w:rsid w:val="008C0F64"/>
    <w:rsid w:val="008C2B31"/>
    <w:rsid w:val="008C36AD"/>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3078A"/>
    <w:rsid w:val="00930F23"/>
    <w:rsid w:val="00934595"/>
    <w:rsid w:val="00934FB1"/>
    <w:rsid w:val="00935C3F"/>
    <w:rsid w:val="009462D7"/>
    <w:rsid w:val="0095076C"/>
    <w:rsid w:val="009510EA"/>
    <w:rsid w:val="00952C09"/>
    <w:rsid w:val="009539F3"/>
    <w:rsid w:val="00953B4C"/>
    <w:rsid w:val="00953ED5"/>
    <w:rsid w:val="00957CC8"/>
    <w:rsid w:val="00957EAB"/>
    <w:rsid w:val="00962870"/>
    <w:rsid w:val="00962D61"/>
    <w:rsid w:val="00972DF8"/>
    <w:rsid w:val="00975075"/>
    <w:rsid w:val="00980171"/>
    <w:rsid w:val="009802EB"/>
    <w:rsid w:val="00980D2F"/>
    <w:rsid w:val="00980E63"/>
    <w:rsid w:val="00986F0A"/>
    <w:rsid w:val="00987C3E"/>
    <w:rsid w:val="00991E66"/>
    <w:rsid w:val="009A0931"/>
    <w:rsid w:val="009A16D0"/>
    <w:rsid w:val="009A4611"/>
    <w:rsid w:val="009B7E42"/>
    <w:rsid w:val="009C0C18"/>
    <w:rsid w:val="009C2998"/>
    <w:rsid w:val="009C713B"/>
    <w:rsid w:val="009D0B91"/>
    <w:rsid w:val="009D135B"/>
    <w:rsid w:val="009D5D20"/>
    <w:rsid w:val="009D605F"/>
    <w:rsid w:val="009E1BF9"/>
    <w:rsid w:val="009E279D"/>
    <w:rsid w:val="009E2EA8"/>
    <w:rsid w:val="009E33F6"/>
    <w:rsid w:val="009E4AB5"/>
    <w:rsid w:val="009F22F5"/>
    <w:rsid w:val="009F2A85"/>
    <w:rsid w:val="009F598E"/>
    <w:rsid w:val="009F72CC"/>
    <w:rsid w:val="00A005E1"/>
    <w:rsid w:val="00A00A6C"/>
    <w:rsid w:val="00A02B9A"/>
    <w:rsid w:val="00A060EC"/>
    <w:rsid w:val="00A17C4D"/>
    <w:rsid w:val="00A2671F"/>
    <w:rsid w:val="00A3101D"/>
    <w:rsid w:val="00A31784"/>
    <w:rsid w:val="00A335EC"/>
    <w:rsid w:val="00A34E3D"/>
    <w:rsid w:val="00A368FB"/>
    <w:rsid w:val="00A472CF"/>
    <w:rsid w:val="00A53D4B"/>
    <w:rsid w:val="00A55A19"/>
    <w:rsid w:val="00A56A94"/>
    <w:rsid w:val="00A607E3"/>
    <w:rsid w:val="00A64241"/>
    <w:rsid w:val="00A66277"/>
    <w:rsid w:val="00A70E35"/>
    <w:rsid w:val="00A72717"/>
    <w:rsid w:val="00A72D05"/>
    <w:rsid w:val="00A7334F"/>
    <w:rsid w:val="00A7586D"/>
    <w:rsid w:val="00A82DA9"/>
    <w:rsid w:val="00A8442C"/>
    <w:rsid w:val="00A87CF7"/>
    <w:rsid w:val="00A97DDB"/>
    <w:rsid w:val="00AA0441"/>
    <w:rsid w:val="00AA119F"/>
    <w:rsid w:val="00AA30B2"/>
    <w:rsid w:val="00AA4538"/>
    <w:rsid w:val="00AB2F01"/>
    <w:rsid w:val="00AB5FF1"/>
    <w:rsid w:val="00AB7E81"/>
    <w:rsid w:val="00AC0236"/>
    <w:rsid w:val="00AC0CB7"/>
    <w:rsid w:val="00AC4109"/>
    <w:rsid w:val="00AC6798"/>
    <w:rsid w:val="00AC6C6E"/>
    <w:rsid w:val="00AC7C63"/>
    <w:rsid w:val="00AD0328"/>
    <w:rsid w:val="00AD2030"/>
    <w:rsid w:val="00AD379F"/>
    <w:rsid w:val="00AD4DFC"/>
    <w:rsid w:val="00AD7A2C"/>
    <w:rsid w:val="00AE0550"/>
    <w:rsid w:val="00AE0C76"/>
    <w:rsid w:val="00AE17C8"/>
    <w:rsid w:val="00AE34EE"/>
    <w:rsid w:val="00AE486B"/>
    <w:rsid w:val="00AF0269"/>
    <w:rsid w:val="00AF02DB"/>
    <w:rsid w:val="00AF08FC"/>
    <w:rsid w:val="00AF3240"/>
    <w:rsid w:val="00B03DB9"/>
    <w:rsid w:val="00B0593C"/>
    <w:rsid w:val="00B072E5"/>
    <w:rsid w:val="00B07F97"/>
    <w:rsid w:val="00B10E93"/>
    <w:rsid w:val="00B131D4"/>
    <w:rsid w:val="00B14545"/>
    <w:rsid w:val="00B14B7F"/>
    <w:rsid w:val="00B15BAC"/>
    <w:rsid w:val="00B16647"/>
    <w:rsid w:val="00B215DA"/>
    <w:rsid w:val="00B241F4"/>
    <w:rsid w:val="00B26F94"/>
    <w:rsid w:val="00B31AD8"/>
    <w:rsid w:val="00B335EB"/>
    <w:rsid w:val="00B36A31"/>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7651B"/>
    <w:rsid w:val="00B85211"/>
    <w:rsid w:val="00B85D1D"/>
    <w:rsid w:val="00B86AD5"/>
    <w:rsid w:val="00B90669"/>
    <w:rsid w:val="00B91AC1"/>
    <w:rsid w:val="00B927A6"/>
    <w:rsid w:val="00B93A90"/>
    <w:rsid w:val="00B954C0"/>
    <w:rsid w:val="00BA2650"/>
    <w:rsid w:val="00BA265A"/>
    <w:rsid w:val="00BA436E"/>
    <w:rsid w:val="00BB013B"/>
    <w:rsid w:val="00BB0F12"/>
    <w:rsid w:val="00BB2384"/>
    <w:rsid w:val="00BB2986"/>
    <w:rsid w:val="00BB2A10"/>
    <w:rsid w:val="00BB49C8"/>
    <w:rsid w:val="00BB6E22"/>
    <w:rsid w:val="00BB75FB"/>
    <w:rsid w:val="00BC07C9"/>
    <w:rsid w:val="00BC10CE"/>
    <w:rsid w:val="00BC340F"/>
    <w:rsid w:val="00BC4FB1"/>
    <w:rsid w:val="00BC6EA3"/>
    <w:rsid w:val="00BE25C5"/>
    <w:rsid w:val="00BE3A23"/>
    <w:rsid w:val="00BE4FA8"/>
    <w:rsid w:val="00BE5234"/>
    <w:rsid w:val="00BF4C23"/>
    <w:rsid w:val="00BF5963"/>
    <w:rsid w:val="00BF5AC2"/>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764C2"/>
    <w:rsid w:val="00C777A0"/>
    <w:rsid w:val="00C8261D"/>
    <w:rsid w:val="00C84555"/>
    <w:rsid w:val="00C9655A"/>
    <w:rsid w:val="00C97125"/>
    <w:rsid w:val="00CA2DD1"/>
    <w:rsid w:val="00CA2ECD"/>
    <w:rsid w:val="00CA30B2"/>
    <w:rsid w:val="00CA3871"/>
    <w:rsid w:val="00CA3F5D"/>
    <w:rsid w:val="00CA5F90"/>
    <w:rsid w:val="00CA7035"/>
    <w:rsid w:val="00CB1285"/>
    <w:rsid w:val="00CB1CEB"/>
    <w:rsid w:val="00CB34DD"/>
    <w:rsid w:val="00CB6D32"/>
    <w:rsid w:val="00CC16C6"/>
    <w:rsid w:val="00CC343D"/>
    <w:rsid w:val="00CE0E89"/>
    <w:rsid w:val="00CE23C3"/>
    <w:rsid w:val="00CE41DA"/>
    <w:rsid w:val="00CF2489"/>
    <w:rsid w:val="00CF2CA3"/>
    <w:rsid w:val="00CF40D9"/>
    <w:rsid w:val="00CF54CD"/>
    <w:rsid w:val="00D0043E"/>
    <w:rsid w:val="00D010D1"/>
    <w:rsid w:val="00D014A2"/>
    <w:rsid w:val="00D0744D"/>
    <w:rsid w:val="00D07920"/>
    <w:rsid w:val="00D100A1"/>
    <w:rsid w:val="00D11882"/>
    <w:rsid w:val="00D12D88"/>
    <w:rsid w:val="00D1339A"/>
    <w:rsid w:val="00D15ED8"/>
    <w:rsid w:val="00D16F40"/>
    <w:rsid w:val="00D22DD1"/>
    <w:rsid w:val="00D24DE9"/>
    <w:rsid w:val="00D30065"/>
    <w:rsid w:val="00D306F3"/>
    <w:rsid w:val="00D30769"/>
    <w:rsid w:val="00D34509"/>
    <w:rsid w:val="00D34A5E"/>
    <w:rsid w:val="00D3685A"/>
    <w:rsid w:val="00D4295D"/>
    <w:rsid w:val="00D44C7E"/>
    <w:rsid w:val="00D44CA3"/>
    <w:rsid w:val="00D50322"/>
    <w:rsid w:val="00D522BF"/>
    <w:rsid w:val="00D55B1C"/>
    <w:rsid w:val="00D57825"/>
    <w:rsid w:val="00D62DCA"/>
    <w:rsid w:val="00D63599"/>
    <w:rsid w:val="00D651D7"/>
    <w:rsid w:val="00D67D84"/>
    <w:rsid w:val="00D7060D"/>
    <w:rsid w:val="00D70953"/>
    <w:rsid w:val="00D72023"/>
    <w:rsid w:val="00D73441"/>
    <w:rsid w:val="00D73FE9"/>
    <w:rsid w:val="00D8377D"/>
    <w:rsid w:val="00D86F1C"/>
    <w:rsid w:val="00DA0B0B"/>
    <w:rsid w:val="00DA31E9"/>
    <w:rsid w:val="00DA3AD0"/>
    <w:rsid w:val="00DB2AA5"/>
    <w:rsid w:val="00DB5E9B"/>
    <w:rsid w:val="00DC0B44"/>
    <w:rsid w:val="00DC0E4C"/>
    <w:rsid w:val="00DC246C"/>
    <w:rsid w:val="00DC272E"/>
    <w:rsid w:val="00DC3B16"/>
    <w:rsid w:val="00DD3576"/>
    <w:rsid w:val="00DD62C5"/>
    <w:rsid w:val="00DD7346"/>
    <w:rsid w:val="00DD7D35"/>
    <w:rsid w:val="00DD7DED"/>
    <w:rsid w:val="00DE2191"/>
    <w:rsid w:val="00DE4528"/>
    <w:rsid w:val="00DE530D"/>
    <w:rsid w:val="00DE60EF"/>
    <w:rsid w:val="00DE7273"/>
    <w:rsid w:val="00DF1A91"/>
    <w:rsid w:val="00DF4079"/>
    <w:rsid w:val="00DF565B"/>
    <w:rsid w:val="00DF56B5"/>
    <w:rsid w:val="00DF6D22"/>
    <w:rsid w:val="00E03776"/>
    <w:rsid w:val="00E045A1"/>
    <w:rsid w:val="00E07491"/>
    <w:rsid w:val="00E111C0"/>
    <w:rsid w:val="00E12322"/>
    <w:rsid w:val="00E30DFB"/>
    <w:rsid w:val="00E36570"/>
    <w:rsid w:val="00E4213D"/>
    <w:rsid w:val="00E4337C"/>
    <w:rsid w:val="00E439D0"/>
    <w:rsid w:val="00E43C9A"/>
    <w:rsid w:val="00E45DD1"/>
    <w:rsid w:val="00E529AB"/>
    <w:rsid w:val="00E61282"/>
    <w:rsid w:val="00E618C2"/>
    <w:rsid w:val="00E62A4E"/>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96218"/>
    <w:rsid w:val="00EA17E7"/>
    <w:rsid w:val="00EA50DF"/>
    <w:rsid w:val="00EA6065"/>
    <w:rsid w:val="00EA652B"/>
    <w:rsid w:val="00EB40C9"/>
    <w:rsid w:val="00EC4CF1"/>
    <w:rsid w:val="00EC5403"/>
    <w:rsid w:val="00EC7CC0"/>
    <w:rsid w:val="00ED7B90"/>
    <w:rsid w:val="00EE0D03"/>
    <w:rsid w:val="00EE2628"/>
    <w:rsid w:val="00EE31ED"/>
    <w:rsid w:val="00EE3BC5"/>
    <w:rsid w:val="00EE7B03"/>
    <w:rsid w:val="00EF5062"/>
    <w:rsid w:val="00F00F67"/>
    <w:rsid w:val="00F02871"/>
    <w:rsid w:val="00F03DDD"/>
    <w:rsid w:val="00F12FAE"/>
    <w:rsid w:val="00F14D17"/>
    <w:rsid w:val="00F201BA"/>
    <w:rsid w:val="00F214F4"/>
    <w:rsid w:val="00F22CAF"/>
    <w:rsid w:val="00F23E05"/>
    <w:rsid w:val="00F252CC"/>
    <w:rsid w:val="00F2569D"/>
    <w:rsid w:val="00F36873"/>
    <w:rsid w:val="00F36F50"/>
    <w:rsid w:val="00F41968"/>
    <w:rsid w:val="00F45CD6"/>
    <w:rsid w:val="00F46258"/>
    <w:rsid w:val="00F4640E"/>
    <w:rsid w:val="00F514B2"/>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1E5F"/>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7AA76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74B4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74B41"/>
    <w:rPr>
      <w:rFonts w:ascii="Times New Roman" w:eastAsia="Times New Roman" w:hAnsi="Times New Roman" w:cs="Times New Roman"/>
      <w:sz w:val="24"/>
      <w:lang w:val="x-none" w:eastAsia="x-none"/>
    </w:rPr>
  </w:style>
  <w:style w:type="character" w:customStyle="1" w:styleId="Teksttreci2">
    <w:name w:val="Tekst treści (2)_"/>
    <w:link w:val="Teksttreci20"/>
    <w:rsid w:val="00374B41"/>
    <w:rPr>
      <w:rFonts w:eastAsia="Calibri" w:cs="Calibri"/>
      <w:sz w:val="24"/>
      <w:shd w:val="clear" w:color="auto" w:fill="FFFFFF"/>
    </w:rPr>
  </w:style>
  <w:style w:type="paragraph" w:customStyle="1" w:styleId="Teksttreci20">
    <w:name w:val="Tekst treści (2)"/>
    <w:basedOn w:val="Normalny"/>
    <w:link w:val="Teksttreci2"/>
    <w:rsid w:val="00374B41"/>
    <w:pPr>
      <w:widowControl w:val="0"/>
      <w:shd w:val="clear" w:color="auto" w:fill="FFFFFF"/>
      <w:spacing w:before="360" w:line="335" w:lineRule="exact"/>
      <w:ind w:hanging="360"/>
    </w:pPr>
    <w:rPr>
      <w:rFonts w:eastAsia="Calibri" w:cs="Calibri"/>
      <w:sz w:val="24"/>
    </w:rPr>
  </w:style>
  <w:style w:type="paragraph" w:customStyle="1" w:styleId="Normalny1">
    <w:name w:val="Normalny1"/>
    <w:rsid w:val="00374B41"/>
    <w:pPr>
      <w:spacing w:line="276" w:lineRule="auto"/>
    </w:pPr>
    <w:rPr>
      <w:rFonts w:eastAsia="Arial"/>
      <w:color w:val="000000"/>
      <w:szCs w:val="22"/>
      <w:lang w:eastAsia="pl-PL"/>
    </w:rPr>
  </w:style>
  <w:style w:type="paragraph" w:styleId="Zwykytekst">
    <w:name w:val="Plain Text"/>
    <w:basedOn w:val="Normalny"/>
    <w:link w:val="ZwykytekstZnak"/>
    <w:uiPriority w:val="99"/>
    <w:unhideWhenUsed/>
    <w:rsid w:val="00BC6EA3"/>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BC6EA3"/>
    <w:rPr>
      <w:rFonts w:ascii="Courier New" w:eastAsia="Times New Roman" w:hAnsi="Courier New"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00286486">
      <w:bodyDiv w:val="1"/>
      <w:marLeft w:val="0"/>
      <w:marRight w:val="0"/>
      <w:marTop w:val="0"/>
      <w:marBottom w:val="0"/>
      <w:divBdr>
        <w:top w:val="none" w:sz="0" w:space="0" w:color="auto"/>
        <w:left w:val="none" w:sz="0" w:space="0" w:color="auto"/>
        <w:bottom w:val="none" w:sz="0" w:space="0" w:color="auto"/>
        <w:right w:val="none" w:sz="0" w:space="0" w:color="auto"/>
      </w:divBdr>
    </w:div>
    <w:div w:id="193404343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pn/kolejemalopolskie/proceeding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olejemalopolskie/proceedings"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tformazakupowa.pl/strona/1-regulam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314EF-A7FE-4852-B721-F4BF5BDA5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7</Pages>
  <Words>3332</Words>
  <Characters>19992</Characters>
  <Application>Microsoft Office Word</Application>
  <DocSecurity>8</DocSecurity>
  <Lines>166</Lines>
  <Paragraphs>46</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23278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Anna Buczak</cp:lastModifiedBy>
  <cp:revision>81</cp:revision>
  <cp:lastPrinted>2023-06-30T06:55:00Z</cp:lastPrinted>
  <dcterms:created xsi:type="dcterms:W3CDTF">2023-04-04T07:31:00Z</dcterms:created>
  <dcterms:modified xsi:type="dcterms:W3CDTF">2023-10-27T11:55:00Z</dcterms:modified>
  <cp:category/>
</cp:coreProperties>
</file>