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F74AF" w14:textId="38453E59" w:rsidR="00592595" w:rsidRPr="001C1A8B" w:rsidRDefault="00592595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 w:rsidRPr="001C1A8B">
        <w:rPr>
          <w:rFonts w:cs="Calibri"/>
          <w:b/>
          <w:bCs/>
          <w:sz w:val="22"/>
          <w:szCs w:val="22"/>
          <w:u w:val="single"/>
        </w:rPr>
        <w:t>ZP.271.</w:t>
      </w:r>
      <w:r w:rsidR="002A4553">
        <w:rPr>
          <w:rFonts w:cs="Calibri"/>
          <w:b/>
          <w:bCs/>
          <w:sz w:val="22"/>
          <w:szCs w:val="22"/>
          <w:u w:val="single"/>
        </w:rPr>
        <w:t>26</w:t>
      </w:r>
      <w:r w:rsidRPr="001C1A8B">
        <w:rPr>
          <w:rFonts w:cs="Calibri"/>
          <w:b/>
          <w:bCs/>
          <w:sz w:val="22"/>
          <w:szCs w:val="22"/>
          <w:u w:val="single"/>
        </w:rPr>
        <w:t>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7F3B8C9A" w:rsidR="00592595" w:rsidRPr="00592595" w:rsidRDefault="00456A5D" w:rsidP="00592595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>
              <w:rPr>
                <w:rFonts w:cs="Calibri"/>
                <w:b/>
                <w:bCs/>
                <w:sz w:val="22"/>
                <w:szCs w:val="22"/>
              </w:rPr>
              <w:t>Likwidacja barier transportowych – zakup pojazdu do przewozu osób niepełnosprawnych w Domu Pomocy Społecznej „Jesień Życia” przy ul. Mińskiej 15a w Bydgoszczy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521E2798" w:rsidR="00592595" w:rsidRDefault="00592595" w:rsidP="00592595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Załącznik nr 2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1261C2C2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4B794173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5D80B39E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35D9D21C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FA3223" w:rsidRPr="00FA3223">
        <w:rPr>
          <w:rFonts w:asciiTheme="minorHAnsi" w:hAnsiTheme="minorHAnsi" w:cstheme="minorHAnsi"/>
          <w:sz w:val="20"/>
          <w:szCs w:val="20"/>
        </w:rPr>
        <w:t>ZP.271.</w:t>
      </w:r>
      <w:r w:rsidR="00C34400">
        <w:rPr>
          <w:rFonts w:asciiTheme="minorHAnsi" w:hAnsiTheme="minorHAnsi" w:cstheme="minorHAnsi"/>
          <w:sz w:val="20"/>
          <w:szCs w:val="20"/>
        </w:rPr>
        <w:t>26.</w:t>
      </w:r>
      <w:r w:rsidR="00FA3223" w:rsidRPr="00FA3223">
        <w:rPr>
          <w:rFonts w:asciiTheme="minorHAnsi" w:hAnsiTheme="minorHAnsi" w:cstheme="minorHAnsi"/>
          <w:sz w:val="20"/>
          <w:szCs w:val="20"/>
        </w:rPr>
        <w:t>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KRS/CEiDG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EBA9414" w14:textId="5EDB1B23" w:rsidR="00A83FF7" w:rsidRDefault="00456A5D" w:rsidP="000B5031">
      <w:pPr>
        <w:pStyle w:val="Nagwek"/>
        <w:jc w:val="center"/>
        <w:rPr>
          <w:rFonts w:cs="Calibri"/>
          <w:b/>
          <w:bCs/>
          <w:sz w:val="22"/>
          <w:szCs w:val="22"/>
        </w:rPr>
      </w:pPr>
      <w:r>
        <w:rPr>
          <w:rFonts w:cs="Calibri"/>
          <w:b/>
          <w:bCs/>
          <w:sz w:val="22"/>
          <w:szCs w:val="22"/>
        </w:rPr>
        <w:t>Likwidacja barier transportowych – zakup pojazdu do przewozu osób niepełnosprawnych w Domu Pomocy Społecznej „Jesień Życia” przy ul. Mińskiej 15a w Bydgoszczy</w:t>
      </w:r>
    </w:p>
    <w:p w14:paraId="63B02472" w14:textId="77777777" w:rsidR="00456A5D" w:rsidRPr="00FA3223" w:rsidRDefault="00456A5D" w:rsidP="000B5031">
      <w:pPr>
        <w:pStyle w:val="Nagwek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39D201" w14:textId="22012746" w:rsidR="000B5031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Oferowany </w:t>
      </w:r>
      <w:r w:rsidR="00FA3223">
        <w:rPr>
          <w:rFonts w:asciiTheme="minorHAnsi" w:hAnsiTheme="minorHAnsi" w:cstheme="minorHAnsi"/>
          <w:b/>
          <w:bCs/>
          <w:sz w:val="22"/>
          <w:szCs w:val="22"/>
        </w:rPr>
        <w:t>samochód</w:t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9 - osobowy przystosowany do przewozu osób niepełnosprawnych</w:t>
      </w:r>
      <w:r w:rsidR="00FA3223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494A8C47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4BF46193" w14:textId="19FD0F95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Marka……………………</w:t>
      </w:r>
    </w:p>
    <w:p w14:paraId="40C95B53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1C4B9129" w14:textId="41C5152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Rocznik ………………….</w:t>
      </w:r>
    </w:p>
    <w:p w14:paraId="07C1570C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61D14918" w14:textId="214C6C04" w:rsidR="00151964" w:rsidRPr="00FA3223" w:rsidRDefault="00A83FF7" w:rsidP="00FA3223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Model ……………………</w:t>
      </w:r>
    </w:p>
    <w:p w14:paraId="1F351D4F" w14:textId="77777777" w:rsidR="00A83FF7" w:rsidRPr="00FA3223" w:rsidRDefault="00A83FF7" w:rsidP="000B5031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41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0"/>
        <w:gridCol w:w="1639"/>
        <w:gridCol w:w="1134"/>
        <w:gridCol w:w="1843"/>
        <w:gridCol w:w="2466"/>
      </w:tblGrid>
      <w:tr w:rsidR="00A83FF7" w:rsidRPr="00FA3223" w14:paraId="3D5B32F1" w14:textId="77777777" w:rsidTr="0007551D">
        <w:trPr>
          <w:cantSplit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103362BE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Wyszczególnienie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A83FF7" w:rsidRPr="00FA3223" w:rsidRDefault="00A83FF7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A83FF7" w:rsidRPr="00FA3223" w14:paraId="32051721" w14:textId="77777777" w:rsidTr="0007551D">
        <w:trPr>
          <w:cantSplit/>
          <w:trHeight w:val="737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3AF8" w14:textId="44585F34" w:rsidR="00A83FF7" w:rsidRPr="00FA3223" w:rsidRDefault="00FA3223" w:rsidP="00A83FF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Samochód</w:t>
            </w:r>
            <w:r w:rsidR="00A83FF7" w:rsidRPr="00FA32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9 - osobowy przystosowany do przewozu osób niepełnosprawnych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Pr="00FA3223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25BBB820" w14:textId="7153ECF8" w:rsidR="00C01828" w:rsidRPr="00FA3223" w:rsidRDefault="00C01828" w:rsidP="00C01828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gwarancja </w:t>
            </w:r>
            <w:r w:rsidR="000F5A3B"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na </w:t>
            </w:r>
            <w:r w:rsidR="00A731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zabudowę do przewozu osób niepełnosprawnych oraz windę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…….. miesięcy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0F5A3B" w:rsidRPr="00FA3223" w14:paraId="17A9F8CD" w14:textId="77777777" w:rsidTr="006D3E91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F21204" w14:textId="6E975C76" w:rsidR="000F5A3B" w:rsidRPr="00FA3223" w:rsidRDefault="00C53511" w:rsidP="00C53511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51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Razem z pojazdem Wykonawca dostarczy komplet fabrycznie nowych opon zimowych (w pełni kompatybilnych z oponami letnimi pojazdu) 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TAK / NIE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</w:tr>
    </w:tbl>
    <w:p w14:paraId="64DC31A2" w14:textId="46D6AD9E" w:rsidR="000F5A3B" w:rsidRPr="00C53511" w:rsidRDefault="00C53511" w:rsidP="00C53511">
      <w:pPr>
        <w:rPr>
          <w:rFonts w:asciiTheme="minorHAnsi" w:hAnsiTheme="minorHAnsi" w:cstheme="minorHAnsi"/>
          <w:sz w:val="18"/>
          <w:szCs w:val="18"/>
        </w:rPr>
      </w:pPr>
      <w:r w:rsidRPr="00C53511">
        <w:rPr>
          <w:rFonts w:asciiTheme="minorHAnsi" w:hAnsiTheme="minorHAnsi" w:cstheme="minorHAnsi"/>
          <w:sz w:val="18"/>
          <w:szCs w:val="18"/>
        </w:rPr>
        <w:t>*niepotrzebne skreśli</w:t>
      </w:r>
    </w:p>
    <w:p w14:paraId="2BBD5555" w14:textId="77777777" w:rsidR="00C53511" w:rsidRPr="00FA3223" w:rsidRDefault="00C53511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ABFF08" w14:textId="77777777" w:rsidR="00151964" w:rsidRPr="00FA3223" w:rsidRDefault="00151964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Termin realizacji:</w:t>
      </w:r>
    </w:p>
    <w:p w14:paraId="4737A1C1" w14:textId="77777777" w:rsidR="00C01828" w:rsidRPr="00FA3223" w:rsidRDefault="00C01828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DAE6B9" w14:textId="18F28994" w:rsidR="00151964" w:rsidRPr="00FA3223" w:rsidRDefault="00151964" w:rsidP="00D80F8F">
      <w:pPr>
        <w:pStyle w:val="Adreszwrotnynakopercie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Oświadczam/y, że zamówienie objęte postępowaniem przetargowym wykonam</w:t>
      </w:r>
      <w:r w:rsidR="0007551D">
        <w:rPr>
          <w:rFonts w:asciiTheme="minorHAnsi" w:hAnsiTheme="minorHAnsi" w:cstheme="minorHAnsi"/>
          <w:b/>
          <w:bCs/>
          <w:sz w:val="22"/>
          <w:szCs w:val="22"/>
        </w:rPr>
        <w:t>/y</w:t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01828" w:rsidRPr="00FA3223">
        <w:rPr>
          <w:rFonts w:asciiTheme="minorHAnsi" w:hAnsiTheme="minorHAnsi" w:cstheme="minorHAnsi"/>
          <w:b/>
          <w:bCs/>
          <w:sz w:val="22"/>
          <w:szCs w:val="22"/>
        </w:rPr>
        <w:br/>
        <w:t xml:space="preserve">w </w:t>
      </w:r>
      <w:r w:rsidR="00C01828" w:rsidRPr="000F052E">
        <w:rPr>
          <w:rFonts w:asciiTheme="minorHAnsi" w:hAnsiTheme="minorHAnsi" w:cstheme="minorHAnsi"/>
          <w:b/>
          <w:bCs/>
          <w:i/>
          <w:iCs/>
          <w:color w:val="FF0000"/>
          <w:sz w:val="22"/>
          <w:szCs w:val="22"/>
        </w:rPr>
        <w:t xml:space="preserve">terminie </w:t>
      </w:r>
      <w:r w:rsidR="00A01774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3</w:t>
      </w:r>
      <w:r w:rsidR="00D80F8F" w:rsidRPr="000F052E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 xml:space="preserve"> (</w:t>
      </w:r>
      <w:r w:rsidR="00A01774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trzech</w:t>
      </w:r>
      <w:r w:rsidR="00D80F8F" w:rsidRPr="000F052E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) miesięcy od dnia podpisania umowy</w:t>
      </w:r>
      <w:r w:rsidR="00FA3223">
        <w:rPr>
          <w:rFonts w:asciiTheme="minorHAnsi" w:hAnsiTheme="minorHAnsi" w:cstheme="minorHAnsi"/>
          <w:b/>
          <w:sz w:val="22"/>
          <w:szCs w:val="22"/>
        </w:rPr>
        <w:t>.</w:t>
      </w:r>
    </w:p>
    <w:p w14:paraId="522E7B0B" w14:textId="77777777" w:rsidR="00C55237" w:rsidRPr="00FA3223" w:rsidRDefault="00C55237" w:rsidP="00C55237">
      <w:pPr>
        <w:pStyle w:val="Adreszwrotnynakopercie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zrealizuję/emy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Pzp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*Zgodnie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lastRenderedPageBreak/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061C4C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0AA0F5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C59C09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6DC0C6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77E61D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F0F847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BF4558A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B1CCE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76560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EB4C9A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62003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BD018AA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4DE6C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5649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66A2C8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C51FF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F67D721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4C9F0F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8688BE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BB244FE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66D384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7D72D0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02845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EEE00FB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A5F5F5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427E5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ABBB07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FD7D7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BABC2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DD158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6165A50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3FDFD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54532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2EC9CD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DE765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EF480C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8F250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C9F684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42E33A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Wzór oświadczenia o braku podstaw do wykluczenia</w:t>
      </w:r>
    </w:p>
    <w:p w14:paraId="1738842B" w14:textId="34D6AABD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ZP.271.</w:t>
      </w:r>
      <w:r w:rsidR="00C34400">
        <w:rPr>
          <w:rFonts w:asciiTheme="minorHAnsi" w:hAnsiTheme="minorHAnsi" w:cstheme="minorHAnsi"/>
        </w:rPr>
        <w:t>26</w:t>
      </w:r>
      <w:r>
        <w:rPr>
          <w:rFonts w:asciiTheme="minorHAnsi" w:hAnsiTheme="minorHAnsi" w:cstheme="minorHAnsi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1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502D04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3F2517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1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2156D6EF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„ZAKUP I DOSTAWA SAMOCHODU 9 – OSOBOWEGO PRZYSTOSOWANEGO DO PRZEWOZU OSÓB NIEPEŁNOSPRAWNYCH”. Oznaczenie sprawy: ZP.271.1</w:t>
      </w:r>
      <w:r w:rsidR="001366E6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Pzp.  </w:t>
      </w:r>
    </w:p>
    <w:p w14:paraId="29F60E66" w14:textId="001565A7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Uprawniony do reprezentowania Wykonawcy w postępowaniu o udzielenie zamówienia pn. „ZAKUP I DOSTAWA SAMOCHODU 9 – OSOBOWEGO PRZYSTOSOWANEGO DO PRZEWOZU OSÓB </w:t>
      </w:r>
      <w:r>
        <w:rPr>
          <w:rFonts w:asciiTheme="minorHAnsi" w:hAnsiTheme="minorHAnsi" w:cstheme="minorHAnsi"/>
          <w:sz w:val="22"/>
          <w:szCs w:val="22"/>
        </w:rPr>
        <w:lastRenderedPageBreak/>
        <w:t>NIEPEŁNOSPRAWNYCH”. Oznaczenie sprawy: ZP.271.</w:t>
      </w:r>
      <w:r w:rsidR="00C34400">
        <w:rPr>
          <w:rFonts w:asciiTheme="minorHAnsi" w:hAnsiTheme="minorHAnsi" w:cstheme="minorHAnsi"/>
          <w:sz w:val="22"/>
          <w:szCs w:val="22"/>
        </w:rPr>
        <w:t>26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Pzp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>na podstawie art. 110 ust. 2 Pzp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92D1AB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37EF0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8014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068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4FFA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B24CC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4E8C8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BCAE0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EB46BC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A169C4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E889D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6F507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Wzór oświadczenia o spełnianiu warunków udziału w postępowaniu </w:t>
      </w:r>
    </w:p>
    <w:p w14:paraId="2275A198" w14:textId="30AC5A0E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>
        <w:rPr>
          <w:rFonts w:asciiTheme="minorHAnsi" w:hAnsiTheme="minorHAnsi" w:cstheme="minorHAnsi"/>
          <w:shd w:val="clear" w:color="auto" w:fill="FFFFFF" w:themeFill="background1"/>
        </w:rPr>
        <w:t>.271.</w:t>
      </w:r>
      <w:r w:rsidR="00C34400">
        <w:rPr>
          <w:rFonts w:asciiTheme="minorHAnsi" w:hAnsiTheme="minorHAnsi" w:cstheme="minorHAnsi"/>
          <w:shd w:val="clear" w:color="auto" w:fill="FFFFFF" w:themeFill="background1"/>
        </w:rPr>
        <w:t>26</w:t>
      </w:r>
      <w:r>
        <w:rPr>
          <w:rFonts w:asciiTheme="minorHAnsi" w:hAnsiTheme="minorHAnsi" w:cstheme="minorHAnsi"/>
          <w:shd w:val="clear" w:color="auto" w:fill="FFFFFF" w:themeFill="background1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8E731F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E5CD15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2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4C70E482" w:rsidR="00C808CF" w:rsidRDefault="00C34400" w:rsidP="00C34400">
      <w:pPr>
        <w:tabs>
          <w:tab w:val="left" w:pos="570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3F534672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„ZAKUP I DOSTAWA SAMOCHODU 9 – OSOBOWEGO PRZYSTOSOWANEGO DO PRZEWOZU OSÓB NIEPEŁNOSPRAWNYCH”. Oznaczenie sprawy: ZP.271.</w:t>
      </w:r>
      <w:r w:rsidR="00C34400">
        <w:rPr>
          <w:rFonts w:asciiTheme="minorHAnsi" w:hAnsiTheme="minorHAnsi" w:cstheme="minorHAnsi"/>
          <w:sz w:val="22"/>
          <w:szCs w:val="22"/>
        </w:rPr>
        <w:t>26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7454C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62BE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46CCB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4662C1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9FAE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D55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54DF5E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497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AE0357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FED5F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77777777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UDOSTĘPNIAJĄCE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>(nazwa albo imię i nazwisko, siedziba albo miejsce zamieszkania, jeżeli jest miejscem wykonywania działalności podmiotu, o którym mowa w art. 118 ust. 1 Pzp)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250DA172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DB731F">
        <w:rPr>
          <w:rFonts w:cs="Calibri"/>
          <w:sz w:val="22"/>
          <w:szCs w:val="22"/>
        </w:rPr>
        <w:t>o udzielenie zamówienia pn. „Zakup i dostawa samochodu 9 – osobowego przystosowanego do przewozu osób niepełnosprawnych”. Oznaczenie sprawy: ZP.271.</w:t>
      </w:r>
      <w:r w:rsidR="00C34400">
        <w:rPr>
          <w:rFonts w:cs="Calibri"/>
          <w:sz w:val="22"/>
          <w:szCs w:val="22"/>
        </w:rPr>
        <w:t>26</w:t>
      </w:r>
      <w:r w:rsidRPr="00DB731F">
        <w:rPr>
          <w:rFonts w:cs="Calibri"/>
          <w:sz w:val="22"/>
          <w:szCs w:val="22"/>
        </w:rPr>
        <w:t>.2024, prowadzonym przez Zamawiającego - ZDPSiOW,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EB8BD" w14:textId="77777777" w:rsidR="006E796E" w:rsidRDefault="006E796E" w:rsidP="001F1344">
      <w:r>
        <w:separator/>
      </w:r>
    </w:p>
  </w:endnote>
  <w:endnote w:type="continuationSeparator" w:id="0">
    <w:p w14:paraId="76EC64A6" w14:textId="77777777" w:rsidR="006E796E" w:rsidRDefault="006E796E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B9D76" w14:textId="77777777" w:rsidR="001366E6" w:rsidRDefault="001366E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4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644236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9FD01" w14:textId="77777777" w:rsidR="001366E6" w:rsidRDefault="001366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2EC77" w14:textId="77777777" w:rsidR="006E796E" w:rsidRDefault="006E796E" w:rsidP="001F1344">
      <w:r>
        <w:separator/>
      </w:r>
    </w:p>
  </w:footnote>
  <w:footnote w:type="continuationSeparator" w:id="0">
    <w:p w14:paraId="511A528B" w14:textId="77777777" w:rsidR="006E796E" w:rsidRDefault="006E796E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CC4F6" w14:textId="77777777" w:rsidR="001366E6" w:rsidRDefault="001366E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60F1" w14:textId="7777777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0B3FB67E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3" w:name="_Hlk170281409"/>
          <w:r>
            <w:rPr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5DBC4F6C" wp14:editId="04B768E4">
                <wp:simplePos x="0" y="0"/>
                <wp:positionH relativeFrom="margin">
                  <wp:posOffset>4487545</wp:posOffset>
                </wp:positionH>
                <wp:positionV relativeFrom="paragraph">
                  <wp:posOffset>45085</wp:posOffset>
                </wp:positionV>
                <wp:extent cx="1456055" cy="499110"/>
                <wp:effectExtent l="0" t="0" r="0" b="0"/>
                <wp:wrapThrough wrapText="bothSides">
                  <wp:wrapPolygon edited="0">
                    <wp:start x="0" y="0"/>
                    <wp:lineTo x="0" y="20611"/>
                    <wp:lineTo x="21195" y="20611"/>
                    <wp:lineTo x="21195" y="0"/>
                    <wp:lineTo x="0" y="0"/>
                  </wp:wrapPolygon>
                </wp:wrapThrough>
                <wp:docPr id="15379482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02" t="21353" r="6908" b="234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6055" cy="499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560AB533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456A5D" w:rsidRPr="00456A5D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Likwidacja barier transportowych – zakup pojazdu do przewozu osób niepełnosprawnych w Domu Pomocy Społecznej „Jesień Życia” przy ul. Mińskiej 15a w Bydgoszczy</w:t>
          </w:r>
        </w:p>
        <w:p w14:paraId="448EE8A4" w14:textId="5DE1DA5D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</w:t>
          </w:r>
          <w:r w:rsidR="00644236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26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2700A903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2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3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2B0FD" w14:textId="77777777" w:rsidR="001366E6" w:rsidRDefault="00136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6" w15:restartNumberingAfterBreak="0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3707">
    <w:abstractNumId w:val="22"/>
  </w:num>
  <w:num w:numId="2" w16cid:durableId="494759124">
    <w:abstractNumId w:val="37"/>
  </w:num>
  <w:num w:numId="3" w16cid:durableId="867183106">
    <w:abstractNumId w:val="20"/>
  </w:num>
  <w:num w:numId="4" w16cid:durableId="384254213">
    <w:abstractNumId w:val="32"/>
  </w:num>
  <w:num w:numId="5" w16cid:durableId="732125844">
    <w:abstractNumId w:val="2"/>
  </w:num>
  <w:num w:numId="6" w16cid:durableId="920455826">
    <w:abstractNumId w:val="14"/>
  </w:num>
  <w:num w:numId="7" w16cid:durableId="796263157">
    <w:abstractNumId w:val="3"/>
  </w:num>
  <w:num w:numId="8" w16cid:durableId="1673726238">
    <w:abstractNumId w:val="38"/>
  </w:num>
  <w:num w:numId="9" w16cid:durableId="1571040553">
    <w:abstractNumId w:val="9"/>
  </w:num>
  <w:num w:numId="10" w16cid:durableId="1996060408">
    <w:abstractNumId w:val="26"/>
  </w:num>
  <w:num w:numId="11" w16cid:durableId="163666963">
    <w:abstractNumId w:val="18"/>
  </w:num>
  <w:num w:numId="12" w16cid:durableId="1267926497">
    <w:abstractNumId w:val="15"/>
  </w:num>
  <w:num w:numId="13" w16cid:durableId="1898663667">
    <w:abstractNumId w:val="1"/>
  </w:num>
  <w:num w:numId="14" w16cid:durableId="823813467">
    <w:abstractNumId w:val="17"/>
  </w:num>
  <w:num w:numId="15" w16cid:durableId="472406197">
    <w:abstractNumId w:val="35"/>
  </w:num>
  <w:num w:numId="16" w16cid:durableId="78452152">
    <w:abstractNumId w:val="25"/>
  </w:num>
  <w:num w:numId="17" w16cid:durableId="831407422">
    <w:abstractNumId w:val="21"/>
  </w:num>
  <w:num w:numId="18" w16cid:durableId="1679850569">
    <w:abstractNumId w:val="4"/>
  </w:num>
  <w:num w:numId="19" w16cid:durableId="28190541">
    <w:abstractNumId w:val="7"/>
  </w:num>
  <w:num w:numId="20" w16cid:durableId="758209852">
    <w:abstractNumId w:val="8"/>
  </w:num>
  <w:num w:numId="21" w16cid:durableId="1559776858">
    <w:abstractNumId w:val="30"/>
  </w:num>
  <w:num w:numId="22" w16cid:durableId="1710572211">
    <w:abstractNumId w:val="10"/>
  </w:num>
  <w:num w:numId="23" w16cid:durableId="2027293424">
    <w:abstractNumId w:val="12"/>
  </w:num>
  <w:num w:numId="24" w16cid:durableId="961033917">
    <w:abstractNumId w:val="6"/>
  </w:num>
  <w:num w:numId="25" w16cid:durableId="1801458032">
    <w:abstractNumId w:val="11"/>
  </w:num>
  <w:num w:numId="26" w16cid:durableId="1267806562">
    <w:abstractNumId w:val="41"/>
  </w:num>
  <w:num w:numId="27" w16cid:durableId="1621181319">
    <w:abstractNumId w:val="5"/>
  </w:num>
  <w:num w:numId="28" w16cid:durableId="282925714">
    <w:abstractNumId w:val="24"/>
  </w:num>
  <w:num w:numId="29" w16cid:durableId="2042239789">
    <w:abstractNumId w:val="31"/>
  </w:num>
  <w:num w:numId="30" w16cid:durableId="1335570214">
    <w:abstractNumId w:val="33"/>
  </w:num>
  <w:num w:numId="31" w16cid:durableId="1500340829">
    <w:abstractNumId w:val="29"/>
  </w:num>
  <w:num w:numId="32" w16cid:durableId="694236873">
    <w:abstractNumId w:val="39"/>
  </w:num>
  <w:num w:numId="33" w16cid:durableId="434448510">
    <w:abstractNumId w:val="16"/>
  </w:num>
  <w:num w:numId="34" w16cid:durableId="1413087252">
    <w:abstractNumId w:val="23"/>
  </w:num>
  <w:num w:numId="35" w16cid:durableId="1157572483">
    <w:abstractNumId w:val="19"/>
  </w:num>
  <w:num w:numId="36" w16cid:durableId="198325792">
    <w:abstractNumId w:val="0"/>
  </w:num>
  <w:num w:numId="37" w16cid:durableId="514348097">
    <w:abstractNumId w:val="28"/>
  </w:num>
  <w:num w:numId="38" w16cid:durableId="1865635364">
    <w:abstractNumId w:val="40"/>
  </w:num>
  <w:num w:numId="39" w16cid:durableId="11839389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99859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4078988">
    <w:abstractNumId w:val="27"/>
  </w:num>
  <w:num w:numId="42" w16cid:durableId="109500809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3B21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4553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36B5"/>
    <w:rsid w:val="003E5028"/>
    <w:rsid w:val="003E58C5"/>
    <w:rsid w:val="003E5D8B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4E0A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44236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809"/>
    <w:rsid w:val="00697C2B"/>
    <w:rsid w:val="006B5A1F"/>
    <w:rsid w:val="006B7573"/>
    <w:rsid w:val="006C45F5"/>
    <w:rsid w:val="006D2F74"/>
    <w:rsid w:val="006D38CC"/>
    <w:rsid w:val="006D4E62"/>
    <w:rsid w:val="006E20B4"/>
    <w:rsid w:val="006E796E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4472"/>
    <w:rsid w:val="00834998"/>
    <w:rsid w:val="00840D7C"/>
    <w:rsid w:val="00846020"/>
    <w:rsid w:val="008471DA"/>
    <w:rsid w:val="00847FF9"/>
    <w:rsid w:val="00855516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C6440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96BF2"/>
    <w:rsid w:val="00BA13A1"/>
    <w:rsid w:val="00BA2155"/>
    <w:rsid w:val="00BA303A"/>
    <w:rsid w:val="00BA46F4"/>
    <w:rsid w:val="00BB3177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4400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5CF8C6"/>
  <w15:docId w15:val="{AFD1FC9B-7CA5-4644-A6C0-9D2DC23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26A2C89-4AD5-4256-A1E9-91987056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2171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Anna Cepak</cp:lastModifiedBy>
  <cp:revision>47</cp:revision>
  <cp:lastPrinted>2021-10-18T10:15:00Z</cp:lastPrinted>
  <dcterms:created xsi:type="dcterms:W3CDTF">2021-10-06T09:12:00Z</dcterms:created>
  <dcterms:modified xsi:type="dcterms:W3CDTF">2024-08-22T10:23:00Z</dcterms:modified>
</cp:coreProperties>
</file>