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5EFFFCF9" w:rsidR="00271159" w:rsidRPr="00736CCC" w:rsidRDefault="00736CCC" w:rsidP="00271159">
      <w:pPr>
        <w:rPr>
          <w:rFonts w:ascii="Arial" w:hAnsi="Arial" w:cs="Arial"/>
        </w:rPr>
      </w:pPr>
      <w:r w:rsidRPr="00736CCC">
        <w:rPr>
          <w:rFonts w:ascii="Arial" w:hAnsi="Arial" w:cs="Arial"/>
        </w:rPr>
        <w:t>Nr sprawy 70</w:t>
      </w:r>
      <w:r w:rsidR="00271159" w:rsidRPr="00736CCC">
        <w:rPr>
          <w:rFonts w:ascii="Arial" w:hAnsi="Arial" w:cs="Arial"/>
        </w:rPr>
        <w:t>/2020</w:t>
      </w:r>
    </w:p>
    <w:p w14:paraId="483638A2" w14:textId="71BF5CAF" w:rsidR="00A26C9E" w:rsidRPr="00736CCC" w:rsidRDefault="00736CCC" w:rsidP="0049118C">
      <w:pPr>
        <w:jc w:val="right"/>
        <w:rPr>
          <w:rFonts w:ascii="Arial" w:hAnsi="Arial" w:cs="Arial"/>
        </w:rPr>
      </w:pPr>
      <w:r w:rsidRPr="00736CCC">
        <w:rPr>
          <w:rFonts w:ascii="Arial" w:hAnsi="Arial" w:cs="Arial"/>
        </w:rPr>
        <w:t>Szczecin, dnia 10</w:t>
      </w:r>
      <w:r w:rsidR="00AA4443" w:rsidRPr="00736CCC">
        <w:rPr>
          <w:rFonts w:ascii="Arial" w:hAnsi="Arial" w:cs="Arial"/>
        </w:rPr>
        <w:t>.09</w:t>
      </w:r>
      <w:r w:rsidR="0049118C" w:rsidRPr="00736CCC">
        <w:rPr>
          <w:rFonts w:ascii="Arial" w:hAnsi="Arial" w:cs="Arial"/>
        </w:rPr>
        <w:t>.2020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10A54CFA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736CCC" w:rsidRPr="00736CCC">
        <w:rPr>
          <w:rFonts w:ascii="Arial" w:hAnsi="Arial" w:cs="Arial"/>
          <w:b/>
        </w:rPr>
        <w:t xml:space="preserve">Przebudowa sieci wodociągowej Ø 400 PE w celu zlikwidowania kolizji z kanałem deszczowym w ul. </w:t>
      </w:r>
      <w:proofErr w:type="spellStart"/>
      <w:r w:rsidR="00736CCC" w:rsidRPr="00736CCC">
        <w:rPr>
          <w:rFonts w:ascii="Arial" w:hAnsi="Arial" w:cs="Arial"/>
          <w:b/>
        </w:rPr>
        <w:t>Wiszesława</w:t>
      </w:r>
      <w:proofErr w:type="spellEnd"/>
      <w:r w:rsidR="00736CCC" w:rsidRPr="00736CCC">
        <w:rPr>
          <w:rFonts w:ascii="Arial" w:hAnsi="Arial" w:cs="Arial"/>
          <w:b/>
        </w:rPr>
        <w:t xml:space="preserve"> w Szczecinie. 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18377584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736CCC" w:rsidRPr="00736CCC">
        <w:rPr>
          <w:rFonts w:ascii="Arial" w:hAnsi="Arial" w:cs="Arial"/>
        </w:rPr>
        <w:t>a podstawie Rozdziału III pkt 22</w:t>
      </w:r>
      <w:r w:rsidR="00AA4443" w:rsidRPr="00736CCC">
        <w:rPr>
          <w:rFonts w:ascii="Arial" w:hAnsi="Arial" w:cs="Arial"/>
        </w:rPr>
        <w:t xml:space="preserve">.1.1) </w:t>
      </w:r>
      <w:r w:rsidRPr="00736CCC">
        <w:rPr>
          <w:rFonts w:ascii="Arial" w:hAnsi="Arial" w:cs="Arial"/>
        </w:rPr>
        <w:t xml:space="preserve"> SIWZ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736CC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4</cp:revision>
  <cp:lastPrinted>2020-09-10T10:30:00Z</cp:lastPrinted>
  <dcterms:created xsi:type="dcterms:W3CDTF">2020-09-03T07:47:00Z</dcterms:created>
  <dcterms:modified xsi:type="dcterms:W3CDTF">2020-09-10T10:33:00Z</dcterms:modified>
</cp:coreProperties>
</file>