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67" w:rsidRPr="00EE1344" w:rsidRDefault="001E6B67" w:rsidP="008C5CD1">
      <w:pPr>
        <w:pStyle w:val="Default"/>
        <w:jc w:val="both"/>
        <w:rPr>
          <w:sz w:val="20"/>
          <w:szCs w:val="22"/>
        </w:rPr>
      </w:pPr>
      <w:r w:rsidRPr="00EE1344">
        <w:rPr>
          <w:b/>
          <w:bCs/>
          <w:iCs/>
          <w:sz w:val="20"/>
          <w:szCs w:val="22"/>
        </w:rPr>
        <w:t xml:space="preserve">Dokument należy wypełnić i podpisać kwalifikowanym podpisem elektronicznym. </w:t>
      </w:r>
    </w:p>
    <w:p w:rsidR="001E6B67" w:rsidRPr="00EE1344" w:rsidRDefault="001E6B67" w:rsidP="008C5CD1">
      <w:pPr>
        <w:jc w:val="both"/>
        <w:rPr>
          <w:rFonts w:ascii="Arial" w:hAnsi="Arial" w:cs="Arial"/>
          <w:b/>
          <w:bCs/>
          <w:iCs/>
          <w:sz w:val="20"/>
        </w:rPr>
      </w:pPr>
      <w:r w:rsidRPr="00EE1344">
        <w:rPr>
          <w:rFonts w:ascii="Arial" w:hAnsi="Arial" w:cs="Arial"/>
          <w:b/>
          <w:bCs/>
          <w:iCs/>
          <w:sz w:val="20"/>
        </w:rPr>
        <w:t>Zamawiający zaleca zapisanie dokumentu w formacie PDF.</w:t>
      </w:r>
    </w:p>
    <w:p w:rsidR="001E6B67" w:rsidRPr="001E6B67" w:rsidRDefault="001E6B67" w:rsidP="001E6B67">
      <w:pPr>
        <w:spacing w:after="0"/>
        <w:jc w:val="right"/>
        <w:rPr>
          <w:rFonts w:ascii="Arial" w:hAnsi="Arial" w:cs="Arial"/>
          <w:b/>
          <w:spacing w:val="20"/>
          <w:sz w:val="24"/>
        </w:rPr>
      </w:pPr>
      <w:r>
        <w:rPr>
          <w:rFonts w:ascii="Arial" w:hAnsi="Arial" w:cs="Arial"/>
          <w:b/>
          <w:spacing w:val="20"/>
          <w:sz w:val="24"/>
        </w:rPr>
        <w:br/>
      </w:r>
      <w:r w:rsidRPr="001E6B67">
        <w:rPr>
          <w:rFonts w:ascii="Arial" w:hAnsi="Arial" w:cs="Arial"/>
          <w:b/>
          <w:spacing w:val="20"/>
          <w:sz w:val="24"/>
        </w:rPr>
        <w:t>ZAŁĄCZNIK NR 1 DO SWZ</w:t>
      </w:r>
    </w:p>
    <w:p w:rsidR="001E6B67" w:rsidRPr="001E6B67" w:rsidRDefault="001E6B67" w:rsidP="001E6B67">
      <w:pPr>
        <w:spacing w:after="0"/>
        <w:rPr>
          <w:rFonts w:ascii="Arial" w:hAnsi="Arial" w:cs="Arial"/>
        </w:rPr>
      </w:pPr>
    </w:p>
    <w:p w:rsidR="001E6B67" w:rsidRDefault="001E6B67" w:rsidP="001E6B67">
      <w:pPr>
        <w:spacing w:after="0"/>
        <w:jc w:val="center"/>
        <w:rPr>
          <w:rFonts w:ascii="Arial" w:hAnsi="Arial" w:cs="Arial"/>
          <w:b/>
          <w:spacing w:val="20"/>
          <w:sz w:val="24"/>
        </w:rPr>
      </w:pPr>
      <w:r w:rsidRPr="001E6B67">
        <w:rPr>
          <w:rFonts w:ascii="Arial" w:hAnsi="Arial" w:cs="Arial"/>
          <w:b/>
          <w:spacing w:val="20"/>
          <w:sz w:val="24"/>
        </w:rPr>
        <w:t>FORMULARZ CENOWY</w:t>
      </w:r>
    </w:p>
    <w:p w:rsidR="001E6B67" w:rsidRDefault="001E6B67" w:rsidP="001E6B67">
      <w:pPr>
        <w:spacing w:after="0"/>
        <w:jc w:val="center"/>
        <w:rPr>
          <w:rFonts w:ascii="Arial" w:hAnsi="Arial" w:cs="Arial"/>
          <w:b/>
          <w:spacing w:val="20"/>
          <w:sz w:val="24"/>
        </w:rPr>
      </w:pPr>
    </w:p>
    <w:p w:rsidR="001E6B67" w:rsidRPr="0071372B" w:rsidRDefault="001E6B67" w:rsidP="001E6B67">
      <w:pPr>
        <w:spacing w:after="0"/>
        <w:jc w:val="both"/>
        <w:rPr>
          <w:rFonts w:ascii="Arial" w:hAnsi="Arial" w:cs="Arial"/>
          <w:b/>
          <w:sz w:val="18"/>
        </w:rPr>
      </w:pPr>
      <w:r w:rsidRPr="0071372B">
        <w:rPr>
          <w:rFonts w:ascii="Arial" w:hAnsi="Arial" w:cs="Arial"/>
          <w:b/>
          <w:sz w:val="18"/>
        </w:rPr>
        <w:t xml:space="preserve">WARUNKI OGÓLNE:                                                                                                                                                                                                                                                                       </w:t>
      </w:r>
    </w:p>
    <w:p w:rsidR="001E6B67" w:rsidRPr="0071372B" w:rsidRDefault="001E6B67" w:rsidP="001E6B67">
      <w:pPr>
        <w:pStyle w:val="Akapitzlist"/>
        <w:numPr>
          <w:ilvl w:val="0"/>
          <w:numId w:val="1"/>
        </w:numPr>
        <w:spacing w:after="0"/>
        <w:ind w:left="284" w:hanging="284"/>
        <w:jc w:val="both"/>
        <w:rPr>
          <w:rFonts w:ascii="Arial" w:hAnsi="Arial" w:cs="Arial"/>
          <w:sz w:val="18"/>
        </w:rPr>
      </w:pPr>
      <w:r w:rsidRPr="0071372B">
        <w:rPr>
          <w:rFonts w:ascii="Arial" w:hAnsi="Arial" w:cs="Arial"/>
          <w:sz w:val="18"/>
        </w:rPr>
        <w:t xml:space="preserve">Oferowany sprzęt medyczny jednorazowego użytku musi być wyrobem medycznym dopuszczonym do obrotu na terytorium Rzeczypospolitej Polskiej oraz posiadać aktualne dokumenty potwierdzające dopuszczenie ich do obrotu na terenie RP zgodnie z rozporządzenia Parlamentu Europejskiego I Rady (UE) 2017/745 z dnia 5 kwietnia 2017 r. w sprawie wyrobów medycznych, zmiany dyrektywy 2001/83/WE, rozporządzenia (WE) nr 178/2002 i rozporządzenia (WE) nr 1223/2009 oraz uchylenia dyrektyw Rady 90/385/EWG i 93/42/EWG.    </w:t>
      </w:r>
    </w:p>
    <w:p w:rsidR="001E6B67" w:rsidRPr="0071372B" w:rsidRDefault="001E6B67" w:rsidP="001E6B67">
      <w:pPr>
        <w:pStyle w:val="Akapitzlist"/>
        <w:numPr>
          <w:ilvl w:val="0"/>
          <w:numId w:val="1"/>
        </w:numPr>
        <w:spacing w:after="0"/>
        <w:ind w:left="284" w:hanging="284"/>
        <w:jc w:val="both"/>
        <w:rPr>
          <w:rFonts w:ascii="Arial" w:hAnsi="Arial" w:cs="Arial"/>
          <w:sz w:val="18"/>
        </w:rPr>
      </w:pPr>
      <w:r w:rsidRPr="0071372B">
        <w:rPr>
          <w:rFonts w:ascii="Arial" w:hAnsi="Arial" w:cs="Arial"/>
          <w:sz w:val="18"/>
        </w:rPr>
        <w:t xml:space="preserve">Sprzęt medyczny jednorazowego użytku niebędący wyrobem medycznym w rozumieniu ustawy o wyrobach medycznych musi być dopuszczony do obrotu zgodnie z obowiązującymi przepisami prawa.  </w:t>
      </w:r>
    </w:p>
    <w:p w:rsidR="001E6B67" w:rsidRPr="0071372B" w:rsidRDefault="001E6B67" w:rsidP="001E6B67">
      <w:pPr>
        <w:pStyle w:val="Akapitzlist"/>
        <w:numPr>
          <w:ilvl w:val="0"/>
          <w:numId w:val="1"/>
        </w:numPr>
        <w:spacing w:after="0"/>
        <w:ind w:left="284" w:hanging="284"/>
        <w:jc w:val="both"/>
        <w:rPr>
          <w:rFonts w:ascii="Arial" w:hAnsi="Arial" w:cs="Arial"/>
          <w:sz w:val="18"/>
        </w:rPr>
      </w:pPr>
      <w:r w:rsidRPr="0071372B">
        <w:rPr>
          <w:rFonts w:ascii="Arial" w:hAnsi="Arial" w:cs="Arial"/>
          <w:sz w:val="18"/>
        </w:rPr>
        <w:t xml:space="preserve">Wymagane jest dołączenie oświadczenia o posiadaniu następujących dokumentów:  </w:t>
      </w:r>
    </w:p>
    <w:p w:rsidR="001E6B67" w:rsidRPr="0071372B" w:rsidRDefault="001E6B67" w:rsidP="001E6B67">
      <w:pPr>
        <w:pStyle w:val="Akapitzlist"/>
        <w:numPr>
          <w:ilvl w:val="0"/>
          <w:numId w:val="2"/>
        </w:numPr>
        <w:spacing w:after="0"/>
        <w:ind w:left="567" w:hanging="283"/>
        <w:jc w:val="both"/>
        <w:rPr>
          <w:rFonts w:ascii="Arial" w:hAnsi="Arial" w:cs="Arial"/>
          <w:sz w:val="18"/>
        </w:rPr>
      </w:pPr>
      <w:r w:rsidRPr="0071372B">
        <w:rPr>
          <w:rFonts w:ascii="Arial" w:hAnsi="Arial" w:cs="Arial"/>
          <w:sz w:val="18"/>
        </w:rPr>
        <w:t xml:space="preserve">certyfikaty zgodności wydane przez odpowiednią jednostkę notyfikowaną zgodne z obowiązującą deklaracją zgodności i z uwzględnieniem przepisów przejściowych na podstawie Art. 120 Ustawy z dnia 7 kwietnia 2022 r. o Wyrobach  Medycznych;  </w:t>
      </w:r>
    </w:p>
    <w:p w:rsidR="001E6B67" w:rsidRPr="0071372B" w:rsidRDefault="001E6B67" w:rsidP="001E6B67">
      <w:pPr>
        <w:pStyle w:val="Akapitzlist"/>
        <w:numPr>
          <w:ilvl w:val="0"/>
          <w:numId w:val="2"/>
        </w:numPr>
        <w:spacing w:after="0"/>
        <w:ind w:left="567" w:hanging="283"/>
        <w:jc w:val="both"/>
        <w:rPr>
          <w:rFonts w:ascii="Arial" w:hAnsi="Arial" w:cs="Arial"/>
          <w:sz w:val="18"/>
        </w:rPr>
      </w:pPr>
      <w:r w:rsidRPr="0071372B">
        <w:rPr>
          <w:rFonts w:ascii="Arial" w:hAnsi="Arial" w:cs="Arial"/>
          <w:sz w:val="18"/>
        </w:rPr>
        <w:t xml:space="preserve">aktualne dokumenty potwierdzające dopuszczenie przedmiotu zamówienia do obrotu i do używania zgodnie z ustawą z dnia 07.04.2022 r. o wyrobach medycznych (t.j. Dz. U. z 2022. poz. 974) w formie wpisu/zgłoszenia/powiadomienia  do Rejestru Wyrobów Medycznych.   </w:t>
      </w:r>
    </w:p>
    <w:p w:rsidR="001E6B67" w:rsidRPr="0071372B" w:rsidRDefault="001E6B67" w:rsidP="001E6B67">
      <w:pPr>
        <w:pStyle w:val="Akapitzlist"/>
        <w:numPr>
          <w:ilvl w:val="0"/>
          <w:numId w:val="1"/>
        </w:numPr>
        <w:spacing w:after="0"/>
        <w:ind w:left="284" w:hanging="284"/>
        <w:jc w:val="both"/>
        <w:rPr>
          <w:rFonts w:ascii="Arial" w:hAnsi="Arial" w:cs="Arial"/>
          <w:sz w:val="18"/>
        </w:rPr>
      </w:pPr>
      <w:r w:rsidRPr="0071372B">
        <w:rPr>
          <w:rFonts w:ascii="Arial" w:hAnsi="Arial" w:cs="Arial"/>
          <w:sz w:val="18"/>
        </w:rPr>
        <w:t>Oferty równoważne:</w:t>
      </w:r>
    </w:p>
    <w:p w:rsidR="001E6B67" w:rsidRPr="0071372B" w:rsidRDefault="001E6B67" w:rsidP="001E6B67">
      <w:pPr>
        <w:pStyle w:val="Akapitzlist"/>
        <w:numPr>
          <w:ilvl w:val="0"/>
          <w:numId w:val="3"/>
        </w:numPr>
        <w:spacing w:after="0"/>
        <w:ind w:left="567" w:hanging="283"/>
        <w:jc w:val="both"/>
        <w:rPr>
          <w:rFonts w:ascii="Arial" w:hAnsi="Arial" w:cs="Arial"/>
          <w:sz w:val="18"/>
        </w:rPr>
      </w:pPr>
      <w:r w:rsidRPr="0071372B">
        <w:rPr>
          <w:rFonts w:ascii="Arial" w:hAnsi="Arial" w:cs="Arial"/>
          <w:sz w:val="18"/>
        </w:rPr>
        <w:t>Zamawiający dopuszcza zaoferowanie rozwiązań równoważnych do wskazanych w opisie przedmiotu zamówienia, z zastrzeżeniem, że ich parametry techniczne, funkcjonalne i użytkowe nie mogą być gorsze niż parametry wyrobu wskazanego w opisie przedmiotu zamówienia i treści SWZ.</w:t>
      </w:r>
    </w:p>
    <w:p w:rsidR="001E6B67" w:rsidRPr="0071372B" w:rsidRDefault="001E6B67" w:rsidP="001E6B67">
      <w:pPr>
        <w:pStyle w:val="Akapitzlist"/>
        <w:numPr>
          <w:ilvl w:val="0"/>
          <w:numId w:val="3"/>
        </w:numPr>
        <w:spacing w:after="0"/>
        <w:ind w:left="567" w:hanging="283"/>
        <w:jc w:val="both"/>
        <w:rPr>
          <w:rFonts w:ascii="Arial" w:hAnsi="Arial" w:cs="Arial"/>
          <w:sz w:val="18"/>
        </w:rPr>
      </w:pPr>
      <w:r w:rsidRPr="0071372B">
        <w:rPr>
          <w:rFonts w:ascii="Arial" w:hAnsi="Arial" w:cs="Arial"/>
          <w:sz w:val="18"/>
        </w:rPr>
        <w:t xml:space="preserve">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 </w:t>
      </w:r>
    </w:p>
    <w:p w:rsidR="001E6B67" w:rsidRPr="0071372B" w:rsidRDefault="001E6B67" w:rsidP="001E6B67">
      <w:pPr>
        <w:pStyle w:val="Akapitzlist"/>
        <w:numPr>
          <w:ilvl w:val="0"/>
          <w:numId w:val="3"/>
        </w:numPr>
        <w:spacing w:after="0"/>
        <w:ind w:left="567" w:hanging="283"/>
        <w:jc w:val="both"/>
        <w:rPr>
          <w:rFonts w:ascii="Arial" w:hAnsi="Arial" w:cs="Arial"/>
          <w:sz w:val="18"/>
        </w:rPr>
      </w:pPr>
      <w:r w:rsidRPr="0071372B">
        <w:rPr>
          <w:rFonts w:ascii="Arial" w:hAnsi="Arial" w:cs="Arial"/>
          <w:sz w:val="18"/>
        </w:rPr>
        <w:t>Wykonawca, który powołuje się na rozwiązania równoważne opisywanym przez Zamawiającego, jest obowiązany wykazać, że oferowane przez niego wyroby/materiały spełniają wymagania określone przez Zamawiającego na poziomie nie niższym niż wskazany w opisie przedmiotu zamówienia. Wykonawca, który powołuje się na rozwiązania równoważne jest zobowiązany wykazać, że oferowane przez niego wyroby/materiały, spełniają wymagania określone przez Zamawiającego. Ciężar udowodnienia, że wyrób/materiał jest równoważny w stosunku do wymogu określonego przez Zamawiającego spoczywa na składającym ofertę.</w:t>
      </w:r>
    </w:p>
    <w:p w:rsidR="001E6B67" w:rsidRDefault="001E6B67" w:rsidP="001E6B67">
      <w:pPr>
        <w:rPr>
          <w:rFonts w:ascii="Arial" w:hAnsi="Arial" w:cs="Arial"/>
        </w:rPr>
      </w:pPr>
    </w:p>
    <w:p w:rsidR="001E6B67" w:rsidRDefault="001E6B67" w:rsidP="001E6B67">
      <w:pPr>
        <w:rPr>
          <w:rFonts w:ascii="Arial" w:hAnsi="Arial" w:cs="Arial"/>
        </w:rPr>
      </w:pPr>
    </w:p>
    <w:p w:rsidR="0071372B" w:rsidRDefault="0071372B" w:rsidP="001E6B67">
      <w:pPr>
        <w:rPr>
          <w:rFonts w:ascii="Arial" w:hAnsi="Arial" w:cs="Arial"/>
        </w:rPr>
      </w:pPr>
    </w:p>
    <w:p w:rsidR="0071372B" w:rsidRDefault="0071372B" w:rsidP="001E6B67">
      <w:pPr>
        <w:rPr>
          <w:rFonts w:ascii="Arial" w:hAnsi="Arial" w:cs="Arial"/>
        </w:rPr>
      </w:pPr>
    </w:p>
    <w:p w:rsidR="0071372B" w:rsidRDefault="0071372B" w:rsidP="001E6B67">
      <w:pPr>
        <w:rPr>
          <w:rFonts w:ascii="Arial" w:hAnsi="Arial" w:cs="Arial"/>
        </w:rPr>
      </w:pPr>
    </w:p>
    <w:p w:rsidR="001E6B67" w:rsidRPr="000C1B9A" w:rsidRDefault="001E6B67" w:rsidP="001E6B67">
      <w:pPr>
        <w:rPr>
          <w:rFonts w:ascii="Arial" w:hAnsi="Arial" w:cs="Arial"/>
          <w:b/>
          <w:sz w:val="20"/>
        </w:rPr>
      </w:pPr>
      <w:r w:rsidRPr="000C1B9A">
        <w:rPr>
          <w:rFonts w:ascii="Arial" w:hAnsi="Arial" w:cs="Arial"/>
          <w:b/>
          <w:sz w:val="20"/>
        </w:rPr>
        <w:lastRenderedPageBreak/>
        <w:t>Pakiet nr 1:</w:t>
      </w:r>
      <w:r w:rsidR="000C1B9A" w:rsidRPr="000C1B9A">
        <w:rPr>
          <w:rFonts w:ascii="Arial" w:hAnsi="Arial" w:cs="Arial"/>
          <w:b/>
          <w:sz w:val="20"/>
        </w:rPr>
        <w:t xml:space="preserve"> System zamknięty do pobierania krwi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0C1B9A" w:rsidRPr="001E6B67" w:rsidTr="00C60340">
        <w:tc>
          <w:tcPr>
            <w:tcW w:w="534"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L.p.</w:t>
            </w:r>
          </w:p>
        </w:tc>
        <w:tc>
          <w:tcPr>
            <w:tcW w:w="4252"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Asortyment</w:t>
            </w:r>
          </w:p>
        </w:tc>
        <w:tc>
          <w:tcPr>
            <w:tcW w:w="709"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Jedn. miary</w:t>
            </w:r>
          </w:p>
        </w:tc>
        <w:tc>
          <w:tcPr>
            <w:tcW w:w="992"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 xml:space="preserve">Przewidywana ilość na </w:t>
            </w:r>
            <w:r w:rsidR="001C5E82">
              <w:rPr>
                <w:rFonts w:ascii="Arial" w:hAnsi="Arial" w:cs="Arial"/>
                <w:b/>
                <w:sz w:val="16"/>
              </w:rPr>
              <w:br/>
            </w:r>
            <w:r w:rsidRPr="001E6B67">
              <w:rPr>
                <w:rFonts w:ascii="Arial" w:hAnsi="Arial" w:cs="Arial"/>
                <w:b/>
                <w:sz w:val="16"/>
              </w:rPr>
              <w:t>2 lata</w:t>
            </w:r>
          </w:p>
        </w:tc>
        <w:tc>
          <w:tcPr>
            <w:tcW w:w="1418"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 xml:space="preserve">Cena netto za jedn. miary </w:t>
            </w:r>
            <w:r w:rsidR="000C1B9A">
              <w:rPr>
                <w:rFonts w:ascii="Arial" w:hAnsi="Arial" w:cs="Arial"/>
                <w:b/>
                <w:sz w:val="16"/>
              </w:rPr>
              <w:br/>
            </w:r>
            <w:r w:rsidRPr="001E6B67">
              <w:rPr>
                <w:rFonts w:ascii="Arial" w:hAnsi="Arial" w:cs="Arial"/>
                <w:b/>
                <w:sz w:val="16"/>
              </w:rPr>
              <w:t>w złotych</w:t>
            </w:r>
          </w:p>
        </w:tc>
        <w:tc>
          <w:tcPr>
            <w:tcW w:w="1417"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 xml:space="preserve">Wartość netto ogółem </w:t>
            </w:r>
            <w:r w:rsidR="000C1B9A">
              <w:rPr>
                <w:rFonts w:ascii="Arial" w:hAnsi="Arial" w:cs="Arial"/>
                <w:b/>
                <w:sz w:val="16"/>
              </w:rPr>
              <w:br/>
            </w:r>
            <w:r w:rsidRPr="001E6B67">
              <w:rPr>
                <w:rFonts w:ascii="Arial" w:hAnsi="Arial" w:cs="Arial"/>
                <w:b/>
                <w:sz w:val="16"/>
              </w:rPr>
              <w:t>w złotych</w:t>
            </w:r>
          </w:p>
        </w:tc>
        <w:tc>
          <w:tcPr>
            <w:tcW w:w="851"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 xml:space="preserve">Stawka VAT </w:t>
            </w:r>
            <w:r w:rsidR="000C1B9A">
              <w:rPr>
                <w:rFonts w:ascii="Arial" w:hAnsi="Arial" w:cs="Arial"/>
                <w:b/>
                <w:sz w:val="16"/>
              </w:rPr>
              <w:br/>
            </w:r>
            <w:r w:rsidRPr="001E6B67">
              <w:rPr>
                <w:rFonts w:ascii="Arial" w:hAnsi="Arial" w:cs="Arial"/>
                <w:b/>
                <w:sz w:val="16"/>
              </w:rPr>
              <w:t>(%)</w:t>
            </w:r>
          </w:p>
        </w:tc>
        <w:tc>
          <w:tcPr>
            <w:tcW w:w="1417"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 xml:space="preserve">Cena brutto za jedn. miary </w:t>
            </w:r>
            <w:r w:rsidR="000C1B9A">
              <w:rPr>
                <w:rFonts w:ascii="Arial" w:hAnsi="Arial" w:cs="Arial"/>
                <w:b/>
                <w:sz w:val="16"/>
              </w:rPr>
              <w:br/>
            </w:r>
            <w:r w:rsidRPr="001E6B67">
              <w:rPr>
                <w:rFonts w:ascii="Arial" w:hAnsi="Arial" w:cs="Arial"/>
                <w:b/>
                <w:sz w:val="16"/>
              </w:rPr>
              <w:t>w złotych</w:t>
            </w:r>
          </w:p>
        </w:tc>
        <w:tc>
          <w:tcPr>
            <w:tcW w:w="1418"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 xml:space="preserve">Wartość brutto ogółem </w:t>
            </w:r>
            <w:r w:rsidR="000C1B9A">
              <w:rPr>
                <w:rFonts w:ascii="Arial" w:hAnsi="Arial" w:cs="Arial"/>
                <w:b/>
                <w:sz w:val="16"/>
              </w:rPr>
              <w:br/>
            </w:r>
            <w:r w:rsidRPr="001E6B67">
              <w:rPr>
                <w:rFonts w:ascii="Arial" w:hAnsi="Arial" w:cs="Arial"/>
                <w:b/>
                <w:sz w:val="16"/>
              </w:rPr>
              <w:t>w złotych</w:t>
            </w:r>
          </w:p>
        </w:tc>
        <w:tc>
          <w:tcPr>
            <w:tcW w:w="2268" w:type="dxa"/>
            <w:vAlign w:val="center"/>
          </w:tcPr>
          <w:p w:rsidR="001E6B67" w:rsidRPr="001E6B67" w:rsidRDefault="001E6B67" w:rsidP="008877A7">
            <w:pPr>
              <w:jc w:val="center"/>
              <w:rPr>
                <w:rFonts w:ascii="Arial" w:hAnsi="Arial" w:cs="Arial"/>
                <w:b/>
                <w:sz w:val="16"/>
              </w:rPr>
            </w:pPr>
            <w:r w:rsidRPr="001E6B67">
              <w:rPr>
                <w:rFonts w:ascii="Arial" w:hAnsi="Arial" w:cs="Arial"/>
                <w:b/>
                <w:sz w:val="16"/>
              </w:rPr>
              <w:t xml:space="preserve">Nazwa producenta, </w:t>
            </w:r>
            <w:r w:rsidR="000C1B9A">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sidR="000C1B9A">
              <w:rPr>
                <w:rFonts w:ascii="Arial" w:hAnsi="Arial" w:cs="Arial"/>
                <w:b/>
                <w:sz w:val="16"/>
              </w:rPr>
              <w:br/>
            </w:r>
            <w:r w:rsidR="000C1B9A" w:rsidRPr="000C1B9A">
              <w:rPr>
                <w:rFonts w:ascii="Arial" w:hAnsi="Arial" w:cs="Arial"/>
                <w:b/>
                <w:sz w:val="20"/>
              </w:rPr>
              <w:t>”</w:t>
            </w:r>
            <w:r w:rsidRPr="000C1B9A">
              <w:rPr>
                <w:rFonts w:ascii="Arial" w:hAnsi="Arial" w:cs="Arial"/>
                <w:b/>
                <w:sz w:val="20"/>
              </w:rPr>
              <w:t>*</w:t>
            </w:r>
            <w:r w:rsidR="000C1B9A" w:rsidRPr="000C1B9A">
              <w:rPr>
                <w:rFonts w:ascii="Arial" w:hAnsi="Arial" w:cs="Arial"/>
                <w:b/>
                <w:sz w:val="20"/>
              </w:rPr>
              <w:t>”</w:t>
            </w:r>
            <w:r w:rsidRPr="001E6B67">
              <w:rPr>
                <w:rFonts w:ascii="Arial" w:hAnsi="Arial" w:cs="Arial"/>
                <w:b/>
                <w:sz w:val="16"/>
              </w:rPr>
              <w:t xml:space="preserve"> – podać,</w:t>
            </w:r>
            <w:r w:rsidR="000C1B9A">
              <w:rPr>
                <w:rFonts w:ascii="Arial" w:hAnsi="Arial" w:cs="Arial"/>
                <w:b/>
                <w:sz w:val="16"/>
              </w:rPr>
              <w:t xml:space="preserve"> jeśli </w:t>
            </w:r>
            <w:r w:rsidRPr="001E6B67">
              <w:rPr>
                <w:rFonts w:ascii="Arial" w:hAnsi="Arial" w:cs="Arial"/>
                <w:b/>
                <w:sz w:val="16"/>
              </w:rPr>
              <w:t>wymagano</w:t>
            </w:r>
          </w:p>
        </w:tc>
      </w:tr>
      <w:tr w:rsidR="000C1B9A" w:rsidRPr="0071372B" w:rsidTr="00C60340">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1.</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 xml:space="preserve">Probówka lub probówko – strzykawka do </w:t>
            </w:r>
            <w:r w:rsidRPr="0071372B">
              <w:rPr>
                <w:rFonts w:ascii="Arial" w:hAnsi="Arial" w:cs="Arial"/>
                <w:b/>
                <w:sz w:val="18"/>
                <w:szCs w:val="18"/>
              </w:rPr>
              <w:t>surowicy</w:t>
            </w:r>
            <w:r w:rsidRPr="0071372B">
              <w:rPr>
                <w:rFonts w:ascii="Arial" w:hAnsi="Arial" w:cs="Arial"/>
                <w:sz w:val="18"/>
                <w:szCs w:val="18"/>
              </w:rPr>
              <w:t xml:space="preserve"> z aktywatorem wykrzepiania o poj. 5,0 – 8,0 ml system zamknięty Ø do </w:t>
            </w:r>
            <w:r w:rsidRPr="0071372B">
              <w:rPr>
                <w:rFonts w:ascii="Arial" w:hAnsi="Arial" w:cs="Arial"/>
                <w:b/>
                <w:sz w:val="18"/>
                <w:szCs w:val="18"/>
              </w:rPr>
              <w:t>13 mm</w:t>
            </w:r>
            <w:r w:rsidRPr="0071372B">
              <w:rPr>
                <w:rFonts w:ascii="Arial" w:hAnsi="Arial" w:cs="Arial"/>
                <w:sz w:val="18"/>
                <w:szCs w:val="18"/>
              </w:rPr>
              <w:t>, wysokość do 100 mm. Op. 50szt.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900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C60340">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2.</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 xml:space="preserve">Probówka lub probówko – strzykawka do </w:t>
            </w:r>
            <w:r w:rsidRPr="0071372B">
              <w:rPr>
                <w:rFonts w:ascii="Arial" w:hAnsi="Arial" w:cs="Arial"/>
                <w:b/>
                <w:sz w:val="18"/>
                <w:szCs w:val="18"/>
              </w:rPr>
              <w:t>surowicy</w:t>
            </w:r>
            <w:r w:rsidRPr="0071372B">
              <w:rPr>
                <w:rFonts w:ascii="Arial" w:hAnsi="Arial" w:cs="Arial"/>
                <w:sz w:val="18"/>
                <w:szCs w:val="18"/>
              </w:rPr>
              <w:t xml:space="preserve"> krwi z aktywatorem wykrzepiania o poj. 3,5– 5,0 ml system zamknięty Ø do 13 mm wysokość do 75 mm. Op. 50szt.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550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C60340">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3.</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 xml:space="preserve">Probówka lub probówko – strzykawka do </w:t>
            </w:r>
            <w:r w:rsidRPr="0071372B">
              <w:rPr>
                <w:rFonts w:ascii="Arial" w:hAnsi="Arial" w:cs="Arial"/>
                <w:b/>
                <w:sz w:val="18"/>
                <w:szCs w:val="18"/>
              </w:rPr>
              <w:t>morfologii</w:t>
            </w:r>
            <w:r w:rsidRPr="0071372B">
              <w:rPr>
                <w:rFonts w:ascii="Arial" w:hAnsi="Arial" w:cs="Arial"/>
                <w:sz w:val="18"/>
                <w:szCs w:val="18"/>
              </w:rPr>
              <w:t xml:space="preserve"> z wersenianem tripotasowym (EDTAK3) o poj. 2-3 ml system zamknięty średnica do 13 mm wysokość do 75 mm. Op. 50szt.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900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C60340">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4.</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 xml:space="preserve">Probówka lub probówko – strzykawka do badań </w:t>
            </w:r>
            <w:r w:rsidRPr="0071372B">
              <w:rPr>
                <w:rFonts w:ascii="Arial" w:hAnsi="Arial" w:cs="Arial"/>
                <w:b/>
                <w:sz w:val="18"/>
                <w:szCs w:val="18"/>
              </w:rPr>
              <w:t>koagulologicznych</w:t>
            </w:r>
            <w:r w:rsidRPr="0071372B">
              <w:rPr>
                <w:rFonts w:ascii="Arial" w:hAnsi="Arial" w:cs="Arial"/>
                <w:sz w:val="18"/>
                <w:szCs w:val="18"/>
              </w:rPr>
              <w:t xml:space="preserve"> z cytrynianem sodowym 0,109M (3,2%) o poj. 1,5-3 ml, system zamknięty. Op. 50szt.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750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C60340">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5.</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 xml:space="preserve">Probówka lub probówko – strzykawka do </w:t>
            </w:r>
            <w:r w:rsidRPr="0071372B">
              <w:rPr>
                <w:rFonts w:ascii="Arial" w:hAnsi="Arial" w:cs="Arial"/>
                <w:b/>
                <w:sz w:val="18"/>
                <w:szCs w:val="18"/>
              </w:rPr>
              <w:t>OB.</w:t>
            </w:r>
            <w:r w:rsidRPr="0071372B">
              <w:rPr>
                <w:rFonts w:ascii="Arial" w:hAnsi="Arial" w:cs="Arial"/>
                <w:sz w:val="18"/>
                <w:szCs w:val="18"/>
              </w:rPr>
              <w:t xml:space="preserve"> z cytrynianem sodowym 0,109mol/l (3,2%) -0,129 mol/l (3,8%), o poj. 1,4-3,0 ml system zamknięty, metoda manualna logarytmiczna. Op. 50szt.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130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C60340">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6.</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Igły systemowe do pobierania krwi przeziernikowe (z wizualizacją) o wlk. 21G zgodne z systemem pobierania, posiadające przeźroczystą kaniulę w postaci okienka weryfikacyjnego pozwalającego na weryfikację obecności w naczyniu. Op. 100szt.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600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C60340">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7.</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 xml:space="preserve">Probówka lub probówko – strzykawka do oznaczania poziomu </w:t>
            </w:r>
            <w:r w:rsidRPr="0071372B">
              <w:rPr>
                <w:rFonts w:ascii="Arial" w:hAnsi="Arial" w:cs="Arial"/>
                <w:b/>
                <w:sz w:val="18"/>
                <w:szCs w:val="18"/>
              </w:rPr>
              <w:t>glukozy</w:t>
            </w:r>
            <w:r w:rsidRPr="0071372B">
              <w:rPr>
                <w:rFonts w:ascii="Arial" w:hAnsi="Arial" w:cs="Arial"/>
                <w:sz w:val="18"/>
                <w:szCs w:val="18"/>
              </w:rPr>
              <w:t xml:space="preserve"> system zamknięty z fluorkiem sodu i wersenianem tripotasowym (EDTAK3) pojemność do 2ml krwi i Ø do 13 mm , wys. do 75mm. Op. 50szt.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120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F4535F">
        <w:trPr>
          <w:trHeight w:val="567"/>
        </w:trPr>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8.</w:t>
            </w:r>
          </w:p>
        </w:tc>
        <w:tc>
          <w:tcPr>
            <w:tcW w:w="4252" w:type="dxa"/>
          </w:tcPr>
          <w:p w:rsidR="000C1B9A" w:rsidRPr="0071372B" w:rsidRDefault="000C1B9A" w:rsidP="008877A7">
            <w:pPr>
              <w:rPr>
                <w:rFonts w:ascii="Arial" w:hAnsi="Arial" w:cs="Arial"/>
                <w:sz w:val="18"/>
                <w:szCs w:val="18"/>
              </w:rPr>
            </w:pPr>
            <w:r w:rsidRPr="0071372B">
              <w:rPr>
                <w:rFonts w:ascii="Arial" w:hAnsi="Arial" w:cs="Arial"/>
                <w:sz w:val="18"/>
                <w:szCs w:val="18"/>
              </w:rPr>
              <w:t>Multiadapter lub adapter typu luer z zaworem kompatybilny do jednorazowego systemu pobierania krwi. Op. 100szt.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150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F4535F">
        <w:trPr>
          <w:trHeight w:val="567"/>
        </w:trPr>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9.</w:t>
            </w:r>
          </w:p>
        </w:tc>
        <w:tc>
          <w:tcPr>
            <w:tcW w:w="4252" w:type="dxa"/>
            <w:vAlign w:val="center"/>
          </w:tcPr>
          <w:p w:rsidR="000C1B9A" w:rsidRPr="0071372B" w:rsidRDefault="000C1B9A" w:rsidP="008877A7">
            <w:pPr>
              <w:rPr>
                <w:rFonts w:ascii="Arial" w:hAnsi="Arial" w:cs="Arial"/>
                <w:sz w:val="18"/>
                <w:szCs w:val="18"/>
              </w:rPr>
            </w:pPr>
            <w:r w:rsidRPr="0071372B">
              <w:rPr>
                <w:rFonts w:ascii="Arial" w:hAnsi="Arial" w:cs="Arial"/>
                <w:sz w:val="18"/>
                <w:szCs w:val="18"/>
              </w:rPr>
              <w:t>Uchwyt do igieł systemowych jednorazowy, jeżeli jest wymagany do systemu. Op. 10szt.</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op.</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6500</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F4535F">
        <w:trPr>
          <w:trHeight w:val="567"/>
        </w:trPr>
        <w:tc>
          <w:tcPr>
            <w:tcW w:w="534" w:type="dxa"/>
            <w:vAlign w:val="center"/>
          </w:tcPr>
          <w:p w:rsidR="000C1B9A" w:rsidRPr="0071372B" w:rsidRDefault="0069541B" w:rsidP="008877A7">
            <w:pPr>
              <w:jc w:val="center"/>
              <w:rPr>
                <w:rFonts w:ascii="Arial" w:hAnsi="Arial" w:cs="Arial"/>
                <w:sz w:val="18"/>
                <w:szCs w:val="18"/>
              </w:rPr>
            </w:pPr>
            <w:r w:rsidRPr="0071372B">
              <w:rPr>
                <w:rFonts w:ascii="Arial" w:hAnsi="Arial" w:cs="Arial"/>
                <w:sz w:val="18"/>
                <w:szCs w:val="18"/>
              </w:rPr>
              <w:t>10.</w:t>
            </w:r>
          </w:p>
        </w:tc>
        <w:tc>
          <w:tcPr>
            <w:tcW w:w="4252" w:type="dxa"/>
            <w:vAlign w:val="center"/>
          </w:tcPr>
          <w:p w:rsidR="0071372B" w:rsidRPr="0071372B" w:rsidRDefault="000C1B9A" w:rsidP="008877A7">
            <w:pPr>
              <w:rPr>
                <w:rFonts w:ascii="Arial" w:hAnsi="Arial" w:cs="Arial"/>
                <w:sz w:val="18"/>
                <w:szCs w:val="18"/>
              </w:rPr>
            </w:pPr>
            <w:r w:rsidRPr="0071372B">
              <w:rPr>
                <w:rFonts w:ascii="Arial" w:hAnsi="Arial" w:cs="Arial"/>
                <w:sz w:val="18"/>
                <w:szCs w:val="18"/>
              </w:rPr>
              <w:t>Statyw do OB ze skalą kompatybilny z probówkami do OB..</w:t>
            </w:r>
          </w:p>
        </w:tc>
        <w:tc>
          <w:tcPr>
            <w:tcW w:w="709"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szt</w:t>
            </w:r>
          </w:p>
        </w:tc>
        <w:tc>
          <w:tcPr>
            <w:tcW w:w="992" w:type="dxa"/>
            <w:vAlign w:val="center"/>
          </w:tcPr>
          <w:p w:rsidR="000C1B9A" w:rsidRPr="0071372B" w:rsidRDefault="000C1B9A" w:rsidP="008877A7">
            <w:pPr>
              <w:jc w:val="center"/>
              <w:rPr>
                <w:rFonts w:ascii="Arial" w:hAnsi="Arial" w:cs="Arial"/>
                <w:sz w:val="18"/>
                <w:szCs w:val="18"/>
              </w:rPr>
            </w:pPr>
            <w:r w:rsidRPr="0071372B">
              <w:rPr>
                <w:rFonts w:ascii="Arial" w:hAnsi="Arial" w:cs="Arial"/>
                <w:sz w:val="18"/>
                <w:szCs w:val="18"/>
              </w:rPr>
              <w:t>2</w:t>
            </w: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vAlign w:val="center"/>
          </w:tcPr>
          <w:p w:rsidR="000C1B9A" w:rsidRPr="0071372B" w:rsidRDefault="000C1B9A" w:rsidP="008877A7">
            <w:pPr>
              <w:jc w:val="center"/>
              <w:rPr>
                <w:rFonts w:ascii="Arial" w:hAnsi="Arial" w:cs="Arial"/>
                <w:sz w:val="18"/>
                <w:szCs w:val="18"/>
              </w:rPr>
            </w:pPr>
          </w:p>
        </w:tc>
      </w:tr>
      <w:tr w:rsidR="000C1B9A" w:rsidRPr="0071372B" w:rsidTr="00C60340">
        <w:tc>
          <w:tcPr>
            <w:tcW w:w="534" w:type="dxa"/>
          </w:tcPr>
          <w:p w:rsidR="000C1B9A" w:rsidRPr="0071372B" w:rsidRDefault="000C1B9A" w:rsidP="008877A7">
            <w:pPr>
              <w:rPr>
                <w:rFonts w:ascii="Arial" w:hAnsi="Arial" w:cs="Arial"/>
                <w:sz w:val="18"/>
                <w:szCs w:val="18"/>
              </w:rPr>
            </w:pPr>
          </w:p>
        </w:tc>
        <w:tc>
          <w:tcPr>
            <w:tcW w:w="4252" w:type="dxa"/>
          </w:tcPr>
          <w:p w:rsidR="000C1B9A" w:rsidRPr="0071372B" w:rsidRDefault="000C1B9A" w:rsidP="008877A7">
            <w:pPr>
              <w:rPr>
                <w:rFonts w:ascii="Arial" w:hAnsi="Arial" w:cs="Arial"/>
                <w:sz w:val="18"/>
                <w:szCs w:val="18"/>
                <w:u w:val="single"/>
              </w:rPr>
            </w:pPr>
            <w:r w:rsidRPr="0071372B">
              <w:rPr>
                <w:rFonts w:ascii="Arial" w:hAnsi="Arial" w:cs="Arial"/>
                <w:sz w:val="18"/>
                <w:szCs w:val="18"/>
                <w:u w:val="single"/>
              </w:rPr>
              <w:t xml:space="preserve">Wymagania do pakietu: </w:t>
            </w:r>
          </w:p>
          <w:p w:rsidR="008C5CD1" w:rsidRPr="0071372B" w:rsidRDefault="000C1B9A" w:rsidP="008877A7">
            <w:pPr>
              <w:rPr>
                <w:rFonts w:ascii="Arial" w:hAnsi="Arial" w:cs="Arial"/>
                <w:sz w:val="18"/>
                <w:szCs w:val="18"/>
              </w:rPr>
            </w:pPr>
            <w:r w:rsidRPr="0071372B">
              <w:rPr>
                <w:rFonts w:ascii="Arial" w:hAnsi="Arial" w:cs="Arial"/>
                <w:sz w:val="18"/>
                <w:szCs w:val="18"/>
              </w:rPr>
              <w:t>1) Zamawiający wymaga szkoleń wdrażających system zamknięty po wygraniu przetargu - koszt s</w:t>
            </w:r>
            <w:r w:rsidR="008C5CD1" w:rsidRPr="0071372B">
              <w:rPr>
                <w:rFonts w:ascii="Arial" w:hAnsi="Arial" w:cs="Arial"/>
                <w:sz w:val="18"/>
                <w:szCs w:val="18"/>
              </w:rPr>
              <w:t>zkolenia wliczony w cenę oferty</w:t>
            </w:r>
            <w:r w:rsidRPr="0071372B">
              <w:rPr>
                <w:rFonts w:ascii="Arial" w:hAnsi="Arial" w:cs="Arial"/>
                <w:sz w:val="18"/>
                <w:szCs w:val="18"/>
              </w:rPr>
              <w:t>. Probówka lub probówko-strzykawka wykonana z tworzywa sztucznego, zamknięta z bezwzględną szczelnością i możliwością powtórnego wykorzystania korków. Asort</w:t>
            </w:r>
            <w:r w:rsidR="008C5CD1" w:rsidRPr="0071372B">
              <w:rPr>
                <w:rFonts w:ascii="Arial" w:hAnsi="Arial" w:cs="Arial"/>
                <w:sz w:val="18"/>
                <w:szCs w:val="18"/>
              </w:rPr>
              <w:t>yment o kodzie barwnym ISO 6710</w:t>
            </w:r>
            <w:r w:rsidRPr="0071372B">
              <w:rPr>
                <w:rFonts w:ascii="Arial" w:hAnsi="Arial" w:cs="Arial"/>
                <w:sz w:val="18"/>
                <w:szCs w:val="18"/>
              </w:rPr>
              <w:t xml:space="preserve">. </w:t>
            </w:r>
          </w:p>
          <w:p w:rsidR="000C1B9A" w:rsidRPr="0071372B" w:rsidRDefault="000C1B9A" w:rsidP="008877A7">
            <w:pPr>
              <w:rPr>
                <w:rFonts w:ascii="Arial" w:hAnsi="Arial" w:cs="Arial"/>
                <w:sz w:val="18"/>
                <w:szCs w:val="18"/>
              </w:rPr>
            </w:pPr>
            <w:r w:rsidRPr="0071372B">
              <w:rPr>
                <w:rFonts w:ascii="Arial" w:hAnsi="Arial" w:cs="Arial"/>
                <w:sz w:val="18"/>
                <w:szCs w:val="18"/>
              </w:rPr>
              <w:t>W celu zachowania kombatybilności produktów wszystkie części składowe muszą pochodzić od</w:t>
            </w:r>
            <w:r w:rsidR="008C5CD1" w:rsidRPr="0071372B">
              <w:rPr>
                <w:rFonts w:ascii="Arial" w:hAnsi="Arial" w:cs="Arial"/>
                <w:sz w:val="18"/>
                <w:szCs w:val="18"/>
              </w:rPr>
              <w:t xml:space="preserve"> tego samego producenta systemu</w:t>
            </w:r>
            <w:r w:rsidRPr="0071372B">
              <w:rPr>
                <w:rFonts w:ascii="Arial" w:hAnsi="Arial" w:cs="Arial"/>
                <w:sz w:val="18"/>
                <w:szCs w:val="18"/>
              </w:rPr>
              <w:t xml:space="preserve">.  </w:t>
            </w:r>
          </w:p>
          <w:p w:rsidR="008C5CD1" w:rsidRPr="0071372B" w:rsidRDefault="000C1B9A" w:rsidP="008877A7">
            <w:pPr>
              <w:rPr>
                <w:rFonts w:ascii="Arial" w:hAnsi="Arial" w:cs="Arial"/>
                <w:sz w:val="18"/>
                <w:szCs w:val="18"/>
              </w:rPr>
            </w:pPr>
            <w:r w:rsidRPr="0071372B">
              <w:rPr>
                <w:rFonts w:ascii="Arial" w:hAnsi="Arial" w:cs="Arial"/>
                <w:sz w:val="18"/>
                <w:szCs w:val="18"/>
              </w:rPr>
              <w:t xml:space="preserve">2) Wszystkie probówki finalnie sterylizowane w końcowych opakowaniach; ostateczna uzyskana klasa sterylnosci SAL≥6;   </w:t>
            </w:r>
          </w:p>
          <w:p w:rsidR="000C1B9A" w:rsidRPr="0071372B" w:rsidRDefault="000C1B9A" w:rsidP="008877A7">
            <w:pPr>
              <w:rPr>
                <w:rFonts w:ascii="Arial" w:hAnsi="Arial" w:cs="Arial"/>
                <w:sz w:val="18"/>
                <w:szCs w:val="18"/>
              </w:rPr>
            </w:pPr>
            <w:r w:rsidRPr="0071372B">
              <w:rPr>
                <w:rFonts w:ascii="Arial" w:hAnsi="Arial" w:cs="Arial"/>
                <w:sz w:val="18"/>
                <w:szCs w:val="18"/>
              </w:rPr>
              <w:t xml:space="preserve">3) Konstrukcja probówki do koagulologii podwójnej ścianki (typu ,,sandwitch" lub ,,probówka w probówce";    </w:t>
            </w:r>
          </w:p>
          <w:p w:rsidR="000C1B9A" w:rsidRPr="0071372B" w:rsidRDefault="000C1B9A" w:rsidP="008877A7">
            <w:pPr>
              <w:rPr>
                <w:rFonts w:ascii="Arial" w:hAnsi="Arial" w:cs="Arial"/>
                <w:sz w:val="18"/>
                <w:szCs w:val="18"/>
              </w:rPr>
            </w:pPr>
            <w:r w:rsidRPr="0071372B">
              <w:rPr>
                <w:rFonts w:ascii="Arial" w:hAnsi="Arial" w:cs="Arial"/>
                <w:sz w:val="18"/>
                <w:szCs w:val="18"/>
              </w:rPr>
              <w:t xml:space="preserve">4) Okres przydatności probówek do użycia nie mniej niż 6m-cy od daty dostawy do Zamawiajacego. Data ważności nie ulega skróceniu po otwarciu najmniejszego opakowania handlowego;    </w:t>
            </w:r>
          </w:p>
          <w:p w:rsidR="000C1B9A" w:rsidRPr="0071372B" w:rsidRDefault="000C1B9A" w:rsidP="008877A7">
            <w:pPr>
              <w:rPr>
                <w:rFonts w:ascii="Arial" w:hAnsi="Arial" w:cs="Arial"/>
                <w:sz w:val="18"/>
                <w:szCs w:val="18"/>
              </w:rPr>
            </w:pPr>
            <w:r w:rsidRPr="0071372B">
              <w:rPr>
                <w:rFonts w:ascii="Arial" w:hAnsi="Arial" w:cs="Arial"/>
                <w:sz w:val="18"/>
                <w:szCs w:val="18"/>
              </w:rPr>
              <w:t xml:space="preserve">5) Na uchwycie widoczna nazwa oferowanego systemu lub logo producenta.   </w:t>
            </w:r>
          </w:p>
          <w:p w:rsidR="000C1B9A" w:rsidRPr="0071372B" w:rsidRDefault="000C1B9A" w:rsidP="008877A7">
            <w:pPr>
              <w:rPr>
                <w:rFonts w:ascii="Arial" w:hAnsi="Arial" w:cs="Arial"/>
                <w:sz w:val="18"/>
                <w:szCs w:val="18"/>
              </w:rPr>
            </w:pPr>
            <w:r w:rsidRPr="0071372B">
              <w:rPr>
                <w:rFonts w:ascii="Arial" w:hAnsi="Arial" w:cs="Arial"/>
                <w:sz w:val="18"/>
                <w:szCs w:val="18"/>
              </w:rPr>
              <w:t xml:space="preserve">6) Wszystkie probówki lub probówkostrzykawki dostarczone w opakowaniach umożliwiajacych pionowe przechowywanie.   </w:t>
            </w:r>
          </w:p>
          <w:p w:rsidR="000C1B9A" w:rsidRPr="0071372B" w:rsidRDefault="000C1B9A" w:rsidP="008877A7">
            <w:pPr>
              <w:rPr>
                <w:rFonts w:ascii="Arial" w:hAnsi="Arial" w:cs="Arial"/>
                <w:sz w:val="18"/>
                <w:szCs w:val="18"/>
              </w:rPr>
            </w:pPr>
            <w:r w:rsidRPr="0071372B">
              <w:rPr>
                <w:rFonts w:ascii="Arial" w:hAnsi="Arial" w:cs="Arial"/>
                <w:sz w:val="18"/>
                <w:szCs w:val="18"/>
              </w:rPr>
              <w:t>7) Probówki lub probówkostrzykawki pakowane a 50szt.</w:t>
            </w:r>
          </w:p>
        </w:tc>
        <w:tc>
          <w:tcPr>
            <w:tcW w:w="709" w:type="dxa"/>
            <w:vAlign w:val="center"/>
          </w:tcPr>
          <w:p w:rsidR="000C1B9A" w:rsidRPr="0071372B" w:rsidRDefault="000C1B9A" w:rsidP="008877A7">
            <w:pPr>
              <w:jc w:val="center"/>
              <w:rPr>
                <w:sz w:val="18"/>
                <w:szCs w:val="18"/>
              </w:rPr>
            </w:pPr>
          </w:p>
        </w:tc>
        <w:tc>
          <w:tcPr>
            <w:tcW w:w="992" w:type="dxa"/>
            <w:vAlign w:val="center"/>
          </w:tcPr>
          <w:p w:rsidR="000C1B9A" w:rsidRPr="0071372B" w:rsidRDefault="000C1B9A" w:rsidP="008877A7">
            <w:pPr>
              <w:jc w:val="center"/>
              <w:rPr>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1417" w:type="dxa"/>
            <w:vAlign w:val="center"/>
          </w:tcPr>
          <w:p w:rsidR="000C1B9A" w:rsidRPr="0071372B" w:rsidRDefault="000C1B9A" w:rsidP="008877A7">
            <w:pPr>
              <w:jc w:val="center"/>
              <w:rPr>
                <w:rFonts w:ascii="Arial" w:hAnsi="Arial" w:cs="Arial"/>
                <w:sz w:val="18"/>
                <w:szCs w:val="18"/>
              </w:rPr>
            </w:pPr>
          </w:p>
        </w:tc>
        <w:tc>
          <w:tcPr>
            <w:tcW w:w="851" w:type="dxa"/>
            <w:tcBorders>
              <w:bottom w:val="single" w:sz="4" w:space="0" w:color="auto"/>
            </w:tcBorders>
            <w:vAlign w:val="center"/>
          </w:tcPr>
          <w:p w:rsidR="000C1B9A" w:rsidRPr="0071372B" w:rsidRDefault="000C1B9A" w:rsidP="008877A7">
            <w:pPr>
              <w:jc w:val="center"/>
              <w:rPr>
                <w:rFonts w:ascii="Arial" w:hAnsi="Arial" w:cs="Arial"/>
                <w:sz w:val="18"/>
                <w:szCs w:val="18"/>
              </w:rPr>
            </w:pPr>
          </w:p>
        </w:tc>
        <w:tc>
          <w:tcPr>
            <w:tcW w:w="1417" w:type="dxa"/>
            <w:tcBorders>
              <w:bottom w:val="single" w:sz="4" w:space="0" w:color="auto"/>
            </w:tcBorders>
            <w:vAlign w:val="center"/>
          </w:tcPr>
          <w:p w:rsidR="000C1B9A" w:rsidRPr="0071372B" w:rsidRDefault="000C1B9A" w:rsidP="008877A7">
            <w:pPr>
              <w:jc w:val="center"/>
              <w:rPr>
                <w:rFonts w:ascii="Arial" w:hAnsi="Arial" w:cs="Arial"/>
                <w:sz w:val="18"/>
                <w:szCs w:val="18"/>
              </w:rPr>
            </w:pPr>
          </w:p>
        </w:tc>
        <w:tc>
          <w:tcPr>
            <w:tcW w:w="1418" w:type="dxa"/>
            <w:vAlign w:val="center"/>
          </w:tcPr>
          <w:p w:rsidR="000C1B9A" w:rsidRPr="0071372B" w:rsidRDefault="000C1B9A" w:rsidP="008877A7">
            <w:pPr>
              <w:jc w:val="center"/>
              <w:rPr>
                <w:rFonts w:ascii="Arial" w:hAnsi="Arial" w:cs="Arial"/>
                <w:sz w:val="18"/>
                <w:szCs w:val="18"/>
              </w:rPr>
            </w:pPr>
          </w:p>
        </w:tc>
        <w:tc>
          <w:tcPr>
            <w:tcW w:w="2268" w:type="dxa"/>
            <w:tcBorders>
              <w:bottom w:val="single" w:sz="4" w:space="0" w:color="auto"/>
            </w:tcBorders>
            <w:vAlign w:val="center"/>
          </w:tcPr>
          <w:p w:rsidR="000C1B9A" w:rsidRPr="0071372B" w:rsidRDefault="000C1B9A" w:rsidP="008877A7">
            <w:pPr>
              <w:jc w:val="center"/>
              <w:rPr>
                <w:rFonts w:ascii="Arial" w:hAnsi="Arial" w:cs="Arial"/>
                <w:sz w:val="18"/>
                <w:szCs w:val="18"/>
              </w:rPr>
            </w:pPr>
          </w:p>
        </w:tc>
      </w:tr>
      <w:tr w:rsidR="0069541B" w:rsidRPr="000C1B9A" w:rsidTr="00C60340">
        <w:trPr>
          <w:trHeight w:val="567"/>
        </w:trPr>
        <w:tc>
          <w:tcPr>
            <w:tcW w:w="7905" w:type="dxa"/>
            <w:gridSpan w:val="5"/>
            <w:vAlign w:val="center"/>
          </w:tcPr>
          <w:p w:rsidR="0069541B" w:rsidRPr="000C1B9A" w:rsidRDefault="0069541B" w:rsidP="008877A7">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69541B" w:rsidRPr="0069541B" w:rsidRDefault="0069541B" w:rsidP="008877A7">
            <w:pPr>
              <w:jc w:val="center"/>
              <w:rPr>
                <w:rFonts w:ascii="Arial" w:hAnsi="Arial" w:cs="Arial"/>
                <w:b/>
                <w:sz w:val="20"/>
                <w:szCs w:val="20"/>
              </w:rPr>
            </w:pPr>
          </w:p>
        </w:tc>
        <w:tc>
          <w:tcPr>
            <w:tcW w:w="851" w:type="dxa"/>
            <w:shd w:val="clear" w:color="auto" w:fill="000000" w:themeFill="text1"/>
          </w:tcPr>
          <w:p w:rsidR="0069541B" w:rsidRPr="000C1B9A" w:rsidRDefault="0069541B" w:rsidP="008877A7">
            <w:pPr>
              <w:jc w:val="center"/>
              <w:rPr>
                <w:rFonts w:ascii="Arial" w:hAnsi="Arial" w:cs="Arial"/>
                <w:sz w:val="20"/>
                <w:szCs w:val="20"/>
              </w:rPr>
            </w:pPr>
          </w:p>
        </w:tc>
        <w:tc>
          <w:tcPr>
            <w:tcW w:w="1417" w:type="dxa"/>
            <w:shd w:val="clear" w:color="auto" w:fill="000000" w:themeFill="text1"/>
          </w:tcPr>
          <w:p w:rsidR="0069541B" w:rsidRPr="000C1B9A" w:rsidRDefault="0069541B" w:rsidP="008877A7">
            <w:pPr>
              <w:jc w:val="center"/>
              <w:rPr>
                <w:rFonts w:ascii="Arial" w:hAnsi="Arial" w:cs="Arial"/>
                <w:sz w:val="20"/>
                <w:szCs w:val="20"/>
              </w:rPr>
            </w:pPr>
          </w:p>
        </w:tc>
        <w:tc>
          <w:tcPr>
            <w:tcW w:w="1418" w:type="dxa"/>
            <w:vAlign w:val="center"/>
          </w:tcPr>
          <w:p w:rsidR="0069541B" w:rsidRPr="0069541B" w:rsidRDefault="0069541B" w:rsidP="008877A7">
            <w:pPr>
              <w:jc w:val="center"/>
              <w:rPr>
                <w:rFonts w:ascii="Arial" w:hAnsi="Arial" w:cs="Arial"/>
                <w:b/>
                <w:sz w:val="20"/>
                <w:szCs w:val="20"/>
              </w:rPr>
            </w:pPr>
          </w:p>
        </w:tc>
        <w:tc>
          <w:tcPr>
            <w:tcW w:w="2268" w:type="dxa"/>
            <w:shd w:val="clear" w:color="auto" w:fill="000000" w:themeFill="text1"/>
          </w:tcPr>
          <w:p w:rsidR="0069541B" w:rsidRPr="000C1B9A" w:rsidRDefault="0069541B" w:rsidP="008877A7">
            <w:pPr>
              <w:jc w:val="center"/>
              <w:rPr>
                <w:rFonts w:ascii="Arial" w:hAnsi="Arial" w:cs="Arial"/>
                <w:sz w:val="20"/>
                <w:szCs w:val="20"/>
              </w:rPr>
            </w:pPr>
          </w:p>
        </w:tc>
      </w:tr>
    </w:tbl>
    <w:p w:rsidR="008C5CD1" w:rsidRDefault="008C5CD1" w:rsidP="008877A7">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877A7">
      <w:pPr>
        <w:autoSpaceDE w:val="0"/>
        <w:autoSpaceDN w:val="0"/>
        <w:adjustRightInd w:val="0"/>
        <w:spacing w:after="120" w:line="240" w:lineRule="auto"/>
        <w:jc w:val="both"/>
        <w:rPr>
          <w:rFonts w:ascii="Arial" w:eastAsia="Calibri" w:hAnsi="Arial" w:cs="Arial"/>
          <w:b/>
          <w:sz w:val="20"/>
        </w:rPr>
      </w:pPr>
    </w:p>
    <w:p w:rsidR="008C5CD1" w:rsidRPr="00EE1344" w:rsidRDefault="008C5CD1" w:rsidP="008877A7">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877A7">
      <w:pPr>
        <w:spacing w:line="240" w:lineRule="auto"/>
        <w:rPr>
          <w:rFonts w:ascii="Arial" w:hAnsi="Arial" w:cs="Arial"/>
          <w:b/>
          <w:bCs/>
          <w:iCs/>
          <w:sz w:val="20"/>
        </w:rPr>
      </w:pPr>
      <w:r w:rsidRPr="00EE1344">
        <w:rPr>
          <w:rFonts w:ascii="Arial" w:hAnsi="Arial" w:cs="Arial"/>
          <w:b/>
          <w:bCs/>
          <w:iCs/>
          <w:sz w:val="20"/>
        </w:rPr>
        <w:t>Zamawiający zaleca zapisanie dokumentu w formacie PDF.</w:t>
      </w:r>
    </w:p>
    <w:p w:rsidR="008C5CD1" w:rsidRDefault="008C5CD1" w:rsidP="0069541B">
      <w:pPr>
        <w:rPr>
          <w:rFonts w:ascii="Arial" w:hAnsi="Arial" w:cs="Arial"/>
          <w:b/>
          <w:sz w:val="20"/>
        </w:rPr>
      </w:pPr>
    </w:p>
    <w:p w:rsidR="008C5CD1" w:rsidRDefault="008C5CD1" w:rsidP="0069541B">
      <w:pPr>
        <w:rPr>
          <w:rFonts w:ascii="Arial" w:hAnsi="Arial" w:cs="Arial"/>
          <w:b/>
          <w:sz w:val="20"/>
        </w:rPr>
      </w:pPr>
    </w:p>
    <w:p w:rsidR="008C5CD1" w:rsidRDefault="008C5CD1" w:rsidP="0069541B">
      <w:pPr>
        <w:rPr>
          <w:rFonts w:ascii="Arial" w:hAnsi="Arial" w:cs="Arial"/>
          <w:b/>
          <w:sz w:val="20"/>
        </w:rPr>
      </w:pPr>
    </w:p>
    <w:p w:rsidR="0069541B" w:rsidRPr="000C1B9A" w:rsidRDefault="0069541B" w:rsidP="0069541B">
      <w:pPr>
        <w:rPr>
          <w:rFonts w:ascii="Arial" w:hAnsi="Arial" w:cs="Arial"/>
          <w:b/>
          <w:sz w:val="20"/>
        </w:rPr>
      </w:pPr>
      <w:r w:rsidRPr="0069541B">
        <w:rPr>
          <w:rFonts w:ascii="Arial" w:hAnsi="Arial" w:cs="Arial"/>
          <w:b/>
          <w:sz w:val="20"/>
        </w:rPr>
        <w:lastRenderedPageBreak/>
        <w:t>Pakiet nr 2: Probówki do gazometrii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60340" w:rsidRPr="001E6B67" w:rsidTr="004D53A7">
        <w:tc>
          <w:tcPr>
            <w:tcW w:w="534"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L.p.</w:t>
            </w:r>
          </w:p>
        </w:tc>
        <w:tc>
          <w:tcPr>
            <w:tcW w:w="425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69541B" w:rsidRPr="0071372B" w:rsidTr="00C60340">
        <w:tc>
          <w:tcPr>
            <w:tcW w:w="534" w:type="dxa"/>
            <w:vAlign w:val="center"/>
          </w:tcPr>
          <w:p w:rsidR="0069541B" w:rsidRPr="0071372B" w:rsidRDefault="0069541B" w:rsidP="001C5E82">
            <w:pPr>
              <w:jc w:val="center"/>
              <w:rPr>
                <w:rFonts w:ascii="Arial" w:hAnsi="Arial" w:cs="Arial"/>
                <w:sz w:val="18"/>
                <w:szCs w:val="20"/>
              </w:rPr>
            </w:pPr>
            <w:r w:rsidRPr="0071372B">
              <w:rPr>
                <w:rFonts w:ascii="Arial" w:hAnsi="Arial" w:cs="Arial"/>
                <w:sz w:val="18"/>
                <w:szCs w:val="20"/>
              </w:rPr>
              <w:t>1.</w:t>
            </w:r>
          </w:p>
        </w:tc>
        <w:tc>
          <w:tcPr>
            <w:tcW w:w="4252" w:type="dxa"/>
          </w:tcPr>
          <w:p w:rsidR="0069541B" w:rsidRPr="0071372B" w:rsidRDefault="0069541B" w:rsidP="001C5E82">
            <w:pPr>
              <w:rPr>
                <w:rFonts w:ascii="Arial" w:hAnsi="Arial" w:cs="Arial"/>
                <w:sz w:val="18"/>
              </w:rPr>
            </w:pPr>
            <w:r w:rsidRPr="0071372B">
              <w:rPr>
                <w:rFonts w:ascii="Arial" w:hAnsi="Arial" w:cs="Arial"/>
                <w:sz w:val="18"/>
              </w:rPr>
              <w:t>Probówka lub probówko – strzykawka do gazometrii z suchą heparyną litową balansowaną jonami wapnia sterylna pakowana pojedynczo poj. 1-3ml. Op. 100szt.</w:t>
            </w:r>
          </w:p>
        </w:tc>
        <w:tc>
          <w:tcPr>
            <w:tcW w:w="709" w:type="dxa"/>
            <w:vAlign w:val="center"/>
          </w:tcPr>
          <w:p w:rsidR="0069541B" w:rsidRPr="0071372B" w:rsidRDefault="0069541B" w:rsidP="0069541B">
            <w:pPr>
              <w:jc w:val="center"/>
              <w:rPr>
                <w:rFonts w:ascii="Arial" w:hAnsi="Arial" w:cs="Arial"/>
                <w:sz w:val="18"/>
              </w:rPr>
            </w:pPr>
            <w:r w:rsidRPr="0071372B">
              <w:rPr>
                <w:rFonts w:ascii="Arial" w:hAnsi="Arial" w:cs="Arial"/>
                <w:sz w:val="18"/>
              </w:rPr>
              <w:t>op.</w:t>
            </w:r>
          </w:p>
        </w:tc>
        <w:tc>
          <w:tcPr>
            <w:tcW w:w="992" w:type="dxa"/>
            <w:vAlign w:val="center"/>
          </w:tcPr>
          <w:p w:rsidR="0069541B" w:rsidRPr="0071372B" w:rsidRDefault="0069541B" w:rsidP="0069541B">
            <w:pPr>
              <w:jc w:val="center"/>
              <w:rPr>
                <w:rFonts w:ascii="Arial" w:hAnsi="Arial" w:cs="Arial"/>
                <w:sz w:val="18"/>
              </w:rPr>
            </w:pPr>
            <w:r w:rsidRPr="0071372B">
              <w:rPr>
                <w:rFonts w:ascii="Arial" w:hAnsi="Arial" w:cs="Arial"/>
                <w:sz w:val="18"/>
              </w:rPr>
              <w:t>300</w:t>
            </w:r>
          </w:p>
        </w:tc>
        <w:tc>
          <w:tcPr>
            <w:tcW w:w="1418" w:type="dxa"/>
            <w:vAlign w:val="center"/>
          </w:tcPr>
          <w:p w:rsidR="0069541B" w:rsidRPr="0071372B" w:rsidRDefault="0069541B" w:rsidP="0069541B">
            <w:pPr>
              <w:jc w:val="center"/>
              <w:rPr>
                <w:rFonts w:ascii="Arial" w:hAnsi="Arial" w:cs="Arial"/>
                <w:sz w:val="18"/>
                <w:szCs w:val="20"/>
              </w:rPr>
            </w:pPr>
          </w:p>
        </w:tc>
        <w:tc>
          <w:tcPr>
            <w:tcW w:w="1417" w:type="dxa"/>
            <w:vAlign w:val="center"/>
          </w:tcPr>
          <w:p w:rsidR="0069541B" w:rsidRPr="0071372B" w:rsidRDefault="0069541B" w:rsidP="0069541B">
            <w:pPr>
              <w:jc w:val="center"/>
              <w:rPr>
                <w:rFonts w:ascii="Arial" w:hAnsi="Arial" w:cs="Arial"/>
                <w:sz w:val="18"/>
                <w:szCs w:val="20"/>
              </w:rPr>
            </w:pPr>
          </w:p>
        </w:tc>
        <w:tc>
          <w:tcPr>
            <w:tcW w:w="851" w:type="dxa"/>
            <w:vAlign w:val="center"/>
          </w:tcPr>
          <w:p w:rsidR="0069541B" w:rsidRPr="0071372B" w:rsidRDefault="0069541B" w:rsidP="0069541B">
            <w:pPr>
              <w:jc w:val="center"/>
              <w:rPr>
                <w:rFonts w:ascii="Arial" w:hAnsi="Arial" w:cs="Arial"/>
                <w:sz w:val="18"/>
                <w:szCs w:val="20"/>
              </w:rPr>
            </w:pPr>
          </w:p>
        </w:tc>
        <w:tc>
          <w:tcPr>
            <w:tcW w:w="1417" w:type="dxa"/>
            <w:vAlign w:val="center"/>
          </w:tcPr>
          <w:p w:rsidR="0069541B" w:rsidRPr="0071372B" w:rsidRDefault="0069541B" w:rsidP="0069541B">
            <w:pPr>
              <w:jc w:val="center"/>
              <w:rPr>
                <w:rFonts w:ascii="Arial" w:hAnsi="Arial" w:cs="Arial"/>
                <w:sz w:val="18"/>
                <w:szCs w:val="20"/>
              </w:rPr>
            </w:pPr>
          </w:p>
        </w:tc>
        <w:tc>
          <w:tcPr>
            <w:tcW w:w="1418" w:type="dxa"/>
            <w:vAlign w:val="center"/>
          </w:tcPr>
          <w:p w:rsidR="0069541B" w:rsidRPr="0071372B" w:rsidRDefault="0069541B" w:rsidP="0069541B">
            <w:pPr>
              <w:jc w:val="center"/>
              <w:rPr>
                <w:rFonts w:ascii="Arial" w:hAnsi="Arial" w:cs="Arial"/>
                <w:sz w:val="18"/>
                <w:szCs w:val="20"/>
              </w:rPr>
            </w:pPr>
          </w:p>
        </w:tc>
        <w:tc>
          <w:tcPr>
            <w:tcW w:w="2268" w:type="dxa"/>
            <w:vAlign w:val="center"/>
          </w:tcPr>
          <w:p w:rsidR="0069541B" w:rsidRPr="0071372B" w:rsidRDefault="0069541B" w:rsidP="0069541B">
            <w:pPr>
              <w:jc w:val="center"/>
              <w:rPr>
                <w:rFonts w:ascii="Arial" w:hAnsi="Arial" w:cs="Arial"/>
                <w:sz w:val="18"/>
                <w:szCs w:val="20"/>
              </w:rPr>
            </w:pPr>
          </w:p>
        </w:tc>
      </w:tr>
      <w:tr w:rsidR="0069541B" w:rsidRPr="000C1B9A" w:rsidTr="00C60340">
        <w:trPr>
          <w:trHeight w:val="567"/>
        </w:trPr>
        <w:tc>
          <w:tcPr>
            <w:tcW w:w="7905" w:type="dxa"/>
            <w:gridSpan w:val="5"/>
            <w:vAlign w:val="center"/>
          </w:tcPr>
          <w:p w:rsidR="0069541B" w:rsidRPr="000C1B9A" w:rsidRDefault="0069541B"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69541B" w:rsidRPr="0069541B" w:rsidRDefault="0069541B" w:rsidP="001C5E82">
            <w:pPr>
              <w:jc w:val="center"/>
              <w:rPr>
                <w:rFonts w:ascii="Arial" w:hAnsi="Arial" w:cs="Arial"/>
                <w:b/>
                <w:sz w:val="20"/>
                <w:szCs w:val="20"/>
              </w:rPr>
            </w:pPr>
          </w:p>
        </w:tc>
        <w:tc>
          <w:tcPr>
            <w:tcW w:w="851" w:type="dxa"/>
            <w:shd w:val="clear" w:color="auto" w:fill="000000" w:themeFill="text1"/>
          </w:tcPr>
          <w:p w:rsidR="0069541B" w:rsidRPr="000C1B9A" w:rsidRDefault="0069541B" w:rsidP="001C5E82">
            <w:pPr>
              <w:jc w:val="center"/>
              <w:rPr>
                <w:rFonts w:ascii="Arial" w:hAnsi="Arial" w:cs="Arial"/>
                <w:sz w:val="20"/>
                <w:szCs w:val="20"/>
              </w:rPr>
            </w:pPr>
          </w:p>
        </w:tc>
        <w:tc>
          <w:tcPr>
            <w:tcW w:w="1417" w:type="dxa"/>
            <w:shd w:val="clear" w:color="auto" w:fill="000000" w:themeFill="text1"/>
          </w:tcPr>
          <w:p w:rsidR="0069541B" w:rsidRPr="000C1B9A" w:rsidRDefault="0069541B" w:rsidP="001C5E82">
            <w:pPr>
              <w:jc w:val="center"/>
              <w:rPr>
                <w:rFonts w:ascii="Arial" w:hAnsi="Arial" w:cs="Arial"/>
                <w:sz w:val="20"/>
                <w:szCs w:val="20"/>
              </w:rPr>
            </w:pPr>
          </w:p>
        </w:tc>
        <w:tc>
          <w:tcPr>
            <w:tcW w:w="1418" w:type="dxa"/>
            <w:vAlign w:val="center"/>
          </w:tcPr>
          <w:p w:rsidR="0069541B" w:rsidRPr="0069541B" w:rsidRDefault="0069541B" w:rsidP="001C5E82">
            <w:pPr>
              <w:jc w:val="center"/>
              <w:rPr>
                <w:rFonts w:ascii="Arial" w:hAnsi="Arial" w:cs="Arial"/>
                <w:b/>
                <w:sz w:val="20"/>
                <w:szCs w:val="20"/>
              </w:rPr>
            </w:pPr>
          </w:p>
        </w:tc>
        <w:tc>
          <w:tcPr>
            <w:tcW w:w="2268" w:type="dxa"/>
            <w:shd w:val="clear" w:color="auto" w:fill="000000" w:themeFill="text1"/>
          </w:tcPr>
          <w:p w:rsidR="0069541B" w:rsidRPr="000C1B9A" w:rsidRDefault="0069541B" w:rsidP="001C5E82">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69541B" w:rsidRDefault="0069541B" w:rsidP="000C1B9A">
      <w:pPr>
        <w:spacing w:after="0" w:line="240" w:lineRule="auto"/>
        <w:rPr>
          <w:rFonts w:ascii="Arial" w:hAnsi="Arial" w:cs="Arial"/>
        </w:rPr>
      </w:pPr>
    </w:p>
    <w:p w:rsidR="0071372B" w:rsidRDefault="0071372B" w:rsidP="0069541B">
      <w:pPr>
        <w:rPr>
          <w:rFonts w:ascii="Arial" w:hAnsi="Arial" w:cs="Arial"/>
          <w:b/>
          <w:sz w:val="20"/>
        </w:rPr>
      </w:pPr>
    </w:p>
    <w:p w:rsidR="0069541B" w:rsidRPr="000C1B9A" w:rsidRDefault="0069541B" w:rsidP="0069541B">
      <w:pPr>
        <w:rPr>
          <w:rFonts w:ascii="Arial" w:hAnsi="Arial" w:cs="Arial"/>
          <w:b/>
          <w:sz w:val="20"/>
        </w:rPr>
      </w:pPr>
      <w:r w:rsidRPr="0069541B">
        <w:rPr>
          <w:rFonts w:ascii="Arial" w:hAnsi="Arial" w:cs="Arial"/>
          <w:b/>
          <w:sz w:val="20"/>
        </w:rPr>
        <w:lastRenderedPageBreak/>
        <w:t>Pakiet nr 3: Akcesoria do pozyskiwania krwi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60340" w:rsidRPr="001E6B67" w:rsidTr="004D53A7">
        <w:tc>
          <w:tcPr>
            <w:tcW w:w="534"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L.p.</w:t>
            </w:r>
          </w:p>
        </w:tc>
        <w:tc>
          <w:tcPr>
            <w:tcW w:w="425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69541B" w:rsidRPr="0071372B" w:rsidTr="00C60340">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1.</w:t>
            </w:r>
          </w:p>
        </w:tc>
        <w:tc>
          <w:tcPr>
            <w:tcW w:w="4252" w:type="dxa"/>
          </w:tcPr>
          <w:p w:rsidR="0069541B" w:rsidRPr="0071372B" w:rsidRDefault="0069541B">
            <w:pPr>
              <w:rPr>
                <w:rFonts w:ascii="Arial" w:hAnsi="Arial" w:cs="Arial"/>
                <w:b/>
                <w:bCs/>
                <w:color w:val="000000"/>
                <w:sz w:val="18"/>
                <w:szCs w:val="18"/>
              </w:rPr>
            </w:pPr>
            <w:r w:rsidRPr="0071372B">
              <w:rPr>
                <w:rFonts w:ascii="Arial" w:hAnsi="Arial" w:cs="Arial"/>
                <w:b/>
                <w:bCs/>
                <w:color w:val="000000"/>
                <w:sz w:val="18"/>
                <w:szCs w:val="18"/>
              </w:rPr>
              <w:t>Nakłuwacz nożykowy</w:t>
            </w:r>
            <w:r w:rsidRPr="0071372B">
              <w:rPr>
                <w:rFonts w:ascii="Arial" w:hAnsi="Arial" w:cs="Arial"/>
                <w:color w:val="000000"/>
                <w:sz w:val="18"/>
                <w:szCs w:val="18"/>
              </w:rPr>
              <w:t xml:space="preserve"> do pobierania próbek krwi kapilarnej dla  </w:t>
            </w:r>
            <w:r w:rsidRPr="0071372B">
              <w:rPr>
                <w:rFonts w:ascii="Arial" w:hAnsi="Arial" w:cs="Arial"/>
                <w:b/>
                <w:bCs/>
                <w:color w:val="000000"/>
                <w:sz w:val="18"/>
                <w:szCs w:val="18"/>
              </w:rPr>
              <w:t>noworodków i niemowląt.</w:t>
            </w:r>
            <w:r w:rsidRPr="0071372B">
              <w:rPr>
                <w:rFonts w:ascii="Arial" w:hAnsi="Arial" w:cs="Arial"/>
                <w:color w:val="000000"/>
                <w:sz w:val="18"/>
                <w:szCs w:val="18"/>
              </w:rPr>
              <w:t xml:space="preserve"> Kąt ścięcia 550. je</w:t>
            </w:r>
            <w:r w:rsidR="008877A7">
              <w:rPr>
                <w:rFonts w:ascii="Arial" w:hAnsi="Arial" w:cs="Arial"/>
                <w:color w:val="000000"/>
                <w:sz w:val="18"/>
                <w:szCs w:val="18"/>
              </w:rPr>
              <w:t xml:space="preserve">dnorazowy,  szerokoć ostrza 1,5 </w:t>
            </w:r>
            <w:r w:rsidRPr="0071372B">
              <w:rPr>
                <w:rFonts w:ascii="Arial" w:hAnsi="Arial" w:cs="Arial"/>
                <w:color w:val="000000"/>
                <w:sz w:val="18"/>
                <w:szCs w:val="18"/>
              </w:rPr>
              <w:t>mm, głębokość nakłucia 1,5 mm, objętość próbki krwi możliwa do uzyskania 70 - 100µl, sterylizowany promieniami gamma, Konstrukcyjnie zabezpieczony przed ponownym użyciem i ewentualnym zakażeniem personelu medycznego krwią pacjenta. Ostrze schowane przed i po użyciu uniemożliwiające przypadkowe skaleczenie.  Op. a 200szt.</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12</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C60340">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2.</w:t>
            </w:r>
          </w:p>
        </w:tc>
        <w:tc>
          <w:tcPr>
            <w:tcW w:w="4252" w:type="dxa"/>
          </w:tcPr>
          <w:p w:rsidR="0069541B" w:rsidRPr="0071372B" w:rsidRDefault="0069541B">
            <w:pPr>
              <w:rPr>
                <w:rFonts w:ascii="Arial" w:hAnsi="Arial" w:cs="Arial"/>
                <w:b/>
                <w:bCs/>
                <w:color w:val="000000"/>
                <w:sz w:val="18"/>
                <w:szCs w:val="18"/>
              </w:rPr>
            </w:pPr>
            <w:r w:rsidRPr="0071372B">
              <w:rPr>
                <w:rFonts w:ascii="Arial" w:hAnsi="Arial" w:cs="Arial"/>
                <w:b/>
                <w:bCs/>
                <w:color w:val="000000"/>
                <w:sz w:val="18"/>
                <w:szCs w:val="18"/>
              </w:rPr>
              <w:t xml:space="preserve">System do uzyskiwania próbki krwi włośniczkowej do badań hematologicznych 200µl </w:t>
            </w:r>
            <w:r w:rsidRPr="0071372B">
              <w:rPr>
                <w:rFonts w:ascii="Arial" w:hAnsi="Arial" w:cs="Arial"/>
                <w:color w:val="000000"/>
                <w:sz w:val="18"/>
                <w:szCs w:val="18"/>
              </w:rPr>
              <w:t>- system składający się z preparowanej antykoagulantem EDTA – K3 probówki o wymiarach ø11 x 47 mm, kapilary end – to – end o długości minimum 70mm w korku bez membrany, odrębnego korka zamknięcia probówki po napełnieniu krwią, korki koloru czerwonego, opakowanie zbiorcze 100 szt.</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42</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C60340">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3.</w:t>
            </w:r>
          </w:p>
        </w:tc>
        <w:tc>
          <w:tcPr>
            <w:tcW w:w="4252" w:type="dxa"/>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System do uzyskiwania próbki krwi włośniczkowej do badań surowicy 200µl - system składający się z preparowanej aktywatorem wykrzepiania probówki o wymiarach ø11 x 47 mm, kapilary end – to – end o dł</w:t>
            </w:r>
            <w:r w:rsidR="008877A7">
              <w:rPr>
                <w:rFonts w:ascii="Arial" w:hAnsi="Arial" w:cs="Arial"/>
                <w:color w:val="000000"/>
                <w:sz w:val="18"/>
                <w:szCs w:val="18"/>
              </w:rPr>
              <w:t xml:space="preserve">ugości minimum 70mm w korku bez </w:t>
            </w:r>
            <w:r w:rsidRPr="0071372B">
              <w:rPr>
                <w:rFonts w:ascii="Arial" w:hAnsi="Arial" w:cs="Arial"/>
                <w:color w:val="000000"/>
                <w:sz w:val="18"/>
                <w:szCs w:val="18"/>
              </w:rPr>
              <w:t xml:space="preserve">membrany, odrębnego korka zamknięcia probówki po napełnieniu krwią, korki koloru białego, </w:t>
            </w:r>
            <w:r w:rsidR="001C5E82" w:rsidRPr="0071372B">
              <w:rPr>
                <w:rFonts w:ascii="Arial" w:hAnsi="Arial" w:cs="Arial"/>
                <w:color w:val="000000"/>
                <w:sz w:val="18"/>
                <w:szCs w:val="18"/>
              </w:rPr>
              <w:t>opakowanie zbiorcze 100 szt.</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58</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C60340">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4.</w:t>
            </w:r>
          </w:p>
        </w:tc>
        <w:tc>
          <w:tcPr>
            <w:tcW w:w="4252" w:type="dxa"/>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Probówka do mikrometody do uzyskiwania próbki krwi do badań na skrzep, ze stożkową probówką wewnętrzną, bez kapilary, zakręcona korkiem, o pojemności 300µl.</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szt.</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500</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C60340">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5.</w:t>
            </w:r>
          </w:p>
        </w:tc>
        <w:tc>
          <w:tcPr>
            <w:tcW w:w="4252" w:type="dxa"/>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Probówka do mikrometody do uzyskiwania próbki krwi do badań na skrzep, ze stożkową probówką wewnętrzną, bez kapilary, zakręcona korkiem, o pojemności 500µl.</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szt.</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700</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C60340">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6.</w:t>
            </w:r>
          </w:p>
        </w:tc>
        <w:tc>
          <w:tcPr>
            <w:tcW w:w="4252" w:type="dxa"/>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 xml:space="preserve">Probówka do mikrometody do uzyskiwania próbki krwi do badań układu krzepnięcia - opj. Ok. 1ml, z zakręcanym korkiem, z etykieta na probówce, bez </w:t>
            </w:r>
            <w:r w:rsidRPr="0071372B">
              <w:rPr>
                <w:rFonts w:ascii="Arial" w:hAnsi="Arial" w:cs="Arial"/>
                <w:color w:val="000000"/>
                <w:sz w:val="18"/>
                <w:szCs w:val="18"/>
              </w:rPr>
              <w:lastRenderedPageBreak/>
              <w:t>kapilary.</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lastRenderedPageBreak/>
              <w:t>szt.</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200</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F4535F">
        <w:trPr>
          <w:trHeight w:val="567"/>
        </w:trPr>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lastRenderedPageBreak/>
              <w:t>7.</w:t>
            </w:r>
          </w:p>
        </w:tc>
        <w:tc>
          <w:tcPr>
            <w:tcW w:w="4252" w:type="dxa"/>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 xml:space="preserve">Probówkostrzykawka do uzyskiwania próbki krwi do badań z surowicy, poj. 1-1,4ml, średnica </w:t>
            </w:r>
            <w:r w:rsidR="008877A7">
              <w:rPr>
                <w:rFonts w:ascii="Arial" w:hAnsi="Arial" w:cs="Arial"/>
                <w:color w:val="000000"/>
                <w:sz w:val="18"/>
                <w:szCs w:val="18"/>
              </w:rPr>
              <w:br/>
            </w:r>
            <w:r w:rsidRPr="0071372B">
              <w:rPr>
                <w:rFonts w:ascii="Arial" w:hAnsi="Arial" w:cs="Arial"/>
                <w:color w:val="000000"/>
                <w:sz w:val="18"/>
                <w:szCs w:val="18"/>
              </w:rPr>
              <w:t>8-9mm.</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szt.</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1500</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F4535F">
        <w:trPr>
          <w:trHeight w:val="567"/>
        </w:trPr>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8.</w:t>
            </w:r>
          </w:p>
        </w:tc>
        <w:tc>
          <w:tcPr>
            <w:tcW w:w="4252" w:type="dxa"/>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Probówkostrzykawka do uzyskiwania próbki krwi do badań hematologicznych o poj. 1-1,3ml, z EDTA K2/K3, średnica 8-9mm</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szt.</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500</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F4535F">
        <w:trPr>
          <w:trHeight w:val="567"/>
        </w:trPr>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9.</w:t>
            </w:r>
          </w:p>
        </w:tc>
        <w:tc>
          <w:tcPr>
            <w:tcW w:w="4252" w:type="dxa"/>
            <w:vAlign w:val="bottom"/>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Nakłuwacze automatyczne igłowe o średnicy igły 0,8mm (21G) i głębokości wkłucia 1,8mm. Op. 200szt</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60</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71372B" w:rsidTr="00C60340">
        <w:tc>
          <w:tcPr>
            <w:tcW w:w="534" w:type="dxa"/>
            <w:vAlign w:val="center"/>
          </w:tcPr>
          <w:p w:rsidR="0069541B" w:rsidRPr="0071372B" w:rsidRDefault="0069541B" w:rsidP="001C5E82">
            <w:pPr>
              <w:jc w:val="center"/>
              <w:rPr>
                <w:rFonts w:ascii="Arial" w:hAnsi="Arial" w:cs="Arial"/>
                <w:sz w:val="18"/>
                <w:szCs w:val="18"/>
              </w:rPr>
            </w:pPr>
            <w:r w:rsidRPr="0071372B">
              <w:rPr>
                <w:rFonts w:ascii="Arial" w:hAnsi="Arial" w:cs="Arial"/>
                <w:sz w:val="18"/>
                <w:szCs w:val="18"/>
              </w:rPr>
              <w:t>10.</w:t>
            </w:r>
          </w:p>
        </w:tc>
        <w:tc>
          <w:tcPr>
            <w:tcW w:w="4252" w:type="dxa"/>
          </w:tcPr>
          <w:p w:rsidR="0069541B" w:rsidRPr="0071372B" w:rsidRDefault="0069541B">
            <w:pPr>
              <w:rPr>
                <w:rFonts w:ascii="Arial" w:hAnsi="Arial" w:cs="Arial"/>
                <w:color w:val="000000"/>
                <w:sz w:val="18"/>
                <w:szCs w:val="18"/>
              </w:rPr>
            </w:pPr>
            <w:r w:rsidRPr="0071372B">
              <w:rPr>
                <w:rFonts w:ascii="Arial" w:hAnsi="Arial" w:cs="Arial"/>
                <w:color w:val="000000"/>
                <w:sz w:val="18"/>
                <w:szCs w:val="18"/>
              </w:rPr>
              <w:t>Otwieracz do drenów zapewniajacy bezpieczeństwo i higienę pracy w laboratorium prób krzyżowych poprzez łatwy dostęp do drenów z próbkami krwi oraz minimalne ryzyko zanieczyszczenia próbki. Kompatybilny z systemem mikroty</w:t>
            </w:r>
            <w:r w:rsidR="008877A7">
              <w:rPr>
                <w:rFonts w:ascii="Arial" w:hAnsi="Arial" w:cs="Arial"/>
                <w:color w:val="000000"/>
                <w:sz w:val="18"/>
                <w:szCs w:val="18"/>
              </w:rPr>
              <w:t xml:space="preserve">powania DiaMed-ID. Op. A </w:t>
            </w:r>
            <w:r w:rsidRPr="0071372B">
              <w:rPr>
                <w:rFonts w:ascii="Arial" w:hAnsi="Arial" w:cs="Arial"/>
                <w:color w:val="000000"/>
                <w:sz w:val="18"/>
                <w:szCs w:val="18"/>
              </w:rPr>
              <w:t>1000szt.</w:t>
            </w:r>
          </w:p>
        </w:tc>
        <w:tc>
          <w:tcPr>
            <w:tcW w:w="709"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69541B" w:rsidRPr="0071372B" w:rsidRDefault="0069541B" w:rsidP="001C5E82">
            <w:pPr>
              <w:jc w:val="center"/>
              <w:rPr>
                <w:rFonts w:ascii="Arial" w:hAnsi="Arial" w:cs="Arial"/>
                <w:color w:val="000000"/>
                <w:sz w:val="18"/>
                <w:szCs w:val="18"/>
              </w:rPr>
            </w:pPr>
            <w:r w:rsidRPr="0071372B">
              <w:rPr>
                <w:rFonts w:ascii="Arial" w:hAnsi="Arial" w:cs="Arial"/>
                <w:color w:val="000000"/>
                <w:sz w:val="18"/>
                <w:szCs w:val="18"/>
              </w:rPr>
              <w:t>16</w:t>
            </w:r>
          </w:p>
        </w:tc>
        <w:tc>
          <w:tcPr>
            <w:tcW w:w="1418"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851" w:type="dxa"/>
            <w:vAlign w:val="center"/>
          </w:tcPr>
          <w:p w:rsidR="0069541B" w:rsidRPr="0071372B" w:rsidRDefault="0069541B" w:rsidP="001C5E82">
            <w:pPr>
              <w:jc w:val="center"/>
              <w:rPr>
                <w:rFonts w:ascii="Arial" w:hAnsi="Arial" w:cs="Arial"/>
                <w:sz w:val="18"/>
                <w:szCs w:val="18"/>
              </w:rPr>
            </w:pPr>
          </w:p>
        </w:tc>
        <w:tc>
          <w:tcPr>
            <w:tcW w:w="1417" w:type="dxa"/>
            <w:vAlign w:val="center"/>
          </w:tcPr>
          <w:p w:rsidR="0069541B" w:rsidRPr="0071372B" w:rsidRDefault="0069541B" w:rsidP="001C5E82">
            <w:pPr>
              <w:jc w:val="center"/>
              <w:rPr>
                <w:rFonts w:ascii="Arial" w:hAnsi="Arial" w:cs="Arial"/>
                <w:sz w:val="18"/>
                <w:szCs w:val="18"/>
              </w:rPr>
            </w:pPr>
          </w:p>
        </w:tc>
        <w:tc>
          <w:tcPr>
            <w:tcW w:w="1418" w:type="dxa"/>
            <w:vAlign w:val="center"/>
          </w:tcPr>
          <w:p w:rsidR="0069541B" w:rsidRPr="0071372B" w:rsidRDefault="0069541B" w:rsidP="001C5E82">
            <w:pPr>
              <w:jc w:val="center"/>
              <w:rPr>
                <w:rFonts w:ascii="Arial" w:hAnsi="Arial" w:cs="Arial"/>
                <w:sz w:val="18"/>
                <w:szCs w:val="18"/>
              </w:rPr>
            </w:pPr>
          </w:p>
        </w:tc>
        <w:tc>
          <w:tcPr>
            <w:tcW w:w="2268" w:type="dxa"/>
            <w:vAlign w:val="center"/>
          </w:tcPr>
          <w:p w:rsidR="0069541B" w:rsidRPr="0071372B" w:rsidRDefault="0069541B" w:rsidP="001C5E82">
            <w:pPr>
              <w:jc w:val="center"/>
              <w:rPr>
                <w:rFonts w:ascii="Arial" w:hAnsi="Arial" w:cs="Arial"/>
                <w:sz w:val="18"/>
                <w:szCs w:val="18"/>
              </w:rPr>
            </w:pPr>
          </w:p>
        </w:tc>
      </w:tr>
      <w:tr w:rsidR="0069541B" w:rsidRPr="000C1B9A" w:rsidTr="00C60340">
        <w:trPr>
          <w:trHeight w:val="567"/>
        </w:trPr>
        <w:tc>
          <w:tcPr>
            <w:tcW w:w="7905" w:type="dxa"/>
            <w:gridSpan w:val="5"/>
            <w:vAlign w:val="center"/>
          </w:tcPr>
          <w:p w:rsidR="0069541B" w:rsidRPr="000C1B9A" w:rsidRDefault="0069541B"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69541B" w:rsidRPr="0069541B" w:rsidRDefault="0069541B" w:rsidP="001C5E82">
            <w:pPr>
              <w:jc w:val="center"/>
              <w:rPr>
                <w:rFonts w:ascii="Arial" w:hAnsi="Arial" w:cs="Arial"/>
                <w:b/>
                <w:sz w:val="20"/>
                <w:szCs w:val="20"/>
              </w:rPr>
            </w:pPr>
          </w:p>
        </w:tc>
        <w:tc>
          <w:tcPr>
            <w:tcW w:w="851" w:type="dxa"/>
            <w:shd w:val="clear" w:color="auto" w:fill="000000" w:themeFill="text1"/>
          </w:tcPr>
          <w:p w:rsidR="0069541B" w:rsidRPr="000C1B9A" w:rsidRDefault="0069541B" w:rsidP="001C5E82">
            <w:pPr>
              <w:jc w:val="center"/>
              <w:rPr>
                <w:rFonts w:ascii="Arial" w:hAnsi="Arial" w:cs="Arial"/>
                <w:sz w:val="20"/>
                <w:szCs w:val="20"/>
              </w:rPr>
            </w:pPr>
          </w:p>
        </w:tc>
        <w:tc>
          <w:tcPr>
            <w:tcW w:w="1417" w:type="dxa"/>
            <w:shd w:val="clear" w:color="auto" w:fill="000000" w:themeFill="text1"/>
          </w:tcPr>
          <w:p w:rsidR="0069541B" w:rsidRPr="000C1B9A" w:rsidRDefault="0069541B" w:rsidP="001C5E82">
            <w:pPr>
              <w:jc w:val="center"/>
              <w:rPr>
                <w:rFonts w:ascii="Arial" w:hAnsi="Arial" w:cs="Arial"/>
                <w:sz w:val="20"/>
                <w:szCs w:val="20"/>
              </w:rPr>
            </w:pPr>
          </w:p>
        </w:tc>
        <w:tc>
          <w:tcPr>
            <w:tcW w:w="1418" w:type="dxa"/>
            <w:vAlign w:val="center"/>
          </w:tcPr>
          <w:p w:rsidR="0069541B" w:rsidRPr="0069541B" w:rsidRDefault="0069541B" w:rsidP="001C5E82">
            <w:pPr>
              <w:jc w:val="center"/>
              <w:rPr>
                <w:rFonts w:ascii="Arial" w:hAnsi="Arial" w:cs="Arial"/>
                <w:b/>
                <w:sz w:val="20"/>
                <w:szCs w:val="20"/>
              </w:rPr>
            </w:pPr>
          </w:p>
        </w:tc>
        <w:tc>
          <w:tcPr>
            <w:tcW w:w="2268" w:type="dxa"/>
            <w:shd w:val="clear" w:color="auto" w:fill="000000" w:themeFill="text1"/>
          </w:tcPr>
          <w:p w:rsidR="0069541B" w:rsidRPr="000C1B9A" w:rsidRDefault="0069541B" w:rsidP="001C5E82">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69541B" w:rsidRDefault="0069541B" w:rsidP="0069541B">
      <w:pPr>
        <w:spacing w:after="0" w:line="240" w:lineRule="auto"/>
        <w:rPr>
          <w:rFonts w:ascii="Arial" w:hAnsi="Arial" w:cs="Arial"/>
        </w:rPr>
      </w:pPr>
    </w:p>
    <w:p w:rsidR="0069541B" w:rsidRDefault="0069541B"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C60340" w:rsidRDefault="00C60340" w:rsidP="000C1B9A">
      <w:pPr>
        <w:spacing w:after="0" w:line="240" w:lineRule="auto"/>
        <w:rPr>
          <w:rFonts w:ascii="Arial" w:hAnsi="Arial" w:cs="Arial"/>
        </w:rPr>
      </w:pPr>
    </w:p>
    <w:p w:rsidR="00C60340" w:rsidRDefault="00C60340" w:rsidP="000C1B9A">
      <w:pPr>
        <w:spacing w:after="0" w:line="240" w:lineRule="auto"/>
        <w:rPr>
          <w:rFonts w:ascii="Arial" w:hAnsi="Arial" w:cs="Arial"/>
        </w:rPr>
      </w:pPr>
    </w:p>
    <w:p w:rsidR="00C60340" w:rsidRDefault="00C60340" w:rsidP="000C1B9A">
      <w:pPr>
        <w:spacing w:after="0" w:line="240" w:lineRule="auto"/>
        <w:rPr>
          <w:rFonts w:ascii="Arial" w:hAnsi="Arial" w:cs="Arial"/>
        </w:rPr>
      </w:pPr>
    </w:p>
    <w:p w:rsidR="0071372B" w:rsidRDefault="0071372B" w:rsidP="001C5E82">
      <w:pPr>
        <w:rPr>
          <w:rFonts w:ascii="Arial" w:hAnsi="Arial" w:cs="Arial"/>
          <w:b/>
          <w:sz w:val="20"/>
        </w:rPr>
      </w:pPr>
    </w:p>
    <w:p w:rsidR="0071372B" w:rsidRDefault="0071372B" w:rsidP="001C5E82">
      <w:pPr>
        <w:rPr>
          <w:rFonts w:ascii="Arial" w:hAnsi="Arial" w:cs="Arial"/>
          <w:b/>
          <w:sz w:val="20"/>
        </w:rPr>
      </w:pPr>
    </w:p>
    <w:p w:rsidR="0071372B" w:rsidRDefault="0071372B" w:rsidP="001C5E82">
      <w:pPr>
        <w:rPr>
          <w:rFonts w:ascii="Arial" w:hAnsi="Arial" w:cs="Arial"/>
          <w:b/>
          <w:sz w:val="20"/>
        </w:rPr>
      </w:pPr>
    </w:p>
    <w:p w:rsidR="0071372B" w:rsidRDefault="0071372B" w:rsidP="001C5E82">
      <w:pPr>
        <w:rPr>
          <w:rFonts w:ascii="Arial" w:hAnsi="Arial" w:cs="Arial"/>
          <w:b/>
          <w:sz w:val="20"/>
        </w:rPr>
      </w:pPr>
    </w:p>
    <w:p w:rsidR="001C5E82" w:rsidRPr="000C1B9A" w:rsidRDefault="001C5E82" w:rsidP="001C5E82">
      <w:pPr>
        <w:rPr>
          <w:rFonts w:ascii="Arial" w:hAnsi="Arial" w:cs="Arial"/>
          <w:b/>
          <w:sz w:val="20"/>
        </w:rPr>
      </w:pPr>
      <w:r w:rsidRPr="001C5E82">
        <w:rPr>
          <w:rFonts w:ascii="Arial" w:hAnsi="Arial" w:cs="Arial"/>
          <w:b/>
          <w:sz w:val="20"/>
        </w:rPr>
        <w:lastRenderedPageBreak/>
        <w:t>Pakiet nr 4: Akcesoria do pozyskiwania krwi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3A4E83" w:rsidRPr="001E6B67" w:rsidTr="00C60340">
        <w:tc>
          <w:tcPr>
            <w:tcW w:w="534"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L.p.</w:t>
            </w:r>
          </w:p>
        </w:tc>
        <w:tc>
          <w:tcPr>
            <w:tcW w:w="4252"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Asortyment</w:t>
            </w:r>
          </w:p>
        </w:tc>
        <w:tc>
          <w:tcPr>
            <w:tcW w:w="709"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Jedn. miary</w:t>
            </w:r>
          </w:p>
        </w:tc>
        <w:tc>
          <w:tcPr>
            <w:tcW w:w="992"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3A4E83" w:rsidRPr="001E6B67" w:rsidRDefault="003A4E83" w:rsidP="003A4E83">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1C5E82" w:rsidRPr="0071372B" w:rsidTr="00C60340">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1.</w:t>
            </w:r>
          </w:p>
        </w:tc>
        <w:tc>
          <w:tcPr>
            <w:tcW w:w="4252" w:type="dxa"/>
          </w:tcPr>
          <w:p w:rsidR="001C5E82" w:rsidRPr="0071372B" w:rsidRDefault="001C5E82">
            <w:pPr>
              <w:rPr>
                <w:rFonts w:ascii="Arial" w:hAnsi="Arial" w:cs="Arial"/>
                <w:b/>
                <w:bCs/>
                <w:color w:val="000000"/>
                <w:sz w:val="18"/>
                <w:szCs w:val="18"/>
              </w:rPr>
            </w:pPr>
            <w:r w:rsidRPr="0071372B">
              <w:rPr>
                <w:rFonts w:ascii="Arial" w:hAnsi="Arial" w:cs="Arial"/>
                <w:b/>
                <w:bCs/>
                <w:color w:val="000000"/>
                <w:sz w:val="18"/>
                <w:szCs w:val="18"/>
              </w:rPr>
              <w:t>Kapilary end to end z heparyną do pobierania krwi włośniczkowej 20µl,</w:t>
            </w:r>
            <w:r w:rsidRPr="0071372B">
              <w:rPr>
                <w:rFonts w:ascii="Arial" w:hAnsi="Arial" w:cs="Arial"/>
                <w:color w:val="000000"/>
                <w:sz w:val="18"/>
                <w:szCs w:val="18"/>
              </w:rPr>
              <w:t xml:space="preserve"> długości 30 mm,  heparinizowane 80iu/ml heparyny sodowej służące do uzyskania krwi włośniczkowej noworodka w celu badań diagnostycznych. Op. słoiczek z pokrywą z otworkiem do dozowania pojedynczych kapilar a 1000 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5</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C60340">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2.</w:t>
            </w:r>
          </w:p>
        </w:tc>
        <w:tc>
          <w:tcPr>
            <w:tcW w:w="4252" w:type="dxa"/>
          </w:tcPr>
          <w:p w:rsidR="001C5E82" w:rsidRPr="0071372B" w:rsidRDefault="001C5E82">
            <w:pPr>
              <w:rPr>
                <w:rFonts w:ascii="Arial" w:hAnsi="Arial" w:cs="Arial"/>
                <w:color w:val="000000"/>
                <w:sz w:val="18"/>
                <w:szCs w:val="18"/>
              </w:rPr>
            </w:pPr>
            <w:r w:rsidRPr="0071372B">
              <w:rPr>
                <w:rFonts w:ascii="Arial" w:hAnsi="Arial" w:cs="Arial"/>
                <w:color w:val="000000"/>
                <w:sz w:val="18"/>
                <w:szCs w:val="18"/>
              </w:rPr>
              <w:t>Probówki z tworzywa sztucznego z przyspieszaczem wykrzepiania i żelem separującym, kapilarą lub lejkiem, mikrometoda, pojemność 200-500µl. Op. 100szt.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25</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C60340">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3.</w:t>
            </w:r>
          </w:p>
        </w:tc>
        <w:tc>
          <w:tcPr>
            <w:tcW w:w="4252" w:type="dxa"/>
          </w:tcPr>
          <w:p w:rsidR="001C5E82" w:rsidRPr="0071372B" w:rsidRDefault="001C5E82">
            <w:pPr>
              <w:rPr>
                <w:rFonts w:ascii="Arial" w:hAnsi="Arial" w:cs="Arial"/>
                <w:color w:val="000000"/>
                <w:sz w:val="18"/>
                <w:szCs w:val="18"/>
              </w:rPr>
            </w:pPr>
            <w:r w:rsidRPr="0071372B">
              <w:rPr>
                <w:rFonts w:ascii="Arial" w:hAnsi="Arial" w:cs="Arial"/>
                <w:color w:val="000000"/>
                <w:sz w:val="18"/>
                <w:szCs w:val="18"/>
              </w:rPr>
              <w:t>Probówki z tworzywa sztucznego z przyspieszaczem wykrzepiania i żelem separującym, kapilarą lub lejkiem, mikrometoda, pojemność 500-1000µl</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szt</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2000</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71372B">
        <w:trPr>
          <w:trHeight w:val="567"/>
        </w:trPr>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4.</w:t>
            </w:r>
          </w:p>
        </w:tc>
        <w:tc>
          <w:tcPr>
            <w:tcW w:w="4252" w:type="dxa"/>
            <w:vAlign w:val="center"/>
          </w:tcPr>
          <w:p w:rsidR="001C5E82" w:rsidRPr="0071372B" w:rsidRDefault="001C5E82" w:rsidP="0071372B">
            <w:pPr>
              <w:rPr>
                <w:rFonts w:ascii="Arial" w:hAnsi="Arial" w:cs="Arial"/>
                <w:color w:val="000000"/>
                <w:sz w:val="18"/>
                <w:szCs w:val="18"/>
              </w:rPr>
            </w:pPr>
            <w:r w:rsidRPr="0071372B">
              <w:rPr>
                <w:rFonts w:ascii="Arial" w:hAnsi="Arial" w:cs="Arial"/>
                <w:color w:val="000000"/>
                <w:sz w:val="18"/>
                <w:szCs w:val="18"/>
              </w:rPr>
              <w:t>Probówki  EDTA K2/K3 z kapilarą lub lejkiem, mikrometoda, pojemność 100-200µl. Op. 100szt.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30</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F4535F">
        <w:trPr>
          <w:trHeight w:val="567"/>
        </w:trPr>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5.</w:t>
            </w:r>
          </w:p>
        </w:tc>
        <w:tc>
          <w:tcPr>
            <w:tcW w:w="4252" w:type="dxa"/>
          </w:tcPr>
          <w:p w:rsidR="001C5E82" w:rsidRPr="0071372B" w:rsidRDefault="001C5E82">
            <w:pPr>
              <w:rPr>
                <w:rFonts w:ascii="Arial" w:hAnsi="Arial" w:cs="Arial"/>
                <w:color w:val="000000"/>
                <w:sz w:val="18"/>
                <w:szCs w:val="18"/>
              </w:rPr>
            </w:pPr>
            <w:r w:rsidRPr="0071372B">
              <w:rPr>
                <w:rFonts w:ascii="Arial" w:hAnsi="Arial" w:cs="Arial"/>
                <w:color w:val="000000"/>
                <w:sz w:val="18"/>
                <w:szCs w:val="18"/>
              </w:rPr>
              <w:t>Probówki z PP cytrynianem sodu , kapilarą i rurką z gumowa zatyczką, mikrometoda, pojemność 100 – 200µl</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szt.</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2000</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C60340">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6.</w:t>
            </w:r>
          </w:p>
        </w:tc>
        <w:tc>
          <w:tcPr>
            <w:tcW w:w="4252" w:type="dxa"/>
          </w:tcPr>
          <w:p w:rsidR="001C5E82" w:rsidRPr="0071372B" w:rsidRDefault="001C5E82">
            <w:pPr>
              <w:rPr>
                <w:rFonts w:ascii="Arial" w:hAnsi="Arial" w:cs="Arial"/>
                <w:color w:val="000000"/>
                <w:sz w:val="18"/>
                <w:szCs w:val="18"/>
              </w:rPr>
            </w:pPr>
            <w:r w:rsidRPr="0071372B">
              <w:rPr>
                <w:rFonts w:ascii="Arial" w:hAnsi="Arial" w:cs="Arial"/>
                <w:color w:val="000000"/>
                <w:sz w:val="18"/>
                <w:szCs w:val="18"/>
              </w:rPr>
              <w:t>Probówki do zliczania retikulocytów z roztworem błękitu brylantowo – krezylowego, mikrometoda, pojemność poj. 100µl. Op. 50szt.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6</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C60340">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7.</w:t>
            </w:r>
          </w:p>
        </w:tc>
        <w:tc>
          <w:tcPr>
            <w:tcW w:w="4252" w:type="dxa"/>
          </w:tcPr>
          <w:p w:rsidR="001C5E82" w:rsidRPr="0071372B" w:rsidRDefault="001C5E82">
            <w:pPr>
              <w:rPr>
                <w:rFonts w:ascii="Arial" w:hAnsi="Arial" w:cs="Arial"/>
                <w:color w:val="000000"/>
                <w:sz w:val="18"/>
                <w:szCs w:val="18"/>
              </w:rPr>
            </w:pPr>
            <w:r w:rsidRPr="0071372B">
              <w:rPr>
                <w:rFonts w:ascii="Arial" w:hAnsi="Arial" w:cs="Arial"/>
                <w:color w:val="000000"/>
                <w:sz w:val="18"/>
                <w:szCs w:val="18"/>
              </w:rPr>
              <w:t>Nakłuwacze do pobierania krwi do badań z drenów i probówek oraz nakrapiania krwi na płytę serologiczną z PP z igłą ze stali nierdzewnej.</w:t>
            </w:r>
            <w:r w:rsidR="008877A7">
              <w:rPr>
                <w:rFonts w:ascii="Arial" w:hAnsi="Arial" w:cs="Arial"/>
                <w:color w:val="000000"/>
                <w:sz w:val="18"/>
                <w:szCs w:val="18"/>
              </w:rPr>
              <w:t xml:space="preserve"> </w:t>
            </w:r>
            <w:r w:rsidRPr="0071372B">
              <w:rPr>
                <w:rFonts w:ascii="Arial" w:hAnsi="Arial" w:cs="Arial"/>
                <w:color w:val="000000"/>
                <w:sz w:val="18"/>
                <w:szCs w:val="18"/>
              </w:rPr>
              <w:t>Op. 250szt.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12</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0C1B9A" w:rsidTr="00C60340">
        <w:trPr>
          <w:trHeight w:val="567"/>
        </w:trPr>
        <w:tc>
          <w:tcPr>
            <w:tcW w:w="7905" w:type="dxa"/>
            <w:gridSpan w:val="5"/>
            <w:vAlign w:val="center"/>
          </w:tcPr>
          <w:p w:rsidR="001C5E82" w:rsidRPr="000C1B9A" w:rsidRDefault="001C5E82"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1C5E82" w:rsidRPr="0069541B" w:rsidRDefault="001C5E82" w:rsidP="001C5E82">
            <w:pPr>
              <w:jc w:val="center"/>
              <w:rPr>
                <w:rFonts w:ascii="Arial" w:hAnsi="Arial" w:cs="Arial"/>
                <w:b/>
                <w:sz w:val="20"/>
                <w:szCs w:val="20"/>
              </w:rPr>
            </w:pPr>
          </w:p>
        </w:tc>
        <w:tc>
          <w:tcPr>
            <w:tcW w:w="851" w:type="dxa"/>
            <w:shd w:val="clear" w:color="auto" w:fill="000000" w:themeFill="text1"/>
          </w:tcPr>
          <w:p w:rsidR="001C5E82" w:rsidRPr="000C1B9A" w:rsidRDefault="001C5E82" w:rsidP="001C5E82">
            <w:pPr>
              <w:jc w:val="center"/>
              <w:rPr>
                <w:rFonts w:ascii="Arial" w:hAnsi="Arial" w:cs="Arial"/>
                <w:sz w:val="20"/>
                <w:szCs w:val="20"/>
              </w:rPr>
            </w:pPr>
          </w:p>
        </w:tc>
        <w:tc>
          <w:tcPr>
            <w:tcW w:w="1417" w:type="dxa"/>
            <w:shd w:val="clear" w:color="auto" w:fill="000000" w:themeFill="text1"/>
          </w:tcPr>
          <w:p w:rsidR="001C5E82" w:rsidRPr="000C1B9A" w:rsidRDefault="001C5E82" w:rsidP="001C5E82">
            <w:pPr>
              <w:jc w:val="center"/>
              <w:rPr>
                <w:rFonts w:ascii="Arial" w:hAnsi="Arial" w:cs="Arial"/>
                <w:sz w:val="20"/>
                <w:szCs w:val="20"/>
              </w:rPr>
            </w:pPr>
          </w:p>
        </w:tc>
        <w:tc>
          <w:tcPr>
            <w:tcW w:w="1418" w:type="dxa"/>
            <w:vAlign w:val="center"/>
          </w:tcPr>
          <w:p w:rsidR="001C5E82" w:rsidRPr="0069541B" w:rsidRDefault="001C5E82" w:rsidP="001C5E82">
            <w:pPr>
              <w:jc w:val="center"/>
              <w:rPr>
                <w:rFonts w:ascii="Arial" w:hAnsi="Arial" w:cs="Arial"/>
                <w:b/>
                <w:sz w:val="20"/>
                <w:szCs w:val="20"/>
              </w:rPr>
            </w:pPr>
          </w:p>
        </w:tc>
        <w:tc>
          <w:tcPr>
            <w:tcW w:w="2268" w:type="dxa"/>
            <w:shd w:val="clear" w:color="auto" w:fill="000000" w:themeFill="text1"/>
          </w:tcPr>
          <w:p w:rsidR="001C5E82" w:rsidRPr="000C1B9A" w:rsidRDefault="001C5E82" w:rsidP="001C5E82">
            <w:pPr>
              <w:jc w:val="center"/>
              <w:rPr>
                <w:rFonts w:ascii="Arial" w:hAnsi="Arial" w:cs="Arial"/>
                <w:sz w:val="20"/>
                <w:szCs w:val="20"/>
              </w:rPr>
            </w:pPr>
          </w:p>
        </w:tc>
      </w:tr>
    </w:tbl>
    <w:p w:rsidR="0071372B"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C60340" w:rsidRDefault="00C60340" w:rsidP="001C5E82">
      <w:pPr>
        <w:rPr>
          <w:rFonts w:ascii="Arial" w:hAnsi="Arial" w:cs="Arial"/>
          <w:b/>
          <w:sz w:val="20"/>
        </w:rPr>
      </w:pPr>
    </w:p>
    <w:p w:rsidR="001C5E82" w:rsidRPr="000C1B9A" w:rsidRDefault="001C5E82" w:rsidP="001C5E82">
      <w:pPr>
        <w:rPr>
          <w:rFonts w:ascii="Arial" w:hAnsi="Arial" w:cs="Arial"/>
          <w:b/>
          <w:sz w:val="20"/>
        </w:rPr>
      </w:pPr>
      <w:r w:rsidRPr="001C5E82">
        <w:rPr>
          <w:rFonts w:ascii="Arial" w:hAnsi="Arial" w:cs="Arial"/>
          <w:b/>
          <w:sz w:val="20"/>
        </w:rPr>
        <w:lastRenderedPageBreak/>
        <w:t>Pakiet nr 5: Zestaw do pobierania RKZ</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8191E" w:rsidRPr="001E6B67" w:rsidTr="004D53A7">
        <w:tc>
          <w:tcPr>
            <w:tcW w:w="534"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L.p.</w:t>
            </w:r>
          </w:p>
        </w:tc>
        <w:tc>
          <w:tcPr>
            <w:tcW w:w="425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1C5E82" w:rsidRPr="0071372B" w:rsidTr="0048191E">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1.</w:t>
            </w:r>
          </w:p>
        </w:tc>
        <w:tc>
          <w:tcPr>
            <w:tcW w:w="4252" w:type="dxa"/>
          </w:tcPr>
          <w:p w:rsidR="001C5E82" w:rsidRPr="0071372B" w:rsidRDefault="001C5E82">
            <w:pPr>
              <w:rPr>
                <w:rFonts w:ascii="Arial" w:hAnsi="Arial" w:cs="Arial"/>
                <w:color w:val="000000"/>
                <w:sz w:val="18"/>
                <w:szCs w:val="18"/>
              </w:rPr>
            </w:pPr>
            <w:r w:rsidRPr="0071372B">
              <w:rPr>
                <w:rFonts w:ascii="Arial" w:hAnsi="Arial" w:cs="Arial"/>
                <w:color w:val="000000"/>
                <w:sz w:val="18"/>
                <w:szCs w:val="18"/>
              </w:rPr>
              <w:t>Kapilary do gazometrii (do badania równowagi kwasowo-zasadowej) z heparyną litową, poj.100µl, średnica kapilary 2,05 x 100ml. Krew włośniczkowa. Kapilary kompatybilne z analizatorem RADIOMETER ABL 90 FLEX. Op. 250szt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25</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48191E">
        <w:trPr>
          <w:trHeight w:val="567"/>
        </w:trPr>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2.</w:t>
            </w:r>
          </w:p>
        </w:tc>
        <w:tc>
          <w:tcPr>
            <w:tcW w:w="4252" w:type="dxa"/>
            <w:vAlign w:val="center"/>
          </w:tcPr>
          <w:p w:rsidR="001C5E82" w:rsidRPr="0071372B" w:rsidRDefault="001C5E82" w:rsidP="00DE6769">
            <w:pPr>
              <w:rPr>
                <w:rFonts w:ascii="Arial" w:hAnsi="Arial" w:cs="Arial"/>
                <w:color w:val="000000"/>
                <w:sz w:val="18"/>
                <w:szCs w:val="18"/>
              </w:rPr>
            </w:pPr>
            <w:r w:rsidRPr="0071372B">
              <w:rPr>
                <w:rFonts w:ascii="Arial" w:hAnsi="Arial" w:cs="Arial"/>
                <w:color w:val="000000"/>
                <w:sz w:val="18"/>
                <w:szCs w:val="18"/>
              </w:rPr>
              <w:t>mieszadełka do kapilar do gazometrii o poj. 100µl. Op. 250szt.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10</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71372B" w:rsidTr="0048191E">
        <w:trPr>
          <w:trHeight w:val="567"/>
        </w:trPr>
        <w:tc>
          <w:tcPr>
            <w:tcW w:w="534" w:type="dxa"/>
            <w:vAlign w:val="center"/>
          </w:tcPr>
          <w:p w:rsidR="001C5E82" w:rsidRPr="0071372B" w:rsidRDefault="001C5E82" w:rsidP="001C5E82">
            <w:pPr>
              <w:jc w:val="center"/>
              <w:rPr>
                <w:rFonts w:ascii="Arial" w:hAnsi="Arial" w:cs="Arial"/>
                <w:sz w:val="18"/>
                <w:szCs w:val="18"/>
              </w:rPr>
            </w:pPr>
            <w:r w:rsidRPr="0071372B">
              <w:rPr>
                <w:rFonts w:ascii="Arial" w:hAnsi="Arial" w:cs="Arial"/>
                <w:sz w:val="18"/>
                <w:szCs w:val="18"/>
              </w:rPr>
              <w:t>3.</w:t>
            </w:r>
          </w:p>
        </w:tc>
        <w:tc>
          <w:tcPr>
            <w:tcW w:w="4252" w:type="dxa"/>
            <w:vAlign w:val="center"/>
          </w:tcPr>
          <w:p w:rsidR="001C5E82" w:rsidRPr="0071372B" w:rsidRDefault="001C5E82" w:rsidP="00DE6769">
            <w:pPr>
              <w:rPr>
                <w:rFonts w:ascii="Arial" w:hAnsi="Arial" w:cs="Arial"/>
                <w:color w:val="000000"/>
                <w:sz w:val="18"/>
                <w:szCs w:val="18"/>
              </w:rPr>
            </w:pPr>
            <w:r w:rsidRPr="0071372B">
              <w:rPr>
                <w:rFonts w:ascii="Arial" w:hAnsi="Arial" w:cs="Arial"/>
                <w:color w:val="000000"/>
                <w:sz w:val="18"/>
                <w:szCs w:val="18"/>
              </w:rPr>
              <w:t>koreczki do kapilar do gazometrii o poj. 100µl. Op. 500szt.</w:t>
            </w:r>
          </w:p>
        </w:tc>
        <w:tc>
          <w:tcPr>
            <w:tcW w:w="709"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op.</w:t>
            </w:r>
          </w:p>
        </w:tc>
        <w:tc>
          <w:tcPr>
            <w:tcW w:w="992" w:type="dxa"/>
            <w:vAlign w:val="center"/>
          </w:tcPr>
          <w:p w:rsidR="001C5E82" w:rsidRPr="0071372B" w:rsidRDefault="001C5E82">
            <w:pPr>
              <w:jc w:val="center"/>
              <w:rPr>
                <w:rFonts w:ascii="Arial" w:hAnsi="Arial" w:cs="Arial"/>
                <w:color w:val="000000"/>
                <w:sz w:val="18"/>
                <w:szCs w:val="18"/>
              </w:rPr>
            </w:pPr>
            <w:r w:rsidRPr="0071372B">
              <w:rPr>
                <w:rFonts w:ascii="Arial" w:hAnsi="Arial" w:cs="Arial"/>
                <w:color w:val="000000"/>
                <w:sz w:val="18"/>
                <w:szCs w:val="18"/>
              </w:rPr>
              <w:t>9</w:t>
            </w:r>
          </w:p>
        </w:tc>
        <w:tc>
          <w:tcPr>
            <w:tcW w:w="1418"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851" w:type="dxa"/>
            <w:vAlign w:val="center"/>
          </w:tcPr>
          <w:p w:rsidR="001C5E82" w:rsidRPr="0071372B" w:rsidRDefault="001C5E82" w:rsidP="001C5E82">
            <w:pPr>
              <w:jc w:val="center"/>
              <w:rPr>
                <w:rFonts w:ascii="Arial" w:hAnsi="Arial" w:cs="Arial"/>
                <w:sz w:val="18"/>
                <w:szCs w:val="18"/>
              </w:rPr>
            </w:pPr>
          </w:p>
        </w:tc>
        <w:tc>
          <w:tcPr>
            <w:tcW w:w="1417" w:type="dxa"/>
            <w:vAlign w:val="center"/>
          </w:tcPr>
          <w:p w:rsidR="001C5E82" w:rsidRPr="0071372B" w:rsidRDefault="001C5E82" w:rsidP="001C5E82">
            <w:pPr>
              <w:jc w:val="center"/>
              <w:rPr>
                <w:rFonts w:ascii="Arial" w:hAnsi="Arial" w:cs="Arial"/>
                <w:sz w:val="18"/>
                <w:szCs w:val="18"/>
              </w:rPr>
            </w:pPr>
          </w:p>
        </w:tc>
        <w:tc>
          <w:tcPr>
            <w:tcW w:w="1418" w:type="dxa"/>
            <w:vAlign w:val="center"/>
          </w:tcPr>
          <w:p w:rsidR="001C5E82" w:rsidRPr="0071372B" w:rsidRDefault="001C5E82" w:rsidP="001C5E82">
            <w:pPr>
              <w:jc w:val="center"/>
              <w:rPr>
                <w:rFonts w:ascii="Arial" w:hAnsi="Arial" w:cs="Arial"/>
                <w:sz w:val="18"/>
                <w:szCs w:val="18"/>
              </w:rPr>
            </w:pPr>
          </w:p>
        </w:tc>
        <w:tc>
          <w:tcPr>
            <w:tcW w:w="2268" w:type="dxa"/>
            <w:vAlign w:val="center"/>
          </w:tcPr>
          <w:p w:rsidR="001C5E82" w:rsidRPr="0071372B" w:rsidRDefault="001C5E82" w:rsidP="001C5E82">
            <w:pPr>
              <w:jc w:val="center"/>
              <w:rPr>
                <w:rFonts w:ascii="Arial" w:hAnsi="Arial" w:cs="Arial"/>
                <w:sz w:val="18"/>
                <w:szCs w:val="18"/>
              </w:rPr>
            </w:pPr>
          </w:p>
        </w:tc>
      </w:tr>
      <w:tr w:rsidR="001C5E82" w:rsidRPr="000C1B9A" w:rsidTr="0048191E">
        <w:trPr>
          <w:trHeight w:val="567"/>
        </w:trPr>
        <w:tc>
          <w:tcPr>
            <w:tcW w:w="7905" w:type="dxa"/>
            <w:gridSpan w:val="5"/>
            <w:vAlign w:val="center"/>
          </w:tcPr>
          <w:p w:rsidR="001C5E82" w:rsidRPr="000C1B9A" w:rsidRDefault="001C5E82"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1C5E82" w:rsidRPr="0069541B" w:rsidRDefault="001C5E82" w:rsidP="001C5E82">
            <w:pPr>
              <w:jc w:val="center"/>
              <w:rPr>
                <w:rFonts w:ascii="Arial" w:hAnsi="Arial" w:cs="Arial"/>
                <w:b/>
                <w:sz w:val="20"/>
                <w:szCs w:val="20"/>
              </w:rPr>
            </w:pPr>
          </w:p>
        </w:tc>
        <w:tc>
          <w:tcPr>
            <w:tcW w:w="851" w:type="dxa"/>
            <w:shd w:val="clear" w:color="auto" w:fill="000000" w:themeFill="text1"/>
          </w:tcPr>
          <w:p w:rsidR="001C5E82" w:rsidRPr="000C1B9A" w:rsidRDefault="001C5E82" w:rsidP="001C5E82">
            <w:pPr>
              <w:jc w:val="center"/>
              <w:rPr>
                <w:rFonts w:ascii="Arial" w:hAnsi="Arial" w:cs="Arial"/>
                <w:sz w:val="20"/>
                <w:szCs w:val="20"/>
              </w:rPr>
            </w:pPr>
          </w:p>
        </w:tc>
        <w:tc>
          <w:tcPr>
            <w:tcW w:w="1417" w:type="dxa"/>
            <w:shd w:val="clear" w:color="auto" w:fill="000000" w:themeFill="text1"/>
          </w:tcPr>
          <w:p w:rsidR="001C5E82" w:rsidRPr="000C1B9A" w:rsidRDefault="001C5E82" w:rsidP="001C5E82">
            <w:pPr>
              <w:jc w:val="center"/>
              <w:rPr>
                <w:rFonts w:ascii="Arial" w:hAnsi="Arial" w:cs="Arial"/>
                <w:sz w:val="20"/>
                <w:szCs w:val="20"/>
              </w:rPr>
            </w:pPr>
          </w:p>
        </w:tc>
        <w:tc>
          <w:tcPr>
            <w:tcW w:w="1418" w:type="dxa"/>
            <w:vAlign w:val="center"/>
          </w:tcPr>
          <w:p w:rsidR="001C5E82" w:rsidRPr="0069541B" w:rsidRDefault="001C5E82" w:rsidP="001C5E82">
            <w:pPr>
              <w:jc w:val="center"/>
              <w:rPr>
                <w:rFonts w:ascii="Arial" w:hAnsi="Arial" w:cs="Arial"/>
                <w:b/>
                <w:sz w:val="20"/>
                <w:szCs w:val="20"/>
              </w:rPr>
            </w:pPr>
          </w:p>
        </w:tc>
        <w:tc>
          <w:tcPr>
            <w:tcW w:w="2268" w:type="dxa"/>
            <w:shd w:val="clear" w:color="auto" w:fill="000000" w:themeFill="text1"/>
          </w:tcPr>
          <w:p w:rsidR="001C5E82" w:rsidRPr="000C1B9A" w:rsidRDefault="001C5E82" w:rsidP="001C5E82">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Pr="000C1B9A" w:rsidRDefault="001C5E82" w:rsidP="001C5E82">
      <w:pPr>
        <w:rPr>
          <w:rFonts w:ascii="Arial" w:hAnsi="Arial" w:cs="Arial"/>
          <w:b/>
          <w:sz w:val="20"/>
        </w:rPr>
      </w:pPr>
      <w:r w:rsidRPr="001C5E82">
        <w:rPr>
          <w:rFonts w:ascii="Arial" w:hAnsi="Arial" w:cs="Arial"/>
          <w:b/>
          <w:sz w:val="20"/>
        </w:rPr>
        <w:lastRenderedPageBreak/>
        <w:t>Pakiet nr 6: Zestaw do pobierania RKZ</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1C5E82" w:rsidRPr="001E6B67" w:rsidTr="0048191E">
        <w:tc>
          <w:tcPr>
            <w:tcW w:w="534"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L.p.</w:t>
            </w:r>
          </w:p>
        </w:tc>
        <w:tc>
          <w:tcPr>
            <w:tcW w:w="4252"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Asortyment</w:t>
            </w:r>
          </w:p>
        </w:tc>
        <w:tc>
          <w:tcPr>
            <w:tcW w:w="709"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Jedn. miary</w:t>
            </w:r>
          </w:p>
        </w:tc>
        <w:tc>
          <w:tcPr>
            <w:tcW w:w="992"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1C5E82" w:rsidRPr="0071372B" w:rsidTr="0048191E">
        <w:tc>
          <w:tcPr>
            <w:tcW w:w="534" w:type="dxa"/>
            <w:vAlign w:val="center"/>
          </w:tcPr>
          <w:p w:rsidR="001C5E82" w:rsidRPr="0071372B" w:rsidRDefault="001C5E82" w:rsidP="001C5E82">
            <w:pPr>
              <w:jc w:val="center"/>
              <w:rPr>
                <w:rFonts w:ascii="Arial" w:hAnsi="Arial" w:cs="Arial"/>
                <w:sz w:val="18"/>
                <w:szCs w:val="20"/>
              </w:rPr>
            </w:pPr>
            <w:r w:rsidRPr="0071372B">
              <w:rPr>
                <w:rFonts w:ascii="Arial" w:hAnsi="Arial" w:cs="Arial"/>
                <w:sz w:val="18"/>
                <w:szCs w:val="20"/>
              </w:rPr>
              <w:t>1.</w:t>
            </w:r>
          </w:p>
        </w:tc>
        <w:tc>
          <w:tcPr>
            <w:tcW w:w="4252" w:type="dxa"/>
          </w:tcPr>
          <w:p w:rsidR="001C5E82" w:rsidRPr="0071372B" w:rsidRDefault="001C5E82">
            <w:pPr>
              <w:rPr>
                <w:rFonts w:ascii="Arial" w:hAnsi="Arial" w:cs="Arial"/>
                <w:color w:val="000000"/>
                <w:sz w:val="18"/>
                <w:szCs w:val="20"/>
              </w:rPr>
            </w:pPr>
            <w:r w:rsidRPr="0071372B">
              <w:rPr>
                <w:rFonts w:ascii="Arial" w:hAnsi="Arial" w:cs="Arial"/>
                <w:color w:val="000000"/>
                <w:sz w:val="18"/>
                <w:szCs w:val="20"/>
              </w:rPr>
              <w:t>Kapilary do analizatorów gazometrii krwi 2,30 x 100mm, pojemność 175µl z heparyną litową, nie interferujące na oznaczenie elektrolitów i jonów wapnia, kompatybilne z analizatorem RADIOMETER ABL 90 FLEX. Op. 250szt</w:t>
            </w:r>
          </w:p>
        </w:tc>
        <w:tc>
          <w:tcPr>
            <w:tcW w:w="709" w:type="dxa"/>
            <w:vAlign w:val="center"/>
          </w:tcPr>
          <w:p w:rsidR="001C5E82" w:rsidRPr="0071372B" w:rsidRDefault="001C5E82">
            <w:pPr>
              <w:jc w:val="center"/>
              <w:rPr>
                <w:rFonts w:ascii="Arial" w:hAnsi="Arial" w:cs="Arial"/>
                <w:color w:val="000000"/>
                <w:sz w:val="18"/>
                <w:szCs w:val="20"/>
              </w:rPr>
            </w:pPr>
            <w:r w:rsidRPr="0071372B">
              <w:rPr>
                <w:rFonts w:ascii="Arial" w:hAnsi="Arial" w:cs="Arial"/>
                <w:color w:val="000000"/>
                <w:sz w:val="18"/>
                <w:szCs w:val="20"/>
              </w:rPr>
              <w:t>op.</w:t>
            </w:r>
          </w:p>
        </w:tc>
        <w:tc>
          <w:tcPr>
            <w:tcW w:w="992" w:type="dxa"/>
            <w:vAlign w:val="center"/>
          </w:tcPr>
          <w:p w:rsidR="001C5E82" w:rsidRPr="0071372B" w:rsidRDefault="001C5E82">
            <w:pPr>
              <w:jc w:val="center"/>
              <w:rPr>
                <w:rFonts w:ascii="Arial" w:hAnsi="Arial" w:cs="Arial"/>
                <w:color w:val="000000"/>
                <w:sz w:val="18"/>
                <w:szCs w:val="20"/>
              </w:rPr>
            </w:pPr>
            <w:r w:rsidRPr="0071372B">
              <w:rPr>
                <w:rFonts w:ascii="Arial" w:hAnsi="Arial" w:cs="Arial"/>
                <w:color w:val="000000"/>
                <w:sz w:val="18"/>
                <w:szCs w:val="20"/>
              </w:rPr>
              <w:t>26</w:t>
            </w:r>
          </w:p>
        </w:tc>
        <w:tc>
          <w:tcPr>
            <w:tcW w:w="1418" w:type="dxa"/>
            <w:vAlign w:val="center"/>
          </w:tcPr>
          <w:p w:rsidR="001C5E82" w:rsidRPr="0071372B" w:rsidRDefault="001C5E82" w:rsidP="001C5E82">
            <w:pPr>
              <w:jc w:val="center"/>
              <w:rPr>
                <w:rFonts w:ascii="Arial" w:hAnsi="Arial" w:cs="Arial"/>
                <w:sz w:val="18"/>
                <w:szCs w:val="20"/>
              </w:rPr>
            </w:pPr>
          </w:p>
        </w:tc>
        <w:tc>
          <w:tcPr>
            <w:tcW w:w="1417" w:type="dxa"/>
            <w:vAlign w:val="center"/>
          </w:tcPr>
          <w:p w:rsidR="001C5E82" w:rsidRPr="0071372B" w:rsidRDefault="001C5E82" w:rsidP="001C5E82">
            <w:pPr>
              <w:jc w:val="center"/>
              <w:rPr>
                <w:rFonts w:ascii="Arial" w:hAnsi="Arial" w:cs="Arial"/>
                <w:sz w:val="18"/>
                <w:szCs w:val="20"/>
              </w:rPr>
            </w:pPr>
          </w:p>
        </w:tc>
        <w:tc>
          <w:tcPr>
            <w:tcW w:w="851" w:type="dxa"/>
            <w:vAlign w:val="center"/>
          </w:tcPr>
          <w:p w:rsidR="001C5E82" w:rsidRPr="0071372B" w:rsidRDefault="001C5E82" w:rsidP="001C5E82">
            <w:pPr>
              <w:jc w:val="center"/>
              <w:rPr>
                <w:rFonts w:ascii="Arial" w:hAnsi="Arial" w:cs="Arial"/>
                <w:sz w:val="18"/>
                <w:szCs w:val="20"/>
              </w:rPr>
            </w:pPr>
          </w:p>
        </w:tc>
        <w:tc>
          <w:tcPr>
            <w:tcW w:w="1417" w:type="dxa"/>
            <w:vAlign w:val="center"/>
          </w:tcPr>
          <w:p w:rsidR="001C5E82" w:rsidRPr="0071372B" w:rsidRDefault="001C5E82" w:rsidP="001C5E82">
            <w:pPr>
              <w:jc w:val="center"/>
              <w:rPr>
                <w:rFonts w:ascii="Arial" w:hAnsi="Arial" w:cs="Arial"/>
                <w:sz w:val="18"/>
                <w:szCs w:val="20"/>
              </w:rPr>
            </w:pPr>
          </w:p>
        </w:tc>
        <w:tc>
          <w:tcPr>
            <w:tcW w:w="1418" w:type="dxa"/>
            <w:vAlign w:val="center"/>
          </w:tcPr>
          <w:p w:rsidR="001C5E82" w:rsidRPr="0071372B" w:rsidRDefault="001C5E82" w:rsidP="001C5E82">
            <w:pPr>
              <w:jc w:val="center"/>
              <w:rPr>
                <w:rFonts w:ascii="Arial" w:hAnsi="Arial" w:cs="Arial"/>
                <w:sz w:val="18"/>
                <w:szCs w:val="20"/>
              </w:rPr>
            </w:pPr>
          </w:p>
        </w:tc>
        <w:tc>
          <w:tcPr>
            <w:tcW w:w="2268" w:type="dxa"/>
            <w:vAlign w:val="center"/>
          </w:tcPr>
          <w:p w:rsidR="001C5E82" w:rsidRPr="0071372B" w:rsidRDefault="001C5E82" w:rsidP="001C5E82">
            <w:pPr>
              <w:jc w:val="center"/>
              <w:rPr>
                <w:rFonts w:ascii="Arial" w:hAnsi="Arial" w:cs="Arial"/>
                <w:sz w:val="18"/>
                <w:szCs w:val="20"/>
              </w:rPr>
            </w:pPr>
          </w:p>
        </w:tc>
      </w:tr>
      <w:tr w:rsidR="001C5E82" w:rsidRPr="0071372B" w:rsidTr="00F4535F">
        <w:trPr>
          <w:trHeight w:val="567"/>
        </w:trPr>
        <w:tc>
          <w:tcPr>
            <w:tcW w:w="534" w:type="dxa"/>
            <w:vAlign w:val="center"/>
          </w:tcPr>
          <w:p w:rsidR="001C5E82" w:rsidRPr="0071372B" w:rsidRDefault="001C5E82" w:rsidP="001C5E82">
            <w:pPr>
              <w:jc w:val="center"/>
              <w:rPr>
                <w:rFonts w:ascii="Arial" w:hAnsi="Arial" w:cs="Arial"/>
                <w:sz w:val="18"/>
                <w:szCs w:val="20"/>
              </w:rPr>
            </w:pPr>
            <w:r w:rsidRPr="0071372B">
              <w:rPr>
                <w:rFonts w:ascii="Arial" w:hAnsi="Arial" w:cs="Arial"/>
                <w:sz w:val="18"/>
                <w:szCs w:val="20"/>
              </w:rPr>
              <w:t>2.</w:t>
            </w:r>
          </w:p>
        </w:tc>
        <w:tc>
          <w:tcPr>
            <w:tcW w:w="4252" w:type="dxa"/>
            <w:vAlign w:val="center"/>
          </w:tcPr>
          <w:p w:rsidR="001C5E82" w:rsidRPr="0071372B" w:rsidRDefault="001C5E82" w:rsidP="00F4535F">
            <w:pPr>
              <w:rPr>
                <w:rFonts w:ascii="Arial" w:hAnsi="Arial" w:cs="Arial"/>
                <w:color w:val="000000"/>
                <w:sz w:val="18"/>
                <w:szCs w:val="20"/>
              </w:rPr>
            </w:pPr>
            <w:r w:rsidRPr="0071372B">
              <w:rPr>
                <w:rFonts w:ascii="Arial" w:hAnsi="Arial" w:cs="Arial"/>
                <w:color w:val="000000"/>
                <w:sz w:val="18"/>
                <w:szCs w:val="20"/>
              </w:rPr>
              <w:t>mieszadełka do kapilar do gazometrii kompatybilne z poz. nr 1. Op. 250szt.</w:t>
            </w:r>
          </w:p>
        </w:tc>
        <w:tc>
          <w:tcPr>
            <w:tcW w:w="709" w:type="dxa"/>
            <w:vAlign w:val="center"/>
          </w:tcPr>
          <w:p w:rsidR="001C5E82" w:rsidRPr="0071372B" w:rsidRDefault="001C5E82">
            <w:pPr>
              <w:jc w:val="center"/>
              <w:rPr>
                <w:rFonts w:ascii="Arial" w:hAnsi="Arial" w:cs="Arial"/>
                <w:color w:val="000000"/>
                <w:sz w:val="18"/>
                <w:szCs w:val="20"/>
              </w:rPr>
            </w:pPr>
            <w:r w:rsidRPr="0071372B">
              <w:rPr>
                <w:rFonts w:ascii="Arial" w:hAnsi="Arial" w:cs="Arial"/>
                <w:color w:val="000000"/>
                <w:sz w:val="18"/>
                <w:szCs w:val="20"/>
              </w:rPr>
              <w:t>op.</w:t>
            </w:r>
          </w:p>
        </w:tc>
        <w:tc>
          <w:tcPr>
            <w:tcW w:w="992" w:type="dxa"/>
            <w:vAlign w:val="center"/>
          </w:tcPr>
          <w:p w:rsidR="001C5E82" w:rsidRPr="0071372B" w:rsidRDefault="001C5E82">
            <w:pPr>
              <w:jc w:val="center"/>
              <w:rPr>
                <w:rFonts w:ascii="Arial" w:hAnsi="Arial" w:cs="Arial"/>
                <w:color w:val="000000"/>
                <w:sz w:val="18"/>
                <w:szCs w:val="20"/>
              </w:rPr>
            </w:pPr>
            <w:r w:rsidRPr="0071372B">
              <w:rPr>
                <w:rFonts w:ascii="Arial" w:hAnsi="Arial" w:cs="Arial"/>
                <w:color w:val="000000"/>
                <w:sz w:val="18"/>
                <w:szCs w:val="20"/>
              </w:rPr>
              <w:t>10</w:t>
            </w:r>
          </w:p>
        </w:tc>
        <w:tc>
          <w:tcPr>
            <w:tcW w:w="1418" w:type="dxa"/>
            <w:vAlign w:val="center"/>
          </w:tcPr>
          <w:p w:rsidR="001C5E82" w:rsidRPr="0071372B" w:rsidRDefault="001C5E82" w:rsidP="001C5E82">
            <w:pPr>
              <w:jc w:val="center"/>
              <w:rPr>
                <w:rFonts w:ascii="Arial" w:hAnsi="Arial" w:cs="Arial"/>
                <w:sz w:val="18"/>
                <w:szCs w:val="20"/>
              </w:rPr>
            </w:pPr>
          </w:p>
        </w:tc>
        <w:tc>
          <w:tcPr>
            <w:tcW w:w="1417" w:type="dxa"/>
            <w:vAlign w:val="center"/>
          </w:tcPr>
          <w:p w:rsidR="001C5E82" w:rsidRPr="0071372B" w:rsidRDefault="001C5E82" w:rsidP="001C5E82">
            <w:pPr>
              <w:jc w:val="center"/>
              <w:rPr>
                <w:rFonts w:ascii="Arial" w:hAnsi="Arial" w:cs="Arial"/>
                <w:sz w:val="18"/>
                <w:szCs w:val="20"/>
              </w:rPr>
            </w:pPr>
          </w:p>
        </w:tc>
        <w:tc>
          <w:tcPr>
            <w:tcW w:w="851" w:type="dxa"/>
            <w:vAlign w:val="center"/>
          </w:tcPr>
          <w:p w:rsidR="001C5E82" w:rsidRPr="0071372B" w:rsidRDefault="001C5E82" w:rsidP="001C5E82">
            <w:pPr>
              <w:jc w:val="center"/>
              <w:rPr>
                <w:rFonts w:ascii="Arial" w:hAnsi="Arial" w:cs="Arial"/>
                <w:sz w:val="18"/>
                <w:szCs w:val="20"/>
              </w:rPr>
            </w:pPr>
          </w:p>
        </w:tc>
        <w:tc>
          <w:tcPr>
            <w:tcW w:w="1417" w:type="dxa"/>
            <w:vAlign w:val="center"/>
          </w:tcPr>
          <w:p w:rsidR="001C5E82" w:rsidRPr="0071372B" w:rsidRDefault="001C5E82" w:rsidP="001C5E82">
            <w:pPr>
              <w:jc w:val="center"/>
              <w:rPr>
                <w:rFonts w:ascii="Arial" w:hAnsi="Arial" w:cs="Arial"/>
                <w:sz w:val="18"/>
                <w:szCs w:val="20"/>
              </w:rPr>
            </w:pPr>
          </w:p>
        </w:tc>
        <w:tc>
          <w:tcPr>
            <w:tcW w:w="1418" w:type="dxa"/>
            <w:vAlign w:val="center"/>
          </w:tcPr>
          <w:p w:rsidR="001C5E82" w:rsidRPr="0071372B" w:rsidRDefault="001C5E82" w:rsidP="001C5E82">
            <w:pPr>
              <w:jc w:val="center"/>
              <w:rPr>
                <w:rFonts w:ascii="Arial" w:hAnsi="Arial" w:cs="Arial"/>
                <w:sz w:val="18"/>
                <w:szCs w:val="20"/>
              </w:rPr>
            </w:pPr>
          </w:p>
        </w:tc>
        <w:tc>
          <w:tcPr>
            <w:tcW w:w="2268" w:type="dxa"/>
            <w:vAlign w:val="center"/>
          </w:tcPr>
          <w:p w:rsidR="001C5E82" w:rsidRPr="0071372B" w:rsidRDefault="001C5E82" w:rsidP="001C5E82">
            <w:pPr>
              <w:jc w:val="center"/>
              <w:rPr>
                <w:rFonts w:ascii="Arial" w:hAnsi="Arial" w:cs="Arial"/>
                <w:sz w:val="18"/>
                <w:szCs w:val="20"/>
              </w:rPr>
            </w:pPr>
          </w:p>
        </w:tc>
      </w:tr>
      <w:tr w:rsidR="001C5E82" w:rsidRPr="0071372B" w:rsidTr="00F4535F">
        <w:trPr>
          <w:trHeight w:val="567"/>
        </w:trPr>
        <w:tc>
          <w:tcPr>
            <w:tcW w:w="534" w:type="dxa"/>
            <w:vAlign w:val="center"/>
          </w:tcPr>
          <w:p w:rsidR="001C5E82" w:rsidRPr="0071372B" w:rsidRDefault="001C5E82" w:rsidP="001C5E82">
            <w:pPr>
              <w:jc w:val="center"/>
              <w:rPr>
                <w:rFonts w:ascii="Arial" w:hAnsi="Arial" w:cs="Arial"/>
                <w:sz w:val="18"/>
                <w:szCs w:val="20"/>
              </w:rPr>
            </w:pPr>
            <w:r w:rsidRPr="0071372B">
              <w:rPr>
                <w:rFonts w:ascii="Arial" w:hAnsi="Arial" w:cs="Arial"/>
                <w:sz w:val="18"/>
                <w:szCs w:val="20"/>
              </w:rPr>
              <w:t>3.</w:t>
            </w:r>
          </w:p>
        </w:tc>
        <w:tc>
          <w:tcPr>
            <w:tcW w:w="4252" w:type="dxa"/>
            <w:vAlign w:val="center"/>
          </w:tcPr>
          <w:p w:rsidR="001C5E82" w:rsidRPr="0071372B" w:rsidRDefault="001C5E82" w:rsidP="00F4535F">
            <w:pPr>
              <w:rPr>
                <w:rFonts w:ascii="Arial" w:hAnsi="Arial" w:cs="Arial"/>
                <w:color w:val="000000"/>
                <w:sz w:val="18"/>
                <w:szCs w:val="20"/>
              </w:rPr>
            </w:pPr>
            <w:r w:rsidRPr="0071372B">
              <w:rPr>
                <w:rFonts w:ascii="Arial" w:hAnsi="Arial" w:cs="Arial"/>
                <w:color w:val="000000"/>
                <w:sz w:val="18"/>
                <w:szCs w:val="20"/>
              </w:rPr>
              <w:t>koreczki do kapilar do gazometrii kompatybilne z poz. nr 1. Op. 500szt.</w:t>
            </w:r>
          </w:p>
        </w:tc>
        <w:tc>
          <w:tcPr>
            <w:tcW w:w="709" w:type="dxa"/>
            <w:vAlign w:val="center"/>
          </w:tcPr>
          <w:p w:rsidR="001C5E82" w:rsidRPr="0071372B" w:rsidRDefault="001C5E82">
            <w:pPr>
              <w:jc w:val="center"/>
              <w:rPr>
                <w:rFonts w:ascii="Arial" w:hAnsi="Arial" w:cs="Arial"/>
                <w:color w:val="000000"/>
                <w:sz w:val="18"/>
                <w:szCs w:val="20"/>
              </w:rPr>
            </w:pPr>
            <w:r w:rsidRPr="0071372B">
              <w:rPr>
                <w:rFonts w:ascii="Arial" w:hAnsi="Arial" w:cs="Arial"/>
                <w:color w:val="000000"/>
                <w:sz w:val="18"/>
                <w:szCs w:val="20"/>
              </w:rPr>
              <w:t>op.</w:t>
            </w:r>
          </w:p>
        </w:tc>
        <w:tc>
          <w:tcPr>
            <w:tcW w:w="992" w:type="dxa"/>
            <w:vAlign w:val="center"/>
          </w:tcPr>
          <w:p w:rsidR="001C5E82" w:rsidRPr="0071372B" w:rsidRDefault="001C5E82">
            <w:pPr>
              <w:jc w:val="center"/>
              <w:rPr>
                <w:rFonts w:ascii="Arial" w:hAnsi="Arial" w:cs="Arial"/>
                <w:color w:val="000000"/>
                <w:sz w:val="18"/>
                <w:szCs w:val="20"/>
              </w:rPr>
            </w:pPr>
            <w:r w:rsidRPr="0071372B">
              <w:rPr>
                <w:rFonts w:ascii="Arial" w:hAnsi="Arial" w:cs="Arial"/>
                <w:color w:val="000000"/>
                <w:sz w:val="18"/>
                <w:szCs w:val="20"/>
              </w:rPr>
              <w:t>13</w:t>
            </w:r>
          </w:p>
        </w:tc>
        <w:tc>
          <w:tcPr>
            <w:tcW w:w="1418" w:type="dxa"/>
            <w:vAlign w:val="center"/>
          </w:tcPr>
          <w:p w:rsidR="001C5E82" w:rsidRPr="0071372B" w:rsidRDefault="001C5E82" w:rsidP="001C5E82">
            <w:pPr>
              <w:jc w:val="center"/>
              <w:rPr>
                <w:rFonts w:ascii="Arial" w:hAnsi="Arial" w:cs="Arial"/>
                <w:sz w:val="18"/>
                <w:szCs w:val="20"/>
              </w:rPr>
            </w:pPr>
          </w:p>
        </w:tc>
        <w:tc>
          <w:tcPr>
            <w:tcW w:w="1417" w:type="dxa"/>
            <w:vAlign w:val="center"/>
          </w:tcPr>
          <w:p w:rsidR="001C5E82" w:rsidRPr="0071372B" w:rsidRDefault="001C5E82" w:rsidP="001C5E82">
            <w:pPr>
              <w:jc w:val="center"/>
              <w:rPr>
                <w:rFonts w:ascii="Arial" w:hAnsi="Arial" w:cs="Arial"/>
                <w:sz w:val="18"/>
                <w:szCs w:val="20"/>
              </w:rPr>
            </w:pPr>
          </w:p>
        </w:tc>
        <w:tc>
          <w:tcPr>
            <w:tcW w:w="851" w:type="dxa"/>
            <w:vAlign w:val="center"/>
          </w:tcPr>
          <w:p w:rsidR="001C5E82" w:rsidRPr="0071372B" w:rsidRDefault="001C5E82" w:rsidP="001C5E82">
            <w:pPr>
              <w:jc w:val="center"/>
              <w:rPr>
                <w:rFonts w:ascii="Arial" w:hAnsi="Arial" w:cs="Arial"/>
                <w:sz w:val="18"/>
                <w:szCs w:val="20"/>
              </w:rPr>
            </w:pPr>
          </w:p>
        </w:tc>
        <w:tc>
          <w:tcPr>
            <w:tcW w:w="1417" w:type="dxa"/>
            <w:vAlign w:val="center"/>
          </w:tcPr>
          <w:p w:rsidR="001C5E82" w:rsidRPr="0071372B" w:rsidRDefault="001C5E82" w:rsidP="001C5E82">
            <w:pPr>
              <w:jc w:val="center"/>
              <w:rPr>
                <w:rFonts w:ascii="Arial" w:hAnsi="Arial" w:cs="Arial"/>
                <w:sz w:val="18"/>
                <w:szCs w:val="20"/>
              </w:rPr>
            </w:pPr>
          </w:p>
        </w:tc>
        <w:tc>
          <w:tcPr>
            <w:tcW w:w="1418" w:type="dxa"/>
            <w:vAlign w:val="center"/>
          </w:tcPr>
          <w:p w:rsidR="001C5E82" w:rsidRPr="0071372B" w:rsidRDefault="001C5E82" w:rsidP="001C5E82">
            <w:pPr>
              <w:jc w:val="center"/>
              <w:rPr>
                <w:rFonts w:ascii="Arial" w:hAnsi="Arial" w:cs="Arial"/>
                <w:sz w:val="18"/>
                <w:szCs w:val="20"/>
              </w:rPr>
            </w:pPr>
          </w:p>
        </w:tc>
        <w:tc>
          <w:tcPr>
            <w:tcW w:w="2268" w:type="dxa"/>
            <w:vAlign w:val="center"/>
          </w:tcPr>
          <w:p w:rsidR="001C5E82" w:rsidRPr="0071372B" w:rsidRDefault="001C5E82" w:rsidP="001C5E82">
            <w:pPr>
              <w:jc w:val="center"/>
              <w:rPr>
                <w:rFonts w:ascii="Arial" w:hAnsi="Arial" w:cs="Arial"/>
                <w:sz w:val="18"/>
                <w:szCs w:val="20"/>
              </w:rPr>
            </w:pPr>
          </w:p>
        </w:tc>
      </w:tr>
      <w:tr w:rsidR="001C5E82" w:rsidRPr="000C1B9A" w:rsidTr="0048191E">
        <w:trPr>
          <w:trHeight w:val="567"/>
        </w:trPr>
        <w:tc>
          <w:tcPr>
            <w:tcW w:w="7905" w:type="dxa"/>
            <w:gridSpan w:val="5"/>
            <w:vAlign w:val="center"/>
          </w:tcPr>
          <w:p w:rsidR="001C5E82" w:rsidRPr="000C1B9A" w:rsidRDefault="001C5E82"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1C5E82" w:rsidRPr="0069541B" w:rsidRDefault="001C5E82" w:rsidP="001C5E82">
            <w:pPr>
              <w:jc w:val="center"/>
              <w:rPr>
                <w:rFonts w:ascii="Arial" w:hAnsi="Arial" w:cs="Arial"/>
                <w:b/>
                <w:sz w:val="20"/>
                <w:szCs w:val="20"/>
              </w:rPr>
            </w:pPr>
          </w:p>
        </w:tc>
        <w:tc>
          <w:tcPr>
            <w:tcW w:w="851" w:type="dxa"/>
            <w:shd w:val="clear" w:color="auto" w:fill="000000" w:themeFill="text1"/>
          </w:tcPr>
          <w:p w:rsidR="001C5E82" w:rsidRPr="000C1B9A" w:rsidRDefault="001C5E82" w:rsidP="001C5E82">
            <w:pPr>
              <w:jc w:val="center"/>
              <w:rPr>
                <w:rFonts w:ascii="Arial" w:hAnsi="Arial" w:cs="Arial"/>
                <w:sz w:val="20"/>
                <w:szCs w:val="20"/>
              </w:rPr>
            </w:pPr>
          </w:p>
        </w:tc>
        <w:tc>
          <w:tcPr>
            <w:tcW w:w="1417" w:type="dxa"/>
            <w:shd w:val="clear" w:color="auto" w:fill="000000" w:themeFill="text1"/>
          </w:tcPr>
          <w:p w:rsidR="001C5E82" w:rsidRPr="000C1B9A" w:rsidRDefault="001C5E82" w:rsidP="001C5E82">
            <w:pPr>
              <w:jc w:val="center"/>
              <w:rPr>
                <w:rFonts w:ascii="Arial" w:hAnsi="Arial" w:cs="Arial"/>
                <w:sz w:val="20"/>
                <w:szCs w:val="20"/>
              </w:rPr>
            </w:pPr>
          </w:p>
        </w:tc>
        <w:tc>
          <w:tcPr>
            <w:tcW w:w="1418" w:type="dxa"/>
            <w:vAlign w:val="center"/>
          </w:tcPr>
          <w:p w:rsidR="001C5E82" w:rsidRPr="0069541B" w:rsidRDefault="001C5E82" w:rsidP="001C5E82">
            <w:pPr>
              <w:jc w:val="center"/>
              <w:rPr>
                <w:rFonts w:ascii="Arial" w:hAnsi="Arial" w:cs="Arial"/>
                <w:b/>
                <w:sz w:val="20"/>
                <w:szCs w:val="20"/>
              </w:rPr>
            </w:pPr>
          </w:p>
        </w:tc>
        <w:tc>
          <w:tcPr>
            <w:tcW w:w="2268" w:type="dxa"/>
            <w:shd w:val="clear" w:color="auto" w:fill="000000" w:themeFill="text1"/>
          </w:tcPr>
          <w:p w:rsidR="001C5E82" w:rsidRPr="000C1B9A" w:rsidRDefault="001C5E82" w:rsidP="001C5E82">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1C5E82" w:rsidRDefault="001C5E82" w:rsidP="001C5E82">
      <w:pPr>
        <w:spacing w:after="0" w:line="240" w:lineRule="auto"/>
        <w:rPr>
          <w:rFonts w:ascii="Arial" w:hAnsi="Arial" w:cs="Arial"/>
        </w:rPr>
      </w:pPr>
    </w:p>
    <w:p w:rsidR="001C5E82" w:rsidRPr="001E6B67" w:rsidRDefault="001C5E82" w:rsidP="001C5E82">
      <w:pPr>
        <w:spacing w:after="0" w:line="240" w:lineRule="auto"/>
        <w:rPr>
          <w:rFonts w:ascii="Arial" w:hAnsi="Arial" w:cs="Arial"/>
        </w:rPr>
      </w:pPr>
    </w:p>
    <w:p w:rsidR="001C5E82" w:rsidRPr="001E6B67" w:rsidRDefault="001C5E82" w:rsidP="001C5E82">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8C5CD1" w:rsidRDefault="008C5CD1" w:rsidP="001C5E82">
      <w:pPr>
        <w:rPr>
          <w:rFonts w:ascii="Arial" w:hAnsi="Arial" w:cs="Arial"/>
        </w:rPr>
      </w:pPr>
    </w:p>
    <w:p w:rsidR="001C5E82" w:rsidRPr="000C1B9A" w:rsidRDefault="001C5E82" w:rsidP="001C5E82">
      <w:pPr>
        <w:rPr>
          <w:rFonts w:ascii="Arial" w:hAnsi="Arial" w:cs="Arial"/>
          <w:b/>
          <w:sz w:val="20"/>
        </w:rPr>
      </w:pPr>
      <w:r w:rsidRPr="001C5E82">
        <w:rPr>
          <w:rFonts w:ascii="Arial" w:hAnsi="Arial" w:cs="Arial"/>
          <w:b/>
          <w:sz w:val="20"/>
        </w:rPr>
        <w:lastRenderedPageBreak/>
        <w:t>Pakiet</w:t>
      </w:r>
      <w:r>
        <w:rPr>
          <w:rFonts w:ascii="Arial" w:hAnsi="Arial" w:cs="Arial"/>
          <w:b/>
          <w:sz w:val="20"/>
        </w:rPr>
        <w:t xml:space="preserve"> nr 7: </w:t>
      </w:r>
      <w:r w:rsidRPr="001C5E82">
        <w:rPr>
          <w:rFonts w:ascii="Arial" w:hAnsi="Arial" w:cs="Arial"/>
          <w:b/>
          <w:sz w:val="20"/>
        </w:rPr>
        <w:t>Zestaw materiałów zużywalnych do wstrzykiwacza kontrastu MARK 5 ProVis</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8191E" w:rsidRPr="001E6B67" w:rsidTr="004D53A7">
        <w:tc>
          <w:tcPr>
            <w:tcW w:w="534"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L.p.</w:t>
            </w:r>
          </w:p>
        </w:tc>
        <w:tc>
          <w:tcPr>
            <w:tcW w:w="425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1C5E82" w:rsidRPr="00F4535F" w:rsidTr="00F4535F">
        <w:trPr>
          <w:trHeight w:val="567"/>
        </w:trPr>
        <w:tc>
          <w:tcPr>
            <w:tcW w:w="534" w:type="dxa"/>
            <w:vAlign w:val="center"/>
          </w:tcPr>
          <w:p w:rsidR="001C5E82" w:rsidRPr="00F4535F" w:rsidRDefault="001C5E82" w:rsidP="001C5E82">
            <w:pPr>
              <w:jc w:val="center"/>
              <w:rPr>
                <w:rFonts w:ascii="Arial" w:hAnsi="Arial" w:cs="Arial"/>
                <w:sz w:val="18"/>
                <w:szCs w:val="20"/>
              </w:rPr>
            </w:pPr>
            <w:r w:rsidRPr="00F4535F">
              <w:rPr>
                <w:rFonts w:ascii="Arial" w:hAnsi="Arial" w:cs="Arial"/>
                <w:sz w:val="18"/>
                <w:szCs w:val="20"/>
              </w:rPr>
              <w:t>1.</w:t>
            </w:r>
          </w:p>
        </w:tc>
        <w:tc>
          <w:tcPr>
            <w:tcW w:w="4252" w:type="dxa"/>
            <w:vAlign w:val="center"/>
          </w:tcPr>
          <w:p w:rsidR="001C5E82" w:rsidRPr="00F4535F" w:rsidRDefault="001C5E82" w:rsidP="00F4535F">
            <w:pPr>
              <w:rPr>
                <w:rFonts w:ascii="Arial" w:hAnsi="Arial" w:cs="Arial"/>
                <w:color w:val="000000"/>
                <w:sz w:val="18"/>
                <w:szCs w:val="20"/>
              </w:rPr>
            </w:pPr>
            <w:r w:rsidRPr="00F4535F">
              <w:rPr>
                <w:rFonts w:ascii="Arial" w:hAnsi="Arial" w:cs="Arial"/>
                <w:color w:val="000000"/>
                <w:sz w:val="18"/>
                <w:szCs w:val="20"/>
              </w:rPr>
              <w:t>Jednorazowy sterylny wkład o poj. 150ml ze złączem szybkiego napełniania typu J, zgodny z instrukcją obsługi urządzenia. Op. 50szt.</w:t>
            </w:r>
          </w:p>
        </w:tc>
        <w:tc>
          <w:tcPr>
            <w:tcW w:w="709"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2</w:t>
            </w:r>
          </w:p>
        </w:tc>
        <w:tc>
          <w:tcPr>
            <w:tcW w:w="1418"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851"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1418" w:type="dxa"/>
            <w:vAlign w:val="center"/>
          </w:tcPr>
          <w:p w:rsidR="001C5E82" w:rsidRPr="00F4535F" w:rsidRDefault="001C5E82" w:rsidP="001C5E82">
            <w:pPr>
              <w:jc w:val="center"/>
              <w:rPr>
                <w:rFonts w:ascii="Arial" w:hAnsi="Arial" w:cs="Arial"/>
                <w:sz w:val="18"/>
                <w:szCs w:val="20"/>
              </w:rPr>
            </w:pPr>
          </w:p>
        </w:tc>
        <w:tc>
          <w:tcPr>
            <w:tcW w:w="2268" w:type="dxa"/>
            <w:vAlign w:val="center"/>
          </w:tcPr>
          <w:p w:rsidR="001C5E82" w:rsidRPr="00F4535F" w:rsidRDefault="001C5E82" w:rsidP="001C5E82">
            <w:pPr>
              <w:jc w:val="center"/>
              <w:rPr>
                <w:rFonts w:ascii="Arial" w:hAnsi="Arial" w:cs="Arial"/>
                <w:sz w:val="18"/>
                <w:szCs w:val="20"/>
              </w:rPr>
            </w:pPr>
          </w:p>
        </w:tc>
      </w:tr>
      <w:tr w:rsidR="001C5E82" w:rsidRPr="00F4535F" w:rsidTr="00F4535F">
        <w:trPr>
          <w:trHeight w:val="567"/>
        </w:trPr>
        <w:tc>
          <w:tcPr>
            <w:tcW w:w="534" w:type="dxa"/>
            <w:vAlign w:val="center"/>
          </w:tcPr>
          <w:p w:rsidR="001C5E82" w:rsidRPr="00F4535F" w:rsidRDefault="001C5E82" w:rsidP="001C5E82">
            <w:pPr>
              <w:jc w:val="center"/>
              <w:rPr>
                <w:rFonts w:ascii="Arial" w:hAnsi="Arial" w:cs="Arial"/>
                <w:sz w:val="18"/>
                <w:szCs w:val="20"/>
              </w:rPr>
            </w:pPr>
            <w:r w:rsidRPr="00F4535F">
              <w:rPr>
                <w:rFonts w:ascii="Arial" w:hAnsi="Arial" w:cs="Arial"/>
                <w:sz w:val="18"/>
                <w:szCs w:val="20"/>
              </w:rPr>
              <w:t>2.</w:t>
            </w:r>
          </w:p>
        </w:tc>
        <w:tc>
          <w:tcPr>
            <w:tcW w:w="4252" w:type="dxa"/>
            <w:vAlign w:val="center"/>
          </w:tcPr>
          <w:p w:rsidR="001C5E82" w:rsidRPr="00F4535F" w:rsidRDefault="001C5E82" w:rsidP="00F4535F">
            <w:pPr>
              <w:rPr>
                <w:rFonts w:ascii="Arial" w:hAnsi="Arial" w:cs="Arial"/>
                <w:color w:val="000000"/>
                <w:sz w:val="18"/>
                <w:szCs w:val="20"/>
              </w:rPr>
            </w:pPr>
            <w:r w:rsidRPr="00F4535F">
              <w:rPr>
                <w:rFonts w:ascii="Arial" w:hAnsi="Arial" w:cs="Arial"/>
                <w:color w:val="000000"/>
                <w:sz w:val="18"/>
                <w:szCs w:val="20"/>
              </w:rPr>
              <w:t>Złącze wysokociśnieniowe jednorazowego użytku zgodne z instrukcją obsługi urządzenia. Op. 50szt.</w:t>
            </w:r>
          </w:p>
        </w:tc>
        <w:tc>
          <w:tcPr>
            <w:tcW w:w="709"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1</w:t>
            </w:r>
          </w:p>
        </w:tc>
        <w:tc>
          <w:tcPr>
            <w:tcW w:w="1418"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851"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1418" w:type="dxa"/>
            <w:vAlign w:val="center"/>
          </w:tcPr>
          <w:p w:rsidR="001C5E82" w:rsidRPr="00F4535F" w:rsidRDefault="001C5E82" w:rsidP="001C5E82">
            <w:pPr>
              <w:jc w:val="center"/>
              <w:rPr>
                <w:rFonts w:ascii="Arial" w:hAnsi="Arial" w:cs="Arial"/>
                <w:sz w:val="18"/>
                <w:szCs w:val="20"/>
              </w:rPr>
            </w:pPr>
          </w:p>
        </w:tc>
        <w:tc>
          <w:tcPr>
            <w:tcW w:w="2268" w:type="dxa"/>
            <w:vAlign w:val="center"/>
          </w:tcPr>
          <w:p w:rsidR="001C5E82" w:rsidRPr="00F4535F" w:rsidRDefault="001C5E82" w:rsidP="001C5E82">
            <w:pPr>
              <w:jc w:val="center"/>
              <w:rPr>
                <w:rFonts w:ascii="Arial" w:hAnsi="Arial" w:cs="Arial"/>
                <w:sz w:val="18"/>
                <w:szCs w:val="20"/>
              </w:rPr>
            </w:pPr>
          </w:p>
        </w:tc>
      </w:tr>
      <w:tr w:rsidR="001C5E82" w:rsidRPr="000C1B9A" w:rsidTr="0048191E">
        <w:trPr>
          <w:trHeight w:val="567"/>
        </w:trPr>
        <w:tc>
          <w:tcPr>
            <w:tcW w:w="7905" w:type="dxa"/>
            <w:gridSpan w:val="5"/>
            <w:vAlign w:val="center"/>
          </w:tcPr>
          <w:p w:rsidR="001C5E82" w:rsidRPr="000C1B9A" w:rsidRDefault="001C5E82"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1C5E82" w:rsidRPr="0069541B" w:rsidRDefault="001C5E82" w:rsidP="001C5E82">
            <w:pPr>
              <w:jc w:val="center"/>
              <w:rPr>
                <w:rFonts w:ascii="Arial" w:hAnsi="Arial" w:cs="Arial"/>
                <w:b/>
                <w:sz w:val="20"/>
                <w:szCs w:val="20"/>
              </w:rPr>
            </w:pPr>
          </w:p>
        </w:tc>
        <w:tc>
          <w:tcPr>
            <w:tcW w:w="851" w:type="dxa"/>
            <w:shd w:val="clear" w:color="auto" w:fill="000000" w:themeFill="text1"/>
          </w:tcPr>
          <w:p w:rsidR="001C5E82" w:rsidRPr="000C1B9A" w:rsidRDefault="001C5E82" w:rsidP="001C5E82">
            <w:pPr>
              <w:jc w:val="center"/>
              <w:rPr>
                <w:rFonts w:ascii="Arial" w:hAnsi="Arial" w:cs="Arial"/>
                <w:sz w:val="20"/>
                <w:szCs w:val="20"/>
              </w:rPr>
            </w:pPr>
          </w:p>
        </w:tc>
        <w:tc>
          <w:tcPr>
            <w:tcW w:w="1417" w:type="dxa"/>
            <w:shd w:val="clear" w:color="auto" w:fill="000000" w:themeFill="text1"/>
          </w:tcPr>
          <w:p w:rsidR="001C5E82" w:rsidRPr="000C1B9A" w:rsidRDefault="001C5E82" w:rsidP="001C5E82">
            <w:pPr>
              <w:jc w:val="center"/>
              <w:rPr>
                <w:rFonts w:ascii="Arial" w:hAnsi="Arial" w:cs="Arial"/>
                <w:sz w:val="20"/>
                <w:szCs w:val="20"/>
              </w:rPr>
            </w:pPr>
          </w:p>
        </w:tc>
        <w:tc>
          <w:tcPr>
            <w:tcW w:w="1418" w:type="dxa"/>
            <w:vAlign w:val="center"/>
          </w:tcPr>
          <w:p w:rsidR="001C5E82" w:rsidRPr="0069541B" w:rsidRDefault="001C5E82" w:rsidP="001C5E82">
            <w:pPr>
              <w:jc w:val="center"/>
              <w:rPr>
                <w:rFonts w:ascii="Arial" w:hAnsi="Arial" w:cs="Arial"/>
                <w:b/>
                <w:sz w:val="20"/>
                <w:szCs w:val="20"/>
              </w:rPr>
            </w:pPr>
          </w:p>
        </w:tc>
        <w:tc>
          <w:tcPr>
            <w:tcW w:w="2268" w:type="dxa"/>
            <w:shd w:val="clear" w:color="auto" w:fill="000000" w:themeFill="text1"/>
          </w:tcPr>
          <w:p w:rsidR="001C5E82" w:rsidRPr="000C1B9A" w:rsidRDefault="001C5E82" w:rsidP="001C5E82">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1C5E82" w:rsidRDefault="001C5E82" w:rsidP="001C5E82">
      <w:pPr>
        <w:spacing w:after="0" w:line="240" w:lineRule="auto"/>
        <w:rPr>
          <w:rFonts w:ascii="Arial" w:hAnsi="Arial" w:cs="Arial"/>
        </w:rPr>
      </w:pPr>
    </w:p>
    <w:p w:rsidR="001C5E82" w:rsidRPr="001E6B67" w:rsidRDefault="001C5E82" w:rsidP="001C5E82">
      <w:pPr>
        <w:spacing w:after="0" w:line="240" w:lineRule="auto"/>
        <w:rPr>
          <w:rFonts w:ascii="Arial" w:hAnsi="Arial" w:cs="Arial"/>
        </w:rPr>
      </w:pPr>
    </w:p>
    <w:p w:rsidR="001C5E82" w:rsidRPr="001E6B67"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1C5E82">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F4535F" w:rsidRDefault="00F4535F" w:rsidP="001C5E82">
      <w:pPr>
        <w:rPr>
          <w:rFonts w:ascii="Arial" w:hAnsi="Arial" w:cs="Arial"/>
          <w:b/>
          <w:sz w:val="20"/>
        </w:rPr>
      </w:pPr>
    </w:p>
    <w:p w:rsidR="001C5E82" w:rsidRPr="000C1B9A" w:rsidRDefault="001C5E82" w:rsidP="001C5E82">
      <w:pPr>
        <w:rPr>
          <w:rFonts w:ascii="Arial" w:hAnsi="Arial" w:cs="Arial"/>
          <w:b/>
          <w:sz w:val="20"/>
        </w:rPr>
      </w:pPr>
      <w:r w:rsidRPr="001C5E82">
        <w:rPr>
          <w:rFonts w:ascii="Arial" w:hAnsi="Arial" w:cs="Arial"/>
          <w:b/>
          <w:sz w:val="20"/>
        </w:rPr>
        <w:lastRenderedPageBreak/>
        <w:t>Pakiet</w:t>
      </w:r>
      <w:r>
        <w:rPr>
          <w:rFonts w:ascii="Arial" w:hAnsi="Arial" w:cs="Arial"/>
          <w:b/>
          <w:sz w:val="20"/>
        </w:rPr>
        <w:t xml:space="preserve"> nr 8: </w:t>
      </w:r>
      <w:r w:rsidRPr="001C5E82">
        <w:rPr>
          <w:rFonts w:ascii="Arial" w:hAnsi="Arial" w:cs="Arial"/>
          <w:b/>
          <w:sz w:val="20"/>
        </w:rPr>
        <w:t>Materiały zużyw</w:t>
      </w:r>
      <w:r>
        <w:rPr>
          <w:rFonts w:ascii="Arial" w:hAnsi="Arial" w:cs="Arial"/>
          <w:b/>
          <w:sz w:val="20"/>
        </w:rPr>
        <w:t xml:space="preserve">alne do wstrzykiwacza kontrastu </w:t>
      </w:r>
      <w:r w:rsidRPr="001C5E82">
        <w:rPr>
          <w:rFonts w:ascii="Arial" w:hAnsi="Arial" w:cs="Arial"/>
          <w:b/>
          <w:sz w:val="20"/>
        </w:rPr>
        <w:t>Accutron CT-D firmy Medtron</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8191E" w:rsidRPr="001E6B67" w:rsidTr="004D53A7">
        <w:tc>
          <w:tcPr>
            <w:tcW w:w="534"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L.p.</w:t>
            </w:r>
          </w:p>
        </w:tc>
        <w:tc>
          <w:tcPr>
            <w:tcW w:w="425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1C5E82" w:rsidRPr="00F4535F" w:rsidTr="0048191E">
        <w:tc>
          <w:tcPr>
            <w:tcW w:w="534" w:type="dxa"/>
            <w:vAlign w:val="center"/>
          </w:tcPr>
          <w:p w:rsidR="001C5E82" w:rsidRPr="00F4535F" w:rsidRDefault="001C5E82" w:rsidP="001C5E82">
            <w:pPr>
              <w:jc w:val="center"/>
              <w:rPr>
                <w:rFonts w:ascii="Arial" w:hAnsi="Arial" w:cs="Arial"/>
                <w:sz w:val="18"/>
                <w:szCs w:val="20"/>
              </w:rPr>
            </w:pPr>
            <w:r w:rsidRPr="00F4535F">
              <w:rPr>
                <w:rFonts w:ascii="Arial" w:hAnsi="Arial" w:cs="Arial"/>
                <w:sz w:val="18"/>
                <w:szCs w:val="20"/>
              </w:rPr>
              <w:t>1.</w:t>
            </w:r>
          </w:p>
        </w:tc>
        <w:tc>
          <w:tcPr>
            <w:tcW w:w="4252" w:type="dxa"/>
          </w:tcPr>
          <w:p w:rsidR="001C5E82" w:rsidRPr="00F4535F" w:rsidRDefault="001C5E82">
            <w:pPr>
              <w:rPr>
                <w:rFonts w:ascii="Arial" w:hAnsi="Arial" w:cs="Arial"/>
                <w:color w:val="000000"/>
                <w:sz w:val="18"/>
                <w:szCs w:val="20"/>
              </w:rPr>
            </w:pPr>
            <w:r w:rsidRPr="00F4535F">
              <w:rPr>
                <w:rFonts w:ascii="Arial" w:hAnsi="Arial" w:cs="Arial"/>
                <w:color w:val="000000"/>
                <w:sz w:val="18"/>
                <w:szCs w:val="20"/>
              </w:rPr>
              <w:t>Zestaw wielogodzinny z gwarancją sterylności do 8 godzin - wytrzymałość do  21bar/305psi</w:t>
            </w:r>
            <w:r w:rsidR="00F4535F" w:rsidRPr="00F4535F">
              <w:rPr>
                <w:rFonts w:ascii="Arial" w:hAnsi="Arial" w:cs="Arial"/>
                <w:color w:val="000000"/>
                <w:sz w:val="18"/>
                <w:szCs w:val="20"/>
              </w:rPr>
              <w:t xml:space="preserve"> złozony z:</w:t>
            </w:r>
            <w:r w:rsidRPr="00F4535F">
              <w:rPr>
                <w:rFonts w:ascii="Arial" w:hAnsi="Arial" w:cs="Arial"/>
                <w:color w:val="000000"/>
                <w:sz w:val="18"/>
                <w:szCs w:val="20"/>
              </w:rPr>
              <w:t>2szt wkładu/strzykawki o poj. 200ml; objetość resztkowa 1,5ml i systemu rurki ciśnieniowo-ssącej</w:t>
            </w:r>
          </w:p>
        </w:tc>
        <w:tc>
          <w:tcPr>
            <w:tcW w:w="709"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kpl. A 2szt.</w:t>
            </w:r>
          </w:p>
        </w:tc>
        <w:tc>
          <w:tcPr>
            <w:tcW w:w="992"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300</w:t>
            </w:r>
          </w:p>
        </w:tc>
        <w:tc>
          <w:tcPr>
            <w:tcW w:w="1418"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851"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1418" w:type="dxa"/>
            <w:vAlign w:val="center"/>
          </w:tcPr>
          <w:p w:rsidR="001C5E82" w:rsidRPr="00F4535F" w:rsidRDefault="001C5E82" w:rsidP="001C5E82">
            <w:pPr>
              <w:jc w:val="center"/>
              <w:rPr>
                <w:rFonts w:ascii="Arial" w:hAnsi="Arial" w:cs="Arial"/>
                <w:sz w:val="18"/>
                <w:szCs w:val="20"/>
              </w:rPr>
            </w:pPr>
          </w:p>
        </w:tc>
        <w:tc>
          <w:tcPr>
            <w:tcW w:w="2268" w:type="dxa"/>
            <w:vAlign w:val="center"/>
          </w:tcPr>
          <w:p w:rsidR="001C5E82" w:rsidRPr="00F4535F" w:rsidRDefault="001C5E82" w:rsidP="001C5E82">
            <w:pPr>
              <w:jc w:val="center"/>
              <w:rPr>
                <w:rFonts w:ascii="Arial" w:hAnsi="Arial" w:cs="Arial"/>
                <w:sz w:val="18"/>
                <w:szCs w:val="20"/>
              </w:rPr>
            </w:pPr>
          </w:p>
        </w:tc>
      </w:tr>
      <w:tr w:rsidR="001C5E82" w:rsidRPr="00F4535F" w:rsidTr="0048191E">
        <w:tc>
          <w:tcPr>
            <w:tcW w:w="534" w:type="dxa"/>
            <w:vAlign w:val="center"/>
          </w:tcPr>
          <w:p w:rsidR="001C5E82" w:rsidRPr="00F4535F" w:rsidRDefault="001C5E82" w:rsidP="001C5E82">
            <w:pPr>
              <w:jc w:val="center"/>
              <w:rPr>
                <w:rFonts w:ascii="Arial" w:hAnsi="Arial" w:cs="Arial"/>
                <w:sz w:val="18"/>
                <w:szCs w:val="20"/>
              </w:rPr>
            </w:pPr>
            <w:r w:rsidRPr="00F4535F">
              <w:rPr>
                <w:rFonts w:ascii="Arial" w:hAnsi="Arial" w:cs="Arial"/>
                <w:sz w:val="18"/>
                <w:szCs w:val="20"/>
              </w:rPr>
              <w:t>2.</w:t>
            </w:r>
          </w:p>
        </w:tc>
        <w:tc>
          <w:tcPr>
            <w:tcW w:w="4252" w:type="dxa"/>
          </w:tcPr>
          <w:p w:rsidR="001C5E82" w:rsidRPr="00F4535F" w:rsidRDefault="001C5E82">
            <w:pPr>
              <w:rPr>
                <w:rFonts w:ascii="Arial" w:hAnsi="Arial" w:cs="Arial"/>
                <w:color w:val="000000"/>
                <w:sz w:val="18"/>
                <w:szCs w:val="20"/>
              </w:rPr>
            </w:pPr>
            <w:r w:rsidRPr="00F4535F">
              <w:rPr>
                <w:rFonts w:ascii="Arial" w:hAnsi="Arial" w:cs="Arial"/>
                <w:color w:val="000000"/>
                <w:sz w:val="18"/>
                <w:szCs w:val="20"/>
              </w:rPr>
              <w:t>Jednorazowy wężyk pacjenta z zaworem do zestawów wielogodzinnych; dł.1500mm i wytrzymałości 21bar/305psi, objętość napełnienia 2,7ml</w:t>
            </w:r>
          </w:p>
        </w:tc>
        <w:tc>
          <w:tcPr>
            <w:tcW w:w="709"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3000</w:t>
            </w:r>
          </w:p>
        </w:tc>
        <w:tc>
          <w:tcPr>
            <w:tcW w:w="1418"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851"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1418" w:type="dxa"/>
            <w:vAlign w:val="center"/>
          </w:tcPr>
          <w:p w:rsidR="001C5E82" w:rsidRPr="00F4535F" w:rsidRDefault="001C5E82" w:rsidP="001C5E82">
            <w:pPr>
              <w:jc w:val="center"/>
              <w:rPr>
                <w:rFonts w:ascii="Arial" w:hAnsi="Arial" w:cs="Arial"/>
                <w:sz w:val="18"/>
                <w:szCs w:val="20"/>
              </w:rPr>
            </w:pPr>
          </w:p>
        </w:tc>
        <w:tc>
          <w:tcPr>
            <w:tcW w:w="2268" w:type="dxa"/>
            <w:vAlign w:val="center"/>
          </w:tcPr>
          <w:p w:rsidR="001C5E82" w:rsidRPr="00F4535F" w:rsidRDefault="001C5E82" w:rsidP="001C5E82">
            <w:pPr>
              <w:jc w:val="center"/>
              <w:rPr>
                <w:rFonts w:ascii="Arial" w:hAnsi="Arial" w:cs="Arial"/>
                <w:sz w:val="18"/>
                <w:szCs w:val="20"/>
              </w:rPr>
            </w:pPr>
          </w:p>
        </w:tc>
      </w:tr>
      <w:tr w:rsidR="001C5E82" w:rsidRPr="00F4535F" w:rsidTr="00F4535F">
        <w:trPr>
          <w:trHeight w:val="567"/>
        </w:trPr>
        <w:tc>
          <w:tcPr>
            <w:tcW w:w="534" w:type="dxa"/>
            <w:vAlign w:val="center"/>
          </w:tcPr>
          <w:p w:rsidR="001C5E82" w:rsidRPr="00F4535F" w:rsidRDefault="001C5E82" w:rsidP="001C5E82">
            <w:pPr>
              <w:jc w:val="center"/>
              <w:rPr>
                <w:rFonts w:ascii="Arial" w:hAnsi="Arial" w:cs="Arial"/>
                <w:sz w:val="18"/>
                <w:szCs w:val="20"/>
              </w:rPr>
            </w:pPr>
            <w:r w:rsidRPr="00F4535F">
              <w:rPr>
                <w:rFonts w:ascii="Arial" w:hAnsi="Arial" w:cs="Arial"/>
                <w:sz w:val="18"/>
                <w:szCs w:val="20"/>
              </w:rPr>
              <w:t>3.</w:t>
            </w:r>
          </w:p>
        </w:tc>
        <w:tc>
          <w:tcPr>
            <w:tcW w:w="4252" w:type="dxa"/>
            <w:vAlign w:val="center"/>
          </w:tcPr>
          <w:p w:rsidR="001C5E82" w:rsidRPr="00F4535F" w:rsidRDefault="001C5E82" w:rsidP="00F4535F">
            <w:pPr>
              <w:rPr>
                <w:rFonts w:ascii="Arial" w:hAnsi="Arial" w:cs="Arial"/>
                <w:color w:val="000000"/>
                <w:sz w:val="18"/>
                <w:szCs w:val="20"/>
              </w:rPr>
            </w:pPr>
            <w:r w:rsidRPr="00F4535F">
              <w:rPr>
                <w:rFonts w:ascii="Arial" w:hAnsi="Arial" w:cs="Arial"/>
                <w:color w:val="000000"/>
                <w:sz w:val="18"/>
                <w:szCs w:val="20"/>
              </w:rPr>
              <w:t>Ostrze (spike) do zestawów wielogodzinnych do napełniania wkładów kontrastem, luer lock</w:t>
            </w:r>
          </w:p>
        </w:tc>
        <w:tc>
          <w:tcPr>
            <w:tcW w:w="709"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600</w:t>
            </w:r>
          </w:p>
        </w:tc>
        <w:tc>
          <w:tcPr>
            <w:tcW w:w="1418"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851"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1418" w:type="dxa"/>
            <w:vAlign w:val="center"/>
          </w:tcPr>
          <w:p w:rsidR="001C5E82" w:rsidRPr="00F4535F" w:rsidRDefault="001C5E82" w:rsidP="001C5E82">
            <w:pPr>
              <w:jc w:val="center"/>
              <w:rPr>
                <w:rFonts w:ascii="Arial" w:hAnsi="Arial" w:cs="Arial"/>
                <w:sz w:val="18"/>
                <w:szCs w:val="20"/>
              </w:rPr>
            </w:pPr>
          </w:p>
        </w:tc>
        <w:tc>
          <w:tcPr>
            <w:tcW w:w="2268" w:type="dxa"/>
            <w:vAlign w:val="center"/>
          </w:tcPr>
          <w:p w:rsidR="001C5E82" w:rsidRPr="00F4535F" w:rsidRDefault="001C5E82" w:rsidP="001C5E82">
            <w:pPr>
              <w:jc w:val="center"/>
              <w:rPr>
                <w:rFonts w:ascii="Arial" w:hAnsi="Arial" w:cs="Arial"/>
                <w:sz w:val="18"/>
                <w:szCs w:val="20"/>
              </w:rPr>
            </w:pPr>
          </w:p>
        </w:tc>
      </w:tr>
      <w:tr w:rsidR="001C5E82" w:rsidRPr="00F4535F" w:rsidTr="0048191E">
        <w:tc>
          <w:tcPr>
            <w:tcW w:w="534" w:type="dxa"/>
            <w:vAlign w:val="center"/>
          </w:tcPr>
          <w:p w:rsidR="001C5E82" w:rsidRPr="00F4535F" w:rsidRDefault="001C5E82" w:rsidP="001C5E82">
            <w:pPr>
              <w:jc w:val="center"/>
              <w:rPr>
                <w:rFonts w:ascii="Arial" w:hAnsi="Arial" w:cs="Arial"/>
                <w:sz w:val="18"/>
                <w:szCs w:val="20"/>
              </w:rPr>
            </w:pPr>
            <w:r w:rsidRPr="00F4535F">
              <w:rPr>
                <w:rFonts w:ascii="Arial" w:hAnsi="Arial" w:cs="Arial"/>
                <w:sz w:val="18"/>
                <w:szCs w:val="20"/>
              </w:rPr>
              <w:t>4.</w:t>
            </w:r>
          </w:p>
        </w:tc>
        <w:tc>
          <w:tcPr>
            <w:tcW w:w="4252" w:type="dxa"/>
          </w:tcPr>
          <w:p w:rsidR="001C5E82" w:rsidRPr="00F4535F" w:rsidRDefault="001C5E82">
            <w:pPr>
              <w:rPr>
                <w:rFonts w:ascii="Arial" w:hAnsi="Arial" w:cs="Arial"/>
                <w:color w:val="000000"/>
                <w:sz w:val="18"/>
                <w:szCs w:val="20"/>
              </w:rPr>
            </w:pPr>
            <w:r w:rsidRPr="00F4535F">
              <w:rPr>
                <w:rFonts w:ascii="Arial" w:hAnsi="Arial" w:cs="Arial"/>
                <w:color w:val="000000"/>
                <w:sz w:val="18"/>
                <w:szCs w:val="20"/>
              </w:rPr>
              <w:t>Zestaw do podawania kontrastu jednorazowy złożony z: 2strzykawek o pojemności 200ml i wytrzymałości do 305psi oraz wężyka pompy - 21bar/305psi</w:t>
            </w:r>
          </w:p>
        </w:tc>
        <w:tc>
          <w:tcPr>
            <w:tcW w:w="709"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kpl.</w:t>
            </w:r>
          </w:p>
        </w:tc>
        <w:tc>
          <w:tcPr>
            <w:tcW w:w="992" w:type="dxa"/>
            <w:vAlign w:val="center"/>
          </w:tcPr>
          <w:p w:rsidR="001C5E82" w:rsidRPr="00F4535F" w:rsidRDefault="001C5E82">
            <w:pPr>
              <w:jc w:val="center"/>
              <w:rPr>
                <w:rFonts w:ascii="Arial" w:hAnsi="Arial" w:cs="Arial"/>
                <w:color w:val="000000"/>
                <w:sz w:val="18"/>
                <w:szCs w:val="20"/>
              </w:rPr>
            </w:pPr>
            <w:r w:rsidRPr="00F4535F">
              <w:rPr>
                <w:rFonts w:ascii="Arial" w:hAnsi="Arial" w:cs="Arial"/>
                <w:color w:val="000000"/>
                <w:sz w:val="18"/>
                <w:szCs w:val="20"/>
              </w:rPr>
              <w:t>300</w:t>
            </w:r>
          </w:p>
        </w:tc>
        <w:tc>
          <w:tcPr>
            <w:tcW w:w="1418"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851" w:type="dxa"/>
            <w:vAlign w:val="center"/>
          </w:tcPr>
          <w:p w:rsidR="001C5E82" w:rsidRPr="00F4535F" w:rsidRDefault="001C5E82" w:rsidP="001C5E82">
            <w:pPr>
              <w:jc w:val="center"/>
              <w:rPr>
                <w:rFonts w:ascii="Arial" w:hAnsi="Arial" w:cs="Arial"/>
                <w:sz w:val="18"/>
                <w:szCs w:val="20"/>
              </w:rPr>
            </w:pPr>
          </w:p>
        </w:tc>
        <w:tc>
          <w:tcPr>
            <w:tcW w:w="1417" w:type="dxa"/>
            <w:vAlign w:val="center"/>
          </w:tcPr>
          <w:p w:rsidR="001C5E82" w:rsidRPr="00F4535F" w:rsidRDefault="001C5E82" w:rsidP="001C5E82">
            <w:pPr>
              <w:jc w:val="center"/>
              <w:rPr>
                <w:rFonts w:ascii="Arial" w:hAnsi="Arial" w:cs="Arial"/>
                <w:sz w:val="18"/>
                <w:szCs w:val="20"/>
              </w:rPr>
            </w:pPr>
          </w:p>
        </w:tc>
        <w:tc>
          <w:tcPr>
            <w:tcW w:w="1418" w:type="dxa"/>
            <w:vAlign w:val="center"/>
          </w:tcPr>
          <w:p w:rsidR="001C5E82" w:rsidRPr="00F4535F" w:rsidRDefault="001C5E82" w:rsidP="001C5E82">
            <w:pPr>
              <w:jc w:val="center"/>
              <w:rPr>
                <w:rFonts w:ascii="Arial" w:hAnsi="Arial" w:cs="Arial"/>
                <w:sz w:val="18"/>
                <w:szCs w:val="20"/>
              </w:rPr>
            </w:pPr>
          </w:p>
        </w:tc>
        <w:tc>
          <w:tcPr>
            <w:tcW w:w="2268" w:type="dxa"/>
            <w:vAlign w:val="center"/>
          </w:tcPr>
          <w:p w:rsidR="001C5E82" w:rsidRPr="00F4535F" w:rsidRDefault="001C5E82" w:rsidP="001C5E82">
            <w:pPr>
              <w:jc w:val="center"/>
              <w:rPr>
                <w:rFonts w:ascii="Arial" w:hAnsi="Arial" w:cs="Arial"/>
                <w:sz w:val="18"/>
                <w:szCs w:val="20"/>
              </w:rPr>
            </w:pPr>
          </w:p>
        </w:tc>
      </w:tr>
      <w:tr w:rsidR="001C5E82" w:rsidRPr="000C1B9A" w:rsidTr="0048191E">
        <w:trPr>
          <w:trHeight w:val="567"/>
        </w:trPr>
        <w:tc>
          <w:tcPr>
            <w:tcW w:w="7905" w:type="dxa"/>
            <w:gridSpan w:val="5"/>
            <w:vAlign w:val="center"/>
          </w:tcPr>
          <w:p w:rsidR="001C5E82" w:rsidRPr="000C1B9A" w:rsidRDefault="001C5E82"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1C5E82" w:rsidRPr="0069541B" w:rsidRDefault="001C5E82" w:rsidP="001C5E82">
            <w:pPr>
              <w:jc w:val="center"/>
              <w:rPr>
                <w:rFonts w:ascii="Arial" w:hAnsi="Arial" w:cs="Arial"/>
                <w:b/>
                <w:sz w:val="20"/>
                <w:szCs w:val="20"/>
              </w:rPr>
            </w:pPr>
          </w:p>
        </w:tc>
        <w:tc>
          <w:tcPr>
            <w:tcW w:w="851" w:type="dxa"/>
            <w:shd w:val="clear" w:color="auto" w:fill="000000" w:themeFill="text1"/>
          </w:tcPr>
          <w:p w:rsidR="001C5E82" w:rsidRPr="000C1B9A" w:rsidRDefault="001C5E82" w:rsidP="001C5E82">
            <w:pPr>
              <w:jc w:val="center"/>
              <w:rPr>
                <w:rFonts w:ascii="Arial" w:hAnsi="Arial" w:cs="Arial"/>
                <w:sz w:val="20"/>
                <w:szCs w:val="20"/>
              </w:rPr>
            </w:pPr>
          </w:p>
        </w:tc>
        <w:tc>
          <w:tcPr>
            <w:tcW w:w="1417" w:type="dxa"/>
            <w:shd w:val="clear" w:color="auto" w:fill="000000" w:themeFill="text1"/>
          </w:tcPr>
          <w:p w:rsidR="001C5E82" w:rsidRPr="000C1B9A" w:rsidRDefault="001C5E82" w:rsidP="001C5E82">
            <w:pPr>
              <w:jc w:val="center"/>
              <w:rPr>
                <w:rFonts w:ascii="Arial" w:hAnsi="Arial" w:cs="Arial"/>
                <w:sz w:val="20"/>
                <w:szCs w:val="20"/>
              </w:rPr>
            </w:pPr>
          </w:p>
        </w:tc>
        <w:tc>
          <w:tcPr>
            <w:tcW w:w="1418" w:type="dxa"/>
            <w:vAlign w:val="center"/>
          </w:tcPr>
          <w:p w:rsidR="001C5E82" w:rsidRPr="0069541B" w:rsidRDefault="001C5E82" w:rsidP="001C5E82">
            <w:pPr>
              <w:jc w:val="center"/>
              <w:rPr>
                <w:rFonts w:ascii="Arial" w:hAnsi="Arial" w:cs="Arial"/>
                <w:b/>
                <w:sz w:val="20"/>
                <w:szCs w:val="20"/>
              </w:rPr>
            </w:pPr>
          </w:p>
        </w:tc>
        <w:tc>
          <w:tcPr>
            <w:tcW w:w="2268" w:type="dxa"/>
            <w:shd w:val="clear" w:color="auto" w:fill="000000" w:themeFill="text1"/>
          </w:tcPr>
          <w:p w:rsidR="001C5E82" w:rsidRPr="000C1B9A" w:rsidRDefault="001C5E82" w:rsidP="001C5E82">
            <w:pPr>
              <w:jc w:val="center"/>
              <w:rPr>
                <w:rFonts w:ascii="Arial" w:hAnsi="Arial" w:cs="Arial"/>
                <w:sz w:val="20"/>
                <w:szCs w:val="20"/>
              </w:rPr>
            </w:pPr>
          </w:p>
        </w:tc>
      </w:tr>
    </w:tbl>
    <w:p w:rsidR="008C5CD1" w:rsidRPr="008C5CD1" w:rsidRDefault="008877A7" w:rsidP="008C5CD1">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1C5E82" w:rsidRDefault="001C5E82" w:rsidP="000C1B9A">
      <w:pPr>
        <w:spacing w:after="0" w:line="240" w:lineRule="auto"/>
        <w:rPr>
          <w:rFonts w:ascii="Arial" w:hAnsi="Arial" w:cs="Arial"/>
        </w:rPr>
      </w:pPr>
    </w:p>
    <w:p w:rsidR="008C5CD1" w:rsidRDefault="008C5CD1" w:rsidP="001C5E82">
      <w:pPr>
        <w:rPr>
          <w:rFonts w:ascii="Arial" w:hAnsi="Arial" w:cs="Arial"/>
          <w:b/>
          <w:sz w:val="20"/>
        </w:rPr>
      </w:pPr>
    </w:p>
    <w:p w:rsidR="008C5CD1" w:rsidRDefault="008C5CD1" w:rsidP="001C5E82">
      <w:pPr>
        <w:rPr>
          <w:rFonts w:ascii="Arial" w:hAnsi="Arial" w:cs="Arial"/>
          <w:b/>
          <w:sz w:val="20"/>
        </w:rPr>
      </w:pPr>
    </w:p>
    <w:p w:rsidR="001C5E82" w:rsidRPr="000C1B9A" w:rsidRDefault="00DE6769" w:rsidP="001C5E82">
      <w:pPr>
        <w:rPr>
          <w:rFonts w:ascii="Arial" w:hAnsi="Arial" w:cs="Arial"/>
          <w:b/>
          <w:sz w:val="20"/>
        </w:rPr>
      </w:pPr>
      <w:r>
        <w:rPr>
          <w:rFonts w:ascii="Arial" w:hAnsi="Arial" w:cs="Arial"/>
          <w:b/>
          <w:sz w:val="20"/>
        </w:rPr>
        <w:lastRenderedPageBreak/>
        <w:t xml:space="preserve">Pakiet nr 9: </w:t>
      </w:r>
      <w:r w:rsidR="001C5E82" w:rsidRPr="001C5E82">
        <w:rPr>
          <w:rFonts w:ascii="Arial" w:hAnsi="Arial" w:cs="Arial"/>
          <w:b/>
          <w:sz w:val="20"/>
        </w:rPr>
        <w:t>Materiały eksploatacyjne do automatycznego wstrzykiwacza kontrastu MAX3 firmy Ulrich</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1C5E82" w:rsidRPr="001E6B67" w:rsidTr="0048191E">
        <w:tc>
          <w:tcPr>
            <w:tcW w:w="534"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L.p.</w:t>
            </w:r>
          </w:p>
        </w:tc>
        <w:tc>
          <w:tcPr>
            <w:tcW w:w="4252"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Asortyment</w:t>
            </w:r>
          </w:p>
        </w:tc>
        <w:tc>
          <w:tcPr>
            <w:tcW w:w="709"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Jedn. miary</w:t>
            </w:r>
          </w:p>
        </w:tc>
        <w:tc>
          <w:tcPr>
            <w:tcW w:w="992"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1C5E82" w:rsidRPr="001E6B67" w:rsidRDefault="001C5E82" w:rsidP="001C5E82">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E6769" w:rsidRPr="00F4535F" w:rsidTr="0048191E">
        <w:tc>
          <w:tcPr>
            <w:tcW w:w="534" w:type="dxa"/>
            <w:vAlign w:val="center"/>
          </w:tcPr>
          <w:p w:rsidR="00DE6769" w:rsidRPr="00F4535F" w:rsidRDefault="00DE6769" w:rsidP="001C5E82">
            <w:pPr>
              <w:jc w:val="center"/>
              <w:rPr>
                <w:rFonts w:ascii="Arial" w:hAnsi="Arial" w:cs="Arial"/>
                <w:sz w:val="18"/>
                <w:szCs w:val="18"/>
              </w:rPr>
            </w:pPr>
            <w:r w:rsidRPr="00F4535F">
              <w:rPr>
                <w:rFonts w:ascii="Arial" w:hAnsi="Arial" w:cs="Arial"/>
                <w:sz w:val="18"/>
                <w:szCs w:val="18"/>
              </w:rPr>
              <w:t>1.</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Sterylna Easy-Clik-Kaseta wyposażona w trzy igły przebijające środki z kontrastem i NaCl, zabezpieczone kapturkami ochronnymi. Elementy kasety umożliwiają monitorowanie ciśnienia w systemie wężyków, zawiera filtr cząsteczkowy. Czas pracy na Easy-Click-Kasecie wynosi 24 godziny niezależnie od ilości przebytych iniekcji. Bez zawartości lateksu oraz ftalanów (DEHP). Szczelność ciśnieniowa maksymalnie 22 bar. Rozmiar do wyboru przez Zamawiającego.</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 </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 </w:t>
            </w:r>
          </w:p>
        </w:tc>
        <w:tc>
          <w:tcPr>
            <w:tcW w:w="1418" w:type="dxa"/>
            <w:vAlign w:val="center"/>
          </w:tcPr>
          <w:p w:rsidR="00DE6769" w:rsidRPr="00F4535F" w:rsidRDefault="00DE6769" w:rsidP="001C5E82">
            <w:pPr>
              <w:jc w:val="center"/>
              <w:rPr>
                <w:rFonts w:ascii="Arial" w:hAnsi="Arial" w:cs="Arial"/>
                <w:sz w:val="18"/>
                <w:szCs w:val="18"/>
              </w:rPr>
            </w:pPr>
          </w:p>
        </w:tc>
        <w:tc>
          <w:tcPr>
            <w:tcW w:w="1417" w:type="dxa"/>
            <w:vAlign w:val="center"/>
          </w:tcPr>
          <w:p w:rsidR="00DE6769" w:rsidRPr="00F4535F" w:rsidRDefault="00DE6769" w:rsidP="001C5E82">
            <w:pPr>
              <w:jc w:val="center"/>
              <w:rPr>
                <w:rFonts w:ascii="Arial" w:hAnsi="Arial" w:cs="Arial"/>
                <w:sz w:val="18"/>
                <w:szCs w:val="18"/>
              </w:rPr>
            </w:pPr>
          </w:p>
        </w:tc>
        <w:tc>
          <w:tcPr>
            <w:tcW w:w="851" w:type="dxa"/>
            <w:vAlign w:val="center"/>
          </w:tcPr>
          <w:p w:rsidR="00DE6769" w:rsidRPr="00F4535F" w:rsidRDefault="00DE6769" w:rsidP="001C5E82">
            <w:pPr>
              <w:jc w:val="center"/>
              <w:rPr>
                <w:rFonts w:ascii="Arial" w:hAnsi="Arial" w:cs="Arial"/>
                <w:sz w:val="18"/>
                <w:szCs w:val="18"/>
              </w:rPr>
            </w:pPr>
          </w:p>
        </w:tc>
        <w:tc>
          <w:tcPr>
            <w:tcW w:w="1417" w:type="dxa"/>
            <w:vAlign w:val="center"/>
          </w:tcPr>
          <w:p w:rsidR="00DE6769" w:rsidRPr="00F4535F" w:rsidRDefault="00DE6769" w:rsidP="001C5E82">
            <w:pPr>
              <w:jc w:val="center"/>
              <w:rPr>
                <w:rFonts w:ascii="Arial" w:hAnsi="Arial" w:cs="Arial"/>
                <w:sz w:val="18"/>
                <w:szCs w:val="18"/>
              </w:rPr>
            </w:pPr>
          </w:p>
        </w:tc>
        <w:tc>
          <w:tcPr>
            <w:tcW w:w="1418" w:type="dxa"/>
            <w:vAlign w:val="center"/>
          </w:tcPr>
          <w:p w:rsidR="00DE6769" w:rsidRPr="00F4535F" w:rsidRDefault="00DE6769" w:rsidP="001C5E82">
            <w:pPr>
              <w:jc w:val="center"/>
              <w:rPr>
                <w:rFonts w:ascii="Arial" w:hAnsi="Arial" w:cs="Arial"/>
                <w:sz w:val="18"/>
                <w:szCs w:val="18"/>
              </w:rPr>
            </w:pPr>
          </w:p>
        </w:tc>
        <w:tc>
          <w:tcPr>
            <w:tcW w:w="2268" w:type="dxa"/>
            <w:vAlign w:val="center"/>
          </w:tcPr>
          <w:p w:rsidR="00DE6769" w:rsidRPr="00F4535F" w:rsidRDefault="00DE6769" w:rsidP="001C5E82">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1C5E82">
            <w:pPr>
              <w:jc w:val="center"/>
              <w:rPr>
                <w:rFonts w:ascii="Arial" w:hAnsi="Arial" w:cs="Arial"/>
                <w:sz w:val="18"/>
                <w:szCs w:val="18"/>
              </w:rPr>
            </w:pPr>
            <w:r w:rsidRPr="00F4535F">
              <w:rPr>
                <w:rFonts w:ascii="Arial" w:hAnsi="Arial" w:cs="Arial"/>
                <w:sz w:val="18"/>
                <w:szCs w:val="18"/>
              </w:rPr>
              <w:t>a.</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Rozmiar S - średnica uchwytu na pojemnik z kontrastem 21 mm.</w:t>
            </w:r>
          </w:p>
        </w:tc>
        <w:tc>
          <w:tcPr>
            <w:tcW w:w="709" w:type="dxa"/>
            <w:vMerge w:val="restart"/>
            <w:vAlign w:val="center"/>
          </w:tcPr>
          <w:p w:rsidR="00DE6769" w:rsidRPr="00F4535F" w:rsidRDefault="00DE6769" w:rsidP="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Merge w:val="restart"/>
            <w:vAlign w:val="center"/>
          </w:tcPr>
          <w:p w:rsidR="00DE6769" w:rsidRPr="00F4535F" w:rsidRDefault="00DE6769" w:rsidP="00DE6769">
            <w:pPr>
              <w:jc w:val="center"/>
              <w:rPr>
                <w:rFonts w:ascii="Arial" w:hAnsi="Arial" w:cs="Arial"/>
                <w:color w:val="000000"/>
                <w:sz w:val="18"/>
                <w:szCs w:val="18"/>
              </w:rPr>
            </w:pPr>
            <w:r w:rsidRPr="00F4535F">
              <w:rPr>
                <w:rFonts w:ascii="Arial" w:hAnsi="Arial" w:cs="Arial"/>
                <w:color w:val="000000"/>
                <w:sz w:val="18"/>
                <w:szCs w:val="18"/>
              </w:rPr>
              <w:t>60</w:t>
            </w:r>
          </w:p>
        </w:tc>
        <w:tc>
          <w:tcPr>
            <w:tcW w:w="1418" w:type="dxa"/>
            <w:vMerge w:val="restart"/>
            <w:vAlign w:val="center"/>
          </w:tcPr>
          <w:p w:rsidR="00DE6769" w:rsidRPr="00F4535F" w:rsidRDefault="00DE6769" w:rsidP="00DE6769">
            <w:pPr>
              <w:jc w:val="center"/>
              <w:rPr>
                <w:rFonts w:ascii="Arial" w:hAnsi="Arial" w:cs="Arial"/>
                <w:sz w:val="18"/>
                <w:szCs w:val="18"/>
              </w:rPr>
            </w:pPr>
          </w:p>
        </w:tc>
        <w:tc>
          <w:tcPr>
            <w:tcW w:w="1417" w:type="dxa"/>
            <w:vMerge w:val="restart"/>
            <w:vAlign w:val="center"/>
          </w:tcPr>
          <w:p w:rsidR="00DE6769" w:rsidRPr="00F4535F" w:rsidRDefault="00DE6769" w:rsidP="00DE6769">
            <w:pPr>
              <w:jc w:val="center"/>
              <w:rPr>
                <w:rFonts w:ascii="Arial" w:hAnsi="Arial" w:cs="Arial"/>
                <w:sz w:val="18"/>
                <w:szCs w:val="18"/>
              </w:rPr>
            </w:pPr>
          </w:p>
        </w:tc>
        <w:tc>
          <w:tcPr>
            <w:tcW w:w="851" w:type="dxa"/>
            <w:vMerge w:val="restart"/>
            <w:vAlign w:val="center"/>
          </w:tcPr>
          <w:p w:rsidR="00DE6769" w:rsidRPr="00F4535F" w:rsidRDefault="00DE6769" w:rsidP="00DE6769">
            <w:pPr>
              <w:jc w:val="center"/>
              <w:rPr>
                <w:rFonts w:ascii="Arial" w:hAnsi="Arial" w:cs="Arial"/>
                <w:sz w:val="18"/>
                <w:szCs w:val="18"/>
              </w:rPr>
            </w:pPr>
          </w:p>
        </w:tc>
        <w:tc>
          <w:tcPr>
            <w:tcW w:w="1417" w:type="dxa"/>
            <w:vMerge w:val="restart"/>
            <w:vAlign w:val="center"/>
          </w:tcPr>
          <w:p w:rsidR="00DE6769" w:rsidRPr="00F4535F" w:rsidRDefault="00DE6769" w:rsidP="00DE6769">
            <w:pPr>
              <w:jc w:val="center"/>
              <w:rPr>
                <w:rFonts w:ascii="Arial" w:hAnsi="Arial" w:cs="Arial"/>
                <w:sz w:val="18"/>
                <w:szCs w:val="18"/>
              </w:rPr>
            </w:pPr>
          </w:p>
        </w:tc>
        <w:tc>
          <w:tcPr>
            <w:tcW w:w="1418" w:type="dxa"/>
            <w:vMerge w:val="restart"/>
            <w:vAlign w:val="center"/>
          </w:tcPr>
          <w:p w:rsidR="00DE6769" w:rsidRPr="00F4535F" w:rsidRDefault="00DE6769" w:rsidP="00DE6769">
            <w:pPr>
              <w:jc w:val="center"/>
              <w:rPr>
                <w:rFonts w:ascii="Arial" w:hAnsi="Arial" w:cs="Arial"/>
                <w:sz w:val="18"/>
                <w:szCs w:val="18"/>
              </w:rPr>
            </w:pPr>
          </w:p>
        </w:tc>
        <w:tc>
          <w:tcPr>
            <w:tcW w:w="2268" w:type="dxa"/>
            <w:vMerge w:val="restart"/>
            <w:vAlign w:val="center"/>
          </w:tcPr>
          <w:p w:rsidR="00DE6769" w:rsidRPr="00F4535F" w:rsidRDefault="00DE6769" w:rsidP="00DE6769">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1C5E82">
            <w:pPr>
              <w:jc w:val="center"/>
              <w:rPr>
                <w:rFonts w:ascii="Arial" w:hAnsi="Arial" w:cs="Arial"/>
                <w:sz w:val="18"/>
                <w:szCs w:val="18"/>
              </w:rPr>
            </w:pPr>
            <w:r w:rsidRPr="00F4535F">
              <w:rPr>
                <w:rFonts w:ascii="Arial" w:hAnsi="Arial" w:cs="Arial"/>
                <w:sz w:val="18"/>
                <w:szCs w:val="18"/>
              </w:rPr>
              <w:t>b.</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Rozmiar L - średnica uchwytu na pojemnik z kontrastem 33 mm.</w:t>
            </w:r>
          </w:p>
        </w:tc>
        <w:tc>
          <w:tcPr>
            <w:tcW w:w="709" w:type="dxa"/>
            <w:vMerge/>
            <w:vAlign w:val="center"/>
          </w:tcPr>
          <w:p w:rsidR="00DE6769" w:rsidRPr="00F4535F" w:rsidRDefault="00DE6769">
            <w:pPr>
              <w:rPr>
                <w:rFonts w:ascii="Arial" w:hAnsi="Arial" w:cs="Arial"/>
                <w:color w:val="000000"/>
                <w:sz w:val="18"/>
                <w:szCs w:val="18"/>
              </w:rPr>
            </w:pPr>
          </w:p>
        </w:tc>
        <w:tc>
          <w:tcPr>
            <w:tcW w:w="992" w:type="dxa"/>
            <w:vMerge/>
            <w:vAlign w:val="center"/>
          </w:tcPr>
          <w:p w:rsidR="00DE6769" w:rsidRPr="00F4535F" w:rsidRDefault="00DE6769">
            <w:pPr>
              <w:rPr>
                <w:rFonts w:ascii="Arial" w:hAnsi="Arial" w:cs="Arial"/>
                <w:color w:val="000000"/>
                <w:sz w:val="18"/>
                <w:szCs w:val="18"/>
              </w:rPr>
            </w:pPr>
          </w:p>
        </w:tc>
        <w:tc>
          <w:tcPr>
            <w:tcW w:w="1418" w:type="dxa"/>
            <w:vMerge/>
            <w:vAlign w:val="center"/>
          </w:tcPr>
          <w:p w:rsidR="00DE6769" w:rsidRPr="00F4535F" w:rsidRDefault="00DE6769" w:rsidP="001C5E82">
            <w:pPr>
              <w:jc w:val="center"/>
              <w:rPr>
                <w:rFonts w:ascii="Arial" w:hAnsi="Arial" w:cs="Arial"/>
                <w:sz w:val="18"/>
                <w:szCs w:val="18"/>
              </w:rPr>
            </w:pPr>
          </w:p>
        </w:tc>
        <w:tc>
          <w:tcPr>
            <w:tcW w:w="1417" w:type="dxa"/>
            <w:vMerge/>
            <w:vAlign w:val="center"/>
          </w:tcPr>
          <w:p w:rsidR="00DE6769" w:rsidRPr="00F4535F" w:rsidRDefault="00DE6769" w:rsidP="001C5E82">
            <w:pPr>
              <w:jc w:val="center"/>
              <w:rPr>
                <w:rFonts w:ascii="Arial" w:hAnsi="Arial" w:cs="Arial"/>
                <w:sz w:val="18"/>
                <w:szCs w:val="18"/>
              </w:rPr>
            </w:pPr>
          </w:p>
        </w:tc>
        <w:tc>
          <w:tcPr>
            <w:tcW w:w="851" w:type="dxa"/>
            <w:vMerge/>
            <w:vAlign w:val="center"/>
          </w:tcPr>
          <w:p w:rsidR="00DE6769" w:rsidRPr="00F4535F" w:rsidRDefault="00DE6769" w:rsidP="001C5E82">
            <w:pPr>
              <w:jc w:val="center"/>
              <w:rPr>
                <w:rFonts w:ascii="Arial" w:hAnsi="Arial" w:cs="Arial"/>
                <w:sz w:val="18"/>
                <w:szCs w:val="18"/>
              </w:rPr>
            </w:pPr>
          </w:p>
        </w:tc>
        <w:tc>
          <w:tcPr>
            <w:tcW w:w="1417" w:type="dxa"/>
            <w:vMerge/>
            <w:vAlign w:val="center"/>
          </w:tcPr>
          <w:p w:rsidR="00DE6769" w:rsidRPr="00F4535F" w:rsidRDefault="00DE6769" w:rsidP="001C5E82">
            <w:pPr>
              <w:jc w:val="center"/>
              <w:rPr>
                <w:rFonts w:ascii="Arial" w:hAnsi="Arial" w:cs="Arial"/>
                <w:sz w:val="18"/>
                <w:szCs w:val="18"/>
              </w:rPr>
            </w:pPr>
          </w:p>
        </w:tc>
        <w:tc>
          <w:tcPr>
            <w:tcW w:w="1418" w:type="dxa"/>
            <w:vMerge/>
            <w:vAlign w:val="center"/>
          </w:tcPr>
          <w:p w:rsidR="00DE6769" w:rsidRPr="00F4535F" w:rsidRDefault="00DE6769" w:rsidP="001C5E82">
            <w:pPr>
              <w:jc w:val="center"/>
              <w:rPr>
                <w:rFonts w:ascii="Arial" w:hAnsi="Arial" w:cs="Arial"/>
                <w:sz w:val="18"/>
                <w:szCs w:val="18"/>
              </w:rPr>
            </w:pPr>
          </w:p>
        </w:tc>
        <w:tc>
          <w:tcPr>
            <w:tcW w:w="2268" w:type="dxa"/>
            <w:vMerge/>
            <w:vAlign w:val="center"/>
          </w:tcPr>
          <w:p w:rsidR="00DE6769" w:rsidRPr="00F4535F" w:rsidRDefault="00DE6769" w:rsidP="001C5E82">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1C5E82">
            <w:pPr>
              <w:jc w:val="center"/>
              <w:rPr>
                <w:rFonts w:ascii="Arial" w:hAnsi="Arial" w:cs="Arial"/>
                <w:sz w:val="18"/>
                <w:szCs w:val="18"/>
              </w:rPr>
            </w:pPr>
            <w:r w:rsidRPr="00F4535F">
              <w:rPr>
                <w:rFonts w:ascii="Arial" w:hAnsi="Arial" w:cs="Arial"/>
                <w:sz w:val="18"/>
                <w:szCs w:val="18"/>
              </w:rPr>
              <w:t>2.</w:t>
            </w:r>
          </w:p>
        </w:tc>
        <w:tc>
          <w:tcPr>
            <w:tcW w:w="4252" w:type="dxa"/>
          </w:tcPr>
          <w:p w:rsidR="00DE6769" w:rsidRPr="00F4535F" w:rsidRDefault="00DE6769">
            <w:pPr>
              <w:rPr>
                <w:rFonts w:ascii="Arial" w:hAnsi="Arial" w:cs="Arial"/>
                <w:b/>
                <w:bCs/>
                <w:color w:val="000000"/>
                <w:sz w:val="18"/>
                <w:szCs w:val="18"/>
              </w:rPr>
            </w:pPr>
            <w:r w:rsidRPr="00F4535F">
              <w:rPr>
                <w:rFonts w:ascii="Arial" w:hAnsi="Arial" w:cs="Arial"/>
                <w:b/>
                <w:bCs/>
                <w:color w:val="000000"/>
                <w:sz w:val="18"/>
                <w:szCs w:val="18"/>
              </w:rPr>
              <w:t>Wężyk pacjenta do wstrzykiwaczy ulricheasyINJECT CT/MRI.</w:t>
            </w:r>
            <w:r w:rsidRPr="00F4535F">
              <w:rPr>
                <w:rFonts w:ascii="Arial" w:hAnsi="Arial" w:cs="Arial"/>
                <w:color w:val="000000"/>
                <w:sz w:val="18"/>
                <w:szCs w:val="18"/>
              </w:rPr>
              <w:t xml:space="preserve"> Sterylny wężyk pacjenta długość 250 cm/320cm, dwa zawory zwrotne, złącze luer lock na jednym z końców, złącze SafeConnect na drugim końcu wężyka. Bez zawartości lateksu oraz ftalanów (DEHP). Szczelność ciśnieniowa maksymalnie 22 bar. Wężyk pacjenta stanowi połączenie pomiędzy Easy-Click-Kaseta (po stronie urządzenia) i pacjentem</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1500</w:t>
            </w:r>
          </w:p>
        </w:tc>
        <w:tc>
          <w:tcPr>
            <w:tcW w:w="1418" w:type="dxa"/>
            <w:vAlign w:val="center"/>
          </w:tcPr>
          <w:p w:rsidR="00DE6769" w:rsidRPr="00F4535F" w:rsidRDefault="00DE6769" w:rsidP="001C5E82">
            <w:pPr>
              <w:jc w:val="center"/>
              <w:rPr>
                <w:rFonts w:ascii="Arial" w:hAnsi="Arial" w:cs="Arial"/>
                <w:sz w:val="18"/>
                <w:szCs w:val="18"/>
              </w:rPr>
            </w:pPr>
          </w:p>
        </w:tc>
        <w:tc>
          <w:tcPr>
            <w:tcW w:w="1417" w:type="dxa"/>
            <w:vAlign w:val="center"/>
          </w:tcPr>
          <w:p w:rsidR="00DE6769" w:rsidRPr="00F4535F" w:rsidRDefault="00DE6769" w:rsidP="001C5E82">
            <w:pPr>
              <w:jc w:val="center"/>
              <w:rPr>
                <w:rFonts w:ascii="Arial" w:hAnsi="Arial" w:cs="Arial"/>
                <w:sz w:val="18"/>
                <w:szCs w:val="18"/>
              </w:rPr>
            </w:pPr>
          </w:p>
        </w:tc>
        <w:tc>
          <w:tcPr>
            <w:tcW w:w="851" w:type="dxa"/>
            <w:vAlign w:val="center"/>
          </w:tcPr>
          <w:p w:rsidR="00DE6769" w:rsidRPr="00F4535F" w:rsidRDefault="00DE6769" w:rsidP="001C5E82">
            <w:pPr>
              <w:jc w:val="center"/>
              <w:rPr>
                <w:rFonts w:ascii="Arial" w:hAnsi="Arial" w:cs="Arial"/>
                <w:sz w:val="18"/>
                <w:szCs w:val="18"/>
              </w:rPr>
            </w:pPr>
          </w:p>
        </w:tc>
        <w:tc>
          <w:tcPr>
            <w:tcW w:w="1417" w:type="dxa"/>
            <w:vAlign w:val="center"/>
          </w:tcPr>
          <w:p w:rsidR="00DE6769" w:rsidRPr="00F4535F" w:rsidRDefault="00DE6769" w:rsidP="001C5E82">
            <w:pPr>
              <w:jc w:val="center"/>
              <w:rPr>
                <w:rFonts w:ascii="Arial" w:hAnsi="Arial" w:cs="Arial"/>
                <w:sz w:val="18"/>
                <w:szCs w:val="18"/>
              </w:rPr>
            </w:pPr>
          </w:p>
        </w:tc>
        <w:tc>
          <w:tcPr>
            <w:tcW w:w="1418" w:type="dxa"/>
            <w:vAlign w:val="center"/>
          </w:tcPr>
          <w:p w:rsidR="00DE6769" w:rsidRPr="00F4535F" w:rsidRDefault="00DE6769" w:rsidP="001C5E82">
            <w:pPr>
              <w:jc w:val="center"/>
              <w:rPr>
                <w:rFonts w:ascii="Arial" w:hAnsi="Arial" w:cs="Arial"/>
                <w:sz w:val="18"/>
                <w:szCs w:val="18"/>
              </w:rPr>
            </w:pPr>
          </w:p>
        </w:tc>
        <w:tc>
          <w:tcPr>
            <w:tcW w:w="2268" w:type="dxa"/>
            <w:vAlign w:val="center"/>
          </w:tcPr>
          <w:p w:rsidR="00DE6769" w:rsidRPr="00F4535F" w:rsidRDefault="00DE6769" w:rsidP="001C5E82">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1C5E82">
            <w:pPr>
              <w:jc w:val="center"/>
              <w:rPr>
                <w:rFonts w:ascii="Arial" w:hAnsi="Arial" w:cs="Arial"/>
                <w:sz w:val="18"/>
                <w:szCs w:val="18"/>
              </w:rPr>
            </w:pPr>
            <w:r w:rsidRPr="00F4535F">
              <w:rPr>
                <w:rFonts w:ascii="Arial" w:hAnsi="Arial" w:cs="Arial"/>
                <w:sz w:val="18"/>
                <w:szCs w:val="18"/>
              </w:rPr>
              <w:t>3.</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Adapter - uniwersalny jednorazowy adapter zakładany na fiolki z kontrastem (o średnicy szyjki 21 mm), umożliwiający ich montaż w nakłuwaczach środków kontrastowych kaset z poz nr 1 w rozmiarze L.</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400</w:t>
            </w:r>
          </w:p>
        </w:tc>
        <w:tc>
          <w:tcPr>
            <w:tcW w:w="1418" w:type="dxa"/>
            <w:vAlign w:val="center"/>
          </w:tcPr>
          <w:p w:rsidR="00DE6769" w:rsidRPr="00F4535F" w:rsidRDefault="00DE6769" w:rsidP="001C5E82">
            <w:pPr>
              <w:jc w:val="center"/>
              <w:rPr>
                <w:rFonts w:ascii="Arial" w:hAnsi="Arial" w:cs="Arial"/>
                <w:sz w:val="18"/>
                <w:szCs w:val="18"/>
              </w:rPr>
            </w:pPr>
          </w:p>
        </w:tc>
        <w:tc>
          <w:tcPr>
            <w:tcW w:w="1417" w:type="dxa"/>
            <w:vAlign w:val="center"/>
          </w:tcPr>
          <w:p w:rsidR="00DE6769" w:rsidRPr="00F4535F" w:rsidRDefault="00DE6769" w:rsidP="001C5E82">
            <w:pPr>
              <w:jc w:val="center"/>
              <w:rPr>
                <w:rFonts w:ascii="Arial" w:hAnsi="Arial" w:cs="Arial"/>
                <w:sz w:val="18"/>
                <w:szCs w:val="18"/>
              </w:rPr>
            </w:pPr>
          </w:p>
        </w:tc>
        <w:tc>
          <w:tcPr>
            <w:tcW w:w="851" w:type="dxa"/>
            <w:vAlign w:val="center"/>
          </w:tcPr>
          <w:p w:rsidR="00DE6769" w:rsidRPr="00F4535F" w:rsidRDefault="00DE6769" w:rsidP="001C5E82">
            <w:pPr>
              <w:jc w:val="center"/>
              <w:rPr>
                <w:rFonts w:ascii="Arial" w:hAnsi="Arial" w:cs="Arial"/>
                <w:sz w:val="18"/>
                <w:szCs w:val="18"/>
              </w:rPr>
            </w:pPr>
          </w:p>
        </w:tc>
        <w:tc>
          <w:tcPr>
            <w:tcW w:w="1417" w:type="dxa"/>
            <w:vAlign w:val="center"/>
          </w:tcPr>
          <w:p w:rsidR="00DE6769" w:rsidRPr="00F4535F" w:rsidRDefault="00DE6769" w:rsidP="001C5E82">
            <w:pPr>
              <w:jc w:val="center"/>
              <w:rPr>
                <w:rFonts w:ascii="Arial" w:hAnsi="Arial" w:cs="Arial"/>
                <w:sz w:val="18"/>
                <w:szCs w:val="18"/>
              </w:rPr>
            </w:pPr>
          </w:p>
        </w:tc>
        <w:tc>
          <w:tcPr>
            <w:tcW w:w="1418" w:type="dxa"/>
            <w:vAlign w:val="center"/>
          </w:tcPr>
          <w:p w:rsidR="00DE6769" w:rsidRPr="00F4535F" w:rsidRDefault="00DE6769" w:rsidP="001C5E82">
            <w:pPr>
              <w:jc w:val="center"/>
              <w:rPr>
                <w:rFonts w:ascii="Arial" w:hAnsi="Arial" w:cs="Arial"/>
                <w:sz w:val="18"/>
                <w:szCs w:val="18"/>
              </w:rPr>
            </w:pPr>
          </w:p>
        </w:tc>
        <w:tc>
          <w:tcPr>
            <w:tcW w:w="2268" w:type="dxa"/>
            <w:vAlign w:val="center"/>
          </w:tcPr>
          <w:p w:rsidR="00DE6769" w:rsidRPr="00F4535F" w:rsidRDefault="00DE6769" w:rsidP="001C5E82">
            <w:pPr>
              <w:jc w:val="center"/>
              <w:rPr>
                <w:rFonts w:ascii="Arial" w:hAnsi="Arial" w:cs="Arial"/>
                <w:sz w:val="18"/>
                <w:szCs w:val="18"/>
              </w:rPr>
            </w:pPr>
          </w:p>
        </w:tc>
      </w:tr>
      <w:tr w:rsidR="00DE6769" w:rsidRPr="000C1B9A" w:rsidTr="0048191E">
        <w:trPr>
          <w:trHeight w:val="567"/>
        </w:trPr>
        <w:tc>
          <w:tcPr>
            <w:tcW w:w="7905" w:type="dxa"/>
            <w:gridSpan w:val="5"/>
            <w:vAlign w:val="center"/>
          </w:tcPr>
          <w:p w:rsidR="00DE6769" w:rsidRPr="000C1B9A" w:rsidRDefault="00DE6769" w:rsidP="001C5E8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E6769" w:rsidRPr="0069541B" w:rsidRDefault="00DE6769" w:rsidP="001C5E82">
            <w:pPr>
              <w:jc w:val="center"/>
              <w:rPr>
                <w:rFonts w:ascii="Arial" w:hAnsi="Arial" w:cs="Arial"/>
                <w:b/>
                <w:sz w:val="20"/>
                <w:szCs w:val="20"/>
              </w:rPr>
            </w:pPr>
          </w:p>
        </w:tc>
        <w:tc>
          <w:tcPr>
            <w:tcW w:w="851" w:type="dxa"/>
            <w:shd w:val="clear" w:color="auto" w:fill="000000" w:themeFill="text1"/>
          </w:tcPr>
          <w:p w:rsidR="00DE6769" w:rsidRPr="000C1B9A" w:rsidRDefault="00DE6769" w:rsidP="001C5E82">
            <w:pPr>
              <w:jc w:val="center"/>
              <w:rPr>
                <w:rFonts w:ascii="Arial" w:hAnsi="Arial" w:cs="Arial"/>
                <w:sz w:val="20"/>
                <w:szCs w:val="20"/>
              </w:rPr>
            </w:pPr>
          </w:p>
        </w:tc>
        <w:tc>
          <w:tcPr>
            <w:tcW w:w="1417" w:type="dxa"/>
            <w:shd w:val="clear" w:color="auto" w:fill="000000" w:themeFill="text1"/>
          </w:tcPr>
          <w:p w:rsidR="00DE6769" w:rsidRPr="000C1B9A" w:rsidRDefault="00DE6769" w:rsidP="001C5E82">
            <w:pPr>
              <w:jc w:val="center"/>
              <w:rPr>
                <w:rFonts w:ascii="Arial" w:hAnsi="Arial" w:cs="Arial"/>
                <w:sz w:val="20"/>
                <w:szCs w:val="20"/>
              </w:rPr>
            </w:pPr>
          </w:p>
        </w:tc>
        <w:tc>
          <w:tcPr>
            <w:tcW w:w="1418" w:type="dxa"/>
            <w:vAlign w:val="center"/>
          </w:tcPr>
          <w:p w:rsidR="00DE6769" w:rsidRPr="0069541B" w:rsidRDefault="00DE6769" w:rsidP="001C5E82">
            <w:pPr>
              <w:jc w:val="center"/>
              <w:rPr>
                <w:rFonts w:ascii="Arial" w:hAnsi="Arial" w:cs="Arial"/>
                <w:b/>
                <w:sz w:val="20"/>
                <w:szCs w:val="20"/>
              </w:rPr>
            </w:pPr>
          </w:p>
        </w:tc>
        <w:tc>
          <w:tcPr>
            <w:tcW w:w="2268" w:type="dxa"/>
            <w:shd w:val="clear" w:color="auto" w:fill="000000" w:themeFill="text1"/>
          </w:tcPr>
          <w:p w:rsidR="00DE6769" w:rsidRPr="000C1B9A" w:rsidRDefault="00DE6769" w:rsidP="001C5E82">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F4535F" w:rsidRDefault="00F4535F" w:rsidP="008C5CD1">
      <w:pPr>
        <w:pStyle w:val="Default"/>
        <w:rPr>
          <w:b/>
          <w:bCs/>
          <w:iCs/>
          <w:sz w:val="20"/>
          <w:szCs w:val="22"/>
        </w:rPr>
      </w:pPr>
    </w:p>
    <w:p w:rsidR="00DE6769" w:rsidRPr="0048191E" w:rsidRDefault="00DE6769" w:rsidP="00DE6769">
      <w:pPr>
        <w:rPr>
          <w:rFonts w:ascii="Arial" w:hAnsi="Arial" w:cs="Arial"/>
        </w:rPr>
      </w:pPr>
      <w:r>
        <w:rPr>
          <w:rFonts w:ascii="Arial" w:hAnsi="Arial" w:cs="Arial"/>
          <w:b/>
          <w:sz w:val="20"/>
        </w:rPr>
        <w:lastRenderedPageBreak/>
        <w:t xml:space="preserve">Pakiet nr 10: </w:t>
      </w:r>
      <w:r w:rsidRPr="00DE6769">
        <w:rPr>
          <w:rFonts w:ascii="Arial" w:hAnsi="Arial" w:cs="Arial"/>
          <w:b/>
          <w:sz w:val="20"/>
        </w:rPr>
        <w:t>Akcesoria do aparatu Prismaflex</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8191E" w:rsidRPr="001E6B67" w:rsidTr="004D53A7">
        <w:tc>
          <w:tcPr>
            <w:tcW w:w="534"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L.p.</w:t>
            </w:r>
          </w:p>
        </w:tc>
        <w:tc>
          <w:tcPr>
            <w:tcW w:w="425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E6769" w:rsidRPr="00F4535F" w:rsidTr="00F4535F">
        <w:trPr>
          <w:trHeight w:val="397"/>
        </w:trPr>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1.</w:t>
            </w:r>
          </w:p>
        </w:tc>
        <w:tc>
          <w:tcPr>
            <w:tcW w:w="4252" w:type="dxa"/>
            <w:vAlign w:val="center"/>
          </w:tcPr>
          <w:p w:rsidR="00DE6769" w:rsidRPr="00F4535F" w:rsidRDefault="00DE6769" w:rsidP="00DE6769">
            <w:pPr>
              <w:rPr>
                <w:rFonts w:ascii="Arial" w:hAnsi="Arial" w:cs="Arial"/>
                <w:color w:val="000000"/>
                <w:sz w:val="18"/>
                <w:szCs w:val="18"/>
              </w:rPr>
            </w:pPr>
            <w:r w:rsidRPr="00F4535F">
              <w:rPr>
                <w:rFonts w:ascii="Arial" w:hAnsi="Arial" w:cs="Arial"/>
                <w:color w:val="000000"/>
                <w:sz w:val="18"/>
                <w:szCs w:val="18"/>
              </w:rPr>
              <w:t>Linia wapnia do systemu Prismaflex Ca 250. Op. 5szt.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10</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2.</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Filtr ST 150 do aparatu do ciągłej terapii nerkozastępczej – pozaustrojowy obwód jednorazowego użytku (kapilarny). Skład zestawu : hemofiltr kapilarny, dreny, worek, kompatybilny z aparatem Prismaflex, dla dorosłych o wadze 150-170kg. Op. a 4szt.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48</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3.</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Cewnik dwuświatłowodowy do hemofiltracji - 25cm 13F (cewnik z podwójnym światłem rozmiar 13F, długość 24cm, kompatybilny z aparatem Prismaflex). Op. 5szt.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5</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4.</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Cewnik dwuświatłowodowy do hemofiltracji - 15cm 11F (cewnik z podwójnym światłem rozmiar 13F długość 15cm, kompatybilny z aparatem Prismaflex). Op. 5szt.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4</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F4535F">
        <w:trPr>
          <w:trHeight w:val="397"/>
        </w:trPr>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5.</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Worki spustowe do hemofiltracji kompatybilne z aparatem Prismaflex 5l. Op. 5szt.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2</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F4535F">
        <w:trPr>
          <w:trHeight w:val="397"/>
        </w:trPr>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6.</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Worki spustowe do hemofiltracji kompatybilne z aparatem Prismaflex 9l. Op. 5szt.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10</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F4535F">
        <w:trPr>
          <w:trHeight w:val="397"/>
        </w:trPr>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7.</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Strzykawka 50ml do podawania wapnia kompatybilna z systemem Prismaflex. Op. 60szt.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3</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8.</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Łącznik w kształcie litery Y z końcówkami Luer-lick i igłami, długość 2x15cm+8cm, eykonany z PCV, nie zawierający DEHP i lateksu, sterylizowany EtO. Przeznaczony do łączenia jednorazowego systemu przewodów krwi (wyposażonego w męski łącznik Luer-Lock) do 2 worków infuzyjnych za pomoca igieł (przebijaków) lub męskich łączników Luer-Lock.Produkt sterylny, op. a 25szt.</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op.</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10</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0C1B9A" w:rsidTr="0048191E">
        <w:trPr>
          <w:trHeight w:val="567"/>
        </w:trPr>
        <w:tc>
          <w:tcPr>
            <w:tcW w:w="7905" w:type="dxa"/>
            <w:gridSpan w:val="5"/>
            <w:vAlign w:val="center"/>
          </w:tcPr>
          <w:p w:rsidR="00DE6769" w:rsidRPr="000C1B9A" w:rsidRDefault="00DE6769"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E6769" w:rsidRPr="0069541B" w:rsidRDefault="00DE6769" w:rsidP="0000478B">
            <w:pPr>
              <w:jc w:val="center"/>
              <w:rPr>
                <w:rFonts w:ascii="Arial" w:hAnsi="Arial" w:cs="Arial"/>
                <w:b/>
                <w:sz w:val="20"/>
                <w:szCs w:val="20"/>
              </w:rPr>
            </w:pPr>
          </w:p>
        </w:tc>
        <w:tc>
          <w:tcPr>
            <w:tcW w:w="851" w:type="dxa"/>
            <w:shd w:val="clear" w:color="auto" w:fill="000000" w:themeFill="text1"/>
          </w:tcPr>
          <w:p w:rsidR="00DE6769" w:rsidRPr="000C1B9A" w:rsidRDefault="00DE6769" w:rsidP="0000478B">
            <w:pPr>
              <w:jc w:val="center"/>
              <w:rPr>
                <w:rFonts w:ascii="Arial" w:hAnsi="Arial" w:cs="Arial"/>
                <w:sz w:val="20"/>
                <w:szCs w:val="20"/>
              </w:rPr>
            </w:pPr>
          </w:p>
        </w:tc>
        <w:tc>
          <w:tcPr>
            <w:tcW w:w="1417" w:type="dxa"/>
            <w:shd w:val="clear" w:color="auto" w:fill="000000" w:themeFill="text1"/>
          </w:tcPr>
          <w:p w:rsidR="00DE6769" w:rsidRPr="000C1B9A" w:rsidRDefault="00DE6769" w:rsidP="0000478B">
            <w:pPr>
              <w:jc w:val="center"/>
              <w:rPr>
                <w:rFonts w:ascii="Arial" w:hAnsi="Arial" w:cs="Arial"/>
                <w:sz w:val="20"/>
                <w:szCs w:val="20"/>
              </w:rPr>
            </w:pPr>
          </w:p>
        </w:tc>
        <w:tc>
          <w:tcPr>
            <w:tcW w:w="1418" w:type="dxa"/>
            <w:vAlign w:val="center"/>
          </w:tcPr>
          <w:p w:rsidR="00DE6769" w:rsidRPr="0069541B" w:rsidRDefault="00DE6769" w:rsidP="0000478B">
            <w:pPr>
              <w:jc w:val="center"/>
              <w:rPr>
                <w:rFonts w:ascii="Arial" w:hAnsi="Arial" w:cs="Arial"/>
                <w:b/>
                <w:sz w:val="20"/>
                <w:szCs w:val="20"/>
              </w:rPr>
            </w:pPr>
          </w:p>
        </w:tc>
        <w:tc>
          <w:tcPr>
            <w:tcW w:w="2268" w:type="dxa"/>
            <w:shd w:val="clear" w:color="auto" w:fill="000000" w:themeFill="text1"/>
          </w:tcPr>
          <w:p w:rsidR="00DE6769" w:rsidRPr="000C1B9A" w:rsidRDefault="00DE6769"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DE6769" w:rsidRPr="000C1B9A" w:rsidRDefault="00DE6769" w:rsidP="00DE6769">
      <w:pPr>
        <w:rPr>
          <w:rFonts w:ascii="Arial" w:hAnsi="Arial" w:cs="Arial"/>
          <w:b/>
          <w:sz w:val="20"/>
        </w:rPr>
      </w:pPr>
      <w:r w:rsidRPr="00DE6769">
        <w:rPr>
          <w:rFonts w:ascii="Arial" w:hAnsi="Arial" w:cs="Arial"/>
          <w:b/>
          <w:sz w:val="20"/>
        </w:rPr>
        <w:lastRenderedPageBreak/>
        <w:t>Pakiet nr 11:  Zestawy oraz płyny do terapii nerkozastępczej CVVHD</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DE6769" w:rsidRPr="001E6B67" w:rsidTr="0048191E">
        <w:tc>
          <w:tcPr>
            <w:tcW w:w="534"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L.p.</w:t>
            </w:r>
          </w:p>
        </w:tc>
        <w:tc>
          <w:tcPr>
            <w:tcW w:w="4252"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Asortyment</w:t>
            </w:r>
          </w:p>
        </w:tc>
        <w:tc>
          <w:tcPr>
            <w:tcW w:w="709"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Jedn. miary</w:t>
            </w:r>
          </w:p>
        </w:tc>
        <w:tc>
          <w:tcPr>
            <w:tcW w:w="992"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DE6769" w:rsidRPr="001E6B67" w:rsidRDefault="00DE6769" w:rsidP="0000478B">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1.</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Zestaw do terapii CVVHD lub CVVHDF cytrynianowej lub heparynowej z filtem o powierzchni 1,6 m2 kompatybilne z posiadanymi urządzenem OMNI</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zestaw</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8</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2.</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Worki na filtrat z zaworem spustowym o pojemności 7 litrów kompatybilne z posiadanym urządzeniem OMNI.</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14</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3.</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Cewnik dwukanałowy, czasowy w zestawie do załadania metodą Seldingera 12 Fr x 15, 17, 20 cm do wyboru przez zamawiającego</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6</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4.</w:t>
            </w:r>
          </w:p>
        </w:tc>
        <w:tc>
          <w:tcPr>
            <w:tcW w:w="4252" w:type="dxa"/>
          </w:tcPr>
          <w:p w:rsidR="00DE6769" w:rsidRPr="00F4535F" w:rsidRDefault="00DE6769">
            <w:pPr>
              <w:rPr>
                <w:rFonts w:ascii="Arial" w:hAnsi="Arial" w:cs="Arial"/>
                <w:b/>
                <w:bCs/>
                <w:color w:val="000000"/>
                <w:sz w:val="18"/>
                <w:szCs w:val="18"/>
              </w:rPr>
            </w:pPr>
            <w:r w:rsidRPr="00F4535F">
              <w:rPr>
                <w:rFonts w:ascii="Arial" w:hAnsi="Arial" w:cs="Arial"/>
                <w:b/>
                <w:bCs/>
                <w:color w:val="000000"/>
                <w:sz w:val="18"/>
                <w:szCs w:val="18"/>
              </w:rPr>
              <w:t>Dializat bezwapniowy</w:t>
            </w:r>
            <w:r w:rsidRPr="00F4535F">
              <w:rPr>
                <w:rFonts w:ascii="Arial" w:hAnsi="Arial" w:cs="Arial"/>
                <w:color w:val="000000"/>
                <w:sz w:val="18"/>
                <w:szCs w:val="18"/>
              </w:rPr>
              <w:t xml:space="preserve">. Zawrtość potasu </w:t>
            </w:r>
            <w:r w:rsidRPr="00F4535F">
              <w:rPr>
                <w:rFonts w:ascii="Arial" w:hAnsi="Arial" w:cs="Arial"/>
                <w:b/>
                <w:bCs/>
                <w:color w:val="000000"/>
                <w:sz w:val="18"/>
                <w:szCs w:val="18"/>
              </w:rPr>
              <w:t>K4 mmol/l oraz fosforanów 0 mmol/l.</w:t>
            </w:r>
            <w:r w:rsidRPr="00F4535F">
              <w:rPr>
                <w:rFonts w:ascii="Arial" w:hAnsi="Arial" w:cs="Arial"/>
                <w:color w:val="000000"/>
                <w:sz w:val="18"/>
                <w:szCs w:val="18"/>
              </w:rPr>
              <w:t xml:space="preserve"> Worek 5000 ml. Płyn w dwukomorowych workach x 5000 ml otwieranych przez przełamywaną zawleczkę.</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20</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5.</w:t>
            </w:r>
          </w:p>
        </w:tc>
        <w:tc>
          <w:tcPr>
            <w:tcW w:w="4252" w:type="dxa"/>
          </w:tcPr>
          <w:p w:rsidR="00DE6769" w:rsidRPr="00F4535F" w:rsidRDefault="00DE6769">
            <w:pPr>
              <w:rPr>
                <w:rFonts w:ascii="Arial" w:hAnsi="Arial" w:cs="Arial"/>
                <w:b/>
                <w:bCs/>
                <w:color w:val="000000"/>
                <w:sz w:val="18"/>
                <w:szCs w:val="18"/>
              </w:rPr>
            </w:pPr>
            <w:r w:rsidRPr="00F4535F">
              <w:rPr>
                <w:rFonts w:ascii="Arial" w:hAnsi="Arial" w:cs="Arial"/>
                <w:b/>
                <w:bCs/>
                <w:color w:val="000000"/>
                <w:sz w:val="18"/>
                <w:szCs w:val="18"/>
              </w:rPr>
              <w:t>Dializat bezwapniowy.</w:t>
            </w:r>
            <w:r w:rsidRPr="00F4535F">
              <w:rPr>
                <w:rFonts w:ascii="Arial" w:hAnsi="Arial" w:cs="Arial"/>
                <w:color w:val="000000"/>
                <w:sz w:val="18"/>
                <w:szCs w:val="18"/>
              </w:rPr>
              <w:t xml:space="preserve"> Zawrtość potasu </w:t>
            </w:r>
            <w:r w:rsidRPr="00F4535F">
              <w:rPr>
                <w:rFonts w:ascii="Arial" w:hAnsi="Arial" w:cs="Arial"/>
                <w:b/>
                <w:bCs/>
                <w:color w:val="000000"/>
                <w:sz w:val="18"/>
                <w:szCs w:val="18"/>
              </w:rPr>
              <w:t>K2mmol/l oraz fosforanów 0 mmol/l</w:t>
            </w:r>
            <w:r w:rsidRPr="00F4535F">
              <w:rPr>
                <w:rFonts w:ascii="Arial" w:hAnsi="Arial" w:cs="Arial"/>
                <w:color w:val="000000"/>
                <w:sz w:val="18"/>
                <w:szCs w:val="18"/>
              </w:rPr>
              <w:t>. Worek 5000 ml. Płyn w dwukomorowych workach x 5000 ml otwieranych przez przełamywaną zawleczkę.</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40</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6.</w:t>
            </w:r>
          </w:p>
        </w:tc>
        <w:tc>
          <w:tcPr>
            <w:tcW w:w="4252" w:type="dxa"/>
          </w:tcPr>
          <w:p w:rsidR="00DE6769" w:rsidRPr="00F4535F" w:rsidRDefault="00DE6769">
            <w:pPr>
              <w:rPr>
                <w:rFonts w:ascii="Arial" w:hAnsi="Arial" w:cs="Arial"/>
                <w:b/>
                <w:bCs/>
                <w:color w:val="000000"/>
                <w:sz w:val="18"/>
                <w:szCs w:val="18"/>
              </w:rPr>
            </w:pPr>
            <w:r w:rsidRPr="00F4535F">
              <w:rPr>
                <w:rFonts w:ascii="Arial" w:hAnsi="Arial" w:cs="Arial"/>
                <w:b/>
                <w:bCs/>
                <w:color w:val="000000"/>
                <w:sz w:val="18"/>
                <w:szCs w:val="18"/>
              </w:rPr>
              <w:t>Dializat bezwapniowy.</w:t>
            </w:r>
            <w:r w:rsidRPr="00F4535F">
              <w:rPr>
                <w:rFonts w:ascii="Arial" w:hAnsi="Arial" w:cs="Arial"/>
                <w:color w:val="000000"/>
                <w:sz w:val="18"/>
                <w:szCs w:val="18"/>
              </w:rPr>
              <w:t xml:space="preserve"> Zawrtość potasu</w:t>
            </w:r>
            <w:r w:rsidRPr="00F4535F">
              <w:rPr>
                <w:rFonts w:ascii="Arial" w:hAnsi="Arial" w:cs="Arial"/>
                <w:b/>
                <w:bCs/>
                <w:color w:val="000000"/>
                <w:sz w:val="18"/>
                <w:szCs w:val="18"/>
              </w:rPr>
              <w:t xml:space="preserve"> K4 mmol/l oraz fosforanów 1,25 mmol/l.</w:t>
            </w:r>
            <w:r w:rsidRPr="00F4535F">
              <w:rPr>
                <w:rFonts w:ascii="Arial" w:hAnsi="Arial" w:cs="Arial"/>
                <w:color w:val="000000"/>
                <w:sz w:val="18"/>
                <w:szCs w:val="18"/>
              </w:rPr>
              <w:t xml:space="preserve"> Worek 5000 ml. Płyn w dwukomorowych workach x 5000 ml otwieranych przez przełamywaną zawleczkę.</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40</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rPr>
          <w:trHeight w:val="567"/>
        </w:trPr>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7.</w:t>
            </w:r>
          </w:p>
        </w:tc>
        <w:tc>
          <w:tcPr>
            <w:tcW w:w="4252" w:type="dxa"/>
            <w:vAlign w:val="center"/>
          </w:tcPr>
          <w:p w:rsidR="00DE6769" w:rsidRPr="00F4535F" w:rsidRDefault="00DE6769" w:rsidP="00DE6769">
            <w:pPr>
              <w:rPr>
                <w:rFonts w:ascii="Arial" w:hAnsi="Arial" w:cs="Arial"/>
                <w:color w:val="000000"/>
                <w:sz w:val="18"/>
                <w:szCs w:val="18"/>
              </w:rPr>
            </w:pPr>
            <w:r w:rsidRPr="00F4535F">
              <w:rPr>
                <w:rFonts w:ascii="Arial" w:hAnsi="Arial" w:cs="Arial"/>
                <w:color w:val="000000"/>
                <w:sz w:val="18"/>
                <w:szCs w:val="18"/>
              </w:rPr>
              <w:t>Cytrynian trójsodowy 4%. Worek 2000 ml.</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30</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18"/>
              </w:rPr>
            </w:pPr>
            <w:r w:rsidRPr="00F4535F">
              <w:rPr>
                <w:rFonts w:ascii="Arial" w:hAnsi="Arial" w:cs="Arial"/>
                <w:sz w:val="18"/>
                <w:szCs w:val="18"/>
              </w:rPr>
              <w:t>8.</w:t>
            </w:r>
          </w:p>
        </w:tc>
        <w:tc>
          <w:tcPr>
            <w:tcW w:w="4252" w:type="dxa"/>
          </w:tcPr>
          <w:p w:rsidR="00DE6769" w:rsidRPr="00F4535F" w:rsidRDefault="00DE6769">
            <w:pPr>
              <w:rPr>
                <w:rFonts w:ascii="Arial" w:hAnsi="Arial" w:cs="Arial"/>
                <w:color w:val="000000"/>
                <w:sz w:val="18"/>
                <w:szCs w:val="18"/>
              </w:rPr>
            </w:pPr>
            <w:r w:rsidRPr="00F4535F">
              <w:rPr>
                <w:rFonts w:ascii="Arial" w:hAnsi="Arial" w:cs="Arial"/>
                <w:color w:val="000000"/>
                <w:sz w:val="18"/>
                <w:szCs w:val="18"/>
              </w:rPr>
              <w:t>Płyn substytucyjny do terapii nerkozastępczej. Zawartość wapnia 1,5mmol/l bez zawartości mleczanów. Zawartość</w:t>
            </w:r>
            <w:r w:rsidRPr="00F4535F">
              <w:rPr>
                <w:rFonts w:ascii="Arial" w:hAnsi="Arial" w:cs="Arial"/>
                <w:b/>
                <w:bCs/>
                <w:color w:val="000000"/>
                <w:sz w:val="18"/>
                <w:szCs w:val="18"/>
              </w:rPr>
              <w:t xml:space="preserve"> potasu 4 mmol/l </w:t>
            </w:r>
            <w:r w:rsidRPr="00F4535F">
              <w:rPr>
                <w:rFonts w:ascii="Arial" w:hAnsi="Arial" w:cs="Arial"/>
                <w:color w:val="000000"/>
                <w:sz w:val="18"/>
                <w:szCs w:val="18"/>
              </w:rPr>
              <w:t>. Worek 5000ml otwierany przez przełamywaną zawleczkę.</w:t>
            </w:r>
          </w:p>
        </w:tc>
        <w:tc>
          <w:tcPr>
            <w:tcW w:w="709"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szt</w:t>
            </w:r>
          </w:p>
        </w:tc>
        <w:tc>
          <w:tcPr>
            <w:tcW w:w="992" w:type="dxa"/>
            <w:vAlign w:val="center"/>
          </w:tcPr>
          <w:p w:rsidR="00DE6769" w:rsidRPr="00F4535F" w:rsidRDefault="00DE6769">
            <w:pPr>
              <w:jc w:val="center"/>
              <w:rPr>
                <w:rFonts w:ascii="Arial" w:hAnsi="Arial" w:cs="Arial"/>
                <w:color w:val="000000"/>
                <w:sz w:val="18"/>
                <w:szCs w:val="18"/>
              </w:rPr>
            </w:pPr>
            <w:r w:rsidRPr="00F4535F">
              <w:rPr>
                <w:rFonts w:ascii="Arial" w:hAnsi="Arial" w:cs="Arial"/>
                <w:color w:val="000000"/>
                <w:sz w:val="18"/>
                <w:szCs w:val="18"/>
              </w:rPr>
              <w:t>12</w:t>
            </w:r>
          </w:p>
        </w:tc>
        <w:tc>
          <w:tcPr>
            <w:tcW w:w="1418"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851" w:type="dxa"/>
            <w:vAlign w:val="center"/>
          </w:tcPr>
          <w:p w:rsidR="00DE6769" w:rsidRPr="00F4535F" w:rsidRDefault="00DE6769" w:rsidP="0000478B">
            <w:pPr>
              <w:jc w:val="center"/>
              <w:rPr>
                <w:rFonts w:ascii="Arial" w:hAnsi="Arial" w:cs="Arial"/>
                <w:sz w:val="18"/>
                <w:szCs w:val="18"/>
              </w:rPr>
            </w:pPr>
          </w:p>
        </w:tc>
        <w:tc>
          <w:tcPr>
            <w:tcW w:w="1417" w:type="dxa"/>
            <w:vAlign w:val="center"/>
          </w:tcPr>
          <w:p w:rsidR="00DE6769" w:rsidRPr="00F4535F" w:rsidRDefault="00DE6769" w:rsidP="0000478B">
            <w:pPr>
              <w:jc w:val="center"/>
              <w:rPr>
                <w:rFonts w:ascii="Arial" w:hAnsi="Arial" w:cs="Arial"/>
                <w:sz w:val="18"/>
                <w:szCs w:val="18"/>
              </w:rPr>
            </w:pPr>
          </w:p>
        </w:tc>
        <w:tc>
          <w:tcPr>
            <w:tcW w:w="1418" w:type="dxa"/>
            <w:vAlign w:val="center"/>
          </w:tcPr>
          <w:p w:rsidR="00DE6769" w:rsidRPr="00F4535F" w:rsidRDefault="00DE6769" w:rsidP="0000478B">
            <w:pPr>
              <w:jc w:val="center"/>
              <w:rPr>
                <w:rFonts w:ascii="Arial" w:hAnsi="Arial" w:cs="Arial"/>
                <w:sz w:val="18"/>
                <w:szCs w:val="18"/>
              </w:rPr>
            </w:pPr>
          </w:p>
        </w:tc>
        <w:tc>
          <w:tcPr>
            <w:tcW w:w="2268" w:type="dxa"/>
            <w:vAlign w:val="center"/>
          </w:tcPr>
          <w:p w:rsidR="00DE6769" w:rsidRPr="00F4535F" w:rsidRDefault="00DE6769" w:rsidP="0000478B">
            <w:pPr>
              <w:jc w:val="center"/>
              <w:rPr>
                <w:rFonts w:ascii="Arial" w:hAnsi="Arial" w:cs="Arial"/>
                <w:sz w:val="18"/>
                <w:szCs w:val="18"/>
              </w:rPr>
            </w:pPr>
          </w:p>
        </w:tc>
      </w:tr>
      <w:tr w:rsidR="00DE6769" w:rsidRPr="000C1B9A" w:rsidTr="0048191E">
        <w:trPr>
          <w:trHeight w:val="567"/>
        </w:trPr>
        <w:tc>
          <w:tcPr>
            <w:tcW w:w="7905" w:type="dxa"/>
            <w:gridSpan w:val="5"/>
            <w:vAlign w:val="center"/>
          </w:tcPr>
          <w:p w:rsidR="00DE6769" w:rsidRPr="000C1B9A" w:rsidRDefault="00DE6769"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E6769" w:rsidRPr="0069541B" w:rsidRDefault="00DE6769" w:rsidP="0000478B">
            <w:pPr>
              <w:jc w:val="center"/>
              <w:rPr>
                <w:rFonts w:ascii="Arial" w:hAnsi="Arial" w:cs="Arial"/>
                <w:b/>
                <w:sz w:val="20"/>
                <w:szCs w:val="20"/>
              </w:rPr>
            </w:pPr>
          </w:p>
        </w:tc>
        <w:tc>
          <w:tcPr>
            <w:tcW w:w="851" w:type="dxa"/>
            <w:shd w:val="clear" w:color="auto" w:fill="000000" w:themeFill="text1"/>
          </w:tcPr>
          <w:p w:rsidR="00DE6769" w:rsidRPr="000C1B9A" w:rsidRDefault="00DE6769" w:rsidP="0000478B">
            <w:pPr>
              <w:jc w:val="center"/>
              <w:rPr>
                <w:rFonts w:ascii="Arial" w:hAnsi="Arial" w:cs="Arial"/>
                <w:sz w:val="20"/>
                <w:szCs w:val="20"/>
              </w:rPr>
            </w:pPr>
          </w:p>
        </w:tc>
        <w:tc>
          <w:tcPr>
            <w:tcW w:w="1417" w:type="dxa"/>
            <w:shd w:val="clear" w:color="auto" w:fill="000000" w:themeFill="text1"/>
          </w:tcPr>
          <w:p w:rsidR="00DE6769" w:rsidRPr="000C1B9A" w:rsidRDefault="00DE6769" w:rsidP="0000478B">
            <w:pPr>
              <w:jc w:val="center"/>
              <w:rPr>
                <w:rFonts w:ascii="Arial" w:hAnsi="Arial" w:cs="Arial"/>
                <w:sz w:val="20"/>
                <w:szCs w:val="20"/>
              </w:rPr>
            </w:pPr>
          </w:p>
        </w:tc>
        <w:tc>
          <w:tcPr>
            <w:tcW w:w="1418" w:type="dxa"/>
            <w:vAlign w:val="center"/>
          </w:tcPr>
          <w:p w:rsidR="00DE6769" w:rsidRPr="0069541B" w:rsidRDefault="00DE6769" w:rsidP="0000478B">
            <w:pPr>
              <w:jc w:val="center"/>
              <w:rPr>
                <w:rFonts w:ascii="Arial" w:hAnsi="Arial" w:cs="Arial"/>
                <w:b/>
                <w:sz w:val="20"/>
                <w:szCs w:val="20"/>
              </w:rPr>
            </w:pPr>
          </w:p>
        </w:tc>
        <w:tc>
          <w:tcPr>
            <w:tcW w:w="2268" w:type="dxa"/>
            <w:shd w:val="clear" w:color="auto" w:fill="000000" w:themeFill="text1"/>
          </w:tcPr>
          <w:p w:rsidR="00DE6769" w:rsidRPr="000C1B9A" w:rsidRDefault="00DE6769"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F4535F" w:rsidRDefault="00F4535F" w:rsidP="00DE6769">
      <w:pPr>
        <w:rPr>
          <w:rFonts w:ascii="Arial" w:hAnsi="Arial" w:cs="Arial"/>
          <w:b/>
          <w:sz w:val="20"/>
        </w:rPr>
      </w:pPr>
    </w:p>
    <w:p w:rsidR="00DE6769" w:rsidRPr="000C1B9A" w:rsidRDefault="00DE6769" w:rsidP="00DE6769">
      <w:pPr>
        <w:rPr>
          <w:rFonts w:ascii="Arial" w:hAnsi="Arial" w:cs="Arial"/>
          <w:b/>
          <w:sz w:val="20"/>
        </w:rPr>
      </w:pPr>
      <w:r w:rsidRPr="00DE6769">
        <w:rPr>
          <w:rFonts w:ascii="Arial" w:hAnsi="Arial" w:cs="Arial"/>
          <w:b/>
          <w:sz w:val="20"/>
        </w:rPr>
        <w:lastRenderedPageBreak/>
        <w:t>Pakiet nr 12: Akcesoria ginekologiczne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8191E" w:rsidRPr="001E6B67" w:rsidTr="004D53A7">
        <w:tc>
          <w:tcPr>
            <w:tcW w:w="534"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L.p.</w:t>
            </w:r>
          </w:p>
        </w:tc>
        <w:tc>
          <w:tcPr>
            <w:tcW w:w="425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E6769" w:rsidRPr="00F4535F" w:rsidTr="0048191E">
        <w:tc>
          <w:tcPr>
            <w:tcW w:w="534" w:type="dxa"/>
            <w:vAlign w:val="center"/>
          </w:tcPr>
          <w:p w:rsidR="00DE6769" w:rsidRPr="00F4535F" w:rsidRDefault="00DE6769" w:rsidP="0000478B">
            <w:pPr>
              <w:jc w:val="center"/>
              <w:rPr>
                <w:rFonts w:ascii="Arial" w:hAnsi="Arial" w:cs="Arial"/>
                <w:sz w:val="18"/>
                <w:szCs w:val="20"/>
              </w:rPr>
            </w:pPr>
            <w:r w:rsidRPr="00F4535F">
              <w:rPr>
                <w:rFonts w:ascii="Arial" w:hAnsi="Arial" w:cs="Arial"/>
                <w:sz w:val="18"/>
                <w:szCs w:val="20"/>
              </w:rPr>
              <w:t>1.</w:t>
            </w:r>
          </w:p>
        </w:tc>
        <w:tc>
          <w:tcPr>
            <w:tcW w:w="4252" w:type="dxa"/>
          </w:tcPr>
          <w:p w:rsidR="00DE6769" w:rsidRPr="00F4535F" w:rsidRDefault="00DE6769">
            <w:pPr>
              <w:rPr>
                <w:rFonts w:ascii="Arial" w:hAnsi="Arial" w:cs="Arial"/>
                <w:color w:val="000000"/>
                <w:sz w:val="18"/>
                <w:szCs w:val="20"/>
              </w:rPr>
            </w:pPr>
            <w:r w:rsidRPr="00F4535F">
              <w:rPr>
                <w:rFonts w:ascii="Arial" w:hAnsi="Arial" w:cs="Arial"/>
                <w:color w:val="000000"/>
                <w:sz w:val="18"/>
                <w:szCs w:val="20"/>
              </w:rPr>
              <w:t xml:space="preserve">Haczyk do przebicia błony owodniowej </w:t>
            </w:r>
            <w:r w:rsidRPr="00F4535F">
              <w:rPr>
                <w:rFonts w:ascii="Arial" w:hAnsi="Arial" w:cs="Arial"/>
                <w:b/>
                <w:bCs/>
                <w:color w:val="000000"/>
                <w:sz w:val="18"/>
                <w:szCs w:val="20"/>
                <w:u w:val="single"/>
              </w:rPr>
              <w:t xml:space="preserve">prosty. </w:t>
            </w:r>
            <w:r w:rsidRPr="00F4535F">
              <w:rPr>
                <w:rFonts w:ascii="Arial" w:hAnsi="Arial" w:cs="Arial"/>
                <w:color w:val="000000"/>
                <w:sz w:val="18"/>
                <w:szCs w:val="20"/>
              </w:rPr>
              <w:t>Jednorazowego użytku, sterylny, z prostą końcówką, bezpieczny dla płodu, długość około 25 cm.</w:t>
            </w:r>
          </w:p>
        </w:tc>
        <w:tc>
          <w:tcPr>
            <w:tcW w:w="709"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250</w:t>
            </w:r>
          </w:p>
        </w:tc>
        <w:tc>
          <w:tcPr>
            <w:tcW w:w="1418"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851"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1418" w:type="dxa"/>
            <w:vAlign w:val="center"/>
          </w:tcPr>
          <w:p w:rsidR="00DE6769" w:rsidRPr="00F4535F" w:rsidRDefault="00DE6769" w:rsidP="0000478B">
            <w:pPr>
              <w:jc w:val="center"/>
              <w:rPr>
                <w:rFonts w:ascii="Arial" w:hAnsi="Arial" w:cs="Arial"/>
                <w:sz w:val="18"/>
                <w:szCs w:val="20"/>
              </w:rPr>
            </w:pPr>
          </w:p>
        </w:tc>
        <w:tc>
          <w:tcPr>
            <w:tcW w:w="2268" w:type="dxa"/>
            <w:vAlign w:val="center"/>
          </w:tcPr>
          <w:p w:rsidR="00DE6769" w:rsidRPr="00F4535F" w:rsidRDefault="00DE6769" w:rsidP="0000478B">
            <w:pPr>
              <w:jc w:val="center"/>
              <w:rPr>
                <w:rFonts w:ascii="Arial" w:hAnsi="Arial" w:cs="Arial"/>
                <w:sz w:val="18"/>
                <w:szCs w:val="20"/>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20"/>
              </w:rPr>
            </w:pPr>
            <w:r w:rsidRPr="00F4535F">
              <w:rPr>
                <w:rFonts w:ascii="Arial" w:hAnsi="Arial" w:cs="Arial"/>
                <w:sz w:val="18"/>
                <w:szCs w:val="20"/>
              </w:rPr>
              <w:t>2.</w:t>
            </w:r>
          </w:p>
        </w:tc>
        <w:tc>
          <w:tcPr>
            <w:tcW w:w="4252" w:type="dxa"/>
          </w:tcPr>
          <w:p w:rsidR="00DE6769" w:rsidRPr="00F4535F" w:rsidRDefault="00DE6769">
            <w:pPr>
              <w:rPr>
                <w:rFonts w:ascii="Arial" w:hAnsi="Arial" w:cs="Arial"/>
                <w:color w:val="000000"/>
                <w:sz w:val="18"/>
                <w:szCs w:val="20"/>
              </w:rPr>
            </w:pPr>
            <w:r w:rsidRPr="00F4535F">
              <w:rPr>
                <w:rFonts w:ascii="Arial" w:hAnsi="Arial" w:cs="Arial"/>
                <w:color w:val="000000"/>
                <w:sz w:val="18"/>
                <w:szCs w:val="20"/>
              </w:rPr>
              <w:t xml:space="preserve">Podkład medyczny na fotel ginekologiczny </w:t>
            </w:r>
            <w:r w:rsidRPr="00F4535F">
              <w:rPr>
                <w:rFonts w:ascii="Arial" w:hAnsi="Arial" w:cs="Arial"/>
                <w:b/>
                <w:bCs/>
                <w:color w:val="000000"/>
                <w:sz w:val="18"/>
                <w:szCs w:val="20"/>
                <w:u w:val="single"/>
              </w:rPr>
              <w:t xml:space="preserve">w kartonie. </w:t>
            </w:r>
            <w:r w:rsidRPr="00F4535F">
              <w:rPr>
                <w:rFonts w:ascii="Arial" w:hAnsi="Arial" w:cs="Arial"/>
                <w:color w:val="000000"/>
                <w:sz w:val="18"/>
                <w:szCs w:val="20"/>
              </w:rPr>
              <w:t>Kolorowy, 3 – warstwowy, składany w kartonie, podfoliowany o rozmiarze 33 x 48 cm; 80 odcinków w kartonie</w:t>
            </w:r>
          </w:p>
        </w:tc>
        <w:tc>
          <w:tcPr>
            <w:tcW w:w="709"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100</w:t>
            </w:r>
          </w:p>
        </w:tc>
        <w:tc>
          <w:tcPr>
            <w:tcW w:w="1418"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851"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1418" w:type="dxa"/>
            <w:vAlign w:val="center"/>
          </w:tcPr>
          <w:p w:rsidR="00DE6769" w:rsidRPr="00F4535F" w:rsidRDefault="00DE6769" w:rsidP="0000478B">
            <w:pPr>
              <w:jc w:val="center"/>
              <w:rPr>
                <w:rFonts w:ascii="Arial" w:hAnsi="Arial" w:cs="Arial"/>
                <w:sz w:val="18"/>
                <w:szCs w:val="20"/>
              </w:rPr>
            </w:pPr>
          </w:p>
        </w:tc>
        <w:tc>
          <w:tcPr>
            <w:tcW w:w="2268" w:type="dxa"/>
            <w:vAlign w:val="center"/>
          </w:tcPr>
          <w:p w:rsidR="00DE6769" w:rsidRPr="00F4535F" w:rsidRDefault="00DE6769" w:rsidP="0000478B">
            <w:pPr>
              <w:jc w:val="center"/>
              <w:rPr>
                <w:rFonts w:ascii="Arial" w:hAnsi="Arial" w:cs="Arial"/>
                <w:sz w:val="18"/>
                <w:szCs w:val="20"/>
              </w:rPr>
            </w:pPr>
          </w:p>
        </w:tc>
      </w:tr>
      <w:tr w:rsidR="00DE6769" w:rsidRPr="00F4535F" w:rsidTr="0048191E">
        <w:tc>
          <w:tcPr>
            <w:tcW w:w="534" w:type="dxa"/>
            <w:vAlign w:val="center"/>
          </w:tcPr>
          <w:p w:rsidR="00DE6769" w:rsidRPr="00F4535F" w:rsidRDefault="00DE6769" w:rsidP="0000478B">
            <w:pPr>
              <w:jc w:val="center"/>
              <w:rPr>
                <w:rFonts w:ascii="Arial" w:hAnsi="Arial" w:cs="Arial"/>
                <w:sz w:val="18"/>
                <w:szCs w:val="20"/>
              </w:rPr>
            </w:pPr>
            <w:r w:rsidRPr="00F4535F">
              <w:rPr>
                <w:rFonts w:ascii="Arial" w:hAnsi="Arial" w:cs="Arial"/>
                <w:sz w:val="18"/>
                <w:szCs w:val="20"/>
              </w:rPr>
              <w:t>3.</w:t>
            </w:r>
          </w:p>
        </w:tc>
        <w:tc>
          <w:tcPr>
            <w:tcW w:w="4252" w:type="dxa"/>
          </w:tcPr>
          <w:p w:rsidR="00DE6769" w:rsidRPr="00F4535F" w:rsidRDefault="00DE6769">
            <w:pPr>
              <w:rPr>
                <w:rFonts w:ascii="Arial" w:hAnsi="Arial" w:cs="Arial"/>
                <w:color w:val="000000"/>
                <w:sz w:val="18"/>
                <w:szCs w:val="20"/>
              </w:rPr>
            </w:pPr>
            <w:r w:rsidRPr="00F4535F">
              <w:rPr>
                <w:rFonts w:ascii="Arial" w:hAnsi="Arial" w:cs="Arial"/>
                <w:color w:val="000000"/>
                <w:sz w:val="18"/>
                <w:szCs w:val="20"/>
              </w:rPr>
              <w:t xml:space="preserve">Podkład medyczny na fotel ginekologiczny </w:t>
            </w:r>
            <w:r w:rsidRPr="00F4535F">
              <w:rPr>
                <w:rFonts w:ascii="Arial" w:hAnsi="Arial" w:cs="Arial"/>
                <w:b/>
                <w:bCs/>
                <w:color w:val="000000"/>
                <w:sz w:val="18"/>
                <w:szCs w:val="20"/>
                <w:u w:val="single"/>
              </w:rPr>
              <w:t xml:space="preserve">w folii. </w:t>
            </w:r>
            <w:r w:rsidRPr="00F4535F">
              <w:rPr>
                <w:rFonts w:ascii="Arial" w:hAnsi="Arial" w:cs="Arial"/>
                <w:color w:val="000000"/>
                <w:sz w:val="18"/>
                <w:szCs w:val="20"/>
              </w:rPr>
              <w:t>Kolorowy, 3 – warstwowy, składany w opakowaniu foliowym, podfoliowany o rozmiarze 33 x 48 cm; 100 odcinków w opakowaniu foliowym</w:t>
            </w:r>
          </w:p>
        </w:tc>
        <w:tc>
          <w:tcPr>
            <w:tcW w:w="709"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500</w:t>
            </w:r>
          </w:p>
        </w:tc>
        <w:tc>
          <w:tcPr>
            <w:tcW w:w="1418"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851"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1418" w:type="dxa"/>
            <w:vAlign w:val="center"/>
          </w:tcPr>
          <w:p w:rsidR="00DE6769" w:rsidRPr="00F4535F" w:rsidRDefault="00DE6769" w:rsidP="0000478B">
            <w:pPr>
              <w:jc w:val="center"/>
              <w:rPr>
                <w:rFonts w:ascii="Arial" w:hAnsi="Arial" w:cs="Arial"/>
                <w:sz w:val="18"/>
                <w:szCs w:val="20"/>
              </w:rPr>
            </w:pPr>
          </w:p>
        </w:tc>
        <w:tc>
          <w:tcPr>
            <w:tcW w:w="2268" w:type="dxa"/>
            <w:vAlign w:val="center"/>
          </w:tcPr>
          <w:p w:rsidR="00DE6769" w:rsidRPr="00F4535F" w:rsidRDefault="00DE6769" w:rsidP="0000478B">
            <w:pPr>
              <w:jc w:val="center"/>
              <w:rPr>
                <w:rFonts w:ascii="Arial" w:hAnsi="Arial" w:cs="Arial"/>
                <w:sz w:val="18"/>
                <w:szCs w:val="20"/>
              </w:rPr>
            </w:pPr>
          </w:p>
        </w:tc>
      </w:tr>
      <w:tr w:rsidR="00DE6769" w:rsidRPr="00F4535F" w:rsidTr="00F4535F">
        <w:trPr>
          <w:trHeight w:val="567"/>
        </w:trPr>
        <w:tc>
          <w:tcPr>
            <w:tcW w:w="534" w:type="dxa"/>
            <w:vAlign w:val="center"/>
          </w:tcPr>
          <w:p w:rsidR="00DE6769" w:rsidRPr="00F4535F" w:rsidRDefault="00DE6769" w:rsidP="0000478B">
            <w:pPr>
              <w:jc w:val="center"/>
              <w:rPr>
                <w:rFonts w:ascii="Arial" w:hAnsi="Arial" w:cs="Arial"/>
                <w:sz w:val="18"/>
                <w:szCs w:val="20"/>
              </w:rPr>
            </w:pPr>
            <w:r w:rsidRPr="00F4535F">
              <w:rPr>
                <w:rFonts w:ascii="Arial" w:hAnsi="Arial" w:cs="Arial"/>
                <w:sz w:val="18"/>
                <w:szCs w:val="20"/>
              </w:rPr>
              <w:t>4.</w:t>
            </w:r>
          </w:p>
        </w:tc>
        <w:tc>
          <w:tcPr>
            <w:tcW w:w="4252" w:type="dxa"/>
            <w:vAlign w:val="center"/>
          </w:tcPr>
          <w:p w:rsidR="00DE6769" w:rsidRPr="00F4535F" w:rsidRDefault="00DE6769" w:rsidP="00F4535F">
            <w:pPr>
              <w:rPr>
                <w:rFonts w:ascii="Arial" w:hAnsi="Arial" w:cs="Arial"/>
                <w:color w:val="000000"/>
                <w:sz w:val="18"/>
                <w:szCs w:val="20"/>
              </w:rPr>
            </w:pPr>
            <w:r w:rsidRPr="00F4535F">
              <w:rPr>
                <w:rFonts w:ascii="Arial" w:hAnsi="Arial" w:cs="Arial"/>
                <w:color w:val="000000"/>
                <w:sz w:val="18"/>
                <w:szCs w:val="20"/>
              </w:rPr>
              <w:t>Pałeczki ginekologiczne drewniane z wacikiem długie, niesterylne. Op. a 100szt.</w:t>
            </w:r>
          </w:p>
        </w:tc>
        <w:tc>
          <w:tcPr>
            <w:tcW w:w="709"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DE6769" w:rsidRPr="00F4535F" w:rsidRDefault="00DE6769">
            <w:pPr>
              <w:jc w:val="center"/>
              <w:rPr>
                <w:rFonts w:ascii="Arial" w:hAnsi="Arial" w:cs="Arial"/>
                <w:color w:val="000000"/>
                <w:sz w:val="18"/>
                <w:szCs w:val="20"/>
              </w:rPr>
            </w:pPr>
            <w:r w:rsidRPr="00F4535F">
              <w:rPr>
                <w:rFonts w:ascii="Arial" w:hAnsi="Arial" w:cs="Arial"/>
                <w:color w:val="000000"/>
                <w:sz w:val="18"/>
                <w:szCs w:val="20"/>
              </w:rPr>
              <w:t>10</w:t>
            </w:r>
          </w:p>
        </w:tc>
        <w:tc>
          <w:tcPr>
            <w:tcW w:w="1418"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851" w:type="dxa"/>
            <w:vAlign w:val="center"/>
          </w:tcPr>
          <w:p w:rsidR="00DE6769" w:rsidRPr="00F4535F" w:rsidRDefault="00DE6769" w:rsidP="0000478B">
            <w:pPr>
              <w:jc w:val="center"/>
              <w:rPr>
                <w:rFonts w:ascii="Arial" w:hAnsi="Arial" w:cs="Arial"/>
                <w:sz w:val="18"/>
                <w:szCs w:val="20"/>
              </w:rPr>
            </w:pPr>
          </w:p>
        </w:tc>
        <w:tc>
          <w:tcPr>
            <w:tcW w:w="1417" w:type="dxa"/>
            <w:vAlign w:val="center"/>
          </w:tcPr>
          <w:p w:rsidR="00DE6769" w:rsidRPr="00F4535F" w:rsidRDefault="00DE6769" w:rsidP="0000478B">
            <w:pPr>
              <w:jc w:val="center"/>
              <w:rPr>
                <w:rFonts w:ascii="Arial" w:hAnsi="Arial" w:cs="Arial"/>
                <w:sz w:val="18"/>
                <w:szCs w:val="20"/>
              </w:rPr>
            </w:pPr>
          </w:p>
        </w:tc>
        <w:tc>
          <w:tcPr>
            <w:tcW w:w="1418" w:type="dxa"/>
            <w:vAlign w:val="center"/>
          </w:tcPr>
          <w:p w:rsidR="00DE6769" w:rsidRPr="00F4535F" w:rsidRDefault="00DE6769" w:rsidP="0000478B">
            <w:pPr>
              <w:jc w:val="center"/>
              <w:rPr>
                <w:rFonts w:ascii="Arial" w:hAnsi="Arial" w:cs="Arial"/>
                <w:sz w:val="18"/>
                <w:szCs w:val="20"/>
              </w:rPr>
            </w:pPr>
          </w:p>
        </w:tc>
        <w:tc>
          <w:tcPr>
            <w:tcW w:w="2268" w:type="dxa"/>
            <w:vAlign w:val="center"/>
          </w:tcPr>
          <w:p w:rsidR="00DE6769" w:rsidRPr="00F4535F" w:rsidRDefault="00DE6769" w:rsidP="0000478B">
            <w:pPr>
              <w:jc w:val="center"/>
              <w:rPr>
                <w:rFonts w:ascii="Arial" w:hAnsi="Arial" w:cs="Arial"/>
                <w:sz w:val="18"/>
                <w:szCs w:val="20"/>
              </w:rPr>
            </w:pPr>
          </w:p>
        </w:tc>
      </w:tr>
      <w:tr w:rsidR="00DE6769" w:rsidRPr="000C1B9A" w:rsidTr="0048191E">
        <w:trPr>
          <w:trHeight w:val="567"/>
        </w:trPr>
        <w:tc>
          <w:tcPr>
            <w:tcW w:w="7905" w:type="dxa"/>
            <w:gridSpan w:val="5"/>
            <w:vAlign w:val="center"/>
          </w:tcPr>
          <w:p w:rsidR="00DE6769" w:rsidRPr="000C1B9A" w:rsidRDefault="00DE6769"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E6769" w:rsidRPr="0069541B" w:rsidRDefault="00DE6769" w:rsidP="0000478B">
            <w:pPr>
              <w:jc w:val="center"/>
              <w:rPr>
                <w:rFonts w:ascii="Arial" w:hAnsi="Arial" w:cs="Arial"/>
                <w:b/>
                <w:sz w:val="20"/>
                <w:szCs w:val="20"/>
              </w:rPr>
            </w:pPr>
          </w:p>
        </w:tc>
        <w:tc>
          <w:tcPr>
            <w:tcW w:w="851" w:type="dxa"/>
            <w:shd w:val="clear" w:color="auto" w:fill="000000" w:themeFill="text1"/>
          </w:tcPr>
          <w:p w:rsidR="00DE6769" w:rsidRPr="000C1B9A" w:rsidRDefault="00DE6769" w:rsidP="0000478B">
            <w:pPr>
              <w:jc w:val="center"/>
              <w:rPr>
                <w:rFonts w:ascii="Arial" w:hAnsi="Arial" w:cs="Arial"/>
                <w:sz w:val="20"/>
                <w:szCs w:val="20"/>
              </w:rPr>
            </w:pPr>
          </w:p>
        </w:tc>
        <w:tc>
          <w:tcPr>
            <w:tcW w:w="1417" w:type="dxa"/>
            <w:shd w:val="clear" w:color="auto" w:fill="000000" w:themeFill="text1"/>
          </w:tcPr>
          <w:p w:rsidR="00DE6769" w:rsidRPr="000C1B9A" w:rsidRDefault="00DE6769" w:rsidP="0000478B">
            <w:pPr>
              <w:jc w:val="center"/>
              <w:rPr>
                <w:rFonts w:ascii="Arial" w:hAnsi="Arial" w:cs="Arial"/>
                <w:sz w:val="20"/>
                <w:szCs w:val="20"/>
              </w:rPr>
            </w:pPr>
          </w:p>
        </w:tc>
        <w:tc>
          <w:tcPr>
            <w:tcW w:w="1418" w:type="dxa"/>
            <w:vAlign w:val="center"/>
          </w:tcPr>
          <w:p w:rsidR="00DE6769" w:rsidRPr="0069541B" w:rsidRDefault="00DE6769" w:rsidP="0000478B">
            <w:pPr>
              <w:jc w:val="center"/>
              <w:rPr>
                <w:rFonts w:ascii="Arial" w:hAnsi="Arial" w:cs="Arial"/>
                <w:b/>
                <w:sz w:val="20"/>
                <w:szCs w:val="20"/>
              </w:rPr>
            </w:pPr>
          </w:p>
        </w:tc>
        <w:tc>
          <w:tcPr>
            <w:tcW w:w="2268" w:type="dxa"/>
            <w:shd w:val="clear" w:color="auto" w:fill="000000" w:themeFill="text1"/>
          </w:tcPr>
          <w:p w:rsidR="00DE6769" w:rsidRPr="000C1B9A" w:rsidRDefault="00DE6769"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DE6769" w:rsidRDefault="00DE6769" w:rsidP="00DE6769">
      <w:pPr>
        <w:spacing w:after="0" w:line="240" w:lineRule="auto"/>
        <w:rPr>
          <w:rFonts w:ascii="Arial" w:hAnsi="Arial" w:cs="Arial"/>
        </w:rPr>
      </w:pPr>
    </w:p>
    <w:p w:rsidR="00DE6769" w:rsidRDefault="00DE6769" w:rsidP="00DE6769">
      <w:pPr>
        <w:spacing w:after="0" w:line="240" w:lineRule="auto"/>
        <w:rPr>
          <w:rFonts w:ascii="Arial" w:hAnsi="Arial" w:cs="Arial"/>
        </w:rPr>
      </w:pPr>
    </w:p>
    <w:p w:rsidR="00DE6769" w:rsidRDefault="00DE6769"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F4535F" w:rsidRDefault="00F4535F" w:rsidP="00D61D88">
      <w:pPr>
        <w:rPr>
          <w:rFonts w:ascii="Arial" w:hAnsi="Arial" w:cs="Arial"/>
          <w:b/>
          <w:sz w:val="20"/>
        </w:rPr>
      </w:pPr>
    </w:p>
    <w:p w:rsidR="00D61D88" w:rsidRPr="000C1B9A" w:rsidRDefault="00D61D88" w:rsidP="00D61D88">
      <w:pPr>
        <w:rPr>
          <w:rFonts w:ascii="Arial" w:hAnsi="Arial" w:cs="Arial"/>
          <w:b/>
          <w:sz w:val="20"/>
        </w:rPr>
      </w:pPr>
      <w:r>
        <w:rPr>
          <w:rFonts w:ascii="Arial" w:hAnsi="Arial" w:cs="Arial"/>
          <w:b/>
          <w:sz w:val="20"/>
        </w:rPr>
        <w:lastRenderedPageBreak/>
        <w:t xml:space="preserve">Pakiet nr 13: </w:t>
      </w:r>
      <w:r w:rsidRPr="00D61D88">
        <w:rPr>
          <w:rFonts w:ascii="Arial" w:hAnsi="Arial" w:cs="Arial"/>
          <w:b/>
          <w:sz w:val="20"/>
        </w:rPr>
        <w:t>Aspirator ssący do biopsji endomertium</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60340" w:rsidRPr="001E6B67" w:rsidTr="0048191E">
        <w:tc>
          <w:tcPr>
            <w:tcW w:w="534"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L.p.</w:t>
            </w:r>
          </w:p>
        </w:tc>
        <w:tc>
          <w:tcPr>
            <w:tcW w:w="425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F4535F"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Aspirator ssący do biapsji endometrium - długość 262mm, ф2,93mm, podwójny tłok. Otwór boczny na samym końcu aspiratora, zaokrąglona końcówka w celu zminimalizowania ryzyka przebicia macicy i zranienia pacjentki.</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50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0C1B9A" w:rsidTr="0048191E">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F4535F" w:rsidRDefault="00F4535F" w:rsidP="00D61D88">
      <w:pPr>
        <w:rPr>
          <w:rFonts w:ascii="Arial" w:hAnsi="Arial" w:cs="Arial"/>
          <w:b/>
          <w:sz w:val="20"/>
        </w:rPr>
      </w:pPr>
      <w:r>
        <w:rPr>
          <w:rFonts w:ascii="Arial" w:hAnsi="Arial" w:cs="Arial"/>
          <w:b/>
          <w:sz w:val="20"/>
        </w:rPr>
        <w:br/>
      </w:r>
    </w:p>
    <w:p w:rsidR="00D61D88" w:rsidRPr="000C1B9A" w:rsidRDefault="00D61D88" w:rsidP="00D61D88">
      <w:pPr>
        <w:rPr>
          <w:rFonts w:ascii="Arial" w:hAnsi="Arial" w:cs="Arial"/>
          <w:b/>
          <w:sz w:val="20"/>
        </w:rPr>
      </w:pPr>
      <w:r w:rsidRPr="00D61D88">
        <w:rPr>
          <w:rFonts w:ascii="Arial" w:hAnsi="Arial" w:cs="Arial"/>
          <w:b/>
          <w:sz w:val="20"/>
        </w:rPr>
        <w:lastRenderedPageBreak/>
        <w:t>Pakiet nr 14: Akcesoria do tlenoterapii Vapoterm</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60340" w:rsidRPr="001E6B67" w:rsidTr="0048191E">
        <w:tc>
          <w:tcPr>
            <w:tcW w:w="534"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L.p.</w:t>
            </w:r>
          </w:p>
        </w:tc>
        <w:tc>
          <w:tcPr>
            <w:tcW w:w="425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60340" w:rsidRPr="001E6B67" w:rsidRDefault="00C60340"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F4535F"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tcPr>
          <w:p w:rsidR="00D61D88" w:rsidRPr="00F4535F" w:rsidRDefault="00D61D88">
            <w:pPr>
              <w:rPr>
                <w:rFonts w:ascii="Arial" w:hAnsi="Arial" w:cs="Arial"/>
                <w:b/>
                <w:bCs/>
                <w:color w:val="000000"/>
                <w:sz w:val="18"/>
                <w:szCs w:val="20"/>
              </w:rPr>
            </w:pPr>
            <w:r w:rsidRPr="00F4535F">
              <w:rPr>
                <w:rFonts w:ascii="Arial" w:hAnsi="Arial" w:cs="Arial"/>
                <w:b/>
                <w:bCs/>
                <w:color w:val="000000"/>
                <w:sz w:val="18"/>
                <w:szCs w:val="20"/>
              </w:rPr>
              <w:t>Układ pacjenta jednorazowego użytku do niskich przepływów</w:t>
            </w:r>
            <w:r w:rsidRPr="00F4535F">
              <w:rPr>
                <w:rFonts w:ascii="Arial" w:hAnsi="Arial" w:cs="Arial"/>
                <w:color w:val="000000"/>
                <w:sz w:val="18"/>
                <w:szCs w:val="20"/>
              </w:rPr>
              <w:t xml:space="preserve"> do aparatu Precision Flow firmy Vapoterm, zawierający komorę nawilżania, filtr do przepływów 1-8 l/min oraz dren łączący układ filtrujący z kaniulą donosową. Pakowany pojedyńczo.</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20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2.</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Kaniula donosowa o przekroju średnicy 1,5mm dla przepływów poniżej 8 l/min, końcówki donosowe stożkowe, atraumatyczne, dostępne w rozmiarach dla wcześniaków i noworodków. Kaniule kompatybilne z ikładami jednorazowymi do niskich przepływów do aparatu  Precision Flow firmy Vapoterm. Pakowane pojedyńczo.</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20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3.</w:t>
            </w:r>
          </w:p>
        </w:tc>
        <w:tc>
          <w:tcPr>
            <w:tcW w:w="4252" w:type="dxa"/>
          </w:tcPr>
          <w:p w:rsidR="00D61D88" w:rsidRPr="00F4535F" w:rsidRDefault="00D61D88">
            <w:pPr>
              <w:rPr>
                <w:rFonts w:ascii="Arial" w:hAnsi="Arial" w:cs="Arial"/>
                <w:b/>
                <w:bCs/>
                <w:color w:val="000000"/>
                <w:sz w:val="18"/>
                <w:szCs w:val="20"/>
              </w:rPr>
            </w:pPr>
            <w:r w:rsidRPr="00F4535F">
              <w:rPr>
                <w:rFonts w:ascii="Arial" w:hAnsi="Arial" w:cs="Arial"/>
                <w:b/>
                <w:bCs/>
                <w:color w:val="000000"/>
                <w:sz w:val="18"/>
                <w:szCs w:val="20"/>
              </w:rPr>
              <w:t>Kaniula donosowa</w:t>
            </w:r>
            <w:r w:rsidRPr="00F4535F">
              <w:rPr>
                <w:rFonts w:ascii="Arial" w:hAnsi="Arial" w:cs="Arial"/>
                <w:color w:val="000000"/>
                <w:sz w:val="18"/>
                <w:szCs w:val="20"/>
              </w:rPr>
              <w:t xml:space="preserve"> pojedyncza o przekroju ø 1,9mm dla przepływów poniżej 8 l/min. Kaniula kompatybilna z układami jednorazowymi do niskich przepływów do aparatu Precision Flow producenta Vapoterm. Pakowana pojedynczo</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40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0C1B9A" w:rsidTr="0048191E">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C60340" w:rsidRDefault="00C60340" w:rsidP="00D61D88">
      <w:pPr>
        <w:rPr>
          <w:rFonts w:ascii="Arial" w:hAnsi="Arial" w:cs="Arial"/>
          <w:b/>
          <w:sz w:val="20"/>
        </w:rPr>
      </w:pPr>
    </w:p>
    <w:p w:rsidR="00F4535F" w:rsidRDefault="00F4535F" w:rsidP="00D61D88">
      <w:pPr>
        <w:rPr>
          <w:rFonts w:ascii="Arial" w:hAnsi="Arial" w:cs="Arial"/>
          <w:b/>
          <w:sz w:val="20"/>
        </w:rPr>
      </w:pPr>
    </w:p>
    <w:p w:rsidR="00F4535F" w:rsidRDefault="00F4535F" w:rsidP="00D61D88">
      <w:pPr>
        <w:rPr>
          <w:rFonts w:ascii="Arial" w:hAnsi="Arial" w:cs="Arial"/>
          <w:b/>
          <w:sz w:val="20"/>
        </w:rPr>
      </w:pPr>
    </w:p>
    <w:p w:rsidR="00D61D88" w:rsidRPr="000C1B9A" w:rsidRDefault="00D61D88" w:rsidP="00D61D88">
      <w:pPr>
        <w:rPr>
          <w:rFonts w:ascii="Arial" w:hAnsi="Arial" w:cs="Arial"/>
          <w:b/>
          <w:sz w:val="20"/>
        </w:rPr>
      </w:pPr>
      <w:r w:rsidRPr="00D61D88">
        <w:rPr>
          <w:rFonts w:ascii="Arial" w:hAnsi="Arial" w:cs="Arial"/>
          <w:b/>
          <w:sz w:val="20"/>
        </w:rPr>
        <w:lastRenderedPageBreak/>
        <w:t>Pakiet</w:t>
      </w:r>
      <w:r>
        <w:rPr>
          <w:rFonts w:ascii="Arial" w:hAnsi="Arial" w:cs="Arial"/>
          <w:b/>
          <w:sz w:val="20"/>
        </w:rPr>
        <w:t xml:space="preserve"> nr</w:t>
      </w:r>
      <w:r w:rsidRPr="00D61D88">
        <w:rPr>
          <w:rFonts w:ascii="Arial" w:hAnsi="Arial" w:cs="Arial"/>
          <w:b/>
          <w:sz w:val="20"/>
        </w:rPr>
        <w:t xml:space="preserve"> 15: Neonatologia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8191E" w:rsidRPr="001E6B67" w:rsidTr="004D53A7">
        <w:tc>
          <w:tcPr>
            <w:tcW w:w="534"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L.p.</w:t>
            </w:r>
          </w:p>
        </w:tc>
        <w:tc>
          <w:tcPr>
            <w:tcW w:w="425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8191E" w:rsidRPr="001E6B67" w:rsidRDefault="0048191E"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0C1B9A"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Układ oddechowy (zestaw jednorazowego trójnika oddechowego) z łącznikiem T i maską nr 0 kompatybilny z aparatem do resuscytacji noworodka Panda iRes nr fabr.PBWX 71417; niepodgrzewany, linia wdechowa ok. 200cm zakończona złączką T i zastawką PEEP. Wejście do zastawki o parametrach: średnica wewn - 15mm, zewnetrzna 19mm</w:t>
            </w:r>
          </w:p>
        </w:tc>
        <w:tc>
          <w:tcPr>
            <w:tcW w:w="709"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szt.</w:t>
            </w:r>
          </w:p>
        </w:tc>
        <w:tc>
          <w:tcPr>
            <w:tcW w:w="992"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20</w:t>
            </w:r>
          </w:p>
        </w:tc>
        <w:tc>
          <w:tcPr>
            <w:tcW w:w="1418"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851"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1418" w:type="dxa"/>
            <w:vAlign w:val="center"/>
          </w:tcPr>
          <w:p w:rsidR="00D61D88" w:rsidRPr="000C1B9A" w:rsidRDefault="00D61D88" w:rsidP="0000478B">
            <w:pPr>
              <w:jc w:val="center"/>
              <w:rPr>
                <w:rFonts w:ascii="Arial" w:hAnsi="Arial" w:cs="Arial"/>
                <w:sz w:val="20"/>
                <w:szCs w:val="20"/>
              </w:rPr>
            </w:pPr>
          </w:p>
        </w:tc>
        <w:tc>
          <w:tcPr>
            <w:tcW w:w="2268" w:type="dxa"/>
            <w:vAlign w:val="center"/>
          </w:tcPr>
          <w:p w:rsidR="00D61D88" w:rsidRPr="000C1B9A" w:rsidRDefault="00D61D88" w:rsidP="0000478B">
            <w:pPr>
              <w:jc w:val="center"/>
              <w:rPr>
                <w:rFonts w:ascii="Arial" w:hAnsi="Arial" w:cs="Arial"/>
                <w:sz w:val="20"/>
                <w:szCs w:val="20"/>
              </w:rPr>
            </w:pPr>
          </w:p>
        </w:tc>
      </w:tr>
      <w:tr w:rsidR="00D61D88" w:rsidRPr="000C1B9A"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2.</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Czujnik do pulsoksymetru, jednorazowego użytku, dla noworodka w zakresie wagowym Neo oraz &lt; 3kg, kompatybilny z pulsoksymetrem Masimo SET będącym na wyposażeniu stanowiska do resuscytacji noworodka Panda iRes nr fabr. PBWX 71417. Op. 20szt.</w:t>
            </w:r>
          </w:p>
        </w:tc>
        <w:tc>
          <w:tcPr>
            <w:tcW w:w="709"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op.</w:t>
            </w:r>
          </w:p>
        </w:tc>
        <w:tc>
          <w:tcPr>
            <w:tcW w:w="992"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2</w:t>
            </w:r>
          </w:p>
        </w:tc>
        <w:tc>
          <w:tcPr>
            <w:tcW w:w="1418"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851"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1418" w:type="dxa"/>
            <w:vAlign w:val="center"/>
          </w:tcPr>
          <w:p w:rsidR="00D61D88" w:rsidRPr="000C1B9A" w:rsidRDefault="00D61D88" w:rsidP="0000478B">
            <w:pPr>
              <w:jc w:val="center"/>
              <w:rPr>
                <w:rFonts w:ascii="Arial" w:hAnsi="Arial" w:cs="Arial"/>
                <w:sz w:val="20"/>
                <w:szCs w:val="20"/>
              </w:rPr>
            </w:pPr>
          </w:p>
        </w:tc>
        <w:tc>
          <w:tcPr>
            <w:tcW w:w="2268" w:type="dxa"/>
            <w:vAlign w:val="center"/>
          </w:tcPr>
          <w:p w:rsidR="00D61D88" w:rsidRPr="000C1B9A" w:rsidRDefault="00D61D88" w:rsidP="0000478B">
            <w:pPr>
              <w:jc w:val="center"/>
              <w:rPr>
                <w:rFonts w:ascii="Arial" w:hAnsi="Arial" w:cs="Arial"/>
                <w:sz w:val="20"/>
                <w:szCs w:val="20"/>
              </w:rPr>
            </w:pPr>
          </w:p>
        </w:tc>
      </w:tr>
      <w:tr w:rsidR="00D61D88" w:rsidRPr="000C1B9A"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3.</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Adapter umożliwiający stosowanie czujników z poz.nr 2 zarówno z urządzeniem Panda iRes nr fabr. PBWX 71417 oraz pulsoksymetrem Masimo Red 97</w:t>
            </w:r>
          </w:p>
        </w:tc>
        <w:tc>
          <w:tcPr>
            <w:tcW w:w="709"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szt.</w:t>
            </w:r>
          </w:p>
        </w:tc>
        <w:tc>
          <w:tcPr>
            <w:tcW w:w="992"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1</w:t>
            </w:r>
          </w:p>
        </w:tc>
        <w:tc>
          <w:tcPr>
            <w:tcW w:w="1418"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851"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1418" w:type="dxa"/>
            <w:vAlign w:val="center"/>
          </w:tcPr>
          <w:p w:rsidR="00D61D88" w:rsidRPr="000C1B9A" w:rsidRDefault="00D61D88" w:rsidP="0000478B">
            <w:pPr>
              <w:jc w:val="center"/>
              <w:rPr>
                <w:rFonts w:ascii="Arial" w:hAnsi="Arial" w:cs="Arial"/>
                <w:sz w:val="20"/>
                <w:szCs w:val="20"/>
              </w:rPr>
            </w:pPr>
          </w:p>
        </w:tc>
        <w:tc>
          <w:tcPr>
            <w:tcW w:w="2268" w:type="dxa"/>
            <w:vAlign w:val="center"/>
          </w:tcPr>
          <w:p w:rsidR="00D61D88" w:rsidRPr="000C1B9A" w:rsidRDefault="00D61D88" w:rsidP="0000478B">
            <w:pPr>
              <w:jc w:val="center"/>
              <w:rPr>
                <w:rFonts w:ascii="Arial" w:hAnsi="Arial" w:cs="Arial"/>
                <w:sz w:val="20"/>
                <w:szCs w:val="20"/>
              </w:rPr>
            </w:pPr>
          </w:p>
        </w:tc>
      </w:tr>
      <w:tr w:rsidR="00D61D88" w:rsidRPr="000C1B9A"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4.</w:t>
            </w:r>
          </w:p>
        </w:tc>
        <w:tc>
          <w:tcPr>
            <w:tcW w:w="4252" w:type="dxa"/>
          </w:tcPr>
          <w:p w:rsidR="00D61D88" w:rsidRPr="00F4535F" w:rsidRDefault="00D61D88">
            <w:pPr>
              <w:rPr>
                <w:rFonts w:ascii="Arial" w:hAnsi="Arial" w:cs="Arial"/>
                <w:b/>
                <w:bCs/>
                <w:color w:val="000000"/>
                <w:sz w:val="18"/>
                <w:szCs w:val="20"/>
              </w:rPr>
            </w:pPr>
            <w:r w:rsidRPr="00F4535F">
              <w:rPr>
                <w:rFonts w:ascii="Arial" w:hAnsi="Arial" w:cs="Arial"/>
                <w:b/>
                <w:bCs/>
                <w:color w:val="000000"/>
                <w:sz w:val="18"/>
                <w:szCs w:val="20"/>
              </w:rPr>
              <w:t xml:space="preserve">Czujnik do pulsoksymetru jednorazowego użytku w technologii Masimo </w:t>
            </w:r>
            <w:r w:rsidRPr="00F4535F">
              <w:rPr>
                <w:rFonts w:ascii="Arial" w:hAnsi="Arial" w:cs="Arial"/>
                <w:color w:val="000000"/>
                <w:sz w:val="18"/>
                <w:szCs w:val="20"/>
              </w:rPr>
              <w:t>dla noworodka o masie 3-20kg, kompatybilny z pulsoksymetrem Rad - 97 Pulse CO - Oximeter. Czujnik z lekką, płaską wtyczką, bez części ruchomych, zabezpieczoną przed zalaniem, kodowaną kolorystycznie. Niski profil elementów wewnętrznych, czujnik typu L z płaskim kablem o dł. 14,5cm, z dodatkowymi elementami zwiększającymi adhezję czujnika - 6 szt. na czujnik. Pakowany folia - papier. Op. 20szt.</w:t>
            </w:r>
          </w:p>
        </w:tc>
        <w:tc>
          <w:tcPr>
            <w:tcW w:w="709"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op.</w:t>
            </w:r>
          </w:p>
        </w:tc>
        <w:tc>
          <w:tcPr>
            <w:tcW w:w="992"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3</w:t>
            </w:r>
          </w:p>
        </w:tc>
        <w:tc>
          <w:tcPr>
            <w:tcW w:w="1418"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851"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1418" w:type="dxa"/>
            <w:vAlign w:val="center"/>
          </w:tcPr>
          <w:p w:rsidR="00D61D88" w:rsidRPr="000C1B9A" w:rsidRDefault="00D61D88" w:rsidP="0000478B">
            <w:pPr>
              <w:jc w:val="center"/>
              <w:rPr>
                <w:rFonts w:ascii="Arial" w:hAnsi="Arial" w:cs="Arial"/>
                <w:sz w:val="20"/>
                <w:szCs w:val="20"/>
              </w:rPr>
            </w:pPr>
          </w:p>
        </w:tc>
        <w:tc>
          <w:tcPr>
            <w:tcW w:w="2268" w:type="dxa"/>
            <w:vAlign w:val="center"/>
          </w:tcPr>
          <w:p w:rsidR="00D61D88" w:rsidRPr="000C1B9A" w:rsidRDefault="00D61D88" w:rsidP="0000478B">
            <w:pPr>
              <w:jc w:val="center"/>
              <w:rPr>
                <w:rFonts w:ascii="Arial" w:hAnsi="Arial" w:cs="Arial"/>
                <w:sz w:val="20"/>
                <w:szCs w:val="20"/>
              </w:rPr>
            </w:pPr>
          </w:p>
        </w:tc>
      </w:tr>
      <w:tr w:rsidR="00D61D88" w:rsidRPr="000C1B9A" w:rsidTr="0048191E">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5.</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 xml:space="preserve">Maska krtaniowa wykonana z wysokiej jakości tworzywa żelowego - nie wymaga nawilżania mankietu lubrykantem; sterylna, jednorazowego użytku przeznaczona do utrzymywania drozności dróg oddechowych podczas ratunkowych procedur resuscytacyjnych orza w anestezjologii. Wyprofilowany mankiet dopasowujący się do budowy anatomicznej pacjenta oraz delikatny materiał, z którego wykonany jest mankiet zapobiega uszkodzeniom tkanki miękkiej oraz nie </w:t>
            </w:r>
            <w:r w:rsidRPr="00F4535F">
              <w:rPr>
                <w:rFonts w:ascii="Arial" w:hAnsi="Arial" w:cs="Arial"/>
                <w:color w:val="000000"/>
                <w:sz w:val="18"/>
                <w:szCs w:val="20"/>
              </w:rPr>
              <w:lastRenderedPageBreak/>
              <w:t>powoduje podrażnień. Pełny zakres rozmiarów wyrażne oznaczenie rozmiaru maski i wagi pacjenta na opakowaniu.</w:t>
            </w:r>
          </w:p>
        </w:tc>
        <w:tc>
          <w:tcPr>
            <w:tcW w:w="709"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lastRenderedPageBreak/>
              <w:t>szt.</w:t>
            </w:r>
          </w:p>
        </w:tc>
        <w:tc>
          <w:tcPr>
            <w:tcW w:w="992" w:type="dxa"/>
            <w:vAlign w:val="center"/>
          </w:tcPr>
          <w:p w:rsidR="00D61D88" w:rsidRPr="00D61D88" w:rsidRDefault="00D61D88">
            <w:pPr>
              <w:jc w:val="center"/>
              <w:rPr>
                <w:rFonts w:ascii="Arial" w:hAnsi="Arial" w:cs="Arial"/>
                <w:color w:val="000000"/>
                <w:sz w:val="20"/>
                <w:szCs w:val="20"/>
              </w:rPr>
            </w:pPr>
            <w:r w:rsidRPr="00D61D88">
              <w:rPr>
                <w:rFonts w:ascii="Arial" w:hAnsi="Arial" w:cs="Arial"/>
                <w:color w:val="000000"/>
                <w:sz w:val="20"/>
                <w:szCs w:val="20"/>
              </w:rPr>
              <w:t>20</w:t>
            </w:r>
          </w:p>
        </w:tc>
        <w:tc>
          <w:tcPr>
            <w:tcW w:w="1418"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851" w:type="dxa"/>
            <w:vAlign w:val="center"/>
          </w:tcPr>
          <w:p w:rsidR="00D61D88" w:rsidRPr="000C1B9A" w:rsidRDefault="00D61D88" w:rsidP="0000478B">
            <w:pPr>
              <w:jc w:val="center"/>
              <w:rPr>
                <w:rFonts w:ascii="Arial" w:hAnsi="Arial" w:cs="Arial"/>
                <w:sz w:val="20"/>
                <w:szCs w:val="20"/>
              </w:rPr>
            </w:pPr>
          </w:p>
        </w:tc>
        <w:tc>
          <w:tcPr>
            <w:tcW w:w="1417" w:type="dxa"/>
            <w:vAlign w:val="center"/>
          </w:tcPr>
          <w:p w:rsidR="00D61D88" w:rsidRPr="000C1B9A" w:rsidRDefault="00D61D88" w:rsidP="0000478B">
            <w:pPr>
              <w:jc w:val="center"/>
              <w:rPr>
                <w:rFonts w:ascii="Arial" w:hAnsi="Arial" w:cs="Arial"/>
                <w:sz w:val="20"/>
                <w:szCs w:val="20"/>
              </w:rPr>
            </w:pPr>
          </w:p>
        </w:tc>
        <w:tc>
          <w:tcPr>
            <w:tcW w:w="1418" w:type="dxa"/>
            <w:vAlign w:val="center"/>
          </w:tcPr>
          <w:p w:rsidR="00D61D88" w:rsidRPr="000C1B9A" w:rsidRDefault="00D61D88" w:rsidP="0000478B">
            <w:pPr>
              <w:jc w:val="center"/>
              <w:rPr>
                <w:rFonts w:ascii="Arial" w:hAnsi="Arial" w:cs="Arial"/>
                <w:sz w:val="20"/>
                <w:szCs w:val="20"/>
              </w:rPr>
            </w:pPr>
          </w:p>
        </w:tc>
        <w:tc>
          <w:tcPr>
            <w:tcW w:w="2268" w:type="dxa"/>
            <w:vAlign w:val="center"/>
          </w:tcPr>
          <w:p w:rsidR="00D61D88" w:rsidRPr="000C1B9A" w:rsidRDefault="00D61D88" w:rsidP="0000478B">
            <w:pPr>
              <w:jc w:val="center"/>
              <w:rPr>
                <w:rFonts w:ascii="Arial" w:hAnsi="Arial" w:cs="Arial"/>
                <w:sz w:val="20"/>
                <w:szCs w:val="20"/>
              </w:rPr>
            </w:pPr>
          </w:p>
        </w:tc>
      </w:tr>
      <w:tr w:rsidR="00D61D88" w:rsidRPr="000C1B9A" w:rsidTr="0048191E">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lastRenderedPageBreak/>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D61D88">
      <w:pPr>
        <w:rPr>
          <w:rFonts w:ascii="Arial" w:hAnsi="Arial" w:cs="Arial"/>
        </w:rPr>
      </w:pPr>
    </w:p>
    <w:p w:rsidR="00D61D88" w:rsidRDefault="00D61D88" w:rsidP="00D61D88">
      <w:pPr>
        <w:rPr>
          <w:rFonts w:ascii="Arial" w:hAnsi="Arial" w:cs="Arial"/>
        </w:rPr>
      </w:pPr>
    </w:p>
    <w:p w:rsidR="00C60340" w:rsidRDefault="00C60340" w:rsidP="00D61D88">
      <w:pPr>
        <w:rPr>
          <w:rFonts w:ascii="Arial" w:hAnsi="Arial" w:cs="Arial"/>
          <w:b/>
          <w:sz w:val="20"/>
        </w:rPr>
      </w:pPr>
    </w:p>
    <w:p w:rsidR="00C60340" w:rsidRDefault="00C60340" w:rsidP="00D61D88">
      <w:pPr>
        <w:rPr>
          <w:rFonts w:ascii="Arial" w:hAnsi="Arial" w:cs="Arial"/>
          <w:b/>
          <w:sz w:val="20"/>
        </w:rPr>
      </w:pPr>
    </w:p>
    <w:p w:rsidR="0048191E" w:rsidRDefault="0048191E" w:rsidP="00D61D88">
      <w:pPr>
        <w:rPr>
          <w:rFonts w:ascii="Arial" w:hAnsi="Arial" w:cs="Arial"/>
          <w:b/>
          <w:sz w:val="20"/>
        </w:rPr>
      </w:pPr>
    </w:p>
    <w:p w:rsidR="00F4535F" w:rsidRDefault="00F4535F" w:rsidP="00D61D88">
      <w:pPr>
        <w:rPr>
          <w:rFonts w:ascii="Arial" w:hAnsi="Arial" w:cs="Arial"/>
          <w:b/>
          <w:sz w:val="20"/>
        </w:rPr>
      </w:pPr>
    </w:p>
    <w:p w:rsidR="00F4535F" w:rsidRDefault="00F4535F" w:rsidP="00D61D88">
      <w:pPr>
        <w:rPr>
          <w:rFonts w:ascii="Arial" w:hAnsi="Arial" w:cs="Arial"/>
          <w:b/>
          <w:sz w:val="20"/>
        </w:rPr>
      </w:pPr>
    </w:p>
    <w:p w:rsidR="00F4535F" w:rsidRDefault="00F4535F" w:rsidP="00D61D88">
      <w:pPr>
        <w:rPr>
          <w:rFonts w:ascii="Arial" w:hAnsi="Arial" w:cs="Arial"/>
          <w:b/>
          <w:sz w:val="20"/>
        </w:rPr>
      </w:pPr>
    </w:p>
    <w:p w:rsidR="00F4535F" w:rsidRDefault="00F4535F" w:rsidP="00D61D88">
      <w:pPr>
        <w:rPr>
          <w:rFonts w:ascii="Arial" w:hAnsi="Arial" w:cs="Arial"/>
          <w:b/>
          <w:sz w:val="20"/>
        </w:rPr>
      </w:pPr>
    </w:p>
    <w:p w:rsidR="00D61D88" w:rsidRPr="000C1B9A" w:rsidRDefault="00D61D88" w:rsidP="00D61D88">
      <w:pPr>
        <w:rPr>
          <w:rFonts w:ascii="Arial" w:hAnsi="Arial" w:cs="Arial"/>
          <w:b/>
          <w:sz w:val="20"/>
        </w:rPr>
      </w:pPr>
      <w:r w:rsidRPr="00D61D88">
        <w:rPr>
          <w:rFonts w:ascii="Arial" w:hAnsi="Arial" w:cs="Arial"/>
          <w:b/>
          <w:sz w:val="20"/>
        </w:rPr>
        <w:lastRenderedPageBreak/>
        <w:t>Pakiet nr 16: Osprzęt do inkubatora Isolette 8000+</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D61D88" w:rsidRPr="001E6B67" w:rsidTr="0048191E">
        <w:tc>
          <w:tcPr>
            <w:tcW w:w="534"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L.p.</w:t>
            </w:r>
          </w:p>
        </w:tc>
        <w:tc>
          <w:tcPr>
            <w:tcW w:w="425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Asortyment</w:t>
            </w:r>
          </w:p>
        </w:tc>
        <w:tc>
          <w:tcPr>
            <w:tcW w:w="709"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Jedn. miary</w:t>
            </w:r>
          </w:p>
        </w:tc>
        <w:tc>
          <w:tcPr>
            <w:tcW w:w="99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F4535F" w:rsidTr="00F4535F">
        <w:trPr>
          <w:trHeight w:val="567"/>
        </w:trPr>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vAlign w:val="center"/>
          </w:tcPr>
          <w:p w:rsidR="00D61D88" w:rsidRPr="00F4535F" w:rsidRDefault="00D61D88" w:rsidP="00F4535F">
            <w:pPr>
              <w:rPr>
                <w:rFonts w:ascii="Arial" w:hAnsi="Arial" w:cs="Arial"/>
                <w:b/>
                <w:bCs/>
                <w:color w:val="000000"/>
                <w:sz w:val="18"/>
                <w:szCs w:val="20"/>
              </w:rPr>
            </w:pPr>
            <w:r w:rsidRPr="00F4535F">
              <w:rPr>
                <w:rFonts w:ascii="Arial" w:hAnsi="Arial" w:cs="Arial"/>
                <w:b/>
                <w:bCs/>
                <w:color w:val="000000"/>
                <w:sz w:val="18"/>
                <w:szCs w:val="20"/>
              </w:rPr>
              <w:t>Filtr powietrza wlotowego do inkubatora</w:t>
            </w:r>
            <w:r w:rsidRPr="00F4535F">
              <w:rPr>
                <w:rFonts w:ascii="Arial" w:hAnsi="Arial" w:cs="Arial"/>
                <w:color w:val="000000"/>
                <w:sz w:val="18"/>
                <w:szCs w:val="20"/>
              </w:rPr>
              <w:t>, kompatybilny z inkubatorem Isolette 8000 plus</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4</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F4535F">
        <w:trPr>
          <w:trHeight w:val="567"/>
        </w:trPr>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2.</w:t>
            </w:r>
          </w:p>
        </w:tc>
        <w:tc>
          <w:tcPr>
            <w:tcW w:w="4252" w:type="dxa"/>
            <w:vAlign w:val="center"/>
          </w:tcPr>
          <w:p w:rsidR="00D61D88" w:rsidRPr="00F4535F" w:rsidRDefault="00D61D88" w:rsidP="00F4535F">
            <w:pPr>
              <w:rPr>
                <w:rFonts w:ascii="Arial" w:hAnsi="Arial" w:cs="Arial"/>
                <w:b/>
                <w:bCs/>
                <w:color w:val="000000"/>
                <w:sz w:val="18"/>
                <w:szCs w:val="20"/>
              </w:rPr>
            </w:pPr>
            <w:r w:rsidRPr="00F4535F">
              <w:rPr>
                <w:rFonts w:ascii="Arial" w:hAnsi="Arial" w:cs="Arial"/>
                <w:b/>
                <w:bCs/>
                <w:color w:val="000000"/>
                <w:sz w:val="18"/>
                <w:szCs w:val="20"/>
              </w:rPr>
              <w:t>Czujnik obwodowej temperatury ciała</w:t>
            </w:r>
            <w:r w:rsidRPr="00F4535F">
              <w:rPr>
                <w:rFonts w:ascii="Arial" w:hAnsi="Arial" w:cs="Arial"/>
                <w:color w:val="000000"/>
                <w:sz w:val="18"/>
                <w:szCs w:val="20"/>
              </w:rPr>
              <w:t>, jednorazowego użytku, koloru białego, kompatybilny z inkubatorem Isolette 8000 plus</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50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F4535F">
        <w:trPr>
          <w:trHeight w:val="567"/>
        </w:trPr>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3.</w:t>
            </w:r>
          </w:p>
        </w:tc>
        <w:tc>
          <w:tcPr>
            <w:tcW w:w="4252" w:type="dxa"/>
            <w:vAlign w:val="center"/>
          </w:tcPr>
          <w:p w:rsidR="00D61D88" w:rsidRPr="00F4535F" w:rsidRDefault="00D61D88" w:rsidP="00F4535F">
            <w:pPr>
              <w:rPr>
                <w:rFonts w:ascii="Arial" w:hAnsi="Arial" w:cs="Arial"/>
                <w:b/>
                <w:bCs/>
                <w:color w:val="000000"/>
                <w:sz w:val="18"/>
                <w:szCs w:val="20"/>
              </w:rPr>
            </w:pPr>
            <w:r w:rsidRPr="00F4535F">
              <w:rPr>
                <w:rFonts w:ascii="Arial" w:hAnsi="Arial" w:cs="Arial"/>
                <w:b/>
                <w:bCs/>
                <w:color w:val="000000"/>
                <w:sz w:val="18"/>
                <w:szCs w:val="20"/>
              </w:rPr>
              <w:t>Czujnik centralnej temperatury ciała</w:t>
            </w:r>
            <w:r w:rsidRPr="00F4535F">
              <w:rPr>
                <w:rFonts w:ascii="Arial" w:hAnsi="Arial" w:cs="Arial"/>
                <w:color w:val="000000"/>
                <w:sz w:val="18"/>
                <w:szCs w:val="20"/>
              </w:rPr>
              <w:t>, jednorazowego użytku, koloru żółtego, kompatybilny z inkubatorem Isolette 8000 plus</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50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F4535F">
        <w:trPr>
          <w:trHeight w:val="567"/>
        </w:trPr>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4.</w:t>
            </w:r>
          </w:p>
        </w:tc>
        <w:tc>
          <w:tcPr>
            <w:tcW w:w="4252" w:type="dxa"/>
            <w:vAlign w:val="center"/>
          </w:tcPr>
          <w:p w:rsidR="00D61D88" w:rsidRPr="00F4535F" w:rsidRDefault="00D61D88" w:rsidP="00F4535F">
            <w:pPr>
              <w:rPr>
                <w:rFonts w:ascii="Arial" w:hAnsi="Arial" w:cs="Arial"/>
                <w:b/>
                <w:bCs/>
                <w:color w:val="000000"/>
                <w:sz w:val="18"/>
                <w:szCs w:val="20"/>
              </w:rPr>
            </w:pPr>
            <w:r w:rsidRPr="00F4535F">
              <w:rPr>
                <w:rFonts w:ascii="Arial" w:hAnsi="Arial" w:cs="Arial"/>
                <w:b/>
                <w:bCs/>
                <w:color w:val="000000"/>
                <w:sz w:val="18"/>
                <w:szCs w:val="20"/>
              </w:rPr>
              <w:t>Rękaw otworu irys</w:t>
            </w:r>
            <w:r w:rsidRPr="00F4535F">
              <w:rPr>
                <w:rFonts w:ascii="Arial" w:hAnsi="Arial" w:cs="Arial"/>
                <w:color w:val="000000"/>
                <w:sz w:val="18"/>
                <w:szCs w:val="20"/>
              </w:rPr>
              <w:t>, jednorazowego użytku, kompatybilny z inkubatorem Isolette 8000 plus</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4</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0C1B9A" w:rsidTr="0048191E">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F4535F" w:rsidRDefault="00F4535F" w:rsidP="00D61D88">
      <w:pPr>
        <w:rPr>
          <w:rFonts w:ascii="Arial" w:hAnsi="Arial" w:cs="Arial"/>
          <w:b/>
          <w:sz w:val="20"/>
        </w:rPr>
      </w:pPr>
    </w:p>
    <w:p w:rsidR="00F4535F" w:rsidRDefault="00F4535F" w:rsidP="00D61D88">
      <w:pPr>
        <w:rPr>
          <w:rFonts w:ascii="Arial" w:hAnsi="Arial" w:cs="Arial"/>
          <w:b/>
          <w:sz w:val="20"/>
        </w:rPr>
      </w:pPr>
    </w:p>
    <w:p w:rsidR="00D61D88" w:rsidRPr="000C1B9A" w:rsidRDefault="00D61D88" w:rsidP="00D61D88">
      <w:pPr>
        <w:rPr>
          <w:rFonts w:ascii="Arial" w:hAnsi="Arial" w:cs="Arial"/>
          <w:b/>
          <w:sz w:val="20"/>
        </w:rPr>
      </w:pPr>
      <w:r w:rsidRPr="00D61D88">
        <w:rPr>
          <w:rFonts w:ascii="Arial" w:hAnsi="Arial" w:cs="Arial"/>
          <w:b/>
          <w:sz w:val="20"/>
        </w:rPr>
        <w:lastRenderedPageBreak/>
        <w:t>Pakiet nr 17: Wzierniki ginekologiczne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D61D88" w:rsidRPr="001E6B67" w:rsidTr="00167126">
        <w:tc>
          <w:tcPr>
            <w:tcW w:w="534"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L.p.</w:t>
            </w:r>
          </w:p>
        </w:tc>
        <w:tc>
          <w:tcPr>
            <w:tcW w:w="425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Asortyment</w:t>
            </w:r>
          </w:p>
        </w:tc>
        <w:tc>
          <w:tcPr>
            <w:tcW w:w="709"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Jedn. miary</w:t>
            </w:r>
          </w:p>
        </w:tc>
        <w:tc>
          <w:tcPr>
            <w:tcW w:w="99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 xml:space="preserve">Wziernik ginekologiczny typu CUSCO jednorazowy w rozmiarze sterylny, kolorystycznie oznakowany polietylenowy zamek w zależności od rozmiaru, łyżki wziernika wykonane z transparentnego polistyrenu, rozm. XS,S,M,L . Opakowanie typu folia - papier a 100szt.   </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70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0C1B9A" w:rsidTr="00167126">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F4535F" w:rsidRDefault="00F4535F" w:rsidP="00D61D88">
      <w:pPr>
        <w:rPr>
          <w:rFonts w:ascii="Arial" w:hAnsi="Arial" w:cs="Arial"/>
          <w:b/>
          <w:sz w:val="20"/>
        </w:rPr>
      </w:pPr>
    </w:p>
    <w:p w:rsidR="00D61D88" w:rsidRPr="000C1B9A" w:rsidRDefault="00D61D88" w:rsidP="00D61D88">
      <w:pPr>
        <w:rPr>
          <w:rFonts w:ascii="Arial" w:hAnsi="Arial" w:cs="Arial"/>
          <w:b/>
          <w:sz w:val="20"/>
        </w:rPr>
      </w:pPr>
      <w:r w:rsidRPr="00D61D88">
        <w:rPr>
          <w:rFonts w:ascii="Arial" w:hAnsi="Arial" w:cs="Arial"/>
          <w:b/>
          <w:sz w:val="20"/>
        </w:rPr>
        <w:lastRenderedPageBreak/>
        <w:t>Pakiet nr 18:  Akcesoria do fototerapii noworodka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D61D88" w:rsidRPr="001E6B67" w:rsidTr="00167126">
        <w:tc>
          <w:tcPr>
            <w:tcW w:w="534"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L.p.</w:t>
            </w:r>
          </w:p>
        </w:tc>
        <w:tc>
          <w:tcPr>
            <w:tcW w:w="425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Asortyment</w:t>
            </w:r>
          </w:p>
        </w:tc>
        <w:tc>
          <w:tcPr>
            <w:tcW w:w="709"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Jedn. miary</w:t>
            </w:r>
          </w:p>
        </w:tc>
        <w:tc>
          <w:tcPr>
            <w:tcW w:w="99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Jednorazowy  pokrowiec maty  lampy do fototerapii Atom Bili Therapy PAD, biały z trzema rzepami mocującymi, rozm. L (19cm x 49 cm), 1 op. = 50 szt.</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3</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2.</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Jednorazowy pokrowiec maty lampy do fototerapii Atom Bili Therapy PAD,  biały z trzema rzepami mocującymi, rozm. S (14,5 cm x 35 cm), 1 op. = 50 szt.</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3</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3.</w:t>
            </w:r>
          </w:p>
        </w:tc>
        <w:tc>
          <w:tcPr>
            <w:tcW w:w="4252" w:type="dxa"/>
          </w:tcPr>
          <w:p w:rsidR="00D61D88" w:rsidRPr="00F4535F" w:rsidRDefault="00D61D88">
            <w:pPr>
              <w:rPr>
                <w:rFonts w:ascii="Arial" w:hAnsi="Arial" w:cs="Arial"/>
                <w:b/>
                <w:bCs/>
                <w:color w:val="000000"/>
                <w:sz w:val="18"/>
                <w:szCs w:val="20"/>
              </w:rPr>
            </w:pPr>
            <w:r w:rsidRPr="00F4535F">
              <w:rPr>
                <w:rFonts w:ascii="Arial" w:hAnsi="Arial" w:cs="Arial"/>
                <w:b/>
                <w:bCs/>
                <w:color w:val="000000"/>
                <w:sz w:val="18"/>
                <w:szCs w:val="20"/>
              </w:rPr>
              <w:t>Osłona materacyka łóżeczkowej lampy do fototerapii noworodka</w:t>
            </w:r>
            <w:r w:rsidRPr="00F4535F">
              <w:rPr>
                <w:rFonts w:ascii="Arial" w:hAnsi="Arial" w:cs="Arial"/>
                <w:color w:val="000000"/>
                <w:sz w:val="18"/>
                <w:szCs w:val="20"/>
              </w:rPr>
              <w:t>, jednorazowego użytku, rozmiar L, komatybilna z urządzeniem Bili Therapy 01249. Op. 50szt.</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op.</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3</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0C1B9A" w:rsidTr="00167126">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F4535F" w:rsidRDefault="00F4535F" w:rsidP="00D61D88">
      <w:pPr>
        <w:rPr>
          <w:rFonts w:ascii="Arial" w:hAnsi="Arial" w:cs="Arial"/>
          <w:b/>
          <w:sz w:val="20"/>
        </w:rPr>
      </w:pPr>
    </w:p>
    <w:p w:rsidR="00D61D88" w:rsidRPr="000C1B9A" w:rsidRDefault="00D61D88" w:rsidP="00D61D88">
      <w:pPr>
        <w:rPr>
          <w:rFonts w:ascii="Arial" w:hAnsi="Arial" w:cs="Arial"/>
          <w:b/>
          <w:sz w:val="20"/>
        </w:rPr>
      </w:pPr>
      <w:r w:rsidRPr="00D61D88">
        <w:rPr>
          <w:rFonts w:ascii="Arial" w:hAnsi="Arial" w:cs="Arial"/>
          <w:b/>
          <w:sz w:val="20"/>
        </w:rPr>
        <w:lastRenderedPageBreak/>
        <w:t>Pakiet</w:t>
      </w:r>
      <w:r>
        <w:rPr>
          <w:rFonts w:ascii="Arial" w:hAnsi="Arial" w:cs="Arial"/>
          <w:b/>
          <w:sz w:val="20"/>
        </w:rPr>
        <w:t xml:space="preserve"> nr 19: </w:t>
      </w:r>
      <w:r w:rsidRPr="00D61D88">
        <w:rPr>
          <w:rFonts w:ascii="Arial" w:hAnsi="Arial" w:cs="Arial"/>
          <w:b/>
          <w:sz w:val="20"/>
        </w:rPr>
        <w:t>Akcesoria położnicze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167126" w:rsidRPr="001E6B67" w:rsidTr="004D53A7">
        <w:tc>
          <w:tcPr>
            <w:tcW w:w="534"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L.p.</w:t>
            </w:r>
          </w:p>
        </w:tc>
        <w:tc>
          <w:tcPr>
            <w:tcW w:w="4252"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Próżnociąg położniczy – jałowy , jednorazowego użytku do wspomaganego porodu posiadający odpowiednio wyprofilowany uchwyt oraz atraumatyczną miseczkę z pompą wytwarzającą stabilne stałe podciśnienie przy minimalnym wysiłku z łatwo dostępnym zaworem zwalniającym próżnię z zaworem pomocniczym w postaci skrzydełek oraz czytelnym wskaźnikiem próżni w kształcie zegara . próżnociąg posiada miękkie miseczki dostępne w kształcie:</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 </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 </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167126">
        <w:trPr>
          <w:trHeight w:val="567"/>
        </w:trPr>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a.</w:t>
            </w:r>
          </w:p>
        </w:tc>
        <w:tc>
          <w:tcPr>
            <w:tcW w:w="4252" w:type="dxa"/>
            <w:vAlign w:val="center"/>
          </w:tcPr>
          <w:p w:rsidR="00D61D88" w:rsidRPr="00F4535F" w:rsidRDefault="00D61D88" w:rsidP="00D61D88">
            <w:pPr>
              <w:rPr>
                <w:rFonts w:ascii="Arial" w:hAnsi="Arial" w:cs="Arial"/>
                <w:color w:val="000000"/>
                <w:sz w:val="18"/>
                <w:szCs w:val="20"/>
              </w:rPr>
            </w:pPr>
            <w:r w:rsidRPr="00F4535F">
              <w:rPr>
                <w:rFonts w:ascii="Arial" w:hAnsi="Arial" w:cs="Arial"/>
                <w:color w:val="000000"/>
                <w:sz w:val="18"/>
                <w:szCs w:val="20"/>
              </w:rPr>
              <w:t xml:space="preserve">grzyba o średnicy 50mm  </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20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167126">
        <w:trPr>
          <w:trHeight w:val="567"/>
        </w:trPr>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b.</w:t>
            </w:r>
          </w:p>
        </w:tc>
        <w:tc>
          <w:tcPr>
            <w:tcW w:w="4252" w:type="dxa"/>
            <w:vAlign w:val="center"/>
          </w:tcPr>
          <w:p w:rsidR="00D61D88" w:rsidRPr="00F4535F" w:rsidRDefault="00D61D88" w:rsidP="00D61D88">
            <w:pPr>
              <w:rPr>
                <w:rFonts w:ascii="Arial" w:hAnsi="Arial" w:cs="Arial"/>
                <w:color w:val="000000"/>
                <w:sz w:val="18"/>
                <w:szCs w:val="20"/>
              </w:rPr>
            </w:pPr>
            <w:r w:rsidRPr="00F4535F">
              <w:rPr>
                <w:rFonts w:ascii="Arial" w:hAnsi="Arial" w:cs="Arial"/>
                <w:color w:val="000000"/>
                <w:sz w:val="18"/>
                <w:szCs w:val="20"/>
              </w:rPr>
              <w:t>dzwonu o średnicy 64 mm</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2</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0C1B9A" w:rsidTr="00167126">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8C5CD1" w:rsidRDefault="008C5CD1" w:rsidP="00D61D88">
      <w:pPr>
        <w:rPr>
          <w:rFonts w:ascii="Arial" w:hAnsi="Arial" w:cs="Arial"/>
        </w:rPr>
      </w:pPr>
    </w:p>
    <w:p w:rsidR="008877A7" w:rsidRDefault="008877A7" w:rsidP="00D61D88">
      <w:pPr>
        <w:rPr>
          <w:rFonts w:ascii="Arial" w:hAnsi="Arial" w:cs="Arial"/>
          <w:b/>
          <w:sz w:val="20"/>
        </w:rPr>
      </w:pPr>
    </w:p>
    <w:p w:rsidR="00D61D88" w:rsidRPr="000C1B9A" w:rsidRDefault="00D61D88" w:rsidP="00D61D88">
      <w:pPr>
        <w:rPr>
          <w:rFonts w:ascii="Arial" w:hAnsi="Arial" w:cs="Arial"/>
          <w:b/>
          <w:sz w:val="20"/>
        </w:rPr>
      </w:pPr>
      <w:r w:rsidRPr="00D61D88">
        <w:rPr>
          <w:rFonts w:ascii="Arial" w:hAnsi="Arial" w:cs="Arial"/>
          <w:b/>
          <w:sz w:val="20"/>
        </w:rPr>
        <w:lastRenderedPageBreak/>
        <w:t>Pakiet</w:t>
      </w:r>
      <w:r>
        <w:rPr>
          <w:rFonts w:ascii="Arial" w:hAnsi="Arial" w:cs="Arial"/>
          <w:b/>
          <w:sz w:val="20"/>
        </w:rPr>
        <w:t xml:space="preserve"> nr 20: </w:t>
      </w:r>
      <w:r w:rsidRPr="00D61D88">
        <w:rPr>
          <w:rFonts w:ascii="Arial" w:hAnsi="Arial" w:cs="Arial"/>
          <w:b/>
          <w:sz w:val="20"/>
        </w:rPr>
        <w:t xml:space="preserve">Części zużywalne do urządzenia CPAP  </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D61D88" w:rsidRPr="001E6B67" w:rsidTr="00167126">
        <w:tc>
          <w:tcPr>
            <w:tcW w:w="534"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L.p.</w:t>
            </w:r>
          </w:p>
        </w:tc>
        <w:tc>
          <w:tcPr>
            <w:tcW w:w="425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Asortyment</w:t>
            </w:r>
          </w:p>
        </w:tc>
        <w:tc>
          <w:tcPr>
            <w:tcW w:w="709"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Jedn. miary</w:t>
            </w:r>
          </w:p>
        </w:tc>
        <w:tc>
          <w:tcPr>
            <w:tcW w:w="99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1.</w:t>
            </w:r>
          </w:p>
        </w:tc>
        <w:tc>
          <w:tcPr>
            <w:tcW w:w="4252" w:type="dxa"/>
          </w:tcPr>
          <w:p w:rsidR="00D61D88" w:rsidRPr="00F4535F" w:rsidRDefault="00D61D88">
            <w:pPr>
              <w:rPr>
                <w:rFonts w:ascii="Arial" w:hAnsi="Arial" w:cs="Arial"/>
                <w:b/>
                <w:bCs/>
                <w:color w:val="000000"/>
                <w:sz w:val="18"/>
                <w:szCs w:val="20"/>
              </w:rPr>
            </w:pPr>
            <w:r w:rsidRPr="00F4535F">
              <w:rPr>
                <w:rFonts w:ascii="Arial" w:hAnsi="Arial" w:cs="Arial"/>
                <w:b/>
                <w:bCs/>
                <w:color w:val="000000"/>
                <w:sz w:val="18"/>
                <w:szCs w:val="20"/>
              </w:rPr>
              <w:t>Podgrzewany układ oddechowy jednorazowego użytku do aparatu resuscytacji noworodk</w:t>
            </w:r>
            <w:r w:rsidRPr="00F4535F">
              <w:rPr>
                <w:rFonts w:ascii="Arial" w:hAnsi="Arial" w:cs="Arial"/>
                <w:color w:val="000000"/>
                <w:sz w:val="18"/>
                <w:szCs w:val="20"/>
              </w:rPr>
              <w:t>a Układ podgrzewany ze złączką T przeznaczony do zapewnienia odpowiednich wartości ciśnienia PEEP i PIP podczas resuscytacji niemowląt przy prędkości przepływu w zakresie 8-15 L/min. Kompatybilny z resuscytatorem Baby Puff 1020. Długość linii wdechowej 130cm . Dren łączący resuscytator z nawilżaczem o długości 60cm . Przekrój drenów 10mm , przekrój zastawki PEEP 15mm . Linia wdechowa wyposażona w spiralną grzałkę</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10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2.</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Komora nawilżająca - uniwersalna samonapełniająca się komora do nawilżacza dla noworodków posiadająca dwa pływaki zabezpieczające przed przedostaniem się wody do układu oddechowego . Komora kompatybilna z nawilżaczem Fisher§Paykel MR 10. Posiadająca zintegrowany nierozłączalny dren zaopatrzony w nakłuwacz z systemem odpowietrzającym . Otwór wejścia 22mm M (zewnętrzna średnica), otwór wyjścia 22mm M (zewnętrzna średnica)</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20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3.</w:t>
            </w:r>
          </w:p>
        </w:tc>
        <w:tc>
          <w:tcPr>
            <w:tcW w:w="4252" w:type="dxa"/>
          </w:tcPr>
          <w:p w:rsidR="00D61D88" w:rsidRPr="00F4535F" w:rsidRDefault="00D61D88">
            <w:pPr>
              <w:rPr>
                <w:rFonts w:ascii="Arial" w:hAnsi="Arial" w:cs="Arial"/>
                <w:b/>
                <w:bCs/>
                <w:color w:val="000000"/>
                <w:sz w:val="18"/>
                <w:szCs w:val="20"/>
              </w:rPr>
            </w:pPr>
            <w:r w:rsidRPr="00F4535F">
              <w:rPr>
                <w:rFonts w:ascii="Arial" w:hAnsi="Arial" w:cs="Arial"/>
                <w:b/>
                <w:bCs/>
                <w:color w:val="000000"/>
                <w:sz w:val="18"/>
                <w:szCs w:val="20"/>
              </w:rPr>
              <w:t>Układ oddechowy dla noworodka</w:t>
            </w:r>
            <w:r w:rsidRPr="00F4535F">
              <w:rPr>
                <w:rFonts w:ascii="Arial" w:hAnsi="Arial" w:cs="Arial"/>
                <w:color w:val="000000"/>
                <w:sz w:val="18"/>
                <w:szCs w:val="20"/>
              </w:rPr>
              <w:t xml:space="preserve"> jednorazowego użytku do aparatu resuscytacji </w:t>
            </w:r>
            <w:r w:rsidRPr="00F4535F">
              <w:rPr>
                <w:rFonts w:ascii="Arial" w:hAnsi="Arial" w:cs="Arial"/>
                <w:b/>
                <w:bCs/>
                <w:color w:val="000000"/>
                <w:sz w:val="18"/>
                <w:szCs w:val="20"/>
              </w:rPr>
              <w:t>niepodgrzewany</w:t>
            </w:r>
            <w:r w:rsidRPr="00F4535F">
              <w:rPr>
                <w:rFonts w:ascii="Arial" w:hAnsi="Arial" w:cs="Arial"/>
                <w:color w:val="000000"/>
                <w:sz w:val="18"/>
                <w:szCs w:val="20"/>
              </w:rPr>
              <w:t>. Układ zawierający : Ramię wdechowe niepodgrzewane , długość linii wdechowej min. 145cm , na końcu układu musi znajdować się zastawka PEEP . Wejście do zastawki o parametrach : 15mm średnica wewnętrzna , 19mm średnica zewnętrzna .</w:t>
            </w:r>
            <w:r w:rsidRPr="00F4535F">
              <w:rPr>
                <w:rFonts w:ascii="Arial" w:hAnsi="Arial" w:cs="Arial"/>
                <w:color w:val="000000"/>
                <w:sz w:val="18"/>
                <w:szCs w:val="20"/>
              </w:rPr>
              <w:br/>
              <w:t>Układ ze złączką T przeznaczony jest do zapewnienia odpowiednich wartości ciśnienia PEEP i PIP podczas resuscytacji niemowląt przy prędkości przepływu w zakresie 5-15 L/min. Układ kompatybilny z resuscytatorem Baby Puff 1020 .</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40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F4535F" w:rsidTr="00167126">
        <w:tc>
          <w:tcPr>
            <w:tcW w:w="534" w:type="dxa"/>
            <w:vAlign w:val="center"/>
          </w:tcPr>
          <w:p w:rsidR="00D61D88" w:rsidRPr="00F4535F" w:rsidRDefault="00D61D88" w:rsidP="0000478B">
            <w:pPr>
              <w:jc w:val="center"/>
              <w:rPr>
                <w:rFonts w:ascii="Arial" w:hAnsi="Arial" w:cs="Arial"/>
                <w:sz w:val="18"/>
                <w:szCs w:val="20"/>
              </w:rPr>
            </w:pPr>
            <w:r w:rsidRPr="00F4535F">
              <w:rPr>
                <w:rFonts w:ascii="Arial" w:hAnsi="Arial" w:cs="Arial"/>
                <w:sz w:val="18"/>
                <w:szCs w:val="20"/>
              </w:rPr>
              <w:t>4.</w:t>
            </w:r>
          </w:p>
        </w:tc>
        <w:tc>
          <w:tcPr>
            <w:tcW w:w="4252" w:type="dxa"/>
          </w:tcPr>
          <w:p w:rsidR="00D61D88" w:rsidRPr="00F4535F" w:rsidRDefault="00D61D88">
            <w:pPr>
              <w:rPr>
                <w:rFonts w:ascii="Arial" w:hAnsi="Arial" w:cs="Arial"/>
                <w:color w:val="000000"/>
                <w:sz w:val="18"/>
                <w:szCs w:val="20"/>
              </w:rPr>
            </w:pPr>
            <w:r w:rsidRPr="00F4535F">
              <w:rPr>
                <w:rFonts w:ascii="Arial" w:hAnsi="Arial" w:cs="Arial"/>
                <w:color w:val="000000"/>
                <w:sz w:val="18"/>
                <w:szCs w:val="20"/>
              </w:rPr>
              <w:t xml:space="preserve">Okulary do fototerapii jednorazowego użytku dla noworodków jednoczęściowe , wykonane z rozciągliwego spójnego materiału . Elementy tworzywa po rozpakowaniu nie mogą wystawać na zewnątrz struktury . Specjalna osłona na oczy </w:t>
            </w:r>
            <w:r w:rsidRPr="00F4535F">
              <w:rPr>
                <w:rFonts w:ascii="Arial" w:hAnsi="Arial" w:cs="Arial"/>
                <w:color w:val="000000"/>
                <w:sz w:val="18"/>
                <w:szCs w:val="20"/>
              </w:rPr>
              <w:lastRenderedPageBreak/>
              <w:t xml:space="preserve">musi chronić przed szkodliwym działaniem światła , podczas gdy opaska okularów na główkę dziecka przepuszcza lecznicze promienie . Materiał nie zawierający lateksu zmniejszający do minimum ryzyko podrażniania skóry dziecka  (odparzenia , alergie , wysypka ) . Szerokość opaski 60mm , zapinane na potylicy z możliwością regulacji ( zapięcia na rzepy ) . W kształcie litery Y , która pozwala na dopasowaniu się okularki do każdego kształtu głowy . Dla noworodków o obwodzie główki od 30-38cm .   </w:t>
            </w:r>
          </w:p>
        </w:tc>
        <w:tc>
          <w:tcPr>
            <w:tcW w:w="709"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lastRenderedPageBreak/>
              <w:t>szt.</w:t>
            </w:r>
          </w:p>
        </w:tc>
        <w:tc>
          <w:tcPr>
            <w:tcW w:w="992" w:type="dxa"/>
            <w:vAlign w:val="center"/>
          </w:tcPr>
          <w:p w:rsidR="00D61D88" w:rsidRPr="00F4535F" w:rsidRDefault="00D61D88">
            <w:pPr>
              <w:jc w:val="center"/>
              <w:rPr>
                <w:rFonts w:ascii="Arial" w:hAnsi="Arial" w:cs="Arial"/>
                <w:color w:val="000000"/>
                <w:sz w:val="18"/>
                <w:szCs w:val="20"/>
              </w:rPr>
            </w:pPr>
            <w:r w:rsidRPr="00F4535F">
              <w:rPr>
                <w:rFonts w:ascii="Arial" w:hAnsi="Arial" w:cs="Arial"/>
                <w:color w:val="000000"/>
                <w:sz w:val="18"/>
                <w:szCs w:val="20"/>
              </w:rPr>
              <w:t>40</w:t>
            </w:r>
          </w:p>
        </w:tc>
        <w:tc>
          <w:tcPr>
            <w:tcW w:w="1418"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851" w:type="dxa"/>
            <w:vAlign w:val="center"/>
          </w:tcPr>
          <w:p w:rsidR="00D61D88" w:rsidRPr="00F4535F" w:rsidRDefault="00D61D88" w:rsidP="0000478B">
            <w:pPr>
              <w:jc w:val="center"/>
              <w:rPr>
                <w:rFonts w:ascii="Arial" w:hAnsi="Arial" w:cs="Arial"/>
                <w:sz w:val="18"/>
                <w:szCs w:val="20"/>
              </w:rPr>
            </w:pPr>
          </w:p>
        </w:tc>
        <w:tc>
          <w:tcPr>
            <w:tcW w:w="1417" w:type="dxa"/>
            <w:vAlign w:val="center"/>
          </w:tcPr>
          <w:p w:rsidR="00D61D88" w:rsidRPr="00F4535F" w:rsidRDefault="00D61D88" w:rsidP="0000478B">
            <w:pPr>
              <w:jc w:val="center"/>
              <w:rPr>
                <w:rFonts w:ascii="Arial" w:hAnsi="Arial" w:cs="Arial"/>
                <w:sz w:val="18"/>
                <w:szCs w:val="20"/>
              </w:rPr>
            </w:pPr>
          </w:p>
        </w:tc>
        <w:tc>
          <w:tcPr>
            <w:tcW w:w="1418" w:type="dxa"/>
            <w:vAlign w:val="center"/>
          </w:tcPr>
          <w:p w:rsidR="00D61D88" w:rsidRPr="00F4535F" w:rsidRDefault="00D61D88" w:rsidP="0000478B">
            <w:pPr>
              <w:jc w:val="center"/>
              <w:rPr>
                <w:rFonts w:ascii="Arial" w:hAnsi="Arial" w:cs="Arial"/>
                <w:sz w:val="18"/>
                <w:szCs w:val="20"/>
              </w:rPr>
            </w:pPr>
          </w:p>
        </w:tc>
        <w:tc>
          <w:tcPr>
            <w:tcW w:w="2268" w:type="dxa"/>
            <w:vAlign w:val="center"/>
          </w:tcPr>
          <w:p w:rsidR="00D61D88" w:rsidRPr="00F4535F" w:rsidRDefault="00D61D88" w:rsidP="0000478B">
            <w:pPr>
              <w:jc w:val="center"/>
              <w:rPr>
                <w:rFonts w:ascii="Arial" w:hAnsi="Arial" w:cs="Arial"/>
                <w:sz w:val="18"/>
                <w:szCs w:val="20"/>
              </w:rPr>
            </w:pPr>
          </w:p>
        </w:tc>
      </w:tr>
      <w:tr w:rsidR="00D61D88" w:rsidRPr="000C1B9A" w:rsidTr="00167126">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lastRenderedPageBreak/>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82509B" w:rsidRDefault="0082509B" w:rsidP="00D61D88">
      <w:pPr>
        <w:rPr>
          <w:rFonts w:ascii="Arial" w:hAnsi="Arial" w:cs="Arial"/>
          <w:b/>
          <w:sz w:val="20"/>
        </w:rPr>
      </w:pPr>
    </w:p>
    <w:p w:rsidR="0082509B" w:rsidRDefault="0082509B" w:rsidP="00D61D88">
      <w:pPr>
        <w:rPr>
          <w:rFonts w:ascii="Arial" w:hAnsi="Arial" w:cs="Arial"/>
          <w:b/>
          <w:sz w:val="20"/>
        </w:rPr>
      </w:pPr>
    </w:p>
    <w:p w:rsidR="0082509B" w:rsidRDefault="0082509B" w:rsidP="00D61D88">
      <w:pPr>
        <w:rPr>
          <w:rFonts w:ascii="Arial" w:hAnsi="Arial" w:cs="Arial"/>
          <w:b/>
          <w:sz w:val="20"/>
        </w:rPr>
      </w:pPr>
    </w:p>
    <w:p w:rsidR="0082509B" w:rsidRDefault="0082509B" w:rsidP="00D61D88">
      <w:pPr>
        <w:rPr>
          <w:rFonts w:ascii="Arial" w:hAnsi="Arial" w:cs="Arial"/>
          <w:b/>
          <w:sz w:val="20"/>
        </w:rPr>
      </w:pPr>
    </w:p>
    <w:p w:rsidR="0082509B" w:rsidRDefault="0082509B" w:rsidP="00D61D88">
      <w:pPr>
        <w:rPr>
          <w:rFonts w:ascii="Arial" w:hAnsi="Arial" w:cs="Arial"/>
          <w:b/>
          <w:sz w:val="20"/>
        </w:rPr>
      </w:pPr>
    </w:p>
    <w:p w:rsidR="0082509B" w:rsidRDefault="0082509B" w:rsidP="00D61D88">
      <w:pPr>
        <w:rPr>
          <w:rFonts w:ascii="Arial" w:hAnsi="Arial" w:cs="Arial"/>
          <w:b/>
          <w:sz w:val="20"/>
        </w:rPr>
      </w:pPr>
    </w:p>
    <w:p w:rsidR="00D61D88" w:rsidRPr="000C1B9A" w:rsidRDefault="009F0594" w:rsidP="00D61D88">
      <w:pPr>
        <w:rPr>
          <w:rFonts w:ascii="Arial" w:hAnsi="Arial" w:cs="Arial"/>
          <w:b/>
          <w:sz w:val="20"/>
        </w:rPr>
      </w:pPr>
      <w:r w:rsidRPr="009F0594">
        <w:rPr>
          <w:rFonts w:ascii="Arial" w:hAnsi="Arial" w:cs="Arial"/>
          <w:b/>
          <w:sz w:val="20"/>
        </w:rPr>
        <w:lastRenderedPageBreak/>
        <w:t>Pakiet nr 21: Akcesoria do inkubatora Air Incui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167126" w:rsidRPr="001E6B67" w:rsidTr="004D53A7">
        <w:tc>
          <w:tcPr>
            <w:tcW w:w="534"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L.p.</w:t>
            </w:r>
          </w:p>
        </w:tc>
        <w:tc>
          <w:tcPr>
            <w:tcW w:w="4252"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167126" w:rsidRPr="001E6B67" w:rsidRDefault="00167126"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F0594" w:rsidRPr="000C1B9A" w:rsidTr="0082509B">
        <w:trPr>
          <w:trHeight w:val="567"/>
        </w:trPr>
        <w:tc>
          <w:tcPr>
            <w:tcW w:w="534" w:type="dxa"/>
            <w:vAlign w:val="center"/>
          </w:tcPr>
          <w:p w:rsidR="009F0594" w:rsidRPr="000C1B9A" w:rsidRDefault="009F0594" w:rsidP="0000478B">
            <w:pPr>
              <w:jc w:val="center"/>
              <w:rPr>
                <w:rFonts w:ascii="Arial" w:hAnsi="Arial" w:cs="Arial"/>
                <w:sz w:val="20"/>
                <w:szCs w:val="20"/>
              </w:rPr>
            </w:pPr>
            <w:r>
              <w:rPr>
                <w:rFonts w:ascii="Arial" w:hAnsi="Arial" w:cs="Arial"/>
                <w:sz w:val="20"/>
                <w:szCs w:val="20"/>
              </w:rPr>
              <w:t>1.</w:t>
            </w:r>
          </w:p>
        </w:tc>
        <w:tc>
          <w:tcPr>
            <w:tcW w:w="4252" w:type="dxa"/>
            <w:vAlign w:val="center"/>
          </w:tcPr>
          <w:p w:rsidR="009F0594" w:rsidRPr="009F0594" w:rsidRDefault="009F0594" w:rsidP="0082509B">
            <w:pPr>
              <w:rPr>
                <w:rFonts w:ascii="Arial" w:hAnsi="Arial" w:cs="Arial"/>
                <w:b/>
                <w:bCs/>
                <w:color w:val="000000"/>
                <w:sz w:val="20"/>
                <w:szCs w:val="20"/>
              </w:rPr>
            </w:pPr>
            <w:r w:rsidRPr="009F0594">
              <w:rPr>
                <w:rFonts w:ascii="Arial" w:hAnsi="Arial" w:cs="Arial"/>
                <w:b/>
                <w:bCs/>
                <w:color w:val="000000"/>
                <w:sz w:val="20"/>
                <w:szCs w:val="20"/>
              </w:rPr>
              <w:t>Filtr powietrza wlotowego do inkubatora</w:t>
            </w:r>
            <w:r w:rsidRPr="009F0594">
              <w:rPr>
                <w:rFonts w:ascii="Arial" w:hAnsi="Arial" w:cs="Arial"/>
                <w:color w:val="000000"/>
                <w:sz w:val="20"/>
                <w:szCs w:val="20"/>
              </w:rPr>
              <w:t>, kompatybilny z inkubatorem Air Incui</w:t>
            </w:r>
          </w:p>
        </w:tc>
        <w:tc>
          <w:tcPr>
            <w:tcW w:w="709" w:type="dxa"/>
            <w:vAlign w:val="center"/>
          </w:tcPr>
          <w:p w:rsidR="009F0594" w:rsidRPr="009F0594" w:rsidRDefault="009F0594">
            <w:pPr>
              <w:jc w:val="center"/>
              <w:rPr>
                <w:rFonts w:ascii="Arial" w:hAnsi="Arial" w:cs="Arial"/>
                <w:color w:val="000000"/>
                <w:sz w:val="20"/>
                <w:szCs w:val="20"/>
              </w:rPr>
            </w:pPr>
            <w:r w:rsidRPr="009F0594">
              <w:rPr>
                <w:rFonts w:ascii="Arial" w:hAnsi="Arial" w:cs="Arial"/>
                <w:color w:val="000000"/>
                <w:sz w:val="20"/>
                <w:szCs w:val="20"/>
              </w:rPr>
              <w:t>szt.</w:t>
            </w:r>
          </w:p>
        </w:tc>
        <w:tc>
          <w:tcPr>
            <w:tcW w:w="992" w:type="dxa"/>
            <w:vAlign w:val="center"/>
          </w:tcPr>
          <w:p w:rsidR="009F0594" w:rsidRPr="009F0594" w:rsidRDefault="009F0594">
            <w:pPr>
              <w:jc w:val="center"/>
              <w:rPr>
                <w:rFonts w:ascii="Arial" w:hAnsi="Arial" w:cs="Arial"/>
                <w:color w:val="000000"/>
                <w:sz w:val="20"/>
                <w:szCs w:val="20"/>
              </w:rPr>
            </w:pPr>
            <w:r w:rsidRPr="009F0594">
              <w:rPr>
                <w:rFonts w:ascii="Arial" w:hAnsi="Arial" w:cs="Arial"/>
                <w:color w:val="000000"/>
                <w:sz w:val="20"/>
                <w:szCs w:val="20"/>
              </w:rPr>
              <w:t>8</w:t>
            </w:r>
          </w:p>
        </w:tc>
        <w:tc>
          <w:tcPr>
            <w:tcW w:w="1418" w:type="dxa"/>
            <w:vAlign w:val="center"/>
          </w:tcPr>
          <w:p w:rsidR="009F0594" w:rsidRPr="000C1B9A" w:rsidRDefault="009F0594" w:rsidP="0000478B">
            <w:pPr>
              <w:jc w:val="center"/>
              <w:rPr>
                <w:rFonts w:ascii="Arial" w:hAnsi="Arial" w:cs="Arial"/>
                <w:sz w:val="20"/>
                <w:szCs w:val="20"/>
              </w:rPr>
            </w:pPr>
          </w:p>
        </w:tc>
        <w:tc>
          <w:tcPr>
            <w:tcW w:w="1417" w:type="dxa"/>
            <w:vAlign w:val="center"/>
          </w:tcPr>
          <w:p w:rsidR="009F0594" w:rsidRPr="000C1B9A" w:rsidRDefault="009F0594" w:rsidP="0000478B">
            <w:pPr>
              <w:jc w:val="center"/>
              <w:rPr>
                <w:rFonts w:ascii="Arial" w:hAnsi="Arial" w:cs="Arial"/>
                <w:sz w:val="20"/>
                <w:szCs w:val="20"/>
              </w:rPr>
            </w:pPr>
          </w:p>
        </w:tc>
        <w:tc>
          <w:tcPr>
            <w:tcW w:w="851" w:type="dxa"/>
            <w:vAlign w:val="center"/>
          </w:tcPr>
          <w:p w:rsidR="009F0594" w:rsidRPr="000C1B9A" w:rsidRDefault="009F0594" w:rsidP="0000478B">
            <w:pPr>
              <w:jc w:val="center"/>
              <w:rPr>
                <w:rFonts w:ascii="Arial" w:hAnsi="Arial" w:cs="Arial"/>
                <w:sz w:val="20"/>
                <w:szCs w:val="20"/>
              </w:rPr>
            </w:pPr>
          </w:p>
        </w:tc>
        <w:tc>
          <w:tcPr>
            <w:tcW w:w="1417" w:type="dxa"/>
            <w:vAlign w:val="center"/>
          </w:tcPr>
          <w:p w:rsidR="009F0594" w:rsidRPr="000C1B9A" w:rsidRDefault="009F0594" w:rsidP="0000478B">
            <w:pPr>
              <w:jc w:val="center"/>
              <w:rPr>
                <w:rFonts w:ascii="Arial" w:hAnsi="Arial" w:cs="Arial"/>
                <w:sz w:val="20"/>
                <w:szCs w:val="20"/>
              </w:rPr>
            </w:pPr>
          </w:p>
        </w:tc>
        <w:tc>
          <w:tcPr>
            <w:tcW w:w="1418" w:type="dxa"/>
            <w:vAlign w:val="center"/>
          </w:tcPr>
          <w:p w:rsidR="009F0594" w:rsidRPr="000C1B9A" w:rsidRDefault="009F0594" w:rsidP="0000478B">
            <w:pPr>
              <w:jc w:val="center"/>
              <w:rPr>
                <w:rFonts w:ascii="Arial" w:hAnsi="Arial" w:cs="Arial"/>
                <w:sz w:val="20"/>
                <w:szCs w:val="20"/>
              </w:rPr>
            </w:pPr>
          </w:p>
        </w:tc>
        <w:tc>
          <w:tcPr>
            <w:tcW w:w="2268" w:type="dxa"/>
            <w:vAlign w:val="center"/>
          </w:tcPr>
          <w:p w:rsidR="009F0594" w:rsidRPr="000C1B9A" w:rsidRDefault="009F0594" w:rsidP="0000478B">
            <w:pPr>
              <w:jc w:val="center"/>
              <w:rPr>
                <w:rFonts w:ascii="Arial" w:hAnsi="Arial" w:cs="Arial"/>
                <w:sz w:val="20"/>
                <w:szCs w:val="20"/>
              </w:rPr>
            </w:pPr>
          </w:p>
        </w:tc>
      </w:tr>
      <w:tr w:rsidR="009F0594" w:rsidRPr="000C1B9A" w:rsidTr="0082509B">
        <w:trPr>
          <w:trHeight w:val="567"/>
        </w:trPr>
        <w:tc>
          <w:tcPr>
            <w:tcW w:w="534" w:type="dxa"/>
            <w:vAlign w:val="center"/>
          </w:tcPr>
          <w:p w:rsidR="009F0594" w:rsidRPr="000C1B9A" w:rsidRDefault="009F0594" w:rsidP="0000478B">
            <w:pPr>
              <w:jc w:val="center"/>
              <w:rPr>
                <w:rFonts w:ascii="Arial" w:hAnsi="Arial" w:cs="Arial"/>
                <w:sz w:val="20"/>
                <w:szCs w:val="20"/>
              </w:rPr>
            </w:pPr>
            <w:r>
              <w:rPr>
                <w:rFonts w:ascii="Arial" w:hAnsi="Arial" w:cs="Arial"/>
                <w:sz w:val="20"/>
                <w:szCs w:val="20"/>
              </w:rPr>
              <w:t>2.</w:t>
            </w:r>
          </w:p>
        </w:tc>
        <w:tc>
          <w:tcPr>
            <w:tcW w:w="4252" w:type="dxa"/>
            <w:vAlign w:val="center"/>
          </w:tcPr>
          <w:p w:rsidR="009F0594" w:rsidRPr="009F0594" w:rsidRDefault="009F0594" w:rsidP="0082509B">
            <w:pPr>
              <w:rPr>
                <w:rFonts w:ascii="Arial" w:hAnsi="Arial" w:cs="Arial"/>
                <w:b/>
                <w:bCs/>
                <w:color w:val="000000"/>
                <w:sz w:val="20"/>
                <w:szCs w:val="20"/>
              </w:rPr>
            </w:pPr>
            <w:r w:rsidRPr="009F0594">
              <w:rPr>
                <w:rFonts w:ascii="Arial" w:hAnsi="Arial" w:cs="Arial"/>
                <w:b/>
                <w:bCs/>
                <w:color w:val="000000"/>
                <w:sz w:val="20"/>
                <w:szCs w:val="20"/>
              </w:rPr>
              <w:t>Rękaw portu irys</w:t>
            </w:r>
            <w:r w:rsidRPr="009F0594">
              <w:rPr>
                <w:rFonts w:ascii="Arial" w:hAnsi="Arial" w:cs="Arial"/>
                <w:color w:val="000000"/>
                <w:sz w:val="20"/>
                <w:szCs w:val="20"/>
              </w:rPr>
              <w:t>, jednorazowego użytku, kompatybilny z inkubatorem Air Incui</w:t>
            </w:r>
          </w:p>
        </w:tc>
        <w:tc>
          <w:tcPr>
            <w:tcW w:w="709" w:type="dxa"/>
            <w:vAlign w:val="center"/>
          </w:tcPr>
          <w:p w:rsidR="009F0594" w:rsidRPr="009F0594" w:rsidRDefault="009F0594">
            <w:pPr>
              <w:jc w:val="center"/>
              <w:rPr>
                <w:rFonts w:ascii="Arial" w:hAnsi="Arial" w:cs="Arial"/>
                <w:color w:val="000000"/>
                <w:sz w:val="20"/>
                <w:szCs w:val="20"/>
              </w:rPr>
            </w:pPr>
            <w:r w:rsidRPr="009F0594">
              <w:rPr>
                <w:rFonts w:ascii="Arial" w:hAnsi="Arial" w:cs="Arial"/>
                <w:color w:val="000000"/>
                <w:sz w:val="20"/>
                <w:szCs w:val="20"/>
              </w:rPr>
              <w:t>szt.</w:t>
            </w:r>
          </w:p>
        </w:tc>
        <w:tc>
          <w:tcPr>
            <w:tcW w:w="992" w:type="dxa"/>
            <w:vAlign w:val="center"/>
          </w:tcPr>
          <w:p w:rsidR="009F0594" w:rsidRPr="009F0594" w:rsidRDefault="009F0594">
            <w:pPr>
              <w:jc w:val="center"/>
              <w:rPr>
                <w:rFonts w:ascii="Arial" w:hAnsi="Arial" w:cs="Arial"/>
                <w:color w:val="000000"/>
                <w:sz w:val="20"/>
                <w:szCs w:val="20"/>
              </w:rPr>
            </w:pPr>
            <w:r w:rsidRPr="009F0594">
              <w:rPr>
                <w:rFonts w:ascii="Arial" w:hAnsi="Arial" w:cs="Arial"/>
                <w:color w:val="000000"/>
                <w:sz w:val="20"/>
                <w:szCs w:val="20"/>
              </w:rPr>
              <w:t>40</w:t>
            </w:r>
          </w:p>
        </w:tc>
        <w:tc>
          <w:tcPr>
            <w:tcW w:w="1418" w:type="dxa"/>
            <w:vAlign w:val="center"/>
          </w:tcPr>
          <w:p w:rsidR="009F0594" w:rsidRPr="000C1B9A" w:rsidRDefault="009F0594" w:rsidP="0000478B">
            <w:pPr>
              <w:jc w:val="center"/>
              <w:rPr>
                <w:rFonts w:ascii="Arial" w:hAnsi="Arial" w:cs="Arial"/>
                <w:sz w:val="20"/>
                <w:szCs w:val="20"/>
              </w:rPr>
            </w:pPr>
          </w:p>
        </w:tc>
        <w:tc>
          <w:tcPr>
            <w:tcW w:w="1417" w:type="dxa"/>
            <w:vAlign w:val="center"/>
          </w:tcPr>
          <w:p w:rsidR="009F0594" w:rsidRPr="000C1B9A" w:rsidRDefault="009F0594" w:rsidP="0000478B">
            <w:pPr>
              <w:jc w:val="center"/>
              <w:rPr>
                <w:rFonts w:ascii="Arial" w:hAnsi="Arial" w:cs="Arial"/>
                <w:sz w:val="20"/>
                <w:szCs w:val="20"/>
              </w:rPr>
            </w:pPr>
          </w:p>
        </w:tc>
        <w:tc>
          <w:tcPr>
            <w:tcW w:w="851" w:type="dxa"/>
            <w:vAlign w:val="center"/>
          </w:tcPr>
          <w:p w:rsidR="009F0594" w:rsidRPr="000C1B9A" w:rsidRDefault="009F0594" w:rsidP="0000478B">
            <w:pPr>
              <w:jc w:val="center"/>
              <w:rPr>
                <w:rFonts w:ascii="Arial" w:hAnsi="Arial" w:cs="Arial"/>
                <w:sz w:val="20"/>
                <w:szCs w:val="20"/>
              </w:rPr>
            </w:pPr>
          </w:p>
        </w:tc>
        <w:tc>
          <w:tcPr>
            <w:tcW w:w="1417" w:type="dxa"/>
            <w:vAlign w:val="center"/>
          </w:tcPr>
          <w:p w:rsidR="009F0594" w:rsidRPr="000C1B9A" w:rsidRDefault="009F0594" w:rsidP="0000478B">
            <w:pPr>
              <w:jc w:val="center"/>
              <w:rPr>
                <w:rFonts w:ascii="Arial" w:hAnsi="Arial" w:cs="Arial"/>
                <w:sz w:val="20"/>
                <w:szCs w:val="20"/>
              </w:rPr>
            </w:pPr>
          </w:p>
        </w:tc>
        <w:tc>
          <w:tcPr>
            <w:tcW w:w="1418" w:type="dxa"/>
            <w:vAlign w:val="center"/>
          </w:tcPr>
          <w:p w:rsidR="009F0594" w:rsidRPr="000C1B9A" w:rsidRDefault="009F0594" w:rsidP="0000478B">
            <w:pPr>
              <w:jc w:val="center"/>
              <w:rPr>
                <w:rFonts w:ascii="Arial" w:hAnsi="Arial" w:cs="Arial"/>
                <w:sz w:val="20"/>
                <w:szCs w:val="20"/>
              </w:rPr>
            </w:pPr>
          </w:p>
        </w:tc>
        <w:tc>
          <w:tcPr>
            <w:tcW w:w="2268" w:type="dxa"/>
            <w:vAlign w:val="center"/>
          </w:tcPr>
          <w:p w:rsidR="009F0594" w:rsidRPr="000C1B9A" w:rsidRDefault="009F0594" w:rsidP="0000478B">
            <w:pPr>
              <w:jc w:val="center"/>
              <w:rPr>
                <w:rFonts w:ascii="Arial" w:hAnsi="Arial" w:cs="Arial"/>
                <w:sz w:val="20"/>
                <w:szCs w:val="20"/>
              </w:rPr>
            </w:pPr>
          </w:p>
        </w:tc>
      </w:tr>
      <w:tr w:rsidR="00D61D88" w:rsidRPr="000C1B9A" w:rsidTr="00167126">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9F0594" w:rsidRDefault="009F0594" w:rsidP="000C1B9A">
      <w:pPr>
        <w:spacing w:after="0" w:line="240" w:lineRule="auto"/>
        <w:rPr>
          <w:rFonts w:ascii="Arial" w:hAnsi="Arial" w:cs="Arial"/>
        </w:rPr>
      </w:pPr>
    </w:p>
    <w:p w:rsidR="009F0594" w:rsidRDefault="009F0594" w:rsidP="000C1B9A">
      <w:pPr>
        <w:spacing w:after="0" w:line="240" w:lineRule="auto"/>
        <w:rPr>
          <w:rFonts w:ascii="Arial" w:hAnsi="Arial" w:cs="Arial"/>
        </w:rPr>
      </w:pPr>
    </w:p>
    <w:p w:rsidR="009F0594" w:rsidRDefault="009F0594" w:rsidP="000C1B9A">
      <w:pPr>
        <w:spacing w:after="0" w:line="240" w:lineRule="auto"/>
        <w:rPr>
          <w:rFonts w:ascii="Arial" w:hAnsi="Arial" w:cs="Arial"/>
        </w:rPr>
      </w:pPr>
    </w:p>
    <w:p w:rsidR="009F0594" w:rsidRDefault="009F0594" w:rsidP="000C1B9A">
      <w:pPr>
        <w:spacing w:after="0" w:line="240" w:lineRule="auto"/>
        <w:rPr>
          <w:rFonts w:ascii="Arial" w:hAnsi="Arial" w:cs="Arial"/>
        </w:rPr>
      </w:pPr>
    </w:p>
    <w:p w:rsidR="009F0594" w:rsidRDefault="009F0594" w:rsidP="000C1B9A">
      <w:pPr>
        <w:spacing w:after="0" w:line="240" w:lineRule="auto"/>
        <w:rPr>
          <w:rFonts w:ascii="Arial" w:hAnsi="Arial" w:cs="Arial"/>
        </w:rPr>
      </w:pPr>
    </w:p>
    <w:p w:rsidR="009F0594" w:rsidRDefault="009F0594" w:rsidP="000C1B9A">
      <w:pPr>
        <w:spacing w:after="0" w:line="240" w:lineRule="auto"/>
        <w:rPr>
          <w:rFonts w:ascii="Arial" w:hAnsi="Arial" w:cs="Arial"/>
        </w:rPr>
      </w:pPr>
    </w:p>
    <w:p w:rsidR="0082509B" w:rsidRDefault="0082509B" w:rsidP="00D61D88">
      <w:pPr>
        <w:rPr>
          <w:rFonts w:ascii="Arial" w:hAnsi="Arial" w:cs="Arial"/>
          <w:b/>
          <w:sz w:val="20"/>
        </w:rPr>
      </w:pPr>
      <w:r>
        <w:rPr>
          <w:rFonts w:ascii="Arial" w:hAnsi="Arial" w:cs="Arial"/>
          <w:b/>
          <w:sz w:val="20"/>
        </w:rPr>
        <w:br/>
      </w:r>
      <w:r>
        <w:rPr>
          <w:rFonts w:ascii="Arial" w:hAnsi="Arial" w:cs="Arial"/>
          <w:b/>
          <w:sz w:val="20"/>
        </w:rPr>
        <w:br/>
      </w:r>
    </w:p>
    <w:p w:rsidR="00D61D88" w:rsidRPr="000C1B9A" w:rsidRDefault="009F0594" w:rsidP="00D61D88">
      <w:pPr>
        <w:rPr>
          <w:rFonts w:ascii="Arial" w:hAnsi="Arial" w:cs="Arial"/>
          <w:b/>
          <w:sz w:val="20"/>
        </w:rPr>
      </w:pPr>
      <w:r>
        <w:rPr>
          <w:rFonts w:ascii="Arial" w:hAnsi="Arial" w:cs="Arial"/>
          <w:b/>
          <w:sz w:val="20"/>
        </w:rPr>
        <w:lastRenderedPageBreak/>
        <w:t xml:space="preserve">Pakiet nr 22: </w:t>
      </w:r>
      <w:r w:rsidRPr="009F0594">
        <w:rPr>
          <w:rFonts w:ascii="Arial" w:hAnsi="Arial" w:cs="Arial"/>
          <w:b/>
          <w:sz w:val="20"/>
        </w:rPr>
        <w:t>Akcesoria do Delta B650 F. Drager</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D61D88" w:rsidRPr="001E6B67" w:rsidTr="00167126">
        <w:tc>
          <w:tcPr>
            <w:tcW w:w="534"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L.p.</w:t>
            </w:r>
          </w:p>
        </w:tc>
        <w:tc>
          <w:tcPr>
            <w:tcW w:w="425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Asortyment</w:t>
            </w:r>
          </w:p>
        </w:tc>
        <w:tc>
          <w:tcPr>
            <w:tcW w:w="709"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Jedn. miary</w:t>
            </w:r>
          </w:p>
        </w:tc>
        <w:tc>
          <w:tcPr>
            <w:tcW w:w="992"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D61D88" w:rsidRPr="001E6B67" w:rsidRDefault="00D61D88" w:rsidP="0000478B">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F0594" w:rsidRPr="0082509B" w:rsidTr="0082509B">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w:t>
            </w:r>
          </w:p>
        </w:tc>
        <w:tc>
          <w:tcPr>
            <w:tcW w:w="4252" w:type="dxa"/>
            <w:vAlign w:val="center"/>
          </w:tcPr>
          <w:p w:rsidR="009F0594" w:rsidRPr="0082509B" w:rsidRDefault="009F0594" w:rsidP="0082509B">
            <w:pPr>
              <w:rPr>
                <w:rFonts w:ascii="Arial" w:hAnsi="Arial" w:cs="Arial"/>
                <w:color w:val="000000"/>
                <w:sz w:val="18"/>
                <w:szCs w:val="18"/>
              </w:rPr>
            </w:pPr>
            <w:r w:rsidRPr="0082509B">
              <w:rPr>
                <w:rFonts w:ascii="Arial" w:hAnsi="Arial" w:cs="Arial"/>
                <w:color w:val="000000"/>
                <w:sz w:val="18"/>
                <w:szCs w:val="18"/>
              </w:rPr>
              <w:t>Czujnik przepływu tlenu Spirolog Sensor do monitora funkcji życiowych Infinity Delta F. Drager</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5</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2509B">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2.</w:t>
            </w:r>
          </w:p>
        </w:tc>
        <w:tc>
          <w:tcPr>
            <w:tcW w:w="4252" w:type="dxa"/>
            <w:vAlign w:val="center"/>
          </w:tcPr>
          <w:p w:rsidR="009F0594" w:rsidRPr="0082509B" w:rsidRDefault="009F0594" w:rsidP="0082509B">
            <w:pPr>
              <w:rPr>
                <w:rFonts w:ascii="Arial" w:hAnsi="Arial" w:cs="Arial"/>
                <w:color w:val="000000"/>
                <w:sz w:val="18"/>
                <w:szCs w:val="18"/>
              </w:rPr>
            </w:pPr>
            <w:r w:rsidRPr="0082509B">
              <w:rPr>
                <w:rFonts w:ascii="Arial" w:hAnsi="Arial" w:cs="Arial"/>
                <w:color w:val="000000"/>
                <w:sz w:val="18"/>
                <w:szCs w:val="18"/>
              </w:rPr>
              <w:t>Czujnik tlenu do aparatu do znieczuleń  Drager Fabius GS Premium</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2509B">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3.</w:t>
            </w:r>
          </w:p>
        </w:tc>
        <w:tc>
          <w:tcPr>
            <w:tcW w:w="4252" w:type="dxa"/>
            <w:vAlign w:val="center"/>
          </w:tcPr>
          <w:p w:rsidR="009F0594" w:rsidRPr="0082509B" w:rsidRDefault="009F0594" w:rsidP="0082509B">
            <w:pPr>
              <w:rPr>
                <w:rFonts w:ascii="Arial" w:hAnsi="Arial" w:cs="Arial"/>
                <w:color w:val="000000"/>
                <w:sz w:val="18"/>
                <w:szCs w:val="18"/>
              </w:rPr>
            </w:pPr>
            <w:r w:rsidRPr="0082509B">
              <w:rPr>
                <w:rFonts w:ascii="Arial" w:hAnsi="Arial" w:cs="Arial"/>
                <w:color w:val="000000"/>
                <w:sz w:val="18"/>
                <w:szCs w:val="18"/>
              </w:rPr>
              <w:t>Linia probkująca do kapnografii do monitora Infinity Delta B650 Drager</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2509B">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4.</w:t>
            </w:r>
          </w:p>
        </w:tc>
        <w:tc>
          <w:tcPr>
            <w:tcW w:w="4252" w:type="dxa"/>
            <w:vAlign w:val="center"/>
          </w:tcPr>
          <w:p w:rsidR="009F0594" w:rsidRPr="0082509B" w:rsidRDefault="009F0594" w:rsidP="0082509B">
            <w:pPr>
              <w:rPr>
                <w:rFonts w:ascii="Arial" w:hAnsi="Arial" w:cs="Arial"/>
                <w:color w:val="000000"/>
                <w:sz w:val="18"/>
                <w:szCs w:val="18"/>
              </w:rPr>
            </w:pPr>
            <w:r w:rsidRPr="0082509B">
              <w:rPr>
                <w:rFonts w:ascii="Arial" w:hAnsi="Arial" w:cs="Arial"/>
                <w:color w:val="000000"/>
                <w:sz w:val="18"/>
                <w:szCs w:val="18"/>
              </w:rPr>
              <w:t>Pułapka wodna do monitora Infinity Delta B650 F. Drager.</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3</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2509B">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5.</w:t>
            </w:r>
          </w:p>
        </w:tc>
        <w:tc>
          <w:tcPr>
            <w:tcW w:w="4252" w:type="dxa"/>
            <w:vAlign w:val="center"/>
          </w:tcPr>
          <w:p w:rsidR="009F0594" w:rsidRPr="0082509B" w:rsidRDefault="009F0594" w:rsidP="0082509B">
            <w:pPr>
              <w:rPr>
                <w:rFonts w:ascii="Arial" w:hAnsi="Arial" w:cs="Arial"/>
                <w:color w:val="000000"/>
                <w:sz w:val="18"/>
                <w:szCs w:val="18"/>
              </w:rPr>
            </w:pPr>
            <w:r w:rsidRPr="0082509B">
              <w:rPr>
                <w:rFonts w:ascii="Arial" w:hAnsi="Arial" w:cs="Arial"/>
                <w:color w:val="000000"/>
                <w:sz w:val="18"/>
                <w:szCs w:val="18"/>
              </w:rPr>
              <w:t xml:space="preserve">Układ oddechowy do aparatu do znieczuleń </w:t>
            </w:r>
            <w:r w:rsidRPr="0082509B">
              <w:rPr>
                <w:rFonts w:ascii="Arial" w:hAnsi="Arial" w:cs="Arial"/>
                <w:color w:val="000000"/>
                <w:sz w:val="18"/>
                <w:szCs w:val="18"/>
                <w:u w:val="single"/>
              </w:rPr>
              <w:t>Drager Fabius GS premium długości minimum 2 m.</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D61D88" w:rsidRPr="000C1B9A" w:rsidTr="00167126">
        <w:trPr>
          <w:trHeight w:val="567"/>
        </w:trPr>
        <w:tc>
          <w:tcPr>
            <w:tcW w:w="7905" w:type="dxa"/>
            <w:gridSpan w:val="5"/>
            <w:vAlign w:val="center"/>
          </w:tcPr>
          <w:p w:rsidR="00D61D88" w:rsidRPr="000C1B9A" w:rsidRDefault="00D61D88"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61D88" w:rsidRPr="0069541B" w:rsidRDefault="00D61D88" w:rsidP="0000478B">
            <w:pPr>
              <w:jc w:val="center"/>
              <w:rPr>
                <w:rFonts w:ascii="Arial" w:hAnsi="Arial" w:cs="Arial"/>
                <w:b/>
                <w:sz w:val="20"/>
                <w:szCs w:val="20"/>
              </w:rPr>
            </w:pPr>
          </w:p>
        </w:tc>
        <w:tc>
          <w:tcPr>
            <w:tcW w:w="851" w:type="dxa"/>
            <w:shd w:val="clear" w:color="auto" w:fill="000000" w:themeFill="text1"/>
          </w:tcPr>
          <w:p w:rsidR="00D61D88" w:rsidRPr="000C1B9A" w:rsidRDefault="00D61D88" w:rsidP="0000478B">
            <w:pPr>
              <w:jc w:val="center"/>
              <w:rPr>
                <w:rFonts w:ascii="Arial" w:hAnsi="Arial" w:cs="Arial"/>
                <w:sz w:val="20"/>
                <w:szCs w:val="20"/>
              </w:rPr>
            </w:pPr>
          </w:p>
        </w:tc>
        <w:tc>
          <w:tcPr>
            <w:tcW w:w="1417" w:type="dxa"/>
            <w:shd w:val="clear" w:color="auto" w:fill="000000" w:themeFill="text1"/>
          </w:tcPr>
          <w:p w:rsidR="00D61D88" w:rsidRPr="000C1B9A" w:rsidRDefault="00D61D88" w:rsidP="0000478B">
            <w:pPr>
              <w:jc w:val="center"/>
              <w:rPr>
                <w:rFonts w:ascii="Arial" w:hAnsi="Arial" w:cs="Arial"/>
                <w:sz w:val="20"/>
                <w:szCs w:val="20"/>
              </w:rPr>
            </w:pPr>
          </w:p>
        </w:tc>
        <w:tc>
          <w:tcPr>
            <w:tcW w:w="1418" w:type="dxa"/>
            <w:vAlign w:val="center"/>
          </w:tcPr>
          <w:p w:rsidR="00D61D88" w:rsidRPr="0069541B" w:rsidRDefault="00D61D88" w:rsidP="0000478B">
            <w:pPr>
              <w:jc w:val="center"/>
              <w:rPr>
                <w:rFonts w:ascii="Arial" w:hAnsi="Arial" w:cs="Arial"/>
                <w:b/>
                <w:sz w:val="20"/>
                <w:szCs w:val="20"/>
              </w:rPr>
            </w:pPr>
          </w:p>
        </w:tc>
        <w:tc>
          <w:tcPr>
            <w:tcW w:w="2268" w:type="dxa"/>
            <w:shd w:val="clear" w:color="auto" w:fill="000000" w:themeFill="text1"/>
          </w:tcPr>
          <w:p w:rsidR="00D61D88" w:rsidRPr="000C1B9A" w:rsidRDefault="00D61D88" w:rsidP="0000478B">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82509B" w:rsidRDefault="0082509B" w:rsidP="009F0594">
      <w:pPr>
        <w:rPr>
          <w:rFonts w:ascii="Arial" w:hAnsi="Arial" w:cs="Arial"/>
        </w:rPr>
      </w:pPr>
    </w:p>
    <w:p w:rsidR="0082509B" w:rsidRDefault="0082509B" w:rsidP="009F0594">
      <w:pPr>
        <w:rPr>
          <w:rFonts w:ascii="Arial" w:hAnsi="Arial" w:cs="Arial"/>
        </w:rPr>
      </w:pPr>
    </w:p>
    <w:p w:rsidR="009F0594" w:rsidRPr="000C1B9A" w:rsidRDefault="009F0594" w:rsidP="009F0594">
      <w:pPr>
        <w:rPr>
          <w:rFonts w:ascii="Arial" w:hAnsi="Arial" w:cs="Arial"/>
          <w:b/>
          <w:sz w:val="20"/>
        </w:rPr>
      </w:pPr>
      <w:r w:rsidRPr="009F0594">
        <w:rPr>
          <w:rFonts w:ascii="Arial" w:hAnsi="Arial" w:cs="Arial"/>
          <w:b/>
          <w:sz w:val="20"/>
        </w:rPr>
        <w:lastRenderedPageBreak/>
        <w:t>Pakiet nr 23: Anestezjologia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9F0594" w:rsidRPr="001E6B67" w:rsidTr="00D604B9">
        <w:tc>
          <w:tcPr>
            <w:tcW w:w="534"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L.p.</w:t>
            </w:r>
          </w:p>
        </w:tc>
        <w:tc>
          <w:tcPr>
            <w:tcW w:w="4252"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Asortyment</w:t>
            </w:r>
          </w:p>
        </w:tc>
        <w:tc>
          <w:tcPr>
            <w:tcW w:w="709"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Jedn. miary</w:t>
            </w:r>
          </w:p>
        </w:tc>
        <w:tc>
          <w:tcPr>
            <w:tcW w:w="992"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9F0594" w:rsidRPr="001E6B67" w:rsidRDefault="009F0594" w:rsidP="0000478B">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Nawilżacz rezerwuarowy z wodą sterylną</w:t>
            </w:r>
            <w:r w:rsidRPr="0082509B">
              <w:rPr>
                <w:rFonts w:ascii="Arial" w:hAnsi="Arial" w:cs="Arial"/>
                <w:color w:val="000000"/>
                <w:sz w:val="18"/>
                <w:szCs w:val="18"/>
              </w:rPr>
              <w:t xml:space="preserve"> - System zamknięty do nawilżania tlenu typu „RespiFlo”, kompatybilny z reduktorami systemu będącymi własnością Zamawiającego , do nawilżania i nebulizacji ciepłej i zimnej. Skład: jednorazowy pojemnik ze sterylną apirogenną, wolną od endotoksyn wodą, sterylny łącznik nawilżający z zaworem nadciśnieniowym. Butelka ma być wyposażona w system mikrodyfuzorów (znajdujący się w podstawie butelki) umożliwiający przepływ tlenu przez całą objętość wody. Pojemnik 500-650 ml. Możliwość zastosowania u wielu pacjentow przez kores pona 70 dni po otwarciu systemu.   </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2000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2.</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Jednorazowa łyżka do videolaryngoskopu</w:t>
            </w:r>
            <w:r w:rsidRPr="0082509B">
              <w:rPr>
                <w:rFonts w:ascii="Arial" w:hAnsi="Arial" w:cs="Arial"/>
                <w:color w:val="000000"/>
                <w:sz w:val="18"/>
                <w:szCs w:val="18"/>
              </w:rPr>
              <w:t xml:space="preserve"> kompatybilna z videolaryngoskopem Mc Grath, sterylna wykonana z polimeru optycznego o grubości nie większej niż 12mm w miejscu połączenia z videolaryngoskopem, kompatybilna z prowadnicą toru wizyjnego. Nr 3,4 i 5.  J</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400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3.</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Filtr elektrostatyczny z</w:t>
            </w:r>
            <w:r w:rsidRPr="0082509B">
              <w:rPr>
                <w:rFonts w:ascii="Arial" w:hAnsi="Arial" w:cs="Arial"/>
                <w:color w:val="000000"/>
                <w:sz w:val="18"/>
                <w:szCs w:val="18"/>
              </w:rPr>
              <w:t xml:space="preserve">  </w:t>
            </w:r>
            <w:r w:rsidRPr="0082509B">
              <w:rPr>
                <w:rFonts w:ascii="Arial" w:hAnsi="Arial" w:cs="Arial"/>
                <w:b/>
                <w:bCs/>
                <w:color w:val="000000"/>
                <w:sz w:val="18"/>
                <w:szCs w:val="18"/>
              </w:rPr>
              <w:t>HME</w:t>
            </w:r>
            <w:r w:rsidRPr="0082509B">
              <w:rPr>
                <w:rFonts w:ascii="Arial" w:hAnsi="Arial" w:cs="Arial"/>
                <w:color w:val="000000"/>
                <w:sz w:val="18"/>
                <w:szCs w:val="18"/>
              </w:rPr>
              <w:t xml:space="preserve"> dla dorosłych z wydzielonym celulozowym </w:t>
            </w:r>
            <w:r w:rsidRPr="0082509B">
              <w:rPr>
                <w:rFonts w:ascii="Arial" w:hAnsi="Arial" w:cs="Arial"/>
                <w:b/>
                <w:bCs/>
                <w:color w:val="000000"/>
                <w:sz w:val="18"/>
                <w:szCs w:val="18"/>
              </w:rPr>
              <w:t>wymiennikiem ciepła i wilgoci</w:t>
            </w:r>
            <w:r w:rsidRPr="0082509B">
              <w:rPr>
                <w:rFonts w:ascii="Arial" w:hAnsi="Arial" w:cs="Arial"/>
                <w:color w:val="000000"/>
                <w:sz w:val="18"/>
                <w:szCs w:val="18"/>
              </w:rPr>
              <w:t>, sterylny, z portem kapno. Skuteczność filtracji względem bakterii i wirusów min. 99,999%, wydajność nawilżania min. 33 mg/l przy VT 500 ml, utrata wilgoci max 6 mg H2O/litr przy Vt 500 ml, przestrzeń martwa w zakresie 50-55 ml. Opakowanie folia-papier.</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4.</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Filtr mechaniczny</w:t>
            </w:r>
            <w:r w:rsidRPr="0082509B">
              <w:rPr>
                <w:rFonts w:ascii="Arial" w:hAnsi="Arial" w:cs="Arial"/>
                <w:color w:val="000000"/>
                <w:sz w:val="18"/>
                <w:szCs w:val="18"/>
              </w:rPr>
              <w:t xml:space="preserve"> </w:t>
            </w:r>
            <w:r w:rsidRPr="0082509B">
              <w:rPr>
                <w:rFonts w:ascii="Arial" w:hAnsi="Arial" w:cs="Arial"/>
                <w:b/>
                <w:bCs/>
                <w:color w:val="000000"/>
                <w:sz w:val="18"/>
                <w:szCs w:val="18"/>
              </w:rPr>
              <w:t xml:space="preserve">z  HME </w:t>
            </w:r>
            <w:r w:rsidRPr="0082509B">
              <w:rPr>
                <w:rFonts w:ascii="Arial" w:hAnsi="Arial" w:cs="Arial"/>
                <w:color w:val="000000"/>
                <w:sz w:val="18"/>
                <w:szCs w:val="18"/>
              </w:rPr>
              <w:t xml:space="preserve">dla dorosłych  z wydzielonym celulozowym </w:t>
            </w:r>
            <w:r w:rsidRPr="0082509B">
              <w:rPr>
                <w:rFonts w:ascii="Arial" w:hAnsi="Arial" w:cs="Arial"/>
                <w:b/>
                <w:bCs/>
                <w:color w:val="000000"/>
                <w:sz w:val="18"/>
                <w:szCs w:val="18"/>
              </w:rPr>
              <w:t>wymiennikiem ciepła i wilgoci</w:t>
            </w:r>
            <w:r w:rsidRPr="0082509B">
              <w:rPr>
                <w:rFonts w:ascii="Arial" w:hAnsi="Arial" w:cs="Arial"/>
                <w:color w:val="000000"/>
                <w:sz w:val="18"/>
                <w:szCs w:val="18"/>
              </w:rPr>
              <w:t xml:space="preserve"> , sterylny, z portem kapno, skuteczności filtracji względem bakterii i wirusów min. 99,9999%, skuteczność filtracji wg NaCl ≥ 99,764%, wydajność nawilżania min. 34 mg/l przy VT - 500 ml, utrata wilgoci max 6 mg H2O/litr przy Vt 500 ml, przestrzeń martwa w zakresie 95-100 ml. Opakowanie folia- papier. op. 100szt.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4</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5.</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Filtr elektrostatyczny</w:t>
            </w:r>
            <w:r w:rsidRPr="0082509B">
              <w:rPr>
                <w:rFonts w:ascii="Arial" w:hAnsi="Arial" w:cs="Arial"/>
                <w:color w:val="000000"/>
                <w:sz w:val="18"/>
                <w:szCs w:val="18"/>
              </w:rPr>
              <w:t xml:space="preserve"> do znieczuleń bez warstwy HME, masa do 20gram, skuteczność filtracji </w:t>
            </w:r>
            <w:r w:rsidRPr="0082509B">
              <w:rPr>
                <w:rFonts w:ascii="Arial" w:hAnsi="Arial" w:cs="Arial"/>
                <w:color w:val="000000"/>
                <w:sz w:val="18"/>
                <w:szCs w:val="18"/>
              </w:rPr>
              <w:lastRenderedPageBreak/>
              <w:t>bakterii i wirusów min 99,9999%, objętość martwa do 40 ml.</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lastRenderedPageBreak/>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300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lastRenderedPageBreak/>
              <w:t>6.</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Filtr mechaniczny</w:t>
            </w:r>
            <w:r w:rsidRPr="0082509B">
              <w:rPr>
                <w:rFonts w:ascii="Arial" w:hAnsi="Arial" w:cs="Arial"/>
                <w:color w:val="000000"/>
                <w:sz w:val="18"/>
                <w:szCs w:val="18"/>
              </w:rPr>
              <w:t xml:space="preserve"> z membraną filtrującą harmonijkową dla dorosłych bez HME, duży do zabezpieczenia respiratora i aparatu, zakres objętości oddech. 300-1500ml. Przestrzeń martwa 90-95 ml. skuteczności filtracji względem bakterii i wirusów min. 99,9999%, skuteczność filtracji wg NaCl ≥ 99,97%. Opakowanie folia- papier.  </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300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7.</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Wymiennik ciepła i wilgoci</w:t>
            </w:r>
            <w:r w:rsidRPr="0082509B">
              <w:rPr>
                <w:rFonts w:ascii="Arial" w:hAnsi="Arial" w:cs="Arial"/>
                <w:color w:val="000000"/>
                <w:sz w:val="18"/>
                <w:szCs w:val="18"/>
              </w:rPr>
              <w:t xml:space="preserve"> do rurek tracheostomijnych z portem do podawania tlenu oraz z portem do odsysania. Sterylny, jednoczęściowy. przestrzeń martwa w zakresie 15 - 20 ml, wydajność nawilżania min. 28 mg/l przy VT - 500 ml. Opakowanie folia- papier.  </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8.</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Rurka intubacyjna z mankietem</w:t>
            </w:r>
            <w:r w:rsidRPr="0082509B">
              <w:rPr>
                <w:rFonts w:ascii="Arial" w:hAnsi="Arial" w:cs="Arial"/>
                <w:color w:val="000000"/>
                <w:sz w:val="18"/>
                <w:szCs w:val="18"/>
              </w:rPr>
              <w:t xml:space="preserve"> niskociśnieniowym z medycznego PCV z otworem Murphy'ego z minimum 3 oznaczeniami rozmiaru rurki na korpusie, z podwójnym znacznikiem głębokości nad mankietem uszczelniającym oraz dodatkowe oznaczenie rozmiaru rurki na częściowo przeźroczystym  łączniku 15 mm, z  balonikiem kontrolnym w kształcie stożka  w kolorze różnym od transparantnego  przewodu łączącego z rurką   rozm 3,4, 5-10. </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2000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9.</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Rurka do długotrwałej intubacji z mankietem stożkowym oraz dodatkowym porem umożliwiającym odsysanie wydzieliny znad mankietu rurki. Rurka intubacyjna specjalna z mankietem w kształcie stożka do przedłużonej intubacji, wyposażona w system drenażu przestrzeni podgłośniowej. Minimum 2 oznaczenia rozmiaru na korpusie rurki, półtransparentny łącznik 15 mm, mankiet niskociśnieniowy, w swej górnej części o średnicy większej niż średnica tchawicy, zwężający się stopniowo ku dołowi (stożek), posiadający dzięki swej konstrukcji strefę całkowitego uszczelnienia tchawicy. Możliwość skrócenia rurki o 10 cm, znacznik Rtg wtopiony w korpus rurki tuż nad otworem do drenażu przestrzeni podgłośniowej (tuż nam mankietem). Rurka z mankietem stożkowym o potwierdzonej dokumentami producenta skuteczności w zmniejszaniu mikroaspiracji średnio o 90% w porównaniu z mankietem wysokoobjętościowym-niskociśnieniowym.</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250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lastRenderedPageBreak/>
              <w:t>10.</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Rurka tracheostomijna z mankietem wysokoobjetościowym niskociśnieniowym z przedłużoną częścią dystalną z obrotowym  szyldem oraz wewnętrzną kaniulą rozm 5,6,7,8,</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50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11.</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Rurka tracheostomijna</w:t>
            </w:r>
            <w:r w:rsidRPr="0082509B">
              <w:rPr>
                <w:rFonts w:ascii="Arial" w:hAnsi="Arial" w:cs="Arial"/>
                <w:color w:val="000000"/>
                <w:sz w:val="18"/>
                <w:szCs w:val="18"/>
              </w:rPr>
              <w:t xml:space="preserve"> z medycznego PCV z obrotowym szyldem </w:t>
            </w:r>
            <w:r w:rsidRPr="0082509B">
              <w:rPr>
                <w:rFonts w:ascii="Arial" w:hAnsi="Arial" w:cs="Arial"/>
                <w:b/>
                <w:bCs/>
                <w:color w:val="000000"/>
                <w:sz w:val="18"/>
                <w:szCs w:val="18"/>
              </w:rPr>
              <w:t xml:space="preserve"> z otworem fenestracyjnym </w:t>
            </w:r>
            <w:r w:rsidRPr="0082509B">
              <w:rPr>
                <w:rFonts w:ascii="Arial" w:hAnsi="Arial" w:cs="Arial"/>
                <w:color w:val="000000"/>
                <w:sz w:val="18"/>
                <w:szCs w:val="18"/>
              </w:rPr>
              <w:t>z mankietem wraz z dwoma wielorazowymi kaniulami  wewnętrznymi z otworem fenestracyjnym i bez otworu  z obrotowymi łącznikami  i złączem bagnetowym, w komplecie obturator oraz koreczek do dekaniulacji oraz taśma do mocowania  rozmiary 6,8.</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50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12.</w:t>
            </w:r>
          </w:p>
        </w:tc>
        <w:tc>
          <w:tcPr>
            <w:tcW w:w="4252" w:type="dxa"/>
          </w:tcPr>
          <w:p w:rsidR="009F0594" w:rsidRPr="0082509B" w:rsidRDefault="009F0594">
            <w:pPr>
              <w:rPr>
                <w:rFonts w:ascii="Arial" w:hAnsi="Arial" w:cs="Arial"/>
                <w:b/>
                <w:bCs/>
                <w:color w:val="000000"/>
                <w:sz w:val="18"/>
                <w:szCs w:val="18"/>
              </w:rPr>
            </w:pPr>
            <w:r w:rsidRPr="0082509B">
              <w:rPr>
                <w:rFonts w:ascii="Arial" w:hAnsi="Arial" w:cs="Arial"/>
                <w:b/>
                <w:bCs/>
                <w:color w:val="000000"/>
                <w:sz w:val="18"/>
                <w:szCs w:val="18"/>
              </w:rPr>
              <w:t>Rurka tracheostomijna</w:t>
            </w:r>
            <w:r w:rsidRPr="0082509B">
              <w:rPr>
                <w:rFonts w:ascii="Arial" w:hAnsi="Arial" w:cs="Arial"/>
                <w:color w:val="000000"/>
                <w:sz w:val="18"/>
                <w:szCs w:val="18"/>
              </w:rPr>
              <w:t xml:space="preserve"> FEN z mankietem. Rurka tracheostomijna z medycznego PCV z obrotowym szyldem </w:t>
            </w:r>
            <w:r w:rsidRPr="0082509B">
              <w:rPr>
                <w:rFonts w:ascii="Arial" w:hAnsi="Arial" w:cs="Arial"/>
                <w:b/>
                <w:bCs/>
                <w:color w:val="000000"/>
                <w:sz w:val="18"/>
                <w:szCs w:val="18"/>
              </w:rPr>
              <w:t xml:space="preserve"> z otworem fenestracyjnym </w:t>
            </w:r>
            <w:r w:rsidRPr="0082509B">
              <w:rPr>
                <w:rFonts w:ascii="Arial" w:hAnsi="Arial" w:cs="Arial"/>
                <w:color w:val="000000"/>
                <w:sz w:val="18"/>
                <w:szCs w:val="18"/>
              </w:rPr>
              <w:t>z mankietem wraz z dwoma wielorazowymi kaniulami  wewnętrznymi z otworem fenestracyjnym i bez otworu  z obrotowymi łącznikami  i złączem bagnetowym,   w komplecie obturator oraz koreczek do dekaniulacji oraz taśma do mocowania  rozmiary 6,8.</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50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D604B9">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13.</w:t>
            </w:r>
          </w:p>
        </w:tc>
        <w:tc>
          <w:tcPr>
            <w:tcW w:w="4252" w:type="dxa"/>
            <w:vAlign w:val="center"/>
          </w:tcPr>
          <w:p w:rsidR="009F0594" w:rsidRPr="0082509B" w:rsidRDefault="009F0594" w:rsidP="009F0594">
            <w:pPr>
              <w:rPr>
                <w:rFonts w:ascii="Arial" w:hAnsi="Arial" w:cs="Arial"/>
                <w:color w:val="000000"/>
                <w:sz w:val="18"/>
                <w:szCs w:val="18"/>
              </w:rPr>
            </w:pPr>
            <w:r w:rsidRPr="0082509B">
              <w:rPr>
                <w:rFonts w:ascii="Arial" w:hAnsi="Arial" w:cs="Arial"/>
                <w:color w:val="000000"/>
                <w:sz w:val="18"/>
                <w:szCs w:val="18"/>
              </w:rPr>
              <w:t>Łyżki do videolaryngoskopu MacGrath rozm 2,3,4</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50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877A7">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14.</w:t>
            </w:r>
          </w:p>
        </w:tc>
        <w:tc>
          <w:tcPr>
            <w:tcW w:w="4252" w:type="dxa"/>
            <w:vAlign w:val="center"/>
          </w:tcPr>
          <w:p w:rsidR="009F0594" w:rsidRPr="0082509B" w:rsidRDefault="009F0594" w:rsidP="008877A7">
            <w:pPr>
              <w:rPr>
                <w:rFonts w:ascii="Arial" w:hAnsi="Arial" w:cs="Arial"/>
                <w:color w:val="000000"/>
                <w:sz w:val="18"/>
                <w:szCs w:val="18"/>
              </w:rPr>
            </w:pPr>
            <w:r w:rsidRPr="0082509B">
              <w:rPr>
                <w:rFonts w:ascii="Arial" w:hAnsi="Arial" w:cs="Arial"/>
                <w:color w:val="000000"/>
                <w:sz w:val="18"/>
                <w:szCs w:val="18"/>
              </w:rPr>
              <w:t>Manometr ręczny do mierzenia cisnienia w mankiecie rurki intubacyjnej</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877A7">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15.</w:t>
            </w:r>
          </w:p>
        </w:tc>
        <w:tc>
          <w:tcPr>
            <w:tcW w:w="4252" w:type="dxa"/>
            <w:vAlign w:val="center"/>
          </w:tcPr>
          <w:p w:rsidR="009F0594" w:rsidRPr="0082509B" w:rsidRDefault="009F0594" w:rsidP="008877A7">
            <w:pPr>
              <w:rPr>
                <w:rFonts w:ascii="Arial" w:hAnsi="Arial" w:cs="Arial"/>
                <w:color w:val="000000"/>
                <w:sz w:val="18"/>
                <w:szCs w:val="18"/>
              </w:rPr>
            </w:pPr>
            <w:r w:rsidRPr="0082509B">
              <w:rPr>
                <w:rFonts w:ascii="Arial" w:hAnsi="Arial" w:cs="Arial"/>
                <w:color w:val="000000"/>
                <w:sz w:val="18"/>
                <w:szCs w:val="18"/>
              </w:rPr>
              <w:t>Sterylne linie do kapnometrii zakończone złączem luer lock po obu stronach długość 2m, 3 m</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150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0C1B9A" w:rsidTr="00167126">
        <w:trPr>
          <w:trHeight w:val="567"/>
        </w:trPr>
        <w:tc>
          <w:tcPr>
            <w:tcW w:w="7905" w:type="dxa"/>
            <w:gridSpan w:val="5"/>
            <w:vAlign w:val="center"/>
          </w:tcPr>
          <w:p w:rsidR="009F0594" w:rsidRPr="000C1B9A" w:rsidRDefault="009F0594"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9F0594" w:rsidRPr="0069541B" w:rsidRDefault="009F0594" w:rsidP="0000478B">
            <w:pPr>
              <w:jc w:val="center"/>
              <w:rPr>
                <w:rFonts w:ascii="Arial" w:hAnsi="Arial" w:cs="Arial"/>
                <w:b/>
                <w:sz w:val="20"/>
                <w:szCs w:val="20"/>
              </w:rPr>
            </w:pPr>
          </w:p>
        </w:tc>
        <w:tc>
          <w:tcPr>
            <w:tcW w:w="851" w:type="dxa"/>
            <w:shd w:val="clear" w:color="auto" w:fill="000000" w:themeFill="text1"/>
          </w:tcPr>
          <w:p w:rsidR="009F0594" w:rsidRPr="000C1B9A" w:rsidRDefault="009F0594" w:rsidP="0000478B">
            <w:pPr>
              <w:jc w:val="center"/>
              <w:rPr>
                <w:rFonts w:ascii="Arial" w:hAnsi="Arial" w:cs="Arial"/>
                <w:sz w:val="20"/>
                <w:szCs w:val="20"/>
              </w:rPr>
            </w:pPr>
          </w:p>
        </w:tc>
        <w:tc>
          <w:tcPr>
            <w:tcW w:w="1417" w:type="dxa"/>
            <w:shd w:val="clear" w:color="auto" w:fill="000000" w:themeFill="text1"/>
          </w:tcPr>
          <w:p w:rsidR="009F0594" w:rsidRPr="000C1B9A" w:rsidRDefault="009F0594" w:rsidP="0000478B">
            <w:pPr>
              <w:jc w:val="center"/>
              <w:rPr>
                <w:rFonts w:ascii="Arial" w:hAnsi="Arial" w:cs="Arial"/>
                <w:sz w:val="20"/>
                <w:szCs w:val="20"/>
              </w:rPr>
            </w:pPr>
          </w:p>
        </w:tc>
        <w:tc>
          <w:tcPr>
            <w:tcW w:w="1418" w:type="dxa"/>
            <w:vAlign w:val="center"/>
          </w:tcPr>
          <w:p w:rsidR="009F0594" w:rsidRPr="0069541B" w:rsidRDefault="009F0594" w:rsidP="0000478B">
            <w:pPr>
              <w:jc w:val="center"/>
              <w:rPr>
                <w:rFonts w:ascii="Arial" w:hAnsi="Arial" w:cs="Arial"/>
                <w:b/>
                <w:sz w:val="20"/>
                <w:szCs w:val="20"/>
              </w:rPr>
            </w:pPr>
          </w:p>
        </w:tc>
        <w:tc>
          <w:tcPr>
            <w:tcW w:w="2268" w:type="dxa"/>
            <w:shd w:val="clear" w:color="auto" w:fill="000000" w:themeFill="text1"/>
          </w:tcPr>
          <w:p w:rsidR="009F0594" w:rsidRPr="000C1B9A" w:rsidRDefault="009F0594"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9F0594" w:rsidRDefault="009F0594"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D61D88" w:rsidRDefault="00D61D88" w:rsidP="000C1B9A">
      <w:pPr>
        <w:spacing w:after="0" w:line="240" w:lineRule="auto"/>
        <w:rPr>
          <w:rFonts w:ascii="Arial" w:hAnsi="Arial" w:cs="Arial"/>
        </w:rPr>
      </w:pPr>
    </w:p>
    <w:p w:rsidR="009F0594" w:rsidRPr="000C1B9A" w:rsidRDefault="0000478B" w:rsidP="009F0594">
      <w:pPr>
        <w:rPr>
          <w:rFonts w:ascii="Arial" w:hAnsi="Arial" w:cs="Arial"/>
          <w:b/>
          <w:sz w:val="20"/>
        </w:rPr>
      </w:pPr>
      <w:r w:rsidRPr="0000478B">
        <w:rPr>
          <w:rFonts w:ascii="Arial" w:hAnsi="Arial" w:cs="Arial"/>
          <w:b/>
          <w:sz w:val="20"/>
        </w:rPr>
        <w:lastRenderedPageBreak/>
        <w:t>Pakiet nr 24: Akcesoria do endo- i bronchoskopii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D604B9" w:rsidRPr="001E6B67" w:rsidTr="004D53A7">
        <w:tc>
          <w:tcPr>
            <w:tcW w:w="534"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L.p.</w:t>
            </w:r>
          </w:p>
        </w:tc>
        <w:tc>
          <w:tcPr>
            <w:tcW w:w="4252"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D604B9" w:rsidRPr="001E6B67" w:rsidRDefault="00D604B9"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w:t>
            </w:r>
          </w:p>
        </w:tc>
        <w:tc>
          <w:tcPr>
            <w:tcW w:w="4252" w:type="dxa"/>
          </w:tcPr>
          <w:p w:rsidR="009F0594" w:rsidRPr="0082509B" w:rsidRDefault="0082509B">
            <w:pPr>
              <w:rPr>
                <w:rFonts w:ascii="Arial" w:hAnsi="Arial" w:cs="Arial"/>
                <w:color w:val="000000"/>
                <w:sz w:val="18"/>
                <w:szCs w:val="18"/>
              </w:rPr>
            </w:pPr>
            <w:r>
              <w:rPr>
                <w:rFonts w:ascii="Arial" w:hAnsi="Arial" w:cs="Arial"/>
                <w:color w:val="000000"/>
                <w:sz w:val="18"/>
                <w:szCs w:val="18"/>
              </w:rPr>
              <w:t>Pętla do polipectomii, srednica petli 10mm, 15mm</w:t>
            </w:r>
            <w:r w:rsidR="009F0594" w:rsidRPr="0082509B">
              <w:rPr>
                <w:rFonts w:ascii="Arial" w:hAnsi="Arial" w:cs="Arial"/>
                <w:color w:val="000000"/>
                <w:sz w:val="18"/>
                <w:szCs w:val="18"/>
              </w:rPr>
              <w:t>, 25mm, 35mm jednorazowa , owalna , pleciony drut standardowy 0,43-0,47mm , długość robocza 2300mm ; Op. 5szt.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250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2.</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Szczotki jednorazowe do mycia endoskopów 2-stronne, dł.robocza 230cm, dł.szczotki 20mm, średnica szczotki: 5mm i 6mm do wyboru przez zamawiającego. Szczotki zakończone kulkami chroniącymi kanał endoskopu, średnica osłonki 1,8mm. Op. 25 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60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3.</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Igła endoskopowa jednorazowa , port do iniekcji w osi narzędzia . Mechanizm blokujący igłę . Igła ze stali nierdzewnej z końcówką ściętą pod kątem 15”. Op. 5 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35</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877A7">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4.</w:t>
            </w:r>
          </w:p>
        </w:tc>
        <w:tc>
          <w:tcPr>
            <w:tcW w:w="4252" w:type="dxa"/>
            <w:vAlign w:val="center"/>
          </w:tcPr>
          <w:p w:rsidR="009F0594" w:rsidRPr="0082509B" w:rsidRDefault="009F0594" w:rsidP="008877A7">
            <w:pPr>
              <w:rPr>
                <w:rFonts w:ascii="Arial" w:hAnsi="Arial" w:cs="Arial"/>
                <w:color w:val="000000"/>
                <w:sz w:val="18"/>
                <w:szCs w:val="18"/>
              </w:rPr>
            </w:pPr>
            <w:r w:rsidRPr="0082509B">
              <w:rPr>
                <w:rFonts w:ascii="Arial" w:hAnsi="Arial" w:cs="Arial"/>
                <w:color w:val="000000"/>
                <w:sz w:val="18"/>
                <w:szCs w:val="18"/>
              </w:rPr>
              <w:t>Olejek silikonowy do smarowania akcesoriów endoskopowych op. 10Ml</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30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5.</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Szczypce biopsyjne do gastroskopu jednorazowego użycia srednica 2,3mm, długość 160cm , łyżeczki owalne kubełkowe z okienkiem</w:t>
            </w:r>
            <w:r w:rsidRPr="0082509B">
              <w:rPr>
                <w:rFonts w:ascii="Arial" w:hAnsi="Arial" w:cs="Arial"/>
                <w:b/>
                <w:bCs/>
                <w:color w:val="000000"/>
                <w:sz w:val="18"/>
                <w:szCs w:val="18"/>
              </w:rPr>
              <w:t xml:space="preserve"> z igłą</w:t>
            </w:r>
            <w:r w:rsidRPr="0082509B">
              <w:rPr>
                <w:rFonts w:ascii="Arial" w:hAnsi="Arial" w:cs="Arial"/>
                <w:color w:val="000000"/>
                <w:sz w:val="18"/>
                <w:szCs w:val="18"/>
              </w:rPr>
              <w:t xml:space="preserve"> lub </w:t>
            </w:r>
            <w:r w:rsidRPr="0082509B">
              <w:rPr>
                <w:rFonts w:ascii="Arial" w:hAnsi="Arial" w:cs="Arial"/>
                <w:b/>
                <w:bCs/>
                <w:color w:val="000000"/>
                <w:sz w:val="18"/>
                <w:szCs w:val="18"/>
              </w:rPr>
              <w:t xml:space="preserve">bez igły. Op.10szt.    </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120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6.</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Szczypce biopsyjne do kolonoskopu jednorazowe średnica 2,3mm , długość 230cm , łyżeczki owalne kubełkowe z okienkiem</w:t>
            </w:r>
            <w:r w:rsidRPr="0082509B">
              <w:rPr>
                <w:rFonts w:ascii="Arial" w:hAnsi="Arial" w:cs="Arial"/>
                <w:b/>
                <w:bCs/>
                <w:color w:val="000000"/>
                <w:sz w:val="18"/>
                <w:szCs w:val="18"/>
              </w:rPr>
              <w:t xml:space="preserve"> z igłą</w:t>
            </w:r>
            <w:r w:rsidRPr="0082509B">
              <w:rPr>
                <w:rFonts w:ascii="Arial" w:hAnsi="Arial" w:cs="Arial"/>
                <w:color w:val="000000"/>
                <w:sz w:val="18"/>
                <w:szCs w:val="18"/>
              </w:rPr>
              <w:t xml:space="preserve"> lub</w:t>
            </w:r>
            <w:r w:rsidRPr="0082509B">
              <w:rPr>
                <w:rFonts w:ascii="Arial" w:hAnsi="Arial" w:cs="Arial"/>
                <w:b/>
                <w:bCs/>
                <w:color w:val="000000"/>
                <w:sz w:val="18"/>
                <w:szCs w:val="18"/>
              </w:rPr>
              <w:t xml:space="preserve"> bez igły. Op. 10szt.   </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120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7.</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 xml:space="preserve">Szczypce biopsyjne do gastroskopu i kolonoskopu jednorazowego użytku dł robocza </w:t>
            </w:r>
            <w:r w:rsidRPr="0082509B">
              <w:rPr>
                <w:rFonts w:ascii="Arial" w:hAnsi="Arial" w:cs="Arial"/>
                <w:b/>
                <w:bCs/>
                <w:color w:val="000000"/>
                <w:sz w:val="18"/>
                <w:szCs w:val="18"/>
              </w:rPr>
              <w:t>160 i 230 cm,</w:t>
            </w:r>
            <w:r w:rsidRPr="0082509B">
              <w:rPr>
                <w:rFonts w:ascii="Arial" w:hAnsi="Arial" w:cs="Arial"/>
                <w:color w:val="000000"/>
                <w:sz w:val="18"/>
                <w:szCs w:val="18"/>
              </w:rPr>
              <w:t xml:space="preserve"> śr szczęk 2,3 mm szerokość otwarcia szczęk 6-7 mm, łyżeczki owalne z okienkiem z </w:t>
            </w:r>
            <w:r w:rsidRPr="0082509B">
              <w:rPr>
                <w:rFonts w:ascii="Arial" w:hAnsi="Arial" w:cs="Arial"/>
                <w:b/>
                <w:bCs/>
                <w:color w:val="000000"/>
                <w:sz w:val="18"/>
                <w:szCs w:val="18"/>
              </w:rPr>
              <w:t>igłą i bez igły. Op.10szt.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120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8.</w:t>
            </w:r>
          </w:p>
        </w:tc>
        <w:tc>
          <w:tcPr>
            <w:tcW w:w="4252" w:type="dxa"/>
            <w:vAlign w:val="center"/>
          </w:tcPr>
          <w:p w:rsidR="009F0594" w:rsidRPr="0082509B" w:rsidRDefault="009F0594" w:rsidP="0000478B">
            <w:pPr>
              <w:rPr>
                <w:rFonts w:ascii="Arial" w:hAnsi="Arial" w:cs="Arial"/>
                <w:color w:val="000000"/>
                <w:sz w:val="18"/>
                <w:szCs w:val="18"/>
              </w:rPr>
            </w:pPr>
            <w:r w:rsidRPr="0082509B">
              <w:rPr>
                <w:rFonts w:ascii="Arial" w:hAnsi="Arial" w:cs="Arial"/>
                <w:color w:val="000000"/>
                <w:sz w:val="18"/>
                <w:szCs w:val="18"/>
              </w:rPr>
              <w:t>Ustnik endoskopowy jednorazowy nie zawierający lateksu. Op. 50 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1400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9.</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 xml:space="preserve">Wielorazowe szczypce biopsyjne ułatwiający zakotwiczenie , łyżeczki standardowe z okienkiem z możliwością pobrania większej objętości tkanki . Minimalna srednica kanału roboczego 2,8mm , długość robocza 1950-2300 . Wygładzenie odcinka dystalnego części spiralnej kleszczyków zmniejszającego ryzyko zużycia kanału roboczego </w:t>
            </w:r>
            <w:r w:rsidRPr="0082509B">
              <w:rPr>
                <w:rFonts w:ascii="Arial" w:hAnsi="Arial" w:cs="Arial"/>
                <w:color w:val="000000"/>
                <w:sz w:val="18"/>
                <w:szCs w:val="18"/>
              </w:rPr>
              <w:lastRenderedPageBreak/>
              <w:t>srednica narzędzia 2,3mm. Owalne kubełkowe</w:t>
            </w:r>
            <w:r w:rsidRPr="0082509B">
              <w:rPr>
                <w:rFonts w:ascii="Arial" w:hAnsi="Arial" w:cs="Arial"/>
                <w:b/>
                <w:bCs/>
                <w:color w:val="000000"/>
                <w:sz w:val="18"/>
                <w:szCs w:val="18"/>
              </w:rPr>
              <w:t xml:space="preserve"> z igłą</w:t>
            </w:r>
            <w:r w:rsidRPr="0082509B">
              <w:rPr>
                <w:rFonts w:ascii="Arial" w:hAnsi="Arial" w:cs="Arial"/>
                <w:color w:val="000000"/>
                <w:sz w:val="18"/>
                <w:szCs w:val="18"/>
              </w:rPr>
              <w:t xml:space="preserve"> lub</w:t>
            </w:r>
            <w:r w:rsidRPr="0082509B">
              <w:rPr>
                <w:rFonts w:ascii="Arial" w:hAnsi="Arial" w:cs="Arial"/>
                <w:b/>
                <w:bCs/>
                <w:color w:val="000000"/>
                <w:sz w:val="18"/>
                <w:szCs w:val="18"/>
              </w:rPr>
              <w:t xml:space="preserve"> bez igły.</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lastRenderedPageBreak/>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lastRenderedPageBreak/>
              <w:t>10.</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Wielorazowe szczypce biopsyjne typu „szczęki aligatora ” lyżeczki ząbkowane (aligatorki) z możliwością pobrania większej objętości tkanki. Minimalna srednica kanału roboczego 2,8mm , długość robocza 1950-2300 .Wygładzenie odcinka dystalnego części spiralnej kleszczyków zmniejszającego ryzyko zużycia kanału roboczego srednica narzędzia 2,3mm. Owalne zębate</w:t>
            </w:r>
            <w:r w:rsidRPr="0082509B">
              <w:rPr>
                <w:rFonts w:ascii="Arial" w:hAnsi="Arial" w:cs="Arial"/>
                <w:b/>
                <w:bCs/>
                <w:color w:val="000000"/>
                <w:sz w:val="18"/>
                <w:szCs w:val="18"/>
              </w:rPr>
              <w:t xml:space="preserve"> z igłą</w:t>
            </w:r>
            <w:r w:rsidRPr="0082509B">
              <w:rPr>
                <w:rFonts w:ascii="Arial" w:hAnsi="Arial" w:cs="Arial"/>
                <w:color w:val="000000"/>
                <w:sz w:val="18"/>
                <w:szCs w:val="18"/>
              </w:rPr>
              <w:t xml:space="preserve"> lub</w:t>
            </w:r>
            <w:r w:rsidRPr="0082509B">
              <w:rPr>
                <w:rFonts w:ascii="Arial" w:hAnsi="Arial" w:cs="Arial"/>
                <w:b/>
                <w:bCs/>
                <w:color w:val="000000"/>
                <w:sz w:val="18"/>
                <w:szCs w:val="18"/>
              </w:rPr>
              <w:t xml:space="preserve"> bez igły.  </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20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11.</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Klipsownica endoskopowa jednorazowego użytku (z kompatybilnym klipsem) z funkcją rotacji, z możliwością wielokrotnego zamknięcia klipsa, rozpiętość ramion klipsa 11 mm, 13mm i 16mm</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140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12.</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Szczypce biopsyjne do bronchoskopii jednorazowego użytku; długość robocza 120cm</w:t>
            </w:r>
            <w:r w:rsidRPr="0082509B">
              <w:rPr>
                <w:rFonts w:ascii="Arial" w:hAnsi="Arial" w:cs="Arial"/>
                <w:b/>
                <w:bCs/>
                <w:color w:val="000000"/>
                <w:sz w:val="18"/>
                <w:szCs w:val="18"/>
              </w:rPr>
              <w:t xml:space="preserve">, </w:t>
            </w:r>
            <w:r w:rsidRPr="0082509B">
              <w:rPr>
                <w:rFonts w:ascii="Arial" w:hAnsi="Arial" w:cs="Arial"/>
                <w:color w:val="000000"/>
                <w:sz w:val="18"/>
                <w:szCs w:val="18"/>
              </w:rPr>
              <w:t xml:space="preserve">średnica szczęk 1,8mm, łyżeczki owalne z okienkiem, </w:t>
            </w:r>
            <w:r w:rsidRPr="0082509B">
              <w:rPr>
                <w:rFonts w:ascii="Arial" w:hAnsi="Arial" w:cs="Arial"/>
                <w:b/>
                <w:bCs/>
                <w:color w:val="000000"/>
                <w:sz w:val="18"/>
                <w:szCs w:val="18"/>
              </w:rPr>
              <w:t>z igłą i bez igły</w:t>
            </w:r>
            <w:r w:rsidRPr="0082509B">
              <w:rPr>
                <w:rFonts w:ascii="Arial" w:hAnsi="Arial" w:cs="Arial"/>
                <w:color w:val="000000"/>
                <w:sz w:val="18"/>
                <w:szCs w:val="18"/>
              </w:rPr>
              <w:t>, powlekane na całej długości. Op. 10Szt..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12</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13.</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Szczotka cytologiczna do bronchoskopii. Długość robocza 120cm, długość szczotki 20mm, średnica szczotki 2mm, średnica osłonki 1,8mm do kanału roboczego 2,0mm</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40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14.</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Szczotki czyszczące jednorazowego użytku  do bronchoskopów dwustronne.  Długość robocza 130cm, długość szczotki  20mm, średnica szczotki 3mm., średnica osłonki 1,7mm do kanału  roboczego 2,0 mm</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100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8877A7">
        <w:trPr>
          <w:trHeight w:val="567"/>
        </w:trPr>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15.</w:t>
            </w:r>
          </w:p>
        </w:tc>
        <w:tc>
          <w:tcPr>
            <w:tcW w:w="4252" w:type="dxa"/>
            <w:vAlign w:val="center"/>
          </w:tcPr>
          <w:p w:rsidR="009F0594" w:rsidRPr="0082509B" w:rsidRDefault="009F0594" w:rsidP="008877A7">
            <w:pPr>
              <w:rPr>
                <w:rFonts w:ascii="Arial" w:hAnsi="Arial" w:cs="Arial"/>
                <w:color w:val="000000"/>
                <w:sz w:val="18"/>
                <w:szCs w:val="18"/>
              </w:rPr>
            </w:pPr>
            <w:r w:rsidRPr="0082509B">
              <w:rPr>
                <w:rFonts w:ascii="Arial" w:hAnsi="Arial" w:cs="Arial"/>
                <w:color w:val="000000"/>
                <w:sz w:val="18"/>
                <w:szCs w:val="18"/>
              </w:rPr>
              <w:t>Ustnik endoskopowy z gumką tekstylną do bronchoskopii. Op. 50Szt.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4</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16.</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Zawór regulacji odsysania do videobronchoskopu sterylny, jednorazowego użytku, ze zintegrowanym przyłączem ssania, kompatybilny z posiadanym videobronchoskopem typu OF-B205 firmy PENTAX</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40</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82509B" w:rsidTr="00BF43CC">
        <w:tc>
          <w:tcPr>
            <w:tcW w:w="534" w:type="dxa"/>
            <w:vAlign w:val="center"/>
          </w:tcPr>
          <w:p w:rsidR="009F0594" w:rsidRPr="0082509B" w:rsidRDefault="009F0594" w:rsidP="0000478B">
            <w:pPr>
              <w:jc w:val="center"/>
              <w:rPr>
                <w:rFonts w:ascii="Arial" w:hAnsi="Arial" w:cs="Arial"/>
                <w:sz w:val="18"/>
                <w:szCs w:val="18"/>
              </w:rPr>
            </w:pPr>
            <w:r w:rsidRPr="0082509B">
              <w:rPr>
                <w:rFonts w:ascii="Arial" w:hAnsi="Arial" w:cs="Arial"/>
                <w:sz w:val="18"/>
                <w:szCs w:val="18"/>
              </w:rPr>
              <w:t>17.</w:t>
            </w:r>
          </w:p>
        </w:tc>
        <w:tc>
          <w:tcPr>
            <w:tcW w:w="4252" w:type="dxa"/>
          </w:tcPr>
          <w:p w:rsidR="009F0594" w:rsidRPr="0082509B" w:rsidRDefault="009F0594">
            <w:pPr>
              <w:rPr>
                <w:rFonts w:ascii="Arial" w:hAnsi="Arial" w:cs="Arial"/>
                <w:color w:val="000000"/>
                <w:sz w:val="18"/>
                <w:szCs w:val="18"/>
              </w:rPr>
            </w:pPr>
            <w:r w:rsidRPr="0082509B">
              <w:rPr>
                <w:rFonts w:ascii="Arial" w:hAnsi="Arial" w:cs="Arial"/>
                <w:color w:val="000000"/>
                <w:sz w:val="18"/>
                <w:szCs w:val="18"/>
              </w:rPr>
              <w:t xml:space="preserve">Koszyk do usuwania złogów jednorazowy, 4-ramienny, wariant obrotowy, umożliwiający łatwe chwytanie kamieni </w:t>
            </w:r>
            <w:r w:rsidRPr="0082509B">
              <w:rPr>
                <w:rFonts w:ascii="Arial" w:hAnsi="Arial" w:cs="Arial"/>
                <w:b/>
                <w:bCs/>
                <w:color w:val="000000"/>
                <w:sz w:val="18"/>
                <w:szCs w:val="18"/>
              </w:rPr>
              <w:t>z prowadnikiem 9rozm. 40mm,50mm,60mm)</w:t>
            </w:r>
            <w:r w:rsidRPr="0082509B">
              <w:rPr>
                <w:rFonts w:ascii="Arial" w:hAnsi="Arial" w:cs="Arial"/>
                <w:color w:val="000000"/>
                <w:sz w:val="18"/>
                <w:szCs w:val="18"/>
              </w:rPr>
              <w:t xml:space="preserve">, ułatwiającym przejście poza kamień, zaokrąglona końcówka z portem iniekcyjnym oraz </w:t>
            </w:r>
            <w:r w:rsidRPr="0082509B">
              <w:rPr>
                <w:rFonts w:ascii="Arial" w:hAnsi="Arial" w:cs="Arial"/>
                <w:b/>
                <w:bCs/>
                <w:color w:val="000000"/>
                <w:sz w:val="18"/>
                <w:szCs w:val="18"/>
              </w:rPr>
              <w:t xml:space="preserve">bez prowadnika (50mm, 60mm). </w:t>
            </w:r>
            <w:r w:rsidRPr="0082509B">
              <w:rPr>
                <w:rFonts w:ascii="Arial" w:hAnsi="Arial" w:cs="Arial"/>
                <w:color w:val="000000"/>
                <w:sz w:val="18"/>
                <w:szCs w:val="18"/>
              </w:rPr>
              <w:t>minimalna średnica kanału roboczego 2,8mm, długść robocza 200mm, kształt trapezoidalny lub dormia. Op. 5szt.</w:t>
            </w:r>
          </w:p>
        </w:tc>
        <w:tc>
          <w:tcPr>
            <w:tcW w:w="709"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9F0594" w:rsidRPr="0082509B" w:rsidRDefault="009F0594">
            <w:pPr>
              <w:jc w:val="center"/>
              <w:rPr>
                <w:rFonts w:ascii="Arial" w:hAnsi="Arial" w:cs="Arial"/>
                <w:color w:val="000000"/>
                <w:sz w:val="18"/>
                <w:szCs w:val="18"/>
              </w:rPr>
            </w:pPr>
            <w:r w:rsidRPr="0082509B">
              <w:rPr>
                <w:rFonts w:ascii="Arial" w:hAnsi="Arial" w:cs="Arial"/>
                <w:color w:val="000000"/>
                <w:sz w:val="18"/>
                <w:szCs w:val="18"/>
              </w:rPr>
              <w:t>5</w:t>
            </w:r>
          </w:p>
        </w:tc>
        <w:tc>
          <w:tcPr>
            <w:tcW w:w="1418"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851" w:type="dxa"/>
            <w:vAlign w:val="center"/>
          </w:tcPr>
          <w:p w:rsidR="009F0594" w:rsidRPr="0082509B" w:rsidRDefault="009F0594" w:rsidP="0000478B">
            <w:pPr>
              <w:jc w:val="center"/>
              <w:rPr>
                <w:rFonts w:ascii="Arial" w:hAnsi="Arial" w:cs="Arial"/>
                <w:sz w:val="18"/>
                <w:szCs w:val="18"/>
              </w:rPr>
            </w:pPr>
          </w:p>
        </w:tc>
        <w:tc>
          <w:tcPr>
            <w:tcW w:w="1417" w:type="dxa"/>
            <w:vAlign w:val="center"/>
          </w:tcPr>
          <w:p w:rsidR="009F0594" w:rsidRPr="0082509B" w:rsidRDefault="009F0594" w:rsidP="0000478B">
            <w:pPr>
              <w:jc w:val="center"/>
              <w:rPr>
                <w:rFonts w:ascii="Arial" w:hAnsi="Arial" w:cs="Arial"/>
                <w:sz w:val="18"/>
                <w:szCs w:val="18"/>
              </w:rPr>
            </w:pPr>
          </w:p>
        </w:tc>
        <w:tc>
          <w:tcPr>
            <w:tcW w:w="1418" w:type="dxa"/>
            <w:vAlign w:val="center"/>
          </w:tcPr>
          <w:p w:rsidR="009F0594" w:rsidRPr="0082509B" w:rsidRDefault="009F0594" w:rsidP="0000478B">
            <w:pPr>
              <w:jc w:val="center"/>
              <w:rPr>
                <w:rFonts w:ascii="Arial" w:hAnsi="Arial" w:cs="Arial"/>
                <w:sz w:val="18"/>
                <w:szCs w:val="18"/>
              </w:rPr>
            </w:pPr>
          </w:p>
        </w:tc>
        <w:tc>
          <w:tcPr>
            <w:tcW w:w="2268" w:type="dxa"/>
            <w:vAlign w:val="center"/>
          </w:tcPr>
          <w:p w:rsidR="009F0594" w:rsidRPr="0082509B" w:rsidRDefault="009F0594" w:rsidP="0000478B">
            <w:pPr>
              <w:jc w:val="center"/>
              <w:rPr>
                <w:rFonts w:ascii="Arial" w:hAnsi="Arial" w:cs="Arial"/>
                <w:sz w:val="18"/>
                <w:szCs w:val="18"/>
              </w:rPr>
            </w:pPr>
          </w:p>
        </w:tc>
      </w:tr>
      <w:tr w:rsidR="009F0594" w:rsidRPr="000C1B9A" w:rsidTr="00BF43CC">
        <w:trPr>
          <w:trHeight w:val="567"/>
        </w:trPr>
        <w:tc>
          <w:tcPr>
            <w:tcW w:w="7905" w:type="dxa"/>
            <w:gridSpan w:val="5"/>
            <w:vAlign w:val="center"/>
          </w:tcPr>
          <w:p w:rsidR="009F0594" w:rsidRPr="000C1B9A" w:rsidRDefault="009F0594" w:rsidP="0000478B">
            <w:pPr>
              <w:jc w:val="right"/>
              <w:rPr>
                <w:rFonts w:ascii="Arial" w:hAnsi="Arial" w:cs="Arial"/>
                <w:sz w:val="20"/>
                <w:szCs w:val="20"/>
              </w:rPr>
            </w:pPr>
            <w:r>
              <w:rPr>
                <w:rFonts w:ascii="Arial" w:hAnsi="Arial" w:cs="Arial"/>
                <w:sz w:val="20"/>
                <w:szCs w:val="20"/>
              </w:rPr>
              <w:lastRenderedPageBreak/>
              <w:t>WARTOŚĆ OGÓŁEM W ZŁOTYCH:</w:t>
            </w:r>
          </w:p>
        </w:tc>
        <w:tc>
          <w:tcPr>
            <w:tcW w:w="1417" w:type="dxa"/>
            <w:vAlign w:val="center"/>
          </w:tcPr>
          <w:p w:rsidR="009F0594" w:rsidRPr="0069541B" w:rsidRDefault="009F0594" w:rsidP="0000478B">
            <w:pPr>
              <w:jc w:val="center"/>
              <w:rPr>
                <w:rFonts w:ascii="Arial" w:hAnsi="Arial" w:cs="Arial"/>
                <w:b/>
                <w:sz w:val="20"/>
                <w:szCs w:val="20"/>
              </w:rPr>
            </w:pPr>
          </w:p>
        </w:tc>
        <w:tc>
          <w:tcPr>
            <w:tcW w:w="851" w:type="dxa"/>
            <w:shd w:val="clear" w:color="auto" w:fill="000000" w:themeFill="text1"/>
          </w:tcPr>
          <w:p w:rsidR="009F0594" w:rsidRPr="000C1B9A" w:rsidRDefault="009F0594" w:rsidP="0000478B">
            <w:pPr>
              <w:jc w:val="center"/>
              <w:rPr>
                <w:rFonts w:ascii="Arial" w:hAnsi="Arial" w:cs="Arial"/>
                <w:sz w:val="20"/>
                <w:szCs w:val="20"/>
              </w:rPr>
            </w:pPr>
          </w:p>
        </w:tc>
        <w:tc>
          <w:tcPr>
            <w:tcW w:w="1417" w:type="dxa"/>
            <w:shd w:val="clear" w:color="auto" w:fill="000000" w:themeFill="text1"/>
          </w:tcPr>
          <w:p w:rsidR="009F0594" w:rsidRPr="000C1B9A" w:rsidRDefault="009F0594" w:rsidP="0000478B">
            <w:pPr>
              <w:jc w:val="center"/>
              <w:rPr>
                <w:rFonts w:ascii="Arial" w:hAnsi="Arial" w:cs="Arial"/>
                <w:sz w:val="20"/>
                <w:szCs w:val="20"/>
              </w:rPr>
            </w:pPr>
          </w:p>
        </w:tc>
        <w:tc>
          <w:tcPr>
            <w:tcW w:w="1418" w:type="dxa"/>
            <w:vAlign w:val="center"/>
          </w:tcPr>
          <w:p w:rsidR="009F0594" w:rsidRPr="0069541B" w:rsidRDefault="009F0594" w:rsidP="0000478B">
            <w:pPr>
              <w:jc w:val="center"/>
              <w:rPr>
                <w:rFonts w:ascii="Arial" w:hAnsi="Arial" w:cs="Arial"/>
                <w:b/>
                <w:sz w:val="20"/>
                <w:szCs w:val="20"/>
              </w:rPr>
            </w:pPr>
          </w:p>
        </w:tc>
        <w:tc>
          <w:tcPr>
            <w:tcW w:w="2268" w:type="dxa"/>
            <w:shd w:val="clear" w:color="auto" w:fill="000000" w:themeFill="text1"/>
          </w:tcPr>
          <w:p w:rsidR="009F0594" w:rsidRPr="000C1B9A" w:rsidRDefault="009F0594"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9F0594" w:rsidRDefault="009F0594" w:rsidP="009F0594">
      <w:pPr>
        <w:spacing w:after="0" w:line="240" w:lineRule="auto"/>
        <w:rPr>
          <w:rFonts w:ascii="Arial" w:hAnsi="Arial" w:cs="Arial"/>
        </w:rPr>
      </w:pPr>
    </w:p>
    <w:p w:rsidR="009F0594" w:rsidRDefault="009F0594" w:rsidP="009F0594">
      <w:pPr>
        <w:spacing w:after="0" w:line="240" w:lineRule="auto"/>
        <w:rPr>
          <w:rFonts w:ascii="Arial" w:hAnsi="Arial" w:cs="Arial"/>
        </w:rPr>
      </w:pPr>
    </w:p>
    <w:p w:rsidR="009F0594" w:rsidRDefault="009F0594" w:rsidP="009F0594">
      <w:pPr>
        <w:spacing w:after="0" w:line="240" w:lineRule="auto"/>
        <w:rPr>
          <w:rFonts w:ascii="Arial" w:hAnsi="Arial" w:cs="Arial"/>
        </w:rPr>
      </w:pPr>
    </w:p>
    <w:p w:rsidR="009F0594" w:rsidRDefault="009F0594" w:rsidP="009F0594">
      <w:pPr>
        <w:spacing w:after="0" w:line="240" w:lineRule="auto"/>
        <w:rPr>
          <w:rFonts w:ascii="Arial" w:hAnsi="Arial" w:cs="Arial"/>
        </w:rPr>
      </w:pPr>
    </w:p>
    <w:p w:rsidR="009F0594" w:rsidRPr="001E6B67" w:rsidRDefault="009F0594" w:rsidP="009F0594">
      <w:pPr>
        <w:spacing w:after="0" w:line="240" w:lineRule="auto"/>
        <w:rPr>
          <w:rFonts w:ascii="Arial" w:hAnsi="Arial" w:cs="Arial"/>
        </w:rPr>
      </w:pPr>
    </w:p>
    <w:p w:rsidR="009F0594" w:rsidRDefault="009F0594"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82509B" w:rsidRDefault="0082509B" w:rsidP="0000478B">
      <w:pPr>
        <w:rPr>
          <w:rFonts w:ascii="Arial" w:hAnsi="Arial" w:cs="Arial"/>
          <w:b/>
          <w:sz w:val="20"/>
        </w:rPr>
      </w:pPr>
    </w:p>
    <w:p w:rsidR="0000478B" w:rsidRPr="000C1B9A" w:rsidRDefault="00C0099A" w:rsidP="0000478B">
      <w:pPr>
        <w:rPr>
          <w:rFonts w:ascii="Arial" w:hAnsi="Arial" w:cs="Arial"/>
          <w:b/>
          <w:sz w:val="20"/>
        </w:rPr>
      </w:pPr>
      <w:r>
        <w:rPr>
          <w:rFonts w:ascii="Arial" w:hAnsi="Arial" w:cs="Arial"/>
          <w:b/>
          <w:sz w:val="20"/>
        </w:rPr>
        <w:lastRenderedPageBreak/>
        <w:t xml:space="preserve">Pakiet nr 25: </w:t>
      </w:r>
      <w:r w:rsidRPr="00C0099A">
        <w:rPr>
          <w:rFonts w:ascii="Arial" w:hAnsi="Arial" w:cs="Arial"/>
          <w:b/>
          <w:sz w:val="20"/>
        </w:rPr>
        <w:t>Różne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BF43CC" w:rsidRPr="001E6B67" w:rsidTr="004D53A7">
        <w:tc>
          <w:tcPr>
            <w:tcW w:w="534"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L.p.</w:t>
            </w:r>
          </w:p>
        </w:tc>
        <w:tc>
          <w:tcPr>
            <w:tcW w:w="4252"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BF43CC" w:rsidRPr="001E6B67" w:rsidRDefault="00BF43CC"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00478B" w:rsidRPr="0082509B" w:rsidTr="00BF43CC">
        <w:trPr>
          <w:trHeight w:val="567"/>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1.</w:t>
            </w:r>
          </w:p>
        </w:tc>
        <w:tc>
          <w:tcPr>
            <w:tcW w:w="4252" w:type="dxa"/>
            <w:vAlign w:val="center"/>
          </w:tcPr>
          <w:p w:rsidR="0000478B" w:rsidRPr="0082509B" w:rsidRDefault="0000478B" w:rsidP="0000478B">
            <w:pPr>
              <w:rPr>
                <w:rFonts w:ascii="Arial" w:hAnsi="Arial" w:cs="Arial"/>
                <w:color w:val="000000"/>
                <w:sz w:val="18"/>
                <w:szCs w:val="18"/>
              </w:rPr>
            </w:pPr>
            <w:r w:rsidRPr="0082509B">
              <w:rPr>
                <w:rFonts w:ascii="Arial" w:hAnsi="Arial" w:cs="Arial"/>
                <w:color w:val="000000"/>
                <w:sz w:val="18"/>
                <w:szCs w:val="18"/>
              </w:rPr>
              <w:t xml:space="preserve">Worek stomijny 2-czesciowy, otwór przeżrocz.max60  </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2.</w:t>
            </w:r>
          </w:p>
        </w:tc>
        <w:tc>
          <w:tcPr>
            <w:tcW w:w="4252" w:type="dxa"/>
            <w:vAlign w:val="center"/>
          </w:tcPr>
          <w:p w:rsidR="0000478B" w:rsidRPr="0082509B" w:rsidRDefault="0000478B" w:rsidP="0000478B">
            <w:pPr>
              <w:rPr>
                <w:rFonts w:ascii="Arial" w:hAnsi="Arial" w:cs="Arial"/>
                <w:color w:val="000000"/>
                <w:sz w:val="18"/>
                <w:szCs w:val="18"/>
              </w:rPr>
            </w:pPr>
            <w:r w:rsidRPr="0082509B">
              <w:rPr>
                <w:rFonts w:ascii="Arial" w:hAnsi="Arial" w:cs="Arial"/>
                <w:color w:val="000000"/>
                <w:sz w:val="18"/>
                <w:szCs w:val="18"/>
              </w:rPr>
              <w:t>Worek stomijny 2-czesciowy,</w:t>
            </w:r>
            <w:r w:rsidR="00BF43CC" w:rsidRPr="0082509B">
              <w:rPr>
                <w:rFonts w:ascii="Arial" w:hAnsi="Arial" w:cs="Arial"/>
                <w:color w:val="000000"/>
                <w:sz w:val="18"/>
                <w:szCs w:val="18"/>
              </w:rPr>
              <w:t xml:space="preserve"> otwór </w:t>
            </w:r>
            <w:r w:rsidRPr="0082509B">
              <w:rPr>
                <w:rFonts w:ascii="Arial" w:hAnsi="Arial" w:cs="Arial"/>
                <w:color w:val="000000"/>
                <w:sz w:val="18"/>
                <w:szCs w:val="18"/>
              </w:rPr>
              <w:t>przeżrocz.max70</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300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3.</w:t>
            </w:r>
          </w:p>
        </w:tc>
        <w:tc>
          <w:tcPr>
            <w:tcW w:w="4252" w:type="dxa"/>
            <w:vAlign w:val="center"/>
          </w:tcPr>
          <w:p w:rsidR="0000478B" w:rsidRPr="0082509B" w:rsidRDefault="0000478B" w:rsidP="0000478B">
            <w:pPr>
              <w:rPr>
                <w:rFonts w:ascii="Arial" w:hAnsi="Arial" w:cs="Arial"/>
                <w:color w:val="000000"/>
                <w:sz w:val="18"/>
                <w:szCs w:val="18"/>
              </w:rPr>
            </w:pPr>
            <w:r w:rsidRPr="0082509B">
              <w:rPr>
                <w:rFonts w:ascii="Arial" w:hAnsi="Arial" w:cs="Arial"/>
                <w:color w:val="000000"/>
                <w:sz w:val="18"/>
                <w:szCs w:val="18"/>
              </w:rPr>
              <w:t>Płytka stomijna z uszkami 60mm</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4.</w:t>
            </w:r>
          </w:p>
        </w:tc>
        <w:tc>
          <w:tcPr>
            <w:tcW w:w="4252" w:type="dxa"/>
            <w:vAlign w:val="center"/>
          </w:tcPr>
          <w:p w:rsidR="0000478B" w:rsidRPr="0082509B" w:rsidRDefault="0000478B" w:rsidP="0000478B">
            <w:pPr>
              <w:rPr>
                <w:rFonts w:ascii="Arial" w:hAnsi="Arial" w:cs="Arial"/>
                <w:color w:val="000000"/>
                <w:sz w:val="18"/>
                <w:szCs w:val="18"/>
              </w:rPr>
            </w:pPr>
            <w:r w:rsidRPr="0082509B">
              <w:rPr>
                <w:rFonts w:ascii="Arial" w:hAnsi="Arial" w:cs="Arial"/>
                <w:color w:val="000000"/>
                <w:sz w:val="18"/>
                <w:szCs w:val="18"/>
              </w:rPr>
              <w:t>Płytka stomijna z uszkami 70mm</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300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5.</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 xml:space="preserve">Cewniki Foleya silikonowe przeźroczyste ze strzykawką i gliceryną pakowany podwójnie </w:t>
            </w:r>
            <w:r w:rsidRPr="0082509B">
              <w:rPr>
                <w:rFonts w:ascii="Arial" w:hAnsi="Arial" w:cs="Arial"/>
                <w:b/>
                <w:bCs/>
                <w:color w:val="000000"/>
                <w:sz w:val="18"/>
                <w:szCs w:val="18"/>
              </w:rPr>
              <w:t xml:space="preserve">rozm: 14,16,18,20,22,24.  </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50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6.</w:t>
            </w:r>
          </w:p>
        </w:tc>
        <w:tc>
          <w:tcPr>
            <w:tcW w:w="4252" w:type="dxa"/>
          </w:tcPr>
          <w:p w:rsidR="0000478B" w:rsidRPr="0082509B" w:rsidRDefault="0000478B">
            <w:pPr>
              <w:rPr>
                <w:rFonts w:ascii="Arial" w:hAnsi="Arial" w:cs="Arial"/>
                <w:b/>
                <w:bCs/>
                <w:color w:val="000000"/>
                <w:sz w:val="18"/>
                <w:szCs w:val="18"/>
              </w:rPr>
            </w:pPr>
            <w:r w:rsidRPr="0082509B">
              <w:rPr>
                <w:rFonts w:ascii="Arial" w:hAnsi="Arial" w:cs="Arial"/>
                <w:b/>
                <w:bCs/>
                <w:color w:val="000000"/>
                <w:sz w:val="18"/>
                <w:szCs w:val="18"/>
              </w:rPr>
              <w:t>Łącznik obrotowy kątowy</w:t>
            </w:r>
            <w:r w:rsidRPr="0082509B">
              <w:rPr>
                <w:rFonts w:ascii="Arial" w:hAnsi="Arial" w:cs="Arial"/>
                <w:color w:val="000000"/>
                <w:sz w:val="18"/>
                <w:szCs w:val="18"/>
              </w:rPr>
              <w:t xml:space="preserve"> Adapter do dróg oddechowych dla dorosłych / dzieci z obrotowym portem do łączenia obwodu oddechowego, z obrotowym portem do połączenia z rurką intubacyjną / tracheostomijną, z potwierdzoną w instrukcji możliwością stosowania przez 7 dni, z portem dostępu w osi adaptera i rurki pozwalającym bez rozłączania obwodu oddechowegooraz rozłączania adaptera od rurki na odsysanie w systemie zamkniętym, otwartym, wykonanie procedury bronchoskopii, mini-Bal; rozgałęziony pod kątem 45</w:t>
            </w:r>
            <w:r w:rsidRPr="0082509B">
              <w:rPr>
                <w:rFonts w:ascii="Cambria Math" w:hAnsi="Cambria Math" w:cs="Cambria Math"/>
                <w:color w:val="000000"/>
                <w:sz w:val="18"/>
                <w:szCs w:val="18"/>
              </w:rPr>
              <w:t>⁰</w:t>
            </w:r>
            <w:r w:rsidRPr="0082509B">
              <w:rPr>
                <w:rFonts w:ascii="Arial" w:hAnsi="Arial" w:cs="Arial"/>
                <w:color w:val="000000"/>
                <w:sz w:val="18"/>
                <w:szCs w:val="18"/>
              </w:rPr>
              <w:t>, z jednokierunkowym portem luer do przepłukiwania cewnika umożliwiającym także podanie leku, z silikonową, bezobsługową, samouszczelniającą się dwudzielną zastawką oddzielającą całkowicie komorę płukania od dróg oddechowych pacjenta.</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7.</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Preparat przeciw parowaniu optyki endoskopowej zawierający płyn przeciwmgielny (roztwór alkoholu izopropylowego) oraz gąbkę poliestrową z przylepcem na spodzie, zapewniającą łatwą aplikację. Op. 20szt.a 6ml pakowane pojedyńczo w torebkę folia-papier.</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6</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8.</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 xml:space="preserve">Nebulizator niskoobjętościowy do podawania leku, ze stabilną podstawką dyfuzora w zakresie 0-360 </w:t>
            </w:r>
            <w:r w:rsidRPr="0082509B">
              <w:rPr>
                <w:rFonts w:ascii="Arial" w:hAnsi="Arial" w:cs="Arial"/>
                <w:color w:val="000000"/>
                <w:sz w:val="18"/>
                <w:szCs w:val="18"/>
              </w:rPr>
              <w:lastRenderedPageBreak/>
              <w:t>stopni, o pojemności 10 ml, skalowany dwustronnie, naprzemiennie w zakresie od 3 do 10 ml co 1 ml, przeciętna średnica cząsteczek aerozolu (MMAD) 2,4 µm (+/- 0,13 µm), frakcja respirabilna (cząsteczki &lt;5 µm) - 72% (+/- 3,1%), parametry potwierdzone w badaniach producenta, produkt czysty biologicznie. Tempo nebulizacji (szybkość opróżniania zbiornika) przy przepływie 10 l/min dla 3 ml roztworu: 3,3 min. (+/- 0,1 min. W zestawie z nebulizatorem: maska aerozolowa pediatryczna, dren tlenowy o przekroju gwiazdkowym 2,1 m i złączu standardowym, niebieskie, sztywne złącze drenu dedykowane do nebulizatora</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lastRenderedPageBreak/>
              <w:t>zestaw</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300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lastRenderedPageBreak/>
              <w:t>9.</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Nebulizator do podawania leku w obwodzie oddechowym , z antyprzelewową konstrukcją pozwalającą na skuteczne działanie w zakresie 0-90 stopni, ze stabilną podstawką dyfuzora w zakresie 0-360 stopni,  o pojemności 6 ml, skalowany z podziałką co 1 ml,  z łącznikiem T wyposażonym w mechanizm samodomykania podczas odłączania nebulizatora, MMAD 2,7 µm potwierdzone w katalogach producenta, czysty biologicznie. Tempo nebulizacji (szybkość opróżniania zbiornika) przy przepływie 6-8 l/min:  0,35 - 0,41 ml/min. W zestawie przestrzeń martwa 12 cm i dren 210 cm.</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zestaw</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10.</w:t>
            </w:r>
          </w:p>
        </w:tc>
        <w:tc>
          <w:tcPr>
            <w:tcW w:w="4252" w:type="dxa"/>
          </w:tcPr>
          <w:p w:rsidR="0000478B" w:rsidRPr="0082509B" w:rsidRDefault="0000478B">
            <w:pPr>
              <w:rPr>
                <w:rFonts w:ascii="Arial" w:hAnsi="Arial" w:cs="Arial"/>
                <w:b/>
                <w:bCs/>
                <w:color w:val="000000"/>
                <w:sz w:val="18"/>
                <w:szCs w:val="18"/>
              </w:rPr>
            </w:pPr>
            <w:r w:rsidRPr="0082509B">
              <w:rPr>
                <w:rFonts w:ascii="Arial" w:hAnsi="Arial" w:cs="Arial"/>
                <w:b/>
                <w:bCs/>
                <w:color w:val="000000"/>
                <w:sz w:val="18"/>
                <w:szCs w:val="18"/>
              </w:rPr>
              <w:t>Maska tlenowa do wysokiej koncentracji tlenu z rezerwuarem</w:t>
            </w:r>
            <w:r w:rsidRPr="0082509B">
              <w:rPr>
                <w:rFonts w:ascii="Arial" w:hAnsi="Arial" w:cs="Arial"/>
                <w:color w:val="000000"/>
                <w:sz w:val="18"/>
                <w:szCs w:val="18"/>
              </w:rPr>
              <w:t xml:space="preserve"> (oddechem zwrotnym), bez zaworów, otwarta, wydłużona pod brodę,  z rezerwuarem tlenu, pojemność worka 1 L, anatomiczny kształt maski, wykonana z miękkiego PVC, z aluminiowym zaciskiem na nos,  gumką do mocowania z możliwością regulacji długości, obrotowy łącznik dostosowuje maskę do pozycji pacjenta,  atraumatyczny mankiet maski, dren tlenowy dł. 2.1m, przekrój gwiazdkowy, łącznik uniwersalny do podłączenia aparatury wymagającej łącznika standardowego lub do aparatury wymagającej łącznika gwintowanego, jednorazowego użytku, czysta mikrobiologicznie, nie zawiera lateksu, ftalanów, DEHP,  bisfenolu, pakowane pojedynczo. Na opakowaniu jednostkowym: nazwa, grafika produktu z opisem, nr katalogowy,  producent,  data ważności, nr serii, symbol „jednorazowego użytku” </w:t>
            </w:r>
            <w:r w:rsidRPr="0082509B">
              <w:rPr>
                <w:rFonts w:ascii="Arial" w:hAnsi="Arial" w:cs="Arial"/>
                <w:color w:val="000000"/>
                <w:sz w:val="18"/>
                <w:szCs w:val="18"/>
              </w:rPr>
              <w:lastRenderedPageBreak/>
              <w:t xml:space="preserve">(przekreślona cyfra 2), symbol CE, kod  GTIN EAN-128. W opakowaniu zbiorczym maksymalnie 50 sztuk.  </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lastRenderedPageBreak/>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lastRenderedPageBreak/>
              <w:t>11.</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Maska anestetyczna jednorazowego użytku z nadmuchiwaną poduszką twarzową z PCV, korpus maski oraz haczykowaty pierścień wykonane z poliwęglanu, silikonowy zawór skierowany pionowo w nosowej części maski, możliwość pracy w środowisku MRI, w rozmiarach wiekowych od 1-7 odpowiednio: noworodek / niemowlę / małe dziecko / dziecko / dorosły mały /dorosły średni / dorosły duży. Waga w (g) odpowiednio: 8/11/16/20/27/29/36 g. Dla roz 1 i 2 złącze 15 mm męskie oraz dla roz 3-7 złącze 22 mm żeńskie, rozmiary kodowane kolorem pierścienia oraz numerycznie i opisowo na korpusie maski, produkt mikrobiologicznie czysty, bez DEHP i lateksu.</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12.</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Układ oddechowy jednorurowy, dwuświatłowy, z pionową membraną zapewniającą wymianę termiczną, o śr. 22 mm i długości 1,8 m, z kolankiem z portem kapno, do aparatu do znieczulenia z dodatkową rozciągliwą rurą 1,9 m z 2L workiem bezlateksowym.Wydajność ogrzania powietrza wdychanego 6,2 stopni C /1m przy przepływie 4 l/min., opór dla całego układu: wdechowy max 0,14 cm H2O i wydechowy max 0,16 cm H2O przy przepływie 10 l/min, waga układu 170 g bez akcesoriów. Rura wydechowa do podłączenia do aparatu 40 cm. Jednorazowy, mikrobiologicznie czysty, bez DEHP, opakowanie foliowe.</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13.</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Układ oddechowy jednorurowy, dwuświatłowy, z pionową membraną zapewniającą wymianę termiczną, o śr. 22 mm i dł.  1,8 m, z kolankiem z portem kapno, do respiratora.Wydajność ogrzania powietrza wdychanego 6,2 stopni C /1m przy przepływie 4 l/min., opór dla całego układu: wdechowy 0,14 cm H2O i wydechowy 0,16 cm H2O przy przepływie 10 l/min, waga układu 170 g. Rura wydechowa do podłączenia do respiratora 40 cm</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14.</w:t>
            </w:r>
          </w:p>
        </w:tc>
        <w:tc>
          <w:tcPr>
            <w:tcW w:w="4252" w:type="dxa"/>
          </w:tcPr>
          <w:p w:rsidR="0000478B" w:rsidRPr="0082509B" w:rsidRDefault="0000478B">
            <w:pPr>
              <w:rPr>
                <w:rFonts w:ascii="Arial" w:hAnsi="Arial" w:cs="Arial"/>
                <w:b/>
                <w:bCs/>
                <w:color w:val="000000"/>
                <w:sz w:val="18"/>
                <w:szCs w:val="18"/>
              </w:rPr>
            </w:pPr>
            <w:r w:rsidRPr="0082509B">
              <w:rPr>
                <w:rFonts w:ascii="Arial" w:hAnsi="Arial" w:cs="Arial"/>
                <w:b/>
                <w:bCs/>
                <w:color w:val="000000"/>
                <w:sz w:val="18"/>
                <w:szCs w:val="18"/>
              </w:rPr>
              <w:t xml:space="preserve">Wkład do podgrzewania płynów infuzyjnych i krwi </w:t>
            </w:r>
            <w:r w:rsidRPr="0082509B">
              <w:rPr>
                <w:rFonts w:ascii="Arial" w:hAnsi="Arial" w:cs="Arial"/>
                <w:color w:val="000000"/>
                <w:sz w:val="18"/>
                <w:szCs w:val="18"/>
              </w:rPr>
              <w:t xml:space="preserve">- jednorazowy, dedykowany dla jednego pacjenta, sterylny, </w:t>
            </w:r>
            <w:r w:rsidRPr="0082509B">
              <w:rPr>
                <w:rFonts w:ascii="Arial" w:hAnsi="Arial" w:cs="Arial"/>
                <w:b/>
                <w:bCs/>
                <w:color w:val="000000"/>
                <w:sz w:val="18"/>
                <w:szCs w:val="18"/>
              </w:rPr>
              <w:t>do ogrzewacza enFlow.</w:t>
            </w:r>
            <w:r w:rsidRPr="0082509B">
              <w:rPr>
                <w:rFonts w:ascii="Arial" w:hAnsi="Arial" w:cs="Arial"/>
                <w:color w:val="000000"/>
                <w:sz w:val="18"/>
                <w:szCs w:val="18"/>
              </w:rPr>
              <w:t xml:space="preserve"> Pakowany pojedynczo folia-papier z zestawem </w:t>
            </w:r>
            <w:r w:rsidRPr="0082509B">
              <w:rPr>
                <w:rFonts w:ascii="Arial" w:hAnsi="Arial" w:cs="Arial"/>
                <w:color w:val="000000"/>
                <w:sz w:val="18"/>
                <w:szCs w:val="18"/>
              </w:rPr>
              <w:lastRenderedPageBreak/>
              <w:t xml:space="preserve">przedłużającym długości 7,5 cm. Możliwość podłączenia do dowolnego zestawu infuzyjnego ze standardowym łącznikiem luer. Wkład może pozostawać w obwodzie i być transportowany razem z pacjentem przez 24 godziny. Objętość wstępnego wypełniania 4 ml. Sterylizowany radiacyjnie, niepirogenny, wykonany z materiałów niezawierających lateksu, kauczuku naturalnego, ftalanu DEHP. Wymiary wkładu: 11 cm x 4cm x 1,0 cm. Waga bez zestawu przedłużającego 33 g. Waga zestawu przedłużającego 2 g. Opakowanie zbiorcze typu dyspenser.  </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lastRenderedPageBreak/>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500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lastRenderedPageBreak/>
              <w:t>15.</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 xml:space="preserve">Jednorazowa maska do wentylacji nosowej zapewniająca przepływ gazu 30l/min, ze standardowym portem 15mm skierowanym ku górze, zapewniającym dostęp do jamy ustnej pacjenta przez cały czas trwania wentylacji oraz dodatkowym portem tlenowym. Maska posiada możliwość wytworzenia dodatniego ciśnienia w drogach oddechowych pacjenta (PAP), co pozwala na użycie jej w procedurach ratunkowych.  Wyposażona w dodatkową membranę uszczelniającą okolice nosa zapewniającą dokładne przyleganie i szczelność. W zestawie pojedynczy, prosty w zapięciu pasek mocujący maskę wokół głowy pacjenta zapinany na rzep. Produkt nie zawiera lateksu oraz DEHP co oznaczone jest na opakowaniu. Wewnątrz opakowania instrukcja obsługi. Dostępne </w:t>
            </w:r>
            <w:r w:rsidRPr="0082509B">
              <w:rPr>
                <w:rFonts w:ascii="Arial" w:hAnsi="Arial" w:cs="Arial"/>
                <w:b/>
                <w:bCs/>
                <w:color w:val="000000"/>
                <w:sz w:val="18"/>
                <w:szCs w:val="18"/>
              </w:rPr>
              <w:t>rozmiary: M</w:t>
            </w:r>
            <w:r w:rsidRPr="0082509B">
              <w:rPr>
                <w:rFonts w:ascii="Arial" w:hAnsi="Arial" w:cs="Arial"/>
                <w:color w:val="000000"/>
                <w:sz w:val="18"/>
                <w:szCs w:val="18"/>
              </w:rPr>
              <w:t xml:space="preserve"> (&lt;205 cm wzrostu) i</w:t>
            </w:r>
            <w:r w:rsidRPr="0082509B">
              <w:rPr>
                <w:rFonts w:ascii="Arial" w:hAnsi="Arial" w:cs="Arial"/>
                <w:b/>
                <w:bCs/>
                <w:color w:val="000000"/>
                <w:sz w:val="18"/>
                <w:szCs w:val="18"/>
              </w:rPr>
              <w:t xml:space="preserve"> L</w:t>
            </w:r>
            <w:r w:rsidRPr="0082509B">
              <w:rPr>
                <w:rFonts w:ascii="Arial" w:hAnsi="Arial" w:cs="Arial"/>
                <w:color w:val="000000"/>
                <w:sz w:val="18"/>
                <w:szCs w:val="18"/>
              </w:rPr>
              <w:t xml:space="preserve"> (&gt;205cm wzrostu).</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16.</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RAMPA TRÓJKRANIKOWA BEZ PRZEDŁUŻACZA, WYKONANA Z POLISULFONU Z NIEZALEŻNIE OBRACAJĄCĄ SIĘ NAKRĘTKĄ  UMOŻLIWIAJĄCĄ POŁĄCZENIE Z INNYM ZŁĄCZEM BEZ ZKONIECZNOŚCI SKRĘCANIA/OBRACANIA ŁĄCZONYCH ELEMENTÓW</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500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82509B">
        <w:trPr>
          <w:trHeight w:val="1701"/>
        </w:trPr>
        <w:tc>
          <w:tcPr>
            <w:tcW w:w="534" w:type="dxa"/>
            <w:vAlign w:val="center"/>
          </w:tcPr>
          <w:p w:rsidR="0000478B" w:rsidRPr="0082509B" w:rsidRDefault="0000478B" w:rsidP="0000478B">
            <w:pPr>
              <w:jc w:val="center"/>
              <w:rPr>
                <w:rFonts w:ascii="Arial" w:hAnsi="Arial" w:cs="Arial"/>
                <w:sz w:val="18"/>
                <w:szCs w:val="18"/>
              </w:rPr>
            </w:pPr>
            <w:r w:rsidRPr="0082509B">
              <w:rPr>
                <w:rFonts w:ascii="Arial" w:hAnsi="Arial" w:cs="Arial"/>
                <w:sz w:val="18"/>
                <w:szCs w:val="18"/>
              </w:rPr>
              <w:t>17.</w:t>
            </w:r>
          </w:p>
        </w:tc>
        <w:tc>
          <w:tcPr>
            <w:tcW w:w="4252" w:type="dxa"/>
            <w:vAlign w:val="center"/>
          </w:tcPr>
          <w:p w:rsidR="0000478B" w:rsidRPr="0082509B" w:rsidRDefault="0000478B" w:rsidP="0082509B">
            <w:pPr>
              <w:rPr>
                <w:rFonts w:ascii="Arial" w:hAnsi="Arial" w:cs="Arial"/>
                <w:color w:val="000000"/>
                <w:sz w:val="18"/>
                <w:szCs w:val="18"/>
              </w:rPr>
            </w:pPr>
            <w:r w:rsidRPr="0082509B">
              <w:rPr>
                <w:rFonts w:ascii="Arial" w:hAnsi="Arial" w:cs="Arial"/>
                <w:color w:val="000000"/>
                <w:sz w:val="18"/>
                <w:szCs w:val="18"/>
              </w:rPr>
              <w:t>RAMPA PIĘCIOKRANIKOWa BEZ PRZEDŁUŻACZA, WYKONANA Z POLISULFONU Z NIEZALEŻNIE OBRACAJĄCĄ SIĘ NAKRĘTKĄ  UMOŻLIWIAJĄCĄ POŁĄCZENIE Z INNYM ZŁĄCZEM BEZ   KONIECZNOŚCI SKRĘCANIA/OBRACANIA ŁĄCZONYCH ELEMENTÓW</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300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lastRenderedPageBreak/>
              <w:t>18.</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RAMPA TRÓJKRANIKOWA WYKONANA Z POLISULFONU,  Z PRZEDŁUŻACZEM 150 CM BEZ DEHP,  Z WBUDOWANYM W LINIĘ PRZEDŁUZAJĄCĄ  KRANIKIEM TRÓJDROŻNYM</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300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19.</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Strzykawka o pojemności 3 ml z izotonicznym roztworem NaCl gotowa do użycia bez konieczności odblokowywania tłoka, sterylna wewnątrz i na zewnątrz, pakowana w sposób ograniczający generowanie zanieczyszczeń mechanicznych podczas otwierania, z zaznaczonym miejscem otwierania klasy IIb lub III Oznaczenie o zgodności USP na cylindrze</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5000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20.</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Strzykawka o pojemności 5 ml z izotonicznym roztworem NaCL gotowa do użycia bez konieczności odblokowania tłoka, sterylna wewnątrz i na zewnątrz, pakowana w sposób ograniczający generowanie zanieczyszczeń mechanicznych podczas otwierania, z zaznaczonym miejscem otwierania klasa II b lub III Oznaczenie o zgodności USP na cylindrze</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20000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21.</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Strzykawka o pojemności 10 ml z izotonicznym roztworem NaCl gotowa do użycia  bez konieczności odblokowywania tłoka, sterylna wewnątrz i na zewnątrz,  pakowana w sposób ograniczający  generowanie  zanieczyszczeń mechanicznych  podczas otwierania,  z zaznaczonym miejscem otwierania klasa IIb lub III. Oznaczenie  o zgodności USP na cylindrze.</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50000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22.</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Strzykawka o pojemności 20 ml z izotonicznym roztworem NaCl gotowa do użycia bez konieczności odblokowywania tłoka, sterylna wewnątrz i na zewnątrz, pakowana w sposób ograniczający generowanie zanieczyszczeń mechanicznych podczas otwierania, z zaznaczonym miejscem otwierania klasa II lub III. Oznaczenie o zgodności USP na cylindrze</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2000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8877A7">
        <w:trPr>
          <w:trHeight w:val="567"/>
        </w:trPr>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23.</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Zawór odcinający connecte typu Flow-switch, sterylny, pakowany jednostkowo.</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24.</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Folia operacyjna wyjałowiona z hypoalergicznym klejem gwarantującym dobrą przylepność antystatyczna , niepalna , łatwa w aplikacji dzięki kolorowym fingeliftom odrywanym po nałożeniu , bardzo cienka , przeźroczysta pozwalająca na dobrą obserwację pola</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 </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 </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lastRenderedPageBreak/>
              <w:t>a.</w:t>
            </w:r>
          </w:p>
        </w:tc>
        <w:tc>
          <w:tcPr>
            <w:tcW w:w="4252" w:type="dxa"/>
            <w:vAlign w:val="center"/>
          </w:tcPr>
          <w:p w:rsidR="0000478B" w:rsidRPr="0082509B" w:rsidRDefault="0000478B" w:rsidP="00A6716C">
            <w:pPr>
              <w:rPr>
                <w:rFonts w:ascii="Arial" w:hAnsi="Arial" w:cs="Arial"/>
                <w:color w:val="000000"/>
                <w:sz w:val="18"/>
                <w:szCs w:val="18"/>
              </w:rPr>
            </w:pPr>
            <w:r w:rsidRPr="0082509B">
              <w:rPr>
                <w:rFonts w:ascii="Arial" w:hAnsi="Arial" w:cs="Arial"/>
                <w:color w:val="000000"/>
                <w:sz w:val="18"/>
                <w:szCs w:val="18"/>
              </w:rPr>
              <w:t>15cmx28cm. Op. 10szt.</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60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b.</w:t>
            </w:r>
          </w:p>
        </w:tc>
        <w:tc>
          <w:tcPr>
            <w:tcW w:w="4252" w:type="dxa"/>
            <w:vAlign w:val="center"/>
          </w:tcPr>
          <w:p w:rsidR="0000478B" w:rsidRPr="0082509B" w:rsidRDefault="0000478B" w:rsidP="00A6716C">
            <w:pPr>
              <w:rPr>
                <w:rFonts w:ascii="Arial" w:hAnsi="Arial" w:cs="Arial"/>
                <w:color w:val="000000"/>
                <w:sz w:val="18"/>
                <w:szCs w:val="18"/>
              </w:rPr>
            </w:pPr>
            <w:r w:rsidRPr="0082509B">
              <w:rPr>
                <w:rFonts w:ascii="Arial" w:hAnsi="Arial" w:cs="Arial"/>
                <w:color w:val="000000"/>
                <w:sz w:val="18"/>
                <w:szCs w:val="18"/>
              </w:rPr>
              <w:t>45cmx28cm. Op. 10szt.</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25</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c.</w:t>
            </w:r>
          </w:p>
        </w:tc>
        <w:tc>
          <w:tcPr>
            <w:tcW w:w="4252" w:type="dxa"/>
            <w:vAlign w:val="center"/>
          </w:tcPr>
          <w:p w:rsidR="0000478B" w:rsidRPr="0082509B" w:rsidRDefault="0000478B" w:rsidP="00A6716C">
            <w:pPr>
              <w:rPr>
                <w:rFonts w:ascii="Arial" w:hAnsi="Arial" w:cs="Arial"/>
                <w:color w:val="000000"/>
                <w:sz w:val="18"/>
                <w:szCs w:val="18"/>
              </w:rPr>
            </w:pPr>
            <w:r w:rsidRPr="0082509B">
              <w:rPr>
                <w:rFonts w:ascii="Arial" w:hAnsi="Arial" w:cs="Arial"/>
                <w:color w:val="000000"/>
                <w:sz w:val="18"/>
                <w:szCs w:val="18"/>
              </w:rPr>
              <w:t>45cmx55cm . Op. 10szt.</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60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rPr>
          <w:trHeight w:val="567"/>
        </w:trPr>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d.</w:t>
            </w:r>
          </w:p>
        </w:tc>
        <w:tc>
          <w:tcPr>
            <w:tcW w:w="4252" w:type="dxa"/>
            <w:vAlign w:val="center"/>
          </w:tcPr>
          <w:p w:rsidR="0000478B" w:rsidRPr="0082509B" w:rsidRDefault="0000478B" w:rsidP="00A6716C">
            <w:pPr>
              <w:rPr>
                <w:rFonts w:ascii="Arial" w:hAnsi="Arial" w:cs="Arial"/>
                <w:color w:val="000000"/>
                <w:sz w:val="18"/>
                <w:szCs w:val="18"/>
              </w:rPr>
            </w:pPr>
            <w:r w:rsidRPr="0082509B">
              <w:rPr>
                <w:rFonts w:ascii="Arial" w:hAnsi="Arial" w:cs="Arial"/>
                <w:color w:val="000000"/>
                <w:sz w:val="18"/>
                <w:szCs w:val="18"/>
              </w:rPr>
              <w:t>56cmx80cm. Op. 10szt.</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5</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25.</w:t>
            </w:r>
          </w:p>
        </w:tc>
        <w:tc>
          <w:tcPr>
            <w:tcW w:w="4252" w:type="dxa"/>
          </w:tcPr>
          <w:p w:rsidR="0000478B" w:rsidRPr="0082509B" w:rsidRDefault="0000478B">
            <w:pPr>
              <w:rPr>
                <w:rFonts w:ascii="Arial" w:hAnsi="Arial" w:cs="Arial"/>
                <w:b/>
                <w:bCs/>
                <w:color w:val="000000"/>
                <w:sz w:val="18"/>
                <w:szCs w:val="18"/>
              </w:rPr>
            </w:pPr>
            <w:r w:rsidRPr="0082509B">
              <w:rPr>
                <w:rFonts w:ascii="Arial" w:hAnsi="Arial" w:cs="Arial"/>
                <w:b/>
                <w:bCs/>
                <w:color w:val="000000"/>
                <w:sz w:val="18"/>
                <w:szCs w:val="18"/>
              </w:rPr>
              <w:t>Zamknięty system do godzinowej zbiórki moczu</w:t>
            </w:r>
            <w:r w:rsidRPr="0082509B">
              <w:rPr>
                <w:rFonts w:ascii="Arial" w:hAnsi="Arial" w:cs="Arial"/>
                <w:color w:val="000000"/>
                <w:sz w:val="18"/>
                <w:szCs w:val="18"/>
              </w:rPr>
              <w:t xml:space="preserve"> (worek , komora pomiarowa , dren) pojemność 2l sterylny z zastawką antyzwrotną oraz filtrem Zestaw do pomiaru diurezy godzinowej, sterylny. Dwuświatłowy dren łączący 150 cm, łącznik do cewnika foley wyposażony w płaski, łatwy do zdezynfekowania bezigłowy port do pobierania próbek z przezroczystym okienkiem podglądu do kontroli obecności moczu i procesu pobierania próbki oraz w uchylną zastawkę antyzwrotną, na wejściu do komory dren zabezpieczony spiralą antyzagięciową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zabezpieczajacymi przed przypadkowym wypięciem z haczyków mocujących, posiadający filtr hydrofobowy, zastawkę antyzwrotną oraz kranik typu T podwieszany ku górze w otwartej zakładce. Worek skalowany co 100 ml od 25 ml. Możliwość podwieszania zestawu na minimum 3 niezależne sposoby.    </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26.</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 xml:space="preserve">Stabilizator powieki górnej oka dla pacjenta wentylowanego mechanicznie, protektor rogówki, wykonany z materiału przepuszczalnego dla powietrza i utrzymującego wilgoć, warstwa klejąca na bazie kleju medycznego, hypoalergiczny. </w:t>
            </w:r>
            <w:r w:rsidRPr="0082509B">
              <w:rPr>
                <w:rFonts w:ascii="Arial" w:hAnsi="Arial" w:cs="Arial"/>
                <w:color w:val="000000"/>
                <w:sz w:val="18"/>
                <w:szCs w:val="18"/>
              </w:rPr>
              <w:lastRenderedPageBreak/>
              <w:t>Owalny kształt o wymiarach 5,5 x 3,5 cm, z żółtym listkiem ułatwiającym założenie i usunięcie. Produkt biologicznie czysty, w opakowaniu 1 para stabilizatorów</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lastRenderedPageBreak/>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2000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lastRenderedPageBreak/>
              <w:t>27.</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Worki do dobowej zbiórki moczu: pojemność 2000 ml, dokładność pomiaru 100 ml, z malejącą skalą; posiadające zastawkę antyrefluksyjną; z zaworem spustowym; dren łączący worek z cewnikiem o dł. 90cm, antyzałamaniowy; zapewniający szczelność połączenia z cewnikiem, sterylny, pakowany pojedynczo, w opakowanie papierowo- foliowe.</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3000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28.</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Worki do dobowej zbiórki moczu Opis: 7 dniowe; pojemność 2000 ml, dokładność pomiaru 100 ml, z malejącą skalą; z zaworem spustowym /poprzecznie obsługiwany 1 ręką/; posiadające zastawkę antyrefluksyjną; dren łączący worek z cewnikiem o dł 1200cm, antyzałamaniowy; z portem bezigłowym do pobierania próbek; sterylny; pakowany pojedynczo, w opakowanie papierowo - foliowe</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15000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29.</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Zestaw do pomiaru ciśnienia śródbrzusznego Zestaw do nieinwazyjnego pomiaru ciśnienia brzusznego połączony z workiem do godzinowej diurezy,z drenem dwuświatłowym, portem bezigłowym z przezroczystym okienkiem podglądu, zastawką w łączniku do cewnika Foleya</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20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30.</w:t>
            </w:r>
          </w:p>
        </w:tc>
        <w:tc>
          <w:tcPr>
            <w:tcW w:w="4252" w:type="dxa"/>
          </w:tcPr>
          <w:p w:rsidR="0000478B" w:rsidRPr="0082509B" w:rsidRDefault="0000478B">
            <w:pPr>
              <w:rPr>
                <w:rFonts w:ascii="Arial" w:hAnsi="Arial" w:cs="Arial"/>
                <w:b/>
                <w:bCs/>
                <w:color w:val="000000"/>
                <w:sz w:val="18"/>
                <w:szCs w:val="18"/>
              </w:rPr>
            </w:pPr>
            <w:r w:rsidRPr="0082509B">
              <w:rPr>
                <w:rFonts w:ascii="Arial" w:hAnsi="Arial" w:cs="Arial"/>
                <w:b/>
                <w:bCs/>
                <w:color w:val="000000"/>
                <w:sz w:val="18"/>
                <w:szCs w:val="18"/>
              </w:rPr>
              <w:t>Ochraniacz przeciwodleżynowy pięt</w:t>
            </w:r>
            <w:r w:rsidRPr="0082509B">
              <w:rPr>
                <w:rFonts w:ascii="Arial" w:hAnsi="Arial" w:cs="Arial"/>
                <w:color w:val="000000"/>
                <w:sz w:val="18"/>
                <w:szCs w:val="18"/>
              </w:rPr>
              <w:t>y i stabilizator położenia chroniący przed siłami tarcia, zapobiegający przykurczom zgięcia podeszwowego oraz bocznego stopy, wyposażony w system regulowanych fiksatorów, z możliwością dopasowania wysokości pozycjonera do rozmiaru stopy, z systemem hamującym wzrost bakterii powodujących nieprzyjemne zapachy. W zestawie siatka do prania ochraniacza.</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20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31.</w:t>
            </w:r>
          </w:p>
        </w:tc>
        <w:tc>
          <w:tcPr>
            <w:tcW w:w="4252" w:type="dxa"/>
          </w:tcPr>
          <w:p w:rsidR="0000478B" w:rsidRPr="0082509B" w:rsidRDefault="0000478B">
            <w:pPr>
              <w:rPr>
                <w:rFonts w:ascii="Arial" w:hAnsi="Arial" w:cs="Arial"/>
                <w:b/>
                <w:bCs/>
                <w:color w:val="000000"/>
                <w:sz w:val="18"/>
                <w:szCs w:val="18"/>
              </w:rPr>
            </w:pPr>
            <w:r w:rsidRPr="0082509B">
              <w:rPr>
                <w:rFonts w:ascii="Arial" w:hAnsi="Arial" w:cs="Arial"/>
                <w:b/>
                <w:bCs/>
                <w:color w:val="000000"/>
                <w:sz w:val="18"/>
                <w:szCs w:val="18"/>
              </w:rPr>
              <w:t>Zestaw do 24-godzinnej toalety jamy ustne</w:t>
            </w:r>
            <w:r w:rsidRPr="0082509B">
              <w:rPr>
                <w:rFonts w:ascii="Arial" w:hAnsi="Arial" w:cs="Arial"/>
                <w:color w:val="000000"/>
                <w:sz w:val="18"/>
                <w:szCs w:val="18"/>
              </w:rPr>
              <w:t xml:space="preserve">j zawierający: 2 opakowania oznaczone odpowiednio nr 1 i 4 - zawierające szczotkę z pofalowaną gąbką z trzema otworami odsysającymi, z końcówką do podłączeniem do ssaka i funkcją fingertip, 1 opakowanie z antyseptycznym płynem do płukania jamy ustnej z 0,12% roztworem chlorheksydyny 4 opakowania oznaczone odpowiednio nr 2 , 3, 5 i 6 - zawierające 1 pofalowaną gąbkę z możliwością odsysania, pokryta dwuwęglanem sodu, z zagiętą </w:t>
            </w:r>
            <w:r w:rsidRPr="0082509B">
              <w:rPr>
                <w:rFonts w:ascii="Arial" w:hAnsi="Arial" w:cs="Arial"/>
                <w:color w:val="000000"/>
                <w:sz w:val="18"/>
                <w:szCs w:val="18"/>
              </w:rPr>
              <w:lastRenderedPageBreak/>
              <w:t>końcówką oraz z końcówką do podłączeniem do ssaka i funkcją fingertip, z roztworem Perox-A-Mint, 1 gąbkę – aplikator i preparat nawilżający do ust na bazie wodnej. Każde pojedyncze opakowanie pełni jednocześnie funkcję pojemnika na płyn i pozwala na przygotowanie roztworu roboczego przed otwarciem opakowania. Oferowany zestaw o potwierdzonej badaniami klinicznymi skuteczności w redukcji VAP. Zestaw posiada uchwyt do yankauera, umożliwia powieszenie na plastikowej zawieszce oraz zawiera numerację sugerującą kolejność stosowania pojedynczych odrywanych opakowań.</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lastRenderedPageBreak/>
              <w:t>zestaw</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160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lastRenderedPageBreak/>
              <w:t>32.</w:t>
            </w:r>
          </w:p>
        </w:tc>
        <w:tc>
          <w:tcPr>
            <w:tcW w:w="4252" w:type="dxa"/>
          </w:tcPr>
          <w:p w:rsidR="0000478B" w:rsidRPr="0082509B" w:rsidRDefault="0000478B">
            <w:pPr>
              <w:rPr>
                <w:rFonts w:ascii="Arial" w:hAnsi="Arial" w:cs="Arial"/>
                <w:b/>
                <w:bCs/>
                <w:color w:val="000000"/>
                <w:sz w:val="18"/>
                <w:szCs w:val="18"/>
              </w:rPr>
            </w:pPr>
            <w:r w:rsidRPr="0082509B">
              <w:rPr>
                <w:rFonts w:ascii="Arial" w:hAnsi="Arial" w:cs="Arial"/>
                <w:b/>
                <w:bCs/>
                <w:color w:val="000000"/>
                <w:sz w:val="18"/>
                <w:szCs w:val="18"/>
              </w:rPr>
              <w:t xml:space="preserve">Zestaw do 24-godzinnej toalety jamy ustnej na 6 procedur </w:t>
            </w:r>
            <w:r w:rsidRPr="0082509B">
              <w:rPr>
                <w:rFonts w:ascii="Arial" w:hAnsi="Arial" w:cs="Arial"/>
                <w:color w:val="000000"/>
                <w:sz w:val="18"/>
                <w:szCs w:val="18"/>
              </w:rPr>
              <w:t>o składzie: - 2 osobne opakowania każde zawierające: 1 małą szczoteczkę do zębów z odsysaniem dla osób ze szczękościskiem, zabiegach w obrębie żuchwy i dorosłych o małym otworze jamy ustnej, z 3 otworami ssącymi, o długości 13,75 cm, z poziomą manualną zastawką do regulacji siły odsysania, bez gąbki na górnej powierzchni, 7 ml płynu do płukania jamy ustnej z 0,05% roztworem chlorku cetylopirydyny w wyciskanej saszetce, 1 saszetkę z 2 g preparatu nawilżającego do ust na bazie wodnej z cetylopirydyną i witaminą E oraz 1 okrągłą gąbkę aplikator o średnicy 12 mm - 4 osobne opakowanie zawierające 1 okrągłą gąbkę z odsysaniem o średnicy 12 mm, z 2 otworami ssącymi, z poziomą manualną zastawką do regulacji siły odsysania oraz z zagiętą końcówką, 7 ml płynu do płukania jamy ustnej z 0,05% roztworem chlorku cetylopirydyny w wyciskanej saszetce, 1 saszetkę z 2 g preparatu nawilżającego do ust na bazie wodnej z cetylopirydyną i witaminą E oraz 1 okrągłą gąbkę aplikator o średnicy 12 mm. Każde pojedyncze opakowanie pełni jednocześnie funkcję pojemnika na płyn i pozwala na przygotowanie roztworu roboczego przed otwarciem opakowania. Zestaw posiada, uchwyt do yankauera, umożliwia powieszenie na plastikowej zawieszce oraz zawiera numerację sugerującą kolejność stosowania pojedynczych odrywanych opakowań.</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zestaw</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30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00478B" w:rsidRPr="0082509B" w:rsidRDefault="00A6716C" w:rsidP="0000478B">
            <w:pPr>
              <w:jc w:val="center"/>
              <w:rPr>
                <w:rFonts w:ascii="Arial" w:hAnsi="Arial" w:cs="Arial"/>
                <w:sz w:val="18"/>
                <w:szCs w:val="18"/>
              </w:rPr>
            </w:pPr>
            <w:r w:rsidRPr="0082509B">
              <w:rPr>
                <w:rFonts w:ascii="Arial" w:hAnsi="Arial" w:cs="Arial"/>
                <w:sz w:val="18"/>
                <w:szCs w:val="18"/>
              </w:rPr>
              <w:t>33.</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 xml:space="preserve">Mata do przesuwania pacjenta i zmiany jego pozycji pozycjoner przeciwodleżynowy ( mata </w:t>
            </w:r>
            <w:r w:rsidRPr="0082509B">
              <w:rPr>
                <w:rFonts w:ascii="Arial" w:hAnsi="Arial" w:cs="Arial"/>
                <w:color w:val="000000"/>
                <w:sz w:val="18"/>
                <w:szCs w:val="18"/>
              </w:rPr>
              <w:lastRenderedPageBreak/>
              <w:t>paraprzepuszczalna) z pasem stabilizacyjnym umożliwiającym przemieszczanie pacjenta z górną powierzchnią antypoślizgową, z 9 uchwytami na ręce na dłuższych bokach , taśmy mocujące na łóżko , 2 kliny o nachyleniu 30 stopni</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lastRenderedPageBreak/>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1</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82509B" w:rsidTr="00BF43CC">
        <w:tc>
          <w:tcPr>
            <w:tcW w:w="534" w:type="dxa"/>
            <w:vAlign w:val="center"/>
          </w:tcPr>
          <w:p w:rsidR="00A6716C" w:rsidRPr="0082509B" w:rsidRDefault="00A6716C" w:rsidP="00A6716C">
            <w:pPr>
              <w:jc w:val="center"/>
              <w:rPr>
                <w:rFonts w:ascii="Arial" w:hAnsi="Arial" w:cs="Arial"/>
                <w:sz w:val="18"/>
                <w:szCs w:val="18"/>
              </w:rPr>
            </w:pPr>
            <w:r w:rsidRPr="0082509B">
              <w:rPr>
                <w:rFonts w:ascii="Arial" w:hAnsi="Arial" w:cs="Arial"/>
                <w:sz w:val="18"/>
                <w:szCs w:val="18"/>
              </w:rPr>
              <w:lastRenderedPageBreak/>
              <w:t>34.</w:t>
            </w:r>
          </w:p>
        </w:tc>
        <w:tc>
          <w:tcPr>
            <w:tcW w:w="4252" w:type="dxa"/>
          </w:tcPr>
          <w:p w:rsidR="0000478B" w:rsidRPr="0082509B" w:rsidRDefault="0000478B">
            <w:pPr>
              <w:rPr>
                <w:rFonts w:ascii="Arial" w:hAnsi="Arial" w:cs="Arial"/>
                <w:color w:val="000000"/>
                <w:sz w:val="18"/>
                <w:szCs w:val="18"/>
              </w:rPr>
            </w:pPr>
            <w:r w:rsidRPr="0082509B">
              <w:rPr>
                <w:rFonts w:ascii="Arial" w:hAnsi="Arial" w:cs="Arial"/>
                <w:color w:val="000000"/>
                <w:sz w:val="18"/>
                <w:szCs w:val="18"/>
              </w:rPr>
              <w:t>Podkład do maty czterowarstwowy podkład chłonący wilgoć i przepuszczalny dla powietrza, kompatybilny z pozycjonerem p/odleżynowym umożliwiającym przemieszczanie pacjenta</w:t>
            </w:r>
          </w:p>
        </w:tc>
        <w:tc>
          <w:tcPr>
            <w:tcW w:w="709"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00478B" w:rsidRPr="0082509B" w:rsidRDefault="0000478B">
            <w:pPr>
              <w:jc w:val="center"/>
              <w:rPr>
                <w:rFonts w:ascii="Arial" w:hAnsi="Arial" w:cs="Arial"/>
                <w:color w:val="000000"/>
                <w:sz w:val="18"/>
                <w:szCs w:val="18"/>
              </w:rPr>
            </w:pPr>
            <w:r w:rsidRPr="0082509B">
              <w:rPr>
                <w:rFonts w:ascii="Arial" w:hAnsi="Arial" w:cs="Arial"/>
                <w:color w:val="000000"/>
                <w:sz w:val="18"/>
                <w:szCs w:val="18"/>
              </w:rPr>
              <w:t>20</w:t>
            </w:r>
          </w:p>
        </w:tc>
        <w:tc>
          <w:tcPr>
            <w:tcW w:w="1418"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851" w:type="dxa"/>
            <w:vAlign w:val="center"/>
          </w:tcPr>
          <w:p w:rsidR="0000478B" w:rsidRPr="0082509B" w:rsidRDefault="0000478B" w:rsidP="0000478B">
            <w:pPr>
              <w:jc w:val="center"/>
              <w:rPr>
                <w:rFonts w:ascii="Arial" w:hAnsi="Arial" w:cs="Arial"/>
                <w:sz w:val="18"/>
                <w:szCs w:val="18"/>
              </w:rPr>
            </w:pPr>
          </w:p>
        </w:tc>
        <w:tc>
          <w:tcPr>
            <w:tcW w:w="1417" w:type="dxa"/>
            <w:vAlign w:val="center"/>
          </w:tcPr>
          <w:p w:rsidR="0000478B" w:rsidRPr="0082509B" w:rsidRDefault="0000478B" w:rsidP="0000478B">
            <w:pPr>
              <w:jc w:val="center"/>
              <w:rPr>
                <w:rFonts w:ascii="Arial" w:hAnsi="Arial" w:cs="Arial"/>
                <w:sz w:val="18"/>
                <w:szCs w:val="18"/>
              </w:rPr>
            </w:pPr>
          </w:p>
        </w:tc>
        <w:tc>
          <w:tcPr>
            <w:tcW w:w="1418" w:type="dxa"/>
            <w:vAlign w:val="center"/>
          </w:tcPr>
          <w:p w:rsidR="0000478B" w:rsidRPr="0082509B" w:rsidRDefault="0000478B" w:rsidP="0000478B">
            <w:pPr>
              <w:jc w:val="center"/>
              <w:rPr>
                <w:rFonts w:ascii="Arial" w:hAnsi="Arial" w:cs="Arial"/>
                <w:sz w:val="18"/>
                <w:szCs w:val="18"/>
              </w:rPr>
            </w:pPr>
          </w:p>
        </w:tc>
        <w:tc>
          <w:tcPr>
            <w:tcW w:w="2268" w:type="dxa"/>
            <w:vAlign w:val="center"/>
          </w:tcPr>
          <w:p w:rsidR="0000478B" w:rsidRPr="0082509B" w:rsidRDefault="0000478B" w:rsidP="0000478B">
            <w:pPr>
              <w:jc w:val="center"/>
              <w:rPr>
                <w:rFonts w:ascii="Arial" w:hAnsi="Arial" w:cs="Arial"/>
                <w:sz w:val="18"/>
                <w:szCs w:val="18"/>
              </w:rPr>
            </w:pPr>
          </w:p>
        </w:tc>
      </w:tr>
      <w:tr w:rsidR="0000478B" w:rsidRPr="000C1B9A" w:rsidTr="00BF43CC">
        <w:trPr>
          <w:trHeight w:val="567"/>
        </w:trPr>
        <w:tc>
          <w:tcPr>
            <w:tcW w:w="7905" w:type="dxa"/>
            <w:gridSpan w:val="5"/>
            <w:vAlign w:val="center"/>
          </w:tcPr>
          <w:p w:rsidR="0000478B" w:rsidRPr="000C1B9A" w:rsidRDefault="0000478B" w:rsidP="0000478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00478B" w:rsidRPr="0069541B" w:rsidRDefault="0000478B" w:rsidP="0000478B">
            <w:pPr>
              <w:jc w:val="center"/>
              <w:rPr>
                <w:rFonts w:ascii="Arial" w:hAnsi="Arial" w:cs="Arial"/>
                <w:b/>
                <w:sz w:val="20"/>
                <w:szCs w:val="20"/>
              </w:rPr>
            </w:pPr>
          </w:p>
        </w:tc>
        <w:tc>
          <w:tcPr>
            <w:tcW w:w="851" w:type="dxa"/>
            <w:shd w:val="clear" w:color="auto" w:fill="000000" w:themeFill="text1"/>
          </w:tcPr>
          <w:p w:rsidR="0000478B" w:rsidRPr="000C1B9A" w:rsidRDefault="0000478B" w:rsidP="0000478B">
            <w:pPr>
              <w:jc w:val="center"/>
              <w:rPr>
                <w:rFonts w:ascii="Arial" w:hAnsi="Arial" w:cs="Arial"/>
                <w:sz w:val="20"/>
                <w:szCs w:val="20"/>
              </w:rPr>
            </w:pPr>
          </w:p>
        </w:tc>
        <w:tc>
          <w:tcPr>
            <w:tcW w:w="1417" w:type="dxa"/>
            <w:shd w:val="clear" w:color="auto" w:fill="000000" w:themeFill="text1"/>
          </w:tcPr>
          <w:p w:rsidR="0000478B" w:rsidRPr="000C1B9A" w:rsidRDefault="0000478B" w:rsidP="0000478B">
            <w:pPr>
              <w:jc w:val="center"/>
              <w:rPr>
                <w:rFonts w:ascii="Arial" w:hAnsi="Arial" w:cs="Arial"/>
                <w:sz w:val="20"/>
                <w:szCs w:val="20"/>
              </w:rPr>
            </w:pPr>
          </w:p>
        </w:tc>
        <w:tc>
          <w:tcPr>
            <w:tcW w:w="1418" w:type="dxa"/>
            <w:vAlign w:val="center"/>
          </w:tcPr>
          <w:p w:rsidR="0000478B" w:rsidRPr="0069541B" w:rsidRDefault="0000478B" w:rsidP="0000478B">
            <w:pPr>
              <w:jc w:val="center"/>
              <w:rPr>
                <w:rFonts w:ascii="Arial" w:hAnsi="Arial" w:cs="Arial"/>
                <w:b/>
                <w:sz w:val="20"/>
                <w:szCs w:val="20"/>
              </w:rPr>
            </w:pPr>
          </w:p>
        </w:tc>
        <w:tc>
          <w:tcPr>
            <w:tcW w:w="2268" w:type="dxa"/>
            <w:shd w:val="clear" w:color="auto" w:fill="000000" w:themeFill="text1"/>
          </w:tcPr>
          <w:p w:rsidR="0000478B" w:rsidRPr="000C1B9A" w:rsidRDefault="0000478B" w:rsidP="0000478B">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00478B" w:rsidRDefault="0000478B" w:rsidP="0000478B">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BF43CC" w:rsidRDefault="00BF43CC" w:rsidP="000C1B9A">
      <w:pPr>
        <w:spacing w:after="0" w:line="240" w:lineRule="auto"/>
        <w:rPr>
          <w:rFonts w:ascii="Arial" w:hAnsi="Arial" w:cs="Arial"/>
        </w:rPr>
      </w:pPr>
    </w:p>
    <w:p w:rsidR="0082509B" w:rsidRDefault="0082509B" w:rsidP="00A6716C">
      <w:pPr>
        <w:rPr>
          <w:rFonts w:ascii="Arial" w:hAnsi="Arial" w:cs="Arial"/>
        </w:rPr>
      </w:pPr>
      <w:r>
        <w:rPr>
          <w:rFonts w:ascii="Arial" w:hAnsi="Arial" w:cs="Arial"/>
        </w:rPr>
        <w:br/>
      </w:r>
      <w:r>
        <w:rPr>
          <w:rFonts w:ascii="Arial" w:hAnsi="Arial" w:cs="Arial"/>
        </w:rPr>
        <w:br/>
      </w:r>
    </w:p>
    <w:p w:rsidR="00A6716C" w:rsidRPr="000C1B9A" w:rsidRDefault="00A6716C" w:rsidP="00A6716C">
      <w:pPr>
        <w:rPr>
          <w:rFonts w:ascii="Arial" w:hAnsi="Arial" w:cs="Arial"/>
          <w:b/>
          <w:sz w:val="20"/>
        </w:rPr>
      </w:pPr>
      <w:r w:rsidRPr="00A6716C">
        <w:rPr>
          <w:rFonts w:ascii="Arial" w:hAnsi="Arial" w:cs="Arial"/>
          <w:b/>
          <w:sz w:val="20"/>
        </w:rPr>
        <w:lastRenderedPageBreak/>
        <w:t>Pakiet nr 26: Akcesoria do spirometrii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A6716C" w:rsidRPr="001E6B67" w:rsidTr="00C2711F">
        <w:tc>
          <w:tcPr>
            <w:tcW w:w="534"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L.p.</w:t>
            </w:r>
          </w:p>
        </w:tc>
        <w:tc>
          <w:tcPr>
            <w:tcW w:w="4252"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Asortyment</w:t>
            </w:r>
          </w:p>
        </w:tc>
        <w:tc>
          <w:tcPr>
            <w:tcW w:w="709"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Jedn. miary</w:t>
            </w:r>
          </w:p>
        </w:tc>
        <w:tc>
          <w:tcPr>
            <w:tcW w:w="992"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A6716C" w:rsidRPr="0082509B" w:rsidTr="00C2711F">
        <w:tc>
          <w:tcPr>
            <w:tcW w:w="534" w:type="dxa"/>
            <w:vAlign w:val="center"/>
          </w:tcPr>
          <w:p w:rsidR="00A6716C" w:rsidRPr="0082509B" w:rsidRDefault="00A6716C" w:rsidP="00B12725">
            <w:pPr>
              <w:jc w:val="center"/>
              <w:rPr>
                <w:rFonts w:ascii="Arial" w:hAnsi="Arial" w:cs="Arial"/>
                <w:sz w:val="18"/>
                <w:szCs w:val="20"/>
              </w:rPr>
            </w:pPr>
            <w:r w:rsidRPr="0082509B">
              <w:rPr>
                <w:rFonts w:ascii="Arial" w:hAnsi="Arial" w:cs="Arial"/>
                <w:sz w:val="18"/>
                <w:szCs w:val="20"/>
              </w:rPr>
              <w:t>1.</w:t>
            </w:r>
          </w:p>
        </w:tc>
        <w:tc>
          <w:tcPr>
            <w:tcW w:w="4252" w:type="dxa"/>
          </w:tcPr>
          <w:p w:rsidR="00A6716C" w:rsidRPr="0082509B" w:rsidRDefault="00A6716C">
            <w:pPr>
              <w:rPr>
                <w:rFonts w:ascii="Arial" w:hAnsi="Arial" w:cs="Arial"/>
                <w:color w:val="000000"/>
                <w:sz w:val="18"/>
                <w:szCs w:val="20"/>
              </w:rPr>
            </w:pPr>
            <w:r w:rsidRPr="0082509B">
              <w:rPr>
                <w:rFonts w:ascii="Arial" w:hAnsi="Arial" w:cs="Arial"/>
                <w:color w:val="000000"/>
                <w:sz w:val="18"/>
                <w:szCs w:val="20"/>
              </w:rPr>
              <w:t>Jednorazowe, papierowe, pakowane indywidualnie ustniki do spirometru Lungtest 1000. Ustnik posiadający powłokę zwiększającą komfort użyykowania przez pacjenta i zapobiegającą przywieraniu do ust. Op. 100szt.</w:t>
            </w:r>
          </w:p>
        </w:tc>
        <w:tc>
          <w:tcPr>
            <w:tcW w:w="709" w:type="dxa"/>
            <w:vAlign w:val="center"/>
          </w:tcPr>
          <w:p w:rsidR="00A6716C" w:rsidRPr="0082509B" w:rsidRDefault="00A6716C">
            <w:pPr>
              <w:jc w:val="center"/>
              <w:rPr>
                <w:rFonts w:ascii="Arial" w:hAnsi="Arial" w:cs="Arial"/>
                <w:color w:val="000000"/>
                <w:sz w:val="18"/>
                <w:szCs w:val="20"/>
              </w:rPr>
            </w:pPr>
            <w:r w:rsidRPr="0082509B">
              <w:rPr>
                <w:rFonts w:ascii="Arial" w:hAnsi="Arial" w:cs="Arial"/>
                <w:color w:val="000000"/>
                <w:sz w:val="18"/>
                <w:szCs w:val="20"/>
              </w:rPr>
              <w:t>op.</w:t>
            </w:r>
          </w:p>
        </w:tc>
        <w:tc>
          <w:tcPr>
            <w:tcW w:w="992" w:type="dxa"/>
            <w:vAlign w:val="center"/>
          </w:tcPr>
          <w:p w:rsidR="00A6716C" w:rsidRPr="0082509B" w:rsidRDefault="00A6716C">
            <w:pPr>
              <w:jc w:val="center"/>
              <w:rPr>
                <w:rFonts w:ascii="Arial" w:hAnsi="Arial" w:cs="Arial"/>
                <w:color w:val="000000"/>
                <w:sz w:val="18"/>
                <w:szCs w:val="20"/>
              </w:rPr>
            </w:pPr>
            <w:r w:rsidRPr="0082509B">
              <w:rPr>
                <w:rFonts w:ascii="Arial" w:hAnsi="Arial" w:cs="Arial"/>
                <w:color w:val="000000"/>
                <w:sz w:val="18"/>
                <w:szCs w:val="20"/>
              </w:rPr>
              <w:t>40</w:t>
            </w:r>
          </w:p>
        </w:tc>
        <w:tc>
          <w:tcPr>
            <w:tcW w:w="1418" w:type="dxa"/>
            <w:vAlign w:val="center"/>
          </w:tcPr>
          <w:p w:rsidR="00A6716C" w:rsidRPr="0082509B" w:rsidRDefault="00A6716C" w:rsidP="00B12725">
            <w:pPr>
              <w:jc w:val="center"/>
              <w:rPr>
                <w:rFonts w:ascii="Arial" w:hAnsi="Arial" w:cs="Arial"/>
                <w:sz w:val="18"/>
                <w:szCs w:val="20"/>
              </w:rPr>
            </w:pPr>
          </w:p>
        </w:tc>
        <w:tc>
          <w:tcPr>
            <w:tcW w:w="1417" w:type="dxa"/>
            <w:vAlign w:val="center"/>
          </w:tcPr>
          <w:p w:rsidR="00A6716C" w:rsidRPr="0082509B" w:rsidRDefault="00A6716C" w:rsidP="00B12725">
            <w:pPr>
              <w:jc w:val="center"/>
              <w:rPr>
                <w:rFonts w:ascii="Arial" w:hAnsi="Arial" w:cs="Arial"/>
                <w:sz w:val="18"/>
                <w:szCs w:val="20"/>
              </w:rPr>
            </w:pPr>
          </w:p>
        </w:tc>
        <w:tc>
          <w:tcPr>
            <w:tcW w:w="851" w:type="dxa"/>
            <w:vAlign w:val="center"/>
          </w:tcPr>
          <w:p w:rsidR="00A6716C" w:rsidRPr="0082509B" w:rsidRDefault="00A6716C" w:rsidP="00B12725">
            <w:pPr>
              <w:jc w:val="center"/>
              <w:rPr>
                <w:rFonts w:ascii="Arial" w:hAnsi="Arial" w:cs="Arial"/>
                <w:sz w:val="18"/>
                <w:szCs w:val="20"/>
              </w:rPr>
            </w:pPr>
          </w:p>
        </w:tc>
        <w:tc>
          <w:tcPr>
            <w:tcW w:w="1417" w:type="dxa"/>
            <w:vAlign w:val="center"/>
          </w:tcPr>
          <w:p w:rsidR="00A6716C" w:rsidRPr="0082509B" w:rsidRDefault="00A6716C" w:rsidP="00B12725">
            <w:pPr>
              <w:jc w:val="center"/>
              <w:rPr>
                <w:rFonts w:ascii="Arial" w:hAnsi="Arial" w:cs="Arial"/>
                <w:sz w:val="18"/>
                <w:szCs w:val="20"/>
              </w:rPr>
            </w:pPr>
          </w:p>
        </w:tc>
        <w:tc>
          <w:tcPr>
            <w:tcW w:w="1418" w:type="dxa"/>
            <w:vAlign w:val="center"/>
          </w:tcPr>
          <w:p w:rsidR="00A6716C" w:rsidRPr="0082509B" w:rsidRDefault="00A6716C" w:rsidP="00B12725">
            <w:pPr>
              <w:jc w:val="center"/>
              <w:rPr>
                <w:rFonts w:ascii="Arial" w:hAnsi="Arial" w:cs="Arial"/>
                <w:sz w:val="18"/>
                <w:szCs w:val="20"/>
              </w:rPr>
            </w:pPr>
          </w:p>
        </w:tc>
        <w:tc>
          <w:tcPr>
            <w:tcW w:w="2268" w:type="dxa"/>
            <w:vAlign w:val="center"/>
          </w:tcPr>
          <w:p w:rsidR="00A6716C" w:rsidRPr="0082509B" w:rsidRDefault="00A6716C" w:rsidP="00B12725">
            <w:pPr>
              <w:jc w:val="center"/>
              <w:rPr>
                <w:rFonts w:ascii="Arial" w:hAnsi="Arial" w:cs="Arial"/>
                <w:sz w:val="18"/>
                <w:szCs w:val="20"/>
              </w:rPr>
            </w:pPr>
          </w:p>
        </w:tc>
      </w:tr>
      <w:tr w:rsidR="00A6716C" w:rsidRPr="0082509B" w:rsidTr="00C2711F">
        <w:trPr>
          <w:trHeight w:val="567"/>
        </w:trPr>
        <w:tc>
          <w:tcPr>
            <w:tcW w:w="534" w:type="dxa"/>
            <w:vAlign w:val="center"/>
          </w:tcPr>
          <w:p w:rsidR="00A6716C" w:rsidRPr="0082509B" w:rsidRDefault="00A6716C" w:rsidP="00B12725">
            <w:pPr>
              <w:jc w:val="center"/>
              <w:rPr>
                <w:rFonts w:ascii="Arial" w:hAnsi="Arial" w:cs="Arial"/>
                <w:sz w:val="18"/>
                <w:szCs w:val="20"/>
              </w:rPr>
            </w:pPr>
            <w:r w:rsidRPr="0082509B">
              <w:rPr>
                <w:rFonts w:ascii="Arial" w:hAnsi="Arial" w:cs="Arial"/>
                <w:sz w:val="18"/>
                <w:szCs w:val="20"/>
              </w:rPr>
              <w:t>2.</w:t>
            </w:r>
          </w:p>
        </w:tc>
        <w:tc>
          <w:tcPr>
            <w:tcW w:w="4252" w:type="dxa"/>
          </w:tcPr>
          <w:p w:rsidR="00A6716C" w:rsidRPr="0082509B" w:rsidRDefault="00A6716C">
            <w:pPr>
              <w:rPr>
                <w:rFonts w:ascii="Arial" w:hAnsi="Arial" w:cs="Arial"/>
                <w:color w:val="000000"/>
                <w:sz w:val="18"/>
                <w:szCs w:val="20"/>
              </w:rPr>
            </w:pPr>
            <w:r w:rsidRPr="0082509B">
              <w:rPr>
                <w:rFonts w:ascii="Arial" w:hAnsi="Arial" w:cs="Arial"/>
                <w:color w:val="000000"/>
                <w:sz w:val="18"/>
                <w:szCs w:val="20"/>
              </w:rPr>
              <w:t>Jednorazowe, papierowe, pakowane indywidualnie ustniki do spirometru Pneumo 500. Ustnik posiadający powłokę zwiększającą komfort użyykowania przez pacjenta i zapobiegającą przywieraniu do ust. Op. 200szt.</w:t>
            </w:r>
          </w:p>
        </w:tc>
        <w:tc>
          <w:tcPr>
            <w:tcW w:w="709" w:type="dxa"/>
            <w:vAlign w:val="center"/>
          </w:tcPr>
          <w:p w:rsidR="00A6716C" w:rsidRPr="0082509B" w:rsidRDefault="00A6716C">
            <w:pPr>
              <w:jc w:val="center"/>
              <w:rPr>
                <w:rFonts w:ascii="Arial" w:hAnsi="Arial" w:cs="Arial"/>
                <w:color w:val="000000"/>
                <w:sz w:val="18"/>
                <w:szCs w:val="20"/>
              </w:rPr>
            </w:pPr>
            <w:r w:rsidRPr="0082509B">
              <w:rPr>
                <w:rFonts w:ascii="Arial" w:hAnsi="Arial" w:cs="Arial"/>
                <w:color w:val="000000"/>
                <w:sz w:val="18"/>
                <w:szCs w:val="20"/>
              </w:rPr>
              <w:t>op.</w:t>
            </w:r>
          </w:p>
        </w:tc>
        <w:tc>
          <w:tcPr>
            <w:tcW w:w="992" w:type="dxa"/>
            <w:vAlign w:val="center"/>
          </w:tcPr>
          <w:p w:rsidR="00A6716C" w:rsidRPr="0082509B" w:rsidRDefault="00A6716C">
            <w:pPr>
              <w:jc w:val="center"/>
              <w:rPr>
                <w:rFonts w:ascii="Arial" w:hAnsi="Arial" w:cs="Arial"/>
                <w:color w:val="000000"/>
                <w:sz w:val="18"/>
                <w:szCs w:val="20"/>
              </w:rPr>
            </w:pPr>
            <w:r w:rsidRPr="0082509B">
              <w:rPr>
                <w:rFonts w:ascii="Arial" w:hAnsi="Arial" w:cs="Arial"/>
                <w:color w:val="000000"/>
                <w:sz w:val="18"/>
                <w:szCs w:val="20"/>
              </w:rPr>
              <w:t>5</w:t>
            </w:r>
          </w:p>
        </w:tc>
        <w:tc>
          <w:tcPr>
            <w:tcW w:w="1418" w:type="dxa"/>
            <w:vAlign w:val="center"/>
          </w:tcPr>
          <w:p w:rsidR="00A6716C" w:rsidRPr="0082509B" w:rsidRDefault="00A6716C" w:rsidP="00B12725">
            <w:pPr>
              <w:jc w:val="center"/>
              <w:rPr>
                <w:rFonts w:ascii="Arial" w:hAnsi="Arial" w:cs="Arial"/>
                <w:sz w:val="18"/>
                <w:szCs w:val="20"/>
              </w:rPr>
            </w:pPr>
          </w:p>
        </w:tc>
        <w:tc>
          <w:tcPr>
            <w:tcW w:w="1417" w:type="dxa"/>
            <w:vAlign w:val="center"/>
          </w:tcPr>
          <w:p w:rsidR="00A6716C" w:rsidRPr="0082509B" w:rsidRDefault="00A6716C" w:rsidP="00B12725">
            <w:pPr>
              <w:jc w:val="center"/>
              <w:rPr>
                <w:rFonts w:ascii="Arial" w:hAnsi="Arial" w:cs="Arial"/>
                <w:sz w:val="18"/>
                <w:szCs w:val="20"/>
              </w:rPr>
            </w:pPr>
          </w:p>
        </w:tc>
        <w:tc>
          <w:tcPr>
            <w:tcW w:w="851" w:type="dxa"/>
            <w:vAlign w:val="center"/>
          </w:tcPr>
          <w:p w:rsidR="00A6716C" w:rsidRPr="0082509B" w:rsidRDefault="00A6716C" w:rsidP="00B12725">
            <w:pPr>
              <w:jc w:val="center"/>
              <w:rPr>
                <w:rFonts w:ascii="Arial" w:hAnsi="Arial" w:cs="Arial"/>
                <w:sz w:val="18"/>
                <w:szCs w:val="20"/>
              </w:rPr>
            </w:pPr>
          </w:p>
        </w:tc>
        <w:tc>
          <w:tcPr>
            <w:tcW w:w="1417" w:type="dxa"/>
            <w:vAlign w:val="center"/>
          </w:tcPr>
          <w:p w:rsidR="00A6716C" w:rsidRPr="0082509B" w:rsidRDefault="00A6716C" w:rsidP="00B12725">
            <w:pPr>
              <w:jc w:val="center"/>
              <w:rPr>
                <w:rFonts w:ascii="Arial" w:hAnsi="Arial" w:cs="Arial"/>
                <w:sz w:val="18"/>
                <w:szCs w:val="20"/>
              </w:rPr>
            </w:pPr>
          </w:p>
        </w:tc>
        <w:tc>
          <w:tcPr>
            <w:tcW w:w="1418" w:type="dxa"/>
            <w:vAlign w:val="center"/>
          </w:tcPr>
          <w:p w:rsidR="00A6716C" w:rsidRPr="0082509B" w:rsidRDefault="00A6716C" w:rsidP="00B12725">
            <w:pPr>
              <w:jc w:val="center"/>
              <w:rPr>
                <w:rFonts w:ascii="Arial" w:hAnsi="Arial" w:cs="Arial"/>
                <w:sz w:val="18"/>
                <w:szCs w:val="20"/>
              </w:rPr>
            </w:pPr>
          </w:p>
        </w:tc>
        <w:tc>
          <w:tcPr>
            <w:tcW w:w="2268" w:type="dxa"/>
            <w:vAlign w:val="center"/>
          </w:tcPr>
          <w:p w:rsidR="00A6716C" w:rsidRPr="0082509B" w:rsidRDefault="00A6716C" w:rsidP="00B12725">
            <w:pPr>
              <w:jc w:val="center"/>
              <w:rPr>
                <w:rFonts w:ascii="Arial" w:hAnsi="Arial" w:cs="Arial"/>
                <w:sz w:val="18"/>
                <w:szCs w:val="20"/>
              </w:rPr>
            </w:pPr>
          </w:p>
        </w:tc>
      </w:tr>
      <w:tr w:rsidR="00A6716C" w:rsidRPr="0082509B" w:rsidTr="00C2711F">
        <w:trPr>
          <w:trHeight w:val="567"/>
        </w:trPr>
        <w:tc>
          <w:tcPr>
            <w:tcW w:w="534" w:type="dxa"/>
            <w:vAlign w:val="center"/>
          </w:tcPr>
          <w:p w:rsidR="00A6716C" w:rsidRPr="0082509B" w:rsidRDefault="00A6716C" w:rsidP="00B12725">
            <w:pPr>
              <w:jc w:val="center"/>
              <w:rPr>
                <w:rFonts w:ascii="Arial" w:hAnsi="Arial" w:cs="Arial"/>
                <w:sz w:val="18"/>
                <w:szCs w:val="20"/>
              </w:rPr>
            </w:pPr>
            <w:r w:rsidRPr="0082509B">
              <w:rPr>
                <w:rFonts w:ascii="Arial" w:hAnsi="Arial" w:cs="Arial"/>
                <w:sz w:val="18"/>
                <w:szCs w:val="20"/>
              </w:rPr>
              <w:t>3.</w:t>
            </w:r>
          </w:p>
        </w:tc>
        <w:tc>
          <w:tcPr>
            <w:tcW w:w="4252" w:type="dxa"/>
          </w:tcPr>
          <w:p w:rsidR="00A6716C" w:rsidRPr="0082509B" w:rsidRDefault="00A6716C">
            <w:pPr>
              <w:rPr>
                <w:rFonts w:ascii="Arial" w:hAnsi="Arial" w:cs="Arial"/>
                <w:color w:val="000000"/>
                <w:sz w:val="18"/>
                <w:szCs w:val="20"/>
              </w:rPr>
            </w:pPr>
            <w:r w:rsidRPr="0082509B">
              <w:rPr>
                <w:rFonts w:ascii="Arial" w:hAnsi="Arial" w:cs="Arial"/>
                <w:color w:val="000000"/>
                <w:sz w:val="18"/>
                <w:szCs w:val="20"/>
              </w:rPr>
              <w:t>Filtr bakteryjno- wirusowy do badań spirometrycznych   rzeznaczony do spirometru Lungtest 1000 firmy MES, skuteczność 99,99% zarówno dla bakterii jak i wirusów. Opakowanie foliowe, mikrobiologicznie czysty.</w:t>
            </w:r>
          </w:p>
        </w:tc>
        <w:tc>
          <w:tcPr>
            <w:tcW w:w="709" w:type="dxa"/>
            <w:vAlign w:val="center"/>
          </w:tcPr>
          <w:p w:rsidR="00A6716C" w:rsidRPr="0082509B" w:rsidRDefault="00A6716C">
            <w:pPr>
              <w:jc w:val="center"/>
              <w:rPr>
                <w:rFonts w:ascii="Arial" w:hAnsi="Arial" w:cs="Arial"/>
                <w:color w:val="000000"/>
                <w:sz w:val="18"/>
                <w:szCs w:val="20"/>
              </w:rPr>
            </w:pPr>
            <w:r w:rsidRPr="0082509B">
              <w:rPr>
                <w:rFonts w:ascii="Arial" w:hAnsi="Arial" w:cs="Arial"/>
                <w:color w:val="000000"/>
                <w:sz w:val="18"/>
                <w:szCs w:val="20"/>
              </w:rPr>
              <w:t>szt.</w:t>
            </w:r>
          </w:p>
        </w:tc>
        <w:tc>
          <w:tcPr>
            <w:tcW w:w="992" w:type="dxa"/>
            <w:vAlign w:val="center"/>
          </w:tcPr>
          <w:p w:rsidR="00A6716C" w:rsidRPr="0082509B" w:rsidRDefault="00A6716C">
            <w:pPr>
              <w:jc w:val="center"/>
              <w:rPr>
                <w:rFonts w:ascii="Arial" w:hAnsi="Arial" w:cs="Arial"/>
                <w:color w:val="000000"/>
                <w:sz w:val="18"/>
                <w:szCs w:val="20"/>
              </w:rPr>
            </w:pPr>
            <w:r w:rsidRPr="0082509B">
              <w:rPr>
                <w:rFonts w:ascii="Arial" w:hAnsi="Arial" w:cs="Arial"/>
                <w:color w:val="000000"/>
                <w:sz w:val="18"/>
                <w:szCs w:val="20"/>
              </w:rPr>
              <w:t>2300</w:t>
            </w:r>
          </w:p>
        </w:tc>
        <w:tc>
          <w:tcPr>
            <w:tcW w:w="1418" w:type="dxa"/>
            <w:vAlign w:val="center"/>
          </w:tcPr>
          <w:p w:rsidR="00A6716C" w:rsidRPr="0082509B" w:rsidRDefault="00A6716C" w:rsidP="00B12725">
            <w:pPr>
              <w:jc w:val="center"/>
              <w:rPr>
                <w:rFonts w:ascii="Arial" w:hAnsi="Arial" w:cs="Arial"/>
                <w:sz w:val="18"/>
                <w:szCs w:val="20"/>
              </w:rPr>
            </w:pPr>
          </w:p>
        </w:tc>
        <w:tc>
          <w:tcPr>
            <w:tcW w:w="1417" w:type="dxa"/>
            <w:vAlign w:val="center"/>
          </w:tcPr>
          <w:p w:rsidR="00A6716C" w:rsidRPr="0082509B" w:rsidRDefault="00A6716C" w:rsidP="00B12725">
            <w:pPr>
              <w:jc w:val="center"/>
              <w:rPr>
                <w:rFonts w:ascii="Arial" w:hAnsi="Arial" w:cs="Arial"/>
                <w:sz w:val="18"/>
                <w:szCs w:val="20"/>
              </w:rPr>
            </w:pPr>
          </w:p>
        </w:tc>
        <w:tc>
          <w:tcPr>
            <w:tcW w:w="851" w:type="dxa"/>
            <w:vAlign w:val="center"/>
          </w:tcPr>
          <w:p w:rsidR="00A6716C" w:rsidRPr="0082509B" w:rsidRDefault="00A6716C" w:rsidP="00B12725">
            <w:pPr>
              <w:jc w:val="center"/>
              <w:rPr>
                <w:rFonts w:ascii="Arial" w:hAnsi="Arial" w:cs="Arial"/>
                <w:sz w:val="18"/>
                <w:szCs w:val="20"/>
              </w:rPr>
            </w:pPr>
          </w:p>
        </w:tc>
        <w:tc>
          <w:tcPr>
            <w:tcW w:w="1417" w:type="dxa"/>
            <w:vAlign w:val="center"/>
          </w:tcPr>
          <w:p w:rsidR="00A6716C" w:rsidRPr="0082509B" w:rsidRDefault="00A6716C" w:rsidP="00B12725">
            <w:pPr>
              <w:jc w:val="center"/>
              <w:rPr>
                <w:rFonts w:ascii="Arial" w:hAnsi="Arial" w:cs="Arial"/>
                <w:sz w:val="18"/>
                <w:szCs w:val="20"/>
              </w:rPr>
            </w:pPr>
          </w:p>
        </w:tc>
        <w:tc>
          <w:tcPr>
            <w:tcW w:w="1418" w:type="dxa"/>
            <w:vAlign w:val="center"/>
          </w:tcPr>
          <w:p w:rsidR="00A6716C" w:rsidRPr="0082509B" w:rsidRDefault="00A6716C" w:rsidP="00B12725">
            <w:pPr>
              <w:jc w:val="center"/>
              <w:rPr>
                <w:rFonts w:ascii="Arial" w:hAnsi="Arial" w:cs="Arial"/>
                <w:sz w:val="18"/>
                <w:szCs w:val="20"/>
              </w:rPr>
            </w:pPr>
          </w:p>
        </w:tc>
        <w:tc>
          <w:tcPr>
            <w:tcW w:w="2268" w:type="dxa"/>
            <w:vAlign w:val="center"/>
          </w:tcPr>
          <w:p w:rsidR="00A6716C" w:rsidRPr="0082509B" w:rsidRDefault="00A6716C" w:rsidP="00B12725">
            <w:pPr>
              <w:jc w:val="center"/>
              <w:rPr>
                <w:rFonts w:ascii="Arial" w:hAnsi="Arial" w:cs="Arial"/>
                <w:sz w:val="18"/>
                <w:szCs w:val="20"/>
              </w:rPr>
            </w:pPr>
          </w:p>
        </w:tc>
      </w:tr>
      <w:tr w:rsidR="00A6716C" w:rsidRPr="000C1B9A" w:rsidTr="00C2711F">
        <w:trPr>
          <w:trHeight w:val="567"/>
        </w:trPr>
        <w:tc>
          <w:tcPr>
            <w:tcW w:w="7905" w:type="dxa"/>
            <w:gridSpan w:val="5"/>
            <w:vAlign w:val="center"/>
          </w:tcPr>
          <w:p w:rsidR="00A6716C" w:rsidRPr="000C1B9A" w:rsidRDefault="00A6716C"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A6716C" w:rsidRPr="0069541B" w:rsidRDefault="00A6716C" w:rsidP="00B12725">
            <w:pPr>
              <w:jc w:val="center"/>
              <w:rPr>
                <w:rFonts w:ascii="Arial" w:hAnsi="Arial" w:cs="Arial"/>
                <w:b/>
                <w:sz w:val="20"/>
                <w:szCs w:val="20"/>
              </w:rPr>
            </w:pPr>
          </w:p>
        </w:tc>
        <w:tc>
          <w:tcPr>
            <w:tcW w:w="851" w:type="dxa"/>
            <w:shd w:val="clear" w:color="auto" w:fill="000000" w:themeFill="text1"/>
          </w:tcPr>
          <w:p w:rsidR="00A6716C" w:rsidRPr="000C1B9A" w:rsidRDefault="00A6716C" w:rsidP="00B12725">
            <w:pPr>
              <w:jc w:val="center"/>
              <w:rPr>
                <w:rFonts w:ascii="Arial" w:hAnsi="Arial" w:cs="Arial"/>
                <w:sz w:val="20"/>
                <w:szCs w:val="20"/>
              </w:rPr>
            </w:pPr>
          </w:p>
        </w:tc>
        <w:tc>
          <w:tcPr>
            <w:tcW w:w="1417" w:type="dxa"/>
            <w:shd w:val="clear" w:color="auto" w:fill="000000" w:themeFill="text1"/>
          </w:tcPr>
          <w:p w:rsidR="00A6716C" w:rsidRPr="000C1B9A" w:rsidRDefault="00A6716C" w:rsidP="00B12725">
            <w:pPr>
              <w:jc w:val="center"/>
              <w:rPr>
                <w:rFonts w:ascii="Arial" w:hAnsi="Arial" w:cs="Arial"/>
                <w:sz w:val="20"/>
                <w:szCs w:val="20"/>
              </w:rPr>
            </w:pPr>
          </w:p>
        </w:tc>
        <w:tc>
          <w:tcPr>
            <w:tcW w:w="1418" w:type="dxa"/>
            <w:vAlign w:val="center"/>
          </w:tcPr>
          <w:p w:rsidR="00A6716C" w:rsidRPr="0069541B" w:rsidRDefault="00A6716C" w:rsidP="00B12725">
            <w:pPr>
              <w:jc w:val="center"/>
              <w:rPr>
                <w:rFonts w:ascii="Arial" w:hAnsi="Arial" w:cs="Arial"/>
                <w:b/>
                <w:sz w:val="20"/>
                <w:szCs w:val="20"/>
              </w:rPr>
            </w:pPr>
          </w:p>
        </w:tc>
        <w:tc>
          <w:tcPr>
            <w:tcW w:w="2268" w:type="dxa"/>
            <w:shd w:val="clear" w:color="auto" w:fill="000000" w:themeFill="text1"/>
          </w:tcPr>
          <w:p w:rsidR="00A6716C" w:rsidRPr="000C1B9A" w:rsidRDefault="00A6716C" w:rsidP="00B12725">
            <w:pPr>
              <w:jc w:val="center"/>
              <w:rPr>
                <w:rFonts w:ascii="Arial" w:hAnsi="Arial" w:cs="Arial"/>
                <w:sz w:val="20"/>
                <w:szCs w:val="20"/>
              </w:rPr>
            </w:pPr>
          </w:p>
        </w:tc>
      </w:tr>
    </w:tbl>
    <w:p w:rsidR="008C5CD1" w:rsidRDefault="008C5CD1" w:rsidP="008C5CD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8C5CD1" w:rsidRPr="008C5CD1" w:rsidRDefault="008C5CD1" w:rsidP="008C5CD1">
      <w:pPr>
        <w:autoSpaceDE w:val="0"/>
        <w:autoSpaceDN w:val="0"/>
        <w:adjustRightInd w:val="0"/>
        <w:spacing w:after="120" w:line="240" w:lineRule="auto"/>
        <w:jc w:val="both"/>
        <w:rPr>
          <w:rFonts w:ascii="Arial" w:eastAsia="Calibri" w:hAnsi="Arial" w:cs="Arial"/>
          <w:b/>
          <w:sz w:val="20"/>
        </w:rPr>
      </w:pPr>
    </w:p>
    <w:p w:rsidR="008C5CD1" w:rsidRPr="00EE1344" w:rsidRDefault="008C5CD1" w:rsidP="008C5CD1">
      <w:pPr>
        <w:pStyle w:val="Default"/>
        <w:rPr>
          <w:sz w:val="20"/>
          <w:szCs w:val="22"/>
        </w:rPr>
      </w:pPr>
      <w:r w:rsidRPr="00EE1344">
        <w:rPr>
          <w:b/>
          <w:bCs/>
          <w:iCs/>
          <w:sz w:val="20"/>
          <w:szCs w:val="22"/>
        </w:rPr>
        <w:t xml:space="preserve">Dokument należy wypełnić i podpisać kwalifikowanym podpisem elektronicznym. </w:t>
      </w:r>
    </w:p>
    <w:p w:rsidR="008C5CD1" w:rsidRPr="00EE1344" w:rsidRDefault="008C5CD1" w:rsidP="008C5CD1">
      <w:pPr>
        <w:rPr>
          <w:rFonts w:ascii="Arial" w:hAnsi="Arial" w:cs="Arial"/>
          <w:b/>
          <w:bCs/>
          <w:iCs/>
          <w:sz w:val="20"/>
        </w:rPr>
      </w:pPr>
      <w:r w:rsidRPr="00EE1344">
        <w:rPr>
          <w:rFonts w:ascii="Arial" w:hAnsi="Arial" w:cs="Arial"/>
          <w:b/>
          <w:bCs/>
          <w:iCs/>
          <w:sz w:val="20"/>
        </w:rPr>
        <w:t>Zamawiający zaleca zapisanie dokumentu w formacie PDF.</w:t>
      </w:r>
    </w:p>
    <w:p w:rsidR="00A6716C" w:rsidRDefault="00A6716C" w:rsidP="00A6716C">
      <w:pPr>
        <w:spacing w:after="0" w:line="240" w:lineRule="auto"/>
        <w:rPr>
          <w:rFonts w:ascii="Arial" w:hAnsi="Arial" w:cs="Arial"/>
        </w:rPr>
      </w:pPr>
    </w:p>
    <w:p w:rsidR="0000478B" w:rsidRDefault="0000478B" w:rsidP="000C1B9A">
      <w:pPr>
        <w:spacing w:after="0" w:line="240" w:lineRule="auto"/>
        <w:rPr>
          <w:rFonts w:ascii="Arial" w:hAnsi="Arial" w:cs="Arial"/>
        </w:rPr>
      </w:pPr>
    </w:p>
    <w:p w:rsidR="00A6716C" w:rsidRDefault="00A6716C" w:rsidP="000C1B9A">
      <w:pPr>
        <w:spacing w:after="0" w:line="240" w:lineRule="auto"/>
        <w:rPr>
          <w:rFonts w:ascii="Arial" w:hAnsi="Arial" w:cs="Arial"/>
        </w:rPr>
      </w:pPr>
    </w:p>
    <w:p w:rsidR="00A6716C" w:rsidRDefault="00A6716C" w:rsidP="000C1B9A">
      <w:pPr>
        <w:spacing w:after="0" w:line="240" w:lineRule="auto"/>
        <w:rPr>
          <w:rFonts w:ascii="Arial" w:hAnsi="Arial" w:cs="Arial"/>
        </w:rPr>
      </w:pPr>
    </w:p>
    <w:p w:rsidR="00A6716C" w:rsidRDefault="00A6716C" w:rsidP="000C1B9A">
      <w:pPr>
        <w:spacing w:after="0" w:line="240" w:lineRule="auto"/>
        <w:rPr>
          <w:rFonts w:ascii="Arial" w:hAnsi="Arial" w:cs="Arial"/>
        </w:rPr>
      </w:pPr>
    </w:p>
    <w:p w:rsidR="00A6716C" w:rsidRDefault="00A6716C" w:rsidP="000C1B9A">
      <w:pPr>
        <w:spacing w:after="0" w:line="240" w:lineRule="auto"/>
        <w:rPr>
          <w:rFonts w:ascii="Arial" w:hAnsi="Arial" w:cs="Arial"/>
        </w:rPr>
      </w:pPr>
    </w:p>
    <w:p w:rsidR="00A6716C" w:rsidRDefault="00A6716C" w:rsidP="000C1B9A">
      <w:pPr>
        <w:spacing w:after="0" w:line="240" w:lineRule="auto"/>
        <w:rPr>
          <w:rFonts w:ascii="Arial" w:hAnsi="Arial" w:cs="Arial"/>
        </w:rPr>
      </w:pPr>
    </w:p>
    <w:p w:rsidR="0082509B" w:rsidRDefault="0082509B" w:rsidP="00A6716C">
      <w:pPr>
        <w:rPr>
          <w:rFonts w:ascii="Arial" w:hAnsi="Arial" w:cs="Arial"/>
          <w:b/>
          <w:sz w:val="20"/>
        </w:rPr>
      </w:pPr>
    </w:p>
    <w:p w:rsidR="0082509B" w:rsidRDefault="0082509B" w:rsidP="00A6716C">
      <w:pPr>
        <w:rPr>
          <w:rFonts w:ascii="Arial" w:hAnsi="Arial" w:cs="Arial"/>
          <w:b/>
          <w:sz w:val="20"/>
        </w:rPr>
      </w:pPr>
    </w:p>
    <w:p w:rsidR="0082509B" w:rsidRDefault="0082509B" w:rsidP="00A6716C">
      <w:pPr>
        <w:rPr>
          <w:rFonts w:ascii="Arial" w:hAnsi="Arial" w:cs="Arial"/>
          <w:b/>
          <w:sz w:val="20"/>
        </w:rPr>
      </w:pPr>
    </w:p>
    <w:p w:rsidR="00A6716C" w:rsidRPr="000C1B9A" w:rsidRDefault="00A6716C" w:rsidP="00A6716C">
      <w:pPr>
        <w:rPr>
          <w:rFonts w:ascii="Arial" w:hAnsi="Arial" w:cs="Arial"/>
          <w:b/>
          <w:sz w:val="20"/>
        </w:rPr>
      </w:pPr>
      <w:r w:rsidRPr="00A6716C">
        <w:rPr>
          <w:rFonts w:ascii="Arial" w:hAnsi="Arial" w:cs="Arial"/>
          <w:b/>
          <w:sz w:val="20"/>
        </w:rPr>
        <w:lastRenderedPageBreak/>
        <w:t>Pakiet nr 27: Chirurgia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A6716C" w:rsidRPr="001E6B67" w:rsidTr="00C2711F">
        <w:tc>
          <w:tcPr>
            <w:tcW w:w="534"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L.p.</w:t>
            </w:r>
          </w:p>
        </w:tc>
        <w:tc>
          <w:tcPr>
            <w:tcW w:w="4252"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Asortyment</w:t>
            </w:r>
          </w:p>
        </w:tc>
        <w:tc>
          <w:tcPr>
            <w:tcW w:w="709"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Jedn. miary</w:t>
            </w:r>
          </w:p>
        </w:tc>
        <w:tc>
          <w:tcPr>
            <w:tcW w:w="992"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A6716C" w:rsidRPr="001E6B67" w:rsidRDefault="00A6716C" w:rsidP="00B12725">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A6716C" w:rsidRPr="0082509B" w:rsidTr="00C2711F">
        <w:tc>
          <w:tcPr>
            <w:tcW w:w="534" w:type="dxa"/>
            <w:vAlign w:val="center"/>
          </w:tcPr>
          <w:p w:rsidR="00A6716C" w:rsidRPr="0082509B" w:rsidRDefault="00A6716C" w:rsidP="008877A7">
            <w:pPr>
              <w:jc w:val="center"/>
              <w:rPr>
                <w:rFonts w:ascii="Arial" w:hAnsi="Arial" w:cs="Arial"/>
                <w:sz w:val="18"/>
                <w:szCs w:val="20"/>
              </w:rPr>
            </w:pPr>
            <w:r w:rsidRPr="0082509B">
              <w:rPr>
                <w:rFonts w:ascii="Arial" w:hAnsi="Arial" w:cs="Arial"/>
                <w:sz w:val="18"/>
                <w:szCs w:val="20"/>
              </w:rPr>
              <w:t>1.</w:t>
            </w:r>
          </w:p>
        </w:tc>
        <w:tc>
          <w:tcPr>
            <w:tcW w:w="4252" w:type="dxa"/>
          </w:tcPr>
          <w:p w:rsidR="00A6716C" w:rsidRPr="0082509B" w:rsidRDefault="00A6716C" w:rsidP="008877A7">
            <w:pPr>
              <w:rPr>
                <w:rFonts w:ascii="Arial" w:hAnsi="Arial" w:cs="Arial"/>
                <w:b/>
                <w:bCs/>
                <w:color w:val="000000"/>
                <w:sz w:val="18"/>
                <w:szCs w:val="20"/>
              </w:rPr>
            </w:pPr>
            <w:r w:rsidRPr="0082509B">
              <w:rPr>
                <w:rFonts w:ascii="Arial" w:hAnsi="Arial" w:cs="Arial"/>
                <w:b/>
                <w:bCs/>
                <w:color w:val="000000"/>
                <w:sz w:val="18"/>
                <w:szCs w:val="20"/>
              </w:rPr>
              <w:t xml:space="preserve">Sonda Sengstakena </w:t>
            </w:r>
            <w:r w:rsidRPr="0082509B">
              <w:rPr>
                <w:rFonts w:ascii="Arial" w:hAnsi="Arial" w:cs="Arial"/>
                <w:color w:val="000000"/>
                <w:sz w:val="18"/>
                <w:szCs w:val="20"/>
              </w:rPr>
              <w:t>przełykowa wykonana z miękkiej gumy trójdrożna z dwoma balonami i balonami pilotowymi wykonanymi z materiału silkolatex rusch gold z podziałką sterylna wy</w:t>
            </w:r>
            <w:r w:rsidR="0071372B" w:rsidRPr="0082509B">
              <w:rPr>
                <w:rFonts w:ascii="Arial" w:hAnsi="Arial" w:cs="Arial"/>
                <w:color w:val="000000"/>
                <w:sz w:val="18"/>
                <w:szCs w:val="20"/>
              </w:rPr>
              <w:t>łącznie do jednorazowego użytku</w:t>
            </w:r>
            <w:r w:rsidRPr="0082509B">
              <w:rPr>
                <w:rFonts w:ascii="Arial" w:hAnsi="Arial" w:cs="Arial"/>
                <w:color w:val="000000"/>
                <w:sz w:val="18"/>
                <w:szCs w:val="20"/>
              </w:rPr>
              <w:t>, pierścień znacznikowy nieprzenikliwy dla promieniowania rentgenowskiego długość ok. 100c</w:t>
            </w:r>
            <w:r w:rsidR="0071372B" w:rsidRPr="0082509B">
              <w:rPr>
                <w:rFonts w:ascii="Arial" w:hAnsi="Arial" w:cs="Arial"/>
                <w:color w:val="000000"/>
                <w:sz w:val="18"/>
                <w:szCs w:val="20"/>
              </w:rPr>
              <w:t>m balon przełykowy dł. ok. 22cm</w:t>
            </w:r>
            <w:r w:rsidRPr="0082509B">
              <w:rPr>
                <w:rFonts w:ascii="Arial" w:hAnsi="Arial" w:cs="Arial"/>
                <w:color w:val="000000"/>
                <w:sz w:val="18"/>
                <w:szCs w:val="20"/>
              </w:rPr>
              <w:t>, rozmiary CH 16 , 18 , 21 dla dorosłych.</w:t>
            </w:r>
          </w:p>
        </w:tc>
        <w:tc>
          <w:tcPr>
            <w:tcW w:w="709" w:type="dxa"/>
            <w:vAlign w:val="center"/>
          </w:tcPr>
          <w:p w:rsidR="00A6716C" w:rsidRPr="0082509B" w:rsidRDefault="00A6716C" w:rsidP="008877A7">
            <w:pPr>
              <w:jc w:val="center"/>
              <w:rPr>
                <w:rFonts w:ascii="Arial" w:hAnsi="Arial" w:cs="Arial"/>
                <w:color w:val="000000"/>
                <w:sz w:val="18"/>
                <w:szCs w:val="20"/>
              </w:rPr>
            </w:pPr>
            <w:r w:rsidRPr="0082509B">
              <w:rPr>
                <w:rFonts w:ascii="Arial" w:hAnsi="Arial" w:cs="Arial"/>
                <w:color w:val="000000"/>
                <w:sz w:val="18"/>
                <w:szCs w:val="20"/>
              </w:rPr>
              <w:t>szt</w:t>
            </w:r>
          </w:p>
        </w:tc>
        <w:tc>
          <w:tcPr>
            <w:tcW w:w="992" w:type="dxa"/>
            <w:vAlign w:val="center"/>
          </w:tcPr>
          <w:p w:rsidR="00A6716C" w:rsidRPr="0082509B" w:rsidRDefault="00A6716C" w:rsidP="008877A7">
            <w:pPr>
              <w:jc w:val="center"/>
              <w:rPr>
                <w:rFonts w:ascii="Arial" w:hAnsi="Arial" w:cs="Arial"/>
                <w:color w:val="000000"/>
                <w:sz w:val="18"/>
                <w:szCs w:val="20"/>
              </w:rPr>
            </w:pPr>
            <w:r w:rsidRPr="0082509B">
              <w:rPr>
                <w:rFonts w:ascii="Arial" w:hAnsi="Arial" w:cs="Arial"/>
                <w:color w:val="000000"/>
                <w:sz w:val="18"/>
                <w:szCs w:val="20"/>
              </w:rPr>
              <w:t>10</w:t>
            </w:r>
          </w:p>
        </w:tc>
        <w:tc>
          <w:tcPr>
            <w:tcW w:w="1418" w:type="dxa"/>
            <w:vAlign w:val="center"/>
          </w:tcPr>
          <w:p w:rsidR="00A6716C" w:rsidRPr="0082509B" w:rsidRDefault="00A6716C" w:rsidP="008877A7">
            <w:pPr>
              <w:jc w:val="center"/>
              <w:rPr>
                <w:rFonts w:ascii="Arial" w:hAnsi="Arial" w:cs="Arial"/>
                <w:sz w:val="18"/>
                <w:szCs w:val="20"/>
              </w:rPr>
            </w:pPr>
          </w:p>
        </w:tc>
        <w:tc>
          <w:tcPr>
            <w:tcW w:w="1417" w:type="dxa"/>
            <w:vAlign w:val="center"/>
          </w:tcPr>
          <w:p w:rsidR="00A6716C" w:rsidRPr="0082509B" w:rsidRDefault="00A6716C" w:rsidP="008877A7">
            <w:pPr>
              <w:jc w:val="center"/>
              <w:rPr>
                <w:rFonts w:ascii="Arial" w:hAnsi="Arial" w:cs="Arial"/>
                <w:sz w:val="18"/>
                <w:szCs w:val="20"/>
              </w:rPr>
            </w:pPr>
          </w:p>
        </w:tc>
        <w:tc>
          <w:tcPr>
            <w:tcW w:w="851" w:type="dxa"/>
            <w:vAlign w:val="center"/>
          </w:tcPr>
          <w:p w:rsidR="00A6716C" w:rsidRPr="0082509B" w:rsidRDefault="00A6716C" w:rsidP="008877A7">
            <w:pPr>
              <w:jc w:val="center"/>
              <w:rPr>
                <w:rFonts w:ascii="Arial" w:hAnsi="Arial" w:cs="Arial"/>
                <w:sz w:val="18"/>
                <w:szCs w:val="20"/>
              </w:rPr>
            </w:pPr>
          </w:p>
        </w:tc>
        <w:tc>
          <w:tcPr>
            <w:tcW w:w="1417" w:type="dxa"/>
            <w:vAlign w:val="center"/>
          </w:tcPr>
          <w:p w:rsidR="00A6716C" w:rsidRPr="0082509B" w:rsidRDefault="00A6716C" w:rsidP="008877A7">
            <w:pPr>
              <w:jc w:val="center"/>
              <w:rPr>
                <w:rFonts w:ascii="Arial" w:hAnsi="Arial" w:cs="Arial"/>
                <w:sz w:val="18"/>
                <w:szCs w:val="20"/>
              </w:rPr>
            </w:pPr>
          </w:p>
        </w:tc>
        <w:tc>
          <w:tcPr>
            <w:tcW w:w="1418" w:type="dxa"/>
            <w:vAlign w:val="center"/>
          </w:tcPr>
          <w:p w:rsidR="00A6716C" w:rsidRPr="0082509B" w:rsidRDefault="00A6716C" w:rsidP="008877A7">
            <w:pPr>
              <w:jc w:val="center"/>
              <w:rPr>
                <w:rFonts w:ascii="Arial" w:hAnsi="Arial" w:cs="Arial"/>
                <w:sz w:val="18"/>
                <w:szCs w:val="20"/>
              </w:rPr>
            </w:pPr>
          </w:p>
        </w:tc>
        <w:tc>
          <w:tcPr>
            <w:tcW w:w="2268" w:type="dxa"/>
            <w:vAlign w:val="center"/>
          </w:tcPr>
          <w:p w:rsidR="00A6716C" w:rsidRPr="0082509B" w:rsidRDefault="00A6716C" w:rsidP="008877A7">
            <w:pPr>
              <w:jc w:val="center"/>
              <w:rPr>
                <w:rFonts w:ascii="Arial" w:hAnsi="Arial" w:cs="Arial"/>
                <w:sz w:val="18"/>
                <w:szCs w:val="20"/>
              </w:rPr>
            </w:pPr>
          </w:p>
        </w:tc>
      </w:tr>
      <w:tr w:rsidR="00A6716C" w:rsidRPr="0082509B" w:rsidTr="00C2711F">
        <w:trPr>
          <w:trHeight w:val="567"/>
        </w:trPr>
        <w:tc>
          <w:tcPr>
            <w:tcW w:w="534" w:type="dxa"/>
            <w:vAlign w:val="center"/>
          </w:tcPr>
          <w:p w:rsidR="00A6716C" w:rsidRPr="0082509B" w:rsidRDefault="00A6716C" w:rsidP="008877A7">
            <w:pPr>
              <w:jc w:val="center"/>
              <w:rPr>
                <w:rFonts w:ascii="Arial" w:hAnsi="Arial" w:cs="Arial"/>
                <w:sz w:val="18"/>
                <w:szCs w:val="20"/>
              </w:rPr>
            </w:pPr>
            <w:r w:rsidRPr="0082509B">
              <w:rPr>
                <w:rFonts w:ascii="Arial" w:hAnsi="Arial" w:cs="Arial"/>
                <w:sz w:val="18"/>
                <w:szCs w:val="20"/>
              </w:rPr>
              <w:t>2.</w:t>
            </w:r>
          </w:p>
        </w:tc>
        <w:tc>
          <w:tcPr>
            <w:tcW w:w="4252" w:type="dxa"/>
          </w:tcPr>
          <w:p w:rsidR="00A6716C" w:rsidRPr="0082509B" w:rsidRDefault="00A6716C" w:rsidP="008877A7">
            <w:pPr>
              <w:rPr>
                <w:rFonts w:ascii="Arial" w:hAnsi="Arial" w:cs="Arial"/>
                <w:b/>
                <w:bCs/>
                <w:color w:val="000000"/>
                <w:sz w:val="18"/>
                <w:szCs w:val="20"/>
              </w:rPr>
            </w:pPr>
            <w:r w:rsidRPr="0082509B">
              <w:rPr>
                <w:rFonts w:ascii="Arial" w:hAnsi="Arial" w:cs="Arial"/>
                <w:b/>
                <w:bCs/>
                <w:color w:val="000000"/>
                <w:sz w:val="18"/>
                <w:szCs w:val="20"/>
              </w:rPr>
              <w:t xml:space="preserve">Zestaw do drenażu przezskórnego metodą jednostopniową typu Pigtail </w:t>
            </w:r>
            <w:r w:rsidRPr="0082509B">
              <w:rPr>
                <w:rFonts w:ascii="Arial" w:hAnsi="Arial" w:cs="Arial"/>
                <w:color w:val="000000"/>
                <w:sz w:val="18"/>
                <w:szCs w:val="20"/>
              </w:rPr>
              <w:t>dobrze widziany w promieniach rtg w rozmiarach: 6F/26, 9F/26, 12F/26, 14F/26. Elementy zestawu:</w:t>
            </w:r>
            <w:r w:rsidRPr="0082509B">
              <w:rPr>
                <w:rFonts w:ascii="Arial" w:hAnsi="Arial" w:cs="Arial"/>
                <w:color w:val="000000"/>
                <w:sz w:val="18"/>
                <w:szCs w:val="20"/>
              </w:rPr>
              <w:br/>
              <w:t>- igła dwuczęściowa w rozm. 18G do katetera w rozm. 6F/26; 15G do katetera w rozm. 9F/26, 12F/26 i 14F/26</w:t>
            </w:r>
            <w:r w:rsidRPr="0082509B">
              <w:rPr>
                <w:rFonts w:ascii="Arial" w:hAnsi="Arial" w:cs="Arial"/>
                <w:color w:val="000000"/>
                <w:sz w:val="18"/>
                <w:szCs w:val="20"/>
              </w:rPr>
              <w:br/>
              <w:t>- opaska zaciskowa, kołnierz, kranik jednodrożny, wysokociśnieniowy, przedłuzacz do drenu przezskórnego</w:t>
            </w:r>
          </w:p>
        </w:tc>
        <w:tc>
          <w:tcPr>
            <w:tcW w:w="709" w:type="dxa"/>
            <w:vAlign w:val="center"/>
          </w:tcPr>
          <w:p w:rsidR="00A6716C" w:rsidRPr="0082509B" w:rsidRDefault="00A6716C" w:rsidP="008877A7">
            <w:pPr>
              <w:jc w:val="center"/>
              <w:rPr>
                <w:rFonts w:ascii="Arial" w:hAnsi="Arial" w:cs="Arial"/>
                <w:color w:val="000000"/>
                <w:sz w:val="18"/>
                <w:szCs w:val="20"/>
              </w:rPr>
            </w:pPr>
            <w:r w:rsidRPr="0082509B">
              <w:rPr>
                <w:rFonts w:ascii="Arial" w:hAnsi="Arial" w:cs="Arial"/>
                <w:color w:val="000000"/>
                <w:sz w:val="18"/>
                <w:szCs w:val="20"/>
              </w:rPr>
              <w:t>szt</w:t>
            </w:r>
          </w:p>
        </w:tc>
        <w:tc>
          <w:tcPr>
            <w:tcW w:w="992" w:type="dxa"/>
            <w:vAlign w:val="center"/>
          </w:tcPr>
          <w:p w:rsidR="00A6716C" w:rsidRPr="0082509B" w:rsidRDefault="00A6716C" w:rsidP="008877A7">
            <w:pPr>
              <w:jc w:val="center"/>
              <w:rPr>
                <w:rFonts w:ascii="Arial" w:hAnsi="Arial" w:cs="Arial"/>
                <w:color w:val="000000"/>
                <w:sz w:val="18"/>
                <w:szCs w:val="20"/>
              </w:rPr>
            </w:pPr>
            <w:r w:rsidRPr="0082509B">
              <w:rPr>
                <w:rFonts w:ascii="Arial" w:hAnsi="Arial" w:cs="Arial"/>
                <w:color w:val="000000"/>
                <w:sz w:val="18"/>
                <w:szCs w:val="20"/>
              </w:rPr>
              <w:t>20</w:t>
            </w:r>
          </w:p>
        </w:tc>
        <w:tc>
          <w:tcPr>
            <w:tcW w:w="1418" w:type="dxa"/>
            <w:vAlign w:val="center"/>
          </w:tcPr>
          <w:p w:rsidR="00A6716C" w:rsidRPr="0082509B" w:rsidRDefault="00A6716C" w:rsidP="008877A7">
            <w:pPr>
              <w:jc w:val="center"/>
              <w:rPr>
                <w:rFonts w:ascii="Arial" w:hAnsi="Arial" w:cs="Arial"/>
                <w:sz w:val="18"/>
                <w:szCs w:val="20"/>
              </w:rPr>
            </w:pPr>
          </w:p>
        </w:tc>
        <w:tc>
          <w:tcPr>
            <w:tcW w:w="1417" w:type="dxa"/>
            <w:vAlign w:val="center"/>
          </w:tcPr>
          <w:p w:rsidR="00A6716C" w:rsidRPr="0082509B" w:rsidRDefault="00A6716C" w:rsidP="008877A7">
            <w:pPr>
              <w:jc w:val="center"/>
              <w:rPr>
                <w:rFonts w:ascii="Arial" w:hAnsi="Arial" w:cs="Arial"/>
                <w:sz w:val="18"/>
                <w:szCs w:val="20"/>
              </w:rPr>
            </w:pPr>
          </w:p>
        </w:tc>
        <w:tc>
          <w:tcPr>
            <w:tcW w:w="851" w:type="dxa"/>
            <w:vAlign w:val="center"/>
          </w:tcPr>
          <w:p w:rsidR="00A6716C" w:rsidRPr="0082509B" w:rsidRDefault="00A6716C" w:rsidP="008877A7">
            <w:pPr>
              <w:jc w:val="center"/>
              <w:rPr>
                <w:rFonts w:ascii="Arial" w:hAnsi="Arial" w:cs="Arial"/>
                <w:sz w:val="18"/>
                <w:szCs w:val="20"/>
              </w:rPr>
            </w:pPr>
          </w:p>
        </w:tc>
        <w:tc>
          <w:tcPr>
            <w:tcW w:w="1417" w:type="dxa"/>
            <w:vAlign w:val="center"/>
          </w:tcPr>
          <w:p w:rsidR="00A6716C" w:rsidRPr="0082509B" w:rsidRDefault="00A6716C" w:rsidP="008877A7">
            <w:pPr>
              <w:jc w:val="center"/>
              <w:rPr>
                <w:rFonts w:ascii="Arial" w:hAnsi="Arial" w:cs="Arial"/>
                <w:sz w:val="18"/>
                <w:szCs w:val="20"/>
              </w:rPr>
            </w:pPr>
          </w:p>
        </w:tc>
        <w:tc>
          <w:tcPr>
            <w:tcW w:w="1418" w:type="dxa"/>
            <w:vAlign w:val="center"/>
          </w:tcPr>
          <w:p w:rsidR="00A6716C" w:rsidRPr="0082509B" w:rsidRDefault="00A6716C" w:rsidP="008877A7">
            <w:pPr>
              <w:jc w:val="center"/>
              <w:rPr>
                <w:rFonts w:ascii="Arial" w:hAnsi="Arial" w:cs="Arial"/>
                <w:sz w:val="18"/>
                <w:szCs w:val="20"/>
              </w:rPr>
            </w:pPr>
          </w:p>
        </w:tc>
        <w:tc>
          <w:tcPr>
            <w:tcW w:w="2268" w:type="dxa"/>
            <w:vAlign w:val="center"/>
          </w:tcPr>
          <w:p w:rsidR="00A6716C" w:rsidRPr="0082509B" w:rsidRDefault="00A6716C" w:rsidP="008877A7">
            <w:pPr>
              <w:jc w:val="center"/>
              <w:rPr>
                <w:rFonts w:ascii="Arial" w:hAnsi="Arial" w:cs="Arial"/>
                <w:sz w:val="18"/>
                <w:szCs w:val="20"/>
              </w:rPr>
            </w:pPr>
          </w:p>
        </w:tc>
      </w:tr>
      <w:tr w:rsidR="00A6716C" w:rsidRPr="0082509B" w:rsidTr="00C2711F">
        <w:trPr>
          <w:trHeight w:val="567"/>
        </w:trPr>
        <w:tc>
          <w:tcPr>
            <w:tcW w:w="534" w:type="dxa"/>
            <w:vAlign w:val="center"/>
          </w:tcPr>
          <w:p w:rsidR="00A6716C" w:rsidRPr="0082509B" w:rsidRDefault="00A6716C" w:rsidP="008877A7">
            <w:pPr>
              <w:jc w:val="center"/>
              <w:rPr>
                <w:rFonts w:ascii="Arial" w:hAnsi="Arial" w:cs="Arial"/>
                <w:sz w:val="18"/>
                <w:szCs w:val="20"/>
              </w:rPr>
            </w:pPr>
            <w:r w:rsidRPr="0082509B">
              <w:rPr>
                <w:rFonts w:ascii="Arial" w:hAnsi="Arial" w:cs="Arial"/>
                <w:sz w:val="18"/>
                <w:szCs w:val="20"/>
              </w:rPr>
              <w:t>3.</w:t>
            </w:r>
          </w:p>
        </w:tc>
        <w:tc>
          <w:tcPr>
            <w:tcW w:w="4252" w:type="dxa"/>
          </w:tcPr>
          <w:p w:rsidR="00A6716C" w:rsidRPr="0082509B" w:rsidRDefault="00A6716C" w:rsidP="008877A7">
            <w:pPr>
              <w:rPr>
                <w:rFonts w:ascii="Arial" w:hAnsi="Arial" w:cs="Arial"/>
                <w:color w:val="000000"/>
                <w:sz w:val="18"/>
                <w:szCs w:val="20"/>
              </w:rPr>
            </w:pPr>
            <w:r w:rsidRPr="0082509B">
              <w:rPr>
                <w:rFonts w:ascii="Arial" w:hAnsi="Arial" w:cs="Arial"/>
                <w:b/>
                <w:bCs/>
                <w:color w:val="000000"/>
                <w:sz w:val="18"/>
                <w:szCs w:val="20"/>
              </w:rPr>
              <w:t>Zestaw do cystostomii</w:t>
            </w:r>
            <w:r w:rsidR="0071372B" w:rsidRPr="0082509B">
              <w:rPr>
                <w:rFonts w:ascii="Arial" w:hAnsi="Arial" w:cs="Arial"/>
                <w:color w:val="000000"/>
                <w:sz w:val="18"/>
                <w:szCs w:val="20"/>
              </w:rPr>
              <w:t xml:space="preserve"> nr 9, 12, 14 złożony </w:t>
            </w:r>
            <w:r w:rsidRPr="0082509B">
              <w:rPr>
                <w:rFonts w:ascii="Arial" w:hAnsi="Arial" w:cs="Arial"/>
                <w:color w:val="000000"/>
                <w:sz w:val="18"/>
                <w:szCs w:val="20"/>
              </w:rPr>
              <w:t xml:space="preserve">z: </w:t>
            </w:r>
            <w:r w:rsidR="00C2711F" w:rsidRPr="0082509B">
              <w:rPr>
                <w:rFonts w:ascii="Arial" w:hAnsi="Arial" w:cs="Arial"/>
                <w:color w:val="000000"/>
                <w:sz w:val="18"/>
                <w:szCs w:val="20"/>
              </w:rPr>
              <w:br/>
            </w:r>
            <w:r w:rsidRPr="0082509B">
              <w:rPr>
                <w:rFonts w:ascii="Arial" w:hAnsi="Arial" w:cs="Arial"/>
                <w:color w:val="000000"/>
                <w:sz w:val="18"/>
                <w:szCs w:val="20"/>
              </w:rPr>
              <w:t xml:space="preserve">- kateter, </w:t>
            </w:r>
            <w:r w:rsidR="00C2711F" w:rsidRPr="0082509B">
              <w:rPr>
                <w:rFonts w:ascii="Arial" w:hAnsi="Arial" w:cs="Arial"/>
                <w:color w:val="000000"/>
                <w:sz w:val="18"/>
                <w:szCs w:val="20"/>
              </w:rPr>
              <w:t xml:space="preserve"> </w:t>
            </w:r>
            <w:r w:rsidR="00C2711F" w:rsidRPr="0082509B">
              <w:rPr>
                <w:rFonts w:ascii="Arial" w:hAnsi="Arial" w:cs="Arial"/>
                <w:color w:val="000000"/>
                <w:sz w:val="18"/>
                <w:szCs w:val="20"/>
              </w:rPr>
              <w:br/>
            </w:r>
            <w:r w:rsidRPr="0082509B">
              <w:rPr>
                <w:rFonts w:ascii="Arial" w:hAnsi="Arial" w:cs="Arial"/>
                <w:color w:val="000000"/>
                <w:sz w:val="18"/>
                <w:szCs w:val="20"/>
              </w:rPr>
              <w:t xml:space="preserve">- igła rozrywalna, </w:t>
            </w:r>
            <w:r w:rsidR="00C2711F" w:rsidRPr="0082509B">
              <w:rPr>
                <w:rFonts w:ascii="Arial" w:hAnsi="Arial" w:cs="Arial"/>
                <w:color w:val="000000"/>
                <w:sz w:val="18"/>
                <w:szCs w:val="20"/>
              </w:rPr>
              <w:t xml:space="preserve"> </w:t>
            </w:r>
            <w:r w:rsidR="00C2711F" w:rsidRPr="0082509B">
              <w:rPr>
                <w:rFonts w:ascii="Arial" w:hAnsi="Arial" w:cs="Arial"/>
                <w:color w:val="000000"/>
                <w:sz w:val="18"/>
                <w:szCs w:val="20"/>
              </w:rPr>
              <w:br/>
            </w:r>
            <w:r w:rsidRPr="0082509B">
              <w:rPr>
                <w:rFonts w:ascii="Arial" w:hAnsi="Arial" w:cs="Arial"/>
                <w:color w:val="000000"/>
                <w:sz w:val="18"/>
                <w:szCs w:val="20"/>
              </w:rPr>
              <w:t xml:space="preserve">- strzykawka 10ml niskooporowa, </w:t>
            </w:r>
            <w:r w:rsidR="00C2711F" w:rsidRPr="0082509B">
              <w:rPr>
                <w:rFonts w:ascii="Arial" w:hAnsi="Arial" w:cs="Arial"/>
                <w:color w:val="000000"/>
                <w:sz w:val="18"/>
                <w:szCs w:val="20"/>
              </w:rPr>
              <w:t xml:space="preserve"> </w:t>
            </w:r>
            <w:r w:rsidR="00C2711F" w:rsidRPr="0082509B">
              <w:rPr>
                <w:rFonts w:ascii="Arial" w:hAnsi="Arial" w:cs="Arial"/>
                <w:color w:val="000000"/>
                <w:sz w:val="18"/>
                <w:szCs w:val="20"/>
              </w:rPr>
              <w:br/>
            </w:r>
            <w:r w:rsidRPr="0082509B">
              <w:rPr>
                <w:rFonts w:ascii="Arial" w:hAnsi="Arial" w:cs="Arial"/>
                <w:color w:val="000000"/>
                <w:sz w:val="18"/>
                <w:szCs w:val="20"/>
              </w:rPr>
              <w:t xml:space="preserve">- skalpel, </w:t>
            </w:r>
            <w:r w:rsidR="00C2711F" w:rsidRPr="0082509B">
              <w:rPr>
                <w:rFonts w:ascii="Arial" w:hAnsi="Arial" w:cs="Arial"/>
                <w:color w:val="000000"/>
                <w:sz w:val="18"/>
                <w:szCs w:val="20"/>
              </w:rPr>
              <w:t xml:space="preserve"> </w:t>
            </w:r>
            <w:r w:rsidR="00C2711F" w:rsidRPr="0082509B">
              <w:rPr>
                <w:rFonts w:ascii="Arial" w:hAnsi="Arial" w:cs="Arial"/>
                <w:color w:val="000000"/>
                <w:sz w:val="18"/>
                <w:szCs w:val="20"/>
              </w:rPr>
              <w:br/>
            </w:r>
            <w:r w:rsidRPr="0082509B">
              <w:rPr>
                <w:rFonts w:ascii="Arial" w:hAnsi="Arial" w:cs="Arial"/>
                <w:color w:val="000000"/>
                <w:sz w:val="18"/>
                <w:szCs w:val="20"/>
              </w:rPr>
              <w:t xml:space="preserve">- kołnierz mocujący, </w:t>
            </w:r>
            <w:r w:rsidR="00C2711F" w:rsidRPr="0082509B">
              <w:rPr>
                <w:rFonts w:ascii="Arial" w:hAnsi="Arial" w:cs="Arial"/>
                <w:color w:val="000000"/>
                <w:sz w:val="18"/>
                <w:szCs w:val="20"/>
              </w:rPr>
              <w:br/>
            </w:r>
            <w:r w:rsidRPr="0082509B">
              <w:rPr>
                <w:rFonts w:ascii="Arial" w:hAnsi="Arial" w:cs="Arial"/>
                <w:color w:val="000000"/>
                <w:sz w:val="18"/>
                <w:szCs w:val="20"/>
              </w:rPr>
              <w:t>- opaska zaciskowa szt.5</w:t>
            </w:r>
          </w:p>
        </w:tc>
        <w:tc>
          <w:tcPr>
            <w:tcW w:w="709" w:type="dxa"/>
            <w:vAlign w:val="center"/>
          </w:tcPr>
          <w:p w:rsidR="00A6716C" w:rsidRPr="0082509B" w:rsidRDefault="00A6716C" w:rsidP="008877A7">
            <w:pPr>
              <w:jc w:val="center"/>
              <w:rPr>
                <w:rFonts w:ascii="Arial" w:hAnsi="Arial" w:cs="Arial"/>
                <w:color w:val="000000"/>
                <w:sz w:val="18"/>
                <w:szCs w:val="20"/>
              </w:rPr>
            </w:pPr>
            <w:r w:rsidRPr="0082509B">
              <w:rPr>
                <w:rFonts w:ascii="Arial" w:hAnsi="Arial" w:cs="Arial"/>
                <w:color w:val="000000"/>
                <w:sz w:val="18"/>
                <w:szCs w:val="20"/>
              </w:rPr>
              <w:t>szt</w:t>
            </w:r>
          </w:p>
        </w:tc>
        <w:tc>
          <w:tcPr>
            <w:tcW w:w="992" w:type="dxa"/>
            <w:vAlign w:val="center"/>
          </w:tcPr>
          <w:p w:rsidR="00A6716C" w:rsidRPr="0082509B" w:rsidRDefault="00A6716C" w:rsidP="008877A7">
            <w:pPr>
              <w:jc w:val="center"/>
              <w:rPr>
                <w:rFonts w:ascii="Arial" w:hAnsi="Arial" w:cs="Arial"/>
                <w:color w:val="000000"/>
                <w:sz w:val="18"/>
                <w:szCs w:val="20"/>
              </w:rPr>
            </w:pPr>
            <w:r w:rsidRPr="0082509B">
              <w:rPr>
                <w:rFonts w:ascii="Arial" w:hAnsi="Arial" w:cs="Arial"/>
                <w:color w:val="000000"/>
                <w:sz w:val="18"/>
                <w:szCs w:val="20"/>
              </w:rPr>
              <w:t>8</w:t>
            </w:r>
          </w:p>
        </w:tc>
        <w:tc>
          <w:tcPr>
            <w:tcW w:w="1418" w:type="dxa"/>
            <w:vAlign w:val="center"/>
          </w:tcPr>
          <w:p w:rsidR="00A6716C" w:rsidRPr="0082509B" w:rsidRDefault="00A6716C" w:rsidP="008877A7">
            <w:pPr>
              <w:jc w:val="center"/>
              <w:rPr>
                <w:rFonts w:ascii="Arial" w:hAnsi="Arial" w:cs="Arial"/>
                <w:sz w:val="18"/>
                <w:szCs w:val="20"/>
              </w:rPr>
            </w:pPr>
          </w:p>
        </w:tc>
        <w:tc>
          <w:tcPr>
            <w:tcW w:w="1417" w:type="dxa"/>
            <w:vAlign w:val="center"/>
          </w:tcPr>
          <w:p w:rsidR="00A6716C" w:rsidRPr="0082509B" w:rsidRDefault="00A6716C" w:rsidP="008877A7">
            <w:pPr>
              <w:jc w:val="center"/>
              <w:rPr>
                <w:rFonts w:ascii="Arial" w:hAnsi="Arial" w:cs="Arial"/>
                <w:sz w:val="18"/>
                <w:szCs w:val="20"/>
              </w:rPr>
            </w:pPr>
          </w:p>
        </w:tc>
        <w:tc>
          <w:tcPr>
            <w:tcW w:w="851" w:type="dxa"/>
            <w:vAlign w:val="center"/>
          </w:tcPr>
          <w:p w:rsidR="00A6716C" w:rsidRPr="0082509B" w:rsidRDefault="00A6716C" w:rsidP="008877A7">
            <w:pPr>
              <w:jc w:val="center"/>
              <w:rPr>
                <w:rFonts w:ascii="Arial" w:hAnsi="Arial" w:cs="Arial"/>
                <w:sz w:val="18"/>
                <w:szCs w:val="20"/>
              </w:rPr>
            </w:pPr>
          </w:p>
        </w:tc>
        <w:tc>
          <w:tcPr>
            <w:tcW w:w="1417" w:type="dxa"/>
            <w:vAlign w:val="center"/>
          </w:tcPr>
          <w:p w:rsidR="00A6716C" w:rsidRPr="0082509B" w:rsidRDefault="00A6716C" w:rsidP="008877A7">
            <w:pPr>
              <w:jc w:val="center"/>
              <w:rPr>
                <w:rFonts w:ascii="Arial" w:hAnsi="Arial" w:cs="Arial"/>
                <w:sz w:val="18"/>
                <w:szCs w:val="20"/>
              </w:rPr>
            </w:pPr>
          </w:p>
        </w:tc>
        <w:tc>
          <w:tcPr>
            <w:tcW w:w="1418" w:type="dxa"/>
            <w:vAlign w:val="center"/>
          </w:tcPr>
          <w:p w:rsidR="00A6716C" w:rsidRPr="0082509B" w:rsidRDefault="00A6716C" w:rsidP="008877A7">
            <w:pPr>
              <w:jc w:val="center"/>
              <w:rPr>
                <w:rFonts w:ascii="Arial" w:hAnsi="Arial" w:cs="Arial"/>
                <w:sz w:val="18"/>
                <w:szCs w:val="20"/>
              </w:rPr>
            </w:pPr>
          </w:p>
        </w:tc>
        <w:tc>
          <w:tcPr>
            <w:tcW w:w="2268" w:type="dxa"/>
            <w:vAlign w:val="center"/>
          </w:tcPr>
          <w:p w:rsidR="00A6716C" w:rsidRPr="0082509B" w:rsidRDefault="00A6716C" w:rsidP="008877A7">
            <w:pPr>
              <w:jc w:val="center"/>
              <w:rPr>
                <w:rFonts w:ascii="Arial" w:hAnsi="Arial" w:cs="Arial"/>
                <w:sz w:val="18"/>
                <w:szCs w:val="20"/>
              </w:rPr>
            </w:pPr>
          </w:p>
        </w:tc>
      </w:tr>
      <w:tr w:rsidR="00A6716C" w:rsidRPr="000C1B9A" w:rsidTr="00C2711F">
        <w:trPr>
          <w:trHeight w:val="567"/>
        </w:trPr>
        <w:tc>
          <w:tcPr>
            <w:tcW w:w="7905" w:type="dxa"/>
            <w:gridSpan w:val="5"/>
            <w:vAlign w:val="center"/>
          </w:tcPr>
          <w:p w:rsidR="00A6716C" w:rsidRPr="000C1B9A" w:rsidRDefault="00A6716C" w:rsidP="008877A7">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A6716C" w:rsidRPr="0069541B" w:rsidRDefault="00A6716C" w:rsidP="008877A7">
            <w:pPr>
              <w:jc w:val="center"/>
              <w:rPr>
                <w:rFonts w:ascii="Arial" w:hAnsi="Arial" w:cs="Arial"/>
                <w:b/>
                <w:sz w:val="20"/>
                <w:szCs w:val="20"/>
              </w:rPr>
            </w:pPr>
          </w:p>
        </w:tc>
        <w:tc>
          <w:tcPr>
            <w:tcW w:w="851" w:type="dxa"/>
            <w:shd w:val="clear" w:color="auto" w:fill="000000" w:themeFill="text1"/>
          </w:tcPr>
          <w:p w:rsidR="00A6716C" w:rsidRPr="000C1B9A" w:rsidRDefault="00A6716C" w:rsidP="008877A7">
            <w:pPr>
              <w:jc w:val="center"/>
              <w:rPr>
                <w:rFonts w:ascii="Arial" w:hAnsi="Arial" w:cs="Arial"/>
                <w:sz w:val="20"/>
                <w:szCs w:val="20"/>
              </w:rPr>
            </w:pPr>
          </w:p>
        </w:tc>
        <w:tc>
          <w:tcPr>
            <w:tcW w:w="1417" w:type="dxa"/>
            <w:shd w:val="clear" w:color="auto" w:fill="000000" w:themeFill="text1"/>
          </w:tcPr>
          <w:p w:rsidR="00A6716C" w:rsidRPr="000C1B9A" w:rsidRDefault="00A6716C" w:rsidP="008877A7">
            <w:pPr>
              <w:jc w:val="center"/>
              <w:rPr>
                <w:rFonts w:ascii="Arial" w:hAnsi="Arial" w:cs="Arial"/>
                <w:sz w:val="20"/>
                <w:szCs w:val="20"/>
              </w:rPr>
            </w:pPr>
          </w:p>
        </w:tc>
        <w:tc>
          <w:tcPr>
            <w:tcW w:w="1418" w:type="dxa"/>
            <w:vAlign w:val="center"/>
          </w:tcPr>
          <w:p w:rsidR="00A6716C" w:rsidRPr="0069541B" w:rsidRDefault="00A6716C" w:rsidP="008877A7">
            <w:pPr>
              <w:jc w:val="center"/>
              <w:rPr>
                <w:rFonts w:ascii="Arial" w:hAnsi="Arial" w:cs="Arial"/>
                <w:b/>
                <w:sz w:val="20"/>
                <w:szCs w:val="20"/>
              </w:rPr>
            </w:pPr>
          </w:p>
        </w:tc>
        <w:tc>
          <w:tcPr>
            <w:tcW w:w="2268" w:type="dxa"/>
            <w:shd w:val="clear" w:color="auto" w:fill="000000" w:themeFill="text1"/>
          </w:tcPr>
          <w:p w:rsidR="00A6716C" w:rsidRPr="000C1B9A" w:rsidRDefault="00A6716C" w:rsidP="008877A7">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A6716C" w:rsidRDefault="00A6716C" w:rsidP="00A6716C">
      <w:pPr>
        <w:spacing w:after="0" w:line="240" w:lineRule="auto"/>
        <w:rPr>
          <w:rFonts w:ascii="Arial" w:hAnsi="Arial" w:cs="Arial"/>
        </w:rPr>
      </w:pPr>
    </w:p>
    <w:p w:rsidR="008877A7" w:rsidRDefault="008877A7" w:rsidP="00A6716C">
      <w:pPr>
        <w:spacing w:after="0" w:line="240" w:lineRule="auto"/>
        <w:rPr>
          <w:rFonts w:ascii="Arial" w:hAnsi="Arial" w:cs="Arial"/>
        </w:rPr>
      </w:pPr>
    </w:p>
    <w:p w:rsidR="00A6716C" w:rsidRDefault="00A6716C" w:rsidP="000C1B9A">
      <w:pPr>
        <w:spacing w:after="0" w:line="240" w:lineRule="auto"/>
        <w:rPr>
          <w:rFonts w:ascii="Arial" w:hAnsi="Arial" w:cs="Arial"/>
        </w:rPr>
      </w:pPr>
    </w:p>
    <w:p w:rsidR="0071372B" w:rsidRDefault="0071372B" w:rsidP="000C1B9A">
      <w:pPr>
        <w:spacing w:after="0" w:line="240" w:lineRule="auto"/>
        <w:rPr>
          <w:rFonts w:ascii="Arial" w:hAnsi="Arial" w:cs="Arial"/>
        </w:rPr>
      </w:pPr>
    </w:p>
    <w:p w:rsidR="00A6716C" w:rsidRPr="000C1B9A" w:rsidRDefault="00AD4247" w:rsidP="00A6716C">
      <w:pPr>
        <w:rPr>
          <w:rFonts w:ascii="Arial" w:hAnsi="Arial" w:cs="Arial"/>
          <w:b/>
          <w:sz w:val="20"/>
        </w:rPr>
      </w:pPr>
      <w:r w:rsidRPr="00AD4247">
        <w:rPr>
          <w:rFonts w:ascii="Arial" w:hAnsi="Arial" w:cs="Arial"/>
          <w:b/>
          <w:sz w:val="20"/>
        </w:rPr>
        <w:lastRenderedPageBreak/>
        <w:t>Pakiet nr 28: RÓŻNE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2711F" w:rsidRPr="001E6B67" w:rsidTr="004D53A7">
        <w:tc>
          <w:tcPr>
            <w:tcW w:w="534"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L.p.</w:t>
            </w:r>
          </w:p>
        </w:tc>
        <w:tc>
          <w:tcPr>
            <w:tcW w:w="4252"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A6716C" w:rsidRPr="0082509B" w:rsidTr="008877A7">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1.</w:t>
            </w:r>
          </w:p>
        </w:tc>
        <w:tc>
          <w:tcPr>
            <w:tcW w:w="4252" w:type="dxa"/>
            <w:vAlign w:val="center"/>
          </w:tcPr>
          <w:p w:rsidR="00A6716C" w:rsidRPr="0082509B" w:rsidRDefault="00A6716C" w:rsidP="008877A7">
            <w:pPr>
              <w:rPr>
                <w:rFonts w:ascii="Arial" w:hAnsi="Arial" w:cs="Arial"/>
                <w:color w:val="000000"/>
                <w:sz w:val="18"/>
                <w:szCs w:val="18"/>
              </w:rPr>
            </w:pPr>
            <w:r w:rsidRPr="0082509B">
              <w:rPr>
                <w:rFonts w:ascii="Arial" w:hAnsi="Arial" w:cs="Arial"/>
                <w:color w:val="000000"/>
                <w:sz w:val="18"/>
                <w:szCs w:val="18"/>
              </w:rPr>
              <w:t>Worki do moczu z portem do pobierania próbek sterylne z zastawką antyzwrotną</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250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82509B">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2.</w:t>
            </w:r>
          </w:p>
        </w:tc>
        <w:tc>
          <w:tcPr>
            <w:tcW w:w="4252" w:type="dxa"/>
            <w:vAlign w:val="center"/>
          </w:tcPr>
          <w:p w:rsidR="00A6716C" w:rsidRPr="0082509B" w:rsidRDefault="00A6716C" w:rsidP="0082509B">
            <w:pPr>
              <w:rPr>
                <w:rFonts w:ascii="Arial" w:hAnsi="Arial" w:cs="Arial"/>
                <w:color w:val="000000"/>
                <w:sz w:val="18"/>
                <w:szCs w:val="18"/>
              </w:rPr>
            </w:pPr>
            <w:r w:rsidRPr="0082509B">
              <w:rPr>
                <w:rFonts w:ascii="Arial" w:hAnsi="Arial" w:cs="Arial"/>
                <w:color w:val="000000"/>
                <w:sz w:val="18"/>
                <w:szCs w:val="18"/>
              </w:rPr>
              <w:t>Pojemnik do pobierania próbek kału z łopatką, zaciskany/ zakręcany, niesterylny. 20ml</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4500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82509B">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3.</w:t>
            </w:r>
          </w:p>
        </w:tc>
        <w:tc>
          <w:tcPr>
            <w:tcW w:w="4252" w:type="dxa"/>
          </w:tcPr>
          <w:p w:rsidR="00A6716C" w:rsidRPr="0082509B" w:rsidRDefault="00A6716C">
            <w:pPr>
              <w:rPr>
                <w:rFonts w:ascii="Arial" w:hAnsi="Arial" w:cs="Arial"/>
                <w:color w:val="000000"/>
                <w:sz w:val="18"/>
                <w:szCs w:val="18"/>
              </w:rPr>
            </w:pPr>
            <w:r w:rsidRPr="0082509B">
              <w:rPr>
                <w:rFonts w:ascii="Arial" w:hAnsi="Arial" w:cs="Arial"/>
                <w:color w:val="000000"/>
                <w:sz w:val="18"/>
                <w:szCs w:val="18"/>
              </w:rPr>
              <w:t>Pojemnik na mocz z PP sterylny, poj. 120-150ml z podziałką, zakrętką i polem do opisu, pakowany pojedyńczo.</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1300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82509B">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4.</w:t>
            </w:r>
          </w:p>
        </w:tc>
        <w:tc>
          <w:tcPr>
            <w:tcW w:w="4252" w:type="dxa"/>
          </w:tcPr>
          <w:p w:rsidR="00A6716C" w:rsidRPr="0082509B" w:rsidRDefault="00A6716C">
            <w:pPr>
              <w:rPr>
                <w:rFonts w:ascii="Arial" w:hAnsi="Arial" w:cs="Arial"/>
                <w:color w:val="000000"/>
                <w:sz w:val="18"/>
                <w:szCs w:val="18"/>
              </w:rPr>
            </w:pPr>
            <w:r w:rsidRPr="0082509B">
              <w:rPr>
                <w:rFonts w:ascii="Arial" w:hAnsi="Arial" w:cs="Arial"/>
                <w:color w:val="000000"/>
                <w:sz w:val="18"/>
                <w:szCs w:val="18"/>
              </w:rPr>
              <w:t>Pojemnik na płyny ustrojowe z PP sterylny, poj. 30ml z podziałką, zakrętką i polem do opisu, pakowany pojedyńczo.</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6500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8877A7">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5.</w:t>
            </w:r>
          </w:p>
        </w:tc>
        <w:tc>
          <w:tcPr>
            <w:tcW w:w="4252" w:type="dxa"/>
            <w:vAlign w:val="center"/>
          </w:tcPr>
          <w:p w:rsidR="00A6716C" w:rsidRPr="0082509B" w:rsidRDefault="00A6716C" w:rsidP="008877A7">
            <w:pPr>
              <w:rPr>
                <w:rFonts w:ascii="Arial" w:hAnsi="Arial" w:cs="Arial"/>
                <w:b/>
                <w:bCs/>
                <w:color w:val="000000"/>
                <w:sz w:val="18"/>
                <w:szCs w:val="18"/>
              </w:rPr>
            </w:pPr>
            <w:r w:rsidRPr="0082509B">
              <w:rPr>
                <w:rFonts w:ascii="Arial" w:hAnsi="Arial" w:cs="Arial"/>
                <w:b/>
                <w:bCs/>
                <w:color w:val="000000"/>
                <w:sz w:val="18"/>
                <w:szCs w:val="18"/>
              </w:rPr>
              <w:t>Worek</w:t>
            </w:r>
            <w:r w:rsidRPr="0082509B">
              <w:rPr>
                <w:rFonts w:ascii="Arial" w:hAnsi="Arial" w:cs="Arial"/>
                <w:color w:val="000000"/>
                <w:sz w:val="18"/>
                <w:szCs w:val="18"/>
              </w:rPr>
              <w:t xml:space="preserve"> sterylny na mocz pojemności 2l </w:t>
            </w:r>
            <w:r w:rsidRPr="0082509B">
              <w:rPr>
                <w:rFonts w:ascii="Arial" w:hAnsi="Arial" w:cs="Arial"/>
                <w:b/>
                <w:bCs/>
                <w:color w:val="000000"/>
                <w:sz w:val="18"/>
                <w:szCs w:val="18"/>
              </w:rPr>
              <w:t>do dobowej zbiórki moczu</w:t>
            </w:r>
            <w:r w:rsidR="00AD4247" w:rsidRPr="0082509B">
              <w:rPr>
                <w:rFonts w:ascii="Arial" w:hAnsi="Arial" w:cs="Arial"/>
                <w:color w:val="000000"/>
                <w:sz w:val="18"/>
                <w:szCs w:val="18"/>
              </w:rPr>
              <w:t xml:space="preserve"> z zaworem </w:t>
            </w:r>
            <w:r w:rsidRPr="0082509B">
              <w:rPr>
                <w:rFonts w:ascii="Arial" w:hAnsi="Arial" w:cs="Arial"/>
                <w:color w:val="000000"/>
                <w:sz w:val="18"/>
                <w:szCs w:val="18"/>
              </w:rPr>
              <w:t xml:space="preserve"> </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12500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82509B">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6.</w:t>
            </w:r>
          </w:p>
        </w:tc>
        <w:tc>
          <w:tcPr>
            <w:tcW w:w="4252" w:type="dxa"/>
            <w:vAlign w:val="center"/>
          </w:tcPr>
          <w:p w:rsidR="00A6716C" w:rsidRPr="0082509B" w:rsidRDefault="00A6716C" w:rsidP="00AD4247">
            <w:pPr>
              <w:rPr>
                <w:rFonts w:ascii="Arial" w:hAnsi="Arial" w:cs="Arial"/>
                <w:b/>
                <w:bCs/>
                <w:color w:val="000000"/>
                <w:sz w:val="18"/>
                <w:szCs w:val="18"/>
              </w:rPr>
            </w:pPr>
            <w:r w:rsidRPr="0082509B">
              <w:rPr>
                <w:rFonts w:ascii="Arial" w:hAnsi="Arial" w:cs="Arial"/>
                <w:b/>
                <w:bCs/>
                <w:color w:val="000000"/>
                <w:sz w:val="18"/>
                <w:szCs w:val="18"/>
              </w:rPr>
              <w:t>Wieszaki do worków na mocz</w:t>
            </w:r>
            <w:r w:rsidRPr="0082509B">
              <w:rPr>
                <w:rFonts w:ascii="Arial" w:hAnsi="Arial" w:cs="Arial"/>
                <w:color w:val="000000"/>
                <w:sz w:val="18"/>
                <w:szCs w:val="18"/>
              </w:rPr>
              <w:t>, zawierające zaczepy z dwóch stron</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400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7.</w:t>
            </w:r>
          </w:p>
        </w:tc>
        <w:tc>
          <w:tcPr>
            <w:tcW w:w="4252" w:type="dxa"/>
          </w:tcPr>
          <w:p w:rsidR="00A6716C" w:rsidRPr="0082509B" w:rsidRDefault="00A6716C">
            <w:pPr>
              <w:rPr>
                <w:rFonts w:ascii="Arial" w:hAnsi="Arial" w:cs="Arial"/>
                <w:b/>
                <w:bCs/>
                <w:color w:val="000000"/>
                <w:sz w:val="18"/>
                <w:szCs w:val="18"/>
              </w:rPr>
            </w:pPr>
            <w:r w:rsidRPr="0082509B">
              <w:rPr>
                <w:rFonts w:ascii="Arial" w:hAnsi="Arial" w:cs="Arial"/>
                <w:b/>
                <w:bCs/>
                <w:color w:val="000000"/>
                <w:sz w:val="18"/>
                <w:szCs w:val="18"/>
              </w:rPr>
              <w:t>Woreczki na mocz dla noworodków dziewczęce</w:t>
            </w:r>
            <w:r w:rsidRPr="0082509B">
              <w:rPr>
                <w:rFonts w:ascii="Arial" w:hAnsi="Arial" w:cs="Arial"/>
                <w:color w:val="000000"/>
                <w:sz w:val="18"/>
                <w:szCs w:val="18"/>
              </w:rPr>
              <w:t xml:space="preserve">, jednorazowe, kształt otworu woreczka adekwatny do budowy anatomicznej ujścia cewki moczowej dziewczynki, wokół otworu powierzchnia lepna umożliwiająca umocowanie woreczka, powierzchnia lepna zabezpieczona papierową przekładką. Pakowany pojedynczo w rękaw foliowy, jałowy. Op. a 100szt.    </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7</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8.</w:t>
            </w:r>
          </w:p>
        </w:tc>
        <w:tc>
          <w:tcPr>
            <w:tcW w:w="4252" w:type="dxa"/>
          </w:tcPr>
          <w:p w:rsidR="00A6716C" w:rsidRPr="0082509B" w:rsidRDefault="00A6716C">
            <w:pPr>
              <w:rPr>
                <w:rFonts w:ascii="Arial" w:hAnsi="Arial" w:cs="Arial"/>
                <w:b/>
                <w:bCs/>
                <w:color w:val="000000"/>
                <w:sz w:val="18"/>
                <w:szCs w:val="18"/>
              </w:rPr>
            </w:pPr>
            <w:r w:rsidRPr="0082509B">
              <w:rPr>
                <w:rFonts w:ascii="Arial" w:hAnsi="Arial" w:cs="Arial"/>
                <w:b/>
                <w:bCs/>
                <w:color w:val="000000"/>
                <w:sz w:val="18"/>
                <w:szCs w:val="18"/>
              </w:rPr>
              <w:t>Woreczki na mocz dla noworodków chłopięce</w:t>
            </w:r>
            <w:r w:rsidRPr="0082509B">
              <w:rPr>
                <w:rFonts w:ascii="Arial" w:hAnsi="Arial" w:cs="Arial"/>
                <w:color w:val="000000"/>
                <w:sz w:val="18"/>
                <w:szCs w:val="18"/>
              </w:rPr>
              <w:t xml:space="preserve"> jednorazowe, kształt otworu woreczka adekwatny do budowy anatomicznej ujścia cewki moczowej chłopca, wokół otworu powierzchnia lepna umożliwiająca umocowanie woreczka, powierzchnia lepna zabezpieczona papierową przekładką. Pakowany pojedynczo w rękaw foliowy, jałowy. Op. a 100szt.   </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op.</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7</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rPr>
          <w:trHeight w:val="567"/>
        </w:trPr>
        <w:tc>
          <w:tcPr>
            <w:tcW w:w="534" w:type="dxa"/>
            <w:vAlign w:val="center"/>
          </w:tcPr>
          <w:p w:rsidR="00A6716C" w:rsidRPr="0082509B" w:rsidRDefault="00A6716C" w:rsidP="00B12725">
            <w:pPr>
              <w:jc w:val="center"/>
              <w:rPr>
                <w:rFonts w:ascii="Arial" w:hAnsi="Arial" w:cs="Arial"/>
                <w:sz w:val="18"/>
                <w:szCs w:val="18"/>
              </w:rPr>
            </w:pPr>
            <w:r w:rsidRPr="0082509B">
              <w:rPr>
                <w:rFonts w:ascii="Arial" w:hAnsi="Arial" w:cs="Arial"/>
                <w:sz w:val="18"/>
                <w:szCs w:val="18"/>
              </w:rPr>
              <w:t>9.</w:t>
            </w:r>
          </w:p>
        </w:tc>
        <w:tc>
          <w:tcPr>
            <w:tcW w:w="4252" w:type="dxa"/>
            <w:vAlign w:val="center"/>
          </w:tcPr>
          <w:p w:rsidR="00A6716C" w:rsidRPr="0082509B" w:rsidRDefault="00A6716C" w:rsidP="00AD4247">
            <w:pPr>
              <w:rPr>
                <w:rFonts w:ascii="Arial" w:hAnsi="Arial" w:cs="Arial"/>
                <w:b/>
                <w:bCs/>
                <w:color w:val="000000"/>
                <w:sz w:val="18"/>
                <w:szCs w:val="18"/>
              </w:rPr>
            </w:pPr>
            <w:r w:rsidRPr="0082509B">
              <w:rPr>
                <w:rFonts w:ascii="Arial" w:hAnsi="Arial" w:cs="Arial"/>
                <w:b/>
                <w:bCs/>
                <w:color w:val="000000"/>
                <w:sz w:val="18"/>
                <w:szCs w:val="18"/>
              </w:rPr>
              <w:t>Końcówki do odsysania pola operacyjnego z drenem</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 </w:t>
            </w:r>
          </w:p>
        </w:tc>
        <w:tc>
          <w:tcPr>
            <w:tcW w:w="992" w:type="dxa"/>
            <w:vAlign w:val="center"/>
          </w:tcPr>
          <w:p w:rsidR="00A6716C" w:rsidRPr="0082509B" w:rsidRDefault="00A6716C">
            <w:pPr>
              <w:rPr>
                <w:rFonts w:ascii="Arial" w:hAnsi="Arial" w:cs="Arial"/>
                <w:color w:val="000000"/>
                <w:sz w:val="18"/>
                <w:szCs w:val="18"/>
              </w:rPr>
            </w:pPr>
            <w:r w:rsidRPr="0082509B">
              <w:rPr>
                <w:rFonts w:ascii="Arial" w:hAnsi="Arial" w:cs="Arial"/>
                <w:color w:val="000000"/>
                <w:sz w:val="18"/>
                <w:szCs w:val="18"/>
              </w:rPr>
              <w:t> </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rPr>
          <w:trHeight w:val="567"/>
        </w:trPr>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t>a</w:t>
            </w:r>
          </w:p>
        </w:tc>
        <w:tc>
          <w:tcPr>
            <w:tcW w:w="4252" w:type="dxa"/>
            <w:vAlign w:val="center"/>
          </w:tcPr>
          <w:p w:rsidR="00A6716C" w:rsidRPr="0082509B" w:rsidRDefault="00A6716C" w:rsidP="00AD4247">
            <w:pPr>
              <w:rPr>
                <w:rFonts w:ascii="Arial" w:hAnsi="Arial" w:cs="Arial"/>
                <w:color w:val="000000"/>
                <w:sz w:val="18"/>
                <w:szCs w:val="18"/>
              </w:rPr>
            </w:pPr>
            <w:r w:rsidRPr="0082509B">
              <w:rPr>
                <w:rFonts w:ascii="Arial" w:hAnsi="Arial" w:cs="Arial"/>
                <w:color w:val="000000"/>
                <w:sz w:val="18"/>
                <w:szCs w:val="18"/>
              </w:rPr>
              <w:t>prosta 8mm/210cm z drenem</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60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rPr>
          <w:trHeight w:val="567"/>
        </w:trPr>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lastRenderedPageBreak/>
              <w:t>b</w:t>
            </w:r>
          </w:p>
        </w:tc>
        <w:tc>
          <w:tcPr>
            <w:tcW w:w="4252" w:type="dxa"/>
            <w:vAlign w:val="center"/>
          </w:tcPr>
          <w:p w:rsidR="00A6716C" w:rsidRPr="0082509B" w:rsidRDefault="00A6716C" w:rsidP="00AD4247">
            <w:pPr>
              <w:rPr>
                <w:rFonts w:ascii="Arial" w:hAnsi="Arial" w:cs="Arial"/>
                <w:color w:val="000000"/>
                <w:sz w:val="18"/>
                <w:szCs w:val="18"/>
              </w:rPr>
            </w:pPr>
            <w:r w:rsidRPr="0082509B">
              <w:rPr>
                <w:rFonts w:ascii="Arial" w:hAnsi="Arial" w:cs="Arial"/>
                <w:color w:val="000000"/>
                <w:sz w:val="18"/>
                <w:szCs w:val="18"/>
              </w:rPr>
              <w:t>prosta 10mm/210cm z drenem</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20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rPr>
          <w:trHeight w:val="567"/>
        </w:trPr>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t>c</w:t>
            </w:r>
          </w:p>
        </w:tc>
        <w:tc>
          <w:tcPr>
            <w:tcW w:w="4252" w:type="dxa"/>
            <w:vAlign w:val="center"/>
          </w:tcPr>
          <w:p w:rsidR="00A6716C" w:rsidRPr="0082509B" w:rsidRDefault="00A6716C" w:rsidP="00AD4247">
            <w:pPr>
              <w:rPr>
                <w:rFonts w:ascii="Arial" w:hAnsi="Arial" w:cs="Arial"/>
                <w:color w:val="000000"/>
                <w:sz w:val="18"/>
                <w:szCs w:val="18"/>
              </w:rPr>
            </w:pPr>
            <w:r w:rsidRPr="0082509B">
              <w:rPr>
                <w:rFonts w:ascii="Arial" w:hAnsi="Arial" w:cs="Arial"/>
                <w:color w:val="000000"/>
                <w:sz w:val="18"/>
                <w:szCs w:val="18"/>
              </w:rPr>
              <w:t>zakrzywiona 10mm/210cm z drenem</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40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rPr>
          <w:trHeight w:val="567"/>
        </w:trPr>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t>d</w:t>
            </w:r>
          </w:p>
        </w:tc>
        <w:tc>
          <w:tcPr>
            <w:tcW w:w="4252" w:type="dxa"/>
            <w:vAlign w:val="center"/>
          </w:tcPr>
          <w:p w:rsidR="00A6716C" w:rsidRPr="0082509B" w:rsidRDefault="00A6716C" w:rsidP="00AD4247">
            <w:pPr>
              <w:rPr>
                <w:rFonts w:ascii="Arial" w:hAnsi="Arial" w:cs="Arial"/>
                <w:color w:val="000000"/>
                <w:sz w:val="18"/>
                <w:szCs w:val="18"/>
              </w:rPr>
            </w:pPr>
            <w:r w:rsidRPr="0082509B">
              <w:rPr>
                <w:rFonts w:ascii="Arial" w:hAnsi="Arial" w:cs="Arial"/>
                <w:color w:val="000000"/>
                <w:sz w:val="18"/>
                <w:szCs w:val="18"/>
              </w:rPr>
              <w:t>zakrzywiona 8mm/210cm z drenem</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40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rPr>
          <w:trHeight w:val="567"/>
        </w:trPr>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t>e</w:t>
            </w:r>
          </w:p>
        </w:tc>
        <w:tc>
          <w:tcPr>
            <w:tcW w:w="4252" w:type="dxa"/>
            <w:vAlign w:val="center"/>
          </w:tcPr>
          <w:p w:rsidR="00A6716C" w:rsidRPr="0082509B" w:rsidRDefault="00A6716C" w:rsidP="00AD4247">
            <w:pPr>
              <w:rPr>
                <w:rFonts w:ascii="Arial" w:hAnsi="Arial" w:cs="Arial"/>
                <w:color w:val="000000"/>
                <w:sz w:val="18"/>
                <w:szCs w:val="18"/>
              </w:rPr>
            </w:pPr>
            <w:r w:rsidRPr="0082509B">
              <w:rPr>
                <w:rFonts w:ascii="Arial" w:hAnsi="Arial" w:cs="Arial"/>
                <w:color w:val="000000"/>
                <w:sz w:val="18"/>
                <w:szCs w:val="18"/>
              </w:rPr>
              <w:t>zakrzywiona 10mm/300cm z drenem</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10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t>10</w:t>
            </w:r>
            <w:r w:rsidR="00A6716C" w:rsidRPr="0082509B">
              <w:rPr>
                <w:rFonts w:ascii="Arial" w:hAnsi="Arial" w:cs="Arial"/>
                <w:sz w:val="18"/>
                <w:szCs w:val="18"/>
              </w:rPr>
              <w:t>.</w:t>
            </w:r>
          </w:p>
        </w:tc>
        <w:tc>
          <w:tcPr>
            <w:tcW w:w="4252" w:type="dxa"/>
          </w:tcPr>
          <w:p w:rsidR="00A6716C" w:rsidRPr="0082509B" w:rsidRDefault="00A6716C">
            <w:pPr>
              <w:rPr>
                <w:rFonts w:ascii="Arial" w:hAnsi="Arial" w:cs="Arial"/>
                <w:color w:val="000000"/>
                <w:sz w:val="18"/>
                <w:szCs w:val="18"/>
              </w:rPr>
            </w:pPr>
            <w:r w:rsidRPr="0082509B">
              <w:rPr>
                <w:rFonts w:ascii="Arial" w:hAnsi="Arial" w:cs="Arial"/>
                <w:color w:val="000000"/>
                <w:sz w:val="18"/>
                <w:szCs w:val="18"/>
              </w:rPr>
              <w:t xml:space="preserve">Stabilizator rurki intubacyjnej, </w:t>
            </w:r>
            <w:r w:rsidRPr="0082509B">
              <w:rPr>
                <w:rFonts w:ascii="Arial" w:hAnsi="Arial" w:cs="Arial"/>
                <w:color w:val="000000"/>
                <w:sz w:val="18"/>
                <w:szCs w:val="18"/>
                <w:u w:val="single"/>
              </w:rPr>
              <w:t xml:space="preserve">mocowanie pionowe; </w:t>
            </w:r>
            <w:r w:rsidRPr="0082509B">
              <w:rPr>
                <w:rFonts w:ascii="Arial" w:hAnsi="Arial" w:cs="Arial"/>
                <w:color w:val="000000"/>
                <w:sz w:val="18"/>
                <w:szCs w:val="18"/>
              </w:rPr>
              <w:t>wykonany z wysokiej jakości tworzywa sztucznego, od strony ciała pacjenta wyscielona miękką gąbka. Wyposażony w taśmy stabilizacyjne zapinane na rzepyi dodatkowy otwór umozliwiający odsysanie treści pokarmowej i śliny z jamy ustnej.</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50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t>11</w:t>
            </w:r>
            <w:r w:rsidR="00A6716C" w:rsidRPr="0082509B">
              <w:rPr>
                <w:rFonts w:ascii="Arial" w:hAnsi="Arial" w:cs="Arial"/>
                <w:sz w:val="18"/>
                <w:szCs w:val="18"/>
              </w:rPr>
              <w:t>.</w:t>
            </w:r>
          </w:p>
        </w:tc>
        <w:tc>
          <w:tcPr>
            <w:tcW w:w="4252" w:type="dxa"/>
          </w:tcPr>
          <w:p w:rsidR="00A6716C" w:rsidRPr="0082509B" w:rsidRDefault="00A6716C">
            <w:pPr>
              <w:rPr>
                <w:rFonts w:ascii="Arial" w:hAnsi="Arial" w:cs="Arial"/>
                <w:color w:val="000000"/>
                <w:sz w:val="18"/>
                <w:szCs w:val="18"/>
              </w:rPr>
            </w:pPr>
            <w:r w:rsidRPr="0082509B">
              <w:rPr>
                <w:rFonts w:ascii="Arial" w:hAnsi="Arial" w:cs="Arial"/>
                <w:color w:val="000000"/>
                <w:sz w:val="18"/>
                <w:szCs w:val="18"/>
              </w:rPr>
              <w:t>Dren do ssaka z konektorem stożkowym, z kontrolą ssania kciukiem. Dł.180 - 210cm, średn.wewn.drenu 6mm(24CH), średnica zewn. Konektora z kontrolą ssania 6-9mm; średnica wewn.elastycznego konektora stożkowego 7-11mm; sterylny, pakowany pojedyńczo.</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30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82509B" w:rsidTr="00C2711F">
        <w:tc>
          <w:tcPr>
            <w:tcW w:w="534" w:type="dxa"/>
            <w:vAlign w:val="center"/>
          </w:tcPr>
          <w:p w:rsidR="00A6716C" w:rsidRPr="0082509B" w:rsidRDefault="00AD4247" w:rsidP="00B12725">
            <w:pPr>
              <w:jc w:val="center"/>
              <w:rPr>
                <w:rFonts w:ascii="Arial" w:hAnsi="Arial" w:cs="Arial"/>
                <w:sz w:val="18"/>
                <w:szCs w:val="18"/>
              </w:rPr>
            </w:pPr>
            <w:r w:rsidRPr="0082509B">
              <w:rPr>
                <w:rFonts w:ascii="Arial" w:hAnsi="Arial" w:cs="Arial"/>
                <w:sz w:val="18"/>
                <w:szCs w:val="18"/>
              </w:rPr>
              <w:t>12</w:t>
            </w:r>
            <w:r w:rsidR="00A6716C" w:rsidRPr="0082509B">
              <w:rPr>
                <w:rFonts w:ascii="Arial" w:hAnsi="Arial" w:cs="Arial"/>
                <w:sz w:val="18"/>
                <w:szCs w:val="18"/>
              </w:rPr>
              <w:t>.</w:t>
            </w:r>
          </w:p>
        </w:tc>
        <w:tc>
          <w:tcPr>
            <w:tcW w:w="4252" w:type="dxa"/>
          </w:tcPr>
          <w:p w:rsidR="00A6716C" w:rsidRPr="0082509B" w:rsidRDefault="00A6716C">
            <w:pPr>
              <w:rPr>
                <w:rFonts w:ascii="Arial" w:hAnsi="Arial" w:cs="Arial"/>
                <w:b/>
                <w:bCs/>
                <w:color w:val="000000"/>
                <w:sz w:val="18"/>
                <w:szCs w:val="18"/>
              </w:rPr>
            </w:pPr>
            <w:r w:rsidRPr="0082509B">
              <w:rPr>
                <w:rFonts w:ascii="Arial" w:hAnsi="Arial" w:cs="Arial"/>
                <w:b/>
                <w:bCs/>
                <w:color w:val="000000"/>
                <w:sz w:val="18"/>
                <w:szCs w:val="18"/>
              </w:rPr>
              <w:t>Cewniki urologiczne Foleya</w:t>
            </w:r>
            <w:r w:rsidRPr="0082509B">
              <w:rPr>
                <w:rFonts w:ascii="Arial" w:hAnsi="Arial" w:cs="Arial"/>
                <w:color w:val="000000"/>
                <w:sz w:val="18"/>
                <w:szCs w:val="18"/>
              </w:rPr>
              <w:t xml:space="preserve"> silikonowany z zastawką wykonaną z lateksu z możliwością napełniania strzykawką Luer, pakowany podwójnie worek foliowy oraz zewnętrzny worek foliowo - papierowy, w rozm. od CH 28,30, sterylny</w:t>
            </w:r>
          </w:p>
        </w:tc>
        <w:tc>
          <w:tcPr>
            <w:tcW w:w="709"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A6716C" w:rsidRPr="0082509B" w:rsidRDefault="00A6716C">
            <w:pPr>
              <w:jc w:val="center"/>
              <w:rPr>
                <w:rFonts w:ascii="Arial" w:hAnsi="Arial" w:cs="Arial"/>
                <w:color w:val="000000"/>
                <w:sz w:val="18"/>
                <w:szCs w:val="18"/>
              </w:rPr>
            </w:pPr>
            <w:r w:rsidRPr="0082509B">
              <w:rPr>
                <w:rFonts w:ascii="Arial" w:hAnsi="Arial" w:cs="Arial"/>
                <w:color w:val="000000"/>
                <w:sz w:val="18"/>
                <w:szCs w:val="18"/>
              </w:rPr>
              <w:t>120</w:t>
            </w:r>
          </w:p>
        </w:tc>
        <w:tc>
          <w:tcPr>
            <w:tcW w:w="1418"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851" w:type="dxa"/>
            <w:vAlign w:val="center"/>
          </w:tcPr>
          <w:p w:rsidR="00A6716C" w:rsidRPr="0082509B" w:rsidRDefault="00A6716C" w:rsidP="00B12725">
            <w:pPr>
              <w:jc w:val="center"/>
              <w:rPr>
                <w:rFonts w:ascii="Arial" w:hAnsi="Arial" w:cs="Arial"/>
                <w:sz w:val="18"/>
                <w:szCs w:val="18"/>
              </w:rPr>
            </w:pPr>
          </w:p>
        </w:tc>
        <w:tc>
          <w:tcPr>
            <w:tcW w:w="1417" w:type="dxa"/>
            <w:vAlign w:val="center"/>
          </w:tcPr>
          <w:p w:rsidR="00A6716C" w:rsidRPr="0082509B" w:rsidRDefault="00A6716C" w:rsidP="00B12725">
            <w:pPr>
              <w:jc w:val="center"/>
              <w:rPr>
                <w:rFonts w:ascii="Arial" w:hAnsi="Arial" w:cs="Arial"/>
                <w:sz w:val="18"/>
                <w:szCs w:val="18"/>
              </w:rPr>
            </w:pPr>
          </w:p>
        </w:tc>
        <w:tc>
          <w:tcPr>
            <w:tcW w:w="1418" w:type="dxa"/>
            <w:vAlign w:val="center"/>
          </w:tcPr>
          <w:p w:rsidR="00A6716C" w:rsidRPr="0082509B" w:rsidRDefault="00A6716C" w:rsidP="00B12725">
            <w:pPr>
              <w:jc w:val="center"/>
              <w:rPr>
                <w:rFonts w:ascii="Arial" w:hAnsi="Arial" w:cs="Arial"/>
                <w:sz w:val="18"/>
                <w:szCs w:val="18"/>
              </w:rPr>
            </w:pPr>
          </w:p>
        </w:tc>
        <w:tc>
          <w:tcPr>
            <w:tcW w:w="2268" w:type="dxa"/>
            <w:vAlign w:val="center"/>
          </w:tcPr>
          <w:p w:rsidR="00A6716C" w:rsidRPr="0082509B" w:rsidRDefault="00A6716C" w:rsidP="00B12725">
            <w:pPr>
              <w:jc w:val="center"/>
              <w:rPr>
                <w:rFonts w:ascii="Arial" w:hAnsi="Arial" w:cs="Arial"/>
                <w:sz w:val="18"/>
                <w:szCs w:val="18"/>
              </w:rPr>
            </w:pPr>
          </w:p>
        </w:tc>
      </w:tr>
      <w:tr w:rsidR="00A6716C" w:rsidRPr="000C1B9A" w:rsidTr="00C2711F">
        <w:trPr>
          <w:trHeight w:val="567"/>
        </w:trPr>
        <w:tc>
          <w:tcPr>
            <w:tcW w:w="7905" w:type="dxa"/>
            <w:gridSpan w:val="5"/>
            <w:vAlign w:val="center"/>
          </w:tcPr>
          <w:p w:rsidR="00A6716C" w:rsidRPr="000C1B9A" w:rsidRDefault="00A6716C"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A6716C" w:rsidRPr="0069541B" w:rsidRDefault="00A6716C" w:rsidP="00B12725">
            <w:pPr>
              <w:jc w:val="center"/>
              <w:rPr>
                <w:rFonts w:ascii="Arial" w:hAnsi="Arial" w:cs="Arial"/>
                <w:b/>
                <w:sz w:val="20"/>
                <w:szCs w:val="20"/>
              </w:rPr>
            </w:pPr>
          </w:p>
        </w:tc>
        <w:tc>
          <w:tcPr>
            <w:tcW w:w="851" w:type="dxa"/>
            <w:shd w:val="clear" w:color="auto" w:fill="000000" w:themeFill="text1"/>
          </w:tcPr>
          <w:p w:rsidR="00A6716C" w:rsidRPr="000C1B9A" w:rsidRDefault="00A6716C" w:rsidP="00B12725">
            <w:pPr>
              <w:jc w:val="center"/>
              <w:rPr>
                <w:rFonts w:ascii="Arial" w:hAnsi="Arial" w:cs="Arial"/>
                <w:sz w:val="20"/>
                <w:szCs w:val="20"/>
              </w:rPr>
            </w:pPr>
          </w:p>
        </w:tc>
        <w:tc>
          <w:tcPr>
            <w:tcW w:w="1417" w:type="dxa"/>
            <w:shd w:val="clear" w:color="auto" w:fill="000000" w:themeFill="text1"/>
          </w:tcPr>
          <w:p w:rsidR="00A6716C" w:rsidRPr="000C1B9A" w:rsidRDefault="00A6716C" w:rsidP="00B12725">
            <w:pPr>
              <w:jc w:val="center"/>
              <w:rPr>
                <w:rFonts w:ascii="Arial" w:hAnsi="Arial" w:cs="Arial"/>
                <w:sz w:val="20"/>
                <w:szCs w:val="20"/>
              </w:rPr>
            </w:pPr>
          </w:p>
        </w:tc>
        <w:tc>
          <w:tcPr>
            <w:tcW w:w="1418" w:type="dxa"/>
            <w:vAlign w:val="center"/>
          </w:tcPr>
          <w:p w:rsidR="00A6716C" w:rsidRPr="0069541B" w:rsidRDefault="00A6716C" w:rsidP="00B12725">
            <w:pPr>
              <w:jc w:val="center"/>
              <w:rPr>
                <w:rFonts w:ascii="Arial" w:hAnsi="Arial" w:cs="Arial"/>
                <w:b/>
                <w:sz w:val="20"/>
                <w:szCs w:val="20"/>
              </w:rPr>
            </w:pPr>
          </w:p>
        </w:tc>
        <w:tc>
          <w:tcPr>
            <w:tcW w:w="2268" w:type="dxa"/>
            <w:shd w:val="clear" w:color="auto" w:fill="000000" w:themeFill="text1"/>
          </w:tcPr>
          <w:p w:rsidR="00A6716C" w:rsidRPr="000C1B9A" w:rsidRDefault="00A6716C" w:rsidP="00B12725">
            <w:pPr>
              <w:jc w:val="center"/>
              <w:rPr>
                <w:rFonts w:ascii="Arial" w:hAnsi="Arial" w:cs="Arial"/>
                <w:sz w:val="20"/>
                <w:szCs w:val="20"/>
              </w:rPr>
            </w:pPr>
          </w:p>
        </w:tc>
      </w:tr>
    </w:tbl>
    <w:p w:rsidR="0071372B"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A6716C" w:rsidRDefault="00A6716C" w:rsidP="000C1B9A">
      <w:pPr>
        <w:spacing w:after="0" w:line="240" w:lineRule="auto"/>
        <w:rPr>
          <w:rFonts w:ascii="Arial" w:hAnsi="Arial" w:cs="Arial"/>
        </w:rPr>
      </w:pPr>
    </w:p>
    <w:p w:rsidR="0071372B" w:rsidRDefault="0071372B" w:rsidP="000C1B9A">
      <w:pPr>
        <w:spacing w:after="0" w:line="240" w:lineRule="auto"/>
        <w:rPr>
          <w:rFonts w:ascii="Arial" w:hAnsi="Arial" w:cs="Arial"/>
        </w:rPr>
      </w:pPr>
    </w:p>
    <w:p w:rsidR="0071372B" w:rsidRDefault="0071372B" w:rsidP="000C1B9A">
      <w:pPr>
        <w:spacing w:after="0" w:line="240" w:lineRule="auto"/>
        <w:rPr>
          <w:rFonts w:ascii="Arial" w:hAnsi="Arial" w:cs="Arial"/>
        </w:rPr>
      </w:pPr>
    </w:p>
    <w:p w:rsidR="0071372B" w:rsidRDefault="0071372B" w:rsidP="000C1B9A">
      <w:pPr>
        <w:spacing w:after="0" w:line="240" w:lineRule="auto"/>
        <w:rPr>
          <w:rFonts w:ascii="Arial" w:hAnsi="Arial" w:cs="Arial"/>
        </w:rPr>
      </w:pPr>
    </w:p>
    <w:p w:rsidR="00AD4247" w:rsidRPr="000C1B9A" w:rsidRDefault="00AD4247" w:rsidP="00AD4247">
      <w:pPr>
        <w:rPr>
          <w:rFonts w:ascii="Arial" w:hAnsi="Arial" w:cs="Arial"/>
          <w:b/>
          <w:sz w:val="20"/>
        </w:rPr>
      </w:pPr>
      <w:r w:rsidRPr="00AD4247">
        <w:rPr>
          <w:rFonts w:ascii="Arial" w:hAnsi="Arial" w:cs="Arial"/>
          <w:b/>
          <w:sz w:val="20"/>
        </w:rPr>
        <w:lastRenderedPageBreak/>
        <w:t>Pakiet nr 29: Akcesoria do endoskopii</w:t>
      </w:r>
    </w:p>
    <w:tbl>
      <w:tblPr>
        <w:tblStyle w:val="Tabela-Siatka"/>
        <w:tblW w:w="0" w:type="auto"/>
        <w:tblLook w:val="04A0" w:firstRow="1" w:lastRow="0" w:firstColumn="1" w:lastColumn="0" w:noHBand="0" w:noVBand="1"/>
      </w:tblPr>
      <w:tblGrid>
        <w:gridCol w:w="501"/>
        <w:gridCol w:w="4718"/>
        <w:gridCol w:w="825"/>
        <w:gridCol w:w="1562"/>
        <w:gridCol w:w="1310"/>
        <w:gridCol w:w="1261"/>
        <w:gridCol w:w="911"/>
        <w:gridCol w:w="1338"/>
        <w:gridCol w:w="1289"/>
        <w:gridCol w:w="1637"/>
      </w:tblGrid>
      <w:tr w:rsidR="00AD4247" w:rsidRPr="001E6B67" w:rsidTr="008877A7">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L.p.</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Asortyment</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Jedn. miary</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0" w:type="auto"/>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AD4247" w:rsidRPr="0082509B" w:rsidTr="008877A7">
        <w:tc>
          <w:tcPr>
            <w:tcW w:w="0" w:type="auto"/>
            <w:vAlign w:val="center"/>
          </w:tcPr>
          <w:p w:rsidR="00AD4247" w:rsidRPr="0082509B" w:rsidRDefault="00AD4247" w:rsidP="00B12725">
            <w:pPr>
              <w:jc w:val="center"/>
              <w:rPr>
                <w:rFonts w:ascii="Arial" w:hAnsi="Arial" w:cs="Arial"/>
                <w:sz w:val="18"/>
                <w:szCs w:val="20"/>
              </w:rPr>
            </w:pPr>
            <w:r w:rsidRPr="0082509B">
              <w:rPr>
                <w:rFonts w:ascii="Arial" w:hAnsi="Arial" w:cs="Arial"/>
                <w:sz w:val="18"/>
                <w:szCs w:val="20"/>
              </w:rPr>
              <w:t>1.</w:t>
            </w:r>
          </w:p>
        </w:tc>
        <w:tc>
          <w:tcPr>
            <w:tcW w:w="0" w:type="auto"/>
          </w:tcPr>
          <w:p w:rsidR="00AD4247" w:rsidRPr="0082509B" w:rsidRDefault="00AD4247">
            <w:pPr>
              <w:rPr>
                <w:rFonts w:ascii="Arial" w:hAnsi="Arial" w:cs="Arial"/>
                <w:color w:val="000000"/>
                <w:sz w:val="18"/>
                <w:szCs w:val="20"/>
              </w:rPr>
            </w:pPr>
            <w:r w:rsidRPr="0082509B">
              <w:rPr>
                <w:rFonts w:ascii="Arial" w:hAnsi="Arial" w:cs="Arial"/>
                <w:color w:val="000000"/>
                <w:sz w:val="18"/>
                <w:szCs w:val="20"/>
              </w:rPr>
              <w:t>Adapter (korek) do przyłączania kanałów ssących endoskopów do myjni endoskopowej CHOANG CYV-100</w:t>
            </w:r>
          </w:p>
        </w:tc>
        <w:tc>
          <w:tcPr>
            <w:tcW w:w="0" w:type="auto"/>
            <w:vAlign w:val="center"/>
          </w:tcPr>
          <w:p w:rsidR="00AD4247" w:rsidRPr="0082509B" w:rsidRDefault="00AD4247">
            <w:pPr>
              <w:jc w:val="center"/>
              <w:rPr>
                <w:rFonts w:ascii="Arial" w:hAnsi="Arial" w:cs="Arial"/>
                <w:color w:val="000000"/>
                <w:sz w:val="18"/>
                <w:szCs w:val="20"/>
              </w:rPr>
            </w:pPr>
            <w:r w:rsidRPr="0082509B">
              <w:rPr>
                <w:rFonts w:ascii="Arial" w:hAnsi="Arial" w:cs="Arial"/>
                <w:color w:val="000000"/>
                <w:sz w:val="18"/>
                <w:szCs w:val="20"/>
              </w:rPr>
              <w:t>szt.</w:t>
            </w:r>
          </w:p>
        </w:tc>
        <w:tc>
          <w:tcPr>
            <w:tcW w:w="0" w:type="auto"/>
            <w:vAlign w:val="center"/>
          </w:tcPr>
          <w:p w:rsidR="00AD4247" w:rsidRPr="0082509B" w:rsidRDefault="00AD4247">
            <w:pPr>
              <w:jc w:val="center"/>
              <w:rPr>
                <w:rFonts w:ascii="Arial" w:hAnsi="Arial" w:cs="Arial"/>
                <w:color w:val="000000"/>
                <w:sz w:val="18"/>
                <w:szCs w:val="20"/>
              </w:rPr>
            </w:pPr>
            <w:r w:rsidRPr="0082509B">
              <w:rPr>
                <w:rFonts w:ascii="Arial" w:hAnsi="Arial" w:cs="Arial"/>
                <w:color w:val="000000"/>
                <w:sz w:val="18"/>
                <w:szCs w:val="20"/>
              </w:rPr>
              <w:t>100</w:t>
            </w: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r>
      <w:tr w:rsidR="00AD4247" w:rsidRPr="0082509B" w:rsidTr="008877A7">
        <w:trPr>
          <w:trHeight w:val="567"/>
        </w:trPr>
        <w:tc>
          <w:tcPr>
            <w:tcW w:w="0" w:type="auto"/>
            <w:vAlign w:val="center"/>
          </w:tcPr>
          <w:p w:rsidR="00AD4247" w:rsidRPr="0082509B" w:rsidRDefault="00AD4247" w:rsidP="00B12725">
            <w:pPr>
              <w:jc w:val="center"/>
              <w:rPr>
                <w:rFonts w:ascii="Arial" w:hAnsi="Arial" w:cs="Arial"/>
                <w:sz w:val="18"/>
                <w:szCs w:val="20"/>
              </w:rPr>
            </w:pPr>
            <w:r w:rsidRPr="0082509B">
              <w:rPr>
                <w:rFonts w:ascii="Arial" w:hAnsi="Arial" w:cs="Arial"/>
                <w:sz w:val="18"/>
                <w:szCs w:val="20"/>
              </w:rPr>
              <w:t>2.</w:t>
            </w:r>
          </w:p>
        </w:tc>
        <w:tc>
          <w:tcPr>
            <w:tcW w:w="0" w:type="auto"/>
            <w:vAlign w:val="center"/>
          </w:tcPr>
          <w:p w:rsidR="00AD4247" w:rsidRPr="0082509B" w:rsidRDefault="00AD4247" w:rsidP="008877A7">
            <w:pPr>
              <w:rPr>
                <w:rFonts w:ascii="Arial" w:hAnsi="Arial" w:cs="Arial"/>
                <w:color w:val="000000"/>
                <w:sz w:val="18"/>
                <w:szCs w:val="20"/>
              </w:rPr>
            </w:pPr>
            <w:r w:rsidRPr="0082509B">
              <w:rPr>
                <w:rFonts w:ascii="Arial" w:hAnsi="Arial" w:cs="Arial"/>
                <w:color w:val="000000"/>
                <w:sz w:val="18"/>
                <w:szCs w:val="20"/>
              </w:rPr>
              <w:t>Adapter gumowy na kanał biopsyjny do aparatów endoskopowych Fujinon</w:t>
            </w:r>
          </w:p>
        </w:tc>
        <w:tc>
          <w:tcPr>
            <w:tcW w:w="0" w:type="auto"/>
            <w:vAlign w:val="center"/>
          </w:tcPr>
          <w:p w:rsidR="00AD4247" w:rsidRPr="0082509B" w:rsidRDefault="00AD4247">
            <w:pPr>
              <w:jc w:val="center"/>
              <w:rPr>
                <w:rFonts w:ascii="Arial" w:hAnsi="Arial" w:cs="Arial"/>
                <w:color w:val="000000"/>
                <w:sz w:val="18"/>
                <w:szCs w:val="20"/>
              </w:rPr>
            </w:pPr>
            <w:r w:rsidRPr="0082509B">
              <w:rPr>
                <w:rFonts w:ascii="Arial" w:hAnsi="Arial" w:cs="Arial"/>
                <w:color w:val="000000"/>
                <w:sz w:val="18"/>
                <w:szCs w:val="20"/>
              </w:rPr>
              <w:t>szt.</w:t>
            </w:r>
          </w:p>
        </w:tc>
        <w:tc>
          <w:tcPr>
            <w:tcW w:w="0" w:type="auto"/>
            <w:vAlign w:val="center"/>
          </w:tcPr>
          <w:p w:rsidR="00AD4247" w:rsidRPr="0082509B" w:rsidRDefault="00AD4247">
            <w:pPr>
              <w:jc w:val="center"/>
              <w:rPr>
                <w:rFonts w:ascii="Arial" w:hAnsi="Arial" w:cs="Arial"/>
                <w:color w:val="000000"/>
                <w:sz w:val="18"/>
                <w:szCs w:val="20"/>
              </w:rPr>
            </w:pPr>
            <w:r w:rsidRPr="0082509B">
              <w:rPr>
                <w:rFonts w:ascii="Arial" w:hAnsi="Arial" w:cs="Arial"/>
                <w:color w:val="000000"/>
                <w:sz w:val="18"/>
                <w:szCs w:val="20"/>
              </w:rPr>
              <w:t>20</w:t>
            </w: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r>
      <w:tr w:rsidR="00AD4247" w:rsidRPr="0082509B" w:rsidTr="008877A7">
        <w:trPr>
          <w:trHeight w:val="567"/>
        </w:trPr>
        <w:tc>
          <w:tcPr>
            <w:tcW w:w="0" w:type="auto"/>
            <w:vAlign w:val="center"/>
          </w:tcPr>
          <w:p w:rsidR="00AD4247" w:rsidRPr="0082509B" w:rsidRDefault="00AD4247" w:rsidP="00B12725">
            <w:pPr>
              <w:jc w:val="center"/>
              <w:rPr>
                <w:rFonts w:ascii="Arial" w:hAnsi="Arial" w:cs="Arial"/>
                <w:sz w:val="18"/>
                <w:szCs w:val="20"/>
              </w:rPr>
            </w:pPr>
            <w:r w:rsidRPr="0082509B">
              <w:rPr>
                <w:rFonts w:ascii="Arial" w:hAnsi="Arial" w:cs="Arial"/>
                <w:sz w:val="18"/>
                <w:szCs w:val="20"/>
              </w:rPr>
              <w:t>3.</w:t>
            </w:r>
          </w:p>
        </w:tc>
        <w:tc>
          <w:tcPr>
            <w:tcW w:w="0" w:type="auto"/>
          </w:tcPr>
          <w:p w:rsidR="00AD4247" w:rsidRPr="0082509B" w:rsidRDefault="00AD4247">
            <w:pPr>
              <w:rPr>
                <w:rFonts w:ascii="Arial" w:hAnsi="Arial" w:cs="Arial"/>
                <w:b/>
                <w:bCs/>
                <w:color w:val="000000"/>
                <w:sz w:val="18"/>
                <w:szCs w:val="20"/>
              </w:rPr>
            </w:pPr>
            <w:r w:rsidRPr="0082509B">
              <w:rPr>
                <w:rFonts w:ascii="Arial" w:hAnsi="Arial" w:cs="Arial"/>
                <w:b/>
                <w:bCs/>
                <w:color w:val="000000"/>
                <w:sz w:val="18"/>
                <w:szCs w:val="20"/>
              </w:rPr>
              <w:t>Uszczelki</w:t>
            </w:r>
            <w:r w:rsidRPr="0082509B">
              <w:rPr>
                <w:rFonts w:ascii="Arial" w:hAnsi="Arial" w:cs="Arial"/>
                <w:color w:val="000000"/>
                <w:sz w:val="18"/>
                <w:szCs w:val="20"/>
              </w:rPr>
              <w:t xml:space="preserve"> gumowe (zawór</w:t>
            </w:r>
            <w:r w:rsidRPr="0082509B">
              <w:rPr>
                <w:rFonts w:ascii="Arial" w:hAnsi="Arial" w:cs="Arial"/>
                <w:b/>
                <w:bCs/>
                <w:color w:val="000000"/>
                <w:sz w:val="18"/>
              </w:rPr>
              <w:t xml:space="preserve"> </w:t>
            </w:r>
            <w:r w:rsidRPr="0082509B">
              <w:rPr>
                <w:rFonts w:ascii="Arial" w:hAnsi="Arial" w:cs="Arial"/>
                <w:b/>
                <w:bCs/>
                <w:color w:val="000000"/>
                <w:sz w:val="18"/>
                <w:szCs w:val="20"/>
              </w:rPr>
              <w:t>kanału biopsyjnego</w:t>
            </w:r>
            <w:r w:rsidRPr="0082509B">
              <w:rPr>
                <w:rFonts w:ascii="Arial" w:hAnsi="Arial" w:cs="Arial"/>
                <w:color w:val="000000"/>
                <w:sz w:val="18"/>
                <w:szCs w:val="20"/>
              </w:rPr>
              <w:t>) do aparatu Fuijnon  FOV-DV7 - zawiera korpus i pokrywę. Op. 10szt.</w:t>
            </w:r>
          </w:p>
        </w:tc>
        <w:tc>
          <w:tcPr>
            <w:tcW w:w="0" w:type="auto"/>
            <w:vAlign w:val="center"/>
          </w:tcPr>
          <w:p w:rsidR="00AD4247" w:rsidRPr="0082509B" w:rsidRDefault="00AD4247">
            <w:pPr>
              <w:jc w:val="center"/>
              <w:rPr>
                <w:rFonts w:ascii="Arial" w:hAnsi="Arial" w:cs="Arial"/>
                <w:color w:val="000000"/>
                <w:sz w:val="18"/>
                <w:szCs w:val="20"/>
              </w:rPr>
            </w:pPr>
            <w:r w:rsidRPr="0082509B">
              <w:rPr>
                <w:rFonts w:ascii="Arial" w:hAnsi="Arial" w:cs="Arial"/>
                <w:color w:val="000000"/>
                <w:sz w:val="18"/>
                <w:szCs w:val="20"/>
              </w:rPr>
              <w:t>op.</w:t>
            </w:r>
          </w:p>
        </w:tc>
        <w:tc>
          <w:tcPr>
            <w:tcW w:w="0" w:type="auto"/>
            <w:vAlign w:val="center"/>
          </w:tcPr>
          <w:p w:rsidR="00AD4247" w:rsidRPr="0082509B" w:rsidRDefault="00AD4247">
            <w:pPr>
              <w:jc w:val="center"/>
              <w:rPr>
                <w:rFonts w:ascii="Arial" w:hAnsi="Arial" w:cs="Arial"/>
                <w:color w:val="000000"/>
                <w:sz w:val="18"/>
                <w:szCs w:val="20"/>
              </w:rPr>
            </w:pPr>
            <w:r w:rsidRPr="0082509B">
              <w:rPr>
                <w:rFonts w:ascii="Arial" w:hAnsi="Arial" w:cs="Arial"/>
                <w:color w:val="000000"/>
                <w:sz w:val="18"/>
                <w:szCs w:val="20"/>
              </w:rPr>
              <w:t>8</w:t>
            </w: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c>
          <w:tcPr>
            <w:tcW w:w="0" w:type="auto"/>
            <w:vAlign w:val="center"/>
          </w:tcPr>
          <w:p w:rsidR="00AD4247" w:rsidRPr="0082509B" w:rsidRDefault="00AD4247" w:rsidP="00B12725">
            <w:pPr>
              <w:jc w:val="center"/>
              <w:rPr>
                <w:rFonts w:ascii="Arial" w:hAnsi="Arial" w:cs="Arial"/>
                <w:sz w:val="18"/>
                <w:szCs w:val="20"/>
              </w:rPr>
            </w:pPr>
          </w:p>
        </w:tc>
      </w:tr>
      <w:tr w:rsidR="00AD4247" w:rsidRPr="000C1B9A" w:rsidTr="008877A7">
        <w:trPr>
          <w:trHeight w:val="567"/>
        </w:trPr>
        <w:tc>
          <w:tcPr>
            <w:tcW w:w="0" w:type="auto"/>
            <w:gridSpan w:val="5"/>
            <w:vAlign w:val="center"/>
          </w:tcPr>
          <w:p w:rsidR="00AD4247" w:rsidRPr="000C1B9A" w:rsidRDefault="00AD4247" w:rsidP="00B12725">
            <w:pPr>
              <w:jc w:val="right"/>
              <w:rPr>
                <w:rFonts w:ascii="Arial" w:hAnsi="Arial" w:cs="Arial"/>
                <w:sz w:val="20"/>
                <w:szCs w:val="20"/>
              </w:rPr>
            </w:pPr>
            <w:r>
              <w:rPr>
                <w:rFonts w:ascii="Arial" w:hAnsi="Arial" w:cs="Arial"/>
                <w:sz w:val="20"/>
                <w:szCs w:val="20"/>
              </w:rPr>
              <w:t>WARTOŚĆ OGÓŁEM W ZŁOTYCH:</w:t>
            </w:r>
          </w:p>
        </w:tc>
        <w:tc>
          <w:tcPr>
            <w:tcW w:w="0" w:type="auto"/>
            <w:vAlign w:val="center"/>
          </w:tcPr>
          <w:p w:rsidR="00AD4247" w:rsidRPr="0069541B" w:rsidRDefault="00AD4247" w:rsidP="00B12725">
            <w:pPr>
              <w:jc w:val="center"/>
              <w:rPr>
                <w:rFonts w:ascii="Arial" w:hAnsi="Arial" w:cs="Arial"/>
                <w:b/>
                <w:sz w:val="20"/>
                <w:szCs w:val="20"/>
              </w:rPr>
            </w:pPr>
          </w:p>
        </w:tc>
        <w:tc>
          <w:tcPr>
            <w:tcW w:w="0" w:type="auto"/>
            <w:shd w:val="clear" w:color="auto" w:fill="000000" w:themeFill="text1"/>
          </w:tcPr>
          <w:p w:rsidR="00AD4247" w:rsidRPr="000C1B9A" w:rsidRDefault="00AD4247" w:rsidP="00B12725">
            <w:pPr>
              <w:jc w:val="center"/>
              <w:rPr>
                <w:rFonts w:ascii="Arial" w:hAnsi="Arial" w:cs="Arial"/>
                <w:sz w:val="20"/>
                <w:szCs w:val="20"/>
              </w:rPr>
            </w:pPr>
          </w:p>
        </w:tc>
        <w:tc>
          <w:tcPr>
            <w:tcW w:w="0" w:type="auto"/>
            <w:shd w:val="clear" w:color="auto" w:fill="000000" w:themeFill="text1"/>
          </w:tcPr>
          <w:p w:rsidR="00AD4247" w:rsidRPr="000C1B9A" w:rsidRDefault="00AD4247" w:rsidP="00B12725">
            <w:pPr>
              <w:jc w:val="center"/>
              <w:rPr>
                <w:rFonts w:ascii="Arial" w:hAnsi="Arial" w:cs="Arial"/>
                <w:sz w:val="20"/>
                <w:szCs w:val="20"/>
              </w:rPr>
            </w:pPr>
          </w:p>
        </w:tc>
        <w:tc>
          <w:tcPr>
            <w:tcW w:w="0" w:type="auto"/>
            <w:vAlign w:val="center"/>
          </w:tcPr>
          <w:p w:rsidR="00AD4247" w:rsidRPr="0069541B" w:rsidRDefault="00AD4247" w:rsidP="00B12725">
            <w:pPr>
              <w:jc w:val="center"/>
              <w:rPr>
                <w:rFonts w:ascii="Arial" w:hAnsi="Arial" w:cs="Arial"/>
                <w:b/>
                <w:sz w:val="20"/>
                <w:szCs w:val="20"/>
              </w:rPr>
            </w:pPr>
          </w:p>
        </w:tc>
        <w:tc>
          <w:tcPr>
            <w:tcW w:w="0" w:type="auto"/>
            <w:shd w:val="clear" w:color="auto" w:fill="000000" w:themeFill="text1"/>
          </w:tcPr>
          <w:p w:rsidR="00AD4247" w:rsidRPr="000C1B9A" w:rsidRDefault="00AD4247" w:rsidP="00B12725">
            <w:pPr>
              <w:jc w:val="center"/>
              <w:rPr>
                <w:rFonts w:ascii="Arial" w:hAnsi="Arial" w:cs="Arial"/>
                <w:sz w:val="20"/>
                <w:szCs w:val="20"/>
              </w:rPr>
            </w:pPr>
          </w:p>
        </w:tc>
      </w:tr>
    </w:tbl>
    <w:p w:rsidR="0071372B"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AD4247" w:rsidRDefault="00AD4247"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00478B" w:rsidRDefault="0000478B"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Pr="000C1B9A" w:rsidRDefault="00AD4247" w:rsidP="00AD4247">
      <w:pPr>
        <w:rPr>
          <w:rFonts w:ascii="Arial" w:hAnsi="Arial" w:cs="Arial"/>
          <w:b/>
          <w:sz w:val="20"/>
        </w:rPr>
      </w:pPr>
      <w:r w:rsidRPr="00AD4247">
        <w:rPr>
          <w:rFonts w:ascii="Arial" w:hAnsi="Arial" w:cs="Arial"/>
          <w:b/>
          <w:sz w:val="20"/>
        </w:rPr>
        <w:lastRenderedPageBreak/>
        <w:t>Pakiet</w:t>
      </w:r>
      <w:r>
        <w:rPr>
          <w:rFonts w:ascii="Arial" w:hAnsi="Arial" w:cs="Arial"/>
          <w:b/>
          <w:sz w:val="20"/>
        </w:rPr>
        <w:t xml:space="preserve"> nr 30: </w:t>
      </w:r>
      <w:r w:rsidRPr="00AD4247">
        <w:rPr>
          <w:rFonts w:ascii="Arial" w:hAnsi="Arial" w:cs="Arial"/>
          <w:b/>
          <w:sz w:val="20"/>
        </w:rPr>
        <w:t>Akcesoria do ssaka EasyVac do podciśnieniowej terapii leczenia ran</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AD4247" w:rsidRPr="001E6B67" w:rsidTr="00C2711F">
        <w:tc>
          <w:tcPr>
            <w:tcW w:w="534"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L.p.</w:t>
            </w:r>
          </w:p>
        </w:tc>
        <w:tc>
          <w:tcPr>
            <w:tcW w:w="4252"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Asortyment</w:t>
            </w:r>
          </w:p>
        </w:tc>
        <w:tc>
          <w:tcPr>
            <w:tcW w:w="709"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Jedn. miary</w:t>
            </w:r>
          </w:p>
        </w:tc>
        <w:tc>
          <w:tcPr>
            <w:tcW w:w="992"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AD4247" w:rsidRPr="001E6B67" w:rsidRDefault="00AD4247" w:rsidP="00B12725">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CD59B5" w:rsidRPr="0082509B" w:rsidTr="00C2711F">
        <w:tc>
          <w:tcPr>
            <w:tcW w:w="534" w:type="dxa"/>
            <w:vAlign w:val="center"/>
          </w:tcPr>
          <w:p w:rsidR="00CD59B5" w:rsidRPr="0082509B" w:rsidRDefault="00CD59B5" w:rsidP="00B12725">
            <w:pPr>
              <w:jc w:val="center"/>
              <w:rPr>
                <w:rFonts w:ascii="Arial" w:hAnsi="Arial" w:cs="Arial"/>
                <w:sz w:val="18"/>
                <w:szCs w:val="18"/>
              </w:rPr>
            </w:pPr>
            <w:r w:rsidRPr="0082509B">
              <w:rPr>
                <w:rFonts w:ascii="Arial" w:hAnsi="Arial" w:cs="Arial"/>
                <w:sz w:val="18"/>
                <w:szCs w:val="18"/>
              </w:rPr>
              <w:t>1.</w:t>
            </w:r>
          </w:p>
        </w:tc>
        <w:tc>
          <w:tcPr>
            <w:tcW w:w="4252" w:type="dxa"/>
          </w:tcPr>
          <w:p w:rsidR="00CD59B5" w:rsidRPr="0082509B" w:rsidRDefault="00CD59B5">
            <w:pPr>
              <w:rPr>
                <w:rFonts w:ascii="Arial" w:hAnsi="Arial" w:cs="Arial"/>
                <w:b/>
                <w:bCs/>
                <w:color w:val="000000"/>
                <w:sz w:val="18"/>
                <w:szCs w:val="18"/>
              </w:rPr>
            </w:pPr>
            <w:r w:rsidRPr="0082509B">
              <w:rPr>
                <w:rFonts w:ascii="Arial" w:hAnsi="Arial" w:cs="Arial"/>
                <w:b/>
                <w:bCs/>
                <w:color w:val="000000"/>
                <w:sz w:val="18"/>
                <w:szCs w:val="18"/>
              </w:rPr>
              <w:t xml:space="preserve">Niskoobjętościowy pojemnik do ssaka, </w:t>
            </w:r>
            <w:r w:rsidRPr="0082509B">
              <w:rPr>
                <w:rFonts w:ascii="Arial" w:hAnsi="Arial" w:cs="Arial"/>
                <w:color w:val="000000"/>
                <w:sz w:val="18"/>
                <w:szCs w:val="18"/>
              </w:rPr>
              <w:t>wielokrotnego użytku, bez filtra, kompatybilny z regulatorem próżni Easyvac, wysokość 180 mm, szerokość 98 mm, głębokość 70 mm, średnica łącznika ze źródłem próżni 8,5 mm, maksymalna wartość przepływu 60l/min</w:t>
            </w:r>
          </w:p>
        </w:tc>
        <w:tc>
          <w:tcPr>
            <w:tcW w:w="709"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 </w:t>
            </w:r>
          </w:p>
        </w:tc>
        <w:tc>
          <w:tcPr>
            <w:tcW w:w="992"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 </w:t>
            </w:r>
          </w:p>
        </w:tc>
        <w:tc>
          <w:tcPr>
            <w:tcW w:w="1418"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851"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1418" w:type="dxa"/>
            <w:vAlign w:val="center"/>
          </w:tcPr>
          <w:p w:rsidR="00CD59B5" w:rsidRPr="0082509B" w:rsidRDefault="00CD59B5" w:rsidP="00B12725">
            <w:pPr>
              <w:jc w:val="center"/>
              <w:rPr>
                <w:rFonts w:ascii="Arial" w:hAnsi="Arial" w:cs="Arial"/>
                <w:sz w:val="18"/>
                <w:szCs w:val="18"/>
              </w:rPr>
            </w:pPr>
          </w:p>
        </w:tc>
        <w:tc>
          <w:tcPr>
            <w:tcW w:w="2268" w:type="dxa"/>
            <w:vAlign w:val="center"/>
          </w:tcPr>
          <w:p w:rsidR="00CD59B5" w:rsidRPr="0082509B" w:rsidRDefault="00CD59B5" w:rsidP="00B12725">
            <w:pPr>
              <w:jc w:val="center"/>
              <w:rPr>
                <w:rFonts w:ascii="Arial" w:hAnsi="Arial" w:cs="Arial"/>
                <w:sz w:val="18"/>
                <w:szCs w:val="18"/>
              </w:rPr>
            </w:pPr>
          </w:p>
        </w:tc>
      </w:tr>
      <w:tr w:rsidR="00CD59B5" w:rsidRPr="0082509B" w:rsidTr="00C2711F">
        <w:trPr>
          <w:trHeight w:val="567"/>
        </w:trPr>
        <w:tc>
          <w:tcPr>
            <w:tcW w:w="534" w:type="dxa"/>
            <w:vAlign w:val="center"/>
          </w:tcPr>
          <w:p w:rsidR="00CD59B5" w:rsidRPr="0082509B" w:rsidRDefault="00CD59B5" w:rsidP="00B12725">
            <w:pPr>
              <w:jc w:val="center"/>
              <w:rPr>
                <w:rFonts w:ascii="Arial" w:hAnsi="Arial" w:cs="Arial"/>
                <w:sz w:val="18"/>
                <w:szCs w:val="18"/>
              </w:rPr>
            </w:pPr>
            <w:r w:rsidRPr="0082509B">
              <w:rPr>
                <w:rFonts w:ascii="Arial" w:hAnsi="Arial" w:cs="Arial"/>
                <w:sz w:val="18"/>
                <w:szCs w:val="18"/>
              </w:rPr>
              <w:t>a.</w:t>
            </w:r>
          </w:p>
        </w:tc>
        <w:tc>
          <w:tcPr>
            <w:tcW w:w="4252" w:type="dxa"/>
            <w:vAlign w:val="center"/>
          </w:tcPr>
          <w:p w:rsidR="00CD59B5" w:rsidRPr="0082509B" w:rsidRDefault="00CD59B5" w:rsidP="00CD59B5">
            <w:pPr>
              <w:rPr>
                <w:rFonts w:ascii="Arial" w:hAnsi="Arial" w:cs="Arial"/>
                <w:color w:val="000000"/>
                <w:sz w:val="18"/>
                <w:szCs w:val="18"/>
              </w:rPr>
            </w:pPr>
            <w:r w:rsidRPr="0082509B">
              <w:rPr>
                <w:rFonts w:ascii="Arial" w:hAnsi="Arial" w:cs="Arial"/>
                <w:color w:val="000000"/>
                <w:sz w:val="18"/>
                <w:szCs w:val="18"/>
              </w:rPr>
              <w:t>Zbiornik 300ml</w:t>
            </w:r>
          </w:p>
        </w:tc>
        <w:tc>
          <w:tcPr>
            <w:tcW w:w="709"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30</w:t>
            </w:r>
          </w:p>
        </w:tc>
        <w:tc>
          <w:tcPr>
            <w:tcW w:w="1418"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851"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1418" w:type="dxa"/>
            <w:vAlign w:val="center"/>
          </w:tcPr>
          <w:p w:rsidR="00CD59B5" w:rsidRPr="0082509B" w:rsidRDefault="00CD59B5" w:rsidP="00B12725">
            <w:pPr>
              <w:jc w:val="center"/>
              <w:rPr>
                <w:rFonts w:ascii="Arial" w:hAnsi="Arial" w:cs="Arial"/>
                <w:sz w:val="18"/>
                <w:szCs w:val="18"/>
              </w:rPr>
            </w:pPr>
          </w:p>
        </w:tc>
        <w:tc>
          <w:tcPr>
            <w:tcW w:w="2268" w:type="dxa"/>
            <w:vAlign w:val="center"/>
          </w:tcPr>
          <w:p w:rsidR="00CD59B5" w:rsidRPr="0082509B" w:rsidRDefault="00CD59B5" w:rsidP="00B12725">
            <w:pPr>
              <w:jc w:val="center"/>
              <w:rPr>
                <w:rFonts w:ascii="Arial" w:hAnsi="Arial" w:cs="Arial"/>
                <w:sz w:val="18"/>
                <w:szCs w:val="18"/>
              </w:rPr>
            </w:pPr>
          </w:p>
        </w:tc>
      </w:tr>
      <w:tr w:rsidR="00CD59B5" w:rsidRPr="0082509B" w:rsidTr="00C2711F">
        <w:trPr>
          <w:trHeight w:val="567"/>
        </w:trPr>
        <w:tc>
          <w:tcPr>
            <w:tcW w:w="534" w:type="dxa"/>
            <w:vAlign w:val="center"/>
          </w:tcPr>
          <w:p w:rsidR="00CD59B5" w:rsidRPr="0082509B" w:rsidRDefault="00CD59B5" w:rsidP="00B12725">
            <w:pPr>
              <w:jc w:val="center"/>
              <w:rPr>
                <w:rFonts w:ascii="Arial" w:hAnsi="Arial" w:cs="Arial"/>
                <w:sz w:val="18"/>
                <w:szCs w:val="18"/>
              </w:rPr>
            </w:pPr>
            <w:r w:rsidRPr="0082509B">
              <w:rPr>
                <w:rFonts w:ascii="Arial" w:hAnsi="Arial" w:cs="Arial"/>
                <w:sz w:val="18"/>
                <w:szCs w:val="18"/>
              </w:rPr>
              <w:t>b.</w:t>
            </w:r>
          </w:p>
        </w:tc>
        <w:tc>
          <w:tcPr>
            <w:tcW w:w="4252" w:type="dxa"/>
            <w:vAlign w:val="center"/>
          </w:tcPr>
          <w:p w:rsidR="00CD59B5" w:rsidRPr="0082509B" w:rsidRDefault="00CD59B5" w:rsidP="00CD59B5">
            <w:pPr>
              <w:rPr>
                <w:rFonts w:ascii="Arial" w:hAnsi="Arial" w:cs="Arial"/>
                <w:color w:val="000000"/>
                <w:sz w:val="18"/>
                <w:szCs w:val="18"/>
              </w:rPr>
            </w:pPr>
            <w:r w:rsidRPr="0082509B">
              <w:rPr>
                <w:rFonts w:ascii="Arial" w:hAnsi="Arial" w:cs="Arial"/>
                <w:color w:val="000000"/>
                <w:sz w:val="18"/>
                <w:szCs w:val="18"/>
              </w:rPr>
              <w:t>Zbiornik 750ml</w:t>
            </w:r>
          </w:p>
        </w:tc>
        <w:tc>
          <w:tcPr>
            <w:tcW w:w="709"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70</w:t>
            </w:r>
          </w:p>
        </w:tc>
        <w:tc>
          <w:tcPr>
            <w:tcW w:w="1418"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851"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1418" w:type="dxa"/>
            <w:vAlign w:val="center"/>
          </w:tcPr>
          <w:p w:rsidR="00CD59B5" w:rsidRPr="0082509B" w:rsidRDefault="00CD59B5" w:rsidP="00B12725">
            <w:pPr>
              <w:jc w:val="center"/>
              <w:rPr>
                <w:rFonts w:ascii="Arial" w:hAnsi="Arial" w:cs="Arial"/>
                <w:sz w:val="18"/>
                <w:szCs w:val="18"/>
              </w:rPr>
            </w:pPr>
          </w:p>
        </w:tc>
        <w:tc>
          <w:tcPr>
            <w:tcW w:w="2268" w:type="dxa"/>
            <w:vAlign w:val="center"/>
          </w:tcPr>
          <w:p w:rsidR="00CD59B5" w:rsidRPr="0082509B" w:rsidRDefault="00CD59B5" w:rsidP="00B12725">
            <w:pPr>
              <w:jc w:val="center"/>
              <w:rPr>
                <w:rFonts w:ascii="Arial" w:hAnsi="Arial" w:cs="Arial"/>
                <w:sz w:val="18"/>
                <w:szCs w:val="18"/>
              </w:rPr>
            </w:pPr>
          </w:p>
        </w:tc>
      </w:tr>
      <w:tr w:rsidR="00CD59B5" w:rsidRPr="0082509B" w:rsidTr="00B5481F">
        <w:trPr>
          <w:trHeight w:val="567"/>
        </w:trPr>
        <w:tc>
          <w:tcPr>
            <w:tcW w:w="534" w:type="dxa"/>
            <w:vAlign w:val="center"/>
          </w:tcPr>
          <w:p w:rsidR="00CD59B5" w:rsidRPr="0082509B" w:rsidRDefault="00CD59B5" w:rsidP="00B12725">
            <w:pPr>
              <w:jc w:val="center"/>
              <w:rPr>
                <w:rFonts w:ascii="Arial" w:hAnsi="Arial" w:cs="Arial"/>
                <w:sz w:val="18"/>
                <w:szCs w:val="18"/>
              </w:rPr>
            </w:pPr>
            <w:r w:rsidRPr="0082509B">
              <w:rPr>
                <w:rFonts w:ascii="Arial" w:hAnsi="Arial" w:cs="Arial"/>
                <w:sz w:val="18"/>
                <w:szCs w:val="18"/>
              </w:rPr>
              <w:t>2.</w:t>
            </w:r>
          </w:p>
        </w:tc>
        <w:tc>
          <w:tcPr>
            <w:tcW w:w="4252" w:type="dxa"/>
            <w:vAlign w:val="center"/>
          </w:tcPr>
          <w:p w:rsidR="00CD59B5" w:rsidRPr="0082509B" w:rsidRDefault="00CD59B5" w:rsidP="00B5481F">
            <w:pPr>
              <w:rPr>
                <w:rFonts w:ascii="Arial" w:hAnsi="Arial" w:cs="Arial"/>
                <w:color w:val="000000"/>
                <w:sz w:val="18"/>
                <w:szCs w:val="18"/>
              </w:rPr>
            </w:pPr>
            <w:r w:rsidRPr="0082509B">
              <w:rPr>
                <w:rFonts w:ascii="Arial" w:hAnsi="Arial" w:cs="Arial"/>
                <w:color w:val="000000"/>
                <w:sz w:val="18"/>
                <w:szCs w:val="18"/>
              </w:rPr>
              <w:t>Zestaw opatrunkowy wspomagający podciśnieniową terapię leczenia ran 25x15x3cm</w:t>
            </w:r>
          </w:p>
        </w:tc>
        <w:tc>
          <w:tcPr>
            <w:tcW w:w="709"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80</w:t>
            </w:r>
          </w:p>
        </w:tc>
        <w:tc>
          <w:tcPr>
            <w:tcW w:w="1418"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851"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1418" w:type="dxa"/>
            <w:vAlign w:val="center"/>
          </w:tcPr>
          <w:p w:rsidR="00CD59B5" w:rsidRPr="0082509B" w:rsidRDefault="00CD59B5" w:rsidP="00B12725">
            <w:pPr>
              <w:jc w:val="center"/>
              <w:rPr>
                <w:rFonts w:ascii="Arial" w:hAnsi="Arial" w:cs="Arial"/>
                <w:sz w:val="18"/>
                <w:szCs w:val="18"/>
              </w:rPr>
            </w:pPr>
          </w:p>
        </w:tc>
        <w:tc>
          <w:tcPr>
            <w:tcW w:w="2268" w:type="dxa"/>
            <w:vAlign w:val="center"/>
          </w:tcPr>
          <w:p w:rsidR="00CD59B5" w:rsidRPr="0082509B" w:rsidRDefault="00CD59B5" w:rsidP="00B12725">
            <w:pPr>
              <w:jc w:val="center"/>
              <w:rPr>
                <w:rFonts w:ascii="Arial" w:hAnsi="Arial" w:cs="Arial"/>
                <w:sz w:val="18"/>
                <w:szCs w:val="18"/>
              </w:rPr>
            </w:pPr>
          </w:p>
        </w:tc>
      </w:tr>
      <w:tr w:rsidR="00CD59B5" w:rsidRPr="0082509B" w:rsidTr="00B5481F">
        <w:trPr>
          <w:trHeight w:val="567"/>
        </w:trPr>
        <w:tc>
          <w:tcPr>
            <w:tcW w:w="534" w:type="dxa"/>
            <w:vAlign w:val="center"/>
          </w:tcPr>
          <w:p w:rsidR="00CD59B5" w:rsidRPr="0082509B" w:rsidRDefault="00CD59B5" w:rsidP="00B12725">
            <w:pPr>
              <w:jc w:val="center"/>
              <w:rPr>
                <w:rFonts w:ascii="Arial" w:hAnsi="Arial" w:cs="Arial"/>
                <w:sz w:val="18"/>
                <w:szCs w:val="18"/>
              </w:rPr>
            </w:pPr>
            <w:r w:rsidRPr="0082509B">
              <w:rPr>
                <w:rFonts w:ascii="Arial" w:hAnsi="Arial" w:cs="Arial"/>
                <w:sz w:val="18"/>
                <w:szCs w:val="18"/>
              </w:rPr>
              <w:t>3.</w:t>
            </w:r>
          </w:p>
        </w:tc>
        <w:tc>
          <w:tcPr>
            <w:tcW w:w="4252" w:type="dxa"/>
            <w:vAlign w:val="center"/>
          </w:tcPr>
          <w:p w:rsidR="00CD59B5" w:rsidRPr="0082509B" w:rsidRDefault="00CD59B5" w:rsidP="00B5481F">
            <w:pPr>
              <w:rPr>
                <w:rFonts w:ascii="Arial" w:hAnsi="Arial" w:cs="Arial"/>
                <w:color w:val="000000"/>
                <w:sz w:val="18"/>
                <w:szCs w:val="18"/>
              </w:rPr>
            </w:pPr>
            <w:r w:rsidRPr="0082509B">
              <w:rPr>
                <w:rFonts w:ascii="Arial" w:hAnsi="Arial" w:cs="Arial"/>
                <w:color w:val="000000"/>
                <w:sz w:val="18"/>
                <w:szCs w:val="18"/>
              </w:rPr>
              <w:t>Zestaw opatrunkowy wspomagający podciśnieniową terapię leczenia ran 20x15x3cm</w:t>
            </w:r>
          </w:p>
        </w:tc>
        <w:tc>
          <w:tcPr>
            <w:tcW w:w="709"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szt.</w:t>
            </w:r>
          </w:p>
        </w:tc>
        <w:tc>
          <w:tcPr>
            <w:tcW w:w="992" w:type="dxa"/>
            <w:vAlign w:val="center"/>
          </w:tcPr>
          <w:p w:rsidR="00CD59B5" w:rsidRPr="0082509B" w:rsidRDefault="00CD59B5">
            <w:pPr>
              <w:jc w:val="center"/>
              <w:rPr>
                <w:rFonts w:ascii="Arial" w:hAnsi="Arial" w:cs="Arial"/>
                <w:color w:val="000000"/>
                <w:sz w:val="18"/>
                <w:szCs w:val="18"/>
              </w:rPr>
            </w:pPr>
            <w:r w:rsidRPr="0082509B">
              <w:rPr>
                <w:rFonts w:ascii="Arial" w:hAnsi="Arial" w:cs="Arial"/>
                <w:color w:val="000000"/>
                <w:sz w:val="18"/>
                <w:szCs w:val="18"/>
              </w:rPr>
              <w:t>15</w:t>
            </w:r>
          </w:p>
        </w:tc>
        <w:tc>
          <w:tcPr>
            <w:tcW w:w="1418"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851" w:type="dxa"/>
            <w:vAlign w:val="center"/>
          </w:tcPr>
          <w:p w:rsidR="00CD59B5" w:rsidRPr="0082509B" w:rsidRDefault="00CD59B5" w:rsidP="00B12725">
            <w:pPr>
              <w:jc w:val="center"/>
              <w:rPr>
                <w:rFonts w:ascii="Arial" w:hAnsi="Arial" w:cs="Arial"/>
                <w:sz w:val="18"/>
                <w:szCs w:val="18"/>
              </w:rPr>
            </w:pPr>
          </w:p>
        </w:tc>
        <w:tc>
          <w:tcPr>
            <w:tcW w:w="1417" w:type="dxa"/>
            <w:vAlign w:val="center"/>
          </w:tcPr>
          <w:p w:rsidR="00CD59B5" w:rsidRPr="0082509B" w:rsidRDefault="00CD59B5" w:rsidP="00B12725">
            <w:pPr>
              <w:jc w:val="center"/>
              <w:rPr>
                <w:rFonts w:ascii="Arial" w:hAnsi="Arial" w:cs="Arial"/>
                <w:sz w:val="18"/>
                <w:szCs w:val="18"/>
              </w:rPr>
            </w:pPr>
          </w:p>
        </w:tc>
        <w:tc>
          <w:tcPr>
            <w:tcW w:w="1418" w:type="dxa"/>
            <w:vAlign w:val="center"/>
          </w:tcPr>
          <w:p w:rsidR="00CD59B5" w:rsidRPr="0082509B" w:rsidRDefault="00CD59B5" w:rsidP="00B12725">
            <w:pPr>
              <w:jc w:val="center"/>
              <w:rPr>
                <w:rFonts w:ascii="Arial" w:hAnsi="Arial" w:cs="Arial"/>
                <w:sz w:val="18"/>
                <w:szCs w:val="18"/>
              </w:rPr>
            </w:pPr>
          </w:p>
        </w:tc>
        <w:tc>
          <w:tcPr>
            <w:tcW w:w="2268" w:type="dxa"/>
            <w:vAlign w:val="center"/>
          </w:tcPr>
          <w:p w:rsidR="00CD59B5" w:rsidRPr="0082509B" w:rsidRDefault="00CD59B5" w:rsidP="00B12725">
            <w:pPr>
              <w:jc w:val="center"/>
              <w:rPr>
                <w:rFonts w:ascii="Arial" w:hAnsi="Arial" w:cs="Arial"/>
                <w:sz w:val="18"/>
                <w:szCs w:val="18"/>
              </w:rPr>
            </w:pPr>
          </w:p>
        </w:tc>
      </w:tr>
      <w:tr w:rsidR="00AD4247" w:rsidRPr="000C1B9A" w:rsidTr="00C2711F">
        <w:trPr>
          <w:trHeight w:val="567"/>
        </w:trPr>
        <w:tc>
          <w:tcPr>
            <w:tcW w:w="7905" w:type="dxa"/>
            <w:gridSpan w:val="5"/>
            <w:vAlign w:val="center"/>
          </w:tcPr>
          <w:p w:rsidR="00AD4247" w:rsidRPr="000C1B9A" w:rsidRDefault="00AD4247"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AD4247" w:rsidRPr="0069541B" w:rsidRDefault="00AD4247" w:rsidP="00B12725">
            <w:pPr>
              <w:jc w:val="center"/>
              <w:rPr>
                <w:rFonts w:ascii="Arial" w:hAnsi="Arial" w:cs="Arial"/>
                <w:b/>
                <w:sz w:val="20"/>
                <w:szCs w:val="20"/>
              </w:rPr>
            </w:pPr>
          </w:p>
        </w:tc>
        <w:tc>
          <w:tcPr>
            <w:tcW w:w="851" w:type="dxa"/>
            <w:shd w:val="clear" w:color="auto" w:fill="000000" w:themeFill="text1"/>
          </w:tcPr>
          <w:p w:rsidR="00AD4247" w:rsidRPr="000C1B9A" w:rsidRDefault="00AD4247" w:rsidP="00B12725">
            <w:pPr>
              <w:jc w:val="center"/>
              <w:rPr>
                <w:rFonts w:ascii="Arial" w:hAnsi="Arial" w:cs="Arial"/>
                <w:sz w:val="20"/>
                <w:szCs w:val="20"/>
              </w:rPr>
            </w:pPr>
          </w:p>
        </w:tc>
        <w:tc>
          <w:tcPr>
            <w:tcW w:w="1417" w:type="dxa"/>
            <w:shd w:val="clear" w:color="auto" w:fill="000000" w:themeFill="text1"/>
          </w:tcPr>
          <w:p w:rsidR="00AD4247" w:rsidRPr="000C1B9A" w:rsidRDefault="00AD4247" w:rsidP="00B12725">
            <w:pPr>
              <w:jc w:val="center"/>
              <w:rPr>
                <w:rFonts w:ascii="Arial" w:hAnsi="Arial" w:cs="Arial"/>
                <w:sz w:val="20"/>
                <w:szCs w:val="20"/>
              </w:rPr>
            </w:pPr>
          </w:p>
        </w:tc>
        <w:tc>
          <w:tcPr>
            <w:tcW w:w="1418" w:type="dxa"/>
            <w:vAlign w:val="center"/>
          </w:tcPr>
          <w:p w:rsidR="00AD4247" w:rsidRPr="0069541B" w:rsidRDefault="00AD4247" w:rsidP="00B12725">
            <w:pPr>
              <w:jc w:val="center"/>
              <w:rPr>
                <w:rFonts w:ascii="Arial" w:hAnsi="Arial" w:cs="Arial"/>
                <w:b/>
                <w:sz w:val="20"/>
                <w:szCs w:val="20"/>
              </w:rPr>
            </w:pPr>
          </w:p>
        </w:tc>
        <w:tc>
          <w:tcPr>
            <w:tcW w:w="2268" w:type="dxa"/>
            <w:shd w:val="clear" w:color="auto" w:fill="000000" w:themeFill="text1"/>
          </w:tcPr>
          <w:p w:rsidR="00AD4247" w:rsidRPr="000C1B9A" w:rsidRDefault="00AD4247" w:rsidP="00B12725">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AD4247" w:rsidRDefault="00AD4247" w:rsidP="00AD4247">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71372B" w:rsidRDefault="0071372B" w:rsidP="00CD59B5">
      <w:pPr>
        <w:rPr>
          <w:rFonts w:ascii="Arial" w:hAnsi="Arial" w:cs="Arial"/>
          <w:b/>
          <w:sz w:val="20"/>
        </w:rPr>
      </w:pPr>
    </w:p>
    <w:p w:rsidR="0071372B" w:rsidRDefault="0071372B" w:rsidP="00CD59B5">
      <w:pPr>
        <w:rPr>
          <w:rFonts w:ascii="Arial" w:hAnsi="Arial" w:cs="Arial"/>
          <w:b/>
          <w:sz w:val="20"/>
        </w:rPr>
      </w:pPr>
    </w:p>
    <w:p w:rsidR="00CD59B5" w:rsidRPr="000C1B9A" w:rsidRDefault="00CD59B5" w:rsidP="00CD59B5">
      <w:pPr>
        <w:rPr>
          <w:rFonts w:ascii="Arial" w:hAnsi="Arial" w:cs="Arial"/>
          <w:b/>
          <w:sz w:val="20"/>
        </w:rPr>
      </w:pPr>
      <w:r>
        <w:rPr>
          <w:rFonts w:ascii="Arial" w:hAnsi="Arial" w:cs="Arial"/>
          <w:b/>
          <w:sz w:val="20"/>
        </w:rPr>
        <w:lastRenderedPageBreak/>
        <w:t xml:space="preserve">Pakiet </w:t>
      </w:r>
      <w:r w:rsidRPr="00CD59B5">
        <w:rPr>
          <w:rFonts w:ascii="Arial" w:hAnsi="Arial" w:cs="Arial"/>
          <w:b/>
          <w:sz w:val="20"/>
        </w:rPr>
        <w:t>nr 31: Różne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D59B5" w:rsidRPr="001E6B67" w:rsidTr="00C2711F">
        <w:tc>
          <w:tcPr>
            <w:tcW w:w="534"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L.p.</w:t>
            </w:r>
          </w:p>
        </w:tc>
        <w:tc>
          <w:tcPr>
            <w:tcW w:w="4252"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Asortyment</w:t>
            </w:r>
          </w:p>
        </w:tc>
        <w:tc>
          <w:tcPr>
            <w:tcW w:w="709"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Jedn. miary</w:t>
            </w:r>
          </w:p>
        </w:tc>
        <w:tc>
          <w:tcPr>
            <w:tcW w:w="992"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CD59B5" w:rsidRPr="00B5481F" w:rsidTr="00C2711F">
        <w:trPr>
          <w:trHeight w:val="567"/>
        </w:trPr>
        <w:tc>
          <w:tcPr>
            <w:tcW w:w="534" w:type="dxa"/>
            <w:vAlign w:val="center"/>
          </w:tcPr>
          <w:p w:rsidR="00CD59B5" w:rsidRPr="00B5481F" w:rsidRDefault="00CD59B5" w:rsidP="00B12725">
            <w:pPr>
              <w:jc w:val="center"/>
              <w:rPr>
                <w:rFonts w:ascii="Arial" w:hAnsi="Arial" w:cs="Arial"/>
                <w:sz w:val="18"/>
                <w:szCs w:val="20"/>
              </w:rPr>
            </w:pPr>
            <w:r w:rsidRPr="00B5481F">
              <w:rPr>
                <w:rFonts w:ascii="Arial" w:hAnsi="Arial" w:cs="Arial"/>
                <w:sz w:val="18"/>
                <w:szCs w:val="20"/>
              </w:rPr>
              <w:t>1.</w:t>
            </w:r>
          </w:p>
        </w:tc>
        <w:tc>
          <w:tcPr>
            <w:tcW w:w="4252" w:type="dxa"/>
            <w:vAlign w:val="center"/>
          </w:tcPr>
          <w:p w:rsidR="00CD59B5" w:rsidRPr="00B5481F" w:rsidRDefault="00CD59B5" w:rsidP="00CD59B5">
            <w:pPr>
              <w:rPr>
                <w:rFonts w:ascii="Arial" w:hAnsi="Arial" w:cs="Arial"/>
                <w:color w:val="000000"/>
                <w:sz w:val="18"/>
                <w:szCs w:val="20"/>
              </w:rPr>
            </w:pPr>
            <w:r w:rsidRPr="00B5481F">
              <w:rPr>
                <w:rFonts w:ascii="Arial" w:hAnsi="Arial" w:cs="Arial"/>
                <w:color w:val="000000"/>
                <w:sz w:val="18"/>
                <w:szCs w:val="20"/>
              </w:rPr>
              <w:t>Elektroda do elektrostymulacji obszarowej 10x5cm j.uż.</w:t>
            </w:r>
          </w:p>
        </w:tc>
        <w:tc>
          <w:tcPr>
            <w:tcW w:w="709"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szt.</w:t>
            </w:r>
          </w:p>
        </w:tc>
        <w:tc>
          <w:tcPr>
            <w:tcW w:w="992"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800</w:t>
            </w:r>
          </w:p>
        </w:tc>
        <w:tc>
          <w:tcPr>
            <w:tcW w:w="1418"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851"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1418" w:type="dxa"/>
            <w:vAlign w:val="center"/>
          </w:tcPr>
          <w:p w:rsidR="00CD59B5" w:rsidRPr="00B5481F" w:rsidRDefault="00CD59B5" w:rsidP="00B12725">
            <w:pPr>
              <w:jc w:val="center"/>
              <w:rPr>
                <w:rFonts w:ascii="Arial" w:hAnsi="Arial" w:cs="Arial"/>
                <w:sz w:val="18"/>
                <w:szCs w:val="20"/>
              </w:rPr>
            </w:pPr>
          </w:p>
        </w:tc>
        <w:tc>
          <w:tcPr>
            <w:tcW w:w="2268" w:type="dxa"/>
            <w:vAlign w:val="center"/>
          </w:tcPr>
          <w:p w:rsidR="00CD59B5" w:rsidRPr="00B5481F" w:rsidRDefault="00CD59B5" w:rsidP="00B12725">
            <w:pPr>
              <w:jc w:val="center"/>
              <w:rPr>
                <w:rFonts w:ascii="Arial" w:hAnsi="Arial" w:cs="Arial"/>
                <w:sz w:val="18"/>
                <w:szCs w:val="20"/>
              </w:rPr>
            </w:pPr>
          </w:p>
        </w:tc>
      </w:tr>
      <w:tr w:rsidR="00CD59B5" w:rsidRPr="00B5481F" w:rsidTr="00C2711F">
        <w:trPr>
          <w:trHeight w:val="567"/>
        </w:trPr>
        <w:tc>
          <w:tcPr>
            <w:tcW w:w="534" w:type="dxa"/>
            <w:vAlign w:val="center"/>
          </w:tcPr>
          <w:p w:rsidR="00CD59B5" w:rsidRPr="00B5481F" w:rsidRDefault="00CD59B5" w:rsidP="00B12725">
            <w:pPr>
              <w:jc w:val="center"/>
              <w:rPr>
                <w:rFonts w:ascii="Arial" w:hAnsi="Arial" w:cs="Arial"/>
                <w:sz w:val="18"/>
                <w:szCs w:val="20"/>
              </w:rPr>
            </w:pPr>
            <w:r w:rsidRPr="00B5481F">
              <w:rPr>
                <w:rFonts w:ascii="Arial" w:hAnsi="Arial" w:cs="Arial"/>
                <w:sz w:val="18"/>
                <w:szCs w:val="20"/>
              </w:rPr>
              <w:t>2.</w:t>
            </w:r>
          </w:p>
        </w:tc>
        <w:tc>
          <w:tcPr>
            <w:tcW w:w="4252" w:type="dxa"/>
            <w:vAlign w:val="center"/>
          </w:tcPr>
          <w:p w:rsidR="00CD59B5" w:rsidRPr="00B5481F" w:rsidRDefault="00CD59B5" w:rsidP="00CD59B5">
            <w:pPr>
              <w:rPr>
                <w:rFonts w:ascii="Arial" w:hAnsi="Arial" w:cs="Arial"/>
                <w:color w:val="000000"/>
                <w:sz w:val="18"/>
                <w:szCs w:val="20"/>
              </w:rPr>
            </w:pPr>
            <w:r w:rsidRPr="00B5481F">
              <w:rPr>
                <w:rFonts w:ascii="Arial" w:hAnsi="Arial" w:cs="Arial"/>
                <w:color w:val="000000"/>
                <w:sz w:val="18"/>
                <w:szCs w:val="20"/>
              </w:rPr>
              <w:t>Elektroda do elektrostymulacji punktowej 9x6cm</w:t>
            </w:r>
            <w:r w:rsidRPr="00B5481F">
              <w:rPr>
                <w:rFonts w:ascii="Arial" w:hAnsi="Arial" w:cs="Arial"/>
                <w:color w:val="FF0000"/>
                <w:sz w:val="18"/>
                <w:szCs w:val="20"/>
              </w:rPr>
              <w:t xml:space="preserve"> </w:t>
            </w:r>
            <w:r w:rsidRPr="00B5481F">
              <w:rPr>
                <w:rFonts w:ascii="Arial" w:hAnsi="Arial" w:cs="Arial"/>
                <w:color w:val="000000"/>
                <w:sz w:val="18"/>
                <w:szCs w:val="20"/>
              </w:rPr>
              <w:t>j.uż.</w:t>
            </w:r>
          </w:p>
        </w:tc>
        <w:tc>
          <w:tcPr>
            <w:tcW w:w="709"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szt</w:t>
            </w:r>
          </w:p>
        </w:tc>
        <w:tc>
          <w:tcPr>
            <w:tcW w:w="992"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100</w:t>
            </w:r>
          </w:p>
        </w:tc>
        <w:tc>
          <w:tcPr>
            <w:tcW w:w="1418"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851"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1418" w:type="dxa"/>
            <w:vAlign w:val="center"/>
          </w:tcPr>
          <w:p w:rsidR="00CD59B5" w:rsidRPr="00B5481F" w:rsidRDefault="00CD59B5" w:rsidP="00B12725">
            <w:pPr>
              <w:jc w:val="center"/>
              <w:rPr>
                <w:rFonts w:ascii="Arial" w:hAnsi="Arial" w:cs="Arial"/>
                <w:sz w:val="18"/>
                <w:szCs w:val="20"/>
              </w:rPr>
            </w:pPr>
          </w:p>
        </w:tc>
        <w:tc>
          <w:tcPr>
            <w:tcW w:w="2268" w:type="dxa"/>
            <w:vAlign w:val="center"/>
          </w:tcPr>
          <w:p w:rsidR="00CD59B5" w:rsidRPr="00B5481F" w:rsidRDefault="00CD59B5" w:rsidP="00B12725">
            <w:pPr>
              <w:jc w:val="center"/>
              <w:rPr>
                <w:rFonts w:ascii="Arial" w:hAnsi="Arial" w:cs="Arial"/>
                <w:sz w:val="18"/>
                <w:szCs w:val="20"/>
              </w:rPr>
            </w:pPr>
          </w:p>
        </w:tc>
      </w:tr>
      <w:tr w:rsidR="00CD59B5" w:rsidRPr="000C1B9A" w:rsidTr="00C2711F">
        <w:trPr>
          <w:trHeight w:val="567"/>
        </w:trPr>
        <w:tc>
          <w:tcPr>
            <w:tcW w:w="7905" w:type="dxa"/>
            <w:gridSpan w:val="5"/>
            <w:vAlign w:val="center"/>
          </w:tcPr>
          <w:p w:rsidR="00CD59B5" w:rsidRPr="000C1B9A" w:rsidRDefault="00CD59B5"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CD59B5" w:rsidRPr="0069541B" w:rsidRDefault="00CD59B5" w:rsidP="00B12725">
            <w:pPr>
              <w:jc w:val="center"/>
              <w:rPr>
                <w:rFonts w:ascii="Arial" w:hAnsi="Arial" w:cs="Arial"/>
                <w:b/>
                <w:sz w:val="20"/>
                <w:szCs w:val="20"/>
              </w:rPr>
            </w:pPr>
          </w:p>
        </w:tc>
        <w:tc>
          <w:tcPr>
            <w:tcW w:w="851" w:type="dxa"/>
            <w:shd w:val="clear" w:color="auto" w:fill="000000" w:themeFill="text1"/>
          </w:tcPr>
          <w:p w:rsidR="00CD59B5" w:rsidRPr="000C1B9A" w:rsidRDefault="00CD59B5" w:rsidP="00B12725">
            <w:pPr>
              <w:jc w:val="center"/>
              <w:rPr>
                <w:rFonts w:ascii="Arial" w:hAnsi="Arial" w:cs="Arial"/>
                <w:sz w:val="20"/>
                <w:szCs w:val="20"/>
              </w:rPr>
            </w:pPr>
          </w:p>
        </w:tc>
        <w:tc>
          <w:tcPr>
            <w:tcW w:w="1417" w:type="dxa"/>
            <w:shd w:val="clear" w:color="auto" w:fill="000000" w:themeFill="text1"/>
          </w:tcPr>
          <w:p w:rsidR="00CD59B5" w:rsidRPr="000C1B9A" w:rsidRDefault="00CD59B5" w:rsidP="00B12725">
            <w:pPr>
              <w:jc w:val="center"/>
              <w:rPr>
                <w:rFonts w:ascii="Arial" w:hAnsi="Arial" w:cs="Arial"/>
                <w:sz w:val="20"/>
                <w:szCs w:val="20"/>
              </w:rPr>
            </w:pPr>
          </w:p>
        </w:tc>
        <w:tc>
          <w:tcPr>
            <w:tcW w:w="1418" w:type="dxa"/>
            <w:vAlign w:val="center"/>
          </w:tcPr>
          <w:p w:rsidR="00CD59B5" w:rsidRPr="0069541B" w:rsidRDefault="00CD59B5" w:rsidP="00B12725">
            <w:pPr>
              <w:jc w:val="center"/>
              <w:rPr>
                <w:rFonts w:ascii="Arial" w:hAnsi="Arial" w:cs="Arial"/>
                <w:b/>
                <w:sz w:val="20"/>
                <w:szCs w:val="20"/>
              </w:rPr>
            </w:pPr>
          </w:p>
        </w:tc>
        <w:tc>
          <w:tcPr>
            <w:tcW w:w="2268" w:type="dxa"/>
            <w:shd w:val="clear" w:color="auto" w:fill="000000" w:themeFill="text1"/>
          </w:tcPr>
          <w:p w:rsidR="00CD59B5" w:rsidRPr="000C1B9A" w:rsidRDefault="00CD59B5" w:rsidP="00B12725">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CD59B5" w:rsidRDefault="00CD59B5"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AD4247" w:rsidRDefault="00AD4247"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71372B" w:rsidRDefault="0071372B" w:rsidP="00CD59B5">
      <w:pPr>
        <w:rPr>
          <w:rFonts w:ascii="Arial" w:hAnsi="Arial" w:cs="Arial"/>
        </w:rPr>
      </w:pPr>
    </w:p>
    <w:p w:rsidR="00CD59B5" w:rsidRPr="000C1B9A" w:rsidRDefault="00CD59B5" w:rsidP="00CD59B5">
      <w:pPr>
        <w:rPr>
          <w:rFonts w:ascii="Arial" w:hAnsi="Arial" w:cs="Arial"/>
          <w:b/>
          <w:sz w:val="20"/>
        </w:rPr>
      </w:pPr>
      <w:r>
        <w:rPr>
          <w:rFonts w:ascii="Arial" w:hAnsi="Arial" w:cs="Arial"/>
          <w:b/>
          <w:sz w:val="20"/>
        </w:rPr>
        <w:lastRenderedPageBreak/>
        <w:t xml:space="preserve">Pakiet nr 32: </w:t>
      </w:r>
      <w:r w:rsidRPr="00CD59B5">
        <w:rPr>
          <w:rFonts w:ascii="Arial" w:hAnsi="Arial" w:cs="Arial"/>
          <w:b/>
          <w:sz w:val="20"/>
        </w:rPr>
        <w:t>Akcesoria do pompy artroskopowej firmy Artrex</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D59B5" w:rsidRPr="001E6B67" w:rsidTr="00C2711F">
        <w:tc>
          <w:tcPr>
            <w:tcW w:w="534"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L.p.</w:t>
            </w:r>
          </w:p>
        </w:tc>
        <w:tc>
          <w:tcPr>
            <w:tcW w:w="4252"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Asortyment</w:t>
            </w:r>
          </w:p>
        </w:tc>
        <w:tc>
          <w:tcPr>
            <w:tcW w:w="709"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Jedn. miary</w:t>
            </w:r>
          </w:p>
        </w:tc>
        <w:tc>
          <w:tcPr>
            <w:tcW w:w="992"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CD59B5" w:rsidRPr="00B5481F" w:rsidTr="00C2711F">
        <w:tc>
          <w:tcPr>
            <w:tcW w:w="534" w:type="dxa"/>
            <w:vAlign w:val="center"/>
          </w:tcPr>
          <w:p w:rsidR="00CD59B5" w:rsidRPr="00B5481F" w:rsidRDefault="00CD59B5" w:rsidP="00B12725">
            <w:pPr>
              <w:jc w:val="center"/>
              <w:rPr>
                <w:rFonts w:ascii="Arial" w:hAnsi="Arial" w:cs="Arial"/>
                <w:sz w:val="18"/>
                <w:szCs w:val="20"/>
              </w:rPr>
            </w:pPr>
            <w:r w:rsidRPr="00B5481F">
              <w:rPr>
                <w:rFonts w:ascii="Arial" w:hAnsi="Arial" w:cs="Arial"/>
                <w:sz w:val="18"/>
                <w:szCs w:val="20"/>
              </w:rPr>
              <w:t>1.</w:t>
            </w:r>
          </w:p>
        </w:tc>
        <w:tc>
          <w:tcPr>
            <w:tcW w:w="4252" w:type="dxa"/>
          </w:tcPr>
          <w:p w:rsidR="00CD59B5" w:rsidRPr="00B5481F" w:rsidRDefault="00CD59B5">
            <w:pPr>
              <w:rPr>
                <w:rFonts w:ascii="Arial" w:hAnsi="Arial" w:cs="Arial"/>
                <w:color w:val="000000"/>
                <w:sz w:val="18"/>
                <w:szCs w:val="20"/>
              </w:rPr>
            </w:pPr>
            <w:r w:rsidRPr="00B5481F">
              <w:rPr>
                <w:rFonts w:ascii="Arial" w:hAnsi="Arial" w:cs="Arial"/>
                <w:color w:val="000000"/>
                <w:sz w:val="18"/>
                <w:szCs w:val="20"/>
              </w:rPr>
              <w:t>Dren do pompy artroskopowej jednorazowy firmy Artrex składający się z kasety wpięcia pod worki z płynem oraz blokady na optykę. Op. 10szt.</w:t>
            </w:r>
          </w:p>
        </w:tc>
        <w:tc>
          <w:tcPr>
            <w:tcW w:w="709"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op.</w:t>
            </w:r>
          </w:p>
        </w:tc>
        <w:tc>
          <w:tcPr>
            <w:tcW w:w="992"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20</w:t>
            </w:r>
          </w:p>
        </w:tc>
        <w:tc>
          <w:tcPr>
            <w:tcW w:w="1418"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851"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1418" w:type="dxa"/>
            <w:vAlign w:val="center"/>
          </w:tcPr>
          <w:p w:rsidR="00CD59B5" w:rsidRPr="00B5481F" w:rsidRDefault="00CD59B5" w:rsidP="00B12725">
            <w:pPr>
              <w:jc w:val="center"/>
              <w:rPr>
                <w:rFonts w:ascii="Arial" w:hAnsi="Arial" w:cs="Arial"/>
                <w:sz w:val="18"/>
                <w:szCs w:val="20"/>
              </w:rPr>
            </w:pPr>
          </w:p>
        </w:tc>
        <w:tc>
          <w:tcPr>
            <w:tcW w:w="2268" w:type="dxa"/>
            <w:vAlign w:val="center"/>
          </w:tcPr>
          <w:p w:rsidR="00CD59B5" w:rsidRPr="00B5481F" w:rsidRDefault="00CD59B5" w:rsidP="00B12725">
            <w:pPr>
              <w:jc w:val="center"/>
              <w:rPr>
                <w:rFonts w:ascii="Arial" w:hAnsi="Arial" w:cs="Arial"/>
                <w:sz w:val="18"/>
                <w:szCs w:val="20"/>
              </w:rPr>
            </w:pPr>
          </w:p>
        </w:tc>
      </w:tr>
      <w:tr w:rsidR="00CD59B5" w:rsidRPr="00B5481F" w:rsidTr="00C2711F">
        <w:trPr>
          <w:trHeight w:val="567"/>
        </w:trPr>
        <w:tc>
          <w:tcPr>
            <w:tcW w:w="534" w:type="dxa"/>
            <w:vAlign w:val="center"/>
          </w:tcPr>
          <w:p w:rsidR="00CD59B5" w:rsidRPr="00B5481F" w:rsidRDefault="00CD59B5" w:rsidP="00B12725">
            <w:pPr>
              <w:jc w:val="center"/>
              <w:rPr>
                <w:rFonts w:ascii="Arial" w:hAnsi="Arial" w:cs="Arial"/>
                <w:sz w:val="18"/>
                <w:szCs w:val="20"/>
              </w:rPr>
            </w:pPr>
            <w:r w:rsidRPr="00B5481F">
              <w:rPr>
                <w:rFonts w:ascii="Arial" w:hAnsi="Arial" w:cs="Arial"/>
                <w:sz w:val="18"/>
                <w:szCs w:val="20"/>
              </w:rPr>
              <w:t>2.</w:t>
            </w:r>
          </w:p>
        </w:tc>
        <w:tc>
          <w:tcPr>
            <w:tcW w:w="4252" w:type="dxa"/>
          </w:tcPr>
          <w:p w:rsidR="00CD59B5" w:rsidRPr="00B5481F" w:rsidRDefault="00CD59B5">
            <w:pPr>
              <w:rPr>
                <w:rFonts w:ascii="Arial" w:hAnsi="Arial" w:cs="Arial"/>
                <w:color w:val="000000"/>
                <w:sz w:val="18"/>
                <w:szCs w:val="20"/>
              </w:rPr>
            </w:pPr>
            <w:r w:rsidRPr="00B5481F">
              <w:rPr>
                <w:rFonts w:ascii="Arial" w:hAnsi="Arial" w:cs="Arial"/>
                <w:color w:val="000000"/>
                <w:sz w:val="18"/>
                <w:szCs w:val="20"/>
              </w:rPr>
              <w:t>Dren do pompy artroskopowej firmy Artrex , dobowy składający się z kasety i wpięcia pod worki z płynem. Op. 10szt.</w:t>
            </w:r>
          </w:p>
        </w:tc>
        <w:tc>
          <w:tcPr>
            <w:tcW w:w="709"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op.</w:t>
            </w:r>
          </w:p>
        </w:tc>
        <w:tc>
          <w:tcPr>
            <w:tcW w:w="992"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40</w:t>
            </w:r>
          </w:p>
        </w:tc>
        <w:tc>
          <w:tcPr>
            <w:tcW w:w="1418"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851"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1418" w:type="dxa"/>
            <w:vAlign w:val="center"/>
          </w:tcPr>
          <w:p w:rsidR="00CD59B5" w:rsidRPr="00B5481F" w:rsidRDefault="00CD59B5" w:rsidP="00B12725">
            <w:pPr>
              <w:jc w:val="center"/>
              <w:rPr>
                <w:rFonts w:ascii="Arial" w:hAnsi="Arial" w:cs="Arial"/>
                <w:sz w:val="18"/>
                <w:szCs w:val="20"/>
              </w:rPr>
            </w:pPr>
          </w:p>
        </w:tc>
        <w:tc>
          <w:tcPr>
            <w:tcW w:w="2268" w:type="dxa"/>
            <w:vAlign w:val="center"/>
          </w:tcPr>
          <w:p w:rsidR="00CD59B5" w:rsidRPr="00B5481F" w:rsidRDefault="00CD59B5" w:rsidP="00B12725">
            <w:pPr>
              <w:jc w:val="center"/>
              <w:rPr>
                <w:rFonts w:ascii="Arial" w:hAnsi="Arial" w:cs="Arial"/>
                <w:sz w:val="18"/>
                <w:szCs w:val="20"/>
              </w:rPr>
            </w:pPr>
          </w:p>
        </w:tc>
      </w:tr>
      <w:tr w:rsidR="00CD59B5" w:rsidRPr="00B5481F" w:rsidTr="00C2711F">
        <w:trPr>
          <w:trHeight w:val="567"/>
        </w:trPr>
        <w:tc>
          <w:tcPr>
            <w:tcW w:w="534" w:type="dxa"/>
            <w:vAlign w:val="center"/>
          </w:tcPr>
          <w:p w:rsidR="00CD59B5" w:rsidRPr="00B5481F" w:rsidRDefault="00CD59B5" w:rsidP="00B12725">
            <w:pPr>
              <w:jc w:val="center"/>
              <w:rPr>
                <w:rFonts w:ascii="Arial" w:hAnsi="Arial" w:cs="Arial"/>
                <w:sz w:val="18"/>
                <w:szCs w:val="20"/>
              </w:rPr>
            </w:pPr>
            <w:r w:rsidRPr="00B5481F">
              <w:rPr>
                <w:rFonts w:ascii="Arial" w:hAnsi="Arial" w:cs="Arial"/>
                <w:sz w:val="18"/>
                <w:szCs w:val="20"/>
              </w:rPr>
              <w:t>3.</w:t>
            </w:r>
          </w:p>
        </w:tc>
        <w:tc>
          <w:tcPr>
            <w:tcW w:w="4252" w:type="dxa"/>
          </w:tcPr>
          <w:p w:rsidR="00CD59B5" w:rsidRPr="00B5481F" w:rsidRDefault="00CD59B5">
            <w:pPr>
              <w:rPr>
                <w:rFonts w:ascii="Arial" w:hAnsi="Arial" w:cs="Arial"/>
                <w:color w:val="000000"/>
                <w:sz w:val="18"/>
                <w:szCs w:val="20"/>
              </w:rPr>
            </w:pPr>
            <w:r w:rsidRPr="00B5481F">
              <w:rPr>
                <w:rFonts w:ascii="Arial" w:hAnsi="Arial" w:cs="Arial"/>
                <w:color w:val="000000"/>
                <w:sz w:val="18"/>
                <w:szCs w:val="20"/>
              </w:rPr>
              <w:t>Dren do pompy artroskopowej firmy Artrex jednorazowy do pacjenta składający się z uchwytu śrubowego pod kasetę oraz blokady na optykę. Op.20szt.</w:t>
            </w:r>
          </w:p>
        </w:tc>
        <w:tc>
          <w:tcPr>
            <w:tcW w:w="709"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op.</w:t>
            </w:r>
          </w:p>
        </w:tc>
        <w:tc>
          <w:tcPr>
            <w:tcW w:w="992"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60</w:t>
            </w:r>
          </w:p>
        </w:tc>
        <w:tc>
          <w:tcPr>
            <w:tcW w:w="1418"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851"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1418" w:type="dxa"/>
            <w:vAlign w:val="center"/>
          </w:tcPr>
          <w:p w:rsidR="00CD59B5" w:rsidRPr="00B5481F" w:rsidRDefault="00CD59B5" w:rsidP="00B12725">
            <w:pPr>
              <w:jc w:val="center"/>
              <w:rPr>
                <w:rFonts w:ascii="Arial" w:hAnsi="Arial" w:cs="Arial"/>
                <w:sz w:val="18"/>
                <w:szCs w:val="20"/>
              </w:rPr>
            </w:pPr>
          </w:p>
        </w:tc>
        <w:tc>
          <w:tcPr>
            <w:tcW w:w="2268" w:type="dxa"/>
            <w:vAlign w:val="center"/>
          </w:tcPr>
          <w:p w:rsidR="00CD59B5" w:rsidRPr="00B5481F" w:rsidRDefault="00CD59B5" w:rsidP="00B12725">
            <w:pPr>
              <w:jc w:val="center"/>
              <w:rPr>
                <w:rFonts w:ascii="Arial" w:hAnsi="Arial" w:cs="Arial"/>
                <w:sz w:val="18"/>
                <w:szCs w:val="20"/>
              </w:rPr>
            </w:pPr>
          </w:p>
        </w:tc>
      </w:tr>
      <w:tr w:rsidR="00CD59B5" w:rsidRPr="000C1B9A" w:rsidTr="00C2711F">
        <w:trPr>
          <w:trHeight w:val="567"/>
        </w:trPr>
        <w:tc>
          <w:tcPr>
            <w:tcW w:w="7905" w:type="dxa"/>
            <w:gridSpan w:val="5"/>
            <w:vAlign w:val="center"/>
          </w:tcPr>
          <w:p w:rsidR="00CD59B5" w:rsidRPr="000C1B9A" w:rsidRDefault="00CD59B5"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CD59B5" w:rsidRPr="0069541B" w:rsidRDefault="00CD59B5" w:rsidP="00B12725">
            <w:pPr>
              <w:jc w:val="center"/>
              <w:rPr>
                <w:rFonts w:ascii="Arial" w:hAnsi="Arial" w:cs="Arial"/>
                <w:b/>
                <w:sz w:val="20"/>
                <w:szCs w:val="20"/>
              </w:rPr>
            </w:pPr>
          </w:p>
        </w:tc>
        <w:tc>
          <w:tcPr>
            <w:tcW w:w="851" w:type="dxa"/>
            <w:shd w:val="clear" w:color="auto" w:fill="000000" w:themeFill="text1"/>
          </w:tcPr>
          <w:p w:rsidR="00CD59B5" w:rsidRPr="000C1B9A" w:rsidRDefault="00CD59B5" w:rsidP="00B12725">
            <w:pPr>
              <w:jc w:val="center"/>
              <w:rPr>
                <w:rFonts w:ascii="Arial" w:hAnsi="Arial" w:cs="Arial"/>
                <w:sz w:val="20"/>
                <w:szCs w:val="20"/>
              </w:rPr>
            </w:pPr>
          </w:p>
        </w:tc>
        <w:tc>
          <w:tcPr>
            <w:tcW w:w="1417" w:type="dxa"/>
            <w:shd w:val="clear" w:color="auto" w:fill="000000" w:themeFill="text1"/>
          </w:tcPr>
          <w:p w:rsidR="00CD59B5" w:rsidRPr="000C1B9A" w:rsidRDefault="00CD59B5" w:rsidP="00B12725">
            <w:pPr>
              <w:jc w:val="center"/>
              <w:rPr>
                <w:rFonts w:ascii="Arial" w:hAnsi="Arial" w:cs="Arial"/>
                <w:sz w:val="20"/>
                <w:szCs w:val="20"/>
              </w:rPr>
            </w:pPr>
          </w:p>
        </w:tc>
        <w:tc>
          <w:tcPr>
            <w:tcW w:w="1418" w:type="dxa"/>
            <w:vAlign w:val="center"/>
          </w:tcPr>
          <w:p w:rsidR="00CD59B5" w:rsidRPr="0069541B" w:rsidRDefault="00CD59B5" w:rsidP="00B12725">
            <w:pPr>
              <w:jc w:val="center"/>
              <w:rPr>
                <w:rFonts w:ascii="Arial" w:hAnsi="Arial" w:cs="Arial"/>
                <w:b/>
                <w:sz w:val="20"/>
                <w:szCs w:val="20"/>
              </w:rPr>
            </w:pPr>
          </w:p>
        </w:tc>
        <w:tc>
          <w:tcPr>
            <w:tcW w:w="2268" w:type="dxa"/>
            <w:shd w:val="clear" w:color="auto" w:fill="000000" w:themeFill="text1"/>
          </w:tcPr>
          <w:p w:rsidR="00CD59B5" w:rsidRPr="000C1B9A" w:rsidRDefault="00CD59B5" w:rsidP="00B12725">
            <w:pPr>
              <w:jc w:val="center"/>
              <w:rPr>
                <w:rFonts w:ascii="Arial" w:hAnsi="Arial" w:cs="Arial"/>
                <w:sz w:val="20"/>
                <w:szCs w:val="20"/>
              </w:rPr>
            </w:pPr>
          </w:p>
        </w:tc>
      </w:tr>
    </w:tbl>
    <w:p w:rsidR="0071372B"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CD59B5" w:rsidRDefault="00CD59B5" w:rsidP="00CD59B5">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B5481F" w:rsidRDefault="00B5481F" w:rsidP="00CD59B5">
      <w:pPr>
        <w:rPr>
          <w:rFonts w:ascii="Arial" w:hAnsi="Arial" w:cs="Arial"/>
          <w:b/>
          <w:sz w:val="20"/>
        </w:rPr>
      </w:pPr>
    </w:p>
    <w:p w:rsidR="00CD59B5" w:rsidRPr="000C1B9A" w:rsidRDefault="00CD59B5" w:rsidP="00CD59B5">
      <w:pPr>
        <w:rPr>
          <w:rFonts w:ascii="Arial" w:hAnsi="Arial" w:cs="Arial"/>
          <w:b/>
          <w:sz w:val="20"/>
        </w:rPr>
      </w:pPr>
      <w:r w:rsidRPr="00CD59B5">
        <w:rPr>
          <w:rFonts w:ascii="Arial" w:hAnsi="Arial" w:cs="Arial"/>
          <w:b/>
          <w:sz w:val="20"/>
        </w:rPr>
        <w:lastRenderedPageBreak/>
        <w:t>Pakiet nr 33: Elektroda stymulacyjna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D59B5" w:rsidRPr="001E6B67" w:rsidTr="00C2711F">
        <w:tc>
          <w:tcPr>
            <w:tcW w:w="534"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L.p.</w:t>
            </w:r>
          </w:p>
        </w:tc>
        <w:tc>
          <w:tcPr>
            <w:tcW w:w="4252"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Asortyment</w:t>
            </w:r>
          </w:p>
        </w:tc>
        <w:tc>
          <w:tcPr>
            <w:tcW w:w="709"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Jedn. miary</w:t>
            </w:r>
          </w:p>
        </w:tc>
        <w:tc>
          <w:tcPr>
            <w:tcW w:w="992"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D59B5" w:rsidRPr="001E6B67" w:rsidRDefault="00CD59B5" w:rsidP="00B12725">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CD59B5" w:rsidRPr="00B5481F" w:rsidTr="00C2711F">
        <w:tc>
          <w:tcPr>
            <w:tcW w:w="534" w:type="dxa"/>
            <w:vAlign w:val="center"/>
          </w:tcPr>
          <w:p w:rsidR="00CD59B5" w:rsidRPr="00B5481F" w:rsidRDefault="00CD59B5" w:rsidP="00B12725">
            <w:pPr>
              <w:jc w:val="center"/>
              <w:rPr>
                <w:rFonts w:ascii="Arial" w:hAnsi="Arial" w:cs="Arial"/>
                <w:sz w:val="18"/>
                <w:szCs w:val="20"/>
              </w:rPr>
            </w:pPr>
            <w:r w:rsidRPr="00B5481F">
              <w:rPr>
                <w:rFonts w:ascii="Arial" w:hAnsi="Arial" w:cs="Arial"/>
                <w:sz w:val="18"/>
                <w:szCs w:val="20"/>
              </w:rPr>
              <w:t>1.</w:t>
            </w:r>
          </w:p>
        </w:tc>
        <w:tc>
          <w:tcPr>
            <w:tcW w:w="4252" w:type="dxa"/>
          </w:tcPr>
          <w:p w:rsidR="00CD59B5" w:rsidRPr="00B5481F" w:rsidRDefault="00CD59B5">
            <w:pPr>
              <w:rPr>
                <w:rFonts w:ascii="Arial" w:hAnsi="Arial" w:cs="Arial"/>
                <w:color w:val="000000"/>
                <w:sz w:val="18"/>
                <w:szCs w:val="20"/>
              </w:rPr>
            </w:pPr>
            <w:r w:rsidRPr="00B5481F">
              <w:rPr>
                <w:rFonts w:ascii="Arial" w:hAnsi="Arial" w:cs="Arial"/>
                <w:color w:val="000000"/>
                <w:sz w:val="18"/>
                <w:szCs w:val="20"/>
              </w:rPr>
              <w:t xml:space="preserve">Elektroda terapeutyczna, model MR 60, (defibrylacja, kardiowersja, stymulacja oraz monitorowanie EKG) jednorazowa, dla dorosłych,   kompatybilna z defibrylatorem Mindray Bene Heart D3, komplet z kablem oraz wtyczką wewnątrz opakowania  </w:t>
            </w:r>
          </w:p>
        </w:tc>
        <w:tc>
          <w:tcPr>
            <w:tcW w:w="709"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szt.</w:t>
            </w:r>
          </w:p>
        </w:tc>
        <w:tc>
          <w:tcPr>
            <w:tcW w:w="992" w:type="dxa"/>
            <w:vAlign w:val="center"/>
          </w:tcPr>
          <w:p w:rsidR="00CD59B5" w:rsidRPr="00B5481F" w:rsidRDefault="00CD59B5">
            <w:pPr>
              <w:jc w:val="center"/>
              <w:rPr>
                <w:rFonts w:ascii="Arial" w:hAnsi="Arial" w:cs="Arial"/>
                <w:color w:val="000000"/>
                <w:sz w:val="18"/>
                <w:szCs w:val="20"/>
              </w:rPr>
            </w:pPr>
            <w:r w:rsidRPr="00B5481F">
              <w:rPr>
                <w:rFonts w:ascii="Arial" w:hAnsi="Arial" w:cs="Arial"/>
                <w:color w:val="000000"/>
                <w:sz w:val="18"/>
                <w:szCs w:val="20"/>
              </w:rPr>
              <w:t>20</w:t>
            </w:r>
          </w:p>
        </w:tc>
        <w:tc>
          <w:tcPr>
            <w:tcW w:w="1418"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851" w:type="dxa"/>
            <w:vAlign w:val="center"/>
          </w:tcPr>
          <w:p w:rsidR="00CD59B5" w:rsidRPr="00B5481F" w:rsidRDefault="00CD59B5" w:rsidP="00B12725">
            <w:pPr>
              <w:jc w:val="center"/>
              <w:rPr>
                <w:rFonts w:ascii="Arial" w:hAnsi="Arial" w:cs="Arial"/>
                <w:sz w:val="18"/>
                <w:szCs w:val="20"/>
              </w:rPr>
            </w:pPr>
          </w:p>
        </w:tc>
        <w:tc>
          <w:tcPr>
            <w:tcW w:w="1417" w:type="dxa"/>
            <w:vAlign w:val="center"/>
          </w:tcPr>
          <w:p w:rsidR="00CD59B5" w:rsidRPr="00B5481F" w:rsidRDefault="00CD59B5" w:rsidP="00B12725">
            <w:pPr>
              <w:jc w:val="center"/>
              <w:rPr>
                <w:rFonts w:ascii="Arial" w:hAnsi="Arial" w:cs="Arial"/>
                <w:sz w:val="18"/>
                <w:szCs w:val="20"/>
              </w:rPr>
            </w:pPr>
          </w:p>
        </w:tc>
        <w:tc>
          <w:tcPr>
            <w:tcW w:w="1418" w:type="dxa"/>
            <w:vAlign w:val="center"/>
          </w:tcPr>
          <w:p w:rsidR="00CD59B5" w:rsidRPr="00B5481F" w:rsidRDefault="00CD59B5" w:rsidP="00B12725">
            <w:pPr>
              <w:jc w:val="center"/>
              <w:rPr>
                <w:rFonts w:ascii="Arial" w:hAnsi="Arial" w:cs="Arial"/>
                <w:sz w:val="18"/>
                <w:szCs w:val="20"/>
              </w:rPr>
            </w:pPr>
          </w:p>
        </w:tc>
        <w:tc>
          <w:tcPr>
            <w:tcW w:w="2268" w:type="dxa"/>
            <w:vAlign w:val="center"/>
          </w:tcPr>
          <w:p w:rsidR="00CD59B5" w:rsidRPr="00B5481F" w:rsidRDefault="00CD59B5" w:rsidP="00B12725">
            <w:pPr>
              <w:jc w:val="center"/>
              <w:rPr>
                <w:rFonts w:ascii="Arial" w:hAnsi="Arial" w:cs="Arial"/>
                <w:sz w:val="18"/>
                <w:szCs w:val="20"/>
              </w:rPr>
            </w:pPr>
          </w:p>
        </w:tc>
      </w:tr>
      <w:tr w:rsidR="00CD59B5" w:rsidRPr="000C1B9A" w:rsidTr="00C2711F">
        <w:trPr>
          <w:trHeight w:val="567"/>
        </w:trPr>
        <w:tc>
          <w:tcPr>
            <w:tcW w:w="7905" w:type="dxa"/>
            <w:gridSpan w:val="5"/>
            <w:vAlign w:val="center"/>
          </w:tcPr>
          <w:p w:rsidR="00CD59B5" w:rsidRPr="000C1B9A" w:rsidRDefault="00CD59B5"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CD59B5" w:rsidRPr="0069541B" w:rsidRDefault="00CD59B5" w:rsidP="00B12725">
            <w:pPr>
              <w:jc w:val="center"/>
              <w:rPr>
                <w:rFonts w:ascii="Arial" w:hAnsi="Arial" w:cs="Arial"/>
                <w:b/>
                <w:sz w:val="20"/>
                <w:szCs w:val="20"/>
              </w:rPr>
            </w:pPr>
          </w:p>
        </w:tc>
        <w:tc>
          <w:tcPr>
            <w:tcW w:w="851" w:type="dxa"/>
            <w:shd w:val="clear" w:color="auto" w:fill="000000" w:themeFill="text1"/>
          </w:tcPr>
          <w:p w:rsidR="00CD59B5" w:rsidRPr="000C1B9A" w:rsidRDefault="00CD59B5" w:rsidP="00B12725">
            <w:pPr>
              <w:jc w:val="center"/>
              <w:rPr>
                <w:rFonts w:ascii="Arial" w:hAnsi="Arial" w:cs="Arial"/>
                <w:sz w:val="20"/>
                <w:szCs w:val="20"/>
              </w:rPr>
            </w:pPr>
          </w:p>
        </w:tc>
        <w:tc>
          <w:tcPr>
            <w:tcW w:w="1417" w:type="dxa"/>
            <w:shd w:val="clear" w:color="auto" w:fill="000000" w:themeFill="text1"/>
          </w:tcPr>
          <w:p w:rsidR="00CD59B5" w:rsidRPr="000C1B9A" w:rsidRDefault="00CD59B5" w:rsidP="00B12725">
            <w:pPr>
              <w:jc w:val="center"/>
              <w:rPr>
                <w:rFonts w:ascii="Arial" w:hAnsi="Arial" w:cs="Arial"/>
                <w:sz w:val="20"/>
                <w:szCs w:val="20"/>
              </w:rPr>
            </w:pPr>
          </w:p>
        </w:tc>
        <w:tc>
          <w:tcPr>
            <w:tcW w:w="1418" w:type="dxa"/>
            <w:vAlign w:val="center"/>
          </w:tcPr>
          <w:p w:rsidR="00CD59B5" w:rsidRPr="0069541B" w:rsidRDefault="00CD59B5" w:rsidP="00B12725">
            <w:pPr>
              <w:jc w:val="center"/>
              <w:rPr>
                <w:rFonts w:ascii="Arial" w:hAnsi="Arial" w:cs="Arial"/>
                <w:b/>
                <w:sz w:val="20"/>
                <w:szCs w:val="20"/>
              </w:rPr>
            </w:pPr>
          </w:p>
        </w:tc>
        <w:tc>
          <w:tcPr>
            <w:tcW w:w="2268" w:type="dxa"/>
            <w:shd w:val="clear" w:color="auto" w:fill="000000" w:themeFill="text1"/>
          </w:tcPr>
          <w:p w:rsidR="00CD59B5" w:rsidRPr="000C1B9A" w:rsidRDefault="00CD59B5" w:rsidP="00B12725">
            <w:pPr>
              <w:jc w:val="center"/>
              <w:rPr>
                <w:rFonts w:ascii="Arial" w:hAnsi="Arial" w:cs="Arial"/>
                <w:sz w:val="20"/>
                <w:szCs w:val="20"/>
              </w:rPr>
            </w:pPr>
          </w:p>
        </w:tc>
      </w:tr>
    </w:tbl>
    <w:p w:rsidR="008877A7" w:rsidRPr="008C5CD1" w:rsidRDefault="008877A7" w:rsidP="008877A7">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8877A7" w:rsidRPr="00EE1344" w:rsidRDefault="008877A7" w:rsidP="008877A7">
      <w:pPr>
        <w:pStyle w:val="Default"/>
        <w:rPr>
          <w:sz w:val="20"/>
          <w:szCs w:val="22"/>
        </w:rPr>
      </w:pPr>
      <w:r w:rsidRPr="00EE1344">
        <w:rPr>
          <w:b/>
          <w:bCs/>
          <w:iCs/>
          <w:sz w:val="20"/>
          <w:szCs w:val="22"/>
        </w:rPr>
        <w:t xml:space="preserve">Dokument należy wypełnić i podpisać kwalifikowanym podpisem elektronicznym. </w:t>
      </w:r>
    </w:p>
    <w:p w:rsidR="008877A7" w:rsidRPr="00EE1344" w:rsidRDefault="008877A7" w:rsidP="008877A7">
      <w:pPr>
        <w:rPr>
          <w:rFonts w:ascii="Arial" w:hAnsi="Arial" w:cs="Arial"/>
          <w:b/>
          <w:bCs/>
          <w:iCs/>
          <w:sz w:val="20"/>
        </w:rPr>
      </w:pPr>
      <w:r w:rsidRPr="00EE1344">
        <w:rPr>
          <w:rFonts w:ascii="Arial" w:hAnsi="Arial" w:cs="Arial"/>
          <w:b/>
          <w:bCs/>
          <w:iCs/>
          <w:sz w:val="20"/>
        </w:rPr>
        <w:t>Zamawiający zaleca zapisanie dokumentu w formacie PDF.</w:t>
      </w:r>
    </w:p>
    <w:p w:rsidR="00CD59B5" w:rsidRDefault="00CD59B5" w:rsidP="00CD59B5">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Default="00CD59B5" w:rsidP="000C1B9A">
      <w:pPr>
        <w:spacing w:after="0" w:line="240" w:lineRule="auto"/>
        <w:rPr>
          <w:rFonts w:ascii="Arial" w:hAnsi="Arial" w:cs="Arial"/>
        </w:rPr>
      </w:pPr>
    </w:p>
    <w:p w:rsidR="00CD59B5" w:rsidRPr="00A95464" w:rsidRDefault="00CD59B5" w:rsidP="00CD59B5">
      <w:pPr>
        <w:rPr>
          <w:rFonts w:ascii="Arial" w:hAnsi="Arial" w:cs="Arial"/>
          <w:b/>
          <w:sz w:val="20"/>
        </w:rPr>
      </w:pPr>
      <w:r w:rsidRPr="00A95464">
        <w:rPr>
          <w:rFonts w:ascii="Arial" w:hAnsi="Arial" w:cs="Arial"/>
          <w:b/>
          <w:sz w:val="20"/>
        </w:rPr>
        <w:lastRenderedPageBreak/>
        <w:t>Pakiet nr 34: Akcesoria do generatora Valleylab</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D59B5" w:rsidRPr="001E6B67" w:rsidTr="00C2711F">
        <w:tc>
          <w:tcPr>
            <w:tcW w:w="534"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L.p.</w:t>
            </w:r>
          </w:p>
        </w:tc>
        <w:tc>
          <w:tcPr>
            <w:tcW w:w="4252"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Asortyment</w:t>
            </w:r>
          </w:p>
        </w:tc>
        <w:tc>
          <w:tcPr>
            <w:tcW w:w="709"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Jedn. miary</w:t>
            </w:r>
          </w:p>
        </w:tc>
        <w:tc>
          <w:tcPr>
            <w:tcW w:w="992"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D59B5" w:rsidRPr="001E6B67" w:rsidRDefault="00CD59B5" w:rsidP="00145BD2">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CD59B5" w:rsidRPr="00A95464" w:rsidTr="00C2711F">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1.</w:t>
            </w:r>
          </w:p>
        </w:tc>
        <w:tc>
          <w:tcPr>
            <w:tcW w:w="4252" w:type="dxa"/>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Uchwyt elektrod, wąski, z dwoma przyciskami, długość 155mm, do elektrod z trzonkiem Ø4mm, sześciokątnym zabezpieczeniem przed obrotem, z kablem o dł. 4,5m, wtyczka 3-bolcowa;W komplecie elektroda nożowa. Przeznaczenie do min. 200 cykli sterylizacji .</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20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2.</w:t>
            </w:r>
          </w:p>
        </w:tc>
        <w:tc>
          <w:tcPr>
            <w:tcW w:w="4252" w:type="dxa"/>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Uchwyt monopolarny, autoklawowalny z przełącznikiem kołyskowym , elektrod Ø 2,4 mm  z kablem przyłączeniowym 3 pinowym kompatybilnym z urządzeniem Valleylabe , Erbe VIO ok 4m  długim. W komplecie elektroda nożowa.</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20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3.</w:t>
            </w:r>
          </w:p>
        </w:tc>
        <w:tc>
          <w:tcPr>
            <w:tcW w:w="4252" w:type="dxa"/>
          </w:tcPr>
          <w:p w:rsidR="00CD59B5" w:rsidRPr="00A95464" w:rsidRDefault="00CD59B5" w:rsidP="00145BD2">
            <w:pPr>
              <w:rPr>
                <w:rFonts w:ascii="Arial" w:hAnsi="Arial" w:cs="Arial"/>
                <w:b/>
                <w:bCs/>
                <w:color w:val="000000"/>
                <w:sz w:val="18"/>
                <w:szCs w:val="18"/>
              </w:rPr>
            </w:pPr>
            <w:r w:rsidRPr="00A95464">
              <w:rPr>
                <w:rFonts w:ascii="Arial" w:hAnsi="Arial" w:cs="Arial"/>
                <w:b/>
                <w:bCs/>
                <w:color w:val="000000"/>
                <w:sz w:val="18"/>
                <w:szCs w:val="18"/>
              </w:rPr>
              <w:t xml:space="preserve">Elektroda powrotna z kablem. </w:t>
            </w:r>
            <w:r w:rsidRPr="00A95464">
              <w:rPr>
                <w:rFonts w:ascii="Arial" w:hAnsi="Arial" w:cs="Arial"/>
                <w:color w:val="000000"/>
                <w:sz w:val="18"/>
                <w:szCs w:val="18"/>
              </w:rPr>
              <w:t>Elektroda neutralna jednorazowego użytku z kablem dł. 3m, wtyczka płaska, elektroda dzielona po obwodzie, powierzchnia 110cm</w:t>
            </w:r>
            <w:r w:rsidRPr="00A95464">
              <w:rPr>
                <w:rFonts w:ascii="Arial" w:hAnsi="Arial" w:cs="Arial"/>
                <w:color w:val="000000"/>
                <w:sz w:val="18"/>
                <w:szCs w:val="18"/>
                <w:vertAlign w:val="superscript"/>
              </w:rPr>
              <w:t>2</w:t>
            </w:r>
            <w:r w:rsidRPr="00A95464">
              <w:rPr>
                <w:rFonts w:ascii="Arial" w:hAnsi="Arial" w:cs="Arial"/>
                <w:color w:val="000000"/>
                <w:sz w:val="18"/>
                <w:szCs w:val="18"/>
              </w:rPr>
              <w:t>, wymiary 122x174ąm; podłoże wykonane z wodoodpornej, elastycznej pianki; skrzydełka zapobiegające przypadkowemu odklejeniu; klej w części brzeżnej i hydrożel w części przewodzącej przyjazne dla skóry; dla dzieci i dorosłych powyżej 5kg / opakowanie</w:t>
            </w:r>
            <w:r w:rsidRPr="00A95464">
              <w:rPr>
                <w:rFonts w:ascii="Arial" w:hAnsi="Arial" w:cs="Arial"/>
                <w:b/>
                <w:bCs/>
                <w:color w:val="000000"/>
                <w:sz w:val="18"/>
                <w:szCs w:val="18"/>
              </w:rPr>
              <w:t xml:space="preserve"> 15 szt.</w:t>
            </w:r>
            <w:r w:rsidRPr="00A95464">
              <w:rPr>
                <w:rFonts w:ascii="Arial" w:hAnsi="Arial" w:cs="Arial"/>
                <w:color w:val="000000"/>
                <w:sz w:val="18"/>
                <w:szCs w:val="18"/>
              </w:rPr>
              <w:t xml:space="preserve"> kompatybilna z aparatem elektrochirurgicznym typu ValleyLab.  </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150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4.</w:t>
            </w:r>
          </w:p>
        </w:tc>
        <w:tc>
          <w:tcPr>
            <w:tcW w:w="4252" w:type="dxa"/>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neutralna jednorazowego użytku z kablem dł. 3m, wtyczka płaska, elektroda niedzielona, powierzchnia 110cm</w:t>
            </w:r>
            <w:r w:rsidRPr="00A95464">
              <w:rPr>
                <w:rFonts w:ascii="Arial" w:hAnsi="Arial" w:cs="Arial"/>
                <w:color w:val="000000"/>
                <w:sz w:val="18"/>
                <w:szCs w:val="18"/>
                <w:vertAlign w:val="superscript"/>
              </w:rPr>
              <w:t>2</w:t>
            </w:r>
            <w:r w:rsidRPr="00A95464">
              <w:rPr>
                <w:rFonts w:ascii="Arial" w:hAnsi="Arial" w:cs="Arial"/>
                <w:color w:val="000000"/>
                <w:sz w:val="18"/>
                <w:szCs w:val="18"/>
              </w:rPr>
              <w:t xml:space="preserve">, wymiary 122x156mm; podłoże wykonane z wodoodpornej, elastycznej pianki; skrzydełka zapobiegające przypadkowemu odklejeniu; klej w części brzeżnej i hydrożel w części przewodzącej przyjazne dla skóry; dla dzieci i dorosłych powyżej 5kg / opakowanie </w:t>
            </w:r>
            <w:r w:rsidRPr="00A95464">
              <w:rPr>
                <w:rFonts w:ascii="Arial" w:hAnsi="Arial" w:cs="Arial"/>
                <w:b/>
                <w:bCs/>
                <w:color w:val="000000"/>
                <w:sz w:val="18"/>
                <w:szCs w:val="18"/>
              </w:rPr>
              <w:t>15 szt.</w:t>
            </w:r>
            <w:r w:rsidRPr="00A95464">
              <w:rPr>
                <w:rFonts w:ascii="Arial" w:hAnsi="Arial" w:cs="Arial"/>
                <w:color w:val="000000"/>
                <w:sz w:val="18"/>
                <w:szCs w:val="18"/>
              </w:rPr>
              <w:t xml:space="preserve">, kompatybilną z aparatem elektrochirurgicznym typu Sabre 2400f conmed.  </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8</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5.</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kulkowa monopolarna średnica 4 mm, krótka</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6.</w:t>
            </w:r>
          </w:p>
        </w:tc>
        <w:tc>
          <w:tcPr>
            <w:tcW w:w="4252" w:type="dxa"/>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 xml:space="preserve">Kabel monopolarny do instrumentów laparoskopowych, długość 4,5m, wtyczka od strony instrumentu Ø4mm, od strony aparatu Ø4mm; przeznaczenie do min. 300 cykli </w:t>
            </w:r>
            <w:r w:rsidRPr="00A95464">
              <w:rPr>
                <w:rFonts w:ascii="Arial" w:hAnsi="Arial" w:cs="Arial"/>
                <w:color w:val="000000"/>
                <w:sz w:val="18"/>
                <w:szCs w:val="18"/>
              </w:rPr>
              <w:lastRenderedPageBreak/>
              <w:t>sterylizacji.</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lastRenderedPageBreak/>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lastRenderedPageBreak/>
              <w:t>7.</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monopolarna pętla do konizacji</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8.</w:t>
            </w:r>
          </w:p>
        </w:tc>
        <w:tc>
          <w:tcPr>
            <w:tcW w:w="4252" w:type="dxa"/>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wielorazowa kulkowa prosta, kulka średnica 4 mm, dł. robocza min. 110mm, trzpień 4mm</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15</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CD59B5" w:rsidP="00145BD2">
            <w:pPr>
              <w:jc w:val="center"/>
              <w:rPr>
                <w:rFonts w:ascii="Arial" w:hAnsi="Arial" w:cs="Arial"/>
                <w:sz w:val="18"/>
                <w:szCs w:val="18"/>
              </w:rPr>
            </w:pPr>
            <w:r w:rsidRPr="00A95464">
              <w:rPr>
                <w:rFonts w:ascii="Arial" w:hAnsi="Arial" w:cs="Arial"/>
                <w:sz w:val="18"/>
                <w:szCs w:val="18"/>
              </w:rPr>
              <w:t>9.</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Ø 2,4 mm  szkatułkowa  prosta  autoklawowalna</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C2711F">
        <w:trPr>
          <w:trHeight w:val="567"/>
        </w:trPr>
        <w:tc>
          <w:tcPr>
            <w:tcW w:w="534" w:type="dxa"/>
            <w:vAlign w:val="center"/>
          </w:tcPr>
          <w:p w:rsidR="00CD59B5" w:rsidRPr="00A95464" w:rsidRDefault="004B1839" w:rsidP="00145BD2">
            <w:pPr>
              <w:jc w:val="center"/>
              <w:rPr>
                <w:rFonts w:ascii="Arial" w:hAnsi="Arial" w:cs="Arial"/>
                <w:sz w:val="18"/>
                <w:szCs w:val="18"/>
              </w:rPr>
            </w:pPr>
            <w:r w:rsidRPr="00A95464">
              <w:rPr>
                <w:rFonts w:ascii="Arial" w:hAnsi="Arial" w:cs="Arial"/>
                <w:sz w:val="18"/>
                <w:szCs w:val="18"/>
              </w:rPr>
              <w:t>10.</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Ø 4.0 mm szkatułkowa prosta autoklawowalna</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A95464">
        <w:trPr>
          <w:trHeight w:val="567"/>
        </w:trPr>
        <w:tc>
          <w:tcPr>
            <w:tcW w:w="534" w:type="dxa"/>
            <w:vAlign w:val="center"/>
          </w:tcPr>
          <w:p w:rsidR="00CD59B5" w:rsidRPr="00A95464" w:rsidRDefault="004B1839" w:rsidP="00145BD2">
            <w:pPr>
              <w:jc w:val="center"/>
              <w:rPr>
                <w:rFonts w:ascii="Arial" w:hAnsi="Arial" w:cs="Arial"/>
                <w:sz w:val="18"/>
                <w:szCs w:val="18"/>
              </w:rPr>
            </w:pPr>
            <w:r w:rsidRPr="00A95464">
              <w:rPr>
                <w:rFonts w:ascii="Arial" w:hAnsi="Arial" w:cs="Arial"/>
                <w:sz w:val="18"/>
                <w:szCs w:val="18"/>
              </w:rPr>
              <w:t>11.</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autoklawowalna  trzpień Ø 4,0 mm kulkowa prosta  4 mm dł  110 mm</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A95464">
        <w:trPr>
          <w:trHeight w:val="567"/>
        </w:trPr>
        <w:tc>
          <w:tcPr>
            <w:tcW w:w="534" w:type="dxa"/>
            <w:vAlign w:val="center"/>
          </w:tcPr>
          <w:p w:rsidR="00CD59B5" w:rsidRPr="00A95464" w:rsidRDefault="004B1839" w:rsidP="00145BD2">
            <w:pPr>
              <w:jc w:val="center"/>
              <w:rPr>
                <w:rFonts w:ascii="Arial" w:hAnsi="Arial" w:cs="Arial"/>
                <w:sz w:val="18"/>
                <w:szCs w:val="18"/>
              </w:rPr>
            </w:pPr>
            <w:r w:rsidRPr="00A95464">
              <w:rPr>
                <w:rFonts w:ascii="Arial" w:hAnsi="Arial" w:cs="Arial"/>
                <w:sz w:val="18"/>
                <w:szCs w:val="18"/>
              </w:rPr>
              <w:t>12.</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Przedłużka do elektrod monopolarnych autoklawowalna trzpień 2,4 mm  dł 110 mm</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A95464">
        <w:trPr>
          <w:trHeight w:val="567"/>
        </w:trPr>
        <w:tc>
          <w:tcPr>
            <w:tcW w:w="534" w:type="dxa"/>
            <w:vAlign w:val="center"/>
          </w:tcPr>
          <w:p w:rsidR="00CD59B5" w:rsidRPr="00A95464" w:rsidRDefault="004B1839" w:rsidP="00145BD2">
            <w:pPr>
              <w:jc w:val="center"/>
              <w:rPr>
                <w:rFonts w:ascii="Arial" w:hAnsi="Arial" w:cs="Arial"/>
                <w:sz w:val="18"/>
                <w:szCs w:val="18"/>
              </w:rPr>
            </w:pPr>
            <w:r w:rsidRPr="00A95464">
              <w:rPr>
                <w:rFonts w:ascii="Arial" w:hAnsi="Arial" w:cs="Arial"/>
                <w:sz w:val="18"/>
                <w:szCs w:val="18"/>
              </w:rPr>
              <w:t>13.</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Przedłużka do elektrod monopolarnych autoklawowalna trzpień 4,0 mm dł 110 mm</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A95464" w:rsidTr="00A95464">
        <w:trPr>
          <w:trHeight w:val="567"/>
        </w:trPr>
        <w:tc>
          <w:tcPr>
            <w:tcW w:w="534" w:type="dxa"/>
            <w:vAlign w:val="center"/>
          </w:tcPr>
          <w:p w:rsidR="00CD59B5" w:rsidRPr="00A95464" w:rsidRDefault="004B1839" w:rsidP="00145BD2">
            <w:pPr>
              <w:jc w:val="center"/>
              <w:rPr>
                <w:rFonts w:ascii="Arial" w:hAnsi="Arial" w:cs="Arial"/>
                <w:sz w:val="18"/>
                <w:szCs w:val="18"/>
              </w:rPr>
            </w:pPr>
            <w:r w:rsidRPr="00A95464">
              <w:rPr>
                <w:rFonts w:ascii="Arial" w:hAnsi="Arial" w:cs="Arial"/>
                <w:sz w:val="18"/>
                <w:szCs w:val="18"/>
              </w:rPr>
              <w:t>14.</w:t>
            </w:r>
          </w:p>
        </w:tc>
        <w:tc>
          <w:tcPr>
            <w:tcW w:w="4252" w:type="dxa"/>
            <w:vAlign w:val="center"/>
          </w:tcPr>
          <w:p w:rsidR="00CD59B5" w:rsidRPr="00A95464" w:rsidRDefault="00CD59B5" w:rsidP="00145BD2">
            <w:pPr>
              <w:rPr>
                <w:rFonts w:ascii="Arial" w:hAnsi="Arial" w:cs="Arial"/>
                <w:color w:val="000000"/>
                <w:sz w:val="18"/>
                <w:szCs w:val="18"/>
              </w:rPr>
            </w:pPr>
            <w:r w:rsidRPr="00A95464">
              <w:rPr>
                <w:rFonts w:ascii="Arial" w:hAnsi="Arial" w:cs="Arial"/>
                <w:color w:val="000000"/>
                <w:sz w:val="18"/>
                <w:szCs w:val="18"/>
              </w:rPr>
              <w:t>Elektroda jednorazowa szpatułkowa prosta  trzpięn 2,4 mm dł.45 mm</w:t>
            </w:r>
          </w:p>
        </w:tc>
        <w:tc>
          <w:tcPr>
            <w:tcW w:w="709"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CD59B5" w:rsidRPr="00A95464" w:rsidRDefault="00CD59B5" w:rsidP="00145BD2">
            <w:pPr>
              <w:jc w:val="center"/>
              <w:rPr>
                <w:rFonts w:ascii="Arial" w:hAnsi="Arial" w:cs="Arial"/>
                <w:color w:val="000000"/>
                <w:sz w:val="18"/>
                <w:szCs w:val="18"/>
              </w:rPr>
            </w:pPr>
            <w:r w:rsidRPr="00A95464">
              <w:rPr>
                <w:rFonts w:ascii="Arial" w:hAnsi="Arial" w:cs="Arial"/>
                <w:color w:val="000000"/>
                <w:sz w:val="18"/>
                <w:szCs w:val="18"/>
              </w:rPr>
              <w:t>100</w:t>
            </w:r>
          </w:p>
        </w:tc>
        <w:tc>
          <w:tcPr>
            <w:tcW w:w="1418"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851" w:type="dxa"/>
            <w:vAlign w:val="center"/>
          </w:tcPr>
          <w:p w:rsidR="00CD59B5" w:rsidRPr="00A95464" w:rsidRDefault="00CD59B5" w:rsidP="00145BD2">
            <w:pPr>
              <w:jc w:val="center"/>
              <w:rPr>
                <w:rFonts w:ascii="Arial" w:hAnsi="Arial" w:cs="Arial"/>
                <w:sz w:val="18"/>
                <w:szCs w:val="18"/>
              </w:rPr>
            </w:pPr>
          </w:p>
        </w:tc>
        <w:tc>
          <w:tcPr>
            <w:tcW w:w="1417" w:type="dxa"/>
            <w:vAlign w:val="center"/>
          </w:tcPr>
          <w:p w:rsidR="00CD59B5" w:rsidRPr="00A95464" w:rsidRDefault="00CD59B5" w:rsidP="00145BD2">
            <w:pPr>
              <w:jc w:val="center"/>
              <w:rPr>
                <w:rFonts w:ascii="Arial" w:hAnsi="Arial" w:cs="Arial"/>
                <w:sz w:val="18"/>
                <w:szCs w:val="18"/>
              </w:rPr>
            </w:pPr>
          </w:p>
        </w:tc>
        <w:tc>
          <w:tcPr>
            <w:tcW w:w="1418" w:type="dxa"/>
            <w:vAlign w:val="center"/>
          </w:tcPr>
          <w:p w:rsidR="00CD59B5" w:rsidRPr="00A95464" w:rsidRDefault="00CD59B5" w:rsidP="00145BD2">
            <w:pPr>
              <w:jc w:val="center"/>
              <w:rPr>
                <w:rFonts w:ascii="Arial" w:hAnsi="Arial" w:cs="Arial"/>
                <w:sz w:val="18"/>
                <w:szCs w:val="18"/>
              </w:rPr>
            </w:pPr>
          </w:p>
        </w:tc>
        <w:tc>
          <w:tcPr>
            <w:tcW w:w="2268" w:type="dxa"/>
            <w:vAlign w:val="center"/>
          </w:tcPr>
          <w:p w:rsidR="00CD59B5" w:rsidRPr="00A95464" w:rsidRDefault="00CD59B5" w:rsidP="00145BD2">
            <w:pPr>
              <w:jc w:val="center"/>
              <w:rPr>
                <w:rFonts w:ascii="Arial" w:hAnsi="Arial" w:cs="Arial"/>
                <w:sz w:val="18"/>
                <w:szCs w:val="18"/>
              </w:rPr>
            </w:pPr>
          </w:p>
        </w:tc>
      </w:tr>
      <w:tr w:rsidR="00CD59B5" w:rsidRPr="000C1B9A" w:rsidTr="00C2711F">
        <w:trPr>
          <w:trHeight w:val="567"/>
        </w:trPr>
        <w:tc>
          <w:tcPr>
            <w:tcW w:w="7905" w:type="dxa"/>
            <w:gridSpan w:val="5"/>
            <w:vAlign w:val="center"/>
          </w:tcPr>
          <w:p w:rsidR="00CD59B5" w:rsidRPr="000C1B9A" w:rsidRDefault="00CD59B5" w:rsidP="00145BD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CD59B5" w:rsidRPr="0069541B" w:rsidRDefault="00CD59B5" w:rsidP="00145BD2">
            <w:pPr>
              <w:jc w:val="center"/>
              <w:rPr>
                <w:rFonts w:ascii="Arial" w:hAnsi="Arial" w:cs="Arial"/>
                <w:b/>
                <w:sz w:val="20"/>
                <w:szCs w:val="20"/>
              </w:rPr>
            </w:pPr>
          </w:p>
        </w:tc>
        <w:tc>
          <w:tcPr>
            <w:tcW w:w="851" w:type="dxa"/>
            <w:shd w:val="clear" w:color="auto" w:fill="000000" w:themeFill="text1"/>
          </w:tcPr>
          <w:p w:rsidR="00CD59B5" w:rsidRPr="000C1B9A" w:rsidRDefault="00CD59B5" w:rsidP="00145BD2">
            <w:pPr>
              <w:jc w:val="center"/>
              <w:rPr>
                <w:rFonts w:ascii="Arial" w:hAnsi="Arial" w:cs="Arial"/>
                <w:sz w:val="20"/>
                <w:szCs w:val="20"/>
              </w:rPr>
            </w:pPr>
          </w:p>
        </w:tc>
        <w:tc>
          <w:tcPr>
            <w:tcW w:w="1417" w:type="dxa"/>
            <w:shd w:val="clear" w:color="auto" w:fill="000000" w:themeFill="text1"/>
          </w:tcPr>
          <w:p w:rsidR="00CD59B5" w:rsidRPr="000C1B9A" w:rsidRDefault="00CD59B5" w:rsidP="00145BD2">
            <w:pPr>
              <w:jc w:val="center"/>
              <w:rPr>
                <w:rFonts w:ascii="Arial" w:hAnsi="Arial" w:cs="Arial"/>
                <w:sz w:val="20"/>
                <w:szCs w:val="20"/>
              </w:rPr>
            </w:pPr>
          </w:p>
        </w:tc>
        <w:tc>
          <w:tcPr>
            <w:tcW w:w="1418" w:type="dxa"/>
            <w:vAlign w:val="center"/>
          </w:tcPr>
          <w:p w:rsidR="00CD59B5" w:rsidRPr="0069541B" w:rsidRDefault="00CD59B5" w:rsidP="00145BD2">
            <w:pPr>
              <w:jc w:val="center"/>
              <w:rPr>
                <w:rFonts w:ascii="Arial" w:hAnsi="Arial" w:cs="Arial"/>
                <w:b/>
                <w:sz w:val="20"/>
                <w:szCs w:val="20"/>
              </w:rPr>
            </w:pPr>
          </w:p>
        </w:tc>
        <w:tc>
          <w:tcPr>
            <w:tcW w:w="2268" w:type="dxa"/>
            <w:shd w:val="clear" w:color="auto" w:fill="000000" w:themeFill="text1"/>
          </w:tcPr>
          <w:p w:rsidR="00CD59B5" w:rsidRPr="000C1B9A" w:rsidRDefault="00CD59B5" w:rsidP="00145BD2">
            <w:pPr>
              <w:jc w:val="center"/>
              <w:rPr>
                <w:rFonts w:ascii="Arial" w:hAnsi="Arial" w:cs="Arial"/>
                <w:sz w:val="20"/>
                <w:szCs w:val="20"/>
              </w:rPr>
            </w:pPr>
          </w:p>
        </w:tc>
      </w:tr>
    </w:tbl>
    <w:p w:rsidR="0071372B" w:rsidRDefault="0071372B" w:rsidP="00145BD2">
      <w:pPr>
        <w:autoSpaceDE w:val="0"/>
        <w:autoSpaceDN w:val="0"/>
        <w:adjustRightInd w:val="0"/>
        <w:spacing w:after="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8C5CD1" w:rsidRDefault="00145BD2" w:rsidP="00145BD2">
      <w:pPr>
        <w:autoSpaceDE w:val="0"/>
        <w:autoSpaceDN w:val="0"/>
        <w:adjustRightInd w:val="0"/>
        <w:spacing w:after="0" w:line="240" w:lineRule="auto"/>
        <w:jc w:val="both"/>
        <w:rPr>
          <w:rFonts w:ascii="Arial" w:eastAsia="Calibri" w:hAnsi="Arial" w:cs="Arial"/>
          <w:b/>
          <w:sz w:val="20"/>
        </w:rPr>
      </w:pPr>
      <w:r>
        <w:rPr>
          <w:rFonts w:ascii="Arial" w:eastAsia="Calibri" w:hAnsi="Arial" w:cs="Arial"/>
          <w:b/>
          <w:sz w:val="20"/>
        </w:rPr>
        <w:br/>
      </w: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CD59B5" w:rsidRDefault="00CD59B5" w:rsidP="000C1B9A">
      <w:pPr>
        <w:spacing w:after="0" w:line="240" w:lineRule="auto"/>
        <w:rPr>
          <w:rFonts w:ascii="Arial" w:hAnsi="Arial" w:cs="Arial"/>
        </w:rPr>
      </w:pPr>
    </w:p>
    <w:p w:rsidR="00A95464" w:rsidRDefault="00A95464" w:rsidP="000C1B9A">
      <w:pPr>
        <w:spacing w:after="0" w:line="240" w:lineRule="auto"/>
        <w:rPr>
          <w:rFonts w:ascii="Arial" w:hAnsi="Arial" w:cs="Arial"/>
        </w:rPr>
      </w:pPr>
    </w:p>
    <w:p w:rsidR="00A95464" w:rsidRDefault="00A95464" w:rsidP="000C1B9A">
      <w:pPr>
        <w:spacing w:after="0" w:line="240" w:lineRule="auto"/>
        <w:rPr>
          <w:rFonts w:ascii="Arial" w:hAnsi="Arial" w:cs="Arial"/>
        </w:rPr>
      </w:pPr>
    </w:p>
    <w:p w:rsidR="00A95464" w:rsidRDefault="00A95464" w:rsidP="000C1B9A">
      <w:pPr>
        <w:spacing w:after="0" w:line="240" w:lineRule="auto"/>
        <w:rPr>
          <w:rFonts w:ascii="Arial" w:hAnsi="Arial" w:cs="Arial"/>
        </w:rPr>
      </w:pPr>
    </w:p>
    <w:p w:rsidR="00A95464" w:rsidRDefault="00A95464" w:rsidP="000C1B9A">
      <w:pPr>
        <w:spacing w:after="0" w:line="240" w:lineRule="auto"/>
        <w:rPr>
          <w:rFonts w:ascii="Arial" w:hAnsi="Arial" w:cs="Arial"/>
        </w:rPr>
      </w:pPr>
    </w:p>
    <w:p w:rsidR="00A95464" w:rsidRDefault="00A95464" w:rsidP="000C1B9A">
      <w:pPr>
        <w:spacing w:after="0" w:line="240" w:lineRule="auto"/>
        <w:rPr>
          <w:rFonts w:ascii="Arial" w:hAnsi="Arial" w:cs="Arial"/>
        </w:rPr>
      </w:pPr>
    </w:p>
    <w:p w:rsidR="00A95464" w:rsidRDefault="00A95464" w:rsidP="000C1B9A">
      <w:pPr>
        <w:spacing w:after="0" w:line="240" w:lineRule="auto"/>
        <w:rPr>
          <w:rFonts w:ascii="Arial" w:hAnsi="Arial" w:cs="Arial"/>
        </w:rPr>
      </w:pPr>
    </w:p>
    <w:p w:rsidR="00A95464" w:rsidRDefault="00A95464" w:rsidP="000C1B9A">
      <w:pPr>
        <w:spacing w:after="0" w:line="240" w:lineRule="auto"/>
        <w:rPr>
          <w:rFonts w:ascii="Arial" w:hAnsi="Arial" w:cs="Arial"/>
        </w:rPr>
      </w:pPr>
    </w:p>
    <w:p w:rsidR="00D77B8A" w:rsidRPr="000C1B9A" w:rsidRDefault="00D77B8A" w:rsidP="00D77B8A">
      <w:pPr>
        <w:rPr>
          <w:rFonts w:ascii="Arial" w:hAnsi="Arial" w:cs="Arial"/>
          <w:b/>
          <w:sz w:val="20"/>
        </w:rPr>
      </w:pPr>
      <w:r w:rsidRPr="00D77B8A">
        <w:rPr>
          <w:rFonts w:ascii="Arial" w:hAnsi="Arial" w:cs="Arial"/>
          <w:b/>
          <w:sz w:val="20"/>
        </w:rPr>
        <w:lastRenderedPageBreak/>
        <w:t xml:space="preserve">Pakiet </w:t>
      </w:r>
      <w:r>
        <w:rPr>
          <w:rFonts w:ascii="Arial" w:hAnsi="Arial" w:cs="Arial"/>
          <w:b/>
          <w:sz w:val="20"/>
        </w:rPr>
        <w:t>nr 35:</w:t>
      </w:r>
      <w:r w:rsidRPr="00D77B8A">
        <w:rPr>
          <w:rFonts w:ascii="Arial" w:hAnsi="Arial" w:cs="Arial"/>
          <w:b/>
          <w:sz w:val="20"/>
        </w:rPr>
        <w:t xml:space="preserve"> Akcesoria do diatermii ERBE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2711F" w:rsidRPr="001E6B67" w:rsidTr="004D53A7">
        <w:tc>
          <w:tcPr>
            <w:tcW w:w="534"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L.p.</w:t>
            </w:r>
          </w:p>
        </w:tc>
        <w:tc>
          <w:tcPr>
            <w:tcW w:w="4252"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2711F" w:rsidRPr="001E6B67" w:rsidRDefault="00C2711F"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77B8A" w:rsidRPr="000C1B9A" w:rsidTr="004D53A7">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Elektroda neutr</w:t>
            </w:r>
            <w:r w:rsidR="00A95464">
              <w:rPr>
                <w:rFonts w:ascii="Arial" w:hAnsi="Arial" w:cs="Arial"/>
                <w:color w:val="000000"/>
                <w:sz w:val="18"/>
                <w:szCs w:val="18"/>
              </w:rPr>
              <w:t>alna dwuczęściowa – symetryczna</w:t>
            </w:r>
            <w:r w:rsidRPr="00A95464">
              <w:rPr>
                <w:rFonts w:ascii="Arial" w:hAnsi="Arial" w:cs="Arial"/>
                <w:color w:val="000000"/>
                <w:sz w:val="18"/>
                <w:szCs w:val="18"/>
              </w:rPr>
              <w:t>, okrągła pow.czynna 80-85cm z dodatkowym pierścieniem rozpraszającym oddzielnym mechanicznie i elektrycznie od obu części przewodzących elektrody , kompatybilna z systemem ochronnym diatermii typu ERBE VIO</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1500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2.</w:t>
            </w:r>
          </w:p>
        </w:tc>
        <w:tc>
          <w:tcPr>
            <w:tcW w:w="4252" w:type="dxa"/>
            <w:vAlign w:val="center"/>
          </w:tcPr>
          <w:p w:rsidR="00D77B8A" w:rsidRPr="00A95464" w:rsidRDefault="00D77B8A" w:rsidP="004D53A7">
            <w:pPr>
              <w:rPr>
                <w:rFonts w:ascii="Arial" w:hAnsi="Arial" w:cs="Arial"/>
                <w:color w:val="000000"/>
                <w:sz w:val="18"/>
                <w:szCs w:val="18"/>
              </w:rPr>
            </w:pPr>
            <w:r w:rsidRPr="00A95464">
              <w:rPr>
                <w:rFonts w:ascii="Arial" w:hAnsi="Arial" w:cs="Arial"/>
                <w:color w:val="000000"/>
                <w:sz w:val="18"/>
                <w:szCs w:val="18"/>
              </w:rPr>
              <w:t>Kabel do elektrod neutralnych jednorazowy dł. 4m do diatermii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4</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3.</w:t>
            </w:r>
          </w:p>
        </w:tc>
        <w:tc>
          <w:tcPr>
            <w:tcW w:w="4252" w:type="dxa"/>
            <w:vAlign w:val="center"/>
          </w:tcPr>
          <w:p w:rsidR="00D77B8A" w:rsidRPr="00A95464" w:rsidRDefault="00D77B8A" w:rsidP="004D53A7">
            <w:pPr>
              <w:rPr>
                <w:rFonts w:ascii="Arial" w:hAnsi="Arial" w:cs="Arial"/>
                <w:color w:val="000000"/>
                <w:sz w:val="18"/>
                <w:szCs w:val="18"/>
              </w:rPr>
            </w:pPr>
            <w:r w:rsidRPr="00A95464">
              <w:rPr>
                <w:rFonts w:ascii="Arial" w:hAnsi="Arial" w:cs="Arial"/>
                <w:color w:val="000000"/>
                <w:sz w:val="18"/>
                <w:szCs w:val="18"/>
              </w:rPr>
              <w:t>Elektroda pętlowa do konizacji średnica 10mm, dł.13cm, śr.4mm</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4.</w:t>
            </w:r>
          </w:p>
        </w:tc>
        <w:tc>
          <w:tcPr>
            <w:tcW w:w="4252" w:type="dxa"/>
            <w:vAlign w:val="center"/>
          </w:tcPr>
          <w:p w:rsidR="00D77B8A" w:rsidRPr="00A95464" w:rsidRDefault="00D77B8A" w:rsidP="004D53A7">
            <w:pPr>
              <w:rPr>
                <w:rFonts w:ascii="Arial" w:hAnsi="Arial" w:cs="Arial"/>
                <w:color w:val="000000"/>
                <w:sz w:val="18"/>
                <w:szCs w:val="18"/>
              </w:rPr>
            </w:pPr>
            <w:r w:rsidRPr="00A95464">
              <w:rPr>
                <w:rFonts w:ascii="Arial" w:hAnsi="Arial" w:cs="Arial"/>
                <w:color w:val="000000"/>
                <w:sz w:val="18"/>
                <w:szCs w:val="18"/>
              </w:rPr>
              <w:t>Elektroda pętlowa do konizacji średnica 15mm, dł.13,5cm, śr.4mm</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5.</w:t>
            </w:r>
          </w:p>
        </w:tc>
        <w:tc>
          <w:tcPr>
            <w:tcW w:w="4252" w:type="dxa"/>
            <w:vAlign w:val="center"/>
          </w:tcPr>
          <w:p w:rsidR="00D77B8A" w:rsidRPr="00A95464" w:rsidRDefault="00D77B8A" w:rsidP="004D53A7">
            <w:pPr>
              <w:rPr>
                <w:rFonts w:ascii="Arial" w:hAnsi="Arial" w:cs="Arial"/>
                <w:color w:val="000000"/>
                <w:sz w:val="18"/>
                <w:szCs w:val="18"/>
              </w:rPr>
            </w:pPr>
            <w:r w:rsidRPr="00A95464">
              <w:rPr>
                <w:rFonts w:ascii="Arial" w:hAnsi="Arial" w:cs="Arial"/>
                <w:color w:val="000000"/>
                <w:sz w:val="18"/>
                <w:szCs w:val="18"/>
              </w:rPr>
              <w:t>Elektroda pętlowa do konizacji średnica 20mm, dł.14cm, śr.4mm</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6.</w:t>
            </w:r>
          </w:p>
        </w:tc>
        <w:tc>
          <w:tcPr>
            <w:tcW w:w="4252" w:type="dxa"/>
            <w:vAlign w:val="center"/>
          </w:tcPr>
          <w:p w:rsidR="00D77B8A" w:rsidRPr="00A95464" w:rsidRDefault="00D77B8A" w:rsidP="004D53A7">
            <w:pPr>
              <w:rPr>
                <w:rFonts w:ascii="Arial" w:hAnsi="Arial" w:cs="Arial"/>
                <w:color w:val="000000"/>
                <w:sz w:val="18"/>
                <w:szCs w:val="18"/>
              </w:rPr>
            </w:pPr>
            <w:r w:rsidRPr="00A95464">
              <w:rPr>
                <w:rFonts w:ascii="Arial" w:hAnsi="Arial" w:cs="Arial"/>
                <w:color w:val="000000"/>
                <w:sz w:val="18"/>
                <w:szCs w:val="18"/>
              </w:rPr>
              <w:t>Elektroda jednorazowa kulkowa prosta Ø 4 mm trzpień 24. mm dł 40 mm</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7.</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Uchwyt monopolarny śr. 4mm z przełącznikiem kołyskowym z kablem dł. 4m kompatybilny z diatermią Erbe oraz Valeylab.</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4</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8.</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Uchwyt elektrod monopolarnych, średnoca 4mm, wtyk 3 pinowy, wielorazowego użytku, z  dwoma przyciskami do diatermii ERBE i Valleylabe z kablem przyłączeniowym długości 4m z wtyczką international</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16</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9.</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Uchwyt monopolarny jednorazowego użytku elektrod Ø 2,4 mm  z przełącznikiem kołyskowym , z kablem przyłączeniowym  dł 4 m z wtykiem 3 pinowym kompatybilnym z diatermia Valeylabe, ERBE VIO z  elektrodą nożową prostą.</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A95464">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10.</w:t>
            </w:r>
          </w:p>
        </w:tc>
        <w:tc>
          <w:tcPr>
            <w:tcW w:w="4252" w:type="dxa"/>
            <w:vAlign w:val="center"/>
          </w:tcPr>
          <w:p w:rsidR="00D77B8A" w:rsidRPr="00A95464" w:rsidRDefault="00D77B8A" w:rsidP="00A95464">
            <w:pPr>
              <w:rPr>
                <w:rFonts w:ascii="Arial" w:hAnsi="Arial" w:cs="Arial"/>
                <w:color w:val="000000"/>
                <w:sz w:val="18"/>
                <w:szCs w:val="18"/>
              </w:rPr>
            </w:pPr>
            <w:r w:rsidRPr="00A95464">
              <w:rPr>
                <w:rFonts w:ascii="Arial" w:hAnsi="Arial" w:cs="Arial"/>
                <w:color w:val="000000"/>
                <w:sz w:val="18"/>
                <w:szCs w:val="18"/>
              </w:rPr>
              <w:t>Przedłużki monopolarne dł. 10cm do sterylizacji parą wodną</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2</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11.</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Przewód do włącznika nożnego laparoskopowego do sterylizacji parą wodną współpracujący z jednobolcowym wtykiem męskim 4mm do diatermii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2</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lastRenderedPageBreak/>
              <w:t>12.</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 xml:space="preserve">Przewód biopolarny laparoskopowy nożny kompatybilny z diatermia ERBE współpracujący z narzędziami laparoskopowymi firmy Volf do sterylizacji para wodna  </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2</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13.</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 xml:space="preserve">Przewód biopolarny do sterylizacji parą wodną kompatybilny z diatermią ERBE oraz histero – resektorem firmy Volf  </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2</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A95464">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14.</w:t>
            </w:r>
          </w:p>
        </w:tc>
        <w:tc>
          <w:tcPr>
            <w:tcW w:w="4252" w:type="dxa"/>
            <w:vAlign w:val="center"/>
          </w:tcPr>
          <w:p w:rsidR="00D77B8A" w:rsidRPr="00A95464" w:rsidRDefault="00D77B8A" w:rsidP="00A95464">
            <w:pPr>
              <w:rPr>
                <w:rFonts w:ascii="Arial" w:hAnsi="Arial" w:cs="Arial"/>
                <w:color w:val="000000"/>
                <w:sz w:val="18"/>
                <w:szCs w:val="18"/>
              </w:rPr>
            </w:pPr>
            <w:r w:rsidRPr="00A95464">
              <w:rPr>
                <w:rFonts w:ascii="Arial" w:hAnsi="Arial" w:cs="Arial"/>
                <w:color w:val="000000"/>
                <w:sz w:val="18"/>
                <w:szCs w:val="18"/>
              </w:rPr>
              <w:t>Elektroda neutralna jednorazowa dzielona do diatermii chirurgicznej Erbe VIO 3. Op.a 50szt.</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op.</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28</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15.</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Kabel bipolarny standardowy do penset bipolarnych kompatybilny z urządzeniami Erebe Vio i Valejlabe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2</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16.</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Elektroda wielorazowa, szpatułkowa, prosta, 2,3 x 19mm, długość 120 mm, trzpień 4 mm kompatybilna z diatermią Valleylab 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4</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17.</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Elektroda wielorazowa, nożowa, prosta 2,4 x 12 mm, długość 120 mm, trzpień 4 mm kompatybilna z diatermią Valleylab 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4</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18.</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Elektroda pętlowa wielorazowa, prosta 15 x 20mm, wolframowana, długość 140 mm, trzpień 4 mm kompatybilna z diatermią Valleylab 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19.</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Elektroda pętlowa wielorazowa, prosta 10 mm, wolframowana, długość 135 mm, trzpień 4 mm kompatybilna z diatermią Valleylab 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20.</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Elektroda pętlowa wielorazowa, prosta 20mm, wolframowana, długość 140 mm, trzpień 4 mm kompatybilna z diatermią Valleylab 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21.</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Elektroda wielorazowa szpatułkowa, prosta 3 x 24mm, długości 45 mm, trzpień 4 mm kompatybilna z diatermią Valleylab i ERBE.</w:t>
            </w:r>
          </w:p>
        </w:tc>
        <w:tc>
          <w:tcPr>
            <w:tcW w:w="709"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szt.</w:t>
            </w:r>
          </w:p>
        </w:tc>
        <w:tc>
          <w:tcPr>
            <w:tcW w:w="992" w:type="dxa"/>
            <w:vAlign w:val="center"/>
          </w:tcPr>
          <w:p w:rsidR="00D77B8A" w:rsidRPr="00D77B8A" w:rsidRDefault="00D77B8A">
            <w:pPr>
              <w:jc w:val="center"/>
              <w:rPr>
                <w:rFonts w:ascii="Arial" w:hAnsi="Arial" w:cs="Arial"/>
                <w:color w:val="000000"/>
                <w:sz w:val="20"/>
                <w:szCs w:val="20"/>
              </w:rPr>
            </w:pPr>
            <w:r w:rsidRPr="00D77B8A">
              <w:rPr>
                <w:rFonts w:ascii="Arial" w:hAnsi="Arial" w:cs="Arial"/>
                <w:color w:val="000000"/>
                <w:sz w:val="20"/>
                <w:szCs w:val="20"/>
              </w:rPr>
              <w:t>10</w:t>
            </w:r>
          </w:p>
        </w:tc>
        <w:tc>
          <w:tcPr>
            <w:tcW w:w="1418"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851" w:type="dxa"/>
            <w:vAlign w:val="center"/>
          </w:tcPr>
          <w:p w:rsidR="00D77B8A" w:rsidRPr="000C1B9A" w:rsidRDefault="00D77B8A" w:rsidP="00B12725">
            <w:pPr>
              <w:jc w:val="center"/>
              <w:rPr>
                <w:rFonts w:ascii="Arial" w:hAnsi="Arial" w:cs="Arial"/>
                <w:sz w:val="20"/>
                <w:szCs w:val="20"/>
              </w:rPr>
            </w:pPr>
          </w:p>
        </w:tc>
        <w:tc>
          <w:tcPr>
            <w:tcW w:w="1417" w:type="dxa"/>
            <w:vAlign w:val="center"/>
          </w:tcPr>
          <w:p w:rsidR="00D77B8A" w:rsidRPr="000C1B9A" w:rsidRDefault="00D77B8A" w:rsidP="00B12725">
            <w:pPr>
              <w:jc w:val="center"/>
              <w:rPr>
                <w:rFonts w:ascii="Arial" w:hAnsi="Arial" w:cs="Arial"/>
                <w:sz w:val="20"/>
                <w:szCs w:val="20"/>
              </w:rPr>
            </w:pPr>
          </w:p>
        </w:tc>
        <w:tc>
          <w:tcPr>
            <w:tcW w:w="1418" w:type="dxa"/>
            <w:vAlign w:val="center"/>
          </w:tcPr>
          <w:p w:rsidR="00D77B8A" w:rsidRPr="000C1B9A" w:rsidRDefault="00D77B8A" w:rsidP="00B12725">
            <w:pPr>
              <w:jc w:val="center"/>
              <w:rPr>
                <w:rFonts w:ascii="Arial" w:hAnsi="Arial" w:cs="Arial"/>
                <w:sz w:val="20"/>
                <w:szCs w:val="20"/>
              </w:rPr>
            </w:pPr>
          </w:p>
        </w:tc>
        <w:tc>
          <w:tcPr>
            <w:tcW w:w="2268" w:type="dxa"/>
            <w:vAlign w:val="center"/>
          </w:tcPr>
          <w:p w:rsidR="00D77B8A" w:rsidRPr="000C1B9A" w:rsidRDefault="00D77B8A" w:rsidP="00B12725">
            <w:pPr>
              <w:jc w:val="center"/>
              <w:rPr>
                <w:rFonts w:ascii="Arial" w:hAnsi="Arial" w:cs="Arial"/>
                <w:sz w:val="20"/>
                <w:szCs w:val="20"/>
              </w:rPr>
            </w:pPr>
          </w:p>
        </w:tc>
      </w:tr>
      <w:tr w:rsidR="00D77B8A" w:rsidRPr="000C1B9A" w:rsidTr="004D53A7">
        <w:trPr>
          <w:trHeight w:val="567"/>
        </w:trPr>
        <w:tc>
          <w:tcPr>
            <w:tcW w:w="7905" w:type="dxa"/>
            <w:gridSpan w:val="5"/>
            <w:vAlign w:val="center"/>
          </w:tcPr>
          <w:p w:rsidR="00D77B8A" w:rsidRPr="000C1B9A" w:rsidRDefault="00D77B8A"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77B8A" w:rsidRPr="0069541B" w:rsidRDefault="00D77B8A" w:rsidP="00B12725">
            <w:pPr>
              <w:jc w:val="center"/>
              <w:rPr>
                <w:rFonts w:ascii="Arial" w:hAnsi="Arial" w:cs="Arial"/>
                <w:b/>
                <w:sz w:val="20"/>
                <w:szCs w:val="20"/>
              </w:rPr>
            </w:pPr>
          </w:p>
        </w:tc>
        <w:tc>
          <w:tcPr>
            <w:tcW w:w="851" w:type="dxa"/>
            <w:shd w:val="clear" w:color="auto" w:fill="000000" w:themeFill="text1"/>
          </w:tcPr>
          <w:p w:rsidR="00D77B8A" w:rsidRPr="000C1B9A" w:rsidRDefault="00D77B8A" w:rsidP="00B12725">
            <w:pPr>
              <w:jc w:val="center"/>
              <w:rPr>
                <w:rFonts w:ascii="Arial" w:hAnsi="Arial" w:cs="Arial"/>
                <w:sz w:val="20"/>
                <w:szCs w:val="20"/>
              </w:rPr>
            </w:pPr>
          </w:p>
        </w:tc>
        <w:tc>
          <w:tcPr>
            <w:tcW w:w="1417" w:type="dxa"/>
            <w:shd w:val="clear" w:color="auto" w:fill="000000" w:themeFill="text1"/>
          </w:tcPr>
          <w:p w:rsidR="00D77B8A" w:rsidRPr="000C1B9A" w:rsidRDefault="00D77B8A" w:rsidP="00B12725">
            <w:pPr>
              <w:jc w:val="center"/>
              <w:rPr>
                <w:rFonts w:ascii="Arial" w:hAnsi="Arial" w:cs="Arial"/>
                <w:sz w:val="20"/>
                <w:szCs w:val="20"/>
              </w:rPr>
            </w:pPr>
          </w:p>
        </w:tc>
        <w:tc>
          <w:tcPr>
            <w:tcW w:w="1418" w:type="dxa"/>
            <w:vAlign w:val="center"/>
          </w:tcPr>
          <w:p w:rsidR="00D77B8A" w:rsidRPr="0069541B" w:rsidRDefault="00D77B8A" w:rsidP="00B12725">
            <w:pPr>
              <w:jc w:val="center"/>
              <w:rPr>
                <w:rFonts w:ascii="Arial" w:hAnsi="Arial" w:cs="Arial"/>
                <w:b/>
                <w:sz w:val="20"/>
                <w:szCs w:val="20"/>
              </w:rPr>
            </w:pPr>
          </w:p>
        </w:tc>
        <w:tc>
          <w:tcPr>
            <w:tcW w:w="2268" w:type="dxa"/>
            <w:shd w:val="clear" w:color="auto" w:fill="000000" w:themeFill="text1"/>
          </w:tcPr>
          <w:p w:rsidR="00D77B8A" w:rsidRPr="000C1B9A" w:rsidRDefault="00D77B8A" w:rsidP="00B12725">
            <w:pPr>
              <w:jc w:val="center"/>
              <w:rPr>
                <w:rFonts w:ascii="Arial" w:hAnsi="Arial" w:cs="Arial"/>
                <w:sz w:val="20"/>
                <w:szCs w:val="20"/>
              </w:rPr>
            </w:pPr>
          </w:p>
        </w:tc>
      </w:tr>
    </w:tbl>
    <w:p w:rsidR="0071372B"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D77B8A" w:rsidRDefault="00D77B8A" w:rsidP="000C1B9A">
      <w:pPr>
        <w:spacing w:after="0" w:line="240" w:lineRule="auto"/>
        <w:rPr>
          <w:rFonts w:ascii="Arial" w:hAnsi="Arial" w:cs="Arial"/>
        </w:rPr>
      </w:pPr>
    </w:p>
    <w:p w:rsidR="00D77B8A" w:rsidRDefault="00D77B8A" w:rsidP="000C1B9A">
      <w:pPr>
        <w:spacing w:after="0" w:line="240" w:lineRule="auto"/>
        <w:rPr>
          <w:rFonts w:ascii="Arial" w:hAnsi="Arial" w:cs="Arial"/>
        </w:rPr>
      </w:pPr>
    </w:p>
    <w:p w:rsidR="00D77B8A" w:rsidRDefault="00D77B8A" w:rsidP="000C1B9A">
      <w:pPr>
        <w:spacing w:after="0" w:line="240" w:lineRule="auto"/>
        <w:rPr>
          <w:rFonts w:ascii="Arial" w:hAnsi="Arial" w:cs="Arial"/>
        </w:rPr>
      </w:pPr>
    </w:p>
    <w:p w:rsidR="00D77B8A" w:rsidRPr="000C1B9A" w:rsidRDefault="00D77B8A" w:rsidP="00D77B8A">
      <w:pPr>
        <w:rPr>
          <w:rFonts w:ascii="Arial" w:hAnsi="Arial" w:cs="Arial"/>
          <w:b/>
          <w:sz w:val="20"/>
        </w:rPr>
      </w:pPr>
      <w:r w:rsidRPr="00D77B8A">
        <w:rPr>
          <w:rFonts w:ascii="Arial" w:hAnsi="Arial" w:cs="Arial"/>
          <w:b/>
          <w:sz w:val="20"/>
        </w:rPr>
        <w:lastRenderedPageBreak/>
        <w:t>Pakiet</w:t>
      </w:r>
      <w:r>
        <w:rPr>
          <w:rFonts w:ascii="Arial" w:hAnsi="Arial" w:cs="Arial"/>
          <w:b/>
          <w:sz w:val="20"/>
        </w:rPr>
        <w:t xml:space="preserve"> nr 36: </w:t>
      </w:r>
      <w:r w:rsidRPr="00D77B8A">
        <w:rPr>
          <w:rFonts w:ascii="Arial" w:hAnsi="Arial" w:cs="Arial"/>
          <w:b/>
          <w:sz w:val="20"/>
        </w:rPr>
        <w:t xml:space="preserve">Akcesoria do aparatu do znieczuleń  </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D53A7" w:rsidRPr="001E6B67" w:rsidTr="004D53A7">
        <w:tc>
          <w:tcPr>
            <w:tcW w:w="534"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L.p.</w:t>
            </w:r>
          </w:p>
        </w:tc>
        <w:tc>
          <w:tcPr>
            <w:tcW w:w="4252"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D77B8A" w:rsidRPr="00A95464" w:rsidTr="00A95464">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1.</w:t>
            </w:r>
          </w:p>
        </w:tc>
        <w:tc>
          <w:tcPr>
            <w:tcW w:w="4252" w:type="dxa"/>
            <w:vAlign w:val="center"/>
          </w:tcPr>
          <w:p w:rsidR="00D77B8A" w:rsidRPr="00A95464" w:rsidRDefault="00D77B8A" w:rsidP="00A95464">
            <w:pPr>
              <w:rPr>
                <w:rFonts w:ascii="Arial" w:hAnsi="Arial" w:cs="Arial"/>
                <w:color w:val="000000"/>
                <w:sz w:val="18"/>
                <w:szCs w:val="18"/>
              </w:rPr>
            </w:pPr>
            <w:r w:rsidRPr="00A95464">
              <w:rPr>
                <w:rFonts w:ascii="Arial" w:hAnsi="Arial" w:cs="Arial"/>
                <w:color w:val="000000"/>
                <w:sz w:val="18"/>
                <w:szCs w:val="18"/>
              </w:rPr>
              <w:t>Filtry do pojemnika z wapnem aparatu do znieczuleń Aspire Viev. Op. 40szt.</w:t>
            </w:r>
          </w:p>
        </w:tc>
        <w:tc>
          <w:tcPr>
            <w:tcW w:w="709"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851"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1418" w:type="dxa"/>
            <w:vAlign w:val="center"/>
          </w:tcPr>
          <w:p w:rsidR="00D77B8A" w:rsidRPr="00A95464" w:rsidRDefault="00D77B8A" w:rsidP="00B12725">
            <w:pPr>
              <w:jc w:val="center"/>
              <w:rPr>
                <w:rFonts w:ascii="Arial" w:hAnsi="Arial" w:cs="Arial"/>
                <w:sz w:val="18"/>
                <w:szCs w:val="18"/>
              </w:rPr>
            </w:pPr>
          </w:p>
        </w:tc>
        <w:tc>
          <w:tcPr>
            <w:tcW w:w="2268" w:type="dxa"/>
            <w:vAlign w:val="center"/>
          </w:tcPr>
          <w:p w:rsidR="00D77B8A" w:rsidRPr="00A95464" w:rsidRDefault="00D77B8A" w:rsidP="00B12725">
            <w:pPr>
              <w:jc w:val="center"/>
              <w:rPr>
                <w:rFonts w:ascii="Arial" w:hAnsi="Arial" w:cs="Arial"/>
                <w:sz w:val="18"/>
                <w:szCs w:val="18"/>
              </w:rPr>
            </w:pPr>
          </w:p>
        </w:tc>
      </w:tr>
      <w:tr w:rsidR="00D77B8A" w:rsidRPr="00A95464" w:rsidTr="00A95464">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2.</w:t>
            </w:r>
          </w:p>
        </w:tc>
        <w:tc>
          <w:tcPr>
            <w:tcW w:w="4252" w:type="dxa"/>
            <w:vAlign w:val="center"/>
          </w:tcPr>
          <w:p w:rsidR="00D77B8A" w:rsidRPr="00A95464" w:rsidRDefault="00D77B8A" w:rsidP="00A95464">
            <w:pPr>
              <w:rPr>
                <w:rFonts w:ascii="Arial" w:hAnsi="Arial" w:cs="Arial"/>
                <w:color w:val="000000"/>
                <w:sz w:val="18"/>
                <w:szCs w:val="18"/>
              </w:rPr>
            </w:pPr>
            <w:r w:rsidRPr="00A95464">
              <w:rPr>
                <w:rFonts w:ascii="Arial" w:hAnsi="Arial" w:cs="Arial"/>
                <w:color w:val="000000"/>
                <w:sz w:val="18"/>
                <w:szCs w:val="18"/>
              </w:rPr>
              <w:t>Pułapka wodna do kardiomonitora Carescape Monitor B650  M1182629 firmy GE Healthcare</w:t>
            </w:r>
          </w:p>
        </w:tc>
        <w:tc>
          <w:tcPr>
            <w:tcW w:w="709"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40</w:t>
            </w:r>
          </w:p>
        </w:tc>
        <w:tc>
          <w:tcPr>
            <w:tcW w:w="1418"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851"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1418" w:type="dxa"/>
            <w:vAlign w:val="center"/>
          </w:tcPr>
          <w:p w:rsidR="00D77B8A" w:rsidRPr="00A95464" w:rsidRDefault="00D77B8A" w:rsidP="00B12725">
            <w:pPr>
              <w:jc w:val="center"/>
              <w:rPr>
                <w:rFonts w:ascii="Arial" w:hAnsi="Arial" w:cs="Arial"/>
                <w:sz w:val="18"/>
                <w:szCs w:val="18"/>
              </w:rPr>
            </w:pPr>
          </w:p>
        </w:tc>
        <w:tc>
          <w:tcPr>
            <w:tcW w:w="2268" w:type="dxa"/>
            <w:vAlign w:val="center"/>
          </w:tcPr>
          <w:p w:rsidR="00D77B8A" w:rsidRPr="00A95464" w:rsidRDefault="00D77B8A" w:rsidP="00B12725">
            <w:pPr>
              <w:jc w:val="center"/>
              <w:rPr>
                <w:rFonts w:ascii="Arial" w:hAnsi="Arial" w:cs="Arial"/>
                <w:sz w:val="18"/>
                <w:szCs w:val="18"/>
              </w:rPr>
            </w:pPr>
          </w:p>
        </w:tc>
      </w:tr>
      <w:tr w:rsidR="00D77B8A" w:rsidRPr="00A95464" w:rsidTr="00A95464">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3.</w:t>
            </w:r>
          </w:p>
        </w:tc>
        <w:tc>
          <w:tcPr>
            <w:tcW w:w="4252" w:type="dxa"/>
            <w:vAlign w:val="center"/>
          </w:tcPr>
          <w:p w:rsidR="00D77B8A" w:rsidRPr="00A95464" w:rsidRDefault="00D77B8A" w:rsidP="00A95464">
            <w:pPr>
              <w:rPr>
                <w:rFonts w:ascii="Arial" w:hAnsi="Arial" w:cs="Arial"/>
                <w:color w:val="000000"/>
                <w:sz w:val="18"/>
                <w:szCs w:val="18"/>
              </w:rPr>
            </w:pPr>
            <w:r w:rsidRPr="00A95464">
              <w:rPr>
                <w:rFonts w:ascii="Arial" w:hAnsi="Arial" w:cs="Arial"/>
                <w:color w:val="000000"/>
                <w:sz w:val="18"/>
                <w:szCs w:val="18"/>
              </w:rPr>
              <w:t>Pułapka wodna do kardiomonitora Carescape Monitor B650  E-MINIC-00 firmy GE Healthcare</w:t>
            </w:r>
          </w:p>
        </w:tc>
        <w:tc>
          <w:tcPr>
            <w:tcW w:w="709"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50</w:t>
            </w:r>
          </w:p>
        </w:tc>
        <w:tc>
          <w:tcPr>
            <w:tcW w:w="1418"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851"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1418" w:type="dxa"/>
            <w:vAlign w:val="center"/>
          </w:tcPr>
          <w:p w:rsidR="00D77B8A" w:rsidRPr="00A95464" w:rsidRDefault="00D77B8A" w:rsidP="00B12725">
            <w:pPr>
              <w:jc w:val="center"/>
              <w:rPr>
                <w:rFonts w:ascii="Arial" w:hAnsi="Arial" w:cs="Arial"/>
                <w:sz w:val="18"/>
                <w:szCs w:val="18"/>
              </w:rPr>
            </w:pPr>
          </w:p>
        </w:tc>
        <w:tc>
          <w:tcPr>
            <w:tcW w:w="2268" w:type="dxa"/>
            <w:vAlign w:val="center"/>
          </w:tcPr>
          <w:p w:rsidR="00D77B8A" w:rsidRPr="00A95464" w:rsidRDefault="00D77B8A" w:rsidP="00B12725">
            <w:pPr>
              <w:jc w:val="center"/>
              <w:rPr>
                <w:rFonts w:ascii="Arial" w:hAnsi="Arial" w:cs="Arial"/>
                <w:sz w:val="18"/>
                <w:szCs w:val="18"/>
              </w:rPr>
            </w:pPr>
          </w:p>
        </w:tc>
      </w:tr>
      <w:tr w:rsidR="00D77B8A" w:rsidRPr="00A95464" w:rsidTr="00A95464">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4.</w:t>
            </w:r>
          </w:p>
        </w:tc>
        <w:tc>
          <w:tcPr>
            <w:tcW w:w="4252" w:type="dxa"/>
            <w:vAlign w:val="center"/>
          </w:tcPr>
          <w:p w:rsidR="00D77B8A" w:rsidRPr="00A95464" w:rsidRDefault="00D77B8A" w:rsidP="00A95464">
            <w:pPr>
              <w:rPr>
                <w:rFonts w:ascii="Arial" w:hAnsi="Arial" w:cs="Arial"/>
                <w:color w:val="000000"/>
                <w:sz w:val="18"/>
                <w:szCs w:val="18"/>
              </w:rPr>
            </w:pPr>
            <w:r w:rsidRPr="00A95464">
              <w:rPr>
                <w:rFonts w:ascii="Arial" w:hAnsi="Arial" w:cs="Arial"/>
                <w:color w:val="000000"/>
                <w:sz w:val="18"/>
                <w:szCs w:val="18"/>
              </w:rPr>
              <w:t>Linia próbkująca do kapnografii do kardiomonitora Carescape Monitor B650. Op. 10szt.</w:t>
            </w:r>
          </w:p>
        </w:tc>
        <w:tc>
          <w:tcPr>
            <w:tcW w:w="709"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150</w:t>
            </w:r>
          </w:p>
        </w:tc>
        <w:tc>
          <w:tcPr>
            <w:tcW w:w="1418"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851"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1418" w:type="dxa"/>
            <w:vAlign w:val="center"/>
          </w:tcPr>
          <w:p w:rsidR="00D77B8A" w:rsidRPr="00A95464" w:rsidRDefault="00D77B8A" w:rsidP="00B12725">
            <w:pPr>
              <w:jc w:val="center"/>
              <w:rPr>
                <w:rFonts w:ascii="Arial" w:hAnsi="Arial" w:cs="Arial"/>
                <w:sz w:val="18"/>
                <w:szCs w:val="18"/>
              </w:rPr>
            </w:pPr>
          </w:p>
        </w:tc>
        <w:tc>
          <w:tcPr>
            <w:tcW w:w="2268" w:type="dxa"/>
            <w:vAlign w:val="center"/>
          </w:tcPr>
          <w:p w:rsidR="00D77B8A" w:rsidRPr="00A95464" w:rsidRDefault="00D77B8A" w:rsidP="00B12725">
            <w:pPr>
              <w:jc w:val="center"/>
              <w:rPr>
                <w:rFonts w:ascii="Arial" w:hAnsi="Arial" w:cs="Arial"/>
                <w:sz w:val="18"/>
                <w:szCs w:val="18"/>
              </w:rPr>
            </w:pPr>
          </w:p>
        </w:tc>
      </w:tr>
      <w:tr w:rsidR="00D77B8A" w:rsidRPr="00A95464" w:rsidTr="00A95464">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5.</w:t>
            </w:r>
          </w:p>
        </w:tc>
        <w:tc>
          <w:tcPr>
            <w:tcW w:w="4252" w:type="dxa"/>
            <w:vAlign w:val="center"/>
          </w:tcPr>
          <w:p w:rsidR="00D77B8A" w:rsidRPr="00A95464" w:rsidRDefault="00D77B8A" w:rsidP="00A95464">
            <w:pPr>
              <w:rPr>
                <w:rFonts w:ascii="Arial" w:hAnsi="Arial" w:cs="Arial"/>
                <w:color w:val="000000"/>
                <w:sz w:val="18"/>
                <w:szCs w:val="18"/>
              </w:rPr>
            </w:pPr>
            <w:r w:rsidRPr="00A95464">
              <w:rPr>
                <w:rFonts w:ascii="Arial" w:hAnsi="Arial" w:cs="Arial"/>
                <w:color w:val="000000"/>
                <w:sz w:val="18"/>
                <w:szCs w:val="18"/>
              </w:rPr>
              <w:t>Czujnik saturacji tlenu do monitora Carescape Monitor B650, jednorazowego użytku, przylepny</w:t>
            </w:r>
          </w:p>
        </w:tc>
        <w:tc>
          <w:tcPr>
            <w:tcW w:w="709"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20</w:t>
            </w:r>
          </w:p>
        </w:tc>
        <w:tc>
          <w:tcPr>
            <w:tcW w:w="1418"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851"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1418" w:type="dxa"/>
            <w:vAlign w:val="center"/>
          </w:tcPr>
          <w:p w:rsidR="00D77B8A" w:rsidRPr="00A95464" w:rsidRDefault="00D77B8A" w:rsidP="00B12725">
            <w:pPr>
              <w:jc w:val="center"/>
              <w:rPr>
                <w:rFonts w:ascii="Arial" w:hAnsi="Arial" w:cs="Arial"/>
                <w:sz w:val="18"/>
                <w:szCs w:val="18"/>
              </w:rPr>
            </w:pPr>
          </w:p>
        </w:tc>
        <w:tc>
          <w:tcPr>
            <w:tcW w:w="2268" w:type="dxa"/>
            <w:vAlign w:val="center"/>
          </w:tcPr>
          <w:p w:rsidR="00D77B8A" w:rsidRPr="00A95464" w:rsidRDefault="00D77B8A" w:rsidP="00B12725">
            <w:pPr>
              <w:jc w:val="center"/>
              <w:rPr>
                <w:rFonts w:ascii="Arial" w:hAnsi="Arial" w:cs="Arial"/>
                <w:sz w:val="18"/>
                <w:szCs w:val="18"/>
              </w:rPr>
            </w:pPr>
          </w:p>
        </w:tc>
      </w:tr>
      <w:tr w:rsidR="00D77B8A" w:rsidRPr="00A95464" w:rsidTr="004D53A7">
        <w:trPr>
          <w:trHeight w:val="567"/>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6.</w:t>
            </w:r>
          </w:p>
        </w:tc>
        <w:tc>
          <w:tcPr>
            <w:tcW w:w="4252" w:type="dxa"/>
          </w:tcPr>
          <w:p w:rsidR="00D77B8A" w:rsidRPr="00A95464" w:rsidRDefault="00D77B8A">
            <w:pPr>
              <w:rPr>
                <w:rFonts w:ascii="Arial" w:hAnsi="Arial" w:cs="Arial"/>
                <w:color w:val="000000"/>
                <w:sz w:val="18"/>
                <w:szCs w:val="18"/>
              </w:rPr>
            </w:pPr>
            <w:r w:rsidRPr="00A95464">
              <w:rPr>
                <w:rFonts w:ascii="Arial" w:hAnsi="Arial" w:cs="Arial"/>
                <w:color w:val="000000"/>
                <w:sz w:val="18"/>
                <w:szCs w:val="18"/>
              </w:rPr>
              <w:t xml:space="preserve">Jednorazowe </w:t>
            </w:r>
            <w:r w:rsidRPr="00A95464">
              <w:rPr>
                <w:rFonts w:ascii="Arial" w:hAnsi="Arial" w:cs="Arial"/>
                <w:b/>
                <w:bCs/>
                <w:color w:val="000000"/>
                <w:sz w:val="18"/>
                <w:szCs w:val="18"/>
              </w:rPr>
              <w:t>maski twarzowe</w:t>
            </w:r>
            <w:r w:rsidRPr="00A95464">
              <w:rPr>
                <w:rFonts w:ascii="Arial" w:hAnsi="Arial" w:cs="Arial"/>
                <w:color w:val="000000"/>
                <w:sz w:val="18"/>
                <w:szCs w:val="18"/>
              </w:rPr>
              <w:t xml:space="preserve"> </w:t>
            </w:r>
            <w:r w:rsidRPr="00A95464">
              <w:rPr>
                <w:rFonts w:ascii="Arial" w:hAnsi="Arial" w:cs="Arial"/>
                <w:b/>
                <w:bCs/>
                <w:color w:val="000000"/>
                <w:sz w:val="18"/>
                <w:szCs w:val="18"/>
              </w:rPr>
              <w:t>z otwartym mankietem</w:t>
            </w:r>
            <w:r w:rsidRPr="00A95464">
              <w:rPr>
                <w:rFonts w:ascii="Arial" w:hAnsi="Arial" w:cs="Arial"/>
                <w:color w:val="000000"/>
                <w:sz w:val="18"/>
                <w:szCs w:val="18"/>
              </w:rPr>
              <w:t xml:space="preserve"> wykonane z materiałów bez PCV i szkodliwych ftalanów; rozmiary 1-6 (do wyboru przez Zamawiającego); rozmiar maski kodowany kolorem mankietu uszczelniającego  ( 1-niebieski; 2-pomarańczowy; 3-różowy; 4-biały; 5-żółty; 6-zielony), oznaczenie rozmiaru na korpusie maski, mikrobilogicznie czyste. Rozmiar do wyboru Zamawiającego.</w:t>
            </w:r>
          </w:p>
        </w:tc>
        <w:tc>
          <w:tcPr>
            <w:tcW w:w="709"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 </w:t>
            </w:r>
          </w:p>
        </w:tc>
        <w:tc>
          <w:tcPr>
            <w:tcW w:w="992" w:type="dxa"/>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 </w:t>
            </w:r>
          </w:p>
        </w:tc>
        <w:tc>
          <w:tcPr>
            <w:tcW w:w="1418"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851" w:type="dxa"/>
            <w:vAlign w:val="center"/>
          </w:tcPr>
          <w:p w:rsidR="00D77B8A" w:rsidRPr="00A95464" w:rsidRDefault="00D77B8A" w:rsidP="00B12725">
            <w:pPr>
              <w:jc w:val="center"/>
              <w:rPr>
                <w:rFonts w:ascii="Arial" w:hAnsi="Arial" w:cs="Arial"/>
                <w:sz w:val="18"/>
                <w:szCs w:val="18"/>
              </w:rPr>
            </w:pPr>
          </w:p>
        </w:tc>
        <w:tc>
          <w:tcPr>
            <w:tcW w:w="1417" w:type="dxa"/>
            <w:vAlign w:val="center"/>
          </w:tcPr>
          <w:p w:rsidR="00D77B8A" w:rsidRPr="00A95464" w:rsidRDefault="00D77B8A" w:rsidP="00B12725">
            <w:pPr>
              <w:jc w:val="center"/>
              <w:rPr>
                <w:rFonts w:ascii="Arial" w:hAnsi="Arial" w:cs="Arial"/>
                <w:sz w:val="18"/>
                <w:szCs w:val="18"/>
              </w:rPr>
            </w:pPr>
          </w:p>
        </w:tc>
        <w:tc>
          <w:tcPr>
            <w:tcW w:w="1418" w:type="dxa"/>
            <w:vAlign w:val="center"/>
          </w:tcPr>
          <w:p w:rsidR="00D77B8A" w:rsidRPr="00A95464" w:rsidRDefault="00D77B8A" w:rsidP="00B12725">
            <w:pPr>
              <w:jc w:val="center"/>
              <w:rPr>
                <w:rFonts w:ascii="Arial" w:hAnsi="Arial" w:cs="Arial"/>
                <w:sz w:val="18"/>
                <w:szCs w:val="18"/>
              </w:rPr>
            </w:pPr>
          </w:p>
        </w:tc>
        <w:tc>
          <w:tcPr>
            <w:tcW w:w="2268" w:type="dxa"/>
            <w:vAlign w:val="center"/>
          </w:tcPr>
          <w:p w:rsidR="00D77B8A" w:rsidRPr="00A95464" w:rsidRDefault="00D77B8A" w:rsidP="00B12725">
            <w:pPr>
              <w:jc w:val="center"/>
              <w:rPr>
                <w:rFonts w:ascii="Arial" w:hAnsi="Arial" w:cs="Arial"/>
                <w:sz w:val="18"/>
                <w:szCs w:val="18"/>
              </w:rPr>
            </w:pPr>
          </w:p>
        </w:tc>
      </w:tr>
      <w:tr w:rsidR="00D77B8A" w:rsidRPr="00A95464" w:rsidTr="004D53A7">
        <w:trPr>
          <w:trHeight w:val="283"/>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a</w:t>
            </w:r>
          </w:p>
        </w:tc>
        <w:tc>
          <w:tcPr>
            <w:tcW w:w="4252" w:type="dxa"/>
            <w:vAlign w:val="center"/>
          </w:tcPr>
          <w:p w:rsidR="00D77B8A" w:rsidRPr="00A95464" w:rsidRDefault="00D77B8A" w:rsidP="00D77B8A">
            <w:pPr>
              <w:rPr>
                <w:rFonts w:ascii="Arial" w:hAnsi="Arial" w:cs="Arial"/>
                <w:color w:val="000000"/>
                <w:sz w:val="18"/>
                <w:szCs w:val="18"/>
              </w:rPr>
            </w:pPr>
            <w:r w:rsidRPr="00A95464">
              <w:rPr>
                <w:rFonts w:ascii="Arial" w:hAnsi="Arial" w:cs="Arial"/>
                <w:color w:val="000000"/>
                <w:sz w:val="18"/>
                <w:szCs w:val="18"/>
              </w:rPr>
              <w:t>duża dla dorosłych</w:t>
            </w:r>
          </w:p>
        </w:tc>
        <w:tc>
          <w:tcPr>
            <w:tcW w:w="709" w:type="dxa"/>
            <w:vMerge w:val="restart"/>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Merge w:val="restart"/>
            <w:vAlign w:val="center"/>
          </w:tcPr>
          <w:p w:rsidR="00D77B8A" w:rsidRPr="00A95464" w:rsidRDefault="00D77B8A">
            <w:pPr>
              <w:jc w:val="center"/>
              <w:rPr>
                <w:rFonts w:ascii="Arial" w:hAnsi="Arial" w:cs="Arial"/>
                <w:color w:val="000000"/>
                <w:sz w:val="18"/>
                <w:szCs w:val="18"/>
              </w:rPr>
            </w:pPr>
            <w:r w:rsidRPr="00A95464">
              <w:rPr>
                <w:rFonts w:ascii="Arial" w:hAnsi="Arial" w:cs="Arial"/>
                <w:color w:val="000000"/>
                <w:sz w:val="18"/>
                <w:szCs w:val="18"/>
              </w:rPr>
              <w:t>50</w:t>
            </w:r>
          </w:p>
        </w:tc>
        <w:tc>
          <w:tcPr>
            <w:tcW w:w="1418" w:type="dxa"/>
            <w:vMerge w:val="restart"/>
            <w:vAlign w:val="center"/>
          </w:tcPr>
          <w:p w:rsidR="00D77B8A" w:rsidRPr="00A95464" w:rsidRDefault="00D77B8A" w:rsidP="00B12725">
            <w:pPr>
              <w:jc w:val="center"/>
              <w:rPr>
                <w:rFonts w:ascii="Arial" w:hAnsi="Arial" w:cs="Arial"/>
                <w:sz w:val="18"/>
                <w:szCs w:val="18"/>
              </w:rPr>
            </w:pPr>
          </w:p>
        </w:tc>
        <w:tc>
          <w:tcPr>
            <w:tcW w:w="1417" w:type="dxa"/>
            <w:vMerge w:val="restart"/>
            <w:vAlign w:val="center"/>
          </w:tcPr>
          <w:p w:rsidR="00D77B8A" w:rsidRPr="00A95464" w:rsidRDefault="00D77B8A" w:rsidP="00B12725">
            <w:pPr>
              <w:jc w:val="center"/>
              <w:rPr>
                <w:rFonts w:ascii="Arial" w:hAnsi="Arial" w:cs="Arial"/>
                <w:sz w:val="18"/>
                <w:szCs w:val="18"/>
              </w:rPr>
            </w:pPr>
          </w:p>
        </w:tc>
        <w:tc>
          <w:tcPr>
            <w:tcW w:w="851" w:type="dxa"/>
            <w:vMerge w:val="restart"/>
            <w:vAlign w:val="center"/>
          </w:tcPr>
          <w:p w:rsidR="00D77B8A" w:rsidRPr="00A95464" w:rsidRDefault="00D77B8A" w:rsidP="00B12725">
            <w:pPr>
              <w:jc w:val="center"/>
              <w:rPr>
                <w:rFonts w:ascii="Arial" w:hAnsi="Arial" w:cs="Arial"/>
                <w:sz w:val="18"/>
                <w:szCs w:val="18"/>
              </w:rPr>
            </w:pPr>
          </w:p>
        </w:tc>
        <w:tc>
          <w:tcPr>
            <w:tcW w:w="1417" w:type="dxa"/>
            <w:vMerge w:val="restart"/>
            <w:vAlign w:val="center"/>
          </w:tcPr>
          <w:p w:rsidR="00D77B8A" w:rsidRPr="00A95464" w:rsidRDefault="00D77B8A" w:rsidP="00B12725">
            <w:pPr>
              <w:jc w:val="center"/>
              <w:rPr>
                <w:rFonts w:ascii="Arial" w:hAnsi="Arial" w:cs="Arial"/>
                <w:sz w:val="18"/>
                <w:szCs w:val="18"/>
              </w:rPr>
            </w:pPr>
          </w:p>
        </w:tc>
        <w:tc>
          <w:tcPr>
            <w:tcW w:w="1418" w:type="dxa"/>
            <w:vMerge w:val="restart"/>
            <w:vAlign w:val="center"/>
          </w:tcPr>
          <w:p w:rsidR="00D77B8A" w:rsidRPr="00A95464" w:rsidRDefault="00D77B8A" w:rsidP="00B12725">
            <w:pPr>
              <w:jc w:val="center"/>
              <w:rPr>
                <w:rFonts w:ascii="Arial" w:hAnsi="Arial" w:cs="Arial"/>
                <w:sz w:val="18"/>
                <w:szCs w:val="18"/>
              </w:rPr>
            </w:pPr>
          </w:p>
        </w:tc>
        <w:tc>
          <w:tcPr>
            <w:tcW w:w="2268" w:type="dxa"/>
            <w:vMerge w:val="restart"/>
            <w:vAlign w:val="center"/>
          </w:tcPr>
          <w:p w:rsidR="00D77B8A" w:rsidRPr="00A95464" w:rsidRDefault="00D77B8A" w:rsidP="00B12725">
            <w:pPr>
              <w:jc w:val="center"/>
              <w:rPr>
                <w:rFonts w:ascii="Arial" w:hAnsi="Arial" w:cs="Arial"/>
                <w:sz w:val="18"/>
                <w:szCs w:val="18"/>
              </w:rPr>
            </w:pPr>
          </w:p>
        </w:tc>
      </w:tr>
      <w:tr w:rsidR="00D77B8A" w:rsidRPr="00A95464" w:rsidTr="004D53A7">
        <w:trPr>
          <w:trHeight w:val="283"/>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b</w:t>
            </w:r>
          </w:p>
        </w:tc>
        <w:tc>
          <w:tcPr>
            <w:tcW w:w="4252" w:type="dxa"/>
            <w:vAlign w:val="center"/>
          </w:tcPr>
          <w:p w:rsidR="00D77B8A" w:rsidRPr="00A95464" w:rsidRDefault="00D77B8A" w:rsidP="00D77B8A">
            <w:pPr>
              <w:rPr>
                <w:rFonts w:ascii="Arial" w:hAnsi="Arial" w:cs="Arial"/>
                <w:color w:val="000000"/>
                <w:sz w:val="18"/>
                <w:szCs w:val="18"/>
              </w:rPr>
            </w:pPr>
            <w:r w:rsidRPr="00A95464">
              <w:rPr>
                <w:rFonts w:ascii="Arial" w:hAnsi="Arial" w:cs="Arial"/>
                <w:color w:val="000000"/>
                <w:sz w:val="18"/>
                <w:szCs w:val="18"/>
              </w:rPr>
              <w:t>średnia dla dorosłych</w:t>
            </w:r>
          </w:p>
        </w:tc>
        <w:tc>
          <w:tcPr>
            <w:tcW w:w="709" w:type="dxa"/>
            <w:vMerge/>
            <w:vAlign w:val="center"/>
          </w:tcPr>
          <w:p w:rsidR="00D77B8A" w:rsidRPr="00A95464" w:rsidRDefault="00D77B8A">
            <w:pPr>
              <w:rPr>
                <w:rFonts w:ascii="Arial" w:hAnsi="Arial" w:cs="Arial"/>
                <w:color w:val="000000"/>
                <w:sz w:val="18"/>
                <w:szCs w:val="18"/>
              </w:rPr>
            </w:pPr>
          </w:p>
        </w:tc>
        <w:tc>
          <w:tcPr>
            <w:tcW w:w="992" w:type="dxa"/>
            <w:vMerge/>
            <w:vAlign w:val="center"/>
          </w:tcPr>
          <w:p w:rsidR="00D77B8A" w:rsidRPr="00A95464" w:rsidRDefault="00D77B8A">
            <w:pPr>
              <w:rPr>
                <w:rFonts w:ascii="Arial" w:hAnsi="Arial" w:cs="Arial"/>
                <w:color w:val="000000"/>
                <w:sz w:val="18"/>
                <w:szCs w:val="18"/>
              </w:rPr>
            </w:pPr>
          </w:p>
        </w:tc>
        <w:tc>
          <w:tcPr>
            <w:tcW w:w="1418" w:type="dxa"/>
            <w:vMerge/>
            <w:vAlign w:val="center"/>
          </w:tcPr>
          <w:p w:rsidR="00D77B8A" w:rsidRPr="00A95464" w:rsidRDefault="00D77B8A" w:rsidP="00B12725">
            <w:pPr>
              <w:jc w:val="center"/>
              <w:rPr>
                <w:rFonts w:ascii="Arial" w:hAnsi="Arial" w:cs="Arial"/>
                <w:sz w:val="18"/>
                <w:szCs w:val="18"/>
              </w:rPr>
            </w:pPr>
          </w:p>
        </w:tc>
        <w:tc>
          <w:tcPr>
            <w:tcW w:w="1417" w:type="dxa"/>
            <w:vMerge/>
            <w:vAlign w:val="center"/>
          </w:tcPr>
          <w:p w:rsidR="00D77B8A" w:rsidRPr="00A95464" w:rsidRDefault="00D77B8A" w:rsidP="00B12725">
            <w:pPr>
              <w:jc w:val="center"/>
              <w:rPr>
                <w:rFonts w:ascii="Arial" w:hAnsi="Arial" w:cs="Arial"/>
                <w:sz w:val="18"/>
                <w:szCs w:val="18"/>
              </w:rPr>
            </w:pPr>
          </w:p>
        </w:tc>
        <w:tc>
          <w:tcPr>
            <w:tcW w:w="851" w:type="dxa"/>
            <w:vMerge/>
            <w:vAlign w:val="center"/>
          </w:tcPr>
          <w:p w:rsidR="00D77B8A" w:rsidRPr="00A95464" w:rsidRDefault="00D77B8A" w:rsidP="00B12725">
            <w:pPr>
              <w:jc w:val="center"/>
              <w:rPr>
                <w:rFonts w:ascii="Arial" w:hAnsi="Arial" w:cs="Arial"/>
                <w:sz w:val="18"/>
                <w:szCs w:val="18"/>
              </w:rPr>
            </w:pPr>
          </w:p>
        </w:tc>
        <w:tc>
          <w:tcPr>
            <w:tcW w:w="1417" w:type="dxa"/>
            <w:vMerge/>
            <w:vAlign w:val="center"/>
          </w:tcPr>
          <w:p w:rsidR="00D77B8A" w:rsidRPr="00A95464" w:rsidRDefault="00D77B8A" w:rsidP="00B12725">
            <w:pPr>
              <w:jc w:val="center"/>
              <w:rPr>
                <w:rFonts w:ascii="Arial" w:hAnsi="Arial" w:cs="Arial"/>
                <w:sz w:val="18"/>
                <w:szCs w:val="18"/>
              </w:rPr>
            </w:pPr>
          </w:p>
        </w:tc>
        <w:tc>
          <w:tcPr>
            <w:tcW w:w="1418" w:type="dxa"/>
            <w:vMerge/>
            <w:vAlign w:val="center"/>
          </w:tcPr>
          <w:p w:rsidR="00D77B8A" w:rsidRPr="00A95464" w:rsidRDefault="00D77B8A" w:rsidP="00B12725">
            <w:pPr>
              <w:jc w:val="center"/>
              <w:rPr>
                <w:rFonts w:ascii="Arial" w:hAnsi="Arial" w:cs="Arial"/>
                <w:sz w:val="18"/>
                <w:szCs w:val="18"/>
              </w:rPr>
            </w:pPr>
          </w:p>
        </w:tc>
        <w:tc>
          <w:tcPr>
            <w:tcW w:w="2268" w:type="dxa"/>
            <w:vMerge/>
            <w:vAlign w:val="center"/>
          </w:tcPr>
          <w:p w:rsidR="00D77B8A" w:rsidRPr="00A95464" w:rsidRDefault="00D77B8A" w:rsidP="00B12725">
            <w:pPr>
              <w:jc w:val="center"/>
              <w:rPr>
                <w:rFonts w:ascii="Arial" w:hAnsi="Arial" w:cs="Arial"/>
                <w:sz w:val="18"/>
                <w:szCs w:val="18"/>
              </w:rPr>
            </w:pPr>
          </w:p>
        </w:tc>
      </w:tr>
      <w:tr w:rsidR="00D77B8A" w:rsidRPr="00A95464" w:rsidTr="004D53A7">
        <w:trPr>
          <w:trHeight w:val="283"/>
        </w:trPr>
        <w:tc>
          <w:tcPr>
            <w:tcW w:w="534" w:type="dxa"/>
            <w:vAlign w:val="center"/>
          </w:tcPr>
          <w:p w:rsidR="00D77B8A" w:rsidRPr="00A95464" w:rsidRDefault="00D77B8A" w:rsidP="00B12725">
            <w:pPr>
              <w:jc w:val="center"/>
              <w:rPr>
                <w:rFonts w:ascii="Arial" w:hAnsi="Arial" w:cs="Arial"/>
                <w:sz w:val="18"/>
                <w:szCs w:val="18"/>
              </w:rPr>
            </w:pPr>
            <w:r w:rsidRPr="00A95464">
              <w:rPr>
                <w:rFonts w:ascii="Arial" w:hAnsi="Arial" w:cs="Arial"/>
                <w:sz w:val="18"/>
                <w:szCs w:val="18"/>
              </w:rPr>
              <w:t>c</w:t>
            </w:r>
          </w:p>
        </w:tc>
        <w:tc>
          <w:tcPr>
            <w:tcW w:w="4252" w:type="dxa"/>
            <w:vAlign w:val="center"/>
          </w:tcPr>
          <w:p w:rsidR="00D77B8A" w:rsidRPr="00A95464" w:rsidRDefault="00D77B8A" w:rsidP="00D77B8A">
            <w:pPr>
              <w:rPr>
                <w:rFonts w:ascii="Arial" w:hAnsi="Arial" w:cs="Arial"/>
                <w:color w:val="000000"/>
                <w:sz w:val="18"/>
                <w:szCs w:val="18"/>
              </w:rPr>
            </w:pPr>
            <w:r w:rsidRPr="00A95464">
              <w:rPr>
                <w:rFonts w:ascii="Arial" w:hAnsi="Arial" w:cs="Arial"/>
                <w:color w:val="000000"/>
                <w:sz w:val="18"/>
                <w:szCs w:val="18"/>
              </w:rPr>
              <w:t>mała dla dzieci</w:t>
            </w:r>
          </w:p>
        </w:tc>
        <w:tc>
          <w:tcPr>
            <w:tcW w:w="709" w:type="dxa"/>
            <w:vMerge/>
            <w:vAlign w:val="center"/>
          </w:tcPr>
          <w:p w:rsidR="00D77B8A" w:rsidRPr="00A95464" w:rsidRDefault="00D77B8A">
            <w:pPr>
              <w:rPr>
                <w:rFonts w:ascii="Arial" w:hAnsi="Arial" w:cs="Arial"/>
                <w:color w:val="000000"/>
                <w:sz w:val="18"/>
                <w:szCs w:val="18"/>
              </w:rPr>
            </w:pPr>
          </w:p>
        </w:tc>
        <w:tc>
          <w:tcPr>
            <w:tcW w:w="992" w:type="dxa"/>
            <w:vMerge/>
            <w:vAlign w:val="center"/>
          </w:tcPr>
          <w:p w:rsidR="00D77B8A" w:rsidRPr="00A95464" w:rsidRDefault="00D77B8A">
            <w:pPr>
              <w:rPr>
                <w:rFonts w:ascii="Arial" w:hAnsi="Arial" w:cs="Arial"/>
                <w:color w:val="000000"/>
                <w:sz w:val="18"/>
                <w:szCs w:val="18"/>
              </w:rPr>
            </w:pPr>
          </w:p>
        </w:tc>
        <w:tc>
          <w:tcPr>
            <w:tcW w:w="1418" w:type="dxa"/>
            <w:vMerge/>
            <w:vAlign w:val="center"/>
          </w:tcPr>
          <w:p w:rsidR="00D77B8A" w:rsidRPr="00A95464" w:rsidRDefault="00D77B8A" w:rsidP="00B12725">
            <w:pPr>
              <w:jc w:val="center"/>
              <w:rPr>
                <w:rFonts w:ascii="Arial" w:hAnsi="Arial" w:cs="Arial"/>
                <w:sz w:val="18"/>
                <w:szCs w:val="18"/>
              </w:rPr>
            </w:pPr>
          </w:p>
        </w:tc>
        <w:tc>
          <w:tcPr>
            <w:tcW w:w="1417" w:type="dxa"/>
            <w:vMerge/>
            <w:vAlign w:val="center"/>
          </w:tcPr>
          <w:p w:rsidR="00D77B8A" w:rsidRPr="00A95464" w:rsidRDefault="00D77B8A" w:rsidP="00B12725">
            <w:pPr>
              <w:jc w:val="center"/>
              <w:rPr>
                <w:rFonts w:ascii="Arial" w:hAnsi="Arial" w:cs="Arial"/>
                <w:sz w:val="18"/>
                <w:szCs w:val="18"/>
              </w:rPr>
            </w:pPr>
          </w:p>
        </w:tc>
        <w:tc>
          <w:tcPr>
            <w:tcW w:w="851" w:type="dxa"/>
            <w:vMerge/>
            <w:vAlign w:val="center"/>
          </w:tcPr>
          <w:p w:rsidR="00D77B8A" w:rsidRPr="00A95464" w:rsidRDefault="00D77B8A" w:rsidP="00B12725">
            <w:pPr>
              <w:jc w:val="center"/>
              <w:rPr>
                <w:rFonts w:ascii="Arial" w:hAnsi="Arial" w:cs="Arial"/>
                <w:sz w:val="18"/>
                <w:szCs w:val="18"/>
              </w:rPr>
            </w:pPr>
          </w:p>
        </w:tc>
        <w:tc>
          <w:tcPr>
            <w:tcW w:w="1417" w:type="dxa"/>
            <w:vMerge/>
            <w:vAlign w:val="center"/>
          </w:tcPr>
          <w:p w:rsidR="00D77B8A" w:rsidRPr="00A95464" w:rsidRDefault="00D77B8A" w:rsidP="00B12725">
            <w:pPr>
              <w:jc w:val="center"/>
              <w:rPr>
                <w:rFonts w:ascii="Arial" w:hAnsi="Arial" w:cs="Arial"/>
                <w:sz w:val="18"/>
                <w:szCs w:val="18"/>
              </w:rPr>
            </w:pPr>
          </w:p>
        </w:tc>
        <w:tc>
          <w:tcPr>
            <w:tcW w:w="1418" w:type="dxa"/>
            <w:vMerge/>
            <w:vAlign w:val="center"/>
          </w:tcPr>
          <w:p w:rsidR="00D77B8A" w:rsidRPr="00A95464" w:rsidRDefault="00D77B8A" w:rsidP="00B12725">
            <w:pPr>
              <w:jc w:val="center"/>
              <w:rPr>
                <w:rFonts w:ascii="Arial" w:hAnsi="Arial" w:cs="Arial"/>
                <w:sz w:val="18"/>
                <w:szCs w:val="18"/>
              </w:rPr>
            </w:pPr>
          </w:p>
        </w:tc>
        <w:tc>
          <w:tcPr>
            <w:tcW w:w="2268" w:type="dxa"/>
            <w:vMerge/>
            <w:vAlign w:val="center"/>
          </w:tcPr>
          <w:p w:rsidR="00D77B8A" w:rsidRPr="00A95464" w:rsidRDefault="00D77B8A" w:rsidP="00B12725">
            <w:pPr>
              <w:jc w:val="center"/>
              <w:rPr>
                <w:rFonts w:ascii="Arial" w:hAnsi="Arial" w:cs="Arial"/>
                <w:sz w:val="18"/>
                <w:szCs w:val="18"/>
              </w:rPr>
            </w:pPr>
          </w:p>
        </w:tc>
      </w:tr>
      <w:tr w:rsidR="00D77B8A" w:rsidRPr="000C1B9A" w:rsidTr="004D53A7">
        <w:trPr>
          <w:trHeight w:val="567"/>
        </w:trPr>
        <w:tc>
          <w:tcPr>
            <w:tcW w:w="7905" w:type="dxa"/>
            <w:gridSpan w:val="5"/>
            <w:vAlign w:val="center"/>
          </w:tcPr>
          <w:p w:rsidR="00D77B8A" w:rsidRPr="000C1B9A" w:rsidRDefault="00D77B8A" w:rsidP="00B12725">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D77B8A" w:rsidRPr="0069541B" w:rsidRDefault="00D77B8A" w:rsidP="00B12725">
            <w:pPr>
              <w:jc w:val="center"/>
              <w:rPr>
                <w:rFonts w:ascii="Arial" w:hAnsi="Arial" w:cs="Arial"/>
                <w:b/>
                <w:sz w:val="20"/>
                <w:szCs w:val="20"/>
              </w:rPr>
            </w:pPr>
          </w:p>
        </w:tc>
        <w:tc>
          <w:tcPr>
            <w:tcW w:w="851" w:type="dxa"/>
            <w:shd w:val="clear" w:color="auto" w:fill="000000" w:themeFill="text1"/>
          </w:tcPr>
          <w:p w:rsidR="00D77B8A" w:rsidRPr="000C1B9A" w:rsidRDefault="00D77B8A" w:rsidP="00B12725">
            <w:pPr>
              <w:jc w:val="center"/>
              <w:rPr>
                <w:rFonts w:ascii="Arial" w:hAnsi="Arial" w:cs="Arial"/>
                <w:sz w:val="20"/>
                <w:szCs w:val="20"/>
              </w:rPr>
            </w:pPr>
          </w:p>
        </w:tc>
        <w:tc>
          <w:tcPr>
            <w:tcW w:w="1417" w:type="dxa"/>
            <w:shd w:val="clear" w:color="auto" w:fill="000000" w:themeFill="text1"/>
          </w:tcPr>
          <w:p w:rsidR="00D77B8A" w:rsidRPr="000C1B9A" w:rsidRDefault="00D77B8A" w:rsidP="00B12725">
            <w:pPr>
              <w:jc w:val="center"/>
              <w:rPr>
                <w:rFonts w:ascii="Arial" w:hAnsi="Arial" w:cs="Arial"/>
                <w:sz w:val="20"/>
                <w:szCs w:val="20"/>
              </w:rPr>
            </w:pPr>
          </w:p>
        </w:tc>
        <w:tc>
          <w:tcPr>
            <w:tcW w:w="1418" w:type="dxa"/>
            <w:vAlign w:val="center"/>
          </w:tcPr>
          <w:p w:rsidR="00D77B8A" w:rsidRPr="0069541B" w:rsidRDefault="00D77B8A" w:rsidP="00B12725">
            <w:pPr>
              <w:jc w:val="center"/>
              <w:rPr>
                <w:rFonts w:ascii="Arial" w:hAnsi="Arial" w:cs="Arial"/>
                <w:b/>
                <w:sz w:val="20"/>
                <w:szCs w:val="20"/>
              </w:rPr>
            </w:pPr>
          </w:p>
        </w:tc>
        <w:tc>
          <w:tcPr>
            <w:tcW w:w="2268" w:type="dxa"/>
            <w:shd w:val="clear" w:color="auto" w:fill="000000" w:themeFill="text1"/>
          </w:tcPr>
          <w:p w:rsidR="00D77B8A" w:rsidRPr="000C1B9A" w:rsidRDefault="00D77B8A" w:rsidP="00B12725">
            <w:pPr>
              <w:jc w:val="center"/>
              <w:rPr>
                <w:rFonts w:ascii="Arial" w:hAnsi="Arial" w:cs="Arial"/>
                <w:sz w:val="20"/>
                <w:szCs w:val="20"/>
              </w:rPr>
            </w:pPr>
          </w:p>
        </w:tc>
      </w:tr>
    </w:tbl>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EE1344" w:rsidRDefault="00145BD2" w:rsidP="0071372B">
      <w:pPr>
        <w:pStyle w:val="Default"/>
        <w:rPr>
          <w:sz w:val="20"/>
          <w:szCs w:val="22"/>
        </w:rPr>
      </w:pPr>
      <w:r>
        <w:rPr>
          <w:b/>
          <w:bCs/>
          <w:iCs/>
          <w:sz w:val="20"/>
          <w:szCs w:val="22"/>
        </w:rPr>
        <w:br/>
      </w:r>
      <w:r w:rsidR="0071372B">
        <w:rPr>
          <w:b/>
          <w:bCs/>
          <w:iCs/>
          <w:sz w:val="20"/>
          <w:szCs w:val="22"/>
        </w:rPr>
        <w:br/>
      </w:r>
      <w:r w:rsidR="0071372B"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A95464" w:rsidRDefault="00A95464" w:rsidP="002C0A41">
      <w:pPr>
        <w:rPr>
          <w:rFonts w:ascii="Arial" w:hAnsi="Arial" w:cs="Arial"/>
          <w:b/>
          <w:sz w:val="20"/>
        </w:rPr>
      </w:pPr>
    </w:p>
    <w:p w:rsidR="002C0A41" w:rsidRPr="000C1B9A" w:rsidRDefault="002C0A41" w:rsidP="002C0A41">
      <w:pPr>
        <w:rPr>
          <w:rFonts w:ascii="Arial" w:hAnsi="Arial" w:cs="Arial"/>
          <w:b/>
          <w:sz w:val="20"/>
        </w:rPr>
      </w:pPr>
      <w:r w:rsidRPr="00533625">
        <w:rPr>
          <w:rFonts w:ascii="Arial" w:hAnsi="Arial" w:cs="Arial"/>
          <w:b/>
          <w:sz w:val="20"/>
        </w:rPr>
        <w:lastRenderedPageBreak/>
        <w:t>Pakiet nr 37: Różne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4D53A7" w:rsidRPr="001E6B67" w:rsidTr="004D53A7">
        <w:tc>
          <w:tcPr>
            <w:tcW w:w="534"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L.p.</w:t>
            </w:r>
          </w:p>
        </w:tc>
        <w:tc>
          <w:tcPr>
            <w:tcW w:w="4252"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Asortyment</w:t>
            </w:r>
          </w:p>
        </w:tc>
        <w:tc>
          <w:tcPr>
            <w:tcW w:w="709"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Jedn. miary</w:t>
            </w:r>
          </w:p>
        </w:tc>
        <w:tc>
          <w:tcPr>
            <w:tcW w:w="992"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4D53A7" w:rsidRPr="001E6B67" w:rsidRDefault="004D53A7" w:rsidP="004D53A7">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Ewakuator laparoskopowy -  worek do laparoskopii 400ml nić polipropylen na trokar 10mm z aplikatorem. Op. 5szt.</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2.</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Ewakuator laparoskopowy -worek do laparoskopii 800ml sterylny , otwór wlotowy o średnicy Ø97mm , długość worka 210mm , przekrój prowadnicy Ø10mm. Op. 5szt.</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3.</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Ewakuator laparoskopowy 200ml - Sterylne worki jednorazowego użytku do usuwania pęcherzyka żółciowego metodą laparoskopową. Op. 5szt.</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80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4.</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Sterylny rektraktor chirurgiczny składający się z 2 obręczy połączonych trwałą folią umożliwiającą 360</w:t>
            </w:r>
            <w:r w:rsidRPr="00A95464">
              <w:rPr>
                <w:rFonts w:ascii="Arial" w:hAnsi="Arial" w:cs="Arial"/>
                <w:color w:val="000000"/>
                <w:sz w:val="18"/>
                <w:szCs w:val="18"/>
                <w:vertAlign w:val="superscript"/>
              </w:rPr>
              <w:t>0</w:t>
            </w:r>
            <w:r w:rsidRPr="00A95464">
              <w:rPr>
                <w:rFonts w:ascii="Arial" w:hAnsi="Arial" w:cs="Arial"/>
                <w:color w:val="000000"/>
                <w:sz w:val="18"/>
                <w:szCs w:val="18"/>
              </w:rPr>
              <w:t xml:space="preserve"> retrakcję . zapewniający całkowitą separację powłok brzusznych od narządów wewnętrznych , umożliwiający wytworzenie i utrzymanie odmy oraz uszczelnienie trokara. Rozm: S,M.  </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35</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5.</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Klipsy do laparoskopii tytanowe do klipsownicy Vitalitec Medium Large SLS tytanowe  op.20magazynków x 6szt.</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20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6.</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Klipsy polimerowe rozm. XL do klipsownicy XL Greena , pakowane po 4 szt. w zasobniku , opakowanie 20 zasobników</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8</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7.</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Klipsy tytanowe małe S posiadające poprzeczne i wzdłużne rowki zapobiegające zsunięciu z naczynia. Rozmiar klipsa po zamknięciu 3,0 mm, zasobnnik z taśmą samoprzylepną a 6 klipsów, klipsy kompatybilne z posiadaną kłosownicą S firmy Greena. Op.30 zasobników.</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70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8.</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Klipsy tytanowe małe M posiadające poprzeczne i wzdłużne rowki zapobiegające zsunięciu z naczynia. Rozmiar klipsa po zamknięciu 5,0 mm, zasobnnik z taśmą samoprzylepną a 6klipsów, klipsy kompatybilne z posiadaną kłosownicą M firmy Greena. Op. 30 zasobników.</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15</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9.</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Ekstraktor wielorazowego użytku do zdejmowania unikatorów skórnych metalowych</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8</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10.</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 xml:space="preserve">Stapler skórny jednorazowego użytku z 35 zszywek metalowych załadowanych w przeźroczystym magazynku ze wskaźnikiem ilości </w:t>
            </w:r>
            <w:r w:rsidRPr="00A95464">
              <w:rPr>
                <w:rFonts w:ascii="Arial" w:hAnsi="Arial" w:cs="Arial"/>
                <w:color w:val="000000"/>
                <w:sz w:val="18"/>
                <w:szCs w:val="18"/>
              </w:rPr>
              <w:lastRenderedPageBreak/>
              <w:t>pozostałych zszywek . Rozmiar zszywki 3,9mm x 6,8mm lub 4,0mm x 6,4mm średnica 0,58mm lub 0,55mm w opakowaniu a 5 szt.</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lastRenderedPageBreak/>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200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397"/>
        </w:trPr>
        <w:tc>
          <w:tcPr>
            <w:tcW w:w="534" w:type="dxa"/>
            <w:vAlign w:val="center"/>
          </w:tcPr>
          <w:p w:rsidR="00A95464" w:rsidRPr="00A95464" w:rsidRDefault="002C0A41" w:rsidP="00145BD2">
            <w:pPr>
              <w:jc w:val="center"/>
              <w:rPr>
                <w:rFonts w:ascii="Arial" w:hAnsi="Arial" w:cs="Arial"/>
                <w:sz w:val="18"/>
                <w:szCs w:val="18"/>
              </w:rPr>
            </w:pPr>
            <w:r w:rsidRPr="00A95464">
              <w:rPr>
                <w:rFonts w:ascii="Arial" w:hAnsi="Arial" w:cs="Arial"/>
                <w:sz w:val="18"/>
                <w:szCs w:val="18"/>
              </w:rPr>
              <w:lastRenderedPageBreak/>
              <w:t>11</w:t>
            </w:r>
            <w:r w:rsidR="00A95464">
              <w:rPr>
                <w:rFonts w:ascii="Arial" w:hAnsi="Arial" w:cs="Arial"/>
                <w:sz w:val="18"/>
                <w:szCs w:val="18"/>
              </w:rPr>
              <w:t>.</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Końcówki do odsysania pola operacyjnego typu Yankauer - zestaw z drenami</w:t>
            </w:r>
          </w:p>
        </w:tc>
        <w:tc>
          <w:tcPr>
            <w:tcW w:w="709" w:type="dxa"/>
            <w:vAlign w:val="center"/>
          </w:tcPr>
          <w:p w:rsidR="002C0A41" w:rsidRPr="00A95464" w:rsidRDefault="002C0A41" w:rsidP="00145BD2">
            <w:pPr>
              <w:rPr>
                <w:rFonts w:ascii="Arial" w:hAnsi="Arial" w:cs="Arial"/>
                <w:color w:val="000000"/>
                <w:sz w:val="18"/>
                <w:szCs w:val="18"/>
              </w:rPr>
            </w:pP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 </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a</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zagięta z kulką i kontrolą ssania 25CH/2800</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40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b</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zagięta z kulką bez kontroli ssania 25CH/2100</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40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B01741" w:rsidP="00145BD2">
            <w:pPr>
              <w:jc w:val="center"/>
              <w:rPr>
                <w:rFonts w:ascii="Arial" w:hAnsi="Arial" w:cs="Arial"/>
                <w:sz w:val="18"/>
                <w:szCs w:val="18"/>
              </w:rPr>
            </w:pPr>
            <w:r w:rsidRPr="00A95464">
              <w:rPr>
                <w:rFonts w:ascii="Arial" w:hAnsi="Arial" w:cs="Arial"/>
                <w:sz w:val="18"/>
                <w:szCs w:val="18"/>
              </w:rPr>
              <w:t>c</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zagięta długa 12CH</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40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12.</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Przyrząd do terapii oscylacyjnym dodatnim ciśnieniem wydechowym PEP wytwarzający efekt drgań (wibracji) przenoszony na ściany oskrzeli. Umieszczony rezystor powoduje hamowanie przepływu powietrza, podwyższając ciśnienie w drogach oddechowych, 5 ustawień numerycznych rezystora, pozwala na dostosowanie do stanu pacjenta. Posiada jednokierunkowy zawór oraz możliwość podłączenia nebulizatora poprzez standardowe złącze 22 mm. Przystosowany do sterylizacji w autoklawie (możliwość demontażu na części). Przystosowany do używania w różnych pozycjach</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40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13.</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Dren do ssaka Victoria silikonowany autoklawowalny z łącznikiem, dł.5m</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5</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14.</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Dren z końcówką  przerywającą zasysanie do ssaka Victoria Versa sterylny, dł.2m. Op. 32szt.</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40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15.</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Pojemnik do wkładów workowych jednorazowego użytku 2L z łacznikiem schodkowym kątowym do ssaka Victoria Versa</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20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16.</w:t>
            </w:r>
          </w:p>
        </w:tc>
        <w:tc>
          <w:tcPr>
            <w:tcW w:w="4252" w:type="dxa"/>
          </w:tcPr>
          <w:p w:rsidR="002C0A41" w:rsidRPr="00A95464" w:rsidRDefault="002C0A41" w:rsidP="00145BD2">
            <w:pPr>
              <w:rPr>
                <w:rFonts w:ascii="Arial" w:hAnsi="Arial" w:cs="Arial"/>
                <w:b/>
                <w:bCs/>
                <w:color w:val="000000"/>
                <w:sz w:val="18"/>
                <w:szCs w:val="18"/>
              </w:rPr>
            </w:pPr>
            <w:r w:rsidRPr="00A95464">
              <w:rPr>
                <w:rFonts w:ascii="Arial" w:hAnsi="Arial" w:cs="Arial"/>
                <w:b/>
                <w:bCs/>
                <w:color w:val="000000"/>
                <w:sz w:val="18"/>
                <w:szCs w:val="18"/>
              </w:rPr>
              <w:t>Wkład workowy jednorazowego użytku</w:t>
            </w:r>
            <w:r w:rsidRPr="00A95464">
              <w:rPr>
                <w:rFonts w:ascii="Arial" w:hAnsi="Arial" w:cs="Arial"/>
                <w:color w:val="000000"/>
                <w:sz w:val="18"/>
                <w:szCs w:val="18"/>
              </w:rPr>
              <w:t>, wykonany z tworzywa sztucznego, posiadający funkcję samozasysania, uszczelniany automatycznie po uruchomieniu ssania bez konieczności wciskania go w kanister i podłączania dodatkowych urządzeń lub przełączników, wyposażony w filtr antybakteryjny i hydrofobowy, zabezpieczający źródło ssania przed zalaniem – automatyczne odcięcie ssania po napełnieniu się wkładu; posiadający</w:t>
            </w:r>
            <w:r w:rsidRPr="00A95464">
              <w:rPr>
                <w:rFonts w:ascii="Arial" w:hAnsi="Arial" w:cs="Arial"/>
                <w:b/>
                <w:bCs/>
                <w:color w:val="000000"/>
                <w:sz w:val="18"/>
                <w:szCs w:val="18"/>
              </w:rPr>
              <w:t xml:space="preserve"> pokrywę </w:t>
            </w:r>
            <w:r w:rsidRPr="00A95464">
              <w:rPr>
                <w:rFonts w:ascii="Arial" w:hAnsi="Arial" w:cs="Arial"/>
                <w:color w:val="000000"/>
                <w:sz w:val="18"/>
                <w:szCs w:val="18"/>
              </w:rPr>
              <w:t xml:space="preserve">wyposażoną w kątowy, schodkowy króciec (port) ; </w:t>
            </w:r>
            <w:r w:rsidRPr="00A95464">
              <w:rPr>
                <w:rFonts w:ascii="Arial" w:hAnsi="Arial" w:cs="Arial"/>
                <w:color w:val="000000"/>
                <w:sz w:val="18"/>
                <w:szCs w:val="18"/>
              </w:rPr>
              <w:lastRenderedPageBreak/>
              <w:t>kompatybilność wkładu z kanistrami , wyposażony w min. 1 uchwyt w postaci pętli do demontażu wkładu po jego zapełnieniu;</w:t>
            </w:r>
            <w:r w:rsidRPr="00A95464">
              <w:rPr>
                <w:rFonts w:ascii="Arial" w:hAnsi="Arial" w:cs="Arial"/>
                <w:b/>
                <w:bCs/>
                <w:color w:val="000000"/>
                <w:sz w:val="18"/>
                <w:szCs w:val="18"/>
              </w:rPr>
              <w:t xml:space="preserve"> pojemność 2L kompatybilny z pojemnikiem do ssaka typViktoria Versa , Lipos,</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lastRenderedPageBreak/>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1000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lastRenderedPageBreak/>
              <w:t>17.</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Filtr mikrobiologiczny do ssaka Viktoria Versa Lipos i Hospivac pakowany pojedyńczo.</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100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18.</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Dren do ssaka wykonany z medycznego PCV w zwoju 10/13mm op.=30mb</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5</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19.</w:t>
            </w:r>
          </w:p>
        </w:tc>
        <w:tc>
          <w:tcPr>
            <w:tcW w:w="4252" w:type="dxa"/>
          </w:tcPr>
          <w:p w:rsidR="002C0A41" w:rsidRPr="00A95464" w:rsidRDefault="002C0A41" w:rsidP="00145BD2">
            <w:pPr>
              <w:rPr>
                <w:rFonts w:ascii="Arial" w:hAnsi="Arial" w:cs="Arial"/>
                <w:b/>
                <w:bCs/>
                <w:color w:val="000000"/>
                <w:sz w:val="18"/>
                <w:szCs w:val="18"/>
              </w:rPr>
            </w:pPr>
            <w:r w:rsidRPr="00A95464">
              <w:rPr>
                <w:rFonts w:ascii="Arial" w:hAnsi="Arial" w:cs="Arial"/>
                <w:b/>
                <w:bCs/>
                <w:color w:val="000000"/>
                <w:sz w:val="18"/>
                <w:szCs w:val="18"/>
              </w:rPr>
              <w:t>Zbiornik na wydzielin</w:t>
            </w:r>
            <w:r w:rsidRPr="00A95464">
              <w:rPr>
                <w:rFonts w:ascii="Arial" w:hAnsi="Arial" w:cs="Arial"/>
                <w:color w:val="000000"/>
                <w:sz w:val="18"/>
                <w:szCs w:val="18"/>
              </w:rPr>
              <w:t>ę poj. 2 litry z podziałką, w komplecie z pokrywką z uszczelką i zastawką przeciwprzelewową. Wykonany z poliwęglanu z możliwoscią sterylizacji w autoklawie w temp. 121°C, kompatybilny ze ssakiem Viktoria Lipos, Hospivac</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5</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20.</w:t>
            </w:r>
          </w:p>
        </w:tc>
        <w:tc>
          <w:tcPr>
            <w:tcW w:w="4252" w:type="dxa"/>
          </w:tcPr>
          <w:p w:rsidR="002C0A41" w:rsidRPr="00A95464" w:rsidRDefault="002C0A41" w:rsidP="00145BD2">
            <w:pPr>
              <w:rPr>
                <w:rFonts w:ascii="Arial" w:hAnsi="Arial" w:cs="Arial"/>
                <w:b/>
                <w:bCs/>
                <w:color w:val="000000"/>
                <w:sz w:val="18"/>
                <w:szCs w:val="18"/>
              </w:rPr>
            </w:pPr>
            <w:r w:rsidRPr="00A95464">
              <w:rPr>
                <w:rFonts w:ascii="Arial" w:hAnsi="Arial" w:cs="Arial"/>
                <w:b/>
                <w:bCs/>
                <w:color w:val="000000"/>
                <w:sz w:val="18"/>
                <w:szCs w:val="18"/>
              </w:rPr>
              <w:t>Zbiornik na wydzielinę</w:t>
            </w:r>
            <w:r w:rsidRPr="00A95464">
              <w:rPr>
                <w:rFonts w:ascii="Arial" w:hAnsi="Arial" w:cs="Arial"/>
                <w:color w:val="000000"/>
                <w:sz w:val="18"/>
                <w:szCs w:val="18"/>
              </w:rPr>
              <w:t xml:space="preserve"> poj. 1 litr wielorazowy z pokrywą, zaworem i uszczelką, z możliwością precyzyjnego pomiaru płynów. Kompatybilny ze ssakiem będącym na wyposażeniu stanowiska do resuscytacji noworodka Panda iRes o nr fabr. PBWX 71417. Wykonany z poliwęglanu</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3</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21.</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Silikonowy przewód zasysający do ssaka o długości 5m wielokrotnego użytku do sterylizacji parowej , srednica wewnętrzna 8mm , srednica zewnetrzna 14mm , kompatybilny ze ssakiem Viktoria Lipos</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5</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22.</w:t>
            </w:r>
          </w:p>
        </w:tc>
        <w:tc>
          <w:tcPr>
            <w:tcW w:w="4252" w:type="dxa"/>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Zbiornik do ssaka wielorazowy o pojmnosci 2000ml , wykonany z poliwęglanu z podziałką , w komplecie z pokywą , z uszczelką i zastawką przeciwprzelewową z możliwoscią sterylizacji w autoklawie w temp. 121</w:t>
            </w:r>
            <w:r w:rsidRPr="00A95464">
              <w:rPr>
                <w:rFonts w:ascii="Arial" w:hAnsi="Arial" w:cs="Arial"/>
                <w:color w:val="000000"/>
                <w:sz w:val="18"/>
                <w:szCs w:val="18"/>
                <w:vertAlign w:val="superscript"/>
              </w:rPr>
              <w:t xml:space="preserve">0 </w:t>
            </w:r>
            <w:r w:rsidRPr="00A95464">
              <w:rPr>
                <w:rFonts w:ascii="Arial" w:hAnsi="Arial" w:cs="Arial"/>
                <w:color w:val="000000"/>
                <w:sz w:val="18"/>
                <w:szCs w:val="18"/>
              </w:rPr>
              <w:t>kompatybilny ze ssakiem Viktoria Lipos</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8</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23.</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Mocowanie pojemnika/uchwyt automatyczny o poj. 2l do listwy ssaka Viktoria</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5</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A95464">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24.</w:t>
            </w:r>
          </w:p>
        </w:tc>
        <w:tc>
          <w:tcPr>
            <w:tcW w:w="4252" w:type="dxa"/>
            <w:vAlign w:val="center"/>
          </w:tcPr>
          <w:p w:rsidR="002C0A41" w:rsidRPr="00A95464" w:rsidRDefault="002C0A41" w:rsidP="00145BD2">
            <w:pPr>
              <w:rPr>
                <w:rFonts w:ascii="Arial" w:hAnsi="Arial" w:cs="Arial"/>
                <w:color w:val="000000"/>
                <w:sz w:val="18"/>
                <w:szCs w:val="18"/>
              </w:rPr>
            </w:pPr>
            <w:r w:rsidRPr="00A95464">
              <w:rPr>
                <w:rFonts w:ascii="Arial" w:hAnsi="Arial" w:cs="Arial"/>
                <w:color w:val="000000"/>
                <w:sz w:val="18"/>
                <w:szCs w:val="18"/>
              </w:rPr>
              <w:t>Dren łączący do ssaka Connecting Tuba 300x655VS 300x6</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300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A95464" w:rsidTr="004D53A7">
        <w:trPr>
          <w:trHeight w:val="567"/>
        </w:trPr>
        <w:tc>
          <w:tcPr>
            <w:tcW w:w="534" w:type="dxa"/>
            <w:vAlign w:val="center"/>
          </w:tcPr>
          <w:p w:rsidR="002C0A41" w:rsidRPr="00A95464" w:rsidRDefault="002C0A41" w:rsidP="00145BD2">
            <w:pPr>
              <w:jc w:val="center"/>
              <w:rPr>
                <w:rFonts w:ascii="Arial" w:hAnsi="Arial" w:cs="Arial"/>
                <w:sz w:val="18"/>
                <w:szCs w:val="18"/>
              </w:rPr>
            </w:pPr>
            <w:r w:rsidRPr="00A95464">
              <w:rPr>
                <w:rFonts w:ascii="Arial" w:hAnsi="Arial" w:cs="Arial"/>
                <w:sz w:val="18"/>
                <w:szCs w:val="18"/>
              </w:rPr>
              <w:t>25.</w:t>
            </w:r>
          </w:p>
        </w:tc>
        <w:tc>
          <w:tcPr>
            <w:tcW w:w="4252" w:type="dxa"/>
          </w:tcPr>
          <w:p w:rsidR="002C0A41" w:rsidRPr="00A95464" w:rsidRDefault="002C0A41" w:rsidP="00145BD2">
            <w:pPr>
              <w:rPr>
                <w:rFonts w:ascii="Arial" w:hAnsi="Arial" w:cs="Arial"/>
                <w:b/>
                <w:bCs/>
                <w:color w:val="000000"/>
                <w:sz w:val="18"/>
                <w:szCs w:val="18"/>
              </w:rPr>
            </w:pPr>
            <w:r w:rsidRPr="00A95464">
              <w:rPr>
                <w:rFonts w:ascii="Arial" w:hAnsi="Arial" w:cs="Arial"/>
                <w:b/>
                <w:bCs/>
                <w:color w:val="000000"/>
                <w:sz w:val="18"/>
                <w:szCs w:val="18"/>
              </w:rPr>
              <w:t>Wkład workowy</w:t>
            </w:r>
            <w:r w:rsidRPr="00A95464">
              <w:rPr>
                <w:rFonts w:ascii="Arial" w:hAnsi="Arial" w:cs="Arial"/>
                <w:color w:val="000000"/>
                <w:sz w:val="18"/>
                <w:szCs w:val="18"/>
              </w:rPr>
              <w:t xml:space="preserve"> jednorazowego użytku do </w:t>
            </w:r>
            <w:r w:rsidRPr="00A95464">
              <w:rPr>
                <w:rFonts w:ascii="Arial" w:hAnsi="Arial" w:cs="Arial"/>
                <w:b/>
                <w:bCs/>
                <w:color w:val="000000"/>
                <w:sz w:val="18"/>
                <w:szCs w:val="18"/>
              </w:rPr>
              <w:t>ssaków elektrycznych Victoria</w:t>
            </w:r>
            <w:r w:rsidRPr="00A95464">
              <w:rPr>
                <w:rFonts w:ascii="Arial" w:hAnsi="Arial" w:cs="Arial"/>
                <w:color w:val="000000"/>
                <w:sz w:val="18"/>
                <w:szCs w:val="18"/>
              </w:rPr>
              <w:t xml:space="preserve"> o pojemności 2l. Każdy wkład wyposażony w filtr hydrofobowy zabezpieczający źródło ssania przed przelaniem. Wkłady z funkcją samozasysania, uszczelniające się automatycznie po uruchomieniu ssania bez konieczności wciskania w kanister, z </w:t>
            </w:r>
            <w:r w:rsidRPr="00A95464">
              <w:rPr>
                <w:rFonts w:ascii="Arial" w:hAnsi="Arial" w:cs="Arial"/>
                <w:color w:val="000000"/>
                <w:sz w:val="18"/>
                <w:szCs w:val="18"/>
              </w:rPr>
              <w:lastRenderedPageBreak/>
              <w:t xml:space="preserve">dwoma  portami umożliwiającymi podłączenie: do próżni  (dla drenu o przekroju 8 mm śr. wew.) i do pacjenta (dla drenu o przekroju   8 mm śr. wew.). Wkłady muszą być kompatybilne z posiadanym systemem ssania (w szczególności z wielorazowymi kanistrami) firmy Cheiron oraz </w:t>
            </w:r>
            <w:r w:rsidRPr="00A95464">
              <w:rPr>
                <w:rFonts w:ascii="Arial" w:hAnsi="Arial" w:cs="Arial"/>
                <w:b/>
                <w:bCs/>
                <w:color w:val="000000"/>
                <w:sz w:val="18"/>
                <w:szCs w:val="18"/>
              </w:rPr>
              <w:t>z posiadanymi ssakami firmy Cheiron</w:t>
            </w:r>
          </w:p>
        </w:tc>
        <w:tc>
          <w:tcPr>
            <w:tcW w:w="709"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lastRenderedPageBreak/>
              <w:t>szt.</w:t>
            </w:r>
          </w:p>
        </w:tc>
        <w:tc>
          <w:tcPr>
            <w:tcW w:w="992" w:type="dxa"/>
            <w:vAlign w:val="center"/>
          </w:tcPr>
          <w:p w:rsidR="002C0A41" w:rsidRPr="00A95464" w:rsidRDefault="002C0A41" w:rsidP="00145BD2">
            <w:pPr>
              <w:jc w:val="center"/>
              <w:rPr>
                <w:rFonts w:ascii="Arial" w:hAnsi="Arial" w:cs="Arial"/>
                <w:color w:val="000000"/>
                <w:sz w:val="18"/>
                <w:szCs w:val="18"/>
              </w:rPr>
            </w:pPr>
            <w:r w:rsidRPr="00A95464">
              <w:rPr>
                <w:rFonts w:ascii="Arial" w:hAnsi="Arial" w:cs="Arial"/>
                <w:color w:val="000000"/>
                <w:sz w:val="18"/>
                <w:szCs w:val="18"/>
              </w:rPr>
              <w:t>200</w:t>
            </w:r>
          </w:p>
        </w:tc>
        <w:tc>
          <w:tcPr>
            <w:tcW w:w="1418"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851" w:type="dxa"/>
            <w:vAlign w:val="center"/>
          </w:tcPr>
          <w:p w:rsidR="002C0A41" w:rsidRPr="00A95464" w:rsidRDefault="002C0A41" w:rsidP="00145BD2">
            <w:pPr>
              <w:jc w:val="center"/>
              <w:rPr>
                <w:rFonts w:ascii="Arial" w:hAnsi="Arial" w:cs="Arial"/>
                <w:sz w:val="18"/>
                <w:szCs w:val="18"/>
              </w:rPr>
            </w:pPr>
          </w:p>
        </w:tc>
        <w:tc>
          <w:tcPr>
            <w:tcW w:w="1417" w:type="dxa"/>
            <w:vAlign w:val="center"/>
          </w:tcPr>
          <w:p w:rsidR="002C0A41" w:rsidRPr="00A95464" w:rsidRDefault="002C0A41" w:rsidP="00145BD2">
            <w:pPr>
              <w:jc w:val="center"/>
              <w:rPr>
                <w:rFonts w:ascii="Arial" w:hAnsi="Arial" w:cs="Arial"/>
                <w:sz w:val="18"/>
                <w:szCs w:val="18"/>
              </w:rPr>
            </w:pPr>
          </w:p>
        </w:tc>
        <w:tc>
          <w:tcPr>
            <w:tcW w:w="1418" w:type="dxa"/>
            <w:vAlign w:val="center"/>
          </w:tcPr>
          <w:p w:rsidR="002C0A41" w:rsidRPr="00A95464" w:rsidRDefault="002C0A41" w:rsidP="00145BD2">
            <w:pPr>
              <w:jc w:val="center"/>
              <w:rPr>
                <w:rFonts w:ascii="Arial" w:hAnsi="Arial" w:cs="Arial"/>
                <w:sz w:val="18"/>
                <w:szCs w:val="18"/>
              </w:rPr>
            </w:pPr>
          </w:p>
        </w:tc>
        <w:tc>
          <w:tcPr>
            <w:tcW w:w="2268" w:type="dxa"/>
            <w:vAlign w:val="center"/>
          </w:tcPr>
          <w:p w:rsidR="002C0A41" w:rsidRPr="00A95464" w:rsidRDefault="002C0A41" w:rsidP="00145BD2">
            <w:pPr>
              <w:jc w:val="center"/>
              <w:rPr>
                <w:rFonts w:ascii="Arial" w:hAnsi="Arial" w:cs="Arial"/>
                <w:sz w:val="18"/>
                <w:szCs w:val="18"/>
              </w:rPr>
            </w:pPr>
          </w:p>
        </w:tc>
      </w:tr>
      <w:tr w:rsidR="002C0A41" w:rsidRPr="000C1B9A" w:rsidTr="004D53A7">
        <w:trPr>
          <w:trHeight w:val="567"/>
        </w:trPr>
        <w:tc>
          <w:tcPr>
            <w:tcW w:w="7905" w:type="dxa"/>
            <w:gridSpan w:val="5"/>
            <w:vAlign w:val="center"/>
          </w:tcPr>
          <w:p w:rsidR="002C0A41" w:rsidRPr="000C1B9A" w:rsidRDefault="002C0A41" w:rsidP="00145BD2">
            <w:pPr>
              <w:jc w:val="right"/>
              <w:rPr>
                <w:rFonts w:ascii="Arial" w:hAnsi="Arial" w:cs="Arial"/>
                <w:sz w:val="20"/>
                <w:szCs w:val="20"/>
              </w:rPr>
            </w:pPr>
            <w:r>
              <w:rPr>
                <w:rFonts w:ascii="Arial" w:hAnsi="Arial" w:cs="Arial"/>
                <w:sz w:val="20"/>
                <w:szCs w:val="20"/>
              </w:rPr>
              <w:lastRenderedPageBreak/>
              <w:t>WARTOŚĆ OGÓŁEM W ZŁOTYCH:</w:t>
            </w:r>
          </w:p>
        </w:tc>
        <w:tc>
          <w:tcPr>
            <w:tcW w:w="1417" w:type="dxa"/>
            <w:vAlign w:val="center"/>
          </w:tcPr>
          <w:p w:rsidR="002C0A41" w:rsidRPr="0069541B" w:rsidRDefault="002C0A41" w:rsidP="00145BD2">
            <w:pPr>
              <w:jc w:val="center"/>
              <w:rPr>
                <w:rFonts w:ascii="Arial" w:hAnsi="Arial" w:cs="Arial"/>
                <w:b/>
                <w:sz w:val="20"/>
                <w:szCs w:val="20"/>
              </w:rPr>
            </w:pPr>
          </w:p>
        </w:tc>
        <w:tc>
          <w:tcPr>
            <w:tcW w:w="851" w:type="dxa"/>
            <w:shd w:val="clear" w:color="auto" w:fill="000000" w:themeFill="text1"/>
          </w:tcPr>
          <w:p w:rsidR="002C0A41" w:rsidRPr="000C1B9A" w:rsidRDefault="002C0A41" w:rsidP="00145BD2">
            <w:pPr>
              <w:jc w:val="center"/>
              <w:rPr>
                <w:rFonts w:ascii="Arial" w:hAnsi="Arial" w:cs="Arial"/>
                <w:sz w:val="20"/>
                <w:szCs w:val="20"/>
              </w:rPr>
            </w:pPr>
          </w:p>
        </w:tc>
        <w:tc>
          <w:tcPr>
            <w:tcW w:w="1417" w:type="dxa"/>
            <w:shd w:val="clear" w:color="auto" w:fill="000000" w:themeFill="text1"/>
          </w:tcPr>
          <w:p w:rsidR="002C0A41" w:rsidRPr="000C1B9A" w:rsidRDefault="002C0A41" w:rsidP="00145BD2">
            <w:pPr>
              <w:jc w:val="center"/>
              <w:rPr>
                <w:rFonts w:ascii="Arial" w:hAnsi="Arial" w:cs="Arial"/>
                <w:sz w:val="20"/>
                <w:szCs w:val="20"/>
              </w:rPr>
            </w:pPr>
          </w:p>
        </w:tc>
        <w:tc>
          <w:tcPr>
            <w:tcW w:w="1418" w:type="dxa"/>
            <w:vAlign w:val="center"/>
          </w:tcPr>
          <w:p w:rsidR="002C0A41" w:rsidRPr="0069541B" w:rsidRDefault="002C0A41" w:rsidP="00145BD2">
            <w:pPr>
              <w:jc w:val="center"/>
              <w:rPr>
                <w:rFonts w:ascii="Arial" w:hAnsi="Arial" w:cs="Arial"/>
                <w:b/>
                <w:sz w:val="20"/>
                <w:szCs w:val="20"/>
              </w:rPr>
            </w:pPr>
          </w:p>
        </w:tc>
        <w:tc>
          <w:tcPr>
            <w:tcW w:w="2268" w:type="dxa"/>
            <w:shd w:val="clear" w:color="auto" w:fill="000000" w:themeFill="text1"/>
          </w:tcPr>
          <w:p w:rsidR="002C0A41" w:rsidRPr="000C1B9A" w:rsidRDefault="002C0A41" w:rsidP="00145BD2">
            <w:pPr>
              <w:jc w:val="center"/>
              <w:rPr>
                <w:rFonts w:ascii="Arial" w:hAnsi="Arial" w:cs="Arial"/>
                <w:sz w:val="20"/>
                <w:szCs w:val="20"/>
              </w:rPr>
            </w:pPr>
          </w:p>
        </w:tc>
      </w:tr>
    </w:tbl>
    <w:p w:rsidR="0071372B" w:rsidRDefault="0071372B" w:rsidP="00145BD2">
      <w:pPr>
        <w:autoSpaceDE w:val="0"/>
        <w:autoSpaceDN w:val="0"/>
        <w:adjustRightInd w:val="0"/>
        <w:spacing w:after="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95464" w:rsidRDefault="00A95464" w:rsidP="0071372B">
      <w:pPr>
        <w:pStyle w:val="Default"/>
        <w:rPr>
          <w:b/>
          <w:bCs/>
          <w:iCs/>
          <w:sz w:val="20"/>
          <w:szCs w:val="22"/>
        </w:rPr>
      </w:pPr>
    </w:p>
    <w:p w:rsidR="00A95464" w:rsidRDefault="00A95464" w:rsidP="0071372B">
      <w:pPr>
        <w:pStyle w:val="Default"/>
        <w:rPr>
          <w:b/>
          <w:bCs/>
          <w:iCs/>
          <w:sz w:val="20"/>
          <w:szCs w:val="22"/>
        </w:rPr>
      </w:pP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A95464" w:rsidRDefault="00A95464" w:rsidP="00B01741">
      <w:pPr>
        <w:rPr>
          <w:rFonts w:ascii="Arial" w:hAnsi="Arial" w:cs="Arial"/>
          <w:b/>
          <w:sz w:val="20"/>
        </w:rPr>
      </w:pPr>
    </w:p>
    <w:p w:rsidR="00145BD2" w:rsidRDefault="00145BD2" w:rsidP="00B01741">
      <w:pPr>
        <w:rPr>
          <w:rFonts w:ascii="Arial" w:hAnsi="Arial" w:cs="Arial"/>
          <w:b/>
          <w:sz w:val="20"/>
        </w:rPr>
      </w:pPr>
    </w:p>
    <w:p w:rsidR="00B01741" w:rsidRPr="000C1B9A" w:rsidRDefault="00B01741" w:rsidP="00B01741">
      <w:pPr>
        <w:rPr>
          <w:rFonts w:ascii="Arial" w:hAnsi="Arial" w:cs="Arial"/>
          <w:b/>
          <w:sz w:val="20"/>
        </w:rPr>
      </w:pPr>
      <w:r w:rsidRPr="00B01741">
        <w:rPr>
          <w:rFonts w:ascii="Arial" w:hAnsi="Arial" w:cs="Arial"/>
          <w:b/>
          <w:sz w:val="20"/>
        </w:rPr>
        <w:lastRenderedPageBreak/>
        <w:t xml:space="preserve">Pakiet </w:t>
      </w:r>
      <w:r>
        <w:rPr>
          <w:rFonts w:ascii="Arial" w:hAnsi="Arial" w:cs="Arial"/>
          <w:b/>
          <w:sz w:val="20"/>
        </w:rPr>
        <w:t>nr 38:</w:t>
      </w:r>
      <w:r w:rsidRPr="00B01741">
        <w:rPr>
          <w:rFonts w:ascii="Arial" w:hAnsi="Arial" w:cs="Arial"/>
          <w:b/>
          <w:sz w:val="20"/>
        </w:rPr>
        <w:t xml:space="preserve"> Staplery, ładunki do staplerów</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B01741" w:rsidRPr="001E6B67" w:rsidTr="004D53A7">
        <w:tc>
          <w:tcPr>
            <w:tcW w:w="534"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L.p.</w:t>
            </w:r>
          </w:p>
        </w:tc>
        <w:tc>
          <w:tcPr>
            <w:tcW w:w="4252"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Asortyment</w:t>
            </w:r>
          </w:p>
        </w:tc>
        <w:tc>
          <w:tcPr>
            <w:tcW w:w="709"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Jedn. miary</w:t>
            </w:r>
          </w:p>
        </w:tc>
        <w:tc>
          <w:tcPr>
            <w:tcW w:w="992"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B01741" w:rsidRPr="001E6B67" w:rsidRDefault="00B01741" w:rsidP="00B01741">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B01741" w:rsidRPr="00A95464" w:rsidTr="004D53A7">
        <w:trPr>
          <w:trHeight w:val="567"/>
        </w:trPr>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1.</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Staplery okrężne o średnicach głowicy 21mm, 25</w:t>
            </w:r>
            <w:r w:rsidR="00A6278D" w:rsidRPr="00A95464">
              <w:rPr>
                <w:rFonts w:ascii="Arial" w:hAnsi="Arial" w:cs="Arial"/>
                <w:color w:val="000000"/>
                <w:sz w:val="18"/>
                <w:szCs w:val="18"/>
              </w:rPr>
              <w:t xml:space="preserve">mm, 28mm, 31mm, 33mm, zagięty, </w:t>
            </w:r>
            <w:r w:rsidRPr="00A95464">
              <w:rPr>
                <w:rFonts w:ascii="Arial" w:hAnsi="Arial" w:cs="Arial"/>
                <w:color w:val="000000"/>
                <w:sz w:val="18"/>
                <w:szCs w:val="18"/>
              </w:rPr>
              <w:t>jednorazowy, długość ramienia 22 lub 35cm, z łamanym ko</w:t>
            </w:r>
            <w:r w:rsidR="00A6278D" w:rsidRPr="00A95464">
              <w:rPr>
                <w:rFonts w:ascii="Arial" w:hAnsi="Arial" w:cs="Arial"/>
                <w:color w:val="000000"/>
                <w:sz w:val="18"/>
                <w:szCs w:val="18"/>
              </w:rPr>
              <w:t xml:space="preserve">wadełkiem, dwa rzędy tytanowych </w:t>
            </w:r>
            <w:r w:rsidRPr="00A95464">
              <w:rPr>
                <w:rFonts w:ascii="Arial" w:hAnsi="Arial" w:cs="Arial"/>
                <w:color w:val="000000"/>
                <w:sz w:val="18"/>
                <w:szCs w:val="18"/>
              </w:rPr>
              <w:t>spłaszczonych obustronnie na całej długości zszywek, ze wskaźnikiem docisku, wysokość zszywki przed zamknięciem  4,8mm. Zamawiający każdorazowo określi rodzaj zamawianego staplera.  Opakowanie 3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5</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2.</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liniowy 45 mm kilkakrotnego użytku ładowany z technologią zszywania kierunkowego wykonujący szew w postaci linii tytanowych obustronnie spłaszczonych zszywek ułożonych naprzemiennie, wysokość zszywek 3,5mm. Opakowanie 3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3.</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 xml:space="preserve">Ładunek do staplera liniowego 45mm pozwalający wykonać szew w postaci podwójnej linii tytanowych </w:t>
            </w:r>
            <w:r w:rsidR="00A6278D" w:rsidRPr="00A95464">
              <w:rPr>
                <w:rFonts w:ascii="Arial" w:hAnsi="Arial" w:cs="Arial"/>
                <w:color w:val="000000"/>
                <w:sz w:val="18"/>
                <w:szCs w:val="18"/>
              </w:rPr>
              <w:t>zszywek ułożonych naprzemiennie</w:t>
            </w:r>
            <w:r w:rsidRPr="00A95464">
              <w:rPr>
                <w:rFonts w:ascii="Arial" w:hAnsi="Arial" w:cs="Arial"/>
                <w:color w:val="000000"/>
                <w:sz w:val="18"/>
                <w:szCs w:val="18"/>
              </w:rPr>
              <w:t>, zszywki obustronnie sp</w:t>
            </w:r>
            <w:r w:rsidR="00A6278D" w:rsidRPr="00A95464">
              <w:rPr>
                <w:rFonts w:ascii="Arial" w:hAnsi="Arial" w:cs="Arial"/>
                <w:color w:val="000000"/>
                <w:sz w:val="18"/>
                <w:szCs w:val="18"/>
              </w:rPr>
              <w:t xml:space="preserve">łaszczone, </w:t>
            </w:r>
            <w:r w:rsidRPr="00A95464">
              <w:rPr>
                <w:rFonts w:ascii="Arial" w:hAnsi="Arial" w:cs="Arial"/>
                <w:color w:val="000000"/>
                <w:sz w:val="18"/>
                <w:szCs w:val="18"/>
              </w:rPr>
              <w:t>po zamknięciu zszywka przyjmuje kształt litery b, wysokość zszywek 3,5mm. Opakowanie 6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274"/>
        </w:trPr>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4.</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liniowy 45 mm kilkakrotnego użytku ładowany  technologią zszywania kierunkowego wykonujący szew w postaci linii tytanowych obustronnie spłaszczonych zszywek, wysokość zszywek 4,8mm. Opakowanie 3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5.</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45mm pozwalający wykonać szew w postaci podwójnej linii tytanowych zszywek ułożonych naprzemiennie , zszywki obustronnie spłaszczone tytanowe po zamknięciu zszywka przyjmuje kształt litery b , wysokość zszywek 4,8mm. Opakowanie 6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A95464">
        <w:trPr>
          <w:trHeight w:val="1531"/>
        </w:trPr>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6.</w:t>
            </w:r>
          </w:p>
        </w:tc>
        <w:tc>
          <w:tcPr>
            <w:tcW w:w="4252" w:type="dxa"/>
            <w:vAlign w:val="center"/>
          </w:tcPr>
          <w:p w:rsidR="00B01741" w:rsidRPr="00A95464" w:rsidRDefault="00B01741" w:rsidP="00A95464">
            <w:pPr>
              <w:rPr>
                <w:rFonts w:ascii="Arial" w:hAnsi="Arial" w:cs="Arial"/>
                <w:color w:val="000000"/>
                <w:sz w:val="18"/>
                <w:szCs w:val="18"/>
              </w:rPr>
            </w:pPr>
            <w:r w:rsidRPr="00A95464">
              <w:rPr>
                <w:rFonts w:ascii="Arial" w:hAnsi="Arial" w:cs="Arial"/>
                <w:color w:val="000000"/>
                <w:sz w:val="18"/>
                <w:szCs w:val="18"/>
              </w:rPr>
              <w:t>Stapler liniowy 80mm ładowany do 8 strzałów , zszywki tytanowe, obustronnie spłaszczone wysokość zszywek 4,8mm gumowana rękojeść brak pinu na ładunku system zabezpieczający przed przedwczesnym wystrzeleniem, plastikowa osłona noża. Opakowanie 3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lastRenderedPageBreak/>
              <w:t>7.</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z nożem, długość 80mm, zszywki tytanowe, obustronnie spłaszczone na całej długości , brak pinu na ładunku, wysokość zszywek 4,8mm, nóż w ładunku, plastikowa osłona noża.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5</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8.</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liniowy 80mm ładowany do 8 strzałów , zszywki tytanowe, obustronnie spłaszczone na całej długości wysokość zszywek 3,8mm gumowana rękojeść , system zabezpieczający przed przedwczesnym wystrzeleniem ładunku plastikowa osłona noża uruchamianie po wystrzeleniu ładunku. Opakowanie 3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9.</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80mm z nożem, dł. 80mm, zszywki ty</w:t>
            </w:r>
            <w:r w:rsidR="00A6278D" w:rsidRPr="00A95464">
              <w:rPr>
                <w:rFonts w:ascii="Arial" w:hAnsi="Arial" w:cs="Arial"/>
                <w:color w:val="000000"/>
                <w:sz w:val="18"/>
                <w:szCs w:val="18"/>
              </w:rPr>
              <w:t>tanowe, obustronnie spłaszczone</w:t>
            </w:r>
            <w:r w:rsidRPr="00A95464">
              <w:rPr>
                <w:rFonts w:ascii="Arial" w:hAnsi="Arial" w:cs="Arial"/>
                <w:color w:val="000000"/>
                <w:sz w:val="18"/>
                <w:szCs w:val="18"/>
              </w:rPr>
              <w:t>, wy</w:t>
            </w:r>
            <w:r w:rsidR="00A6278D" w:rsidRPr="00A95464">
              <w:rPr>
                <w:rFonts w:ascii="Arial" w:hAnsi="Arial" w:cs="Arial"/>
                <w:color w:val="000000"/>
                <w:sz w:val="18"/>
                <w:szCs w:val="18"/>
              </w:rPr>
              <w:t>sokość zszywek 3,8mm</w:t>
            </w:r>
            <w:r w:rsidRPr="00A95464">
              <w:rPr>
                <w:rFonts w:ascii="Arial" w:hAnsi="Arial" w:cs="Arial"/>
                <w:color w:val="000000"/>
                <w:sz w:val="18"/>
                <w:szCs w:val="18"/>
              </w:rPr>
              <w:t>, nóż w</w:t>
            </w:r>
            <w:r w:rsidR="00A6278D" w:rsidRPr="00A95464">
              <w:rPr>
                <w:rFonts w:ascii="Arial" w:hAnsi="Arial" w:cs="Arial"/>
                <w:color w:val="000000"/>
                <w:sz w:val="18"/>
                <w:szCs w:val="18"/>
              </w:rPr>
              <w:t xml:space="preserve"> ładunku plastikowa osłona noża</w:t>
            </w:r>
            <w:r w:rsidRPr="00A95464">
              <w:rPr>
                <w:rFonts w:ascii="Arial" w:hAnsi="Arial" w:cs="Arial"/>
                <w:color w:val="000000"/>
                <w:sz w:val="18"/>
                <w:szCs w:val="18"/>
              </w:rPr>
              <w:t>.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10.</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liniowy 60mm ładowany do 8 strzałów zszywki tytanowe spłaszczone wysokość zs</w:t>
            </w:r>
            <w:r w:rsidR="00A6278D" w:rsidRPr="00A95464">
              <w:rPr>
                <w:rFonts w:ascii="Arial" w:hAnsi="Arial" w:cs="Arial"/>
                <w:color w:val="000000"/>
                <w:sz w:val="18"/>
                <w:szCs w:val="18"/>
              </w:rPr>
              <w:t>zywek 4,8mm , gumowana rękojeść</w:t>
            </w:r>
            <w:r w:rsidRPr="00A95464">
              <w:rPr>
                <w:rFonts w:ascii="Arial" w:hAnsi="Arial" w:cs="Arial"/>
                <w:color w:val="000000"/>
                <w:sz w:val="18"/>
                <w:szCs w:val="18"/>
              </w:rPr>
              <w:t>, brak pinu na ładunku, system zabezpiecający pr</w:t>
            </w:r>
            <w:r w:rsidR="00A6278D" w:rsidRPr="00A95464">
              <w:rPr>
                <w:rFonts w:ascii="Arial" w:hAnsi="Arial" w:cs="Arial"/>
                <w:color w:val="000000"/>
                <w:sz w:val="18"/>
                <w:szCs w:val="18"/>
              </w:rPr>
              <w:t>zed przedwczesnym wystrzeleniem</w:t>
            </w:r>
            <w:r w:rsidRPr="00A95464">
              <w:rPr>
                <w:rFonts w:ascii="Arial" w:hAnsi="Arial" w:cs="Arial"/>
                <w:color w:val="000000"/>
                <w:sz w:val="18"/>
                <w:szCs w:val="18"/>
              </w:rPr>
              <w:t>, plastikowa osłona noża. Opakowanie 3szt.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709"/>
        </w:trPr>
        <w:tc>
          <w:tcPr>
            <w:tcW w:w="534" w:type="dxa"/>
            <w:vAlign w:val="center"/>
          </w:tcPr>
          <w:p w:rsidR="00B01741" w:rsidRPr="00A95464" w:rsidRDefault="00B01741" w:rsidP="00B01741">
            <w:pPr>
              <w:jc w:val="center"/>
              <w:rPr>
                <w:rFonts w:ascii="Arial" w:hAnsi="Arial" w:cs="Arial"/>
                <w:sz w:val="18"/>
                <w:szCs w:val="18"/>
              </w:rPr>
            </w:pPr>
            <w:r w:rsidRPr="00A95464">
              <w:rPr>
                <w:rFonts w:ascii="Arial" w:hAnsi="Arial" w:cs="Arial"/>
                <w:sz w:val="18"/>
                <w:szCs w:val="18"/>
              </w:rPr>
              <w:t>11</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Ladunek do staplera liniowego z nożem 60mm zszywki tytanowe, obustronnie spłaszczone na całej długości brak pinu na ł</w:t>
            </w:r>
            <w:r w:rsidR="00A6278D" w:rsidRPr="00A95464">
              <w:rPr>
                <w:rFonts w:ascii="Arial" w:hAnsi="Arial" w:cs="Arial"/>
                <w:color w:val="000000"/>
                <w:sz w:val="18"/>
                <w:szCs w:val="18"/>
              </w:rPr>
              <w:t>adunku, wysokość zszywek 4,8mm</w:t>
            </w:r>
            <w:r w:rsidRPr="00A95464">
              <w:rPr>
                <w:rFonts w:ascii="Arial" w:hAnsi="Arial" w:cs="Arial"/>
                <w:color w:val="000000"/>
                <w:sz w:val="18"/>
                <w:szCs w:val="18"/>
              </w:rPr>
              <w:t>, nóż w ładunku plastikowa osłona noża. Op.6szt.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12.</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liniowy 60mm ładowany do 8 strzałów zszywki tytanowe, obustronnie spłaszczone wysokość zs</w:t>
            </w:r>
            <w:r w:rsidR="00A6278D" w:rsidRPr="00A95464">
              <w:rPr>
                <w:rFonts w:ascii="Arial" w:hAnsi="Arial" w:cs="Arial"/>
                <w:color w:val="000000"/>
                <w:sz w:val="18"/>
                <w:szCs w:val="18"/>
              </w:rPr>
              <w:t>zywek 3,8mm, gumowana rękojeść</w:t>
            </w:r>
            <w:r w:rsidRPr="00A95464">
              <w:rPr>
                <w:rFonts w:ascii="Arial" w:hAnsi="Arial" w:cs="Arial"/>
                <w:color w:val="000000"/>
                <w:sz w:val="18"/>
                <w:szCs w:val="18"/>
              </w:rPr>
              <w:t>, brak pinu na ładunku, system zabezpiecający przed przedwczesnym wystrzel</w:t>
            </w:r>
            <w:r w:rsidR="00A6278D" w:rsidRPr="00A95464">
              <w:rPr>
                <w:rFonts w:ascii="Arial" w:hAnsi="Arial" w:cs="Arial"/>
                <w:color w:val="000000"/>
                <w:sz w:val="18"/>
                <w:szCs w:val="18"/>
              </w:rPr>
              <w:t>eniem</w:t>
            </w:r>
            <w:r w:rsidRPr="00A95464">
              <w:rPr>
                <w:rFonts w:ascii="Arial" w:hAnsi="Arial" w:cs="Arial"/>
                <w:color w:val="000000"/>
                <w:sz w:val="18"/>
                <w:szCs w:val="18"/>
              </w:rPr>
              <w:t>, plastikowa osłona noża. Opakowanie 3szt.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13.</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Ladunek do staplera liniowego z nożem 60mm zszywki tytanowe, obustronnie spłaszczone na całe</w:t>
            </w:r>
            <w:r w:rsidR="00A6278D" w:rsidRPr="00A95464">
              <w:rPr>
                <w:rFonts w:ascii="Arial" w:hAnsi="Arial" w:cs="Arial"/>
                <w:color w:val="000000"/>
                <w:sz w:val="18"/>
                <w:szCs w:val="18"/>
              </w:rPr>
              <w:t>j długości brak pinu na ładunku, wysokość zszywek 3,8mm</w:t>
            </w:r>
            <w:r w:rsidRPr="00A95464">
              <w:rPr>
                <w:rFonts w:ascii="Arial" w:hAnsi="Arial" w:cs="Arial"/>
                <w:color w:val="000000"/>
                <w:sz w:val="18"/>
                <w:szCs w:val="18"/>
              </w:rPr>
              <w:t>, nóż w ładunku plastikowa osłona noża.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14.</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liniowy 60 mm kilkakrotnego użytku ładowany z technologią zszywania kierunkowego wykonujący szew w postaci linii tytanowych, obustronnie spłaszczonych zszywek ułożonych naprzemiennie, wysokość  zszywki 3,5mm. Opakowanie 3szt.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lastRenderedPageBreak/>
              <w:t>15</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 xml:space="preserve">Ładunek do staplera liniowego 60mm pozwalający wykonać szew w postaci podwójnej linii tytanowych, obustronnie spłaszczonych zszywek, wysokość zszywki 3,5mm. Opakowanie 6 szt.   </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16</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liniowy 60 mm kilkakrotnego użytku ładowany  technologią zszywania kierunkowego wykonujący szew w postaci linii tytanowych, obustronnie spłaszczonych zszywek ułożonych naprzemiennie . po zamknięciu zszywka przyjmuje kształt zbliżony do litery b, wysokość  zszywek 4,8mm. Opakowanie 3szt.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3</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17</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60mm pozwalający wykonać szew w postaci podwójnej linii tytanowych, obustronnie spłaszczonych zszywek ułożonych naprzemiennie,  po zamknięciu zszywka przyjmuje kształt zbliżony do litery b , wysokość zszywek 4,8mm.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18</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Stapler laparoskopowy średnicy 12mm dł. ramienia 16 i 6cm,  kilkukrotnego użytku podczas jednego zabiegu z możliwością podłączenia ładunków z artykulacją lub bez. 11 pozycji artykulacji. Opakowanie 3szt.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19</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laparoskopowego 60mm, z systemem 3 wysokości zszywki w ładunku. Wysokość zszywek 2,0; 2,5; 3,0mm. Do tkanki naczyniowej/średniej.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3</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20</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laparoskopowego reticularny 60mm, wysokość zszywki przed zamknięciem 4,8mm zielony.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21</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laparoskopowego retikularny  60mm, wysokość zszywki przed zamknięciem 3,5mm niebieski. Opakowanie 6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6</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22</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laparoskopowego staplera liniowego retikularny 45mm wysokość  zszywki przed zamknięciem 3,5mm niebieski. Opakowanie 6 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23</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 xml:space="preserve">Ładunek do staplera liniowego laparoskopowego reticularny 45mm wysokość zszywki przed zamknięciem 4,8mm zielony. Opakowanie 6szt.   </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24</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laparoskopowego reticularny 45mm wysokość zszywki przed zamknięciem 2,5mm biały.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25</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laparoskopowego 45mm z systemem 3 wysokości zszywki w ładunku do tkanki naczyniowej/średniej. Wysokość zszywek 2,0 , 2,5 , 3,0mm . Op.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lastRenderedPageBreak/>
              <w:t>26</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laparoskopowego 60mm z systemem 3 wysokości zszywki w ładunku do tkanki bardzo grubej. Wysokość zszywek  4,0 , 4,5 , 5,0mm.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27</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45mm laparoskopowego z systemem 3 wysokości zszywki w ładunku do tkanki średniej/grubej , wysokość zszywek 3,0 , 3,5 , 4,0mm.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A95464" w:rsidTr="004D53A7">
        <w:trPr>
          <w:trHeight w:val="567"/>
        </w:trPr>
        <w:tc>
          <w:tcPr>
            <w:tcW w:w="534" w:type="dxa"/>
            <w:vAlign w:val="center"/>
          </w:tcPr>
          <w:p w:rsidR="00B01741" w:rsidRPr="00A95464" w:rsidRDefault="00C0099A" w:rsidP="00B01741">
            <w:pPr>
              <w:jc w:val="center"/>
              <w:rPr>
                <w:rFonts w:ascii="Arial" w:hAnsi="Arial" w:cs="Arial"/>
                <w:sz w:val="18"/>
                <w:szCs w:val="18"/>
              </w:rPr>
            </w:pPr>
            <w:r w:rsidRPr="00A95464">
              <w:rPr>
                <w:rFonts w:ascii="Arial" w:hAnsi="Arial" w:cs="Arial"/>
                <w:sz w:val="18"/>
                <w:szCs w:val="18"/>
              </w:rPr>
              <w:t>28</w:t>
            </w:r>
            <w:r w:rsidR="00B01741" w:rsidRPr="00A95464">
              <w:rPr>
                <w:rFonts w:ascii="Arial" w:hAnsi="Arial" w:cs="Arial"/>
                <w:sz w:val="18"/>
                <w:szCs w:val="18"/>
              </w:rPr>
              <w:t>.</w:t>
            </w:r>
          </w:p>
        </w:tc>
        <w:tc>
          <w:tcPr>
            <w:tcW w:w="4252" w:type="dxa"/>
          </w:tcPr>
          <w:p w:rsidR="00B01741" w:rsidRPr="00A95464" w:rsidRDefault="00B01741">
            <w:pPr>
              <w:rPr>
                <w:rFonts w:ascii="Arial" w:hAnsi="Arial" w:cs="Arial"/>
                <w:color w:val="000000"/>
                <w:sz w:val="18"/>
                <w:szCs w:val="18"/>
              </w:rPr>
            </w:pPr>
            <w:r w:rsidRPr="00A95464">
              <w:rPr>
                <w:rFonts w:ascii="Arial" w:hAnsi="Arial" w:cs="Arial"/>
                <w:color w:val="000000"/>
                <w:sz w:val="18"/>
                <w:szCs w:val="18"/>
              </w:rPr>
              <w:t>Ładunek do staplera liniowego 60mm laparoskopowego z systemem 3 wysokości zszywki w ładunku do tkanki średniej/grubej , wysokość zszywek 3,0 , 3,5 , 4,0mm. Opakowanie 6szt.</w:t>
            </w:r>
          </w:p>
        </w:tc>
        <w:tc>
          <w:tcPr>
            <w:tcW w:w="709"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B01741" w:rsidRPr="00A95464" w:rsidRDefault="00B01741">
            <w:pPr>
              <w:jc w:val="center"/>
              <w:rPr>
                <w:rFonts w:ascii="Arial" w:hAnsi="Arial" w:cs="Arial"/>
                <w:color w:val="000000"/>
                <w:sz w:val="18"/>
                <w:szCs w:val="18"/>
              </w:rPr>
            </w:pPr>
            <w:r w:rsidRPr="00A95464">
              <w:rPr>
                <w:rFonts w:ascii="Arial" w:hAnsi="Arial" w:cs="Arial"/>
                <w:color w:val="000000"/>
                <w:sz w:val="18"/>
                <w:szCs w:val="18"/>
              </w:rPr>
              <w:t>4</w:t>
            </w:r>
          </w:p>
        </w:tc>
        <w:tc>
          <w:tcPr>
            <w:tcW w:w="1418"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851" w:type="dxa"/>
            <w:vAlign w:val="center"/>
          </w:tcPr>
          <w:p w:rsidR="00B01741" w:rsidRPr="00A95464" w:rsidRDefault="00B01741" w:rsidP="00B01741">
            <w:pPr>
              <w:jc w:val="center"/>
              <w:rPr>
                <w:rFonts w:ascii="Arial" w:hAnsi="Arial" w:cs="Arial"/>
                <w:sz w:val="18"/>
                <w:szCs w:val="18"/>
              </w:rPr>
            </w:pPr>
          </w:p>
        </w:tc>
        <w:tc>
          <w:tcPr>
            <w:tcW w:w="1417" w:type="dxa"/>
            <w:vAlign w:val="center"/>
          </w:tcPr>
          <w:p w:rsidR="00B01741" w:rsidRPr="00A95464" w:rsidRDefault="00B01741" w:rsidP="00B01741">
            <w:pPr>
              <w:jc w:val="center"/>
              <w:rPr>
                <w:rFonts w:ascii="Arial" w:hAnsi="Arial" w:cs="Arial"/>
                <w:sz w:val="18"/>
                <w:szCs w:val="18"/>
              </w:rPr>
            </w:pPr>
          </w:p>
        </w:tc>
        <w:tc>
          <w:tcPr>
            <w:tcW w:w="1418" w:type="dxa"/>
            <w:vAlign w:val="center"/>
          </w:tcPr>
          <w:p w:rsidR="00B01741" w:rsidRPr="00A95464" w:rsidRDefault="00B01741" w:rsidP="00B01741">
            <w:pPr>
              <w:jc w:val="center"/>
              <w:rPr>
                <w:rFonts w:ascii="Arial" w:hAnsi="Arial" w:cs="Arial"/>
                <w:sz w:val="18"/>
                <w:szCs w:val="18"/>
              </w:rPr>
            </w:pPr>
          </w:p>
        </w:tc>
        <w:tc>
          <w:tcPr>
            <w:tcW w:w="2268" w:type="dxa"/>
            <w:vAlign w:val="center"/>
          </w:tcPr>
          <w:p w:rsidR="00B01741" w:rsidRPr="00A95464" w:rsidRDefault="00B01741" w:rsidP="00B01741">
            <w:pPr>
              <w:jc w:val="center"/>
              <w:rPr>
                <w:rFonts w:ascii="Arial" w:hAnsi="Arial" w:cs="Arial"/>
                <w:sz w:val="18"/>
                <w:szCs w:val="18"/>
              </w:rPr>
            </w:pPr>
          </w:p>
        </w:tc>
      </w:tr>
      <w:tr w:rsidR="00B01741" w:rsidRPr="000C1B9A" w:rsidTr="004D53A7">
        <w:trPr>
          <w:trHeight w:val="567"/>
        </w:trPr>
        <w:tc>
          <w:tcPr>
            <w:tcW w:w="7905" w:type="dxa"/>
            <w:gridSpan w:val="5"/>
            <w:vAlign w:val="center"/>
          </w:tcPr>
          <w:p w:rsidR="00B01741" w:rsidRPr="000C1B9A" w:rsidRDefault="00B01741" w:rsidP="00B01741">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B01741" w:rsidRPr="0069541B" w:rsidRDefault="00B01741" w:rsidP="00B01741">
            <w:pPr>
              <w:jc w:val="center"/>
              <w:rPr>
                <w:rFonts w:ascii="Arial" w:hAnsi="Arial" w:cs="Arial"/>
                <w:b/>
                <w:sz w:val="20"/>
                <w:szCs w:val="20"/>
              </w:rPr>
            </w:pPr>
          </w:p>
        </w:tc>
        <w:tc>
          <w:tcPr>
            <w:tcW w:w="851" w:type="dxa"/>
            <w:shd w:val="clear" w:color="auto" w:fill="000000" w:themeFill="text1"/>
          </w:tcPr>
          <w:p w:rsidR="00B01741" w:rsidRPr="000C1B9A" w:rsidRDefault="00B01741" w:rsidP="00B01741">
            <w:pPr>
              <w:jc w:val="center"/>
              <w:rPr>
                <w:rFonts w:ascii="Arial" w:hAnsi="Arial" w:cs="Arial"/>
                <w:sz w:val="20"/>
                <w:szCs w:val="20"/>
              </w:rPr>
            </w:pPr>
          </w:p>
        </w:tc>
        <w:tc>
          <w:tcPr>
            <w:tcW w:w="1417" w:type="dxa"/>
            <w:shd w:val="clear" w:color="auto" w:fill="000000" w:themeFill="text1"/>
          </w:tcPr>
          <w:p w:rsidR="00B01741" w:rsidRPr="000C1B9A" w:rsidRDefault="00B01741" w:rsidP="00B01741">
            <w:pPr>
              <w:jc w:val="center"/>
              <w:rPr>
                <w:rFonts w:ascii="Arial" w:hAnsi="Arial" w:cs="Arial"/>
                <w:sz w:val="20"/>
                <w:szCs w:val="20"/>
              </w:rPr>
            </w:pPr>
          </w:p>
        </w:tc>
        <w:tc>
          <w:tcPr>
            <w:tcW w:w="1418" w:type="dxa"/>
            <w:vAlign w:val="center"/>
          </w:tcPr>
          <w:p w:rsidR="00B01741" w:rsidRPr="0069541B" w:rsidRDefault="00B01741" w:rsidP="00B01741">
            <w:pPr>
              <w:jc w:val="center"/>
              <w:rPr>
                <w:rFonts w:ascii="Arial" w:hAnsi="Arial" w:cs="Arial"/>
                <w:b/>
                <w:sz w:val="20"/>
                <w:szCs w:val="20"/>
              </w:rPr>
            </w:pPr>
          </w:p>
        </w:tc>
        <w:tc>
          <w:tcPr>
            <w:tcW w:w="2268" w:type="dxa"/>
            <w:shd w:val="clear" w:color="auto" w:fill="000000" w:themeFill="text1"/>
          </w:tcPr>
          <w:p w:rsidR="00B01741" w:rsidRPr="000C1B9A" w:rsidRDefault="00B01741" w:rsidP="00B01741">
            <w:pPr>
              <w:jc w:val="center"/>
              <w:rPr>
                <w:rFonts w:ascii="Arial" w:hAnsi="Arial" w:cs="Arial"/>
                <w:sz w:val="20"/>
                <w:szCs w:val="20"/>
              </w:rPr>
            </w:pPr>
          </w:p>
        </w:tc>
      </w:tr>
    </w:tbl>
    <w:p w:rsidR="0071372B"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B01741" w:rsidRDefault="00B01741" w:rsidP="00B01741">
      <w:pPr>
        <w:spacing w:after="0" w:line="240" w:lineRule="auto"/>
        <w:rPr>
          <w:rFonts w:ascii="Arial" w:hAnsi="Arial" w:cs="Arial"/>
        </w:rPr>
      </w:pPr>
    </w:p>
    <w:p w:rsidR="00B01741" w:rsidRDefault="00B01741" w:rsidP="00B01741">
      <w:pPr>
        <w:spacing w:after="0" w:line="240" w:lineRule="auto"/>
        <w:rPr>
          <w:rFonts w:ascii="Arial" w:hAnsi="Arial" w:cs="Arial"/>
        </w:rPr>
      </w:pPr>
    </w:p>
    <w:p w:rsidR="00B01741" w:rsidRDefault="00B01741" w:rsidP="00B01741">
      <w:pPr>
        <w:spacing w:after="0" w:line="240" w:lineRule="auto"/>
        <w:rPr>
          <w:rFonts w:ascii="Arial" w:hAnsi="Arial" w:cs="Arial"/>
        </w:rPr>
      </w:pPr>
    </w:p>
    <w:p w:rsidR="00B01741" w:rsidRDefault="00B01741"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Pr="000C1B9A" w:rsidRDefault="00C0099A" w:rsidP="00C0099A">
      <w:pPr>
        <w:rPr>
          <w:rFonts w:ascii="Arial" w:hAnsi="Arial" w:cs="Arial"/>
          <w:b/>
          <w:sz w:val="20"/>
        </w:rPr>
      </w:pPr>
      <w:r>
        <w:rPr>
          <w:rFonts w:ascii="Arial" w:hAnsi="Arial" w:cs="Arial"/>
          <w:b/>
          <w:sz w:val="20"/>
        </w:rPr>
        <w:lastRenderedPageBreak/>
        <w:t xml:space="preserve">Pakiet </w:t>
      </w:r>
      <w:r w:rsidRPr="00C0099A">
        <w:rPr>
          <w:rFonts w:ascii="Arial" w:hAnsi="Arial" w:cs="Arial"/>
          <w:b/>
          <w:sz w:val="20"/>
        </w:rPr>
        <w:t>nr 39: Kaniule do trokara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C0099A" w:rsidRPr="001E6B67" w:rsidTr="004D53A7">
        <w:tc>
          <w:tcPr>
            <w:tcW w:w="534"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L.p.</w:t>
            </w:r>
          </w:p>
        </w:tc>
        <w:tc>
          <w:tcPr>
            <w:tcW w:w="4252"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C0099A" w:rsidRPr="001E6B67" w:rsidRDefault="00C0099A"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C0099A" w:rsidRPr="00A95464" w:rsidTr="004D53A7">
        <w:trPr>
          <w:trHeight w:val="567"/>
        </w:trPr>
        <w:tc>
          <w:tcPr>
            <w:tcW w:w="534" w:type="dxa"/>
            <w:vAlign w:val="center"/>
          </w:tcPr>
          <w:p w:rsidR="00C0099A" w:rsidRPr="00A95464" w:rsidRDefault="00C0099A" w:rsidP="005F51AC">
            <w:pPr>
              <w:jc w:val="center"/>
              <w:rPr>
                <w:rFonts w:ascii="Arial" w:hAnsi="Arial" w:cs="Arial"/>
                <w:sz w:val="18"/>
                <w:szCs w:val="20"/>
              </w:rPr>
            </w:pPr>
            <w:r w:rsidRPr="00A95464">
              <w:rPr>
                <w:rFonts w:ascii="Arial" w:hAnsi="Arial" w:cs="Arial"/>
                <w:sz w:val="18"/>
                <w:szCs w:val="20"/>
              </w:rPr>
              <w:t>1.</w:t>
            </w:r>
          </w:p>
        </w:tc>
        <w:tc>
          <w:tcPr>
            <w:tcW w:w="4252" w:type="dxa"/>
            <w:vAlign w:val="center"/>
          </w:tcPr>
          <w:p w:rsidR="00C0099A" w:rsidRPr="00A95464" w:rsidRDefault="00C0099A" w:rsidP="00C0099A">
            <w:pPr>
              <w:rPr>
                <w:rFonts w:ascii="Arial" w:hAnsi="Arial" w:cs="Arial"/>
                <w:color w:val="000000"/>
                <w:sz w:val="18"/>
                <w:szCs w:val="20"/>
              </w:rPr>
            </w:pPr>
            <w:r w:rsidRPr="00A95464">
              <w:rPr>
                <w:rFonts w:ascii="Arial" w:hAnsi="Arial" w:cs="Arial"/>
                <w:color w:val="000000"/>
                <w:sz w:val="18"/>
                <w:szCs w:val="20"/>
              </w:rPr>
              <w:t xml:space="preserve">Kaniula plastikowa gwintowana do trokara śr.  5,5mm    </w:t>
            </w:r>
          </w:p>
        </w:tc>
        <w:tc>
          <w:tcPr>
            <w:tcW w:w="709" w:type="dxa"/>
            <w:vAlign w:val="center"/>
          </w:tcPr>
          <w:p w:rsidR="00C0099A" w:rsidRPr="00A95464" w:rsidRDefault="00C0099A">
            <w:pPr>
              <w:jc w:val="center"/>
              <w:rPr>
                <w:rFonts w:ascii="Arial" w:hAnsi="Arial" w:cs="Arial"/>
                <w:color w:val="000000"/>
                <w:sz w:val="18"/>
                <w:szCs w:val="20"/>
              </w:rPr>
            </w:pPr>
            <w:r w:rsidRPr="00A95464">
              <w:rPr>
                <w:rFonts w:ascii="Arial" w:hAnsi="Arial" w:cs="Arial"/>
                <w:color w:val="000000"/>
                <w:sz w:val="18"/>
                <w:szCs w:val="20"/>
              </w:rPr>
              <w:t>szt</w:t>
            </w:r>
          </w:p>
        </w:tc>
        <w:tc>
          <w:tcPr>
            <w:tcW w:w="992" w:type="dxa"/>
            <w:vAlign w:val="center"/>
          </w:tcPr>
          <w:p w:rsidR="00C0099A" w:rsidRPr="00A95464" w:rsidRDefault="00C0099A">
            <w:pPr>
              <w:jc w:val="center"/>
              <w:rPr>
                <w:rFonts w:ascii="Arial" w:hAnsi="Arial" w:cs="Arial"/>
                <w:color w:val="000000"/>
                <w:sz w:val="18"/>
                <w:szCs w:val="20"/>
              </w:rPr>
            </w:pPr>
            <w:r w:rsidRPr="00A95464">
              <w:rPr>
                <w:rFonts w:ascii="Arial" w:hAnsi="Arial" w:cs="Arial"/>
                <w:color w:val="000000"/>
                <w:sz w:val="18"/>
                <w:szCs w:val="20"/>
              </w:rPr>
              <w:t>24</w:t>
            </w:r>
          </w:p>
        </w:tc>
        <w:tc>
          <w:tcPr>
            <w:tcW w:w="1418" w:type="dxa"/>
            <w:vAlign w:val="center"/>
          </w:tcPr>
          <w:p w:rsidR="00C0099A" w:rsidRPr="00A95464" w:rsidRDefault="00C0099A" w:rsidP="005F51AC">
            <w:pPr>
              <w:jc w:val="center"/>
              <w:rPr>
                <w:rFonts w:ascii="Arial" w:hAnsi="Arial" w:cs="Arial"/>
                <w:sz w:val="18"/>
                <w:szCs w:val="20"/>
              </w:rPr>
            </w:pPr>
          </w:p>
        </w:tc>
        <w:tc>
          <w:tcPr>
            <w:tcW w:w="1417" w:type="dxa"/>
            <w:vAlign w:val="center"/>
          </w:tcPr>
          <w:p w:rsidR="00C0099A" w:rsidRPr="00A95464" w:rsidRDefault="00C0099A" w:rsidP="005F51AC">
            <w:pPr>
              <w:jc w:val="center"/>
              <w:rPr>
                <w:rFonts w:ascii="Arial" w:hAnsi="Arial" w:cs="Arial"/>
                <w:sz w:val="18"/>
                <w:szCs w:val="20"/>
              </w:rPr>
            </w:pPr>
          </w:p>
        </w:tc>
        <w:tc>
          <w:tcPr>
            <w:tcW w:w="851" w:type="dxa"/>
            <w:vAlign w:val="center"/>
          </w:tcPr>
          <w:p w:rsidR="00C0099A" w:rsidRPr="00A95464" w:rsidRDefault="00C0099A" w:rsidP="005F51AC">
            <w:pPr>
              <w:jc w:val="center"/>
              <w:rPr>
                <w:rFonts w:ascii="Arial" w:hAnsi="Arial" w:cs="Arial"/>
                <w:sz w:val="18"/>
                <w:szCs w:val="20"/>
              </w:rPr>
            </w:pPr>
          </w:p>
        </w:tc>
        <w:tc>
          <w:tcPr>
            <w:tcW w:w="1417" w:type="dxa"/>
            <w:vAlign w:val="center"/>
          </w:tcPr>
          <w:p w:rsidR="00C0099A" w:rsidRPr="00A95464" w:rsidRDefault="00C0099A" w:rsidP="005F51AC">
            <w:pPr>
              <w:jc w:val="center"/>
              <w:rPr>
                <w:rFonts w:ascii="Arial" w:hAnsi="Arial" w:cs="Arial"/>
                <w:sz w:val="18"/>
                <w:szCs w:val="20"/>
              </w:rPr>
            </w:pPr>
          </w:p>
        </w:tc>
        <w:tc>
          <w:tcPr>
            <w:tcW w:w="1418" w:type="dxa"/>
            <w:vAlign w:val="center"/>
          </w:tcPr>
          <w:p w:rsidR="00C0099A" w:rsidRPr="00A95464" w:rsidRDefault="00C0099A" w:rsidP="005F51AC">
            <w:pPr>
              <w:jc w:val="center"/>
              <w:rPr>
                <w:rFonts w:ascii="Arial" w:hAnsi="Arial" w:cs="Arial"/>
                <w:sz w:val="18"/>
                <w:szCs w:val="20"/>
              </w:rPr>
            </w:pPr>
          </w:p>
        </w:tc>
        <w:tc>
          <w:tcPr>
            <w:tcW w:w="2268" w:type="dxa"/>
            <w:vAlign w:val="center"/>
          </w:tcPr>
          <w:p w:rsidR="00C0099A" w:rsidRPr="00A95464" w:rsidRDefault="00C0099A" w:rsidP="005F51AC">
            <w:pPr>
              <w:jc w:val="center"/>
              <w:rPr>
                <w:rFonts w:ascii="Arial" w:hAnsi="Arial" w:cs="Arial"/>
                <w:sz w:val="18"/>
                <w:szCs w:val="20"/>
              </w:rPr>
            </w:pPr>
          </w:p>
        </w:tc>
      </w:tr>
      <w:tr w:rsidR="00C0099A" w:rsidRPr="00A95464" w:rsidTr="004D53A7">
        <w:trPr>
          <w:trHeight w:val="567"/>
        </w:trPr>
        <w:tc>
          <w:tcPr>
            <w:tcW w:w="534" w:type="dxa"/>
            <w:vAlign w:val="center"/>
          </w:tcPr>
          <w:p w:rsidR="00C0099A" w:rsidRPr="00A95464" w:rsidRDefault="00C0099A" w:rsidP="005F51AC">
            <w:pPr>
              <w:jc w:val="center"/>
              <w:rPr>
                <w:rFonts w:ascii="Arial" w:hAnsi="Arial" w:cs="Arial"/>
                <w:sz w:val="18"/>
                <w:szCs w:val="20"/>
              </w:rPr>
            </w:pPr>
            <w:r w:rsidRPr="00A95464">
              <w:rPr>
                <w:rFonts w:ascii="Arial" w:hAnsi="Arial" w:cs="Arial"/>
                <w:sz w:val="18"/>
                <w:szCs w:val="20"/>
              </w:rPr>
              <w:t>2.</w:t>
            </w:r>
          </w:p>
        </w:tc>
        <w:tc>
          <w:tcPr>
            <w:tcW w:w="4252" w:type="dxa"/>
            <w:vAlign w:val="center"/>
          </w:tcPr>
          <w:p w:rsidR="00C0099A" w:rsidRPr="00A95464" w:rsidRDefault="00C0099A" w:rsidP="00C0099A">
            <w:pPr>
              <w:rPr>
                <w:rFonts w:ascii="Arial" w:hAnsi="Arial" w:cs="Arial"/>
                <w:color w:val="000000"/>
                <w:sz w:val="18"/>
                <w:szCs w:val="20"/>
              </w:rPr>
            </w:pPr>
            <w:r w:rsidRPr="00A95464">
              <w:rPr>
                <w:rFonts w:ascii="Arial" w:hAnsi="Arial" w:cs="Arial"/>
                <w:color w:val="000000"/>
                <w:sz w:val="18"/>
                <w:szCs w:val="20"/>
              </w:rPr>
              <w:t>Kaniula plastikowa gwintowana do trokara śr. 11mm</w:t>
            </w:r>
          </w:p>
        </w:tc>
        <w:tc>
          <w:tcPr>
            <w:tcW w:w="709" w:type="dxa"/>
            <w:vAlign w:val="center"/>
          </w:tcPr>
          <w:p w:rsidR="00C0099A" w:rsidRPr="00A95464" w:rsidRDefault="00C0099A">
            <w:pPr>
              <w:jc w:val="center"/>
              <w:rPr>
                <w:rFonts w:ascii="Arial" w:hAnsi="Arial" w:cs="Arial"/>
                <w:color w:val="000000"/>
                <w:sz w:val="18"/>
                <w:szCs w:val="20"/>
              </w:rPr>
            </w:pPr>
            <w:r w:rsidRPr="00A95464">
              <w:rPr>
                <w:rFonts w:ascii="Arial" w:hAnsi="Arial" w:cs="Arial"/>
                <w:color w:val="000000"/>
                <w:sz w:val="18"/>
                <w:szCs w:val="20"/>
              </w:rPr>
              <w:t>szt</w:t>
            </w:r>
          </w:p>
        </w:tc>
        <w:tc>
          <w:tcPr>
            <w:tcW w:w="992" w:type="dxa"/>
            <w:vAlign w:val="center"/>
          </w:tcPr>
          <w:p w:rsidR="00C0099A" w:rsidRPr="00A95464" w:rsidRDefault="00C0099A">
            <w:pPr>
              <w:jc w:val="center"/>
              <w:rPr>
                <w:rFonts w:ascii="Arial" w:hAnsi="Arial" w:cs="Arial"/>
                <w:color w:val="000000"/>
                <w:sz w:val="18"/>
                <w:szCs w:val="20"/>
              </w:rPr>
            </w:pPr>
            <w:r w:rsidRPr="00A95464">
              <w:rPr>
                <w:rFonts w:ascii="Arial" w:hAnsi="Arial" w:cs="Arial"/>
                <w:color w:val="000000"/>
                <w:sz w:val="18"/>
                <w:szCs w:val="20"/>
              </w:rPr>
              <w:t>24</w:t>
            </w:r>
          </w:p>
        </w:tc>
        <w:tc>
          <w:tcPr>
            <w:tcW w:w="1418" w:type="dxa"/>
            <w:vAlign w:val="center"/>
          </w:tcPr>
          <w:p w:rsidR="00C0099A" w:rsidRPr="00A95464" w:rsidRDefault="00C0099A" w:rsidP="005F51AC">
            <w:pPr>
              <w:jc w:val="center"/>
              <w:rPr>
                <w:rFonts w:ascii="Arial" w:hAnsi="Arial" w:cs="Arial"/>
                <w:sz w:val="18"/>
                <w:szCs w:val="20"/>
              </w:rPr>
            </w:pPr>
          </w:p>
        </w:tc>
        <w:tc>
          <w:tcPr>
            <w:tcW w:w="1417" w:type="dxa"/>
            <w:vAlign w:val="center"/>
          </w:tcPr>
          <w:p w:rsidR="00C0099A" w:rsidRPr="00A95464" w:rsidRDefault="00C0099A" w:rsidP="005F51AC">
            <w:pPr>
              <w:jc w:val="center"/>
              <w:rPr>
                <w:rFonts w:ascii="Arial" w:hAnsi="Arial" w:cs="Arial"/>
                <w:sz w:val="18"/>
                <w:szCs w:val="20"/>
              </w:rPr>
            </w:pPr>
          </w:p>
        </w:tc>
        <w:tc>
          <w:tcPr>
            <w:tcW w:w="851" w:type="dxa"/>
            <w:vAlign w:val="center"/>
          </w:tcPr>
          <w:p w:rsidR="00C0099A" w:rsidRPr="00A95464" w:rsidRDefault="00C0099A" w:rsidP="005F51AC">
            <w:pPr>
              <w:jc w:val="center"/>
              <w:rPr>
                <w:rFonts w:ascii="Arial" w:hAnsi="Arial" w:cs="Arial"/>
                <w:sz w:val="18"/>
                <w:szCs w:val="20"/>
              </w:rPr>
            </w:pPr>
          </w:p>
        </w:tc>
        <w:tc>
          <w:tcPr>
            <w:tcW w:w="1417" w:type="dxa"/>
            <w:vAlign w:val="center"/>
          </w:tcPr>
          <w:p w:rsidR="00C0099A" w:rsidRPr="00A95464" w:rsidRDefault="00C0099A" w:rsidP="005F51AC">
            <w:pPr>
              <w:jc w:val="center"/>
              <w:rPr>
                <w:rFonts w:ascii="Arial" w:hAnsi="Arial" w:cs="Arial"/>
                <w:sz w:val="18"/>
                <w:szCs w:val="20"/>
              </w:rPr>
            </w:pPr>
          </w:p>
        </w:tc>
        <w:tc>
          <w:tcPr>
            <w:tcW w:w="1418" w:type="dxa"/>
            <w:vAlign w:val="center"/>
          </w:tcPr>
          <w:p w:rsidR="00C0099A" w:rsidRPr="00A95464" w:rsidRDefault="00C0099A" w:rsidP="005F51AC">
            <w:pPr>
              <w:jc w:val="center"/>
              <w:rPr>
                <w:rFonts w:ascii="Arial" w:hAnsi="Arial" w:cs="Arial"/>
                <w:sz w:val="18"/>
                <w:szCs w:val="20"/>
              </w:rPr>
            </w:pPr>
          </w:p>
        </w:tc>
        <w:tc>
          <w:tcPr>
            <w:tcW w:w="2268" w:type="dxa"/>
            <w:vAlign w:val="center"/>
          </w:tcPr>
          <w:p w:rsidR="00C0099A" w:rsidRPr="00A95464" w:rsidRDefault="00C0099A" w:rsidP="005F51AC">
            <w:pPr>
              <w:jc w:val="center"/>
              <w:rPr>
                <w:rFonts w:ascii="Arial" w:hAnsi="Arial" w:cs="Arial"/>
                <w:sz w:val="18"/>
                <w:szCs w:val="20"/>
              </w:rPr>
            </w:pPr>
          </w:p>
        </w:tc>
      </w:tr>
      <w:tr w:rsidR="00C0099A" w:rsidRPr="000C1B9A" w:rsidTr="004D53A7">
        <w:trPr>
          <w:trHeight w:val="567"/>
        </w:trPr>
        <w:tc>
          <w:tcPr>
            <w:tcW w:w="7905" w:type="dxa"/>
            <w:gridSpan w:val="5"/>
            <w:vAlign w:val="center"/>
          </w:tcPr>
          <w:p w:rsidR="00C0099A" w:rsidRPr="000C1B9A" w:rsidRDefault="00C0099A"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C0099A" w:rsidRPr="0069541B" w:rsidRDefault="00C0099A" w:rsidP="005F51AC">
            <w:pPr>
              <w:jc w:val="center"/>
              <w:rPr>
                <w:rFonts w:ascii="Arial" w:hAnsi="Arial" w:cs="Arial"/>
                <w:b/>
                <w:sz w:val="20"/>
                <w:szCs w:val="20"/>
              </w:rPr>
            </w:pPr>
          </w:p>
        </w:tc>
        <w:tc>
          <w:tcPr>
            <w:tcW w:w="851" w:type="dxa"/>
            <w:shd w:val="clear" w:color="auto" w:fill="000000" w:themeFill="text1"/>
          </w:tcPr>
          <w:p w:rsidR="00C0099A" w:rsidRPr="000C1B9A" w:rsidRDefault="00C0099A" w:rsidP="005F51AC">
            <w:pPr>
              <w:jc w:val="center"/>
              <w:rPr>
                <w:rFonts w:ascii="Arial" w:hAnsi="Arial" w:cs="Arial"/>
                <w:sz w:val="20"/>
                <w:szCs w:val="20"/>
              </w:rPr>
            </w:pPr>
          </w:p>
        </w:tc>
        <w:tc>
          <w:tcPr>
            <w:tcW w:w="1417" w:type="dxa"/>
            <w:shd w:val="clear" w:color="auto" w:fill="000000" w:themeFill="text1"/>
          </w:tcPr>
          <w:p w:rsidR="00C0099A" w:rsidRPr="000C1B9A" w:rsidRDefault="00C0099A" w:rsidP="005F51AC">
            <w:pPr>
              <w:jc w:val="center"/>
              <w:rPr>
                <w:rFonts w:ascii="Arial" w:hAnsi="Arial" w:cs="Arial"/>
                <w:sz w:val="20"/>
                <w:szCs w:val="20"/>
              </w:rPr>
            </w:pPr>
          </w:p>
        </w:tc>
        <w:tc>
          <w:tcPr>
            <w:tcW w:w="1418" w:type="dxa"/>
            <w:vAlign w:val="center"/>
          </w:tcPr>
          <w:p w:rsidR="00C0099A" w:rsidRPr="0069541B" w:rsidRDefault="00C0099A" w:rsidP="005F51AC">
            <w:pPr>
              <w:jc w:val="center"/>
              <w:rPr>
                <w:rFonts w:ascii="Arial" w:hAnsi="Arial" w:cs="Arial"/>
                <w:b/>
                <w:sz w:val="20"/>
                <w:szCs w:val="20"/>
              </w:rPr>
            </w:pPr>
          </w:p>
        </w:tc>
        <w:tc>
          <w:tcPr>
            <w:tcW w:w="2268" w:type="dxa"/>
            <w:shd w:val="clear" w:color="auto" w:fill="000000" w:themeFill="text1"/>
          </w:tcPr>
          <w:p w:rsidR="00C0099A" w:rsidRPr="000C1B9A" w:rsidRDefault="00C0099A" w:rsidP="005F51AC">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C0099A" w:rsidRDefault="00C0099A" w:rsidP="000C1B9A">
      <w:pPr>
        <w:spacing w:after="0" w:line="240" w:lineRule="auto"/>
        <w:rPr>
          <w:rFonts w:ascii="Arial" w:hAnsi="Arial" w:cs="Arial"/>
        </w:rPr>
      </w:pPr>
    </w:p>
    <w:p w:rsidR="0071372B" w:rsidRDefault="0071372B" w:rsidP="00560FAF">
      <w:pPr>
        <w:rPr>
          <w:rFonts w:ascii="Arial" w:hAnsi="Arial" w:cs="Arial"/>
        </w:rPr>
      </w:pPr>
    </w:p>
    <w:p w:rsidR="0071372B" w:rsidRDefault="0071372B" w:rsidP="00560FAF">
      <w:pPr>
        <w:rPr>
          <w:rFonts w:ascii="Arial" w:hAnsi="Arial" w:cs="Arial"/>
          <w:b/>
          <w:sz w:val="20"/>
        </w:rPr>
      </w:pPr>
    </w:p>
    <w:p w:rsidR="00560FAF" w:rsidRPr="000C1B9A" w:rsidRDefault="00560FAF" w:rsidP="00560FAF">
      <w:pPr>
        <w:rPr>
          <w:rFonts w:ascii="Arial" w:hAnsi="Arial" w:cs="Arial"/>
          <w:b/>
          <w:sz w:val="20"/>
        </w:rPr>
      </w:pPr>
      <w:r w:rsidRPr="00560FAF">
        <w:rPr>
          <w:rFonts w:ascii="Arial" w:hAnsi="Arial" w:cs="Arial"/>
          <w:b/>
          <w:sz w:val="20"/>
        </w:rPr>
        <w:lastRenderedPageBreak/>
        <w:t>Pakiet</w:t>
      </w:r>
      <w:r>
        <w:rPr>
          <w:rFonts w:ascii="Arial" w:hAnsi="Arial" w:cs="Arial"/>
          <w:b/>
          <w:sz w:val="20"/>
        </w:rPr>
        <w:t xml:space="preserve"> nr 40: </w:t>
      </w:r>
      <w:r w:rsidRPr="00560FAF">
        <w:rPr>
          <w:rFonts w:ascii="Arial" w:hAnsi="Arial" w:cs="Arial"/>
          <w:b/>
          <w:sz w:val="20"/>
        </w:rPr>
        <w:t>Trokary Verasaport</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60FAF" w:rsidRPr="001E6B67" w:rsidTr="004D53A7">
        <w:tc>
          <w:tcPr>
            <w:tcW w:w="534"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L.p.</w:t>
            </w:r>
          </w:p>
        </w:tc>
        <w:tc>
          <w:tcPr>
            <w:tcW w:w="425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60FAF" w:rsidRPr="00A95464" w:rsidTr="004D53A7">
        <w:trPr>
          <w:trHeight w:val="567"/>
        </w:trPr>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t>1.</w:t>
            </w:r>
          </w:p>
        </w:tc>
        <w:tc>
          <w:tcPr>
            <w:tcW w:w="4252" w:type="dxa"/>
            <w:vAlign w:val="center"/>
          </w:tcPr>
          <w:p w:rsidR="00560FAF" w:rsidRPr="00A95464" w:rsidRDefault="00560FAF" w:rsidP="00560FAF">
            <w:pPr>
              <w:rPr>
                <w:rFonts w:ascii="Arial" w:hAnsi="Arial" w:cs="Arial"/>
                <w:color w:val="000000"/>
                <w:sz w:val="18"/>
                <w:szCs w:val="18"/>
              </w:rPr>
            </w:pPr>
            <w:r w:rsidRPr="00A95464">
              <w:rPr>
                <w:rFonts w:ascii="Arial" w:hAnsi="Arial" w:cs="Arial"/>
                <w:color w:val="000000"/>
                <w:sz w:val="18"/>
                <w:szCs w:val="18"/>
              </w:rPr>
              <w:t>Podwiązka laparoskopowa z aplikatorem z nicią 0,</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18</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A95464" w:rsidTr="004D53A7">
        <w:trPr>
          <w:trHeight w:val="567"/>
        </w:trPr>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t>2.</w:t>
            </w:r>
          </w:p>
        </w:tc>
        <w:tc>
          <w:tcPr>
            <w:tcW w:w="4252" w:type="dxa"/>
            <w:vAlign w:val="center"/>
          </w:tcPr>
          <w:p w:rsidR="00560FAF" w:rsidRPr="00A95464" w:rsidRDefault="00560FAF" w:rsidP="00560FAF">
            <w:pPr>
              <w:rPr>
                <w:rFonts w:ascii="Arial" w:hAnsi="Arial" w:cs="Arial"/>
                <w:color w:val="000000"/>
                <w:sz w:val="18"/>
                <w:szCs w:val="18"/>
              </w:rPr>
            </w:pPr>
            <w:r w:rsidRPr="00A95464">
              <w:rPr>
                <w:rFonts w:ascii="Arial" w:hAnsi="Arial" w:cs="Arial"/>
                <w:color w:val="000000"/>
                <w:sz w:val="18"/>
                <w:szCs w:val="18"/>
              </w:rPr>
              <w:t xml:space="preserve">Podwiązka laparoskopowa z aplikatorem z nicią 2-0   </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24</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A95464" w:rsidTr="004D53A7">
        <w:trPr>
          <w:trHeight w:val="567"/>
        </w:trPr>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t>3.</w:t>
            </w:r>
          </w:p>
        </w:tc>
        <w:tc>
          <w:tcPr>
            <w:tcW w:w="4252" w:type="dxa"/>
          </w:tcPr>
          <w:p w:rsidR="00560FAF" w:rsidRPr="00A95464" w:rsidRDefault="00560FAF">
            <w:pPr>
              <w:rPr>
                <w:rFonts w:ascii="Arial" w:hAnsi="Arial" w:cs="Arial"/>
                <w:color w:val="000000"/>
                <w:sz w:val="18"/>
                <w:szCs w:val="18"/>
              </w:rPr>
            </w:pPr>
            <w:r w:rsidRPr="00A95464">
              <w:rPr>
                <w:rFonts w:ascii="Arial" w:hAnsi="Arial" w:cs="Arial"/>
                <w:color w:val="000000"/>
                <w:sz w:val="18"/>
                <w:szCs w:val="18"/>
              </w:rPr>
              <w:t>Trokar laparoskopowy z bezpiecznym ostrzem w kształcie liniowym naostrzonym obustronnie, średnica</w:t>
            </w:r>
            <w:r w:rsidRPr="00A95464">
              <w:rPr>
                <w:rFonts w:ascii="Arial" w:hAnsi="Arial" w:cs="Arial"/>
                <w:b/>
                <w:bCs/>
                <w:color w:val="000000"/>
                <w:sz w:val="18"/>
                <w:szCs w:val="18"/>
              </w:rPr>
              <w:t xml:space="preserve"> 5mm</w:t>
            </w:r>
            <w:r w:rsidRPr="00A95464">
              <w:rPr>
                <w:rFonts w:ascii="Arial" w:hAnsi="Arial" w:cs="Arial"/>
                <w:color w:val="000000"/>
                <w:sz w:val="18"/>
                <w:szCs w:val="18"/>
              </w:rPr>
              <w:t>, z kaniulą karbowaną, zaworem insuflacyjnym. Wizualny wskaźnik położenia ostrza oraz dźwiękowy sygnał informujący o jego wysunięciu. Ostrze w bezpiecznej osłonie (po uzbrojeniu trokara wysuwa się tylko raz i chowa po ustąpieniu oporu tkanek by następnie zostać zablokowane - minimalizacja ryzyka uszkodzenia narządów wewnętrznych). Produkt sterylny, jednorazowego użytku op.6 szt.</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25</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A95464" w:rsidTr="004D53A7">
        <w:trPr>
          <w:trHeight w:val="567"/>
        </w:trPr>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t>4.</w:t>
            </w:r>
          </w:p>
        </w:tc>
        <w:tc>
          <w:tcPr>
            <w:tcW w:w="4252" w:type="dxa"/>
          </w:tcPr>
          <w:p w:rsidR="00560FAF" w:rsidRPr="00A95464" w:rsidRDefault="00560FAF">
            <w:pPr>
              <w:rPr>
                <w:rFonts w:ascii="Arial" w:hAnsi="Arial" w:cs="Arial"/>
                <w:color w:val="000000"/>
                <w:sz w:val="18"/>
                <w:szCs w:val="18"/>
              </w:rPr>
            </w:pPr>
            <w:r w:rsidRPr="00A95464">
              <w:rPr>
                <w:rFonts w:ascii="Arial" w:hAnsi="Arial" w:cs="Arial"/>
                <w:color w:val="000000"/>
                <w:sz w:val="18"/>
                <w:szCs w:val="18"/>
              </w:rPr>
              <w:t xml:space="preserve">Trokar laparoskopowy z bezpiecznym ostrzem w kształcie liniowym naostrzonym obustronnie, średnica </w:t>
            </w:r>
            <w:r w:rsidRPr="00A95464">
              <w:rPr>
                <w:rFonts w:ascii="Arial" w:hAnsi="Arial" w:cs="Arial"/>
                <w:b/>
                <w:bCs/>
                <w:color w:val="000000"/>
                <w:sz w:val="18"/>
                <w:szCs w:val="18"/>
              </w:rPr>
              <w:t>11 mm</w:t>
            </w:r>
            <w:r w:rsidRPr="00A95464">
              <w:rPr>
                <w:rFonts w:ascii="Arial" w:hAnsi="Arial" w:cs="Arial"/>
                <w:color w:val="000000"/>
                <w:sz w:val="18"/>
                <w:szCs w:val="18"/>
              </w:rPr>
              <w:t>, z kaniulą karbowaną, trójstopniowym zaworem insuflacja/stop/desuflacja (możliwość desulfacji bez odłączania wężyka CO2). Samodopasowująca się uszczelka mieszcząca narzędzia od 5 do 11mm (bez konieczności używania redukcji). Ostrze w bezpiecznej osłonie (po uzbrojeniu trokara wysuwa się tylko raz i chowa po ustąpieniu oporu tkanek by następnie zostać zablokowane - minimalizacja ryzyka uszkodzenia narządów wewnętrznych). Wizualny wskaźnik położenia ostrza oraz dźwiękowy sygnał informujący o jego wysunięciu. Produkt sterylny, jednorazowego użytku. Op.6szt.</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40</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A95464" w:rsidTr="004D53A7">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t>5.</w:t>
            </w:r>
          </w:p>
        </w:tc>
        <w:tc>
          <w:tcPr>
            <w:tcW w:w="4252" w:type="dxa"/>
          </w:tcPr>
          <w:p w:rsidR="00560FAF" w:rsidRPr="00A95464" w:rsidRDefault="00560FAF">
            <w:pPr>
              <w:rPr>
                <w:rFonts w:ascii="Arial" w:hAnsi="Arial" w:cs="Arial"/>
                <w:color w:val="000000"/>
                <w:sz w:val="18"/>
                <w:szCs w:val="18"/>
              </w:rPr>
            </w:pPr>
            <w:r w:rsidRPr="00A95464">
              <w:rPr>
                <w:rFonts w:ascii="Arial" w:hAnsi="Arial" w:cs="Arial"/>
                <w:color w:val="000000"/>
                <w:sz w:val="18"/>
                <w:szCs w:val="18"/>
              </w:rPr>
              <w:t xml:space="preserve">Trokar laparoskopowy z bezpiecznym ostrzem w kształcie liniowym naostrzonym obustronnie, średnica </w:t>
            </w:r>
            <w:r w:rsidRPr="00A95464">
              <w:rPr>
                <w:rFonts w:ascii="Arial" w:hAnsi="Arial" w:cs="Arial"/>
                <w:b/>
                <w:bCs/>
                <w:color w:val="000000"/>
                <w:sz w:val="18"/>
                <w:szCs w:val="18"/>
              </w:rPr>
              <w:t>12 mm</w:t>
            </w:r>
            <w:r w:rsidRPr="00A95464">
              <w:rPr>
                <w:rFonts w:ascii="Arial" w:hAnsi="Arial" w:cs="Arial"/>
                <w:color w:val="000000"/>
                <w:sz w:val="18"/>
                <w:szCs w:val="18"/>
              </w:rPr>
              <w:t xml:space="preserve">, z kaniulą karbowaną, trójstopniowym zaworem insuflacja/stop/desuflacja (możliwość desulfacji bez odłączania wężyka CO2). Samodopasowująca się uszczelka mieszcząca narzędzia od 5 do 12mm (bez </w:t>
            </w:r>
            <w:r w:rsidRPr="00A95464">
              <w:rPr>
                <w:rFonts w:ascii="Arial" w:hAnsi="Arial" w:cs="Arial"/>
                <w:color w:val="000000"/>
                <w:sz w:val="18"/>
                <w:szCs w:val="18"/>
              </w:rPr>
              <w:lastRenderedPageBreak/>
              <w:t>konieczności używania redukcji). Ostrze w bezpiecznej osłonie (po uzbrojeniu trokara wysuwa się tylko raz i chowa po ustąpieniu oporu tkanek by następnie zostać zablokowane - minimalizacja ryzyka uszkodzenia narządów wewnętrznych). Wizualny wskaźnik położenia ostrza oraz dźwiękowy sygnał informujący o jego wysunięciu. Produkt sterylny, jednorazowego użytku. Op.6 szt.</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lastRenderedPageBreak/>
              <w:t>op.</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2</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A95464" w:rsidTr="004D53A7">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lastRenderedPageBreak/>
              <w:t>6.</w:t>
            </w:r>
          </w:p>
        </w:tc>
        <w:tc>
          <w:tcPr>
            <w:tcW w:w="4252" w:type="dxa"/>
          </w:tcPr>
          <w:p w:rsidR="00560FAF" w:rsidRPr="00A95464" w:rsidRDefault="00560FAF">
            <w:pPr>
              <w:rPr>
                <w:rFonts w:ascii="Arial" w:hAnsi="Arial" w:cs="Arial"/>
                <w:color w:val="000000"/>
                <w:sz w:val="18"/>
                <w:szCs w:val="18"/>
              </w:rPr>
            </w:pPr>
            <w:r w:rsidRPr="00A95464">
              <w:rPr>
                <w:rFonts w:ascii="Arial" w:hAnsi="Arial" w:cs="Arial"/>
                <w:color w:val="000000"/>
                <w:sz w:val="18"/>
                <w:szCs w:val="18"/>
              </w:rPr>
              <w:t xml:space="preserve">Trokar laparoskopowy bezostrzowy, średnica </w:t>
            </w:r>
            <w:r w:rsidRPr="00A95464">
              <w:rPr>
                <w:rFonts w:ascii="Arial" w:hAnsi="Arial" w:cs="Arial"/>
                <w:b/>
                <w:bCs/>
                <w:color w:val="000000"/>
                <w:sz w:val="18"/>
                <w:szCs w:val="18"/>
              </w:rPr>
              <w:t>15 mm,</w:t>
            </w:r>
            <w:r w:rsidRPr="00A95464">
              <w:rPr>
                <w:rFonts w:ascii="Arial" w:hAnsi="Arial" w:cs="Arial"/>
                <w:color w:val="000000"/>
                <w:sz w:val="18"/>
                <w:szCs w:val="18"/>
              </w:rPr>
              <w:t xml:space="preserve"> z kaniulą karbowaną, trójstopniowym zaworem insuflacja/stop/desuflacja (możliwość desulfacji bez odłączania wężyka CO2). Samodopasowująca się uszczelka mieszcząca narzędzia od 5 do 15mm (bez konieczności używania redukcji). Produkt sterylny, jednorazowego użytku. Op. 6szt.</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10</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A95464" w:rsidTr="004D53A7">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t>7.</w:t>
            </w:r>
          </w:p>
        </w:tc>
        <w:tc>
          <w:tcPr>
            <w:tcW w:w="4252" w:type="dxa"/>
          </w:tcPr>
          <w:p w:rsidR="00560FAF" w:rsidRPr="00A95464" w:rsidRDefault="00560FAF">
            <w:pPr>
              <w:rPr>
                <w:rFonts w:ascii="Arial" w:hAnsi="Arial" w:cs="Arial"/>
                <w:color w:val="000000"/>
                <w:sz w:val="18"/>
                <w:szCs w:val="18"/>
              </w:rPr>
            </w:pPr>
            <w:r w:rsidRPr="00A95464">
              <w:rPr>
                <w:rFonts w:ascii="Arial" w:hAnsi="Arial" w:cs="Arial"/>
                <w:color w:val="000000"/>
                <w:sz w:val="18"/>
                <w:szCs w:val="18"/>
              </w:rPr>
              <w:t>Narzędzie do zamykania otworów po trokarach laparoskopowych bezpiecznie penetrujące powłoki skórne (</w:t>
            </w:r>
            <w:r w:rsidRPr="00A95464">
              <w:rPr>
                <w:rFonts w:ascii="Arial" w:hAnsi="Arial" w:cs="Arial"/>
                <w:b/>
                <w:bCs/>
                <w:color w:val="000000"/>
                <w:sz w:val="18"/>
                <w:szCs w:val="18"/>
              </w:rPr>
              <w:t>szydełko</w:t>
            </w:r>
            <w:r w:rsidRPr="00A95464">
              <w:rPr>
                <w:rFonts w:ascii="Arial" w:hAnsi="Arial" w:cs="Arial"/>
                <w:color w:val="000000"/>
                <w:sz w:val="18"/>
                <w:szCs w:val="18"/>
              </w:rPr>
              <w:t xml:space="preserve"> jednorazowego użytku)</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szt</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120</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A95464" w:rsidTr="004D53A7">
        <w:tc>
          <w:tcPr>
            <w:tcW w:w="534" w:type="dxa"/>
            <w:vAlign w:val="center"/>
          </w:tcPr>
          <w:p w:rsidR="00560FAF" w:rsidRPr="00A95464" w:rsidRDefault="00560FAF" w:rsidP="005F51AC">
            <w:pPr>
              <w:jc w:val="center"/>
              <w:rPr>
                <w:rFonts w:ascii="Arial" w:hAnsi="Arial" w:cs="Arial"/>
                <w:sz w:val="18"/>
                <w:szCs w:val="18"/>
              </w:rPr>
            </w:pPr>
            <w:r w:rsidRPr="00A95464">
              <w:rPr>
                <w:rFonts w:ascii="Arial" w:hAnsi="Arial" w:cs="Arial"/>
                <w:sz w:val="18"/>
                <w:szCs w:val="18"/>
              </w:rPr>
              <w:t>8.</w:t>
            </w:r>
          </w:p>
        </w:tc>
        <w:tc>
          <w:tcPr>
            <w:tcW w:w="4252" w:type="dxa"/>
          </w:tcPr>
          <w:p w:rsidR="00560FAF" w:rsidRPr="00A95464" w:rsidRDefault="00560FAF">
            <w:pPr>
              <w:rPr>
                <w:rFonts w:ascii="Arial" w:hAnsi="Arial" w:cs="Arial"/>
                <w:color w:val="000000"/>
                <w:sz w:val="18"/>
                <w:szCs w:val="18"/>
              </w:rPr>
            </w:pPr>
            <w:r w:rsidRPr="00A95464">
              <w:rPr>
                <w:rFonts w:ascii="Arial" w:hAnsi="Arial" w:cs="Arial"/>
                <w:color w:val="000000"/>
                <w:sz w:val="18"/>
                <w:szCs w:val="18"/>
              </w:rPr>
              <w:t>Igła Veresa jednorazowa, sterylna, z wirtualnym wskażnikiem informującym o penetracji ostrą krawędzią igły, z zaworem insuflacyjnym; złącze typu luer męskie-żeńskie w komplecie, długość 120mm i 150mm, op.a 12szt.</w:t>
            </w:r>
          </w:p>
        </w:tc>
        <w:tc>
          <w:tcPr>
            <w:tcW w:w="709"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op.</w:t>
            </w:r>
          </w:p>
        </w:tc>
        <w:tc>
          <w:tcPr>
            <w:tcW w:w="992" w:type="dxa"/>
            <w:vAlign w:val="center"/>
          </w:tcPr>
          <w:p w:rsidR="00560FAF" w:rsidRPr="00A95464" w:rsidRDefault="00560FAF">
            <w:pPr>
              <w:jc w:val="center"/>
              <w:rPr>
                <w:rFonts w:ascii="Arial" w:hAnsi="Arial" w:cs="Arial"/>
                <w:color w:val="000000"/>
                <w:sz w:val="18"/>
                <w:szCs w:val="18"/>
              </w:rPr>
            </w:pPr>
            <w:r w:rsidRPr="00A95464">
              <w:rPr>
                <w:rFonts w:ascii="Arial" w:hAnsi="Arial" w:cs="Arial"/>
                <w:color w:val="000000"/>
                <w:sz w:val="18"/>
                <w:szCs w:val="18"/>
              </w:rPr>
              <w:t>8</w:t>
            </w:r>
          </w:p>
        </w:tc>
        <w:tc>
          <w:tcPr>
            <w:tcW w:w="1418"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851" w:type="dxa"/>
            <w:vAlign w:val="center"/>
          </w:tcPr>
          <w:p w:rsidR="00560FAF" w:rsidRPr="00A95464" w:rsidRDefault="00560FAF" w:rsidP="005F51AC">
            <w:pPr>
              <w:jc w:val="center"/>
              <w:rPr>
                <w:rFonts w:ascii="Arial" w:hAnsi="Arial" w:cs="Arial"/>
                <w:sz w:val="18"/>
                <w:szCs w:val="18"/>
              </w:rPr>
            </w:pPr>
          </w:p>
        </w:tc>
        <w:tc>
          <w:tcPr>
            <w:tcW w:w="1417" w:type="dxa"/>
            <w:vAlign w:val="center"/>
          </w:tcPr>
          <w:p w:rsidR="00560FAF" w:rsidRPr="00A95464" w:rsidRDefault="00560FAF" w:rsidP="005F51AC">
            <w:pPr>
              <w:jc w:val="center"/>
              <w:rPr>
                <w:rFonts w:ascii="Arial" w:hAnsi="Arial" w:cs="Arial"/>
                <w:sz w:val="18"/>
                <w:szCs w:val="18"/>
              </w:rPr>
            </w:pPr>
          </w:p>
        </w:tc>
        <w:tc>
          <w:tcPr>
            <w:tcW w:w="1418" w:type="dxa"/>
            <w:vAlign w:val="center"/>
          </w:tcPr>
          <w:p w:rsidR="00560FAF" w:rsidRPr="00A95464" w:rsidRDefault="00560FAF" w:rsidP="005F51AC">
            <w:pPr>
              <w:jc w:val="center"/>
              <w:rPr>
                <w:rFonts w:ascii="Arial" w:hAnsi="Arial" w:cs="Arial"/>
                <w:sz w:val="18"/>
                <w:szCs w:val="18"/>
              </w:rPr>
            </w:pPr>
          </w:p>
        </w:tc>
        <w:tc>
          <w:tcPr>
            <w:tcW w:w="2268" w:type="dxa"/>
            <w:vAlign w:val="center"/>
          </w:tcPr>
          <w:p w:rsidR="00560FAF" w:rsidRPr="00A95464" w:rsidRDefault="00560FAF" w:rsidP="005F51AC">
            <w:pPr>
              <w:jc w:val="center"/>
              <w:rPr>
                <w:rFonts w:ascii="Arial" w:hAnsi="Arial" w:cs="Arial"/>
                <w:sz w:val="18"/>
                <w:szCs w:val="18"/>
              </w:rPr>
            </w:pPr>
          </w:p>
        </w:tc>
      </w:tr>
      <w:tr w:rsidR="00560FAF" w:rsidRPr="000C1B9A" w:rsidTr="004D53A7">
        <w:trPr>
          <w:trHeight w:val="567"/>
        </w:trPr>
        <w:tc>
          <w:tcPr>
            <w:tcW w:w="7905" w:type="dxa"/>
            <w:gridSpan w:val="5"/>
            <w:vAlign w:val="center"/>
          </w:tcPr>
          <w:p w:rsidR="00560FAF" w:rsidRPr="000C1B9A" w:rsidRDefault="00560FAF"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60FAF" w:rsidRPr="0069541B" w:rsidRDefault="00560FAF" w:rsidP="005F51AC">
            <w:pPr>
              <w:jc w:val="center"/>
              <w:rPr>
                <w:rFonts w:ascii="Arial" w:hAnsi="Arial" w:cs="Arial"/>
                <w:b/>
                <w:sz w:val="20"/>
                <w:szCs w:val="20"/>
              </w:rPr>
            </w:pPr>
          </w:p>
        </w:tc>
        <w:tc>
          <w:tcPr>
            <w:tcW w:w="851" w:type="dxa"/>
            <w:shd w:val="clear" w:color="auto" w:fill="000000" w:themeFill="text1"/>
          </w:tcPr>
          <w:p w:rsidR="00560FAF" w:rsidRPr="000C1B9A" w:rsidRDefault="00560FAF" w:rsidP="005F51AC">
            <w:pPr>
              <w:jc w:val="center"/>
              <w:rPr>
                <w:rFonts w:ascii="Arial" w:hAnsi="Arial" w:cs="Arial"/>
                <w:sz w:val="20"/>
                <w:szCs w:val="20"/>
              </w:rPr>
            </w:pPr>
          </w:p>
        </w:tc>
        <w:tc>
          <w:tcPr>
            <w:tcW w:w="1417" w:type="dxa"/>
            <w:shd w:val="clear" w:color="auto" w:fill="000000" w:themeFill="text1"/>
          </w:tcPr>
          <w:p w:rsidR="00560FAF" w:rsidRPr="000C1B9A" w:rsidRDefault="00560FAF" w:rsidP="005F51AC">
            <w:pPr>
              <w:jc w:val="center"/>
              <w:rPr>
                <w:rFonts w:ascii="Arial" w:hAnsi="Arial" w:cs="Arial"/>
                <w:sz w:val="20"/>
                <w:szCs w:val="20"/>
              </w:rPr>
            </w:pPr>
          </w:p>
        </w:tc>
        <w:tc>
          <w:tcPr>
            <w:tcW w:w="1418" w:type="dxa"/>
            <w:vAlign w:val="center"/>
          </w:tcPr>
          <w:p w:rsidR="00560FAF" w:rsidRPr="0069541B" w:rsidRDefault="00560FAF" w:rsidP="005F51AC">
            <w:pPr>
              <w:jc w:val="center"/>
              <w:rPr>
                <w:rFonts w:ascii="Arial" w:hAnsi="Arial" w:cs="Arial"/>
                <w:b/>
                <w:sz w:val="20"/>
                <w:szCs w:val="20"/>
              </w:rPr>
            </w:pPr>
          </w:p>
        </w:tc>
        <w:tc>
          <w:tcPr>
            <w:tcW w:w="2268" w:type="dxa"/>
            <w:shd w:val="clear" w:color="auto" w:fill="000000" w:themeFill="text1"/>
          </w:tcPr>
          <w:p w:rsidR="00560FAF" w:rsidRPr="000C1B9A" w:rsidRDefault="00560FAF" w:rsidP="005F51AC">
            <w:pPr>
              <w:jc w:val="center"/>
              <w:rPr>
                <w:rFonts w:ascii="Arial" w:hAnsi="Arial" w:cs="Arial"/>
                <w:sz w:val="20"/>
                <w:szCs w:val="20"/>
              </w:rPr>
            </w:pPr>
          </w:p>
        </w:tc>
      </w:tr>
    </w:tbl>
    <w:p w:rsidR="0071372B" w:rsidRPr="008C5CD1" w:rsidRDefault="0071372B" w:rsidP="0071372B">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95464" w:rsidRDefault="00145BD2" w:rsidP="0071372B">
      <w:pPr>
        <w:pStyle w:val="Default"/>
        <w:rPr>
          <w:b/>
          <w:bCs/>
          <w:iCs/>
          <w:sz w:val="20"/>
          <w:szCs w:val="22"/>
        </w:rPr>
      </w:pPr>
      <w:r>
        <w:rPr>
          <w:b/>
          <w:bCs/>
          <w:iCs/>
          <w:sz w:val="20"/>
          <w:szCs w:val="22"/>
        </w:rPr>
        <w:br/>
      </w:r>
    </w:p>
    <w:p w:rsidR="0071372B" w:rsidRPr="00EE1344" w:rsidRDefault="0071372B" w:rsidP="0071372B">
      <w:pPr>
        <w:pStyle w:val="Default"/>
        <w:rPr>
          <w:sz w:val="20"/>
          <w:szCs w:val="22"/>
        </w:rPr>
      </w:pPr>
      <w:r w:rsidRPr="00EE1344">
        <w:rPr>
          <w:b/>
          <w:bCs/>
          <w:iCs/>
          <w:sz w:val="20"/>
          <w:szCs w:val="22"/>
        </w:rPr>
        <w:t xml:space="preserve">Dokument należy wypełnić i podpisać kwalifikowanym podpisem elektronicznym. </w:t>
      </w:r>
    </w:p>
    <w:p w:rsidR="0071372B" w:rsidRPr="00EE1344" w:rsidRDefault="0071372B" w:rsidP="0071372B">
      <w:pPr>
        <w:rPr>
          <w:rFonts w:ascii="Arial" w:hAnsi="Arial" w:cs="Arial"/>
          <w:b/>
          <w:bCs/>
          <w:iCs/>
          <w:sz w:val="20"/>
        </w:rPr>
      </w:pPr>
      <w:r w:rsidRPr="00EE1344">
        <w:rPr>
          <w:rFonts w:ascii="Arial" w:hAnsi="Arial" w:cs="Arial"/>
          <w:b/>
          <w:bCs/>
          <w:iCs/>
          <w:sz w:val="20"/>
        </w:rPr>
        <w:t>Zamawiający zaleca zapisanie dokumentu w formacie PDF.</w:t>
      </w:r>
    </w:p>
    <w:p w:rsidR="00560FAF" w:rsidRDefault="00560FAF" w:rsidP="000C1B9A">
      <w:pPr>
        <w:spacing w:after="0" w:line="240" w:lineRule="auto"/>
        <w:rPr>
          <w:rFonts w:ascii="Arial" w:hAnsi="Arial" w:cs="Arial"/>
        </w:rPr>
      </w:pPr>
    </w:p>
    <w:p w:rsidR="004D53A7" w:rsidRDefault="004D53A7" w:rsidP="000C1B9A">
      <w:pPr>
        <w:spacing w:after="0" w:line="240" w:lineRule="auto"/>
        <w:rPr>
          <w:rFonts w:ascii="Arial" w:hAnsi="Arial" w:cs="Arial"/>
        </w:rPr>
      </w:pPr>
    </w:p>
    <w:p w:rsidR="0071372B" w:rsidRDefault="0071372B" w:rsidP="00560FAF">
      <w:pPr>
        <w:rPr>
          <w:rFonts w:ascii="Arial" w:hAnsi="Arial" w:cs="Arial"/>
          <w:b/>
          <w:sz w:val="20"/>
        </w:rPr>
      </w:pPr>
    </w:p>
    <w:p w:rsidR="0071372B" w:rsidRDefault="0071372B" w:rsidP="00560FAF">
      <w:pPr>
        <w:rPr>
          <w:rFonts w:ascii="Arial" w:hAnsi="Arial" w:cs="Arial"/>
          <w:b/>
          <w:sz w:val="20"/>
        </w:rPr>
      </w:pPr>
    </w:p>
    <w:p w:rsidR="0071372B" w:rsidRDefault="0071372B" w:rsidP="00560FAF">
      <w:pPr>
        <w:rPr>
          <w:rFonts w:ascii="Arial" w:hAnsi="Arial" w:cs="Arial"/>
          <w:b/>
          <w:sz w:val="20"/>
        </w:rPr>
      </w:pPr>
    </w:p>
    <w:p w:rsidR="0071372B" w:rsidRDefault="0071372B" w:rsidP="00560FAF">
      <w:pPr>
        <w:rPr>
          <w:rFonts w:ascii="Arial" w:hAnsi="Arial" w:cs="Arial"/>
          <w:b/>
          <w:sz w:val="20"/>
        </w:rPr>
      </w:pPr>
    </w:p>
    <w:p w:rsidR="00560FAF" w:rsidRPr="000C1B9A" w:rsidRDefault="00560FAF" w:rsidP="00560FAF">
      <w:pPr>
        <w:rPr>
          <w:rFonts w:ascii="Arial" w:hAnsi="Arial" w:cs="Arial"/>
          <w:b/>
          <w:sz w:val="20"/>
        </w:rPr>
      </w:pPr>
      <w:r w:rsidRPr="00560FAF">
        <w:rPr>
          <w:rFonts w:ascii="Arial" w:hAnsi="Arial" w:cs="Arial"/>
          <w:b/>
          <w:sz w:val="20"/>
        </w:rPr>
        <w:t xml:space="preserve">Pakiet </w:t>
      </w:r>
      <w:r>
        <w:rPr>
          <w:rFonts w:ascii="Arial" w:hAnsi="Arial" w:cs="Arial"/>
          <w:b/>
          <w:sz w:val="20"/>
        </w:rPr>
        <w:t>nr 41: Akcesoria do laparoskopii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60FAF" w:rsidRPr="001E6B67" w:rsidTr="004D53A7">
        <w:tc>
          <w:tcPr>
            <w:tcW w:w="534"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L.p.</w:t>
            </w:r>
          </w:p>
        </w:tc>
        <w:tc>
          <w:tcPr>
            <w:tcW w:w="425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60FAF" w:rsidRPr="00ED1115" w:rsidTr="004D53A7">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1.</w:t>
            </w:r>
          </w:p>
        </w:tc>
        <w:tc>
          <w:tcPr>
            <w:tcW w:w="4252" w:type="dxa"/>
            <w:vAlign w:val="center"/>
          </w:tcPr>
          <w:p w:rsidR="00560FAF" w:rsidRPr="00ED1115" w:rsidRDefault="00560FAF" w:rsidP="00560FAF">
            <w:pPr>
              <w:rPr>
                <w:rFonts w:ascii="Arial" w:hAnsi="Arial" w:cs="Arial"/>
                <w:color w:val="000000"/>
                <w:sz w:val="18"/>
                <w:szCs w:val="18"/>
              </w:rPr>
            </w:pPr>
            <w:r w:rsidRPr="00ED1115">
              <w:rPr>
                <w:rFonts w:ascii="Arial" w:hAnsi="Arial" w:cs="Arial"/>
                <w:color w:val="000000"/>
                <w:sz w:val="18"/>
                <w:szCs w:val="18"/>
              </w:rPr>
              <w:t>Narzędzie Liga Sure z przewodem śr. 5mm/37cm. Po. 6szt.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2</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4D53A7">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2.</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Kleszczyki ligasure precyzyjne do zamykania naczyń do 7mm włącznie, aktywacja ręczna , wbudowany nóż , kompatybilne z generatorem Force Triad. Op. a 6szt.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8</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4D53A7">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3.</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Kleszczyki laparoskopowe do preparowania , uszczelniania i rozdzielania naczyń , pęczków tkankowych , długość 37cm , średnica 5mm, długość szczęk 19,5mm , długość cięcia 17,8mm  aktywowanie ręczne lub nożne z wbudowanym nożem, przewodem, obracanym trzonem; kompatybilne z generatorem Force Triad. Op.6szt.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2</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4D53A7">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4.</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 xml:space="preserve">Kleszczyki ligasure do uszczelniania i rozdzielania naczyń, pęczków tkankowych, długość 20cm, średnica trzonu 10mm, aktywowane ręcznie lub nożnie z wbudowanym nożem, przewodem, obracanym trzonem, kompatybilne z generatorem Triad Force. Op. 6szt.   </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2</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4D53A7">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5.</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Kleszczyki ligasure do zabiegów klasycznych do uszczelniania , rozdzielania naczyń, dł. 18 cm, sr. trzonu 13,5mm . Trzon obracany o 180</w:t>
            </w:r>
            <w:r w:rsidRPr="00ED1115">
              <w:rPr>
                <w:rFonts w:ascii="Arial" w:hAnsi="Arial" w:cs="Arial"/>
                <w:color w:val="000000"/>
                <w:sz w:val="18"/>
                <w:szCs w:val="18"/>
                <w:vertAlign w:val="superscript"/>
              </w:rPr>
              <w:t xml:space="preserve">0 </w:t>
            </w:r>
            <w:r w:rsidRPr="00ED1115">
              <w:rPr>
                <w:rFonts w:ascii="Arial" w:hAnsi="Arial" w:cs="Arial"/>
                <w:color w:val="000000"/>
                <w:sz w:val="18"/>
                <w:szCs w:val="18"/>
              </w:rPr>
              <w:t>szczęki zakrzywione pod kątem 140</w:t>
            </w:r>
            <w:r w:rsidRPr="00ED1115">
              <w:rPr>
                <w:rFonts w:ascii="Cambria Math" w:hAnsi="Cambria Math" w:cs="Cambria Math"/>
                <w:color w:val="000000"/>
                <w:sz w:val="18"/>
                <w:szCs w:val="18"/>
              </w:rPr>
              <w:t>⁰</w:t>
            </w:r>
            <w:r w:rsidRPr="00ED1115">
              <w:rPr>
                <w:rFonts w:ascii="Arial" w:hAnsi="Arial" w:cs="Arial"/>
                <w:color w:val="000000"/>
                <w:sz w:val="18"/>
                <w:szCs w:val="18"/>
              </w:rPr>
              <w:t>,</w:t>
            </w:r>
            <w:r w:rsidRPr="00ED1115">
              <w:rPr>
                <w:rFonts w:ascii="Arial" w:hAnsi="Arial" w:cs="Arial"/>
                <w:color w:val="000000"/>
                <w:sz w:val="18"/>
                <w:szCs w:val="18"/>
                <w:vertAlign w:val="superscript"/>
              </w:rPr>
              <w:t xml:space="preserve"> </w:t>
            </w:r>
            <w:r w:rsidRPr="00ED1115">
              <w:rPr>
                <w:rFonts w:ascii="Arial" w:hAnsi="Arial" w:cs="Arial"/>
                <w:color w:val="000000"/>
                <w:sz w:val="18"/>
                <w:szCs w:val="18"/>
              </w:rPr>
              <w:t>aktywacja ręczna lub nożna szczęki z wbudowanym nożem. Op. 6szt.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3</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4D53A7">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6.</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Jednorazowy instrument do zamykania naczyń krwionośnych do średnicy 7mm włącznie, o długości 37cm, średnica 10mm typu Atlas, z przewodem - wtyczka kompatybilna z urządzeniem LigaSure 8, z wbudowanym nożem (cięcie mechaniczne)</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2</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4D53A7">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7.</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 xml:space="preserve">Kapciuchownica automatyczna j.u. 65mm, jednorazowe narzędzie wykonująca szew kapciuchowy z poliamidowego monofilamentu niewchłanialnego 2-0, długość 65mm umocowanego 28 stalowymi zszywkami, zszywki </w:t>
            </w:r>
            <w:r w:rsidRPr="00ED1115">
              <w:rPr>
                <w:rFonts w:ascii="Arial" w:hAnsi="Arial" w:cs="Arial"/>
                <w:color w:val="000000"/>
                <w:sz w:val="18"/>
                <w:szCs w:val="18"/>
              </w:rPr>
              <w:lastRenderedPageBreak/>
              <w:t>mocują szew struktury narządu na który zakładany jest kapciuch. op,a3szt.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lastRenderedPageBreak/>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4D53A7">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lastRenderedPageBreak/>
              <w:t>8.</w:t>
            </w:r>
          </w:p>
        </w:tc>
        <w:tc>
          <w:tcPr>
            <w:tcW w:w="4252" w:type="dxa"/>
            <w:vAlign w:val="center"/>
          </w:tcPr>
          <w:p w:rsidR="00560FAF" w:rsidRPr="00ED1115" w:rsidRDefault="00560FAF" w:rsidP="00560FAF">
            <w:pPr>
              <w:rPr>
                <w:rFonts w:ascii="Arial" w:hAnsi="Arial" w:cs="Arial"/>
                <w:color w:val="000000"/>
                <w:sz w:val="18"/>
                <w:szCs w:val="18"/>
              </w:rPr>
            </w:pPr>
            <w:r w:rsidRPr="00ED1115">
              <w:rPr>
                <w:rFonts w:ascii="Arial" w:hAnsi="Arial" w:cs="Arial"/>
                <w:color w:val="000000"/>
                <w:sz w:val="18"/>
                <w:szCs w:val="18"/>
              </w:rPr>
              <w:t>Czyścik do elektrod sterylny</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0C1B9A" w:rsidTr="004D53A7">
        <w:trPr>
          <w:trHeight w:val="567"/>
        </w:trPr>
        <w:tc>
          <w:tcPr>
            <w:tcW w:w="7905" w:type="dxa"/>
            <w:gridSpan w:val="5"/>
            <w:vAlign w:val="center"/>
          </w:tcPr>
          <w:p w:rsidR="00560FAF" w:rsidRPr="000C1B9A" w:rsidRDefault="00560FAF"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60FAF" w:rsidRPr="0069541B" w:rsidRDefault="00560FAF" w:rsidP="005F51AC">
            <w:pPr>
              <w:jc w:val="center"/>
              <w:rPr>
                <w:rFonts w:ascii="Arial" w:hAnsi="Arial" w:cs="Arial"/>
                <w:b/>
                <w:sz w:val="20"/>
                <w:szCs w:val="20"/>
              </w:rPr>
            </w:pPr>
          </w:p>
        </w:tc>
        <w:tc>
          <w:tcPr>
            <w:tcW w:w="851" w:type="dxa"/>
            <w:shd w:val="clear" w:color="auto" w:fill="000000" w:themeFill="text1"/>
          </w:tcPr>
          <w:p w:rsidR="00560FAF" w:rsidRPr="000C1B9A" w:rsidRDefault="00560FAF" w:rsidP="005F51AC">
            <w:pPr>
              <w:jc w:val="center"/>
              <w:rPr>
                <w:rFonts w:ascii="Arial" w:hAnsi="Arial" w:cs="Arial"/>
                <w:sz w:val="20"/>
                <w:szCs w:val="20"/>
              </w:rPr>
            </w:pPr>
          </w:p>
        </w:tc>
        <w:tc>
          <w:tcPr>
            <w:tcW w:w="1417" w:type="dxa"/>
            <w:shd w:val="clear" w:color="auto" w:fill="000000" w:themeFill="text1"/>
          </w:tcPr>
          <w:p w:rsidR="00560FAF" w:rsidRPr="000C1B9A" w:rsidRDefault="00560FAF" w:rsidP="005F51AC">
            <w:pPr>
              <w:jc w:val="center"/>
              <w:rPr>
                <w:rFonts w:ascii="Arial" w:hAnsi="Arial" w:cs="Arial"/>
                <w:sz w:val="20"/>
                <w:szCs w:val="20"/>
              </w:rPr>
            </w:pPr>
          </w:p>
        </w:tc>
        <w:tc>
          <w:tcPr>
            <w:tcW w:w="1418" w:type="dxa"/>
            <w:vAlign w:val="center"/>
          </w:tcPr>
          <w:p w:rsidR="00560FAF" w:rsidRPr="0069541B" w:rsidRDefault="00560FAF" w:rsidP="005F51AC">
            <w:pPr>
              <w:jc w:val="center"/>
              <w:rPr>
                <w:rFonts w:ascii="Arial" w:hAnsi="Arial" w:cs="Arial"/>
                <w:b/>
                <w:sz w:val="20"/>
                <w:szCs w:val="20"/>
              </w:rPr>
            </w:pPr>
          </w:p>
        </w:tc>
        <w:tc>
          <w:tcPr>
            <w:tcW w:w="2268" w:type="dxa"/>
            <w:shd w:val="clear" w:color="auto" w:fill="000000" w:themeFill="text1"/>
          </w:tcPr>
          <w:p w:rsidR="00560FAF" w:rsidRPr="000C1B9A" w:rsidRDefault="00560FAF" w:rsidP="005F51AC">
            <w:pPr>
              <w:jc w:val="center"/>
              <w:rPr>
                <w:rFonts w:ascii="Arial" w:hAnsi="Arial" w:cs="Arial"/>
                <w:sz w:val="20"/>
                <w:szCs w:val="20"/>
              </w:rPr>
            </w:pPr>
          </w:p>
        </w:tc>
      </w:tr>
    </w:tbl>
    <w:p w:rsidR="00ED1115" w:rsidRPr="008C5CD1" w:rsidRDefault="00ED1115" w:rsidP="00ED1115">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ED1115" w:rsidRDefault="00145BD2" w:rsidP="00ED1115">
      <w:pPr>
        <w:pStyle w:val="Default"/>
        <w:rPr>
          <w:b/>
          <w:bCs/>
          <w:iCs/>
          <w:sz w:val="20"/>
          <w:szCs w:val="22"/>
        </w:rPr>
      </w:pPr>
      <w:r>
        <w:rPr>
          <w:b/>
          <w:bCs/>
          <w:iCs/>
          <w:sz w:val="20"/>
          <w:szCs w:val="22"/>
        </w:rPr>
        <w:br/>
      </w:r>
    </w:p>
    <w:p w:rsidR="00ED1115" w:rsidRPr="00EE1344" w:rsidRDefault="00ED1115" w:rsidP="00ED1115">
      <w:pPr>
        <w:pStyle w:val="Default"/>
        <w:rPr>
          <w:sz w:val="20"/>
          <w:szCs w:val="22"/>
        </w:rPr>
      </w:pPr>
      <w:r w:rsidRPr="00EE1344">
        <w:rPr>
          <w:b/>
          <w:bCs/>
          <w:iCs/>
          <w:sz w:val="20"/>
          <w:szCs w:val="22"/>
        </w:rPr>
        <w:t xml:space="preserve">Dokument należy wypełnić i podpisać kwalifikowanym podpisem elektronicznym. </w:t>
      </w:r>
    </w:p>
    <w:p w:rsidR="00ED1115" w:rsidRPr="00EE1344" w:rsidRDefault="00ED1115" w:rsidP="00ED1115">
      <w:pPr>
        <w:rPr>
          <w:rFonts w:ascii="Arial" w:hAnsi="Arial" w:cs="Arial"/>
          <w:b/>
          <w:bCs/>
          <w:iCs/>
          <w:sz w:val="20"/>
        </w:rPr>
      </w:pPr>
      <w:r w:rsidRPr="00EE1344">
        <w:rPr>
          <w:rFonts w:ascii="Arial" w:hAnsi="Arial" w:cs="Arial"/>
          <w:b/>
          <w:bCs/>
          <w:iCs/>
          <w:sz w:val="20"/>
        </w:rPr>
        <w:t>Zamawiający zaleca zapisanie dokumentu w formacie PDF.</w:t>
      </w:r>
    </w:p>
    <w:p w:rsidR="00560FAF" w:rsidRDefault="00560FAF" w:rsidP="00560FAF">
      <w:pPr>
        <w:spacing w:after="0" w:line="240" w:lineRule="auto"/>
        <w:rPr>
          <w:rFonts w:ascii="Arial" w:hAnsi="Arial" w:cs="Arial"/>
        </w:rPr>
      </w:pPr>
    </w:p>
    <w:p w:rsidR="00560FAF" w:rsidRDefault="00560FAF" w:rsidP="00560FAF">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914D8" w:rsidRDefault="005914D8" w:rsidP="000C1B9A">
      <w:pPr>
        <w:spacing w:after="0" w:line="240" w:lineRule="auto"/>
        <w:rPr>
          <w:rFonts w:ascii="Arial" w:hAnsi="Arial" w:cs="Arial"/>
        </w:rPr>
      </w:pPr>
    </w:p>
    <w:p w:rsidR="005914D8" w:rsidRDefault="005914D8" w:rsidP="000C1B9A">
      <w:pPr>
        <w:spacing w:after="0" w:line="240" w:lineRule="auto"/>
        <w:rPr>
          <w:rFonts w:ascii="Arial" w:hAnsi="Arial" w:cs="Arial"/>
        </w:rPr>
      </w:pPr>
    </w:p>
    <w:p w:rsidR="005914D8" w:rsidRDefault="005914D8" w:rsidP="000C1B9A">
      <w:pPr>
        <w:spacing w:after="0" w:line="240" w:lineRule="auto"/>
        <w:rPr>
          <w:rFonts w:ascii="Arial" w:hAnsi="Arial" w:cs="Arial"/>
        </w:rPr>
      </w:pPr>
    </w:p>
    <w:p w:rsidR="005914D8" w:rsidRDefault="005914D8" w:rsidP="000C1B9A">
      <w:pPr>
        <w:spacing w:after="0" w:line="240" w:lineRule="auto"/>
        <w:rPr>
          <w:rFonts w:ascii="Arial" w:hAnsi="Arial" w:cs="Arial"/>
        </w:rPr>
      </w:pPr>
    </w:p>
    <w:p w:rsidR="005914D8" w:rsidRDefault="005914D8" w:rsidP="000C1B9A">
      <w:pPr>
        <w:spacing w:after="0" w:line="240" w:lineRule="auto"/>
        <w:rPr>
          <w:rFonts w:ascii="Arial" w:hAnsi="Arial" w:cs="Arial"/>
        </w:rPr>
      </w:pPr>
    </w:p>
    <w:p w:rsidR="005914D8" w:rsidRDefault="005914D8"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914D8" w:rsidRDefault="005914D8" w:rsidP="00560FAF">
      <w:pPr>
        <w:rPr>
          <w:rFonts w:ascii="Arial" w:hAnsi="Arial" w:cs="Arial"/>
          <w:b/>
          <w:sz w:val="20"/>
        </w:rPr>
      </w:pPr>
    </w:p>
    <w:p w:rsidR="00560FAF" w:rsidRPr="000C1B9A" w:rsidRDefault="00560FAF" w:rsidP="00560FAF">
      <w:pPr>
        <w:rPr>
          <w:rFonts w:ascii="Arial" w:hAnsi="Arial" w:cs="Arial"/>
          <w:b/>
          <w:sz w:val="20"/>
        </w:rPr>
      </w:pPr>
      <w:r w:rsidRPr="00560FAF">
        <w:rPr>
          <w:rFonts w:ascii="Arial" w:hAnsi="Arial" w:cs="Arial"/>
          <w:b/>
          <w:sz w:val="20"/>
        </w:rPr>
        <w:lastRenderedPageBreak/>
        <w:t>Pakiet nr 42: Elektrody stymulacyjne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60FAF" w:rsidRPr="001E6B67" w:rsidTr="005914D8">
        <w:tc>
          <w:tcPr>
            <w:tcW w:w="534"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L.p.</w:t>
            </w:r>
          </w:p>
        </w:tc>
        <w:tc>
          <w:tcPr>
            <w:tcW w:w="425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1.</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Krtaniowa elektroda 4 kanałowa naklejana na rurkę intubacyjną 7-9mm powierzchnia samoprzylepna 37x37mm w komplecie elektroda neutralna , sterylna kompatybilna z neurostymulatorem C2 firmy Inomed. Op. 10szt.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2.</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Sonda stymulacyjna bipolarna Delta do stymulacji nerwu błędnego. Op. 5szt.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3.</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 xml:space="preserve">Sonda do stymulatora nerwów C2 firmy INOMED bipolarna prosta typu widelec, dł. robocza 4,5 cm , długość całkowita 15,5cm , przewód 3m do bezpośredniej stymulacji nerwów. Sterylna kompatybilna z neurostymulatorem C2 firmy Inomed.   </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3</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4.</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Przewód do sond stymulacyjnych bipolarnych, dł. 4m, produkt autoklawowalny</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5</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5.</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Czujnik prądu do wyciszania zakłóceń diatermii, wielorazowy, nieautoklawowalny Mute sensor</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6.</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Sonda bipolarna widelec prosta (dł.robocza 4.5cm, dł.całkowita 15cm) do bezpośredniej stymulacji nerwów, produkt autoklawowalny.</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7.</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Kaseta sterylizacyjna (wymiary wew. 267x159x16mm) z tworzywa sztucznego</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2</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8.</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Przewód przyłączeniowy do elektrody naklejanej na rurkę intubacyjną, dł.4m, 4 kanały z uziemieniem</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3</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1E4856" w:rsidRPr="00ED1115" w:rsidTr="001E4856">
        <w:trPr>
          <w:trHeight w:val="567"/>
        </w:trPr>
        <w:tc>
          <w:tcPr>
            <w:tcW w:w="534" w:type="dxa"/>
            <w:vAlign w:val="center"/>
          </w:tcPr>
          <w:p w:rsidR="001E4856" w:rsidRPr="00ED1115" w:rsidRDefault="001E4856" w:rsidP="005F51AC">
            <w:pPr>
              <w:jc w:val="center"/>
              <w:rPr>
                <w:rFonts w:ascii="Arial" w:hAnsi="Arial" w:cs="Arial"/>
                <w:sz w:val="18"/>
                <w:szCs w:val="18"/>
              </w:rPr>
            </w:pPr>
            <w:r>
              <w:rPr>
                <w:rFonts w:ascii="Arial" w:hAnsi="Arial" w:cs="Arial"/>
                <w:sz w:val="18"/>
                <w:szCs w:val="18"/>
              </w:rPr>
              <w:t>9.</w:t>
            </w:r>
          </w:p>
        </w:tc>
        <w:tc>
          <w:tcPr>
            <w:tcW w:w="4252" w:type="dxa"/>
          </w:tcPr>
          <w:p w:rsidR="001E4856" w:rsidRPr="001E4856" w:rsidRDefault="001E4856">
            <w:pPr>
              <w:rPr>
                <w:rFonts w:ascii="Arial" w:hAnsi="Arial" w:cs="Arial"/>
                <w:color w:val="000000"/>
                <w:sz w:val="18"/>
                <w:szCs w:val="20"/>
              </w:rPr>
            </w:pPr>
            <w:r w:rsidRPr="001E4856">
              <w:rPr>
                <w:rFonts w:ascii="Arial" w:hAnsi="Arial" w:cs="Arial"/>
                <w:color w:val="000000"/>
                <w:sz w:val="18"/>
                <w:szCs w:val="20"/>
              </w:rPr>
              <w:t>Przewód przyłączeniowy do samoprzylepnej elektrody krtaniowej select o dł. 4m , 4 kanały różnicowe z przewodem odniesienia , 10 – biegunowym męskim wtykiem Redel</w:t>
            </w:r>
          </w:p>
        </w:tc>
        <w:tc>
          <w:tcPr>
            <w:tcW w:w="709" w:type="dxa"/>
            <w:vAlign w:val="center"/>
          </w:tcPr>
          <w:p w:rsidR="001E4856" w:rsidRPr="001E4856" w:rsidRDefault="001E4856">
            <w:pPr>
              <w:jc w:val="center"/>
              <w:rPr>
                <w:rFonts w:ascii="Arial" w:hAnsi="Arial" w:cs="Arial"/>
                <w:color w:val="000000"/>
                <w:sz w:val="18"/>
                <w:szCs w:val="20"/>
              </w:rPr>
            </w:pPr>
            <w:r w:rsidRPr="001E4856">
              <w:rPr>
                <w:rFonts w:ascii="Arial" w:hAnsi="Arial" w:cs="Arial"/>
                <w:color w:val="000000"/>
                <w:sz w:val="18"/>
                <w:szCs w:val="20"/>
              </w:rPr>
              <w:t>szt</w:t>
            </w:r>
          </w:p>
        </w:tc>
        <w:tc>
          <w:tcPr>
            <w:tcW w:w="992" w:type="dxa"/>
            <w:vAlign w:val="center"/>
          </w:tcPr>
          <w:p w:rsidR="001E4856" w:rsidRPr="001E4856" w:rsidRDefault="001E4856">
            <w:pPr>
              <w:jc w:val="center"/>
              <w:rPr>
                <w:rFonts w:ascii="Arial" w:hAnsi="Arial" w:cs="Arial"/>
                <w:color w:val="000000"/>
                <w:sz w:val="18"/>
                <w:szCs w:val="20"/>
              </w:rPr>
            </w:pPr>
            <w:r w:rsidRPr="001E4856">
              <w:rPr>
                <w:rFonts w:ascii="Arial" w:hAnsi="Arial" w:cs="Arial"/>
                <w:color w:val="000000"/>
                <w:sz w:val="18"/>
                <w:szCs w:val="20"/>
              </w:rPr>
              <w:t>5</w:t>
            </w:r>
          </w:p>
        </w:tc>
        <w:tc>
          <w:tcPr>
            <w:tcW w:w="1418" w:type="dxa"/>
            <w:vAlign w:val="center"/>
          </w:tcPr>
          <w:p w:rsidR="001E4856" w:rsidRPr="00ED1115" w:rsidRDefault="001E4856" w:rsidP="005F51AC">
            <w:pPr>
              <w:jc w:val="center"/>
              <w:rPr>
                <w:rFonts w:ascii="Arial" w:hAnsi="Arial" w:cs="Arial"/>
                <w:sz w:val="18"/>
                <w:szCs w:val="18"/>
              </w:rPr>
            </w:pPr>
          </w:p>
        </w:tc>
        <w:tc>
          <w:tcPr>
            <w:tcW w:w="1417" w:type="dxa"/>
            <w:vAlign w:val="center"/>
          </w:tcPr>
          <w:p w:rsidR="001E4856" w:rsidRPr="00ED1115" w:rsidRDefault="001E4856" w:rsidP="005F51AC">
            <w:pPr>
              <w:jc w:val="center"/>
              <w:rPr>
                <w:rFonts w:ascii="Arial" w:hAnsi="Arial" w:cs="Arial"/>
                <w:sz w:val="18"/>
                <w:szCs w:val="18"/>
              </w:rPr>
            </w:pPr>
          </w:p>
        </w:tc>
        <w:tc>
          <w:tcPr>
            <w:tcW w:w="851" w:type="dxa"/>
            <w:vAlign w:val="center"/>
          </w:tcPr>
          <w:p w:rsidR="001E4856" w:rsidRPr="00ED1115" w:rsidRDefault="001E4856" w:rsidP="005F51AC">
            <w:pPr>
              <w:jc w:val="center"/>
              <w:rPr>
                <w:rFonts w:ascii="Arial" w:hAnsi="Arial" w:cs="Arial"/>
                <w:sz w:val="18"/>
                <w:szCs w:val="18"/>
              </w:rPr>
            </w:pPr>
          </w:p>
        </w:tc>
        <w:tc>
          <w:tcPr>
            <w:tcW w:w="1417" w:type="dxa"/>
            <w:vAlign w:val="center"/>
          </w:tcPr>
          <w:p w:rsidR="001E4856" w:rsidRPr="00ED1115" w:rsidRDefault="001E4856" w:rsidP="005F51AC">
            <w:pPr>
              <w:jc w:val="center"/>
              <w:rPr>
                <w:rFonts w:ascii="Arial" w:hAnsi="Arial" w:cs="Arial"/>
                <w:sz w:val="18"/>
                <w:szCs w:val="18"/>
              </w:rPr>
            </w:pPr>
          </w:p>
        </w:tc>
        <w:tc>
          <w:tcPr>
            <w:tcW w:w="1418" w:type="dxa"/>
            <w:vAlign w:val="center"/>
          </w:tcPr>
          <w:p w:rsidR="001E4856" w:rsidRPr="00ED1115" w:rsidRDefault="001E4856" w:rsidP="005F51AC">
            <w:pPr>
              <w:jc w:val="center"/>
              <w:rPr>
                <w:rFonts w:ascii="Arial" w:hAnsi="Arial" w:cs="Arial"/>
                <w:sz w:val="18"/>
                <w:szCs w:val="18"/>
              </w:rPr>
            </w:pPr>
          </w:p>
        </w:tc>
        <w:tc>
          <w:tcPr>
            <w:tcW w:w="2268" w:type="dxa"/>
            <w:vAlign w:val="center"/>
          </w:tcPr>
          <w:p w:rsidR="001E4856" w:rsidRPr="00ED1115" w:rsidRDefault="001E4856" w:rsidP="005F51AC">
            <w:pPr>
              <w:jc w:val="center"/>
              <w:rPr>
                <w:rFonts w:ascii="Arial" w:hAnsi="Arial" w:cs="Arial"/>
                <w:sz w:val="18"/>
                <w:szCs w:val="18"/>
              </w:rPr>
            </w:pPr>
          </w:p>
        </w:tc>
      </w:tr>
      <w:tr w:rsidR="00560FAF" w:rsidRPr="000C1B9A" w:rsidTr="005914D8">
        <w:trPr>
          <w:trHeight w:val="567"/>
        </w:trPr>
        <w:tc>
          <w:tcPr>
            <w:tcW w:w="7905" w:type="dxa"/>
            <w:gridSpan w:val="5"/>
            <w:vAlign w:val="center"/>
          </w:tcPr>
          <w:p w:rsidR="00560FAF" w:rsidRPr="000C1B9A" w:rsidRDefault="00560FAF"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60FAF" w:rsidRPr="0069541B" w:rsidRDefault="00560FAF" w:rsidP="005F51AC">
            <w:pPr>
              <w:jc w:val="center"/>
              <w:rPr>
                <w:rFonts w:ascii="Arial" w:hAnsi="Arial" w:cs="Arial"/>
                <w:b/>
                <w:sz w:val="20"/>
                <w:szCs w:val="20"/>
              </w:rPr>
            </w:pPr>
          </w:p>
        </w:tc>
        <w:tc>
          <w:tcPr>
            <w:tcW w:w="851" w:type="dxa"/>
            <w:shd w:val="clear" w:color="auto" w:fill="000000" w:themeFill="text1"/>
          </w:tcPr>
          <w:p w:rsidR="00560FAF" w:rsidRPr="000C1B9A" w:rsidRDefault="00560FAF" w:rsidP="005F51AC">
            <w:pPr>
              <w:jc w:val="center"/>
              <w:rPr>
                <w:rFonts w:ascii="Arial" w:hAnsi="Arial" w:cs="Arial"/>
                <w:sz w:val="20"/>
                <w:szCs w:val="20"/>
              </w:rPr>
            </w:pPr>
          </w:p>
        </w:tc>
        <w:tc>
          <w:tcPr>
            <w:tcW w:w="1417" w:type="dxa"/>
            <w:shd w:val="clear" w:color="auto" w:fill="000000" w:themeFill="text1"/>
          </w:tcPr>
          <w:p w:rsidR="00560FAF" w:rsidRPr="000C1B9A" w:rsidRDefault="00560FAF" w:rsidP="005F51AC">
            <w:pPr>
              <w:jc w:val="center"/>
              <w:rPr>
                <w:rFonts w:ascii="Arial" w:hAnsi="Arial" w:cs="Arial"/>
                <w:sz w:val="20"/>
                <w:szCs w:val="20"/>
              </w:rPr>
            </w:pPr>
          </w:p>
        </w:tc>
        <w:tc>
          <w:tcPr>
            <w:tcW w:w="1418" w:type="dxa"/>
            <w:vAlign w:val="center"/>
          </w:tcPr>
          <w:p w:rsidR="00560FAF" w:rsidRPr="0069541B" w:rsidRDefault="00560FAF" w:rsidP="005F51AC">
            <w:pPr>
              <w:jc w:val="center"/>
              <w:rPr>
                <w:rFonts w:ascii="Arial" w:hAnsi="Arial" w:cs="Arial"/>
                <w:b/>
                <w:sz w:val="20"/>
                <w:szCs w:val="20"/>
              </w:rPr>
            </w:pPr>
          </w:p>
        </w:tc>
        <w:tc>
          <w:tcPr>
            <w:tcW w:w="2268" w:type="dxa"/>
            <w:shd w:val="clear" w:color="auto" w:fill="000000" w:themeFill="text1"/>
          </w:tcPr>
          <w:p w:rsidR="00560FAF" w:rsidRPr="000C1B9A" w:rsidRDefault="00560FAF" w:rsidP="005F51AC">
            <w:pPr>
              <w:jc w:val="center"/>
              <w:rPr>
                <w:rFonts w:ascii="Arial" w:hAnsi="Arial" w:cs="Arial"/>
                <w:sz w:val="20"/>
                <w:szCs w:val="20"/>
              </w:rPr>
            </w:pPr>
          </w:p>
        </w:tc>
      </w:tr>
    </w:tbl>
    <w:p w:rsidR="001E4856" w:rsidRDefault="00ED1115" w:rsidP="001E4856">
      <w:pPr>
        <w:autoSpaceDE w:val="0"/>
        <w:autoSpaceDN w:val="0"/>
        <w:adjustRightInd w:val="0"/>
        <w:spacing w:after="120" w:line="240" w:lineRule="auto"/>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ED1115" w:rsidRPr="001E4856" w:rsidRDefault="00ED1115" w:rsidP="001E4856">
      <w:pPr>
        <w:autoSpaceDE w:val="0"/>
        <w:autoSpaceDN w:val="0"/>
        <w:adjustRightInd w:val="0"/>
        <w:spacing w:after="120" w:line="240" w:lineRule="auto"/>
        <w:rPr>
          <w:rFonts w:ascii="Arial" w:eastAsia="Calibri" w:hAnsi="Arial" w:cs="Arial"/>
          <w:b/>
          <w:sz w:val="20"/>
        </w:rPr>
      </w:pPr>
      <w:r w:rsidRPr="001E4856">
        <w:rPr>
          <w:rFonts w:ascii="Arial" w:hAnsi="Arial" w:cs="Arial"/>
          <w:b/>
          <w:bCs/>
          <w:iCs/>
          <w:sz w:val="20"/>
        </w:rPr>
        <w:t>Dokument należy wypełnić i podpisać kwalifikowanym podpisem elektronicznym.</w:t>
      </w:r>
      <w:r w:rsidRPr="00EE1344">
        <w:rPr>
          <w:b/>
          <w:bCs/>
          <w:iCs/>
          <w:sz w:val="20"/>
        </w:rPr>
        <w:t xml:space="preserve"> </w:t>
      </w:r>
      <w:r w:rsidR="001E4856">
        <w:rPr>
          <w:b/>
          <w:bCs/>
          <w:iCs/>
          <w:sz w:val="20"/>
        </w:rPr>
        <w:br/>
      </w:r>
      <w:r w:rsidRPr="00EE1344">
        <w:rPr>
          <w:rFonts w:ascii="Arial" w:hAnsi="Arial" w:cs="Arial"/>
          <w:b/>
          <w:bCs/>
          <w:iCs/>
          <w:sz w:val="20"/>
        </w:rPr>
        <w:t>Zamawiający zaleca zapisanie dokumentu w formacie PDF.</w:t>
      </w:r>
    </w:p>
    <w:p w:rsidR="00560FAF" w:rsidRPr="000C1B9A" w:rsidRDefault="00560FAF" w:rsidP="00560FAF">
      <w:pPr>
        <w:rPr>
          <w:rFonts w:ascii="Arial" w:hAnsi="Arial" w:cs="Arial"/>
          <w:b/>
          <w:sz w:val="20"/>
        </w:rPr>
      </w:pPr>
      <w:r w:rsidRPr="00560FAF">
        <w:rPr>
          <w:rFonts w:ascii="Arial" w:hAnsi="Arial" w:cs="Arial"/>
          <w:b/>
          <w:sz w:val="20"/>
        </w:rPr>
        <w:lastRenderedPageBreak/>
        <w:t xml:space="preserve">Pakiet </w:t>
      </w:r>
      <w:r>
        <w:rPr>
          <w:rFonts w:ascii="Arial" w:hAnsi="Arial" w:cs="Arial"/>
          <w:b/>
          <w:sz w:val="20"/>
        </w:rPr>
        <w:t xml:space="preserve">nr 43: </w:t>
      </w:r>
      <w:r w:rsidRPr="00560FAF">
        <w:rPr>
          <w:rFonts w:ascii="Arial" w:hAnsi="Arial" w:cs="Arial"/>
          <w:b/>
          <w:sz w:val="20"/>
        </w:rPr>
        <w:t>Końcówki ssące do drenażu śródoperacyjnego</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60FAF" w:rsidRPr="001E6B67" w:rsidTr="005914D8">
        <w:tc>
          <w:tcPr>
            <w:tcW w:w="534"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L.p.</w:t>
            </w:r>
          </w:p>
        </w:tc>
        <w:tc>
          <w:tcPr>
            <w:tcW w:w="425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20"/>
              </w:rPr>
            </w:pPr>
            <w:r w:rsidRPr="00ED1115">
              <w:rPr>
                <w:rFonts w:ascii="Arial" w:hAnsi="Arial" w:cs="Arial"/>
                <w:sz w:val="18"/>
                <w:szCs w:val="20"/>
              </w:rPr>
              <w:t>1.</w:t>
            </w:r>
          </w:p>
        </w:tc>
        <w:tc>
          <w:tcPr>
            <w:tcW w:w="4252" w:type="dxa"/>
          </w:tcPr>
          <w:p w:rsidR="00560FAF" w:rsidRPr="00ED1115" w:rsidRDefault="00560FAF">
            <w:pPr>
              <w:rPr>
                <w:rFonts w:ascii="Arial" w:hAnsi="Arial" w:cs="Arial"/>
                <w:color w:val="000000"/>
                <w:sz w:val="18"/>
                <w:szCs w:val="20"/>
              </w:rPr>
            </w:pPr>
            <w:r w:rsidRPr="00ED1115">
              <w:rPr>
                <w:rFonts w:ascii="Arial" w:hAnsi="Arial" w:cs="Arial"/>
                <w:color w:val="000000"/>
                <w:sz w:val="18"/>
                <w:szCs w:val="20"/>
              </w:rPr>
              <w:t>Końcówki ssące do drenażu śródoperacyjnego z wbudowanym filtrem krzyżowym - 3 typy końcówek w zestawie, dopuszczone ale nie wymagane pakowanie oferowanych końcówek w podwójne opakowanie czyli wewnętrzny perforowany worek foliowy w całości zakrywający produkt i zewnętrzne opakowanie folia/papier co pozwala na jego aseptyczne użytkowanie .</w:t>
            </w:r>
          </w:p>
        </w:tc>
        <w:tc>
          <w:tcPr>
            <w:tcW w:w="709" w:type="dxa"/>
            <w:vAlign w:val="center"/>
          </w:tcPr>
          <w:p w:rsidR="00560FAF" w:rsidRPr="00ED1115" w:rsidRDefault="00560FAF">
            <w:pPr>
              <w:jc w:val="center"/>
              <w:rPr>
                <w:rFonts w:ascii="Arial" w:hAnsi="Arial" w:cs="Arial"/>
                <w:color w:val="000000"/>
                <w:sz w:val="18"/>
                <w:szCs w:val="20"/>
              </w:rPr>
            </w:pPr>
            <w:r w:rsidRPr="00ED1115">
              <w:rPr>
                <w:rFonts w:ascii="Arial" w:hAnsi="Arial" w:cs="Arial"/>
                <w:color w:val="000000"/>
                <w:sz w:val="18"/>
                <w:szCs w:val="20"/>
              </w:rPr>
              <w:t>op.</w:t>
            </w:r>
          </w:p>
        </w:tc>
        <w:tc>
          <w:tcPr>
            <w:tcW w:w="992" w:type="dxa"/>
            <w:vAlign w:val="center"/>
          </w:tcPr>
          <w:p w:rsidR="00560FAF" w:rsidRPr="00ED1115" w:rsidRDefault="00560FAF">
            <w:pPr>
              <w:jc w:val="center"/>
              <w:rPr>
                <w:rFonts w:ascii="Arial" w:hAnsi="Arial" w:cs="Arial"/>
                <w:color w:val="000000"/>
                <w:sz w:val="18"/>
                <w:szCs w:val="20"/>
              </w:rPr>
            </w:pPr>
            <w:r w:rsidRPr="00ED1115">
              <w:rPr>
                <w:rFonts w:ascii="Arial" w:hAnsi="Arial" w:cs="Arial"/>
                <w:color w:val="000000"/>
                <w:sz w:val="18"/>
                <w:szCs w:val="20"/>
              </w:rPr>
              <w:t>600</w:t>
            </w:r>
          </w:p>
        </w:tc>
        <w:tc>
          <w:tcPr>
            <w:tcW w:w="1418" w:type="dxa"/>
            <w:vAlign w:val="center"/>
          </w:tcPr>
          <w:p w:rsidR="00560FAF" w:rsidRPr="00ED1115" w:rsidRDefault="00560FAF" w:rsidP="005F51AC">
            <w:pPr>
              <w:jc w:val="center"/>
              <w:rPr>
                <w:rFonts w:ascii="Arial" w:hAnsi="Arial" w:cs="Arial"/>
                <w:sz w:val="18"/>
                <w:szCs w:val="20"/>
              </w:rPr>
            </w:pPr>
          </w:p>
        </w:tc>
        <w:tc>
          <w:tcPr>
            <w:tcW w:w="1417" w:type="dxa"/>
            <w:vAlign w:val="center"/>
          </w:tcPr>
          <w:p w:rsidR="00560FAF" w:rsidRPr="00ED1115" w:rsidRDefault="00560FAF" w:rsidP="005F51AC">
            <w:pPr>
              <w:jc w:val="center"/>
              <w:rPr>
                <w:rFonts w:ascii="Arial" w:hAnsi="Arial" w:cs="Arial"/>
                <w:sz w:val="18"/>
                <w:szCs w:val="20"/>
              </w:rPr>
            </w:pPr>
          </w:p>
        </w:tc>
        <w:tc>
          <w:tcPr>
            <w:tcW w:w="851" w:type="dxa"/>
            <w:vAlign w:val="center"/>
          </w:tcPr>
          <w:p w:rsidR="00560FAF" w:rsidRPr="00ED1115" w:rsidRDefault="00560FAF" w:rsidP="005F51AC">
            <w:pPr>
              <w:jc w:val="center"/>
              <w:rPr>
                <w:rFonts w:ascii="Arial" w:hAnsi="Arial" w:cs="Arial"/>
                <w:sz w:val="18"/>
                <w:szCs w:val="20"/>
              </w:rPr>
            </w:pPr>
          </w:p>
        </w:tc>
        <w:tc>
          <w:tcPr>
            <w:tcW w:w="1417" w:type="dxa"/>
            <w:vAlign w:val="center"/>
          </w:tcPr>
          <w:p w:rsidR="00560FAF" w:rsidRPr="00ED1115" w:rsidRDefault="00560FAF" w:rsidP="005F51AC">
            <w:pPr>
              <w:jc w:val="center"/>
              <w:rPr>
                <w:rFonts w:ascii="Arial" w:hAnsi="Arial" w:cs="Arial"/>
                <w:sz w:val="18"/>
                <w:szCs w:val="20"/>
              </w:rPr>
            </w:pPr>
          </w:p>
        </w:tc>
        <w:tc>
          <w:tcPr>
            <w:tcW w:w="1418" w:type="dxa"/>
            <w:vAlign w:val="center"/>
          </w:tcPr>
          <w:p w:rsidR="00560FAF" w:rsidRPr="00ED1115" w:rsidRDefault="00560FAF" w:rsidP="005F51AC">
            <w:pPr>
              <w:jc w:val="center"/>
              <w:rPr>
                <w:rFonts w:ascii="Arial" w:hAnsi="Arial" w:cs="Arial"/>
                <w:sz w:val="18"/>
                <w:szCs w:val="20"/>
              </w:rPr>
            </w:pPr>
          </w:p>
        </w:tc>
        <w:tc>
          <w:tcPr>
            <w:tcW w:w="2268" w:type="dxa"/>
            <w:vAlign w:val="center"/>
          </w:tcPr>
          <w:p w:rsidR="00560FAF" w:rsidRPr="00ED1115" w:rsidRDefault="00560FAF" w:rsidP="005F51AC">
            <w:pPr>
              <w:jc w:val="center"/>
              <w:rPr>
                <w:rFonts w:ascii="Arial" w:hAnsi="Arial" w:cs="Arial"/>
                <w:sz w:val="18"/>
                <w:szCs w:val="20"/>
              </w:rPr>
            </w:pPr>
          </w:p>
        </w:tc>
      </w:tr>
      <w:tr w:rsidR="00560FAF" w:rsidRPr="000C1B9A" w:rsidTr="005914D8">
        <w:trPr>
          <w:trHeight w:val="567"/>
        </w:trPr>
        <w:tc>
          <w:tcPr>
            <w:tcW w:w="7905" w:type="dxa"/>
            <w:gridSpan w:val="5"/>
            <w:vAlign w:val="center"/>
          </w:tcPr>
          <w:p w:rsidR="00560FAF" w:rsidRPr="000C1B9A" w:rsidRDefault="00560FAF"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60FAF" w:rsidRPr="0069541B" w:rsidRDefault="00560FAF" w:rsidP="005F51AC">
            <w:pPr>
              <w:jc w:val="center"/>
              <w:rPr>
                <w:rFonts w:ascii="Arial" w:hAnsi="Arial" w:cs="Arial"/>
                <w:b/>
                <w:sz w:val="20"/>
                <w:szCs w:val="20"/>
              </w:rPr>
            </w:pPr>
          </w:p>
        </w:tc>
        <w:tc>
          <w:tcPr>
            <w:tcW w:w="851" w:type="dxa"/>
            <w:shd w:val="clear" w:color="auto" w:fill="000000" w:themeFill="text1"/>
          </w:tcPr>
          <w:p w:rsidR="00560FAF" w:rsidRPr="000C1B9A" w:rsidRDefault="00560FAF" w:rsidP="005F51AC">
            <w:pPr>
              <w:jc w:val="center"/>
              <w:rPr>
                <w:rFonts w:ascii="Arial" w:hAnsi="Arial" w:cs="Arial"/>
                <w:sz w:val="20"/>
                <w:szCs w:val="20"/>
              </w:rPr>
            </w:pPr>
          </w:p>
        </w:tc>
        <w:tc>
          <w:tcPr>
            <w:tcW w:w="1417" w:type="dxa"/>
            <w:shd w:val="clear" w:color="auto" w:fill="000000" w:themeFill="text1"/>
          </w:tcPr>
          <w:p w:rsidR="00560FAF" w:rsidRPr="000C1B9A" w:rsidRDefault="00560FAF" w:rsidP="005F51AC">
            <w:pPr>
              <w:jc w:val="center"/>
              <w:rPr>
                <w:rFonts w:ascii="Arial" w:hAnsi="Arial" w:cs="Arial"/>
                <w:sz w:val="20"/>
                <w:szCs w:val="20"/>
              </w:rPr>
            </w:pPr>
          </w:p>
        </w:tc>
        <w:tc>
          <w:tcPr>
            <w:tcW w:w="1418" w:type="dxa"/>
            <w:vAlign w:val="center"/>
          </w:tcPr>
          <w:p w:rsidR="00560FAF" w:rsidRPr="0069541B" w:rsidRDefault="00560FAF" w:rsidP="005F51AC">
            <w:pPr>
              <w:jc w:val="center"/>
              <w:rPr>
                <w:rFonts w:ascii="Arial" w:hAnsi="Arial" w:cs="Arial"/>
                <w:b/>
                <w:sz w:val="20"/>
                <w:szCs w:val="20"/>
              </w:rPr>
            </w:pPr>
          </w:p>
        </w:tc>
        <w:tc>
          <w:tcPr>
            <w:tcW w:w="2268" w:type="dxa"/>
            <w:shd w:val="clear" w:color="auto" w:fill="000000" w:themeFill="text1"/>
          </w:tcPr>
          <w:p w:rsidR="00560FAF" w:rsidRPr="000C1B9A" w:rsidRDefault="00560FAF" w:rsidP="005F51AC">
            <w:pPr>
              <w:jc w:val="center"/>
              <w:rPr>
                <w:rFonts w:ascii="Arial" w:hAnsi="Arial" w:cs="Arial"/>
                <w:sz w:val="20"/>
                <w:szCs w:val="20"/>
              </w:rPr>
            </w:pPr>
          </w:p>
        </w:tc>
      </w:tr>
    </w:tbl>
    <w:p w:rsidR="00ED1115" w:rsidRPr="008C5CD1" w:rsidRDefault="00ED1115" w:rsidP="00ED1115">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ED1115" w:rsidRDefault="00145BD2" w:rsidP="00ED1115">
      <w:pPr>
        <w:pStyle w:val="Default"/>
        <w:rPr>
          <w:b/>
          <w:bCs/>
          <w:iCs/>
          <w:sz w:val="20"/>
          <w:szCs w:val="22"/>
        </w:rPr>
      </w:pPr>
      <w:r>
        <w:rPr>
          <w:b/>
          <w:bCs/>
          <w:iCs/>
          <w:sz w:val="20"/>
          <w:szCs w:val="22"/>
        </w:rPr>
        <w:br/>
      </w:r>
    </w:p>
    <w:p w:rsidR="00ED1115" w:rsidRPr="00EE1344" w:rsidRDefault="00ED1115" w:rsidP="00ED1115">
      <w:pPr>
        <w:pStyle w:val="Default"/>
        <w:rPr>
          <w:sz w:val="20"/>
          <w:szCs w:val="22"/>
        </w:rPr>
      </w:pPr>
      <w:r w:rsidRPr="00EE1344">
        <w:rPr>
          <w:b/>
          <w:bCs/>
          <w:iCs/>
          <w:sz w:val="20"/>
          <w:szCs w:val="22"/>
        </w:rPr>
        <w:t xml:space="preserve">Dokument należy wypełnić i podpisać kwalifikowanym podpisem elektronicznym. </w:t>
      </w:r>
    </w:p>
    <w:p w:rsidR="00ED1115" w:rsidRPr="00EE1344" w:rsidRDefault="00ED1115" w:rsidP="00ED1115">
      <w:pPr>
        <w:rPr>
          <w:rFonts w:ascii="Arial" w:hAnsi="Arial" w:cs="Arial"/>
          <w:b/>
          <w:bCs/>
          <w:iCs/>
          <w:sz w:val="20"/>
        </w:rPr>
      </w:pPr>
      <w:r w:rsidRPr="00EE1344">
        <w:rPr>
          <w:rFonts w:ascii="Arial" w:hAnsi="Arial" w:cs="Arial"/>
          <w:b/>
          <w:bCs/>
          <w:iCs/>
          <w:sz w:val="20"/>
        </w:rPr>
        <w:t>Zamawiający zaleca zapisanie dokumentu w formacie PDF.</w:t>
      </w:r>
    </w:p>
    <w:p w:rsidR="00560FAF" w:rsidRDefault="00560FAF" w:rsidP="00560FAF">
      <w:pPr>
        <w:spacing w:after="0" w:line="240" w:lineRule="auto"/>
        <w:rPr>
          <w:rFonts w:ascii="Arial" w:hAnsi="Arial" w:cs="Arial"/>
        </w:rPr>
      </w:pPr>
    </w:p>
    <w:p w:rsidR="00560FAF" w:rsidRDefault="00560FAF" w:rsidP="00560FAF">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Pr="000C1B9A" w:rsidRDefault="00560FAF" w:rsidP="00560FAF">
      <w:pPr>
        <w:rPr>
          <w:rFonts w:ascii="Arial" w:hAnsi="Arial" w:cs="Arial"/>
          <w:b/>
          <w:sz w:val="20"/>
        </w:rPr>
      </w:pPr>
      <w:r w:rsidRPr="00560FAF">
        <w:rPr>
          <w:rFonts w:ascii="Arial" w:hAnsi="Arial" w:cs="Arial"/>
          <w:b/>
          <w:sz w:val="20"/>
        </w:rPr>
        <w:lastRenderedPageBreak/>
        <w:t>Pakiet nr 44: Cewniki oraz zestawy do monitorowania hemodynamicznego, kompatybilne z monitorem Pulsioflex</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60FAF" w:rsidRPr="001E6B67" w:rsidTr="005914D8">
        <w:tc>
          <w:tcPr>
            <w:tcW w:w="534"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L.p.</w:t>
            </w:r>
          </w:p>
        </w:tc>
        <w:tc>
          <w:tcPr>
            <w:tcW w:w="425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1.</w:t>
            </w:r>
          </w:p>
        </w:tc>
        <w:tc>
          <w:tcPr>
            <w:tcW w:w="4252" w:type="dxa"/>
          </w:tcPr>
          <w:p w:rsidR="00560FAF" w:rsidRPr="00ED1115" w:rsidRDefault="00560FAF">
            <w:pPr>
              <w:rPr>
                <w:rFonts w:ascii="Arial" w:hAnsi="Arial" w:cs="Arial"/>
                <w:b/>
                <w:bCs/>
                <w:color w:val="000000"/>
                <w:sz w:val="18"/>
                <w:szCs w:val="18"/>
              </w:rPr>
            </w:pPr>
            <w:r w:rsidRPr="00ED1115">
              <w:rPr>
                <w:rFonts w:ascii="Arial" w:hAnsi="Arial" w:cs="Arial"/>
                <w:b/>
                <w:bCs/>
                <w:color w:val="000000"/>
                <w:sz w:val="18"/>
                <w:szCs w:val="18"/>
              </w:rPr>
              <w:t>Czujnik do</w:t>
            </w:r>
            <w:r w:rsidRPr="00ED1115">
              <w:rPr>
                <w:rFonts w:ascii="Arial" w:hAnsi="Arial" w:cs="Arial"/>
                <w:color w:val="000000"/>
                <w:sz w:val="18"/>
                <w:szCs w:val="18"/>
              </w:rPr>
              <w:t xml:space="preserve"> ciągłego</w:t>
            </w:r>
            <w:r w:rsidRPr="00ED1115">
              <w:rPr>
                <w:rFonts w:ascii="Arial" w:hAnsi="Arial" w:cs="Arial"/>
                <w:b/>
                <w:bCs/>
                <w:color w:val="000000"/>
                <w:sz w:val="18"/>
                <w:szCs w:val="18"/>
              </w:rPr>
              <w:t xml:space="preserve"> pomiaru</w:t>
            </w:r>
            <w:r w:rsidRPr="00ED1115">
              <w:rPr>
                <w:rFonts w:ascii="Arial" w:hAnsi="Arial" w:cs="Arial"/>
                <w:color w:val="000000"/>
                <w:sz w:val="18"/>
                <w:szCs w:val="18"/>
              </w:rPr>
              <w:t xml:space="preserve"> trendu </w:t>
            </w:r>
            <w:r w:rsidRPr="00ED1115">
              <w:rPr>
                <w:rFonts w:ascii="Arial" w:hAnsi="Arial" w:cs="Arial"/>
                <w:b/>
                <w:bCs/>
                <w:color w:val="000000"/>
                <w:sz w:val="18"/>
                <w:szCs w:val="18"/>
              </w:rPr>
              <w:t>rzutu serca</w:t>
            </w:r>
            <w:r w:rsidRPr="00ED1115">
              <w:rPr>
                <w:rFonts w:ascii="Arial" w:hAnsi="Arial" w:cs="Arial"/>
                <w:color w:val="000000"/>
                <w:sz w:val="18"/>
                <w:szCs w:val="18"/>
              </w:rPr>
              <w:t xml:space="preserve"> poprzez każdy dostęp tętniczy, łatwe i szybkie podłączenie do systemu monitorującego inwazyjne ciśnienie krwi, zawierającego wskaźnik do odczytu jakości sygnału i stanu czujnika, długość 30 cm. Zestaw </w:t>
            </w:r>
            <w:r w:rsidRPr="00ED1115">
              <w:rPr>
                <w:rFonts w:ascii="Arial" w:hAnsi="Arial" w:cs="Arial"/>
                <w:b/>
                <w:bCs/>
                <w:color w:val="000000"/>
                <w:sz w:val="18"/>
                <w:szCs w:val="18"/>
              </w:rPr>
              <w:t>zawiera przetwornik</w:t>
            </w:r>
            <w:r w:rsidRPr="00ED1115">
              <w:rPr>
                <w:rFonts w:ascii="Arial" w:hAnsi="Arial" w:cs="Arial"/>
                <w:color w:val="000000"/>
                <w:sz w:val="18"/>
                <w:szCs w:val="18"/>
              </w:rPr>
              <w:t xml:space="preserve"> do inwazyjnego pomiaru ciśnienia kompatybilny z aparatem Pulsion Flex. Op. 5 zestawów.</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2.</w:t>
            </w:r>
          </w:p>
        </w:tc>
        <w:tc>
          <w:tcPr>
            <w:tcW w:w="4252" w:type="dxa"/>
          </w:tcPr>
          <w:p w:rsidR="00560FAF" w:rsidRPr="00ED1115" w:rsidRDefault="00560FAF">
            <w:pPr>
              <w:rPr>
                <w:rFonts w:ascii="Arial" w:hAnsi="Arial" w:cs="Arial"/>
                <w:b/>
                <w:bCs/>
                <w:color w:val="000000"/>
                <w:sz w:val="18"/>
                <w:szCs w:val="18"/>
              </w:rPr>
            </w:pPr>
            <w:r w:rsidRPr="00ED1115">
              <w:rPr>
                <w:rFonts w:ascii="Arial" w:hAnsi="Arial" w:cs="Arial"/>
                <w:b/>
                <w:bCs/>
                <w:color w:val="000000"/>
                <w:sz w:val="18"/>
                <w:szCs w:val="18"/>
              </w:rPr>
              <w:t>Zestaw (cewnik</w:t>
            </w:r>
            <w:r w:rsidRPr="00ED1115">
              <w:rPr>
                <w:rFonts w:ascii="Arial" w:hAnsi="Arial" w:cs="Arial"/>
                <w:color w:val="000000"/>
                <w:sz w:val="18"/>
                <w:szCs w:val="18"/>
              </w:rPr>
              <w:t xml:space="preserve">) PiCCO składający się z: cewnika </w:t>
            </w:r>
            <w:r w:rsidRPr="00ED1115">
              <w:rPr>
                <w:rFonts w:ascii="Arial" w:hAnsi="Arial" w:cs="Arial"/>
                <w:b/>
                <w:bCs/>
                <w:color w:val="000000"/>
                <w:sz w:val="18"/>
                <w:szCs w:val="18"/>
              </w:rPr>
              <w:t xml:space="preserve">do pomiaru rzutu serca </w:t>
            </w:r>
            <w:r w:rsidRPr="00ED1115">
              <w:rPr>
                <w:rFonts w:ascii="Arial" w:hAnsi="Arial" w:cs="Arial"/>
                <w:color w:val="000000"/>
                <w:sz w:val="18"/>
                <w:szCs w:val="18"/>
              </w:rPr>
              <w:t>metodą termodylucji przezpłucnej PICCO - tętnica udowa długość użyteczna 20 cm/średnica zewnętrzna 5F, tętnica ramienna okolica łokciowa długość użyteczna 22 cm/średnica 4F, tętnica ramienna proksymalnie długość użyteczna 16 cm/średnica 4F, tętnica pachowa długość użyteczna 8 cm/średnica 4F, przystosowany do pomiaru ciśnienia krwi metodą inwazyjną, posiadający czujnik termiczny. Zestaw zawiera nieodkształcającą się prowadnicę wykonaną z nitinolu, rozszerzało oraz igły umożliwiającą kaniulację naczynia metodą Seldingera, złącze Luer wykonane z trogamidu, materiału odpornego na działanie środków odkażających oraz zestawu monitorującego PiCCO - ciśnienie IBP, 150 cm, obudowa czujnika temperatury. Rozmiar do wyboru przez zamawiającego zgodnie z potrzebami. Op. 5szt.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40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3.</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 xml:space="preserve"> Zestaw monitorujący PICCO zawierający przetwornik do pomiaru ciśnienia tętniczego metodą inwazyjną oraz zestaw płuczący linię tętniczą, płukanie 2-3ml/h przy ciśnieniu od 250 mm Hg do 300 mm Hg, dł. linii 140-150 cm przystosowany do pomiaru ciśnienia tętniczego oznakowany czerwonym znacznikiem z kranikiem trójdrożnym. Zestaw zawiera przepływowy czujnik termiczny, przystosowany do użycia płynów o temperaturze pokojowej oraz płynów o temperaturze niższej o 10 stopni od temperatury pokojowej zintegrowany z sensorem detekcji </w:t>
            </w:r>
            <w:r w:rsidRPr="00ED1115">
              <w:rPr>
                <w:rFonts w:ascii="Arial" w:hAnsi="Arial" w:cs="Arial"/>
                <w:color w:val="000000"/>
                <w:sz w:val="18"/>
                <w:szCs w:val="18"/>
              </w:rPr>
              <w:lastRenderedPageBreak/>
              <w:t>przepływu i czasu jej trwania. Całość w pełni kompatybilna z monitorem Mindray. Metoda pomiaru rzutu serca termodylucja przezpłucna. Do pomiaru rzutu serca do aparatu Pulsion Medical Systems posiadnego przez Zamawiającego. Op. 5szt.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lastRenderedPageBreak/>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20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lastRenderedPageBreak/>
              <w:t>4.</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Czujnik temperatury, iniektatu z zaworem, jałowy, apirogenny, nietoksyczny. (czujnik kompatybilny z zestawami monitorującymi PICCO). Op. 10szt.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2</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5.</w:t>
            </w:r>
          </w:p>
        </w:tc>
        <w:tc>
          <w:tcPr>
            <w:tcW w:w="4252" w:type="dxa"/>
          </w:tcPr>
          <w:p w:rsidR="00560FAF" w:rsidRPr="00ED1115" w:rsidRDefault="00560FAF">
            <w:pPr>
              <w:rPr>
                <w:rFonts w:ascii="Arial" w:hAnsi="Arial" w:cs="Arial"/>
                <w:b/>
                <w:bCs/>
                <w:color w:val="000000"/>
                <w:sz w:val="18"/>
                <w:szCs w:val="18"/>
              </w:rPr>
            </w:pPr>
            <w:r w:rsidRPr="00ED1115">
              <w:rPr>
                <w:rFonts w:ascii="Arial" w:hAnsi="Arial" w:cs="Arial"/>
                <w:b/>
                <w:bCs/>
                <w:color w:val="000000"/>
                <w:sz w:val="18"/>
                <w:szCs w:val="18"/>
              </w:rPr>
              <w:t>Cewnik do pomiaru rzutu serca</w:t>
            </w:r>
            <w:r w:rsidRPr="00ED1115">
              <w:rPr>
                <w:rFonts w:ascii="Arial" w:hAnsi="Arial" w:cs="Arial"/>
                <w:color w:val="000000"/>
                <w:sz w:val="18"/>
                <w:szCs w:val="18"/>
              </w:rPr>
              <w:t xml:space="preserve"> z wykorzystaniem termodylucji przezpłucnej w technologii PICCO -rozmiar 5F, długość cewnika 16 cm. Dedykowany do tętnicy ramiennej. W opakowaniu 5 sztuk</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6.</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Obudowa czujnika cieczy wstrzykiwanych. Op. 10szt.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0C1B9A" w:rsidTr="005914D8">
        <w:trPr>
          <w:trHeight w:val="567"/>
        </w:trPr>
        <w:tc>
          <w:tcPr>
            <w:tcW w:w="7905" w:type="dxa"/>
            <w:gridSpan w:val="5"/>
            <w:vAlign w:val="center"/>
          </w:tcPr>
          <w:p w:rsidR="00560FAF" w:rsidRPr="000C1B9A" w:rsidRDefault="00560FAF"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60FAF" w:rsidRPr="0069541B" w:rsidRDefault="00560FAF" w:rsidP="005F51AC">
            <w:pPr>
              <w:jc w:val="center"/>
              <w:rPr>
                <w:rFonts w:ascii="Arial" w:hAnsi="Arial" w:cs="Arial"/>
                <w:b/>
                <w:sz w:val="20"/>
                <w:szCs w:val="20"/>
              </w:rPr>
            </w:pPr>
          </w:p>
        </w:tc>
        <w:tc>
          <w:tcPr>
            <w:tcW w:w="851" w:type="dxa"/>
            <w:shd w:val="clear" w:color="auto" w:fill="000000" w:themeFill="text1"/>
          </w:tcPr>
          <w:p w:rsidR="00560FAF" w:rsidRPr="000C1B9A" w:rsidRDefault="00560FAF" w:rsidP="005F51AC">
            <w:pPr>
              <w:jc w:val="center"/>
              <w:rPr>
                <w:rFonts w:ascii="Arial" w:hAnsi="Arial" w:cs="Arial"/>
                <w:sz w:val="20"/>
                <w:szCs w:val="20"/>
              </w:rPr>
            </w:pPr>
          </w:p>
        </w:tc>
        <w:tc>
          <w:tcPr>
            <w:tcW w:w="1417" w:type="dxa"/>
            <w:shd w:val="clear" w:color="auto" w:fill="000000" w:themeFill="text1"/>
          </w:tcPr>
          <w:p w:rsidR="00560FAF" w:rsidRPr="000C1B9A" w:rsidRDefault="00560FAF" w:rsidP="005F51AC">
            <w:pPr>
              <w:jc w:val="center"/>
              <w:rPr>
                <w:rFonts w:ascii="Arial" w:hAnsi="Arial" w:cs="Arial"/>
                <w:sz w:val="20"/>
                <w:szCs w:val="20"/>
              </w:rPr>
            </w:pPr>
          </w:p>
        </w:tc>
        <w:tc>
          <w:tcPr>
            <w:tcW w:w="1418" w:type="dxa"/>
            <w:vAlign w:val="center"/>
          </w:tcPr>
          <w:p w:rsidR="00560FAF" w:rsidRPr="0069541B" w:rsidRDefault="00560FAF" w:rsidP="005F51AC">
            <w:pPr>
              <w:jc w:val="center"/>
              <w:rPr>
                <w:rFonts w:ascii="Arial" w:hAnsi="Arial" w:cs="Arial"/>
                <w:b/>
                <w:sz w:val="20"/>
                <w:szCs w:val="20"/>
              </w:rPr>
            </w:pPr>
          </w:p>
        </w:tc>
        <w:tc>
          <w:tcPr>
            <w:tcW w:w="2268" w:type="dxa"/>
            <w:shd w:val="clear" w:color="auto" w:fill="000000" w:themeFill="text1"/>
          </w:tcPr>
          <w:p w:rsidR="00560FAF" w:rsidRPr="000C1B9A" w:rsidRDefault="00560FAF" w:rsidP="005F51AC">
            <w:pPr>
              <w:jc w:val="center"/>
              <w:rPr>
                <w:rFonts w:ascii="Arial" w:hAnsi="Arial" w:cs="Arial"/>
                <w:sz w:val="20"/>
                <w:szCs w:val="20"/>
              </w:rPr>
            </w:pPr>
          </w:p>
        </w:tc>
      </w:tr>
    </w:tbl>
    <w:p w:rsidR="00ED1115" w:rsidRPr="008C5CD1" w:rsidRDefault="00ED1115" w:rsidP="00ED1115">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ED1115" w:rsidRDefault="00145BD2" w:rsidP="00ED1115">
      <w:pPr>
        <w:pStyle w:val="Default"/>
        <w:rPr>
          <w:b/>
          <w:bCs/>
          <w:iCs/>
          <w:sz w:val="20"/>
          <w:szCs w:val="22"/>
        </w:rPr>
      </w:pPr>
      <w:r>
        <w:rPr>
          <w:b/>
          <w:bCs/>
          <w:iCs/>
          <w:sz w:val="20"/>
          <w:szCs w:val="22"/>
        </w:rPr>
        <w:br/>
      </w:r>
    </w:p>
    <w:p w:rsidR="00ED1115" w:rsidRPr="00EE1344" w:rsidRDefault="00ED1115" w:rsidP="00ED1115">
      <w:pPr>
        <w:pStyle w:val="Default"/>
        <w:rPr>
          <w:sz w:val="20"/>
          <w:szCs w:val="22"/>
        </w:rPr>
      </w:pPr>
      <w:r w:rsidRPr="00EE1344">
        <w:rPr>
          <w:b/>
          <w:bCs/>
          <w:iCs/>
          <w:sz w:val="20"/>
          <w:szCs w:val="22"/>
        </w:rPr>
        <w:t xml:space="preserve">Dokument należy wypełnić i podpisać kwalifikowanym podpisem elektronicznym. </w:t>
      </w:r>
    </w:p>
    <w:p w:rsidR="00ED1115" w:rsidRPr="00EE1344" w:rsidRDefault="00ED1115" w:rsidP="00ED1115">
      <w:pPr>
        <w:rPr>
          <w:rFonts w:ascii="Arial" w:hAnsi="Arial" w:cs="Arial"/>
          <w:b/>
          <w:bCs/>
          <w:iCs/>
          <w:sz w:val="20"/>
        </w:rPr>
      </w:pPr>
      <w:r w:rsidRPr="00EE1344">
        <w:rPr>
          <w:rFonts w:ascii="Arial" w:hAnsi="Arial" w:cs="Arial"/>
          <w:b/>
          <w:bCs/>
          <w:iCs/>
          <w:sz w:val="20"/>
        </w:rPr>
        <w:t>Zamawiający zaleca zapisanie dokumentu w formacie PDF.</w:t>
      </w:r>
    </w:p>
    <w:p w:rsidR="00560FAF" w:rsidRDefault="00560FAF" w:rsidP="00560FAF">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ED1115" w:rsidRDefault="00ED1115" w:rsidP="00560FAF">
      <w:pPr>
        <w:rPr>
          <w:rFonts w:ascii="Arial" w:hAnsi="Arial" w:cs="Arial"/>
          <w:b/>
          <w:sz w:val="20"/>
        </w:rPr>
      </w:pPr>
    </w:p>
    <w:p w:rsidR="00ED1115" w:rsidRDefault="00ED1115" w:rsidP="00560FAF">
      <w:pPr>
        <w:rPr>
          <w:rFonts w:ascii="Arial" w:hAnsi="Arial" w:cs="Arial"/>
          <w:b/>
          <w:sz w:val="20"/>
        </w:rPr>
      </w:pPr>
    </w:p>
    <w:p w:rsidR="00560FAF" w:rsidRPr="000C1B9A" w:rsidRDefault="00560FAF" w:rsidP="00560FAF">
      <w:pPr>
        <w:rPr>
          <w:rFonts w:ascii="Arial" w:hAnsi="Arial" w:cs="Arial"/>
          <w:b/>
          <w:sz w:val="20"/>
        </w:rPr>
      </w:pPr>
      <w:r>
        <w:rPr>
          <w:rFonts w:ascii="Arial" w:hAnsi="Arial" w:cs="Arial"/>
          <w:b/>
          <w:sz w:val="20"/>
        </w:rPr>
        <w:lastRenderedPageBreak/>
        <w:t xml:space="preserve">Pakiet nr 45: </w:t>
      </w:r>
      <w:r w:rsidRPr="00560FAF">
        <w:rPr>
          <w:rFonts w:ascii="Arial" w:hAnsi="Arial" w:cs="Arial"/>
          <w:b/>
          <w:sz w:val="20"/>
        </w:rPr>
        <w:t>Akcesoria do terapii wysokoprzepływowej aparatem Inspired 02FLO</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60FAF" w:rsidRPr="001E6B67" w:rsidTr="005914D8">
        <w:tc>
          <w:tcPr>
            <w:tcW w:w="534"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L.p.</w:t>
            </w:r>
          </w:p>
        </w:tc>
        <w:tc>
          <w:tcPr>
            <w:tcW w:w="425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1.</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Jednorazowy obwód oddechowy dla dorosłych, kompatybilny z aparatem do wentylacji wysokim przepływem firmy INSPIRED typ O2FLO. Możliwość używania do 14 dni, wtyk grzałki 6 pinowy, zintegrowana grzałka i czujnik temperatury. Zabezpieczenie przed nadmiernym skraplaniem. Długość 150cm.</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2.</w:t>
            </w:r>
          </w:p>
        </w:tc>
        <w:tc>
          <w:tcPr>
            <w:tcW w:w="4252" w:type="dxa"/>
          </w:tcPr>
          <w:p w:rsidR="00560FAF" w:rsidRPr="00ED1115" w:rsidRDefault="00560FAF">
            <w:pPr>
              <w:rPr>
                <w:rFonts w:ascii="Arial" w:hAnsi="Arial" w:cs="Arial"/>
                <w:color w:val="000000"/>
                <w:sz w:val="18"/>
                <w:szCs w:val="18"/>
              </w:rPr>
            </w:pPr>
            <w:r w:rsidRPr="00ED1115">
              <w:rPr>
                <w:rFonts w:ascii="Arial" w:hAnsi="Arial" w:cs="Arial"/>
                <w:color w:val="000000"/>
                <w:sz w:val="18"/>
                <w:szCs w:val="18"/>
              </w:rPr>
              <w:t>Komora nawilżacza do aparatu do terapii wysokoprzepływowej firmy INSPIRED typ O2FLO. Jedno odprowadzenie do apartu drugie do podłączenia obwodu oddechowego. Komora kodowana.</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ED1115">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3.</w:t>
            </w:r>
          </w:p>
        </w:tc>
        <w:tc>
          <w:tcPr>
            <w:tcW w:w="4252" w:type="dxa"/>
            <w:vAlign w:val="center"/>
          </w:tcPr>
          <w:p w:rsidR="00560FAF" w:rsidRPr="00ED1115" w:rsidRDefault="00560FAF" w:rsidP="00ED1115">
            <w:pPr>
              <w:rPr>
                <w:rFonts w:ascii="Arial" w:hAnsi="Arial" w:cs="Arial"/>
                <w:color w:val="000000"/>
                <w:sz w:val="18"/>
                <w:szCs w:val="18"/>
              </w:rPr>
            </w:pPr>
            <w:r w:rsidRPr="00ED1115">
              <w:rPr>
                <w:rFonts w:ascii="Arial" w:hAnsi="Arial" w:cs="Arial"/>
                <w:color w:val="000000"/>
                <w:sz w:val="18"/>
                <w:szCs w:val="18"/>
              </w:rPr>
              <w:t>Kaniula do wentylacji wysokim przepływem rozmiar S,M,L do wyboru przez Zamawiającego</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4.</w:t>
            </w:r>
          </w:p>
        </w:tc>
        <w:tc>
          <w:tcPr>
            <w:tcW w:w="4252" w:type="dxa"/>
            <w:vAlign w:val="center"/>
          </w:tcPr>
          <w:p w:rsidR="00560FAF" w:rsidRPr="00ED1115" w:rsidRDefault="00560FAF" w:rsidP="00560FAF">
            <w:pPr>
              <w:rPr>
                <w:rFonts w:ascii="Arial" w:hAnsi="Arial" w:cs="Arial"/>
                <w:color w:val="000000"/>
                <w:sz w:val="18"/>
                <w:szCs w:val="18"/>
              </w:rPr>
            </w:pPr>
            <w:r w:rsidRPr="00ED1115">
              <w:rPr>
                <w:rFonts w:ascii="Arial" w:hAnsi="Arial" w:cs="Arial"/>
                <w:color w:val="000000"/>
                <w:sz w:val="18"/>
                <w:szCs w:val="18"/>
              </w:rPr>
              <w:t>Filtr HEPA do aparatu typu 02FLO</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100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0C1B9A" w:rsidTr="005914D8">
        <w:trPr>
          <w:trHeight w:val="567"/>
        </w:trPr>
        <w:tc>
          <w:tcPr>
            <w:tcW w:w="7905" w:type="dxa"/>
            <w:gridSpan w:val="5"/>
            <w:vAlign w:val="center"/>
          </w:tcPr>
          <w:p w:rsidR="00560FAF" w:rsidRPr="000C1B9A" w:rsidRDefault="00560FAF"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60FAF" w:rsidRPr="0069541B" w:rsidRDefault="00560FAF" w:rsidP="005F51AC">
            <w:pPr>
              <w:jc w:val="center"/>
              <w:rPr>
                <w:rFonts w:ascii="Arial" w:hAnsi="Arial" w:cs="Arial"/>
                <w:b/>
                <w:sz w:val="20"/>
                <w:szCs w:val="20"/>
              </w:rPr>
            </w:pPr>
          </w:p>
        </w:tc>
        <w:tc>
          <w:tcPr>
            <w:tcW w:w="851" w:type="dxa"/>
            <w:shd w:val="clear" w:color="auto" w:fill="000000" w:themeFill="text1"/>
          </w:tcPr>
          <w:p w:rsidR="00560FAF" w:rsidRPr="000C1B9A" w:rsidRDefault="00560FAF" w:rsidP="005F51AC">
            <w:pPr>
              <w:jc w:val="center"/>
              <w:rPr>
                <w:rFonts w:ascii="Arial" w:hAnsi="Arial" w:cs="Arial"/>
                <w:sz w:val="20"/>
                <w:szCs w:val="20"/>
              </w:rPr>
            </w:pPr>
          </w:p>
        </w:tc>
        <w:tc>
          <w:tcPr>
            <w:tcW w:w="1417" w:type="dxa"/>
            <w:shd w:val="clear" w:color="auto" w:fill="000000" w:themeFill="text1"/>
          </w:tcPr>
          <w:p w:rsidR="00560FAF" w:rsidRPr="000C1B9A" w:rsidRDefault="00560FAF" w:rsidP="005F51AC">
            <w:pPr>
              <w:jc w:val="center"/>
              <w:rPr>
                <w:rFonts w:ascii="Arial" w:hAnsi="Arial" w:cs="Arial"/>
                <w:sz w:val="20"/>
                <w:szCs w:val="20"/>
              </w:rPr>
            </w:pPr>
          </w:p>
        </w:tc>
        <w:tc>
          <w:tcPr>
            <w:tcW w:w="1418" w:type="dxa"/>
            <w:vAlign w:val="center"/>
          </w:tcPr>
          <w:p w:rsidR="00560FAF" w:rsidRPr="0069541B" w:rsidRDefault="00560FAF" w:rsidP="005F51AC">
            <w:pPr>
              <w:jc w:val="center"/>
              <w:rPr>
                <w:rFonts w:ascii="Arial" w:hAnsi="Arial" w:cs="Arial"/>
                <w:b/>
                <w:sz w:val="20"/>
                <w:szCs w:val="20"/>
              </w:rPr>
            </w:pPr>
          </w:p>
        </w:tc>
        <w:tc>
          <w:tcPr>
            <w:tcW w:w="2268" w:type="dxa"/>
            <w:shd w:val="clear" w:color="auto" w:fill="000000" w:themeFill="text1"/>
          </w:tcPr>
          <w:p w:rsidR="00560FAF" w:rsidRPr="000C1B9A" w:rsidRDefault="00560FAF" w:rsidP="005F51AC">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ED1115" w:rsidRDefault="00ED1115" w:rsidP="00560FAF">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60FAF" w:rsidRDefault="00560FAF" w:rsidP="000C1B9A">
      <w:pPr>
        <w:spacing w:after="0" w:line="240" w:lineRule="auto"/>
        <w:rPr>
          <w:rFonts w:ascii="Arial" w:hAnsi="Arial" w:cs="Arial"/>
        </w:rPr>
      </w:pPr>
    </w:p>
    <w:p w:rsidR="005914D8" w:rsidRDefault="005914D8" w:rsidP="00560FAF">
      <w:pPr>
        <w:rPr>
          <w:rFonts w:ascii="Arial" w:hAnsi="Arial" w:cs="Arial"/>
          <w:b/>
          <w:sz w:val="20"/>
        </w:rPr>
      </w:pPr>
    </w:p>
    <w:p w:rsidR="00560FAF" w:rsidRPr="000C1B9A" w:rsidRDefault="00560FAF" w:rsidP="00560FAF">
      <w:pPr>
        <w:rPr>
          <w:rFonts w:ascii="Arial" w:hAnsi="Arial" w:cs="Arial"/>
          <w:b/>
          <w:sz w:val="20"/>
        </w:rPr>
      </w:pPr>
      <w:r w:rsidRPr="00560FAF">
        <w:rPr>
          <w:rFonts w:ascii="Arial" w:hAnsi="Arial" w:cs="Arial"/>
          <w:b/>
          <w:sz w:val="20"/>
        </w:rPr>
        <w:lastRenderedPageBreak/>
        <w:t>Pakiet nr 46: Rózne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60FAF" w:rsidRPr="001E6B67" w:rsidTr="005914D8">
        <w:tc>
          <w:tcPr>
            <w:tcW w:w="534"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L.p.</w:t>
            </w:r>
          </w:p>
        </w:tc>
        <w:tc>
          <w:tcPr>
            <w:tcW w:w="425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60FAF" w:rsidRPr="001E6B67" w:rsidRDefault="00560FAF"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1.</w:t>
            </w:r>
          </w:p>
        </w:tc>
        <w:tc>
          <w:tcPr>
            <w:tcW w:w="4252" w:type="dxa"/>
          </w:tcPr>
          <w:p w:rsidR="00560FAF" w:rsidRPr="00ED1115" w:rsidRDefault="00560FAF">
            <w:pPr>
              <w:rPr>
                <w:rFonts w:ascii="Arial" w:hAnsi="Arial" w:cs="Arial"/>
                <w:b/>
                <w:bCs/>
                <w:color w:val="000000"/>
                <w:sz w:val="18"/>
                <w:szCs w:val="18"/>
              </w:rPr>
            </w:pPr>
            <w:r w:rsidRPr="00ED1115">
              <w:rPr>
                <w:rFonts w:ascii="Arial" w:hAnsi="Arial" w:cs="Arial"/>
                <w:b/>
                <w:bCs/>
                <w:color w:val="000000"/>
                <w:sz w:val="18"/>
                <w:szCs w:val="18"/>
              </w:rPr>
              <w:t>Zestaw z przetwornikiem pojedynczym do inwazyjnego pomiaru ciśnienia</w:t>
            </w:r>
            <w:r w:rsidRPr="00ED1115">
              <w:rPr>
                <w:rFonts w:ascii="Arial" w:hAnsi="Arial" w:cs="Arial"/>
                <w:color w:val="000000"/>
                <w:sz w:val="18"/>
                <w:szCs w:val="18"/>
              </w:rPr>
              <w:t xml:space="preserve"> wypos</w:t>
            </w:r>
            <w:r w:rsidR="005914D8" w:rsidRPr="00ED1115">
              <w:rPr>
                <w:rFonts w:ascii="Arial" w:hAnsi="Arial" w:cs="Arial"/>
                <w:color w:val="000000"/>
                <w:sz w:val="18"/>
                <w:szCs w:val="18"/>
              </w:rPr>
              <w:t>ażonego w linię pomiarową 150cm</w:t>
            </w:r>
            <w:r w:rsidRPr="00ED1115">
              <w:rPr>
                <w:rFonts w:ascii="Arial" w:hAnsi="Arial" w:cs="Arial"/>
                <w:color w:val="000000"/>
                <w:sz w:val="18"/>
                <w:szCs w:val="18"/>
              </w:rPr>
              <w:t>, przetwornik ze zintegrowanym systemem płuczącym 3ml/h z 2 x możliwo</w:t>
            </w:r>
            <w:r w:rsidR="005914D8" w:rsidRPr="00ED1115">
              <w:rPr>
                <w:rFonts w:ascii="Arial" w:hAnsi="Arial" w:cs="Arial"/>
                <w:color w:val="000000"/>
                <w:sz w:val="18"/>
                <w:szCs w:val="18"/>
              </w:rPr>
              <w:t>scia przepłukiwania.</w:t>
            </w:r>
            <w:r w:rsidRPr="00ED1115">
              <w:rPr>
                <w:rFonts w:ascii="Arial" w:hAnsi="Arial" w:cs="Arial"/>
                <w:color w:val="000000"/>
                <w:sz w:val="18"/>
                <w:szCs w:val="18"/>
              </w:rPr>
              <w:t xml:space="preserve"> System wypełniania linii pomiarowej wyposażony w zakrzywioną igłę zapobiegającą zapowie</w:t>
            </w:r>
            <w:r w:rsidR="005914D8" w:rsidRPr="00ED1115">
              <w:rPr>
                <w:rFonts w:ascii="Arial" w:hAnsi="Arial" w:cs="Arial"/>
                <w:color w:val="000000"/>
                <w:sz w:val="18"/>
                <w:szCs w:val="18"/>
              </w:rPr>
              <w:t>trzaniu się systemu pomiarowego</w:t>
            </w:r>
            <w:r w:rsidRPr="00ED1115">
              <w:rPr>
                <w:rFonts w:ascii="Arial" w:hAnsi="Arial" w:cs="Arial"/>
                <w:color w:val="000000"/>
                <w:sz w:val="18"/>
                <w:szCs w:val="18"/>
              </w:rPr>
              <w:t>. Zestaw wyposażony w koreczek tłumiący zamknięty zabezpieczający system pomiarowy</w:t>
            </w:r>
            <w:r w:rsidR="005914D8" w:rsidRPr="00ED1115">
              <w:rPr>
                <w:rFonts w:ascii="Arial" w:hAnsi="Arial" w:cs="Arial"/>
                <w:color w:val="000000"/>
                <w:sz w:val="18"/>
                <w:szCs w:val="18"/>
              </w:rPr>
              <w:t xml:space="preserve"> przed przypadkową kontaminacją</w:t>
            </w:r>
            <w:r w:rsidRPr="00ED1115">
              <w:rPr>
                <w:rFonts w:ascii="Arial" w:hAnsi="Arial" w:cs="Arial"/>
                <w:color w:val="000000"/>
                <w:sz w:val="18"/>
                <w:szCs w:val="18"/>
              </w:rPr>
              <w:t>. zestaw dający zapis ciśnienia z dokładnością odwzorowania na poziomie &lt;5% błędu pomiarowego dla całej linii pomiarowej potwierdzony przeprowadzo</w:t>
            </w:r>
            <w:r w:rsidR="005914D8" w:rsidRPr="00ED1115">
              <w:rPr>
                <w:rFonts w:ascii="Arial" w:hAnsi="Arial" w:cs="Arial"/>
                <w:color w:val="000000"/>
                <w:sz w:val="18"/>
                <w:szCs w:val="18"/>
              </w:rPr>
              <w:t>nym testem w fazie produkcyjnej</w:t>
            </w:r>
            <w:r w:rsidRPr="00ED1115">
              <w:rPr>
                <w:rFonts w:ascii="Arial" w:hAnsi="Arial" w:cs="Arial"/>
                <w:color w:val="000000"/>
                <w:sz w:val="18"/>
                <w:szCs w:val="18"/>
              </w:rPr>
              <w:t>. Zestaw kompatybilny z monitorem poprzez kabel typu PMSET z okrągłym wtykiem pinowym.</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zestaw</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150</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ED1115" w:rsidTr="005914D8">
        <w:trPr>
          <w:trHeight w:val="567"/>
        </w:trPr>
        <w:tc>
          <w:tcPr>
            <w:tcW w:w="534" w:type="dxa"/>
            <w:vAlign w:val="center"/>
          </w:tcPr>
          <w:p w:rsidR="00560FAF" w:rsidRPr="00ED1115" w:rsidRDefault="00560FAF" w:rsidP="005F51AC">
            <w:pPr>
              <w:jc w:val="center"/>
              <w:rPr>
                <w:rFonts w:ascii="Arial" w:hAnsi="Arial" w:cs="Arial"/>
                <w:sz w:val="18"/>
                <w:szCs w:val="18"/>
              </w:rPr>
            </w:pPr>
            <w:r w:rsidRPr="00ED1115">
              <w:rPr>
                <w:rFonts w:ascii="Arial" w:hAnsi="Arial" w:cs="Arial"/>
                <w:sz w:val="18"/>
                <w:szCs w:val="18"/>
              </w:rPr>
              <w:t>2.</w:t>
            </w:r>
          </w:p>
        </w:tc>
        <w:tc>
          <w:tcPr>
            <w:tcW w:w="4252" w:type="dxa"/>
          </w:tcPr>
          <w:p w:rsidR="00560FAF" w:rsidRPr="00ED1115" w:rsidRDefault="00560FAF">
            <w:pPr>
              <w:rPr>
                <w:rFonts w:ascii="Arial" w:hAnsi="Arial" w:cs="Arial"/>
                <w:b/>
                <w:bCs/>
                <w:color w:val="000000"/>
                <w:sz w:val="18"/>
                <w:szCs w:val="18"/>
              </w:rPr>
            </w:pPr>
            <w:r w:rsidRPr="00ED1115">
              <w:rPr>
                <w:rFonts w:ascii="Arial" w:hAnsi="Arial" w:cs="Arial"/>
                <w:b/>
                <w:bCs/>
                <w:color w:val="000000"/>
                <w:sz w:val="18"/>
                <w:szCs w:val="18"/>
              </w:rPr>
              <w:t>Przyrząd do przetaczania płynów infuzyjnych i krwi</w:t>
            </w:r>
            <w:r w:rsidRPr="00ED1115">
              <w:rPr>
                <w:rFonts w:ascii="Arial" w:hAnsi="Arial" w:cs="Arial"/>
                <w:color w:val="000000"/>
                <w:sz w:val="18"/>
                <w:szCs w:val="18"/>
              </w:rPr>
              <w:t xml:space="preserve"> , regulator prędkości  przepływu w infuzjach zwiększający regularność i dokładność ciągłej infuzji zastępując pmpy objętościowe , regulator ma cylindryczną budowę z naniesioną podziałką zeskalowana w zakresie (5-250)ml/h.Regulacja prędkości odbywa się poprzez odpowiednie wzajemne skręcenie górnej i dolnej części cylindra .Łącznik wykonany z medycznego silikonu jest w ciągłym kontakcie z płynem podawanym pacjentowi. Op. 50szt.</w:t>
            </w:r>
          </w:p>
        </w:tc>
        <w:tc>
          <w:tcPr>
            <w:tcW w:w="709"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60FAF" w:rsidRPr="00ED1115" w:rsidRDefault="00560FAF">
            <w:pPr>
              <w:jc w:val="center"/>
              <w:rPr>
                <w:rFonts w:ascii="Arial" w:hAnsi="Arial" w:cs="Arial"/>
                <w:color w:val="000000"/>
                <w:sz w:val="18"/>
                <w:szCs w:val="18"/>
              </w:rPr>
            </w:pPr>
            <w:r w:rsidRPr="00ED1115">
              <w:rPr>
                <w:rFonts w:ascii="Arial" w:hAnsi="Arial" w:cs="Arial"/>
                <w:color w:val="000000"/>
                <w:sz w:val="18"/>
                <w:szCs w:val="18"/>
              </w:rPr>
              <w:t>3</w:t>
            </w:r>
          </w:p>
        </w:tc>
        <w:tc>
          <w:tcPr>
            <w:tcW w:w="1418"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851" w:type="dxa"/>
            <w:vAlign w:val="center"/>
          </w:tcPr>
          <w:p w:rsidR="00560FAF" w:rsidRPr="00ED1115" w:rsidRDefault="00560FAF" w:rsidP="005F51AC">
            <w:pPr>
              <w:jc w:val="center"/>
              <w:rPr>
                <w:rFonts w:ascii="Arial" w:hAnsi="Arial" w:cs="Arial"/>
                <w:sz w:val="18"/>
                <w:szCs w:val="18"/>
              </w:rPr>
            </w:pPr>
          </w:p>
        </w:tc>
        <w:tc>
          <w:tcPr>
            <w:tcW w:w="1417" w:type="dxa"/>
            <w:vAlign w:val="center"/>
          </w:tcPr>
          <w:p w:rsidR="00560FAF" w:rsidRPr="00ED1115" w:rsidRDefault="00560FAF" w:rsidP="005F51AC">
            <w:pPr>
              <w:jc w:val="center"/>
              <w:rPr>
                <w:rFonts w:ascii="Arial" w:hAnsi="Arial" w:cs="Arial"/>
                <w:sz w:val="18"/>
                <w:szCs w:val="18"/>
              </w:rPr>
            </w:pPr>
          </w:p>
        </w:tc>
        <w:tc>
          <w:tcPr>
            <w:tcW w:w="1418" w:type="dxa"/>
            <w:vAlign w:val="center"/>
          </w:tcPr>
          <w:p w:rsidR="00560FAF" w:rsidRPr="00ED1115" w:rsidRDefault="00560FAF" w:rsidP="005F51AC">
            <w:pPr>
              <w:jc w:val="center"/>
              <w:rPr>
                <w:rFonts w:ascii="Arial" w:hAnsi="Arial" w:cs="Arial"/>
                <w:sz w:val="18"/>
                <w:szCs w:val="18"/>
              </w:rPr>
            </w:pPr>
          </w:p>
        </w:tc>
        <w:tc>
          <w:tcPr>
            <w:tcW w:w="2268" w:type="dxa"/>
            <w:vAlign w:val="center"/>
          </w:tcPr>
          <w:p w:rsidR="00560FAF" w:rsidRPr="00ED1115" w:rsidRDefault="00560FAF" w:rsidP="005F51AC">
            <w:pPr>
              <w:jc w:val="center"/>
              <w:rPr>
                <w:rFonts w:ascii="Arial" w:hAnsi="Arial" w:cs="Arial"/>
                <w:sz w:val="18"/>
                <w:szCs w:val="18"/>
              </w:rPr>
            </w:pPr>
          </w:p>
        </w:tc>
      </w:tr>
      <w:tr w:rsidR="00560FAF" w:rsidRPr="000C1B9A" w:rsidTr="005914D8">
        <w:trPr>
          <w:trHeight w:val="567"/>
        </w:trPr>
        <w:tc>
          <w:tcPr>
            <w:tcW w:w="7905" w:type="dxa"/>
            <w:gridSpan w:val="5"/>
            <w:vAlign w:val="center"/>
          </w:tcPr>
          <w:p w:rsidR="00560FAF" w:rsidRPr="000C1B9A" w:rsidRDefault="00560FAF"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60FAF" w:rsidRPr="0069541B" w:rsidRDefault="00560FAF" w:rsidP="005F51AC">
            <w:pPr>
              <w:jc w:val="center"/>
              <w:rPr>
                <w:rFonts w:ascii="Arial" w:hAnsi="Arial" w:cs="Arial"/>
                <w:b/>
                <w:sz w:val="20"/>
                <w:szCs w:val="20"/>
              </w:rPr>
            </w:pPr>
          </w:p>
        </w:tc>
        <w:tc>
          <w:tcPr>
            <w:tcW w:w="851" w:type="dxa"/>
            <w:shd w:val="clear" w:color="auto" w:fill="000000" w:themeFill="text1"/>
          </w:tcPr>
          <w:p w:rsidR="00560FAF" w:rsidRPr="000C1B9A" w:rsidRDefault="00560FAF" w:rsidP="005F51AC">
            <w:pPr>
              <w:jc w:val="center"/>
              <w:rPr>
                <w:rFonts w:ascii="Arial" w:hAnsi="Arial" w:cs="Arial"/>
                <w:sz w:val="20"/>
                <w:szCs w:val="20"/>
              </w:rPr>
            </w:pPr>
          </w:p>
        </w:tc>
        <w:tc>
          <w:tcPr>
            <w:tcW w:w="1417" w:type="dxa"/>
            <w:shd w:val="clear" w:color="auto" w:fill="000000" w:themeFill="text1"/>
          </w:tcPr>
          <w:p w:rsidR="00560FAF" w:rsidRPr="000C1B9A" w:rsidRDefault="00560FAF" w:rsidP="005F51AC">
            <w:pPr>
              <w:jc w:val="center"/>
              <w:rPr>
                <w:rFonts w:ascii="Arial" w:hAnsi="Arial" w:cs="Arial"/>
                <w:sz w:val="20"/>
                <w:szCs w:val="20"/>
              </w:rPr>
            </w:pPr>
          </w:p>
        </w:tc>
        <w:tc>
          <w:tcPr>
            <w:tcW w:w="1418" w:type="dxa"/>
            <w:vAlign w:val="center"/>
          </w:tcPr>
          <w:p w:rsidR="00560FAF" w:rsidRPr="0069541B" w:rsidRDefault="00560FAF" w:rsidP="005F51AC">
            <w:pPr>
              <w:jc w:val="center"/>
              <w:rPr>
                <w:rFonts w:ascii="Arial" w:hAnsi="Arial" w:cs="Arial"/>
                <w:b/>
                <w:sz w:val="20"/>
                <w:szCs w:val="20"/>
              </w:rPr>
            </w:pPr>
          </w:p>
        </w:tc>
        <w:tc>
          <w:tcPr>
            <w:tcW w:w="2268" w:type="dxa"/>
            <w:shd w:val="clear" w:color="auto" w:fill="000000" w:themeFill="text1"/>
          </w:tcPr>
          <w:p w:rsidR="00560FAF" w:rsidRPr="000C1B9A" w:rsidRDefault="00560FAF" w:rsidP="005F51AC">
            <w:pPr>
              <w:jc w:val="center"/>
              <w:rPr>
                <w:rFonts w:ascii="Arial" w:hAnsi="Arial" w:cs="Arial"/>
                <w:sz w:val="20"/>
                <w:szCs w:val="20"/>
              </w:rPr>
            </w:pPr>
          </w:p>
        </w:tc>
      </w:tr>
    </w:tbl>
    <w:p w:rsidR="00ED1115" w:rsidRPr="008C5CD1" w:rsidRDefault="00ED1115" w:rsidP="00ED1115">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ED1115" w:rsidRDefault="00145BD2" w:rsidP="00ED1115">
      <w:pPr>
        <w:pStyle w:val="Default"/>
        <w:rPr>
          <w:b/>
          <w:bCs/>
          <w:iCs/>
          <w:sz w:val="20"/>
          <w:szCs w:val="22"/>
        </w:rPr>
      </w:pPr>
      <w:r>
        <w:rPr>
          <w:b/>
          <w:bCs/>
          <w:iCs/>
          <w:sz w:val="20"/>
          <w:szCs w:val="22"/>
        </w:rPr>
        <w:br/>
      </w:r>
    </w:p>
    <w:p w:rsidR="00ED1115" w:rsidRPr="00EE1344" w:rsidRDefault="00ED1115" w:rsidP="00ED1115">
      <w:pPr>
        <w:pStyle w:val="Default"/>
        <w:rPr>
          <w:sz w:val="20"/>
          <w:szCs w:val="22"/>
        </w:rPr>
      </w:pPr>
      <w:r w:rsidRPr="00EE1344">
        <w:rPr>
          <w:b/>
          <w:bCs/>
          <w:iCs/>
          <w:sz w:val="20"/>
          <w:szCs w:val="22"/>
        </w:rPr>
        <w:t xml:space="preserve">Dokument należy wypełnić i podpisać kwalifikowanym podpisem elektronicznym. </w:t>
      </w:r>
    </w:p>
    <w:p w:rsidR="00ED1115" w:rsidRPr="00EE1344" w:rsidRDefault="00ED1115" w:rsidP="00ED1115">
      <w:pPr>
        <w:rPr>
          <w:rFonts w:ascii="Arial" w:hAnsi="Arial" w:cs="Arial"/>
          <w:b/>
          <w:bCs/>
          <w:iCs/>
          <w:sz w:val="20"/>
        </w:rPr>
      </w:pPr>
      <w:r w:rsidRPr="00EE1344">
        <w:rPr>
          <w:rFonts w:ascii="Arial" w:hAnsi="Arial" w:cs="Arial"/>
          <w:b/>
          <w:bCs/>
          <w:iCs/>
          <w:sz w:val="20"/>
        </w:rPr>
        <w:t>Zamawiający zaleca zapisanie dokumentu w formacie PDF.</w:t>
      </w:r>
    </w:p>
    <w:p w:rsidR="005F51AC" w:rsidRPr="000C1B9A" w:rsidRDefault="005F51AC" w:rsidP="005F51AC">
      <w:pPr>
        <w:rPr>
          <w:rFonts w:ascii="Arial" w:hAnsi="Arial" w:cs="Arial"/>
          <w:b/>
          <w:sz w:val="20"/>
        </w:rPr>
      </w:pPr>
      <w:r>
        <w:rPr>
          <w:rFonts w:ascii="Arial" w:hAnsi="Arial" w:cs="Arial"/>
          <w:b/>
          <w:sz w:val="20"/>
        </w:rPr>
        <w:lastRenderedPageBreak/>
        <w:t>Pakiet nr 47:</w:t>
      </w:r>
      <w:r w:rsidRPr="005F51AC">
        <w:rPr>
          <w:rFonts w:ascii="Arial" w:hAnsi="Arial" w:cs="Arial"/>
          <w:b/>
          <w:sz w:val="20"/>
        </w:rPr>
        <w:t xml:space="preserve">  Filtry, maski   </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914D8" w:rsidRPr="001E6B67" w:rsidTr="00E33729">
        <w:tc>
          <w:tcPr>
            <w:tcW w:w="534"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L.p.</w:t>
            </w:r>
          </w:p>
        </w:tc>
        <w:tc>
          <w:tcPr>
            <w:tcW w:w="4252"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Filtr  bakteryjno-wirusowy z barierą mechaniczną i wydzielonym celulozowym wymiennikiem ciepła i wilgoci o metodzie filtracji intermolekularnej;  skuteczność filtracji wirusowej &gt; 99,999%, skuteczność filtracji bakteryjnej &gt; 99,9999%; przestrzeń martwa: 55ml ; opory przepływu: 0,82cm H2O przy 30l/min,  2,14cm H2O przy 60l/min; skuteczność nawilżania min. 37mg/l przy VT=500ml; objętość oddechowa Vt 150-1500ml; waga 35,6g; port kapno luer-lock z wkręcanym koreczkiem zabezpieczającym , sterylny; pakowany folia-papier</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900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Filtr bakteryjno-wirusowy elektrostatyczny dla dorosłych bez wymiennika ciepła i wilgoci; skuteczność filtracji wirusowej &gt;99,999% i bakteryjnej &gt; 99,9999%;  waga filtra 21g, przestrzeń martwa 33ml; opory przepływu 0,5 cm H2O przy 30 l/min, 1,4 cm H2O przy 60 l/min; objętość oddechowa w zakresie min. 150-1500 ml; port kapno luer-lock zabezpieczony zatyczką; sterylny; pakowany folia-papier</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6000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Filtr oddechowy bakteryjno-wirusowy z celulozowym wymiennikiem ciepła i wilgoci, elektrostatyczny, sterylny, przeznaczony do aparatów do znieczuleń i respiratorów dla noworodków i niemowląt. Objętość oddechowa 20-70ml, przestrzeń martwa 10ml, skuteczność filtracji 99,999%. Złącza 15F – 15M, port kapno luer-lock z koreczkiem zabezpieczającym. Czas stosowania do 24H, op. pojedyncze folia-papier.</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274"/>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4.</w:t>
            </w:r>
          </w:p>
        </w:tc>
        <w:tc>
          <w:tcPr>
            <w:tcW w:w="4252" w:type="dxa"/>
          </w:tcPr>
          <w:p w:rsidR="005F51AC" w:rsidRPr="00ED1115" w:rsidRDefault="005F51AC">
            <w:pPr>
              <w:rPr>
                <w:rFonts w:ascii="Arial" w:hAnsi="Arial" w:cs="Arial"/>
                <w:b/>
                <w:bCs/>
                <w:color w:val="000000"/>
                <w:sz w:val="18"/>
                <w:szCs w:val="18"/>
              </w:rPr>
            </w:pPr>
            <w:r w:rsidRPr="00ED1115">
              <w:rPr>
                <w:rFonts w:ascii="Arial" w:hAnsi="Arial" w:cs="Arial"/>
                <w:b/>
                <w:bCs/>
                <w:color w:val="000000"/>
                <w:sz w:val="18"/>
                <w:szCs w:val="18"/>
              </w:rPr>
              <w:t>Zestaw do nebulizacji</w:t>
            </w:r>
            <w:r w:rsidRPr="00ED1115">
              <w:rPr>
                <w:rFonts w:ascii="Arial" w:hAnsi="Arial" w:cs="Arial"/>
                <w:color w:val="000000"/>
                <w:sz w:val="18"/>
                <w:szCs w:val="18"/>
              </w:rPr>
              <w:t xml:space="preserve"> - nebulizator z ustnikiem i łącznikiem T wykonany z medycznego PVC bez zawartosci lateksu i ftalanów, nebulizator o pojemności 8 ml skalowany co 2 ml, łącznik typu T (złącza 22mmF-22mmM/15mmF) umożliwiający podłączenie nebulizatora w układ oddechowy po wyjęciu ustnika;, dren tlenowy antyzagieciowy o przekroju gwiazdkowym długości 2 metry, jednorazowy, mikrobiologicznie czysty.  </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2500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lastRenderedPageBreak/>
              <w:t>5.</w:t>
            </w:r>
          </w:p>
        </w:tc>
        <w:tc>
          <w:tcPr>
            <w:tcW w:w="4252" w:type="dxa"/>
          </w:tcPr>
          <w:p w:rsidR="005F51AC" w:rsidRPr="00ED1115" w:rsidRDefault="005F51AC">
            <w:pPr>
              <w:rPr>
                <w:rFonts w:ascii="Arial" w:hAnsi="Arial" w:cs="Arial"/>
                <w:b/>
                <w:bCs/>
                <w:color w:val="000000"/>
                <w:sz w:val="18"/>
                <w:szCs w:val="18"/>
              </w:rPr>
            </w:pPr>
            <w:r w:rsidRPr="00ED1115">
              <w:rPr>
                <w:rFonts w:ascii="Arial" w:hAnsi="Arial" w:cs="Arial"/>
                <w:b/>
                <w:bCs/>
                <w:color w:val="000000"/>
                <w:sz w:val="18"/>
                <w:szCs w:val="18"/>
              </w:rPr>
              <w:t>Zestaw do nebulizacji z maseczką</w:t>
            </w:r>
            <w:r w:rsidRPr="00ED1115">
              <w:rPr>
                <w:rFonts w:ascii="Arial" w:hAnsi="Arial" w:cs="Arial"/>
                <w:color w:val="000000"/>
                <w:sz w:val="18"/>
                <w:szCs w:val="18"/>
              </w:rPr>
              <w:t xml:space="preserve"> - wykonany z medycznego PCV bez zawartości lateksu i ftalanów; maska z blaszką ułatwiającą dopasowanie do nosa i taśmą mocującą na głowie; nebulizator o pojemności 8ml skalowany co 2 ml;  dren tlenowy antyzagięciowy o przekroju gwiazdkowym długość 200cm; jednorazowy; mikrobiologicznie czysty.</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500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6.</w:t>
            </w:r>
          </w:p>
        </w:tc>
        <w:tc>
          <w:tcPr>
            <w:tcW w:w="4252" w:type="dxa"/>
          </w:tcPr>
          <w:p w:rsidR="005F51AC" w:rsidRPr="00ED1115" w:rsidRDefault="005F51AC">
            <w:pPr>
              <w:rPr>
                <w:rFonts w:ascii="Arial" w:hAnsi="Arial" w:cs="Arial"/>
                <w:b/>
                <w:bCs/>
                <w:color w:val="000000"/>
                <w:sz w:val="18"/>
                <w:szCs w:val="18"/>
              </w:rPr>
            </w:pPr>
            <w:r w:rsidRPr="00ED1115">
              <w:rPr>
                <w:rFonts w:ascii="Arial" w:hAnsi="Arial" w:cs="Arial"/>
                <w:b/>
                <w:bCs/>
                <w:color w:val="000000"/>
                <w:sz w:val="18"/>
                <w:szCs w:val="18"/>
              </w:rPr>
              <w:t>Zestaw do nebulizacji z maseczką pediatryczny</w:t>
            </w:r>
            <w:r w:rsidRPr="00ED1115">
              <w:rPr>
                <w:rFonts w:ascii="Arial" w:hAnsi="Arial" w:cs="Arial"/>
                <w:color w:val="000000"/>
                <w:sz w:val="18"/>
                <w:szCs w:val="18"/>
              </w:rPr>
              <w:t xml:space="preserve"> - wykonany z medycznego PCV bez zawartości lateksu i ftalanów; maska z blaszką ułatwiającą dopasowanie do nosa i taśmą mocującą na głowie; nebulizator o pojemności 8ml skalowany co 2 ml;  dren tlenowy antyzagięciowy o przekroju gwiazdkowym długość 200cm; jednorazowy; mikrobiologicznie czysty.  </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250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7.</w:t>
            </w:r>
          </w:p>
        </w:tc>
        <w:tc>
          <w:tcPr>
            <w:tcW w:w="4252" w:type="dxa"/>
          </w:tcPr>
          <w:p w:rsidR="005F51AC" w:rsidRPr="00ED1115" w:rsidRDefault="005F51AC">
            <w:pPr>
              <w:rPr>
                <w:rFonts w:ascii="Arial" w:hAnsi="Arial" w:cs="Arial"/>
                <w:b/>
                <w:bCs/>
                <w:color w:val="000000"/>
                <w:sz w:val="18"/>
                <w:szCs w:val="18"/>
              </w:rPr>
            </w:pPr>
            <w:r w:rsidRPr="00ED1115">
              <w:rPr>
                <w:rFonts w:ascii="Arial" w:hAnsi="Arial" w:cs="Arial"/>
                <w:b/>
                <w:bCs/>
                <w:color w:val="000000"/>
                <w:sz w:val="18"/>
                <w:szCs w:val="18"/>
              </w:rPr>
              <w:t>Maska tlenowa</w:t>
            </w:r>
            <w:r w:rsidRPr="00ED1115">
              <w:rPr>
                <w:rFonts w:ascii="Arial" w:hAnsi="Arial" w:cs="Arial"/>
                <w:color w:val="000000"/>
                <w:sz w:val="18"/>
                <w:szCs w:val="18"/>
              </w:rPr>
              <w:t xml:space="preserve"> do wysokiej koncentracji tlenu </w:t>
            </w:r>
            <w:r w:rsidRPr="00ED1115">
              <w:rPr>
                <w:rFonts w:ascii="Arial" w:hAnsi="Arial" w:cs="Arial"/>
                <w:b/>
                <w:bCs/>
                <w:color w:val="000000"/>
                <w:sz w:val="18"/>
                <w:szCs w:val="18"/>
              </w:rPr>
              <w:t xml:space="preserve">z rezerwuarem, </w:t>
            </w:r>
            <w:r w:rsidRPr="00ED1115">
              <w:rPr>
                <w:rFonts w:ascii="Arial" w:hAnsi="Arial" w:cs="Arial"/>
                <w:color w:val="000000"/>
                <w:sz w:val="18"/>
                <w:szCs w:val="18"/>
              </w:rPr>
              <w:t xml:space="preserve">dla dorosłych, wykonana z elastycznego medycznego PCV, wolna od lateksu i ftalanów. Dren tlenowy gwiazdkowy o dł. 2m ze standardowymi złączami. Taśma mocująca na głowie, blaszka dopasowująca do nosa, zawór zwrotny; koncentracja tlenu do 100%. Produkt jednorazowy.   </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8.</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Układ oddechowy do respiratora Achiva / NewPort HT50 / HT70 o śr. 22mm dla dorosłych z drenem sterującym zastawką o średnicy 4-8 mm i długości 200cm oraz drenem ciśnieniowym o średnicy 4-8mm i długości 200cm; długość układu 180cm; złącza  elastyczne 22mmF ; mikrobiologicznie czysty</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9.</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Układ oddechowy do aparatu do znieczuleń; 2 rury karbowane długość po rozciągnięciu 200cm z pamięcią kształtu wykonane z PE; rura do worka rozciągliwa do</w:t>
            </w:r>
            <w:r w:rsidRPr="00ED1115">
              <w:rPr>
                <w:rFonts w:ascii="Arial" w:hAnsi="Arial" w:cs="Arial"/>
                <w:b/>
                <w:bCs/>
                <w:color w:val="000000"/>
                <w:sz w:val="18"/>
                <w:szCs w:val="18"/>
                <w:u w:val="single"/>
              </w:rPr>
              <w:t xml:space="preserve"> nie mniej niż</w:t>
            </w:r>
            <w:r w:rsidRPr="00ED1115">
              <w:rPr>
                <w:rFonts w:ascii="Arial" w:hAnsi="Arial" w:cs="Arial"/>
                <w:color w:val="000000"/>
                <w:sz w:val="18"/>
                <w:szCs w:val="18"/>
              </w:rPr>
              <w:t xml:space="preserve"> 1,5m wykonana z PE; miękkie złącza 22mmF ryflowane wykonane z materiału EVA; zatyczka układu 22mmF zabezpieczająca układ/tester szczelności; kolanko z portem kapno z wkręcanym koreczkiem; trójnik Y z dwoma portami; worek oddechowy bezlateksowy o poj. 2litry; mikrobiologicznie czysty.</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900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10.</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 xml:space="preserve">Obwód oddechowy ,,gładki wewnętrznie" dla dorosłych do respiratora Mindray SV300: 2rury ,,gładkie wewnetrznie" o dł. 180cm z PCV, złącza rur 22 mmF elastyczne typu FLEX wykonane z </w:t>
            </w:r>
            <w:r w:rsidRPr="00ED1115">
              <w:rPr>
                <w:rFonts w:ascii="Arial" w:hAnsi="Arial" w:cs="Arial"/>
                <w:color w:val="000000"/>
                <w:sz w:val="18"/>
                <w:szCs w:val="18"/>
              </w:rPr>
              <w:lastRenderedPageBreak/>
              <w:t>PCV, trójnik Y z dwoma portami zabezpieczonymi zatyczkami przytwierdzonymi do Y, kolanko z portem luer lock zabezpieczone stabilnie wkręcanym koreczkiem, zatyczka 22 mmF zabezpieczająca układ przed wpadaniem ciał obcych; czas stosowania do 7 dni (potwierdzoney w instrukcji użycia). Mikrobiologicznie czysty.</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lastRenderedPageBreak/>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709"/>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lastRenderedPageBreak/>
              <w:t>11</w:t>
            </w:r>
          </w:p>
        </w:tc>
        <w:tc>
          <w:tcPr>
            <w:tcW w:w="4252" w:type="dxa"/>
          </w:tcPr>
          <w:p w:rsidR="005F51AC" w:rsidRPr="00ED1115" w:rsidRDefault="005F51AC">
            <w:pPr>
              <w:rPr>
                <w:rFonts w:ascii="Arial" w:hAnsi="Arial" w:cs="Arial"/>
                <w:b/>
                <w:bCs/>
                <w:color w:val="000000"/>
                <w:sz w:val="18"/>
                <w:szCs w:val="18"/>
              </w:rPr>
            </w:pPr>
            <w:r w:rsidRPr="00ED1115">
              <w:rPr>
                <w:rFonts w:ascii="Arial" w:hAnsi="Arial" w:cs="Arial"/>
                <w:b/>
                <w:bCs/>
                <w:color w:val="000000"/>
                <w:sz w:val="18"/>
                <w:szCs w:val="18"/>
              </w:rPr>
              <w:t>Wymiennik ciepła i wilgoci do tracheostomii sterylny: (sztuczny nos</w:t>
            </w:r>
            <w:r w:rsidRPr="00ED1115">
              <w:rPr>
                <w:rFonts w:ascii="Arial" w:hAnsi="Arial" w:cs="Arial"/>
                <w:color w:val="000000"/>
                <w:sz w:val="18"/>
                <w:szCs w:val="18"/>
              </w:rPr>
              <w:t xml:space="preserve"> z możliwoscią podawania tlenu) celulozowe medium nawinięte wokół kanału do wprowadzania cewnika doodsysania, port z zatyczką do wprowadzania cewnika, przestrzeń martwa - do 16 ml, masa do 8,5 g, wydajnośc nawilżania&gt; 28 mg/lH2Oprzy VT=500ml, opór przepływu: przy 30l/min (0,5l/s)-07cmH2O, przy 60l/ min(1l/s)-1,8 cmH2O, przy 90l/min (1,5l/s)-3,0cmH2O, port do drenu tlenowego. Op. 50szt.  </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15</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12.</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Przedłużacz obwodu oddechowego – długość 15cm  z portem do odsysania i bronchoskopii, złącze od strony respiratora 15mmM lub 22mmF, złącze pacjenta 22mmM/15mmF, sterylny, pakowany folia-papier. Op. 50szt.</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25</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13.</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 xml:space="preserve">Koc grzewczy jednorazowy standardowy dla dorosłych 227x133cm do ogrzewacza pacjenta Mistral Air Plus  </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30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14.</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Zestaw (kartridż) do ogrzewacza krwi i płynów infuzyjnych Fluido Compact - jednorazowego użytku, nie zawierający lateksu. Skład zestawu: kaseta + 40cm linii pacjenta. Objętość wypełnienia 3ml, przepływ 5-100ml/min, temperatura grzania 39</w:t>
            </w:r>
            <w:r w:rsidRPr="00ED1115">
              <w:rPr>
                <w:rFonts w:ascii="Cambria Math" w:hAnsi="Cambria Math" w:cs="Cambria Math"/>
                <w:color w:val="000000"/>
                <w:sz w:val="18"/>
                <w:szCs w:val="18"/>
              </w:rPr>
              <w:t>⁰</w:t>
            </w:r>
            <w:r w:rsidRPr="00ED1115">
              <w:rPr>
                <w:rFonts w:ascii="Arial" w:hAnsi="Arial" w:cs="Arial"/>
                <w:color w:val="000000"/>
                <w:sz w:val="18"/>
                <w:szCs w:val="18"/>
              </w:rPr>
              <w:t>C.</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30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15.</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 xml:space="preserve">Resuscytator silikonowy ambu dla noworodka, rezerwuar tlenu, maska z otwartym mankietem rozm. 2    Resuscytator jednorazowego użytku (dla jednego pacjenta) do wentylacji noworodków/niemowląt o wadze ciała &lt; 10kg: - worek resuscytatora wykonany z maetriału SEBS, objętość oddechowa 150 ml, objętość resuscytatora 234 ml, możliwość podłączenia zaworu PEEP na zaworze pacjenta bez potrzeby stosowania dodatkowych złączek, zawór ciśnieniowy 40 cm H2O, rezerwuar tlenu umożliwiający podawanie wysokich stężeń tlenu w mieszanie oddechowej, dren do pododawania tlenu, maska twarzowa z powietrznym mankietem </w:t>
            </w:r>
            <w:r w:rsidRPr="00ED1115">
              <w:rPr>
                <w:rFonts w:ascii="Arial" w:hAnsi="Arial" w:cs="Arial"/>
                <w:color w:val="000000"/>
                <w:sz w:val="18"/>
                <w:szCs w:val="18"/>
              </w:rPr>
              <w:lastRenderedPageBreak/>
              <w:t>dla noworodków/niemowląt  (odpowiednik rozmiaru 0 lub 00 ), bez zawartości ftalanów (w tym DEHP).Op.  12 sztuk</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lastRenderedPageBreak/>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lastRenderedPageBreak/>
              <w:t>16.</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Resuscytator silikonowy ambu dla dzieci, rezerwuar tlenu w postaci rury, maska silikonowa z otwartym mankietem rozm. 0.  Resuscytator jednorazowego użytku (dla jednego pacjenta) do wentylacji dzieci o wadze ciała 10-30kg: worek resuscytatora wykonany z materiału SEBS, objętość oddechowa 450 ml, objętość resuscytatora 683 ml, możliwość podłączenia zaworu PEEP na zaworze pacjenta bez potrzeby stosowania dodatkowych złączek, zawór ciśnieniowy 40 cm H2O , pasek zabezpieczający przed wyślizgiwaniem się z dłoni zintegrowany z workiem, rezerwuar tlenu umożliwiający podawanie wysokich stężeń tlenu w mieszanie oddechowej, dren do pododawania tlenu, maska twarzowa z powietrznym mankietem dla dzieci  (odpowiednik rozmiaru 1 lub 2). Bez zawartości ftalanów (w tym DEHP). Op. 12 sztuk</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17.</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Resuscytator silikonowy dla dorosłych z rezerwuarem tlenu; maska silikonowa z pompowanym mankietem. Rozmiar 5. Resuscytator jednorazowego użytku (dla jednego pacjenta) do wentylacji dorosłych o wadze ciała &gt; 30kg: worek resuscytatora wykonany z maetriału SEBS, objętość oddechowa 1000 ml, objętość resuscytatora 1547ml, możliwość podłączenia zaworu PEEP na zaworze pacjenta bez potrzeby stosowania dodatkowych złączek, zawór ciśnieniowy 40 cm H2O z możliwością blokady, pasek zabezpieczający przed wyślizgiwaniem się z dłoni zintegrowany z workiem, rezerwuar tlenu umożliwiający podawanie wysokich stężeń tlenu w mieszanie oddechowej, dren do pododawania tlenu, maska twarzowa z powietrznym mankietem dla dorosłego  (odpowiednik rozmiaru 5), bez zawartości ftalanów (w tym DEHP). Op. 12 sztuk</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18.</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 xml:space="preserve">Membrana nebulizatora  z technologią wibrującej siatki wykonanej z palladu generująca średnią wielkość cząsteczki aerozolu 3,4μm,  przeznaczona dla jednego pacjenta (możliwość stosowania do 28 dni),  z pojemnikiem na lek 6ml, kompatybilna z posiadanymi przez Zamawiającego modułami sterującymi firmy </w:t>
            </w:r>
            <w:r w:rsidRPr="00ED1115">
              <w:rPr>
                <w:rFonts w:ascii="Arial" w:hAnsi="Arial" w:cs="Arial"/>
                <w:color w:val="000000"/>
                <w:sz w:val="18"/>
                <w:szCs w:val="18"/>
              </w:rPr>
              <w:lastRenderedPageBreak/>
              <w:t>Aerogen. Op. 10 sztuk</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lastRenderedPageBreak/>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lastRenderedPageBreak/>
              <w:t>19.</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 xml:space="preserve">Złącze typu "T" 22mm ;  (dla jednego pacjenta) do podłączenia membrany nebulizatora w układ pacjenta. Op. 10szt.                 </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20.</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Linia do pomiaru kapnografii: budowa trójwarstwowej zapobiegająca przedostawaniu się monitorowanych gazów przez ściankę linii, wykonana z PCV (polichlorek winylu), EVA (octan winylu), PE (POLIETYLEN), średnica wewnętrzna 1,2mm, średnica zewnętrzna 2,8mm, grubość ścianki 0,8mm, złącze Luer-Lock typu męskiego z obu stron, długość 300 cm, bez zawartości lateksu i ftalanów, czysta mikrobiologicznie.</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21.</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 xml:space="preserve">Układ oddechowy jednorurowy współosiowy dla dorosłych „rura w rurze” do respiratora, z funkcją wymiennika ciepła (powietrze wydychane przez pacjenta ogrzewa powietrze wdychane)  długość 180 cm, wykonany  z PE (polietylen), średnica rury wewnętrznej  18mm, średnica  rury zewętrznej 30mm, złącza rur od strony respiratora 22mmF, złącze od strony pacjenta 22mmM/15mmF, rura wdechowa rozciągliwa do długości 60cm, złączka kolankowa 15mmM-22mmM/15mmF z portem luer lock i zakręcany koreczek, zatyczka 22mmF (np. do testowania szczelności obwodu), czas stosowania do 7 dni dla jednego pacjenta,           </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50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22.</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Przepływowy aparat do ćwiczeń oddechowych: - poręczny, lekki i odporny na uszkodzenia, - trzy komorowy: 0,6 l/sec. 0,9 l/sec. 1,2 l/sec., - różne kolory kulek dla każdej z trzech komór, - filtr cząstkowy wbudowany w obudowę, - metka do oznaczenia nazwiska pacjenta dołączona do każdego urządzenia, wyprofilowany ustnik</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500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23.</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Oryginalny przewód EKG z gniazdami do 3 lub 5 końcówek (numer katalogowy zgodnie z instrukcją obsługi kardiomonitora)</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6</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24.</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Oryginalne odprowadzenie do EKG kompatybilne z kartiomonitorami Benevision N15 - 5 odprowadzeń</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ED1115">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25.</w:t>
            </w:r>
          </w:p>
        </w:tc>
        <w:tc>
          <w:tcPr>
            <w:tcW w:w="4252" w:type="dxa"/>
            <w:vAlign w:val="center"/>
          </w:tcPr>
          <w:p w:rsidR="005F51AC" w:rsidRPr="00ED1115" w:rsidRDefault="005F51AC" w:rsidP="00ED1115">
            <w:pPr>
              <w:rPr>
                <w:rFonts w:ascii="Arial" w:hAnsi="Arial" w:cs="Arial"/>
                <w:color w:val="000000"/>
                <w:sz w:val="18"/>
                <w:szCs w:val="18"/>
              </w:rPr>
            </w:pPr>
            <w:r w:rsidRPr="00ED1115">
              <w:rPr>
                <w:rFonts w:ascii="Arial" w:hAnsi="Arial" w:cs="Arial"/>
                <w:color w:val="000000"/>
                <w:sz w:val="18"/>
                <w:szCs w:val="18"/>
              </w:rPr>
              <w:t>Oryginalny przewód połączeniowy do czujników SpO2 technologia Mindray</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6</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26.</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Oryginalny czujnik SpO2 na palec typu klips, dla dzieci i dorosłych</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lastRenderedPageBreak/>
              <w:t>27.</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Oryginalny czujnik SpO2 na palec typu soft, dla dorosłych</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28.</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Czujnik SpO2 do mocowania na uchu</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ED1115">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29.</w:t>
            </w:r>
          </w:p>
        </w:tc>
        <w:tc>
          <w:tcPr>
            <w:tcW w:w="4252" w:type="dxa"/>
            <w:vAlign w:val="center"/>
          </w:tcPr>
          <w:p w:rsidR="005F51AC" w:rsidRPr="00ED1115" w:rsidRDefault="005F51AC" w:rsidP="00ED1115">
            <w:pPr>
              <w:rPr>
                <w:rFonts w:ascii="Arial" w:hAnsi="Arial" w:cs="Arial"/>
                <w:color w:val="000000"/>
                <w:sz w:val="18"/>
                <w:szCs w:val="18"/>
              </w:rPr>
            </w:pPr>
            <w:r w:rsidRPr="00ED1115">
              <w:rPr>
                <w:rFonts w:ascii="Arial" w:hAnsi="Arial" w:cs="Arial"/>
                <w:color w:val="000000"/>
                <w:sz w:val="18"/>
                <w:szCs w:val="18"/>
              </w:rPr>
              <w:t>Jednorazowy czujnik SpO2 dla dorośli i dzieci o wadze &gt; 30 kg, op. 20 szt.</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24</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30.</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Oryginalny mankiet średni, bez lateksu (obwód ramienia 25-35 cm)</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31.</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Oryginalny mankiet duży, bez lateksu (obwód ramienia 33-47 cm)</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6</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32.</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Oryginalny mankiet mały, bez lateksu (obwód ramienia 18-26 cm)</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6</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33.</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Oryginalny wielorazowy czujnik temperatury centralnej (dorośli)</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ED1115">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34.</w:t>
            </w:r>
          </w:p>
        </w:tc>
        <w:tc>
          <w:tcPr>
            <w:tcW w:w="4252" w:type="dxa"/>
            <w:vAlign w:val="center"/>
          </w:tcPr>
          <w:p w:rsidR="005F51AC" w:rsidRPr="00ED1115" w:rsidRDefault="005F51AC" w:rsidP="00ED1115">
            <w:pPr>
              <w:rPr>
                <w:rFonts w:ascii="Arial" w:hAnsi="Arial" w:cs="Arial"/>
                <w:color w:val="000000"/>
                <w:sz w:val="18"/>
                <w:szCs w:val="18"/>
              </w:rPr>
            </w:pPr>
            <w:r w:rsidRPr="00ED1115">
              <w:rPr>
                <w:rFonts w:ascii="Arial" w:hAnsi="Arial" w:cs="Arial"/>
                <w:color w:val="000000"/>
                <w:sz w:val="18"/>
                <w:szCs w:val="18"/>
              </w:rPr>
              <w:t>Oryginalny wielorazowy czujnik temperatury powierzchniowej (dorośli)</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ED1115">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35.</w:t>
            </w:r>
          </w:p>
        </w:tc>
        <w:tc>
          <w:tcPr>
            <w:tcW w:w="4252" w:type="dxa"/>
            <w:vAlign w:val="center"/>
          </w:tcPr>
          <w:p w:rsidR="005F51AC" w:rsidRPr="00ED1115" w:rsidRDefault="005F51AC" w:rsidP="00ED1115">
            <w:pPr>
              <w:rPr>
                <w:rFonts w:ascii="Arial" w:hAnsi="Arial" w:cs="Arial"/>
                <w:color w:val="000000"/>
                <w:sz w:val="18"/>
                <w:szCs w:val="18"/>
              </w:rPr>
            </w:pPr>
            <w:r w:rsidRPr="00ED1115">
              <w:rPr>
                <w:rFonts w:ascii="Arial" w:hAnsi="Arial" w:cs="Arial"/>
                <w:color w:val="000000"/>
                <w:sz w:val="18"/>
                <w:szCs w:val="18"/>
              </w:rPr>
              <w:t>Przewód połączeniowy do przetworników ciśnienia BD/Argon/Merit Medical</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6</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36.</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Pułapka wodna do respiratora Mindray SV600 (oryginalna) dla dorosłych DRYLINE II do modułu kapnografii w technologi strumienia bocznego  (opakowanie 10 szt.)</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24</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37.</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Czujnik temperatury injektatu do modułu PICCO kardiomonitora Benevision N15</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ED1115">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38.</w:t>
            </w:r>
          </w:p>
        </w:tc>
        <w:tc>
          <w:tcPr>
            <w:tcW w:w="4252" w:type="dxa"/>
            <w:vAlign w:val="center"/>
          </w:tcPr>
          <w:p w:rsidR="005F51AC" w:rsidRPr="00ED1115" w:rsidRDefault="005F51AC" w:rsidP="00ED1115">
            <w:pPr>
              <w:spacing w:after="240"/>
              <w:rPr>
                <w:rFonts w:ascii="Arial" w:hAnsi="Arial" w:cs="Arial"/>
                <w:color w:val="000000"/>
                <w:sz w:val="18"/>
                <w:szCs w:val="18"/>
              </w:rPr>
            </w:pPr>
            <w:r w:rsidRPr="00ED1115">
              <w:rPr>
                <w:rFonts w:ascii="Arial" w:hAnsi="Arial" w:cs="Arial"/>
                <w:color w:val="000000"/>
                <w:sz w:val="18"/>
                <w:szCs w:val="18"/>
              </w:rPr>
              <w:t>Elektrody do defibrylacji/ stymulacji dla dorosłych i dzieci (&gt;25 kg), radiotransparente (MR60), 1 op.(5 szt.- 5 par)</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4</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39.</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Papier termiczny 80mm, 20m</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40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ED1115">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40.</w:t>
            </w:r>
          </w:p>
        </w:tc>
        <w:tc>
          <w:tcPr>
            <w:tcW w:w="4252" w:type="dxa"/>
            <w:vAlign w:val="center"/>
          </w:tcPr>
          <w:p w:rsidR="005F51AC" w:rsidRPr="00ED1115" w:rsidRDefault="005F51AC" w:rsidP="00ED1115">
            <w:pPr>
              <w:rPr>
                <w:rFonts w:ascii="Arial" w:hAnsi="Arial" w:cs="Arial"/>
                <w:color w:val="000000"/>
                <w:sz w:val="18"/>
                <w:szCs w:val="18"/>
              </w:rPr>
            </w:pPr>
            <w:r w:rsidRPr="00ED1115">
              <w:rPr>
                <w:rFonts w:ascii="Arial" w:hAnsi="Arial" w:cs="Arial"/>
                <w:color w:val="000000"/>
                <w:sz w:val="18"/>
                <w:szCs w:val="18"/>
              </w:rPr>
              <w:t>Zastawka wydechowa do respiratorów serii SV jednopacjentowa.  Op.10 szt.</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41.</w:t>
            </w:r>
          </w:p>
        </w:tc>
        <w:tc>
          <w:tcPr>
            <w:tcW w:w="4252" w:type="dxa"/>
            <w:vAlign w:val="center"/>
          </w:tcPr>
          <w:p w:rsidR="005F51AC" w:rsidRPr="00ED1115" w:rsidRDefault="005F51AC" w:rsidP="005F51AC">
            <w:pPr>
              <w:rPr>
                <w:rFonts w:ascii="Arial" w:hAnsi="Arial" w:cs="Arial"/>
                <w:color w:val="000000"/>
                <w:sz w:val="18"/>
                <w:szCs w:val="18"/>
              </w:rPr>
            </w:pPr>
            <w:r w:rsidRPr="00ED1115">
              <w:rPr>
                <w:rFonts w:ascii="Arial" w:hAnsi="Arial" w:cs="Arial"/>
                <w:color w:val="000000"/>
                <w:sz w:val="18"/>
                <w:szCs w:val="18"/>
              </w:rPr>
              <w:t>Linia próbkująca do respiratora Mindray SV600 dla dorosłych</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lastRenderedPageBreak/>
              <w:t>42.</w:t>
            </w:r>
          </w:p>
        </w:tc>
        <w:tc>
          <w:tcPr>
            <w:tcW w:w="4252" w:type="dxa"/>
          </w:tcPr>
          <w:p w:rsidR="005F51AC" w:rsidRPr="00ED1115" w:rsidRDefault="005F51AC">
            <w:pPr>
              <w:rPr>
                <w:rFonts w:ascii="Arial" w:hAnsi="Arial" w:cs="Arial"/>
                <w:b/>
                <w:bCs/>
                <w:color w:val="000000"/>
                <w:sz w:val="18"/>
                <w:szCs w:val="18"/>
              </w:rPr>
            </w:pPr>
            <w:r w:rsidRPr="00ED1115">
              <w:rPr>
                <w:rFonts w:ascii="Arial" w:hAnsi="Arial" w:cs="Arial"/>
                <w:b/>
                <w:bCs/>
                <w:color w:val="000000"/>
                <w:sz w:val="18"/>
                <w:szCs w:val="18"/>
              </w:rPr>
              <w:t xml:space="preserve">Obwód oddechowy do respiratora I-vent 201 dla dorosłych </w:t>
            </w:r>
            <w:r w:rsidRPr="00ED1115">
              <w:rPr>
                <w:rFonts w:ascii="Arial" w:hAnsi="Arial" w:cs="Arial"/>
                <w:color w:val="000000"/>
                <w:sz w:val="18"/>
                <w:szCs w:val="18"/>
              </w:rPr>
              <w:t>dł. 150-180cm równoległo ramienny trójnik Y z portami temperatury i złączem kolankowym pacjenta 22M/15F , złacza respiratora 22mm elastyczne z mankietem i korkiem do testu weryfikacji działania</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0C1B9A" w:rsidTr="005914D8">
        <w:trPr>
          <w:trHeight w:val="567"/>
        </w:trPr>
        <w:tc>
          <w:tcPr>
            <w:tcW w:w="7905" w:type="dxa"/>
            <w:gridSpan w:val="5"/>
            <w:vAlign w:val="center"/>
          </w:tcPr>
          <w:p w:rsidR="005F51AC" w:rsidRPr="000C1B9A" w:rsidRDefault="005F51AC"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F51AC" w:rsidRPr="0069541B" w:rsidRDefault="005F51AC" w:rsidP="005F51AC">
            <w:pPr>
              <w:jc w:val="center"/>
              <w:rPr>
                <w:rFonts w:ascii="Arial" w:hAnsi="Arial" w:cs="Arial"/>
                <w:b/>
                <w:sz w:val="20"/>
                <w:szCs w:val="20"/>
              </w:rPr>
            </w:pPr>
          </w:p>
        </w:tc>
        <w:tc>
          <w:tcPr>
            <w:tcW w:w="851" w:type="dxa"/>
            <w:shd w:val="clear" w:color="auto" w:fill="000000" w:themeFill="text1"/>
          </w:tcPr>
          <w:p w:rsidR="005F51AC" w:rsidRPr="000C1B9A" w:rsidRDefault="005F51AC" w:rsidP="005F51AC">
            <w:pPr>
              <w:jc w:val="center"/>
              <w:rPr>
                <w:rFonts w:ascii="Arial" w:hAnsi="Arial" w:cs="Arial"/>
                <w:sz w:val="20"/>
                <w:szCs w:val="20"/>
              </w:rPr>
            </w:pPr>
          </w:p>
        </w:tc>
        <w:tc>
          <w:tcPr>
            <w:tcW w:w="1417" w:type="dxa"/>
            <w:shd w:val="clear" w:color="auto" w:fill="000000" w:themeFill="text1"/>
          </w:tcPr>
          <w:p w:rsidR="005F51AC" w:rsidRPr="000C1B9A" w:rsidRDefault="005F51AC" w:rsidP="005F51AC">
            <w:pPr>
              <w:jc w:val="center"/>
              <w:rPr>
                <w:rFonts w:ascii="Arial" w:hAnsi="Arial" w:cs="Arial"/>
                <w:sz w:val="20"/>
                <w:szCs w:val="20"/>
              </w:rPr>
            </w:pPr>
          </w:p>
        </w:tc>
        <w:tc>
          <w:tcPr>
            <w:tcW w:w="1418" w:type="dxa"/>
            <w:vAlign w:val="center"/>
          </w:tcPr>
          <w:p w:rsidR="005F51AC" w:rsidRPr="0069541B" w:rsidRDefault="005F51AC" w:rsidP="005F51AC">
            <w:pPr>
              <w:jc w:val="center"/>
              <w:rPr>
                <w:rFonts w:ascii="Arial" w:hAnsi="Arial" w:cs="Arial"/>
                <w:b/>
                <w:sz w:val="20"/>
                <w:szCs w:val="20"/>
              </w:rPr>
            </w:pPr>
          </w:p>
        </w:tc>
        <w:tc>
          <w:tcPr>
            <w:tcW w:w="2268" w:type="dxa"/>
            <w:shd w:val="clear" w:color="auto" w:fill="000000" w:themeFill="text1"/>
          </w:tcPr>
          <w:p w:rsidR="005F51AC" w:rsidRPr="000C1B9A" w:rsidRDefault="005F51AC" w:rsidP="005F51AC">
            <w:pPr>
              <w:jc w:val="center"/>
              <w:rPr>
                <w:rFonts w:ascii="Arial" w:hAnsi="Arial" w:cs="Arial"/>
                <w:sz w:val="20"/>
                <w:szCs w:val="20"/>
              </w:rPr>
            </w:pPr>
          </w:p>
        </w:tc>
      </w:tr>
    </w:tbl>
    <w:p w:rsidR="00ED1115" w:rsidRPr="008C5CD1" w:rsidRDefault="00ED1115" w:rsidP="00ED1115">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ED1115" w:rsidRDefault="00145BD2" w:rsidP="00ED1115">
      <w:pPr>
        <w:pStyle w:val="Default"/>
        <w:rPr>
          <w:b/>
          <w:bCs/>
          <w:iCs/>
          <w:sz w:val="20"/>
          <w:szCs w:val="22"/>
        </w:rPr>
      </w:pPr>
      <w:r>
        <w:rPr>
          <w:b/>
          <w:bCs/>
          <w:iCs/>
          <w:sz w:val="20"/>
          <w:szCs w:val="22"/>
        </w:rPr>
        <w:br/>
      </w:r>
    </w:p>
    <w:p w:rsidR="00ED1115" w:rsidRPr="00EE1344" w:rsidRDefault="00ED1115" w:rsidP="00ED1115">
      <w:pPr>
        <w:pStyle w:val="Default"/>
        <w:rPr>
          <w:sz w:val="20"/>
          <w:szCs w:val="22"/>
        </w:rPr>
      </w:pPr>
      <w:r w:rsidRPr="00EE1344">
        <w:rPr>
          <w:b/>
          <w:bCs/>
          <w:iCs/>
          <w:sz w:val="20"/>
          <w:szCs w:val="22"/>
        </w:rPr>
        <w:t xml:space="preserve">Dokument należy wypełnić i podpisać kwalifikowanym podpisem elektronicznym. </w:t>
      </w:r>
    </w:p>
    <w:p w:rsidR="00ED1115" w:rsidRPr="00EE1344" w:rsidRDefault="00ED1115" w:rsidP="00ED1115">
      <w:pPr>
        <w:rPr>
          <w:rFonts w:ascii="Arial" w:hAnsi="Arial" w:cs="Arial"/>
          <w:b/>
          <w:bCs/>
          <w:iCs/>
          <w:sz w:val="20"/>
        </w:rPr>
      </w:pPr>
      <w:r w:rsidRPr="00EE1344">
        <w:rPr>
          <w:rFonts w:ascii="Arial" w:hAnsi="Arial" w:cs="Arial"/>
          <w:b/>
          <w:bCs/>
          <w:iCs/>
          <w:sz w:val="20"/>
        </w:rPr>
        <w:t>Zamawiający zaleca zapisanie dokumentu w formacie PDF.</w:t>
      </w:r>
    </w:p>
    <w:p w:rsidR="005F51AC" w:rsidRDefault="005F51AC" w:rsidP="005F51AC">
      <w:pPr>
        <w:spacing w:after="0" w:line="240" w:lineRule="auto"/>
        <w:rPr>
          <w:rFonts w:ascii="Arial" w:hAnsi="Arial" w:cs="Arial"/>
        </w:rPr>
      </w:pPr>
    </w:p>
    <w:p w:rsidR="005F51AC" w:rsidRDefault="005F51AC" w:rsidP="005F51AC">
      <w:pPr>
        <w:spacing w:after="0" w:line="240" w:lineRule="auto"/>
        <w:rPr>
          <w:rFonts w:ascii="Arial" w:hAnsi="Arial" w:cs="Arial"/>
        </w:rPr>
      </w:pPr>
    </w:p>
    <w:p w:rsidR="005F51AC" w:rsidRDefault="005F51AC" w:rsidP="005F51AC">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914D8" w:rsidRDefault="005914D8" w:rsidP="005F51AC">
      <w:pPr>
        <w:rPr>
          <w:rFonts w:ascii="Arial" w:hAnsi="Arial" w:cs="Arial"/>
          <w:b/>
          <w:sz w:val="20"/>
        </w:rPr>
      </w:pPr>
    </w:p>
    <w:p w:rsidR="00ED1115" w:rsidRDefault="00ED1115" w:rsidP="005F51AC">
      <w:pPr>
        <w:rPr>
          <w:rFonts w:ascii="Arial" w:hAnsi="Arial" w:cs="Arial"/>
          <w:b/>
          <w:sz w:val="20"/>
        </w:rPr>
      </w:pPr>
    </w:p>
    <w:p w:rsidR="00ED1115" w:rsidRDefault="00ED1115" w:rsidP="005F51AC">
      <w:pPr>
        <w:rPr>
          <w:rFonts w:ascii="Arial" w:hAnsi="Arial" w:cs="Arial"/>
          <w:b/>
          <w:sz w:val="20"/>
        </w:rPr>
      </w:pPr>
    </w:p>
    <w:p w:rsidR="00ED1115" w:rsidRDefault="00ED1115" w:rsidP="005F51AC">
      <w:pPr>
        <w:rPr>
          <w:rFonts w:ascii="Arial" w:hAnsi="Arial" w:cs="Arial"/>
          <w:b/>
          <w:sz w:val="20"/>
        </w:rPr>
      </w:pPr>
    </w:p>
    <w:p w:rsidR="005F51AC" w:rsidRPr="000C1B9A" w:rsidRDefault="005F51AC" w:rsidP="005F51AC">
      <w:pPr>
        <w:rPr>
          <w:rFonts w:ascii="Arial" w:hAnsi="Arial" w:cs="Arial"/>
          <w:b/>
          <w:sz w:val="20"/>
        </w:rPr>
      </w:pPr>
      <w:r w:rsidRPr="005F51AC">
        <w:rPr>
          <w:rFonts w:ascii="Arial" w:hAnsi="Arial" w:cs="Arial"/>
          <w:b/>
          <w:sz w:val="20"/>
        </w:rPr>
        <w:lastRenderedPageBreak/>
        <w:t>Pakiet nr 48: Zamknięty system do odsysania, wymiennik ciepła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914D8" w:rsidRPr="001E6B67" w:rsidTr="00E33729">
        <w:tc>
          <w:tcPr>
            <w:tcW w:w="534"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L.p.</w:t>
            </w:r>
          </w:p>
        </w:tc>
        <w:tc>
          <w:tcPr>
            <w:tcW w:w="4252"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914D8" w:rsidRPr="001E6B67" w:rsidRDefault="005914D8"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F51AC" w:rsidRPr="000C1B9A"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Zestaw do toalety jamy ustnej składający się ze szczoteczki z miękkim włosiem oraz gąbką na górnej powierzchni, z możliwością odsysania, z łącznikiem do kontroli odsysania ściętym pod kątem 45st., 10ml saszetki z 0,10% chlorheksydyną, aplikator gąbkowy, 3ml żel nawilżający jamę ustną z dodatkiem ksylitolu oraz gliceryny, pakowany pojedynczo w folię.</w:t>
            </w:r>
          </w:p>
        </w:tc>
        <w:tc>
          <w:tcPr>
            <w:tcW w:w="709"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zestaw</w:t>
            </w:r>
          </w:p>
        </w:tc>
        <w:tc>
          <w:tcPr>
            <w:tcW w:w="992"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200</w:t>
            </w:r>
          </w:p>
        </w:tc>
        <w:tc>
          <w:tcPr>
            <w:tcW w:w="1418"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851"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1418" w:type="dxa"/>
            <w:vAlign w:val="center"/>
          </w:tcPr>
          <w:p w:rsidR="005F51AC" w:rsidRPr="000C1B9A" w:rsidRDefault="005F51AC" w:rsidP="005F51AC">
            <w:pPr>
              <w:jc w:val="center"/>
              <w:rPr>
                <w:rFonts w:ascii="Arial" w:hAnsi="Arial" w:cs="Arial"/>
                <w:sz w:val="20"/>
                <w:szCs w:val="20"/>
              </w:rPr>
            </w:pPr>
          </w:p>
        </w:tc>
        <w:tc>
          <w:tcPr>
            <w:tcW w:w="2268" w:type="dxa"/>
            <w:vAlign w:val="center"/>
          </w:tcPr>
          <w:p w:rsidR="005F51AC" w:rsidRPr="000C1B9A" w:rsidRDefault="005F51AC" w:rsidP="005F51AC">
            <w:pPr>
              <w:jc w:val="center"/>
              <w:rPr>
                <w:rFonts w:ascii="Arial" w:hAnsi="Arial" w:cs="Arial"/>
                <w:sz w:val="20"/>
                <w:szCs w:val="20"/>
              </w:rPr>
            </w:pPr>
          </w:p>
        </w:tc>
      </w:tr>
      <w:tr w:rsidR="005F51AC" w:rsidRPr="000C1B9A"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Zamknięty system do odsysania z adapterem kątowym. Zamknięty system do odsysania z rurki intubacyjnej CH12/14/16/18, długość 54-56 cm dla systemów CH12-18 oraz 60 cm dla systemów CH12-16 oraz rurki tracheostomijnej CH12/14/16, długość 36 cm. Właściwości ogólne: możliwość stosowania przez min. 72 godz. (min. 48 godz. dla rozmiaru CH18). Zintegrowany/wbudowany podwójnie obrotowy łącznik o kącie 90 stopni, zamykany, obrotowy port do przepłukiwania cewnika o długości min. 5 cm, zamykany port do podawania leków wziewnych (MDI) zintegrowany bezpośrednio w części łącznika podłączanej do rurki pacjenta. System stanowiący integralną całość, nierozłączalny, wszystkie elementy systemu sterylne. System gotowy do użycia bezpośrednio po wyjęciu z opakowania, bez potrzeby dodatkowego montażu akcesoriów.</w:t>
            </w:r>
          </w:p>
        </w:tc>
        <w:tc>
          <w:tcPr>
            <w:tcW w:w="709"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szt</w:t>
            </w:r>
          </w:p>
        </w:tc>
        <w:tc>
          <w:tcPr>
            <w:tcW w:w="992"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300</w:t>
            </w:r>
          </w:p>
        </w:tc>
        <w:tc>
          <w:tcPr>
            <w:tcW w:w="1418"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851"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1418" w:type="dxa"/>
            <w:vAlign w:val="center"/>
          </w:tcPr>
          <w:p w:rsidR="005F51AC" w:rsidRPr="000C1B9A" w:rsidRDefault="005F51AC" w:rsidP="005F51AC">
            <w:pPr>
              <w:jc w:val="center"/>
              <w:rPr>
                <w:rFonts w:ascii="Arial" w:hAnsi="Arial" w:cs="Arial"/>
                <w:sz w:val="20"/>
                <w:szCs w:val="20"/>
              </w:rPr>
            </w:pPr>
          </w:p>
        </w:tc>
        <w:tc>
          <w:tcPr>
            <w:tcW w:w="2268" w:type="dxa"/>
            <w:vAlign w:val="center"/>
          </w:tcPr>
          <w:p w:rsidR="005F51AC" w:rsidRPr="000C1B9A" w:rsidRDefault="005F51AC" w:rsidP="005F51AC">
            <w:pPr>
              <w:jc w:val="center"/>
              <w:rPr>
                <w:rFonts w:ascii="Arial" w:hAnsi="Arial" w:cs="Arial"/>
                <w:sz w:val="20"/>
                <w:szCs w:val="20"/>
              </w:rPr>
            </w:pPr>
          </w:p>
        </w:tc>
      </w:tr>
      <w:tr w:rsidR="005F51AC" w:rsidRPr="000C1B9A"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3.</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Sterylny kompletny zestaw drenów przeznaczony do stosowania z zamkniętym systemem do odsysania. W skład zestawu wchodzi: łącznik Y do podłączenia pojemnika na wydzielinę, 2 dreny z zaciskami umożliwiające niezależne połączenie z zamkniętym systemem do odsysania oraz standardowym cewnikiem do odsysania z jamy ustnej (końcówka drenu zaopatrzona w łącznik prosty, schodkowy z zatyczką umożliwiajacy regulację siły odsysania w systemie otwartym). Możliwość stosowania do 72h, dł.drenów min.2m, średnica drenów 25CH.</w:t>
            </w:r>
          </w:p>
        </w:tc>
        <w:tc>
          <w:tcPr>
            <w:tcW w:w="709"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szt</w:t>
            </w:r>
          </w:p>
        </w:tc>
        <w:tc>
          <w:tcPr>
            <w:tcW w:w="992"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100</w:t>
            </w:r>
          </w:p>
        </w:tc>
        <w:tc>
          <w:tcPr>
            <w:tcW w:w="1418"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851"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1418" w:type="dxa"/>
            <w:vAlign w:val="center"/>
          </w:tcPr>
          <w:p w:rsidR="005F51AC" w:rsidRPr="000C1B9A" w:rsidRDefault="005F51AC" w:rsidP="005F51AC">
            <w:pPr>
              <w:jc w:val="center"/>
              <w:rPr>
                <w:rFonts w:ascii="Arial" w:hAnsi="Arial" w:cs="Arial"/>
                <w:sz w:val="20"/>
                <w:szCs w:val="20"/>
              </w:rPr>
            </w:pPr>
          </w:p>
        </w:tc>
        <w:tc>
          <w:tcPr>
            <w:tcW w:w="2268" w:type="dxa"/>
            <w:vAlign w:val="center"/>
          </w:tcPr>
          <w:p w:rsidR="005F51AC" w:rsidRPr="000C1B9A" w:rsidRDefault="005F51AC" w:rsidP="005F51AC">
            <w:pPr>
              <w:jc w:val="center"/>
              <w:rPr>
                <w:rFonts w:ascii="Arial" w:hAnsi="Arial" w:cs="Arial"/>
                <w:sz w:val="20"/>
                <w:szCs w:val="20"/>
              </w:rPr>
            </w:pPr>
          </w:p>
        </w:tc>
      </w:tr>
      <w:tr w:rsidR="005F51AC" w:rsidRPr="000C1B9A" w:rsidTr="005914D8">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lastRenderedPageBreak/>
              <w:t>4.</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Sterylny, paroprzepuszczalny opatrunek stabilizujący do jednoetapowego mocowania wkłuć pośrednich, epiduralnych oraz centralnych podobojczykowych i szyjnych eliminujący potrzebę użycia dodatkowych elementów stabilizujących. Pokryty biokompatybilnym klejem akrylowym. Posiada przezroczyste okienko podglądu z folii poliuretanowej o grubości 0,02mm otoczone warstwą absorbującą wilgoć o grubości 1,1mm oraz wbudowany w opatrunek polimerowy element wzmacniający w wyróżniającym się kolorze chroniący cewnik przed przemieszczeniem i przypadkowym usunięciem. Całość łączy włókninowe obrzeże stabilizujące. Wymiary 9,53cm x 13,81cm. W opakowaniu znajduje się opatrunek z okienkiem z zaokrąglonymi krawędziami, podłużnym wycięciem, opatrunek stabilizujący cewnik oraz pasek samoprzylepny. Opakowanie jednostkowe torebka papierowa typu peel pouch. Czas stosowania do 7 dni. Opakowanie zbiorcze karton 100 szt. Sterylizacja tlenkiem etylenu. Nie zawiera lateksu.  Wyrób medyczny klasy I s.</w:t>
            </w:r>
          </w:p>
        </w:tc>
        <w:tc>
          <w:tcPr>
            <w:tcW w:w="709"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szt.</w:t>
            </w:r>
          </w:p>
        </w:tc>
        <w:tc>
          <w:tcPr>
            <w:tcW w:w="992"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800</w:t>
            </w:r>
          </w:p>
        </w:tc>
        <w:tc>
          <w:tcPr>
            <w:tcW w:w="1418"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851"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1418" w:type="dxa"/>
            <w:vAlign w:val="center"/>
          </w:tcPr>
          <w:p w:rsidR="005F51AC" w:rsidRPr="000C1B9A" w:rsidRDefault="005F51AC" w:rsidP="005F51AC">
            <w:pPr>
              <w:jc w:val="center"/>
              <w:rPr>
                <w:rFonts w:ascii="Arial" w:hAnsi="Arial" w:cs="Arial"/>
                <w:sz w:val="20"/>
                <w:szCs w:val="20"/>
              </w:rPr>
            </w:pPr>
          </w:p>
        </w:tc>
        <w:tc>
          <w:tcPr>
            <w:tcW w:w="2268" w:type="dxa"/>
            <w:vAlign w:val="center"/>
          </w:tcPr>
          <w:p w:rsidR="005F51AC" w:rsidRPr="000C1B9A" w:rsidRDefault="005F51AC" w:rsidP="005F51AC">
            <w:pPr>
              <w:jc w:val="center"/>
              <w:rPr>
                <w:rFonts w:ascii="Arial" w:hAnsi="Arial" w:cs="Arial"/>
                <w:sz w:val="20"/>
                <w:szCs w:val="20"/>
              </w:rPr>
            </w:pPr>
          </w:p>
        </w:tc>
      </w:tr>
      <w:tr w:rsidR="005F51AC" w:rsidRPr="000C1B9A" w:rsidTr="005914D8">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5.</w:t>
            </w:r>
          </w:p>
        </w:tc>
        <w:tc>
          <w:tcPr>
            <w:tcW w:w="4252" w:type="dxa"/>
          </w:tcPr>
          <w:p w:rsidR="005F51AC" w:rsidRPr="00ED1115" w:rsidRDefault="005F51AC">
            <w:pPr>
              <w:rPr>
                <w:rFonts w:ascii="Arial" w:hAnsi="Arial" w:cs="Arial"/>
                <w:b/>
                <w:bCs/>
                <w:color w:val="000000"/>
                <w:sz w:val="18"/>
                <w:szCs w:val="18"/>
              </w:rPr>
            </w:pPr>
            <w:r w:rsidRPr="00ED1115">
              <w:rPr>
                <w:rFonts w:ascii="Arial" w:hAnsi="Arial" w:cs="Arial"/>
                <w:b/>
                <w:bCs/>
                <w:color w:val="000000"/>
                <w:sz w:val="18"/>
                <w:szCs w:val="18"/>
              </w:rPr>
              <w:t>Cewnik do odsysania w systemie zamkniętym do stosowania z adapterami do dróg oddechowych Verso</w:t>
            </w:r>
            <w:r w:rsidRPr="00ED1115">
              <w:rPr>
                <w:rFonts w:ascii="Arial" w:hAnsi="Arial" w:cs="Arial"/>
                <w:color w:val="000000"/>
                <w:sz w:val="18"/>
                <w:szCs w:val="18"/>
              </w:rPr>
              <w:t xml:space="preserve">, na 72 godziny do rurek intubacyjnych o długości 54 cm, do rurek tracheotomijnych o długości 34 cm, skalowany co 1 cm, rozmiar kodowany kolorystycznie oraz numerycznie na cewniku, z jednym otworem centralnym i 2 bocznymi naprzeciwległymi, z blokadą próżni wyposażoną w zatyczkę  na uwięzi, pozbawiony DEHP w rozmiarach: 10 ; 12 ; 14 i 16 Fr, kompatybilny z adapterem do dróg oddechowych oraz Uniwersalny adapter do dróg oddechowych z obrotowym portem do połączenia obwodu oddechowego z obrotowym portem do połączenia z rurką intubacyjną/  lub tracheotomijną, z potwierdzoną w instrukcji użycia możliwością stosowania przez 7 dni, z portem dostępu w osi adaptera i rurki pozwalającym bez rozłączania  obwodu oddechowego oraz bez rozłączania adaptera od rurki intubacyjnej/tracheostomijnej na odsysanie w systemie zamkniętym, otwartym, wykonanie procedury bronchoskopii, mini-Bal, rozgałęziony </w:t>
            </w:r>
            <w:r w:rsidRPr="00ED1115">
              <w:rPr>
                <w:rFonts w:ascii="Arial" w:hAnsi="Arial" w:cs="Arial"/>
                <w:color w:val="000000"/>
                <w:sz w:val="18"/>
                <w:szCs w:val="18"/>
              </w:rPr>
              <w:lastRenderedPageBreak/>
              <w:t>pod kątem  45 stopni, z jednokierunkowym portem luer do przepłukiwania cewnika umożliwiającym także podanie leku, z silikonową, bezobsługową, samouszczelniającą się, dwudzielną zastawką oddzielającą całkowicie komorę płukania od dróg oddechowych pacjenta.</w:t>
            </w:r>
          </w:p>
        </w:tc>
        <w:tc>
          <w:tcPr>
            <w:tcW w:w="709"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lastRenderedPageBreak/>
              <w:t>szt.</w:t>
            </w:r>
          </w:p>
        </w:tc>
        <w:tc>
          <w:tcPr>
            <w:tcW w:w="992" w:type="dxa"/>
            <w:vAlign w:val="center"/>
          </w:tcPr>
          <w:p w:rsidR="005F51AC" w:rsidRPr="005F51AC" w:rsidRDefault="005F51AC">
            <w:pPr>
              <w:jc w:val="center"/>
              <w:rPr>
                <w:rFonts w:ascii="Arial" w:hAnsi="Arial" w:cs="Arial"/>
                <w:color w:val="000000"/>
                <w:sz w:val="20"/>
                <w:szCs w:val="20"/>
              </w:rPr>
            </w:pPr>
            <w:r w:rsidRPr="005F51AC">
              <w:rPr>
                <w:rFonts w:ascii="Arial" w:hAnsi="Arial" w:cs="Arial"/>
                <w:color w:val="000000"/>
                <w:sz w:val="20"/>
                <w:szCs w:val="20"/>
              </w:rPr>
              <w:t>200</w:t>
            </w:r>
          </w:p>
        </w:tc>
        <w:tc>
          <w:tcPr>
            <w:tcW w:w="1418"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851" w:type="dxa"/>
            <w:vAlign w:val="center"/>
          </w:tcPr>
          <w:p w:rsidR="005F51AC" w:rsidRPr="000C1B9A" w:rsidRDefault="005F51AC" w:rsidP="005F51AC">
            <w:pPr>
              <w:jc w:val="center"/>
              <w:rPr>
                <w:rFonts w:ascii="Arial" w:hAnsi="Arial" w:cs="Arial"/>
                <w:sz w:val="20"/>
                <w:szCs w:val="20"/>
              </w:rPr>
            </w:pPr>
          </w:p>
        </w:tc>
        <w:tc>
          <w:tcPr>
            <w:tcW w:w="1417" w:type="dxa"/>
            <w:vAlign w:val="center"/>
          </w:tcPr>
          <w:p w:rsidR="005F51AC" w:rsidRPr="000C1B9A" w:rsidRDefault="005F51AC" w:rsidP="005F51AC">
            <w:pPr>
              <w:jc w:val="center"/>
              <w:rPr>
                <w:rFonts w:ascii="Arial" w:hAnsi="Arial" w:cs="Arial"/>
                <w:sz w:val="20"/>
                <w:szCs w:val="20"/>
              </w:rPr>
            </w:pPr>
          </w:p>
        </w:tc>
        <w:tc>
          <w:tcPr>
            <w:tcW w:w="1418" w:type="dxa"/>
            <w:vAlign w:val="center"/>
          </w:tcPr>
          <w:p w:rsidR="005F51AC" w:rsidRPr="000C1B9A" w:rsidRDefault="005F51AC" w:rsidP="005F51AC">
            <w:pPr>
              <w:jc w:val="center"/>
              <w:rPr>
                <w:rFonts w:ascii="Arial" w:hAnsi="Arial" w:cs="Arial"/>
                <w:sz w:val="20"/>
                <w:szCs w:val="20"/>
              </w:rPr>
            </w:pPr>
          </w:p>
        </w:tc>
        <w:tc>
          <w:tcPr>
            <w:tcW w:w="2268" w:type="dxa"/>
            <w:vAlign w:val="center"/>
          </w:tcPr>
          <w:p w:rsidR="005F51AC" w:rsidRPr="000C1B9A" w:rsidRDefault="005F51AC" w:rsidP="005F51AC">
            <w:pPr>
              <w:jc w:val="center"/>
              <w:rPr>
                <w:rFonts w:ascii="Arial" w:hAnsi="Arial" w:cs="Arial"/>
                <w:sz w:val="20"/>
                <w:szCs w:val="20"/>
              </w:rPr>
            </w:pPr>
          </w:p>
        </w:tc>
      </w:tr>
      <w:tr w:rsidR="005F51AC" w:rsidRPr="000C1B9A" w:rsidTr="005914D8">
        <w:trPr>
          <w:trHeight w:val="567"/>
        </w:trPr>
        <w:tc>
          <w:tcPr>
            <w:tcW w:w="7905" w:type="dxa"/>
            <w:gridSpan w:val="5"/>
            <w:vAlign w:val="center"/>
          </w:tcPr>
          <w:p w:rsidR="005F51AC" w:rsidRPr="000C1B9A" w:rsidRDefault="005F51AC" w:rsidP="005F51AC">
            <w:pPr>
              <w:jc w:val="right"/>
              <w:rPr>
                <w:rFonts w:ascii="Arial" w:hAnsi="Arial" w:cs="Arial"/>
                <w:sz w:val="20"/>
                <w:szCs w:val="20"/>
              </w:rPr>
            </w:pPr>
            <w:r>
              <w:rPr>
                <w:rFonts w:ascii="Arial" w:hAnsi="Arial" w:cs="Arial"/>
                <w:sz w:val="20"/>
                <w:szCs w:val="20"/>
              </w:rPr>
              <w:lastRenderedPageBreak/>
              <w:t>WARTOŚĆ OGÓŁEM W ZŁOTYCH:</w:t>
            </w:r>
          </w:p>
        </w:tc>
        <w:tc>
          <w:tcPr>
            <w:tcW w:w="1417" w:type="dxa"/>
            <w:vAlign w:val="center"/>
          </w:tcPr>
          <w:p w:rsidR="005F51AC" w:rsidRPr="0069541B" w:rsidRDefault="005F51AC" w:rsidP="005F51AC">
            <w:pPr>
              <w:jc w:val="center"/>
              <w:rPr>
                <w:rFonts w:ascii="Arial" w:hAnsi="Arial" w:cs="Arial"/>
                <w:b/>
                <w:sz w:val="20"/>
                <w:szCs w:val="20"/>
              </w:rPr>
            </w:pPr>
          </w:p>
        </w:tc>
        <w:tc>
          <w:tcPr>
            <w:tcW w:w="851" w:type="dxa"/>
            <w:shd w:val="clear" w:color="auto" w:fill="000000" w:themeFill="text1"/>
          </w:tcPr>
          <w:p w:rsidR="005F51AC" w:rsidRPr="000C1B9A" w:rsidRDefault="005F51AC" w:rsidP="005F51AC">
            <w:pPr>
              <w:jc w:val="center"/>
              <w:rPr>
                <w:rFonts w:ascii="Arial" w:hAnsi="Arial" w:cs="Arial"/>
                <w:sz w:val="20"/>
                <w:szCs w:val="20"/>
              </w:rPr>
            </w:pPr>
          </w:p>
        </w:tc>
        <w:tc>
          <w:tcPr>
            <w:tcW w:w="1417" w:type="dxa"/>
            <w:shd w:val="clear" w:color="auto" w:fill="000000" w:themeFill="text1"/>
          </w:tcPr>
          <w:p w:rsidR="005F51AC" w:rsidRPr="000C1B9A" w:rsidRDefault="005F51AC" w:rsidP="005F51AC">
            <w:pPr>
              <w:jc w:val="center"/>
              <w:rPr>
                <w:rFonts w:ascii="Arial" w:hAnsi="Arial" w:cs="Arial"/>
                <w:sz w:val="20"/>
                <w:szCs w:val="20"/>
              </w:rPr>
            </w:pPr>
          </w:p>
        </w:tc>
        <w:tc>
          <w:tcPr>
            <w:tcW w:w="1418" w:type="dxa"/>
            <w:vAlign w:val="center"/>
          </w:tcPr>
          <w:p w:rsidR="005F51AC" w:rsidRPr="0069541B" w:rsidRDefault="005F51AC" w:rsidP="005F51AC">
            <w:pPr>
              <w:jc w:val="center"/>
              <w:rPr>
                <w:rFonts w:ascii="Arial" w:hAnsi="Arial" w:cs="Arial"/>
                <w:b/>
                <w:sz w:val="20"/>
                <w:szCs w:val="20"/>
              </w:rPr>
            </w:pPr>
          </w:p>
        </w:tc>
        <w:tc>
          <w:tcPr>
            <w:tcW w:w="2268" w:type="dxa"/>
            <w:shd w:val="clear" w:color="auto" w:fill="000000" w:themeFill="text1"/>
          </w:tcPr>
          <w:p w:rsidR="005F51AC" w:rsidRPr="000C1B9A" w:rsidRDefault="005F51AC" w:rsidP="005F51AC">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5F51AC" w:rsidRDefault="005F51AC" w:rsidP="005F51AC">
      <w:pPr>
        <w:spacing w:after="0" w:line="240" w:lineRule="auto"/>
        <w:rPr>
          <w:rFonts w:ascii="Arial" w:hAnsi="Arial" w:cs="Arial"/>
        </w:rPr>
      </w:pPr>
    </w:p>
    <w:p w:rsidR="005F51AC" w:rsidRDefault="005F51AC" w:rsidP="005F51AC">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ED1115" w:rsidRDefault="00ED1115" w:rsidP="000C1B9A">
      <w:pPr>
        <w:spacing w:after="0" w:line="240" w:lineRule="auto"/>
        <w:rPr>
          <w:rFonts w:ascii="Arial" w:hAnsi="Arial" w:cs="Arial"/>
        </w:rPr>
      </w:pPr>
    </w:p>
    <w:p w:rsidR="005F51AC" w:rsidRPr="000C1B9A" w:rsidRDefault="005F51AC" w:rsidP="005F51AC">
      <w:pPr>
        <w:rPr>
          <w:rFonts w:ascii="Arial" w:hAnsi="Arial" w:cs="Arial"/>
          <w:b/>
          <w:sz w:val="20"/>
        </w:rPr>
      </w:pPr>
      <w:r w:rsidRPr="005F51AC">
        <w:rPr>
          <w:rFonts w:ascii="Arial" w:hAnsi="Arial" w:cs="Arial"/>
          <w:b/>
          <w:sz w:val="20"/>
        </w:rPr>
        <w:lastRenderedPageBreak/>
        <w:t>Pakiet</w:t>
      </w:r>
      <w:r>
        <w:rPr>
          <w:rFonts w:ascii="Arial" w:hAnsi="Arial" w:cs="Arial"/>
          <w:b/>
          <w:sz w:val="20"/>
        </w:rPr>
        <w:t xml:space="preserve"> nr 49: </w:t>
      </w:r>
      <w:r w:rsidRPr="005F51AC">
        <w:rPr>
          <w:rFonts w:ascii="Arial" w:hAnsi="Arial" w:cs="Arial"/>
          <w:b/>
          <w:sz w:val="20"/>
        </w:rPr>
        <w:t xml:space="preserve">Tracheostomia i  konikotomia  </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9D4BE4" w:rsidRPr="001E6B67" w:rsidTr="00E33729">
        <w:tc>
          <w:tcPr>
            <w:tcW w:w="534"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L.p.</w:t>
            </w:r>
          </w:p>
        </w:tc>
        <w:tc>
          <w:tcPr>
            <w:tcW w:w="425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F51AC" w:rsidRPr="00ED1115" w:rsidTr="00ED1115">
        <w:trPr>
          <w:trHeight w:val="2090"/>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t>1.</w:t>
            </w:r>
          </w:p>
        </w:tc>
        <w:tc>
          <w:tcPr>
            <w:tcW w:w="4252" w:type="dxa"/>
          </w:tcPr>
          <w:p w:rsidR="005F51AC" w:rsidRPr="00ED1115" w:rsidRDefault="005F51AC" w:rsidP="00145BD2">
            <w:pPr>
              <w:rPr>
                <w:rFonts w:ascii="Arial" w:hAnsi="Arial" w:cs="Arial"/>
                <w:b/>
                <w:bCs/>
                <w:color w:val="000000"/>
                <w:sz w:val="18"/>
                <w:szCs w:val="18"/>
              </w:rPr>
            </w:pPr>
            <w:r w:rsidRPr="00ED1115">
              <w:rPr>
                <w:rFonts w:ascii="Arial" w:hAnsi="Arial" w:cs="Arial"/>
                <w:b/>
                <w:bCs/>
                <w:color w:val="000000"/>
                <w:sz w:val="18"/>
                <w:szCs w:val="18"/>
              </w:rPr>
              <w:t>Zestaw do przezskórnej tracheostomii typu Ultra perc.</w:t>
            </w:r>
            <w:r w:rsidR="00ED1115">
              <w:rPr>
                <w:rFonts w:ascii="Arial" w:hAnsi="Arial" w:cs="Arial"/>
                <w:color w:val="000000"/>
                <w:sz w:val="18"/>
                <w:szCs w:val="18"/>
              </w:rPr>
              <w:t xml:space="preserve"> Zawartość zestawu: </w:t>
            </w:r>
            <w:r w:rsidR="00ED1115">
              <w:rPr>
                <w:rFonts w:ascii="Arial" w:hAnsi="Arial" w:cs="Arial"/>
                <w:color w:val="000000"/>
                <w:sz w:val="18"/>
                <w:szCs w:val="18"/>
              </w:rPr>
              <w:br/>
            </w:r>
            <w:r w:rsidRPr="00ED1115">
              <w:rPr>
                <w:rFonts w:ascii="Arial" w:hAnsi="Arial" w:cs="Arial"/>
                <w:color w:val="000000"/>
                <w:sz w:val="18"/>
                <w:szCs w:val="18"/>
              </w:rPr>
              <w:t>-skalpel, strzykawka 10ml, kaniula, prowadnica z induktorem, rozszerzacz krótki o śr</w:t>
            </w:r>
            <w:r w:rsidR="00ED1115">
              <w:rPr>
                <w:rFonts w:ascii="Arial" w:hAnsi="Arial" w:cs="Arial"/>
                <w:color w:val="000000"/>
                <w:sz w:val="18"/>
                <w:szCs w:val="18"/>
              </w:rPr>
              <w:t xml:space="preserve">ednicy 14FR, cewnik prowadzący, </w:t>
            </w:r>
            <w:r w:rsidRPr="00ED1115">
              <w:rPr>
                <w:rFonts w:ascii="Arial" w:hAnsi="Arial" w:cs="Arial"/>
                <w:color w:val="000000"/>
                <w:sz w:val="18"/>
                <w:szCs w:val="18"/>
              </w:rPr>
              <w:t>rozszerzacz jednoetapowy pokryty fabrycznie środkiem poślizgowym, rurka tracheostomijna blue line ultra, induktor rurki tracheostomijnej blue line ultra, kaniula wewnętrzna rurki (2x), gaziki, opaska do rurki tracheostomijnej, sterylny żel poślizgowy ; nr 8 i 9</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t>2.</w:t>
            </w:r>
          </w:p>
        </w:tc>
        <w:tc>
          <w:tcPr>
            <w:tcW w:w="4252" w:type="dxa"/>
          </w:tcPr>
          <w:p w:rsidR="005F51AC" w:rsidRPr="00ED1115" w:rsidRDefault="005F51AC" w:rsidP="00145BD2">
            <w:pPr>
              <w:rPr>
                <w:rFonts w:ascii="Arial" w:hAnsi="Arial" w:cs="Arial"/>
                <w:b/>
                <w:bCs/>
                <w:color w:val="000000"/>
                <w:sz w:val="18"/>
                <w:szCs w:val="18"/>
              </w:rPr>
            </w:pPr>
            <w:r w:rsidRPr="00ED1115">
              <w:rPr>
                <w:rFonts w:ascii="Arial" w:hAnsi="Arial" w:cs="Arial"/>
                <w:b/>
                <w:bCs/>
                <w:color w:val="000000"/>
                <w:sz w:val="18"/>
                <w:szCs w:val="18"/>
              </w:rPr>
              <w:t xml:space="preserve">Zestaw do przezskórnej tracheostomii typu Uniperc z rurką. </w:t>
            </w:r>
            <w:r w:rsidRPr="00ED1115">
              <w:rPr>
                <w:rFonts w:ascii="Arial" w:hAnsi="Arial" w:cs="Arial"/>
                <w:color w:val="000000"/>
                <w:sz w:val="18"/>
                <w:szCs w:val="18"/>
              </w:rPr>
              <w:t>Zawartość zestawu</w:t>
            </w:r>
            <w:r w:rsidRPr="00ED1115">
              <w:rPr>
                <w:rFonts w:ascii="Arial" w:hAnsi="Arial" w:cs="Arial"/>
                <w:color w:val="000000"/>
                <w:sz w:val="18"/>
                <w:szCs w:val="18"/>
              </w:rPr>
              <w:br/>
              <w:t>-skalpel, zakrzywione kleszczyki, strzykawka 10ml, długa igła wprowadzająca 14G z kaniulą, długi rozszerzacz wstępny, długi cewnik prowadzący, długa prowadnica Seldingera, jednostopniowe rozszerzadło, rurka tracheostomijna UniPerc, samoblokujący mandryn z otworem na cewnik prowadzący, elastyczną wymienną kaniulę z PTFE, gazik, miękką szeroką opaskę do rurki tracheostomijnej mocowana na rzepy, patyczek z gąbką do czyszczenia kaniuli, sterylny żel nawilżający, zabezpieczenie igły przed zakłuciem, klin; nr 8 i 9</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8</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t>3.</w:t>
            </w:r>
          </w:p>
        </w:tc>
        <w:tc>
          <w:tcPr>
            <w:tcW w:w="4252" w:type="dxa"/>
          </w:tcPr>
          <w:p w:rsidR="005F51AC" w:rsidRPr="00ED1115" w:rsidRDefault="005F51AC" w:rsidP="00145BD2">
            <w:pPr>
              <w:rPr>
                <w:rFonts w:ascii="Arial" w:hAnsi="Arial" w:cs="Arial"/>
                <w:b/>
                <w:bCs/>
                <w:color w:val="000000"/>
                <w:sz w:val="18"/>
                <w:szCs w:val="18"/>
              </w:rPr>
            </w:pPr>
            <w:r w:rsidRPr="00ED1115">
              <w:rPr>
                <w:rFonts w:ascii="Arial" w:hAnsi="Arial" w:cs="Arial"/>
                <w:b/>
                <w:bCs/>
                <w:color w:val="000000"/>
                <w:sz w:val="18"/>
                <w:szCs w:val="18"/>
              </w:rPr>
              <w:t>Zestaw typu UNICO z igłą Veressa i drenem:</w:t>
            </w:r>
            <w:r w:rsidRPr="00ED1115">
              <w:rPr>
                <w:rFonts w:ascii="Arial" w:hAnsi="Arial" w:cs="Arial"/>
                <w:color w:val="000000"/>
                <w:sz w:val="18"/>
                <w:szCs w:val="18"/>
              </w:rPr>
              <w:t xml:space="preserve"> Bezpieczny zestaw do punkcji opłucnej (dedykowany również do punkcji osierdzia i otrzewnej) składający się z igły Veressa ograniczającej ryzyko omyłkowego nakłucia płuca (poprzez sygnalizację za pomocą zielonego wskaźnika), cewnika wykonanego z poliuretanu, widocznego w rtg, z możliwością utrzymania w pacjencie do 29 dni, zakończonego układem z automatycznymi zastawkami jednokierunkowymi (bez konieczności regulacji przepływu za pomocą kraników), posiadający możliwość przełączenia w tryb drenażu z pominięciem zastawek, strzykawki luer lock 60ml, worka do drenażu 2000ml z kranikiem spustowym, skalpela do nacięcia skóry </w:t>
            </w:r>
            <w:r w:rsidRPr="00ED1115">
              <w:rPr>
                <w:rFonts w:ascii="Arial" w:hAnsi="Arial" w:cs="Arial"/>
                <w:color w:val="000000"/>
                <w:sz w:val="18"/>
                <w:szCs w:val="18"/>
              </w:rPr>
              <w:lastRenderedPageBreak/>
              <w:t>z zatrzaskowym zabezpieczeniem ostrza przed zakłuciem. Rozm: CH9, CH12</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lastRenderedPageBreak/>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40</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lastRenderedPageBreak/>
              <w:t>4.</w:t>
            </w:r>
          </w:p>
        </w:tc>
        <w:tc>
          <w:tcPr>
            <w:tcW w:w="4252" w:type="dxa"/>
          </w:tcPr>
          <w:p w:rsidR="005F51AC" w:rsidRPr="00ED1115" w:rsidRDefault="005F51AC" w:rsidP="00145BD2">
            <w:pPr>
              <w:rPr>
                <w:rFonts w:ascii="Arial" w:hAnsi="Arial" w:cs="Arial"/>
                <w:b/>
                <w:bCs/>
                <w:color w:val="000000"/>
                <w:sz w:val="18"/>
                <w:szCs w:val="18"/>
              </w:rPr>
            </w:pPr>
            <w:r w:rsidRPr="00ED1115">
              <w:rPr>
                <w:rFonts w:ascii="Arial" w:hAnsi="Arial" w:cs="Arial"/>
                <w:b/>
                <w:bCs/>
                <w:color w:val="000000"/>
                <w:sz w:val="18"/>
                <w:szCs w:val="18"/>
              </w:rPr>
              <w:t>W pełni zamknięty system do autotransfuzji krwi z workiem na krew</w:t>
            </w:r>
            <w:r w:rsidRPr="00ED1115">
              <w:rPr>
                <w:rFonts w:ascii="Arial" w:hAnsi="Arial" w:cs="Arial"/>
                <w:color w:val="000000"/>
                <w:sz w:val="18"/>
                <w:szCs w:val="18"/>
              </w:rPr>
              <w:t xml:space="preserve"> o składzie: - Silikonowy mieszek o pojemności minimum 400 ml z zastawką przeciwzwrotną i filtrem 200 mikronów zintegrowany z drenem, z portem samouszczelniającym oraz zintegrowanym schodkowym łącznikiem Y do połączenia z drenami Redona</w:t>
            </w:r>
            <w:r w:rsidRPr="00ED1115">
              <w:rPr>
                <w:rFonts w:ascii="Arial" w:hAnsi="Arial" w:cs="Arial"/>
                <w:color w:val="000000"/>
                <w:sz w:val="18"/>
                <w:szCs w:val="18"/>
              </w:rPr>
              <w:br/>
              <w:t>- Worek na krew z filtrem 40 mikronów o pojemności minimum 1000 ml z portem do pobierania próbek lub podania antykoagulantu</w:t>
            </w:r>
            <w:r w:rsidRPr="00ED1115">
              <w:rPr>
                <w:rFonts w:ascii="Arial" w:hAnsi="Arial" w:cs="Arial"/>
                <w:color w:val="000000"/>
                <w:sz w:val="18"/>
                <w:szCs w:val="18"/>
              </w:rPr>
              <w:br/>
              <w:t>- Dren łączący o długości 150cm umożliwiający przetoczenie krwi do pacjenta za pomocą standardowej linii do przetoczeń bez konieczności rozłączania silikonowego mieszka i worka do autotransfuzji lub alternatywnie dwa dodatkowe worki na krew z filtrem i worek drenażowy</w:t>
            </w:r>
            <w:r w:rsidRPr="00ED1115">
              <w:rPr>
                <w:rFonts w:ascii="Arial" w:hAnsi="Arial" w:cs="Arial"/>
                <w:color w:val="000000"/>
                <w:sz w:val="18"/>
                <w:szCs w:val="18"/>
              </w:rPr>
              <w:br/>
              <w:t>- Wymagane podciśnienie początkowe minimum 65 mm Hg</w:t>
            </w:r>
            <w:r w:rsidRPr="00ED1115">
              <w:rPr>
                <w:rFonts w:ascii="Arial" w:hAnsi="Arial" w:cs="Arial"/>
                <w:color w:val="000000"/>
                <w:sz w:val="18"/>
                <w:szCs w:val="18"/>
              </w:rPr>
              <w:br/>
              <w:t>- Wymagane zatrzaskowe łączenie mieszka z workiem</w:t>
            </w:r>
            <w:r w:rsidRPr="00ED1115">
              <w:rPr>
                <w:rFonts w:ascii="Arial" w:hAnsi="Arial" w:cs="Arial"/>
                <w:color w:val="000000"/>
                <w:sz w:val="18"/>
                <w:szCs w:val="18"/>
              </w:rPr>
              <w:br/>
              <w:t>- Dwa dreny typu Redon z trokarami w rozmiarze 14 lub 16Ch</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600</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t>5.</w:t>
            </w:r>
          </w:p>
        </w:tc>
        <w:tc>
          <w:tcPr>
            <w:tcW w:w="4252" w:type="dxa"/>
          </w:tcPr>
          <w:p w:rsidR="005F51AC" w:rsidRPr="00ED1115" w:rsidRDefault="005F51AC" w:rsidP="00145BD2">
            <w:pPr>
              <w:rPr>
                <w:rFonts w:ascii="Arial" w:hAnsi="Arial" w:cs="Arial"/>
                <w:b/>
                <w:bCs/>
                <w:color w:val="000000"/>
                <w:sz w:val="18"/>
                <w:szCs w:val="18"/>
              </w:rPr>
            </w:pPr>
            <w:r w:rsidRPr="00ED1115">
              <w:rPr>
                <w:rFonts w:ascii="Arial" w:hAnsi="Arial" w:cs="Arial"/>
                <w:b/>
                <w:bCs/>
                <w:color w:val="000000"/>
                <w:sz w:val="18"/>
                <w:szCs w:val="18"/>
              </w:rPr>
              <w:t>Sterylny wielofunkcyjny zestaw do drenażu opłucnej:</w:t>
            </w:r>
            <w:r w:rsidRPr="00ED1115">
              <w:rPr>
                <w:rFonts w:ascii="Arial" w:hAnsi="Arial" w:cs="Arial"/>
                <w:color w:val="000000"/>
                <w:sz w:val="18"/>
                <w:szCs w:val="18"/>
              </w:rPr>
              <w:t xml:space="preserve"> Trzykomorowy, sterylny zestaw do drenażu klatki piersiowej z mechaniczną regulacją siły ssania (regulacja za pomocą słupa wody wykluczona) posiadający wydzieloną komorę zastawki podwodnej z barwnikiem, komorę na wydzielinę o pojemności 2100 ml wyskalowaną co 5ml w zakresie 0-200ml i co 10ml do 2000ml, z wyskalowanym pokrętłem umieszczonym na przedniej ścianie, posiadający wskaźnik pływakowy umożliwiający wizualizację prawidłowego działania drenażu, automatyczną zastawkę zabezpieczającą przed wysokim dodatnim ciśnieniem oraz mechaniczną zastawkę zabezpieczającą przed wysokim ciśnieniem ujemnym z filtrem. Zestaw z samouszczelniającym portem bezigłowym do pobierania próbek drenowanego płynu. Zestaw o budowie kompaktowej, o stabilnej podstawie i wysokości maksymalnej 25cm, z uchwytem umożliwiającym </w:t>
            </w:r>
            <w:r w:rsidRPr="00ED1115">
              <w:rPr>
                <w:rFonts w:ascii="Arial" w:hAnsi="Arial" w:cs="Arial"/>
                <w:color w:val="000000"/>
                <w:sz w:val="18"/>
                <w:szCs w:val="18"/>
              </w:rPr>
              <w:lastRenderedPageBreak/>
              <w:t>przenoszenie lub powieszenie. Dren łączący bezlateksowy zabezpieczony przed zagięciem, z możliwością odłączenia.</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lastRenderedPageBreak/>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35</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lastRenderedPageBreak/>
              <w:t>6.</w:t>
            </w:r>
          </w:p>
        </w:tc>
        <w:tc>
          <w:tcPr>
            <w:tcW w:w="4252" w:type="dxa"/>
          </w:tcPr>
          <w:p w:rsidR="005F51AC" w:rsidRPr="00ED1115" w:rsidRDefault="005F51AC" w:rsidP="00145BD2">
            <w:pPr>
              <w:rPr>
                <w:rFonts w:ascii="Arial" w:hAnsi="Arial" w:cs="Arial"/>
                <w:b/>
                <w:bCs/>
                <w:color w:val="000000"/>
                <w:sz w:val="18"/>
                <w:szCs w:val="18"/>
              </w:rPr>
            </w:pPr>
            <w:r w:rsidRPr="00ED1115">
              <w:rPr>
                <w:rFonts w:ascii="Arial" w:hAnsi="Arial" w:cs="Arial"/>
                <w:b/>
                <w:bCs/>
                <w:color w:val="000000"/>
                <w:sz w:val="18"/>
                <w:szCs w:val="18"/>
              </w:rPr>
              <w:t>Zestaw do przezskórnej tracheostomii metodą Griggsa</w:t>
            </w:r>
            <w:r w:rsidRPr="00ED1115">
              <w:rPr>
                <w:rFonts w:ascii="Arial" w:hAnsi="Arial" w:cs="Arial"/>
                <w:color w:val="000000"/>
                <w:sz w:val="18"/>
                <w:szCs w:val="18"/>
              </w:rPr>
              <w:t>, bez peana, zawierający skalpel, kaniulę z igłą i strzykawką do identyfikacji tchawicy, prowadnicę Seldingera z induktorem, rozszerzadło oraz rurkę tracheostomijną z mankietem niskociśnieniowym, posiadającą sztywny samoblokujący się mandryn z otworem na prowadnicę Seldingera. Pakowany na jednej, sztywnej tacy umożliwiającej szybkie otwarcie zestawu</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40</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145BD2">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t>7.</w:t>
            </w:r>
          </w:p>
        </w:tc>
        <w:tc>
          <w:tcPr>
            <w:tcW w:w="4252" w:type="dxa"/>
            <w:vAlign w:val="center"/>
          </w:tcPr>
          <w:p w:rsidR="005F51AC" w:rsidRPr="00ED1115" w:rsidRDefault="005F51AC" w:rsidP="00145BD2">
            <w:pPr>
              <w:rPr>
                <w:rFonts w:ascii="Arial" w:hAnsi="Arial" w:cs="Arial"/>
                <w:color w:val="000000"/>
                <w:sz w:val="18"/>
                <w:szCs w:val="18"/>
              </w:rPr>
            </w:pPr>
            <w:r w:rsidRPr="00ED1115">
              <w:rPr>
                <w:rFonts w:ascii="Arial" w:hAnsi="Arial" w:cs="Arial"/>
                <w:color w:val="000000"/>
                <w:sz w:val="18"/>
                <w:szCs w:val="18"/>
              </w:rPr>
              <w:t>Rurka tracheostomijna z odsysaniem  z nad mankietu. Nr8 i 9</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t>8.</w:t>
            </w:r>
          </w:p>
        </w:tc>
        <w:tc>
          <w:tcPr>
            <w:tcW w:w="4252" w:type="dxa"/>
          </w:tcPr>
          <w:p w:rsidR="005F51AC" w:rsidRPr="00ED1115" w:rsidRDefault="005F51AC" w:rsidP="00145BD2">
            <w:pPr>
              <w:rPr>
                <w:rFonts w:ascii="Arial" w:hAnsi="Arial" w:cs="Arial"/>
                <w:color w:val="000000"/>
                <w:sz w:val="18"/>
                <w:szCs w:val="18"/>
              </w:rPr>
            </w:pPr>
            <w:r w:rsidRPr="00ED1115">
              <w:rPr>
                <w:rFonts w:ascii="Arial" w:hAnsi="Arial" w:cs="Arial"/>
                <w:color w:val="000000"/>
                <w:sz w:val="18"/>
                <w:szCs w:val="18"/>
              </w:rPr>
              <w:t>Zestaw do przezskórnej tracheostomii z rurką - skalpel , zestaw do kaniulacji 1V 14G, prowadnica z elementem prostującym , rozszerzacz , rurka tracheotomijna i mandryn ze światłem, zawór sterowania ssaniem. Nr: 7,8,9</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6</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145BD2">
            <w:pPr>
              <w:jc w:val="center"/>
              <w:rPr>
                <w:rFonts w:ascii="Arial" w:hAnsi="Arial" w:cs="Arial"/>
                <w:sz w:val="18"/>
                <w:szCs w:val="18"/>
              </w:rPr>
            </w:pPr>
            <w:r w:rsidRPr="00ED1115">
              <w:rPr>
                <w:rFonts w:ascii="Arial" w:hAnsi="Arial" w:cs="Arial"/>
                <w:sz w:val="18"/>
                <w:szCs w:val="18"/>
              </w:rPr>
              <w:t>9.</w:t>
            </w:r>
          </w:p>
        </w:tc>
        <w:tc>
          <w:tcPr>
            <w:tcW w:w="4252" w:type="dxa"/>
          </w:tcPr>
          <w:p w:rsidR="005F51AC" w:rsidRPr="00ED1115" w:rsidRDefault="005F51AC" w:rsidP="00145BD2">
            <w:pPr>
              <w:rPr>
                <w:rFonts w:ascii="Arial" w:hAnsi="Arial" w:cs="Arial"/>
                <w:color w:val="000000"/>
                <w:sz w:val="18"/>
                <w:szCs w:val="18"/>
              </w:rPr>
            </w:pPr>
            <w:r w:rsidRPr="00ED1115">
              <w:rPr>
                <w:rFonts w:ascii="Arial" w:hAnsi="Arial" w:cs="Arial"/>
                <w:color w:val="000000"/>
                <w:sz w:val="18"/>
                <w:szCs w:val="18"/>
              </w:rPr>
              <w:t>Zestaw do szybkiej, bezpiecznej konikotomii PCK ; skład zestawu: stapler 15, strzykawka 10ml, igła Veresa, mandryn, rurka tracheostomijna śr.6mm z mankietem, żel poślizgowy, opaska mocująca rurkę, nici nylonowe, wymiennik ciepła i wilgoci.</w:t>
            </w:r>
          </w:p>
        </w:tc>
        <w:tc>
          <w:tcPr>
            <w:tcW w:w="709"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rsidP="00145BD2">
            <w:pPr>
              <w:jc w:val="center"/>
              <w:rPr>
                <w:rFonts w:ascii="Arial" w:hAnsi="Arial" w:cs="Arial"/>
                <w:color w:val="000000"/>
                <w:sz w:val="18"/>
                <w:szCs w:val="18"/>
              </w:rPr>
            </w:pPr>
            <w:r w:rsidRPr="00ED1115">
              <w:rPr>
                <w:rFonts w:ascii="Arial" w:hAnsi="Arial" w:cs="Arial"/>
                <w:color w:val="000000"/>
                <w:sz w:val="18"/>
                <w:szCs w:val="18"/>
              </w:rPr>
              <w:t>5</w:t>
            </w:r>
          </w:p>
        </w:tc>
        <w:tc>
          <w:tcPr>
            <w:tcW w:w="1418"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851" w:type="dxa"/>
            <w:vAlign w:val="center"/>
          </w:tcPr>
          <w:p w:rsidR="005F51AC" w:rsidRPr="00ED1115" w:rsidRDefault="005F51AC" w:rsidP="00145BD2">
            <w:pPr>
              <w:jc w:val="center"/>
              <w:rPr>
                <w:rFonts w:ascii="Arial" w:hAnsi="Arial" w:cs="Arial"/>
                <w:sz w:val="18"/>
                <w:szCs w:val="18"/>
              </w:rPr>
            </w:pPr>
          </w:p>
        </w:tc>
        <w:tc>
          <w:tcPr>
            <w:tcW w:w="1417" w:type="dxa"/>
            <w:vAlign w:val="center"/>
          </w:tcPr>
          <w:p w:rsidR="005F51AC" w:rsidRPr="00ED1115" w:rsidRDefault="005F51AC" w:rsidP="00145BD2">
            <w:pPr>
              <w:jc w:val="center"/>
              <w:rPr>
                <w:rFonts w:ascii="Arial" w:hAnsi="Arial" w:cs="Arial"/>
                <w:sz w:val="18"/>
                <w:szCs w:val="18"/>
              </w:rPr>
            </w:pPr>
          </w:p>
        </w:tc>
        <w:tc>
          <w:tcPr>
            <w:tcW w:w="1418" w:type="dxa"/>
            <w:vAlign w:val="center"/>
          </w:tcPr>
          <w:p w:rsidR="005F51AC" w:rsidRPr="00ED1115" w:rsidRDefault="005F51AC" w:rsidP="00145BD2">
            <w:pPr>
              <w:jc w:val="center"/>
              <w:rPr>
                <w:rFonts w:ascii="Arial" w:hAnsi="Arial" w:cs="Arial"/>
                <w:sz w:val="18"/>
                <w:szCs w:val="18"/>
              </w:rPr>
            </w:pPr>
          </w:p>
        </w:tc>
        <w:tc>
          <w:tcPr>
            <w:tcW w:w="2268" w:type="dxa"/>
            <w:vAlign w:val="center"/>
          </w:tcPr>
          <w:p w:rsidR="005F51AC" w:rsidRPr="00ED1115" w:rsidRDefault="005F51AC" w:rsidP="00145BD2">
            <w:pPr>
              <w:jc w:val="center"/>
              <w:rPr>
                <w:rFonts w:ascii="Arial" w:hAnsi="Arial" w:cs="Arial"/>
                <w:sz w:val="18"/>
                <w:szCs w:val="18"/>
              </w:rPr>
            </w:pPr>
          </w:p>
        </w:tc>
      </w:tr>
      <w:tr w:rsidR="005F51AC" w:rsidRPr="000C1B9A" w:rsidTr="009D4BE4">
        <w:trPr>
          <w:trHeight w:val="567"/>
        </w:trPr>
        <w:tc>
          <w:tcPr>
            <w:tcW w:w="7905" w:type="dxa"/>
            <w:gridSpan w:val="5"/>
            <w:vAlign w:val="center"/>
          </w:tcPr>
          <w:p w:rsidR="005F51AC" w:rsidRPr="000C1B9A" w:rsidRDefault="005F51AC" w:rsidP="00145BD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F51AC" w:rsidRPr="0069541B" w:rsidRDefault="005F51AC" w:rsidP="00145BD2">
            <w:pPr>
              <w:jc w:val="center"/>
              <w:rPr>
                <w:rFonts w:ascii="Arial" w:hAnsi="Arial" w:cs="Arial"/>
                <w:b/>
                <w:sz w:val="20"/>
                <w:szCs w:val="20"/>
              </w:rPr>
            </w:pPr>
          </w:p>
        </w:tc>
        <w:tc>
          <w:tcPr>
            <w:tcW w:w="851" w:type="dxa"/>
            <w:shd w:val="clear" w:color="auto" w:fill="000000" w:themeFill="text1"/>
          </w:tcPr>
          <w:p w:rsidR="005F51AC" w:rsidRPr="000C1B9A" w:rsidRDefault="005F51AC" w:rsidP="00145BD2">
            <w:pPr>
              <w:jc w:val="center"/>
              <w:rPr>
                <w:rFonts w:ascii="Arial" w:hAnsi="Arial" w:cs="Arial"/>
                <w:sz w:val="20"/>
                <w:szCs w:val="20"/>
              </w:rPr>
            </w:pPr>
          </w:p>
        </w:tc>
        <w:tc>
          <w:tcPr>
            <w:tcW w:w="1417" w:type="dxa"/>
            <w:shd w:val="clear" w:color="auto" w:fill="000000" w:themeFill="text1"/>
          </w:tcPr>
          <w:p w:rsidR="005F51AC" w:rsidRPr="000C1B9A" w:rsidRDefault="005F51AC" w:rsidP="00145BD2">
            <w:pPr>
              <w:jc w:val="center"/>
              <w:rPr>
                <w:rFonts w:ascii="Arial" w:hAnsi="Arial" w:cs="Arial"/>
                <w:sz w:val="20"/>
                <w:szCs w:val="20"/>
              </w:rPr>
            </w:pPr>
          </w:p>
        </w:tc>
        <w:tc>
          <w:tcPr>
            <w:tcW w:w="1418" w:type="dxa"/>
            <w:vAlign w:val="center"/>
          </w:tcPr>
          <w:p w:rsidR="005F51AC" w:rsidRPr="0069541B" w:rsidRDefault="005F51AC" w:rsidP="00145BD2">
            <w:pPr>
              <w:jc w:val="center"/>
              <w:rPr>
                <w:rFonts w:ascii="Arial" w:hAnsi="Arial" w:cs="Arial"/>
                <w:b/>
                <w:sz w:val="20"/>
                <w:szCs w:val="20"/>
              </w:rPr>
            </w:pPr>
          </w:p>
        </w:tc>
        <w:tc>
          <w:tcPr>
            <w:tcW w:w="2268" w:type="dxa"/>
            <w:shd w:val="clear" w:color="auto" w:fill="000000" w:themeFill="text1"/>
          </w:tcPr>
          <w:p w:rsidR="005F51AC" w:rsidRPr="000C1B9A" w:rsidRDefault="005F51AC" w:rsidP="00145BD2">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ED1115" w:rsidRDefault="00ED1115" w:rsidP="00ED1115">
      <w:pPr>
        <w:spacing w:after="0" w:line="240" w:lineRule="auto"/>
        <w:rPr>
          <w:rFonts w:ascii="Arial" w:hAnsi="Arial" w:cs="Arial"/>
        </w:rPr>
      </w:pPr>
    </w:p>
    <w:p w:rsidR="009D4BE4" w:rsidRDefault="009D4BE4" w:rsidP="005F51AC">
      <w:pPr>
        <w:rPr>
          <w:rFonts w:ascii="Arial" w:hAnsi="Arial" w:cs="Arial"/>
          <w:b/>
          <w:sz w:val="20"/>
        </w:rPr>
      </w:pPr>
    </w:p>
    <w:p w:rsidR="009D4BE4" w:rsidRDefault="009D4BE4" w:rsidP="005F51AC">
      <w:pPr>
        <w:rPr>
          <w:rFonts w:ascii="Arial" w:hAnsi="Arial" w:cs="Arial"/>
          <w:b/>
          <w:sz w:val="20"/>
        </w:rPr>
      </w:pPr>
    </w:p>
    <w:p w:rsidR="009D4BE4" w:rsidRDefault="009D4BE4" w:rsidP="005F51AC">
      <w:pPr>
        <w:rPr>
          <w:rFonts w:ascii="Arial" w:hAnsi="Arial" w:cs="Arial"/>
          <w:b/>
          <w:sz w:val="20"/>
        </w:rPr>
      </w:pPr>
    </w:p>
    <w:p w:rsidR="009D4BE4" w:rsidRDefault="009D4BE4" w:rsidP="005F51AC">
      <w:pPr>
        <w:rPr>
          <w:rFonts w:ascii="Arial" w:hAnsi="Arial" w:cs="Arial"/>
          <w:b/>
          <w:sz w:val="20"/>
        </w:rPr>
      </w:pPr>
    </w:p>
    <w:p w:rsidR="009D4BE4" w:rsidRDefault="009D4BE4" w:rsidP="005F51AC">
      <w:pPr>
        <w:rPr>
          <w:rFonts w:ascii="Arial" w:hAnsi="Arial" w:cs="Arial"/>
          <w:b/>
          <w:sz w:val="20"/>
        </w:rPr>
      </w:pPr>
    </w:p>
    <w:p w:rsidR="005F51AC" w:rsidRPr="000C1B9A" w:rsidRDefault="005F51AC" w:rsidP="005F51AC">
      <w:pPr>
        <w:rPr>
          <w:rFonts w:ascii="Arial" w:hAnsi="Arial" w:cs="Arial"/>
          <w:b/>
          <w:sz w:val="20"/>
        </w:rPr>
      </w:pPr>
      <w:r>
        <w:rPr>
          <w:rFonts w:ascii="Arial" w:hAnsi="Arial" w:cs="Arial"/>
          <w:b/>
          <w:sz w:val="20"/>
        </w:rPr>
        <w:lastRenderedPageBreak/>
        <w:t>Pakiet nr 50:</w:t>
      </w:r>
      <w:r w:rsidRPr="005F51AC">
        <w:rPr>
          <w:rFonts w:ascii="Arial" w:hAnsi="Arial" w:cs="Arial"/>
          <w:b/>
          <w:sz w:val="20"/>
        </w:rPr>
        <w:t xml:space="preserve"> Układ oddechowy do respiratora Oxylog VE300</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5F51AC" w:rsidRPr="001E6B67" w:rsidTr="009D4BE4">
        <w:tc>
          <w:tcPr>
            <w:tcW w:w="534"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L.p.</w:t>
            </w:r>
          </w:p>
        </w:tc>
        <w:tc>
          <w:tcPr>
            <w:tcW w:w="4252"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Asortyment</w:t>
            </w:r>
          </w:p>
        </w:tc>
        <w:tc>
          <w:tcPr>
            <w:tcW w:w="709"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Jedn. miary</w:t>
            </w:r>
          </w:p>
        </w:tc>
        <w:tc>
          <w:tcPr>
            <w:tcW w:w="992"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5F51AC" w:rsidRPr="001E6B67" w:rsidRDefault="005F51AC" w:rsidP="005F51AC">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F51AC" w:rsidRPr="00ED1115" w:rsidTr="009D4BE4">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Układ oddechowy jednorazowego użytku przeznaczony do pracy z respiratorem Oxylog VE300, składający się z obwodu o średnicy 22 mm oraz zastawki wydechowej, czujnika przepływu wraz  linią pomiaru przepływu. Złącze kątowe od strony pacjenta zamknięte czerwonym kapturkiem. Wykonany z materiałów biokompatybilnych nie zawierających latexu i DEHP. Układ o długości 150cm, pakowany pojedynczo.</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30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0C1B9A" w:rsidTr="009D4BE4">
        <w:trPr>
          <w:trHeight w:val="567"/>
        </w:trPr>
        <w:tc>
          <w:tcPr>
            <w:tcW w:w="7905" w:type="dxa"/>
            <w:gridSpan w:val="5"/>
            <w:vAlign w:val="center"/>
          </w:tcPr>
          <w:p w:rsidR="005F51AC" w:rsidRPr="000C1B9A" w:rsidRDefault="005F51AC"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F51AC" w:rsidRPr="0069541B" w:rsidRDefault="005F51AC" w:rsidP="005F51AC">
            <w:pPr>
              <w:jc w:val="center"/>
              <w:rPr>
                <w:rFonts w:ascii="Arial" w:hAnsi="Arial" w:cs="Arial"/>
                <w:b/>
                <w:sz w:val="20"/>
                <w:szCs w:val="20"/>
              </w:rPr>
            </w:pPr>
          </w:p>
        </w:tc>
        <w:tc>
          <w:tcPr>
            <w:tcW w:w="851" w:type="dxa"/>
            <w:shd w:val="clear" w:color="auto" w:fill="000000" w:themeFill="text1"/>
          </w:tcPr>
          <w:p w:rsidR="005F51AC" w:rsidRPr="000C1B9A" w:rsidRDefault="005F51AC" w:rsidP="005F51AC">
            <w:pPr>
              <w:jc w:val="center"/>
              <w:rPr>
                <w:rFonts w:ascii="Arial" w:hAnsi="Arial" w:cs="Arial"/>
                <w:sz w:val="20"/>
                <w:szCs w:val="20"/>
              </w:rPr>
            </w:pPr>
          </w:p>
        </w:tc>
        <w:tc>
          <w:tcPr>
            <w:tcW w:w="1417" w:type="dxa"/>
            <w:shd w:val="clear" w:color="auto" w:fill="000000" w:themeFill="text1"/>
          </w:tcPr>
          <w:p w:rsidR="005F51AC" w:rsidRPr="000C1B9A" w:rsidRDefault="005F51AC" w:rsidP="005F51AC">
            <w:pPr>
              <w:jc w:val="center"/>
              <w:rPr>
                <w:rFonts w:ascii="Arial" w:hAnsi="Arial" w:cs="Arial"/>
                <w:sz w:val="20"/>
                <w:szCs w:val="20"/>
              </w:rPr>
            </w:pPr>
          </w:p>
        </w:tc>
        <w:tc>
          <w:tcPr>
            <w:tcW w:w="1418" w:type="dxa"/>
            <w:vAlign w:val="center"/>
          </w:tcPr>
          <w:p w:rsidR="005F51AC" w:rsidRPr="0069541B" w:rsidRDefault="005F51AC" w:rsidP="005F51AC">
            <w:pPr>
              <w:jc w:val="center"/>
              <w:rPr>
                <w:rFonts w:ascii="Arial" w:hAnsi="Arial" w:cs="Arial"/>
                <w:b/>
                <w:sz w:val="20"/>
                <w:szCs w:val="20"/>
              </w:rPr>
            </w:pPr>
          </w:p>
        </w:tc>
        <w:tc>
          <w:tcPr>
            <w:tcW w:w="2268" w:type="dxa"/>
            <w:shd w:val="clear" w:color="auto" w:fill="000000" w:themeFill="text1"/>
          </w:tcPr>
          <w:p w:rsidR="005F51AC" w:rsidRPr="000C1B9A" w:rsidRDefault="005F51AC" w:rsidP="005F51AC">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5F51AC" w:rsidRDefault="005F51AC" w:rsidP="005F51AC">
      <w:pPr>
        <w:spacing w:after="0" w:line="240" w:lineRule="auto"/>
        <w:rPr>
          <w:rFonts w:ascii="Arial" w:hAnsi="Arial" w:cs="Arial"/>
        </w:rPr>
      </w:pPr>
    </w:p>
    <w:p w:rsidR="005F51AC" w:rsidRDefault="005F51AC" w:rsidP="005F51AC">
      <w:pPr>
        <w:spacing w:after="0" w:line="240" w:lineRule="auto"/>
        <w:rPr>
          <w:rFonts w:ascii="Arial" w:hAnsi="Arial" w:cs="Arial"/>
        </w:rPr>
      </w:pPr>
    </w:p>
    <w:p w:rsidR="005F51AC" w:rsidRDefault="005F51AC" w:rsidP="005F51AC">
      <w:pPr>
        <w:spacing w:after="0" w:line="240" w:lineRule="auto"/>
        <w:rPr>
          <w:rFonts w:ascii="Arial" w:hAnsi="Arial" w:cs="Arial"/>
        </w:rPr>
      </w:pPr>
    </w:p>
    <w:p w:rsidR="005F51AC" w:rsidRDefault="005F51AC" w:rsidP="005F51AC">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Default="005F51AC" w:rsidP="000C1B9A">
      <w:pPr>
        <w:spacing w:after="0" w:line="240" w:lineRule="auto"/>
        <w:rPr>
          <w:rFonts w:ascii="Arial" w:hAnsi="Arial" w:cs="Arial"/>
        </w:rPr>
      </w:pPr>
    </w:p>
    <w:p w:rsidR="005F51AC" w:rsidRPr="000C1B9A" w:rsidRDefault="00E46BF6" w:rsidP="005F51AC">
      <w:pPr>
        <w:rPr>
          <w:rFonts w:ascii="Arial" w:hAnsi="Arial" w:cs="Arial"/>
          <w:b/>
          <w:sz w:val="20"/>
        </w:rPr>
      </w:pPr>
      <w:r w:rsidRPr="00E46BF6">
        <w:rPr>
          <w:rFonts w:ascii="Arial" w:hAnsi="Arial" w:cs="Arial"/>
          <w:b/>
          <w:sz w:val="20"/>
        </w:rPr>
        <w:lastRenderedPageBreak/>
        <w:t xml:space="preserve">Pakiet </w:t>
      </w:r>
      <w:r>
        <w:rPr>
          <w:rFonts w:ascii="Arial" w:hAnsi="Arial" w:cs="Arial"/>
          <w:b/>
          <w:sz w:val="20"/>
        </w:rPr>
        <w:t>nr 51: Ak</w:t>
      </w:r>
      <w:r w:rsidRPr="00E46BF6">
        <w:rPr>
          <w:rFonts w:ascii="Arial" w:hAnsi="Arial" w:cs="Arial"/>
          <w:b/>
          <w:sz w:val="20"/>
        </w:rPr>
        <w:t>cesoria do  Vigileo</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9D4BE4" w:rsidRPr="001E6B67" w:rsidTr="00E33729">
        <w:tc>
          <w:tcPr>
            <w:tcW w:w="534"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L.p.</w:t>
            </w:r>
          </w:p>
        </w:tc>
        <w:tc>
          <w:tcPr>
            <w:tcW w:w="425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F51AC" w:rsidRPr="00ED1115" w:rsidTr="009D4BE4">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1.</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Czujnik do pomiarów saturacji żylnej – czujnik oxymetrii do pomiaru saturacji żylnej do monitora rzutu minutowego serca MHM1E model Vigileo</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15</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ED1115" w:rsidTr="009D4BE4">
        <w:trPr>
          <w:trHeight w:val="567"/>
        </w:trPr>
        <w:tc>
          <w:tcPr>
            <w:tcW w:w="534" w:type="dxa"/>
            <w:vAlign w:val="center"/>
          </w:tcPr>
          <w:p w:rsidR="005F51AC" w:rsidRPr="00ED1115" w:rsidRDefault="005F51AC" w:rsidP="005F51AC">
            <w:pPr>
              <w:jc w:val="center"/>
              <w:rPr>
                <w:rFonts w:ascii="Arial" w:hAnsi="Arial" w:cs="Arial"/>
                <w:sz w:val="18"/>
                <w:szCs w:val="18"/>
              </w:rPr>
            </w:pPr>
            <w:r w:rsidRPr="00ED1115">
              <w:rPr>
                <w:rFonts w:ascii="Arial" w:hAnsi="Arial" w:cs="Arial"/>
                <w:sz w:val="18"/>
                <w:szCs w:val="18"/>
              </w:rPr>
              <w:t>2.</w:t>
            </w:r>
          </w:p>
        </w:tc>
        <w:tc>
          <w:tcPr>
            <w:tcW w:w="4252" w:type="dxa"/>
          </w:tcPr>
          <w:p w:rsidR="005F51AC" w:rsidRPr="00ED1115" w:rsidRDefault="005F51AC">
            <w:pPr>
              <w:rPr>
                <w:rFonts w:ascii="Arial" w:hAnsi="Arial" w:cs="Arial"/>
                <w:color w:val="000000"/>
                <w:sz w:val="18"/>
                <w:szCs w:val="18"/>
              </w:rPr>
            </w:pPr>
            <w:r w:rsidRPr="00ED1115">
              <w:rPr>
                <w:rFonts w:ascii="Arial" w:hAnsi="Arial" w:cs="Arial"/>
                <w:color w:val="000000"/>
                <w:sz w:val="18"/>
                <w:szCs w:val="18"/>
              </w:rPr>
              <w:t>Czujnik do pomiaru rzutu serca FloTrac – czujnik do pomiarów hemodynamicznych z wyjściem sygnału IBP do monitora rzutu minutowego serca MHM1E model Vigileo</w:t>
            </w:r>
          </w:p>
        </w:tc>
        <w:tc>
          <w:tcPr>
            <w:tcW w:w="709"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5F51AC" w:rsidRPr="00ED1115" w:rsidRDefault="005F51AC">
            <w:pPr>
              <w:jc w:val="center"/>
              <w:rPr>
                <w:rFonts w:ascii="Arial" w:hAnsi="Arial" w:cs="Arial"/>
                <w:color w:val="000000"/>
                <w:sz w:val="18"/>
                <w:szCs w:val="18"/>
              </w:rPr>
            </w:pPr>
            <w:r w:rsidRPr="00ED1115">
              <w:rPr>
                <w:rFonts w:ascii="Arial" w:hAnsi="Arial" w:cs="Arial"/>
                <w:color w:val="000000"/>
                <w:sz w:val="18"/>
                <w:szCs w:val="18"/>
              </w:rPr>
              <w:t>200</w:t>
            </w:r>
          </w:p>
        </w:tc>
        <w:tc>
          <w:tcPr>
            <w:tcW w:w="1418"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851" w:type="dxa"/>
            <w:vAlign w:val="center"/>
          </w:tcPr>
          <w:p w:rsidR="005F51AC" w:rsidRPr="00ED1115" w:rsidRDefault="005F51AC" w:rsidP="005F51AC">
            <w:pPr>
              <w:jc w:val="center"/>
              <w:rPr>
                <w:rFonts w:ascii="Arial" w:hAnsi="Arial" w:cs="Arial"/>
                <w:sz w:val="18"/>
                <w:szCs w:val="18"/>
              </w:rPr>
            </w:pPr>
          </w:p>
        </w:tc>
        <w:tc>
          <w:tcPr>
            <w:tcW w:w="1417" w:type="dxa"/>
            <w:vAlign w:val="center"/>
          </w:tcPr>
          <w:p w:rsidR="005F51AC" w:rsidRPr="00ED1115" w:rsidRDefault="005F51AC" w:rsidP="005F51AC">
            <w:pPr>
              <w:jc w:val="center"/>
              <w:rPr>
                <w:rFonts w:ascii="Arial" w:hAnsi="Arial" w:cs="Arial"/>
                <w:sz w:val="18"/>
                <w:szCs w:val="18"/>
              </w:rPr>
            </w:pPr>
          </w:p>
        </w:tc>
        <w:tc>
          <w:tcPr>
            <w:tcW w:w="1418" w:type="dxa"/>
            <w:vAlign w:val="center"/>
          </w:tcPr>
          <w:p w:rsidR="005F51AC" w:rsidRPr="00ED1115" w:rsidRDefault="005F51AC" w:rsidP="005F51AC">
            <w:pPr>
              <w:jc w:val="center"/>
              <w:rPr>
                <w:rFonts w:ascii="Arial" w:hAnsi="Arial" w:cs="Arial"/>
                <w:sz w:val="18"/>
                <w:szCs w:val="18"/>
              </w:rPr>
            </w:pPr>
          </w:p>
        </w:tc>
        <w:tc>
          <w:tcPr>
            <w:tcW w:w="2268" w:type="dxa"/>
            <w:vAlign w:val="center"/>
          </w:tcPr>
          <w:p w:rsidR="005F51AC" w:rsidRPr="00ED1115" w:rsidRDefault="005F51AC" w:rsidP="005F51AC">
            <w:pPr>
              <w:jc w:val="center"/>
              <w:rPr>
                <w:rFonts w:ascii="Arial" w:hAnsi="Arial" w:cs="Arial"/>
                <w:sz w:val="18"/>
                <w:szCs w:val="18"/>
              </w:rPr>
            </w:pPr>
          </w:p>
        </w:tc>
      </w:tr>
      <w:tr w:rsidR="005F51AC" w:rsidRPr="000C1B9A" w:rsidTr="009D4BE4">
        <w:trPr>
          <w:trHeight w:val="567"/>
        </w:trPr>
        <w:tc>
          <w:tcPr>
            <w:tcW w:w="7905" w:type="dxa"/>
            <w:gridSpan w:val="5"/>
            <w:vAlign w:val="center"/>
          </w:tcPr>
          <w:p w:rsidR="005F51AC" w:rsidRPr="000C1B9A" w:rsidRDefault="005F51AC" w:rsidP="005F51AC">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F51AC" w:rsidRPr="0069541B" w:rsidRDefault="005F51AC" w:rsidP="005F51AC">
            <w:pPr>
              <w:jc w:val="center"/>
              <w:rPr>
                <w:rFonts w:ascii="Arial" w:hAnsi="Arial" w:cs="Arial"/>
                <w:b/>
                <w:sz w:val="20"/>
                <w:szCs w:val="20"/>
              </w:rPr>
            </w:pPr>
          </w:p>
        </w:tc>
        <w:tc>
          <w:tcPr>
            <w:tcW w:w="851" w:type="dxa"/>
            <w:shd w:val="clear" w:color="auto" w:fill="000000" w:themeFill="text1"/>
          </w:tcPr>
          <w:p w:rsidR="005F51AC" w:rsidRPr="000C1B9A" w:rsidRDefault="005F51AC" w:rsidP="005F51AC">
            <w:pPr>
              <w:jc w:val="center"/>
              <w:rPr>
                <w:rFonts w:ascii="Arial" w:hAnsi="Arial" w:cs="Arial"/>
                <w:sz w:val="20"/>
                <w:szCs w:val="20"/>
              </w:rPr>
            </w:pPr>
          </w:p>
        </w:tc>
        <w:tc>
          <w:tcPr>
            <w:tcW w:w="1417" w:type="dxa"/>
            <w:shd w:val="clear" w:color="auto" w:fill="000000" w:themeFill="text1"/>
          </w:tcPr>
          <w:p w:rsidR="005F51AC" w:rsidRPr="000C1B9A" w:rsidRDefault="005F51AC" w:rsidP="005F51AC">
            <w:pPr>
              <w:jc w:val="center"/>
              <w:rPr>
                <w:rFonts w:ascii="Arial" w:hAnsi="Arial" w:cs="Arial"/>
                <w:sz w:val="20"/>
                <w:szCs w:val="20"/>
              </w:rPr>
            </w:pPr>
          </w:p>
        </w:tc>
        <w:tc>
          <w:tcPr>
            <w:tcW w:w="1418" w:type="dxa"/>
            <w:vAlign w:val="center"/>
          </w:tcPr>
          <w:p w:rsidR="005F51AC" w:rsidRPr="0069541B" w:rsidRDefault="005F51AC" w:rsidP="005F51AC">
            <w:pPr>
              <w:jc w:val="center"/>
              <w:rPr>
                <w:rFonts w:ascii="Arial" w:hAnsi="Arial" w:cs="Arial"/>
                <w:b/>
                <w:sz w:val="20"/>
                <w:szCs w:val="20"/>
              </w:rPr>
            </w:pPr>
          </w:p>
        </w:tc>
        <w:tc>
          <w:tcPr>
            <w:tcW w:w="2268" w:type="dxa"/>
            <w:shd w:val="clear" w:color="auto" w:fill="000000" w:themeFill="text1"/>
          </w:tcPr>
          <w:p w:rsidR="005F51AC" w:rsidRPr="000C1B9A" w:rsidRDefault="005F51AC" w:rsidP="005F51AC">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5F51AC" w:rsidRDefault="005F51AC" w:rsidP="005F51AC">
      <w:pPr>
        <w:spacing w:after="0" w:line="240" w:lineRule="auto"/>
        <w:rPr>
          <w:rFonts w:ascii="Arial" w:hAnsi="Arial" w:cs="Arial"/>
        </w:rPr>
      </w:pPr>
    </w:p>
    <w:p w:rsidR="005F51AC" w:rsidRDefault="005F51AC"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D1115" w:rsidRDefault="00ED1115" w:rsidP="00E46BF6">
      <w:pPr>
        <w:rPr>
          <w:rFonts w:ascii="Arial" w:hAnsi="Arial" w:cs="Arial"/>
        </w:rPr>
      </w:pPr>
    </w:p>
    <w:p w:rsidR="00E46BF6" w:rsidRPr="00ED1115" w:rsidRDefault="00E46BF6" w:rsidP="00E46BF6">
      <w:pPr>
        <w:rPr>
          <w:rFonts w:ascii="Arial" w:hAnsi="Arial" w:cs="Arial"/>
        </w:rPr>
      </w:pPr>
      <w:r w:rsidRPr="00E46BF6">
        <w:rPr>
          <w:rFonts w:ascii="Arial" w:hAnsi="Arial" w:cs="Arial"/>
          <w:b/>
          <w:sz w:val="20"/>
        </w:rPr>
        <w:lastRenderedPageBreak/>
        <w:t>Pakiet nr 52: Elektrody do defibrylatora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9D4BE4" w:rsidRPr="001E6B67" w:rsidTr="00E33729">
        <w:tc>
          <w:tcPr>
            <w:tcW w:w="534"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L.p.</w:t>
            </w:r>
          </w:p>
        </w:tc>
        <w:tc>
          <w:tcPr>
            <w:tcW w:w="425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20"/>
              </w:rPr>
            </w:pPr>
            <w:r w:rsidRPr="00ED1115">
              <w:rPr>
                <w:rFonts w:ascii="Arial" w:hAnsi="Arial" w:cs="Arial"/>
                <w:sz w:val="18"/>
                <w:szCs w:val="20"/>
              </w:rPr>
              <w:t>1.</w:t>
            </w:r>
          </w:p>
        </w:tc>
        <w:tc>
          <w:tcPr>
            <w:tcW w:w="4252" w:type="dxa"/>
            <w:vAlign w:val="center"/>
          </w:tcPr>
          <w:p w:rsidR="00E46BF6" w:rsidRPr="00ED1115" w:rsidRDefault="00E46BF6" w:rsidP="00E46BF6">
            <w:pPr>
              <w:rPr>
                <w:rFonts w:ascii="Arial" w:hAnsi="Arial" w:cs="Arial"/>
                <w:color w:val="000000"/>
                <w:sz w:val="18"/>
                <w:szCs w:val="20"/>
              </w:rPr>
            </w:pPr>
            <w:r w:rsidRPr="00ED1115">
              <w:rPr>
                <w:rFonts w:ascii="Arial" w:hAnsi="Arial" w:cs="Arial"/>
                <w:color w:val="000000"/>
                <w:sz w:val="18"/>
                <w:szCs w:val="20"/>
              </w:rPr>
              <w:t>Elektrody do defibrylatora Zoll Pedi Padz II (Plus i Aed Pro). Op.a 2szt.</w:t>
            </w:r>
          </w:p>
        </w:tc>
        <w:tc>
          <w:tcPr>
            <w:tcW w:w="709" w:type="dxa"/>
            <w:vAlign w:val="center"/>
          </w:tcPr>
          <w:p w:rsidR="00E46BF6" w:rsidRPr="00ED1115" w:rsidRDefault="00E46BF6">
            <w:pPr>
              <w:rPr>
                <w:rFonts w:ascii="Arial" w:hAnsi="Arial" w:cs="Arial"/>
                <w:color w:val="000000"/>
                <w:sz w:val="18"/>
                <w:szCs w:val="20"/>
              </w:rPr>
            </w:pPr>
            <w:r w:rsidRPr="00ED1115">
              <w:rPr>
                <w:rFonts w:ascii="Arial" w:hAnsi="Arial" w:cs="Arial"/>
                <w:color w:val="000000"/>
                <w:sz w:val="18"/>
                <w:szCs w:val="20"/>
              </w:rPr>
              <w:t> </w:t>
            </w:r>
          </w:p>
        </w:tc>
        <w:tc>
          <w:tcPr>
            <w:tcW w:w="992" w:type="dxa"/>
            <w:vAlign w:val="center"/>
          </w:tcPr>
          <w:p w:rsidR="00E46BF6" w:rsidRPr="00ED1115" w:rsidRDefault="00E46BF6">
            <w:pPr>
              <w:jc w:val="center"/>
              <w:rPr>
                <w:rFonts w:ascii="Arial" w:hAnsi="Arial" w:cs="Arial"/>
                <w:color w:val="000000"/>
                <w:sz w:val="18"/>
                <w:szCs w:val="20"/>
              </w:rPr>
            </w:pPr>
            <w:r w:rsidRPr="00ED1115">
              <w:rPr>
                <w:rFonts w:ascii="Arial" w:hAnsi="Arial" w:cs="Arial"/>
                <w:color w:val="000000"/>
                <w:sz w:val="18"/>
                <w:szCs w:val="20"/>
              </w:rPr>
              <w:t> </w:t>
            </w:r>
          </w:p>
        </w:tc>
        <w:tc>
          <w:tcPr>
            <w:tcW w:w="1418"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851"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1418" w:type="dxa"/>
            <w:vAlign w:val="center"/>
          </w:tcPr>
          <w:p w:rsidR="00E46BF6" w:rsidRPr="00ED1115" w:rsidRDefault="00E46BF6" w:rsidP="006758FD">
            <w:pPr>
              <w:jc w:val="center"/>
              <w:rPr>
                <w:rFonts w:ascii="Arial" w:hAnsi="Arial" w:cs="Arial"/>
                <w:sz w:val="18"/>
                <w:szCs w:val="20"/>
              </w:rPr>
            </w:pPr>
          </w:p>
        </w:tc>
        <w:tc>
          <w:tcPr>
            <w:tcW w:w="2268" w:type="dxa"/>
            <w:vAlign w:val="center"/>
          </w:tcPr>
          <w:p w:rsidR="00E46BF6" w:rsidRPr="00ED1115" w:rsidRDefault="00E46BF6" w:rsidP="006758FD">
            <w:pPr>
              <w:jc w:val="center"/>
              <w:rPr>
                <w:rFonts w:ascii="Arial" w:hAnsi="Arial" w:cs="Arial"/>
                <w:sz w:val="18"/>
                <w:szCs w:val="20"/>
              </w:rPr>
            </w:pPr>
          </w:p>
        </w:tc>
      </w:tr>
      <w:tr w:rsidR="00E46BF6" w:rsidRPr="00ED1115" w:rsidTr="00ED1115">
        <w:trPr>
          <w:trHeight w:val="567"/>
        </w:trPr>
        <w:tc>
          <w:tcPr>
            <w:tcW w:w="534" w:type="dxa"/>
            <w:vAlign w:val="center"/>
          </w:tcPr>
          <w:p w:rsidR="00E46BF6" w:rsidRPr="00ED1115" w:rsidRDefault="00E46BF6" w:rsidP="006758FD">
            <w:pPr>
              <w:jc w:val="center"/>
              <w:rPr>
                <w:rFonts w:ascii="Arial" w:hAnsi="Arial" w:cs="Arial"/>
                <w:sz w:val="18"/>
                <w:szCs w:val="20"/>
              </w:rPr>
            </w:pPr>
            <w:r w:rsidRPr="00ED1115">
              <w:rPr>
                <w:rFonts w:ascii="Arial" w:hAnsi="Arial" w:cs="Arial"/>
                <w:sz w:val="18"/>
                <w:szCs w:val="20"/>
              </w:rPr>
              <w:t>a.</w:t>
            </w:r>
          </w:p>
        </w:tc>
        <w:tc>
          <w:tcPr>
            <w:tcW w:w="4252" w:type="dxa"/>
            <w:vAlign w:val="center"/>
          </w:tcPr>
          <w:p w:rsidR="00E46BF6" w:rsidRPr="00ED1115" w:rsidRDefault="00E46BF6" w:rsidP="00ED1115">
            <w:pPr>
              <w:rPr>
                <w:rFonts w:ascii="Arial" w:hAnsi="Arial" w:cs="Arial"/>
                <w:color w:val="000000"/>
                <w:sz w:val="18"/>
                <w:szCs w:val="20"/>
              </w:rPr>
            </w:pPr>
            <w:r w:rsidRPr="00ED1115">
              <w:rPr>
                <w:rFonts w:ascii="Arial" w:hAnsi="Arial" w:cs="Arial"/>
                <w:color w:val="000000"/>
                <w:sz w:val="18"/>
                <w:szCs w:val="20"/>
              </w:rPr>
              <w:t>dla niemowląt i dzieci do lat 8 - wymagany okres przydatności do użycia minimum 18m-cy.</w:t>
            </w:r>
          </w:p>
        </w:tc>
        <w:tc>
          <w:tcPr>
            <w:tcW w:w="709" w:type="dxa"/>
            <w:vAlign w:val="center"/>
          </w:tcPr>
          <w:p w:rsidR="00E46BF6" w:rsidRPr="00ED1115" w:rsidRDefault="00E46BF6" w:rsidP="00E46BF6">
            <w:pPr>
              <w:jc w:val="center"/>
              <w:rPr>
                <w:rFonts w:ascii="Arial" w:hAnsi="Arial" w:cs="Arial"/>
                <w:color w:val="000000"/>
                <w:sz w:val="18"/>
                <w:szCs w:val="20"/>
              </w:rPr>
            </w:pPr>
            <w:r w:rsidRPr="00ED1115">
              <w:rPr>
                <w:rFonts w:ascii="Arial" w:hAnsi="Arial" w:cs="Arial"/>
                <w:color w:val="000000"/>
                <w:sz w:val="18"/>
                <w:szCs w:val="20"/>
              </w:rPr>
              <w:t>szt.</w:t>
            </w:r>
          </w:p>
        </w:tc>
        <w:tc>
          <w:tcPr>
            <w:tcW w:w="992" w:type="dxa"/>
            <w:vAlign w:val="center"/>
          </w:tcPr>
          <w:p w:rsidR="00E46BF6" w:rsidRPr="00ED1115" w:rsidRDefault="00E46BF6">
            <w:pPr>
              <w:jc w:val="center"/>
              <w:rPr>
                <w:rFonts w:ascii="Arial" w:hAnsi="Arial" w:cs="Arial"/>
                <w:color w:val="000000"/>
                <w:sz w:val="18"/>
                <w:szCs w:val="20"/>
              </w:rPr>
            </w:pPr>
            <w:r w:rsidRPr="00ED1115">
              <w:rPr>
                <w:rFonts w:ascii="Arial" w:hAnsi="Arial" w:cs="Arial"/>
                <w:color w:val="000000"/>
                <w:sz w:val="18"/>
                <w:szCs w:val="20"/>
              </w:rPr>
              <w:t>4</w:t>
            </w:r>
          </w:p>
        </w:tc>
        <w:tc>
          <w:tcPr>
            <w:tcW w:w="1418"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851"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1418" w:type="dxa"/>
            <w:vAlign w:val="center"/>
          </w:tcPr>
          <w:p w:rsidR="00E46BF6" w:rsidRPr="00ED1115" w:rsidRDefault="00E46BF6" w:rsidP="006758FD">
            <w:pPr>
              <w:jc w:val="center"/>
              <w:rPr>
                <w:rFonts w:ascii="Arial" w:hAnsi="Arial" w:cs="Arial"/>
                <w:sz w:val="18"/>
                <w:szCs w:val="20"/>
              </w:rPr>
            </w:pPr>
          </w:p>
        </w:tc>
        <w:tc>
          <w:tcPr>
            <w:tcW w:w="2268" w:type="dxa"/>
            <w:vAlign w:val="center"/>
          </w:tcPr>
          <w:p w:rsidR="00E46BF6" w:rsidRPr="00ED1115" w:rsidRDefault="00E46BF6" w:rsidP="006758FD">
            <w:pPr>
              <w:jc w:val="center"/>
              <w:rPr>
                <w:rFonts w:ascii="Arial" w:hAnsi="Arial" w:cs="Arial"/>
                <w:sz w:val="18"/>
                <w:szCs w:val="20"/>
              </w:rPr>
            </w:pP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20"/>
              </w:rPr>
            </w:pPr>
            <w:r w:rsidRPr="00ED1115">
              <w:rPr>
                <w:rFonts w:ascii="Arial" w:hAnsi="Arial" w:cs="Arial"/>
                <w:sz w:val="18"/>
                <w:szCs w:val="20"/>
              </w:rPr>
              <w:t>b.</w:t>
            </w:r>
          </w:p>
        </w:tc>
        <w:tc>
          <w:tcPr>
            <w:tcW w:w="4252" w:type="dxa"/>
            <w:vAlign w:val="center"/>
          </w:tcPr>
          <w:p w:rsidR="00E46BF6" w:rsidRPr="00ED1115" w:rsidRDefault="00E46BF6" w:rsidP="00E46BF6">
            <w:pPr>
              <w:rPr>
                <w:rFonts w:ascii="Arial" w:hAnsi="Arial" w:cs="Arial"/>
                <w:color w:val="000000"/>
                <w:sz w:val="18"/>
                <w:szCs w:val="20"/>
              </w:rPr>
            </w:pPr>
            <w:r w:rsidRPr="00ED1115">
              <w:rPr>
                <w:rFonts w:ascii="Arial" w:hAnsi="Arial" w:cs="Arial"/>
                <w:color w:val="000000"/>
                <w:sz w:val="18"/>
                <w:szCs w:val="20"/>
              </w:rPr>
              <w:t>dla dorosłych</w:t>
            </w:r>
          </w:p>
        </w:tc>
        <w:tc>
          <w:tcPr>
            <w:tcW w:w="709" w:type="dxa"/>
            <w:vAlign w:val="center"/>
          </w:tcPr>
          <w:p w:rsidR="00E46BF6" w:rsidRPr="00ED1115" w:rsidRDefault="00E46BF6" w:rsidP="00E46BF6">
            <w:pPr>
              <w:jc w:val="center"/>
              <w:rPr>
                <w:rFonts w:ascii="Arial" w:hAnsi="Arial" w:cs="Arial"/>
                <w:color w:val="000000"/>
                <w:sz w:val="18"/>
                <w:szCs w:val="20"/>
              </w:rPr>
            </w:pPr>
            <w:r w:rsidRPr="00ED1115">
              <w:rPr>
                <w:rFonts w:ascii="Arial" w:hAnsi="Arial" w:cs="Arial"/>
                <w:color w:val="000000"/>
                <w:sz w:val="18"/>
                <w:szCs w:val="20"/>
              </w:rPr>
              <w:t>op.</w:t>
            </w:r>
          </w:p>
        </w:tc>
        <w:tc>
          <w:tcPr>
            <w:tcW w:w="992" w:type="dxa"/>
            <w:vAlign w:val="center"/>
          </w:tcPr>
          <w:p w:rsidR="00E46BF6" w:rsidRPr="00ED1115" w:rsidRDefault="00E46BF6">
            <w:pPr>
              <w:jc w:val="center"/>
              <w:rPr>
                <w:rFonts w:ascii="Arial" w:hAnsi="Arial" w:cs="Arial"/>
                <w:color w:val="000000"/>
                <w:sz w:val="18"/>
                <w:szCs w:val="20"/>
              </w:rPr>
            </w:pPr>
            <w:r w:rsidRPr="00ED1115">
              <w:rPr>
                <w:rFonts w:ascii="Arial" w:hAnsi="Arial" w:cs="Arial"/>
                <w:color w:val="000000"/>
                <w:sz w:val="18"/>
                <w:szCs w:val="20"/>
              </w:rPr>
              <w:t>10</w:t>
            </w:r>
          </w:p>
        </w:tc>
        <w:tc>
          <w:tcPr>
            <w:tcW w:w="1418"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851"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1418" w:type="dxa"/>
            <w:vAlign w:val="center"/>
          </w:tcPr>
          <w:p w:rsidR="00E46BF6" w:rsidRPr="00ED1115" w:rsidRDefault="00E46BF6" w:rsidP="006758FD">
            <w:pPr>
              <w:jc w:val="center"/>
              <w:rPr>
                <w:rFonts w:ascii="Arial" w:hAnsi="Arial" w:cs="Arial"/>
                <w:sz w:val="18"/>
                <w:szCs w:val="20"/>
              </w:rPr>
            </w:pPr>
          </w:p>
        </w:tc>
        <w:tc>
          <w:tcPr>
            <w:tcW w:w="2268" w:type="dxa"/>
            <w:vAlign w:val="center"/>
          </w:tcPr>
          <w:p w:rsidR="00E46BF6" w:rsidRPr="00ED1115" w:rsidRDefault="00E46BF6" w:rsidP="006758FD">
            <w:pPr>
              <w:jc w:val="center"/>
              <w:rPr>
                <w:rFonts w:ascii="Arial" w:hAnsi="Arial" w:cs="Arial"/>
                <w:sz w:val="18"/>
                <w:szCs w:val="20"/>
              </w:rPr>
            </w:pPr>
          </w:p>
        </w:tc>
      </w:tr>
      <w:tr w:rsidR="00E46BF6" w:rsidRPr="000C1B9A" w:rsidTr="009D4BE4">
        <w:trPr>
          <w:trHeight w:val="567"/>
        </w:trPr>
        <w:tc>
          <w:tcPr>
            <w:tcW w:w="7905" w:type="dxa"/>
            <w:gridSpan w:val="5"/>
            <w:vAlign w:val="center"/>
          </w:tcPr>
          <w:p w:rsidR="00E46BF6" w:rsidRPr="000C1B9A" w:rsidRDefault="00E46BF6" w:rsidP="006758F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E46BF6" w:rsidRPr="0069541B" w:rsidRDefault="00E46BF6" w:rsidP="006758FD">
            <w:pPr>
              <w:jc w:val="center"/>
              <w:rPr>
                <w:rFonts w:ascii="Arial" w:hAnsi="Arial" w:cs="Arial"/>
                <w:b/>
                <w:sz w:val="20"/>
                <w:szCs w:val="20"/>
              </w:rPr>
            </w:pPr>
          </w:p>
        </w:tc>
        <w:tc>
          <w:tcPr>
            <w:tcW w:w="851" w:type="dxa"/>
            <w:shd w:val="clear" w:color="auto" w:fill="000000" w:themeFill="text1"/>
          </w:tcPr>
          <w:p w:rsidR="00E46BF6" w:rsidRPr="000C1B9A" w:rsidRDefault="00E46BF6" w:rsidP="006758FD">
            <w:pPr>
              <w:jc w:val="center"/>
              <w:rPr>
                <w:rFonts w:ascii="Arial" w:hAnsi="Arial" w:cs="Arial"/>
                <w:sz w:val="20"/>
                <w:szCs w:val="20"/>
              </w:rPr>
            </w:pPr>
          </w:p>
        </w:tc>
        <w:tc>
          <w:tcPr>
            <w:tcW w:w="1417" w:type="dxa"/>
            <w:shd w:val="clear" w:color="auto" w:fill="000000" w:themeFill="text1"/>
          </w:tcPr>
          <w:p w:rsidR="00E46BF6" w:rsidRPr="000C1B9A" w:rsidRDefault="00E46BF6" w:rsidP="006758FD">
            <w:pPr>
              <w:jc w:val="center"/>
              <w:rPr>
                <w:rFonts w:ascii="Arial" w:hAnsi="Arial" w:cs="Arial"/>
                <w:sz w:val="20"/>
                <w:szCs w:val="20"/>
              </w:rPr>
            </w:pPr>
          </w:p>
        </w:tc>
        <w:tc>
          <w:tcPr>
            <w:tcW w:w="1418" w:type="dxa"/>
            <w:vAlign w:val="center"/>
          </w:tcPr>
          <w:p w:rsidR="00E46BF6" w:rsidRPr="0069541B" w:rsidRDefault="00E46BF6" w:rsidP="006758FD">
            <w:pPr>
              <w:jc w:val="center"/>
              <w:rPr>
                <w:rFonts w:ascii="Arial" w:hAnsi="Arial" w:cs="Arial"/>
                <w:b/>
                <w:sz w:val="20"/>
                <w:szCs w:val="20"/>
              </w:rPr>
            </w:pPr>
          </w:p>
        </w:tc>
        <w:tc>
          <w:tcPr>
            <w:tcW w:w="2268" w:type="dxa"/>
            <w:shd w:val="clear" w:color="auto" w:fill="000000" w:themeFill="text1"/>
          </w:tcPr>
          <w:p w:rsidR="00E46BF6" w:rsidRPr="000C1B9A" w:rsidRDefault="00E46BF6" w:rsidP="006758FD">
            <w:pPr>
              <w:jc w:val="center"/>
              <w:rPr>
                <w:rFonts w:ascii="Arial" w:hAnsi="Arial" w:cs="Arial"/>
                <w:sz w:val="20"/>
                <w:szCs w:val="20"/>
              </w:rPr>
            </w:pPr>
          </w:p>
        </w:tc>
      </w:tr>
    </w:tbl>
    <w:p w:rsidR="00ED1115" w:rsidRPr="008C5CD1" w:rsidRDefault="00ED1115" w:rsidP="00ED1115">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ED1115" w:rsidRDefault="00145BD2" w:rsidP="00ED1115">
      <w:pPr>
        <w:pStyle w:val="Default"/>
        <w:rPr>
          <w:b/>
          <w:bCs/>
          <w:iCs/>
          <w:sz w:val="20"/>
          <w:szCs w:val="22"/>
        </w:rPr>
      </w:pPr>
      <w:r>
        <w:rPr>
          <w:b/>
          <w:bCs/>
          <w:iCs/>
          <w:sz w:val="20"/>
          <w:szCs w:val="22"/>
        </w:rPr>
        <w:br/>
      </w:r>
    </w:p>
    <w:p w:rsidR="00ED1115" w:rsidRPr="00EE1344" w:rsidRDefault="00ED1115" w:rsidP="00ED1115">
      <w:pPr>
        <w:pStyle w:val="Default"/>
        <w:rPr>
          <w:sz w:val="20"/>
          <w:szCs w:val="22"/>
        </w:rPr>
      </w:pPr>
      <w:r w:rsidRPr="00EE1344">
        <w:rPr>
          <w:b/>
          <w:bCs/>
          <w:iCs/>
          <w:sz w:val="20"/>
          <w:szCs w:val="22"/>
        </w:rPr>
        <w:t xml:space="preserve">Dokument należy wypełnić i podpisać kwalifikowanym podpisem elektronicznym. </w:t>
      </w:r>
    </w:p>
    <w:p w:rsidR="00ED1115" w:rsidRPr="00EE1344" w:rsidRDefault="00ED1115" w:rsidP="00ED1115">
      <w:pPr>
        <w:rPr>
          <w:rFonts w:ascii="Arial" w:hAnsi="Arial" w:cs="Arial"/>
          <w:b/>
          <w:bCs/>
          <w:iCs/>
          <w:sz w:val="20"/>
        </w:rPr>
      </w:pPr>
      <w:r w:rsidRPr="00EE1344">
        <w:rPr>
          <w:rFonts w:ascii="Arial" w:hAnsi="Arial" w:cs="Arial"/>
          <w:b/>
          <w:bCs/>
          <w:iCs/>
          <w:sz w:val="20"/>
        </w:rPr>
        <w:t>Zamawiający zaleca zapisanie dokumentu w formacie PDF.</w:t>
      </w:r>
    </w:p>
    <w:p w:rsidR="00E46BF6" w:rsidRDefault="00E46BF6" w:rsidP="00E46BF6">
      <w:pPr>
        <w:spacing w:after="0" w:line="240" w:lineRule="auto"/>
        <w:rPr>
          <w:rFonts w:ascii="Arial" w:hAnsi="Arial" w:cs="Arial"/>
        </w:rPr>
      </w:pPr>
    </w:p>
    <w:p w:rsidR="00E46BF6" w:rsidRDefault="00E46BF6" w:rsidP="00E46BF6">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145BD2" w:rsidRDefault="00145BD2" w:rsidP="00E46BF6">
      <w:pPr>
        <w:rPr>
          <w:rFonts w:ascii="Arial" w:hAnsi="Arial" w:cs="Arial"/>
          <w:b/>
          <w:sz w:val="20"/>
        </w:rPr>
      </w:pPr>
      <w:r>
        <w:rPr>
          <w:rFonts w:ascii="Arial" w:hAnsi="Arial" w:cs="Arial"/>
        </w:rPr>
        <w:br/>
      </w:r>
    </w:p>
    <w:p w:rsidR="00E46BF6" w:rsidRPr="000C1B9A" w:rsidRDefault="00E46BF6" w:rsidP="00E46BF6">
      <w:pPr>
        <w:rPr>
          <w:rFonts w:ascii="Arial" w:hAnsi="Arial" w:cs="Arial"/>
          <w:b/>
          <w:sz w:val="20"/>
        </w:rPr>
      </w:pPr>
      <w:r w:rsidRPr="00E46BF6">
        <w:rPr>
          <w:rFonts w:ascii="Arial" w:hAnsi="Arial" w:cs="Arial"/>
          <w:b/>
          <w:sz w:val="20"/>
        </w:rPr>
        <w:lastRenderedPageBreak/>
        <w:t>Pakiet nr 53:  Pompa laparoskopowa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9D4BE4" w:rsidRPr="001E6B67" w:rsidTr="00E33729">
        <w:tc>
          <w:tcPr>
            <w:tcW w:w="534"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L.p.</w:t>
            </w:r>
          </w:p>
        </w:tc>
        <w:tc>
          <w:tcPr>
            <w:tcW w:w="425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20"/>
              </w:rPr>
            </w:pPr>
            <w:r w:rsidRPr="00ED1115">
              <w:rPr>
                <w:rFonts w:ascii="Arial" w:hAnsi="Arial" w:cs="Arial"/>
                <w:sz w:val="18"/>
                <w:szCs w:val="20"/>
              </w:rPr>
              <w:t>1.</w:t>
            </w:r>
          </w:p>
        </w:tc>
        <w:tc>
          <w:tcPr>
            <w:tcW w:w="4252" w:type="dxa"/>
          </w:tcPr>
          <w:p w:rsidR="00E46BF6" w:rsidRPr="00ED1115" w:rsidRDefault="00E46BF6">
            <w:pPr>
              <w:rPr>
                <w:rFonts w:ascii="Arial" w:hAnsi="Arial" w:cs="Arial"/>
                <w:color w:val="000000"/>
                <w:sz w:val="18"/>
                <w:szCs w:val="20"/>
              </w:rPr>
            </w:pPr>
            <w:r w:rsidRPr="00ED1115">
              <w:rPr>
                <w:rFonts w:ascii="Arial" w:hAnsi="Arial" w:cs="Arial"/>
                <w:color w:val="000000"/>
                <w:sz w:val="18"/>
                <w:szCs w:val="20"/>
              </w:rPr>
              <w:t>Pompa laparoskopowa jednorazowa uchwyt ssąco płuczący wyposażony w zawór płukanie i zawór ssanie z możliwoscią regulacji , zasilanie bateryjne , możliwość zastosowania końcówek 5 i 10 mm , przepływ 4L/min , ciśnienie płukania 620mHg</w:t>
            </w:r>
          </w:p>
        </w:tc>
        <w:tc>
          <w:tcPr>
            <w:tcW w:w="709" w:type="dxa"/>
            <w:vAlign w:val="center"/>
          </w:tcPr>
          <w:p w:rsidR="00E46BF6" w:rsidRPr="00ED1115" w:rsidRDefault="00E46BF6">
            <w:pPr>
              <w:jc w:val="center"/>
              <w:rPr>
                <w:rFonts w:ascii="Arial" w:hAnsi="Arial" w:cs="Arial"/>
                <w:color w:val="000000"/>
                <w:sz w:val="18"/>
                <w:szCs w:val="20"/>
              </w:rPr>
            </w:pPr>
            <w:r w:rsidRPr="00ED1115">
              <w:rPr>
                <w:rFonts w:ascii="Arial" w:hAnsi="Arial" w:cs="Arial"/>
                <w:color w:val="000000"/>
                <w:sz w:val="18"/>
                <w:szCs w:val="20"/>
              </w:rPr>
              <w:t>szt</w:t>
            </w:r>
          </w:p>
        </w:tc>
        <w:tc>
          <w:tcPr>
            <w:tcW w:w="992" w:type="dxa"/>
            <w:vAlign w:val="center"/>
          </w:tcPr>
          <w:p w:rsidR="00E46BF6" w:rsidRPr="00ED1115" w:rsidRDefault="00E46BF6">
            <w:pPr>
              <w:jc w:val="center"/>
              <w:rPr>
                <w:rFonts w:ascii="Arial" w:hAnsi="Arial" w:cs="Arial"/>
                <w:color w:val="000000"/>
                <w:sz w:val="18"/>
                <w:szCs w:val="20"/>
              </w:rPr>
            </w:pPr>
            <w:r w:rsidRPr="00ED1115">
              <w:rPr>
                <w:rFonts w:ascii="Arial" w:hAnsi="Arial" w:cs="Arial"/>
                <w:color w:val="000000"/>
                <w:sz w:val="18"/>
                <w:szCs w:val="20"/>
              </w:rPr>
              <w:t>96</w:t>
            </w:r>
          </w:p>
        </w:tc>
        <w:tc>
          <w:tcPr>
            <w:tcW w:w="1418"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851" w:type="dxa"/>
            <w:vAlign w:val="center"/>
          </w:tcPr>
          <w:p w:rsidR="00E46BF6" w:rsidRPr="00ED1115" w:rsidRDefault="00E46BF6" w:rsidP="006758FD">
            <w:pPr>
              <w:jc w:val="center"/>
              <w:rPr>
                <w:rFonts w:ascii="Arial" w:hAnsi="Arial" w:cs="Arial"/>
                <w:sz w:val="18"/>
                <w:szCs w:val="20"/>
              </w:rPr>
            </w:pPr>
          </w:p>
        </w:tc>
        <w:tc>
          <w:tcPr>
            <w:tcW w:w="1417" w:type="dxa"/>
            <w:vAlign w:val="center"/>
          </w:tcPr>
          <w:p w:rsidR="00E46BF6" w:rsidRPr="00ED1115" w:rsidRDefault="00E46BF6" w:rsidP="006758FD">
            <w:pPr>
              <w:jc w:val="center"/>
              <w:rPr>
                <w:rFonts w:ascii="Arial" w:hAnsi="Arial" w:cs="Arial"/>
                <w:sz w:val="18"/>
                <w:szCs w:val="20"/>
              </w:rPr>
            </w:pPr>
          </w:p>
        </w:tc>
        <w:tc>
          <w:tcPr>
            <w:tcW w:w="1418" w:type="dxa"/>
            <w:vAlign w:val="center"/>
          </w:tcPr>
          <w:p w:rsidR="00E46BF6" w:rsidRPr="00ED1115" w:rsidRDefault="00E46BF6" w:rsidP="006758FD">
            <w:pPr>
              <w:jc w:val="center"/>
              <w:rPr>
                <w:rFonts w:ascii="Arial" w:hAnsi="Arial" w:cs="Arial"/>
                <w:sz w:val="18"/>
                <w:szCs w:val="20"/>
              </w:rPr>
            </w:pPr>
          </w:p>
        </w:tc>
        <w:tc>
          <w:tcPr>
            <w:tcW w:w="2268" w:type="dxa"/>
            <w:vAlign w:val="center"/>
          </w:tcPr>
          <w:p w:rsidR="00E46BF6" w:rsidRPr="00ED1115" w:rsidRDefault="00E46BF6" w:rsidP="006758FD">
            <w:pPr>
              <w:jc w:val="center"/>
              <w:rPr>
                <w:rFonts w:ascii="Arial" w:hAnsi="Arial" w:cs="Arial"/>
                <w:sz w:val="18"/>
                <w:szCs w:val="20"/>
              </w:rPr>
            </w:pPr>
          </w:p>
        </w:tc>
      </w:tr>
      <w:tr w:rsidR="00E46BF6" w:rsidRPr="000C1B9A" w:rsidTr="009D4BE4">
        <w:trPr>
          <w:trHeight w:val="567"/>
        </w:trPr>
        <w:tc>
          <w:tcPr>
            <w:tcW w:w="7905" w:type="dxa"/>
            <w:gridSpan w:val="5"/>
            <w:vAlign w:val="center"/>
          </w:tcPr>
          <w:p w:rsidR="00E46BF6" w:rsidRPr="000C1B9A" w:rsidRDefault="00E46BF6" w:rsidP="006758F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E46BF6" w:rsidRPr="0069541B" w:rsidRDefault="00E46BF6" w:rsidP="006758FD">
            <w:pPr>
              <w:jc w:val="center"/>
              <w:rPr>
                <w:rFonts w:ascii="Arial" w:hAnsi="Arial" w:cs="Arial"/>
                <w:b/>
                <w:sz w:val="20"/>
                <w:szCs w:val="20"/>
              </w:rPr>
            </w:pPr>
          </w:p>
        </w:tc>
        <w:tc>
          <w:tcPr>
            <w:tcW w:w="851" w:type="dxa"/>
            <w:shd w:val="clear" w:color="auto" w:fill="000000" w:themeFill="text1"/>
          </w:tcPr>
          <w:p w:rsidR="00E46BF6" w:rsidRPr="000C1B9A" w:rsidRDefault="00E46BF6" w:rsidP="006758FD">
            <w:pPr>
              <w:jc w:val="center"/>
              <w:rPr>
                <w:rFonts w:ascii="Arial" w:hAnsi="Arial" w:cs="Arial"/>
                <w:sz w:val="20"/>
                <w:szCs w:val="20"/>
              </w:rPr>
            </w:pPr>
          </w:p>
        </w:tc>
        <w:tc>
          <w:tcPr>
            <w:tcW w:w="1417" w:type="dxa"/>
            <w:shd w:val="clear" w:color="auto" w:fill="000000" w:themeFill="text1"/>
          </w:tcPr>
          <w:p w:rsidR="00E46BF6" w:rsidRPr="000C1B9A" w:rsidRDefault="00E46BF6" w:rsidP="006758FD">
            <w:pPr>
              <w:jc w:val="center"/>
              <w:rPr>
                <w:rFonts w:ascii="Arial" w:hAnsi="Arial" w:cs="Arial"/>
                <w:sz w:val="20"/>
                <w:szCs w:val="20"/>
              </w:rPr>
            </w:pPr>
          </w:p>
        </w:tc>
        <w:tc>
          <w:tcPr>
            <w:tcW w:w="1418" w:type="dxa"/>
            <w:vAlign w:val="center"/>
          </w:tcPr>
          <w:p w:rsidR="00E46BF6" w:rsidRPr="0069541B" w:rsidRDefault="00E46BF6" w:rsidP="006758FD">
            <w:pPr>
              <w:jc w:val="center"/>
              <w:rPr>
                <w:rFonts w:ascii="Arial" w:hAnsi="Arial" w:cs="Arial"/>
                <w:b/>
                <w:sz w:val="20"/>
                <w:szCs w:val="20"/>
              </w:rPr>
            </w:pPr>
          </w:p>
        </w:tc>
        <w:tc>
          <w:tcPr>
            <w:tcW w:w="2268" w:type="dxa"/>
            <w:shd w:val="clear" w:color="auto" w:fill="000000" w:themeFill="text1"/>
          </w:tcPr>
          <w:p w:rsidR="00E46BF6" w:rsidRPr="000C1B9A" w:rsidRDefault="00E46BF6" w:rsidP="006758FD">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D1115" w:rsidRDefault="00ED1115" w:rsidP="00E46BF6">
      <w:pPr>
        <w:rPr>
          <w:rFonts w:ascii="Arial" w:hAnsi="Arial" w:cs="Arial"/>
          <w:b/>
          <w:sz w:val="20"/>
        </w:rPr>
      </w:pPr>
      <w:r>
        <w:rPr>
          <w:rFonts w:ascii="Arial" w:hAnsi="Arial" w:cs="Arial"/>
        </w:rPr>
        <w:br/>
      </w:r>
    </w:p>
    <w:p w:rsidR="00E46BF6" w:rsidRPr="000C1B9A" w:rsidRDefault="00E46BF6" w:rsidP="00E46BF6">
      <w:pPr>
        <w:rPr>
          <w:rFonts w:ascii="Arial" w:hAnsi="Arial" w:cs="Arial"/>
          <w:b/>
          <w:sz w:val="20"/>
        </w:rPr>
      </w:pPr>
      <w:r w:rsidRPr="00E46BF6">
        <w:rPr>
          <w:rFonts w:ascii="Arial" w:hAnsi="Arial" w:cs="Arial"/>
          <w:b/>
          <w:sz w:val="20"/>
        </w:rPr>
        <w:lastRenderedPageBreak/>
        <w:t>Pakiet nr 54:  Akcesoria do ssaka Medela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46BF6" w:rsidRPr="001E6B67" w:rsidTr="009D4BE4">
        <w:tc>
          <w:tcPr>
            <w:tcW w:w="534"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L.p.</w:t>
            </w:r>
          </w:p>
        </w:tc>
        <w:tc>
          <w:tcPr>
            <w:tcW w:w="4252"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Asortyment</w:t>
            </w:r>
          </w:p>
        </w:tc>
        <w:tc>
          <w:tcPr>
            <w:tcW w:w="709"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Jedn. miary</w:t>
            </w:r>
          </w:p>
        </w:tc>
        <w:tc>
          <w:tcPr>
            <w:tcW w:w="992"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46BF6" w:rsidRPr="001E6B67" w:rsidRDefault="00E46BF6" w:rsidP="006758FD">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18"/>
              </w:rPr>
            </w:pPr>
            <w:r w:rsidRPr="00ED1115">
              <w:rPr>
                <w:rFonts w:ascii="Arial" w:hAnsi="Arial" w:cs="Arial"/>
                <w:sz w:val="18"/>
                <w:szCs w:val="18"/>
              </w:rPr>
              <w:t>1.</w:t>
            </w:r>
          </w:p>
        </w:tc>
        <w:tc>
          <w:tcPr>
            <w:tcW w:w="4252" w:type="dxa"/>
            <w:vAlign w:val="center"/>
          </w:tcPr>
          <w:p w:rsidR="00E46BF6" w:rsidRPr="00ED1115" w:rsidRDefault="00E46BF6" w:rsidP="00E46BF6">
            <w:pPr>
              <w:rPr>
                <w:rFonts w:ascii="Arial" w:hAnsi="Arial" w:cs="Arial"/>
                <w:color w:val="000000"/>
                <w:sz w:val="18"/>
                <w:szCs w:val="18"/>
              </w:rPr>
            </w:pPr>
            <w:r w:rsidRPr="00ED1115">
              <w:rPr>
                <w:rFonts w:ascii="Arial" w:hAnsi="Arial" w:cs="Arial"/>
                <w:color w:val="000000"/>
                <w:sz w:val="18"/>
                <w:szCs w:val="18"/>
              </w:rPr>
              <w:t>Dren do ssaka Basic 30 Medela silikonowy autoklawowalny z łącznikiem 1,5m długości</w:t>
            </w:r>
          </w:p>
        </w:tc>
        <w:tc>
          <w:tcPr>
            <w:tcW w:w="709"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20</w:t>
            </w:r>
          </w:p>
        </w:tc>
        <w:tc>
          <w:tcPr>
            <w:tcW w:w="1418"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851"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1418" w:type="dxa"/>
            <w:vAlign w:val="center"/>
          </w:tcPr>
          <w:p w:rsidR="00E46BF6" w:rsidRPr="00ED1115" w:rsidRDefault="00E46BF6" w:rsidP="006758FD">
            <w:pPr>
              <w:jc w:val="center"/>
              <w:rPr>
                <w:rFonts w:ascii="Arial" w:hAnsi="Arial" w:cs="Arial"/>
                <w:sz w:val="18"/>
                <w:szCs w:val="18"/>
              </w:rPr>
            </w:pPr>
          </w:p>
        </w:tc>
        <w:tc>
          <w:tcPr>
            <w:tcW w:w="2268" w:type="dxa"/>
            <w:vAlign w:val="center"/>
          </w:tcPr>
          <w:p w:rsidR="00E46BF6" w:rsidRPr="00ED1115" w:rsidRDefault="00E46BF6" w:rsidP="006758FD">
            <w:pPr>
              <w:jc w:val="center"/>
              <w:rPr>
                <w:rFonts w:ascii="Arial" w:hAnsi="Arial" w:cs="Arial"/>
                <w:sz w:val="18"/>
                <w:szCs w:val="18"/>
              </w:rPr>
            </w:pP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18"/>
              </w:rPr>
            </w:pPr>
            <w:r w:rsidRPr="00ED1115">
              <w:rPr>
                <w:rFonts w:ascii="Arial" w:hAnsi="Arial" w:cs="Arial"/>
                <w:sz w:val="18"/>
                <w:szCs w:val="18"/>
              </w:rPr>
              <w:t>2.</w:t>
            </w:r>
          </w:p>
        </w:tc>
        <w:tc>
          <w:tcPr>
            <w:tcW w:w="4252" w:type="dxa"/>
            <w:vAlign w:val="center"/>
          </w:tcPr>
          <w:p w:rsidR="00E46BF6" w:rsidRPr="00ED1115" w:rsidRDefault="00E46BF6" w:rsidP="00E46BF6">
            <w:pPr>
              <w:rPr>
                <w:rFonts w:ascii="Arial" w:hAnsi="Arial" w:cs="Arial"/>
                <w:color w:val="000000"/>
                <w:sz w:val="18"/>
                <w:szCs w:val="18"/>
              </w:rPr>
            </w:pPr>
            <w:r w:rsidRPr="00ED1115">
              <w:rPr>
                <w:rFonts w:ascii="Arial" w:hAnsi="Arial" w:cs="Arial"/>
                <w:color w:val="000000"/>
                <w:sz w:val="18"/>
                <w:szCs w:val="18"/>
              </w:rPr>
              <w:t>Filtry do ssaka Basic 30 Medela  z przyłączem Medela op. A 10szt.</w:t>
            </w:r>
          </w:p>
        </w:tc>
        <w:tc>
          <w:tcPr>
            <w:tcW w:w="709"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Op.</w:t>
            </w:r>
          </w:p>
        </w:tc>
        <w:tc>
          <w:tcPr>
            <w:tcW w:w="992"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25</w:t>
            </w:r>
          </w:p>
        </w:tc>
        <w:tc>
          <w:tcPr>
            <w:tcW w:w="1418"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851"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1418" w:type="dxa"/>
            <w:vAlign w:val="center"/>
          </w:tcPr>
          <w:p w:rsidR="00E46BF6" w:rsidRPr="00ED1115" w:rsidRDefault="00E46BF6" w:rsidP="006758FD">
            <w:pPr>
              <w:jc w:val="center"/>
              <w:rPr>
                <w:rFonts w:ascii="Arial" w:hAnsi="Arial" w:cs="Arial"/>
                <w:sz w:val="18"/>
                <w:szCs w:val="18"/>
              </w:rPr>
            </w:pPr>
          </w:p>
        </w:tc>
        <w:tc>
          <w:tcPr>
            <w:tcW w:w="2268" w:type="dxa"/>
            <w:vAlign w:val="center"/>
          </w:tcPr>
          <w:p w:rsidR="00E46BF6" w:rsidRPr="00ED1115" w:rsidRDefault="00E46BF6" w:rsidP="006758FD">
            <w:pPr>
              <w:jc w:val="center"/>
              <w:rPr>
                <w:rFonts w:ascii="Arial" w:hAnsi="Arial" w:cs="Arial"/>
                <w:sz w:val="18"/>
                <w:szCs w:val="18"/>
              </w:rPr>
            </w:pP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18"/>
              </w:rPr>
            </w:pPr>
            <w:r w:rsidRPr="00ED1115">
              <w:rPr>
                <w:rFonts w:ascii="Arial" w:hAnsi="Arial" w:cs="Arial"/>
                <w:sz w:val="18"/>
                <w:szCs w:val="18"/>
              </w:rPr>
              <w:t>3.</w:t>
            </w:r>
          </w:p>
        </w:tc>
        <w:tc>
          <w:tcPr>
            <w:tcW w:w="4252" w:type="dxa"/>
            <w:vAlign w:val="center"/>
          </w:tcPr>
          <w:p w:rsidR="00E46BF6" w:rsidRPr="00ED1115" w:rsidRDefault="00E46BF6" w:rsidP="00E46BF6">
            <w:pPr>
              <w:rPr>
                <w:rFonts w:ascii="Arial" w:hAnsi="Arial" w:cs="Arial"/>
                <w:color w:val="000000"/>
                <w:sz w:val="18"/>
                <w:szCs w:val="18"/>
              </w:rPr>
            </w:pPr>
            <w:r w:rsidRPr="00ED1115">
              <w:rPr>
                <w:rFonts w:ascii="Arial" w:hAnsi="Arial" w:cs="Arial"/>
                <w:color w:val="000000"/>
                <w:sz w:val="18"/>
                <w:szCs w:val="18"/>
              </w:rPr>
              <w:t xml:space="preserve">Pokrywa do pojemnika 2 litrowego do ssaka Medella z klipsami  </w:t>
            </w:r>
          </w:p>
        </w:tc>
        <w:tc>
          <w:tcPr>
            <w:tcW w:w="709"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851"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1418" w:type="dxa"/>
            <w:vAlign w:val="center"/>
          </w:tcPr>
          <w:p w:rsidR="00E46BF6" w:rsidRPr="00ED1115" w:rsidRDefault="00E46BF6" w:rsidP="006758FD">
            <w:pPr>
              <w:jc w:val="center"/>
              <w:rPr>
                <w:rFonts w:ascii="Arial" w:hAnsi="Arial" w:cs="Arial"/>
                <w:sz w:val="18"/>
                <w:szCs w:val="18"/>
              </w:rPr>
            </w:pPr>
          </w:p>
        </w:tc>
        <w:tc>
          <w:tcPr>
            <w:tcW w:w="2268" w:type="dxa"/>
            <w:vAlign w:val="center"/>
          </w:tcPr>
          <w:p w:rsidR="00E46BF6" w:rsidRPr="00ED1115" w:rsidRDefault="00E46BF6" w:rsidP="006758FD">
            <w:pPr>
              <w:jc w:val="center"/>
              <w:rPr>
                <w:rFonts w:ascii="Arial" w:hAnsi="Arial" w:cs="Arial"/>
                <w:sz w:val="18"/>
                <w:szCs w:val="18"/>
              </w:rPr>
            </w:pP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18"/>
              </w:rPr>
            </w:pPr>
            <w:r w:rsidRPr="00ED1115">
              <w:rPr>
                <w:rFonts w:ascii="Arial" w:hAnsi="Arial" w:cs="Arial"/>
                <w:sz w:val="18"/>
                <w:szCs w:val="18"/>
              </w:rPr>
              <w:t>4.</w:t>
            </w:r>
          </w:p>
        </w:tc>
        <w:tc>
          <w:tcPr>
            <w:tcW w:w="4252" w:type="dxa"/>
            <w:vAlign w:val="center"/>
          </w:tcPr>
          <w:p w:rsidR="00E46BF6" w:rsidRPr="00ED1115" w:rsidRDefault="00E46BF6" w:rsidP="00E46BF6">
            <w:pPr>
              <w:rPr>
                <w:rFonts w:ascii="Arial" w:hAnsi="Arial" w:cs="Arial"/>
                <w:color w:val="000000"/>
                <w:sz w:val="18"/>
                <w:szCs w:val="18"/>
              </w:rPr>
            </w:pPr>
            <w:r w:rsidRPr="00ED1115">
              <w:rPr>
                <w:rFonts w:ascii="Arial" w:hAnsi="Arial" w:cs="Arial"/>
                <w:color w:val="000000"/>
                <w:sz w:val="18"/>
                <w:szCs w:val="18"/>
              </w:rPr>
              <w:t>Zbiornik do ssaka Basic 30 Medela poj. 2l autoklawowalny w temp. 134</w:t>
            </w:r>
            <w:r w:rsidRPr="00ED1115">
              <w:rPr>
                <w:rFonts w:ascii="Arial" w:hAnsi="Arial" w:cs="Arial"/>
                <w:color w:val="000000"/>
                <w:sz w:val="18"/>
                <w:szCs w:val="18"/>
                <w:vertAlign w:val="superscript"/>
              </w:rPr>
              <w:t xml:space="preserve">0 </w:t>
            </w:r>
            <w:r w:rsidRPr="00ED1115">
              <w:rPr>
                <w:rFonts w:ascii="Arial" w:hAnsi="Arial" w:cs="Arial"/>
                <w:color w:val="000000"/>
                <w:sz w:val="18"/>
                <w:szCs w:val="18"/>
              </w:rPr>
              <w:t>C z widoczną skalą wykonany z nietłukącego się polisulfonianu</w:t>
            </w:r>
          </w:p>
        </w:tc>
        <w:tc>
          <w:tcPr>
            <w:tcW w:w="709"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20</w:t>
            </w:r>
          </w:p>
        </w:tc>
        <w:tc>
          <w:tcPr>
            <w:tcW w:w="1418"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851"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1418" w:type="dxa"/>
            <w:vAlign w:val="center"/>
          </w:tcPr>
          <w:p w:rsidR="00E46BF6" w:rsidRPr="00ED1115" w:rsidRDefault="00E46BF6" w:rsidP="006758FD">
            <w:pPr>
              <w:jc w:val="center"/>
              <w:rPr>
                <w:rFonts w:ascii="Arial" w:hAnsi="Arial" w:cs="Arial"/>
                <w:sz w:val="18"/>
                <w:szCs w:val="18"/>
              </w:rPr>
            </w:pPr>
          </w:p>
        </w:tc>
        <w:tc>
          <w:tcPr>
            <w:tcW w:w="2268" w:type="dxa"/>
            <w:vAlign w:val="center"/>
          </w:tcPr>
          <w:p w:rsidR="00E46BF6" w:rsidRPr="00ED1115" w:rsidRDefault="00E46BF6" w:rsidP="006758FD">
            <w:pPr>
              <w:jc w:val="center"/>
              <w:rPr>
                <w:rFonts w:ascii="Arial" w:hAnsi="Arial" w:cs="Arial"/>
                <w:sz w:val="18"/>
                <w:szCs w:val="18"/>
              </w:rPr>
            </w:pPr>
          </w:p>
        </w:tc>
      </w:tr>
      <w:tr w:rsidR="00E46BF6" w:rsidRPr="00ED1115" w:rsidTr="009D4BE4">
        <w:trPr>
          <w:trHeight w:val="567"/>
        </w:trPr>
        <w:tc>
          <w:tcPr>
            <w:tcW w:w="534" w:type="dxa"/>
            <w:vAlign w:val="center"/>
          </w:tcPr>
          <w:p w:rsidR="00E46BF6" w:rsidRPr="00ED1115" w:rsidRDefault="00E46BF6" w:rsidP="006758FD">
            <w:pPr>
              <w:jc w:val="center"/>
              <w:rPr>
                <w:rFonts w:ascii="Arial" w:hAnsi="Arial" w:cs="Arial"/>
                <w:sz w:val="18"/>
                <w:szCs w:val="18"/>
              </w:rPr>
            </w:pPr>
            <w:r w:rsidRPr="00ED1115">
              <w:rPr>
                <w:rFonts w:ascii="Arial" w:hAnsi="Arial" w:cs="Arial"/>
                <w:sz w:val="18"/>
                <w:szCs w:val="18"/>
              </w:rPr>
              <w:t>5.</w:t>
            </w:r>
          </w:p>
        </w:tc>
        <w:tc>
          <w:tcPr>
            <w:tcW w:w="4252" w:type="dxa"/>
            <w:vAlign w:val="center"/>
          </w:tcPr>
          <w:p w:rsidR="00E46BF6" w:rsidRPr="00ED1115" w:rsidRDefault="00E46BF6" w:rsidP="00E46BF6">
            <w:pPr>
              <w:rPr>
                <w:rFonts w:ascii="Arial" w:hAnsi="Arial" w:cs="Arial"/>
                <w:color w:val="000000"/>
                <w:sz w:val="18"/>
                <w:szCs w:val="18"/>
              </w:rPr>
            </w:pPr>
            <w:r w:rsidRPr="00ED1115">
              <w:rPr>
                <w:rFonts w:ascii="Arial" w:hAnsi="Arial" w:cs="Arial"/>
                <w:color w:val="000000"/>
                <w:sz w:val="18"/>
                <w:szCs w:val="18"/>
              </w:rPr>
              <w:t>Klips do pokrywy do ssaka Medela</w:t>
            </w:r>
          </w:p>
        </w:tc>
        <w:tc>
          <w:tcPr>
            <w:tcW w:w="709"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Szt</w:t>
            </w:r>
          </w:p>
        </w:tc>
        <w:tc>
          <w:tcPr>
            <w:tcW w:w="992" w:type="dxa"/>
            <w:vAlign w:val="center"/>
          </w:tcPr>
          <w:p w:rsidR="00E46BF6" w:rsidRPr="00ED1115" w:rsidRDefault="00E46BF6">
            <w:pPr>
              <w:jc w:val="center"/>
              <w:rPr>
                <w:rFonts w:ascii="Arial" w:hAnsi="Arial" w:cs="Arial"/>
                <w:color w:val="000000"/>
                <w:sz w:val="18"/>
                <w:szCs w:val="18"/>
              </w:rPr>
            </w:pPr>
            <w:r w:rsidRPr="00ED1115">
              <w:rPr>
                <w:rFonts w:ascii="Arial" w:hAnsi="Arial" w:cs="Arial"/>
                <w:color w:val="000000"/>
                <w:sz w:val="18"/>
                <w:szCs w:val="18"/>
              </w:rPr>
              <w:t>10</w:t>
            </w:r>
          </w:p>
        </w:tc>
        <w:tc>
          <w:tcPr>
            <w:tcW w:w="1418"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851" w:type="dxa"/>
            <w:vAlign w:val="center"/>
          </w:tcPr>
          <w:p w:rsidR="00E46BF6" w:rsidRPr="00ED1115" w:rsidRDefault="00E46BF6" w:rsidP="006758FD">
            <w:pPr>
              <w:jc w:val="center"/>
              <w:rPr>
                <w:rFonts w:ascii="Arial" w:hAnsi="Arial" w:cs="Arial"/>
                <w:sz w:val="18"/>
                <w:szCs w:val="18"/>
              </w:rPr>
            </w:pPr>
          </w:p>
        </w:tc>
        <w:tc>
          <w:tcPr>
            <w:tcW w:w="1417" w:type="dxa"/>
            <w:vAlign w:val="center"/>
          </w:tcPr>
          <w:p w:rsidR="00E46BF6" w:rsidRPr="00ED1115" w:rsidRDefault="00E46BF6" w:rsidP="006758FD">
            <w:pPr>
              <w:jc w:val="center"/>
              <w:rPr>
                <w:rFonts w:ascii="Arial" w:hAnsi="Arial" w:cs="Arial"/>
                <w:sz w:val="18"/>
                <w:szCs w:val="18"/>
              </w:rPr>
            </w:pPr>
          </w:p>
        </w:tc>
        <w:tc>
          <w:tcPr>
            <w:tcW w:w="1418" w:type="dxa"/>
            <w:vAlign w:val="center"/>
          </w:tcPr>
          <w:p w:rsidR="00E46BF6" w:rsidRPr="00ED1115" w:rsidRDefault="00E46BF6" w:rsidP="006758FD">
            <w:pPr>
              <w:jc w:val="center"/>
              <w:rPr>
                <w:rFonts w:ascii="Arial" w:hAnsi="Arial" w:cs="Arial"/>
                <w:sz w:val="18"/>
                <w:szCs w:val="18"/>
              </w:rPr>
            </w:pPr>
          </w:p>
        </w:tc>
        <w:tc>
          <w:tcPr>
            <w:tcW w:w="2268" w:type="dxa"/>
            <w:vAlign w:val="center"/>
          </w:tcPr>
          <w:p w:rsidR="00E46BF6" w:rsidRPr="00ED1115" w:rsidRDefault="00E46BF6" w:rsidP="006758FD">
            <w:pPr>
              <w:jc w:val="center"/>
              <w:rPr>
                <w:rFonts w:ascii="Arial" w:hAnsi="Arial" w:cs="Arial"/>
                <w:sz w:val="18"/>
                <w:szCs w:val="18"/>
              </w:rPr>
            </w:pPr>
          </w:p>
        </w:tc>
      </w:tr>
      <w:tr w:rsidR="00E46BF6" w:rsidRPr="000C1B9A" w:rsidTr="009D4BE4">
        <w:trPr>
          <w:trHeight w:val="567"/>
        </w:trPr>
        <w:tc>
          <w:tcPr>
            <w:tcW w:w="7905" w:type="dxa"/>
            <w:gridSpan w:val="5"/>
            <w:vAlign w:val="center"/>
          </w:tcPr>
          <w:p w:rsidR="00E46BF6" w:rsidRPr="000C1B9A" w:rsidRDefault="00E46BF6" w:rsidP="006758F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E46BF6" w:rsidRPr="0069541B" w:rsidRDefault="00E46BF6" w:rsidP="006758FD">
            <w:pPr>
              <w:jc w:val="center"/>
              <w:rPr>
                <w:rFonts w:ascii="Arial" w:hAnsi="Arial" w:cs="Arial"/>
                <w:b/>
                <w:sz w:val="20"/>
                <w:szCs w:val="20"/>
              </w:rPr>
            </w:pPr>
          </w:p>
        </w:tc>
        <w:tc>
          <w:tcPr>
            <w:tcW w:w="851" w:type="dxa"/>
            <w:shd w:val="clear" w:color="auto" w:fill="000000" w:themeFill="text1"/>
          </w:tcPr>
          <w:p w:rsidR="00E46BF6" w:rsidRPr="000C1B9A" w:rsidRDefault="00E46BF6" w:rsidP="006758FD">
            <w:pPr>
              <w:jc w:val="center"/>
              <w:rPr>
                <w:rFonts w:ascii="Arial" w:hAnsi="Arial" w:cs="Arial"/>
                <w:sz w:val="20"/>
                <w:szCs w:val="20"/>
              </w:rPr>
            </w:pPr>
          </w:p>
        </w:tc>
        <w:tc>
          <w:tcPr>
            <w:tcW w:w="1417" w:type="dxa"/>
            <w:shd w:val="clear" w:color="auto" w:fill="000000" w:themeFill="text1"/>
          </w:tcPr>
          <w:p w:rsidR="00E46BF6" w:rsidRPr="000C1B9A" w:rsidRDefault="00E46BF6" w:rsidP="006758FD">
            <w:pPr>
              <w:jc w:val="center"/>
              <w:rPr>
                <w:rFonts w:ascii="Arial" w:hAnsi="Arial" w:cs="Arial"/>
                <w:sz w:val="20"/>
                <w:szCs w:val="20"/>
              </w:rPr>
            </w:pPr>
          </w:p>
        </w:tc>
        <w:tc>
          <w:tcPr>
            <w:tcW w:w="1418" w:type="dxa"/>
            <w:vAlign w:val="center"/>
          </w:tcPr>
          <w:p w:rsidR="00E46BF6" w:rsidRPr="0069541B" w:rsidRDefault="00E46BF6" w:rsidP="006758FD">
            <w:pPr>
              <w:jc w:val="center"/>
              <w:rPr>
                <w:rFonts w:ascii="Arial" w:hAnsi="Arial" w:cs="Arial"/>
                <w:b/>
                <w:sz w:val="20"/>
                <w:szCs w:val="20"/>
              </w:rPr>
            </w:pPr>
          </w:p>
        </w:tc>
        <w:tc>
          <w:tcPr>
            <w:tcW w:w="2268" w:type="dxa"/>
            <w:shd w:val="clear" w:color="auto" w:fill="000000" w:themeFill="text1"/>
          </w:tcPr>
          <w:p w:rsidR="00E46BF6" w:rsidRPr="000C1B9A" w:rsidRDefault="00E46BF6" w:rsidP="006758FD">
            <w:pPr>
              <w:jc w:val="center"/>
              <w:rPr>
                <w:rFonts w:ascii="Arial" w:hAnsi="Arial" w:cs="Arial"/>
                <w:sz w:val="20"/>
                <w:szCs w:val="20"/>
              </w:rPr>
            </w:pPr>
          </w:p>
        </w:tc>
      </w:tr>
    </w:tbl>
    <w:p w:rsidR="006D6631" w:rsidRPr="008C5CD1" w:rsidRDefault="006D6631" w:rsidP="006D663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6D6631" w:rsidRDefault="00145BD2" w:rsidP="006D6631">
      <w:pPr>
        <w:pStyle w:val="Default"/>
        <w:rPr>
          <w:b/>
          <w:bCs/>
          <w:iCs/>
          <w:sz w:val="20"/>
          <w:szCs w:val="22"/>
        </w:rPr>
      </w:pPr>
      <w:r>
        <w:rPr>
          <w:b/>
          <w:bCs/>
          <w:iCs/>
          <w:sz w:val="20"/>
          <w:szCs w:val="22"/>
        </w:rPr>
        <w:br/>
      </w:r>
    </w:p>
    <w:p w:rsidR="006D6631" w:rsidRPr="00EE1344" w:rsidRDefault="006D6631" w:rsidP="006D6631">
      <w:pPr>
        <w:pStyle w:val="Default"/>
        <w:rPr>
          <w:sz w:val="20"/>
          <w:szCs w:val="22"/>
        </w:rPr>
      </w:pPr>
      <w:r w:rsidRPr="00EE1344">
        <w:rPr>
          <w:b/>
          <w:bCs/>
          <w:iCs/>
          <w:sz w:val="20"/>
          <w:szCs w:val="22"/>
        </w:rPr>
        <w:t xml:space="preserve">Dokument należy wypełnić i podpisać kwalifikowanym podpisem elektronicznym. </w:t>
      </w:r>
    </w:p>
    <w:p w:rsidR="006D6631" w:rsidRPr="00EE1344" w:rsidRDefault="006D6631" w:rsidP="006D6631">
      <w:pPr>
        <w:rPr>
          <w:rFonts w:ascii="Arial" w:hAnsi="Arial" w:cs="Arial"/>
          <w:b/>
          <w:bCs/>
          <w:iCs/>
          <w:sz w:val="20"/>
        </w:rPr>
      </w:pPr>
      <w:r w:rsidRPr="00EE1344">
        <w:rPr>
          <w:rFonts w:ascii="Arial" w:hAnsi="Arial" w:cs="Arial"/>
          <w:b/>
          <w:bCs/>
          <w:iCs/>
          <w:sz w:val="20"/>
        </w:rPr>
        <w:t>Zamawiający zaleca zapisanie dokumentu w formacie PDF.</w:t>
      </w: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Pr="000C1B9A" w:rsidRDefault="00E46BF6" w:rsidP="00E46BF6">
      <w:pPr>
        <w:rPr>
          <w:rFonts w:ascii="Arial" w:hAnsi="Arial" w:cs="Arial"/>
          <w:b/>
          <w:sz w:val="20"/>
        </w:rPr>
      </w:pPr>
      <w:r w:rsidRPr="00E46BF6">
        <w:rPr>
          <w:rFonts w:ascii="Arial" w:hAnsi="Arial" w:cs="Arial"/>
          <w:b/>
          <w:sz w:val="20"/>
        </w:rPr>
        <w:lastRenderedPageBreak/>
        <w:t>Pakiet</w:t>
      </w:r>
      <w:r>
        <w:rPr>
          <w:rFonts w:ascii="Arial" w:hAnsi="Arial" w:cs="Arial"/>
          <w:b/>
          <w:sz w:val="20"/>
        </w:rPr>
        <w:t xml:space="preserve"> nr 55:</w:t>
      </w:r>
      <w:r w:rsidRPr="00E46BF6">
        <w:rPr>
          <w:rFonts w:ascii="Arial" w:hAnsi="Arial" w:cs="Arial"/>
          <w:b/>
          <w:sz w:val="20"/>
        </w:rPr>
        <w:t xml:space="preserve"> Zestaw do pobierania próbek kału</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9D4BE4" w:rsidRPr="001E6B67" w:rsidTr="00E33729">
        <w:tc>
          <w:tcPr>
            <w:tcW w:w="534"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L.p.</w:t>
            </w:r>
          </w:p>
        </w:tc>
        <w:tc>
          <w:tcPr>
            <w:tcW w:w="425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9D4BE4" w:rsidRPr="001E6B67" w:rsidRDefault="009D4BE4"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E46BF6" w:rsidRPr="006D6631" w:rsidTr="009D4BE4">
        <w:trPr>
          <w:trHeight w:val="567"/>
        </w:trPr>
        <w:tc>
          <w:tcPr>
            <w:tcW w:w="534" w:type="dxa"/>
            <w:vAlign w:val="center"/>
          </w:tcPr>
          <w:p w:rsidR="00E46BF6" w:rsidRPr="006D6631" w:rsidRDefault="00E46BF6" w:rsidP="006758FD">
            <w:pPr>
              <w:jc w:val="center"/>
              <w:rPr>
                <w:rFonts w:ascii="Arial" w:hAnsi="Arial" w:cs="Arial"/>
                <w:sz w:val="18"/>
                <w:szCs w:val="20"/>
              </w:rPr>
            </w:pPr>
            <w:r w:rsidRPr="006D6631">
              <w:rPr>
                <w:rFonts w:ascii="Arial" w:hAnsi="Arial" w:cs="Arial"/>
                <w:sz w:val="18"/>
                <w:szCs w:val="20"/>
              </w:rPr>
              <w:t>1.</w:t>
            </w:r>
          </w:p>
        </w:tc>
        <w:tc>
          <w:tcPr>
            <w:tcW w:w="4252" w:type="dxa"/>
          </w:tcPr>
          <w:p w:rsidR="00E46BF6" w:rsidRPr="006D6631" w:rsidRDefault="00E46BF6">
            <w:pPr>
              <w:rPr>
                <w:rFonts w:ascii="Arial" w:hAnsi="Arial" w:cs="Arial"/>
                <w:b/>
                <w:bCs/>
                <w:color w:val="000000"/>
                <w:sz w:val="18"/>
                <w:szCs w:val="20"/>
              </w:rPr>
            </w:pPr>
            <w:r w:rsidRPr="006D6631">
              <w:rPr>
                <w:rFonts w:ascii="Arial" w:hAnsi="Arial" w:cs="Arial"/>
                <w:b/>
                <w:bCs/>
                <w:color w:val="000000"/>
                <w:sz w:val="18"/>
                <w:szCs w:val="20"/>
              </w:rPr>
              <w:t>Zestaw do pobierania próbek kału</w:t>
            </w:r>
            <w:r w:rsidRPr="006D6631">
              <w:rPr>
                <w:rFonts w:ascii="Arial" w:hAnsi="Arial" w:cs="Arial"/>
                <w:color w:val="000000"/>
                <w:sz w:val="18"/>
                <w:szCs w:val="20"/>
              </w:rPr>
              <w:t xml:space="preserve"> , koszyczek wykonany z papieru biodegradowalnego, pozwalającego  na spłukanie razem z zawartością bez ryzyka powstania niedrożności kanalizacji. Zestaw zawiera pojemnik na kał z łopatką, rękawiczki oraz papierowy koszyczek ułatwiający pobranie próbki.</w:t>
            </w:r>
          </w:p>
        </w:tc>
        <w:tc>
          <w:tcPr>
            <w:tcW w:w="709"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szt.</w:t>
            </w:r>
          </w:p>
        </w:tc>
        <w:tc>
          <w:tcPr>
            <w:tcW w:w="992"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100</w:t>
            </w:r>
          </w:p>
        </w:tc>
        <w:tc>
          <w:tcPr>
            <w:tcW w:w="1418"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851"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1418" w:type="dxa"/>
            <w:vAlign w:val="center"/>
          </w:tcPr>
          <w:p w:rsidR="00E46BF6" w:rsidRPr="006D6631" w:rsidRDefault="00E46BF6" w:rsidP="006758FD">
            <w:pPr>
              <w:jc w:val="center"/>
              <w:rPr>
                <w:rFonts w:ascii="Arial" w:hAnsi="Arial" w:cs="Arial"/>
                <w:sz w:val="18"/>
                <w:szCs w:val="20"/>
              </w:rPr>
            </w:pPr>
          </w:p>
        </w:tc>
        <w:tc>
          <w:tcPr>
            <w:tcW w:w="2268" w:type="dxa"/>
            <w:vAlign w:val="center"/>
          </w:tcPr>
          <w:p w:rsidR="00E46BF6" w:rsidRPr="006D6631" w:rsidRDefault="00E46BF6" w:rsidP="006758FD">
            <w:pPr>
              <w:jc w:val="center"/>
              <w:rPr>
                <w:rFonts w:ascii="Arial" w:hAnsi="Arial" w:cs="Arial"/>
                <w:sz w:val="18"/>
                <w:szCs w:val="20"/>
              </w:rPr>
            </w:pPr>
          </w:p>
        </w:tc>
      </w:tr>
      <w:tr w:rsidR="00E46BF6" w:rsidRPr="000C1B9A" w:rsidTr="009D4BE4">
        <w:trPr>
          <w:trHeight w:val="567"/>
        </w:trPr>
        <w:tc>
          <w:tcPr>
            <w:tcW w:w="7905" w:type="dxa"/>
            <w:gridSpan w:val="5"/>
            <w:vAlign w:val="center"/>
          </w:tcPr>
          <w:p w:rsidR="00E46BF6" w:rsidRPr="000C1B9A" w:rsidRDefault="00E46BF6" w:rsidP="006758F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E46BF6" w:rsidRPr="0069541B" w:rsidRDefault="00E46BF6" w:rsidP="006758FD">
            <w:pPr>
              <w:jc w:val="center"/>
              <w:rPr>
                <w:rFonts w:ascii="Arial" w:hAnsi="Arial" w:cs="Arial"/>
                <w:b/>
                <w:sz w:val="20"/>
                <w:szCs w:val="20"/>
              </w:rPr>
            </w:pPr>
          </w:p>
        </w:tc>
        <w:tc>
          <w:tcPr>
            <w:tcW w:w="851" w:type="dxa"/>
            <w:shd w:val="clear" w:color="auto" w:fill="000000" w:themeFill="text1"/>
          </w:tcPr>
          <w:p w:rsidR="00E46BF6" w:rsidRPr="000C1B9A" w:rsidRDefault="00E46BF6" w:rsidP="006758FD">
            <w:pPr>
              <w:jc w:val="center"/>
              <w:rPr>
                <w:rFonts w:ascii="Arial" w:hAnsi="Arial" w:cs="Arial"/>
                <w:sz w:val="20"/>
                <w:szCs w:val="20"/>
              </w:rPr>
            </w:pPr>
          </w:p>
        </w:tc>
        <w:tc>
          <w:tcPr>
            <w:tcW w:w="1417" w:type="dxa"/>
            <w:shd w:val="clear" w:color="auto" w:fill="000000" w:themeFill="text1"/>
          </w:tcPr>
          <w:p w:rsidR="00E46BF6" w:rsidRPr="000C1B9A" w:rsidRDefault="00E46BF6" w:rsidP="006758FD">
            <w:pPr>
              <w:jc w:val="center"/>
              <w:rPr>
                <w:rFonts w:ascii="Arial" w:hAnsi="Arial" w:cs="Arial"/>
                <w:sz w:val="20"/>
                <w:szCs w:val="20"/>
              </w:rPr>
            </w:pPr>
          </w:p>
        </w:tc>
        <w:tc>
          <w:tcPr>
            <w:tcW w:w="1418" w:type="dxa"/>
            <w:vAlign w:val="center"/>
          </w:tcPr>
          <w:p w:rsidR="00E46BF6" w:rsidRPr="0069541B" w:rsidRDefault="00E46BF6" w:rsidP="006758FD">
            <w:pPr>
              <w:jc w:val="center"/>
              <w:rPr>
                <w:rFonts w:ascii="Arial" w:hAnsi="Arial" w:cs="Arial"/>
                <w:b/>
                <w:sz w:val="20"/>
                <w:szCs w:val="20"/>
              </w:rPr>
            </w:pPr>
          </w:p>
        </w:tc>
        <w:tc>
          <w:tcPr>
            <w:tcW w:w="2268" w:type="dxa"/>
            <w:shd w:val="clear" w:color="auto" w:fill="000000" w:themeFill="text1"/>
          </w:tcPr>
          <w:p w:rsidR="00E46BF6" w:rsidRPr="000C1B9A" w:rsidRDefault="00E46BF6" w:rsidP="006758FD">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Pr="000C1B9A" w:rsidRDefault="00E46BF6" w:rsidP="00E46BF6">
      <w:pPr>
        <w:rPr>
          <w:rFonts w:ascii="Arial" w:hAnsi="Arial" w:cs="Arial"/>
          <w:b/>
          <w:sz w:val="20"/>
        </w:rPr>
      </w:pPr>
      <w:r w:rsidRPr="00E46BF6">
        <w:rPr>
          <w:rFonts w:ascii="Arial" w:hAnsi="Arial" w:cs="Arial"/>
          <w:b/>
          <w:sz w:val="20"/>
        </w:rPr>
        <w:lastRenderedPageBreak/>
        <w:t>Pakiet</w:t>
      </w:r>
      <w:r>
        <w:rPr>
          <w:rFonts w:ascii="Arial" w:hAnsi="Arial" w:cs="Arial"/>
          <w:b/>
          <w:sz w:val="20"/>
        </w:rPr>
        <w:t xml:space="preserve"> nr 56:</w:t>
      </w:r>
      <w:r w:rsidRPr="00E46BF6">
        <w:rPr>
          <w:rFonts w:ascii="Arial" w:hAnsi="Arial" w:cs="Arial"/>
          <w:b/>
          <w:sz w:val="20"/>
        </w:rPr>
        <w:t xml:space="preserve"> Maski silikonowe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E46BF6" w:rsidRPr="006D6631" w:rsidTr="00E33729">
        <w:trPr>
          <w:trHeight w:val="567"/>
        </w:trPr>
        <w:tc>
          <w:tcPr>
            <w:tcW w:w="534" w:type="dxa"/>
            <w:vAlign w:val="center"/>
          </w:tcPr>
          <w:p w:rsidR="00E46BF6" w:rsidRPr="006D6631" w:rsidRDefault="00E46BF6" w:rsidP="006758FD">
            <w:pPr>
              <w:jc w:val="center"/>
              <w:rPr>
                <w:rFonts w:ascii="Arial" w:hAnsi="Arial" w:cs="Arial"/>
                <w:sz w:val="18"/>
                <w:szCs w:val="20"/>
              </w:rPr>
            </w:pPr>
            <w:r w:rsidRPr="006D6631">
              <w:rPr>
                <w:rFonts w:ascii="Arial" w:hAnsi="Arial" w:cs="Arial"/>
                <w:sz w:val="18"/>
                <w:szCs w:val="20"/>
              </w:rPr>
              <w:t>1.</w:t>
            </w:r>
          </w:p>
        </w:tc>
        <w:tc>
          <w:tcPr>
            <w:tcW w:w="4252" w:type="dxa"/>
          </w:tcPr>
          <w:p w:rsidR="00E46BF6" w:rsidRPr="006D6631" w:rsidRDefault="00E46BF6">
            <w:pPr>
              <w:rPr>
                <w:rFonts w:ascii="Arial" w:hAnsi="Arial" w:cs="Arial"/>
                <w:color w:val="000000"/>
                <w:sz w:val="18"/>
                <w:szCs w:val="20"/>
              </w:rPr>
            </w:pPr>
            <w:r w:rsidRPr="006D6631">
              <w:rPr>
                <w:rFonts w:ascii="Arial" w:hAnsi="Arial" w:cs="Arial"/>
                <w:color w:val="000000"/>
                <w:sz w:val="18"/>
                <w:szCs w:val="20"/>
              </w:rPr>
              <w:t>Maska silikonowa dla noworodka rozmiar 0, 1 , 2 wykonane w całości z przeźroczystego silikonu do sterylizacji w autoklawie w temp. 134” pakowane pojedynczo</w:t>
            </w:r>
          </w:p>
        </w:tc>
        <w:tc>
          <w:tcPr>
            <w:tcW w:w="709"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szt</w:t>
            </w:r>
          </w:p>
        </w:tc>
        <w:tc>
          <w:tcPr>
            <w:tcW w:w="992"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50</w:t>
            </w:r>
          </w:p>
        </w:tc>
        <w:tc>
          <w:tcPr>
            <w:tcW w:w="1418"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851"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1418" w:type="dxa"/>
            <w:vAlign w:val="center"/>
          </w:tcPr>
          <w:p w:rsidR="00E46BF6" w:rsidRPr="006D6631" w:rsidRDefault="00E46BF6" w:rsidP="006758FD">
            <w:pPr>
              <w:jc w:val="center"/>
              <w:rPr>
                <w:rFonts w:ascii="Arial" w:hAnsi="Arial" w:cs="Arial"/>
                <w:sz w:val="18"/>
                <w:szCs w:val="20"/>
              </w:rPr>
            </w:pPr>
          </w:p>
        </w:tc>
        <w:tc>
          <w:tcPr>
            <w:tcW w:w="2268" w:type="dxa"/>
            <w:vAlign w:val="center"/>
          </w:tcPr>
          <w:p w:rsidR="00E46BF6" w:rsidRPr="006D6631" w:rsidRDefault="00E46BF6" w:rsidP="006758FD">
            <w:pPr>
              <w:jc w:val="center"/>
              <w:rPr>
                <w:rFonts w:ascii="Arial" w:hAnsi="Arial" w:cs="Arial"/>
                <w:sz w:val="18"/>
                <w:szCs w:val="20"/>
              </w:rPr>
            </w:pPr>
          </w:p>
        </w:tc>
      </w:tr>
      <w:tr w:rsidR="00E46BF6" w:rsidRPr="006D6631" w:rsidTr="00E33729">
        <w:trPr>
          <w:trHeight w:val="567"/>
        </w:trPr>
        <w:tc>
          <w:tcPr>
            <w:tcW w:w="534" w:type="dxa"/>
            <w:vAlign w:val="center"/>
          </w:tcPr>
          <w:p w:rsidR="00E46BF6" w:rsidRPr="006D6631" w:rsidRDefault="00E46BF6" w:rsidP="006758FD">
            <w:pPr>
              <w:jc w:val="center"/>
              <w:rPr>
                <w:rFonts w:ascii="Arial" w:hAnsi="Arial" w:cs="Arial"/>
                <w:sz w:val="18"/>
                <w:szCs w:val="20"/>
              </w:rPr>
            </w:pPr>
            <w:r w:rsidRPr="006D6631">
              <w:rPr>
                <w:rFonts w:ascii="Arial" w:hAnsi="Arial" w:cs="Arial"/>
                <w:sz w:val="18"/>
                <w:szCs w:val="20"/>
              </w:rPr>
              <w:t>2.</w:t>
            </w:r>
          </w:p>
        </w:tc>
        <w:tc>
          <w:tcPr>
            <w:tcW w:w="4252" w:type="dxa"/>
          </w:tcPr>
          <w:p w:rsidR="00E46BF6" w:rsidRPr="006D6631" w:rsidRDefault="00E46BF6">
            <w:pPr>
              <w:rPr>
                <w:rFonts w:ascii="Arial" w:hAnsi="Arial" w:cs="Arial"/>
                <w:color w:val="000000"/>
                <w:sz w:val="18"/>
                <w:szCs w:val="20"/>
              </w:rPr>
            </w:pPr>
            <w:r w:rsidRPr="006D6631">
              <w:rPr>
                <w:rFonts w:ascii="Arial" w:hAnsi="Arial" w:cs="Arial"/>
                <w:color w:val="000000"/>
                <w:sz w:val="18"/>
                <w:szCs w:val="20"/>
              </w:rPr>
              <w:t>Maska silikonowa dla dorosłych wykonana z przeżroczystego silikonu z anatomicznie wyprofilowanym mankietem powietrznym nie wymagającym nadmuchiwania, autoklawowalna. Rozmiar 4,5</w:t>
            </w:r>
          </w:p>
        </w:tc>
        <w:tc>
          <w:tcPr>
            <w:tcW w:w="709"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szt.</w:t>
            </w:r>
          </w:p>
        </w:tc>
        <w:tc>
          <w:tcPr>
            <w:tcW w:w="992"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20</w:t>
            </w:r>
          </w:p>
        </w:tc>
        <w:tc>
          <w:tcPr>
            <w:tcW w:w="1418"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851"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1418" w:type="dxa"/>
            <w:vAlign w:val="center"/>
          </w:tcPr>
          <w:p w:rsidR="00E46BF6" w:rsidRPr="006D6631" w:rsidRDefault="00E46BF6" w:rsidP="006758FD">
            <w:pPr>
              <w:jc w:val="center"/>
              <w:rPr>
                <w:rFonts w:ascii="Arial" w:hAnsi="Arial" w:cs="Arial"/>
                <w:sz w:val="18"/>
                <w:szCs w:val="20"/>
              </w:rPr>
            </w:pPr>
          </w:p>
        </w:tc>
        <w:tc>
          <w:tcPr>
            <w:tcW w:w="2268" w:type="dxa"/>
            <w:vAlign w:val="center"/>
          </w:tcPr>
          <w:p w:rsidR="00E46BF6" w:rsidRPr="006D6631" w:rsidRDefault="00E46BF6" w:rsidP="006758FD">
            <w:pPr>
              <w:jc w:val="center"/>
              <w:rPr>
                <w:rFonts w:ascii="Arial" w:hAnsi="Arial" w:cs="Arial"/>
                <w:sz w:val="18"/>
                <w:szCs w:val="20"/>
              </w:rPr>
            </w:pPr>
          </w:p>
        </w:tc>
      </w:tr>
      <w:tr w:rsidR="00E46BF6" w:rsidRPr="000C1B9A" w:rsidTr="00E33729">
        <w:trPr>
          <w:trHeight w:val="567"/>
        </w:trPr>
        <w:tc>
          <w:tcPr>
            <w:tcW w:w="7905" w:type="dxa"/>
            <w:gridSpan w:val="5"/>
            <w:vAlign w:val="center"/>
          </w:tcPr>
          <w:p w:rsidR="00E46BF6" w:rsidRPr="000C1B9A" w:rsidRDefault="00E46BF6" w:rsidP="006758F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E46BF6" w:rsidRPr="0069541B" w:rsidRDefault="00E46BF6" w:rsidP="006758FD">
            <w:pPr>
              <w:jc w:val="center"/>
              <w:rPr>
                <w:rFonts w:ascii="Arial" w:hAnsi="Arial" w:cs="Arial"/>
                <w:b/>
                <w:sz w:val="20"/>
                <w:szCs w:val="20"/>
              </w:rPr>
            </w:pPr>
          </w:p>
        </w:tc>
        <w:tc>
          <w:tcPr>
            <w:tcW w:w="851" w:type="dxa"/>
            <w:shd w:val="clear" w:color="auto" w:fill="000000" w:themeFill="text1"/>
          </w:tcPr>
          <w:p w:rsidR="00E46BF6" w:rsidRPr="000C1B9A" w:rsidRDefault="00E46BF6" w:rsidP="006758FD">
            <w:pPr>
              <w:jc w:val="center"/>
              <w:rPr>
                <w:rFonts w:ascii="Arial" w:hAnsi="Arial" w:cs="Arial"/>
                <w:sz w:val="20"/>
                <w:szCs w:val="20"/>
              </w:rPr>
            </w:pPr>
          </w:p>
        </w:tc>
        <w:tc>
          <w:tcPr>
            <w:tcW w:w="1417" w:type="dxa"/>
            <w:shd w:val="clear" w:color="auto" w:fill="000000" w:themeFill="text1"/>
          </w:tcPr>
          <w:p w:rsidR="00E46BF6" w:rsidRPr="000C1B9A" w:rsidRDefault="00E46BF6" w:rsidP="006758FD">
            <w:pPr>
              <w:jc w:val="center"/>
              <w:rPr>
                <w:rFonts w:ascii="Arial" w:hAnsi="Arial" w:cs="Arial"/>
                <w:sz w:val="20"/>
                <w:szCs w:val="20"/>
              </w:rPr>
            </w:pPr>
          </w:p>
        </w:tc>
        <w:tc>
          <w:tcPr>
            <w:tcW w:w="1418" w:type="dxa"/>
            <w:vAlign w:val="center"/>
          </w:tcPr>
          <w:p w:rsidR="00E46BF6" w:rsidRPr="0069541B" w:rsidRDefault="00E46BF6" w:rsidP="006758FD">
            <w:pPr>
              <w:jc w:val="center"/>
              <w:rPr>
                <w:rFonts w:ascii="Arial" w:hAnsi="Arial" w:cs="Arial"/>
                <w:b/>
                <w:sz w:val="20"/>
                <w:szCs w:val="20"/>
              </w:rPr>
            </w:pPr>
          </w:p>
        </w:tc>
        <w:tc>
          <w:tcPr>
            <w:tcW w:w="2268" w:type="dxa"/>
            <w:shd w:val="clear" w:color="auto" w:fill="000000" w:themeFill="text1"/>
          </w:tcPr>
          <w:p w:rsidR="00E46BF6" w:rsidRPr="000C1B9A" w:rsidRDefault="00E46BF6" w:rsidP="006758FD">
            <w:pPr>
              <w:jc w:val="center"/>
              <w:rPr>
                <w:rFonts w:ascii="Arial" w:hAnsi="Arial" w:cs="Arial"/>
                <w:sz w:val="20"/>
                <w:szCs w:val="20"/>
              </w:rPr>
            </w:pPr>
          </w:p>
        </w:tc>
      </w:tr>
    </w:tbl>
    <w:p w:rsidR="00145BD2" w:rsidRPr="008C5CD1" w:rsidRDefault="00145BD2" w:rsidP="00145BD2">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145BD2" w:rsidRPr="00EE1344" w:rsidRDefault="00145BD2" w:rsidP="00145BD2">
      <w:pPr>
        <w:pStyle w:val="Default"/>
        <w:rPr>
          <w:sz w:val="20"/>
          <w:szCs w:val="22"/>
        </w:rPr>
      </w:pPr>
      <w:r w:rsidRPr="00EE1344">
        <w:rPr>
          <w:b/>
          <w:bCs/>
          <w:iCs/>
          <w:sz w:val="20"/>
          <w:szCs w:val="22"/>
        </w:rPr>
        <w:t xml:space="preserve">Dokument należy wypełnić i podpisać kwalifikowanym podpisem elektronicznym. </w:t>
      </w:r>
    </w:p>
    <w:p w:rsidR="00145BD2" w:rsidRPr="00EE1344" w:rsidRDefault="00145BD2" w:rsidP="00145BD2">
      <w:pPr>
        <w:rPr>
          <w:rFonts w:ascii="Arial" w:hAnsi="Arial" w:cs="Arial"/>
          <w:b/>
          <w:bCs/>
          <w:iCs/>
          <w:sz w:val="20"/>
        </w:rPr>
      </w:pPr>
      <w:r w:rsidRPr="00EE1344">
        <w:rPr>
          <w:rFonts w:ascii="Arial" w:hAnsi="Arial" w:cs="Arial"/>
          <w:b/>
          <w:bCs/>
          <w:iCs/>
          <w:sz w:val="20"/>
        </w:rPr>
        <w:t>Zamawiający zaleca zapisanie dokumentu w formacie PDF.</w:t>
      </w:r>
    </w:p>
    <w:p w:rsidR="00E46BF6" w:rsidRDefault="00E46BF6" w:rsidP="00E46BF6">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Pr="000C1B9A" w:rsidRDefault="00E46BF6" w:rsidP="00E46BF6">
      <w:pPr>
        <w:rPr>
          <w:rFonts w:ascii="Arial" w:hAnsi="Arial" w:cs="Arial"/>
          <w:b/>
          <w:sz w:val="20"/>
        </w:rPr>
      </w:pPr>
      <w:r w:rsidRPr="00E46BF6">
        <w:rPr>
          <w:rFonts w:ascii="Arial" w:hAnsi="Arial" w:cs="Arial"/>
          <w:b/>
          <w:sz w:val="20"/>
        </w:rPr>
        <w:lastRenderedPageBreak/>
        <w:t xml:space="preserve">Pakiet </w:t>
      </w:r>
      <w:r>
        <w:rPr>
          <w:rFonts w:ascii="Arial" w:hAnsi="Arial" w:cs="Arial"/>
          <w:b/>
          <w:sz w:val="20"/>
        </w:rPr>
        <w:t>nr</w:t>
      </w:r>
      <w:r w:rsidRPr="00E46BF6">
        <w:rPr>
          <w:rFonts w:ascii="Arial" w:hAnsi="Arial" w:cs="Arial"/>
          <w:b/>
          <w:sz w:val="20"/>
        </w:rPr>
        <w:t xml:space="preserve"> 57: Pasy do unieruchamiania chorego.</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E46BF6" w:rsidRPr="006D6631" w:rsidTr="00E33729">
        <w:trPr>
          <w:trHeight w:val="567"/>
        </w:trPr>
        <w:tc>
          <w:tcPr>
            <w:tcW w:w="534" w:type="dxa"/>
            <w:vAlign w:val="center"/>
          </w:tcPr>
          <w:p w:rsidR="00E46BF6" w:rsidRPr="006D6631" w:rsidRDefault="00E46BF6" w:rsidP="006758FD">
            <w:pPr>
              <w:jc w:val="center"/>
              <w:rPr>
                <w:rFonts w:ascii="Arial" w:hAnsi="Arial" w:cs="Arial"/>
                <w:sz w:val="18"/>
                <w:szCs w:val="20"/>
              </w:rPr>
            </w:pPr>
            <w:r w:rsidRPr="006D6631">
              <w:rPr>
                <w:rFonts w:ascii="Arial" w:hAnsi="Arial" w:cs="Arial"/>
                <w:sz w:val="18"/>
                <w:szCs w:val="20"/>
              </w:rPr>
              <w:t>1.</w:t>
            </w:r>
          </w:p>
        </w:tc>
        <w:tc>
          <w:tcPr>
            <w:tcW w:w="4252" w:type="dxa"/>
          </w:tcPr>
          <w:p w:rsidR="00E46BF6" w:rsidRPr="006D6631" w:rsidRDefault="00E46BF6">
            <w:pPr>
              <w:rPr>
                <w:rFonts w:ascii="Arial" w:hAnsi="Arial" w:cs="Arial"/>
                <w:color w:val="000000"/>
                <w:sz w:val="18"/>
                <w:szCs w:val="20"/>
              </w:rPr>
            </w:pPr>
            <w:r w:rsidRPr="006D6631">
              <w:rPr>
                <w:rFonts w:ascii="Arial" w:hAnsi="Arial" w:cs="Arial"/>
                <w:color w:val="000000"/>
                <w:sz w:val="18"/>
                <w:szCs w:val="20"/>
              </w:rPr>
              <w:t>Pas do unieruchamiania chorego na nadgarstki/kostki z mocnym metalowym oczkiem zapobiegający wywieraniu ciśnienia w kończynie. Zewnętrzna warstwa miękka welurowa, wewnętrzna wykonana z mieszanki poliestru i wiskozy w stosunku 3:1. Produkt oddychający, komfortowy dla pacjenta, łatwy w użyciu, rozm.XL, op.2szt</w:t>
            </w:r>
          </w:p>
        </w:tc>
        <w:tc>
          <w:tcPr>
            <w:tcW w:w="709"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op.</w:t>
            </w:r>
          </w:p>
        </w:tc>
        <w:tc>
          <w:tcPr>
            <w:tcW w:w="992" w:type="dxa"/>
            <w:vAlign w:val="center"/>
          </w:tcPr>
          <w:p w:rsidR="00E46BF6" w:rsidRPr="006D6631" w:rsidRDefault="00E46BF6">
            <w:pPr>
              <w:jc w:val="center"/>
              <w:rPr>
                <w:rFonts w:ascii="Arial" w:hAnsi="Arial" w:cs="Arial"/>
                <w:color w:val="000000"/>
                <w:sz w:val="18"/>
                <w:szCs w:val="20"/>
              </w:rPr>
            </w:pPr>
            <w:r w:rsidRPr="006D6631">
              <w:rPr>
                <w:rFonts w:ascii="Arial" w:hAnsi="Arial" w:cs="Arial"/>
                <w:color w:val="000000"/>
                <w:sz w:val="18"/>
                <w:szCs w:val="20"/>
              </w:rPr>
              <w:t>100</w:t>
            </w:r>
          </w:p>
        </w:tc>
        <w:tc>
          <w:tcPr>
            <w:tcW w:w="1418"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851" w:type="dxa"/>
            <w:vAlign w:val="center"/>
          </w:tcPr>
          <w:p w:rsidR="00E46BF6" w:rsidRPr="006D6631" w:rsidRDefault="00E46BF6" w:rsidP="006758FD">
            <w:pPr>
              <w:jc w:val="center"/>
              <w:rPr>
                <w:rFonts w:ascii="Arial" w:hAnsi="Arial" w:cs="Arial"/>
                <w:sz w:val="18"/>
                <w:szCs w:val="20"/>
              </w:rPr>
            </w:pPr>
          </w:p>
        </w:tc>
        <w:tc>
          <w:tcPr>
            <w:tcW w:w="1417" w:type="dxa"/>
            <w:vAlign w:val="center"/>
          </w:tcPr>
          <w:p w:rsidR="00E46BF6" w:rsidRPr="006D6631" w:rsidRDefault="00E46BF6" w:rsidP="006758FD">
            <w:pPr>
              <w:jc w:val="center"/>
              <w:rPr>
                <w:rFonts w:ascii="Arial" w:hAnsi="Arial" w:cs="Arial"/>
                <w:sz w:val="18"/>
                <w:szCs w:val="20"/>
              </w:rPr>
            </w:pPr>
          </w:p>
        </w:tc>
        <w:tc>
          <w:tcPr>
            <w:tcW w:w="1418" w:type="dxa"/>
            <w:vAlign w:val="center"/>
          </w:tcPr>
          <w:p w:rsidR="00E46BF6" w:rsidRPr="006D6631" w:rsidRDefault="00E46BF6" w:rsidP="006758FD">
            <w:pPr>
              <w:jc w:val="center"/>
              <w:rPr>
                <w:rFonts w:ascii="Arial" w:hAnsi="Arial" w:cs="Arial"/>
                <w:sz w:val="18"/>
                <w:szCs w:val="20"/>
              </w:rPr>
            </w:pPr>
          </w:p>
        </w:tc>
        <w:tc>
          <w:tcPr>
            <w:tcW w:w="2268" w:type="dxa"/>
            <w:vAlign w:val="center"/>
          </w:tcPr>
          <w:p w:rsidR="00E46BF6" w:rsidRPr="006D6631" w:rsidRDefault="00E46BF6" w:rsidP="006758FD">
            <w:pPr>
              <w:jc w:val="center"/>
              <w:rPr>
                <w:rFonts w:ascii="Arial" w:hAnsi="Arial" w:cs="Arial"/>
                <w:sz w:val="18"/>
                <w:szCs w:val="20"/>
              </w:rPr>
            </w:pPr>
          </w:p>
        </w:tc>
      </w:tr>
      <w:tr w:rsidR="00E46BF6" w:rsidRPr="000C1B9A" w:rsidTr="00E33729">
        <w:trPr>
          <w:trHeight w:val="567"/>
        </w:trPr>
        <w:tc>
          <w:tcPr>
            <w:tcW w:w="7905" w:type="dxa"/>
            <w:gridSpan w:val="5"/>
            <w:vAlign w:val="center"/>
          </w:tcPr>
          <w:p w:rsidR="00E46BF6" w:rsidRPr="000C1B9A" w:rsidRDefault="00E46BF6" w:rsidP="006758F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E46BF6" w:rsidRPr="0069541B" w:rsidRDefault="00E46BF6" w:rsidP="006758FD">
            <w:pPr>
              <w:jc w:val="center"/>
              <w:rPr>
                <w:rFonts w:ascii="Arial" w:hAnsi="Arial" w:cs="Arial"/>
                <w:b/>
                <w:sz w:val="20"/>
                <w:szCs w:val="20"/>
              </w:rPr>
            </w:pPr>
          </w:p>
        </w:tc>
        <w:tc>
          <w:tcPr>
            <w:tcW w:w="851" w:type="dxa"/>
            <w:shd w:val="clear" w:color="auto" w:fill="000000" w:themeFill="text1"/>
          </w:tcPr>
          <w:p w:rsidR="00E46BF6" w:rsidRPr="000C1B9A" w:rsidRDefault="00E46BF6" w:rsidP="006758FD">
            <w:pPr>
              <w:jc w:val="center"/>
              <w:rPr>
                <w:rFonts w:ascii="Arial" w:hAnsi="Arial" w:cs="Arial"/>
                <w:sz w:val="20"/>
                <w:szCs w:val="20"/>
              </w:rPr>
            </w:pPr>
          </w:p>
        </w:tc>
        <w:tc>
          <w:tcPr>
            <w:tcW w:w="1417" w:type="dxa"/>
            <w:shd w:val="clear" w:color="auto" w:fill="000000" w:themeFill="text1"/>
          </w:tcPr>
          <w:p w:rsidR="00E46BF6" w:rsidRPr="000C1B9A" w:rsidRDefault="00E46BF6" w:rsidP="006758FD">
            <w:pPr>
              <w:jc w:val="center"/>
              <w:rPr>
                <w:rFonts w:ascii="Arial" w:hAnsi="Arial" w:cs="Arial"/>
                <w:sz w:val="20"/>
                <w:szCs w:val="20"/>
              </w:rPr>
            </w:pPr>
          </w:p>
        </w:tc>
        <w:tc>
          <w:tcPr>
            <w:tcW w:w="1418" w:type="dxa"/>
            <w:vAlign w:val="center"/>
          </w:tcPr>
          <w:p w:rsidR="00E46BF6" w:rsidRPr="0069541B" w:rsidRDefault="00E46BF6" w:rsidP="006758FD">
            <w:pPr>
              <w:jc w:val="center"/>
              <w:rPr>
                <w:rFonts w:ascii="Arial" w:hAnsi="Arial" w:cs="Arial"/>
                <w:b/>
                <w:sz w:val="20"/>
                <w:szCs w:val="20"/>
              </w:rPr>
            </w:pPr>
          </w:p>
        </w:tc>
        <w:tc>
          <w:tcPr>
            <w:tcW w:w="2268" w:type="dxa"/>
            <w:shd w:val="clear" w:color="auto" w:fill="000000" w:themeFill="text1"/>
          </w:tcPr>
          <w:p w:rsidR="00E46BF6" w:rsidRPr="000C1B9A" w:rsidRDefault="00E46BF6" w:rsidP="006758FD">
            <w:pPr>
              <w:jc w:val="center"/>
              <w:rPr>
                <w:rFonts w:ascii="Arial" w:hAnsi="Arial" w:cs="Arial"/>
                <w:sz w:val="20"/>
                <w:szCs w:val="20"/>
              </w:rPr>
            </w:pPr>
          </w:p>
        </w:tc>
      </w:tr>
    </w:tbl>
    <w:p w:rsidR="006D6631" w:rsidRPr="008C5CD1" w:rsidRDefault="006D6631" w:rsidP="006D663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6D6631" w:rsidRDefault="00145BD2" w:rsidP="006D6631">
      <w:pPr>
        <w:pStyle w:val="Default"/>
        <w:rPr>
          <w:b/>
          <w:bCs/>
          <w:iCs/>
          <w:sz w:val="20"/>
          <w:szCs w:val="22"/>
        </w:rPr>
      </w:pPr>
      <w:r>
        <w:rPr>
          <w:b/>
          <w:bCs/>
          <w:iCs/>
          <w:sz w:val="20"/>
          <w:szCs w:val="22"/>
        </w:rPr>
        <w:br/>
      </w:r>
    </w:p>
    <w:p w:rsidR="006D6631" w:rsidRPr="00EE1344" w:rsidRDefault="006D6631" w:rsidP="006D6631">
      <w:pPr>
        <w:pStyle w:val="Default"/>
        <w:rPr>
          <w:sz w:val="20"/>
          <w:szCs w:val="22"/>
        </w:rPr>
      </w:pPr>
      <w:r w:rsidRPr="00EE1344">
        <w:rPr>
          <w:b/>
          <w:bCs/>
          <w:iCs/>
          <w:sz w:val="20"/>
          <w:szCs w:val="22"/>
        </w:rPr>
        <w:t xml:space="preserve">Dokument należy wypełnić i podpisać kwalifikowanym podpisem elektronicznym. </w:t>
      </w:r>
    </w:p>
    <w:p w:rsidR="006D6631" w:rsidRPr="00EE1344" w:rsidRDefault="006D6631" w:rsidP="006D6631">
      <w:pPr>
        <w:rPr>
          <w:rFonts w:ascii="Arial" w:hAnsi="Arial" w:cs="Arial"/>
          <w:b/>
          <w:bCs/>
          <w:iCs/>
          <w:sz w:val="20"/>
        </w:rPr>
      </w:pPr>
      <w:r w:rsidRPr="00EE1344">
        <w:rPr>
          <w:rFonts w:ascii="Arial" w:hAnsi="Arial" w:cs="Arial"/>
          <w:b/>
          <w:bCs/>
          <w:iCs/>
          <w:sz w:val="20"/>
        </w:rPr>
        <w:t>Zamawiający zaleca zapisanie dokumentu w formacie PDF.</w:t>
      </w:r>
    </w:p>
    <w:p w:rsidR="00E46BF6" w:rsidRDefault="00E46BF6" w:rsidP="00E46BF6">
      <w:pPr>
        <w:spacing w:after="0" w:line="240" w:lineRule="auto"/>
        <w:rPr>
          <w:rFonts w:ascii="Arial" w:hAnsi="Arial" w:cs="Arial"/>
        </w:rPr>
      </w:pPr>
    </w:p>
    <w:p w:rsidR="00E46BF6" w:rsidRDefault="00E46BF6" w:rsidP="00E46BF6">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Default="00E46BF6" w:rsidP="000C1B9A">
      <w:pPr>
        <w:spacing w:after="0" w:line="240" w:lineRule="auto"/>
        <w:rPr>
          <w:rFonts w:ascii="Arial" w:hAnsi="Arial" w:cs="Arial"/>
        </w:rPr>
      </w:pPr>
    </w:p>
    <w:p w:rsidR="00E46BF6" w:rsidRPr="000C1B9A" w:rsidRDefault="00533625" w:rsidP="00E46BF6">
      <w:pPr>
        <w:rPr>
          <w:rFonts w:ascii="Arial" w:hAnsi="Arial" w:cs="Arial"/>
          <w:b/>
          <w:sz w:val="20"/>
        </w:rPr>
      </w:pPr>
      <w:r>
        <w:rPr>
          <w:rFonts w:ascii="Arial" w:hAnsi="Arial" w:cs="Arial"/>
          <w:b/>
          <w:sz w:val="20"/>
        </w:rPr>
        <w:lastRenderedPageBreak/>
        <w:t>Pakiet nr</w:t>
      </w:r>
      <w:r w:rsidRPr="00533625">
        <w:rPr>
          <w:rFonts w:ascii="Arial" w:hAnsi="Arial" w:cs="Arial"/>
          <w:b/>
          <w:sz w:val="20"/>
        </w:rPr>
        <w:t xml:space="preserve"> 58: Sprzęt medyczny jednorazowego użytku do podawania leku.</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46BF6" w:rsidRPr="001E6B67" w:rsidTr="00E33729">
        <w:tc>
          <w:tcPr>
            <w:tcW w:w="534"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L.p.</w:t>
            </w:r>
          </w:p>
        </w:tc>
        <w:tc>
          <w:tcPr>
            <w:tcW w:w="4252"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Asortyment</w:t>
            </w:r>
          </w:p>
        </w:tc>
        <w:tc>
          <w:tcPr>
            <w:tcW w:w="709"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Jedn. miary</w:t>
            </w:r>
          </w:p>
        </w:tc>
        <w:tc>
          <w:tcPr>
            <w:tcW w:w="992"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46BF6" w:rsidRPr="001E6B67" w:rsidRDefault="00E46BF6" w:rsidP="00145BD2">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6758FD" w:rsidRPr="006D6631" w:rsidTr="006D6631">
        <w:trPr>
          <w:trHeight w:val="3508"/>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b/>
                <w:bCs/>
                <w:color w:val="000000"/>
                <w:sz w:val="18"/>
                <w:szCs w:val="18"/>
              </w:rPr>
              <w:t>Aparat do kroplówek</w:t>
            </w:r>
            <w:r w:rsidRPr="006D6631">
              <w:rPr>
                <w:rFonts w:ascii="Arial" w:hAnsi="Arial" w:cs="Arial"/>
                <w:color w:val="000000"/>
                <w:sz w:val="18"/>
                <w:szCs w:val="18"/>
              </w:rPr>
              <w:t xml:space="preserve"> - przyrząd do przetaczania płynów infuzyjnych, komora kroplowa wykonana z PVC o długości 55mm (w części przezroczystej), odpowietrznik zaopatrzony w filtr powietrza o min. skuteczności filtracji BFE 99,999994%, VFE 99,9996% stanowiący system zamknięty zgodnie z definicją NIOSH (potwierdzone oświadczeniem producenta), całość wolna od ftalanów (informacja na opakowaniu jednostkowym), igła biorcza ostra ścięta trójpłaszczyznowo, zacisk rolkowy wyposażony w uchwyt na dren oraz możliwość zabezpieczenia igły biorczej po użyciu, filtr płynu o średnicy oczek 15 µm, dren 150cm zakończony przezroczystym łącznikiem Luer-Lock, opakowanie kolorystyczne folia-papier z nadrukowaną nazwą produc</w:t>
            </w:r>
            <w:r w:rsidR="006D6631">
              <w:rPr>
                <w:rFonts w:ascii="Arial" w:hAnsi="Arial" w:cs="Arial"/>
                <w:color w:val="000000"/>
                <w:sz w:val="18"/>
                <w:szCs w:val="18"/>
              </w:rPr>
              <w:t>enta i nr katalogowym, sterylny.</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10000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145BD2">
        <w:trPr>
          <w:trHeight w:val="274"/>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 xml:space="preserve">Aparat do przetaczania krwi i preparatów krwiopochodnych bez zaw. ftalanów </w:t>
            </w:r>
            <w:r w:rsidRPr="006D6631">
              <w:rPr>
                <w:rFonts w:ascii="Arial" w:hAnsi="Arial" w:cs="Arial"/>
                <w:color w:val="000000"/>
                <w:sz w:val="18"/>
                <w:szCs w:val="18"/>
              </w:rPr>
              <w:t xml:space="preserve">Dren przyrządu wyposażony w zacisk rolkowy o dużym skoku umożliwiający precyzyjne ustawienie przepływu, z miejscem na zabezpieczenie i unieruchomienie kolca po użyciu aparatu. Dren  o dł. 150-180 cm, z końcówką Luer-lock z korkiem. Komora kroplowa w części górnej wykonana z bardzo przeźroczystego materiału, dolna część długa i elastyczna umożliwiająca szybkie i łatwe ustawienie poziomu krwi w komorze, integralnie złączona z tępym kolcem uniemożliwiającym przypadkowe przekłucie worka, wyposażona w filtr 200 µm, bez odpowietrznika, zakonczenie drenu lock.  Kolec komory kroplowej dł. od 5 – 6 cm wykonany z materiału o podwyższonej wytrzymałości nie ulegający pęknięciu przy sile nacisku podczas nakłuwania. Na opakowaniu graficzna instrukcja uwzględniająca wszystkie kolejno występujące etapy czynności użytkowych przyrządu, brak zawartości szkodliwego (ftalanu) DEHP w aparatach.  Opakowanie kolorystyczne folia-papier z nadrukowaną nazwą producenta i nr </w:t>
            </w:r>
            <w:r w:rsidRPr="006D6631">
              <w:rPr>
                <w:rFonts w:ascii="Arial" w:hAnsi="Arial" w:cs="Arial"/>
                <w:color w:val="000000"/>
                <w:sz w:val="18"/>
                <w:szCs w:val="18"/>
              </w:rPr>
              <w:lastRenderedPageBreak/>
              <w:t xml:space="preserve">katalogowym, sterylny.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4000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3.</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Aparat do przetaczania krwi i preparatów krwiopochodnych bez łącznika i igły dren 150cm - komora kroplowa wykonana z PVC o długości min. 75mm w części przezroczystej, całość bez zawartości ftalanów (informacja na opakowaniu jednostkowym), zaciskacz z miejscem na kolec oraz uchwytem na dren, sterylny</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Aparaty do infuzji grawitacyjnych, tzw. bezpieczny:</w:t>
            </w:r>
            <w:r w:rsidRPr="006D6631">
              <w:rPr>
                <w:rFonts w:ascii="Arial" w:hAnsi="Arial" w:cs="Arial"/>
                <w:color w:val="000000"/>
                <w:sz w:val="18"/>
                <w:szCs w:val="18"/>
              </w:rPr>
              <w:t xml:space="preserve"> aparat do infuzji grawitacyjnych oraz ciśnieniowych: długość komory kroplowej wraz z kolcem nie krótsza niż 120mm, przeźroczysta, bardzo ostra dwupłaszczyznowo ścięta igła biorcza ze zintegrowanym filtrem przeciwbakteryjnym, górna część komory kroplowej twarda, dolna część komory kroplowej elastyczna, w celu łatwego ustawienia poziomu płynu.  Pierścień okalający komorę kroplową pozwalający na łatwiejsze wkłuwanie się do opakowania, ergonomiczna komora kroplowa wykonana z przezroczystego materiału, ostry przezroczysty kolec, wyposażony w odpowietrznik z filtrem (BFE min. 99,9999941% - potwierdzony badaniami) zabezpieczonym klapką stanowiący system zamknięty zgodnie z definicją NIOSH, min.15 µm filtr zabezpieczający przed większymi cząsteczkami, precyzyjny zacisk rolkowy, z miejscem na kolec komory kroplowej po użyciu oraz miejsce do podwieszania drenu, filtr hydrofobowy na końcu drenu, zabezpieczający przed wyciekaniem płynu z drenu podczas jego odpowietrzania, filtr hydrofilny w komorze kroplowej, zabezpieczający przed dostaniem się powietrza do drenu, po opróżnieniem opakowania z płynem,  zawór BCV zapobiegający "cofaniu się krwi". Pozbawiony ftalanów DEHP,  dren o długości min. 180 cm, zakończony zastawką przeciwzwrotną zapobiegająca cofaniu się krwi do dostępu naczyniowego. Nazwa producenta na komorze kroplowej umożliwiająca szybką identyfikację w przypadku incydentu medycznego lub reklamacji, sterylizowany promieniami gamma, opakowanie papier-folia, sterylny.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145BD2">
        <w:trPr>
          <w:trHeight w:val="286"/>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5.</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Łącznik schodkowy do drenów</w:t>
            </w:r>
            <w:r w:rsidRPr="006D6631">
              <w:rPr>
                <w:rFonts w:ascii="Arial" w:hAnsi="Arial" w:cs="Arial"/>
                <w:color w:val="000000"/>
                <w:sz w:val="18"/>
                <w:szCs w:val="18"/>
              </w:rPr>
              <w:t xml:space="preserve"> </w:t>
            </w:r>
            <w:r w:rsidRPr="006D6631">
              <w:rPr>
                <w:rFonts w:ascii="Arial" w:hAnsi="Arial" w:cs="Arial"/>
                <w:b/>
                <w:bCs/>
                <w:color w:val="000000"/>
                <w:sz w:val="18"/>
                <w:szCs w:val="18"/>
              </w:rPr>
              <w:t>Y</w:t>
            </w:r>
            <w:r w:rsidRPr="006D6631">
              <w:rPr>
                <w:rFonts w:ascii="Arial" w:hAnsi="Arial" w:cs="Arial"/>
                <w:color w:val="000000"/>
                <w:sz w:val="18"/>
                <w:szCs w:val="18"/>
              </w:rPr>
              <w:t xml:space="preserve"> sterylny jednorazowy, pakowany w opakowanie folia-</w:t>
            </w:r>
            <w:r w:rsidRPr="006D6631">
              <w:rPr>
                <w:rFonts w:ascii="Arial" w:hAnsi="Arial" w:cs="Arial"/>
                <w:color w:val="000000"/>
                <w:sz w:val="18"/>
                <w:szCs w:val="18"/>
              </w:rPr>
              <w:lastRenderedPageBreak/>
              <w:t>papier</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145BD2">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6.</w:t>
            </w:r>
          </w:p>
        </w:tc>
        <w:tc>
          <w:tcPr>
            <w:tcW w:w="4252" w:type="dxa"/>
            <w:vAlign w:val="center"/>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Łącznik prosty schodkowy prosty</w:t>
            </w:r>
            <w:r w:rsidRPr="006D6631">
              <w:rPr>
                <w:rFonts w:ascii="Arial" w:hAnsi="Arial" w:cs="Arial"/>
                <w:color w:val="000000"/>
                <w:sz w:val="18"/>
                <w:szCs w:val="18"/>
              </w:rPr>
              <w:t xml:space="preserve"> jednorazowy, sterylny, pakowany w opakowanie folia-papier</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145BD2">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7.</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Przyrząd do infuzji do pomp Ascor AP 31z wkładką 22cm</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5</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145BD2">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8.</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Przyrząd do infuzji do pomp Ascor AP31 P z wkładką 13cm</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5</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9.</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 xml:space="preserve">Przedłużacz do pompy infuzyjnej Luer dł. 150cm przeźroczysty, bez zawartości ftalanów. </w:t>
            </w:r>
            <w:r w:rsidRPr="006D6631">
              <w:rPr>
                <w:rFonts w:ascii="Arial" w:hAnsi="Arial" w:cs="Arial"/>
                <w:color w:val="000000"/>
                <w:sz w:val="18"/>
                <w:szCs w:val="18"/>
              </w:rPr>
              <w:t>Pakowany w rękaw foliowo-papierowy napisy w języku polskim (nadrukowane, nie naklejane). Opakowanie folia-papier.</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3200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 xml:space="preserve">Przedłużacz do pompy infuzyjnej </w:t>
            </w:r>
            <w:r w:rsidRPr="006D6631">
              <w:rPr>
                <w:rFonts w:ascii="Arial" w:hAnsi="Arial" w:cs="Arial"/>
                <w:color w:val="000000"/>
                <w:sz w:val="18"/>
                <w:szCs w:val="18"/>
              </w:rPr>
              <w:t xml:space="preserve">Luer dł. 150cm </w:t>
            </w:r>
            <w:r w:rsidRPr="006D6631">
              <w:rPr>
                <w:rFonts w:ascii="Arial" w:hAnsi="Arial" w:cs="Arial"/>
                <w:b/>
                <w:bCs/>
                <w:color w:val="000000"/>
                <w:sz w:val="18"/>
                <w:szCs w:val="18"/>
              </w:rPr>
              <w:t>do leków światłoczułych</w:t>
            </w:r>
            <w:r w:rsidRPr="006D6631">
              <w:rPr>
                <w:rFonts w:ascii="Arial" w:hAnsi="Arial" w:cs="Arial"/>
                <w:color w:val="000000"/>
                <w:sz w:val="18"/>
                <w:szCs w:val="18"/>
              </w:rPr>
              <w:t>,</w:t>
            </w:r>
            <w:r w:rsidRPr="006D6631">
              <w:rPr>
                <w:rFonts w:ascii="Arial" w:hAnsi="Arial" w:cs="Arial"/>
                <w:b/>
                <w:bCs/>
                <w:color w:val="000000"/>
                <w:sz w:val="18"/>
                <w:szCs w:val="18"/>
              </w:rPr>
              <w:t xml:space="preserve"> bez</w:t>
            </w:r>
            <w:r w:rsidRPr="006D6631">
              <w:rPr>
                <w:rFonts w:ascii="Arial" w:hAnsi="Arial" w:cs="Arial"/>
                <w:color w:val="000000"/>
                <w:sz w:val="18"/>
                <w:szCs w:val="18"/>
              </w:rPr>
              <w:t xml:space="preserve"> </w:t>
            </w:r>
            <w:r w:rsidRPr="006D6631">
              <w:rPr>
                <w:rFonts w:ascii="Arial" w:hAnsi="Arial" w:cs="Arial"/>
                <w:b/>
                <w:bCs/>
                <w:color w:val="000000"/>
                <w:sz w:val="18"/>
                <w:szCs w:val="18"/>
              </w:rPr>
              <w:t>zawartości ftalanów</w:t>
            </w:r>
            <w:r w:rsidRPr="006D6631">
              <w:rPr>
                <w:rFonts w:ascii="Arial" w:hAnsi="Arial" w:cs="Arial"/>
                <w:color w:val="000000"/>
                <w:sz w:val="18"/>
                <w:szCs w:val="18"/>
              </w:rPr>
              <w:t>. Pakowany w rękaw foliowo-papierowy napisy w języku polskim (nadrukowane, nie naklejane). Opakowanie folia-papier.</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4000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11.</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Kranik trójdrożny</w:t>
            </w:r>
            <w:r w:rsidRPr="006D6631">
              <w:rPr>
                <w:rFonts w:ascii="Arial" w:hAnsi="Arial" w:cs="Arial"/>
                <w:color w:val="000000"/>
                <w:sz w:val="18"/>
                <w:szCs w:val="18"/>
              </w:rPr>
              <w:t xml:space="preserve"> do infuzji, wykonany z poliamidu odpornego na działanie nawet bardzo agresywnych leków, z pokrętłem w kolorze niebieskim (lub czerwonym lub żółtym lub białym). Wyczuwalna zmiana położenia pokrętła kranika co 45o. Wszystkie ramiona kranika zabezpieczone koreczkami. Prawe ramię kranika musi posiadać łącznik rotacyjny, który po połączeniu z linią infuzyjną musi zapewnić swobodny obrót kranika wokół osi linii infuzyjnej bez możliwości skręcania jej. Produkt pakowany pojedynczo, op. 50 szt., sterylny.</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75</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12.</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Koreczek dwufunkcyjny do zamykania światła kaniuli i strzykawki</w:t>
            </w:r>
            <w:r w:rsidRPr="006D6631">
              <w:rPr>
                <w:rFonts w:ascii="Arial" w:hAnsi="Arial" w:cs="Arial"/>
                <w:color w:val="000000"/>
                <w:sz w:val="18"/>
                <w:szCs w:val="18"/>
              </w:rPr>
              <w:t xml:space="preserve"> z końcówką Luer-Lock, gdzie trzpień zamykający światło kaniuli znajduje się poniżej krawędzi korka, pakowany pojedynczo, sterylny.Op.a 100szt.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280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13.</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Koreczek do kaniul, jednorazowy,</w:t>
            </w:r>
            <w:r w:rsidRPr="006D6631">
              <w:rPr>
                <w:rFonts w:ascii="Arial" w:hAnsi="Arial" w:cs="Arial"/>
                <w:color w:val="000000"/>
                <w:sz w:val="18"/>
                <w:szCs w:val="18"/>
              </w:rPr>
              <w:t xml:space="preserve"> luer lock, sterylny posiadający trzpień zamykający światło kaniuli poniżej krawędzi koreczka w celu zapewnienia aseptyczności produktu, nazwa producenta umieszczona bezpośrednio na koreczku w celu szybkiej identyfikacji produktu, pakowany pojedynczo, sterylny. op.a 100szt.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14.</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 xml:space="preserve">Koreczek niekapek: </w:t>
            </w:r>
            <w:r w:rsidRPr="006D6631">
              <w:rPr>
                <w:rFonts w:ascii="Arial" w:hAnsi="Arial" w:cs="Arial"/>
                <w:color w:val="000000"/>
                <w:sz w:val="18"/>
                <w:szCs w:val="18"/>
              </w:rPr>
              <w:t xml:space="preserve">Bezigłowa zastawka dostępu żylnego zbudowana z polikarbonatu i silikonu, redukująca przypadkowe zakażenie przez dotyk, nie wymaga stosowania koreczka, bez zawartości PVC lateksu i DEHP, bez elementów mechanicznych, przezroczysta obudowa, czas stosowania do 7 dni lub min 100aspiracji aspiracji, o przestrzeni martwej wynoszącej maksymalnie 0,09 ml, przepływ min.350 ml/min, posiadający przeźroczystą obudowę i niebieską membranę (przy wkłuciach obowodowych) oraz czerwoną obudowę (przy wkłuciach centralnych) do wyboru przez Zamawiającego. op. 50szt.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15.</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Rampa 3-kranikowa</w:t>
            </w:r>
            <w:r w:rsidRPr="006D6631">
              <w:rPr>
                <w:rFonts w:ascii="Arial" w:hAnsi="Arial" w:cs="Arial"/>
                <w:color w:val="000000"/>
                <w:sz w:val="18"/>
                <w:szCs w:val="18"/>
              </w:rPr>
              <w:t xml:space="preserve"> przeznaczona do prowadzenia infuzji wieloma lekami. Wykonana z poliamidu o dużej odporności na działanie nawet bardzo agresywnych leków. Kraniki z jednokolorowymi pokrętłami o wyczuwalnym indykatorze położenia otwarty/zamknięty. Wszystkie ramiona kraników zabezpieczone koreczkami. Prawe ramię ostatniego kranika rampy musi posiadać łącznik rotacyjny, który po połączeniu z linią infuzyjną musi zapewnić swobodny obrót rampy wokół osi linii infuzyjnej bez możliwości skręcania jej. Zespół kraników tworzących rampę trwale połączony ze sobą i zintegrowany z białą podstawą umożliwiająca mocowanie jej do stojaków pionowych. Produkt pakowany pojedynczo, sterylny.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180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16.</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 xml:space="preserve">Bezigłowy system infuzyjny z przedłużką Y. </w:t>
            </w:r>
            <w:r w:rsidRPr="006D6631">
              <w:rPr>
                <w:rFonts w:ascii="Arial" w:hAnsi="Arial" w:cs="Arial"/>
                <w:color w:val="000000"/>
                <w:sz w:val="18"/>
                <w:szCs w:val="18"/>
              </w:rPr>
              <w:t xml:space="preserve">Przyrząd do infuzji z regulatorem przepływu i łącznikiem Y - dodatkowy port do iniekcji (igłowy), nie zawiera ftalanów, sterylny, nietoksyczny, niepirogenny, bez lateksu, zacisk na drenie do zamknięcia infuzji - regulator przepływu w kształcie cylindra - 2 skale dla płynów o różnej gęstości:  1 zakres 5-250 ml/h  - 10%,  2 zakres 5-200 ml/h - 40%, komora kroplowa 20 kropli = 1 ml± 0,1 ml, jednorazowego użytku. Przyrząd występuje w dwóch wersjach: dren o długości 150 cm i dren o długości 200 cm.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1400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17.</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Bezigłowy system infuzyjny z przedłużką prostą :</w:t>
            </w:r>
            <w:r w:rsidRPr="006D6631">
              <w:rPr>
                <w:rFonts w:ascii="Arial" w:hAnsi="Arial" w:cs="Arial"/>
                <w:color w:val="000000"/>
                <w:sz w:val="18"/>
                <w:szCs w:val="18"/>
              </w:rPr>
              <w:t xml:space="preserve">Bezigłowa zastawka dostępu żylnego z przedłużką prostą - drenikiem o długości 10cm, zbudowana z polikarbonatu i silikonu, redukująca </w:t>
            </w:r>
            <w:r w:rsidRPr="006D6631">
              <w:rPr>
                <w:rFonts w:ascii="Arial" w:hAnsi="Arial" w:cs="Arial"/>
                <w:color w:val="000000"/>
                <w:sz w:val="18"/>
                <w:szCs w:val="18"/>
              </w:rPr>
              <w:lastRenderedPageBreak/>
              <w:t>przypadkowe zakażenie przez dotyk, nie wymaga stosowania koreczka, bez zawartości PVC lateksu i DEHP, bez elementów mechanicznych, przezroczysta obudowa, czas stosowania do 7 dni lub 200 aspiracji, o przestrzeni martwej wynoszącej maksymalnie 0,09 ml, przepływ 360 ml/min.</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18.</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Kaniula bez portu bocznego</w:t>
            </w:r>
            <w:r w:rsidRPr="006D6631">
              <w:rPr>
                <w:rFonts w:ascii="Arial" w:hAnsi="Arial" w:cs="Arial"/>
                <w:color w:val="000000"/>
                <w:sz w:val="18"/>
                <w:szCs w:val="18"/>
              </w:rPr>
              <w:t xml:space="preserve"> do długotrwałego podawania płynów i leków wykonana z poliuretanu, z 4 wtopionymi paskami kontrastującymi w promieniach RTG, w rozm. 24G dł.19mm (przepływ 22ml/min), sterylna. Op. 50szt.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12</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19.</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Wkłucia do żył centralnych –</w:t>
            </w:r>
            <w:r w:rsidRPr="006D6631">
              <w:rPr>
                <w:rFonts w:ascii="Arial" w:hAnsi="Arial" w:cs="Arial"/>
                <w:color w:val="000000"/>
                <w:sz w:val="18"/>
                <w:szCs w:val="18"/>
              </w:rPr>
              <w:t xml:space="preserve"> umożliwiają założenie prowadnicy bez odłączania strzykawki 3- </w:t>
            </w:r>
            <w:r w:rsidRPr="006D6631">
              <w:rPr>
                <w:rFonts w:ascii="Arial" w:hAnsi="Arial" w:cs="Arial"/>
                <w:b/>
                <w:bCs/>
                <w:color w:val="000000"/>
                <w:sz w:val="18"/>
                <w:szCs w:val="18"/>
              </w:rPr>
              <w:t>światłowe:</w:t>
            </w:r>
            <w:r w:rsidRPr="006D6631">
              <w:rPr>
                <w:rFonts w:ascii="Arial" w:hAnsi="Arial" w:cs="Arial"/>
                <w:color w:val="000000"/>
                <w:sz w:val="18"/>
                <w:szCs w:val="18"/>
              </w:rPr>
              <w:t xml:space="preserve"> sposób zakładania cewnika metodą Seldingera, prowadnica, cewnik 3-światłowy16/18/18G dł. 20cm, igła 18Gx70mm, cewnik kontrastujący w promieniach rtg, możliwość identyfikacji położenia końcówki cewnika za pomocą ekg, skalpel, światła cewnika zabezpieczone bezigłowymi systemami do podaży leków, strzykawka o poj. 5ml.</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170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 xml:space="preserve">Wkłucia do żył centralnych 3-światłowe, 3-światłowodowy z powłoką antybakteryjną </w:t>
            </w:r>
            <w:r w:rsidRPr="006D6631">
              <w:rPr>
                <w:rFonts w:ascii="Arial" w:hAnsi="Arial" w:cs="Arial"/>
                <w:color w:val="000000"/>
                <w:sz w:val="18"/>
                <w:szCs w:val="18"/>
              </w:rPr>
              <w:t>umożliwiający założenia prowadnicy bez odłączania strzykawki 3-światłowy: 3-światłowy sposób zakładania cewnika metodą Seidingera prowadnicą, cewnik 16/18/18G dł. 20cm, igła 18Gx70mm, cewnik kontrastujący w promieniach rtg, możliwość położenia końcówki cewnika za pomocą EKG, skalpel, światła cewnika zabezpieczone systemami do podaży leków, strzykawka o poj. 5ml, powłoka antybakteryjna na zewnątrz i wewnątrz.</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21.</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Wkłucia do żył centralnych 1-światłowe</w:t>
            </w:r>
            <w:r w:rsidRPr="006D6631">
              <w:rPr>
                <w:rFonts w:ascii="Arial" w:hAnsi="Arial" w:cs="Arial"/>
                <w:color w:val="000000"/>
                <w:sz w:val="18"/>
                <w:szCs w:val="18"/>
              </w:rPr>
              <w:t>, umożliwiają założenie prowadnicy bez odłączania strzykawki, 1-światłowy sposób zakładania cewnika metodą Seldingera, prowadnica niklowo-tytanowa, cewnik 14G, dł.20cm, igła 18G dł.70mm; cewnik kontrastujący w promieniach rtg możliwość identyfikacji położenia końcówki cewnika za pomocą Ekg.</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22.</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Kaniula</w:t>
            </w:r>
            <w:r w:rsidRPr="006D6631">
              <w:rPr>
                <w:rFonts w:ascii="Arial" w:hAnsi="Arial" w:cs="Arial"/>
                <w:color w:val="000000"/>
                <w:sz w:val="18"/>
                <w:szCs w:val="18"/>
              </w:rPr>
              <w:t xml:space="preserve"> do długotrwałego podawania płynów i leków, wykonana z poliuretanu </w:t>
            </w:r>
            <w:r w:rsidRPr="006D6631">
              <w:rPr>
                <w:rFonts w:ascii="Arial" w:hAnsi="Arial" w:cs="Arial"/>
                <w:b/>
                <w:bCs/>
                <w:color w:val="000000"/>
                <w:sz w:val="18"/>
                <w:szCs w:val="18"/>
              </w:rPr>
              <w:t>z dodatkowym portem</w:t>
            </w:r>
            <w:r w:rsidRPr="006D6631">
              <w:rPr>
                <w:rFonts w:ascii="Arial" w:hAnsi="Arial" w:cs="Arial"/>
                <w:color w:val="000000"/>
                <w:sz w:val="18"/>
                <w:szCs w:val="18"/>
              </w:rPr>
              <w:t xml:space="preserve"> do iniekcji, z 4 wtopionymi paskami kontrastującymi w promieniach RTG, posiadająca </w:t>
            </w:r>
            <w:r w:rsidRPr="006D6631">
              <w:rPr>
                <w:rFonts w:ascii="Arial" w:hAnsi="Arial" w:cs="Arial"/>
                <w:color w:val="000000"/>
                <w:sz w:val="18"/>
                <w:szCs w:val="18"/>
              </w:rPr>
              <w:lastRenderedPageBreak/>
              <w:t xml:space="preserve">komorę z hydrofobową membraną hemostatyczną zintegrowaną z koreczkiem luer-lock, gdzie trzpień zamykający światło kaniuli znajduje się poniżej krawędzi koreczka, skrzydełka zapewniające dobrą stabilizację kaniuli, port boczny umiejscowiony bezpośrednio nad skrzydełkami, mechanizm zapobiegający przypadkowemu otwieraniu się koreczka portu bocznego, aktywowany ruchem obrotowym, nazwa producenta umieszczona bezpośrednio na kaniuli, muszą posiadać badania laboratoryjne potwierdzające biokompatybilność materiału z którego są wykonane, sterylizowana EO, międzynarodowy kod kolorów, sterylne.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 </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a.</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24G dł. 19mm (przepływ 22ml/min).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45</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22G dł. 25mm   (przepływ 36ml/min).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160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20G dł.25mm (przepływ 65ml/min).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d.</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20G dł.33mm  (przepływ 61ml/min).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180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e.</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18G dł.33mm  (przepływ 103ml/min).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90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f.</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18G dł.45mm (przepływ 96ml/min).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g.</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17G dł. 45mm (przepływ 128ml/min).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6</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h.</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16G dł.55mm (przepływ 196ml/min).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6</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i.</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14G dł. 50mm  (przepływ 343ml/min). Op.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23.</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Kaniula bez portu bocznego</w:t>
            </w:r>
            <w:r w:rsidRPr="006D6631">
              <w:rPr>
                <w:rFonts w:ascii="Arial" w:hAnsi="Arial" w:cs="Arial"/>
                <w:color w:val="000000"/>
                <w:sz w:val="18"/>
                <w:szCs w:val="18"/>
              </w:rPr>
              <w:t xml:space="preserve"> do długotrwałego podawania płynów i leków wykonana z poliuretanu, z 4 wtopionymi paskami kontrastującymi w promieniach RTG, w rozm. 24G dł.19mm (przepływ 22ml/min), sterylna. Op. 50szt.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12</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24.</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dwuczęściowa, końcówka Luer, posiadająca biały tłok oraz czarną podwójną rozszerzoną skalę pomiarową, musi posiadać podwójne zabezpieczenie przed wypadnięciem tłoka, Oznaczenie na korpusie strzykawki w postaci piktogramów: jednorazowego użytku, brak lateksu. Logo oraz nazwa producenta i typ strzykawki nadrukowane na cylindrze, sterylna. Kolorystyczne oznakowanie rozmiaru strzykawki na pojedynczym opakowaniu każdej sztuki oraz informacja o braku ftalanów. Strzykawki z poz. 1 a - 1d muszą pochodzić od jednego producenta.</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j.uż. 2 ml. jałowa, skala do 3 ml (opak.= 100 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650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j.uż.5 ml. jałowa, skala do 6 ml (opak.= 100 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600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j.uż.10 ml. jałowa, skala do 12ml. (opak.= 100 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900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d.</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j.uż.20 ml.jałowa, skala do 24 ml (opak.= 100 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1100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6D6631">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25.</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insulinowa j. uż.1ml z igła , 0,50 x 16mm, jałowa (op.100szt.)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26.</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j.uż. 50/60 ml. Luer - Lock do pompy infuzyjnej, trzyczęściowa. Posiada pojedynczą  skalę pomiarową, podwójne uszczelnienie tłoka i czterostronne podcięcie tłoczyska w celu instalacji w uchwytach pompy infuzyjnej, współpracująca i kompatybilna z pompą Ascor AP 22 i AP 23, sterylna. Op. 85szt.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27.</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 xml:space="preserve">Strzykawka j.uż. 50/60 ml. Luer – Lock </w:t>
            </w:r>
            <w:r w:rsidRPr="006D6631">
              <w:rPr>
                <w:rFonts w:ascii="Arial" w:hAnsi="Arial" w:cs="Arial"/>
                <w:b/>
                <w:bCs/>
                <w:color w:val="000000"/>
                <w:sz w:val="18"/>
                <w:szCs w:val="18"/>
              </w:rPr>
              <w:t>bursztynowa</w:t>
            </w:r>
            <w:r w:rsidRPr="006D6631">
              <w:rPr>
                <w:rFonts w:ascii="Arial" w:hAnsi="Arial" w:cs="Arial"/>
                <w:color w:val="000000"/>
                <w:sz w:val="18"/>
                <w:szCs w:val="18"/>
              </w:rPr>
              <w:t xml:space="preserve"> do pomp infuzyjnych, trzyczęściowa Posiada pojedynczą skalę pomiarową, podwójne uszczelnienie tłoka i czterostronne podcięcie tłoczyska w celu instalacji w uchwytach pompy infuzyjnej; współpracująca i kompatybilna z pompą Ascor AP 22 i AP 23, sterylna. Op. 85szt.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28.</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 xml:space="preserve">Strzykawka 100ml typu Janeta z końcówką cewnikową, wyposażona w łącznik redukcyjny Luer umożliwiający płukanie ucha (długość 28,8mm, średnica podstawy 10,8mm) łącznik musi być w kształcie stożka, zwężający się równomiernie w stronę ujścia (średnica mierzona </w:t>
            </w:r>
            <w:r w:rsidRPr="006D6631">
              <w:rPr>
                <w:rFonts w:ascii="Arial" w:hAnsi="Arial" w:cs="Arial"/>
                <w:color w:val="000000"/>
                <w:sz w:val="18"/>
                <w:szCs w:val="18"/>
              </w:rPr>
              <w:lastRenderedPageBreak/>
              <w:t>na środku łącznika nie większa niż 7mm), sterylna, opakowanie folia-papier, sterylna</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2500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29.</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tuberkulinówka 1ml typu Luer-Lock z podziałką z jednostronną skalą pomiarową co 0,1 ml. W zestawie z igłą , pakowana w rękaw foliowo-papierowy z opisem w języku polskim (op. 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5</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4252" w:type="dxa"/>
          </w:tcPr>
          <w:p w:rsidR="006758FD" w:rsidRPr="006D6631" w:rsidRDefault="006758FD" w:rsidP="00145BD2">
            <w:pPr>
              <w:rPr>
                <w:rFonts w:ascii="Arial" w:hAnsi="Arial" w:cs="Arial"/>
                <w:color w:val="2D2D2D"/>
                <w:sz w:val="18"/>
                <w:szCs w:val="18"/>
              </w:rPr>
            </w:pPr>
            <w:r w:rsidRPr="006D6631">
              <w:rPr>
                <w:rFonts w:ascii="Arial" w:hAnsi="Arial" w:cs="Arial"/>
                <w:color w:val="2D2D2D"/>
                <w:sz w:val="18"/>
                <w:szCs w:val="18"/>
              </w:rPr>
              <w:t>Strzykawka trzyczęściowa jednorazowego użytku Luer Lock. Strzykawka musi posiadać: łącznik stożkowy Luer Lock umieszczony centrycznie, gumową część tłoka z podwójnym uszczelnieniem, czytelną, skala pomiarowa: 2 ml co 0,1 ml,3 ml co 0,1 ml, 5 ml co 0,2 ml, 10 ml co 0,5 ml, 20 ml co 1 ml, 30 ml co 1 ml, przeźroczysty cylinder (korpus polipropylen) strzykawki, tłok strzykawki w kolorze białym (polietylen), łatwo wyczuwalną blokadę zapobiegającą niekontrolowanemu wysunięciu tłoka z komory strzykawki, poprzeczne wcięcia na tłoku ułatwiające zniszczenie strzykawki po użyciu, oznaczenie na korpusie strzykawki w postaci piktogramów: jednorazowego użytku oraz brak lateksu.</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6758FD" w:rsidRPr="006D6631" w:rsidRDefault="006758FD" w:rsidP="00145BD2">
            <w:pPr>
              <w:rPr>
                <w:rFonts w:ascii="Arial" w:hAnsi="Arial" w:cs="Arial"/>
                <w:color w:val="2D2D2D"/>
                <w:sz w:val="18"/>
                <w:szCs w:val="18"/>
              </w:rPr>
            </w:pPr>
            <w:r w:rsidRPr="006D6631">
              <w:rPr>
                <w:rFonts w:ascii="Arial" w:hAnsi="Arial" w:cs="Arial"/>
                <w:color w:val="2D2D2D"/>
                <w:sz w:val="18"/>
                <w:szCs w:val="18"/>
              </w:rPr>
              <w:t>10ml op. a 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28</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20ml op. a 50szt.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25</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31.</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b/>
                <w:bCs/>
                <w:color w:val="000000"/>
                <w:sz w:val="18"/>
                <w:szCs w:val="18"/>
              </w:rPr>
              <w:t xml:space="preserve">Ostrza chirurgiczne </w:t>
            </w:r>
            <w:r w:rsidRPr="006D6631">
              <w:rPr>
                <w:rFonts w:ascii="Arial" w:hAnsi="Arial" w:cs="Arial"/>
                <w:color w:val="000000"/>
                <w:sz w:val="18"/>
                <w:szCs w:val="18"/>
              </w:rPr>
              <w:t xml:space="preserve">wymienne ostrokończaste proste zakrzywione ze stali węglowej, sterylne w rozmiarze </w:t>
            </w:r>
            <w:r w:rsidRPr="006D6631">
              <w:rPr>
                <w:rFonts w:ascii="Arial" w:hAnsi="Arial" w:cs="Arial"/>
                <w:b/>
                <w:bCs/>
                <w:color w:val="000000"/>
                <w:sz w:val="18"/>
                <w:szCs w:val="18"/>
              </w:rPr>
              <w:t>nr 11</w:t>
            </w:r>
            <w:r w:rsidRPr="006D6631">
              <w:rPr>
                <w:rFonts w:ascii="Arial" w:hAnsi="Arial" w:cs="Arial"/>
                <w:color w:val="000000"/>
                <w:sz w:val="18"/>
                <w:szCs w:val="18"/>
              </w:rPr>
              <w:t xml:space="preserve"> z nazwą producenta i numerem ostrza wygrawerowanym na ostrzu (op.100szt).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32.</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Ostrza chirurgiczne wymienne ostrokończaste brzuszaste ze stali węglowej, sterylne, w rozmiarze, z nazwą producenta i numerem ostrza wygrawerowanym na ostrzu (op. 100 szt.). Nr: 10,15,18,20,22,24</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33.</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Ostrza chirurgiczne wymienne ostrokończaste zakrzywione ze stali węglowej , sterylne w rozmiarze nr 12 z nazwą producenta i numerem ostrza wygrawerowanym na ostrzu (op.100 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34.</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do wstrzykiwaczy insulinowych 30Gx8mm op.a 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35.</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Igła tępa</w:t>
            </w:r>
            <w:r w:rsidRPr="006D6631">
              <w:rPr>
                <w:rFonts w:ascii="Arial" w:hAnsi="Arial" w:cs="Arial"/>
                <w:color w:val="000000"/>
                <w:sz w:val="18"/>
                <w:szCs w:val="18"/>
              </w:rPr>
              <w:t xml:space="preserve"> jednorazowego użytku do pobierania leku z fiolki lub ampułki z gumowym korkiem, 18G x 38mm ścięta pod kątem 45</w:t>
            </w:r>
            <w:r w:rsidRPr="006D6631">
              <w:rPr>
                <w:rFonts w:ascii="Cambria Math" w:hAnsi="Cambria Math" w:cs="Cambria Math"/>
                <w:color w:val="000000"/>
                <w:sz w:val="18"/>
                <w:szCs w:val="18"/>
              </w:rPr>
              <w:t>⁰</w:t>
            </w:r>
            <w:r w:rsidRPr="006D6631">
              <w:rPr>
                <w:rFonts w:ascii="Arial" w:hAnsi="Arial" w:cs="Arial"/>
                <w:color w:val="000000"/>
                <w:sz w:val="18"/>
                <w:szCs w:val="18"/>
              </w:rPr>
              <w:t xml:space="preserve">, uniemożliwiającą fragmentację korka podczas przekłuwania, </w:t>
            </w:r>
            <w:r w:rsidRPr="006D6631">
              <w:rPr>
                <w:rFonts w:ascii="Arial" w:hAnsi="Arial" w:cs="Arial"/>
                <w:b/>
                <w:bCs/>
                <w:color w:val="000000"/>
                <w:sz w:val="18"/>
                <w:szCs w:val="18"/>
              </w:rPr>
              <w:t>z wbudowanym filtrem cząsteczkowym</w:t>
            </w:r>
            <w:r w:rsidRPr="006D6631">
              <w:rPr>
                <w:rFonts w:ascii="Arial" w:hAnsi="Arial" w:cs="Arial"/>
                <w:color w:val="000000"/>
                <w:sz w:val="18"/>
                <w:szCs w:val="18"/>
              </w:rPr>
              <w:t xml:space="preserve"> 5 µm, sterylizowana EO , nietoksyczna, wolna od pirogenów, bezlateksowa, rozmiar  18G - 1,2x38 mm, sterylna (op. a’100szt.).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36.</w:t>
            </w:r>
          </w:p>
        </w:tc>
        <w:tc>
          <w:tcPr>
            <w:tcW w:w="4252" w:type="dxa"/>
          </w:tcPr>
          <w:p w:rsidR="006758FD" w:rsidRPr="001E4856" w:rsidRDefault="006758FD" w:rsidP="00145BD2">
            <w:pPr>
              <w:rPr>
                <w:rFonts w:ascii="Arial" w:hAnsi="Arial" w:cs="Arial"/>
                <w:sz w:val="18"/>
                <w:szCs w:val="18"/>
              </w:rPr>
            </w:pPr>
            <w:r w:rsidRPr="001E4856">
              <w:rPr>
                <w:rFonts w:ascii="Arial" w:hAnsi="Arial" w:cs="Arial"/>
                <w:sz w:val="18"/>
                <w:szCs w:val="18"/>
              </w:rPr>
              <w:t>Igła tępa jednorazowego użytku do pobierania leków, bezp</w:t>
            </w:r>
            <w:r w:rsidRPr="001E4856">
              <w:rPr>
                <w:rFonts w:ascii="Arial" w:hAnsi="Arial" w:cs="Arial"/>
                <w:b/>
                <w:bCs/>
                <w:sz w:val="18"/>
                <w:szCs w:val="18"/>
              </w:rPr>
              <w:t>ieczn</w:t>
            </w:r>
            <w:r w:rsidRPr="001E4856">
              <w:rPr>
                <w:rFonts w:ascii="Arial" w:hAnsi="Arial" w:cs="Arial"/>
                <w:sz w:val="18"/>
                <w:szCs w:val="18"/>
              </w:rPr>
              <w:t>a bez</w:t>
            </w:r>
            <w:r w:rsidRPr="001E4856">
              <w:rPr>
                <w:rFonts w:ascii="Arial" w:hAnsi="Arial" w:cs="Arial"/>
                <w:b/>
                <w:bCs/>
                <w:sz w:val="18"/>
                <w:szCs w:val="18"/>
              </w:rPr>
              <w:t xml:space="preserve"> filtra.</w:t>
            </w:r>
            <w:r w:rsidRPr="001E4856">
              <w:rPr>
                <w:rFonts w:ascii="Arial" w:hAnsi="Arial" w:cs="Arial"/>
                <w:sz w:val="18"/>
                <w:szCs w:val="18"/>
              </w:rPr>
              <w:t xml:space="preserve"> Igła posiada specjalną stępioną końcówkę ściętą pod kątem 45 stopni uniemożliwiająca fragmentację korka podczas przekłuwania, sterylizowana EO, . Rozmiar 18G - 1,2x40mm , op. a’100 szt.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70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37.</w:t>
            </w:r>
          </w:p>
        </w:tc>
        <w:tc>
          <w:tcPr>
            <w:tcW w:w="4252" w:type="dxa"/>
          </w:tcPr>
          <w:p w:rsidR="006758FD" w:rsidRPr="001E4856" w:rsidRDefault="006758FD" w:rsidP="00145BD2">
            <w:pPr>
              <w:rPr>
                <w:rFonts w:ascii="Arial" w:hAnsi="Arial" w:cs="Arial"/>
                <w:b/>
                <w:bCs/>
                <w:sz w:val="18"/>
                <w:szCs w:val="18"/>
              </w:rPr>
            </w:pPr>
            <w:r w:rsidRPr="001E4856">
              <w:rPr>
                <w:rFonts w:ascii="Arial" w:hAnsi="Arial" w:cs="Arial"/>
                <w:b/>
                <w:bCs/>
                <w:sz w:val="18"/>
                <w:szCs w:val="18"/>
              </w:rPr>
              <w:t>Igła jednorazowa z otworem bocznym</w:t>
            </w:r>
            <w:r w:rsidRPr="001E4856">
              <w:rPr>
                <w:rFonts w:ascii="Arial" w:hAnsi="Arial" w:cs="Arial"/>
                <w:sz w:val="18"/>
                <w:szCs w:val="18"/>
              </w:rPr>
              <w:t xml:space="preserve"> do pobierania i rozpuszczania leków m.in. z fiolek z gumowym korkiem, ołówkowa konstrukcja igły zapobiega wytwarzaniu skrawków z korków gumowych, a tym samym  zabezpiecza przed zanieczyszczeniem pobieranego leku, wykonana z najwyższej jakości stali nierdzewnej. Sterylizowana tlenkiem etylenu, nietoksyczna, wolna od pirogenu i bezlateksowa. Op. 100 szt. Rozmiar: 18G -1,2x40mm.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38.</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Igły iniekcyjne j.u. (opak.=100 szt.),</w:t>
            </w:r>
            <w:r w:rsidRPr="006D6631">
              <w:rPr>
                <w:rFonts w:ascii="Arial" w:hAnsi="Arial" w:cs="Arial"/>
                <w:color w:val="000000"/>
                <w:sz w:val="18"/>
                <w:szCs w:val="18"/>
              </w:rPr>
              <w:t xml:space="preserve"> opakowanie jednostkowe oznaczone barwnym kodem rozmiaru zgodnym z kolorem nasadki, muszą pochodzić od jednego producenta. Rozmiary 1,1 – 1,2 na opakowaniu jednostkowym informacja o rodzaju ścięcia ostrza; igły w wersji długo ściętej (poz.a-f) i krótko ściętej (poz.g-h), sterylne.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0,45 x 16mm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0,5 x 25mm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250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0,6 x 25mm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d.</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0,7 x 30mm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150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e.</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0,8 x 40mm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f.</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0,9 x 40mm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230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g.</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1,1 x 40mm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80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h.</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Igła j.u. 1,2 x 40mm (a’100szt.)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900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39.</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 xml:space="preserve">Igła typu motylek op. a 100szt  w rozm. 0,6; 0,7; 0,8; 0,9; 1,1    </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40.</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Zestaw do żywienia dojelitowego do pompy Flocare Infinity do worków / butelek do połączenia worka / butelki z dietą i ze zgłębnikiem umożliwiający żywienie pacjenta metodą ciągłego wlewu pompy Flocare Infinity . Zestaw zawierający port medyczny ENFit umożliwiający połączenia z dotychczasowym systemem zgłębników i strzykawek ENlock</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1600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41.</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Zgłębnik przeznaczony do żywienia dożołądkowego lub dojelitowego. Bliższy koniec zgłębnika zakończony złączem ENLFit służącym do łączenia z zestawami do podaży diet Flocare. Zgłębnik wykonany z miękkiego, przezroczystego poliuretanu, nie twardniejącego przy dłuższym stosowaniu. Dalszy koniec zgłębnika posiada dwa boczne otwory i jeden centralny przelotowy. Zgłębnik jednorazowego użytku, nie zawiera DEHP i lateksu, pakowany pojedynczo. W rozmiarach CH 6/60cm, 8/ 110cm, 10/110cm, 10/ 130cm, 12/110 cm.</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180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42.</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 xml:space="preserve">Zgłębnik gastrostomijny PEG o rozmiarach Ch 10, 14, 18 dł. 40 cm. Zgłębnik wykonany z miękkiego, przezroczystego poliuretanu , nietwardniejącego przy dłuższym stosowaniu. Posiada nadrukowany rozmiar, cieniodajną linię kontrastującą w promieniach RTG, hydromerową powłokę ułatwiającą wprowadzenie oraz oznakowanie centymetrową podziałką. Zestaw zawiera: przezroczysty, poliuretanowy zgłębnik o długości 40 cm z wewnętrznym dyskiem mocującym składającym się z silikonu (3 płatki koniczynki cieniodajne w promieniach RTG) i sztywnego stabilizującego pierścienia z makrolonu, zacisk do regulacji przepływu, zacisk zabezpieczający utrzymanie odpowiedniej pozycji zgłębnika, </w:t>
            </w:r>
            <w:r w:rsidRPr="006D6631">
              <w:rPr>
                <w:rFonts w:ascii="Arial" w:hAnsi="Arial" w:cs="Arial"/>
                <w:color w:val="000000"/>
                <w:sz w:val="18"/>
                <w:szCs w:val="18"/>
              </w:rPr>
              <w:lastRenderedPageBreak/>
              <w:t>jednorazowy skalpel, igłę punkcyjną z trokarem i łącznikiem ułatwiającym wprowadzenie nici oraz nić trakcyjną do przeciągania zgłębnika. Bliższy koniec zgłębnika (po jego odcięciu) zakończony złączem ENFIT służącym do łączenia z zestawami do podaży diet Flocare lub strzykawkami ENFit. Zgłębnik jednorazowego użytku, nie zawiera DEHP i lateksu, pakowany pojedynczo.</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6D6631">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lastRenderedPageBreak/>
              <w:t>43.</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Konektor do połączenia strzykawki EnFit  ze zgłębnikiem, gastrostomią EnLock, op. a’6x5 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6D6631">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44.</w:t>
            </w:r>
          </w:p>
        </w:tc>
        <w:tc>
          <w:tcPr>
            <w:tcW w:w="4252" w:type="dxa"/>
            <w:vAlign w:val="center"/>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Konektor do połączenia do zestawu EnFit ze strzykawką EnLock, op. a’6x5 szt.</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45.</w:t>
            </w:r>
          </w:p>
        </w:tc>
        <w:tc>
          <w:tcPr>
            <w:tcW w:w="4252" w:type="dxa"/>
          </w:tcPr>
          <w:p w:rsidR="006758FD" w:rsidRPr="006D6631" w:rsidRDefault="006758FD" w:rsidP="00145BD2">
            <w:pPr>
              <w:rPr>
                <w:rFonts w:ascii="Arial" w:hAnsi="Arial" w:cs="Arial"/>
                <w:color w:val="000000"/>
                <w:sz w:val="18"/>
                <w:szCs w:val="18"/>
              </w:rPr>
            </w:pPr>
            <w:r w:rsidRPr="006D6631">
              <w:rPr>
                <w:rFonts w:ascii="Arial" w:hAnsi="Arial" w:cs="Arial"/>
                <w:color w:val="000000"/>
                <w:sz w:val="18"/>
                <w:szCs w:val="18"/>
              </w:rPr>
              <w:t>Strzykawka 3-częściowa enteralna ENFit jedn. uż. o pojemności 60 ml przeznaczona tylko do obsługi żywienia drogą przewodu pokarmowego, końcówka centryczna, sterylna.</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300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6D6631" w:rsidTr="00E33729">
        <w:trPr>
          <w:trHeight w:val="567"/>
        </w:trPr>
        <w:tc>
          <w:tcPr>
            <w:tcW w:w="534"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46.</w:t>
            </w:r>
          </w:p>
        </w:tc>
        <w:tc>
          <w:tcPr>
            <w:tcW w:w="4252" w:type="dxa"/>
          </w:tcPr>
          <w:p w:rsidR="006758FD" w:rsidRPr="006D6631" w:rsidRDefault="006758FD" w:rsidP="00145BD2">
            <w:pPr>
              <w:rPr>
                <w:rFonts w:ascii="Arial" w:hAnsi="Arial" w:cs="Arial"/>
                <w:b/>
                <w:bCs/>
                <w:color w:val="000000"/>
                <w:sz w:val="18"/>
                <w:szCs w:val="18"/>
              </w:rPr>
            </w:pPr>
            <w:r w:rsidRPr="006D6631">
              <w:rPr>
                <w:rFonts w:ascii="Arial" w:hAnsi="Arial" w:cs="Arial"/>
                <w:b/>
                <w:bCs/>
                <w:color w:val="000000"/>
                <w:sz w:val="18"/>
                <w:szCs w:val="18"/>
              </w:rPr>
              <w:t>Cewniki do podawania tlenu przez nos</w:t>
            </w:r>
            <w:r w:rsidRPr="006D6631">
              <w:rPr>
                <w:rFonts w:ascii="Arial" w:hAnsi="Arial" w:cs="Arial"/>
                <w:color w:val="000000"/>
                <w:sz w:val="18"/>
                <w:szCs w:val="18"/>
              </w:rPr>
              <w:t xml:space="preserve"> tzw. wąsy do tlenu, długość min. 4m jałowy, z drenem odpornym na załamanie, pakowany pojedynczo w rękaw papierowo-foliowy, na opakowaniu nadrukowany opis w języku polskim</w:t>
            </w:r>
          </w:p>
        </w:tc>
        <w:tc>
          <w:tcPr>
            <w:tcW w:w="709"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758FD" w:rsidRPr="006D6631" w:rsidRDefault="006758FD" w:rsidP="00145BD2">
            <w:pPr>
              <w:jc w:val="center"/>
              <w:rPr>
                <w:rFonts w:ascii="Arial" w:hAnsi="Arial" w:cs="Arial"/>
                <w:color w:val="000000"/>
                <w:sz w:val="18"/>
                <w:szCs w:val="18"/>
              </w:rPr>
            </w:pPr>
            <w:r w:rsidRPr="006D6631">
              <w:rPr>
                <w:rFonts w:ascii="Arial" w:hAnsi="Arial" w:cs="Arial"/>
                <w:color w:val="000000"/>
                <w:sz w:val="18"/>
                <w:szCs w:val="18"/>
              </w:rPr>
              <w:t>4500</w:t>
            </w:r>
          </w:p>
        </w:tc>
        <w:tc>
          <w:tcPr>
            <w:tcW w:w="1418"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851" w:type="dxa"/>
            <w:vAlign w:val="center"/>
          </w:tcPr>
          <w:p w:rsidR="006758FD" w:rsidRPr="006D6631" w:rsidRDefault="006758FD" w:rsidP="00145BD2">
            <w:pPr>
              <w:jc w:val="center"/>
              <w:rPr>
                <w:rFonts w:ascii="Arial" w:hAnsi="Arial" w:cs="Arial"/>
                <w:sz w:val="18"/>
                <w:szCs w:val="18"/>
              </w:rPr>
            </w:pPr>
          </w:p>
        </w:tc>
        <w:tc>
          <w:tcPr>
            <w:tcW w:w="1417" w:type="dxa"/>
            <w:vAlign w:val="center"/>
          </w:tcPr>
          <w:p w:rsidR="006758FD" w:rsidRPr="006D6631" w:rsidRDefault="006758FD" w:rsidP="00145BD2">
            <w:pPr>
              <w:jc w:val="center"/>
              <w:rPr>
                <w:rFonts w:ascii="Arial" w:hAnsi="Arial" w:cs="Arial"/>
                <w:sz w:val="18"/>
                <w:szCs w:val="18"/>
              </w:rPr>
            </w:pPr>
          </w:p>
        </w:tc>
        <w:tc>
          <w:tcPr>
            <w:tcW w:w="1418" w:type="dxa"/>
            <w:vAlign w:val="center"/>
          </w:tcPr>
          <w:p w:rsidR="006758FD" w:rsidRPr="006D6631" w:rsidRDefault="006758FD" w:rsidP="00145BD2">
            <w:pPr>
              <w:jc w:val="center"/>
              <w:rPr>
                <w:rFonts w:ascii="Arial" w:hAnsi="Arial" w:cs="Arial"/>
                <w:sz w:val="18"/>
                <w:szCs w:val="18"/>
              </w:rPr>
            </w:pPr>
          </w:p>
        </w:tc>
        <w:tc>
          <w:tcPr>
            <w:tcW w:w="2268" w:type="dxa"/>
            <w:vAlign w:val="center"/>
          </w:tcPr>
          <w:p w:rsidR="006758FD" w:rsidRPr="006D6631" w:rsidRDefault="006758FD" w:rsidP="00145BD2">
            <w:pPr>
              <w:jc w:val="center"/>
              <w:rPr>
                <w:rFonts w:ascii="Arial" w:hAnsi="Arial" w:cs="Arial"/>
                <w:sz w:val="18"/>
                <w:szCs w:val="18"/>
              </w:rPr>
            </w:pPr>
          </w:p>
        </w:tc>
      </w:tr>
      <w:tr w:rsidR="006758FD" w:rsidRPr="000C1B9A" w:rsidTr="00E33729">
        <w:trPr>
          <w:trHeight w:val="567"/>
        </w:trPr>
        <w:tc>
          <w:tcPr>
            <w:tcW w:w="7905" w:type="dxa"/>
            <w:gridSpan w:val="5"/>
            <w:vAlign w:val="center"/>
          </w:tcPr>
          <w:p w:rsidR="006758FD" w:rsidRPr="000C1B9A" w:rsidRDefault="006758FD" w:rsidP="00145BD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6758FD" w:rsidRPr="0069541B" w:rsidRDefault="006758FD" w:rsidP="00145BD2">
            <w:pPr>
              <w:jc w:val="center"/>
              <w:rPr>
                <w:rFonts w:ascii="Arial" w:hAnsi="Arial" w:cs="Arial"/>
                <w:b/>
                <w:sz w:val="20"/>
                <w:szCs w:val="20"/>
              </w:rPr>
            </w:pPr>
          </w:p>
        </w:tc>
        <w:tc>
          <w:tcPr>
            <w:tcW w:w="851" w:type="dxa"/>
            <w:shd w:val="clear" w:color="auto" w:fill="000000" w:themeFill="text1"/>
          </w:tcPr>
          <w:p w:rsidR="006758FD" w:rsidRPr="000C1B9A" w:rsidRDefault="006758FD" w:rsidP="00145BD2">
            <w:pPr>
              <w:jc w:val="center"/>
              <w:rPr>
                <w:rFonts w:ascii="Arial" w:hAnsi="Arial" w:cs="Arial"/>
                <w:sz w:val="20"/>
                <w:szCs w:val="20"/>
              </w:rPr>
            </w:pPr>
          </w:p>
        </w:tc>
        <w:tc>
          <w:tcPr>
            <w:tcW w:w="1417" w:type="dxa"/>
            <w:shd w:val="clear" w:color="auto" w:fill="000000" w:themeFill="text1"/>
          </w:tcPr>
          <w:p w:rsidR="006758FD" w:rsidRPr="000C1B9A" w:rsidRDefault="006758FD" w:rsidP="00145BD2">
            <w:pPr>
              <w:jc w:val="center"/>
              <w:rPr>
                <w:rFonts w:ascii="Arial" w:hAnsi="Arial" w:cs="Arial"/>
                <w:sz w:val="20"/>
                <w:szCs w:val="20"/>
              </w:rPr>
            </w:pPr>
          </w:p>
        </w:tc>
        <w:tc>
          <w:tcPr>
            <w:tcW w:w="1418" w:type="dxa"/>
            <w:vAlign w:val="center"/>
          </w:tcPr>
          <w:p w:rsidR="006758FD" w:rsidRPr="0069541B" w:rsidRDefault="006758FD" w:rsidP="00145BD2">
            <w:pPr>
              <w:jc w:val="center"/>
              <w:rPr>
                <w:rFonts w:ascii="Arial" w:hAnsi="Arial" w:cs="Arial"/>
                <w:b/>
                <w:sz w:val="20"/>
                <w:szCs w:val="20"/>
              </w:rPr>
            </w:pPr>
          </w:p>
        </w:tc>
        <w:tc>
          <w:tcPr>
            <w:tcW w:w="2268" w:type="dxa"/>
            <w:shd w:val="clear" w:color="auto" w:fill="000000" w:themeFill="text1"/>
          </w:tcPr>
          <w:p w:rsidR="006758FD" w:rsidRPr="000C1B9A" w:rsidRDefault="006758FD" w:rsidP="00145BD2">
            <w:pPr>
              <w:jc w:val="center"/>
              <w:rPr>
                <w:rFonts w:ascii="Arial" w:hAnsi="Arial" w:cs="Arial"/>
                <w:sz w:val="20"/>
                <w:szCs w:val="20"/>
              </w:rPr>
            </w:pPr>
          </w:p>
        </w:tc>
      </w:tr>
    </w:tbl>
    <w:p w:rsidR="006D6631" w:rsidRPr="008C5CD1" w:rsidRDefault="006D6631" w:rsidP="00145BD2">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6D6631" w:rsidRDefault="00145BD2" w:rsidP="00145BD2">
      <w:pPr>
        <w:pStyle w:val="Default"/>
        <w:rPr>
          <w:b/>
          <w:bCs/>
          <w:iCs/>
          <w:sz w:val="20"/>
          <w:szCs w:val="22"/>
        </w:rPr>
      </w:pPr>
      <w:r>
        <w:rPr>
          <w:b/>
          <w:bCs/>
          <w:iCs/>
          <w:sz w:val="20"/>
          <w:szCs w:val="22"/>
        </w:rPr>
        <w:br/>
      </w:r>
    </w:p>
    <w:p w:rsidR="006D6631" w:rsidRPr="00EE1344" w:rsidRDefault="006D6631" w:rsidP="006D6631">
      <w:pPr>
        <w:pStyle w:val="Default"/>
        <w:rPr>
          <w:sz w:val="20"/>
          <w:szCs w:val="22"/>
        </w:rPr>
      </w:pPr>
      <w:r w:rsidRPr="00EE1344">
        <w:rPr>
          <w:b/>
          <w:bCs/>
          <w:iCs/>
          <w:sz w:val="20"/>
          <w:szCs w:val="22"/>
        </w:rPr>
        <w:t xml:space="preserve">Dokument należy wypełnić i podpisać kwalifikowanym podpisem elektronicznym. </w:t>
      </w:r>
    </w:p>
    <w:p w:rsidR="006D6631" w:rsidRPr="00EE1344" w:rsidRDefault="006D6631" w:rsidP="006D6631">
      <w:pPr>
        <w:rPr>
          <w:rFonts w:ascii="Arial" w:hAnsi="Arial" w:cs="Arial"/>
          <w:b/>
          <w:bCs/>
          <w:iCs/>
          <w:sz w:val="20"/>
        </w:rPr>
      </w:pPr>
      <w:r w:rsidRPr="00EE1344">
        <w:rPr>
          <w:rFonts w:ascii="Arial" w:hAnsi="Arial" w:cs="Arial"/>
          <w:b/>
          <w:bCs/>
          <w:iCs/>
          <w:sz w:val="20"/>
        </w:rPr>
        <w:t>Zamawiający zaleca zapisanie dokumentu w formacie PDF.</w:t>
      </w:r>
    </w:p>
    <w:p w:rsidR="00E46BF6" w:rsidRDefault="00E46BF6" w:rsidP="000C1B9A">
      <w:pPr>
        <w:spacing w:after="0" w:line="240" w:lineRule="auto"/>
        <w:rPr>
          <w:rFonts w:ascii="Arial" w:hAnsi="Arial" w:cs="Arial"/>
        </w:rPr>
      </w:pPr>
    </w:p>
    <w:p w:rsidR="00E31683" w:rsidRDefault="00E31683" w:rsidP="000C1B9A">
      <w:pPr>
        <w:spacing w:after="0" w:line="240" w:lineRule="auto"/>
        <w:rPr>
          <w:rFonts w:ascii="Arial" w:hAnsi="Arial" w:cs="Arial"/>
        </w:rPr>
      </w:pPr>
    </w:p>
    <w:p w:rsidR="00E31683" w:rsidRDefault="00E31683" w:rsidP="000C1B9A">
      <w:pPr>
        <w:spacing w:after="0" w:line="240" w:lineRule="auto"/>
        <w:rPr>
          <w:rFonts w:ascii="Arial" w:hAnsi="Arial" w:cs="Arial"/>
        </w:rPr>
      </w:pPr>
    </w:p>
    <w:p w:rsidR="00E31683" w:rsidRDefault="00E31683" w:rsidP="000C1B9A">
      <w:pPr>
        <w:spacing w:after="0" w:line="240" w:lineRule="auto"/>
        <w:rPr>
          <w:rFonts w:ascii="Arial" w:hAnsi="Arial" w:cs="Arial"/>
        </w:rPr>
      </w:pPr>
    </w:p>
    <w:p w:rsidR="00E31683" w:rsidRDefault="00E31683" w:rsidP="000C1B9A">
      <w:pPr>
        <w:spacing w:after="0" w:line="240" w:lineRule="auto"/>
        <w:rPr>
          <w:rFonts w:ascii="Arial" w:hAnsi="Arial" w:cs="Arial"/>
        </w:rPr>
      </w:pPr>
    </w:p>
    <w:p w:rsidR="00E31683" w:rsidRDefault="00E31683" w:rsidP="000C1B9A">
      <w:pPr>
        <w:spacing w:after="0" w:line="240" w:lineRule="auto"/>
        <w:rPr>
          <w:rFonts w:ascii="Arial" w:hAnsi="Arial" w:cs="Arial"/>
        </w:rPr>
      </w:pPr>
    </w:p>
    <w:p w:rsidR="00E31683" w:rsidRDefault="00E31683" w:rsidP="000C1B9A">
      <w:pPr>
        <w:spacing w:after="0" w:line="240" w:lineRule="auto"/>
        <w:rPr>
          <w:rFonts w:ascii="Arial" w:hAnsi="Arial" w:cs="Arial"/>
        </w:rPr>
      </w:pPr>
    </w:p>
    <w:p w:rsidR="00E31683" w:rsidRDefault="00E31683" w:rsidP="000C1B9A">
      <w:pPr>
        <w:spacing w:after="0" w:line="240" w:lineRule="auto"/>
        <w:rPr>
          <w:rFonts w:ascii="Arial" w:hAnsi="Arial" w:cs="Arial"/>
        </w:rPr>
      </w:pPr>
    </w:p>
    <w:p w:rsidR="00E33729" w:rsidRDefault="00E33729" w:rsidP="00E31683">
      <w:pPr>
        <w:rPr>
          <w:rFonts w:ascii="Arial" w:hAnsi="Arial" w:cs="Arial"/>
          <w:b/>
          <w:sz w:val="20"/>
        </w:rPr>
      </w:pPr>
    </w:p>
    <w:p w:rsidR="00E31683" w:rsidRPr="000C1B9A" w:rsidRDefault="009A5D3B" w:rsidP="00E31683">
      <w:pPr>
        <w:rPr>
          <w:rFonts w:ascii="Arial" w:hAnsi="Arial" w:cs="Arial"/>
          <w:b/>
          <w:sz w:val="20"/>
        </w:rPr>
      </w:pPr>
      <w:r w:rsidRPr="009A5D3B">
        <w:rPr>
          <w:rFonts w:ascii="Arial" w:hAnsi="Arial" w:cs="Arial"/>
          <w:b/>
          <w:sz w:val="20"/>
        </w:rPr>
        <w:lastRenderedPageBreak/>
        <w:t>Pakiet nr 59: Akcesoria używane w recepturze aptecznej</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Butelka sterylna z tworzywa oranżowego PET z nakrętką Ø 28mm: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60ml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100ml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125ml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d.</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150ml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e.</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200ml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f.</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250ml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g.</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500ml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h.</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1000ml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60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Etykiety recepturowe samoprzylepne:</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709"/>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pomarańczowe op. 50szt.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białe op. 50szt.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6</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"trucizna" op. 100szt.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3</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d.</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"Przechowywać w chłodnym miejscu" op. 87szt.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3</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lastRenderedPageBreak/>
              <w:t>3.</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Torebki termoizolacyjne:</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11x6,5x18,5cm opj.250ml, op.10szt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16x8x27cm opj. 750ml op. 10szt.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21x11x31cm poj.2000ml, op. 10szt.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d.</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30x16x37cm poj. 5000ml, op.10szt.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Torebki recepturowe białe z nadrukiem: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120x170mm, poj. 75g, op.100szt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7</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120x190mm, poj. 100g, op.100szt.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7</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100x150mm, poj. 50g, op. 100szt.</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5</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d.</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280x100mmx70mm, poj.1000g</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200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5.</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Pudełka apteczne na wcisk:</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a.</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50g /65ml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100g / 125ml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160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c.</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150g / 175ml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6.</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Torebki recepturowe klockowe białe 10cmx7cmx28cm, pojemność 1kg, bez nadruku.</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500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145BD2">
        <w:trPr>
          <w:trHeight w:val="428"/>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7.</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 xml:space="preserve">Filtr do przesączania kropli ocznych 0,2µm z możliwością podłączenia strzykawki luer. Celulozowy, odporny na działanie alkoholi. Średnica 2,8mm, powierzchnia filtracyjna 5,3cm. </w:t>
            </w:r>
            <w:r w:rsidRPr="006D6631">
              <w:rPr>
                <w:rFonts w:ascii="Arial" w:hAnsi="Arial" w:cs="Arial"/>
                <w:color w:val="000000"/>
                <w:sz w:val="18"/>
                <w:szCs w:val="18"/>
              </w:rPr>
              <w:lastRenderedPageBreak/>
              <w:t>Jałowy, sterylizowany EO. Pakowany pojedyńczo folia - papier.</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lastRenderedPageBreak/>
              <w:t>8.</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Butelka apteczna gotowa do użycia , z nakrętką i zakraplaczem, wykonana z tworzywa sztucznego, transparentna, odporna na działanie alkoholu. Sterylizowana EO. Pojemność 10ml, opakowanie folia - papier</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9.</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Pojemnik na proszki biały, wykonany z HDPE, z wieczkiem i zrywką. Pojemność 55ml.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150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4252" w:type="dxa"/>
            <w:vAlign w:val="center"/>
          </w:tcPr>
          <w:p w:rsidR="009A5D3B" w:rsidRPr="006D6631" w:rsidRDefault="009A5D3B" w:rsidP="00E31683">
            <w:pPr>
              <w:rPr>
                <w:rFonts w:ascii="Arial" w:hAnsi="Arial" w:cs="Arial"/>
                <w:color w:val="000000"/>
                <w:sz w:val="18"/>
                <w:szCs w:val="18"/>
              </w:rPr>
            </w:pPr>
            <w:r w:rsidRPr="006D6631">
              <w:rPr>
                <w:rFonts w:ascii="Arial" w:hAnsi="Arial" w:cs="Arial"/>
                <w:color w:val="000000"/>
                <w:sz w:val="18"/>
                <w:szCs w:val="18"/>
              </w:rPr>
              <w:t>Pojemnik na proszki biały, wykonany z HDPE, z wieczkiem i zrywką. Pojemność 75ml.</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150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E31683" w:rsidRPr="000C1B9A" w:rsidTr="00E33729">
        <w:trPr>
          <w:trHeight w:val="567"/>
        </w:trPr>
        <w:tc>
          <w:tcPr>
            <w:tcW w:w="7905" w:type="dxa"/>
            <w:gridSpan w:val="5"/>
            <w:vAlign w:val="center"/>
          </w:tcPr>
          <w:p w:rsidR="00E31683" w:rsidRPr="000C1B9A" w:rsidRDefault="00E31683" w:rsidP="00662C5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E31683" w:rsidRPr="0069541B" w:rsidRDefault="00E31683" w:rsidP="00662C5D">
            <w:pPr>
              <w:jc w:val="center"/>
              <w:rPr>
                <w:rFonts w:ascii="Arial" w:hAnsi="Arial" w:cs="Arial"/>
                <w:b/>
                <w:sz w:val="20"/>
                <w:szCs w:val="20"/>
              </w:rPr>
            </w:pPr>
          </w:p>
        </w:tc>
        <w:tc>
          <w:tcPr>
            <w:tcW w:w="851" w:type="dxa"/>
            <w:shd w:val="clear" w:color="auto" w:fill="000000" w:themeFill="text1"/>
          </w:tcPr>
          <w:p w:rsidR="00E31683" w:rsidRPr="000C1B9A" w:rsidRDefault="00E31683" w:rsidP="00662C5D">
            <w:pPr>
              <w:jc w:val="center"/>
              <w:rPr>
                <w:rFonts w:ascii="Arial" w:hAnsi="Arial" w:cs="Arial"/>
                <w:sz w:val="20"/>
                <w:szCs w:val="20"/>
              </w:rPr>
            </w:pPr>
          </w:p>
        </w:tc>
        <w:tc>
          <w:tcPr>
            <w:tcW w:w="1417" w:type="dxa"/>
            <w:shd w:val="clear" w:color="auto" w:fill="000000" w:themeFill="text1"/>
          </w:tcPr>
          <w:p w:rsidR="00E31683" w:rsidRPr="000C1B9A" w:rsidRDefault="00E31683" w:rsidP="00662C5D">
            <w:pPr>
              <w:jc w:val="center"/>
              <w:rPr>
                <w:rFonts w:ascii="Arial" w:hAnsi="Arial" w:cs="Arial"/>
                <w:sz w:val="20"/>
                <w:szCs w:val="20"/>
              </w:rPr>
            </w:pPr>
          </w:p>
        </w:tc>
        <w:tc>
          <w:tcPr>
            <w:tcW w:w="1418" w:type="dxa"/>
            <w:vAlign w:val="center"/>
          </w:tcPr>
          <w:p w:rsidR="00E31683" w:rsidRPr="0069541B" w:rsidRDefault="00E31683" w:rsidP="00662C5D">
            <w:pPr>
              <w:jc w:val="center"/>
              <w:rPr>
                <w:rFonts w:ascii="Arial" w:hAnsi="Arial" w:cs="Arial"/>
                <w:b/>
                <w:sz w:val="20"/>
                <w:szCs w:val="20"/>
              </w:rPr>
            </w:pPr>
          </w:p>
        </w:tc>
        <w:tc>
          <w:tcPr>
            <w:tcW w:w="2268" w:type="dxa"/>
            <w:shd w:val="clear" w:color="auto" w:fill="000000" w:themeFill="text1"/>
          </w:tcPr>
          <w:p w:rsidR="00E31683" w:rsidRPr="000C1B9A" w:rsidRDefault="00E31683" w:rsidP="00662C5D">
            <w:pPr>
              <w:jc w:val="center"/>
              <w:rPr>
                <w:rFonts w:ascii="Arial" w:hAnsi="Arial" w:cs="Arial"/>
                <w:sz w:val="20"/>
                <w:szCs w:val="20"/>
              </w:rPr>
            </w:pPr>
          </w:p>
        </w:tc>
      </w:tr>
    </w:tbl>
    <w:p w:rsidR="006D6631" w:rsidRPr="008C5CD1" w:rsidRDefault="006D6631" w:rsidP="006D663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6D6631" w:rsidRDefault="00145BD2" w:rsidP="006D6631">
      <w:pPr>
        <w:pStyle w:val="Default"/>
        <w:rPr>
          <w:b/>
          <w:bCs/>
          <w:iCs/>
          <w:sz w:val="20"/>
          <w:szCs w:val="22"/>
        </w:rPr>
      </w:pPr>
      <w:r>
        <w:rPr>
          <w:b/>
          <w:bCs/>
          <w:iCs/>
          <w:sz w:val="20"/>
          <w:szCs w:val="22"/>
        </w:rPr>
        <w:br/>
      </w:r>
    </w:p>
    <w:p w:rsidR="006D6631" w:rsidRPr="00EE1344" w:rsidRDefault="006D6631" w:rsidP="006D6631">
      <w:pPr>
        <w:pStyle w:val="Default"/>
        <w:rPr>
          <w:sz w:val="20"/>
          <w:szCs w:val="22"/>
        </w:rPr>
      </w:pPr>
      <w:r w:rsidRPr="00EE1344">
        <w:rPr>
          <w:b/>
          <w:bCs/>
          <w:iCs/>
          <w:sz w:val="20"/>
          <w:szCs w:val="22"/>
        </w:rPr>
        <w:t xml:space="preserve">Dokument należy wypełnić i podpisać kwalifikowanym podpisem elektronicznym. </w:t>
      </w:r>
    </w:p>
    <w:p w:rsidR="006D6631" w:rsidRPr="00EE1344" w:rsidRDefault="006D6631" w:rsidP="006D6631">
      <w:pPr>
        <w:rPr>
          <w:rFonts w:ascii="Arial" w:hAnsi="Arial" w:cs="Arial"/>
          <w:b/>
          <w:bCs/>
          <w:iCs/>
          <w:sz w:val="20"/>
        </w:rPr>
      </w:pPr>
      <w:r w:rsidRPr="00EE1344">
        <w:rPr>
          <w:rFonts w:ascii="Arial" w:hAnsi="Arial" w:cs="Arial"/>
          <w:b/>
          <w:bCs/>
          <w:iCs/>
          <w:sz w:val="20"/>
        </w:rPr>
        <w:t>Zamawiający zaleca zapisanie dokumentu w formacie PDF.</w:t>
      </w:r>
    </w:p>
    <w:p w:rsidR="00E31683" w:rsidRDefault="00E31683"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Pr="000C1B9A" w:rsidRDefault="009A5D3B" w:rsidP="009A5D3B">
      <w:pPr>
        <w:rPr>
          <w:rFonts w:ascii="Arial" w:hAnsi="Arial" w:cs="Arial"/>
          <w:b/>
          <w:sz w:val="20"/>
        </w:rPr>
      </w:pPr>
      <w:r w:rsidRPr="009A5D3B">
        <w:rPr>
          <w:rFonts w:ascii="Arial" w:hAnsi="Arial" w:cs="Arial"/>
          <w:b/>
          <w:sz w:val="20"/>
        </w:rPr>
        <w:lastRenderedPageBreak/>
        <w:t>Pakiet nr 60: Różne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A5D3B" w:rsidRPr="006D6631" w:rsidTr="00E33729">
        <w:trPr>
          <w:trHeight w:val="567"/>
        </w:trPr>
        <w:tc>
          <w:tcPr>
            <w:tcW w:w="534" w:type="dxa"/>
            <w:vAlign w:val="center"/>
          </w:tcPr>
          <w:p w:rsidR="009A5D3B" w:rsidRPr="006D6631" w:rsidRDefault="009A5D3B">
            <w:pPr>
              <w:jc w:val="center"/>
              <w:rPr>
                <w:rFonts w:ascii="Arial" w:hAnsi="Arial" w:cs="Arial"/>
                <w:b/>
                <w:bCs/>
                <w:color w:val="000000"/>
                <w:sz w:val="18"/>
                <w:szCs w:val="18"/>
              </w:rPr>
            </w:pPr>
            <w:r w:rsidRPr="006D6631">
              <w:rPr>
                <w:rFonts w:ascii="Arial" w:hAnsi="Arial" w:cs="Arial"/>
                <w:b/>
                <w:bCs/>
                <w:color w:val="000000"/>
                <w:sz w:val="18"/>
                <w:szCs w:val="18"/>
              </w:rPr>
              <w:t>A.</w:t>
            </w:r>
          </w:p>
        </w:tc>
        <w:tc>
          <w:tcPr>
            <w:tcW w:w="4252" w:type="dxa"/>
            <w:vAlign w:val="center"/>
          </w:tcPr>
          <w:p w:rsidR="009A5D3B" w:rsidRPr="006D6631" w:rsidRDefault="009A5D3B" w:rsidP="009A5D3B">
            <w:pPr>
              <w:rPr>
                <w:rFonts w:ascii="Arial" w:hAnsi="Arial" w:cs="Arial"/>
                <w:b/>
                <w:bCs/>
                <w:color w:val="000000"/>
                <w:sz w:val="18"/>
                <w:szCs w:val="18"/>
              </w:rPr>
            </w:pPr>
            <w:r w:rsidRPr="006D6631">
              <w:rPr>
                <w:rFonts w:ascii="Arial" w:hAnsi="Arial" w:cs="Arial"/>
                <w:b/>
                <w:bCs/>
                <w:color w:val="000000"/>
                <w:sz w:val="18"/>
                <w:szCs w:val="18"/>
              </w:rPr>
              <w:t>Asortyment jednorazowy</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Czujnik SpO2 jednorazowego użytku dla noworodków(&lt;3kg), dla dorosłych(&gt;30kg), klejowy, do kardiomonitora GE Carescape B450.</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Jednorazowy przetwornik IBP BD, jedno-kanałowy.</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3.</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Jednorazowy przetwornik IBP Utah, jedno-kanałowy.</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Pułapka wodna Mini D-Fend, 10szt./op.</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5.</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Pułapka wodna CO</w:t>
            </w:r>
            <w:r w:rsidRPr="006D6631">
              <w:rPr>
                <w:rFonts w:ascii="Cambria Math" w:hAnsi="Cambria Math" w:cs="Cambria Math"/>
                <w:color w:val="000000"/>
                <w:sz w:val="18"/>
                <w:szCs w:val="18"/>
              </w:rPr>
              <w:t>₂</w:t>
            </w:r>
            <w:r w:rsidRPr="006D6631">
              <w:rPr>
                <w:rFonts w:ascii="Arial" w:hAnsi="Arial" w:cs="Arial"/>
                <w:color w:val="000000"/>
                <w:sz w:val="18"/>
                <w:szCs w:val="18"/>
              </w:rPr>
              <w:t xml:space="preserve"> do kardiomonitorów Biolight, kompatybilna z kardiomonitorem BLT Q7.</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6.</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Linia próbkująca ze złączem Luer-Lock, długość 3,05m. Produkt kompatybilny z kardiomonitorem BLT Q7.</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7.</w:t>
            </w:r>
          </w:p>
        </w:tc>
        <w:tc>
          <w:tcPr>
            <w:tcW w:w="4252" w:type="dxa"/>
            <w:vAlign w:val="center"/>
          </w:tcPr>
          <w:p w:rsidR="009A5D3B" w:rsidRPr="006D6631" w:rsidRDefault="009A5D3B" w:rsidP="009A5D3B">
            <w:pPr>
              <w:rPr>
                <w:rFonts w:ascii="Arial" w:hAnsi="Arial" w:cs="Arial"/>
                <w:b/>
                <w:bCs/>
                <w:color w:val="000000"/>
                <w:sz w:val="18"/>
                <w:szCs w:val="18"/>
              </w:rPr>
            </w:pPr>
            <w:r w:rsidRPr="006D6631">
              <w:rPr>
                <w:rFonts w:ascii="Arial" w:hAnsi="Arial" w:cs="Arial"/>
                <w:b/>
                <w:bCs/>
                <w:color w:val="000000"/>
                <w:sz w:val="18"/>
                <w:szCs w:val="18"/>
              </w:rPr>
              <w:t xml:space="preserve">Czujnik saturacji do pulsoksymetru jednorazowego użytku dla dzieci </w:t>
            </w:r>
            <w:r w:rsidRPr="006D6631">
              <w:rPr>
                <w:rFonts w:ascii="Arial" w:hAnsi="Arial" w:cs="Arial"/>
                <w:color w:val="000000"/>
                <w:sz w:val="18"/>
                <w:szCs w:val="18"/>
              </w:rPr>
              <w:t xml:space="preserve">, kompatybilny z pulsoksymetrem firmy Nellcor współpracujący w technologii oxi max z plastrem umożliwiającym umocowanie czujnika na stopie dziecka, zapakowany pojedynczo folia-papier. Przeznaczony dla noworodków.   </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70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Czujnik  saturacji do pulsoksymetru kompatybilny z modułem Nellcor-Oximax, jednopacjentowy, zaapinany na rzep długości  15cm umożliwiający zamocownie czujnika na stopie dziecka / niemowlęcia. Całkowita długość 90cm, wtyczka 9 - bolcowa. Przedział wagowy dzieci 3-10kg. Mikrobiologicznie czysty, zapakowany pojedynczo w rękaw folia - papier.</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b/>
                <w:bCs/>
                <w:color w:val="000000"/>
                <w:sz w:val="18"/>
                <w:szCs w:val="18"/>
              </w:rPr>
            </w:pPr>
            <w:r w:rsidRPr="006D6631">
              <w:rPr>
                <w:rFonts w:ascii="Arial" w:hAnsi="Arial" w:cs="Arial"/>
                <w:b/>
                <w:bCs/>
                <w:color w:val="000000"/>
                <w:sz w:val="18"/>
                <w:szCs w:val="18"/>
              </w:rPr>
              <w:t>B.</w:t>
            </w:r>
          </w:p>
        </w:tc>
        <w:tc>
          <w:tcPr>
            <w:tcW w:w="4252" w:type="dxa"/>
            <w:vAlign w:val="center"/>
          </w:tcPr>
          <w:p w:rsidR="009A5D3B" w:rsidRPr="006D6631" w:rsidRDefault="009A5D3B" w:rsidP="009A5D3B">
            <w:pPr>
              <w:rPr>
                <w:rFonts w:ascii="Arial" w:hAnsi="Arial" w:cs="Arial"/>
                <w:b/>
                <w:bCs/>
                <w:color w:val="000000"/>
                <w:sz w:val="18"/>
                <w:szCs w:val="18"/>
              </w:rPr>
            </w:pPr>
            <w:r w:rsidRPr="006D6631">
              <w:rPr>
                <w:rFonts w:ascii="Arial" w:hAnsi="Arial" w:cs="Arial"/>
                <w:b/>
                <w:bCs/>
                <w:color w:val="000000"/>
                <w:sz w:val="18"/>
                <w:szCs w:val="18"/>
              </w:rPr>
              <w:t>Asortyment wielorazowy</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709"/>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lastRenderedPageBreak/>
              <w:t>1.</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Wielorazowy kabel główny EKG do kardiomonitora GE Carescape B450 - 3/5 odpr, wtyk 11 pin, typu GE Marquette.</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2.</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Wielorazowe odprowadzenia EKG do kardiomonitora GE Carescape B450, 5-odprowadzeniowe zakończone klamrą, długość 0,9 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3.</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Adapter SpO2 wielokrotnego użytku do kardiomonitora GE Carescape B450- typu Nellcor OxiMAX, długość 3m.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Czujnik SPO2 wielokrotnego użytku do kardiomonitora GE Carescape B450 - klips na palec, dla dorosłych, typu Nellcor OxiMAX, długość 1.1 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5.</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Czujnik SPO2 wielokrotnego użytku do kardiomonitora GE Carescape B450 - klips na ucho, dla dorosłych, typu Nellcor OxiMAX, długość 1.1 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6.</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Rurka przedłużająca do mankietów 2-żyłowych do kardiomonitora GE Carescape B450, dla dorosłych, długość 2,5m.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7.</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Konektor NIBP od strony mankietu GE typu Dinaclick na rurkę 2 żyłową do kardiomonitora GE Carescape B450.</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16</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Mankiet 2-żyłowy do kardiomonitora, pediatryczny, rozmiar: 18-26cm, dwuwarstwowy.</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9.</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Mankiet 2-żyłowy do kardiomonitora, rozmiar: 25-35cm, z wyjmowanym balonem.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Mankiet 2-żyłowy do kardiomonitora dla dorosłych, obwód 33-47cm, długość: 66cm, szerokość: 18cm, z wyjmowanym balonem.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11.</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Mankiet do podawania płynów 500ml z pęcherzem PVC i manometrem.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12.</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Mankiet do podawania płynów 1000ml z pęcherzem PVC i manometrem.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13.</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Kabel IBP do przetworników BD do kardiomonitora GE Carescape B450.</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14.</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Kabel IBP do przetworników Utah do kardiomonitora GE Carescape B450.</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4</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lastRenderedPageBreak/>
              <w:t>15.</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Adapter do czujników temperatury YSI 400 do kardiomonitora GE Carescape B450, długość 0,3m.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16.</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Czujnik temperatury YSI, rektalno-przełykowy dla dorosłych do kardiomonitora GE Carescape B450, długość 3m.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6D6631" w:rsidTr="00E33729">
        <w:trPr>
          <w:trHeight w:val="567"/>
        </w:trPr>
        <w:tc>
          <w:tcPr>
            <w:tcW w:w="534"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17.</w:t>
            </w:r>
          </w:p>
        </w:tc>
        <w:tc>
          <w:tcPr>
            <w:tcW w:w="4252" w:type="dxa"/>
            <w:vAlign w:val="center"/>
          </w:tcPr>
          <w:p w:rsidR="009A5D3B" w:rsidRPr="006D6631" w:rsidRDefault="009A5D3B" w:rsidP="009A5D3B">
            <w:pPr>
              <w:rPr>
                <w:rFonts w:ascii="Arial" w:hAnsi="Arial" w:cs="Arial"/>
                <w:color w:val="000000"/>
                <w:sz w:val="18"/>
                <w:szCs w:val="18"/>
              </w:rPr>
            </w:pPr>
            <w:r w:rsidRPr="006D6631">
              <w:rPr>
                <w:rFonts w:ascii="Arial" w:hAnsi="Arial" w:cs="Arial"/>
                <w:color w:val="000000"/>
                <w:sz w:val="18"/>
                <w:szCs w:val="18"/>
              </w:rPr>
              <w:t>Czujnik temperatury YSI, naskórny dla dorosłych do kardiomonitora GE Carescape B450, długość 3m.</w:t>
            </w:r>
          </w:p>
        </w:tc>
        <w:tc>
          <w:tcPr>
            <w:tcW w:w="709"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9A5D3B" w:rsidRPr="006D6631" w:rsidRDefault="009A5D3B">
            <w:pPr>
              <w:jc w:val="center"/>
              <w:rPr>
                <w:rFonts w:ascii="Arial" w:hAnsi="Arial" w:cs="Arial"/>
                <w:color w:val="000000"/>
                <w:sz w:val="18"/>
                <w:szCs w:val="18"/>
              </w:rPr>
            </w:pPr>
            <w:r w:rsidRPr="006D6631">
              <w:rPr>
                <w:rFonts w:ascii="Arial" w:hAnsi="Arial" w:cs="Arial"/>
                <w:color w:val="000000"/>
                <w:sz w:val="18"/>
                <w:szCs w:val="18"/>
              </w:rPr>
              <w:t>8</w:t>
            </w:r>
          </w:p>
        </w:tc>
        <w:tc>
          <w:tcPr>
            <w:tcW w:w="1418"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851" w:type="dxa"/>
            <w:vAlign w:val="center"/>
          </w:tcPr>
          <w:p w:rsidR="009A5D3B" w:rsidRPr="006D6631" w:rsidRDefault="009A5D3B" w:rsidP="00662C5D">
            <w:pPr>
              <w:jc w:val="center"/>
              <w:rPr>
                <w:rFonts w:ascii="Arial" w:hAnsi="Arial" w:cs="Arial"/>
                <w:sz w:val="18"/>
                <w:szCs w:val="18"/>
              </w:rPr>
            </w:pPr>
          </w:p>
        </w:tc>
        <w:tc>
          <w:tcPr>
            <w:tcW w:w="1417" w:type="dxa"/>
            <w:vAlign w:val="center"/>
          </w:tcPr>
          <w:p w:rsidR="009A5D3B" w:rsidRPr="006D6631" w:rsidRDefault="009A5D3B" w:rsidP="00662C5D">
            <w:pPr>
              <w:jc w:val="center"/>
              <w:rPr>
                <w:rFonts w:ascii="Arial" w:hAnsi="Arial" w:cs="Arial"/>
                <w:sz w:val="18"/>
                <w:szCs w:val="18"/>
              </w:rPr>
            </w:pPr>
          </w:p>
        </w:tc>
        <w:tc>
          <w:tcPr>
            <w:tcW w:w="1418" w:type="dxa"/>
            <w:vAlign w:val="center"/>
          </w:tcPr>
          <w:p w:rsidR="009A5D3B" w:rsidRPr="006D6631" w:rsidRDefault="009A5D3B" w:rsidP="00662C5D">
            <w:pPr>
              <w:jc w:val="center"/>
              <w:rPr>
                <w:rFonts w:ascii="Arial" w:hAnsi="Arial" w:cs="Arial"/>
                <w:sz w:val="18"/>
                <w:szCs w:val="18"/>
              </w:rPr>
            </w:pPr>
          </w:p>
        </w:tc>
        <w:tc>
          <w:tcPr>
            <w:tcW w:w="2268" w:type="dxa"/>
            <w:vAlign w:val="center"/>
          </w:tcPr>
          <w:p w:rsidR="009A5D3B" w:rsidRPr="006D6631" w:rsidRDefault="009A5D3B" w:rsidP="00662C5D">
            <w:pPr>
              <w:jc w:val="center"/>
              <w:rPr>
                <w:rFonts w:ascii="Arial" w:hAnsi="Arial" w:cs="Arial"/>
                <w:sz w:val="18"/>
                <w:szCs w:val="18"/>
              </w:rPr>
            </w:pPr>
          </w:p>
        </w:tc>
      </w:tr>
      <w:tr w:rsidR="009A5D3B" w:rsidRPr="000C1B9A" w:rsidTr="00E33729">
        <w:trPr>
          <w:trHeight w:val="567"/>
        </w:trPr>
        <w:tc>
          <w:tcPr>
            <w:tcW w:w="7905" w:type="dxa"/>
            <w:gridSpan w:val="5"/>
            <w:vAlign w:val="center"/>
          </w:tcPr>
          <w:p w:rsidR="009A5D3B" w:rsidRPr="000C1B9A" w:rsidRDefault="009A5D3B" w:rsidP="00662C5D">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9A5D3B" w:rsidRPr="0069541B" w:rsidRDefault="009A5D3B" w:rsidP="00662C5D">
            <w:pPr>
              <w:jc w:val="center"/>
              <w:rPr>
                <w:rFonts w:ascii="Arial" w:hAnsi="Arial" w:cs="Arial"/>
                <w:b/>
                <w:sz w:val="20"/>
                <w:szCs w:val="20"/>
              </w:rPr>
            </w:pPr>
          </w:p>
        </w:tc>
        <w:tc>
          <w:tcPr>
            <w:tcW w:w="851" w:type="dxa"/>
            <w:shd w:val="clear" w:color="auto" w:fill="000000" w:themeFill="text1"/>
          </w:tcPr>
          <w:p w:rsidR="009A5D3B" w:rsidRPr="000C1B9A" w:rsidRDefault="009A5D3B" w:rsidP="00662C5D">
            <w:pPr>
              <w:jc w:val="center"/>
              <w:rPr>
                <w:rFonts w:ascii="Arial" w:hAnsi="Arial" w:cs="Arial"/>
                <w:sz w:val="20"/>
                <w:szCs w:val="20"/>
              </w:rPr>
            </w:pPr>
          </w:p>
        </w:tc>
        <w:tc>
          <w:tcPr>
            <w:tcW w:w="1417" w:type="dxa"/>
            <w:shd w:val="clear" w:color="auto" w:fill="000000" w:themeFill="text1"/>
          </w:tcPr>
          <w:p w:rsidR="009A5D3B" w:rsidRPr="000C1B9A" w:rsidRDefault="009A5D3B" w:rsidP="00662C5D">
            <w:pPr>
              <w:jc w:val="center"/>
              <w:rPr>
                <w:rFonts w:ascii="Arial" w:hAnsi="Arial" w:cs="Arial"/>
                <w:sz w:val="20"/>
                <w:szCs w:val="20"/>
              </w:rPr>
            </w:pPr>
          </w:p>
        </w:tc>
        <w:tc>
          <w:tcPr>
            <w:tcW w:w="1418" w:type="dxa"/>
            <w:vAlign w:val="center"/>
          </w:tcPr>
          <w:p w:rsidR="009A5D3B" w:rsidRPr="0069541B" w:rsidRDefault="009A5D3B" w:rsidP="00662C5D">
            <w:pPr>
              <w:jc w:val="center"/>
              <w:rPr>
                <w:rFonts w:ascii="Arial" w:hAnsi="Arial" w:cs="Arial"/>
                <w:b/>
                <w:sz w:val="20"/>
                <w:szCs w:val="20"/>
              </w:rPr>
            </w:pPr>
          </w:p>
        </w:tc>
        <w:tc>
          <w:tcPr>
            <w:tcW w:w="2268" w:type="dxa"/>
            <w:shd w:val="clear" w:color="auto" w:fill="000000" w:themeFill="text1"/>
          </w:tcPr>
          <w:p w:rsidR="009A5D3B" w:rsidRPr="000C1B9A" w:rsidRDefault="009A5D3B" w:rsidP="00662C5D">
            <w:pPr>
              <w:jc w:val="center"/>
              <w:rPr>
                <w:rFonts w:ascii="Arial" w:hAnsi="Arial" w:cs="Arial"/>
                <w:sz w:val="20"/>
                <w:szCs w:val="20"/>
              </w:rPr>
            </w:pPr>
          </w:p>
        </w:tc>
      </w:tr>
    </w:tbl>
    <w:p w:rsidR="006D6631" w:rsidRPr="008C5CD1" w:rsidRDefault="006D6631" w:rsidP="006D663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6D6631" w:rsidRDefault="00145BD2" w:rsidP="006D6631">
      <w:pPr>
        <w:pStyle w:val="Default"/>
        <w:rPr>
          <w:b/>
          <w:bCs/>
          <w:iCs/>
          <w:sz w:val="20"/>
          <w:szCs w:val="22"/>
        </w:rPr>
      </w:pPr>
      <w:r>
        <w:rPr>
          <w:b/>
          <w:bCs/>
          <w:iCs/>
          <w:sz w:val="20"/>
          <w:szCs w:val="22"/>
        </w:rPr>
        <w:br/>
      </w:r>
    </w:p>
    <w:p w:rsidR="006D6631" w:rsidRPr="00EE1344" w:rsidRDefault="006D6631" w:rsidP="006D6631">
      <w:pPr>
        <w:pStyle w:val="Default"/>
        <w:rPr>
          <w:sz w:val="20"/>
          <w:szCs w:val="22"/>
        </w:rPr>
      </w:pPr>
      <w:r w:rsidRPr="00EE1344">
        <w:rPr>
          <w:b/>
          <w:bCs/>
          <w:iCs/>
          <w:sz w:val="20"/>
          <w:szCs w:val="22"/>
        </w:rPr>
        <w:t xml:space="preserve">Dokument należy wypełnić i podpisać kwalifikowanym podpisem elektronicznym. </w:t>
      </w:r>
    </w:p>
    <w:p w:rsidR="006D6631" w:rsidRPr="00EE1344" w:rsidRDefault="006D6631" w:rsidP="006D6631">
      <w:pPr>
        <w:rPr>
          <w:rFonts w:ascii="Arial" w:hAnsi="Arial" w:cs="Arial"/>
          <w:b/>
          <w:bCs/>
          <w:iCs/>
          <w:sz w:val="20"/>
        </w:rPr>
      </w:pPr>
      <w:r w:rsidRPr="00EE1344">
        <w:rPr>
          <w:rFonts w:ascii="Arial" w:hAnsi="Arial" w:cs="Arial"/>
          <w:b/>
          <w:bCs/>
          <w:iCs/>
          <w:sz w:val="20"/>
        </w:rPr>
        <w:t>Zamawiający zaleca zapisanie dokumentu w formacie PDF.</w:t>
      </w:r>
    </w:p>
    <w:p w:rsidR="009A5D3B" w:rsidRDefault="009A5D3B" w:rsidP="009A5D3B">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9A5D3B" w:rsidRDefault="009A5D3B" w:rsidP="000C1B9A">
      <w:pPr>
        <w:spacing w:after="0" w:line="240" w:lineRule="auto"/>
        <w:rPr>
          <w:rFonts w:ascii="Arial" w:hAnsi="Arial" w:cs="Arial"/>
        </w:rPr>
      </w:pPr>
    </w:p>
    <w:p w:rsidR="00662C5D" w:rsidRDefault="00662C5D" w:rsidP="000C1B9A">
      <w:pPr>
        <w:spacing w:after="0" w:line="240" w:lineRule="auto"/>
        <w:rPr>
          <w:rFonts w:ascii="Arial" w:hAnsi="Arial" w:cs="Arial"/>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E33729" w:rsidRDefault="00E33729" w:rsidP="00662C5D">
      <w:pPr>
        <w:rPr>
          <w:rFonts w:ascii="Arial" w:hAnsi="Arial" w:cs="Arial"/>
          <w:b/>
          <w:sz w:val="20"/>
        </w:rPr>
      </w:pPr>
    </w:p>
    <w:p w:rsidR="00662C5D" w:rsidRPr="000C1B9A" w:rsidRDefault="00662C5D" w:rsidP="00662C5D">
      <w:pPr>
        <w:rPr>
          <w:rFonts w:ascii="Arial" w:hAnsi="Arial" w:cs="Arial"/>
          <w:b/>
          <w:sz w:val="20"/>
        </w:rPr>
      </w:pPr>
      <w:r w:rsidRPr="009A5D3B">
        <w:rPr>
          <w:rFonts w:ascii="Arial" w:hAnsi="Arial" w:cs="Arial"/>
          <w:b/>
          <w:sz w:val="20"/>
        </w:rPr>
        <w:lastRenderedPageBreak/>
        <w:t>Pakiet</w:t>
      </w:r>
      <w:r>
        <w:rPr>
          <w:rFonts w:ascii="Arial" w:hAnsi="Arial" w:cs="Arial"/>
          <w:b/>
          <w:sz w:val="20"/>
        </w:rPr>
        <w:t xml:space="preserve"> nr 61</w:t>
      </w:r>
      <w:r w:rsidRPr="009A5D3B">
        <w:rPr>
          <w:rFonts w:ascii="Arial" w:hAnsi="Arial" w:cs="Arial"/>
          <w:b/>
          <w:sz w:val="20"/>
        </w:rPr>
        <w:t>: Różne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145BD2">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Infuzyjny system pomiaru OCZ</w:t>
            </w:r>
            <w:r w:rsidRPr="006D6631">
              <w:rPr>
                <w:rFonts w:ascii="Arial" w:hAnsi="Arial" w:cs="Arial"/>
                <w:color w:val="000000"/>
                <w:sz w:val="18"/>
                <w:szCs w:val="18"/>
              </w:rPr>
              <w:t xml:space="preserve">: Przyrząd do przetaczania płynów infuzyjnych z możliwością pomiaru ośrodkowego ciśnienia żylnego OCŻ z podziałką, długość drenu umocowanego na statywie zwisający ok. 30cm poniżej zera licząc od poziomu podłączenia do pacjenta.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Plastikowa skala do mierzenia OCŻ </w:t>
            </w:r>
            <w:r w:rsidRPr="006D6631">
              <w:rPr>
                <w:rFonts w:ascii="Arial" w:hAnsi="Arial" w:cs="Arial"/>
                <w:color w:val="000000"/>
                <w:sz w:val="18"/>
                <w:szCs w:val="18"/>
              </w:rPr>
              <w:t xml:space="preserve">: Skala z tworzywa sztucznego mocowana do statywu wielokrotnego użytku, odporna na zmywanie i działanie preparatów dezynfekcyjnych, całość wolna od chorobotwórczych związków chemicznych.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Zestaw do precyzyjnej kontroli przepływu</w:t>
            </w:r>
            <w:r w:rsidRPr="006D6631">
              <w:rPr>
                <w:rFonts w:ascii="Arial" w:hAnsi="Arial" w:cs="Arial"/>
                <w:color w:val="000000"/>
                <w:sz w:val="18"/>
                <w:szCs w:val="18"/>
              </w:rPr>
              <w:t xml:space="preserve"> : aparat do przetoczeń płynów infuzyjnych, leków, żywienia pozajelitowego z precyzyjnym regulatorem zaopatrzony w antybakteryjny filtr powietrza, dren dł. min. 150 cm., zakończony końcówką luer - lock, regulator z możliwością dokładnego ustawienia prędkości przepływu, skala w postaci koła od 0 do 250; ostry i łatwy do wprowadzenia kolec, ergonomiczna komora kroplowa dwuczęściowa - górna sztywna, dolna miękka, które są oddzielone między sobą opaską ułatwiającą wprowadzenie kolca do pojemnika, kołowy zacisk rolkowy z zabezpieczeniem na kolec komory kroplowej po użyciu zestawu, odpowietrznik zaopatrzony w filtr powietrza o skuteczności filtracji BFE, VFE min 99,99% stanowiący system zamknięty zgodnie z definicją NIOSH; zastawka antyzwrotna na końcu drenu, zapobiegająca cofaniu się krwi do drenu, aparat obsługiwany jedną ręką, sterylny.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Zestaw CSE do znieczulenia mieszanego PP + zo w skład wchodzi: - igła ze szlifem Tuohy 18G x 88mm posiadająca tylne okienko w osi igły dla igły podpajęczynówkowej</w:t>
            </w:r>
            <w:r w:rsidRPr="006D6631">
              <w:rPr>
                <w:rFonts w:ascii="Arial" w:hAnsi="Arial" w:cs="Arial"/>
                <w:color w:val="000000"/>
                <w:sz w:val="18"/>
                <w:szCs w:val="18"/>
              </w:rPr>
              <w:br/>
              <w:t>- igła PP ze szlifem Pencil Point 27G</w:t>
            </w:r>
            <w:r w:rsidRPr="006D6631">
              <w:rPr>
                <w:rFonts w:ascii="Arial" w:hAnsi="Arial" w:cs="Arial"/>
                <w:color w:val="000000"/>
                <w:sz w:val="18"/>
                <w:szCs w:val="18"/>
              </w:rPr>
              <w:br/>
              <w:t>- cewnik zewnątrzoponowy wykonany z poliamidu długość 1000mm, czytelne znaczniki długości wtopione w materiał cewnika</w:t>
            </w:r>
            <w:r w:rsidRPr="006D6631">
              <w:rPr>
                <w:rFonts w:ascii="Arial" w:hAnsi="Arial" w:cs="Arial"/>
                <w:color w:val="000000"/>
                <w:sz w:val="18"/>
                <w:szCs w:val="18"/>
              </w:rPr>
              <w:br/>
            </w:r>
            <w:r w:rsidRPr="006D6631">
              <w:rPr>
                <w:rFonts w:ascii="Arial" w:hAnsi="Arial" w:cs="Arial"/>
                <w:color w:val="000000"/>
                <w:sz w:val="18"/>
                <w:szCs w:val="18"/>
              </w:rPr>
              <w:lastRenderedPageBreak/>
              <w:t>- tulejka założona na cewniku ułatwiająca wprowadzenie go do igły Tuohy</w:t>
            </w:r>
            <w:r w:rsidRPr="006D6631">
              <w:rPr>
                <w:rFonts w:ascii="Arial" w:hAnsi="Arial" w:cs="Arial"/>
                <w:color w:val="000000"/>
                <w:sz w:val="18"/>
                <w:szCs w:val="18"/>
              </w:rPr>
              <w:br/>
              <w:t>- łącznik cewnika</w:t>
            </w:r>
            <w:r w:rsidRPr="006D6631">
              <w:rPr>
                <w:rFonts w:ascii="Arial" w:hAnsi="Arial" w:cs="Arial"/>
                <w:color w:val="000000"/>
                <w:sz w:val="18"/>
                <w:szCs w:val="18"/>
              </w:rPr>
              <w:br/>
              <w:t>- strzykawka LOR 10ml bez zawartości lateksu, końcówka luer</w:t>
            </w:r>
            <w:r w:rsidRPr="006D6631">
              <w:rPr>
                <w:rFonts w:ascii="Arial" w:hAnsi="Arial" w:cs="Arial"/>
                <w:color w:val="000000"/>
                <w:sz w:val="18"/>
                <w:szCs w:val="18"/>
              </w:rPr>
              <w:br/>
              <w:t>- filtr płaski 0,2 µm objętość wypełnienia 0,55 ml, wytrzymałość ciśnienia</w:t>
            </w:r>
            <w:r w:rsidRPr="006D6631">
              <w:rPr>
                <w:rFonts w:ascii="Arial" w:hAnsi="Arial" w:cs="Arial"/>
                <w:color w:val="000000"/>
                <w:sz w:val="18"/>
                <w:szCs w:val="18"/>
              </w:rPr>
              <w:br/>
              <w:t>do 7 bar, przystosowany do systemu mocowania do skóry pacjenta</w:t>
            </w:r>
            <w:r w:rsidRPr="006D6631">
              <w:rPr>
                <w:rFonts w:ascii="Arial" w:hAnsi="Arial" w:cs="Arial"/>
                <w:color w:val="000000"/>
                <w:sz w:val="18"/>
                <w:szCs w:val="18"/>
              </w:rPr>
              <w:br/>
              <w:t>- samoprzylepny system mocowania filtra z zatrzaskiem do skóry pacjenta</w:t>
            </w:r>
            <w:r w:rsidRPr="006D6631">
              <w:rPr>
                <w:rFonts w:ascii="Arial" w:hAnsi="Arial" w:cs="Arial"/>
                <w:color w:val="000000"/>
                <w:sz w:val="18"/>
                <w:szCs w:val="18"/>
              </w:rPr>
              <w:br/>
              <w:t>- system blokowania igły PP</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5</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Cewnik do znieczuleń zewnątrzoponowych 20G</w:t>
            </w:r>
            <w:r w:rsidRPr="006D6631">
              <w:rPr>
                <w:rFonts w:ascii="Arial" w:hAnsi="Arial" w:cs="Arial"/>
                <w:color w:val="000000"/>
                <w:sz w:val="18"/>
                <w:szCs w:val="18"/>
              </w:rPr>
              <w:t xml:space="preserve"> wykonany z poliamidu posiadający czytelne znaki wtopione w materiał cewnika koniec zamknięty 3 otwory boczne , końcówka miękka.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Rurka ustno-gardłowa Gudela</w:t>
            </w:r>
            <w:r w:rsidRPr="006D6631">
              <w:rPr>
                <w:rFonts w:ascii="Arial" w:hAnsi="Arial" w:cs="Arial"/>
                <w:color w:val="000000"/>
                <w:sz w:val="18"/>
                <w:szCs w:val="18"/>
              </w:rPr>
              <w:t xml:space="preserve">, jednorazowa, sterylna , anatomiczny kształt , atraumatyczne krawędzie , materiał medyczny polichlorek winylu PVC , kodowane roz. , kolorami. Rozm: 000/40mm, 00/50mm, 0/60mm, 2/90mm, 3/100mm, 4/110mm, 6/120mm.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 xml:space="preserve">Zgłębnik żołądkowy nr 36 i 38 długość </w:t>
            </w:r>
            <w:r w:rsidRPr="006D6631">
              <w:rPr>
                <w:rFonts w:ascii="Arial" w:hAnsi="Arial" w:cs="Arial"/>
                <w:b/>
                <w:bCs/>
                <w:color w:val="000000"/>
                <w:sz w:val="18"/>
                <w:szCs w:val="18"/>
              </w:rPr>
              <w:t>100cm</w:t>
            </w:r>
            <w:r w:rsidRPr="006D6631">
              <w:rPr>
                <w:rFonts w:ascii="Arial" w:hAnsi="Arial" w:cs="Arial"/>
                <w:color w:val="000000"/>
                <w:sz w:val="18"/>
                <w:szCs w:val="18"/>
              </w:rPr>
              <w:t xml:space="preserve"> wykonany z PCV medycznego , produkt jałowy , op.folia-papier</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Zgłębnik żołądkowy</w:t>
            </w:r>
            <w:r w:rsidRPr="006D6631">
              <w:rPr>
                <w:rFonts w:ascii="Arial" w:hAnsi="Arial" w:cs="Arial"/>
                <w:color w:val="000000"/>
                <w:sz w:val="18"/>
                <w:szCs w:val="18"/>
              </w:rPr>
              <w:t xml:space="preserve"> wykonany z PCV o jakości medycznej i twardości 76</w:t>
            </w:r>
            <w:r w:rsidRPr="006D6631">
              <w:rPr>
                <w:rFonts w:ascii="Arial" w:hAnsi="Arial" w:cs="Arial"/>
                <w:color w:val="000000"/>
                <w:sz w:val="18"/>
                <w:szCs w:val="18"/>
                <w:vertAlign w:val="superscript"/>
              </w:rPr>
              <w:t>0</w:t>
            </w:r>
            <w:r w:rsidRPr="006D6631">
              <w:rPr>
                <w:rFonts w:ascii="Arial" w:hAnsi="Arial" w:cs="Arial"/>
                <w:color w:val="000000"/>
                <w:sz w:val="18"/>
                <w:szCs w:val="18"/>
              </w:rPr>
              <w:t xml:space="preserve"> ShA +/- 4°. Powierzchnia satynowa, pakowany pojedynczo folia- papier , na op. jednostkowym nadrukowany opis w języku polskim, sterylne. Rozm: 6-34.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1400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145BD2">
        <w:trPr>
          <w:trHeight w:val="81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9</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Dren T-Kehr </w:t>
            </w:r>
            <w:r w:rsidRPr="006D6631">
              <w:rPr>
                <w:rFonts w:ascii="Arial" w:hAnsi="Arial" w:cs="Arial"/>
                <w:color w:val="000000"/>
                <w:sz w:val="18"/>
                <w:szCs w:val="18"/>
              </w:rPr>
              <w:t>wykonane z lateksu naturalnego w rozmiarach CH 12 do CH 26 długość ramion 20/40 cm. Jałowe, sterylizowane tlenkiem etylenu- pakowane podwójnie folia / folia.</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15</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Dren do drenażu opłucnej z trokarem</w:t>
            </w:r>
            <w:r w:rsidRPr="006D6631">
              <w:rPr>
                <w:rFonts w:ascii="Arial" w:hAnsi="Arial" w:cs="Arial"/>
                <w:color w:val="000000"/>
                <w:sz w:val="18"/>
                <w:szCs w:val="18"/>
              </w:rPr>
              <w:t xml:space="preserve">, wykonany z PCV medycznej jakości o optymalnej twardości i grubości ściany linia widoczna w promieniach rtg sterylne. Rozm: 24-36.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286"/>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11</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Dren brzuszny</w:t>
            </w:r>
            <w:r w:rsidRPr="006D6631">
              <w:rPr>
                <w:rFonts w:ascii="Arial" w:hAnsi="Arial" w:cs="Arial"/>
                <w:color w:val="000000"/>
                <w:sz w:val="18"/>
                <w:szCs w:val="18"/>
              </w:rPr>
              <w:t xml:space="preserve"> wykonany jest z silikonowego tworzywa (mieszanina silikonu i pvc) o optymalnie dobranej sprężystości i giętkości, sterylny ( EO ), pakowany pojedynczo z datą ważności podaną na opakowaniu jednostkowym.</w:t>
            </w:r>
            <w:r w:rsidR="00DA140C">
              <w:rPr>
                <w:rFonts w:ascii="Arial" w:hAnsi="Arial" w:cs="Arial"/>
                <w:color w:val="000000"/>
                <w:sz w:val="18"/>
                <w:szCs w:val="18"/>
              </w:rPr>
              <w:t xml:space="preserve"> </w:t>
            </w:r>
            <w:r w:rsidRPr="006D6631">
              <w:rPr>
                <w:rFonts w:ascii="Arial" w:hAnsi="Arial" w:cs="Arial"/>
                <w:color w:val="000000"/>
                <w:sz w:val="18"/>
                <w:szCs w:val="18"/>
              </w:rPr>
              <w:t>Pasek kontrastujący w RTG na całej długości drenu. Dren z 3 lub 7  otwarami bocznymi.</w:t>
            </w:r>
            <w:r w:rsidR="00DA140C">
              <w:rPr>
                <w:rFonts w:ascii="Arial" w:hAnsi="Arial" w:cs="Arial"/>
                <w:color w:val="000000"/>
                <w:sz w:val="18"/>
                <w:szCs w:val="18"/>
              </w:rPr>
              <w:t xml:space="preserve"> </w:t>
            </w:r>
            <w:r w:rsidRPr="006D6631">
              <w:rPr>
                <w:rFonts w:ascii="Arial" w:hAnsi="Arial" w:cs="Arial"/>
                <w:color w:val="000000"/>
                <w:sz w:val="18"/>
                <w:szCs w:val="18"/>
              </w:rPr>
              <w:t xml:space="preserve">Długość 40-50 cm  Opakowanie folia-papier / folia. rozmiary: CH10 – </w:t>
            </w:r>
            <w:r w:rsidRPr="006D6631">
              <w:rPr>
                <w:rFonts w:ascii="Arial" w:hAnsi="Arial" w:cs="Arial"/>
                <w:color w:val="000000"/>
                <w:sz w:val="18"/>
                <w:szCs w:val="18"/>
              </w:rPr>
              <w:lastRenderedPageBreak/>
              <w:t>CH36.</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12</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Cewniki urologiczne Foleya</w:t>
            </w:r>
            <w:r w:rsidRPr="006D6631">
              <w:rPr>
                <w:rFonts w:ascii="Arial" w:hAnsi="Arial" w:cs="Arial"/>
                <w:color w:val="000000"/>
                <w:sz w:val="18"/>
                <w:szCs w:val="18"/>
              </w:rPr>
              <w:t xml:space="preserve"> silikonowany z zastawką wykonaną z lateksu z możliwością napełniania strzykawką Luer, pakowany podwójnie worek foliowy oraz zewnętrzny worek foliowo - papierowy, w rozm. od CH 10 do Ch 26, sterylny.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7000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13</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b/>
                <w:bCs/>
                <w:color w:val="000000"/>
                <w:sz w:val="18"/>
                <w:szCs w:val="18"/>
              </w:rPr>
              <w:t>Cewnik</w:t>
            </w:r>
            <w:r w:rsidRPr="006D6631">
              <w:rPr>
                <w:rFonts w:ascii="Arial" w:hAnsi="Arial" w:cs="Arial"/>
                <w:color w:val="000000"/>
                <w:sz w:val="18"/>
                <w:szCs w:val="18"/>
              </w:rPr>
              <w:t xml:space="preserve"> </w:t>
            </w:r>
            <w:r w:rsidRPr="006D6631">
              <w:rPr>
                <w:rFonts w:ascii="Arial" w:hAnsi="Arial" w:cs="Arial"/>
                <w:b/>
                <w:bCs/>
                <w:color w:val="000000"/>
                <w:sz w:val="18"/>
                <w:szCs w:val="18"/>
              </w:rPr>
              <w:t>urologiczny Nelaton</w:t>
            </w:r>
            <w:r w:rsidRPr="006D6631">
              <w:rPr>
                <w:rFonts w:ascii="Arial" w:hAnsi="Arial" w:cs="Arial"/>
                <w:color w:val="000000"/>
                <w:sz w:val="18"/>
                <w:szCs w:val="18"/>
              </w:rPr>
              <w:t xml:space="preserve"> wykonany z PCV o jakości medycznej i twardości 76</w:t>
            </w:r>
            <w:r w:rsidRPr="006D6631">
              <w:rPr>
                <w:rFonts w:ascii="Arial" w:hAnsi="Arial" w:cs="Arial"/>
                <w:color w:val="000000"/>
                <w:sz w:val="18"/>
                <w:szCs w:val="18"/>
                <w:vertAlign w:val="superscript"/>
              </w:rPr>
              <w:t>0</w:t>
            </w:r>
            <w:r w:rsidRPr="006D6631">
              <w:rPr>
                <w:rFonts w:ascii="Arial" w:hAnsi="Arial" w:cs="Arial"/>
                <w:color w:val="000000"/>
                <w:sz w:val="18"/>
                <w:szCs w:val="18"/>
              </w:rPr>
              <w:t xml:space="preserve"> ShA+/- 4</w:t>
            </w:r>
            <w:r w:rsidRPr="006D6631">
              <w:rPr>
                <w:rFonts w:ascii="Arial" w:hAnsi="Arial" w:cs="Arial"/>
                <w:color w:val="000000"/>
                <w:sz w:val="18"/>
                <w:szCs w:val="18"/>
                <w:vertAlign w:val="superscript"/>
              </w:rPr>
              <w:t>0</w:t>
            </w:r>
            <w:r w:rsidRPr="006D6631">
              <w:rPr>
                <w:rFonts w:ascii="Arial" w:hAnsi="Arial" w:cs="Arial"/>
                <w:color w:val="000000"/>
                <w:sz w:val="18"/>
                <w:szCs w:val="18"/>
              </w:rPr>
              <w:t>, powierzchnia umożliwiająca kontrolę wzrokową, opakowanie folia-papier na op. Jedn. Nadrukowany opis w języku polskim. Rozm: 6-26.</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b/>
                <w:bCs/>
                <w:color w:val="000000"/>
                <w:sz w:val="18"/>
                <w:szCs w:val="18"/>
              </w:rPr>
              <w:t>Cewnik urologiczny Thieman</w:t>
            </w:r>
            <w:r w:rsidRPr="006D6631">
              <w:rPr>
                <w:rFonts w:ascii="Arial" w:hAnsi="Arial" w:cs="Arial"/>
                <w:color w:val="000000"/>
                <w:sz w:val="18"/>
                <w:szCs w:val="18"/>
              </w:rPr>
              <w:t xml:space="preserve"> wykonany z PCW o jakości medycznej i twardości 76</w:t>
            </w:r>
            <w:r w:rsidRPr="006D6631">
              <w:rPr>
                <w:rFonts w:ascii="Arial" w:hAnsi="Arial" w:cs="Arial"/>
                <w:color w:val="000000"/>
                <w:sz w:val="18"/>
                <w:szCs w:val="18"/>
                <w:vertAlign w:val="superscript"/>
              </w:rPr>
              <w:t>0</w:t>
            </w:r>
            <w:r w:rsidRPr="006D6631">
              <w:rPr>
                <w:rFonts w:ascii="Arial" w:hAnsi="Arial" w:cs="Arial"/>
                <w:color w:val="000000"/>
                <w:sz w:val="18"/>
                <w:szCs w:val="18"/>
              </w:rPr>
              <w:t xml:space="preserve"> ShA+/- 4</w:t>
            </w:r>
            <w:r w:rsidRPr="006D6631">
              <w:rPr>
                <w:rFonts w:ascii="Arial" w:hAnsi="Arial" w:cs="Arial"/>
                <w:color w:val="000000"/>
                <w:sz w:val="18"/>
                <w:szCs w:val="18"/>
                <w:vertAlign w:val="superscript"/>
              </w:rPr>
              <w:t>0</w:t>
            </w:r>
            <w:r w:rsidRPr="006D6631">
              <w:rPr>
                <w:rFonts w:ascii="Arial" w:hAnsi="Arial" w:cs="Arial"/>
                <w:color w:val="000000"/>
                <w:sz w:val="18"/>
                <w:szCs w:val="18"/>
              </w:rPr>
              <w:t>, powierzchnia umożliwiająca kontrolę wzrokową, opakowanie folia-papier. Na opakowaniu jednostkowym nadrukowany opis w języku polskim. Rozm: 6-22.</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15</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Cewnik Foleya trójdrożny</w:t>
            </w:r>
            <w:r w:rsidRPr="006D6631">
              <w:rPr>
                <w:rFonts w:ascii="Arial" w:hAnsi="Arial" w:cs="Arial"/>
                <w:color w:val="000000"/>
                <w:sz w:val="18"/>
                <w:szCs w:val="18"/>
              </w:rPr>
              <w:t xml:space="preserve"> z dodatkowym kanałem do płukania pęcherza moczowego , sterylny silikonowy. Rozm: 14-18.</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16</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Dren lateksowy PEZZER</w:t>
            </w:r>
            <w:r w:rsidRPr="006D6631">
              <w:rPr>
                <w:rFonts w:ascii="Arial" w:hAnsi="Arial" w:cs="Arial"/>
                <w:color w:val="000000"/>
                <w:sz w:val="18"/>
                <w:szCs w:val="18"/>
              </w:rPr>
              <w:t xml:space="preserve"> sterylny,jednorazowego użytku,silikonowany, rozm. od Ch18 do Ch36, długość 350- 400 mm, wykonany z latexu naturalnego, trzy otwory w końcu dystalnym. Pakowany podwójnie folia/folia-papier, na opakowaniu jednostkowym nadrukowany opis w języku polskim, sterylizowany EO.</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17</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Dreny Redona</w:t>
            </w:r>
            <w:r w:rsidRPr="006D6631">
              <w:rPr>
                <w:rFonts w:ascii="Arial" w:hAnsi="Arial" w:cs="Arial"/>
                <w:color w:val="000000"/>
                <w:sz w:val="18"/>
                <w:szCs w:val="18"/>
              </w:rPr>
              <w:t xml:space="preserve"> (dł. 50cm) perforacja krzyżowa na odcinku 15cm. </w:t>
            </w:r>
            <w:r w:rsidRPr="006D6631">
              <w:rPr>
                <w:rFonts w:ascii="Arial" w:hAnsi="Arial" w:cs="Arial"/>
                <w:b/>
                <w:bCs/>
                <w:color w:val="000000"/>
                <w:sz w:val="18"/>
                <w:szCs w:val="18"/>
                <w:u w:val="single"/>
              </w:rPr>
              <w:t xml:space="preserve">Wymagane dostarczenie systemu tego samego producenta, co wysokopróżniowy system do drenażu ran w celu zachowania kompatybilności i szczelności połączeń. </w:t>
            </w:r>
            <w:r w:rsidRPr="006D6631">
              <w:rPr>
                <w:rFonts w:ascii="Arial" w:hAnsi="Arial" w:cs="Arial"/>
                <w:color w:val="000000"/>
                <w:sz w:val="18"/>
                <w:szCs w:val="18"/>
              </w:rPr>
              <w:t xml:space="preserve">Rozm: 12-18.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2300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18</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 xml:space="preserve">Wysokopróżniowy system do drenażu ran według Redona poj. butelki 150ml zaopatrzona we wskaźnik próżni, trwała kolorowa skala, zacisk ślizgowy dla zatrzymania drenażu (wyłączenie podciśnienia) łatwy w obsłudze pasek mocujący o regulowanej długości. </w:t>
            </w:r>
            <w:r w:rsidRPr="006D6631">
              <w:rPr>
                <w:rFonts w:ascii="Arial" w:hAnsi="Arial" w:cs="Arial"/>
                <w:b/>
                <w:bCs/>
                <w:color w:val="000000"/>
                <w:sz w:val="18"/>
                <w:szCs w:val="18"/>
                <w:u w:val="single"/>
              </w:rPr>
              <w:t xml:space="preserve">Wymagane dostarczenie systemu tego samego producenta co dren Redona w celu zachowania kompatybilności i szczelności połączeń.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19</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Rurka krtaniowa nr 3 i 4</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Opaska do mocowania rurek intubacyjnych dla dorosłych</w:t>
            </w:r>
            <w:r w:rsidRPr="006D6631">
              <w:rPr>
                <w:rFonts w:ascii="Arial" w:hAnsi="Arial" w:cs="Arial"/>
                <w:color w:val="000000"/>
                <w:sz w:val="18"/>
                <w:szCs w:val="18"/>
              </w:rPr>
              <w:t xml:space="preserve"> , trzy paski mocujące zapinane na rzep , wykonane z miękkiego materiału oraz opaska na kark zapobiegająca powstawaniu odleżyn.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21</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Rurka intubacyjna bez mankietu z otworem Murphy</w:t>
            </w:r>
            <w:r w:rsidRPr="006D6631">
              <w:rPr>
                <w:rFonts w:ascii="Arial" w:hAnsi="Arial" w:cs="Arial"/>
                <w:color w:val="000000"/>
                <w:sz w:val="18"/>
                <w:szCs w:val="18"/>
              </w:rPr>
              <w:t xml:space="preserve"> sterylna silikonowa bez uszczelniania, pakowana pojedynczo w rękaw foliowo-papierowy z punktowymi zgrzewami utrzymujące anatomiczny kształt rurki opis w języku polskim. Rozm: 2.0-10.0 co 0,5 o średnicy zewn. 3.0-13.3 mm oraz długości 150-350mm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22</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Rurka intubacyjna z mankietem uszczelniającym niskociśnieniowym z mozliwością odsysania z nad mankietu</w:t>
            </w:r>
            <w:r w:rsidRPr="006D6631">
              <w:rPr>
                <w:rFonts w:ascii="Arial" w:hAnsi="Arial" w:cs="Arial"/>
                <w:color w:val="000000"/>
                <w:sz w:val="18"/>
                <w:szCs w:val="18"/>
              </w:rPr>
              <w:t xml:space="preserve"> z medycznego PCV, z otworem Murphy, sterylna, pakowana w rękaw folia – papier z punktowymi zgrzewami utrzymujące anatomiczny kształt rurki rozm: 6.0-9.0 co 0.5 o srednicy zew od 9.0 do 13.1mm oraz dłogości od 175mm do 245mm, srednicy mankietu 0d 25.0mm do 28.0 mm.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23</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Rurka intubacyjna z mankietem </w:t>
            </w:r>
            <w:r w:rsidRPr="006D6631">
              <w:rPr>
                <w:rFonts w:ascii="Arial" w:hAnsi="Arial" w:cs="Arial"/>
                <w:color w:val="000000"/>
                <w:sz w:val="18"/>
                <w:szCs w:val="18"/>
              </w:rPr>
              <w:t xml:space="preserve">uszczelniającym </w:t>
            </w:r>
            <w:r w:rsidRPr="006D6631">
              <w:rPr>
                <w:rFonts w:ascii="Arial" w:hAnsi="Arial" w:cs="Arial"/>
                <w:b/>
                <w:bCs/>
                <w:color w:val="000000"/>
                <w:sz w:val="18"/>
                <w:szCs w:val="18"/>
              </w:rPr>
              <w:t xml:space="preserve">niskociśnieniowym </w:t>
            </w:r>
            <w:r w:rsidRPr="006D6631">
              <w:rPr>
                <w:rFonts w:ascii="Arial" w:hAnsi="Arial" w:cs="Arial"/>
                <w:color w:val="000000"/>
                <w:sz w:val="18"/>
                <w:szCs w:val="18"/>
              </w:rPr>
              <w:t xml:space="preserve">silikonowana, z otworem Murphy, sterylna, pakowana w rękaw folia – papier z punktowymi zgrzewami utrzymujące anatomiczny kształt rurki rozm: 2.5-10.0 co 0.5 o srednicy zew od 4.0 do 13.3mm oraz dłogości od 160mm do 350mm, srednicy mankietu 0d 8.0mm do 29.0 mm. Posiadająca jeden  znacznik głębokości o srednicy 1 cm.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2800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Rurka intubacyjna zbrojona z mankietem</w:t>
            </w:r>
            <w:r w:rsidRPr="006D6631">
              <w:rPr>
                <w:rFonts w:ascii="Arial" w:hAnsi="Arial" w:cs="Arial"/>
                <w:color w:val="000000"/>
                <w:sz w:val="18"/>
                <w:szCs w:val="18"/>
              </w:rPr>
              <w:t xml:space="preserve"> uszczelniającym </w:t>
            </w:r>
            <w:r w:rsidRPr="006D6631">
              <w:rPr>
                <w:rFonts w:ascii="Arial" w:hAnsi="Arial" w:cs="Arial"/>
                <w:b/>
                <w:bCs/>
                <w:color w:val="000000"/>
                <w:sz w:val="18"/>
                <w:szCs w:val="18"/>
              </w:rPr>
              <w:t>niskociśnieniowym</w:t>
            </w:r>
            <w:r w:rsidRPr="006D6631">
              <w:rPr>
                <w:rFonts w:ascii="Arial" w:hAnsi="Arial" w:cs="Arial"/>
                <w:color w:val="000000"/>
                <w:sz w:val="18"/>
                <w:szCs w:val="18"/>
              </w:rPr>
              <w:t xml:space="preserve"> silikonowana, z otworem Murphy, sterylna, pakowana w rękaw folia – papier z punktowymi zgrzewami utrzymujące anatomiczny kształt rurki rozm: 3.5-10.0 co 0.5 o srednicy zew od 5.8 do 12.9mm oraz dłogości od 229mm do 399mm, posiadająca jeden  znacznik głębokości o srednicy 1 cm.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Prowadnice do rurek intubacyjnych </w:t>
            </w:r>
            <w:r w:rsidRPr="006D6631">
              <w:rPr>
                <w:rFonts w:ascii="Arial" w:hAnsi="Arial" w:cs="Arial"/>
                <w:color w:val="000000"/>
                <w:sz w:val="18"/>
                <w:szCs w:val="18"/>
              </w:rPr>
              <w:t>jednorazowe sterylne rozm.1,9/230; 2,0/230; 2,2/230; 3,0/340; 4,0/340; 5,0/370.</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26</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Prowadnice trudnej intubacji typu Bougie:</w:t>
            </w:r>
            <w:r w:rsidRPr="006D6631">
              <w:rPr>
                <w:rFonts w:ascii="Arial" w:hAnsi="Arial" w:cs="Arial"/>
                <w:color w:val="000000"/>
                <w:sz w:val="18"/>
                <w:szCs w:val="18"/>
              </w:rPr>
              <w:t xml:space="preserve"> śr. 5mm/600mm elastyczna wzmocniona na całej dł., skalowana , podziałka centymetrowa , materiał o właściwościach poślizgowych.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27</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Rurka tracheostomijna z ruchomym szyldem</w:t>
            </w:r>
            <w:r w:rsidRPr="006D6631">
              <w:rPr>
                <w:rFonts w:ascii="Arial" w:hAnsi="Arial" w:cs="Arial"/>
                <w:color w:val="000000"/>
                <w:sz w:val="18"/>
                <w:szCs w:val="18"/>
              </w:rPr>
              <w:t xml:space="preserve"> Nr 7.5, 8.5, 9.5, 10.5, w postaci łuku o długości 155mm oraz średnicy zew 10.3, 11.3, 12.3, 13.3 mm oraz średnicy mankietu 22,24,26mm.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28</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Rurka tracheostomijna z mankietem</w:t>
            </w:r>
            <w:r w:rsidRPr="006D6631">
              <w:rPr>
                <w:rFonts w:ascii="Arial" w:hAnsi="Arial" w:cs="Arial"/>
                <w:color w:val="000000"/>
                <w:sz w:val="18"/>
                <w:szCs w:val="18"/>
              </w:rPr>
              <w:t xml:space="preserve"> uszczelniającym </w:t>
            </w:r>
            <w:r w:rsidRPr="006D6631">
              <w:rPr>
                <w:rFonts w:ascii="Arial" w:hAnsi="Arial" w:cs="Arial"/>
                <w:b/>
                <w:bCs/>
                <w:color w:val="000000"/>
                <w:sz w:val="18"/>
                <w:szCs w:val="18"/>
              </w:rPr>
              <w:t xml:space="preserve">i mandrynem </w:t>
            </w:r>
            <w:r w:rsidRPr="006D6631">
              <w:rPr>
                <w:rFonts w:ascii="Arial" w:hAnsi="Arial" w:cs="Arial"/>
                <w:color w:val="000000"/>
                <w:sz w:val="18"/>
                <w:szCs w:val="18"/>
              </w:rPr>
              <w:t xml:space="preserve">rozm: 6,0-10,0 posiadający ruchomy łącznik 15mm obracający się w 360 stopni posiadające wewnetrzne kaniule silokonwe dopasowane do rozmiaru w ilości 2 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29</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Rurka tracheostomijna z mankietem i odsysaniem z nad mankietu</w:t>
            </w:r>
            <w:r w:rsidRPr="006D6631">
              <w:rPr>
                <w:rFonts w:ascii="Arial" w:hAnsi="Arial" w:cs="Arial"/>
                <w:color w:val="000000"/>
                <w:sz w:val="18"/>
                <w:szCs w:val="18"/>
              </w:rPr>
              <w:t xml:space="preserve"> i mandrynem rozm: 6,5-10,0, posiadający ruchomy łącznik 15mm obracający się w 360 stopni, otwór odsysania położony po prawej stronie rurki w odległości nie więcej jak 1 mm nad balonem.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 xml:space="preserve">Jednorazowa maska LMA z dostępem gastrycznym - maska krtaniowa jednorazowa z </w:t>
            </w:r>
            <w:r w:rsidRPr="006D6631">
              <w:rPr>
                <w:rFonts w:ascii="Arial" w:hAnsi="Arial" w:cs="Arial"/>
                <w:b/>
                <w:bCs/>
                <w:color w:val="000000"/>
                <w:sz w:val="18"/>
                <w:szCs w:val="18"/>
              </w:rPr>
              <w:t>mankietem powietrznym</w:t>
            </w:r>
            <w:r w:rsidRPr="006D6631">
              <w:rPr>
                <w:rFonts w:ascii="Arial" w:hAnsi="Arial" w:cs="Arial"/>
                <w:color w:val="000000"/>
                <w:sz w:val="18"/>
                <w:szCs w:val="18"/>
              </w:rPr>
              <w:t xml:space="preserve"> ciśnienie w części ustnej gardła do 37 cm H2Oz dające możliwość wentylacji w czasie zabiegu wyższymi ciśnieniami dodatnimi w drogach oddechowych Posiadająca dodatkowy wbudowany zamek gastryczny umożliwiający wprowadzenie sondy do żołądka we wszystkich rozmiarach maski , rozmiar sondy 6-14F w tym minimum 14Fr dla rozmiaru 3,4 i 5 , maska wyprofilowana anatomicznie 900 w krzywiźnie rurki z wbudowaną blokadą zgryzu . Maska posiada wbudowany uchwyt pełniący rolę wskaźnika położenia , ułatwia wprowadzenie maski ; rozmiary: 3,4,5.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31</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Maska krtaniowa z mankietem powietrznym</w:t>
            </w:r>
            <w:r w:rsidRPr="006D6631">
              <w:rPr>
                <w:rFonts w:ascii="Arial" w:hAnsi="Arial" w:cs="Arial"/>
                <w:color w:val="000000"/>
                <w:sz w:val="18"/>
                <w:szCs w:val="18"/>
              </w:rPr>
              <w:t xml:space="preserve"> jednorazowego użytku sterylna dająca możliwość wentylacji w czasie zabiegu wyższymi ciśnieniami dodatnimi w drogach oddechowych wartości do 30 cm H2O z luźnym niewbudowanym drenem do napełniania mankietu co chroni przed możliwością przypadkowego przegryzienia poprzez oddzielenie drenu od zębów pacjenta posiadającą dodatkowy wbudowany kanał gastryczny umożliwiający wprowadzenie sondy do żołądka o rozmiarze minimum 14Fr. Maska o wyprofilowanej anatomicznie krzywiźnie rurki oddechowej z </w:t>
            </w:r>
            <w:r w:rsidRPr="006D6631">
              <w:rPr>
                <w:rFonts w:ascii="Arial" w:hAnsi="Arial" w:cs="Arial"/>
                <w:color w:val="000000"/>
                <w:sz w:val="18"/>
                <w:szCs w:val="18"/>
              </w:rPr>
              <w:lastRenderedPageBreak/>
              <w:t xml:space="preserve">wbudowaną blokadą zgryzu posiadającą wbudowany uchwyt pomocniczy pełniący rolę wskaźnika położenia ułatwiający wprowadzenie maski. Rozmiar: 2,3,4,5.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32</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Maska krtaniowa typu Fastrach jednorazowego użytku sterylna do wentylacji pacjenta z możliwością dokonania intubacji dotchawiczej . Wyprofilowana anatomicznie pod katem około 90 stopni z luźnym niewbudowanym drenem do napełniania balonu co chroni przed możliwością przegryzienia poprzez dowolnie oddalenie drenu od zębów pacjenta posiadającą uchwyt dla ułatwienia aplikacji maski. Ruchomy języczek ogranicznika nagłośni chroniący przed możliwością wklinowania nagłości i jednocześnie umożliwiający dokonanie intubacji. W zestawie lubrykant i strzykawka. Nr 3,4,5</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286"/>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33</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Zestaw do znieczuleń zo</w:t>
            </w:r>
            <w:r w:rsidRPr="006D6631">
              <w:rPr>
                <w:rFonts w:ascii="Arial" w:hAnsi="Arial" w:cs="Arial"/>
                <w:color w:val="000000"/>
                <w:sz w:val="18"/>
                <w:szCs w:val="18"/>
              </w:rPr>
              <w:t xml:space="preserve"> posiadający system mocowania filtra do skóry pacjenta, okrągły plaster z zatrzaskiem, skład zestawu: - igła ze szlifem Touhy G18 1,3x80mm</w:t>
            </w:r>
            <w:r w:rsidRPr="006D6631">
              <w:rPr>
                <w:rFonts w:ascii="Arial" w:hAnsi="Arial" w:cs="Arial"/>
                <w:color w:val="000000"/>
                <w:sz w:val="18"/>
                <w:szCs w:val="18"/>
              </w:rPr>
              <w:br/>
              <w:t>- cewnik G20x1000mm wykonany z poliamidu posiadający czytelne znaczniki wtopione w materiał cewnika, koniec zamknięty– trzy otwory boczne, końcówka miękka - łącznik do cewnika – zatrzaskowy</w:t>
            </w:r>
            <w:r w:rsidRPr="006D6631">
              <w:rPr>
                <w:rFonts w:ascii="Arial" w:hAnsi="Arial" w:cs="Arial"/>
                <w:color w:val="000000"/>
                <w:sz w:val="18"/>
                <w:szCs w:val="18"/>
              </w:rPr>
              <w:br/>
              <w:t>- filtr zewnątrzoponowy płaski 0,2 µm objętość wypełnienia 0,55 ml, wytrzymałość ciśnienia do 7 bar</w:t>
            </w:r>
            <w:r w:rsidRPr="006D6631">
              <w:rPr>
                <w:rFonts w:ascii="Arial" w:hAnsi="Arial" w:cs="Arial"/>
                <w:color w:val="000000"/>
                <w:sz w:val="18"/>
                <w:szCs w:val="18"/>
              </w:rPr>
              <w:br/>
              <w:t>- posiada system mocowania filtra do skóry pacjenta (okrągły plaster z zatrzaskiem)</w:t>
            </w:r>
            <w:r w:rsidRPr="006D6631">
              <w:rPr>
                <w:rFonts w:ascii="Arial" w:hAnsi="Arial" w:cs="Arial"/>
                <w:color w:val="000000"/>
                <w:sz w:val="18"/>
                <w:szCs w:val="18"/>
              </w:rPr>
              <w:br/>
              <w:t>- strzykawka niskooporowa LOR 10ml, luer ze skalą odróżniającą ja od zwykłych strzykawek</w:t>
            </w:r>
            <w:r w:rsidRPr="006D6631">
              <w:rPr>
                <w:rFonts w:ascii="Arial" w:hAnsi="Arial" w:cs="Arial"/>
                <w:color w:val="000000"/>
                <w:sz w:val="18"/>
                <w:szCs w:val="18"/>
              </w:rPr>
              <w:br/>
              <w:t>- filtr płaski 0,2 µm objętość wypełnienia 0,55ml , wytrzymałość ciśnieniowa do 7 bar, przystosowany do systemu mocowania do skóry pacjenta</w:t>
            </w:r>
            <w:r w:rsidRPr="006D6631">
              <w:rPr>
                <w:rFonts w:ascii="Arial" w:hAnsi="Arial" w:cs="Arial"/>
                <w:color w:val="000000"/>
                <w:sz w:val="18"/>
                <w:szCs w:val="18"/>
              </w:rPr>
              <w:br/>
              <w:t>- cewnik do z.o 20G długość 100cm , czytelne znaczniki w materiał cewnika, koniec zamknięty trzy otwory boczne, miękka końcówka</w:t>
            </w:r>
            <w:r w:rsidRPr="006D6631">
              <w:rPr>
                <w:rFonts w:ascii="Arial" w:hAnsi="Arial" w:cs="Arial"/>
                <w:color w:val="000000"/>
                <w:sz w:val="18"/>
                <w:szCs w:val="18"/>
              </w:rPr>
              <w:br/>
              <w:t xml:space="preserve">- igła zewnątrzoponowa ze szlifem Touhy, znaczniki co 1cm na całej długości, wygodny uchwyt radełkowy rowkowany przezroczysty ułatwiający szybką identyfikację płynu, skrzydełka ułatwiające umieszczenie w przestrzeni zo oraz mandryn wypełniający szczelnie igłę dopasowany </w:t>
            </w:r>
            <w:r w:rsidRPr="006D6631">
              <w:rPr>
                <w:rFonts w:ascii="Arial" w:hAnsi="Arial" w:cs="Arial"/>
                <w:color w:val="000000"/>
                <w:sz w:val="18"/>
                <w:szCs w:val="18"/>
              </w:rPr>
              <w:lastRenderedPageBreak/>
              <w:t>do ścięcia szlifu.Op. 20szt.</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34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Sterylny jedn. filtr do zestawu do znieczulenia zewnątrzoponowego</w:t>
            </w:r>
            <w:r w:rsidRPr="006D6631">
              <w:rPr>
                <w:rFonts w:ascii="Arial" w:hAnsi="Arial" w:cs="Arial"/>
                <w:b/>
                <w:bCs/>
                <w:color w:val="000000"/>
                <w:sz w:val="18"/>
                <w:szCs w:val="18"/>
              </w:rPr>
              <w:t xml:space="preserve"> tego samego producenta co zestaw do z-o z</w:t>
            </w:r>
            <w:r w:rsidRPr="006D6631">
              <w:rPr>
                <w:rFonts w:ascii="Arial" w:hAnsi="Arial" w:cs="Arial"/>
                <w:b/>
                <w:bCs/>
                <w:color w:val="000000"/>
                <w:sz w:val="18"/>
                <w:szCs w:val="18"/>
                <w:u w:val="single"/>
              </w:rPr>
              <w:t xml:space="preserve"> </w:t>
            </w:r>
            <w:r w:rsidRPr="006D6631">
              <w:rPr>
                <w:rFonts w:ascii="Arial" w:hAnsi="Arial" w:cs="Arial"/>
                <w:b/>
                <w:bCs/>
                <w:sz w:val="18"/>
                <w:szCs w:val="18"/>
                <w:u w:val="single"/>
              </w:rPr>
              <w:t xml:space="preserve">poz.  powyżej </w:t>
            </w:r>
            <w:r w:rsidRPr="006D6631">
              <w:rPr>
                <w:rFonts w:ascii="Arial" w:hAnsi="Arial" w:cs="Arial"/>
                <w:b/>
                <w:bCs/>
                <w:color w:val="000000"/>
                <w:sz w:val="18"/>
                <w:szCs w:val="18"/>
              </w:rPr>
              <w:t xml:space="preserve">w celu zapewnienia kompatybilności i szczelności połączeń.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35</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Cewnik do wkłuć centralnych pięcioświatłowych 8.5F/16 lub 20cm (16,14,18,18,18Ga) do wuboru przez Zamawiającego z powłoką antybakteryjną dwuskładnikową składająca się z sulfadiazyny srebra, oraz chlorhexydyny, zawierający prowadnicę nitinolową 45 lub 60 cm średnicy 0,032', igła 18G o długości 6,35cm, strzykawka 5ml. Na opakowaniu informacje dotyczące wszystkich składowych zestawu, dokładnych przepływów (ml/h), objętości (ml) każdego z kanałów, naklejki z nr. kodu i serii, całość zapakowane bez dodatkowych wewnętrznych woreczków. Opis w języku polskim.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36</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Cewnik do wkłuć centralnych czteroświatłowych 8.5F/16 lub 20cm (16,14,18,18Ga) do wuboru przez Zamawiającego, pokryty powłoką antybakteryjną składająca się z sulfadiazyny srebra oraz chlorhexydyny, zawierający prowadnicę nitinolową 60 lub 45 cm o śr. 0,032’’ zakończona, igła echogeniczna z markerem 18Ga o dł 6,35cm, strzykawka Luer Slip 5ml z zastawką hemostatyczną, na delcie cewnika oznaczenie średnicy zewnętrznej oraz długości dla określenia wartości cewnika już założonego. Na opakowaniu informacje dotyczące wszystkich składowych zestawu, dokładnych przepływów (ml/h), objętości (ml) oraz maksymalnego ciśnienia (ml/sek) każdego z kanałów, naklejki z nr. kodu i serii, opis w języku polskim.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8"/>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37</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Cewnik do wkłuć centralnych dwuświatłowych</w:t>
            </w:r>
            <w:r w:rsidRPr="006D6631">
              <w:rPr>
                <w:rFonts w:ascii="Arial" w:hAnsi="Arial" w:cs="Arial"/>
                <w:color w:val="000000"/>
                <w:sz w:val="18"/>
                <w:szCs w:val="18"/>
              </w:rPr>
              <w:t xml:space="preserve"> 7F/16 lub 20 cm (do wuboru przez Zamawiającego) 18G/14G zawierający prowadnicę nitinolową 45 lub 60 cm średnicy 0,032', igła 18G o długości 6,35cm, strzykawka 5ml z otworem w tłoku. Na opakowaniu informacje dotyczące wszystkich składowych zestawu, dokładnych przepływów (ml/h), objętości (ml) każdego z kanałów, naklejki z nr. kodu i serii, całość zapakowane bez dodatkowych </w:t>
            </w:r>
            <w:r w:rsidRPr="006D6631">
              <w:rPr>
                <w:rFonts w:ascii="Arial" w:hAnsi="Arial" w:cs="Arial"/>
                <w:color w:val="000000"/>
                <w:sz w:val="18"/>
                <w:szCs w:val="18"/>
              </w:rPr>
              <w:lastRenderedPageBreak/>
              <w:t xml:space="preserve">wewnętrznych woreczków. Opis w języku polskim.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38</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Zestaw do nakłucia tętnicy</w:t>
            </w:r>
            <w:r w:rsidRPr="006D6631">
              <w:rPr>
                <w:rFonts w:ascii="Arial" w:hAnsi="Arial" w:cs="Arial"/>
                <w:color w:val="000000"/>
                <w:sz w:val="18"/>
                <w:szCs w:val="18"/>
              </w:rPr>
              <w:t xml:space="preserve"> wprowadzany metodą Seldingera wykonany z polieteroamidu blokowego (PEBA)charakteryzującego się wysoką wytrzymałością na zginanie, przy zmianie z temperatury otoczenia do temperatury ciała. Zestaw składający się z cewnik PEBA pokryty powłoką hydrofilną, zintergrowany przedłużacz,  prowadnica prosta , igła wprowadzająca, zdejmowalny zacisk ślizgowy, koreczek luer lock, na delcie określenie rozmiaru w Ga, skrzydełka mocujące z dwupunktowa możliwością mocowania. 10 szt w opakowaniu zbiorczym. Rozmiary do wyboru przez Zamawiajacego.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E33729" w:rsidP="00145BD2">
            <w:pPr>
              <w:jc w:val="center"/>
              <w:rPr>
                <w:rFonts w:ascii="Arial" w:hAnsi="Arial" w:cs="Arial"/>
                <w:color w:val="000000"/>
                <w:sz w:val="18"/>
                <w:szCs w:val="18"/>
              </w:rPr>
            </w:pPr>
            <w:r w:rsidRPr="006D6631">
              <w:rPr>
                <w:rFonts w:ascii="Arial" w:hAnsi="Arial" w:cs="Arial"/>
                <w:color w:val="000000"/>
                <w:sz w:val="18"/>
                <w:szCs w:val="18"/>
              </w:rPr>
              <w:t>a</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22G/5cm prowadnica 0,021" o długości 35 cm, igła 22ga o długości 4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E33729" w:rsidP="00145BD2">
            <w:pPr>
              <w:jc w:val="center"/>
              <w:rPr>
                <w:rFonts w:ascii="Arial" w:hAnsi="Arial" w:cs="Arial"/>
                <w:color w:val="000000"/>
                <w:sz w:val="18"/>
                <w:szCs w:val="18"/>
              </w:rPr>
            </w:pPr>
            <w:r w:rsidRPr="006D6631">
              <w:rPr>
                <w:rFonts w:ascii="Arial" w:hAnsi="Arial" w:cs="Arial"/>
                <w:color w:val="000000"/>
                <w:sz w:val="18"/>
                <w:szCs w:val="18"/>
              </w:rPr>
              <w:t>b</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22G/8cm prowadnica 0,025" o długości 45 cm, igła 22ga o długości 4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c</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22G/12cm prowadnica 0,025" o długości 45 cm, igła 22ga o długości 4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d</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20G/5cm prowadnica 0,021" o długości 35 cm, igła 20ga o długości 4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e</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20G/8cm prowadnica 0,021" o długości 35 cm, igła 20ga o długości 4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f</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20G/12cm prowadnica 0,021" o długości 35 cm, igła 20ga o długości 7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g</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20G/16cm prowadnica 0,021" o długości 50 cm, igła 20ga o długości 7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h</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18G/8cm prowadnica 0,025" o długości 33 cm, igła 18ga o długości 5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i</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18G/12cm prowadnica 0,025" o długości 33 cm, igła 18ga o długości 5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j</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18G/16cm prowadnica 0,025" o długości 45 cm, igła 18ga o długości 7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425"/>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k</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18G/23cm prowadnica 0,025" o długości 60 cm, igła 18ga o długości 7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39</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Zestaw do znieczulenia zewnatrzoponowego ze zbrojonym cewnikiem metalowym oplotem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Zestaw do żył pośrednich typu MIDLINE o średnicy 3, 4, 5 Fr do wybou przez Zamawiajacego</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41</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Łyżka do laryngoskopu typ Miller</w:t>
            </w:r>
            <w:r w:rsidRPr="006D6631">
              <w:rPr>
                <w:rFonts w:ascii="Arial" w:hAnsi="Arial" w:cs="Arial"/>
                <w:color w:val="000000"/>
                <w:sz w:val="18"/>
                <w:szCs w:val="18"/>
              </w:rPr>
              <w:t xml:space="preserve">: Łyżki w całości stalowa wraz z podstawą, do laryngoskopu metalowe typu Miller jednorazowego użytku światłowodowe częściowo osłonięte w części dystalnej, mikrobiologicznie czyste, współpracujące z rękojeściami światłowodowymi laryngoskopu Farum. Rozm: 00,0,1  o długości analogicznie 68mm, 78mm, 105mm, oraz średnicy analogicznie 12mm, 11.5mm, 11.5mm.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42</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Łyżka do laryngoskopu, światłowodowa, jednorazowa, typ McIntosh: </w:t>
            </w:r>
            <w:r w:rsidRPr="006D6631">
              <w:rPr>
                <w:rFonts w:ascii="Arial" w:hAnsi="Arial" w:cs="Arial"/>
                <w:color w:val="000000"/>
                <w:sz w:val="18"/>
                <w:szCs w:val="18"/>
              </w:rPr>
              <w:t xml:space="preserve"> Łyżka do laryngoskopu, światłowodowa, jednorazowa w całości stalowa, mikrobiologicznie czyste, typ Macitosh. współpracująca z rękojeściami światłowodowymi laryngoskopu Farum Macintosh. Wszystkie rozmiary łyżek mają pochodzić od jednego producenta. Nieodkształcająca się łyżka wykonana z niemagnetycznego, lekkiego stopu metalu, kompatybilna rękojeściami w standardzie ISO 7376 (tzw. zielona specyfikacja), ułatwiającym identyfikację ze standardem ISO 7376. Wytrzymały zatrzask zapewniający trwałe mocowanie w rękojeści. Światłowód wykonany z polerowanego tworzywa sztucznego, dający mocne, skupione światło. Światłowód częściowo osłonięty, doświetlający wnętrze jamy ustnej i gardło. Wyraźne oznakowanie rozmiaru łyżki, symbol CE, symbol „nie do powtórnego użycia” (przekreślona cyfra 2) naniesione po stronie wyprowadzenia światłowodu, pakowanie folia-folia. Mikrobiologicznie czyste. Rozm: 0-5.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2200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43</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Łyżka do laryngoskopu, światłowodowa, typ McCoy, </w:t>
            </w:r>
            <w:r w:rsidRPr="006D6631">
              <w:rPr>
                <w:rFonts w:ascii="Arial" w:hAnsi="Arial" w:cs="Arial"/>
                <w:color w:val="000000"/>
                <w:sz w:val="18"/>
                <w:szCs w:val="18"/>
              </w:rPr>
              <w:t xml:space="preserve">jednorazowa w całości stalowa, mikrobiologicznie czyste, w rozmiarze mac 3 oraz mac 4 w rozmiarze analogicznie długośc 130mm i 150 mm, średnica 15mm i 15 mm.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Rękojeść do laryngoskopu światłowodowa</w:t>
            </w:r>
            <w:r w:rsidRPr="006D6631">
              <w:rPr>
                <w:rFonts w:ascii="Arial" w:hAnsi="Arial" w:cs="Arial"/>
                <w:color w:val="000000"/>
                <w:sz w:val="18"/>
                <w:szCs w:val="18"/>
              </w:rPr>
              <w:t xml:space="preserve"> pakowana pojedynczo w opakowanie folia - folia, wykonana z zielonego lekkiego plastiku z czterema poprzecznymi frezami dające mocny uchwyt, o wadze 88 Gram, obwodzie 9.42 cm, średnicy 2.8 cm i długości 12 cmkompatybilna z łyżkami (tzw. zielona specyfikacja),rękojeść z wbudowanym źródłem światła – dioda LED, zapewniającym mocne światło, stanowiąca ogniwo zasilające dla źródła światła,baterie w </w:t>
            </w:r>
            <w:r w:rsidRPr="006D6631">
              <w:rPr>
                <w:rFonts w:ascii="Arial" w:hAnsi="Arial" w:cs="Arial"/>
                <w:color w:val="000000"/>
                <w:sz w:val="18"/>
                <w:szCs w:val="18"/>
              </w:rPr>
              <w:lastRenderedPageBreak/>
              <w:t xml:space="preserve">rękojeści w ilości co najmniej dwóch baterii AAA dające gwarancję długiego świecenia co najmniej 3 lata.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45</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Igła do znieczuleń PP 27G </w:t>
            </w:r>
            <w:r w:rsidRPr="006D6631">
              <w:rPr>
                <w:rFonts w:ascii="Arial" w:hAnsi="Arial" w:cs="Arial"/>
                <w:color w:val="000000"/>
                <w:sz w:val="18"/>
                <w:szCs w:val="18"/>
              </w:rPr>
              <w:t xml:space="preserve">Pencil Point z prowadnicą pakowaną razem lub oddzielnie, długość </w:t>
            </w:r>
            <w:r w:rsidRPr="006D6631">
              <w:rPr>
                <w:rFonts w:ascii="Arial" w:hAnsi="Arial" w:cs="Arial"/>
                <w:b/>
                <w:bCs/>
                <w:color w:val="000000"/>
                <w:sz w:val="18"/>
                <w:szCs w:val="18"/>
              </w:rPr>
              <w:t>120mm</w:t>
            </w:r>
            <w:r w:rsidRPr="006D6631">
              <w:rPr>
                <w:rFonts w:ascii="Arial" w:hAnsi="Arial" w:cs="Arial"/>
                <w:color w:val="000000"/>
                <w:sz w:val="18"/>
                <w:szCs w:val="18"/>
              </w:rPr>
              <w:t xml:space="preserve"> z owalnym przeźroczystym i bezbarwnym uchwytem posiadający pryzmat odbarwiający się podczas identyfikacji PMR.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46</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Igła do znieczuleń PP 27G,</w:t>
            </w:r>
            <w:r w:rsidRPr="006D6631">
              <w:rPr>
                <w:rFonts w:ascii="Arial" w:hAnsi="Arial" w:cs="Arial"/>
                <w:color w:val="000000"/>
                <w:sz w:val="18"/>
                <w:szCs w:val="18"/>
              </w:rPr>
              <w:t xml:space="preserve"> </w:t>
            </w:r>
            <w:r w:rsidRPr="006D6631">
              <w:rPr>
                <w:rFonts w:ascii="Arial" w:hAnsi="Arial" w:cs="Arial"/>
                <w:b/>
                <w:bCs/>
                <w:color w:val="000000"/>
                <w:sz w:val="18"/>
                <w:szCs w:val="18"/>
              </w:rPr>
              <w:t>dł.</w:t>
            </w:r>
            <w:r w:rsidRPr="006D6631">
              <w:rPr>
                <w:rFonts w:ascii="Arial" w:hAnsi="Arial" w:cs="Arial"/>
                <w:color w:val="000000"/>
                <w:sz w:val="18"/>
                <w:szCs w:val="18"/>
              </w:rPr>
              <w:t xml:space="preserve"> </w:t>
            </w:r>
            <w:r w:rsidRPr="006D6631">
              <w:rPr>
                <w:rFonts w:ascii="Arial" w:hAnsi="Arial" w:cs="Arial"/>
                <w:b/>
                <w:bCs/>
                <w:color w:val="000000"/>
                <w:sz w:val="18"/>
                <w:szCs w:val="18"/>
              </w:rPr>
              <w:t>88mm</w:t>
            </w:r>
            <w:r w:rsidRPr="006D6631">
              <w:rPr>
                <w:rFonts w:ascii="Arial" w:hAnsi="Arial" w:cs="Arial"/>
                <w:color w:val="000000"/>
                <w:sz w:val="18"/>
                <w:szCs w:val="18"/>
              </w:rPr>
              <w:t xml:space="preserve"> Pencil Point z prowadnicą pakowaną razem lub oddzielnie z owalnym przeźroczystym i bezbarwnym uchwytem, posiadającym pryzmat odbarwiający się podczas identyfikacji PMR.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47</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Igła do znieczulenia PP z ostrzem igły zakończonym szlifem Quinckiego 29Gx88mm, mandryn wypełniający całkowicie światło igły dopasowany do ścięcia szlifu z prowadnicą, oznaczenia zgodne z kodem kolorów ISO.</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48</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Igła do znieczuleń PP 26Gx88mm z prowadnicą, szlif igły atraumatyczny, pakowana z prowadnicą lub oddzielnie, jednorazowa, jałowa z owalnym przeźroczystym i bezbarwnym uchwytem posiadającym pryzmat odbarwiający się podczas identyfikacji PMR oznaczona zgodnie z kodem kolorów ISO.</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230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1739"/>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49</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Igła do znieczuleń 22G </w:t>
            </w:r>
            <w:r w:rsidRPr="006D6631">
              <w:rPr>
                <w:rFonts w:ascii="Arial" w:hAnsi="Arial" w:cs="Arial"/>
                <w:color w:val="000000"/>
                <w:sz w:val="18"/>
                <w:szCs w:val="18"/>
              </w:rPr>
              <w:t>standard: - długość 88mm</w:t>
            </w:r>
            <w:r w:rsidRPr="006D6631">
              <w:rPr>
                <w:rFonts w:ascii="Arial" w:hAnsi="Arial" w:cs="Arial"/>
                <w:color w:val="000000"/>
                <w:sz w:val="18"/>
                <w:szCs w:val="18"/>
              </w:rPr>
              <w:br/>
              <w:t>- końcówka igły zakończona szlifem Quinckiego</w:t>
            </w:r>
            <w:r w:rsidRPr="006D6631">
              <w:rPr>
                <w:rFonts w:ascii="Arial" w:hAnsi="Arial" w:cs="Arial"/>
                <w:color w:val="000000"/>
                <w:sz w:val="18"/>
                <w:szCs w:val="18"/>
              </w:rPr>
              <w:br/>
              <w:t>- uchwyt przezroczysty rowkowany dla pewnego trzymania igły</w:t>
            </w:r>
            <w:r w:rsidRPr="006D6631">
              <w:rPr>
                <w:rFonts w:ascii="Arial" w:hAnsi="Arial" w:cs="Arial"/>
                <w:color w:val="000000"/>
                <w:sz w:val="18"/>
                <w:szCs w:val="18"/>
              </w:rPr>
              <w:br/>
              <w:t>- mandryn wypełniający całkowicie światło igły dopasowany do ścięcia szlifu</w:t>
            </w:r>
            <w:r w:rsidRPr="006D6631">
              <w:rPr>
                <w:rFonts w:ascii="Arial" w:hAnsi="Arial" w:cs="Arial"/>
                <w:color w:val="000000"/>
                <w:sz w:val="18"/>
                <w:szCs w:val="18"/>
              </w:rPr>
              <w:br/>
              <w:t>- oznaczenie zgodnie z kodem kolorów ISO</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9"/>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50</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b/>
                <w:bCs/>
                <w:color w:val="000000"/>
                <w:sz w:val="18"/>
                <w:szCs w:val="18"/>
              </w:rPr>
              <w:t>Igła do znieczuleń PP 25G</w:t>
            </w:r>
            <w:r w:rsidRPr="006D6631">
              <w:rPr>
                <w:rFonts w:ascii="Arial" w:hAnsi="Arial" w:cs="Arial"/>
                <w:color w:val="000000"/>
                <w:sz w:val="18"/>
                <w:szCs w:val="18"/>
              </w:rPr>
              <w:t xml:space="preserve"> (pomarańczowa) z prowadnicą pakowaną razem lub osobno:</w:t>
            </w:r>
            <w:r w:rsidRPr="006D6631">
              <w:rPr>
                <w:rFonts w:ascii="Arial" w:hAnsi="Arial" w:cs="Arial"/>
                <w:color w:val="000000"/>
                <w:sz w:val="18"/>
                <w:szCs w:val="18"/>
              </w:rPr>
              <w:br/>
              <w:t>-długość 156,5mm</w:t>
            </w:r>
            <w:r w:rsidRPr="006D6631">
              <w:rPr>
                <w:rFonts w:ascii="Arial" w:hAnsi="Arial" w:cs="Arial"/>
                <w:color w:val="000000"/>
                <w:sz w:val="18"/>
                <w:szCs w:val="18"/>
              </w:rPr>
              <w:br/>
              <w:t>-końcówka igły zakończona szlifem Pencil Point</w:t>
            </w:r>
            <w:r w:rsidRPr="006D6631">
              <w:rPr>
                <w:rFonts w:ascii="Arial" w:hAnsi="Arial" w:cs="Arial"/>
                <w:color w:val="000000"/>
                <w:sz w:val="18"/>
                <w:szCs w:val="18"/>
              </w:rPr>
              <w:br/>
              <w:t>-uchwyt przezroczysty rowkowany dla pewnego trzymania igły</w:t>
            </w:r>
            <w:r w:rsidRPr="006D6631">
              <w:rPr>
                <w:rFonts w:ascii="Arial" w:hAnsi="Arial" w:cs="Arial"/>
                <w:color w:val="000000"/>
                <w:sz w:val="18"/>
                <w:szCs w:val="18"/>
              </w:rPr>
              <w:br/>
              <w:t>-mandryn wypełniający całkowicie</w:t>
            </w:r>
            <w:r w:rsidRPr="006D6631">
              <w:rPr>
                <w:rFonts w:ascii="Arial" w:hAnsi="Arial" w:cs="Arial"/>
                <w:color w:val="000000"/>
                <w:sz w:val="18"/>
                <w:szCs w:val="18"/>
              </w:rPr>
              <w:br/>
              <w:t>światło igły dopasowany do ścięcia szlifu</w:t>
            </w:r>
            <w:r w:rsidRPr="006D6631">
              <w:rPr>
                <w:rFonts w:ascii="Arial" w:hAnsi="Arial" w:cs="Arial"/>
                <w:color w:val="000000"/>
                <w:sz w:val="18"/>
                <w:szCs w:val="18"/>
              </w:rPr>
              <w:br/>
              <w:t>-oznaczenie zgodne z kodem kolorów ISO.</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51</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Igły do znieczulenia splotów Stimuplex D</w:t>
            </w:r>
            <w:r w:rsidRPr="006D6631">
              <w:rPr>
                <w:rFonts w:ascii="Arial" w:hAnsi="Arial" w:cs="Arial"/>
                <w:color w:val="000000"/>
                <w:sz w:val="18"/>
                <w:szCs w:val="18"/>
              </w:rPr>
              <w:t xml:space="preserve"> do stymulatora Stimuplex HNS12.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533625" w:rsidP="00145BD2">
            <w:pPr>
              <w:jc w:val="center"/>
              <w:rPr>
                <w:rFonts w:ascii="Arial" w:hAnsi="Arial" w:cs="Arial"/>
                <w:color w:val="000000"/>
                <w:sz w:val="18"/>
                <w:szCs w:val="18"/>
              </w:rPr>
            </w:pPr>
            <w:r w:rsidRPr="006D6631">
              <w:rPr>
                <w:rFonts w:ascii="Arial" w:hAnsi="Arial" w:cs="Arial"/>
                <w:color w:val="000000"/>
                <w:sz w:val="18"/>
                <w:szCs w:val="18"/>
              </w:rPr>
              <w:lastRenderedPageBreak/>
              <w:t>A.</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G22 x 50mm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533625" w:rsidP="00145BD2">
            <w:pPr>
              <w:jc w:val="center"/>
              <w:rPr>
                <w:rFonts w:ascii="Arial" w:hAnsi="Arial" w:cs="Arial"/>
                <w:color w:val="000000"/>
                <w:sz w:val="18"/>
                <w:szCs w:val="18"/>
              </w:rPr>
            </w:pPr>
            <w:r w:rsidRPr="006D6631">
              <w:rPr>
                <w:rFonts w:ascii="Arial" w:hAnsi="Arial" w:cs="Arial"/>
                <w:color w:val="000000"/>
                <w:sz w:val="18"/>
                <w:szCs w:val="18"/>
              </w:rPr>
              <w:t>B.</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G22 x 120mm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52</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Igły Tuohy</w:t>
            </w:r>
            <w:r w:rsidRPr="006D6631">
              <w:rPr>
                <w:rFonts w:ascii="Arial" w:hAnsi="Arial" w:cs="Arial"/>
                <w:color w:val="000000"/>
                <w:sz w:val="18"/>
                <w:szCs w:val="18"/>
              </w:rPr>
              <w:t xml:space="preserve"> 18Gx120mm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53</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Igła Tuohy</w:t>
            </w:r>
            <w:r w:rsidRPr="006D6631">
              <w:rPr>
                <w:rFonts w:ascii="Arial" w:hAnsi="Arial" w:cs="Arial"/>
                <w:color w:val="000000"/>
                <w:sz w:val="18"/>
                <w:szCs w:val="18"/>
              </w:rPr>
              <w:t xml:space="preserve"> 18Gx80mm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54</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Zestaw do diagnostycznego płukania otrzewnej -nasadka z ostr</w:t>
            </w:r>
            <w:r w:rsidR="00533625" w:rsidRPr="006D6631">
              <w:rPr>
                <w:rFonts w:ascii="Arial" w:hAnsi="Arial" w:cs="Arial"/>
                <w:color w:val="000000"/>
                <w:sz w:val="18"/>
                <w:szCs w:val="18"/>
              </w:rPr>
              <w:t>zem jednorazowa, -trokar, -dren</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55</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Zestaw do kaniulacji tętnic udowych:</w:t>
            </w:r>
            <w:r w:rsidRPr="006D6631">
              <w:rPr>
                <w:rFonts w:ascii="Arial" w:hAnsi="Arial" w:cs="Arial"/>
                <w:color w:val="000000"/>
                <w:sz w:val="18"/>
                <w:szCs w:val="18"/>
              </w:rPr>
              <w:t xml:space="preserve"> skład zestawu - igła Selingera 20G / 160mm, cewnik dotętniczy wykonany z FEP 20G / dł. 160mm, śr.wewn. 0,95mm, obsadka cewnika wyposażona w skrzydełka mocujące i końcówkę luer-lock, prowadnica druciana o dł. 45cm z zakończeniem prostym, kompatybilna z igłą Selingera i cewnikiem dotętniczym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56</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Zestaw do kaniulacji tętnic udowych:</w:t>
            </w:r>
            <w:r w:rsidRPr="006D6631">
              <w:rPr>
                <w:rFonts w:ascii="Arial" w:hAnsi="Arial" w:cs="Arial"/>
                <w:color w:val="000000"/>
                <w:sz w:val="18"/>
                <w:szCs w:val="18"/>
              </w:rPr>
              <w:t xml:space="preserve"> skład zestawu - igła Selingera 22G / 80mm, cewnik dotętniczy wykonany z FEP 22G / dł. 80mm, śr.wewn. 0,95mm, obsadka cewnika wyposażona w skrzydełka mocujące i końcówkę luer-lock, prowadnica druciana o dł. 45cm z zakończeniem prostym, kompatybilna z igłą Selingera i cewnikiem dotętniczym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57</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 xml:space="preserve">Przedłużacz do tlenu nr 16 dł. 3m, jałowy zapewniający połączenie z cewnikiem wymienionym w poz. 1 </w:t>
            </w:r>
            <w:r w:rsidRPr="006D6631">
              <w:rPr>
                <w:rFonts w:ascii="Arial" w:hAnsi="Arial" w:cs="Arial"/>
                <w:b/>
                <w:bCs/>
                <w:color w:val="000000"/>
                <w:sz w:val="18"/>
                <w:szCs w:val="18"/>
              </w:rPr>
              <w:t>bez konieczności stosowania dodatkowych elementów</w:t>
            </w:r>
            <w:r w:rsidRPr="006D6631">
              <w:rPr>
                <w:rFonts w:ascii="Arial" w:hAnsi="Arial" w:cs="Arial"/>
                <w:color w:val="000000"/>
                <w:sz w:val="18"/>
                <w:szCs w:val="18"/>
              </w:rPr>
              <w:t xml:space="preserve">.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DA140C">
        <w:trPr>
          <w:trHeight w:val="286"/>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58</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Maska do podawania tlenu dla dorosłych</w:t>
            </w:r>
            <w:r w:rsidRPr="006D6631">
              <w:rPr>
                <w:rFonts w:ascii="Arial" w:hAnsi="Arial" w:cs="Arial"/>
                <w:color w:val="000000"/>
                <w:sz w:val="18"/>
                <w:szCs w:val="18"/>
              </w:rPr>
              <w:t xml:space="preserve"> – miękka, elastyczna wyposażona w dren dł. ok. 2m, odporny na zginanie, zaopatrzony w elastyczną końcówkę do mocowania ze źródłem tlenu, wyposażona w elastyczną gumkę do mocowania maski na twarzy pakowana pojedynczo, opis w języku polskim.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59</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Maska tlenowa dla dzieci</w:t>
            </w:r>
            <w:r w:rsidRPr="006D6631">
              <w:rPr>
                <w:rFonts w:ascii="Arial" w:hAnsi="Arial" w:cs="Arial"/>
                <w:color w:val="000000"/>
                <w:sz w:val="18"/>
                <w:szCs w:val="18"/>
              </w:rPr>
              <w:t xml:space="preserve"> wykonana z przeźroczystego , nietoksycznego PCV, nie zawiera lateksu, posiada regulowaną blaszkę na nos oraz gumkę mocującą, wyposażona w dren o długości 200-210cm (+/- 5%) zakończony </w:t>
            </w:r>
            <w:r w:rsidRPr="006D6631">
              <w:rPr>
                <w:rFonts w:ascii="Arial" w:hAnsi="Arial" w:cs="Arial"/>
                <w:color w:val="000000"/>
                <w:sz w:val="18"/>
                <w:szCs w:val="18"/>
              </w:rPr>
              <w:lastRenderedPageBreak/>
              <w:t>uniwersalnymi łącznikami, dren odporny na zagięcia o przekroju gwiazdkowym, standardowy łącznik umożliwiający dostosowanie do pozycji pacjenta, sterylizowana tlenkiem etylenu, jednorazowego użytku.</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60</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Cewnik do odsysania górnych dróg oddechowych</w:t>
            </w:r>
            <w:r w:rsidRPr="006D6631">
              <w:rPr>
                <w:rFonts w:ascii="Arial" w:hAnsi="Arial" w:cs="Arial"/>
                <w:color w:val="000000"/>
                <w:sz w:val="18"/>
                <w:szCs w:val="18"/>
              </w:rPr>
              <w:t xml:space="preserve"> wykonany z PCV o jakości medycznej i twardości ok. 76</w:t>
            </w:r>
            <w:r w:rsidRPr="006D6631">
              <w:rPr>
                <w:rFonts w:ascii="Arial" w:hAnsi="Arial" w:cs="Arial"/>
                <w:color w:val="000000"/>
                <w:sz w:val="18"/>
                <w:szCs w:val="18"/>
                <w:vertAlign w:val="superscript"/>
              </w:rPr>
              <w:t>0</w:t>
            </w:r>
            <w:r w:rsidRPr="006D6631">
              <w:rPr>
                <w:rFonts w:ascii="Arial" w:hAnsi="Arial" w:cs="Arial"/>
                <w:color w:val="000000"/>
                <w:sz w:val="18"/>
                <w:szCs w:val="18"/>
              </w:rPr>
              <w:t xml:space="preserve"> ShA . Powierzchnia satynowa „ zmrożona”, pakowany pojedynczo folia-papier, opis na op. Jednostkowym w języku polskim (nadrukowany nie naklejka). Rozm: 5-22.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10000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61</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Zestaw do kaniulacji dużych naczyń zawierający</w:t>
            </w:r>
            <w:r w:rsidRPr="006D6631">
              <w:rPr>
                <w:rFonts w:ascii="Arial" w:hAnsi="Arial" w:cs="Arial"/>
                <w:color w:val="000000"/>
                <w:sz w:val="18"/>
                <w:szCs w:val="18"/>
              </w:rPr>
              <w:t xml:space="preserve"> : kateter</w:t>
            </w:r>
            <w:r w:rsidRPr="006D6631">
              <w:rPr>
                <w:rFonts w:ascii="Arial" w:hAnsi="Arial" w:cs="Arial"/>
                <w:b/>
                <w:bCs/>
                <w:color w:val="000000"/>
                <w:sz w:val="18"/>
                <w:szCs w:val="18"/>
              </w:rPr>
              <w:t xml:space="preserve"> jednokanałowy</w:t>
            </w:r>
            <w:r w:rsidRPr="006D6631">
              <w:rPr>
                <w:rFonts w:ascii="Arial" w:hAnsi="Arial" w:cs="Arial"/>
                <w:color w:val="000000"/>
                <w:sz w:val="18"/>
                <w:szCs w:val="18"/>
              </w:rPr>
              <w:t xml:space="preserve"> 6F/20cm, prowadnik J 038x60, rozszerzacz 2Fx12, igła prosta 18Gx7, strzykawka 10ml, skalpel motylek z zaciskiem.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62</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Kaniula do wkłucia tętniczego</w:t>
            </w:r>
            <w:r w:rsidRPr="006D6631">
              <w:rPr>
                <w:rFonts w:ascii="Arial" w:hAnsi="Arial" w:cs="Arial"/>
                <w:color w:val="000000"/>
                <w:sz w:val="18"/>
                <w:szCs w:val="18"/>
              </w:rPr>
              <w:t xml:space="preserve"> 20G 1,10mm/45mm, z zaworem odcinającym zapobiegającym wstecznemu wypływowi krwi oraz powstawaniu zatoru powietrznego, sterylna, jednorazowego użytku.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63</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Zestaw do pobierania wydzieliny z tchawicy:</w:t>
            </w:r>
            <w:r w:rsidRPr="006D6631">
              <w:rPr>
                <w:rFonts w:ascii="Arial" w:hAnsi="Arial" w:cs="Arial"/>
                <w:b/>
                <w:bCs/>
                <w:color w:val="000000"/>
                <w:sz w:val="18"/>
                <w:szCs w:val="18"/>
              </w:rPr>
              <w:br/>
            </w:r>
            <w:r w:rsidRPr="006D6631">
              <w:rPr>
                <w:rFonts w:ascii="Arial" w:hAnsi="Arial" w:cs="Arial"/>
                <w:color w:val="000000"/>
                <w:sz w:val="18"/>
                <w:szCs w:val="18"/>
              </w:rPr>
              <w:t>Sterylny zestaw do pobierania próbek wydzieliny z tchawicy pacjenta. Możliwość stosowania z zamkniętymi systemami do odsysania oraz ze standardowymi cewnikami w systemie otwartym.</w:t>
            </w:r>
            <w:r w:rsidRPr="006D6631">
              <w:rPr>
                <w:rFonts w:ascii="Arial" w:hAnsi="Arial" w:cs="Arial"/>
                <w:color w:val="000000"/>
                <w:sz w:val="18"/>
                <w:szCs w:val="18"/>
              </w:rPr>
              <w:br/>
              <w:t>W skład zestawu wchodzi:</w:t>
            </w:r>
            <w:r w:rsidRPr="006D6631">
              <w:rPr>
                <w:rFonts w:ascii="Arial" w:hAnsi="Arial" w:cs="Arial"/>
                <w:color w:val="000000"/>
                <w:sz w:val="18"/>
                <w:szCs w:val="18"/>
              </w:rPr>
              <w:br/>
              <w:t>- pojemnik na próbki śluzu połączony z dwoma drenami służącymi do podłączenia do systemu ssącego. Dreny zakończone końcówką "lejek" oraz łącznikiem „schodkowym”</w:t>
            </w:r>
            <w:r w:rsidRPr="006D6631">
              <w:rPr>
                <w:rFonts w:ascii="Arial" w:hAnsi="Arial" w:cs="Arial"/>
                <w:color w:val="000000"/>
                <w:sz w:val="18"/>
                <w:szCs w:val="18"/>
              </w:rPr>
              <w:br/>
              <w:t>- dodatkowa nakrętka</w:t>
            </w:r>
            <w:r w:rsidRPr="006D6631">
              <w:rPr>
                <w:rFonts w:ascii="Arial" w:hAnsi="Arial" w:cs="Arial"/>
                <w:color w:val="000000"/>
                <w:sz w:val="18"/>
                <w:szCs w:val="18"/>
              </w:rPr>
              <w:br/>
              <w:t>- etykieta samoprzylepna do identyfikacji pacjenta</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Zestaw do znieczulenia ZO typu Prefix: cewnik z miękką końcówką, strzykawka  do techniki  spadku oporu, bez lateksu, filtr z samoklejącym mocowaniem piankowym, bez lateksowym , wytrzymałość ciśnieniowa</w:t>
            </w:r>
            <w:r w:rsidRPr="006D6631">
              <w:rPr>
                <w:rFonts w:ascii="Arial" w:hAnsi="Arial" w:cs="Arial"/>
                <w:color w:val="000000"/>
                <w:sz w:val="18"/>
                <w:szCs w:val="18"/>
              </w:rPr>
              <w:br/>
              <w:t xml:space="preserve"> do 7 barów, łącznik filtra z cewnikiem z czytelnym potwierdzeniem pozycji otwarty/zamknięty, płaski opatrunek mocujący cewnik do skóry.</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zest.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65</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Rezerwuar tlenu do worków</w:t>
            </w:r>
            <w:r w:rsidRPr="006D6631">
              <w:rPr>
                <w:rFonts w:ascii="Arial" w:hAnsi="Arial" w:cs="Arial"/>
                <w:color w:val="000000"/>
                <w:sz w:val="18"/>
                <w:szCs w:val="18"/>
              </w:rPr>
              <w:t xml:space="preserve"> samorozprężalnych,</w:t>
            </w:r>
            <w:r w:rsidRPr="006D6631">
              <w:rPr>
                <w:rFonts w:ascii="Arial" w:hAnsi="Arial" w:cs="Arial"/>
                <w:b/>
                <w:bCs/>
                <w:color w:val="000000"/>
                <w:sz w:val="18"/>
                <w:szCs w:val="18"/>
              </w:rPr>
              <w:t xml:space="preserve"> kompatybilny z Ambu</w:t>
            </w:r>
            <w:r w:rsidRPr="006D6631">
              <w:rPr>
                <w:rFonts w:ascii="Arial" w:hAnsi="Arial" w:cs="Arial"/>
                <w:color w:val="000000"/>
                <w:sz w:val="18"/>
                <w:szCs w:val="18"/>
              </w:rPr>
              <w:t>, umożliwiający wentylację wysokimi wartościami tlenu, jednorazowy.</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 </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851B53" w:rsidP="00145BD2">
            <w:pPr>
              <w:jc w:val="center"/>
              <w:rPr>
                <w:rFonts w:ascii="Arial" w:hAnsi="Arial" w:cs="Arial"/>
                <w:color w:val="000000"/>
                <w:sz w:val="18"/>
                <w:szCs w:val="18"/>
              </w:rPr>
            </w:pPr>
            <w:r>
              <w:rPr>
                <w:rFonts w:ascii="Arial" w:hAnsi="Arial" w:cs="Arial"/>
                <w:color w:val="000000"/>
                <w:sz w:val="18"/>
                <w:szCs w:val="18"/>
              </w:rPr>
              <w:lastRenderedPageBreak/>
              <w:t>a</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dla dorosłych, pojemność 2500ml</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25</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b</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dla dzieci i niemowląt i noworodków pojemność 600ml</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15</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66</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Wziernik otoskopowy</w:t>
            </w:r>
            <w:r w:rsidRPr="006D6631">
              <w:rPr>
                <w:rFonts w:ascii="Arial" w:hAnsi="Arial" w:cs="Arial"/>
                <w:color w:val="000000"/>
                <w:sz w:val="18"/>
                <w:szCs w:val="18"/>
              </w:rPr>
              <w:t xml:space="preserve"> jednorazowego użytku, wykonane z nietoksycznego plastiku. Średnica lejka 2,5mm. Przeznaczony do stosowania u dzieci, kompatybilne z otoskopem Welch Allyn. Op. 250szt.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67</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Wziernik otoskopowy</w:t>
            </w:r>
            <w:r w:rsidRPr="006D6631">
              <w:rPr>
                <w:rFonts w:ascii="Arial" w:hAnsi="Arial" w:cs="Arial"/>
                <w:color w:val="000000"/>
                <w:sz w:val="18"/>
                <w:szCs w:val="18"/>
              </w:rPr>
              <w:t xml:space="preserve"> jednorazowego użytku rozmiar środek lejka 4,0mm. Op. 250szt.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68</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Szpatułki laryngologiczne</w:t>
            </w:r>
            <w:r w:rsidRPr="006D6631">
              <w:rPr>
                <w:rFonts w:ascii="Arial" w:hAnsi="Arial" w:cs="Arial"/>
                <w:color w:val="000000"/>
                <w:sz w:val="18"/>
                <w:szCs w:val="18"/>
              </w:rPr>
              <w:t xml:space="preserve"> sterylne op. 100szt.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69</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Szczoteczki da badań cytologicznych typu Cervex Brush</w:t>
            </w:r>
            <w:r w:rsidRPr="006D6631">
              <w:rPr>
                <w:rFonts w:ascii="Arial" w:hAnsi="Arial" w:cs="Arial"/>
                <w:color w:val="000000"/>
                <w:sz w:val="18"/>
                <w:szCs w:val="18"/>
              </w:rPr>
              <w:t xml:space="preserve"> sterylna. Pakowana pojedyńczo folia-papier op. 100szt. Produkt zgodny z aktualnymi zaleceniami Polskiego Towarzystwa Ginekologicznego.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35</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70</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Zaciskacz pępowiny</w:t>
            </w:r>
            <w:r w:rsidRPr="006D6631">
              <w:rPr>
                <w:rFonts w:ascii="Arial" w:hAnsi="Arial" w:cs="Arial"/>
                <w:color w:val="000000"/>
                <w:sz w:val="18"/>
                <w:szCs w:val="18"/>
              </w:rPr>
              <w:t xml:space="preserve"> mikrobiologicznie czysty, pakowany w opakowanie foliowe z opisem w języku polskim. Op. 50szt.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71</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Opaska uciskowa do pobierania krwi</w:t>
            </w:r>
            <w:r w:rsidRPr="006D6631">
              <w:rPr>
                <w:rFonts w:ascii="Arial" w:hAnsi="Arial" w:cs="Arial"/>
                <w:color w:val="000000"/>
                <w:sz w:val="18"/>
                <w:szCs w:val="18"/>
              </w:rPr>
              <w:t xml:space="preserve"> staza bezlateksowa używana do uciskania żyły przy pobieraniu krwi , wykonana z szerokiego rozciągliwego paska gumy syntetycznej bez lateksowy materiał , wysoka wytrzymałość na rozciąganie , opakowanie umożliwia wygodne dzielenie perforowanych opasek o długości 45cm , szerokość rolki 2,5cm , długość 11,25m ( op. 25 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170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72</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Elektroda do Ekg dla noworodka</w:t>
            </w:r>
            <w:r w:rsidRPr="006D6631">
              <w:rPr>
                <w:rFonts w:ascii="Arial" w:hAnsi="Arial" w:cs="Arial"/>
                <w:color w:val="000000"/>
                <w:sz w:val="18"/>
                <w:szCs w:val="18"/>
              </w:rPr>
              <w:t xml:space="preserve"> do długotrwałego monitorowania na podłożu piankowym z żelem stałym op. 50szt.</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6</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73</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Elektrody EKG</w:t>
            </w:r>
            <w:r w:rsidRPr="006D6631">
              <w:rPr>
                <w:rFonts w:ascii="Arial" w:hAnsi="Arial" w:cs="Arial"/>
                <w:color w:val="000000"/>
                <w:sz w:val="18"/>
                <w:szCs w:val="18"/>
              </w:rPr>
              <w:t xml:space="preserve"> do długotrwałego monitorowania, na podłożu piankowym z żelem stałym op. 50szt.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1100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Elektroda do czasowej stymulacji serca ESBZ z balonem. Kateter 5F, odległość między odprowadzeniami 10mm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75</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Folia termiczna niejałowa o wym. 210x160 cm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76</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Mata</w:t>
            </w:r>
            <w:r w:rsidRPr="006D6631">
              <w:rPr>
                <w:rFonts w:ascii="Arial" w:hAnsi="Arial" w:cs="Arial"/>
                <w:color w:val="000000"/>
                <w:sz w:val="18"/>
                <w:szCs w:val="18"/>
              </w:rPr>
              <w:t xml:space="preserve"> wielowarstwowa </w:t>
            </w:r>
            <w:r w:rsidRPr="006D6631">
              <w:rPr>
                <w:rFonts w:ascii="Arial" w:hAnsi="Arial" w:cs="Arial"/>
                <w:b/>
                <w:bCs/>
                <w:color w:val="000000"/>
                <w:sz w:val="18"/>
                <w:szCs w:val="18"/>
              </w:rPr>
              <w:t>dekontaminacyjna</w:t>
            </w:r>
            <w:r w:rsidR="00DA140C">
              <w:rPr>
                <w:rFonts w:ascii="Arial" w:hAnsi="Arial" w:cs="Arial"/>
                <w:color w:val="000000"/>
                <w:sz w:val="18"/>
                <w:szCs w:val="18"/>
              </w:rPr>
              <w:t xml:space="preserve"> 115x45</w:t>
            </w:r>
            <w:r w:rsidRPr="006D6631">
              <w:rPr>
                <w:rFonts w:ascii="Arial" w:hAnsi="Arial" w:cs="Arial"/>
                <w:color w:val="000000"/>
                <w:sz w:val="18"/>
                <w:szCs w:val="18"/>
              </w:rPr>
              <w:t xml:space="preserve">, 30 arkuszy.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77</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Test ureazowy</w:t>
            </w:r>
            <w:r w:rsidRPr="006D6631">
              <w:rPr>
                <w:rFonts w:ascii="Arial" w:hAnsi="Arial" w:cs="Arial"/>
                <w:color w:val="000000"/>
                <w:sz w:val="18"/>
                <w:szCs w:val="18"/>
              </w:rPr>
              <w:t xml:space="preserve"> mokry do wykrywania helikobakter pylori op. a 50szt.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78</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 xml:space="preserve">Paski do badania PH w pochwie op. 100szt.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10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79</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 xml:space="preserve">Jednorazowy </w:t>
            </w:r>
            <w:r w:rsidRPr="006D6631">
              <w:rPr>
                <w:rFonts w:ascii="Arial" w:hAnsi="Arial" w:cs="Arial"/>
                <w:b/>
                <w:bCs/>
                <w:color w:val="000000"/>
                <w:sz w:val="18"/>
                <w:szCs w:val="18"/>
              </w:rPr>
              <w:t>zestaw do enemy</w:t>
            </w:r>
            <w:r w:rsidRPr="006D6631">
              <w:rPr>
                <w:rFonts w:ascii="Arial" w:hAnsi="Arial" w:cs="Arial"/>
                <w:color w:val="000000"/>
                <w:sz w:val="18"/>
                <w:szCs w:val="18"/>
              </w:rPr>
              <w:t xml:space="preserve"> sterylny, wyposażony w worek o pojemności 1750 ml, dren dł. 1,3-1,5 metra z miękkim zakończeniem, wyposażony w otwór boczny i zacisk na drenie, pakowany pojedynczo w opakowanie foliowe.  </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80</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Torba na wymiociny posiadająca: szeroki wygodny otwór wlotowy zapobiegający rozlaniu treści, twardy plastik obręczy umożliwiający łatwy chwyt i obsługę co zmniejsza ryzyko zanieczyszczenia, worek o pojemności min. 1,5 l, skalowany co 100 ml. "Twist&amp;lock" funkcja na obręczy zabezpiecza zawartość torby, z instrukcją obsługi umieszczoną na opakowaniu zbiorczym.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3500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81</w:t>
            </w:r>
            <w:r w:rsidR="00533625" w:rsidRPr="006D6631">
              <w:rPr>
                <w:rFonts w:ascii="Arial" w:hAnsi="Arial" w:cs="Arial"/>
                <w:color w:val="000000"/>
                <w:sz w:val="18"/>
                <w:szCs w:val="18"/>
              </w:rPr>
              <w:t>.</w:t>
            </w:r>
          </w:p>
        </w:tc>
        <w:tc>
          <w:tcPr>
            <w:tcW w:w="4252" w:type="dxa"/>
            <w:vAlign w:val="bottom"/>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Miska nerkowata  jednorazow.uż., papierowa poj. 700ml wymiar: dł. min.255 mm, szerokość min. 155 mm, wysokość min. 48 mm</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82</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Kieliszki do leków jednorazowe op. 80 szt.</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83</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 xml:space="preserve">Szczoteczka cytologiczna do pobierania materiału z kanału szyjki macicy. Sterylna, </w:t>
            </w:r>
            <w:r w:rsidRPr="006D6631">
              <w:rPr>
                <w:rFonts w:ascii="Arial" w:hAnsi="Arial" w:cs="Arial"/>
                <w:color w:val="000000"/>
                <w:sz w:val="18"/>
                <w:szCs w:val="18"/>
              </w:rPr>
              <w:t>rękojeść o długości minimum 19,4 cm., zaopatrzona w dodatkową kulkę ochronną zabezpieczającą przed zranieniem, zapakowana w sterylny blister, test sterylności na każdym blistrze</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145BD2">
        <w:trPr>
          <w:trHeight w:val="428"/>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84</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b/>
                <w:bCs/>
                <w:color w:val="000000"/>
                <w:sz w:val="18"/>
                <w:szCs w:val="18"/>
              </w:rPr>
            </w:pPr>
            <w:r w:rsidRPr="006D6631">
              <w:rPr>
                <w:rFonts w:ascii="Arial" w:hAnsi="Arial" w:cs="Arial"/>
                <w:b/>
                <w:bCs/>
                <w:color w:val="000000"/>
                <w:sz w:val="18"/>
                <w:szCs w:val="18"/>
              </w:rPr>
              <w:t>Opaska do identyfikacji noworodka i dzieci do 7r.ż.</w:t>
            </w:r>
            <w:r w:rsidRPr="006D6631">
              <w:rPr>
                <w:rFonts w:ascii="Arial" w:hAnsi="Arial" w:cs="Arial"/>
                <w:color w:val="000000"/>
                <w:sz w:val="18"/>
                <w:szCs w:val="18"/>
              </w:rPr>
              <w:t xml:space="preserve"> do założenia na nadgarstek, posiadająca zapięcie zatrzaskowe uniemożliwiające zdjęcie opaski poprzez rozpięcie regulowana długość zapięcia, pakowana w opakowanie zbiorcze w dwóch kolorach: niebieski i różowy, z dołączonymi kartkami ze sztywnego papieru do naniesienia danych identyfikacyjnych op. 100szt.</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85</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Opaski identyfikacyjne dla dorosłych op. 100szt.</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30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A21917">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lastRenderedPageBreak/>
              <w:t>86</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Słoje plastikowe do dobowej zbiórki moczu z pokrywą, pojemność 2L, typ tulipan</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87</w:t>
            </w:r>
            <w:r w:rsidR="00533625" w:rsidRPr="006D6631">
              <w:rPr>
                <w:rFonts w:ascii="Arial" w:hAnsi="Arial" w:cs="Arial"/>
                <w:color w:val="000000"/>
                <w:sz w:val="18"/>
                <w:szCs w:val="18"/>
              </w:rPr>
              <w:t>.</w:t>
            </w:r>
          </w:p>
        </w:tc>
        <w:tc>
          <w:tcPr>
            <w:tcW w:w="4252" w:type="dxa"/>
            <w:vAlign w:val="center"/>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Śliniak higieniczny jednorazowy. Op. 100szt.</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20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88</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Mocowanie rurki tracheostomijnej pasek mocujący do rurki tracheostomijnej z możliwością regulacji długości, duży wykonany z pianki poliuretanowej oraz bawełny od strony skóry pacjenta, mikrobiologicznie czyste, jednorazowego użytku.</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szt</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400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6D6631" w:rsidTr="00E33729">
        <w:trPr>
          <w:trHeight w:val="567"/>
        </w:trPr>
        <w:tc>
          <w:tcPr>
            <w:tcW w:w="534"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89</w:t>
            </w:r>
            <w:r w:rsidR="00533625" w:rsidRPr="006D6631">
              <w:rPr>
                <w:rFonts w:ascii="Arial" w:hAnsi="Arial" w:cs="Arial"/>
                <w:color w:val="000000"/>
                <w:sz w:val="18"/>
                <w:szCs w:val="18"/>
              </w:rPr>
              <w:t>.</w:t>
            </w:r>
          </w:p>
        </w:tc>
        <w:tc>
          <w:tcPr>
            <w:tcW w:w="4252" w:type="dxa"/>
          </w:tcPr>
          <w:p w:rsidR="00662C5D" w:rsidRPr="006D6631" w:rsidRDefault="00662C5D" w:rsidP="00145BD2">
            <w:pPr>
              <w:rPr>
                <w:rFonts w:ascii="Arial" w:hAnsi="Arial" w:cs="Arial"/>
                <w:color w:val="000000"/>
                <w:sz w:val="18"/>
                <w:szCs w:val="18"/>
              </w:rPr>
            </w:pPr>
            <w:r w:rsidRPr="006D6631">
              <w:rPr>
                <w:rFonts w:ascii="Arial" w:hAnsi="Arial" w:cs="Arial"/>
                <w:color w:val="000000"/>
                <w:sz w:val="18"/>
                <w:szCs w:val="18"/>
              </w:rPr>
              <w:t>Elektrody do stymulacji Quik Combo Lifepak 20e , elektrody Edge system ze złączem Quik combo dla dorosłych, kabel dł. 60-120cm, okres trwałości 2 lata.   Op. a 2 szt.</w:t>
            </w:r>
          </w:p>
        </w:tc>
        <w:tc>
          <w:tcPr>
            <w:tcW w:w="709"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op.</w:t>
            </w:r>
          </w:p>
        </w:tc>
        <w:tc>
          <w:tcPr>
            <w:tcW w:w="992" w:type="dxa"/>
            <w:vAlign w:val="center"/>
          </w:tcPr>
          <w:p w:rsidR="00662C5D" w:rsidRPr="006D6631" w:rsidRDefault="00662C5D" w:rsidP="00145BD2">
            <w:pPr>
              <w:jc w:val="center"/>
              <w:rPr>
                <w:rFonts w:ascii="Arial" w:hAnsi="Arial" w:cs="Arial"/>
                <w:color w:val="000000"/>
                <w:sz w:val="18"/>
                <w:szCs w:val="18"/>
              </w:rPr>
            </w:pPr>
            <w:r w:rsidRPr="006D6631">
              <w:rPr>
                <w:rFonts w:ascii="Arial" w:hAnsi="Arial" w:cs="Arial"/>
                <w:color w:val="000000"/>
                <w:sz w:val="18"/>
                <w:szCs w:val="18"/>
              </w:rPr>
              <w:t>50</w:t>
            </w:r>
          </w:p>
        </w:tc>
        <w:tc>
          <w:tcPr>
            <w:tcW w:w="1418"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851" w:type="dxa"/>
            <w:vAlign w:val="center"/>
          </w:tcPr>
          <w:p w:rsidR="00662C5D" w:rsidRPr="006D6631" w:rsidRDefault="00662C5D" w:rsidP="00145BD2">
            <w:pPr>
              <w:jc w:val="center"/>
              <w:rPr>
                <w:rFonts w:ascii="Arial" w:hAnsi="Arial" w:cs="Arial"/>
                <w:sz w:val="18"/>
                <w:szCs w:val="18"/>
              </w:rPr>
            </w:pPr>
          </w:p>
        </w:tc>
        <w:tc>
          <w:tcPr>
            <w:tcW w:w="1417" w:type="dxa"/>
            <w:vAlign w:val="center"/>
          </w:tcPr>
          <w:p w:rsidR="00662C5D" w:rsidRPr="006D6631" w:rsidRDefault="00662C5D" w:rsidP="00145BD2">
            <w:pPr>
              <w:jc w:val="center"/>
              <w:rPr>
                <w:rFonts w:ascii="Arial" w:hAnsi="Arial" w:cs="Arial"/>
                <w:sz w:val="18"/>
                <w:szCs w:val="18"/>
              </w:rPr>
            </w:pPr>
          </w:p>
        </w:tc>
        <w:tc>
          <w:tcPr>
            <w:tcW w:w="1418" w:type="dxa"/>
            <w:vAlign w:val="center"/>
          </w:tcPr>
          <w:p w:rsidR="00662C5D" w:rsidRPr="006D6631" w:rsidRDefault="00662C5D" w:rsidP="00145BD2">
            <w:pPr>
              <w:jc w:val="center"/>
              <w:rPr>
                <w:rFonts w:ascii="Arial" w:hAnsi="Arial" w:cs="Arial"/>
                <w:sz w:val="18"/>
                <w:szCs w:val="18"/>
              </w:rPr>
            </w:pPr>
          </w:p>
        </w:tc>
        <w:tc>
          <w:tcPr>
            <w:tcW w:w="2268" w:type="dxa"/>
            <w:vAlign w:val="center"/>
          </w:tcPr>
          <w:p w:rsidR="00662C5D" w:rsidRPr="006D6631" w:rsidRDefault="00662C5D" w:rsidP="00145BD2">
            <w:pPr>
              <w:jc w:val="center"/>
              <w:rPr>
                <w:rFonts w:ascii="Arial" w:hAnsi="Arial" w:cs="Arial"/>
                <w:sz w:val="18"/>
                <w:szCs w:val="18"/>
              </w:rPr>
            </w:pPr>
          </w:p>
        </w:tc>
      </w:tr>
      <w:tr w:rsidR="00662C5D" w:rsidRPr="000C1B9A" w:rsidTr="00E33729">
        <w:trPr>
          <w:trHeight w:val="567"/>
        </w:trPr>
        <w:tc>
          <w:tcPr>
            <w:tcW w:w="7905" w:type="dxa"/>
            <w:gridSpan w:val="5"/>
            <w:vAlign w:val="center"/>
          </w:tcPr>
          <w:p w:rsidR="00662C5D" w:rsidRPr="000C1B9A" w:rsidRDefault="00662C5D" w:rsidP="00145BD2">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662C5D" w:rsidRPr="0069541B" w:rsidRDefault="00662C5D" w:rsidP="00145BD2">
            <w:pPr>
              <w:jc w:val="center"/>
              <w:rPr>
                <w:rFonts w:ascii="Arial" w:hAnsi="Arial" w:cs="Arial"/>
                <w:b/>
                <w:sz w:val="20"/>
                <w:szCs w:val="20"/>
              </w:rPr>
            </w:pPr>
          </w:p>
        </w:tc>
        <w:tc>
          <w:tcPr>
            <w:tcW w:w="851" w:type="dxa"/>
            <w:shd w:val="clear" w:color="auto" w:fill="000000" w:themeFill="text1"/>
          </w:tcPr>
          <w:p w:rsidR="00662C5D" w:rsidRPr="000C1B9A" w:rsidRDefault="00662C5D" w:rsidP="00145BD2">
            <w:pPr>
              <w:jc w:val="center"/>
              <w:rPr>
                <w:rFonts w:ascii="Arial" w:hAnsi="Arial" w:cs="Arial"/>
                <w:sz w:val="20"/>
                <w:szCs w:val="20"/>
              </w:rPr>
            </w:pPr>
          </w:p>
        </w:tc>
        <w:tc>
          <w:tcPr>
            <w:tcW w:w="1417" w:type="dxa"/>
            <w:shd w:val="clear" w:color="auto" w:fill="000000" w:themeFill="text1"/>
          </w:tcPr>
          <w:p w:rsidR="00662C5D" w:rsidRPr="000C1B9A" w:rsidRDefault="00662C5D" w:rsidP="00145BD2">
            <w:pPr>
              <w:jc w:val="center"/>
              <w:rPr>
                <w:rFonts w:ascii="Arial" w:hAnsi="Arial" w:cs="Arial"/>
                <w:sz w:val="20"/>
                <w:szCs w:val="20"/>
              </w:rPr>
            </w:pPr>
          </w:p>
        </w:tc>
        <w:tc>
          <w:tcPr>
            <w:tcW w:w="1418" w:type="dxa"/>
            <w:vAlign w:val="center"/>
          </w:tcPr>
          <w:p w:rsidR="00662C5D" w:rsidRPr="0069541B" w:rsidRDefault="00662C5D" w:rsidP="00145BD2">
            <w:pPr>
              <w:jc w:val="center"/>
              <w:rPr>
                <w:rFonts w:ascii="Arial" w:hAnsi="Arial" w:cs="Arial"/>
                <w:b/>
                <w:sz w:val="20"/>
                <w:szCs w:val="20"/>
              </w:rPr>
            </w:pPr>
          </w:p>
        </w:tc>
        <w:tc>
          <w:tcPr>
            <w:tcW w:w="2268" w:type="dxa"/>
            <w:shd w:val="clear" w:color="auto" w:fill="000000" w:themeFill="text1"/>
          </w:tcPr>
          <w:p w:rsidR="00662C5D" w:rsidRPr="000C1B9A" w:rsidRDefault="00662C5D" w:rsidP="00145BD2">
            <w:pPr>
              <w:jc w:val="center"/>
              <w:rPr>
                <w:rFonts w:ascii="Arial" w:hAnsi="Arial" w:cs="Arial"/>
                <w:sz w:val="20"/>
                <w:szCs w:val="20"/>
              </w:rPr>
            </w:pPr>
          </w:p>
        </w:tc>
      </w:tr>
    </w:tbl>
    <w:p w:rsidR="00A21917" w:rsidRPr="008C5CD1" w:rsidRDefault="00A21917" w:rsidP="00145BD2">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21917" w:rsidRDefault="00145BD2" w:rsidP="00A21917">
      <w:pPr>
        <w:pStyle w:val="Default"/>
        <w:rPr>
          <w:b/>
          <w:bCs/>
          <w:iCs/>
          <w:sz w:val="20"/>
          <w:szCs w:val="22"/>
        </w:rPr>
      </w:pPr>
      <w:r>
        <w:rPr>
          <w:b/>
          <w:bCs/>
          <w:iCs/>
          <w:sz w:val="20"/>
          <w:szCs w:val="22"/>
        </w:rPr>
        <w:br/>
      </w:r>
    </w:p>
    <w:p w:rsidR="00A21917" w:rsidRPr="00EE1344" w:rsidRDefault="00A21917" w:rsidP="00A21917">
      <w:pPr>
        <w:pStyle w:val="Default"/>
        <w:rPr>
          <w:sz w:val="20"/>
          <w:szCs w:val="22"/>
        </w:rPr>
      </w:pPr>
      <w:r w:rsidRPr="00EE1344">
        <w:rPr>
          <w:b/>
          <w:bCs/>
          <w:iCs/>
          <w:sz w:val="20"/>
          <w:szCs w:val="22"/>
        </w:rPr>
        <w:t xml:space="preserve">Dokument należy wypełnić i podpisać kwalifikowanym podpisem elektronicznym. </w:t>
      </w:r>
    </w:p>
    <w:p w:rsidR="00A21917" w:rsidRPr="00EE1344" w:rsidRDefault="00A21917" w:rsidP="00A21917">
      <w:pPr>
        <w:rPr>
          <w:rFonts w:ascii="Arial" w:hAnsi="Arial" w:cs="Arial"/>
          <w:b/>
          <w:bCs/>
          <w:iCs/>
          <w:sz w:val="20"/>
        </w:rPr>
      </w:pPr>
      <w:r w:rsidRPr="00EE1344">
        <w:rPr>
          <w:rFonts w:ascii="Arial" w:hAnsi="Arial" w:cs="Arial"/>
          <w:b/>
          <w:bCs/>
          <w:iCs/>
          <w:sz w:val="20"/>
        </w:rPr>
        <w:t>Zamawiający zaleca zapisanie dokumentu w formacie PDF.</w:t>
      </w:r>
    </w:p>
    <w:p w:rsidR="00662C5D" w:rsidRDefault="00662C5D" w:rsidP="00662C5D">
      <w:pPr>
        <w:spacing w:after="0" w:line="240" w:lineRule="auto"/>
        <w:rPr>
          <w:rFonts w:ascii="Arial" w:hAnsi="Arial" w:cs="Arial"/>
        </w:rPr>
      </w:pPr>
    </w:p>
    <w:p w:rsidR="00662C5D" w:rsidRDefault="00662C5D" w:rsidP="000C1B9A">
      <w:pPr>
        <w:spacing w:after="0" w:line="240" w:lineRule="auto"/>
        <w:rPr>
          <w:rFonts w:ascii="Arial" w:hAnsi="Arial" w:cs="Arial"/>
        </w:rPr>
      </w:pPr>
    </w:p>
    <w:p w:rsidR="00533625" w:rsidRDefault="00533625" w:rsidP="000C1B9A">
      <w:pPr>
        <w:spacing w:after="0" w:line="240" w:lineRule="auto"/>
        <w:rPr>
          <w:rFonts w:ascii="Arial" w:hAnsi="Arial" w:cs="Arial"/>
        </w:rPr>
      </w:pPr>
    </w:p>
    <w:p w:rsidR="00A21917" w:rsidRDefault="00A21917" w:rsidP="000C1B9A">
      <w:pPr>
        <w:spacing w:after="0" w:line="240" w:lineRule="auto"/>
        <w:rPr>
          <w:rFonts w:ascii="Arial" w:hAnsi="Arial" w:cs="Arial"/>
        </w:rPr>
      </w:pPr>
    </w:p>
    <w:p w:rsidR="00A21917" w:rsidRDefault="00A21917" w:rsidP="000C1B9A">
      <w:pPr>
        <w:spacing w:after="0" w:line="240" w:lineRule="auto"/>
        <w:rPr>
          <w:rFonts w:ascii="Arial" w:hAnsi="Arial" w:cs="Arial"/>
        </w:rPr>
      </w:pPr>
    </w:p>
    <w:p w:rsidR="00A21917" w:rsidRDefault="00A21917"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0C1B9A">
      <w:pPr>
        <w:spacing w:after="0" w:line="240" w:lineRule="auto"/>
        <w:rPr>
          <w:rFonts w:ascii="Arial" w:hAnsi="Arial" w:cs="Arial"/>
        </w:rPr>
      </w:pPr>
    </w:p>
    <w:p w:rsidR="00DA140C" w:rsidRDefault="00DA140C" w:rsidP="00533625">
      <w:pPr>
        <w:rPr>
          <w:rFonts w:ascii="Arial" w:hAnsi="Arial" w:cs="Arial"/>
        </w:rPr>
      </w:pPr>
    </w:p>
    <w:p w:rsidR="00533625" w:rsidRPr="000C1B9A" w:rsidRDefault="00533625" w:rsidP="00533625">
      <w:pPr>
        <w:rPr>
          <w:rFonts w:ascii="Arial" w:hAnsi="Arial" w:cs="Arial"/>
          <w:b/>
          <w:sz w:val="20"/>
        </w:rPr>
      </w:pPr>
      <w:r w:rsidRPr="00533625">
        <w:rPr>
          <w:rFonts w:ascii="Arial" w:hAnsi="Arial" w:cs="Arial"/>
          <w:b/>
          <w:sz w:val="20"/>
        </w:rPr>
        <w:lastRenderedPageBreak/>
        <w:t>Pakiet nr 62: Różne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533625" w:rsidRPr="00A21917" w:rsidTr="00E33729">
        <w:trPr>
          <w:trHeight w:val="567"/>
        </w:trPr>
        <w:tc>
          <w:tcPr>
            <w:tcW w:w="534" w:type="dxa"/>
            <w:vAlign w:val="center"/>
          </w:tcPr>
          <w:p w:rsidR="00533625" w:rsidRPr="00A21917" w:rsidRDefault="00533625" w:rsidP="00FC39DB">
            <w:pPr>
              <w:jc w:val="center"/>
              <w:rPr>
                <w:rFonts w:ascii="Arial" w:hAnsi="Arial" w:cs="Arial"/>
                <w:sz w:val="18"/>
                <w:szCs w:val="20"/>
              </w:rPr>
            </w:pPr>
            <w:r w:rsidRPr="00A21917">
              <w:rPr>
                <w:rFonts w:ascii="Arial" w:hAnsi="Arial" w:cs="Arial"/>
                <w:sz w:val="18"/>
                <w:szCs w:val="20"/>
              </w:rPr>
              <w:t>1.</w:t>
            </w:r>
          </w:p>
        </w:tc>
        <w:tc>
          <w:tcPr>
            <w:tcW w:w="4252" w:type="dxa"/>
          </w:tcPr>
          <w:p w:rsidR="00533625" w:rsidRPr="00A21917" w:rsidRDefault="00533625">
            <w:pPr>
              <w:rPr>
                <w:rFonts w:ascii="Arial" w:hAnsi="Arial" w:cs="Arial"/>
                <w:color w:val="000000"/>
                <w:sz w:val="18"/>
                <w:szCs w:val="20"/>
              </w:rPr>
            </w:pPr>
            <w:r w:rsidRPr="00A21917">
              <w:rPr>
                <w:rFonts w:ascii="Arial" w:hAnsi="Arial" w:cs="Arial"/>
                <w:color w:val="000000"/>
                <w:sz w:val="18"/>
                <w:szCs w:val="20"/>
              </w:rPr>
              <w:t>System do kontrolowanej zbiórki stolca, z silikonowym rękawem wyposażonym w balonik retencyjny z kieszonką dla umieszczenia palca wiodącego, posiadający port do napełniania balonika retencyjnego oraz port do irygacji. W zestawie 3 worki  do zbiórki stolca o pojemności 1000ml, z zastawką zabezpieczającą przed wylaniem zawartości, skalowane co 25ml, w tym numerycznie co 100ml.  System przebadany klinicznie pod kątem bezpieczeństwa stosowania systemu do 29 dni. Biologicznie czysty, czas utrzymania do 29 dni.</w:t>
            </w:r>
          </w:p>
        </w:tc>
        <w:tc>
          <w:tcPr>
            <w:tcW w:w="709" w:type="dxa"/>
            <w:vAlign w:val="center"/>
          </w:tcPr>
          <w:p w:rsidR="00533625" w:rsidRPr="00A21917" w:rsidRDefault="00533625">
            <w:pPr>
              <w:jc w:val="center"/>
              <w:rPr>
                <w:rFonts w:ascii="Arial" w:hAnsi="Arial" w:cs="Arial"/>
                <w:color w:val="000000"/>
                <w:sz w:val="18"/>
                <w:szCs w:val="20"/>
              </w:rPr>
            </w:pPr>
            <w:r w:rsidRPr="00A21917">
              <w:rPr>
                <w:rFonts w:ascii="Arial" w:hAnsi="Arial" w:cs="Arial"/>
                <w:color w:val="000000"/>
                <w:sz w:val="18"/>
                <w:szCs w:val="20"/>
              </w:rPr>
              <w:t>szt</w:t>
            </w:r>
          </w:p>
        </w:tc>
        <w:tc>
          <w:tcPr>
            <w:tcW w:w="992" w:type="dxa"/>
            <w:vAlign w:val="center"/>
          </w:tcPr>
          <w:p w:rsidR="00533625" w:rsidRPr="00A21917" w:rsidRDefault="00533625">
            <w:pPr>
              <w:jc w:val="center"/>
              <w:rPr>
                <w:rFonts w:ascii="Arial" w:hAnsi="Arial" w:cs="Arial"/>
                <w:color w:val="000000"/>
                <w:sz w:val="18"/>
                <w:szCs w:val="20"/>
              </w:rPr>
            </w:pPr>
            <w:r w:rsidRPr="00A21917">
              <w:rPr>
                <w:rFonts w:ascii="Arial" w:hAnsi="Arial" w:cs="Arial"/>
                <w:color w:val="000000"/>
                <w:sz w:val="18"/>
                <w:szCs w:val="20"/>
              </w:rPr>
              <w:t>50</w:t>
            </w:r>
          </w:p>
        </w:tc>
        <w:tc>
          <w:tcPr>
            <w:tcW w:w="1418" w:type="dxa"/>
            <w:vAlign w:val="center"/>
          </w:tcPr>
          <w:p w:rsidR="00533625" w:rsidRPr="00A21917" w:rsidRDefault="00533625" w:rsidP="00FC39DB">
            <w:pPr>
              <w:jc w:val="center"/>
              <w:rPr>
                <w:rFonts w:ascii="Arial" w:hAnsi="Arial" w:cs="Arial"/>
                <w:sz w:val="18"/>
                <w:szCs w:val="20"/>
              </w:rPr>
            </w:pPr>
          </w:p>
        </w:tc>
        <w:tc>
          <w:tcPr>
            <w:tcW w:w="1417" w:type="dxa"/>
            <w:vAlign w:val="center"/>
          </w:tcPr>
          <w:p w:rsidR="00533625" w:rsidRPr="00A21917" w:rsidRDefault="00533625" w:rsidP="00FC39DB">
            <w:pPr>
              <w:jc w:val="center"/>
              <w:rPr>
                <w:rFonts w:ascii="Arial" w:hAnsi="Arial" w:cs="Arial"/>
                <w:sz w:val="18"/>
                <w:szCs w:val="20"/>
              </w:rPr>
            </w:pPr>
          </w:p>
        </w:tc>
        <w:tc>
          <w:tcPr>
            <w:tcW w:w="851" w:type="dxa"/>
            <w:vAlign w:val="center"/>
          </w:tcPr>
          <w:p w:rsidR="00533625" w:rsidRPr="00A21917" w:rsidRDefault="00533625" w:rsidP="00FC39DB">
            <w:pPr>
              <w:jc w:val="center"/>
              <w:rPr>
                <w:rFonts w:ascii="Arial" w:hAnsi="Arial" w:cs="Arial"/>
                <w:sz w:val="18"/>
                <w:szCs w:val="20"/>
              </w:rPr>
            </w:pPr>
          </w:p>
        </w:tc>
        <w:tc>
          <w:tcPr>
            <w:tcW w:w="1417" w:type="dxa"/>
            <w:vAlign w:val="center"/>
          </w:tcPr>
          <w:p w:rsidR="00533625" w:rsidRPr="00A21917" w:rsidRDefault="00533625" w:rsidP="00FC39DB">
            <w:pPr>
              <w:jc w:val="center"/>
              <w:rPr>
                <w:rFonts w:ascii="Arial" w:hAnsi="Arial" w:cs="Arial"/>
                <w:sz w:val="18"/>
                <w:szCs w:val="20"/>
              </w:rPr>
            </w:pPr>
          </w:p>
        </w:tc>
        <w:tc>
          <w:tcPr>
            <w:tcW w:w="1418" w:type="dxa"/>
            <w:vAlign w:val="center"/>
          </w:tcPr>
          <w:p w:rsidR="00533625" w:rsidRPr="00A21917" w:rsidRDefault="00533625" w:rsidP="00FC39DB">
            <w:pPr>
              <w:jc w:val="center"/>
              <w:rPr>
                <w:rFonts w:ascii="Arial" w:hAnsi="Arial" w:cs="Arial"/>
                <w:sz w:val="18"/>
                <w:szCs w:val="20"/>
              </w:rPr>
            </w:pPr>
          </w:p>
        </w:tc>
        <w:tc>
          <w:tcPr>
            <w:tcW w:w="2268" w:type="dxa"/>
            <w:vAlign w:val="center"/>
          </w:tcPr>
          <w:p w:rsidR="00533625" w:rsidRPr="00A21917" w:rsidRDefault="00533625" w:rsidP="00FC39DB">
            <w:pPr>
              <w:jc w:val="center"/>
              <w:rPr>
                <w:rFonts w:ascii="Arial" w:hAnsi="Arial" w:cs="Arial"/>
                <w:sz w:val="18"/>
                <w:szCs w:val="20"/>
              </w:rPr>
            </w:pPr>
          </w:p>
        </w:tc>
      </w:tr>
      <w:tr w:rsidR="00533625" w:rsidRPr="00A21917" w:rsidTr="00E33729">
        <w:trPr>
          <w:trHeight w:val="567"/>
        </w:trPr>
        <w:tc>
          <w:tcPr>
            <w:tcW w:w="534" w:type="dxa"/>
            <w:vAlign w:val="center"/>
          </w:tcPr>
          <w:p w:rsidR="00533625" w:rsidRPr="00A21917" w:rsidRDefault="00533625" w:rsidP="00FC39DB">
            <w:pPr>
              <w:jc w:val="center"/>
              <w:rPr>
                <w:rFonts w:ascii="Arial" w:hAnsi="Arial" w:cs="Arial"/>
                <w:sz w:val="18"/>
                <w:szCs w:val="20"/>
              </w:rPr>
            </w:pPr>
            <w:r w:rsidRPr="00A21917">
              <w:rPr>
                <w:rFonts w:ascii="Arial" w:hAnsi="Arial" w:cs="Arial"/>
                <w:sz w:val="18"/>
                <w:szCs w:val="20"/>
              </w:rPr>
              <w:t>2.</w:t>
            </w:r>
          </w:p>
        </w:tc>
        <w:tc>
          <w:tcPr>
            <w:tcW w:w="4252" w:type="dxa"/>
          </w:tcPr>
          <w:p w:rsidR="00533625" w:rsidRPr="00A21917" w:rsidRDefault="00533625">
            <w:pPr>
              <w:rPr>
                <w:rFonts w:ascii="Arial" w:hAnsi="Arial" w:cs="Arial"/>
                <w:color w:val="000000"/>
                <w:sz w:val="18"/>
                <w:szCs w:val="20"/>
              </w:rPr>
            </w:pPr>
            <w:r w:rsidRPr="00A21917">
              <w:rPr>
                <w:rFonts w:ascii="Arial" w:hAnsi="Arial" w:cs="Arial"/>
                <w:color w:val="000000"/>
                <w:sz w:val="18"/>
                <w:szCs w:val="20"/>
              </w:rPr>
              <w:t>Worki  wymienne kompatybilne z zestawem  do kontrolowanej zbiórki stolca pojemności 1000 ml, skalowane co 25 ml w  z zastawką zabezpieczającą przed wylaniem zawartości i filtrem węglowym pochłaniającym nieprzyjemne zapachy i zapobiegającym balonowaniu worka, biologicznie czyste</w:t>
            </w:r>
          </w:p>
        </w:tc>
        <w:tc>
          <w:tcPr>
            <w:tcW w:w="709" w:type="dxa"/>
            <w:vAlign w:val="center"/>
          </w:tcPr>
          <w:p w:rsidR="00533625" w:rsidRPr="00A21917" w:rsidRDefault="00533625">
            <w:pPr>
              <w:jc w:val="center"/>
              <w:rPr>
                <w:rFonts w:ascii="Arial" w:hAnsi="Arial" w:cs="Arial"/>
                <w:color w:val="000000"/>
                <w:sz w:val="18"/>
                <w:szCs w:val="20"/>
              </w:rPr>
            </w:pPr>
            <w:r w:rsidRPr="00A21917">
              <w:rPr>
                <w:rFonts w:ascii="Arial" w:hAnsi="Arial" w:cs="Arial"/>
                <w:color w:val="000000"/>
                <w:sz w:val="18"/>
                <w:szCs w:val="20"/>
              </w:rPr>
              <w:t>szt</w:t>
            </w:r>
          </w:p>
        </w:tc>
        <w:tc>
          <w:tcPr>
            <w:tcW w:w="992" w:type="dxa"/>
            <w:vAlign w:val="center"/>
          </w:tcPr>
          <w:p w:rsidR="00533625" w:rsidRPr="00A21917" w:rsidRDefault="00533625">
            <w:pPr>
              <w:jc w:val="center"/>
              <w:rPr>
                <w:rFonts w:ascii="Arial" w:hAnsi="Arial" w:cs="Arial"/>
                <w:color w:val="000000"/>
                <w:sz w:val="18"/>
                <w:szCs w:val="20"/>
              </w:rPr>
            </w:pPr>
            <w:r w:rsidRPr="00A21917">
              <w:rPr>
                <w:rFonts w:ascii="Arial" w:hAnsi="Arial" w:cs="Arial"/>
                <w:color w:val="000000"/>
                <w:sz w:val="18"/>
                <w:szCs w:val="20"/>
              </w:rPr>
              <w:t>35</w:t>
            </w:r>
          </w:p>
        </w:tc>
        <w:tc>
          <w:tcPr>
            <w:tcW w:w="1418" w:type="dxa"/>
            <w:vAlign w:val="center"/>
          </w:tcPr>
          <w:p w:rsidR="00533625" w:rsidRPr="00A21917" w:rsidRDefault="00533625" w:rsidP="00FC39DB">
            <w:pPr>
              <w:jc w:val="center"/>
              <w:rPr>
                <w:rFonts w:ascii="Arial" w:hAnsi="Arial" w:cs="Arial"/>
                <w:sz w:val="18"/>
                <w:szCs w:val="20"/>
              </w:rPr>
            </w:pPr>
          </w:p>
        </w:tc>
        <w:tc>
          <w:tcPr>
            <w:tcW w:w="1417" w:type="dxa"/>
            <w:vAlign w:val="center"/>
          </w:tcPr>
          <w:p w:rsidR="00533625" w:rsidRPr="00A21917" w:rsidRDefault="00533625" w:rsidP="00FC39DB">
            <w:pPr>
              <w:jc w:val="center"/>
              <w:rPr>
                <w:rFonts w:ascii="Arial" w:hAnsi="Arial" w:cs="Arial"/>
                <w:sz w:val="18"/>
                <w:szCs w:val="20"/>
              </w:rPr>
            </w:pPr>
          </w:p>
        </w:tc>
        <w:tc>
          <w:tcPr>
            <w:tcW w:w="851" w:type="dxa"/>
            <w:vAlign w:val="center"/>
          </w:tcPr>
          <w:p w:rsidR="00533625" w:rsidRPr="00A21917" w:rsidRDefault="00533625" w:rsidP="00FC39DB">
            <w:pPr>
              <w:jc w:val="center"/>
              <w:rPr>
                <w:rFonts w:ascii="Arial" w:hAnsi="Arial" w:cs="Arial"/>
                <w:sz w:val="18"/>
                <w:szCs w:val="20"/>
              </w:rPr>
            </w:pPr>
          </w:p>
        </w:tc>
        <w:tc>
          <w:tcPr>
            <w:tcW w:w="1417" w:type="dxa"/>
            <w:vAlign w:val="center"/>
          </w:tcPr>
          <w:p w:rsidR="00533625" w:rsidRPr="00A21917" w:rsidRDefault="00533625" w:rsidP="00FC39DB">
            <w:pPr>
              <w:jc w:val="center"/>
              <w:rPr>
                <w:rFonts w:ascii="Arial" w:hAnsi="Arial" w:cs="Arial"/>
                <w:sz w:val="18"/>
                <w:szCs w:val="20"/>
              </w:rPr>
            </w:pPr>
          </w:p>
        </w:tc>
        <w:tc>
          <w:tcPr>
            <w:tcW w:w="1418" w:type="dxa"/>
            <w:vAlign w:val="center"/>
          </w:tcPr>
          <w:p w:rsidR="00533625" w:rsidRPr="00A21917" w:rsidRDefault="00533625" w:rsidP="00FC39DB">
            <w:pPr>
              <w:jc w:val="center"/>
              <w:rPr>
                <w:rFonts w:ascii="Arial" w:hAnsi="Arial" w:cs="Arial"/>
                <w:sz w:val="18"/>
                <w:szCs w:val="20"/>
              </w:rPr>
            </w:pPr>
          </w:p>
        </w:tc>
        <w:tc>
          <w:tcPr>
            <w:tcW w:w="2268" w:type="dxa"/>
            <w:vAlign w:val="center"/>
          </w:tcPr>
          <w:p w:rsidR="00533625" w:rsidRPr="00A21917" w:rsidRDefault="00533625" w:rsidP="00FC39DB">
            <w:pPr>
              <w:jc w:val="center"/>
              <w:rPr>
                <w:rFonts w:ascii="Arial" w:hAnsi="Arial" w:cs="Arial"/>
                <w:sz w:val="18"/>
                <w:szCs w:val="20"/>
              </w:rPr>
            </w:pPr>
          </w:p>
        </w:tc>
      </w:tr>
      <w:tr w:rsidR="00533625" w:rsidRPr="000C1B9A" w:rsidTr="00E33729">
        <w:trPr>
          <w:trHeight w:val="567"/>
        </w:trPr>
        <w:tc>
          <w:tcPr>
            <w:tcW w:w="7905" w:type="dxa"/>
            <w:gridSpan w:val="5"/>
            <w:vAlign w:val="center"/>
          </w:tcPr>
          <w:p w:rsidR="00533625" w:rsidRPr="000C1B9A" w:rsidRDefault="00533625"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533625" w:rsidRPr="0069541B" w:rsidRDefault="00533625" w:rsidP="00FC39DB">
            <w:pPr>
              <w:jc w:val="center"/>
              <w:rPr>
                <w:rFonts w:ascii="Arial" w:hAnsi="Arial" w:cs="Arial"/>
                <w:b/>
                <w:sz w:val="20"/>
                <w:szCs w:val="20"/>
              </w:rPr>
            </w:pPr>
          </w:p>
        </w:tc>
        <w:tc>
          <w:tcPr>
            <w:tcW w:w="851" w:type="dxa"/>
            <w:shd w:val="clear" w:color="auto" w:fill="000000" w:themeFill="text1"/>
          </w:tcPr>
          <w:p w:rsidR="00533625" w:rsidRPr="000C1B9A" w:rsidRDefault="00533625" w:rsidP="00FC39DB">
            <w:pPr>
              <w:jc w:val="center"/>
              <w:rPr>
                <w:rFonts w:ascii="Arial" w:hAnsi="Arial" w:cs="Arial"/>
                <w:sz w:val="20"/>
                <w:szCs w:val="20"/>
              </w:rPr>
            </w:pPr>
          </w:p>
        </w:tc>
        <w:tc>
          <w:tcPr>
            <w:tcW w:w="1417" w:type="dxa"/>
            <w:shd w:val="clear" w:color="auto" w:fill="000000" w:themeFill="text1"/>
          </w:tcPr>
          <w:p w:rsidR="00533625" w:rsidRPr="000C1B9A" w:rsidRDefault="00533625" w:rsidP="00FC39DB">
            <w:pPr>
              <w:jc w:val="center"/>
              <w:rPr>
                <w:rFonts w:ascii="Arial" w:hAnsi="Arial" w:cs="Arial"/>
                <w:sz w:val="20"/>
                <w:szCs w:val="20"/>
              </w:rPr>
            </w:pPr>
          </w:p>
        </w:tc>
        <w:tc>
          <w:tcPr>
            <w:tcW w:w="1418" w:type="dxa"/>
            <w:vAlign w:val="center"/>
          </w:tcPr>
          <w:p w:rsidR="00533625" w:rsidRPr="0069541B" w:rsidRDefault="00533625" w:rsidP="00FC39DB">
            <w:pPr>
              <w:jc w:val="center"/>
              <w:rPr>
                <w:rFonts w:ascii="Arial" w:hAnsi="Arial" w:cs="Arial"/>
                <w:b/>
                <w:sz w:val="20"/>
                <w:szCs w:val="20"/>
              </w:rPr>
            </w:pPr>
          </w:p>
        </w:tc>
        <w:tc>
          <w:tcPr>
            <w:tcW w:w="2268" w:type="dxa"/>
            <w:shd w:val="clear" w:color="auto" w:fill="000000" w:themeFill="text1"/>
          </w:tcPr>
          <w:p w:rsidR="00533625" w:rsidRPr="000C1B9A" w:rsidRDefault="00533625" w:rsidP="00FC39DB">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E33729" w:rsidRDefault="00E33729" w:rsidP="009675CB">
      <w:pPr>
        <w:rPr>
          <w:rFonts w:ascii="Arial" w:hAnsi="Arial" w:cs="Arial"/>
          <w:b/>
          <w:sz w:val="20"/>
        </w:rPr>
      </w:pPr>
    </w:p>
    <w:p w:rsidR="00E33729" w:rsidRDefault="00E33729" w:rsidP="009675CB">
      <w:pPr>
        <w:rPr>
          <w:rFonts w:ascii="Arial" w:hAnsi="Arial" w:cs="Arial"/>
          <w:b/>
          <w:sz w:val="20"/>
        </w:rPr>
      </w:pPr>
    </w:p>
    <w:p w:rsidR="009675CB" w:rsidRPr="000C1B9A" w:rsidRDefault="009675CB" w:rsidP="009675CB">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63</w:t>
      </w:r>
      <w:r w:rsidRPr="00533625">
        <w:rPr>
          <w:rFonts w:ascii="Arial" w:hAnsi="Arial" w:cs="Arial"/>
          <w:b/>
          <w:sz w:val="20"/>
        </w:rPr>
        <w:t xml:space="preserve">: </w:t>
      </w:r>
      <w:r w:rsidRPr="009675CB">
        <w:rPr>
          <w:rFonts w:ascii="Arial" w:hAnsi="Arial" w:cs="Arial"/>
          <w:b/>
          <w:sz w:val="20"/>
        </w:rPr>
        <w:t>Rękawy i papiery do sterylizacji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1.</w:t>
            </w:r>
          </w:p>
        </w:tc>
        <w:tc>
          <w:tcPr>
            <w:tcW w:w="4252" w:type="dxa"/>
            <w:vAlign w:val="center"/>
          </w:tcPr>
          <w:p w:rsidR="009675CB" w:rsidRPr="00A21917" w:rsidRDefault="009675CB" w:rsidP="00FC39DB">
            <w:pPr>
              <w:rPr>
                <w:rFonts w:ascii="Arial" w:hAnsi="Arial" w:cs="Arial"/>
                <w:b/>
                <w:sz w:val="18"/>
                <w:szCs w:val="18"/>
              </w:rPr>
            </w:pPr>
            <w:r w:rsidRPr="00A21917">
              <w:rPr>
                <w:rFonts w:ascii="Arial" w:hAnsi="Arial" w:cs="Arial"/>
                <w:b/>
                <w:sz w:val="18"/>
                <w:szCs w:val="18"/>
              </w:rPr>
              <w:t xml:space="preserve">Rękawy do sterylizacji </w:t>
            </w:r>
            <w:r w:rsidRPr="00A21917">
              <w:rPr>
                <w:rFonts w:ascii="Arial" w:hAnsi="Arial" w:cs="Arial"/>
                <w:sz w:val="18"/>
                <w:szCs w:val="18"/>
              </w:rPr>
              <w:t>papierowo–foliowy bez fałdu o długości 200m</w:t>
            </w:r>
          </w:p>
        </w:tc>
        <w:tc>
          <w:tcPr>
            <w:tcW w:w="709" w:type="dxa"/>
            <w:vAlign w:val="center"/>
          </w:tcPr>
          <w:p w:rsidR="009675CB" w:rsidRPr="00A21917" w:rsidRDefault="009675CB" w:rsidP="00FC39DB">
            <w:pPr>
              <w:jc w:val="center"/>
              <w:rPr>
                <w:rFonts w:ascii="Arial" w:hAnsi="Arial" w:cs="Arial"/>
                <w:sz w:val="18"/>
                <w:szCs w:val="18"/>
              </w:rPr>
            </w:pPr>
          </w:p>
        </w:tc>
        <w:tc>
          <w:tcPr>
            <w:tcW w:w="992"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a.</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7,5cm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30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b.</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10cm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40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c.</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12cm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70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d.</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15cm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40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e.</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20cm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50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f.</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25cm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50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g.</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30cm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40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h.</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40cm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12</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i.</w:t>
            </w:r>
          </w:p>
        </w:tc>
        <w:tc>
          <w:tcPr>
            <w:tcW w:w="4252" w:type="dxa"/>
            <w:vAlign w:val="center"/>
          </w:tcPr>
          <w:p w:rsidR="009675CB" w:rsidRPr="00A21917" w:rsidRDefault="009675CB" w:rsidP="00FC39DB">
            <w:pPr>
              <w:rPr>
                <w:rFonts w:ascii="Arial" w:hAnsi="Arial" w:cs="Arial"/>
                <w:sz w:val="18"/>
                <w:szCs w:val="18"/>
              </w:rPr>
            </w:pPr>
            <w:r w:rsidRPr="00A21917">
              <w:rPr>
                <w:rFonts w:ascii="Arial" w:hAnsi="Arial" w:cs="Arial"/>
                <w:sz w:val="18"/>
                <w:szCs w:val="18"/>
              </w:rPr>
              <w:t>50cm</w:t>
            </w:r>
          </w:p>
        </w:tc>
        <w:tc>
          <w:tcPr>
            <w:tcW w:w="709"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12</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tcPr>
          <w:p w:rsidR="009675CB" w:rsidRPr="00A21917" w:rsidRDefault="009675CB" w:rsidP="00FC39DB">
            <w:pPr>
              <w:rPr>
                <w:rFonts w:ascii="Arial" w:hAnsi="Arial" w:cs="Arial"/>
                <w:sz w:val="18"/>
                <w:szCs w:val="18"/>
              </w:rPr>
            </w:pPr>
          </w:p>
        </w:tc>
        <w:tc>
          <w:tcPr>
            <w:tcW w:w="4252" w:type="dxa"/>
          </w:tcPr>
          <w:p w:rsidR="009675CB" w:rsidRPr="00A21917" w:rsidRDefault="009675CB" w:rsidP="00FC39DB">
            <w:pPr>
              <w:jc w:val="both"/>
              <w:rPr>
                <w:rFonts w:ascii="Arial" w:hAnsi="Arial" w:cs="Arial"/>
                <w:b/>
                <w:sz w:val="18"/>
                <w:szCs w:val="18"/>
                <w:u w:val="single"/>
              </w:rPr>
            </w:pPr>
            <w:r w:rsidRPr="00A21917">
              <w:rPr>
                <w:rFonts w:ascii="Arial" w:hAnsi="Arial" w:cs="Arial"/>
                <w:b/>
                <w:sz w:val="18"/>
                <w:szCs w:val="18"/>
                <w:u w:val="single"/>
              </w:rPr>
              <w:t xml:space="preserve">WYMAGANIA DOTYCZĄCE RĘKAWÓW PAPIER- FOLIA: </w:t>
            </w:r>
          </w:p>
          <w:p w:rsidR="009675CB" w:rsidRPr="00A21917" w:rsidRDefault="009675CB" w:rsidP="00FC39DB">
            <w:pPr>
              <w:jc w:val="both"/>
              <w:rPr>
                <w:rFonts w:ascii="Arial" w:hAnsi="Arial" w:cs="Arial"/>
                <w:sz w:val="18"/>
                <w:szCs w:val="18"/>
              </w:rPr>
            </w:pPr>
            <w:r w:rsidRPr="00A21917">
              <w:rPr>
                <w:rFonts w:ascii="Arial" w:hAnsi="Arial" w:cs="Arial"/>
                <w:sz w:val="18"/>
                <w:szCs w:val="18"/>
              </w:rPr>
              <w:t>- termozgrzewalne, folia co najmniej 7- warstwowa o parametrach zgodnych z PN EN 868-5, o wysokiej wytrzymałości na rozrywanie,</w:t>
            </w:r>
          </w:p>
          <w:p w:rsidR="009675CB" w:rsidRPr="00A21917" w:rsidRDefault="009675CB" w:rsidP="00FC39DB">
            <w:pPr>
              <w:jc w:val="both"/>
              <w:rPr>
                <w:rFonts w:ascii="Arial" w:hAnsi="Arial" w:cs="Arial"/>
                <w:sz w:val="18"/>
                <w:szCs w:val="18"/>
              </w:rPr>
            </w:pPr>
            <w:r w:rsidRPr="00A21917">
              <w:rPr>
                <w:rFonts w:ascii="Arial" w:hAnsi="Arial" w:cs="Arial"/>
                <w:sz w:val="18"/>
                <w:szCs w:val="18"/>
              </w:rPr>
              <w:t>- folia przezroczysta, umożliwiająca łatwą identyfikację zawartości,</w:t>
            </w:r>
          </w:p>
          <w:p w:rsidR="009675CB" w:rsidRPr="00A21917" w:rsidRDefault="009675CB" w:rsidP="00FC39DB">
            <w:pPr>
              <w:jc w:val="both"/>
              <w:rPr>
                <w:rFonts w:ascii="Arial" w:hAnsi="Arial" w:cs="Arial"/>
                <w:sz w:val="18"/>
                <w:szCs w:val="18"/>
              </w:rPr>
            </w:pPr>
            <w:r w:rsidRPr="00A21917">
              <w:rPr>
                <w:rFonts w:ascii="Arial" w:hAnsi="Arial" w:cs="Arial"/>
                <w:sz w:val="18"/>
                <w:szCs w:val="18"/>
              </w:rPr>
              <w:t>- szerokość fabrycznego zgrzewu min. 10 mm, zgrzew wielorowkowy,</w:t>
            </w:r>
          </w:p>
          <w:p w:rsidR="009675CB" w:rsidRPr="00A21917" w:rsidRDefault="009675CB" w:rsidP="00FC39DB">
            <w:pPr>
              <w:jc w:val="both"/>
              <w:rPr>
                <w:rFonts w:ascii="Arial" w:hAnsi="Arial" w:cs="Arial"/>
                <w:sz w:val="18"/>
                <w:szCs w:val="18"/>
              </w:rPr>
            </w:pPr>
            <w:r w:rsidRPr="00A21917">
              <w:rPr>
                <w:rFonts w:ascii="Arial" w:hAnsi="Arial" w:cs="Arial"/>
                <w:sz w:val="18"/>
                <w:szCs w:val="18"/>
              </w:rPr>
              <w:t>-zestaw wskaźników typu 1 do pary oraz EO umieszczony między warstwami laminatu lub pod folią na papierze w obrębie zgrzewu,</w:t>
            </w:r>
          </w:p>
          <w:p w:rsidR="009675CB" w:rsidRPr="00A21917" w:rsidRDefault="009675CB" w:rsidP="00FC39DB">
            <w:pPr>
              <w:jc w:val="both"/>
              <w:rPr>
                <w:rFonts w:ascii="Arial" w:hAnsi="Arial" w:cs="Arial"/>
                <w:sz w:val="18"/>
                <w:szCs w:val="18"/>
              </w:rPr>
            </w:pPr>
            <w:r w:rsidRPr="00A21917">
              <w:rPr>
                <w:rFonts w:ascii="Arial" w:hAnsi="Arial" w:cs="Arial"/>
                <w:sz w:val="18"/>
                <w:szCs w:val="18"/>
              </w:rPr>
              <w:lastRenderedPageBreak/>
              <w:t>-brak nadruków na powierzchniach przeznaczonych do bezpośredniego kontaktu z wyrobami pakowanymi,</w:t>
            </w:r>
          </w:p>
          <w:p w:rsidR="009675CB" w:rsidRPr="00A21917" w:rsidRDefault="009675CB" w:rsidP="00FC39DB">
            <w:pPr>
              <w:jc w:val="both"/>
              <w:rPr>
                <w:rFonts w:ascii="Arial" w:hAnsi="Arial" w:cs="Arial"/>
                <w:sz w:val="18"/>
                <w:szCs w:val="18"/>
              </w:rPr>
            </w:pPr>
            <w:r w:rsidRPr="00A21917">
              <w:rPr>
                <w:rFonts w:ascii="Arial" w:hAnsi="Arial" w:cs="Arial"/>
                <w:sz w:val="18"/>
                <w:szCs w:val="18"/>
              </w:rPr>
              <w:t>- nadruki w języku polskim (zgodnie z ustawą o wyrobach medycznych).</w:t>
            </w:r>
          </w:p>
        </w:tc>
        <w:tc>
          <w:tcPr>
            <w:tcW w:w="709" w:type="dxa"/>
          </w:tcPr>
          <w:p w:rsidR="009675CB" w:rsidRPr="00A21917" w:rsidRDefault="009675CB" w:rsidP="00FC39DB">
            <w:pPr>
              <w:rPr>
                <w:rFonts w:ascii="Arial" w:hAnsi="Arial" w:cs="Arial"/>
                <w:sz w:val="18"/>
                <w:szCs w:val="18"/>
              </w:rPr>
            </w:pPr>
          </w:p>
        </w:tc>
        <w:tc>
          <w:tcPr>
            <w:tcW w:w="992" w:type="dxa"/>
          </w:tcPr>
          <w:p w:rsidR="009675CB" w:rsidRPr="00A21917" w:rsidRDefault="009675CB" w:rsidP="00FC39DB">
            <w:pP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lastRenderedPageBreak/>
              <w:t>2.</w:t>
            </w:r>
          </w:p>
        </w:tc>
        <w:tc>
          <w:tcPr>
            <w:tcW w:w="4252" w:type="dxa"/>
            <w:vAlign w:val="center"/>
          </w:tcPr>
          <w:p w:rsidR="00851B53" w:rsidRPr="00851B53" w:rsidRDefault="00851B53">
            <w:pPr>
              <w:rPr>
                <w:rFonts w:ascii="Arial" w:hAnsi="Arial" w:cs="Arial"/>
                <w:b/>
                <w:bCs/>
                <w:color w:val="000000"/>
                <w:sz w:val="18"/>
                <w:szCs w:val="20"/>
              </w:rPr>
            </w:pPr>
            <w:r w:rsidRPr="00851B53">
              <w:rPr>
                <w:rFonts w:ascii="Arial" w:hAnsi="Arial" w:cs="Arial"/>
                <w:b/>
                <w:bCs/>
                <w:color w:val="000000"/>
                <w:sz w:val="18"/>
                <w:szCs w:val="20"/>
              </w:rPr>
              <w:t xml:space="preserve">Rękaw włókninowo foliowy </w:t>
            </w:r>
            <w:r w:rsidRPr="007E4EBB">
              <w:rPr>
                <w:rFonts w:ascii="Arial" w:eastAsia="Arial" w:hAnsi="Arial" w:cs="Arial"/>
                <w:sz w:val="18"/>
                <w:szCs w:val="20"/>
                <w:shd w:val="clear" w:color="auto" w:fill="FFFFFF"/>
              </w:rPr>
              <w:t>płaski do sterylizacji, ze wskaźnikami sterylizacji: parą wodną. Wewnątrz tulei etykieta z datą ważności, znakiem CE.(zgodnym z normą PN-EN 868-2) Temperatuta zgrzewu180-220°C</w:t>
            </w:r>
          </w:p>
        </w:tc>
        <w:tc>
          <w:tcPr>
            <w:tcW w:w="709" w:type="dxa"/>
            <w:vAlign w:val="center"/>
          </w:tcPr>
          <w:p w:rsidR="00851B53" w:rsidRPr="00851B53" w:rsidRDefault="00851B53">
            <w:pPr>
              <w:jc w:val="center"/>
              <w:rPr>
                <w:rFonts w:ascii="Arial" w:hAnsi="Arial" w:cs="Arial"/>
                <w:color w:val="000000"/>
                <w:sz w:val="18"/>
                <w:szCs w:val="20"/>
              </w:rPr>
            </w:pPr>
          </w:p>
        </w:tc>
        <w:tc>
          <w:tcPr>
            <w:tcW w:w="992" w:type="dxa"/>
            <w:vAlign w:val="center"/>
          </w:tcPr>
          <w:p w:rsidR="00851B53" w:rsidRPr="00851B53" w:rsidRDefault="00851B53">
            <w:pPr>
              <w:jc w:val="center"/>
              <w:rPr>
                <w:rFonts w:ascii="Arial" w:hAnsi="Arial" w:cs="Arial"/>
                <w:b/>
                <w:sz w:val="18"/>
                <w:szCs w:val="20"/>
              </w:rPr>
            </w:pP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t>a.</w:t>
            </w:r>
          </w:p>
        </w:tc>
        <w:tc>
          <w:tcPr>
            <w:tcW w:w="4252" w:type="dxa"/>
            <w:vAlign w:val="center"/>
          </w:tcPr>
          <w:p w:rsidR="00851B53" w:rsidRPr="00851B53" w:rsidRDefault="00851B53">
            <w:pPr>
              <w:rPr>
                <w:rFonts w:ascii="Arial" w:hAnsi="Arial" w:cs="Arial"/>
                <w:b/>
                <w:bCs/>
                <w:color w:val="000000"/>
                <w:sz w:val="18"/>
                <w:szCs w:val="20"/>
              </w:rPr>
            </w:pPr>
            <w:r w:rsidRPr="00851B53">
              <w:rPr>
                <w:rFonts w:ascii="Arial" w:hAnsi="Arial" w:cs="Arial"/>
                <w:b/>
                <w:bCs/>
                <w:color w:val="000000"/>
                <w:sz w:val="18"/>
                <w:szCs w:val="20"/>
              </w:rPr>
              <w:t>300 mm</w:t>
            </w:r>
          </w:p>
        </w:tc>
        <w:tc>
          <w:tcPr>
            <w:tcW w:w="709" w:type="dxa"/>
            <w:vAlign w:val="center"/>
          </w:tcPr>
          <w:p w:rsidR="00851B53" w:rsidRPr="00851B53" w:rsidRDefault="00851B53">
            <w:pPr>
              <w:jc w:val="center"/>
              <w:rPr>
                <w:rFonts w:ascii="Arial" w:hAnsi="Arial" w:cs="Arial"/>
                <w:color w:val="000000"/>
                <w:sz w:val="18"/>
                <w:szCs w:val="20"/>
              </w:rPr>
            </w:pPr>
            <w:r w:rsidRPr="00851B53">
              <w:rPr>
                <w:rFonts w:ascii="Arial" w:hAnsi="Arial" w:cs="Arial"/>
                <w:color w:val="000000"/>
                <w:sz w:val="18"/>
                <w:szCs w:val="20"/>
              </w:rPr>
              <w:t>op</w:t>
            </w:r>
          </w:p>
        </w:tc>
        <w:tc>
          <w:tcPr>
            <w:tcW w:w="992" w:type="dxa"/>
            <w:vAlign w:val="center"/>
          </w:tcPr>
          <w:p w:rsidR="00851B53" w:rsidRPr="00851B53" w:rsidRDefault="00851B53">
            <w:pPr>
              <w:jc w:val="center"/>
              <w:rPr>
                <w:rFonts w:ascii="Arial" w:hAnsi="Arial" w:cs="Arial"/>
                <w:sz w:val="18"/>
                <w:szCs w:val="20"/>
              </w:rPr>
            </w:pPr>
            <w:r w:rsidRPr="00851B53">
              <w:rPr>
                <w:rFonts w:ascii="Arial" w:hAnsi="Arial" w:cs="Arial"/>
                <w:sz w:val="18"/>
                <w:szCs w:val="20"/>
              </w:rPr>
              <w:t>4</w:t>
            </w: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t>b.</w:t>
            </w:r>
          </w:p>
        </w:tc>
        <w:tc>
          <w:tcPr>
            <w:tcW w:w="4252" w:type="dxa"/>
            <w:vAlign w:val="center"/>
          </w:tcPr>
          <w:p w:rsidR="00851B53" w:rsidRPr="00851B53" w:rsidRDefault="00851B53">
            <w:pPr>
              <w:rPr>
                <w:rFonts w:ascii="Arial" w:hAnsi="Arial" w:cs="Arial"/>
                <w:b/>
                <w:bCs/>
                <w:color w:val="000000"/>
                <w:sz w:val="18"/>
                <w:szCs w:val="20"/>
              </w:rPr>
            </w:pPr>
            <w:r w:rsidRPr="00851B53">
              <w:rPr>
                <w:rFonts w:ascii="Arial" w:hAnsi="Arial" w:cs="Arial"/>
                <w:b/>
                <w:bCs/>
                <w:color w:val="000000"/>
                <w:sz w:val="18"/>
                <w:szCs w:val="20"/>
              </w:rPr>
              <w:t>360 mm</w:t>
            </w:r>
          </w:p>
        </w:tc>
        <w:tc>
          <w:tcPr>
            <w:tcW w:w="709" w:type="dxa"/>
            <w:vAlign w:val="center"/>
          </w:tcPr>
          <w:p w:rsidR="00851B53" w:rsidRPr="00851B53" w:rsidRDefault="00851B53">
            <w:pPr>
              <w:jc w:val="center"/>
              <w:rPr>
                <w:rFonts w:ascii="Arial" w:hAnsi="Arial" w:cs="Arial"/>
                <w:color w:val="000000"/>
                <w:sz w:val="18"/>
                <w:szCs w:val="20"/>
              </w:rPr>
            </w:pPr>
            <w:r w:rsidRPr="00851B53">
              <w:rPr>
                <w:rFonts w:ascii="Arial" w:hAnsi="Arial" w:cs="Arial"/>
                <w:color w:val="000000"/>
                <w:sz w:val="18"/>
                <w:szCs w:val="20"/>
              </w:rPr>
              <w:t>op</w:t>
            </w:r>
          </w:p>
        </w:tc>
        <w:tc>
          <w:tcPr>
            <w:tcW w:w="992" w:type="dxa"/>
            <w:vAlign w:val="center"/>
          </w:tcPr>
          <w:p w:rsidR="00851B53" w:rsidRPr="00851B53" w:rsidRDefault="00851B53">
            <w:pPr>
              <w:jc w:val="center"/>
              <w:rPr>
                <w:rFonts w:ascii="Arial" w:hAnsi="Arial" w:cs="Arial"/>
                <w:sz w:val="18"/>
                <w:szCs w:val="20"/>
              </w:rPr>
            </w:pPr>
            <w:r w:rsidRPr="00851B53">
              <w:rPr>
                <w:rFonts w:ascii="Arial" w:hAnsi="Arial" w:cs="Arial"/>
                <w:sz w:val="18"/>
                <w:szCs w:val="20"/>
              </w:rPr>
              <w:t>4</w:t>
            </w: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t>c.</w:t>
            </w:r>
          </w:p>
        </w:tc>
        <w:tc>
          <w:tcPr>
            <w:tcW w:w="4252" w:type="dxa"/>
            <w:vAlign w:val="center"/>
          </w:tcPr>
          <w:p w:rsidR="00851B53" w:rsidRPr="00851B53" w:rsidRDefault="00851B53">
            <w:pPr>
              <w:rPr>
                <w:rFonts w:ascii="Arial" w:hAnsi="Arial" w:cs="Arial"/>
                <w:b/>
                <w:bCs/>
                <w:color w:val="000000"/>
                <w:sz w:val="18"/>
                <w:szCs w:val="20"/>
              </w:rPr>
            </w:pPr>
            <w:r w:rsidRPr="00851B53">
              <w:rPr>
                <w:rFonts w:ascii="Arial" w:hAnsi="Arial" w:cs="Arial"/>
                <w:b/>
                <w:bCs/>
                <w:color w:val="000000"/>
                <w:sz w:val="18"/>
                <w:szCs w:val="20"/>
              </w:rPr>
              <w:t>500 mm</w:t>
            </w:r>
          </w:p>
        </w:tc>
        <w:tc>
          <w:tcPr>
            <w:tcW w:w="709" w:type="dxa"/>
            <w:vAlign w:val="center"/>
          </w:tcPr>
          <w:p w:rsidR="00851B53" w:rsidRPr="00851B53" w:rsidRDefault="00851B53">
            <w:pPr>
              <w:jc w:val="center"/>
              <w:rPr>
                <w:rFonts w:ascii="Arial" w:hAnsi="Arial" w:cs="Arial"/>
                <w:color w:val="000000"/>
                <w:sz w:val="18"/>
                <w:szCs w:val="20"/>
              </w:rPr>
            </w:pPr>
            <w:r w:rsidRPr="00851B53">
              <w:rPr>
                <w:rFonts w:ascii="Arial" w:hAnsi="Arial" w:cs="Arial"/>
                <w:color w:val="000000"/>
                <w:sz w:val="18"/>
                <w:szCs w:val="20"/>
              </w:rPr>
              <w:t>op</w:t>
            </w:r>
          </w:p>
        </w:tc>
        <w:tc>
          <w:tcPr>
            <w:tcW w:w="992" w:type="dxa"/>
            <w:vAlign w:val="center"/>
          </w:tcPr>
          <w:p w:rsidR="00851B53" w:rsidRPr="00851B53" w:rsidRDefault="00851B53">
            <w:pPr>
              <w:jc w:val="center"/>
              <w:rPr>
                <w:rFonts w:ascii="Arial" w:hAnsi="Arial" w:cs="Arial"/>
                <w:sz w:val="18"/>
                <w:szCs w:val="20"/>
              </w:rPr>
            </w:pPr>
            <w:r w:rsidRPr="00851B53">
              <w:rPr>
                <w:rFonts w:ascii="Arial" w:hAnsi="Arial" w:cs="Arial"/>
                <w:sz w:val="18"/>
                <w:szCs w:val="20"/>
              </w:rPr>
              <w:t>2</w:t>
            </w: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t>3.</w:t>
            </w:r>
          </w:p>
        </w:tc>
        <w:tc>
          <w:tcPr>
            <w:tcW w:w="4252" w:type="dxa"/>
            <w:vAlign w:val="center"/>
          </w:tcPr>
          <w:p w:rsidR="00851B53" w:rsidRPr="00851B53" w:rsidRDefault="00851B53">
            <w:pPr>
              <w:rPr>
                <w:rFonts w:ascii="Arial" w:hAnsi="Arial" w:cs="Arial"/>
                <w:color w:val="000000"/>
                <w:sz w:val="18"/>
                <w:szCs w:val="20"/>
              </w:rPr>
            </w:pPr>
            <w:r w:rsidRPr="00851B53">
              <w:rPr>
                <w:rFonts w:ascii="Arial" w:hAnsi="Arial" w:cs="Arial"/>
                <w:b/>
                <w:bCs/>
                <w:color w:val="000000"/>
                <w:sz w:val="18"/>
                <w:szCs w:val="20"/>
              </w:rPr>
              <w:t>Papier krepowy do sterylizacji zielony 100x100cm</w:t>
            </w:r>
            <w:r w:rsidRPr="00851B53">
              <w:rPr>
                <w:rFonts w:ascii="Arial" w:hAnsi="Arial" w:cs="Arial"/>
                <w:color w:val="000000"/>
                <w:sz w:val="18"/>
                <w:szCs w:val="20"/>
              </w:rPr>
              <w:t xml:space="preserve"> - gramatura 60g/m2, skład 100% celuloza, dopuszczony do sterylizacji parą wodną w temp. 134</w:t>
            </w:r>
            <w:r w:rsidRPr="00851B53">
              <w:rPr>
                <w:rFonts w:ascii="Cambria Math" w:hAnsi="Cambria Math" w:cs="Cambria Math"/>
                <w:color w:val="000000"/>
                <w:sz w:val="18"/>
                <w:szCs w:val="20"/>
              </w:rPr>
              <w:t>⁰</w:t>
            </w:r>
            <w:r w:rsidRPr="00851B53">
              <w:rPr>
                <w:rFonts w:ascii="Arial" w:hAnsi="Arial" w:cs="Arial"/>
                <w:color w:val="000000"/>
                <w:sz w:val="18"/>
                <w:szCs w:val="20"/>
              </w:rPr>
              <w:t>, op.a 250 arkuszy.</w:t>
            </w:r>
          </w:p>
        </w:tc>
        <w:tc>
          <w:tcPr>
            <w:tcW w:w="709" w:type="dxa"/>
            <w:vAlign w:val="center"/>
          </w:tcPr>
          <w:p w:rsidR="00851B53" w:rsidRPr="00851B53" w:rsidRDefault="00851B53">
            <w:pPr>
              <w:jc w:val="center"/>
              <w:rPr>
                <w:rFonts w:ascii="Arial" w:hAnsi="Arial" w:cs="Arial"/>
                <w:color w:val="000000"/>
                <w:sz w:val="18"/>
                <w:szCs w:val="20"/>
              </w:rPr>
            </w:pPr>
            <w:r w:rsidRPr="00851B53">
              <w:rPr>
                <w:rFonts w:ascii="Arial" w:hAnsi="Arial" w:cs="Arial"/>
                <w:color w:val="000000"/>
                <w:sz w:val="18"/>
                <w:szCs w:val="20"/>
              </w:rPr>
              <w:t>op.</w:t>
            </w:r>
          </w:p>
        </w:tc>
        <w:tc>
          <w:tcPr>
            <w:tcW w:w="992" w:type="dxa"/>
            <w:vAlign w:val="center"/>
          </w:tcPr>
          <w:p w:rsidR="00851B53" w:rsidRPr="00851B53" w:rsidRDefault="00851B53">
            <w:pPr>
              <w:jc w:val="center"/>
              <w:rPr>
                <w:rFonts w:ascii="Arial" w:hAnsi="Arial" w:cs="Arial"/>
                <w:sz w:val="18"/>
                <w:szCs w:val="20"/>
              </w:rPr>
            </w:pPr>
            <w:r w:rsidRPr="00851B53">
              <w:rPr>
                <w:rFonts w:ascii="Arial" w:hAnsi="Arial" w:cs="Arial"/>
                <w:sz w:val="18"/>
                <w:szCs w:val="20"/>
              </w:rPr>
              <w:t>12</w:t>
            </w: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t>4.</w:t>
            </w:r>
          </w:p>
        </w:tc>
        <w:tc>
          <w:tcPr>
            <w:tcW w:w="4252" w:type="dxa"/>
            <w:vAlign w:val="center"/>
          </w:tcPr>
          <w:p w:rsidR="00851B53" w:rsidRPr="00851B53" w:rsidRDefault="00851B53">
            <w:pPr>
              <w:rPr>
                <w:rFonts w:ascii="Arial" w:hAnsi="Arial" w:cs="Arial"/>
                <w:color w:val="000000"/>
                <w:sz w:val="18"/>
                <w:szCs w:val="20"/>
              </w:rPr>
            </w:pPr>
            <w:r w:rsidRPr="00851B53">
              <w:rPr>
                <w:rFonts w:ascii="Arial" w:hAnsi="Arial" w:cs="Arial"/>
                <w:b/>
                <w:bCs/>
                <w:color w:val="000000"/>
                <w:sz w:val="18"/>
                <w:szCs w:val="20"/>
              </w:rPr>
              <w:t>Papier krepowy do sterylizacji biały 75x75cm</w:t>
            </w:r>
            <w:r w:rsidRPr="00851B53">
              <w:rPr>
                <w:rFonts w:ascii="Arial" w:hAnsi="Arial" w:cs="Arial"/>
                <w:color w:val="000000"/>
                <w:sz w:val="18"/>
                <w:szCs w:val="20"/>
              </w:rPr>
              <w:t xml:space="preserve"> - gramatura 60g/m2, skład 100% celuloza, dopuszczony do sterylizacji parą wodną w temp. 134</w:t>
            </w:r>
            <w:r w:rsidRPr="00851B53">
              <w:rPr>
                <w:rFonts w:ascii="Cambria Math" w:hAnsi="Cambria Math" w:cs="Cambria Math"/>
                <w:color w:val="000000"/>
                <w:sz w:val="18"/>
                <w:szCs w:val="20"/>
              </w:rPr>
              <w:t>⁰</w:t>
            </w:r>
            <w:r w:rsidRPr="00851B53">
              <w:rPr>
                <w:rFonts w:ascii="Arial" w:hAnsi="Arial" w:cs="Arial"/>
                <w:color w:val="000000"/>
                <w:sz w:val="18"/>
                <w:szCs w:val="20"/>
              </w:rPr>
              <w:t>, op.a 250 arkuszy.</w:t>
            </w:r>
          </w:p>
        </w:tc>
        <w:tc>
          <w:tcPr>
            <w:tcW w:w="709" w:type="dxa"/>
            <w:vAlign w:val="center"/>
          </w:tcPr>
          <w:p w:rsidR="00851B53" w:rsidRPr="00851B53" w:rsidRDefault="00851B53">
            <w:pPr>
              <w:jc w:val="center"/>
              <w:rPr>
                <w:rFonts w:ascii="Arial" w:hAnsi="Arial" w:cs="Arial"/>
                <w:color w:val="000000"/>
                <w:sz w:val="18"/>
                <w:szCs w:val="20"/>
              </w:rPr>
            </w:pPr>
            <w:r w:rsidRPr="00851B53">
              <w:rPr>
                <w:rFonts w:ascii="Arial" w:hAnsi="Arial" w:cs="Arial"/>
                <w:color w:val="000000"/>
                <w:sz w:val="18"/>
                <w:szCs w:val="20"/>
              </w:rPr>
              <w:t>op.</w:t>
            </w:r>
          </w:p>
        </w:tc>
        <w:tc>
          <w:tcPr>
            <w:tcW w:w="992" w:type="dxa"/>
            <w:vAlign w:val="center"/>
          </w:tcPr>
          <w:p w:rsidR="00851B53" w:rsidRPr="00851B53" w:rsidRDefault="00851B53">
            <w:pPr>
              <w:jc w:val="center"/>
              <w:rPr>
                <w:rFonts w:ascii="Arial" w:hAnsi="Arial" w:cs="Arial"/>
                <w:sz w:val="18"/>
                <w:szCs w:val="20"/>
              </w:rPr>
            </w:pPr>
            <w:r w:rsidRPr="00851B53">
              <w:rPr>
                <w:rFonts w:ascii="Arial" w:hAnsi="Arial" w:cs="Arial"/>
                <w:sz w:val="18"/>
                <w:szCs w:val="20"/>
              </w:rPr>
              <w:t>20</w:t>
            </w: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t>5.</w:t>
            </w:r>
          </w:p>
        </w:tc>
        <w:tc>
          <w:tcPr>
            <w:tcW w:w="4252" w:type="dxa"/>
            <w:vAlign w:val="center"/>
          </w:tcPr>
          <w:p w:rsidR="00851B53" w:rsidRPr="00851B53" w:rsidRDefault="00851B53">
            <w:pPr>
              <w:rPr>
                <w:rFonts w:ascii="Arial" w:hAnsi="Arial" w:cs="Arial"/>
                <w:color w:val="000000"/>
                <w:sz w:val="18"/>
                <w:szCs w:val="20"/>
              </w:rPr>
            </w:pPr>
            <w:r w:rsidRPr="00851B53">
              <w:rPr>
                <w:rFonts w:ascii="Arial" w:hAnsi="Arial" w:cs="Arial"/>
                <w:b/>
                <w:bCs/>
                <w:color w:val="000000"/>
                <w:sz w:val="18"/>
                <w:szCs w:val="20"/>
              </w:rPr>
              <w:t>Papier krepowy do sterylizacji biały 100x100cm</w:t>
            </w:r>
            <w:r w:rsidRPr="00851B53">
              <w:rPr>
                <w:rFonts w:ascii="Arial" w:hAnsi="Arial" w:cs="Arial"/>
                <w:color w:val="000000"/>
                <w:sz w:val="18"/>
                <w:szCs w:val="20"/>
              </w:rPr>
              <w:t xml:space="preserve"> - gramatura 60g/m2, skład 100% celuloza, dopuszczony do sterylizacji parą wodną w temp. 134</w:t>
            </w:r>
            <w:r w:rsidRPr="00851B53">
              <w:rPr>
                <w:rFonts w:ascii="Cambria Math" w:hAnsi="Cambria Math" w:cs="Cambria Math"/>
                <w:color w:val="000000"/>
                <w:sz w:val="18"/>
                <w:szCs w:val="20"/>
              </w:rPr>
              <w:t>⁰</w:t>
            </w:r>
            <w:r w:rsidRPr="00851B53">
              <w:rPr>
                <w:rFonts w:ascii="Arial" w:hAnsi="Arial" w:cs="Arial"/>
                <w:color w:val="000000"/>
                <w:sz w:val="18"/>
                <w:szCs w:val="20"/>
              </w:rPr>
              <w:t>, op.a 250 arkuszy.</w:t>
            </w:r>
          </w:p>
        </w:tc>
        <w:tc>
          <w:tcPr>
            <w:tcW w:w="709" w:type="dxa"/>
            <w:vAlign w:val="center"/>
          </w:tcPr>
          <w:p w:rsidR="00851B53" w:rsidRPr="00851B53" w:rsidRDefault="00851B53">
            <w:pPr>
              <w:jc w:val="center"/>
              <w:rPr>
                <w:rFonts w:ascii="Arial" w:hAnsi="Arial" w:cs="Arial"/>
                <w:color w:val="000000"/>
                <w:sz w:val="18"/>
                <w:szCs w:val="20"/>
              </w:rPr>
            </w:pPr>
            <w:r w:rsidRPr="00851B53">
              <w:rPr>
                <w:rFonts w:ascii="Arial" w:hAnsi="Arial" w:cs="Arial"/>
                <w:color w:val="000000"/>
                <w:sz w:val="18"/>
                <w:szCs w:val="20"/>
              </w:rPr>
              <w:t>op.</w:t>
            </w:r>
          </w:p>
        </w:tc>
        <w:tc>
          <w:tcPr>
            <w:tcW w:w="992" w:type="dxa"/>
            <w:vAlign w:val="center"/>
          </w:tcPr>
          <w:p w:rsidR="00851B53" w:rsidRPr="00851B53" w:rsidRDefault="00851B53">
            <w:pPr>
              <w:jc w:val="center"/>
              <w:rPr>
                <w:rFonts w:ascii="Arial" w:hAnsi="Arial" w:cs="Arial"/>
                <w:sz w:val="18"/>
                <w:szCs w:val="20"/>
              </w:rPr>
            </w:pPr>
            <w:r w:rsidRPr="00851B53">
              <w:rPr>
                <w:rFonts w:ascii="Arial" w:hAnsi="Arial" w:cs="Arial"/>
                <w:sz w:val="18"/>
                <w:szCs w:val="20"/>
              </w:rPr>
              <w:t>65</w:t>
            </w: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851B53" w:rsidRPr="00A21917" w:rsidTr="00E33729">
        <w:trPr>
          <w:trHeight w:val="567"/>
        </w:trPr>
        <w:tc>
          <w:tcPr>
            <w:tcW w:w="534" w:type="dxa"/>
            <w:vAlign w:val="center"/>
          </w:tcPr>
          <w:p w:rsidR="00851B53" w:rsidRPr="00A21917" w:rsidRDefault="00851B53" w:rsidP="00FC39DB">
            <w:pPr>
              <w:jc w:val="center"/>
              <w:rPr>
                <w:rFonts w:ascii="Arial" w:hAnsi="Arial" w:cs="Arial"/>
                <w:sz w:val="18"/>
                <w:szCs w:val="18"/>
              </w:rPr>
            </w:pPr>
            <w:r w:rsidRPr="00A21917">
              <w:rPr>
                <w:rFonts w:ascii="Arial" w:hAnsi="Arial" w:cs="Arial"/>
                <w:sz w:val="18"/>
                <w:szCs w:val="18"/>
              </w:rPr>
              <w:t>6.</w:t>
            </w:r>
          </w:p>
        </w:tc>
        <w:tc>
          <w:tcPr>
            <w:tcW w:w="4252" w:type="dxa"/>
            <w:vAlign w:val="center"/>
          </w:tcPr>
          <w:p w:rsidR="00851B53" w:rsidRPr="00851B53" w:rsidRDefault="00851B53">
            <w:pPr>
              <w:rPr>
                <w:rFonts w:ascii="Arial" w:hAnsi="Arial" w:cs="Arial"/>
                <w:color w:val="000000"/>
                <w:sz w:val="18"/>
                <w:szCs w:val="20"/>
              </w:rPr>
            </w:pPr>
            <w:r w:rsidRPr="00851B53">
              <w:rPr>
                <w:rFonts w:ascii="Arial" w:hAnsi="Arial" w:cs="Arial"/>
                <w:b/>
                <w:bCs/>
                <w:color w:val="000000"/>
                <w:sz w:val="18"/>
                <w:szCs w:val="20"/>
              </w:rPr>
              <w:t>Papier krepowy do sterylizacji biały 120x120cm</w:t>
            </w:r>
            <w:r w:rsidRPr="00851B53">
              <w:rPr>
                <w:rFonts w:ascii="Arial" w:hAnsi="Arial" w:cs="Arial"/>
                <w:color w:val="000000"/>
                <w:sz w:val="18"/>
                <w:szCs w:val="20"/>
              </w:rPr>
              <w:t xml:space="preserve"> - gramatura 60g/m2, skład 100% celuloza, dopuszczony do sterylizacji parą wodną w temp. 134</w:t>
            </w:r>
            <w:r w:rsidRPr="00851B53">
              <w:rPr>
                <w:rFonts w:ascii="Cambria Math" w:hAnsi="Cambria Math" w:cs="Cambria Math"/>
                <w:color w:val="000000"/>
                <w:sz w:val="18"/>
                <w:szCs w:val="20"/>
              </w:rPr>
              <w:t>⁰</w:t>
            </w:r>
            <w:r w:rsidRPr="00851B53">
              <w:rPr>
                <w:rFonts w:ascii="Arial" w:hAnsi="Arial" w:cs="Arial"/>
                <w:color w:val="000000"/>
                <w:sz w:val="18"/>
                <w:szCs w:val="20"/>
              </w:rPr>
              <w:t>, op.a 100 arkuszy</w:t>
            </w:r>
          </w:p>
        </w:tc>
        <w:tc>
          <w:tcPr>
            <w:tcW w:w="709" w:type="dxa"/>
            <w:vAlign w:val="center"/>
          </w:tcPr>
          <w:p w:rsidR="00851B53" w:rsidRPr="00851B53" w:rsidRDefault="00851B53">
            <w:pPr>
              <w:jc w:val="center"/>
              <w:rPr>
                <w:rFonts w:ascii="Arial" w:hAnsi="Arial" w:cs="Arial"/>
                <w:color w:val="000000"/>
                <w:sz w:val="18"/>
                <w:szCs w:val="20"/>
              </w:rPr>
            </w:pPr>
            <w:r w:rsidRPr="00851B53">
              <w:rPr>
                <w:rFonts w:ascii="Arial" w:hAnsi="Arial" w:cs="Arial"/>
                <w:color w:val="000000"/>
                <w:sz w:val="18"/>
                <w:szCs w:val="20"/>
              </w:rPr>
              <w:t>op.</w:t>
            </w:r>
          </w:p>
        </w:tc>
        <w:tc>
          <w:tcPr>
            <w:tcW w:w="992" w:type="dxa"/>
            <w:vAlign w:val="center"/>
          </w:tcPr>
          <w:p w:rsidR="00851B53" w:rsidRPr="00851B53" w:rsidRDefault="00851B53">
            <w:pPr>
              <w:jc w:val="center"/>
              <w:rPr>
                <w:rFonts w:ascii="Arial" w:hAnsi="Arial" w:cs="Arial"/>
                <w:sz w:val="18"/>
                <w:szCs w:val="20"/>
              </w:rPr>
            </w:pPr>
          </w:p>
          <w:p w:rsidR="00851B53" w:rsidRPr="00851B53" w:rsidRDefault="00851B53">
            <w:pPr>
              <w:jc w:val="center"/>
              <w:rPr>
                <w:rFonts w:ascii="Arial" w:hAnsi="Arial" w:cs="Arial"/>
                <w:sz w:val="18"/>
                <w:szCs w:val="20"/>
              </w:rPr>
            </w:pPr>
          </w:p>
          <w:p w:rsidR="00851B53" w:rsidRPr="00851B53" w:rsidRDefault="00851B53" w:rsidP="00851B53">
            <w:pPr>
              <w:jc w:val="center"/>
              <w:rPr>
                <w:rFonts w:ascii="Arial" w:hAnsi="Arial" w:cs="Arial"/>
                <w:sz w:val="18"/>
                <w:szCs w:val="20"/>
              </w:rPr>
            </w:pPr>
            <w:r w:rsidRPr="00851B53">
              <w:rPr>
                <w:rFonts w:ascii="Arial" w:hAnsi="Arial" w:cs="Arial"/>
                <w:sz w:val="18"/>
                <w:szCs w:val="20"/>
              </w:rPr>
              <w:t>75</w:t>
            </w:r>
          </w:p>
          <w:p w:rsidR="00851B53" w:rsidRPr="00851B53" w:rsidRDefault="00851B53">
            <w:pPr>
              <w:jc w:val="center"/>
              <w:rPr>
                <w:rFonts w:ascii="Arial" w:hAnsi="Arial" w:cs="Arial"/>
                <w:sz w:val="18"/>
                <w:szCs w:val="20"/>
              </w:rPr>
            </w:pPr>
          </w:p>
          <w:p w:rsidR="00851B53" w:rsidRPr="00851B53" w:rsidRDefault="00851B53">
            <w:pPr>
              <w:jc w:val="center"/>
              <w:rPr>
                <w:rFonts w:ascii="Arial" w:hAnsi="Arial" w:cs="Arial"/>
                <w:sz w:val="18"/>
                <w:szCs w:val="20"/>
              </w:rPr>
            </w:pPr>
          </w:p>
        </w:tc>
        <w:tc>
          <w:tcPr>
            <w:tcW w:w="1418"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851" w:type="dxa"/>
            <w:vAlign w:val="center"/>
          </w:tcPr>
          <w:p w:rsidR="00851B53" w:rsidRPr="00A21917" w:rsidRDefault="00851B53" w:rsidP="00FC39DB">
            <w:pPr>
              <w:jc w:val="center"/>
              <w:rPr>
                <w:rFonts w:ascii="Arial" w:hAnsi="Arial" w:cs="Arial"/>
                <w:sz w:val="18"/>
                <w:szCs w:val="18"/>
              </w:rPr>
            </w:pPr>
          </w:p>
        </w:tc>
        <w:tc>
          <w:tcPr>
            <w:tcW w:w="1417" w:type="dxa"/>
            <w:vAlign w:val="center"/>
          </w:tcPr>
          <w:p w:rsidR="00851B53" w:rsidRPr="00A21917" w:rsidRDefault="00851B53" w:rsidP="00FC39DB">
            <w:pPr>
              <w:jc w:val="center"/>
              <w:rPr>
                <w:rFonts w:ascii="Arial" w:hAnsi="Arial" w:cs="Arial"/>
                <w:sz w:val="18"/>
                <w:szCs w:val="18"/>
              </w:rPr>
            </w:pPr>
          </w:p>
        </w:tc>
        <w:tc>
          <w:tcPr>
            <w:tcW w:w="1418" w:type="dxa"/>
            <w:vAlign w:val="center"/>
          </w:tcPr>
          <w:p w:rsidR="00851B53" w:rsidRPr="00A21917" w:rsidRDefault="00851B53" w:rsidP="00FC39DB">
            <w:pPr>
              <w:jc w:val="center"/>
              <w:rPr>
                <w:rFonts w:ascii="Arial" w:hAnsi="Arial" w:cs="Arial"/>
                <w:sz w:val="18"/>
                <w:szCs w:val="18"/>
              </w:rPr>
            </w:pPr>
          </w:p>
        </w:tc>
        <w:tc>
          <w:tcPr>
            <w:tcW w:w="2268" w:type="dxa"/>
            <w:vAlign w:val="center"/>
          </w:tcPr>
          <w:p w:rsidR="00851B53" w:rsidRPr="00A21917" w:rsidRDefault="00851B53" w:rsidP="00FC39DB">
            <w:pPr>
              <w:jc w:val="center"/>
              <w:rPr>
                <w:rFonts w:ascii="Arial" w:hAnsi="Arial" w:cs="Arial"/>
                <w:sz w:val="18"/>
                <w:szCs w:val="18"/>
              </w:rPr>
            </w:pPr>
          </w:p>
        </w:tc>
      </w:tr>
      <w:tr w:rsidR="009675CB" w:rsidRPr="000C1B9A" w:rsidTr="00E33729">
        <w:trPr>
          <w:trHeight w:val="567"/>
        </w:trPr>
        <w:tc>
          <w:tcPr>
            <w:tcW w:w="7905" w:type="dxa"/>
            <w:gridSpan w:val="5"/>
            <w:vAlign w:val="center"/>
          </w:tcPr>
          <w:p w:rsidR="009675CB" w:rsidRPr="000C1B9A" w:rsidRDefault="009675C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9675CB" w:rsidRPr="0069541B" w:rsidRDefault="009675CB" w:rsidP="00FC39DB">
            <w:pPr>
              <w:jc w:val="center"/>
              <w:rPr>
                <w:rFonts w:ascii="Arial" w:hAnsi="Arial" w:cs="Arial"/>
                <w:b/>
                <w:sz w:val="20"/>
                <w:szCs w:val="20"/>
              </w:rPr>
            </w:pPr>
          </w:p>
        </w:tc>
        <w:tc>
          <w:tcPr>
            <w:tcW w:w="851" w:type="dxa"/>
            <w:shd w:val="clear" w:color="auto" w:fill="000000" w:themeFill="text1"/>
          </w:tcPr>
          <w:p w:rsidR="009675CB" w:rsidRPr="000C1B9A" w:rsidRDefault="009675CB" w:rsidP="00FC39DB">
            <w:pPr>
              <w:jc w:val="center"/>
              <w:rPr>
                <w:rFonts w:ascii="Arial" w:hAnsi="Arial" w:cs="Arial"/>
                <w:sz w:val="20"/>
                <w:szCs w:val="20"/>
              </w:rPr>
            </w:pPr>
          </w:p>
        </w:tc>
        <w:tc>
          <w:tcPr>
            <w:tcW w:w="1417" w:type="dxa"/>
            <w:shd w:val="clear" w:color="auto" w:fill="000000" w:themeFill="text1"/>
          </w:tcPr>
          <w:p w:rsidR="009675CB" w:rsidRPr="000C1B9A" w:rsidRDefault="009675CB" w:rsidP="00FC39DB">
            <w:pPr>
              <w:jc w:val="center"/>
              <w:rPr>
                <w:rFonts w:ascii="Arial" w:hAnsi="Arial" w:cs="Arial"/>
                <w:sz w:val="20"/>
                <w:szCs w:val="20"/>
              </w:rPr>
            </w:pPr>
          </w:p>
        </w:tc>
        <w:tc>
          <w:tcPr>
            <w:tcW w:w="1418" w:type="dxa"/>
            <w:vAlign w:val="center"/>
          </w:tcPr>
          <w:p w:rsidR="009675CB" w:rsidRPr="0069541B" w:rsidRDefault="009675CB" w:rsidP="00FC39DB">
            <w:pPr>
              <w:jc w:val="center"/>
              <w:rPr>
                <w:rFonts w:ascii="Arial" w:hAnsi="Arial" w:cs="Arial"/>
                <w:b/>
                <w:sz w:val="20"/>
                <w:szCs w:val="20"/>
              </w:rPr>
            </w:pPr>
          </w:p>
        </w:tc>
        <w:tc>
          <w:tcPr>
            <w:tcW w:w="2268" w:type="dxa"/>
            <w:shd w:val="clear" w:color="auto" w:fill="000000" w:themeFill="text1"/>
          </w:tcPr>
          <w:p w:rsidR="009675CB" w:rsidRPr="000C1B9A" w:rsidRDefault="009675CB" w:rsidP="00FC39DB">
            <w:pPr>
              <w:jc w:val="center"/>
              <w:rPr>
                <w:rFonts w:ascii="Arial" w:hAnsi="Arial" w:cs="Arial"/>
                <w:sz w:val="20"/>
                <w:szCs w:val="20"/>
              </w:rPr>
            </w:pPr>
          </w:p>
        </w:tc>
      </w:tr>
    </w:tbl>
    <w:p w:rsidR="00A21917" w:rsidRPr="008C5CD1" w:rsidRDefault="00A21917" w:rsidP="00A21917">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21917" w:rsidRDefault="00DA140C" w:rsidP="00A21917">
      <w:pPr>
        <w:pStyle w:val="Default"/>
        <w:rPr>
          <w:b/>
          <w:bCs/>
          <w:iCs/>
          <w:sz w:val="20"/>
          <w:szCs w:val="22"/>
        </w:rPr>
      </w:pPr>
      <w:r>
        <w:rPr>
          <w:b/>
          <w:bCs/>
          <w:iCs/>
          <w:sz w:val="20"/>
          <w:szCs w:val="22"/>
        </w:rPr>
        <w:br/>
      </w:r>
    </w:p>
    <w:p w:rsidR="00A21917" w:rsidRPr="00EE1344" w:rsidRDefault="00A21917" w:rsidP="00A21917">
      <w:pPr>
        <w:pStyle w:val="Default"/>
        <w:rPr>
          <w:sz w:val="20"/>
          <w:szCs w:val="22"/>
        </w:rPr>
      </w:pPr>
      <w:r w:rsidRPr="00EE1344">
        <w:rPr>
          <w:b/>
          <w:bCs/>
          <w:iCs/>
          <w:sz w:val="20"/>
          <w:szCs w:val="22"/>
        </w:rPr>
        <w:t xml:space="preserve">Dokument należy wypełnić i podpisać kwalifikowanym podpisem elektronicznym. </w:t>
      </w:r>
    </w:p>
    <w:p w:rsidR="009675CB" w:rsidRPr="00851B53" w:rsidRDefault="00A21917" w:rsidP="00851B53">
      <w:pPr>
        <w:rPr>
          <w:rFonts w:ascii="Arial" w:hAnsi="Arial" w:cs="Arial"/>
          <w:b/>
          <w:bCs/>
          <w:iCs/>
          <w:sz w:val="20"/>
        </w:rPr>
      </w:pPr>
      <w:r w:rsidRPr="00EE1344">
        <w:rPr>
          <w:rFonts w:ascii="Arial" w:hAnsi="Arial" w:cs="Arial"/>
          <w:b/>
          <w:bCs/>
          <w:iCs/>
          <w:sz w:val="20"/>
        </w:rPr>
        <w:t>Zamawiający zaleca zapisanie dokumentu w formacie PDF.</w:t>
      </w:r>
    </w:p>
    <w:p w:rsidR="009675CB" w:rsidRPr="000C1B9A" w:rsidRDefault="009675CB" w:rsidP="009675CB">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64</w:t>
      </w:r>
      <w:r w:rsidRPr="00533625">
        <w:rPr>
          <w:rFonts w:ascii="Arial" w:hAnsi="Arial" w:cs="Arial"/>
          <w:b/>
          <w:sz w:val="20"/>
        </w:rPr>
        <w:t xml:space="preserve">: </w:t>
      </w:r>
      <w:r w:rsidRPr="009675CB">
        <w:rPr>
          <w:rFonts w:ascii="Arial" w:hAnsi="Arial" w:cs="Arial"/>
          <w:b/>
          <w:sz w:val="20"/>
        </w:rPr>
        <w:t>Włóknina do sterylizacji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1.</w:t>
            </w:r>
          </w:p>
        </w:tc>
        <w:tc>
          <w:tcPr>
            <w:tcW w:w="4252" w:type="dxa"/>
            <w:vAlign w:val="center"/>
          </w:tcPr>
          <w:p w:rsidR="009675CB" w:rsidRPr="00A21917" w:rsidRDefault="009675CB" w:rsidP="00FC39DB">
            <w:pPr>
              <w:rPr>
                <w:rFonts w:ascii="Arial" w:hAnsi="Arial" w:cs="Arial"/>
                <w:color w:val="000000"/>
                <w:sz w:val="18"/>
                <w:szCs w:val="18"/>
              </w:rPr>
            </w:pPr>
            <w:r w:rsidRPr="00A21917">
              <w:rPr>
                <w:rFonts w:ascii="Arial" w:hAnsi="Arial" w:cs="Arial"/>
                <w:b/>
                <w:bCs/>
                <w:color w:val="000000"/>
                <w:sz w:val="18"/>
                <w:szCs w:val="18"/>
              </w:rPr>
              <w:t>Włóknina</w:t>
            </w:r>
            <w:r w:rsidRPr="00A21917">
              <w:rPr>
                <w:rFonts w:ascii="Arial" w:hAnsi="Arial" w:cs="Arial"/>
                <w:color w:val="000000"/>
                <w:sz w:val="18"/>
                <w:szCs w:val="18"/>
              </w:rPr>
              <w:t xml:space="preserve"> opakowaniowa super mocna do użytkowania jako zewnętrzne i / lub wewnętrzne opakowanie dużych tac i bardzo ciężkich pakietów, również jako obłożenie stołu narzędziowego; super wysoka wytrzymałość na rozdarcie , przebicie , rozciąganie na sucho lub mokro - ponad 60% w obu kierunkach, wysoka przepuszczalność dla czynników sterylizacyjnych,</w:t>
            </w:r>
            <w:r w:rsidRPr="00A21917">
              <w:rPr>
                <w:rFonts w:ascii="Arial" w:hAnsi="Arial" w:cs="Arial"/>
                <w:color w:val="000000"/>
                <w:sz w:val="18"/>
                <w:szCs w:val="18"/>
              </w:rPr>
              <w:br/>
              <w:t xml:space="preserve">odporna na przesiąkanie wody i alkoholi, wielowarstwowa. Skład włókien syntetycznych i polipropylenowych , gramatura nominalna 75g/m2, op.a 80arkuszy </w:t>
            </w:r>
            <w:r w:rsidRPr="00A21917">
              <w:rPr>
                <w:rFonts w:ascii="Arial" w:hAnsi="Arial" w:cs="Arial"/>
                <w:b/>
                <w:bCs/>
                <w:color w:val="000000"/>
                <w:sz w:val="18"/>
                <w:szCs w:val="18"/>
                <w:u w:val="single"/>
              </w:rPr>
              <w:t>Niebieska rozmiar 100x100cm</w:t>
            </w:r>
          </w:p>
        </w:tc>
        <w:tc>
          <w:tcPr>
            <w:tcW w:w="709" w:type="dxa"/>
            <w:vAlign w:val="center"/>
          </w:tcPr>
          <w:p w:rsidR="009675CB" w:rsidRPr="00A21917" w:rsidRDefault="009675C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15</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2.</w:t>
            </w:r>
          </w:p>
        </w:tc>
        <w:tc>
          <w:tcPr>
            <w:tcW w:w="4252" w:type="dxa"/>
            <w:vAlign w:val="center"/>
          </w:tcPr>
          <w:p w:rsidR="009675CB" w:rsidRPr="00A21917" w:rsidRDefault="009675CB" w:rsidP="00FC39DB">
            <w:pPr>
              <w:rPr>
                <w:rFonts w:ascii="Arial" w:hAnsi="Arial" w:cs="Arial"/>
                <w:color w:val="000000"/>
                <w:sz w:val="18"/>
                <w:szCs w:val="18"/>
              </w:rPr>
            </w:pPr>
            <w:r w:rsidRPr="00A21917">
              <w:rPr>
                <w:rFonts w:ascii="Arial" w:hAnsi="Arial" w:cs="Arial"/>
                <w:b/>
                <w:bCs/>
                <w:color w:val="000000"/>
                <w:sz w:val="18"/>
                <w:szCs w:val="18"/>
              </w:rPr>
              <w:t>Włóknina</w:t>
            </w:r>
            <w:r w:rsidRPr="00A21917">
              <w:rPr>
                <w:rFonts w:ascii="Arial" w:hAnsi="Arial" w:cs="Arial"/>
                <w:color w:val="000000"/>
                <w:sz w:val="18"/>
                <w:szCs w:val="18"/>
              </w:rPr>
              <w:t xml:space="preserve"> opakowaniowa super mocna do użytkowania jako zewnętrzne i / lub wewnętrzne opakowanie dużych tac i bardzo ciężkich pakietów, również jako obłożenie stołu narzędziowego; super wysoka wytrzymałość na rozdarcie , przebicie , rozciąganie na sucho lub mokro - ponad 60% w obu kierunkach, wysoka przepuszczalność dla czynników sterylizacyjnych,</w:t>
            </w:r>
            <w:r w:rsidRPr="00A21917">
              <w:rPr>
                <w:rFonts w:ascii="Arial" w:hAnsi="Arial" w:cs="Arial"/>
                <w:color w:val="000000"/>
                <w:sz w:val="18"/>
                <w:szCs w:val="18"/>
              </w:rPr>
              <w:br/>
              <w:t xml:space="preserve">odporna na przesiąkanie wody i alkoholi, wielowarstwowa. Skład włókien syntetycznych i polipropylenowych , gramatura nominalna 75g/m2, op.a 80arkuszy </w:t>
            </w:r>
            <w:r w:rsidRPr="00A21917">
              <w:rPr>
                <w:rFonts w:ascii="Arial" w:hAnsi="Arial" w:cs="Arial"/>
                <w:b/>
                <w:bCs/>
                <w:color w:val="000000"/>
                <w:sz w:val="18"/>
                <w:szCs w:val="18"/>
                <w:u w:val="single"/>
              </w:rPr>
              <w:t>Niebieska</w:t>
            </w:r>
            <w:r w:rsidRPr="00A21917">
              <w:rPr>
                <w:rFonts w:ascii="Arial" w:hAnsi="Arial" w:cs="Arial"/>
                <w:b/>
                <w:bCs/>
                <w:color w:val="000000"/>
                <w:sz w:val="18"/>
                <w:szCs w:val="18"/>
              </w:rPr>
              <w:t xml:space="preserve"> rozm. 120x120cm</w:t>
            </w:r>
          </w:p>
        </w:tc>
        <w:tc>
          <w:tcPr>
            <w:tcW w:w="709" w:type="dxa"/>
            <w:vAlign w:val="center"/>
          </w:tcPr>
          <w:p w:rsidR="009675CB" w:rsidRPr="00A21917" w:rsidRDefault="009675C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50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3.</w:t>
            </w:r>
          </w:p>
        </w:tc>
        <w:tc>
          <w:tcPr>
            <w:tcW w:w="4252" w:type="dxa"/>
            <w:vAlign w:val="center"/>
          </w:tcPr>
          <w:p w:rsidR="009675CB" w:rsidRPr="00A21917" w:rsidRDefault="009675CB" w:rsidP="00FC39DB">
            <w:pPr>
              <w:rPr>
                <w:rFonts w:ascii="Arial" w:hAnsi="Arial" w:cs="Arial"/>
                <w:color w:val="000000"/>
                <w:sz w:val="18"/>
                <w:szCs w:val="18"/>
              </w:rPr>
            </w:pPr>
            <w:r w:rsidRPr="00A21917">
              <w:rPr>
                <w:rFonts w:ascii="Arial" w:hAnsi="Arial" w:cs="Arial"/>
                <w:b/>
                <w:bCs/>
                <w:color w:val="000000"/>
                <w:sz w:val="18"/>
                <w:szCs w:val="18"/>
              </w:rPr>
              <w:t>Włóknina</w:t>
            </w:r>
            <w:r w:rsidRPr="00A21917">
              <w:rPr>
                <w:rFonts w:ascii="Arial" w:hAnsi="Arial" w:cs="Arial"/>
                <w:color w:val="000000"/>
                <w:sz w:val="18"/>
                <w:szCs w:val="18"/>
              </w:rPr>
              <w:t xml:space="preserve"> opakowaniowa do sterylizacji do pakowania lekkich oraz średniociężkich zestawów do sterylizacji para wodną w 121 oraz 134 </w:t>
            </w:r>
            <w:r w:rsidRPr="00A21917">
              <w:rPr>
                <w:rFonts w:ascii="Arial" w:hAnsi="Arial" w:cs="Arial"/>
                <w:color w:val="000000"/>
                <w:sz w:val="18"/>
                <w:szCs w:val="18"/>
                <w:vertAlign w:val="superscript"/>
              </w:rPr>
              <w:t xml:space="preserve">0 </w:t>
            </w:r>
            <w:r w:rsidRPr="00A21917">
              <w:rPr>
                <w:rFonts w:ascii="Arial" w:hAnsi="Arial" w:cs="Arial"/>
                <w:color w:val="000000"/>
                <w:sz w:val="18"/>
                <w:szCs w:val="18"/>
              </w:rPr>
              <w:t xml:space="preserve">, do stosowania w połączeniu z papierem krepowym lub włókniną , również jako obłożenie stołu operacyjnego , do stosowania jako wewnętrzne lub zewnętrzne opakowanie . zgodna z wytycznymi normy ISO 11607-1:2006 , EN 868-2:1999, gramatura co najmniej 57g/m2 </w:t>
            </w:r>
            <w:r w:rsidRPr="00A21917">
              <w:rPr>
                <w:rFonts w:ascii="Arial" w:hAnsi="Arial" w:cs="Arial"/>
                <w:b/>
                <w:bCs/>
                <w:color w:val="000000"/>
                <w:sz w:val="18"/>
                <w:szCs w:val="18"/>
              </w:rPr>
              <w:t>Zielona roz. 100x100cm op.a 150 szt.</w:t>
            </w:r>
          </w:p>
        </w:tc>
        <w:tc>
          <w:tcPr>
            <w:tcW w:w="709" w:type="dxa"/>
            <w:vAlign w:val="center"/>
          </w:tcPr>
          <w:p w:rsidR="009675CB" w:rsidRPr="00A21917" w:rsidRDefault="009675C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60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4.</w:t>
            </w:r>
          </w:p>
        </w:tc>
        <w:tc>
          <w:tcPr>
            <w:tcW w:w="4252" w:type="dxa"/>
            <w:vAlign w:val="center"/>
          </w:tcPr>
          <w:p w:rsidR="009675CB" w:rsidRPr="00A21917" w:rsidRDefault="009675CB" w:rsidP="00FC39DB">
            <w:pPr>
              <w:rPr>
                <w:rFonts w:ascii="Arial" w:hAnsi="Arial" w:cs="Arial"/>
                <w:b/>
                <w:bCs/>
                <w:color w:val="000000"/>
                <w:sz w:val="18"/>
                <w:szCs w:val="18"/>
              </w:rPr>
            </w:pPr>
            <w:r w:rsidRPr="00A21917">
              <w:rPr>
                <w:rFonts w:ascii="Arial" w:hAnsi="Arial" w:cs="Arial"/>
                <w:b/>
                <w:bCs/>
                <w:color w:val="000000"/>
                <w:sz w:val="18"/>
                <w:szCs w:val="18"/>
              </w:rPr>
              <w:t>Włóknina</w:t>
            </w:r>
            <w:r w:rsidRPr="00A21917">
              <w:rPr>
                <w:rFonts w:ascii="Arial" w:hAnsi="Arial" w:cs="Arial"/>
                <w:color w:val="000000"/>
                <w:sz w:val="18"/>
                <w:szCs w:val="18"/>
              </w:rPr>
              <w:t xml:space="preserve"> opakowaniowa do sterylizacji do pakowania lekkich oraz średniociężkich zestawów do sterylizacji para wodną w 121 oraz 134 </w:t>
            </w:r>
            <w:r w:rsidRPr="00A21917">
              <w:rPr>
                <w:rFonts w:ascii="Arial" w:hAnsi="Arial" w:cs="Arial"/>
                <w:color w:val="000000"/>
                <w:sz w:val="18"/>
                <w:szCs w:val="18"/>
                <w:vertAlign w:val="superscript"/>
              </w:rPr>
              <w:t xml:space="preserve">0 </w:t>
            </w:r>
            <w:r w:rsidRPr="00A21917">
              <w:rPr>
                <w:rFonts w:ascii="Arial" w:hAnsi="Arial" w:cs="Arial"/>
                <w:color w:val="000000"/>
                <w:sz w:val="18"/>
                <w:szCs w:val="18"/>
              </w:rPr>
              <w:t xml:space="preserve">, do stosowania w połączeniu z papierem krepowym lub włókniną , również jako obłożenie stołu operacyjnego , do stosowania jako wewnętrzne </w:t>
            </w:r>
            <w:r w:rsidRPr="00A21917">
              <w:rPr>
                <w:rFonts w:ascii="Arial" w:hAnsi="Arial" w:cs="Arial"/>
                <w:color w:val="000000"/>
                <w:sz w:val="18"/>
                <w:szCs w:val="18"/>
              </w:rPr>
              <w:lastRenderedPageBreak/>
              <w:t xml:space="preserve">lub zewnętrzne opakowanie . zgodna z wytycznymi normy ISO 11607-1:2006 , EN 868-2:1999, gramatura co najmniej 57g/m2 </w:t>
            </w:r>
            <w:r w:rsidRPr="00A21917">
              <w:rPr>
                <w:rFonts w:ascii="Arial" w:hAnsi="Arial" w:cs="Arial"/>
                <w:b/>
                <w:bCs/>
                <w:color w:val="000000"/>
                <w:sz w:val="18"/>
                <w:szCs w:val="18"/>
              </w:rPr>
              <w:t xml:space="preserve">Zielona roz. 75x75cm op.a 200 szt. </w:t>
            </w:r>
          </w:p>
          <w:p w:rsidR="009675CB" w:rsidRPr="00A21917" w:rsidRDefault="009675CB" w:rsidP="00FC39DB">
            <w:pPr>
              <w:rPr>
                <w:rFonts w:ascii="Arial" w:hAnsi="Arial" w:cs="Arial"/>
                <w:color w:val="000000"/>
                <w:sz w:val="18"/>
                <w:szCs w:val="18"/>
              </w:rPr>
            </w:pPr>
            <w:r w:rsidRPr="00A21917">
              <w:rPr>
                <w:rFonts w:ascii="Arial" w:hAnsi="Arial" w:cs="Arial"/>
                <w:color w:val="000000"/>
                <w:sz w:val="18"/>
                <w:szCs w:val="18"/>
              </w:rPr>
              <w:t xml:space="preserve">- obie włókniny spełniające wymogi norm EN ISO11607 </w:t>
            </w:r>
            <w:bookmarkStart w:id="0" w:name="_GoBack"/>
            <w:bookmarkEnd w:id="0"/>
            <w:r w:rsidRPr="00A21917">
              <w:rPr>
                <w:rFonts w:ascii="Arial" w:hAnsi="Arial" w:cs="Arial"/>
                <w:color w:val="000000"/>
                <w:sz w:val="18"/>
                <w:szCs w:val="18"/>
              </w:rPr>
              <w:t>oraz EN 868-2</w:t>
            </w:r>
          </w:p>
        </w:tc>
        <w:tc>
          <w:tcPr>
            <w:tcW w:w="709" w:type="dxa"/>
            <w:vAlign w:val="center"/>
          </w:tcPr>
          <w:p w:rsidR="009675CB" w:rsidRPr="00A21917" w:rsidRDefault="009675CB" w:rsidP="00FC39DB">
            <w:pPr>
              <w:jc w:val="center"/>
              <w:rPr>
                <w:rFonts w:ascii="Arial" w:hAnsi="Arial" w:cs="Arial"/>
                <w:color w:val="000000"/>
                <w:sz w:val="18"/>
                <w:szCs w:val="18"/>
              </w:rPr>
            </w:pPr>
            <w:r w:rsidRPr="00A21917">
              <w:rPr>
                <w:rFonts w:ascii="Arial" w:hAnsi="Arial" w:cs="Arial"/>
                <w:color w:val="000000"/>
                <w:sz w:val="18"/>
                <w:szCs w:val="18"/>
              </w:rPr>
              <w:lastRenderedPageBreak/>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25</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A21917" w:rsidTr="00E33729">
        <w:trPr>
          <w:trHeight w:val="567"/>
        </w:trPr>
        <w:tc>
          <w:tcPr>
            <w:tcW w:w="534"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lastRenderedPageBreak/>
              <w:t>5.</w:t>
            </w:r>
          </w:p>
        </w:tc>
        <w:tc>
          <w:tcPr>
            <w:tcW w:w="4252" w:type="dxa"/>
            <w:vAlign w:val="center"/>
          </w:tcPr>
          <w:p w:rsidR="009675CB" w:rsidRPr="00A21917" w:rsidRDefault="009675CB" w:rsidP="00FC39DB">
            <w:pPr>
              <w:rPr>
                <w:rFonts w:ascii="Arial" w:hAnsi="Arial" w:cs="Arial"/>
                <w:color w:val="000000"/>
                <w:sz w:val="18"/>
                <w:szCs w:val="18"/>
              </w:rPr>
            </w:pPr>
            <w:r w:rsidRPr="00A21917">
              <w:rPr>
                <w:rFonts w:ascii="Arial" w:hAnsi="Arial" w:cs="Arial"/>
                <w:b/>
                <w:bCs/>
                <w:color w:val="000000"/>
                <w:sz w:val="18"/>
                <w:szCs w:val="18"/>
              </w:rPr>
              <w:t>Włóknina</w:t>
            </w:r>
            <w:r w:rsidRPr="00A21917">
              <w:rPr>
                <w:rFonts w:ascii="Arial" w:hAnsi="Arial" w:cs="Arial"/>
                <w:color w:val="000000"/>
                <w:sz w:val="18"/>
                <w:szCs w:val="18"/>
              </w:rPr>
              <w:t xml:space="preserve"> opakowaniowa do sterylizacji do pakowania lekkich oraz średniociężkich zestawów do sterylizacji para wodną w 121 oraz 134 0 , do stosowania w połączeniu z papierem krepowym lub włókniną , również jako obłożenie stołu operacyjnego , do stosowania jako wewnętrzne lub zewnętrzne opakowanie . zgodna z wytycznymi normy ISO 11607-1:2006 , EN 868-2:1999, gramatura co najmniej 57g/m2. </w:t>
            </w:r>
            <w:r w:rsidRPr="00A21917">
              <w:rPr>
                <w:rFonts w:ascii="Arial" w:hAnsi="Arial" w:cs="Arial"/>
                <w:b/>
                <w:bCs/>
                <w:color w:val="000000"/>
                <w:sz w:val="18"/>
                <w:szCs w:val="18"/>
              </w:rPr>
              <w:t>Niebieska roz. 120x120cm op.a 200 arkuszy lub zielony!</w:t>
            </w:r>
          </w:p>
        </w:tc>
        <w:tc>
          <w:tcPr>
            <w:tcW w:w="709" w:type="dxa"/>
            <w:vAlign w:val="center"/>
          </w:tcPr>
          <w:p w:rsidR="009675CB" w:rsidRPr="00A21917" w:rsidRDefault="009675C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9675CB" w:rsidRPr="00A21917" w:rsidRDefault="009675CB" w:rsidP="00FC39DB">
            <w:pPr>
              <w:jc w:val="center"/>
              <w:rPr>
                <w:rFonts w:ascii="Arial" w:hAnsi="Arial" w:cs="Arial"/>
                <w:sz w:val="18"/>
                <w:szCs w:val="18"/>
              </w:rPr>
            </w:pPr>
            <w:r w:rsidRPr="00A21917">
              <w:rPr>
                <w:rFonts w:ascii="Arial" w:hAnsi="Arial" w:cs="Arial"/>
                <w:sz w:val="18"/>
                <w:szCs w:val="18"/>
              </w:rPr>
              <w:t>10</w:t>
            </w:r>
          </w:p>
        </w:tc>
        <w:tc>
          <w:tcPr>
            <w:tcW w:w="1418"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851" w:type="dxa"/>
            <w:vAlign w:val="center"/>
          </w:tcPr>
          <w:p w:rsidR="009675CB" w:rsidRPr="00A21917" w:rsidRDefault="009675CB" w:rsidP="00FC39DB">
            <w:pPr>
              <w:jc w:val="center"/>
              <w:rPr>
                <w:rFonts w:ascii="Arial" w:hAnsi="Arial" w:cs="Arial"/>
                <w:sz w:val="18"/>
                <w:szCs w:val="18"/>
              </w:rPr>
            </w:pPr>
          </w:p>
        </w:tc>
        <w:tc>
          <w:tcPr>
            <w:tcW w:w="1417" w:type="dxa"/>
            <w:vAlign w:val="center"/>
          </w:tcPr>
          <w:p w:rsidR="009675CB" w:rsidRPr="00A21917" w:rsidRDefault="009675CB" w:rsidP="00FC39DB">
            <w:pPr>
              <w:jc w:val="center"/>
              <w:rPr>
                <w:rFonts w:ascii="Arial" w:hAnsi="Arial" w:cs="Arial"/>
                <w:sz w:val="18"/>
                <w:szCs w:val="18"/>
              </w:rPr>
            </w:pPr>
          </w:p>
        </w:tc>
        <w:tc>
          <w:tcPr>
            <w:tcW w:w="1418" w:type="dxa"/>
            <w:vAlign w:val="center"/>
          </w:tcPr>
          <w:p w:rsidR="009675CB" w:rsidRPr="00A21917" w:rsidRDefault="009675CB" w:rsidP="00FC39DB">
            <w:pPr>
              <w:jc w:val="center"/>
              <w:rPr>
                <w:rFonts w:ascii="Arial" w:hAnsi="Arial" w:cs="Arial"/>
                <w:sz w:val="18"/>
                <w:szCs w:val="18"/>
              </w:rPr>
            </w:pPr>
          </w:p>
        </w:tc>
        <w:tc>
          <w:tcPr>
            <w:tcW w:w="2268" w:type="dxa"/>
            <w:vAlign w:val="center"/>
          </w:tcPr>
          <w:p w:rsidR="009675CB" w:rsidRPr="00A21917" w:rsidRDefault="009675CB" w:rsidP="00FC39DB">
            <w:pPr>
              <w:jc w:val="center"/>
              <w:rPr>
                <w:rFonts w:ascii="Arial" w:hAnsi="Arial" w:cs="Arial"/>
                <w:sz w:val="18"/>
                <w:szCs w:val="18"/>
              </w:rPr>
            </w:pPr>
          </w:p>
        </w:tc>
      </w:tr>
      <w:tr w:rsidR="009675CB" w:rsidRPr="000C1B9A" w:rsidTr="00E33729">
        <w:trPr>
          <w:trHeight w:val="567"/>
        </w:trPr>
        <w:tc>
          <w:tcPr>
            <w:tcW w:w="7905" w:type="dxa"/>
            <w:gridSpan w:val="5"/>
            <w:vAlign w:val="center"/>
          </w:tcPr>
          <w:p w:rsidR="009675CB" w:rsidRPr="000C1B9A" w:rsidRDefault="009675C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9675CB" w:rsidRPr="0069541B" w:rsidRDefault="009675CB" w:rsidP="00FC39DB">
            <w:pPr>
              <w:jc w:val="center"/>
              <w:rPr>
                <w:rFonts w:ascii="Arial" w:hAnsi="Arial" w:cs="Arial"/>
                <w:b/>
                <w:sz w:val="20"/>
                <w:szCs w:val="20"/>
              </w:rPr>
            </w:pPr>
          </w:p>
        </w:tc>
        <w:tc>
          <w:tcPr>
            <w:tcW w:w="851" w:type="dxa"/>
            <w:shd w:val="clear" w:color="auto" w:fill="000000" w:themeFill="text1"/>
          </w:tcPr>
          <w:p w:rsidR="009675CB" w:rsidRPr="000C1B9A" w:rsidRDefault="009675CB" w:rsidP="00FC39DB">
            <w:pPr>
              <w:jc w:val="center"/>
              <w:rPr>
                <w:rFonts w:ascii="Arial" w:hAnsi="Arial" w:cs="Arial"/>
                <w:sz w:val="20"/>
                <w:szCs w:val="20"/>
              </w:rPr>
            </w:pPr>
          </w:p>
        </w:tc>
        <w:tc>
          <w:tcPr>
            <w:tcW w:w="1417" w:type="dxa"/>
            <w:shd w:val="clear" w:color="auto" w:fill="000000" w:themeFill="text1"/>
          </w:tcPr>
          <w:p w:rsidR="009675CB" w:rsidRPr="000C1B9A" w:rsidRDefault="009675CB" w:rsidP="00FC39DB">
            <w:pPr>
              <w:jc w:val="center"/>
              <w:rPr>
                <w:rFonts w:ascii="Arial" w:hAnsi="Arial" w:cs="Arial"/>
                <w:sz w:val="20"/>
                <w:szCs w:val="20"/>
              </w:rPr>
            </w:pPr>
          </w:p>
        </w:tc>
        <w:tc>
          <w:tcPr>
            <w:tcW w:w="1418" w:type="dxa"/>
            <w:vAlign w:val="center"/>
          </w:tcPr>
          <w:p w:rsidR="009675CB" w:rsidRPr="0069541B" w:rsidRDefault="009675CB" w:rsidP="00FC39DB">
            <w:pPr>
              <w:jc w:val="center"/>
              <w:rPr>
                <w:rFonts w:ascii="Arial" w:hAnsi="Arial" w:cs="Arial"/>
                <w:b/>
                <w:sz w:val="20"/>
                <w:szCs w:val="20"/>
              </w:rPr>
            </w:pPr>
          </w:p>
        </w:tc>
        <w:tc>
          <w:tcPr>
            <w:tcW w:w="2268" w:type="dxa"/>
            <w:shd w:val="clear" w:color="auto" w:fill="000000" w:themeFill="text1"/>
          </w:tcPr>
          <w:p w:rsidR="009675CB" w:rsidRPr="000C1B9A" w:rsidRDefault="009675CB" w:rsidP="00FC39DB">
            <w:pPr>
              <w:jc w:val="center"/>
              <w:rPr>
                <w:rFonts w:ascii="Arial" w:hAnsi="Arial" w:cs="Arial"/>
                <w:sz w:val="20"/>
                <w:szCs w:val="20"/>
              </w:rPr>
            </w:pPr>
          </w:p>
        </w:tc>
      </w:tr>
    </w:tbl>
    <w:p w:rsidR="00A21917" w:rsidRPr="008C5CD1" w:rsidRDefault="00A21917" w:rsidP="00A21917">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21917" w:rsidRDefault="00DA140C" w:rsidP="00A21917">
      <w:pPr>
        <w:pStyle w:val="Default"/>
        <w:rPr>
          <w:b/>
          <w:bCs/>
          <w:iCs/>
          <w:sz w:val="20"/>
          <w:szCs w:val="22"/>
        </w:rPr>
      </w:pPr>
      <w:r>
        <w:rPr>
          <w:b/>
          <w:bCs/>
          <w:iCs/>
          <w:sz w:val="20"/>
          <w:szCs w:val="22"/>
        </w:rPr>
        <w:br/>
      </w:r>
    </w:p>
    <w:p w:rsidR="00A21917" w:rsidRPr="00EE1344" w:rsidRDefault="00A21917" w:rsidP="00A21917">
      <w:pPr>
        <w:pStyle w:val="Default"/>
        <w:rPr>
          <w:sz w:val="20"/>
          <w:szCs w:val="22"/>
        </w:rPr>
      </w:pPr>
      <w:r w:rsidRPr="00EE1344">
        <w:rPr>
          <w:b/>
          <w:bCs/>
          <w:iCs/>
          <w:sz w:val="20"/>
          <w:szCs w:val="22"/>
        </w:rPr>
        <w:t xml:space="preserve">Dokument należy wypełnić i podpisać kwalifikowanym podpisem elektronicznym. </w:t>
      </w:r>
    </w:p>
    <w:p w:rsidR="00A21917" w:rsidRPr="00EE1344" w:rsidRDefault="00A21917" w:rsidP="00A21917">
      <w:pPr>
        <w:rPr>
          <w:rFonts w:ascii="Arial" w:hAnsi="Arial" w:cs="Arial"/>
          <w:b/>
          <w:bCs/>
          <w:iCs/>
          <w:sz w:val="20"/>
        </w:rPr>
      </w:pPr>
      <w:r w:rsidRPr="00EE1344">
        <w:rPr>
          <w:rFonts w:ascii="Arial" w:hAnsi="Arial" w:cs="Arial"/>
          <w:b/>
          <w:bCs/>
          <w:iCs/>
          <w:sz w:val="20"/>
        </w:rPr>
        <w:t>Zamawiający zaleca zapisanie dokumentu w formacie PDF.</w:t>
      </w: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9675CB" w:rsidRDefault="009675CB" w:rsidP="000C1B9A">
      <w:pPr>
        <w:spacing w:after="0" w:line="240" w:lineRule="auto"/>
        <w:rPr>
          <w:rFonts w:ascii="Arial" w:hAnsi="Arial" w:cs="Arial"/>
        </w:rPr>
      </w:pPr>
    </w:p>
    <w:p w:rsidR="00A21917" w:rsidRDefault="00A21917" w:rsidP="009675CB">
      <w:pPr>
        <w:rPr>
          <w:rFonts w:ascii="Arial" w:hAnsi="Arial" w:cs="Arial"/>
          <w:b/>
          <w:sz w:val="20"/>
        </w:rPr>
      </w:pPr>
    </w:p>
    <w:p w:rsidR="00A21917" w:rsidRDefault="00A21917" w:rsidP="009675CB">
      <w:pPr>
        <w:rPr>
          <w:rFonts w:ascii="Arial" w:hAnsi="Arial" w:cs="Arial"/>
          <w:b/>
          <w:sz w:val="20"/>
        </w:rPr>
      </w:pPr>
    </w:p>
    <w:p w:rsidR="00A21917" w:rsidRDefault="00A21917" w:rsidP="009675CB">
      <w:pPr>
        <w:rPr>
          <w:rFonts w:ascii="Arial" w:hAnsi="Arial" w:cs="Arial"/>
          <w:b/>
          <w:sz w:val="20"/>
        </w:rPr>
      </w:pPr>
    </w:p>
    <w:p w:rsidR="009675CB" w:rsidRPr="000C1B9A" w:rsidRDefault="00015982" w:rsidP="009675CB">
      <w:pPr>
        <w:rPr>
          <w:rFonts w:ascii="Arial" w:hAnsi="Arial" w:cs="Arial"/>
          <w:b/>
          <w:sz w:val="20"/>
        </w:rPr>
      </w:pPr>
      <w:r w:rsidRPr="00015982">
        <w:rPr>
          <w:rFonts w:ascii="Arial" w:hAnsi="Arial" w:cs="Arial"/>
          <w:b/>
          <w:sz w:val="20"/>
        </w:rPr>
        <w:lastRenderedPageBreak/>
        <w:t>Pakiet nr 65: Osłonki jednorazowe do sterylizacji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1.</w:t>
            </w:r>
          </w:p>
        </w:tc>
        <w:tc>
          <w:tcPr>
            <w:tcW w:w="4252" w:type="dxa"/>
          </w:tcPr>
          <w:p w:rsidR="00FC39DB" w:rsidRPr="00A21917" w:rsidRDefault="00FC39DB" w:rsidP="00FC39DB">
            <w:pPr>
              <w:rPr>
                <w:rFonts w:ascii="Arial" w:hAnsi="Arial" w:cs="Arial"/>
                <w:color w:val="000000"/>
                <w:sz w:val="18"/>
                <w:szCs w:val="18"/>
              </w:rPr>
            </w:pPr>
            <w:r w:rsidRPr="00A21917">
              <w:rPr>
                <w:rFonts w:ascii="Arial" w:hAnsi="Arial" w:cs="Arial"/>
                <w:b/>
                <w:bCs/>
                <w:color w:val="000000"/>
                <w:sz w:val="18"/>
                <w:szCs w:val="18"/>
              </w:rPr>
              <w:t>Osłonki papierowe jednorazowe</w:t>
            </w:r>
            <w:r w:rsidRPr="00A21917">
              <w:rPr>
                <w:rFonts w:ascii="Arial" w:hAnsi="Arial" w:cs="Arial"/>
                <w:color w:val="000000"/>
                <w:sz w:val="18"/>
                <w:szCs w:val="18"/>
              </w:rPr>
              <w:t xml:space="preserve"> na rogi tac do sterylizacji –papierowe osłonki na rogi tac zabezpieczające opakowanie przed porwaniem, odporne na warunki sterylizacji w 134</w:t>
            </w:r>
            <w:r w:rsidRPr="00A21917">
              <w:rPr>
                <w:rFonts w:ascii="Arial" w:hAnsi="Arial" w:cs="Arial"/>
                <w:color w:val="000000"/>
                <w:sz w:val="18"/>
                <w:szCs w:val="18"/>
                <w:vertAlign w:val="superscript"/>
              </w:rPr>
              <w:t>0</w:t>
            </w:r>
            <w:r w:rsidRPr="00A21917">
              <w:rPr>
                <w:rFonts w:ascii="Arial" w:hAnsi="Arial" w:cs="Arial"/>
                <w:color w:val="000000"/>
                <w:sz w:val="18"/>
                <w:szCs w:val="18"/>
              </w:rPr>
              <w:t>C, gramatura papieru 270g/m2, rozmiar po rozłożeniu 100x100x50 mm, op. 600szt.</w:t>
            </w:r>
          </w:p>
        </w:tc>
        <w:tc>
          <w:tcPr>
            <w:tcW w:w="709" w:type="dxa"/>
            <w:vAlign w:val="center"/>
          </w:tcPr>
          <w:p w:rsidR="00FC39DB" w:rsidRPr="00A21917" w:rsidRDefault="00FC39D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3</w:t>
            </w:r>
          </w:p>
        </w:tc>
        <w:tc>
          <w:tcPr>
            <w:tcW w:w="1418"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851"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1418" w:type="dxa"/>
            <w:vAlign w:val="center"/>
          </w:tcPr>
          <w:p w:rsidR="00FC39DB" w:rsidRPr="00A21917" w:rsidRDefault="00FC39DB" w:rsidP="00FC39DB">
            <w:pPr>
              <w:jc w:val="center"/>
              <w:rPr>
                <w:rFonts w:ascii="Arial" w:hAnsi="Arial" w:cs="Arial"/>
                <w:sz w:val="18"/>
                <w:szCs w:val="18"/>
              </w:rPr>
            </w:pPr>
          </w:p>
        </w:tc>
        <w:tc>
          <w:tcPr>
            <w:tcW w:w="2268" w:type="dxa"/>
            <w:vAlign w:val="center"/>
          </w:tcPr>
          <w:p w:rsidR="00FC39DB" w:rsidRPr="00A21917" w:rsidRDefault="00FC39DB" w:rsidP="00FC39DB">
            <w:pPr>
              <w:jc w:val="center"/>
              <w:rPr>
                <w:rFonts w:ascii="Arial" w:hAnsi="Arial" w:cs="Arial"/>
                <w:sz w:val="18"/>
                <w:szCs w:val="18"/>
              </w:rPr>
            </w:pP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2.</w:t>
            </w:r>
          </w:p>
        </w:tc>
        <w:tc>
          <w:tcPr>
            <w:tcW w:w="4252" w:type="dxa"/>
          </w:tcPr>
          <w:p w:rsidR="00FC39DB" w:rsidRPr="00A21917" w:rsidRDefault="00FC39DB" w:rsidP="00FC39DB">
            <w:pPr>
              <w:rPr>
                <w:rFonts w:ascii="Arial" w:hAnsi="Arial" w:cs="Arial"/>
                <w:b/>
                <w:bCs/>
                <w:color w:val="000000"/>
                <w:sz w:val="18"/>
                <w:szCs w:val="18"/>
              </w:rPr>
            </w:pPr>
            <w:r w:rsidRPr="00A21917">
              <w:rPr>
                <w:rFonts w:ascii="Arial" w:hAnsi="Arial" w:cs="Arial"/>
                <w:b/>
                <w:bCs/>
                <w:color w:val="000000"/>
                <w:sz w:val="18"/>
                <w:szCs w:val="18"/>
              </w:rPr>
              <w:t xml:space="preserve">Jednorazowe osłonki na ostro zakończone narzędzia papierowe : </w:t>
            </w:r>
            <w:r w:rsidRPr="00A21917">
              <w:rPr>
                <w:rFonts w:ascii="Arial" w:hAnsi="Arial" w:cs="Arial"/>
                <w:color w:val="000000"/>
                <w:sz w:val="18"/>
                <w:szCs w:val="18"/>
              </w:rPr>
              <w:t>–  zabezpieczające przed uszkodzeniem, odporne na warunki sterylizacji w parze wodnej w 134</w:t>
            </w:r>
            <w:r w:rsidRPr="00A21917">
              <w:rPr>
                <w:rFonts w:ascii="Cambria Math" w:hAnsi="Cambria Math" w:cs="Cambria Math"/>
                <w:color w:val="000000"/>
                <w:sz w:val="18"/>
                <w:szCs w:val="18"/>
              </w:rPr>
              <w:t>⁰</w:t>
            </w:r>
            <w:r w:rsidRPr="00A21917">
              <w:rPr>
                <w:rFonts w:ascii="Arial" w:hAnsi="Arial" w:cs="Arial"/>
                <w:color w:val="000000"/>
                <w:sz w:val="18"/>
                <w:szCs w:val="18"/>
              </w:rPr>
              <w:t>, dopuszczone do użycia w obszarze medycznym. 60mmx10mm, op.1000 szt</w:t>
            </w:r>
          </w:p>
        </w:tc>
        <w:tc>
          <w:tcPr>
            <w:tcW w:w="709" w:type="dxa"/>
            <w:vAlign w:val="center"/>
          </w:tcPr>
          <w:p w:rsidR="00FC39DB" w:rsidRPr="00A21917" w:rsidRDefault="00FC39D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6</w:t>
            </w:r>
          </w:p>
        </w:tc>
        <w:tc>
          <w:tcPr>
            <w:tcW w:w="1418"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851"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1418" w:type="dxa"/>
            <w:vAlign w:val="center"/>
          </w:tcPr>
          <w:p w:rsidR="00FC39DB" w:rsidRPr="00A21917" w:rsidRDefault="00FC39DB" w:rsidP="00FC39DB">
            <w:pPr>
              <w:jc w:val="center"/>
              <w:rPr>
                <w:rFonts w:ascii="Arial" w:hAnsi="Arial" w:cs="Arial"/>
                <w:sz w:val="18"/>
                <w:szCs w:val="18"/>
              </w:rPr>
            </w:pPr>
          </w:p>
        </w:tc>
        <w:tc>
          <w:tcPr>
            <w:tcW w:w="2268" w:type="dxa"/>
            <w:vAlign w:val="center"/>
          </w:tcPr>
          <w:p w:rsidR="00FC39DB" w:rsidRPr="00A21917" w:rsidRDefault="00FC39DB" w:rsidP="00FC39DB">
            <w:pPr>
              <w:jc w:val="center"/>
              <w:rPr>
                <w:rFonts w:ascii="Arial" w:hAnsi="Arial" w:cs="Arial"/>
                <w:sz w:val="18"/>
                <w:szCs w:val="18"/>
              </w:rPr>
            </w:pP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3.</w:t>
            </w:r>
          </w:p>
        </w:tc>
        <w:tc>
          <w:tcPr>
            <w:tcW w:w="4252" w:type="dxa"/>
          </w:tcPr>
          <w:p w:rsidR="00FC39DB" w:rsidRPr="00A21917" w:rsidRDefault="00FC39DB" w:rsidP="00FC39DB">
            <w:pPr>
              <w:rPr>
                <w:rFonts w:ascii="Arial" w:hAnsi="Arial" w:cs="Arial"/>
                <w:b/>
                <w:bCs/>
                <w:color w:val="000000"/>
                <w:sz w:val="18"/>
                <w:szCs w:val="18"/>
              </w:rPr>
            </w:pPr>
            <w:r w:rsidRPr="00A21917">
              <w:rPr>
                <w:rFonts w:ascii="Arial" w:hAnsi="Arial" w:cs="Arial"/>
                <w:b/>
                <w:bCs/>
                <w:color w:val="000000"/>
                <w:sz w:val="18"/>
                <w:szCs w:val="18"/>
              </w:rPr>
              <w:t xml:space="preserve">Jednorazowe osłonki na ostro zakończone narzędzia papierowe : </w:t>
            </w:r>
            <w:r w:rsidRPr="00A21917">
              <w:rPr>
                <w:rFonts w:ascii="Arial" w:hAnsi="Arial" w:cs="Arial"/>
                <w:color w:val="000000"/>
                <w:sz w:val="18"/>
                <w:szCs w:val="18"/>
              </w:rPr>
              <w:t>–  zabezpieczające przed uszkodzeniem, odporne na warunki sterylizacji w parze wodnej w 134</w:t>
            </w:r>
            <w:r w:rsidRPr="00A21917">
              <w:rPr>
                <w:rFonts w:ascii="Cambria Math" w:hAnsi="Cambria Math" w:cs="Cambria Math"/>
                <w:color w:val="000000"/>
                <w:sz w:val="18"/>
                <w:szCs w:val="18"/>
              </w:rPr>
              <w:t>⁰</w:t>
            </w:r>
            <w:r w:rsidRPr="00A21917">
              <w:rPr>
                <w:rFonts w:ascii="Arial" w:hAnsi="Arial" w:cs="Arial"/>
                <w:color w:val="000000"/>
                <w:sz w:val="18"/>
                <w:szCs w:val="18"/>
              </w:rPr>
              <w:t>, dopuszczone do użycia w obszarze medycznym. 140mmx50mm 100 szt</w:t>
            </w:r>
          </w:p>
        </w:tc>
        <w:tc>
          <w:tcPr>
            <w:tcW w:w="709" w:type="dxa"/>
            <w:vAlign w:val="center"/>
          </w:tcPr>
          <w:p w:rsidR="00FC39DB" w:rsidRPr="00A21917" w:rsidRDefault="00FC39D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4</w:t>
            </w:r>
          </w:p>
        </w:tc>
        <w:tc>
          <w:tcPr>
            <w:tcW w:w="1418"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851"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1418" w:type="dxa"/>
            <w:vAlign w:val="center"/>
          </w:tcPr>
          <w:p w:rsidR="00FC39DB" w:rsidRPr="00A21917" w:rsidRDefault="00FC39DB" w:rsidP="00FC39DB">
            <w:pPr>
              <w:jc w:val="center"/>
              <w:rPr>
                <w:rFonts w:ascii="Arial" w:hAnsi="Arial" w:cs="Arial"/>
                <w:sz w:val="18"/>
                <w:szCs w:val="18"/>
              </w:rPr>
            </w:pPr>
          </w:p>
        </w:tc>
        <w:tc>
          <w:tcPr>
            <w:tcW w:w="2268" w:type="dxa"/>
            <w:vAlign w:val="center"/>
          </w:tcPr>
          <w:p w:rsidR="00FC39DB" w:rsidRPr="00A21917" w:rsidRDefault="00FC39DB" w:rsidP="00FC39DB">
            <w:pPr>
              <w:jc w:val="center"/>
              <w:rPr>
                <w:rFonts w:ascii="Arial" w:hAnsi="Arial" w:cs="Arial"/>
                <w:sz w:val="18"/>
                <w:szCs w:val="18"/>
              </w:rPr>
            </w:pP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4.</w:t>
            </w:r>
          </w:p>
        </w:tc>
        <w:tc>
          <w:tcPr>
            <w:tcW w:w="4252" w:type="dxa"/>
          </w:tcPr>
          <w:p w:rsidR="00FC39DB" w:rsidRPr="00A21917" w:rsidRDefault="00FC39DB" w:rsidP="00FC39DB">
            <w:pPr>
              <w:rPr>
                <w:rFonts w:ascii="Arial" w:hAnsi="Arial" w:cs="Arial"/>
                <w:b/>
                <w:bCs/>
                <w:color w:val="000000"/>
                <w:sz w:val="18"/>
                <w:szCs w:val="18"/>
              </w:rPr>
            </w:pPr>
            <w:r w:rsidRPr="00A21917">
              <w:rPr>
                <w:rFonts w:ascii="Arial" w:hAnsi="Arial" w:cs="Arial"/>
                <w:b/>
                <w:bCs/>
                <w:color w:val="000000"/>
                <w:sz w:val="18"/>
                <w:szCs w:val="18"/>
              </w:rPr>
              <w:t xml:space="preserve">Jednorazowe osłonki na ostro zakończone narzędzia papierowe : </w:t>
            </w:r>
            <w:r w:rsidRPr="00A21917">
              <w:rPr>
                <w:rFonts w:ascii="Arial" w:hAnsi="Arial" w:cs="Arial"/>
                <w:color w:val="000000"/>
                <w:sz w:val="18"/>
                <w:szCs w:val="18"/>
              </w:rPr>
              <w:t>–  zabezpieczające przed uszkodzeniem, odporne na warunki sterylizacji w parze wodnej w 134</w:t>
            </w:r>
            <w:r w:rsidRPr="00A21917">
              <w:rPr>
                <w:rFonts w:ascii="Cambria Math" w:hAnsi="Cambria Math" w:cs="Cambria Math"/>
                <w:color w:val="000000"/>
                <w:sz w:val="18"/>
                <w:szCs w:val="18"/>
              </w:rPr>
              <w:t>⁰</w:t>
            </w:r>
            <w:r w:rsidRPr="00A21917">
              <w:rPr>
                <w:rFonts w:ascii="Arial" w:hAnsi="Arial" w:cs="Arial"/>
                <w:color w:val="000000"/>
                <w:sz w:val="18"/>
                <w:szCs w:val="18"/>
              </w:rPr>
              <w:t>, dopuszczone do użycia w obszarze medycznym. 160mmx50mm</w:t>
            </w:r>
          </w:p>
        </w:tc>
        <w:tc>
          <w:tcPr>
            <w:tcW w:w="709" w:type="dxa"/>
            <w:vAlign w:val="center"/>
          </w:tcPr>
          <w:p w:rsidR="00FC39DB" w:rsidRPr="00A21917" w:rsidRDefault="00FC39D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8</w:t>
            </w:r>
          </w:p>
        </w:tc>
        <w:tc>
          <w:tcPr>
            <w:tcW w:w="1418"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851"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1418" w:type="dxa"/>
            <w:vAlign w:val="center"/>
          </w:tcPr>
          <w:p w:rsidR="00FC39DB" w:rsidRPr="00A21917" w:rsidRDefault="00FC39DB" w:rsidP="00FC39DB">
            <w:pPr>
              <w:jc w:val="center"/>
              <w:rPr>
                <w:rFonts w:ascii="Arial" w:hAnsi="Arial" w:cs="Arial"/>
                <w:sz w:val="18"/>
                <w:szCs w:val="18"/>
              </w:rPr>
            </w:pPr>
          </w:p>
        </w:tc>
        <w:tc>
          <w:tcPr>
            <w:tcW w:w="2268" w:type="dxa"/>
            <w:vAlign w:val="center"/>
          </w:tcPr>
          <w:p w:rsidR="00FC39DB" w:rsidRPr="00A21917" w:rsidRDefault="00FC39DB" w:rsidP="00FC39DB">
            <w:pPr>
              <w:jc w:val="center"/>
              <w:rPr>
                <w:rFonts w:ascii="Arial" w:hAnsi="Arial" w:cs="Arial"/>
                <w:sz w:val="18"/>
                <w:szCs w:val="18"/>
              </w:rPr>
            </w:pP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5.</w:t>
            </w:r>
          </w:p>
        </w:tc>
        <w:tc>
          <w:tcPr>
            <w:tcW w:w="4252" w:type="dxa"/>
          </w:tcPr>
          <w:p w:rsidR="00FC39DB" w:rsidRPr="00A21917" w:rsidRDefault="00FC39DB" w:rsidP="00FC39DB">
            <w:pPr>
              <w:rPr>
                <w:rFonts w:ascii="Arial" w:hAnsi="Arial" w:cs="Arial"/>
                <w:color w:val="000000"/>
                <w:sz w:val="18"/>
                <w:szCs w:val="18"/>
              </w:rPr>
            </w:pPr>
            <w:r w:rsidRPr="00A21917">
              <w:rPr>
                <w:rFonts w:ascii="Arial" w:hAnsi="Arial" w:cs="Arial"/>
                <w:b/>
                <w:bCs/>
                <w:color w:val="000000"/>
                <w:sz w:val="18"/>
                <w:szCs w:val="18"/>
              </w:rPr>
              <w:t>Jednorazowe osłonki winylowe (okrągłe z otworami) na druty i gwoździe:</w:t>
            </w:r>
            <w:r w:rsidRPr="00A21917">
              <w:rPr>
                <w:rFonts w:ascii="Arial" w:hAnsi="Arial" w:cs="Arial"/>
                <w:color w:val="000000"/>
                <w:sz w:val="18"/>
                <w:szCs w:val="18"/>
              </w:rPr>
              <w:t>rozmiar 2mmx19,1mm. Opakowanie 100 szt</w:t>
            </w:r>
          </w:p>
        </w:tc>
        <w:tc>
          <w:tcPr>
            <w:tcW w:w="709" w:type="dxa"/>
            <w:vAlign w:val="center"/>
          </w:tcPr>
          <w:p w:rsidR="00FC39DB" w:rsidRPr="00A21917" w:rsidRDefault="00FC39D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6</w:t>
            </w:r>
          </w:p>
        </w:tc>
        <w:tc>
          <w:tcPr>
            <w:tcW w:w="1418"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851"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1418" w:type="dxa"/>
            <w:vAlign w:val="center"/>
          </w:tcPr>
          <w:p w:rsidR="00FC39DB" w:rsidRPr="00A21917" w:rsidRDefault="00FC39DB" w:rsidP="00FC39DB">
            <w:pPr>
              <w:jc w:val="center"/>
              <w:rPr>
                <w:rFonts w:ascii="Arial" w:hAnsi="Arial" w:cs="Arial"/>
                <w:sz w:val="18"/>
                <w:szCs w:val="18"/>
              </w:rPr>
            </w:pPr>
          </w:p>
        </w:tc>
        <w:tc>
          <w:tcPr>
            <w:tcW w:w="2268" w:type="dxa"/>
            <w:vAlign w:val="center"/>
          </w:tcPr>
          <w:p w:rsidR="00FC39DB" w:rsidRPr="00A21917" w:rsidRDefault="00FC39DB" w:rsidP="00FC39DB">
            <w:pPr>
              <w:jc w:val="center"/>
              <w:rPr>
                <w:rFonts w:ascii="Arial" w:hAnsi="Arial" w:cs="Arial"/>
                <w:sz w:val="18"/>
                <w:szCs w:val="18"/>
              </w:rPr>
            </w:pP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6.</w:t>
            </w:r>
          </w:p>
        </w:tc>
        <w:tc>
          <w:tcPr>
            <w:tcW w:w="4252" w:type="dxa"/>
          </w:tcPr>
          <w:p w:rsidR="00FC39DB" w:rsidRPr="00A21917" w:rsidRDefault="00FC39DB" w:rsidP="00FC39DB">
            <w:pPr>
              <w:rPr>
                <w:rFonts w:ascii="Arial" w:hAnsi="Arial" w:cs="Arial"/>
                <w:color w:val="000000"/>
                <w:sz w:val="18"/>
                <w:szCs w:val="18"/>
              </w:rPr>
            </w:pPr>
            <w:r w:rsidRPr="00A21917">
              <w:rPr>
                <w:rFonts w:ascii="Arial" w:hAnsi="Arial" w:cs="Arial"/>
                <w:b/>
                <w:bCs/>
                <w:color w:val="000000"/>
                <w:sz w:val="18"/>
                <w:szCs w:val="18"/>
              </w:rPr>
              <w:t>Jednorazowe osłonki winylowe(prostokątne z otworami) na ostro zakończone narzędzia: rozmiar</w:t>
            </w:r>
            <w:r w:rsidR="00E33729" w:rsidRPr="00A21917">
              <w:rPr>
                <w:rFonts w:ascii="Arial" w:hAnsi="Arial" w:cs="Arial"/>
                <w:b/>
                <w:bCs/>
                <w:color w:val="000000"/>
                <w:sz w:val="18"/>
                <w:szCs w:val="18"/>
              </w:rPr>
              <w:t xml:space="preserve"> </w:t>
            </w:r>
            <w:r w:rsidRPr="00A21917">
              <w:rPr>
                <w:rFonts w:ascii="Arial" w:eastAsia="SimSun" w:hAnsi="Arial" w:cs="Arial"/>
                <w:sz w:val="18"/>
                <w:szCs w:val="18"/>
              </w:rPr>
              <w:t>3,3 x 25,4 x 25,4 opakowanie 100 szt</w:t>
            </w:r>
          </w:p>
        </w:tc>
        <w:tc>
          <w:tcPr>
            <w:tcW w:w="709" w:type="dxa"/>
            <w:vAlign w:val="center"/>
          </w:tcPr>
          <w:p w:rsidR="00FC39DB" w:rsidRPr="00A21917" w:rsidRDefault="00FC39DB" w:rsidP="00FC39DB">
            <w:pPr>
              <w:jc w:val="center"/>
              <w:rPr>
                <w:rFonts w:ascii="Arial" w:hAnsi="Arial" w:cs="Arial"/>
                <w:color w:val="000000"/>
                <w:sz w:val="18"/>
                <w:szCs w:val="18"/>
              </w:rPr>
            </w:pPr>
            <w:r w:rsidRPr="00A21917">
              <w:rPr>
                <w:rFonts w:ascii="Arial" w:hAnsi="Arial" w:cs="Arial"/>
                <w:color w:val="000000"/>
                <w:sz w:val="18"/>
                <w:szCs w:val="18"/>
              </w:rPr>
              <w:t>op</w:t>
            </w:r>
          </w:p>
        </w:tc>
        <w:tc>
          <w:tcPr>
            <w:tcW w:w="992" w:type="dxa"/>
            <w:vAlign w:val="center"/>
          </w:tcPr>
          <w:p w:rsidR="00FC39DB" w:rsidRPr="00A21917" w:rsidRDefault="00FC39DB" w:rsidP="00FC39DB">
            <w:pPr>
              <w:jc w:val="center"/>
              <w:rPr>
                <w:rFonts w:ascii="Arial" w:hAnsi="Arial" w:cs="Arial"/>
                <w:sz w:val="18"/>
                <w:szCs w:val="18"/>
              </w:rPr>
            </w:pPr>
            <w:r w:rsidRPr="00A21917">
              <w:rPr>
                <w:rFonts w:ascii="Arial" w:hAnsi="Arial" w:cs="Arial"/>
                <w:sz w:val="18"/>
                <w:szCs w:val="18"/>
              </w:rPr>
              <w:t>4</w:t>
            </w:r>
          </w:p>
        </w:tc>
        <w:tc>
          <w:tcPr>
            <w:tcW w:w="1418"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851" w:type="dxa"/>
            <w:vAlign w:val="center"/>
          </w:tcPr>
          <w:p w:rsidR="00FC39DB" w:rsidRPr="00A21917" w:rsidRDefault="00FC39DB" w:rsidP="00FC39DB">
            <w:pPr>
              <w:jc w:val="center"/>
              <w:rPr>
                <w:rFonts w:ascii="Arial" w:hAnsi="Arial" w:cs="Arial"/>
                <w:sz w:val="18"/>
                <w:szCs w:val="18"/>
              </w:rPr>
            </w:pPr>
          </w:p>
        </w:tc>
        <w:tc>
          <w:tcPr>
            <w:tcW w:w="1417" w:type="dxa"/>
            <w:vAlign w:val="center"/>
          </w:tcPr>
          <w:p w:rsidR="00FC39DB" w:rsidRPr="00A21917" w:rsidRDefault="00FC39DB" w:rsidP="00FC39DB">
            <w:pPr>
              <w:jc w:val="center"/>
              <w:rPr>
                <w:rFonts w:ascii="Arial" w:hAnsi="Arial" w:cs="Arial"/>
                <w:sz w:val="18"/>
                <w:szCs w:val="18"/>
              </w:rPr>
            </w:pPr>
          </w:p>
        </w:tc>
        <w:tc>
          <w:tcPr>
            <w:tcW w:w="1418" w:type="dxa"/>
            <w:vAlign w:val="center"/>
          </w:tcPr>
          <w:p w:rsidR="00FC39DB" w:rsidRPr="00A21917" w:rsidRDefault="00FC39DB" w:rsidP="00FC39DB">
            <w:pPr>
              <w:jc w:val="center"/>
              <w:rPr>
                <w:rFonts w:ascii="Arial" w:hAnsi="Arial" w:cs="Arial"/>
                <w:sz w:val="18"/>
                <w:szCs w:val="18"/>
              </w:rPr>
            </w:pPr>
          </w:p>
        </w:tc>
        <w:tc>
          <w:tcPr>
            <w:tcW w:w="2268" w:type="dxa"/>
            <w:vAlign w:val="center"/>
          </w:tcPr>
          <w:p w:rsidR="00FC39DB" w:rsidRPr="00A21917" w:rsidRDefault="00FC39DB" w:rsidP="00FC39DB">
            <w:pPr>
              <w:jc w:val="center"/>
              <w:rPr>
                <w:rFonts w:ascii="Arial" w:hAnsi="Arial" w:cs="Arial"/>
                <w:sz w:val="18"/>
                <w:szCs w:val="18"/>
              </w:rPr>
            </w:pPr>
          </w:p>
        </w:tc>
      </w:tr>
      <w:tr w:rsidR="009675CB" w:rsidRPr="000C1B9A" w:rsidTr="00E33729">
        <w:trPr>
          <w:trHeight w:val="567"/>
        </w:trPr>
        <w:tc>
          <w:tcPr>
            <w:tcW w:w="7905" w:type="dxa"/>
            <w:gridSpan w:val="5"/>
            <w:vAlign w:val="center"/>
          </w:tcPr>
          <w:p w:rsidR="009675CB" w:rsidRPr="000C1B9A" w:rsidRDefault="009675C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9675CB" w:rsidRPr="0069541B" w:rsidRDefault="009675CB" w:rsidP="00FC39DB">
            <w:pPr>
              <w:jc w:val="center"/>
              <w:rPr>
                <w:rFonts w:ascii="Arial" w:hAnsi="Arial" w:cs="Arial"/>
                <w:b/>
                <w:sz w:val="20"/>
                <w:szCs w:val="20"/>
              </w:rPr>
            </w:pPr>
          </w:p>
        </w:tc>
        <w:tc>
          <w:tcPr>
            <w:tcW w:w="851" w:type="dxa"/>
            <w:shd w:val="clear" w:color="auto" w:fill="000000" w:themeFill="text1"/>
          </w:tcPr>
          <w:p w:rsidR="009675CB" w:rsidRPr="000C1B9A" w:rsidRDefault="009675CB" w:rsidP="00FC39DB">
            <w:pPr>
              <w:jc w:val="center"/>
              <w:rPr>
                <w:rFonts w:ascii="Arial" w:hAnsi="Arial" w:cs="Arial"/>
                <w:sz w:val="20"/>
                <w:szCs w:val="20"/>
              </w:rPr>
            </w:pPr>
          </w:p>
        </w:tc>
        <w:tc>
          <w:tcPr>
            <w:tcW w:w="1417" w:type="dxa"/>
            <w:shd w:val="clear" w:color="auto" w:fill="000000" w:themeFill="text1"/>
          </w:tcPr>
          <w:p w:rsidR="009675CB" w:rsidRPr="000C1B9A" w:rsidRDefault="009675CB" w:rsidP="00FC39DB">
            <w:pPr>
              <w:jc w:val="center"/>
              <w:rPr>
                <w:rFonts w:ascii="Arial" w:hAnsi="Arial" w:cs="Arial"/>
                <w:sz w:val="20"/>
                <w:szCs w:val="20"/>
              </w:rPr>
            </w:pPr>
          </w:p>
        </w:tc>
        <w:tc>
          <w:tcPr>
            <w:tcW w:w="1418" w:type="dxa"/>
            <w:vAlign w:val="center"/>
          </w:tcPr>
          <w:p w:rsidR="009675CB" w:rsidRPr="0069541B" w:rsidRDefault="009675CB" w:rsidP="00FC39DB">
            <w:pPr>
              <w:jc w:val="center"/>
              <w:rPr>
                <w:rFonts w:ascii="Arial" w:hAnsi="Arial" w:cs="Arial"/>
                <w:b/>
                <w:sz w:val="20"/>
                <w:szCs w:val="20"/>
              </w:rPr>
            </w:pPr>
          </w:p>
        </w:tc>
        <w:tc>
          <w:tcPr>
            <w:tcW w:w="2268" w:type="dxa"/>
            <w:shd w:val="clear" w:color="auto" w:fill="000000" w:themeFill="text1"/>
          </w:tcPr>
          <w:p w:rsidR="009675CB" w:rsidRPr="000C1B9A" w:rsidRDefault="009675CB" w:rsidP="00FC39DB">
            <w:pPr>
              <w:jc w:val="center"/>
              <w:rPr>
                <w:rFonts w:ascii="Arial" w:hAnsi="Arial" w:cs="Arial"/>
                <w:sz w:val="20"/>
                <w:szCs w:val="20"/>
              </w:rPr>
            </w:pPr>
          </w:p>
        </w:tc>
      </w:tr>
    </w:tbl>
    <w:p w:rsidR="00A21917" w:rsidRPr="008C5CD1" w:rsidRDefault="00A21917" w:rsidP="00A21917">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21917" w:rsidRDefault="00DA140C" w:rsidP="00A21917">
      <w:pPr>
        <w:pStyle w:val="Default"/>
        <w:rPr>
          <w:b/>
          <w:bCs/>
          <w:iCs/>
          <w:sz w:val="20"/>
          <w:szCs w:val="22"/>
        </w:rPr>
      </w:pPr>
      <w:r>
        <w:rPr>
          <w:b/>
          <w:bCs/>
          <w:iCs/>
          <w:sz w:val="20"/>
          <w:szCs w:val="22"/>
        </w:rPr>
        <w:br/>
      </w:r>
    </w:p>
    <w:p w:rsidR="00A21917" w:rsidRPr="00EE1344" w:rsidRDefault="00A21917" w:rsidP="00A21917">
      <w:pPr>
        <w:pStyle w:val="Default"/>
        <w:rPr>
          <w:sz w:val="20"/>
          <w:szCs w:val="22"/>
        </w:rPr>
      </w:pPr>
      <w:r w:rsidRPr="00EE1344">
        <w:rPr>
          <w:b/>
          <w:bCs/>
          <w:iCs/>
          <w:sz w:val="20"/>
          <w:szCs w:val="22"/>
        </w:rPr>
        <w:t xml:space="preserve">Dokument należy wypełnić i podpisać kwalifikowanym podpisem elektronicznym. </w:t>
      </w:r>
    </w:p>
    <w:p w:rsidR="00A21917" w:rsidRPr="00EE1344" w:rsidRDefault="00A21917" w:rsidP="00A21917">
      <w:pPr>
        <w:rPr>
          <w:rFonts w:ascii="Arial" w:hAnsi="Arial" w:cs="Arial"/>
          <w:b/>
          <w:bCs/>
          <w:iCs/>
          <w:sz w:val="20"/>
        </w:rPr>
      </w:pPr>
      <w:r w:rsidRPr="00EE1344">
        <w:rPr>
          <w:rFonts w:ascii="Arial" w:hAnsi="Arial" w:cs="Arial"/>
          <w:b/>
          <w:bCs/>
          <w:iCs/>
          <w:sz w:val="20"/>
        </w:rPr>
        <w:t>Zamawiający zaleca zapisanie dokumentu w formacie PDF.</w:t>
      </w:r>
    </w:p>
    <w:p w:rsidR="00A21917" w:rsidRDefault="00A21917" w:rsidP="00FC39DB">
      <w:pPr>
        <w:rPr>
          <w:rFonts w:ascii="Arial" w:hAnsi="Arial" w:cs="Arial"/>
          <w:b/>
          <w:sz w:val="20"/>
        </w:rPr>
      </w:pPr>
    </w:p>
    <w:p w:rsidR="00FC39DB" w:rsidRPr="000C1B9A" w:rsidRDefault="00FC39DB" w:rsidP="00FC39DB">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66</w:t>
      </w:r>
      <w:r w:rsidRPr="00533625">
        <w:rPr>
          <w:rFonts w:ascii="Arial" w:hAnsi="Arial" w:cs="Arial"/>
          <w:b/>
          <w:sz w:val="20"/>
        </w:rPr>
        <w:t xml:space="preserve">: </w:t>
      </w:r>
      <w:r w:rsidRPr="00FC39DB">
        <w:rPr>
          <w:rFonts w:ascii="Arial" w:hAnsi="Arial" w:cs="Arial"/>
          <w:b/>
          <w:sz w:val="20"/>
        </w:rPr>
        <w:t>Plomby plastikowe, etykiety papierowe, papierowe filtry jednorazowego użytku</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33729" w:rsidRPr="001E6B67" w:rsidTr="00E33729">
        <w:tc>
          <w:tcPr>
            <w:tcW w:w="534"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L.p.</w:t>
            </w:r>
          </w:p>
        </w:tc>
        <w:tc>
          <w:tcPr>
            <w:tcW w:w="425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Asortyment</w:t>
            </w:r>
          </w:p>
        </w:tc>
        <w:tc>
          <w:tcPr>
            <w:tcW w:w="709"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Jedn. miary</w:t>
            </w:r>
          </w:p>
        </w:tc>
        <w:tc>
          <w:tcPr>
            <w:tcW w:w="992"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33729" w:rsidRPr="001E6B67" w:rsidRDefault="00E33729" w:rsidP="00E33729">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1.</w:t>
            </w:r>
          </w:p>
        </w:tc>
        <w:tc>
          <w:tcPr>
            <w:tcW w:w="4252" w:type="dxa"/>
            <w:vAlign w:val="center"/>
          </w:tcPr>
          <w:p w:rsidR="00FC39DB" w:rsidRPr="00A21917" w:rsidRDefault="00FC39DB" w:rsidP="00FC39DB">
            <w:pPr>
              <w:rPr>
                <w:rFonts w:ascii="Arial" w:hAnsi="Arial" w:cs="Arial"/>
                <w:color w:val="000000"/>
                <w:sz w:val="18"/>
                <w:szCs w:val="20"/>
              </w:rPr>
            </w:pPr>
            <w:r w:rsidRPr="00A21917">
              <w:rPr>
                <w:rFonts w:ascii="Arial" w:hAnsi="Arial" w:cs="Arial"/>
                <w:b/>
                <w:bCs/>
                <w:color w:val="000000"/>
                <w:sz w:val="18"/>
                <w:szCs w:val="20"/>
              </w:rPr>
              <w:t xml:space="preserve">Plomby plastikowe do zabezpieczenia kontenerów do sterylizacji </w:t>
            </w:r>
            <w:r w:rsidRPr="00A21917">
              <w:rPr>
                <w:rFonts w:ascii="Arial" w:hAnsi="Arial" w:cs="Arial"/>
                <w:color w:val="000000"/>
                <w:sz w:val="18"/>
                <w:szCs w:val="20"/>
              </w:rPr>
              <w:t>wykonane z polipropylenu odpornego na sterylizację ze wskaźnikiem typu I</w:t>
            </w:r>
            <w:r w:rsidRPr="00A21917">
              <w:rPr>
                <w:rFonts w:ascii="Arial" w:hAnsi="Arial" w:cs="Arial"/>
                <w:b/>
                <w:bCs/>
                <w:color w:val="000000"/>
                <w:sz w:val="18"/>
                <w:szCs w:val="20"/>
              </w:rPr>
              <w:t xml:space="preserve"> - długość pręta 32mm-opakowanie 1000 szt</w:t>
            </w:r>
          </w:p>
        </w:tc>
        <w:tc>
          <w:tcPr>
            <w:tcW w:w="709" w:type="dxa"/>
            <w:vAlign w:val="center"/>
          </w:tcPr>
          <w:p w:rsidR="00FC39DB" w:rsidRPr="00A21917" w:rsidRDefault="00FC39DB" w:rsidP="00FC39DB">
            <w:pPr>
              <w:jc w:val="center"/>
              <w:rPr>
                <w:rFonts w:ascii="Arial" w:hAnsi="Arial" w:cs="Arial"/>
                <w:color w:val="000000"/>
                <w:sz w:val="18"/>
                <w:szCs w:val="20"/>
              </w:rPr>
            </w:pPr>
            <w:r w:rsidRPr="00A21917">
              <w:rPr>
                <w:rFonts w:ascii="Arial" w:hAnsi="Arial" w:cs="Arial"/>
                <w:color w:val="000000"/>
                <w:sz w:val="18"/>
                <w:szCs w:val="20"/>
              </w:rPr>
              <w:t>op</w:t>
            </w:r>
          </w:p>
        </w:tc>
        <w:tc>
          <w:tcPr>
            <w:tcW w:w="992"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1</w:t>
            </w:r>
          </w:p>
        </w:tc>
        <w:tc>
          <w:tcPr>
            <w:tcW w:w="1418"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851"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1418" w:type="dxa"/>
            <w:vAlign w:val="center"/>
          </w:tcPr>
          <w:p w:rsidR="00FC39DB" w:rsidRPr="00A21917" w:rsidRDefault="00FC39DB" w:rsidP="00FC39DB">
            <w:pPr>
              <w:jc w:val="center"/>
              <w:rPr>
                <w:rFonts w:ascii="Arial" w:hAnsi="Arial" w:cs="Arial"/>
                <w:sz w:val="18"/>
                <w:szCs w:val="20"/>
              </w:rPr>
            </w:pPr>
          </w:p>
        </w:tc>
        <w:tc>
          <w:tcPr>
            <w:tcW w:w="2268" w:type="dxa"/>
            <w:vAlign w:val="center"/>
          </w:tcPr>
          <w:p w:rsidR="00FC39DB" w:rsidRPr="00A21917" w:rsidRDefault="00FC39DB" w:rsidP="00FC39DB">
            <w:pPr>
              <w:jc w:val="center"/>
              <w:rPr>
                <w:rFonts w:ascii="Arial" w:hAnsi="Arial" w:cs="Arial"/>
                <w:sz w:val="18"/>
                <w:szCs w:val="20"/>
              </w:rPr>
            </w:pP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2.</w:t>
            </w:r>
          </w:p>
        </w:tc>
        <w:tc>
          <w:tcPr>
            <w:tcW w:w="4252" w:type="dxa"/>
            <w:vAlign w:val="center"/>
          </w:tcPr>
          <w:p w:rsidR="00FC39DB" w:rsidRPr="00A21917" w:rsidRDefault="00FC39DB" w:rsidP="00FC39DB">
            <w:pPr>
              <w:rPr>
                <w:rFonts w:ascii="Arial" w:hAnsi="Arial" w:cs="Arial"/>
                <w:color w:val="000000"/>
                <w:sz w:val="18"/>
                <w:szCs w:val="20"/>
              </w:rPr>
            </w:pPr>
            <w:r w:rsidRPr="00A21917">
              <w:rPr>
                <w:rFonts w:ascii="Arial" w:hAnsi="Arial" w:cs="Arial"/>
                <w:b/>
                <w:bCs/>
                <w:color w:val="000000"/>
                <w:sz w:val="18"/>
                <w:szCs w:val="20"/>
              </w:rPr>
              <w:t>Etykiety papierowe bez warstwy klejącej ze wskaźnikiem parowym typu 1.</w:t>
            </w:r>
            <w:r w:rsidRPr="00A21917">
              <w:rPr>
                <w:rFonts w:ascii="Arial" w:hAnsi="Arial" w:cs="Arial"/>
                <w:color w:val="000000"/>
                <w:sz w:val="18"/>
                <w:szCs w:val="20"/>
              </w:rPr>
              <w:t xml:space="preserve"> rozmiar 35mmx80mm, opakowanie 1000 szt.</w:t>
            </w:r>
            <w:r w:rsidRPr="00A21917">
              <w:rPr>
                <w:rFonts w:ascii="Arial" w:hAnsi="Arial" w:cs="Arial"/>
                <w:b/>
                <w:bCs/>
                <w:color w:val="000000"/>
                <w:sz w:val="18"/>
                <w:szCs w:val="20"/>
              </w:rPr>
              <w:t xml:space="preserve"> </w:t>
            </w:r>
          </w:p>
        </w:tc>
        <w:tc>
          <w:tcPr>
            <w:tcW w:w="709" w:type="dxa"/>
            <w:vAlign w:val="center"/>
          </w:tcPr>
          <w:p w:rsidR="00FC39DB" w:rsidRPr="00A21917" w:rsidRDefault="00FC39DB" w:rsidP="00FC39DB">
            <w:pPr>
              <w:jc w:val="center"/>
              <w:rPr>
                <w:rFonts w:ascii="Arial" w:hAnsi="Arial" w:cs="Arial"/>
                <w:color w:val="000000"/>
                <w:sz w:val="18"/>
                <w:szCs w:val="20"/>
              </w:rPr>
            </w:pPr>
            <w:r w:rsidRPr="00A21917">
              <w:rPr>
                <w:rFonts w:ascii="Arial" w:hAnsi="Arial" w:cs="Arial"/>
                <w:color w:val="000000"/>
                <w:sz w:val="18"/>
                <w:szCs w:val="20"/>
              </w:rPr>
              <w:t>op</w:t>
            </w:r>
          </w:p>
        </w:tc>
        <w:tc>
          <w:tcPr>
            <w:tcW w:w="992"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1</w:t>
            </w:r>
          </w:p>
        </w:tc>
        <w:tc>
          <w:tcPr>
            <w:tcW w:w="1418"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851"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1418" w:type="dxa"/>
            <w:vAlign w:val="center"/>
          </w:tcPr>
          <w:p w:rsidR="00FC39DB" w:rsidRPr="00A21917" w:rsidRDefault="00FC39DB" w:rsidP="00FC39DB">
            <w:pPr>
              <w:jc w:val="center"/>
              <w:rPr>
                <w:rFonts w:ascii="Arial" w:hAnsi="Arial" w:cs="Arial"/>
                <w:sz w:val="18"/>
                <w:szCs w:val="20"/>
              </w:rPr>
            </w:pPr>
          </w:p>
        </w:tc>
        <w:tc>
          <w:tcPr>
            <w:tcW w:w="2268" w:type="dxa"/>
            <w:vAlign w:val="center"/>
          </w:tcPr>
          <w:p w:rsidR="00FC39DB" w:rsidRPr="00A21917" w:rsidRDefault="00FC39DB" w:rsidP="00FC39DB">
            <w:pPr>
              <w:jc w:val="center"/>
              <w:rPr>
                <w:rFonts w:ascii="Arial" w:hAnsi="Arial" w:cs="Arial"/>
                <w:sz w:val="18"/>
                <w:szCs w:val="20"/>
              </w:rPr>
            </w:pPr>
          </w:p>
        </w:tc>
      </w:tr>
      <w:tr w:rsidR="00FC39DB" w:rsidRPr="00A21917" w:rsidTr="00E33729">
        <w:trPr>
          <w:trHeight w:val="567"/>
        </w:trPr>
        <w:tc>
          <w:tcPr>
            <w:tcW w:w="534"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3.</w:t>
            </w:r>
          </w:p>
        </w:tc>
        <w:tc>
          <w:tcPr>
            <w:tcW w:w="4252" w:type="dxa"/>
            <w:vAlign w:val="center"/>
          </w:tcPr>
          <w:p w:rsidR="00FC39DB" w:rsidRPr="00A21917" w:rsidRDefault="00FC39DB" w:rsidP="00FC39DB">
            <w:pPr>
              <w:rPr>
                <w:rFonts w:ascii="Arial" w:hAnsi="Arial" w:cs="Arial"/>
                <w:b/>
                <w:bCs/>
                <w:color w:val="000000"/>
                <w:sz w:val="18"/>
                <w:szCs w:val="20"/>
              </w:rPr>
            </w:pPr>
            <w:r w:rsidRPr="00A21917">
              <w:rPr>
                <w:rFonts w:ascii="Arial" w:hAnsi="Arial" w:cs="Arial"/>
                <w:b/>
                <w:bCs/>
                <w:color w:val="000000"/>
                <w:sz w:val="18"/>
                <w:szCs w:val="20"/>
              </w:rPr>
              <w:t xml:space="preserve">Papierowe filtry jednorazowego użytku do kontenerów sterylizacyjnych ze wskaźnikiem procesu sterylizacji- </w:t>
            </w:r>
            <w:r w:rsidRPr="00A21917">
              <w:rPr>
                <w:rFonts w:ascii="Arial" w:hAnsi="Arial" w:cs="Arial"/>
                <w:color w:val="000000"/>
                <w:sz w:val="18"/>
                <w:szCs w:val="20"/>
              </w:rPr>
              <w:t>dopuszczony do sterylizacji parą wodną w temp. 134</w:t>
            </w:r>
            <w:r w:rsidRPr="00A21917">
              <w:rPr>
                <w:rFonts w:ascii="Cambria Math" w:hAnsi="Cambria Math" w:cs="Cambria Math"/>
                <w:color w:val="000000"/>
                <w:sz w:val="18"/>
                <w:szCs w:val="20"/>
              </w:rPr>
              <w:t>⁰</w:t>
            </w:r>
            <w:r w:rsidRPr="00A21917">
              <w:rPr>
                <w:rFonts w:ascii="Arial" w:hAnsi="Arial" w:cs="Arial"/>
                <w:color w:val="000000"/>
                <w:sz w:val="18"/>
                <w:szCs w:val="20"/>
              </w:rPr>
              <w:t xml:space="preserve"> . Okrągły o średnicy 190mm, opakowanie 500 szt</w:t>
            </w:r>
          </w:p>
        </w:tc>
        <w:tc>
          <w:tcPr>
            <w:tcW w:w="709" w:type="dxa"/>
            <w:vAlign w:val="center"/>
          </w:tcPr>
          <w:p w:rsidR="00FC39DB" w:rsidRPr="00A21917" w:rsidRDefault="00FC39DB" w:rsidP="00FC39DB">
            <w:pPr>
              <w:jc w:val="center"/>
              <w:rPr>
                <w:rFonts w:ascii="Arial" w:hAnsi="Arial" w:cs="Arial"/>
                <w:color w:val="000000"/>
                <w:sz w:val="18"/>
                <w:szCs w:val="20"/>
              </w:rPr>
            </w:pPr>
            <w:r w:rsidRPr="00A21917">
              <w:rPr>
                <w:rFonts w:ascii="Arial" w:hAnsi="Arial" w:cs="Arial"/>
                <w:color w:val="000000"/>
                <w:sz w:val="18"/>
                <w:szCs w:val="20"/>
              </w:rPr>
              <w:t>op</w:t>
            </w:r>
          </w:p>
        </w:tc>
        <w:tc>
          <w:tcPr>
            <w:tcW w:w="992"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1</w:t>
            </w:r>
          </w:p>
        </w:tc>
        <w:tc>
          <w:tcPr>
            <w:tcW w:w="1418"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851"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1418" w:type="dxa"/>
            <w:vAlign w:val="center"/>
          </w:tcPr>
          <w:p w:rsidR="00FC39DB" w:rsidRPr="00A21917" w:rsidRDefault="00FC39DB" w:rsidP="00FC39DB">
            <w:pPr>
              <w:jc w:val="center"/>
              <w:rPr>
                <w:rFonts w:ascii="Arial" w:hAnsi="Arial" w:cs="Arial"/>
                <w:sz w:val="18"/>
                <w:szCs w:val="20"/>
              </w:rPr>
            </w:pPr>
          </w:p>
        </w:tc>
        <w:tc>
          <w:tcPr>
            <w:tcW w:w="2268" w:type="dxa"/>
            <w:vAlign w:val="center"/>
          </w:tcPr>
          <w:p w:rsidR="00FC39DB" w:rsidRPr="00A21917" w:rsidRDefault="00FC39DB" w:rsidP="00FC39DB">
            <w:pPr>
              <w:jc w:val="center"/>
              <w:rPr>
                <w:rFonts w:ascii="Arial" w:hAnsi="Arial" w:cs="Arial"/>
                <w:sz w:val="18"/>
                <w:szCs w:val="20"/>
              </w:rPr>
            </w:pPr>
          </w:p>
        </w:tc>
      </w:tr>
      <w:tr w:rsidR="00FC39DB" w:rsidRPr="000C1B9A" w:rsidTr="00E33729">
        <w:trPr>
          <w:trHeight w:val="567"/>
        </w:trPr>
        <w:tc>
          <w:tcPr>
            <w:tcW w:w="7905" w:type="dxa"/>
            <w:gridSpan w:val="5"/>
            <w:vAlign w:val="center"/>
          </w:tcPr>
          <w:p w:rsidR="00FC39DB" w:rsidRPr="000C1B9A" w:rsidRDefault="00FC39D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FC39DB" w:rsidRPr="0069541B" w:rsidRDefault="00FC39DB" w:rsidP="00FC39DB">
            <w:pPr>
              <w:jc w:val="center"/>
              <w:rPr>
                <w:rFonts w:ascii="Arial" w:hAnsi="Arial" w:cs="Arial"/>
                <w:b/>
                <w:sz w:val="20"/>
                <w:szCs w:val="20"/>
              </w:rPr>
            </w:pPr>
          </w:p>
        </w:tc>
        <w:tc>
          <w:tcPr>
            <w:tcW w:w="851" w:type="dxa"/>
            <w:shd w:val="clear" w:color="auto" w:fill="000000" w:themeFill="text1"/>
          </w:tcPr>
          <w:p w:rsidR="00FC39DB" w:rsidRPr="000C1B9A" w:rsidRDefault="00FC39DB" w:rsidP="00FC39DB">
            <w:pPr>
              <w:jc w:val="center"/>
              <w:rPr>
                <w:rFonts w:ascii="Arial" w:hAnsi="Arial" w:cs="Arial"/>
                <w:sz w:val="20"/>
                <w:szCs w:val="20"/>
              </w:rPr>
            </w:pPr>
          </w:p>
        </w:tc>
        <w:tc>
          <w:tcPr>
            <w:tcW w:w="1417" w:type="dxa"/>
            <w:shd w:val="clear" w:color="auto" w:fill="000000" w:themeFill="text1"/>
          </w:tcPr>
          <w:p w:rsidR="00FC39DB" w:rsidRPr="000C1B9A" w:rsidRDefault="00FC39DB" w:rsidP="00FC39DB">
            <w:pPr>
              <w:jc w:val="center"/>
              <w:rPr>
                <w:rFonts w:ascii="Arial" w:hAnsi="Arial" w:cs="Arial"/>
                <w:sz w:val="20"/>
                <w:szCs w:val="20"/>
              </w:rPr>
            </w:pPr>
          </w:p>
        </w:tc>
        <w:tc>
          <w:tcPr>
            <w:tcW w:w="1418" w:type="dxa"/>
            <w:vAlign w:val="center"/>
          </w:tcPr>
          <w:p w:rsidR="00FC39DB" w:rsidRPr="0069541B" w:rsidRDefault="00FC39DB" w:rsidP="00FC39DB">
            <w:pPr>
              <w:jc w:val="center"/>
              <w:rPr>
                <w:rFonts w:ascii="Arial" w:hAnsi="Arial" w:cs="Arial"/>
                <w:b/>
                <w:sz w:val="20"/>
                <w:szCs w:val="20"/>
              </w:rPr>
            </w:pPr>
          </w:p>
        </w:tc>
        <w:tc>
          <w:tcPr>
            <w:tcW w:w="2268" w:type="dxa"/>
            <w:shd w:val="clear" w:color="auto" w:fill="000000" w:themeFill="text1"/>
          </w:tcPr>
          <w:p w:rsidR="00FC39DB" w:rsidRPr="000C1B9A" w:rsidRDefault="00FC39DB" w:rsidP="00FC39DB">
            <w:pPr>
              <w:jc w:val="center"/>
              <w:rPr>
                <w:rFonts w:ascii="Arial" w:hAnsi="Arial" w:cs="Arial"/>
                <w:sz w:val="20"/>
                <w:szCs w:val="20"/>
              </w:rPr>
            </w:pPr>
          </w:p>
        </w:tc>
      </w:tr>
    </w:tbl>
    <w:p w:rsidR="00A21917" w:rsidRPr="008C5CD1" w:rsidRDefault="00A21917" w:rsidP="00A21917">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21917" w:rsidRDefault="00DA140C" w:rsidP="00A21917">
      <w:pPr>
        <w:pStyle w:val="Default"/>
        <w:rPr>
          <w:b/>
          <w:bCs/>
          <w:iCs/>
          <w:sz w:val="20"/>
          <w:szCs w:val="22"/>
        </w:rPr>
      </w:pPr>
      <w:r>
        <w:rPr>
          <w:b/>
          <w:bCs/>
          <w:iCs/>
          <w:sz w:val="20"/>
          <w:szCs w:val="22"/>
        </w:rPr>
        <w:br/>
      </w:r>
    </w:p>
    <w:p w:rsidR="00A21917" w:rsidRPr="00EE1344" w:rsidRDefault="00A21917" w:rsidP="00A21917">
      <w:pPr>
        <w:pStyle w:val="Default"/>
        <w:rPr>
          <w:sz w:val="20"/>
          <w:szCs w:val="22"/>
        </w:rPr>
      </w:pPr>
      <w:r w:rsidRPr="00EE1344">
        <w:rPr>
          <w:b/>
          <w:bCs/>
          <w:iCs/>
          <w:sz w:val="20"/>
          <w:szCs w:val="22"/>
        </w:rPr>
        <w:t xml:space="preserve">Dokument należy wypełnić i podpisać kwalifikowanym podpisem elektronicznym. </w:t>
      </w:r>
    </w:p>
    <w:p w:rsidR="00A21917" w:rsidRPr="00EE1344" w:rsidRDefault="00A21917" w:rsidP="00A21917">
      <w:pPr>
        <w:rPr>
          <w:rFonts w:ascii="Arial" w:hAnsi="Arial" w:cs="Arial"/>
          <w:b/>
          <w:bCs/>
          <w:iCs/>
          <w:sz w:val="20"/>
        </w:rPr>
      </w:pPr>
      <w:r w:rsidRPr="00EE1344">
        <w:rPr>
          <w:rFonts w:ascii="Arial" w:hAnsi="Arial" w:cs="Arial"/>
          <w:b/>
          <w:bCs/>
          <w:iCs/>
          <w:sz w:val="20"/>
        </w:rPr>
        <w:t>Zamawiający zaleca zapisanie dokumentu w formacie PDF.</w:t>
      </w: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Pr="000C1B9A" w:rsidRDefault="00FC39DB" w:rsidP="00FC39DB">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67</w:t>
      </w:r>
      <w:r w:rsidRPr="00533625">
        <w:rPr>
          <w:rFonts w:ascii="Arial" w:hAnsi="Arial" w:cs="Arial"/>
          <w:b/>
          <w:sz w:val="20"/>
        </w:rPr>
        <w:t xml:space="preserve">: </w:t>
      </w:r>
      <w:r w:rsidRPr="00FC39DB">
        <w:rPr>
          <w:rFonts w:ascii="Arial" w:hAnsi="Arial" w:cs="Arial"/>
          <w:b/>
          <w:sz w:val="20"/>
        </w:rPr>
        <w:t>Torby posterylizacyjne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FC39DB" w:rsidRPr="00A21917" w:rsidTr="00891830">
        <w:trPr>
          <w:trHeight w:val="567"/>
        </w:trPr>
        <w:tc>
          <w:tcPr>
            <w:tcW w:w="534"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1.</w:t>
            </w:r>
          </w:p>
        </w:tc>
        <w:tc>
          <w:tcPr>
            <w:tcW w:w="4252" w:type="dxa"/>
          </w:tcPr>
          <w:p w:rsidR="00FC39DB" w:rsidRPr="00A21917" w:rsidRDefault="00FC39DB" w:rsidP="00FC39DB">
            <w:pPr>
              <w:rPr>
                <w:rFonts w:ascii="Arial" w:hAnsi="Arial" w:cs="Arial"/>
                <w:b/>
                <w:bCs/>
                <w:color w:val="000000"/>
                <w:sz w:val="18"/>
                <w:szCs w:val="20"/>
              </w:rPr>
            </w:pPr>
            <w:r w:rsidRPr="00A21917">
              <w:rPr>
                <w:rFonts w:ascii="Arial" w:hAnsi="Arial" w:cs="Arial"/>
                <w:b/>
                <w:bCs/>
                <w:color w:val="000000"/>
                <w:sz w:val="18"/>
                <w:szCs w:val="20"/>
              </w:rPr>
              <w:t xml:space="preserve">Torby posterylizacyjne </w:t>
            </w:r>
            <w:r w:rsidRPr="00A21917">
              <w:rPr>
                <w:rFonts w:ascii="Arial" w:hAnsi="Arial" w:cs="Arial"/>
                <w:i/>
                <w:iCs/>
                <w:color w:val="000000"/>
                <w:sz w:val="18"/>
                <w:szCs w:val="20"/>
              </w:rPr>
              <w:t xml:space="preserve">- </w:t>
            </w:r>
            <w:r w:rsidRPr="00A21917">
              <w:rPr>
                <w:rFonts w:ascii="Arial" w:hAnsi="Arial" w:cs="Arial"/>
                <w:color w:val="000000"/>
                <w:sz w:val="18"/>
                <w:szCs w:val="20"/>
              </w:rPr>
              <w:t>foliowe, transportowe, przeciwpyłowe, przedłużające okres sterylizacji, op. a 100 sztuk.</w:t>
            </w:r>
          </w:p>
        </w:tc>
        <w:tc>
          <w:tcPr>
            <w:tcW w:w="709" w:type="dxa"/>
            <w:vAlign w:val="center"/>
          </w:tcPr>
          <w:p w:rsidR="00FC39DB" w:rsidRPr="00A21917" w:rsidRDefault="00FC39DB" w:rsidP="00FC39DB">
            <w:pPr>
              <w:jc w:val="center"/>
              <w:rPr>
                <w:rFonts w:ascii="Arial" w:hAnsi="Arial" w:cs="Arial"/>
                <w:color w:val="000000"/>
                <w:sz w:val="18"/>
                <w:szCs w:val="20"/>
              </w:rPr>
            </w:pPr>
          </w:p>
        </w:tc>
        <w:tc>
          <w:tcPr>
            <w:tcW w:w="992" w:type="dxa"/>
            <w:vAlign w:val="center"/>
          </w:tcPr>
          <w:p w:rsidR="00FC39DB" w:rsidRPr="00A21917" w:rsidRDefault="00FC39DB" w:rsidP="00FC39DB">
            <w:pPr>
              <w:jc w:val="center"/>
              <w:rPr>
                <w:rFonts w:ascii="Arial" w:hAnsi="Arial" w:cs="Arial"/>
                <w:b/>
                <w:sz w:val="18"/>
                <w:szCs w:val="20"/>
              </w:rPr>
            </w:pPr>
          </w:p>
        </w:tc>
        <w:tc>
          <w:tcPr>
            <w:tcW w:w="1418"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851"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1418" w:type="dxa"/>
            <w:vAlign w:val="center"/>
          </w:tcPr>
          <w:p w:rsidR="00FC39DB" w:rsidRPr="00A21917" w:rsidRDefault="00FC39DB" w:rsidP="00FC39DB">
            <w:pPr>
              <w:jc w:val="center"/>
              <w:rPr>
                <w:rFonts w:ascii="Arial" w:hAnsi="Arial" w:cs="Arial"/>
                <w:sz w:val="18"/>
                <w:szCs w:val="20"/>
              </w:rPr>
            </w:pPr>
          </w:p>
        </w:tc>
        <w:tc>
          <w:tcPr>
            <w:tcW w:w="2268" w:type="dxa"/>
            <w:vAlign w:val="center"/>
          </w:tcPr>
          <w:p w:rsidR="00FC39DB" w:rsidRPr="00A21917" w:rsidRDefault="00FC39DB" w:rsidP="00FC39DB">
            <w:pPr>
              <w:jc w:val="center"/>
              <w:rPr>
                <w:rFonts w:ascii="Arial" w:hAnsi="Arial" w:cs="Arial"/>
                <w:sz w:val="18"/>
                <w:szCs w:val="20"/>
              </w:rPr>
            </w:pPr>
          </w:p>
        </w:tc>
      </w:tr>
      <w:tr w:rsidR="00FC39DB" w:rsidRPr="00A21917" w:rsidTr="00891830">
        <w:trPr>
          <w:trHeight w:val="567"/>
        </w:trPr>
        <w:tc>
          <w:tcPr>
            <w:tcW w:w="534"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a.</w:t>
            </w:r>
          </w:p>
        </w:tc>
        <w:tc>
          <w:tcPr>
            <w:tcW w:w="4252" w:type="dxa"/>
            <w:vAlign w:val="center"/>
          </w:tcPr>
          <w:p w:rsidR="00FC39DB" w:rsidRPr="00A21917" w:rsidRDefault="00FC39DB" w:rsidP="00FC39DB">
            <w:pPr>
              <w:rPr>
                <w:rFonts w:ascii="Arial" w:hAnsi="Arial" w:cs="Arial"/>
                <w:color w:val="000000"/>
                <w:sz w:val="18"/>
                <w:szCs w:val="20"/>
              </w:rPr>
            </w:pPr>
            <w:r w:rsidRPr="00A21917">
              <w:rPr>
                <w:rFonts w:ascii="Arial" w:hAnsi="Arial" w:cs="Arial"/>
                <w:color w:val="000000"/>
                <w:sz w:val="18"/>
                <w:szCs w:val="20"/>
              </w:rPr>
              <w:t xml:space="preserve">rozm.70x100cm  </w:t>
            </w:r>
          </w:p>
        </w:tc>
        <w:tc>
          <w:tcPr>
            <w:tcW w:w="709" w:type="dxa"/>
            <w:vAlign w:val="center"/>
          </w:tcPr>
          <w:p w:rsidR="00FC39DB" w:rsidRPr="00A21917" w:rsidRDefault="00FC39DB" w:rsidP="00FC39DB">
            <w:pPr>
              <w:jc w:val="center"/>
              <w:rPr>
                <w:rFonts w:ascii="Arial" w:hAnsi="Arial" w:cs="Arial"/>
                <w:color w:val="000000"/>
                <w:sz w:val="18"/>
                <w:szCs w:val="20"/>
              </w:rPr>
            </w:pPr>
            <w:r w:rsidRPr="00A21917">
              <w:rPr>
                <w:rFonts w:ascii="Arial" w:hAnsi="Arial" w:cs="Arial"/>
                <w:color w:val="000000"/>
                <w:sz w:val="18"/>
                <w:szCs w:val="20"/>
              </w:rPr>
              <w:t>op.</w:t>
            </w:r>
          </w:p>
        </w:tc>
        <w:tc>
          <w:tcPr>
            <w:tcW w:w="992" w:type="dxa"/>
            <w:vAlign w:val="center"/>
          </w:tcPr>
          <w:p w:rsidR="00FC39DB" w:rsidRPr="00A21917" w:rsidRDefault="00FC39DB" w:rsidP="00FC39DB">
            <w:pPr>
              <w:jc w:val="center"/>
              <w:rPr>
                <w:rFonts w:ascii="Arial" w:hAnsi="Arial" w:cs="Arial"/>
                <w:sz w:val="18"/>
                <w:szCs w:val="20"/>
              </w:rPr>
            </w:pPr>
            <w:r w:rsidRPr="00A21917">
              <w:rPr>
                <w:rFonts w:ascii="Arial" w:hAnsi="Arial" w:cs="Arial"/>
                <w:sz w:val="18"/>
                <w:szCs w:val="20"/>
              </w:rPr>
              <w:t>2</w:t>
            </w:r>
          </w:p>
        </w:tc>
        <w:tc>
          <w:tcPr>
            <w:tcW w:w="1418"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851" w:type="dxa"/>
            <w:vAlign w:val="center"/>
          </w:tcPr>
          <w:p w:rsidR="00FC39DB" w:rsidRPr="00A21917" w:rsidRDefault="00FC39DB" w:rsidP="00FC39DB">
            <w:pPr>
              <w:jc w:val="center"/>
              <w:rPr>
                <w:rFonts w:ascii="Arial" w:hAnsi="Arial" w:cs="Arial"/>
                <w:sz w:val="18"/>
                <w:szCs w:val="20"/>
              </w:rPr>
            </w:pPr>
          </w:p>
        </w:tc>
        <w:tc>
          <w:tcPr>
            <w:tcW w:w="1417" w:type="dxa"/>
            <w:vAlign w:val="center"/>
          </w:tcPr>
          <w:p w:rsidR="00FC39DB" w:rsidRPr="00A21917" w:rsidRDefault="00FC39DB" w:rsidP="00FC39DB">
            <w:pPr>
              <w:jc w:val="center"/>
              <w:rPr>
                <w:rFonts w:ascii="Arial" w:hAnsi="Arial" w:cs="Arial"/>
                <w:sz w:val="18"/>
                <w:szCs w:val="20"/>
              </w:rPr>
            </w:pPr>
          </w:p>
        </w:tc>
        <w:tc>
          <w:tcPr>
            <w:tcW w:w="1418" w:type="dxa"/>
            <w:vAlign w:val="center"/>
          </w:tcPr>
          <w:p w:rsidR="00FC39DB" w:rsidRPr="00A21917" w:rsidRDefault="00FC39DB" w:rsidP="00FC39DB">
            <w:pPr>
              <w:jc w:val="center"/>
              <w:rPr>
                <w:rFonts w:ascii="Arial" w:hAnsi="Arial" w:cs="Arial"/>
                <w:sz w:val="18"/>
                <w:szCs w:val="20"/>
              </w:rPr>
            </w:pPr>
          </w:p>
        </w:tc>
        <w:tc>
          <w:tcPr>
            <w:tcW w:w="2268" w:type="dxa"/>
            <w:vAlign w:val="center"/>
          </w:tcPr>
          <w:p w:rsidR="00FC39DB" w:rsidRPr="00A21917" w:rsidRDefault="00FC39DB" w:rsidP="00FC39DB">
            <w:pPr>
              <w:jc w:val="center"/>
              <w:rPr>
                <w:rFonts w:ascii="Arial" w:hAnsi="Arial" w:cs="Arial"/>
                <w:sz w:val="18"/>
                <w:szCs w:val="20"/>
              </w:rPr>
            </w:pPr>
          </w:p>
        </w:tc>
      </w:tr>
      <w:tr w:rsidR="00FC39DB" w:rsidRPr="000C1B9A" w:rsidTr="00891830">
        <w:trPr>
          <w:trHeight w:val="567"/>
        </w:trPr>
        <w:tc>
          <w:tcPr>
            <w:tcW w:w="7905" w:type="dxa"/>
            <w:gridSpan w:val="5"/>
            <w:vAlign w:val="center"/>
          </w:tcPr>
          <w:p w:rsidR="00FC39DB" w:rsidRPr="000C1B9A" w:rsidRDefault="00FC39D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FC39DB" w:rsidRPr="0069541B" w:rsidRDefault="00FC39DB" w:rsidP="00FC39DB">
            <w:pPr>
              <w:jc w:val="center"/>
              <w:rPr>
                <w:rFonts w:ascii="Arial" w:hAnsi="Arial" w:cs="Arial"/>
                <w:b/>
                <w:sz w:val="20"/>
                <w:szCs w:val="20"/>
              </w:rPr>
            </w:pPr>
          </w:p>
        </w:tc>
        <w:tc>
          <w:tcPr>
            <w:tcW w:w="851" w:type="dxa"/>
            <w:shd w:val="clear" w:color="auto" w:fill="000000" w:themeFill="text1"/>
          </w:tcPr>
          <w:p w:rsidR="00FC39DB" w:rsidRPr="000C1B9A" w:rsidRDefault="00FC39DB" w:rsidP="00FC39DB">
            <w:pPr>
              <w:jc w:val="center"/>
              <w:rPr>
                <w:rFonts w:ascii="Arial" w:hAnsi="Arial" w:cs="Arial"/>
                <w:sz w:val="20"/>
                <w:szCs w:val="20"/>
              </w:rPr>
            </w:pPr>
          </w:p>
        </w:tc>
        <w:tc>
          <w:tcPr>
            <w:tcW w:w="1417" w:type="dxa"/>
            <w:shd w:val="clear" w:color="auto" w:fill="000000" w:themeFill="text1"/>
          </w:tcPr>
          <w:p w:rsidR="00FC39DB" w:rsidRPr="000C1B9A" w:rsidRDefault="00FC39DB" w:rsidP="00FC39DB">
            <w:pPr>
              <w:jc w:val="center"/>
              <w:rPr>
                <w:rFonts w:ascii="Arial" w:hAnsi="Arial" w:cs="Arial"/>
                <w:sz w:val="20"/>
                <w:szCs w:val="20"/>
              </w:rPr>
            </w:pPr>
          </w:p>
        </w:tc>
        <w:tc>
          <w:tcPr>
            <w:tcW w:w="1418" w:type="dxa"/>
            <w:vAlign w:val="center"/>
          </w:tcPr>
          <w:p w:rsidR="00FC39DB" w:rsidRPr="0069541B" w:rsidRDefault="00FC39DB" w:rsidP="00FC39DB">
            <w:pPr>
              <w:jc w:val="center"/>
              <w:rPr>
                <w:rFonts w:ascii="Arial" w:hAnsi="Arial" w:cs="Arial"/>
                <w:b/>
                <w:sz w:val="20"/>
                <w:szCs w:val="20"/>
              </w:rPr>
            </w:pPr>
          </w:p>
        </w:tc>
        <w:tc>
          <w:tcPr>
            <w:tcW w:w="2268" w:type="dxa"/>
            <w:shd w:val="clear" w:color="auto" w:fill="000000" w:themeFill="text1"/>
          </w:tcPr>
          <w:p w:rsidR="00FC39DB" w:rsidRPr="000C1B9A" w:rsidRDefault="00FC39DB" w:rsidP="00FC39DB">
            <w:pPr>
              <w:jc w:val="center"/>
              <w:rPr>
                <w:rFonts w:ascii="Arial" w:hAnsi="Arial" w:cs="Arial"/>
                <w:sz w:val="20"/>
                <w:szCs w:val="20"/>
              </w:rPr>
            </w:pPr>
          </w:p>
        </w:tc>
      </w:tr>
    </w:tbl>
    <w:p w:rsidR="00A21917" w:rsidRPr="008C5CD1" w:rsidRDefault="00A21917" w:rsidP="00A21917">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A21917" w:rsidRDefault="00DA140C" w:rsidP="00A21917">
      <w:pPr>
        <w:pStyle w:val="Default"/>
        <w:rPr>
          <w:b/>
          <w:bCs/>
          <w:iCs/>
          <w:sz w:val="20"/>
          <w:szCs w:val="22"/>
        </w:rPr>
      </w:pPr>
      <w:r>
        <w:rPr>
          <w:b/>
          <w:bCs/>
          <w:iCs/>
          <w:sz w:val="20"/>
          <w:szCs w:val="22"/>
        </w:rPr>
        <w:br/>
      </w:r>
    </w:p>
    <w:p w:rsidR="00A21917" w:rsidRPr="00EE1344" w:rsidRDefault="00A21917" w:rsidP="00A21917">
      <w:pPr>
        <w:pStyle w:val="Default"/>
        <w:rPr>
          <w:sz w:val="20"/>
          <w:szCs w:val="22"/>
        </w:rPr>
      </w:pPr>
      <w:r w:rsidRPr="00EE1344">
        <w:rPr>
          <w:b/>
          <w:bCs/>
          <w:iCs/>
          <w:sz w:val="20"/>
          <w:szCs w:val="22"/>
        </w:rPr>
        <w:t xml:space="preserve">Dokument należy wypełnić i podpisać kwalifikowanym podpisem elektronicznym. </w:t>
      </w:r>
    </w:p>
    <w:p w:rsidR="00A21917" w:rsidRPr="00EE1344" w:rsidRDefault="00A21917" w:rsidP="00A21917">
      <w:pPr>
        <w:rPr>
          <w:rFonts w:ascii="Arial" w:hAnsi="Arial" w:cs="Arial"/>
          <w:b/>
          <w:bCs/>
          <w:iCs/>
          <w:sz w:val="20"/>
        </w:rPr>
      </w:pPr>
      <w:r w:rsidRPr="00EE1344">
        <w:rPr>
          <w:rFonts w:ascii="Arial" w:hAnsi="Arial" w:cs="Arial"/>
          <w:b/>
          <w:bCs/>
          <w:iCs/>
          <w:sz w:val="20"/>
        </w:rPr>
        <w:t>Zamawiający zaleca zapisanie dokumentu w formacie PDF.</w:t>
      </w:r>
    </w:p>
    <w:p w:rsidR="00FC39DB" w:rsidRDefault="00FC39DB" w:rsidP="00FC39DB">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DA140C" w:rsidRDefault="00DA140C" w:rsidP="00FC39DB">
      <w:pPr>
        <w:rPr>
          <w:rFonts w:ascii="Arial" w:hAnsi="Arial" w:cs="Arial"/>
        </w:rPr>
      </w:pPr>
    </w:p>
    <w:p w:rsidR="00DA140C" w:rsidRDefault="00DA140C" w:rsidP="00FC39DB">
      <w:pPr>
        <w:rPr>
          <w:rFonts w:ascii="Arial" w:hAnsi="Arial" w:cs="Arial"/>
        </w:rPr>
      </w:pPr>
    </w:p>
    <w:p w:rsidR="00FC39DB" w:rsidRPr="000C1B9A" w:rsidRDefault="00FC39DB" w:rsidP="00FC39DB">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68</w:t>
      </w:r>
      <w:r w:rsidRPr="00533625">
        <w:rPr>
          <w:rFonts w:ascii="Arial" w:hAnsi="Arial" w:cs="Arial"/>
          <w:b/>
          <w:sz w:val="20"/>
        </w:rPr>
        <w:t xml:space="preserve">: </w:t>
      </w:r>
      <w:r>
        <w:rPr>
          <w:rFonts w:ascii="Arial" w:hAnsi="Arial" w:cs="Arial"/>
          <w:b/>
          <w:sz w:val="20"/>
        </w:rPr>
        <w:t>Akcesoria</w:t>
      </w:r>
      <w:r w:rsidRPr="009675CB">
        <w:rPr>
          <w:rFonts w:ascii="Arial" w:hAnsi="Arial" w:cs="Arial"/>
          <w:b/>
          <w:sz w:val="20"/>
        </w:rPr>
        <w:t xml:space="preserve"> do sterylizacji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w:t>
            </w:r>
          </w:p>
        </w:tc>
        <w:tc>
          <w:tcPr>
            <w:tcW w:w="4252" w:type="dxa"/>
            <w:vAlign w:val="center"/>
          </w:tcPr>
          <w:p w:rsidR="00FC39DB" w:rsidRPr="00224221" w:rsidRDefault="00FC39DB" w:rsidP="00FC39DB">
            <w:pPr>
              <w:rPr>
                <w:rFonts w:ascii="Arial" w:eastAsia="sans-serif" w:hAnsi="Arial" w:cs="Arial"/>
                <w:color w:val="000000" w:themeColor="text1"/>
                <w:sz w:val="18"/>
                <w:szCs w:val="18"/>
                <w:shd w:val="clear" w:color="auto" w:fill="FFFFFF"/>
              </w:rPr>
            </w:pPr>
            <w:r w:rsidRPr="00224221">
              <w:rPr>
                <w:rFonts w:ascii="Arial" w:hAnsi="Arial" w:cs="Arial"/>
                <w:b/>
                <w:bCs/>
                <w:color w:val="000000"/>
                <w:sz w:val="18"/>
                <w:szCs w:val="18"/>
              </w:rPr>
              <w:t>System kontroli usuwania powietrza</w:t>
            </w:r>
            <w:r w:rsidRPr="00224221">
              <w:rPr>
                <w:rFonts w:ascii="Arial" w:hAnsi="Arial" w:cs="Arial"/>
                <w:color w:val="000000"/>
                <w:sz w:val="18"/>
                <w:szCs w:val="18"/>
              </w:rPr>
              <w:t xml:space="preserve"> oraz penetracji pary dla narzędzi rurowych, litych oraz pakietów porowatych :</w:t>
            </w:r>
            <w:r w:rsidRPr="00224221">
              <w:rPr>
                <w:rFonts w:ascii="Arial" w:hAnsi="Arial" w:cs="Arial"/>
                <w:color w:val="000000"/>
                <w:sz w:val="18"/>
                <w:szCs w:val="18"/>
              </w:rPr>
              <w:br/>
            </w:r>
            <w:r w:rsidRPr="00224221">
              <w:rPr>
                <w:rFonts w:ascii="Arial" w:hAnsi="Arial" w:cs="Arial"/>
                <w:color w:val="000000" w:themeColor="text1"/>
                <w:sz w:val="18"/>
                <w:szCs w:val="18"/>
              </w:rPr>
              <w:t>-</w:t>
            </w:r>
            <w:r w:rsidRPr="00224221">
              <w:rPr>
                <w:rFonts w:ascii="Arial" w:eastAsia="sans-serif" w:hAnsi="Arial" w:cs="Arial"/>
                <w:color w:val="000000" w:themeColor="text1"/>
                <w:sz w:val="18"/>
                <w:szCs w:val="18"/>
                <w:shd w:val="clear" w:color="auto" w:fill="FFFFFF"/>
              </w:rPr>
              <w:t>- metoda sterylizacji: para,</w:t>
            </w:r>
            <w:r w:rsidRPr="00224221">
              <w:rPr>
                <w:rFonts w:ascii="Arial" w:eastAsia="sans-serif" w:hAnsi="Arial" w:cs="Arial"/>
                <w:color w:val="000000" w:themeColor="text1"/>
                <w:sz w:val="18"/>
                <w:szCs w:val="18"/>
                <w:shd w:val="clear" w:color="auto" w:fill="FFFFFF"/>
              </w:rPr>
              <w:br/>
              <w:t>- zgodność z normą: ISO 11140-1 (typ 2), EN 867-1, EN-867-4, AAMI ST 60 (typ 2),</w:t>
            </w:r>
            <w:r w:rsidRPr="00224221">
              <w:rPr>
                <w:rFonts w:ascii="Arial" w:eastAsia="sans-serif" w:hAnsi="Arial" w:cs="Arial"/>
                <w:color w:val="000000" w:themeColor="text1"/>
                <w:sz w:val="18"/>
                <w:szCs w:val="18"/>
                <w:shd w:val="clear" w:color="auto" w:fill="FFFFFF"/>
              </w:rPr>
              <w:br/>
              <w:t>- weryfikowane parametry procesu: skuteczność tworzenia próżni, szczelność, zdolność penetracji parą wodną,</w:t>
            </w:r>
            <w:r w:rsidRPr="00224221">
              <w:rPr>
                <w:rFonts w:ascii="Arial" w:eastAsia="sans-serif" w:hAnsi="Arial" w:cs="Arial"/>
                <w:color w:val="000000" w:themeColor="text1"/>
                <w:sz w:val="18"/>
                <w:szCs w:val="18"/>
                <w:shd w:val="clear" w:color="auto" w:fill="FFFFFF"/>
              </w:rPr>
              <w:br/>
              <w:t>- każdy test pakowany osobno w folię strunową.</w:t>
            </w:r>
          </w:p>
          <w:p w:rsidR="00FC39DB" w:rsidRPr="00224221" w:rsidRDefault="00FC39DB" w:rsidP="00FC39DB">
            <w:pPr>
              <w:rPr>
                <w:rFonts w:ascii="Arial" w:eastAsia="sans-serif" w:hAnsi="Arial" w:cs="Arial"/>
                <w:color w:val="414141"/>
                <w:sz w:val="18"/>
                <w:szCs w:val="18"/>
                <w:shd w:val="clear" w:color="auto" w:fill="FFFFFF"/>
              </w:rPr>
            </w:pPr>
            <w:r w:rsidRPr="00224221">
              <w:rPr>
                <w:rFonts w:ascii="Arial" w:eastAsia="sans-serif" w:hAnsi="Arial" w:cs="Arial"/>
                <w:color w:val="000000" w:themeColor="text1"/>
                <w:sz w:val="18"/>
                <w:szCs w:val="18"/>
                <w:shd w:val="clear" w:color="auto" w:fill="FFFFFF"/>
              </w:rPr>
              <w:t>- opakowanie 30 szt</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2.</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System kontroli sterylizacji wsadów w parze wodnej</w:t>
            </w:r>
            <w:r w:rsidRPr="00224221">
              <w:rPr>
                <w:rFonts w:ascii="Arial" w:hAnsi="Arial" w:cs="Arial"/>
                <w:color w:val="000000"/>
                <w:sz w:val="18"/>
                <w:szCs w:val="18"/>
              </w:rPr>
              <w:t>: - do</w:t>
            </w:r>
            <w:r w:rsidRPr="00224221">
              <w:rPr>
                <w:rFonts w:ascii="Arial" w:hAnsi="Arial" w:cs="Arial"/>
                <w:i/>
                <w:iCs/>
                <w:color w:val="000000"/>
                <w:sz w:val="18"/>
                <w:szCs w:val="18"/>
              </w:rPr>
              <w:t xml:space="preserve"> </w:t>
            </w:r>
            <w:r w:rsidRPr="00224221">
              <w:rPr>
                <w:rFonts w:ascii="Arial" w:hAnsi="Arial" w:cs="Arial"/>
                <w:color w:val="000000"/>
                <w:sz w:val="18"/>
                <w:szCs w:val="18"/>
              </w:rPr>
              <w:t>rutynowej kontroli sterylizacji parą wodną w zadanych temp. 134</w:t>
            </w:r>
            <w:r w:rsidRPr="00224221">
              <w:rPr>
                <w:rFonts w:ascii="Cambria Math" w:hAnsi="Cambria Math" w:cs="Cambria Math"/>
                <w:color w:val="000000"/>
                <w:sz w:val="18"/>
                <w:szCs w:val="18"/>
              </w:rPr>
              <w:t>⁰</w:t>
            </w:r>
            <w:r w:rsidRPr="00224221">
              <w:rPr>
                <w:rFonts w:ascii="Arial" w:hAnsi="Arial" w:cs="Arial"/>
                <w:color w:val="000000"/>
                <w:sz w:val="18"/>
                <w:szCs w:val="18"/>
              </w:rPr>
              <w:t xml:space="preserve"> czasie 5 minut oraz 121</w:t>
            </w:r>
            <w:r w:rsidRPr="00224221">
              <w:rPr>
                <w:rFonts w:ascii="Cambria Math" w:hAnsi="Cambria Math" w:cs="Cambria Math"/>
                <w:color w:val="000000"/>
                <w:sz w:val="18"/>
                <w:szCs w:val="18"/>
              </w:rPr>
              <w:t>⁰</w:t>
            </w:r>
            <w:r w:rsidRPr="00224221">
              <w:rPr>
                <w:rFonts w:ascii="Arial" w:hAnsi="Arial" w:cs="Arial"/>
                <w:color w:val="000000"/>
                <w:sz w:val="18"/>
                <w:szCs w:val="18"/>
              </w:rPr>
              <w:t xml:space="preserve"> 15 minut,</w:t>
            </w:r>
            <w:r w:rsidRPr="00224221">
              <w:rPr>
                <w:rFonts w:ascii="Arial" w:hAnsi="Arial" w:cs="Arial"/>
                <w:color w:val="000000"/>
                <w:sz w:val="18"/>
                <w:szCs w:val="18"/>
              </w:rPr>
              <w:br/>
              <w:t>- przeznaczony do kontroli pakietów porowatych i litych oraz narzędzi rurowych,</w:t>
            </w:r>
            <w:r w:rsidRPr="00224221">
              <w:rPr>
                <w:rFonts w:ascii="Arial" w:hAnsi="Arial" w:cs="Arial"/>
                <w:color w:val="000000"/>
                <w:sz w:val="18"/>
                <w:szCs w:val="18"/>
              </w:rPr>
              <w:br/>
              <w:t>- Przyrząd PCD spełniający wymagania dla przyrządu testowego Hollow A wg normy EN 867-5,</w:t>
            </w:r>
            <w:r w:rsidRPr="00224221">
              <w:rPr>
                <w:rFonts w:ascii="Arial" w:hAnsi="Arial" w:cs="Arial"/>
                <w:color w:val="000000"/>
                <w:sz w:val="18"/>
                <w:szCs w:val="18"/>
              </w:rPr>
              <w:br/>
              <w:t>- określona przez producenta krotność użycia przyrządu PCD,</w:t>
            </w:r>
            <w:r w:rsidRPr="00224221">
              <w:rPr>
                <w:rFonts w:ascii="Arial" w:hAnsi="Arial" w:cs="Arial"/>
                <w:color w:val="000000"/>
                <w:sz w:val="18"/>
                <w:szCs w:val="18"/>
              </w:rPr>
              <w:br/>
              <w:t>- wskaźnik chemiczny nietoksyczny, typu 6, spełniający wymagania normy EN ISO11140-1,</w:t>
            </w:r>
            <w:r w:rsidRPr="00224221">
              <w:rPr>
                <w:rFonts w:ascii="Arial" w:hAnsi="Arial" w:cs="Arial"/>
                <w:color w:val="000000"/>
                <w:sz w:val="18"/>
                <w:szCs w:val="18"/>
              </w:rPr>
              <w:br/>
              <w:t>- odczyt wyniku poprzez jednoznaczną zmianę barwy substancji testowej,</w:t>
            </w:r>
            <w:r w:rsidRPr="00224221">
              <w:rPr>
                <w:rFonts w:ascii="Arial" w:hAnsi="Arial" w:cs="Arial"/>
                <w:color w:val="000000"/>
                <w:sz w:val="18"/>
                <w:szCs w:val="18"/>
              </w:rPr>
              <w:br/>
              <w:t>- możliwość wklejenia testu do dokumentacji ,</w:t>
            </w:r>
            <w:r w:rsidRPr="00224221">
              <w:rPr>
                <w:rFonts w:ascii="Arial" w:hAnsi="Arial" w:cs="Arial"/>
                <w:color w:val="000000"/>
                <w:sz w:val="18"/>
                <w:szCs w:val="18"/>
              </w:rPr>
              <w:br/>
              <w:t xml:space="preserve">- system= </w:t>
            </w:r>
            <w:r w:rsidRPr="00224221">
              <w:rPr>
                <w:rFonts w:ascii="Arial" w:hAnsi="Arial" w:cs="Arial"/>
                <w:b/>
                <w:bCs/>
                <w:color w:val="000000"/>
                <w:sz w:val="18"/>
                <w:szCs w:val="18"/>
              </w:rPr>
              <w:t>1 przyrząd PCD z uchwytem i 2 uszczelkami+ 250 testów</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zestaw</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3.</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Opakowanie uzupełniające</w:t>
            </w:r>
            <w:r w:rsidRPr="00224221">
              <w:rPr>
                <w:rFonts w:ascii="Arial" w:hAnsi="Arial" w:cs="Arial"/>
                <w:color w:val="000000"/>
                <w:sz w:val="18"/>
                <w:szCs w:val="18"/>
              </w:rPr>
              <w:t xml:space="preserve"> do systemu kontroli sterylizacji wsadów w parze wodnej: - do rutynowej kontroli sterylizacji parą wodną w zadanych temp. 134</w:t>
            </w:r>
            <w:r w:rsidRPr="00224221">
              <w:rPr>
                <w:rFonts w:ascii="Cambria Math" w:hAnsi="Cambria Math" w:cs="Cambria Math"/>
                <w:color w:val="000000"/>
                <w:sz w:val="18"/>
                <w:szCs w:val="18"/>
              </w:rPr>
              <w:t>⁰</w:t>
            </w:r>
            <w:r w:rsidRPr="00224221">
              <w:rPr>
                <w:rFonts w:ascii="Arial" w:hAnsi="Arial" w:cs="Arial"/>
                <w:color w:val="000000"/>
                <w:sz w:val="18"/>
                <w:szCs w:val="18"/>
              </w:rPr>
              <w:t xml:space="preserve"> czasie 5 minut oraz 121</w:t>
            </w:r>
            <w:r w:rsidRPr="00224221">
              <w:rPr>
                <w:rFonts w:ascii="Cambria Math" w:hAnsi="Cambria Math" w:cs="Cambria Math"/>
                <w:color w:val="000000"/>
                <w:sz w:val="18"/>
                <w:szCs w:val="18"/>
              </w:rPr>
              <w:t>⁰</w:t>
            </w:r>
            <w:r w:rsidRPr="00224221">
              <w:rPr>
                <w:rFonts w:ascii="Arial" w:hAnsi="Arial" w:cs="Arial"/>
                <w:color w:val="000000"/>
                <w:sz w:val="18"/>
                <w:szCs w:val="18"/>
              </w:rPr>
              <w:t xml:space="preserve"> 15 minut, przeznaczony do kontroli pakietów porowatych i litych oraz narzędzi rurowych. Opakowanie: 250 testów + uszczelka, kompatybilne z przyrządem PCD zaoferowanym w poz. nr 2</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lastRenderedPageBreak/>
              <w:t>4.</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Testy chemiczne do sterylizacji parowej</w:t>
            </w:r>
            <w:r w:rsidRPr="00224221">
              <w:rPr>
                <w:rFonts w:ascii="Arial" w:hAnsi="Arial" w:cs="Arial"/>
                <w:color w:val="000000"/>
                <w:sz w:val="18"/>
                <w:szCs w:val="18"/>
              </w:rPr>
              <w:t>. Nietoksyczny wskaźnik skuteczności procesu -wymagane potwierdzenie klasy przez niezależną organizację. Wskaźnik do sterylizacji o wartościach ustalonych (UW)121ºC/15 min. i 134ºC/5 min., odpowiadający klasie 6 wg ISO 11140-1; op.a 250szt</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450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Testy chemiczne do sterylizacji gazowej</w:t>
            </w:r>
            <w:r w:rsidRPr="00224221">
              <w:rPr>
                <w:rFonts w:ascii="Arial" w:hAnsi="Arial" w:cs="Arial"/>
                <w:color w:val="000000"/>
                <w:sz w:val="18"/>
                <w:szCs w:val="18"/>
              </w:rPr>
              <w:t xml:space="preserve"> . Nietoksyczny wskaźnik skuteczności procesu – wskaźnik zintegrowany klasy 5 wg ISO 11140-1 dla sterylizatorów na tlenek etylenu wszystkich typów 100% EO mieszaniny z hydroxyfreonem lub CO2;  op.a 250szt     </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6.</w:t>
            </w:r>
          </w:p>
        </w:tc>
        <w:tc>
          <w:tcPr>
            <w:tcW w:w="4252" w:type="dxa"/>
            <w:vAlign w:val="center"/>
          </w:tcPr>
          <w:p w:rsidR="00FC39DB" w:rsidRPr="00224221" w:rsidRDefault="00FC39DB" w:rsidP="00FC39DB">
            <w:pPr>
              <w:rPr>
                <w:rFonts w:ascii="Arial" w:hAnsi="Arial" w:cs="Arial"/>
                <w:b/>
                <w:bCs/>
                <w:color w:val="000000"/>
                <w:sz w:val="18"/>
                <w:szCs w:val="18"/>
              </w:rPr>
            </w:pPr>
            <w:r w:rsidRPr="00224221">
              <w:rPr>
                <w:rFonts w:ascii="Arial" w:hAnsi="Arial" w:cs="Arial"/>
                <w:b/>
                <w:bCs/>
                <w:color w:val="000000"/>
                <w:sz w:val="18"/>
                <w:szCs w:val="18"/>
              </w:rPr>
              <w:t>Test kontroli mycia narzędzi kanałowych:</w:t>
            </w:r>
            <w:r w:rsidRPr="00224221">
              <w:rPr>
                <w:rFonts w:ascii="Arial" w:hAnsi="Arial" w:cs="Arial"/>
                <w:color w:val="000000"/>
                <w:sz w:val="18"/>
                <w:szCs w:val="18"/>
              </w:rPr>
              <w:t xml:space="preserve"> -przeznaczone do myjni dezynfektorów , do kontroli procesów mycia narzedzi rurowych zgodnie z normą ISO 15883 -wskaznik kontrolny umieszczony na cienkiej metalowej płytce nadającej się do archiwizacji</w:t>
            </w:r>
            <w:r w:rsidRPr="00224221">
              <w:rPr>
                <w:rFonts w:ascii="Arial" w:hAnsi="Arial" w:cs="Arial"/>
                <w:color w:val="000000"/>
                <w:sz w:val="18"/>
                <w:szCs w:val="18"/>
              </w:rPr>
              <w:br/>
              <w:t>-odczyt w poprzez całkowite zmycie substancji testowej</w:t>
            </w:r>
            <w:r w:rsidRPr="00224221">
              <w:rPr>
                <w:rFonts w:ascii="Arial" w:hAnsi="Arial" w:cs="Arial"/>
                <w:color w:val="000000"/>
                <w:sz w:val="18"/>
                <w:szCs w:val="18"/>
              </w:rPr>
              <w:br/>
              <w:t>-pakowane po 100sztuk w opakowaniu</w:t>
            </w:r>
            <w:r w:rsidRPr="00224221">
              <w:rPr>
                <w:rFonts w:ascii="Arial" w:hAnsi="Arial" w:cs="Arial"/>
                <w:color w:val="000000"/>
                <w:sz w:val="18"/>
                <w:szCs w:val="18"/>
              </w:rPr>
              <w:br/>
              <w:t>-do stosowania z przyrządem symulującym narzędzie rurowe</w:t>
            </w:r>
            <w:r w:rsidRPr="00224221">
              <w:rPr>
                <w:rFonts w:ascii="Arial" w:hAnsi="Arial" w:cs="Arial"/>
                <w:color w:val="000000"/>
                <w:sz w:val="18"/>
                <w:szCs w:val="18"/>
              </w:rPr>
              <w:br/>
              <w:t>- wymiary płytki z nośnikiem 50/5 mm.</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20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7.</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Taśma do sterylizacji bez znacznika</w:t>
            </w:r>
            <w:r w:rsidRPr="00224221">
              <w:rPr>
                <w:rFonts w:ascii="Arial" w:hAnsi="Arial" w:cs="Arial"/>
                <w:color w:val="000000"/>
                <w:sz w:val="18"/>
                <w:szCs w:val="18"/>
              </w:rPr>
              <w:t xml:space="preserve"> szer.1,5–2cm dł.50m, przeznaczona do pakowania pakietów narzędziowych, nietoksyczna, dopuszczona do sterylizacji parowej 5 min. w 134</w:t>
            </w:r>
            <w:r w:rsidRPr="00224221">
              <w:rPr>
                <w:rFonts w:ascii="Cambria Math" w:hAnsi="Cambria Math" w:cs="Cambria Math"/>
                <w:color w:val="000000"/>
                <w:sz w:val="18"/>
                <w:szCs w:val="18"/>
              </w:rPr>
              <w:t>⁰</w:t>
            </w:r>
            <w:r w:rsidRPr="00224221">
              <w:rPr>
                <w:rFonts w:ascii="Arial" w:hAnsi="Arial" w:cs="Arial"/>
                <w:color w:val="000000"/>
                <w:sz w:val="18"/>
                <w:szCs w:val="18"/>
              </w:rPr>
              <w:t>, 15min w 121</w:t>
            </w:r>
            <w:r w:rsidRPr="00224221">
              <w:rPr>
                <w:rFonts w:ascii="Cambria Math" w:hAnsi="Cambria Math" w:cs="Cambria Math"/>
                <w:color w:val="000000"/>
                <w:sz w:val="18"/>
                <w:szCs w:val="18"/>
              </w:rPr>
              <w:t>⁰</w:t>
            </w:r>
            <w:r w:rsidRPr="00224221">
              <w:rPr>
                <w:rFonts w:ascii="Arial" w:hAnsi="Arial" w:cs="Arial"/>
                <w:color w:val="000000"/>
                <w:sz w:val="18"/>
                <w:szCs w:val="18"/>
              </w:rPr>
              <w:t>C</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500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8.</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Taśma do sterylizacji ze wskaźnikiem</w:t>
            </w:r>
            <w:r w:rsidRPr="00224221">
              <w:rPr>
                <w:rFonts w:ascii="Arial" w:hAnsi="Arial" w:cs="Arial"/>
                <w:color w:val="000000"/>
                <w:sz w:val="18"/>
                <w:szCs w:val="18"/>
              </w:rPr>
              <w:t xml:space="preserve"> szer.1,5–2cm dł.50m, przeznaczona do pakowania pakietów narzędziowych, nietoksyczna, dopuszczona do sterylizacji parowej 5 min. w 134</w:t>
            </w:r>
            <w:r w:rsidRPr="00224221">
              <w:rPr>
                <w:rFonts w:ascii="Cambria Math" w:hAnsi="Cambria Math" w:cs="Cambria Math"/>
                <w:color w:val="000000"/>
                <w:sz w:val="18"/>
                <w:szCs w:val="18"/>
              </w:rPr>
              <w:t>⁰</w:t>
            </w:r>
            <w:r w:rsidRPr="00224221">
              <w:rPr>
                <w:rFonts w:ascii="Arial" w:hAnsi="Arial" w:cs="Arial"/>
                <w:color w:val="000000"/>
                <w:sz w:val="18"/>
                <w:szCs w:val="18"/>
              </w:rPr>
              <w:t>, 15min w 121</w:t>
            </w:r>
            <w:r w:rsidRPr="00224221">
              <w:rPr>
                <w:rFonts w:ascii="Cambria Math" w:hAnsi="Cambria Math" w:cs="Cambria Math"/>
                <w:color w:val="000000"/>
                <w:sz w:val="18"/>
                <w:szCs w:val="18"/>
              </w:rPr>
              <w:t>⁰</w:t>
            </w:r>
            <w:r w:rsidRPr="00224221">
              <w:rPr>
                <w:rFonts w:ascii="Arial" w:hAnsi="Arial" w:cs="Arial"/>
                <w:color w:val="000000"/>
                <w:sz w:val="18"/>
                <w:szCs w:val="18"/>
              </w:rPr>
              <w:t>C</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100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9.</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Etykiety podwójne przylepne ze wskaźnikiem</w:t>
            </w:r>
            <w:r w:rsidRPr="00224221">
              <w:rPr>
                <w:rFonts w:ascii="Arial" w:hAnsi="Arial" w:cs="Arial"/>
                <w:color w:val="000000"/>
                <w:sz w:val="18"/>
                <w:szCs w:val="18"/>
              </w:rPr>
              <w:t xml:space="preserve"> procesu sterylizacji parowej – rolka niezawierająca niebezpiecznych substancji toksycznych ołowiu i metali ciężkich etykiety podwójnie przylepne ze wskaźnikiem procesu sterylizacji parowej klasy IU wg PN-EN ISO 11140 zmieniającym jednoznacznie barwę , możliwość druku 5 informacji data sterylizacji, data ważności, nr cyklu , nr sterylizatora, nr operator. Etykiety kompatybilne z metkownicą numeryczną trzyrzędową Blitz T222; rolki po 500 etykiet</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400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lastRenderedPageBreak/>
              <w:t>10.</w:t>
            </w:r>
          </w:p>
        </w:tc>
        <w:tc>
          <w:tcPr>
            <w:tcW w:w="4252" w:type="dxa"/>
            <w:vAlign w:val="center"/>
          </w:tcPr>
          <w:p w:rsidR="00FC39DB" w:rsidRPr="00224221" w:rsidRDefault="00FC39DB" w:rsidP="00FC39DB">
            <w:pPr>
              <w:rPr>
                <w:rFonts w:ascii="Arial" w:hAnsi="Arial" w:cs="Arial"/>
                <w:b/>
                <w:bCs/>
                <w:color w:val="000000"/>
                <w:sz w:val="18"/>
                <w:szCs w:val="18"/>
              </w:rPr>
            </w:pPr>
            <w:r w:rsidRPr="00224221">
              <w:rPr>
                <w:rFonts w:ascii="Arial" w:hAnsi="Arial" w:cs="Arial"/>
                <w:b/>
                <w:bCs/>
                <w:color w:val="000000"/>
                <w:sz w:val="18"/>
                <w:szCs w:val="18"/>
              </w:rPr>
              <w:t xml:space="preserve">Metkownica </w:t>
            </w:r>
            <w:r w:rsidRPr="00224221">
              <w:rPr>
                <w:rFonts w:ascii="Arial" w:hAnsi="Arial" w:cs="Arial"/>
                <w:bCs/>
                <w:color w:val="000000"/>
                <w:sz w:val="18"/>
                <w:szCs w:val="18"/>
              </w:rPr>
              <w:t>trzyrzędowa Blitz T222 numeryczna.</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2</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0C1B9A" w:rsidTr="00891830">
        <w:trPr>
          <w:trHeight w:val="567"/>
        </w:trPr>
        <w:tc>
          <w:tcPr>
            <w:tcW w:w="7905" w:type="dxa"/>
            <w:gridSpan w:val="5"/>
            <w:vAlign w:val="center"/>
          </w:tcPr>
          <w:p w:rsidR="00FC39DB" w:rsidRPr="000C1B9A" w:rsidRDefault="00FC39D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FC39DB" w:rsidRPr="0069541B" w:rsidRDefault="00FC39DB" w:rsidP="00FC39DB">
            <w:pPr>
              <w:jc w:val="center"/>
              <w:rPr>
                <w:rFonts w:ascii="Arial" w:hAnsi="Arial" w:cs="Arial"/>
                <w:b/>
                <w:sz w:val="20"/>
                <w:szCs w:val="20"/>
              </w:rPr>
            </w:pPr>
          </w:p>
        </w:tc>
        <w:tc>
          <w:tcPr>
            <w:tcW w:w="851" w:type="dxa"/>
            <w:shd w:val="clear" w:color="auto" w:fill="000000" w:themeFill="text1"/>
          </w:tcPr>
          <w:p w:rsidR="00FC39DB" w:rsidRPr="000C1B9A" w:rsidRDefault="00FC39DB" w:rsidP="00FC39DB">
            <w:pPr>
              <w:jc w:val="center"/>
              <w:rPr>
                <w:rFonts w:ascii="Arial" w:hAnsi="Arial" w:cs="Arial"/>
                <w:sz w:val="20"/>
                <w:szCs w:val="20"/>
              </w:rPr>
            </w:pPr>
          </w:p>
        </w:tc>
        <w:tc>
          <w:tcPr>
            <w:tcW w:w="1417" w:type="dxa"/>
            <w:shd w:val="clear" w:color="auto" w:fill="000000" w:themeFill="text1"/>
          </w:tcPr>
          <w:p w:rsidR="00FC39DB" w:rsidRPr="000C1B9A" w:rsidRDefault="00FC39DB" w:rsidP="00FC39DB">
            <w:pPr>
              <w:jc w:val="center"/>
              <w:rPr>
                <w:rFonts w:ascii="Arial" w:hAnsi="Arial" w:cs="Arial"/>
                <w:sz w:val="20"/>
                <w:szCs w:val="20"/>
              </w:rPr>
            </w:pPr>
          </w:p>
        </w:tc>
        <w:tc>
          <w:tcPr>
            <w:tcW w:w="1418" w:type="dxa"/>
            <w:vAlign w:val="center"/>
          </w:tcPr>
          <w:p w:rsidR="00FC39DB" w:rsidRPr="0069541B" w:rsidRDefault="00FC39DB" w:rsidP="00FC39DB">
            <w:pPr>
              <w:jc w:val="center"/>
              <w:rPr>
                <w:rFonts w:ascii="Arial" w:hAnsi="Arial" w:cs="Arial"/>
                <w:b/>
                <w:sz w:val="20"/>
                <w:szCs w:val="20"/>
              </w:rPr>
            </w:pPr>
          </w:p>
        </w:tc>
        <w:tc>
          <w:tcPr>
            <w:tcW w:w="2268" w:type="dxa"/>
            <w:shd w:val="clear" w:color="auto" w:fill="000000" w:themeFill="text1"/>
          </w:tcPr>
          <w:p w:rsidR="00FC39DB" w:rsidRPr="000C1B9A" w:rsidRDefault="00FC39DB" w:rsidP="00FC39DB">
            <w:pPr>
              <w:jc w:val="center"/>
              <w:rPr>
                <w:rFonts w:ascii="Arial" w:hAnsi="Arial" w:cs="Arial"/>
                <w:sz w:val="20"/>
                <w:szCs w:val="20"/>
              </w:rPr>
            </w:pPr>
          </w:p>
        </w:tc>
      </w:tr>
    </w:tbl>
    <w:p w:rsidR="00224221" w:rsidRPr="008C5CD1" w:rsidRDefault="00224221" w:rsidP="0022422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224221" w:rsidRDefault="00DA140C" w:rsidP="00224221">
      <w:pPr>
        <w:pStyle w:val="Default"/>
        <w:rPr>
          <w:b/>
          <w:bCs/>
          <w:iCs/>
          <w:sz w:val="20"/>
          <w:szCs w:val="22"/>
        </w:rPr>
      </w:pPr>
      <w:r>
        <w:rPr>
          <w:b/>
          <w:bCs/>
          <w:iCs/>
          <w:sz w:val="20"/>
          <w:szCs w:val="22"/>
        </w:rPr>
        <w:br/>
      </w:r>
    </w:p>
    <w:p w:rsidR="00224221" w:rsidRPr="00EE1344" w:rsidRDefault="00224221" w:rsidP="00224221">
      <w:pPr>
        <w:pStyle w:val="Default"/>
        <w:rPr>
          <w:sz w:val="20"/>
          <w:szCs w:val="22"/>
        </w:rPr>
      </w:pPr>
      <w:r w:rsidRPr="00EE1344">
        <w:rPr>
          <w:b/>
          <w:bCs/>
          <w:iCs/>
          <w:sz w:val="20"/>
          <w:szCs w:val="22"/>
        </w:rPr>
        <w:t xml:space="preserve">Dokument należy wypełnić i podpisać kwalifikowanym podpisem elektronicznym. </w:t>
      </w:r>
    </w:p>
    <w:p w:rsidR="00224221" w:rsidRPr="00EE1344" w:rsidRDefault="00224221" w:rsidP="00224221">
      <w:pPr>
        <w:rPr>
          <w:rFonts w:ascii="Arial" w:hAnsi="Arial" w:cs="Arial"/>
          <w:b/>
          <w:bCs/>
          <w:iCs/>
          <w:sz w:val="20"/>
        </w:rPr>
      </w:pPr>
      <w:r w:rsidRPr="00EE1344">
        <w:rPr>
          <w:rFonts w:ascii="Arial" w:hAnsi="Arial" w:cs="Arial"/>
          <w:b/>
          <w:bCs/>
          <w:iCs/>
          <w:sz w:val="20"/>
        </w:rPr>
        <w:t>Zamawiający zaleca zapisanie dokumentu w formacie PDF.</w:t>
      </w: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891830" w:rsidRDefault="00891830" w:rsidP="00FC39DB">
      <w:pPr>
        <w:rPr>
          <w:rFonts w:ascii="Arial" w:hAnsi="Arial" w:cs="Arial"/>
          <w:b/>
          <w:sz w:val="20"/>
        </w:rPr>
      </w:pPr>
      <w:r>
        <w:rPr>
          <w:rFonts w:ascii="Arial" w:hAnsi="Arial" w:cs="Arial"/>
        </w:rPr>
        <w:br/>
      </w:r>
    </w:p>
    <w:p w:rsidR="00224221" w:rsidRDefault="00224221" w:rsidP="00FC39DB">
      <w:pPr>
        <w:rPr>
          <w:rFonts w:ascii="Arial" w:hAnsi="Arial" w:cs="Arial"/>
          <w:b/>
          <w:sz w:val="20"/>
        </w:rPr>
      </w:pPr>
    </w:p>
    <w:p w:rsidR="00224221" w:rsidRDefault="00224221" w:rsidP="00FC39DB">
      <w:pPr>
        <w:rPr>
          <w:rFonts w:ascii="Arial" w:hAnsi="Arial" w:cs="Arial"/>
          <w:b/>
          <w:sz w:val="20"/>
        </w:rPr>
      </w:pPr>
    </w:p>
    <w:p w:rsidR="00224221" w:rsidRDefault="00224221" w:rsidP="00FC39DB">
      <w:pPr>
        <w:rPr>
          <w:rFonts w:ascii="Arial" w:hAnsi="Arial" w:cs="Arial"/>
          <w:b/>
          <w:sz w:val="20"/>
        </w:rPr>
      </w:pPr>
    </w:p>
    <w:p w:rsidR="00224221" w:rsidRDefault="00224221" w:rsidP="00FC39DB">
      <w:pPr>
        <w:rPr>
          <w:rFonts w:ascii="Arial" w:hAnsi="Arial" w:cs="Arial"/>
          <w:b/>
          <w:sz w:val="20"/>
        </w:rPr>
      </w:pPr>
    </w:p>
    <w:p w:rsidR="00224221" w:rsidRDefault="00224221" w:rsidP="00FC39DB">
      <w:pPr>
        <w:rPr>
          <w:rFonts w:ascii="Arial" w:hAnsi="Arial" w:cs="Arial"/>
          <w:b/>
          <w:sz w:val="20"/>
        </w:rPr>
      </w:pPr>
    </w:p>
    <w:p w:rsidR="00FC39DB" w:rsidRPr="000C1B9A" w:rsidRDefault="00FC39DB" w:rsidP="00FC39DB">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69</w:t>
      </w:r>
      <w:r w:rsidRPr="00533625">
        <w:rPr>
          <w:rFonts w:ascii="Arial" w:hAnsi="Arial" w:cs="Arial"/>
          <w:b/>
          <w:sz w:val="20"/>
        </w:rPr>
        <w:t>:</w:t>
      </w:r>
      <w:r>
        <w:rPr>
          <w:rFonts w:ascii="Arial" w:hAnsi="Arial" w:cs="Arial"/>
          <w:b/>
          <w:sz w:val="20"/>
        </w:rPr>
        <w:t xml:space="preserve"> Akcesoria</w:t>
      </w:r>
      <w:r w:rsidRPr="009675CB">
        <w:rPr>
          <w:rFonts w:ascii="Arial" w:hAnsi="Arial" w:cs="Arial"/>
          <w:b/>
          <w:sz w:val="20"/>
        </w:rPr>
        <w:t xml:space="preserve"> do sterylizacji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Test kontroli skuteczności mycia mechanicznego</w:t>
            </w:r>
            <w:r w:rsidRPr="00224221">
              <w:rPr>
                <w:rFonts w:ascii="Arial" w:hAnsi="Arial" w:cs="Arial"/>
                <w:color w:val="000000"/>
                <w:sz w:val="18"/>
                <w:szCs w:val="18"/>
              </w:rPr>
              <w:t xml:space="preserve"> (arkusz testowy) w formie plastikowego arkusza z naniesioną substancja testową której formuła jest zgodna z EN ISO 15883, arkusz testowy  zapewniający kontrolę procesu mycia , odczyt wyniku natychmiastowy, łatwy i jednoznaczny w interpretacji, oświadczenie producenta o możliwości stosowania w myjce ultradźwiękowej op. 100szt.</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55</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2.</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Uchwyt do wskaźnika</w:t>
            </w:r>
            <w:r w:rsidRPr="00224221">
              <w:rPr>
                <w:rFonts w:ascii="Arial" w:hAnsi="Arial" w:cs="Arial"/>
                <w:color w:val="000000"/>
                <w:sz w:val="18"/>
                <w:szCs w:val="18"/>
              </w:rPr>
              <w:t xml:space="preserve"> monitorującego skuteczność mycia mechanicznego w myjniach dezynfektorach, kompatybilny z testami powyżej.</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3.</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Test kontroli prawidłowej pracy zgrzewarki</w:t>
            </w:r>
            <w:r w:rsidRPr="00224221">
              <w:rPr>
                <w:rFonts w:ascii="Arial" w:hAnsi="Arial" w:cs="Arial"/>
                <w:color w:val="000000"/>
                <w:sz w:val="18"/>
                <w:szCs w:val="18"/>
              </w:rPr>
              <w:t xml:space="preserve"> rolkowej oraz szczelności zgrzewu posiadający substancję testową w kolorze czarnym, wymagający zastosowania dodatkowego rękawa papierowo-foliowego lub torebki papierowo-foliowej (instrukcja zastosowania w zestawie). Op.a 250 testów  </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8</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Test kontroli szczelności zgrzewarki rolkowej</w:t>
            </w:r>
            <w:r w:rsidRPr="00224221">
              <w:rPr>
                <w:rFonts w:ascii="Arial" w:hAnsi="Arial" w:cs="Arial"/>
                <w:color w:val="000000"/>
                <w:sz w:val="18"/>
                <w:szCs w:val="18"/>
              </w:rPr>
              <w:t>: -zestaw testowy zawierający 30 kartridży z tuszem do kontroli szczelności zgrzewu</w:t>
            </w:r>
            <w:r w:rsidRPr="00224221">
              <w:rPr>
                <w:rFonts w:ascii="Arial" w:hAnsi="Arial" w:cs="Arial"/>
                <w:color w:val="000000"/>
                <w:sz w:val="18"/>
                <w:szCs w:val="18"/>
              </w:rPr>
              <w:br/>
              <w:t>-test / tusz w opakowaniu papier folia rozpływający się po pakiecie pod wpływem nacisku</w:t>
            </w:r>
            <w:r w:rsidRPr="00224221">
              <w:rPr>
                <w:rFonts w:ascii="Arial" w:hAnsi="Arial" w:cs="Arial"/>
                <w:color w:val="000000"/>
                <w:sz w:val="18"/>
                <w:szCs w:val="18"/>
              </w:rPr>
              <w:br/>
              <w:t>-zgodny z ISO 11607</w:t>
            </w:r>
            <w:r w:rsidRPr="00224221">
              <w:rPr>
                <w:rFonts w:ascii="Arial" w:hAnsi="Arial" w:cs="Arial"/>
                <w:color w:val="000000"/>
                <w:sz w:val="18"/>
                <w:szCs w:val="18"/>
              </w:rPr>
              <w:br/>
              <w:t>-op.a 30 sztuk</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w:t>
            </w:r>
          </w:p>
        </w:tc>
        <w:tc>
          <w:tcPr>
            <w:tcW w:w="4252" w:type="dxa"/>
            <w:vAlign w:val="center"/>
          </w:tcPr>
          <w:p w:rsidR="00FC39DB" w:rsidRPr="00224221" w:rsidRDefault="00FC39DB" w:rsidP="00FC39DB">
            <w:pPr>
              <w:rPr>
                <w:rFonts w:ascii="Arial" w:hAnsi="Arial" w:cs="Arial"/>
                <w:b/>
                <w:bCs/>
                <w:color w:val="000000"/>
                <w:sz w:val="18"/>
                <w:szCs w:val="18"/>
              </w:rPr>
            </w:pPr>
            <w:r w:rsidRPr="00224221">
              <w:rPr>
                <w:rFonts w:ascii="Arial" w:hAnsi="Arial" w:cs="Arial"/>
                <w:b/>
                <w:bCs/>
                <w:color w:val="000000"/>
                <w:sz w:val="18"/>
                <w:szCs w:val="18"/>
              </w:rPr>
              <w:t>Test pozostałości białkowych: -</w:t>
            </w:r>
            <w:r w:rsidRPr="00224221">
              <w:rPr>
                <w:rFonts w:ascii="Arial" w:hAnsi="Arial" w:cs="Arial"/>
                <w:color w:val="000000"/>
                <w:sz w:val="18"/>
                <w:szCs w:val="18"/>
              </w:rPr>
              <w:t>nihydrynowe testy do kontroli pozostałości białkowych w narzędziach rurowych,</w:t>
            </w:r>
            <w:r w:rsidRPr="00224221">
              <w:rPr>
                <w:rFonts w:ascii="Arial" w:hAnsi="Arial" w:cs="Arial"/>
                <w:color w:val="000000"/>
                <w:sz w:val="18"/>
                <w:szCs w:val="18"/>
              </w:rPr>
              <w:br/>
              <w:t>- pozwalające na wykrycie pozostałości białkowej w ilości 1µg w czasie max 10 sek.,</w:t>
            </w:r>
            <w:r w:rsidRPr="00224221">
              <w:rPr>
                <w:rFonts w:ascii="Arial" w:hAnsi="Arial" w:cs="Arial"/>
                <w:color w:val="000000"/>
                <w:sz w:val="18"/>
                <w:szCs w:val="18"/>
              </w:rPr>
              <w:br/>
              <w:t>- składające się z fiolki (probówki) z czynnikiem oraz jednorazowej wymazówki o długości min 10 cm,</w:t>
            </w:r>
            <w:r w:rsidRPr="00224221">
              <w:rPr>
                <w:rFonts w:ascii="Arial" w:hAnsi="Arial" w:cs="Arial"/>
                <w:color w:val="000000"/>
                <w:sz w:val="18"/>
                <w:szCs w:val="18"/>
              </w:rPr>
              <w:br/>
              <w:t>- odczyt wyniku poprzez jednoznaczną zmianę barwy/ brak zmiany substancji.</w:t>
            </w:r>
            <w:r w:rsidRPr="00224221">
              <w:rPr>
                <w:rFonts w:ascii="Arial" w:hAnsi="Arial" w:cs="Arial"/>
                <w:color w:val="000000"/>
                <w:sz w:val="18"/>
                <w:szCs w:val="18"/>
              </w:rPr>
              <w:br/>
              <w:t>- op.a 25 sztuk.</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25</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6.</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xml:space="preserve">Niezawierający niebezpiecznych substancji toksycznych </w:t>
            </w:r>
            <w:r w:rsidRPr="00224221">
              <w:rPr>
                <w:rFonts w:ascii="Arial" w:hAnsi="Arial" w:cs="Arial"/>
                <w:b/>
                <w:bCs/>
                <w:color w:val="000000"/>
                <w:sz w:val="18"/>
                <w:szCs w:val="18"/>
              </w:rPr>
              <w:t>wskaźnik  chemiczny</w:t>
            </w:r>
            <w:r w:rsidRPr="00224221">
              <w:rPr>
                <w:rFonts w:ascii="Arial" w:hAnsi="Arial" w:cs="Arial"/>
                <w:color w:val="000000"/>
                <w:sz w:val="18"/>
                <w:szCs w:val="18"/>
              </w:rPr>
              <w:t xml:space="preserve"> do kontroli </w:t>
            </w:r>
            <w:r w:rsidRPr="00224221">
              <w:rPr>
                <w:rFonts w:ascii="Arial" w:hAnsi="Arial" w:cs="Arial"/>
                <w:color w:val="000000"/>
                <w:sz w:val="18"/>
                <w:szCs w:val="18"/>
              </w:rPr>
              <w:lastRenderedPageBreak/>
              <w:t xml:space="preserve">dezynfekcji termicznej w myjni-dezynfektorze w zakresie parametrów: 90°C–5 min, integracja krytycznych parametrów procesu (czas, temperatura) powoduje jednoznaczną zmianę przebarwienia substancji wskaźnikowej w polu testowym; jednoznaczna, łatwa interpretacja wyniku.  Op.a 100 szt  </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lastRenderedPageBreak/>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45</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lastRenderedPageBreak/>
              <w:t>7.</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Wskaźniki rurkowe</w:t>
            </w:r>
            <w:r w:rsidRPr="00224221">
              <w:rPr>
                <w:rFonts w:ascii="Arial" w:hAnsi="Arial" w:cs="Arial"/>
                <w:color w:val="000000"/>
                <w:sz w:val="18"/>
                <w:szCs w:val="18"/>
              </w:rPr>
              <w:t xml:space="preserve"> - rurka typu Browna, temp. sterylizacji 180</w:t>
            </w:r>
            <w:r w:rsidRPr="00224221">
              <w:rPr>
                <w:rFonts w:ascii="Arial" w:hAnsi="Arial" w:cs="Arial"/>
                <w:color w:val="000000"/>
                <w:sz w:val="18"/>
                <w:szCs w:val="18"/>
                <w:vertAlign w:val="superscript"/>
              </w:rPr>
              <w:t>0</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6</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8.</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Koperty dokumentacyjne</w:t>
            </w:r>
            <w:r w:rsidRPr="00224221">
              <w:rPr>
                <w:rFonts w:ascii="Arial" w:hAnsi="Arial" w:cs="Arial"/>
                <w:color w:val="000000"/>
                <w:sz w:val="18"/>
                <w:szCs w:val="18"/>
              </w:rPr>
              <w:t xml:space="preserve"> przystosowane do etykiet  i wskaźników używanych w kontroli procesu sterylizacji  wymienionych powyżej służące za protokoły kontroli sterylizatorów oraz cykli sterylizacyjnych każdego dnia , z nadrukiem rutynowych kontroli sterylizatora oraz miejscem na wklejenie etykiet podwójnie przylepnych , wskaźnika klasy VI  wskaźnika z przyrządu PCD systemu Helix  . Nadruk na kopertach kompatybilny z wielkością etykiet , każda strona koperty przeznaczona na 1 maszynę. Op.a 100szt.</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13</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621687" w:rsidRPr="00224221" w:rsidTr="00891830">
        <w:trPr>
          <w:trHeight w:val="567"/>
        </w:trPr>
        <w:tc>
          <w:tcPr>
            <w:tcW w:w="534" w:type="dxa"/>
            <w:vAlign w:val="center"/>
          </w:tcPr>
          <w:p w:rsidR="00621687" w:rsidRPr="00224221" w:rsidRDefault="00621687" w:rsidP="00FC39DB">
            <w:pPr>
              <w:jc w:val="center"/>
              <w:rPr>
                <w:rFonts w:ascii="Arial" w:hAnsi="Arial" w:cs="Arial"/>
                <w:sz w:val="18"/>
                <w:szCs w:val="18"/>
              </w:rPr>
            </w:pPr>
            <w:r>
              <w:rPr>
                <w:rFonts w:ascii="Arial" w:hAnsi="Arial" w:cs="Arial"/>
                <w:sz w:val="18"/>
                <w:szCs w:val="18"/>
              </w:rPr>
              <w:t>9.</w:t>
            </w:r>
          </w:p>
        </w:tc>
        <w:tc>
          <w:tcPr>
            <w:tcW w:w="4252" w:type="dxa"/>
            <w:vAlign w:val="center"/>
          </w:tcPr>
          <w:p w:rsidR="00621687" w:rsidRPr="00621687" w:rsidRDefault="00621687">
            <w:pPr>
              <w:rPr>
                <w:rFonts w:ascii="Arial" w:hAnsi="Arial" w:cs="Arial"/>
                <w:b/>
                <w:bCs/>
                <w:color w:val="000000"/>
                <w:sz w:val="18"/>
                <w:szCs w:val="20"/>
              </w:rPr>
            </w:pPr>
            <w:r w:rsidRPr="00621687">
              <w:rPr>
                <w:rFonts w:ascii="Arial" w:hAnsi="Arial" w:cs="Arial"/>
                <w:b/>
                <w:bCs/>
                <w:color w:val="000000"/>
                <w:sz w:val="18"/>
                <w:szCs w:val="20"/>
              </w:rPr>
              <w:t>Koperty dokumentacyjne</w:t>
            </w:r>
            <w:r w:rsidRPr="00621687">
              <w:rPr>
                <w:rFonts w:ascii="Arial" w:hAnsi="Arial" w:cs="Arial"/>
                <w:color w:val="000000"/>
                <w:sz w:val="18"/>
                <w:szCs w:val="20"/>
              </w:rPr>
              <w:t xml:space="preserve"> przystosowane do etykiet  i wskaźników używanych w kontroli procesu mycia i  dezynfekcji termicznej. Każda strona koperty przeznaczona na 1 maszynę; op.a 100szt.</w:t>
            </w:r>
          </w:p>
        </w:tc>
        <w:tc>
          <w:tcPr>
            <w:tcW w:w="709" w:type="dxa"/>
            <w:vAlign w:val="center"/>
          </w:tcPr>
          <w:p w:rsidR="00621687" w:rsidRPr="00621687" w:rsidRDefault="00621687">
            <w:pPr>
              <w:jc w:val="center"/>
              <w:rPr>
                <w:rFonts w:ascii="Arial" w:hAnsi="Arial" w:cs="Arial"/>
                <w:color w:val="000000"/>
                <w:sz w:val="18"/>
                <w:szCs w:val="20"/>
              </w:rPr>
            </w:pPr>
            <w:r w:rsidRPr="00621687">
              <w:rPr>
                <w:rFonts w:ascii="Arial" w:hAnsi="Arial" w:cs="Arial"/>
                <w:color w:val="000000"/>
                <w:sz w:val="18"/>
                <w:szCs w:val="20"/>
              </w:rPr>
              <w:t>op.</w:t>
            </w:r>
          </w:p>
        </w:tc>
        <w:tc>
          <w:tcPr>
            <w:tcW w:w="992" w:type="dxa"/>
            <w:vAlign w:val="center"/>
          </w:tcPr>
          <w:p w:rsidR="00621687" w:rsidRPr="00621687" w:rsidRDefault="00621687">
            <w:pPr>
              <w:jc w:val="center"/>
              <w:rPr>
                <w:rFonts w:ascii="Arial" w:hAnsi="Arial" w:cs="Arial"/>
                <w:sz w:val="18"/>
                <w:szCs w:val="20"/>
              </w:rPr>
            </w:pPr>
            <w:r w:rsidRPr="00621687">
              <w:rPr>
                <w:rFonts w:ascii="Arial" w:hAnsi="Arial" w:cs="Arial"/>
                <w:sz w:val="18"/>
                <w:szCs w:val="20"/>
              </w:rPr>
              <w:t>13</w:t>
            </w:r>
          </w:p>
        </w:tc>
        <w:tc>
          <w:tcPr>
            <w:tcW w:w="1418" w:type="dxa"/>
            <w:vAlign w:val="center"/>
          </w:tcPr>
          <w:p w:rsidR="00621687" w:rsidRPr="00224221" w:rsidRDefault="00621687" w:rsidP="00FC39DB">
            <w:pPr>
              <w:jc w:val="center"/>
              <w:rPr>
                <w:rFonts w:ascii="Arial" w:hAnsi="Arial" w:cs="Arial"/>
                <w:sz w:val="18"/>
                <w:szCs w:val="18"/>
              </w:rPr>
            </w:pPr>
          </w:p>
        </w:tc>
        <w:tc>
          <w:tcPr>
            <w:tcW w:w="1417" w:type="dxa"/>
            <w:vAlign w:val="center"/>
          </w:tcPr>
          <w:p w:rsidR="00621687" w:rsidRPr="00224221" w:rsidRDefault="00621687" w:rsidP="00FC39DB">
            <w:pPr>
              <w:jc w:val="center"/>
              <w:rPr>
                <w:rFonts w:ascii="Arial" w:hAnsi="Arial" w:cs="Arial"/>
                <w:sz w:val="18"/>
                <w:szCs w:val="18"/>
              </w:rPr>
            </w:pPr>
          </w:p>
        </w:tc>
        <w:tc>
          <w:tcPr>
            <w:tcW w:w="851" w:type="dxa"/>
            <w:vAlign w:val="center"/>
          </w:tcPr>
          <w:p w:rsidR="00621687" w:rsidRPr="00224221" w:rsidRDefault="00621687" w:rsidP="00FC39DB">
            <w:pPr>
              <w:jc w:val="center"/>
              <w:rPr>
                <w:rFonts w:ascii="Arial" w:hAnsi="Arial" w:cs="Arial"/>
                <w:sz w:val="18"/>
                <w:szCs w:val="18"/>
              </w:rPr>
            </w:pPr>
          </w:p>
        </w:tc>
        <w:tc>
          <w:tcPr>
            <w:tcW w:w="1417" w:type="dxa"/>
            <w:vAlign w:val="center"/>
          </w:tcPr>
          <w:p w:rsidR="00621687" w:rsidRPr="00224221" w:rsidRDefault="00621687" w:rsidP="00FC39DB">
            <w:pPr>
              <w:jc w:val="center"/>
              <w:rPr>
                <w:rFonts w:ascii="Arial" w:hAnsi="Arial" w:cs="Arial"/>
                <w:sz w:val="18"/>
                <w:szCs w:val="18"/>
              </w:rPr>
            </w:pPr>
          </w:p>
        </w:tc>
        <w:tc>
          <w:tcPr>
            <w:tcW w:w="1418" w:type="dxa"/>
            <w:vAlign w:val="center"/>
          </w:tcPr>
          <w:p w:rsidR="00621687" w:rsidRPr="00224221" w:rsidRDefault="00621687" w:rsidP="00FC39DB">
            <w:pPr>
              <w:jc w:val="center"/>
              <w:rPr>
                <w:rFonts w:ascii="Arial" w:hAnsi="Arial" w:cs="Arial"/>
                <w:sz w:val="18"/>
                <w:szCs w:val="18"/>
              </w:rPr>
            </w:pPr>
          </w:p>
        </w:tc>
        <w:tc>
          <w:tcPr>
            <w:tcW w:w="2268" w:type="dxa"/>
            <w:vAlign w:val="center"/>
          </w:tcPr>
          <w:p w:rsidR="00621687" w:rsidRPr="00224221" w:rsidRDefault="00621687" w:rsidP="00FC39DB">
            <w:pPr>
              <w:jc w:val="center"/>
              <w:rPr>
                <w:rFonts w:ascii="Arial" w:hAnsi="Arial" w:cs="Arial"/>
                <w:sz w:val="18"/>
                <w:szCs w:val="18"/>
              </w:rPr>
            </w:pPr>
          </w:p>
        </w:tc>
      </w:tr>
      <w:tr w:rsidR="00FC39DB" w:rsidRPr="000C1B9A" w:rsidTr="00891830">
        <w:trPr>
          <w:trHeight w:val="567"/>
        </w:trPr>
        <w:tc>
          <w:tcPr>
            <w:tcW w:w="7905" w:type="dxa"/>
            <w:gridSpan w:val="5"/>
            <w:vAlign w:val="center"/>
          </w:tcPr>
          <w:p w:rsidR="00FC39DB" w:rsidRPr="000C1B9A" w:rsidRDefault="00FC39D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FC39DB" w:rsidRPr="0069541B" w:rsidRDefault="00FC39DB" w:rsidP="00FC39DB">
            <w:pPr>
              <w:jc w:val="center"/>
              <w:rPr>
                <w:rFonts w:ascii="Arial" w:hAnsi="Arial" w:cs="Arial"/>
                <w:b/>
                <w:sz w:val="20"/>
                <w:szCs w:val="20"/>
              </w:rPr>
            </w:pPr>
          </w:p>
        </w:tc>
        <w:tc>
          <w:tcPr>
            <w:tcW w:w="851" w:type="dxa"/>
            <w:shd w:val="clear" w:color="auto" w:fill="000000" w:themeFill="text1"/>
          </w:tcPr>
          <w:p w:rsidR="00FC39DB" w:rsidRPr="000C1B9A" w:rsidRDefault="00FC39DB" w:rsidP="00FC39DB">
            <w:pPr>
              <w:jc w:val="center"/>
              <w:rPr>
                <w:rFonts w:ascii="Arial" w:hAnsi="Arial" w:cs="Arial"/>
                <w:sz w:val="20"/>
                <w:szCs w:val="20"/>
              </w:rPr>
            </w:pPr>
          </w:p>
        </w:tc>
        <w:tc>
          <w:tcPr>
            <w:tcW w:w="1417" w:type="dxa"/>
            <w:shd w:val="clear" w:color="auto" w:fill="000000" w:themeFill="text1"/>
          </w:tcPr>
          <w:p w:rsidR="00FC39DB" w:rsidRPr="000C1B9A" w:rsidRDefault="00FC39DB" w:rsidP="00FC39DB">
            <w:pPr>
              <w:jc w:val="center"/>
              <w:rPr>
                <w:rFonts w:ascii="Arial" w:hAnsi="Arial" w:cs="Arial"/>
                <w:sz w:val="20"/>
                <w:szCs w:val="20"/>
              </w:rPr>
            </w:pPr>
          </w:p>
        </w:tc>
        <w:tc>
          <w:tcPr>
            <w:tcW w:w="1418" w:type="dxa"/>
            <w:vAlign w:val="center"/>
          </w:tcPr>
          <w:p w:rsidR="00FC39DB" w:rsidRPr="0069541B" w:rsidRDefault="00FC39DB" w:rsidP="00FC39DB">
            <w:pPr>
              <w:jc w:val="center"/>
              <w:rPr>
                <w:rFonts w:ascii="Arial" w:hAnsi="Arial" w:cs="Arial"/>
                <w:b/>
                <w:sz w:val="20"/>
                <w:szCs w:val="20"/>
              </w:rPr>
            </w:pPr>
          </w:p>
        </w:tc>
        <w:tc>
          <w:tcPr>
            <w:tcW w:w="2268" w:type="dxa"/>
            <w:shd w:val="clear" w:color="auto" w:fill="000000" w:themeFill="text1"/>
          </w:tcPr>
          <w:p w:rsidR="00FC39DB" w:rsidRPr="000C1B9A" w:rsidRDefault="00FC39DB" w:rsidP="00FC39DB">
            <w:pPr>
              <w:jc w:val="center"/>
              <w:rPr>
                <w:rFonts w:ascii="Arial" w:hAnsi="Arial" w:cs="Arial"/>
                <w:sz w:val="20"/>
                <w:szCs w:val="20"/>
              </w:rPr>
            </w:pPr>
          </w:p>
        </w:tc>
      </w:tr>
    </w:tbl>
    <w:p w:rsidR="00224221" w:rsidRPr="008C5CD1" w:rsidRDefault="00224221" w:rsidP="0022422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224221" w:rsidRDefault="00DA140C" w:rsidP="00224221">
      <w:pPr>
        <w:pStyle w:val="Default"/>
        <w:rPr>
          <w:b/>
          <w:bCs/>
          <w:iCs/>
          <w:sz w:val="20"/>
          <w:szCs w:val="22"/>
        </w:rPr>
      </w:pPr>
      <w:r>
        <w:rPr>
          <w:b/>
          <w:bCs/>
          <w:iCs/>
          <w:sz w:val="20"/>
          <w:szCs w:val="22"/>
        </w:rPr>
        <w:br/>
      </w:r>
    </w:p>
    <w:p w:rsidR="00224221" w:rsidRPr="00EE1344" w:rsidRDefault="00224221" w:rsidP="00224221">
      <w:pPr>
        <w:pStyle w:val="Default"/>
        <w:rPr>
          <w:sz w:val="20"/>
          <w:szCs w:val="22"/>
        </w:rPr>
      </w:pPr>
      <w:r w:rsidRPr="00EE1344">
        <w:rPr>
          <w:b/>
          <w:bCs/>
          <w:iCs/>
          <w:sz w:val="20"/>
          <w:szCs w:val="22"/>
        </w:rPr>
        <w:t xml:space="preserve">Dokument należy wypełnić i podpisać kwalifikowanym podpisem elektronicznym. </w:t>
      </w:r>
    </w:p>
    <w:p w:rsidR="00224221" w:rsidRPr="00EE1344" w:rsidRDefault="00224221" w:rsidP="00224221">
      <w:pPr>
        <w:rPr>
          <w:rFonts w:ascii="Arial" w:hAnsi="Arial" w:cs="Arial"/>
          <w:b/>
          <w:bCs/>
          <w:iCs/>
          <w:sz w:val="20"/>
        </w:rPr>
      </w:pPr>
      <w:r w:rsidRPr="00EE1344">
        <w:rPr>
          <w:rFonts w:ascii="Arial" w:hAnsi="Arial" w:cs="Arial"/>
          <w:b/>
          <w:bCs/>
          <w:iCs/>
          <w:sz w:val="20"/>
        </w:rPr>
        <w:t>Zamawiający zaleca zapisanie dokumentu w formacie PDF.</w:t>
      </w:r>
    </w:p>
    <w:p w:rsidR="00FC39DB" w:rsidRDefault="00FC39DB" w:rsidP="00FC39DB">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Pr="000C1B9A" w:rsidRDefault="00FC39DB" w:rsidP="00FC39DB">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70</w:t>
      </w:r>
      <w:r w:rsidRPr="00533625">
        <w:rPr>
          <w:rFonts w:ascii="Arial" w:hAnsi="Arial" w:cs="Arial"/>
          <w:b/>
          <w:sz w:val="20"/>
        </w:rPr>
        <w:t xml:space="preserve">: </w:t>
      </w:r>
      <w:r w:rsidRPr="00FC39DB">
        <w:rPr>
          <w:rFonts w:ascii="Arial" w:hAnsi="Arial" w:cs="Arial"/>
          <w:b/>
          <w:sz w:val="20"/>
        </w:rPr>
        <w:t>Wanienki dezynfekcyjne, szczotki wielorazowego użytku, akcesoria do sterylizacji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w:t>
            </w:r>
          </w:p>
        </w:tc>
        <w:tc>
          <w:tcPr>
            <w:tcW w:w="4252" w:type="dxa"/>
            <w:vAlign w:val="center"/>
          </w:tcPr>
          <w:p w:rsidR="00FC39DB" w:rsidRPr="00224221" w:rsidRDefault="00FC39DB" w:rsidP="00FC39DB">
            <w:pPr>
              <w:rPr>
                <w:rFonts w:ascii="Arial" w:hAnsi="Arial" w:cs="Arial"/>
                <w:b/>
                <w:bCs/>
                <w:color w:val="000000"/>
                <w:sz w:val="18"/>
                <w:szCs w:val="18"/>
              </w:rPr>
            </w:pPr>
            <w:r w:rsidRPr="00224221">
              <w:rPr>
                <w:rFonts w:ascii="Arial" w:hAnsi="Arial" w:cs="Arial"/>
                <w:b/>
                <w:bCs/>
                <w:color w:val="000000"/>
                <w:sz w:val="18"/>
                <w:szCs w:val="18"/>
              </w:rPr>
              <w:t>Wanienka dezynfekcyjna</w:t>
            </w:r>
            <w:r w:rsidRPr="00224221">
              <w:rPr>
                <w:rFonts w:ascii="Arial" w:hAnsi="Arial" w:cs="Arial"/>
                <w:b/>
                <w:bCs/>
                <w:color w:val="000000"/>
                <w:sz w:val="18"/>
                <w:szCs w:val="18"/>
              </w:rPr>
              <w:br/>
            </w:r>
            <w:r w:rsidRPr="00224221">
              <w:rPr>
                <w:rFonts w:ascii="Arial" w:hAnsi="Arial" w:cs="Arial"/>
                <w:color w:val="000000"/>
                <w:sz w:val="18"/>
                <w:szCs w:val="18"/>
              </w:rPr>
              <w:t>- składająca się z zewnętrznego pojemnika oraz wewnętrznego pojemnika z perforowanym dnem, z przykrywką,</w:t>
            </w:r>
            <w:r w:rsidRPr="00224221">
              <w:rPr>
                <w:rFonts w:ascii="Arial" w:hAnsi="Arial" w:cs="Arial"/>
                <w:color w:val="000000"/>
                <w:sz w:val="18"/>
                <w:szCs w:val="18"/>
              </w:rPr>
              <w:br/>
              <w:t>- na zewnętrznym pojemniku podziałka do pomiaru ilości wlanego płynu,</w:t>
            </w:r>
            <w:r w:rsidRPr="00224221">
              <w:rPr>
                <w:rFonts w:ascii="Arial" w:hAnsi="Arial" w:cs="Arial"/>
                <w:color w:val="000000"/>
                <w:sz w:val="18"/>
                <w:szCs w:val="18"/>
              </w:rPr>
              <w:br/>
              <w:t>- dopuszczona do użycia w obszarze medycznym, odporna na środki myjąco- dezynfekcyjne,</w:t>
            </w:r>
          </w:p>
        </w:tc>
        <w:tc>
          <w:tcPr>
            <w:tcW w:w="709" w:type="dxa"/>
            <w:vAlign w:val="center"/>
          </w:tcPr>
          <w:p w:rsidR="00FC39DB" w:rsidRPr="00224221" w:rsidRDefault="00FC39DB" w:rsidP="00FC39DB">
            <w:pPr>
              <w:jc w:val="center"/>
              <w:rPr>
                <w:rFonts w:ascii="Arial" w:hAnsi="Arial" w:cs="Arial"/>
                <w:color w:val="000000"/>
                <w:sz w:val="18"/>
                <w:szCs w:val="18"/>
              </w:rPr>
            </w:pPr>
          </w:p>
        </w:tc>
        <w:tc>
          <w:tcPr>
            <w:tcW w:w="992" w:type="dxa"/>
            <w:vAlign w:val="center"/>
          </w:tcPr>
          <w:p w:rsidR="00FC39DB" w:rsidRPr="00224221" w:rsidRDefault="00FC39DB" w:rsidP="00FC39DB">
            <w:pPr>
              <w:jc w:val="center"/>
              <w:rPr>
                <w:rFonts w:ascii="Arial" w:hAnsi="Arial" w:cs="Arial"/>
                <w:b/>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a.</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pojemność 2L</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2.</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Szczotki wielorazowego użytku</w:t>
            </w:r>
            <w:r w:rsidRPr="00224221">
              <w:rPr>
                <w:rFonts w:ascii="Arial" w:hAnsi="Arial" w:cs="Arial"/>
                <w:color w:val="000000"/>
                <w:sz w:val="18"/>
                <w:szCs w:val="18"/>
              </w:rPr>
              <w:t xml:space="preserve"> do czyszczenia zewnętrznych powierzchni, odporne na temperaturę do 134</w:t>
            </w:r>
            <w:r w:rsidRPr="00224221">
              <w:rPr>
                <w:rFonts w:ascii="Cambria Math" w:hAnsi="Cambria Math" w:cs="Cambria Math"/>
                <w:color w:val="000000"/>
                <w:sz w:val="18"/>
                <w:szCs w:val="18"/>
              </w:rPr>
              <w:t>⁰</w:t>
            </w:r>
            <w:r w:rsidRPr="00224221">
              <w:rPr>
                <w:rFonts w:ascii="Arial" w:hAnsi="Arial" w:cs="Arial"/>
                <w:color w:val="000000"/>
                <w:sz w:val="18"/>
                <w:szCs w:val="18"/>
              </w:rPr>
              <w:t xml:space="preserve"> z możliwością czyszczenia w myjni dezynfektorze.</w:t>
            </w:r>
          </w:p>
        </w:tc>
        <w:tc>
          <w:tcPr>
            <w:tcW w:w="709" w:type="dxa"/>
            <w:vAlign w:val="center"/>
          </w:tcPr>
          <w:p w:rsidR="00FC39DB" w:rsidRPr="00224221" w:rsidRDefault="00FC39DB" w:rsidP="00FC39DB">
            <w:pPr>
              <w:jc w:val="center"/>
              <w:rPr>
                <w:rFonts w:ascii="Arial" w:hAnsi="Arial" w:cs="Arial"/>
                <w:color w:val="000000"/>
                <w:sz w:val="18"/>
                <w:szCs w:val="18"/>
              </w:rPr>
            </w:pPr>
          </w:p>
        </w:tc>
        <w:tc>
          <w:tcPr>
            <w:tcW w:w="992"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a.</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dwustronna, twarde syntetyczne włosie do czyszczenia uporczywych zabrudzeń</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10x30x175</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- 2 sztuki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8</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b.</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-twarde syntetyczne włosie do czyszczenia uporczywych zabrudzeń</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12x30x165</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- 10 sztuk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3</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c.</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-twarde syntetyczne włosie do czyszczenia uporczywych zabrudzeń</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wymiary 15x75x215</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ilość sztuk w opakowaniu 1</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d.</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xml:space="preserve">-włosie ze stali nierdzewnej do czyszczenia uporczywych zabrudzeń </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-wymiary 15x40x180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- 1 sztuka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8</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e.</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włosie mosiężne do czyszczenia uporczywych zabrudzeń</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wymiary 15x40x180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- 1 sztuka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8</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3.</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Szczotki wielorazowego użytku</w:t>
            </w:r>
            <w:r w:rsidRPr="00224221">
              <w:rPr>
                <w:rFonts w:ascii="Arial" w:hAnsi="Arial" w:cs="Arial"/>
                <w:color w:val="000000"/>
                <w:sz w:val="18"/>
                <w:szCs w:val="18"/>
              </w:rPr>
              <w:t xml:space="preserve"> do czyszczenia kanałów. Wykonane z nylonowego włosia, odporne na temperaturę do 134</w:t>
            </w:r>
            <w:r w:rsidRPr="00224221">
              <w:rPr>
                <w:rFonts w:ascii="Cambria Math" w:hAnsi="Cambria Math" w:cs="Cambria Math"/>
                <w:color w:val="000000"/>
                <w:sz w:val="18"/>
                <w:szCs w:val="18"/>
              </w:rPr>
              <w:t>⁰</w:t>
            </w:r>
            <w:r w:rsidRPr="00224221">
              <w:rPr>
                <w:rFonts w:ascii="Arial" w:hAnsi="Arial" w:cs="Arial"/>
                <w:color w:val="000000"/>
                <w:sz w:val="18"/>
                <w:szCs w:val="18"/>
              </w:rPr>
              <w:t xml:space="preserve"> i czyszczenie w myjni dezynfektorze.</w:t>
            </w:r>
          </w:p>
        </w:tc>
        <w:tc>
          <w:tcPr>
            <w:tcW w:w="709" w:type="dxa"/>
            <w:vAlign w:val="center"/>
          </w:tcPr>
          <w:p w:rsidR="00FC39DB" w:rsidRPr="00224221" w:rsidRDefault="00FC39DB" w:rsidP="00FC39DB">
            <w:pPr>
              <w:jc w:val="center"/>
              <w:rPr>
                <w:rFonts w:ascii="Arial" w:hAnsi="Arial" w:cs="Arial"/>
                <w:color w:val="000000"/>
                <w:sz w:val="18"/>
                <w:szCs w:val="18"/>
              </w:rPr>
            </w:pPr>
          </w:p>
        </w:tc>
        <w:tc>
          <w:tcPr>
            <w:tcW w:w="992"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lastRenderedPageBreak/>
              <w:t>a.</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7x100x800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- 3 sztuki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3</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b.</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10x45x140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- 5 sztuk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6</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c.</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6x100x300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- 5 sztuk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6</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d.</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8x80x400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- 1 sztuka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12</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e.</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10x80x400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- 1 sztuka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12</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f.</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8x100x300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- 5 sztuk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sztywna szczotka z trzonkiem do czyszczenia kanałów, nierysująca powierzchni ze stali nierdzewnej</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trzonka 12 cm</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-rozmiar czyszczonego kanału od 1,6 do 2,2</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- 1 sztuka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4</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Zestaw: gumka do czyszczenia powierzchni ze stali nierdzewnej</w:t>
            </w:r>
            <w:r w:rsidRPr="00224221">
              <w:rPr>
                <w:rFonts w:ascii="Arial" w:hAnsi="Arial" w:cs="Arial"/>
                <w:color w:val="000000"/>
                <w:sz w:val="18"/>
                <w:szCs w:val="18"/>
              </w:rPr>
              <w:t xml:space="preserve"> wraz z uchwytem do gumek i temperówką.</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80x10x10</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2</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a.</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gumki do czyszczenia powierzchni ze stali nierdzewnej - wkłady</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80x10x10</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opakowanie 2 sztuki</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6.</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Klipsy ze stali nierdzewnej do łączenia instrumentariów wielokrotnego użytku</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75 mm</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- 1 sztuka w opakowaniu</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10</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224221" w:rsidTr="00891830">
        <w:trPr>
          <w:trHeight w:val="567"/>
        </w:trPr>
        <w:tc>
          <w:tcPr>
            <w:tcW w:w="534"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7.</w:t>
            </w:r>
          </w:p>
        </w:tc>
        <w:tc>
          <w:tcPr>
            <w:tcW w:w="4252" w:type="dxa"/>
            <w:vAlign w:val="center"/>
          </w:tcPr>
          <w:p w:rsidR="00FC39DB" w:rsidRPr="00224221" w:rsidRDefault="00FC39DB" w:rsidP="00FC39DB">
            <w:pPr>
              <w:rPr>
                <w:rFonts w:ascii="Arial" w:hAnsi="Arial" w:cs="Arial"/>
                <w:color w:val="000000"/>
                <w:sz w:val="18"/>
                <w:szCs w:val="18"/>
              </w:rPr>
            </w:pPr>
            <w:r w:rsidRPr="00224221">
              <w:rPr>
                <w:rFonts w:ascii="Arial" w:hAnsi="Arial" w:cs="Arial"/>
                <w:b/>
                <w:bCs/>
                <w:color w:val="000000"/>
                <w:sz w:val="18"/>
                <w:szCs w:val="18"/>
              </w:rPr>
              <w:t>Markery do trwałego opisu pakietów</w:t>
            </w:r>
            <w:r w:rsidRPr="00224221">
              <w:rPr>
                <w:rFonts w:ascii="Arial" w:hAnsi="Arial" w:cs="Arial"/>
                <w:color w:val="000000"/>
                <w:sz w:val="18"/>
                <w:szCs w:val="18"/>
              </w:rPr>
              <w:t>, odporne na warunki sterylizacji parowej, wodoodpornie, odporne na działanie światła.</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kolor czarny</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opakowanie 10 sztuk</w:t>
            </w:r>
          </w:p>
          <w:p w:rsidR="00FC39DB" w:rsidRPr="00224221" w:rsidRDefault="00FC39DB" w:rsidP="00FC39DB">
            <w:pPr>
              <w:rPr>
                <w:rFonts w:ascii="Arial" w:hAnsi="Arial" w:cs="Arial"/>
                <w:color w:val="000000"/>
                <w:sz w:val="18"/>
                <w:szCs w:val="18"/>
              </w:rPr>
            </w:pPr>
            <w:r w:rsidRPr="00224221">
              <w:rPr>
                <w:rFonts w:ascii="Arial" w:hAnsi="Arial" w:cs="Arial"/>
                <w:color w:val="000000"/>
                <w:sz w:val="18"/>
                <w:szCs w:val="18"/>
              </w:rPr>
              <w:t>- rozmiar 0,75 mm</w:t>
            </w:r>
          </w:p>
        </w:tc>
        <w:tc>
          <w:tcPr>
            <w:tcW w:w="709" w:type="dxa"/>
            <w:vAlign w:val="center"/>
          </w:tcPr>
          <w:p w:rsidR="00FC39DB" w:rsidRPr="00224221" w:rsidRDefault="00FC39DB" w:rsidP="00FC39DB">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FC39DB" w:rsidRPr="00224221" w:rsidRDefault="00FC39DB" w:rsidP="00FC39DB">
            <w:pPr>
              <w:jc w:val="center"/>
              <w:rPr>
                <w:rFonts w:ascii="Arial" w:hAnsi="Arial" w:cs="Arial"/>
                <w:sz w:val="18"/>
                <w:szCs w:val="18"/>
              </w:rPr>
            </w:pPr>
            <w:r w:rsidRPr="00224221">
              <w:rPr>
                <w:rFonts w:ascii="Arial" w:hAnsi="Arial" w:cs="Arial"/>
                <w:sz w:val="18"/>
                <w:szCs w:val="18"/>
              </w:rPr>
              <w:t>51</w:t>
            </w:r>
          </w:p>
        </w:tc>
        <w:tc>
          <w:tcPr>
            <w:tcW w:w="1418"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851" w:type="dxa"/>
            <w:vAlign w:val="center"/>
          </w:tcPr>
          <w:p w:rsidR="00FC39DB" w:rsidRPr="00224221" w:rsidRDefault="00FC39DB" w:rsidP="00FC39DB">
            <w:pPr>
              <w:jc w:val="center"/>
              <w:rPr>
                <w:rFonts w:ascii="Arial" w:hAnsi="Arial" w:cs="Arial"/>
                <w:sz w:val="18"/>
                <w:szCs w:val="18"/>
              </w:rPr>
            </w:pPr>
          </w:p>
        </w:tc>
        <w:tc>
          <w:tcPr>
            <w:tcW w:w="1417" w:type="dxa"/>
            <w:vAlign w:val="center"/>
          </w:tcPr>
          <w:p w:rsidR="00FC39DB" w:rsidRPr="00224221" w:rsidRDefault="00FC39DB" w:rsidP="00FC39DB">
            <w:pPr>
              <w:jc w:val="center"/>
              <w:rPr>
                <w:rFonts w:ascii="Arial" w:hAnsi="Arial" w:cs="Arial"/>
                <w:sz w:val="18"/>
                <w:szCs w:val="18"/>
              </w:rPr>
            </w:pPr>
          </w:p>
        </w:tc>
        <w:tc>
          <w:tcPr>
            <w:tcW w:w="1418" w:type="dxa"/>
            <w:vAlign w:val="center"/>
          </w:tcPr>
          <w:p w:rsidR="00FC39DB" w:rsidRPr="00224221" w:rsidRDefault="00FC39DB" w:rsidP="00FC39DB">
            <w:pPr>
              <w:jc w:val="center"/>
              <w:rPr>
                <w:rFonts w:ascii="Arial" w:hAnsi="Arial" w:cs="Arial"/>
                <w:sz w:val="18"/>
                <w:szCs w:val="18"/>
              </w:rPr>
            </w:pPr>
          </w:p>
        </w:tc>
        <w:tc>
          <w:tcPr>
            <w:tcW w:w="2268" w:type="dxa"/>
            <w:vAlign w:val="center"/>
          </w:tcPr>
          <w:p w:rsidR="00FC39DB" w:rsidRPr="00224221" w:rsidRDefault="00FC39DB" w:rsidP="00FC39DB">
            <w:pPr>
              <w:jc w:val="center"/>
              <w:rPr>
                <w:rFonts w:ascii="Arial" w:hAnsi="Arial" w:cs="Arial"/>
                <w:sz w:val="18"/>
                <w:szCs w:val="18"/>
              </w:rPr>
            </w:pPr>
          </w:p>
        </w:tc>
      </w:tr>
      <w:tr w:rsidR="00FC39DB" w:rsidRPr="000C1B9A" w:rsidTr="00891830">
        <w:trPr>
          <w:trHeight w:val="567"/>
        </w:trPr>
        <w:tc>
          <w:tcPr>
            <w:tcW w:w="7905" w:type="dxa"/>
            <w:gridSpan w:val="5"/>
            <w:vAlign w:val="center"/>
          </w:tcPr>
          <w:p w:rsidR="00FC39DB" w:rsidRPr="000C1B9A" w:rsidRDefault="00FC39D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FC39DB" w:rsidRPr="0069541B" w:rsidRDefault="00FC39DB" w:rsidP="00FC39DB">
            <w:pPr>
              <w:jc w:val="center"/>
              <w:rPr>
                <w:rFonts w:ascii="Arial" w:hAnsi="Arial" w:cs="Arial"/>
                <w:b/>
                <w:sz w:val="20"/>
                <w:szCs w:val="20"/>
              </w:rPr>
            </w:pPr>
          </w:p>
        </w:tc>
        <w:tc>
          <w:tcPr>
            <w:tcW w:w="851" w:type="dxa"/>
            <w:shd w:val="clear" w:color="auto" w:fill="000000" w:themeFill="text1"/>
          </w:tcPr>
          <w:p w:rsidR="00FC39DB" w:rsidRPr="000C1B9A" w:rsidRDefault="00FC39DB" w:rsidP="00FC39DB">
            <w:pPr>
              <w:jc w:val="center"/>
              <w:rPr>
                <w:rFonts w:ascii="Arial" w:hAnsi="Arial" w:cs="Arial"/>
                <w:sz w:val="20"/>
                <w:szCs w:val="20"/>
              </w:rPr>
            </w:pPr>
          </w:p>
        </w:tc>
        <w:tc>
          <w:tcPr>
            <w:tcW w:w="1417" w:type="dxa"/>
            <w:shd w:val="clear" w:color="auto" w:fill="000000" w:themeFill="text1"/>
          </w:tcPr>
          <w:p w:rsidR="00FC39DB" w:rsidRPr="000C1B9A" w:rsidRDefault="00FC39DB" w:rsidP="00FC39DB">
            <w:pPr>
              <w:jc w:val="center"/>
              <w:rPr>
                <w:rFonts w:ascii="Arial" w:hAnsi="Arial" w:cs="Arial"/>
                <w:sz w:val="20"/>
                <w:szCs w:val="20"/>
              </w:rPr>
            </w:pPr>
          </w:p>
        </w:tc>
        <w:tc>
          <w:tcPr>
            <w:tcW w:w="1418" w:type="dxa"/>
            <w:vAlign w:val="center"/>
          </w:tcPr>
          <w:p w:rsidR="00FC39DB" w:rsidRPr="0069541B" w:rsidRDefault="00FC39DB" w:rsidP="00FC39DB">
            <w:pPr>
              <w:jc w:val="center"/>
              <w:rPr>
                <w:rFonts w:ascii="Arial" w:hAnsi="Arial" w:cs="Arial"/>
                <w:b/>
                <w:sz w:val="20"/>
                <w:szCs w:val="20"/>
              </w:rPr>
            </w:pPr>
          </w:p>
        </w:tc>
        <w:tc>
          <w:tcPr>
            <w:tcW w:w="2268" w:type="dxa"/>
            <w:shd w:val="clear" w:color="auto" w:fill="000000" w:themeFill="text1"/>
          </w:tcPr>
          <w:p w:rsidR="00FC39DB" w:rsidRPr="000C1B9A" w:rsidRDefault="00FC39DB" w:rsidP="00FC39DB">
            <w:pPr>
              <w:jc w:val="center"/>
              <w:rPr>
                <w:rFonts w:ascii="Arial" w:hAnsi="Arial" w:cs="Arial"/>
                <w:sz w:val="20"/>
                <w:szCs w:val="20"/>
              </w:rPr>
            </w:pPr>
          </w:p>
        </w:tc>
      </w:tr>
    </w:tbl>
    <w:p w:rsidR="00224221" w:rsidRPr="00DA140C" w:rsidRDefault="00224221" w:rsidP="00DA140C">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224221" w:rsidRPr="00EE1344" w:rsidRDefault="00224221" w:rsidP="00224221">
      <w:pPr>
        <w:pStyle w:val="Default"/>
        <w:rPr>
          <w:sz w:val="20"/>
          <w:szCs w:val="22"/>
        </w:rPr>
      </w:pPr>
      <w:r w:rsidRPr="00EE1344">
        <w:rPr>
          <w:b/>
          <w:bCs/>
          <w:iCs/>
          <w:sz w:val="20"/>
          <w:szCs w:val="22"/>
        </w:rPr>
        <w:lastRenderedPageBreak/>
        <w:t xml:space="preserve">Dokument należy wypełnić i podpisać kwalifikowanym podpisem elektronicznym. </w:t>
      </w:r>
    </w:p>
    <w:p w:rsidR="00224221" w:rsidRPr="00EE1344" w:rsidRDefault="00224221" w:rsidP="00224221">
      <w:pPr>
        <w:rPr>
          <w:rFonts w:ascii="Arial" w:hAnsi="Arial" w:cs="Arial"/>
          <w:b/>
          <w:bCs/>
          <w:iCs/>
          <w:sz w:val="20"/>
        </w:rPr>
      </w:pPr>
      <w:r w:rsidRPr="00EE1344">
        <w:rPr>
          <w:rFonts w:ascii="Arial" w:hAnsi="Arial" w:cs="Arial"/>
          <w:b/>
          <w:bCs/>
          <w:iCs/>
          <w:sz w:val="20"/>
        </w:rPr>
        <w:t>Zamawiający zaleca zapisanie dokumentu w formacie PDF.</w:t>
      </w: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891830" w:rsidRDefault="00891830" w:rsidP="00FC39DB">
      <w:pPr>
        <w:rPr>
          <w:rFonts w:ascii="Arial" w:hAnsi="Arial" w:cs="Arial"/>
          <w:b/>
          <w:sz w:val="20"/>
        </w:rPr>
      </w:pPr>
    </w:p>
    <w:p w:rsidR="00891830" w:rsidRDefault="00891830" w:rsidP="00FC39DB">
      <w:pPr>
        <w:rPr>
          <w:rFonts w:ascii="Arial" w:hAnsi="Arial" w:cs="Arial"/>
          <w:b/>
          <w:sz w:val="20"/>
        </w:rPr>
      </w:pPr>
    </w:p>
    <w:p w:rsidR="00891830" w:rsidRDefault="00891830" w:rsidP="00FC39DB">
      <w:pPr>
        <w:rPr>
          <w:rFonts w:ascii="Arial" w:hAnsi="Arial" w:cs="Arial"/>
          <w:b/>
          <w:sz w:val="20"/>
        </w:rPr>
      </w:pPr>
    </w:p>
    <w:p w:rsidR="00891830" w:rsidRDefault="00891830" w:rsidP="00FC39DB">
      <w:pPr>
        <w:rPr>
          <w:rFonts w:ascii="Arial" w:hAnsi="Arial" w:cs="Arial"/>
          <w:b/>
          <w:sz w:val="20"/>
        </w:rPr>
      </w:pPr>
    </w:p>
    <w:p w:rsidR="00891830" w:rsidRDefault="00891830" w:rsidP="00FC39DB">
      <w:pPr>
        <w:rPr>
          <w:rFonts w:ascii="Arial" w:hAnsi="Arial" w:cs="Arial"/>
          <w:b/>
          <w:sz w:val="20"/>
        </w:rPr>
      </w:pPr>
    </w:p>
    <w:p w:rsidR="00224221" w:rsidRDefault="00224221" w:rsidP="00FC39DB">
      <w:pPr>
        <w:rPr>
          <w:rFonts w:ascii="Arial" w:hAnsi="Arial" w:cs="Arial"/>
          <w:b/>
          <w:sz w:val="20"/>
        </w:rPr>
      </w:pPr>
    </w:p>
    <w:p w:rsidR="00224221" w:rsidRDefault="00224221" w:rsidP="00FC39DB">
      <w:pPr>
        <w:rPr>
          <w:rFonts w:ascii="Arial" w:hAnsi="Arial" w:cs="Arial"/>
          <w:b/>
          <w:sz w:val="20"/>
        </w:rPr>
      </w:pPr>
    </w:p>
    <w:p w:rsidR="00FC39DB" w:rsidRPr="000C1B9A" w:rsidRDefault="00FC39DB" w:rsidP="00FC39DB">
      <w:pPr>
        <w:rPr>
          <w:rFonts w:ascii="Arial" w:hAnsi="Arial" w:cs="Arial"/>
          <w:b/>
          <w:sz w:val="20"/>
        </w:rPr>
      </w:pPr>
      <w:r w:rsidRPr="00533625">
        <w:rPr>
          <w:rFonts w:ascii="Arial" w:hAnsi="Arial" w:cs="Arial"/>
          <w:b/>
          <w:sz w:val="20"/>
        </w:rPr>
        <w:lastRenderedPageBreak/>
        <w:t>Pakiet</w:t>
      </w:r>
      <w:r w:rsidR="003F5C10">
        <w:rPr>
          <w:rFonts w:ascii="Arial" w:hAnsi="Arial" w:cs="Arial"/>
          <w:b/>
          <w:sz w:val="20"/>
        </w:rPr>
        <w:t xml:space="preserve"> nr </w:t>
      </w:r>
      <w:r>
        <w:rPr>
          <w:rFonts w:ascii="Arial" w:hAnsi="Arial" w:cs="Arial"/>
          <w:b/>
          <w:sz w:val="20"/>
        </w:rPr>
        <w:t>7</w:t>
      </w:r>
      <w:r w:rsidR="003F5C10">
        <w:rPr>
          <w:rFonts w:ascii="Arial" w:hAnsi="Arial" w:cs="Arial"/>
          <w:b/>
          <w:sz w:val="20"/>
        </w:rPr>
        <w:t>1</w:t>
      </w:r>
      <w:r w:rsidRPr="00533625">
        <w:rPr>
          <w:rFonts w:ascii="Arial" w:hAnsi="Arial" w:cs="Arial"/>
          <w:b/>
          <w:sz w:val="20"/>
        </w:rPr>
        <w:t xml:space="preserve">: </w:t>
      </w:r>
      <w:r w:rsidR="003F5C10" w:rsidRPr="003F5C10">
        <w:rPr>
          <w:rFonts w:ascii="Arial" w:hAnsi="Arial" w:cs="Arial"/>
          <w:b/>
          <w:sz w:val="20"/>
        </w:rPr>
        <w:t>Filtry do osmozera</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rPr>
            </w:pPr>
            <w:r w:rsidRPr="00224221">
              <w:rPr>
                <w:rFonts w:ascii="Arial" w:hAnsi="Arial" w:cs="Arial"/>
                <w:sz w:val="18"/>
              </w:rPr>
              <w:t>1.</w:t>
            </w:r>
          </w:p>
        </w:tc>
        <w:tc>
          <w:tcPr>
            <w:tcW w:w="4252" w:type="dxa"/>
            <w:vAlign w:val="center"/>
          </w:tcPr>
          <w:p w:rsidR="003F5C10" w:rsidRPr="00224221" w:rsidRDefault="003F5C10" w:rsidP="003A4E83">
            <w:pPr>
              <w:rPr>
                <w:rFonts w:ascii="Arial" w:hAnsi="Arial" w:cs="Arial"/>
                <w:b/>
                <w:bCs/>
                <w:color w:val="000000"/>
                <w:sz w:val="18"/>
                <w:szCs w:val="20"/>
              </w:rPr>
            </w:pPr>
            <w:r w:rsidRPr="00224221">
              <w:rPr>
                <w:rFonts w:ascii="Arial" w:hAnsi="Arial" w:cs="Arial"/>
                <w:b/>
                <w:bCs/>
                <w:color w:val="000000"/>
                <w:sz w:val="18"/>
                <w:szCs w:val="20"/>
              </w:rPr>
              <w:t xml:space="preserve">Filtry do osmozera - </w:t>
            </w:r>
            <w:r w:rsidRPr="00224221">
              <w:rPr>
                <w:rFonts w:ascii="Arial" w:hAnsi="Arial" w:cs="Arial"/>
                <w:color w:val="000000"/>
                <w:sz w:val="18"/>
                <w:szCs w:val="20"/>
              </w:rPr>
              <w:t>wkłady piankowe- mechaniczne, wydajność filtracji 40 l/min</w:t>
            </w:r>
          </w:p>
        </w:tc>
        <w:tc>
          <w:tcPr>
            <w:tcW w:w="709" w:type="dxa"/>
            <w:vAlign w:val="center"/>
          </w:tcPr>
          <w:p w:rsidR="003F5C10" w:rsidRPr="00224221" w:rsidRDefault="003F5C10" w:rsidP="003A4E83">
            <w:pPr>
              <w:jc w:val="center"/>
              <w:rPr>
                <w:rFonts w:ascii="Arial" w:hAnsi="Arial" w:cs="Arial"/>
                <w:color w:val="000000"/>
                <w:sz w:val="18"/>
                <w:szCs w:val="20"/>
              </w:rPr>
            </w:pPr>
          </w:p>
        </w:tc>
        <w:tc>
          <w:tcPr>
            <w:tcW w:w="992" w:type="dxa"/>
            <w:vAlign w:val="center"/>
          </w:tcPr>
          <w:p w:rsidR="003F5C10" w:rsidRPr="00224221" w:rsidRDefault="003F5C10" w:rsidP="003A4E83">
            <w:pPr>
              <w:jc w:val="center"/>
              <w:rPr>
                <w:rFonts w:ascii="Arial" w:hAnsi="Arial" w:cs="Arial"/>
                <w:b/>
                <w:sz w:val="18"/>
                <w:szCs w:val="20"/>
              </w:rPr>
            </w:pPr>
          </w:p>
        </w:tc>
        <w:tc>
          <w:tcPr>
            <w:tcW w:w="1418" w:type="dxa"/>
            <w:vAlign w:val="center"/>
          </w:tcPr>
          <w:p w:rsidR="003F5C10" w:rsidRPr="00224221" w:rsidRDefault="003F5C10" w:rsidP="00FC39DB">
            <w:pPr>
              <w:jc w:val="center"/>
              <w:rPr>
                <w:rFonts w:ascii="Arial" w:hAnsi="Arial" w:cs="Arial"/>
                <w:sz w:val="18"/>
                <w:szCs w:val="20"/>
              </w:rPr>
            </w:pPr>
          </w:p>
        </w:tc>
        <w:tc>
          <w:tcPr>
            <w:tcW w:w="1417" w:type="dxa"/>
            <w:vAlign w:val="center"/>
          </w:tcPr>
          <w:p w:rsidR="003F5C10" w:rsidRPr="00224221" w:rsidRDefault="003F5C10" w:rsidP="00FC39DB">
            <w:pPr>
              <w:jc w:val="center"/>
              <w:rPr>
                <w:rFonts w:ascii="Arial" w:hAnsi="Arial" w:cs="Arial"/>
                <w:sz w:val="18"/>
                <w:szCs w:val="20"/>
              </w:rPr>
            </w:pPr>
          </w:p>
        </w:tc>
        <w:tc>
          <w:tcPr>
            <w:tcW w:w="851" w:type="dxa"/>
            <w:vAlign w:val="center"/>
          </w:tcPr>
          <w:p w:rsidR="003F5C10" w:rsidRPr="00224221" w:rsidRDefault="003F5C10" w:rsidP="00FC39DB">
            <w:pPr>
              <w:jc w:val="center"/>
              <w:rPr>
                <w:rFonts w:ascii="Arial" w:hAnsi="Arial" w:cs="Arial"/>
                <w:sz w:val="18"/>
                <w:szCs w:val="20"/>
              </w:rPr>
            </w:pPr>
          </w:p>
        </w:tc>
        <w:tc>
          <w:tcPr>
            <w:tcW w:w="1417" w:type="dxa"/>
            <w:vAlign w:val="center"/>
          </w:tcPr>
          <w:p w:rsidR="003F5C10" w:rsidRPr="00224221" w:rsidRDefault="003F5C10" w:rsidP="00FC39DB">
            <w:pPr>
              <w:jc w:val="center"/>
              <w:rPr>
                <w:rFonts w:ascii="Arial" w:hAnsi="Arial" w:cs="Arial"/>
                <w:sz w:val="18"/>
                <w:szCs w:val="20"/>
              </w:rPr>
            </w:pPr>
          </w:p>
        </w:tc>
        <w:tc>
          <w:tcPr>
            <w:tcW w:w="1418" w:type="dxa"/>
            <w:vAlign w:val="center"/>
          </w:tcPr>
          <w:p w:rsidR="003F5C10" w:rsidRPr="00224221" w:rsidRDefault="003F5C10" w:rsidP="00FC39DB">
            <w:pPr>
              <w:jc w:val="center"/>
              <w:rPr>
                <w:rFonts w:ascii="Arial" w:hAnsi="Arial" w:cs="Arial"/>
                <w:sz w:val="18"/>
                <w:szCs w:val="20"/>
              </w:rPr>
            </w:pPr>
          </w:p>
        </w:tc>
        <w:tc>
          <w:tcPr>
            <w:tcW w:w="2268" w:type="dxa"/>
            <w:vAlign w:val="center"/>
          </w:tcPr>
          <w:p w:rsidR="003F5C10" w:rsidRPr="00224221" w:rsidRDefault="003F5C10" w:rsidP="00FC39DB">
            <w:pPr>
              <w:jc w:val="center"/>
              <w:rPr>
                <w:rFonts w:ascii="Arial" w:hAnsi="Arial" w:cs="Arial"/>
                <w:sz w:val="18"/>
                <w:szCs w:val="20"/>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rPr>
            </w:pPr>
            <w:r w:rsidRPr="00224221">
              <w:rPr>
                <w:rFonts w:ascii="Arial" w:hAnsi="Arial" w:cs="Arial"/>
                <w:sz w:val="18"/>
              </w:rPr>
              <w:t>a.</w:t>
            </w:r>
          </w:p>
        </w:tc>
        <w:tc>
          <w:tcPr>
            <w:tcW w:w="4252" w:type="dxa"/>
            <w:vAlign w:val="center"/>
          </w:tcPr>
          <w:p w:rsidR="003F5C10" w:rsidRPr="00224221" w:rsidRDefault="003F5C10" w:rsidP="003A4E83">
            <w:pPr>
              <w:rPr>
                <w:rFonts w:ascii="Arial" w:hAnsi="Arial" w:cs="Arial"/>
                <w:color w:val="000000"/>
                <w:sz w:val="18"/>
                <w:szCs w:val="20"/>
              </w:rPr>
            </w:pPr>
            <w:r w:rsidRPr="00224221">
              <w:rPr>
                <w:rFonts w:ascii="Arial" w:hAnsi="Arial" w:cs="Arial"/>
                <w:color w:val="000000"/>
                <w:sz w:val="18"/>
                <w:szCs w:val="20"/>
              </w:rPr>
              <w:t>big blue 10cali, gęstość 5 mikronów</w:t>
            </w:r>
          </w:p>
        </w:tc>
        <w:tc>
          <w:tcPr>
            <w:tcW w:w="709" w:type="dxa"/>
            <w:vAlign w:val="center"/>
          </w:tcPr>
          <w:p w:rsidR="003F5C10" w:rsidRPr="00224221" w:rsidRDefault="003F5C10" w:rsidP="003A4E83">
            <w:pPr>
              <w:jc w:val="center"/>
              <w:rPr>
                <w:rFonts w:ascii="Arial" w:hAnsi="Arial" w:cs="Arial"/>
                <w:color w:val="000000"/>
                <w:sz w:val="18"/>
                <w:szCs w:val="20"/>
              </w:rPr>
            </w:pPr>
            <w:r w:rsidRPr="00224221">
              <w:rPr>
                <w:rFonts w:ascii="Arial" w:hAnsi="Arial" w:cs="Arial"/>
                <w:color w:val="000000"/>
                <w:sz w:val="18"/>
                <w:szCs w:val="20"/>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8</w:t>
            </w:r>
          </w:p>
        </w:tc>
        <w:tc>
          <w:tcPr>
            <w:tcW w:w="1418" w:type="dxa"/>
            <w:vAlign w:val="center"/>
          </w:tcPr>
          <w:p w:rsidR="003F5C10" w:rsidRPr="00224221" w:rsidRDefault="003F5C10" w:rsidP="00FC39DB">
            <w:pPr>
              <w:jc w:val="center"/>
              <w:rPr>
                <w:rFonts w:ascii="Arial" w:hAnsi="Arial" w:cs="Arial"/>
                <w:sz w:val="18"/>
                <w:szCs w:val="20"/>
              </w:rPr>
            </w:pPr>
          </w:p>
        </w:tc>
        <w:tc>
          <w:tcPr>
            <w:tcW w:w="1417" w:type="dxa"/>
            <w:vAlign w:val="center"/>
          </w:tcPr>
          <w:p w:rsidR="003F5C10" w:rsidRPr="00224221" w:rsidRDefault="003F5C10" w:rsidP="00FC39DB">
            <w:pPr>
              <w:jc w:val="center"/>
              <w:rPr>
                <w:rFonts w:ascii="Arial" w:hAnsi="Arial" w:cs="Arial"/>
                <w:sz w:val="18"/>
                <w:szCs w:val="20"/>
              </w:rPr>
            </w:pPr>
          </w:p>
        </w:tc>
        <w:tc>
          <w:tcPr>
            <w:tcW w:w="851" w:type="dxa"/>
            <w:vAlign w:val="center"/>
          </w:tcPr>
          <w:p w:rsidR="003F5C10" w:rsidRPr="00224221" w:rsidRDefault="003F5C10" w:rsidP="00FC39DB">
            <w:pPr>
              <w:jc w:val="center"/>
              <w:rPr>
                <w:rFonts w:ascii="Arial" w:hAnsi="Arial" w:cs="Arial"/>
                <w:sz w:val="18"/>
                <w:szCs w:val="20"/>
              </w:rPr>
            </w:pPr>
          </w:p>
        </w:tc>
        <w:tc>
          <w:tcPr>
            <w:tcW w:w="1417" w:type="dxa"/>
            <w:vAlign w:val="center"/>
          </w:tcPr>
          <w:p w:rsidR="003F5C10" w:rsidRPr="00224221" w:rsidRDefault="003F5C10" w:rsidP="00FC39DB">
            <w:pPr>
              <w:jc w:val="center"/>
              <w:rPr>
                <w:rFonts w:ascii="Arial" w:hAnsi="Arial" w:cs="Arial"/>
                <w:sz w:val="18"/>
                <w:szCs w:val="20"/>
              </w:rPr>
            </w:pPr>
          </w:p>
        </w:tc>
        <w:tc>
          <w:tcPr>
            <w:tcW w:w="1418" w:type="dxa"/>
            <w:vAlign w:val="center"/>
          </w:tcPr>
          <w:p w:rsidR="003F5C10" w:rsidRPr="00224221" w:rsidRDefault="003F5C10" w:rsidP="00FC39DB">
            <w:pPr>
              <w:jc w:val="center"/>
              <w:rPr>
                <w:rFonts w:ascii="Arial" w:hAnsi="Arial" w:cs="Arial"/>
                <w:sz w:val="18"/>
                <w:szCs w:val="20"/>
              </w:rPr>
            </w:pPr>
          </w:p>
        </w:tc>
        <w:tc>
          <w:tcPr>
            <w:tcW w:w="2268" w:type="dxa"/>
            <w:vAlign w:val="center"/>
          </w:tcPr>
          <w:p w:rsidR="003F5C10" w:rsidRPr="00224221" w:rsidRDefault="003F5C10" w:rsidP="00FC39DB">
            <w:pPr>
              <w:jc w:val="center"/>
              <w:rPr>
                <w:rFonts w:ascii="Arial" w:hAnsi="Arial" w:cs="Arial"/>
                <w:sz w:val="18"/>
                <w:szCs w:val="20"/>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rPr>
            </w:pPr>
            <w:r w:rsidRPr="00224221">
              <w:rPr>
                <w:rFonts w:ascii="Arial" w:hAnsi="Arial" w:cs="Arial"/>
                <w:sz w:val="18"/>
              </w:rPr>
              <w:t>b.</w:t>
            </w:r>
          </w:p>
        </w:tc>
        <w:tc>
          <w:tcPr>
            <w:tcW w:w="4252" w:type="dxa"/>
            <w:vAlign w:val="center"/>
          </w:tcPr>
          <w:p w:rsidR="003F5C10" w:rsidRPr="00224221" w:rsidRDefault="003F5C10" w:rsidP="003A4E83">
            <w:pPr>
              <w:rPr>
                <w:rFonts w:ascii="Arial" w:hAnsi="Arial" w:cs="Arial"/>
                <w:color w:val="000000"/>
                <w:sz w:val="18"/>
                <w:szCs w:val="20"/>
              </w:rPr>
            </w:pPr>
            <w:r w:rsidRPr="00224221">
              <w:rPr>
                <w:rFonts w:ascii="Arial" w:hAnsi="Arial" w:cs="Arial"/>
                <w:color w:val="000000"/>
                <w:sz w:val="18"/>
                <w:szCs w:val="20"/>
              </w:rPr>
              <w:t>slim 10 cali, gęstość 5 mikronów</w:t>
            </w:r>
          </w:p>
        </w:tc>
        <w:tc>
          <w:tcPr>
            <w:tcW w:w="709" w:type="dxa"/>
            <w:vAlign w:val="center"/>
          </w:tcPr>
          <w:p w:rsidR="003F5C10" w:rsidRPr="00224221" w:rsidRDefault="003F5C10" w:rsidP="003A4E83">
            <w:pPr>
              <w:jc w:val="center"/>
              <w:rPr>
                <w:rFonts w:ascii="Arial" w:hAnsi="Arial" w:cs="Arial"/>
                <w:color w:val="000000"/>
                <w:sz w:val="18"/>
                <w:szCs w:val="20"/>
              </w:rPr>
            </w:pPr>
            <w:r w:rsidRPr="00224221">
              <w:rPr>
                <w:rFonts w:ascii="Arial" w:hAnsi="Arial" w:cs="Arial"/>
                <w:color w:val="000000"/>
                <w:sz w:val="18"/>
                <w:szCs w:val="20"/>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8</w:t>
            </w:r>
          </w:p>
        </w:tc>
        <w:tc>
          <w:tcPr>
            <w:tcW w:w="1418" w:type="dxa"/>
            <w:vAlign w:val="center"/>
          </w:tcPr>
          <w:p w:rsidR="003F5C10" w:rsidRPr="00224221" w:rsidRDefault="003F5C10" w:rsidP="00FC39DB">
            <w:pPr>
              <w:jc w:val="center"/>
              <w:rPr>
                <w:rFonts w:ascii="Arial" w:hAnsi="Arial" w:cs="Arial"/>
                <w:sz w:val="18"/>
                <w:szCs w:val="20"/>
              </w:rPr>
            </w:pPr>
          </w:p>
        </w:tc>
        <w:tc>
          <w:tcPr>
            <w:tcW w:w="1417" w:type="dxa"/>
            <w:vAlign w:val="center"/>
          </w:tcPr>
          <w:p w:rsidR="003F5C10" w:rsidRPr="00224221" w:rsidRDefault="003F5C10" w:rsidP="00FC39DB">
            <w:pPr>
              <w:jc w:val="center"/>
              <w:rPr>
                <w:rFonts w:ascii="Arial" w:hAnsi="Arial" w:cs="Arial"/>
                <w:sz w:val="18"/>
                <w:szCs w:val="20"/>
              </w:rPr>
            </w:pPr>
          </w:p>
        </w:tc>
        <w:tc>
          <w:tcPr>
            <w:tcW w:w="851" w:type="dxa"/>
            <w:vAlign w:val="center"/>
          </w:tcPr>
          <w:p w:rsidR="003F5C10" w:rsidRPr="00224221" w:rsidRDefault="003F5C10" w:rsidP="00FC39DB">
            <w:pPr>
              <w:jc w:val="center"/>
              <w:rPr>
                <w:rFonts w:ascii="Arial" w:hAnsi="Arial" w:cs="Arial"/>
                <w:sz w:val="18"/>
                <w:szCs w:val="20"/>
              </w:rPr>
            </w:pPr>
          </w:p>
        </w:tc>
        <w:tc>
          <w:tcPr>
            <w:tcW w:w="1417" w:type="dxa"/>
            <w:vAlign w:val="center"/>
          </w:tcPr>
          <w:p w:rsidR="003F5C10" w:rsidRPr="00224221" w:rsidRDefault="003F5C10" w:rsidP="00FC39DB">
            <w:pPr>
              <w:jc w:val="center"/>
              <w:rPr>
                <w:rFonts w:ascii="Arial" w:hAnsi="Arial" w:cs="Arial"/>
                <w:sz w:val="18"/>
                <w:szCs w:val="20"/>
              </w:rPr>
            </w:pPr>
          </w:p>
        </w:tc>
        <w:tc>
          <w:tcPr>
            <w:tcW w:w="1418" w:type="dxa"/>
            <w:vAlign w:val="center"/>
          </w:tcPr>
          <w:p w:rsidR="003F5C10" w:rsidRPr="00224221" w:rsidRDefault="003F5C10" w:rsidP="00FC39DB">
            <w:pPr>
              <w:jc w:val="center"/>
              <w:rPr>
                <w:rFonts w:ascii="Arial" w:hAnsi="Arial" w:cs="Arial"/>
                <w:sz w:val="18"/>
                <w:szCs w:val="20"/>
              </w:rPr>
            </w:pPr>
          </w:p>
        </w:tc>
        <w:tc>
          <w:tcPr>
            <w:tcW w:w="2268" w:type="dxa"/>
            <w:vAlign w:val="center"/>
          </w:tcPr>
          <w:p w:rsidR="003F5C10" w:rsidRPr="00224221" w:rsidRDefault="003F5C10" w:rsidP="00FC39DB">
            <w:pPr>
              <w:jc w:val="center"/>
              <w:rPr>
                <w:rFonts w:ascii="Arial" w:hAnsi="Arial" w:cs="Arial"/>
                <w:sz w:val="18"/>
                <w:szCs w:val="20"/>
              </w:rPr>
            </w:pPr>
          </w:p>
        </w:tc>
      </w:tr>
      <w:tr w:rsidR="00FC39DB" w:rsidRPr="000C1B9A" w:rsidTr="00891830">
        <w:trPr>
          <w:trHeight w:val="567"/>
        </w:trPr>
        <w:tc>
          <w:tcPr>
            <w:tcW w:w="7905" w:type="dxa"/>
            <w:gridSpan w:val="5"/>
            <w:vAlign w:val="center"/>
          </w:tcPr>
          <w:p w:rsidR="00FC39DB" w:rsidRPr="000C1B9A" w:rsidRDefault="00FC39DB" w:rsidP="00FC39DB">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FC39DB" w:rsidRPr="0069541B" w:rsidRDefault="00FC39DB" w:rsidP="00FC39DB">
            <w:pPr>
              <w:jc w:val="center"/>
              <w:rPr>
                <w:rFonts w:ascii="Arial" w:hAnsi="Arial" w:cs="Arial"/>
                <w:b/>
                <w:sz w:val="20"/>
                <w:szCs w:val="20"/>
              </w:rPr>
            </w:pPr>
          </w:p>
        </w:tc>
        <w:tc>
          <w:tcPr>
            <w:tcW w:w="851" w:type="dxa"/>
            <w:shd w:val="clear" w:color="auto" w:fill="000000" w:themeFill="text1"/>
          </w:tcPr>
          <w:p w:rsidR="00FC39DB" w:rsidRPr="000C1B9A" w:rsidRDefault="00FC39DB" w:rsidP="00FC39DB">
            <w:pPr>
              <w:jc w:val="center"/>
              <w:rPr>
                <w:rFonts w:ascii="Arial" w:hAnsi="Arial" w:cs="Arial"/>
                <w:sz w:val="20"/>
                <w:szCs w:val="20"/>
              </w:rPr>
            </w:pPr>
          </w:p>
        </w:tc>
        <w:tc>
          <w:tcPr>
            <w:tcW w:w="1417" w:type="dxa"/>
            <w:shd w:val="clear" w:color="auto" w:fill="000000" w:themeFill="text1"/>
          </w:tcPr>
          <w:p w:rsidR="00FC39DB" w:rsidRPr="000C1B9A" w:rsidRDefault="00FC39DB" w:rsidP="00FC39DB">
            <w:pPr>
              <w:jc w:val="center"/>
              <w:rPr>
                <w:rFonts w:ascii="Arial" w:hAnsi="Arial" w:cs="Arial"/>
                <w:sz w:val="20"/>
                <w:szCs w:val="20"/>
              </w:rPr>
            </w:pPr>
          </w:p>
        </w:tc>
        <w:tc>
          <w:tcPr>
            <w:tcW w:w="1418" w:type="dxa"/>
            <w:vAlign w:val="center"/>
          </w:tcPr>
          <w:p w:rsidR="00FC39DB" w:rsidRPr="0069541B" w:rsidRDefault="00FC39DB" w:rsidP="00FC39DB">
            <w:pPr>
              <w:jc w:val="center"/>
              <w:rPr>
                <w:rFonts w:ascii="Arial" w:hAnsi="Arial" w:cs="Arial"/>
                <w:b/>
                <w:sz w:val="20"/>
                <w:szCs w:val="20"/>
              </w:rPr>
            </w:pPr>
          </w:p>
        </w:tc>
        <w:tc>
          <w:tcPr>
            <w:tcW w:w="2268" w:type="dxa"/>
            <w:shd w:val="clear" w:color="auto" w:fill="000000" w:themeFill="text1"/>
          </w:tcPr>
          <w:p w:rsidR="00FC39DB" w:rsidRPr="000C1B9A" w:rsidRDefault="00FC39DB" w:rsidP="00FC39DB">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FC39DB" w:rsidRDefault="00FC39DB"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72</w:t>
      </w:r>
      <w:r w:rsidRPr="00533625">
        <w:rPr>
          <w:rFonts w:ascii="Arial" w:hAnsi="Arial" w:cs="Arial"/>
          <w:b/>
          <w:sz w:val="20"/>
        </w:rPr>
        <w:t xml:space="preserve">: </w:t>
      </w:r>
      <w:r w:rsidRPr="003F5C10">
        <w:rPr>
          <w:rFonts w:ascii="Arial" w:hAnsi="Arial" w:cs="Arial"/>
          <w:b/>
          <w:sz w:val="20"/>
        </w:rPr>
        <w:t>Wskaźniki biologiczne szybkiego odczytu do pary wodnej</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rPr>
            </w:pPr>
            <w:r w:rsidRPr="00224221">
              <w:rPr>
                <w:rFonts w:ascii="Arial" w:hAnsi="Arial" w:cs="Arial"/>
                <w:sz w:val="18"/>
              </w:rPr>
              <w:t>1.</w:t>
            </w:r>
          </w:p>
        </w:tc>
        <w:tc>
          <w:tcPr>
            <w:tcW w:w="4252" w:type="dxa"/>
            <w:vAlign w:val="center"/>
          </w:tcPr>
          <w:p w:rsidR="003F5C10" w:rsidRPr="00224221" w:rsidRDefault="003F5C10" w:rsidP="003A4E83">
            <w:pPr>
              <w:rPr>
                <w:rFonts w:ascii="Arial" w:hAnsi="Arial" w:cs="Arial"/>
                <w:color w:val="000000"/>
                <w:sz w:val="18"/>
                <w:szCs w:val="20"/>
              </w:rPr>
            </w:pPr>
            <w:r w:rsidRPr="00224221">
              <w:rPr>
                <w:rFonts w:ascii="Arial" w:hAnsi="Arial" w:cs="Arial"/>
                <w:b/>
                <w:bCs/>
                <w:color w:val="000000"/>
                <w:sz w:val="18"/>
                <w:szCs w:val="20"/>
              </w:rPr>
              <w:t>Wskaźnik biologiczny szybkiego odczytu do pary wodnej:</w:t>
            </w:r>
            <w:r w:rsidRPr="00224221">
              <w:rPr>
                <w:rFonts w:ascii="Arial" w:hAnsi="Arial" w:cs="Arial"/>
                <w:b/>
                <w:bCs/>
                <w:color w:val="000000"/>
                <w:sz w:val="18"/>
                <w:szCs w:val="20"/>
              </w:rPr>
              <w:br/>
            </w:r>
            <w:r w:rsidRPr="00224221">
              <w:rPr>
                <w:rFonts w:ascii="Arial" w:hAnsi="Arial" w:cs="Arial"/>
                <w:color w:val="000000"/>
                <w:sz w:val="18"/>
                <w:szCs w:val="20"/>
              </w:rPr>
              <w:t>Test do kontroli biologicznej całego wsadu procesu sterylizacji w parze wodnej, budowa i zawartość wskaźnika zgodna z normą EN ISO 11138-1 oraz EN ISO 11138-3,</w:t>
            </w:r>
            <w:r w:rsidRPr="00224221">
              <w:rPr>
                <w:rFonts w:ascii="Arial" w:hAnsi="Arial" w:cs="Arial"/>
                <w:color w:val="000000"/>
                <w:sz w:val="18"/>
                <w:szCs w:val="20"/>
              </w:rPr>
              <w:br/>
              <w:t>czas oczekiwania na ostateczny odczyt 3 godz., wskaźnik procesu na etykiecie każdej fiolki, zmieniający barwę podczas sterylizacji, instrukcja obsługi do każdego opakowania, certyfikat analizy, z danymi nr serii, data ważności testu. Nie zawierający ołowiu, opakowanie 50 szt. testów</w:t>
            </w:r>
          </w:p>
        </w:tc>
        <w:tc>
          <w:tcPr>
            <w:tcW w:w="709" w:type="dxa"/>
            <w:vAlign w:val="center"/>
          </w:tcPr>
          <w:p w:rsidR="003F5C10" w:rsidRPr="00224221" w:rsidRDefault="003F5C10" w:rsidP="003A4E83">
            <w:pPr>
              <w:jc w:val="center"/>
              <w:rPr>
                <w:rFonts w:ascii="Arial" w:hAnsi="Arial" w:cs="Arial"/>
                <w:color w:val="000000"/>
                <w:sz w:val="18"/>
                <w:szCs w:val="20"/>
              </w:rPr>
            </w:pPr>
            <w:r w:rsidRPr="00224221">
              <w:rPr>
                <w:rFonts w:ascii="Arial" w:hAnsi="Arial" w:cs="Arial"/>
                <w:color w:val="000000"/>
                <w:sz w:val="18"/>
                <w:szCs w:val="20"/>
              </w:rPr>
              <w:t>op.</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30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rPr>
            </w:pPr>
            <w:r w:rsidRPr="00224221">
              <w:rPr>
                <w:rFonts w:ascii="Arial" w:hAnsi="Arial" w:cs="Arial"/>
                <w:sz w:val="18"/>
              </w:rPr>
              <w:t>2.</w:t>
            </w:r>
          </w:p>
        </w:tc>
        <w:tc>
          <w:tcPr>
            <w:tcW w:w="4252" w:type="dxa"/>
            <w:vAlign w:val="center"/>
          </w:tcPr>
          <w:p w:rsidR="003F5C10" w:rsidRPr="00224221" w:rsidRDefault="003F5C10" w:rsidP="003A4E83">
            <w:pPr>
              <w:rPr>
                <w:rFonts w:ascii="Arial" w:hAnsi="Arial" w:cs="Arial"/>
                <w:b/>
                <w:bCs/>
                <w:color w:val="000000"/>
                <w:sz w:val="18"/>
                <w:szCs w:val="20"/>
              </w:rPr>
            </w:pPr>
            <w:r w:rsidRPr="00224221">
              <w:rPr>
                <w:rFonts w:ascii="Arial" w:hAnsi="Arial" w:cs="Arial"/>
                <w:b/>
                <w:bCs/>
                <w:color w:val="000000"/>
                <w:sz w:val="18"/>
                <w:szCs w:val="20"/>
              </w:rPr>
              <w:t>Wskaźnik biologiczny szybkiego odczytu do pary wodnej:</w:t>
            </w:r>
            <w:r w:rsidRPr="00224221">
              <w:rPr>
                <w:rFonts w:ascii="Arial" w:hAnsi="Arial" w:cs="Arial"/>
                <w:b/>
                <w:bCs/>
                <w:color w:val="000000"/>
                <w:sz w:val="18"/>
                <w:szCs w:val="20"/>
              </w:rPr>
              <w:br/>
            </w:r>
            <w:r w:rsidRPr="00224221">
              <w:rPr>
                <w:rFonts w:ascii="Arial" w:hAnsi="Arial" w:cs="Arial"/>
                <w:color w:val="000000"/>
                <w:sz w:val="18"/>
                <w:szCs w:val="20"/>
              </w:rPr>
              <w:t>Test do kontroli biologicznej całego wsadu procesu sterylizacji w parze wodnej, budowa i zawartość wskaźnika zgodna z normą EN ISO 11138-1 oraz EN ISO 11138-3,</w:t>
            </w:r>
            <w:r w:rsidRPr="00224221">
              <w:rPr>
                <w:rFonts w:ascii="Arial" w:hAnsi="Arial" w:cs="Arial"/>
                <w:color w:val="000000"/>
                <w:sz w:val="18"/>
                <w:szCs w:val="20"/>
              </w:rPr>
              <w:br/>
              <w:t>czas oczekiwania na ostateczny odczyt 20 minut wskaźnik procesu na etykiecie każdej fiolki, zmieniający barwę podczas sterylizacji, instrukcja obsługi do każdego opakowania, certyfikat analizy, z danymi nr serii, data ważności testu. Nie zawierający ołowiu, opakowanie 50 szt. testów</w:t>
            </w:r>
          </w:p>
        </w:tc>
        <w:tc>
          <w:tcPr>
            <w:tcW w:w="709" w:type="dxa"/>
            <w:vAlign w:val="center"/>
          </w:tcPr>
          <w:p w:rsidR="003F5C10" w:rsidRPr="00224221" w:rsidRDefault="003F5C10" w:rsidP="003A4E83">
            <w:pPr>
              <w:jc w:val="center"/>
              <w:rPr>
                <w:rFonts w:ascii="Arial" w:hAnsi="Arial" w:cs="Arial"/>
                <w:color w:val="000000"/>
                <w:sz w:val="18"/>
                <w:szCs w:val="20"/>
              </w:rPr>
            </w:pPr>
            <w:r w:rsidRPr="00224221">
              <w:rPr>
                <w:rFonts w:ascii="Arial" w:hAnsi="Arial" w:cs="Arial"/>
                <w:color w:val="000000"/>
                <w:sz w:val="18"/>
                <w:szCs w:val="20"/>
              </w:rPr>
              <w:t>op</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30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rPr>
            </w:pPr>
            <w:r w:rsidRPr="00224221">
              <w:rPr>
                <w:rFonts w:ascii="Arial" w:hAnsi="Arial" w:cs="Arial"/>
                <w:sz w:val="18"/>
              </w:rPr>
              <w:t>3.</w:t>
            </w:r>
          </w:p>
        </w:tc>
        <w:tc>
          <w:tcPr>
            <w:tcW w:w="4252" w:type="dxa"/>
            <w:vAlign w:val="center"/>
          </w:tcPr>
          <w:p w:rsidR="003F5C10" w:rsidRPr="00224221" w:rsidRDefault="003F5C10" w:rsidP="003A4E83">
            <w:pPr>
              <w:rPr>
                <w:rFonts w:ascii="Arial" w:hAnsi="Arial" w:cs="Arial"/>
                <w:color w:val="000000"/>
                <w:sz w:val="18"/>
                <w:szCs w:val="20"/>
              </w:rPr>
            </w:pPr>
            <w:r w:rsidRPr="00224221">
              <w:rPr>
                <w:rFonts w:ascii="Arial" w:hAnsi="Arial" w:cs="Arial"/>
                <w:b/>
                <w:bCs/>
                <w:color w:val="000000"/>
                <w:sz w:val="18"/>
                <w:szCs w:val="20"/>
              </w:rPr>
              <w:t>DZIERŻAWA inkubatora</w:t>
            </w:r>
            <w:r w:rsidRPr="00224221">
              <w:rPr>
                <w:rFonts w:ascii="Arial" w:hAnsi="Arial" w:cs="Arial"/>
                <w:color w:val="000000"/>
                <w:sz w:val="18"/>
                <w:szCs w:val="20"/>
              </w:rPr>
              <w:t>, autoczytnika kompatybilnego z wskaźnikami z dwóch pozycji powyżej, z minimum 10 miejsc na wskaźniki i drukarką termiczną, pozwalającą na prowadzenie dokumentacji, z zapewnieniem przeglądu technicznego, serwisu i kalibracji w/w urządzenia w czasie trwania umowy</w:t>
            </w:r>
          </w:p>
        </w:tc>
        <w:tc>
          <w:tcPr>
            <w:tcW w:w="709" w:type="dxa"/>
            <w:vAlign w:val="center"/>
          </w:tcPr>
          <w:p w:rsidR="003F5C10" w:rsidRPr="00224221" w:rsidRDefault="003F5C10" w:rsidP="003A4E83">
            <w:pPr>
              <w:jc w:val="center"/>
              <w:rPr>
                <w:rFonts w:ascii="Arial" w:hAnsi="Arial" w:cs="Arial"/>
                <w:color w:val="000000"/>
                <w:sz w:val="18"/>
                <w:szCs w:val="20"/>
              </w:rPr>
            </w:pPr>
            <w:r w:rsidRPr="00224221">
              <w:rPr>
                <w:rFonts w:ascii="Arial" w:hAnsi="Arial" w:cs="Arial"/>
                <w:color w:val="000000"/>
                <w:sz w:val="18"/>
                <w:szCs w:val="20"/>
              </w:rPr>
              <w:t>miesiąc</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24</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0C1B9A" w:rsidTr="00891830">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224221" w:rsidRPr="008C5CD1" w:rsidRDefault="00224221" w:rsidP="0022422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224221" w:rsidRDefault="00224221" w:rsidP="00224221">
      <w:pPr>
        <w:pStyle w:val="Default"/>
        <w:rPr>
          <w:b/>
          <w:bCs/>
          <w:iCs/>
          <w:sz w:val="20"/>
          <w:szCs w:val="22"/>
        </w:rPr>
      </w:pPr>
    </w:p>
    <w:p w:rsidR="00224221" w:rsidRPr="00EE1344" w:rsidRDefault="00224221" w:rsidP="00224221">
      <w:pPr>
        <w:pStyle w:val="Default"/>
        <w:rPr>
          <w:sz w:val="20"/>
          <w:szCs w:val="22"/>
        </w:rPr>
      </w:pPr>
      <w:r w:rsidRPr="00EE1344">
        <w:rPr>
          <w:b/>
          <w:bCs/>
          <w:iCs/>
          <w:sz w:val="20"/>
          <w:szCs w:val="22"/>
        </w:rPr>
        <w:t xml:space="preserve">Dokument należy wypełnić i podpisać kwalifikowanym podpisem elektronicznym. </w:t>
      </w:r>
    </w:p>
    <w:p w:rsidR="00224221" w:rsidRPr="00EE1344" w:rsidRDefault="00224221" w:rsidP="00224221">
      <w:pPr>
        <w:rPr>
          <w:rFonts w:ascii="Arial" w:hAnsi="Arial" w:cs="Arial"/>
          <w:b/>
          <w:bCs/>
          <w:iCs/>
          <w:sz w:val="20"/>
        </w:rPr>
      </w:pPr>
      <w:r w:rsidRPr="00EE1344">
        <w:rPr>
          <w:rFonts w:ascii="Arial" w:hAnsi="Arial" w:cs="Arial"/>
          <w:b/>
          <w:bCs/>
          <w:iCs/>
          <w:sz w:val="20"/>
        </w:rPr>
        <w:t>Zamawiający zaleca zapisanie dokumentu w formacie PDF.</w:t>
      </w: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73</w:t>
      </w:r>
      <w:r w:rsidRPr="00533625">
        <w:rPr>
          <w:rFonts w:ascii="Arial" w:hAnsi="Arial" w:cs="Arial"/>
          <w:b/>
          <w:sz w:val="20"/>
        </w:rPr>
        <w:t xml:space="preserve">: </w:t>
      </w:r>
      <w:r w:rsidRPr="003F5C10">
        <w:rPr>
          <w:rFonts w:ascii="Arial" w:hAnsi="Arial" w:cs="Arial"/>
          <w:b/>
          <w:sz w:val="20"/>
        </w:rPr>
        <w:t>Żele i papiery do EKG, USG i defibrylacji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w:t>
            </w:r>
          </w:p>
        </w:tc>
        <w:tc>
          <w:tcPr>
            <w:tcW w:w="4252" w:type="dxa"/>
            <w:vAlign w:val="center"/>
          </w:tcPr>
          <w:p w:rsidR="003F5C10" w:rsidRPr="00224221" w:rsidRDefault="003F5C10" w:rsidP="003A4E83">
            <w:pPr>
              <w:rPr>
                <w:rFonts w:ascii="Arial" w:hAnsi="Arial" w:cs="Arial"/>
                <w:sz w:val="18"/>
                <w:szCs w:val="18"/>
              </w:rPr>
            </w:pPr>
            <w:r w:rsidRPr="00224221">
              <w:rPr>
                <w:rFonts w:ascii="Arial" w:hAnsi="Arial" w:cs="Arial"/>
                <w:sz w:val="18"/>
                <w:szCs w:val="18"/>
              </w:rPr>
              <w:t>Żel do USG 0,5L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1570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w:t>
            </w:r>
          </w:p>
        </w:tc>
        <w:tc>
          <w:tcPr>
            <w:tcW w:w="4252" w:type="dxa"/>
            <w:vAlign w:val="center"/>
          </w:tcPr>
          <w:p w:rsidR="003F5C10" w:rsidRPr="00224221" w:rsidRDefault="003F5C10" w:rsidP="003A4E83">
            <w:pPr>
              <w:rPr>
                <w:rFonts w:ascii="Arial" w:hAnsi="Arial" w:cs="Arial"/>
                <w:sz w:val="18"/>
                <w:szCs w:val="18"/>
              </w:rPr>
            </w:pPr>
            <w:r w:rsidRPr="00224221">
              <w:rPr>
                <w:rFonts w:ascii="Arial" w:hAnsi="Arial" w:cs="Arial"/>
                <w:sz w:val="18"/>
                <w:szCs w:val="18"/>
              </w:rPr>
              <w:t>Żel do EKG poj. 250ml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op.</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115</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w:t>
            </w:r>
          </w:p>
        </w:tc>
        <w:tc>
          <w:tcPr>
            <w:tcW w:w="4252" w:type="dxa"/>
            <w:vAlign w:val="center"/>
          </w:tcPr>
          <w:p w:rsidR="003F5C10" w:rsidRPr="00224221" w:rsidRDefault="003F5C10" w:rsidP="003A4E83">
            <w:pPr>
              <w:rPr>
                <w:rFonts w:ascii="Arial" w:hAnsi="Arial" w:cs="Arial"/>
                <w:sz w:val="18"/>
                <w:szCs w:val="18"/>
              </w:rPr>
            </w:pPr>
            <w:r w:rsidRPr="00224221">
              <w:rPr>
                <w:rFonts w:ascii="Arial" w:hAnsi="Arial" w:cs="Arial"/>
                <w:sz w:val="18"/>
                <w:szCs w:val="18"/>
              </w:rPr>
              <w:t>Żel do USG HYPOALERGICZNY</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56</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4.</w:t>
            </w:r>
          </w:p>
        </w:tc>
        <w:tc>
          <w:tcPr>
            <w:tcW w:w="4252" w:type="dxa"/>
            <w:vAlign w:val="center"/>
          </w:tcPr>
          <w:p w:rsidR="003F5C10" w:rsidRPr="00224221" w:rsidRDefault="003F5C10" w:rsidP="003A4E83">
            <w:pPr>
              <w:rPr>
                <w:rFonts w:ascii="Arial" w:hAnsi="Arial" w:cs="Arial"/>
                <w:sz w:val="18"/>
                <w:szCs w:val="18"/>
              </w:rPr>
            </w:pPr>
            <w:r w:rsidRPr="00224221">
              <w:rPr>
                <w:rFonts w:ascii="Arial" w:hAnsi="Arial" w:cs="Arial"/>
                <w:sz w:val="18"/>
                <w:szCs w:val="18"/>
              </w:rPr>
              <w:t>Żel do defibrylacji poj. 250ml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63</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w:t>
            </w:r>
          </w:p>
        </w:tc>
        <w:tc>
          <w:tcPr>
            <w:tcW w:w="4252" w:type="dxa"/>
            <w:vAlign w:val="center"/>
          </w:tcPr>
          <w:p w:rsidR="003F5C10" w:rsidRPr="00224221" w:rsidRDefault="003F5C10" w:rsidP="003A4E83">
            <w:pPr>
              <w:rPr>
                <w:rFonts w:ascii="Arial" w:hAnsi="Arial" w:cs="Arial"/>
                <w:sz w:val="18"/>
                <w:szCs w:val="18"/>
              </w:rPr>
            </w:pPr>
            <w:r w:rsidRPr="00224221">
              <w:rPr>
                <w:rFonts w:ascii="Arial" w:hAnsi="Arial" w:cs="Arial"/>
                <w:sz w:val="18"/>
                <w:szCs w:val="18"/>
              </w:rPr>
              <w:t>Żel do EKG 500ml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6</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6.</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 xml:space="preserve">Papier do EKG ASCARD 112x25 </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805</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7.</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MiTSUBIHI 110x21/K61B papier do videoprintera kompatybilny z urządzeniem Mitsubihi Elektric model P93E o rozmiarze 110x21m , błyszczący</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332</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8.</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defibrylatora LifePack rozmiar 107x25</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25</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9.</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KTG PACARD_FOR M 1911A do rejestracji zapisów kardiotograficznych , sklaowany kPa 0-12, tętno płodu 50-250, 150x100</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81</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10.</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EKG BTL 08 LT ECG 210x25 rolka</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11.</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druk. Termicznej szer. 57mm, gładki długość 20 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46</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12.</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druk. Termicznej szer. 57mm, gładki długość 30 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78</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13.</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term. Do defibrylatora BeneHeart D6 szer. 80mmx25</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92</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lastRenderedPageBreak/>
              <w:t>14.</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termiczny do analizatora parametrów krytycznych ABL 90</w:t>
            </w:r>
            <w:r w:rsidRPr="00224221">
              <w:rPr>
                <w:rFonts w:ascii="Arial" w:hAnsi="Arial" w:cs="Arial"/>
                <w:color w:val="000000"/>
                <w:sz w:val="18"/>
                <w:szCs w:val="18"/>
              </w:rPr>
              <w:br/>
              <w:t>110mm x 20m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7E4EBB" w:rsidP="003A4E83">
            <w:pPr>
              <w:jc w:val="center"/>
              <w:rPr>
                <w:rFonts w:ascii="Arial" w:hAnsi="Arial" w:cs="Arial"/>
                <w:sz w:val="18"/>
                <w:szCs w:val="18"/>
              </w:rPr>
            </w:pPr>
            <w:r>
              <w:rPr>
                <w:rFonts w:ascii="Arial" w:hAnsi="Arial" w:cs="Arial"/>
                <w:sz w:val="18"/>
                <w:szCs w:val="18"/>
              </w:rPr>
              <w:t>5</w:t>
            </w:r>
            <w:r w:rsidR="003F5C10" w:rsidRPr="00224221">
              <w:rPr>
                <w:rFonts w:ascii="Arial" w:hAnsi="Arial" w:cs="Arial"/>
                <w:sz w:val="18"/>
                <w:szCs w:val="18"/>
              </w:rPr>
              <w:t>72</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15.</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termiczny szer. 110mm dł. 20 m kompat. Z drukarką do badań urodynamicznych HELIX</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60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16.</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defibrylatora LIFE PACK 50x260 20E</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88</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17.</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drukarki termicznej szer. 80mm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52</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18.</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Aparatu EKG BeneHeart R12 (210mmx295mm, 150 kartek, nadruk czerwona kratka)</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200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19.</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EKG Kardiovit 114x150</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20.</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termiczny do drukarki w rolce szerokości 50mm długości 20 m; kompatybilny z drukarką defibrylatora Mindray Bene Heart D3</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21.</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termiczny składanka o wymiarach 152x90 150 kartek kompatybilny z kardiotokografem Corometrics</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22.</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z nadrukiem do defibrylatora Cardio Aid 100 szer. 50mm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rolka</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24</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23.</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Defibrylatora Mediana D700</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24.</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drukarki USG - SONY Print Media UPP 110 110mm X 20m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40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25.</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defibrylatora Welch Allyn 0,05 x 30 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26.</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EKG ASCARD 58mm x 25m z nadrukiem (ASPEL)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27.</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EKG MIDRAY 80mm x 25m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28.</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EKG BTL 08 MT 110mm x 20m rolka</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29.</w:t>
            </w:r>
          </w:p>
        </w:tc>
        <w:tc>
          <w:tcPr>
            <w:tcW w:w="4252" w:type="dxa"/>
            <w:vAlign w:val="center"/>
          </w:tcPr>
          <w:p w:rsidR="003F5C10" w:rsidRPr="00224221" w:rsidRDefault="003F5C10" w:rsidP="003A4E83">
            <w:pPr>
              <w:rPr>
                <w:rFonts w:ascii="Arial" w:hAnsi="Arial" w:cs="Arial"/>
                <w:color w:val="000000"/>
                <w:sz w:val="18"/>
                <w:szCs w:val="18"/>
                <w:lang w:val="en-US"/>
              </w:rPr>
            </w:pPr>
            <w:r w:rsidRPr="00224221">
              <w:rPr>
                <w:rFonts w:ascii="Arial" w:hAnsi="Arial" w:cs="Arial"/>
                <w:color w:val="000000"/>
                <w:sz w:val="18"/>
                <w:szCs w:val="18"/>
                <w:lang w:val="en-US"/>
              </w:rPr>
              <w:t>Papier do EKG Mindray Bene Hart R3 80mm x 20m rolka</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lang w:val="en-US"/>
              </w:rPr>
            </w:pPr>
            <w:r w:rsidRPr="00224221">
              <w:rPr>
                <w:rFonts w:ascii="Arial" w:hAnsi="Arial" w:cs="Arial"/>
                <w:sz w:val="18"/>
                <w:szCs w:val="18"/>
                <w:lang w:val="en-US"/>
              </w:rPr>
              <w:t>50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lang w:val="en-US"/>
              </w:rPr>
            </w:pPr>
            <w:r w:rsidRPr="00224221">
              <w:rPr>
                <w:rFonts w:ascii="Arial" w:hAnsi="Arial" w:cs="Arial"/>
                <w:sz w:val="18"/>
                <w:szCs w:val="18"/>
                <w:lang w:val="en-US"/>
              </w:rPr>
              <w:lastRenderedPageBreak/>
              <w:t>30.</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defibrylatora MC TYP CA 100 50mm x 12m rolka</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40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31.</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EKG BTL - 08MT 112x25</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32.</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SONY UPP110S 110mm x 20m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80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33.</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PAPIER DO EKG MINDRAY TYP Bene Heart R3 – szerokość  rolki 80 mm, długość 25 metrów, gilza 12 mm, pakowane po 10 sztuk, kompatybilne z wyżej wskazanym urządzeniem</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80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0C1B9A" w:rsidTr="00891830">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224221" w:rsidRPr="008C5CD1" w:rsidRDefault="00224221" w:rsidP="00224221">
      <w:pPr>
        <w:autoSpaceDE w:val="0"/>
        <w:autoSpaceDN w:val="0"/>
        <w:adjustRightInd w:val="0"/>
        <w:spacing w:after="120" w:line="240" w:lineRule="auto"/>
        <w:jc w:val="both"/>
        <w:rPr>
          <w:rFonts w:ascii="Arial" w:eastAsia="Calibri" w:hAnsi="Arial" w:cs="Arial"/>
          <w:b/>
          <w:sz w:val="20"/>
        </w:rPr>
      </w:pPr>
      <w:r w:rsidRPr="008C5CD1">
        <w:rPr>
          <w:rFonts w:ascii="Arial" w:eastAsia="Calibri" w:hAnsi="Arial" w:cs="Arial"/>
          <w:b/>
          <w:sz w:val="20"/>
        </w:rPr>
        <w:t>Zamawiający dopuszcza złożenie oferty na inną wielkość opakowań niż określona w Załączniku nr 1 do SWZ. W takim przypadku ilość należy przeliczyć do ilości podanej przez Zamawiającego w Załączniku nr 1 do SWZ.</w:t>
      </w:r>
    </w:p>
    <w:p w:rsidR="00224221" w:rsidRDefault="00DA140C" w:rsidP="00224221">
      <w:pPr>
        <w:pStyle w:val="Default"/>
        <w:rPr>
          <w:b/>
          <w:bCs/>
          <w:iCs/>
          <w:sz w:val="20"/>
          <w:szCs w:val="22"/>
        </w:rPr>
      </w:pPr>
      <w:r>
        <w:rPr>
          <w:b/>
          <w:bCs/>
          <w:iCs/>
          <w:sz w:val="20"/>
          <w:szCs w:val="22"/>
        </w:rPr>
        <w:br/>
      </w:r>
    </w:p>
    <w:p w:rsidR="00224221" w:rsidRPr="00EE1344" w:rsidRDefault="00224221" w:rsidP="00224221">
      <w:pPr>
        <w:pStyle w:val="Default"/>
        <w:rPr>
          <w:sz w:val="20"/>
          <w:szCs w:val="22"/>
        </w:rPr>
      </w:pPr>
      <w:r w:rsidRPr="00EE1344">
        <w:rPr>
          <w:b/>
          <w:bCs/>
          <w:iCs/>
          <w:sz w:val="20"/>
          <w:szCs w:val="22"/>
        </w:rPr>
        <w:t xml:space="preserve">Dokument należy wypełnić i podpisać kwalifikowanym podpisem elektronicznym. </w:t>
      </w:r>
    </w:p>
    <w:p w:rsidR="00224221" w:rsidRPr="00EE1344" w:rsidRDefault="00224221" w:rsidP="00224221">
      <w:pPr>
        <w:rPr>
          <w:rFonts w:ascii="Arial" w:hAnsi="Arial" w:cs="Arial"/>
          <w:b/>
          <w:bCs/>
          <w:iCs/>
          <w:sz w:val="20"/>
        </w:rPr>
      </w:pPr>
      <w:r w:rsidRPr="00EE1344">
        <w:rPr>
          <w:rFonts w:ascii="Arial" w:hAnsi="Arial" w:cs="Arial"/>
          <w:b/>
          <w:bCs/>
          <w:iCs/>
          <w:sz w:val="20"/>
        </w:rPr>
        <w:t>Zamawiający zaleca zapisanie dokumentu w formacie PDF.</w:t>
      </w: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891830" w:rsidRDefault="00891830" w:rsidP="003F5C10">
      <w:pPr>
        <w:rPr>
          <w:rFonts w:ascii="Arial" w:hAnsi="Arial" w:cs="Arial"/>
          <w:b/>
          <w:sz w:val="20"/>
        </w:rPr>
      </w:pPr>
    </w:p>
    <w:p w:rsidR="00224221" w:rsidRDefault="00224221" w:rsidP="003F5C10">
      <w:pPr>
        <w:rPr>
          <w:rFonts w:ascii="Arial" w:hAnsi="Arial" w:cs="Arial"/>
          <w:b/>
          <w:sz w:val="20"/>
        </w:rPr>
      </w:pP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74</w:t>
      </w:r>
      <w:r w:rsidRPr="00533625">
        <w:rPr>
          <w:rFonts w:ascii="Arial" w:hAnsi="Arial" w:cs="Arial"/>
          <w:b/>
          <w:sz w:val="20"/>
        </w:rPr>
        <w:t xml:space="preserve">: </w:t>
      </w:r>
      <w:r w:rsidRPr="003F5C10">
        <w:rPr>
          <w:rFonts w:ascii="Arial" w:hAnsi="Arial" w:cs="Arial"/>
          <w:b/>
          <w:sz w:val="20"/>
        </w:rPr>
        <w:t>Wapno granulowane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rPr>
            </w:pPr>
            <w:r w:rsidRPr="00224221">
              <w:rPr>
                <w:rFonts w:ascii="Arial" w:hAnsi="Arial" w:cs="Arial"/>
                <w:sz w:val="18"/>
              </w:rPr>
              <w:t>1.</w:t>
            </w:r>
          </w:p>
        </w:tc>
        <w:tc>
          <w:tcPr>
            <w:tcW w:w="4252" w:type="dxa"/>
            <w:vAlign w:val="center"/>
          </w:tcPr>
          <w:p w:rsidR="003F5C10" w:rsidRPr="00224221" w:rsidRDefault="003F5C10" w:rsidP="003A4E83">
            <w:pPr>
              <w:rPr>
                <w:rFonts w:ascii="Arial" w:hAnsi="Arial" w:cs="Arial"/>
                <w:sz w:val="18"/>
                <w:szCs w:val="20"/>
              </w:rPr>
            </w:pPr>
            <w:r w:rsidRPr="00224221">
              <w:rPr>
                <w:rFonts w:ascii="Arial" w:hAnsi="Arial" w:cs="Arial"/>
                <w:sz w:val="18"/>
                <w:szCs w:val="20"/>
              </w:rPr>
              <w:t>Wapno granulowane z windykatorem zużycia o wydajności nie mniejszej niż 140l/kg, gramatura 60g/m2</w:t>
            </w:r>
          </w:p>
        </w:tc>
        <w:tc>
          <w:tcPr>
            <w:tcW w:w="709" w:type="dxa"/>
            <w:vAlign w:val="center"/>
          </w:tcPr>
          <w:p w:rsidR="003F5C10" w:rsidRPr="00224221" w:rsidRDefault="003F5C10" w:rsidP="003A4E83">
            <w:pPr>
              <w:jc w:val="center"/>
              <w:rPr>
                <w:rFonts w:ascii="Arial" w:hAnsi="Arial" w:cs="Arial"/>
                <w:color w:val="000000"/>
                <w:sz w:val="18"/>
                <w:szCs w:val="20"/>
              </w:rPr>
            </w:pPr>
            <w:r w:rsidRPr="00224221">
              <w:rPr>
                <w:rFonts w:ascii="Arial" w:hAnsi="Arial" w:cs="Arial"/>
                <w:color w:val="000000"/>
                <w:sz w:val="18"/>
                <w:szCs w:val="20"/>
              </w:rPr>
              <w:t>kg</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420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0C1B9A" w:rsidTr="00891830">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DA140C" w:rsidRDefault="00DA140C" w:rsidP="003F5C10">
      <w:pPr>
        <w:rPr>
          <w:rFonts w:ascii="Arial" w:hAnsi="Arial" w:cs="Arial"/>
          <w:b/>
          <w:sz w:val="20"/>
        </w:rPr>
      </w:pP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75:</w:t>
      </w:r>
      <w:r w:rsidRPr="00533625">
        <w:rPr>
          <w:rFonts w:ascii="Arial" w:hAnsi="Arial" w:cs="Arial"/>
          <w:b/>
          <w:sz w:val="20"/>
        </w:rPr>
        <w:t xml:space="preserve"> </w:t>
      </w:r>
      <w:r w:rsidRPr="003F5C10">
        <w:rPr>
          <w:rFonts w:ascii="Arial" w:hAnsi="Arial" w:cs="Arial"/>
          <w:b/>
          <w:sz w:val="20"/>
        </w:rPr>
        <w:t>Pojemniki na odpady medyczne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w:t>
            </w:r>
          </w:p>
        </w:tc>
        <w:tc>
          <w:tcPr>
            <w:tcW w:w="4252" w:type="dxa"/>
            <w:vAlign w:val="center"/>
          </w:tcPr>
          <w:p w:rsidR="003F5C10" w:rsidRPr="00224221" w:rsidRDefault="003F5C10" w:rsidP="003A4E83">
            <w:pPr>
              <w:rPr>
                <w:rFonts w:ascii="Arial" w:hAnsi="Arial" w:cs="Arial"/>
                <w:b/>
                <w:bCs/>
                <w:color w:val="000000"/>
                <w:sz w:val="18"/>
                <w:szCs w:val="18"/>
              </w:rPr>
            </w:pPr>
            <w:r w:rsidRPr="00224221">
              <w:rPr>
                <w:rFonts w:ascii="Arial" w:hAnsi="Arial" w:cs="Arial"/>
                <w:b/>
                <w:bCs/>
                <w:color w:val="000000"/>
                <w:sz w:val="18"/>
                <w:szCs w:val="18"/>
              </w:rPr>
              <w:t>Pojemnik na odpady medyczne z pokrywką:</w:t>
            </w:r>
          </w:p>
        </w:tc>
        <w:tc>
          <w:tcPr>
            <w:tcW w:w="709" w:type="dxa"/>
            <w:vAlign w:val="center"/>
          </w:tcPr>
          <w:p w:rsidR="003F5C10" w:rsidRPr="00224221" w:rsidRDefault="003F5C10" w:rsidP="003A4E83">
            <w:pPr>
              <w:jc w:val="center"/>
              <w:rPr>
                <w:rFonts w:ascii="Arial" w:hAnsi="Arial" w:cs="Arial"/>
                <w:b/>
                <w:bCs/>
                <w:color w:val="000000"/>
                <w:sz w:val="18"/>
                <w:szCs w:val="18"/>
              </w:rPr>
            </w:pPr>
            <w:r w:rsidRPr="00224221">
              <w:rPr>
                <w:rFonts w:ascii="Arial" w:hAnsi="Arial" w:cs="Arial"/>
                <w:b/>
                <w:bCs/>
                <w:color w:val="000000"/>
                <w:sz w:val="18"/>
                <w:szCs w:val="18"/>
              </w:rPr>
              <w:t> </w:t>
            </w:r>
          </w:p>
        </w:tc>
        <w:tc>
          <w:tcPr>
            <w:tcW w:w="992"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a.</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 xml:space="preserve">pojemność 0,7 l </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2510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b.</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pojemność 1,0 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5090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c.</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pojemność 2,0 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3961</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d.</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pojemność 3,5 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750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e.</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pojemność 5,0 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1666</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f.</w:t>
            </w:r>
          </w:p>
        </w:tc>
        <w:tc>
          <w:tcPr>
            <w:tcW w:w="4252" w:type="dxa"/>
            <w:vAlign w:val="center"/>
          </w:tcPr>
          <w:p w:rsidR="003F5C10" w:rsidRPr="00224221" w:rsidRDefault="003F5C10" w:rsidP="003A4E83">
            <w:pPr>
              <w:rPr>
                <w:rFonts w:ascii="Arial" w:hAnsi="Arial" w:cs="Arial"/>
                <w:color w:val="000000"/>
                <w:sz w:val="18"/>
                <w:szCs w:val="18"/>
              </w:rPr>
            </w:pPr>
            <w:r w:rsidRPr="00224221">
              <w:rPr>
                <w:rFonts w:ascii="Arial" w:hAnsi="Arial" w:cs="Arial"/>
                <w:color w:val="000000"/>
                <w:sz w:val="18"/>
                <w:szCs w:val="18"/>
              </w:rPr>
              <w:t>pojemność 10,0 l</w:t>
            </w:r>
          </w:p>
        </w:tc>
        <w:tc>
          <w:tcPr>
            <w:tcW w:w="709" w:type="dxa"/>
            <w:vAlign w:val="center"/>
          </w:tcPr>
          <w:p w:rsidR="003F5C10" w:rsidRPr="00224221" w:rsidRDefault="003F5C10" w:rsidP="003A4E83">
            <w:pPr>
              <w:jc w:val="center"/>
              <w:rPr>
                <w:rFonts w:ascii="Arial" w:hAnsi="Arial" w:cs="Arial"/>
                <w:color w:val="000000"/>
                <w:sz w:val="18"/>
                <w:szCs w:val="18"/>
              </w:rPr>
            </w:pPr>
            <w:r w:rsidRPr="00224221">
              <w:rPr>
                <w:rFonts w:ascii="Arial" w:hAnsi="Arial" w:cs="Arial"/>
                <w:color w:val="000000"/>
                <w:sz w:val="18"/>
                <w:szCs w:val="18"/>
              </w:rPr>
              <w:t>szt.</w:t>
            </w:r>
          </w:p>
        </w:tc>
        <w:tc>
          <w:tcPr>
            <w:tcW w:w="992" w:type="dxa"/>
            <w:vAlign w:val="center"/>
          </w:tcPr>
          <w:p w:rsidR="003F5C10" w:rsidRPr="00224221" w:rsidRDefault="003F5C10" w:rsidP="003A4E83">
            <w:pPr>
              <w:jc w:val="center"/>
              <w:rPr>
                <w:rFonts w:ascii="Arial" w:hAnsi="Arial" w:cs="Arial"/>
                <w:sz w:val="18"/>
                <w:szCs w:val="18"/>
              </w:rPr>
            </w:pPr>
            <w:r w:rsidRPr="00224221">
              <w:rPr>
                <w:rFonts w:ascii="Arial" w:hAnsi="Arial" w:cs="Arial"/>
                <w:sz w:val="18"/>
                <w:szCs w:val="18"/>
              </w:rPr>
              <w:t>350</w:t>
            </w:r>
          </w:p>
        </w:tc>
        <w:tc>
          <w:tcPr>
            <w:tcW w:w="1418"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851" w:type="dxa"/>
            <w:vAlign w:val="center"/>
          </w:tcPr>
          <w:p w:rsidR="003F5C10" w:rsidRPr="00224221" w:rsidRDefault="003F5C10" w:rsidP="003A4E83">
            <w:pPr>
              <w:jc w:val="center"/>
              <w:rPr>
                <w:rFonts w:ascii="Arial" w:hAnsi="Arial" w:cs="Arial"/>
                <w:sz w:val="18"/>
                <w:szCs w:val="18"/>
              </w:rPr>
            </w:pPr>
          </w:p>
        </w:tc>
        <w:tc>
          <w:tcPr>
            <w:tcW w:w="1417" w:type="dxa"/>
            <w:vAlign w:val="center"/>
          </w:tcPr>
          <w:p w:rsidR="003F5C10" w:rsidRPr="00224221" w:rsidRDefault="003F5C10" w:rsidP="003A4E83">
            <w:pPr>
              <w:jc w:val="center"/>
              <w:rPr>
                <w:rFonts w:ascii="Arial" w:hAnsi="Arial" w:cs="Arial"/>
                <w:sz w:val="18"/>
                <w:szCs w:val="18"/>
              </w:rPr>
            </w:pPr>
          </w:p>
        </w:tc>
        <w:tc>
          <w:tcPr>
            <w:tcW w:w="1418" w:type="dxa"/>
            <w:vAlign w:val="center"/>
          </w:tcPr>
          <w:p w:rsidR="003F5C10" w:rsidRPr="00224221" w:rsidRDefault="003F5C10" w:rsidP="003A4E83">
            <w:pPr>
              <w:jc w:val="center"/>
              <w:rPr>
                <w:rFonts w:ascii="Arial" w:hAnsi="Arial" w:cs="Arial"/>
                <w:sz w:val="18"/>
                <w:szCs w:val="18"/>
              </w:rPr>
            </w:pPr>
          </w:p>
        </w:tc>
        <w:tc>
          <w:tcPr>
            <w:tcW w:w="2268" w:type="dxa"/>
            <w:vAlign w:val="center"/>
          </w:tcPr>
          <w:p w:rsidR="003F5C10" w:rsidRPr="00224221" w:rsidRDefault="003F5C10" w:rsidP="003A4E83">
            <w:pPr>
              <w:jc w:val="center"/>
              <w:rPr>
                <w:rFonts w:ascii="Arial" w:hAnsi="Arial" w:cs="Arial"/>
                <w:sz w:val="18"/>
                <w:szCs w:val="18"/>
              </w:rPr>
            </w:pPr>
          </w:p>
        </w:tc>
      </w:tr>
      <w:tr w:rsidR="003F5C10" w:rsidRPr="000C1B9A" w:rsidTr="00891830">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76:</w:t>
      </w:r>
      <w:r w:rsidRPr="00533625">
        <w:rPr>
          <w:rFonts w:ascii="Arial" w:hAnsi="Arial" w:cs="Arial"/>
          <w:b/>
          <w:sz w:val="20"/>
        </w:rPr>
        <w:t xml:space="preserve"> </w:t>
      </w:r>
      <w:r w:rsidRPr="003F5C10">
        <w:rPr>
          <w:rFonts w:ascii="Arial" w:hAnsi="Arial" w:cs="Arial"/>
          <w:b/>
          <w:sz w:val="20"/>
        </w:rPr>
        <w:t>Opaski uciskowe do pobierania krwi</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w:t>
            </w:r>
          </w:p>
        </w:tc>
        <w:tc>
          <w:tcPr>
            <w:tcW w:w="4252" w:type="dxa"/>
            <w:vAlign w:val="center"/>
          </w:tcPr>
          <w:p w:rsidR="003F5C10" w:rsidRPr="00224221" w:rsidRDefault="003F5C10" w:rsidP="003A4E83">
            <w:pPr>
              <w:rPr>
                <w:rFonts w:ascii="Arial" w:hAnsi="Arial" w:cs="Arial"/>
                <w:color w:val="000000"/>
                <w:sz w:val="18"/>
              </w:rPr>
            </w:pPr>
            <w:r w:rsidRPr="00224221">
              <w:rPr>
                <w:rFonts w:ascii="Arial" w:hAnsi="Arial" w:cs="Arial"/>
                <w:color w:val="000000"/>
                <w:sz w:val="18"/>
              </w:rPr>
              <w:t>Opaska do pobierania krwi automatyczna wykonana z elastycznej taśmy z automatyczną samozaciskową klamrą</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65</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891830">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2.</w:t>
            </w:r>
          </w:p>
        </w:tc>
        <w:tc>
          <w:tcPr>
            <w:tcW w:w="4252" w:type="dxa"/>
            <w:vAlign w:val="center"/>
          </w:tcPr>
          <w:p w:rsidR="003F5C10" w:rsidRPr="00224221" w:rsidRDefault="003F5C10" w:rsidP="003A4E83">
            <w:pPr>
              <w:rPr>
                <w:rFonts w:ascii="Arial" w:hAnsi="Arial" w:cs="Arial"/>
                <w:color w:val="000000"/>
                <w:sz w:val="18"/>
              </w:rPr>
            </w:pPr>
            <w:r w:rsidRPr="00224221">
              <w:rPr>
                <w:rFonts w:ascii="Arial" w:hAnsi="Arial" w:cs="Arial"/>
                <w:color w:val="000000"/>
                <w:sz w:val="18"/>
              </w:rPr>
              <w:t>Opaska uciskowa do pobierania krwi wielorazowego użytku wykonana z elastycznej taśmy szerokiej gumy prosty mechanizm ułatwiający zapinanie i odpinanie stazy jednym przyciskiem</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206</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0C1B9A" w:rsidTr="00891830">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891830" w:rsidRDefault="00891830" w:rsidP="003F5C10">
      <w:pPr>
        <w:rPr>
          <w:rFonts w:ascii="Arial" w:hAnsi="Arial" w:cs="Arial"/>
        </w:rPr>
      </w:pPr>
    </w:p>
    <w:p w:rsidR="00DA140C" w:rsidRDefault="00DA140C" w:rsidP="003F5C10">
      <w:pPr>
        <w:rPr>
          <w:rFonts w:ascii="Arial" w:hAnsi="Arial" w:cs="Arial"/>
          <w:b/>
          <w:sz w:val="20"/>
        </w:rPr>
      </w:pP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77:</w:t>
      </w:r>
      <w:r w:rsidRPr="00533625">
        <w:rPr>
          <w:rFonts w:ascii="Arial" w:hAnsi="Arial" w:cs="Arial"/>
          <w:b/>
          <w:sz w:val="20"/>
        </w:rPr>
        <w:t xml:space="preserve"> </w:t>
      </w:r>
      <w:r w:rsidRPr="003F5C10">
        <w:rPr>
          <w:rFonts w:ascii="Arial" w:hAnsi="Arial" w:cs="Arial"/>
          <w:b/>
          <w:sz w:val="20"/>
        </w:rPr>
        <w:t>Termometry lekarskie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891830" w:rsidRPr="001E6B67" w:rsidTr="00A95464">
        <w:tc>
          <w:tcPr>
            <w:tcW w:w="534"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L.p.</w:t>
            </w:r>
          </w:p>
        </w:tc>
        <w:tc>
          <w:tcPr>
            <w:tcW w:w="425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891830" w:rsidRPr="001E6B67" w:rsidRDefault="00891830"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w:t>
            </w:r>
          </w:p>
        </w:tc>
        <w:tc>
          <w:tcPr>
            <w:tcW w:w="4252" w:type="dxa"/>
            <w:vAlign w:val="center"/>
          </w:tcPr>
          <w:p w:rsidR="003F5C10" w:rsidRPr="00224221" w:rsidRDefault="003F5C10" w:rsidP="003F5C10">
            <w:pPr>
              <w:rPr>
                <w:rFonts w:ascii="Arial" w:hAnsi="Arial" w:cs="Arial"/>
                <w:sz w:val="18"/>
              </w:rPr>
            </w:pPr>
            <w:r w:rsidRPr="00224221">
              <w:rPr>
                <w:rFonts w:ascii="Arial" w:hAnsi="Arial" w:cs="Arial"/>
                <w:sz w:val="18"/>
              </w:rPr>
              <w:t>Termometr lekarski bezrtęciowy, wypełniony galistanem</w:t>
            </w:r>
          </w:p>
        </w:tc>
        <w:tc>
          <w:tcPr>
            <w:tcW w:w="709" w:type="dxa"/>
            <w:vAlign w:val="center"/>
          </w:tcPr>
          <w:p w:rsidR="003F5C10" w:rsidRPr="00224221" w:rsidRDefault="003F5C10" w:rsidP="003A4E83">
            <w:pPr>
              <w:jc w:val="center"/>
              <w:rPr>
                <w:rFonts w:ascii="Arial" w:hAnsi="Arial" w:cs="Arial"/>
                <w:sz w:val="18"/>
              </w:rPr>
            </w:pPr>
            <w:r w:rsidRPr="00224221">
              <w:rPr>
                <w:rFonts w:ascii="Arial" w:hAnsi="Arial" w:cs="Arial"/>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334</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0C1B9A" w:rsidTr="00EE1344">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DA140C" w:rsidRDefault="00DA140C" w:rsidP="003F5C10">
      <w:pPr>
        <w:rPr>
          <w:rFonts w:ascii="Arial" w:hAnsi="Arial" w:cs="Arial"/>
          <w:b/>
          <w:sz w:val="20"/>
        </w:rPr>
      </w:pP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78:</w:t>
      </w:r>
      <w:r w:rsidRPr="00533625">
        <w:rPr>
          <w:rFonts w:ascii="Arial" w:hAnsi="Arial" w:cs="Arial"/>
          <w:b/>
          <w:sz w:val="20"/>
        </w:rPr>
        <w:t xml:space="preserve"> </w:t>
      </w:r>
      <w:r w:rsidRPr="003F5C10">
        <w:rPr>
          <w:rFonts w:ascii="Arial" w:hAnsi="Arial" w:cs="Arial"/>
          <w:b/>
          <w:sz w:val="20"/>
        </w:rPr>
        <w:t>Golarki medyczne, maszynki do golenia, strzygarki chirurgiczne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E1344" w:rsidRPr="001E6B67" w:rsidTr="00A95464">
        <w:tc>
          <w:tcPr>
            <w:tcW w:w="534"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L.p.</w:t>
            </w:r>
          </w:p>
        </w:tc>
        <w:tc>
          <w:tcPr>
            <w:tcW w:w="4252"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w:t>
            </w:r>
          </w:p>
        </w:tc>
        <w:tc>
          <w:tcPr>
            <w:tcW w:w="4252" w:type="dxa"/>
            <w:vAlign w:val="bottom"/>
          </w:tcPr>
          <w:p w:rsidR="003F5C10" w:rsidRPr="00224221" w:rsidRDefault="003F5C10" w:rsidP="003A4E83">
            <w:pPr>
              <w:rPr>
                <w:rFonts w:ascii="Arial" w:hAnsi="Arial" w:cs="Arial"/>
                <w:color w:val="000000"/>
                <w:sz w:val="18"/>
              </w:rPr>
            </w:pPr>
            <w:r w:rsidRPr="00224221">
              <w:rPr>
                <w:rFonts w:ascii="Arial" w:hAnsi="Arial" w:cs="Arial"/>
                <w:color w:val="000000"/>
                <w:sz w:val="18"/>
              </w:rPr>
              <w:t>Golarka medyczna jednorazowa z karbowanym uchwytem zapewniającym stabilizację. Specjalne wycięcie umożliwia dokładny widok golonego obszaru. Ostrze płynnie przesuwa się po powierzchni ciała, dzięki czemu cały proces jest bardziej efektywny i bezpieczny niż w przypadku tradycyjnych golarek. Idealna do golenia włosów o każdej długości i gęstości.</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10520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2.</w:t>
            </w:r>
          </w:p>
        </w:tc>
        <w:tc>
          <w:tcPr>
            <w:tcW w:w="4252" w:type="dxa"/>
            <w:vAlign w:val="center"/>
          </w:tcPr>
          <w:p w:rsidR="003F5C10" w:rsidRPr="00224221" w:rsidRDefault="003F5C10" w:rsidP="00EE1344">
            <w:pPr>
              <w:rPr>
                <w:rFonts w:ascii="Arial" w:hAnsi="Arial" w:cs="Arial"/>
                <w:color w:val="000000"/>
                <w:sz w:val="18"/>
              </w:rPr>
            </w:pPr>
            <w:r w:rsidRPr="00224221">
              <w:rPr>
                <w:rFonts w:ascii="Arial" w:hAnsi="Arial" w:cs="Arial"/>
                <w:color w:val="000000"/>
                <w:sz w:val="18"/>
              </w:rPr>
              <w:t>Maszynki do golenia jednorazowego użytku z minimum dwoma ostrzami</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1605</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3.</w:t>
            </w:r>
          </w:p>
        </w:tc>
        <w:tc>
          <w:tcPr>
            <w:tcW w:w="4252" w:type="dxa"/>
            <w:vAlign w:val="bottom"/>
          </w:tcPr>
          <w:p w:rsidR="003F5C10" w:rsidRPr="00224221" w:rsidRDefault="003F5C10" w:rsidP="003A4E83">
            <w:pPr>
              <w:rPr>
                <w:rFonts w:ascii="Arial" w:hAnsi="Arial" w:cs="Arial"/>
                <w:color w:val="000000"/>
                <w:sz w:val="18"/>
              </w:rPr>
            </w:pPr>
            <w:r w:rsidRPr="00224221">
              <w:rPr>
                <w:rFonts w:ascii="Arial" w:hAnsi="Arial" w:cs="Arial"/>
                <w:color w:val="000000"/>
                <w:sz w:val="18"/>
              </w:rPr>
              <w:t>Strzygarka chirurgiczna do przygotowania pola operacyjnego - posiada nieruchome ostrze, które usuwa owłosienie z głowy i ciała pacjenta z wyjątkową precyzją. Strzygarka chirurgiczna pozwala na precyzyjne usuwanie każdego rodzaju owłosienia (włosy mokre lub suche) z każdej części ciała lub głowy. Jej uniwersalność i bezpieczeństwo sprawiają, że strzygarka to doskonały wybór w przypadku usuwania owłosienia przed dowolnym zabiegiem operacyjnym. Rękojeść posiada ergonomiczny kształt, który pozwala na pewny chwyt. Dzięki jednorazowym ostrzom eliminowane jest ryzyko zakażeń krzyżowych.</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6</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224221">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4.</w:t>
            </w:r>
          </w:p>
        </w:tc>
        <w:tc>
          <w:tcPr>
            <w:tcW w:w="4252" w:type="dxa"/>
            <w:vAlign w:val="center"/>
          </w:tcPr>
          <w:p w:rsidR="003F5C10" w:rsidRPr="00224221" w:rsidRDefault="003F5C10" w:rsidP="00224221">
            <w:pPr>
              <w:rPr>
                <w:rFonts w:ascii="Arial" w:hAnsi="Arial" w:cs="Arial"/>
                <w:color w:val="000000"/>
                <w:sz w:val="18"/>
              </w:rPr>
            </w:pPr>
            <w:r w:rsidRPr="00224221">
              <w:rPr>
                <w:rFonts w:ascii="Arial" w:hAnsi="Arial" w:cs="Arial"/>
                <w:color w:val="000000"/>
                <w:sz w:val="18"/>
              </w:rPr>
              <w:t>Jednorazowe ostrze do strzygarki chirurgicznej, kompatybilne ze strzygarką opisaną w poz. 3</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1050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0C1B9A" w:rsidTr="00EE1344">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DA140C" w:rsidRDefault="00DA140C" w:rsidP="003F5C10">
      <w:pPr>
        <w:rPr>
          <w:rFonts w:ascii="Arial" w:hAnsi="Arial" w:cs="Arial"/>
        </w:rPr>
      </w:pPr>
    </w:p>
    <w:p w:rsidR="00DA140C" w:rsidRDefault="00DA140C" w:rsidP="003F5C10">
      <w:pPr>
        <w:rPr>
          <w:rFonts w:ascii="Arial" w:hAnsi="Arial" w:cs="Arial"/>
        </w:rPr>
      </w:pPr>
    </w:p>
    <w:p w:rsidR="003F5C10" w:rsidRPr="000C1B9A" w:rsidRDefault="003F5C10" w:rsidP="003F5C10">
      <w:pPr>
        <w:rPr>
          <w:rFonts w:ascii="Arial" w:hAnsi="Arial" w:cs="Arial"/>
          <w:b/>
          <w:sz w:val="20"/>
        </w:rPr>
      </w:pPr>
      <w:r w:rsidRPr="00533625">
        <w:rPr>
          <w:rFonts w:ascii="Arial" w:hAnsi="Arial" w:cs="Arial"/>
          <w:b/>
          <w:sz w:val="20"/>
        </w:rPr>
        <w:lastRenderedPageBreak/>
        <w:t>Pakiet</w:t>
      </w:r>
      <w:r>
        <w:rPr>
          <w:rFonts w:ascii="Arial" w:hAnsi="Arial" w:cs="Arial"/>
          <w:b/>
          <w:sz w:val="20"/>
        </w:rPr>
        <w:t xml:space="preserve"> nr 7</w:t>
      </w:r>
      <w:r w:rsidR="003A4E83">
        <w:rPr>
          <w:rFonts w:ascii="Arial" w:hAnsi="Arial" w:cs="Arial"/>
          <w:b/>
          <w:sz w:val="20"/>
        </w:rPr>
        <w:t>9:</w:t>
      </w:r>
      <w:r w:rsidR="003A4E83" w:rsidRPr="003A4E83">
        <w:rPr>
          <w:rFonts w:ascii="Arial" w:hAnsi="Arial" w:cs="Arial"/>
          <w:b/>
          <w:sz w:val="20"/>
        </w:rPr>
        <w:t xml:space="preserve"> Butelki apteczne</w:t>
      </w:r>
    </w:p>
    <w:tbl>
      <w:tblPr>
        <w:tblStyle w:val="Tabela-Siatka"/>
        <w:tblW w:w="0" w:type="auto"/>
        <w:tblLayout w:type="fixed"/>
        <w:tblLook w:val="04A0" w:firstRow="1" w:lastRow="0" w:firstColumn="1" w:lastColumn="0" w:noHBand="0" w:noVBand="1"/>
      </w:tblPr>
      <w:tblGrid>
        <w:gridCol w:w="534"/>
        <w:gridCol w:w="4252"/>
        <w:gridCol w:w="709"/>
        <w:gridCol w:w="992"/>
        <w:gridCol w:w="1418"/>
        <w:gridCol w:w="1417"/>
        <w:gridCol w:w="851"/>
        <w:gridCol w:w="1417"/>
        <w:gridCol w:w="1418"/>
        <w:gridCol w:w="2268"/>
      </w:tblGrid>
      <w:tr w:rsidR="00EE1344" w:rsidRPr="001E6B67" w:rsidTr="00A95464">
        <w:tc>
          <w:tcPr>
            <w:tcW w:w="534"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L.p.</w:t>
            </w:r>
          </w:p>
        </w:tc>
        <w:tc>
          <w:tcPr>
            <w:tcW w:w="4252"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Asortyment</w:t>
            </w:r>
          </w:p>
        </w:tc>
        <w:tc>
          <w:tcPr>
            <w:tcW w:w="709"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Jedn. miary</w:t>
            </w:r>
          </w:p>
        </w:tc>
        <w:tc>
          <w:tcPr>
            <w:tcW w:w="992"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Przewidywana ilość na </w:t>
            </w:r>
            <w:r>
              <w:rPr>
                <w:rFonts w:ascii="Arial" w:hAnsi="Arial" w:cs="Arial"/>
                <w:b/>
                <w:sz w:val="16"/>
              </w:rPr>
              <w:br/>
            </w:r>
            <w:r w:rsidRPr="001E6B67">
              <w:rPr>
                <w:rFonts w:ascii="Arial" w:hAnsi="Arial" w:cs="Arial"/>
                <w:b/>
                <w:sz w:val="16"/>
              </w:rPr>
              <w:t>2 lata</w:t>
            </w:r>
          </w:p>
        </w:tc>
        <w:tc>
          <w:tcPr>
            <w:tcW w:w="1418"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Cena netto za jedn. miary </w:t>
            </w:r>
            <w:r>
              <w:rPr>
                <w:rFonts w:ascii="Arial" w:hAnsi="Arial" w:cs="Arial"/>
                <w:b/>
                <w:sz w:val="16"/>
              </w:rPr>
              <w:br/>
            </w:r>
            <w:r w:rsidRPr="001E6B67">
              <w:rPr>
                <w:rFonts w:ascii="Arial" w:hAnsi="Arial" w:cs="Arial"/>
                <w:b/>
                <w:sz w:val="16"/>
              </w:rPr>
              <w:t>w złotych</w:t>
            </w:r>
          </w:p>
        </w:tc>
        <w:tc>
          <w:tcPr>
            <w:tcW w:w="1417"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Wartość netto ogółem </w:t>
            </w:r>
            <w:r>
              <w:rPr>
                <w:rFonts w:ascii="Arial" w:hAnsi="Arial" w:cs="Arial"/>
                <w:b/>
                <w:sz w:val="16"/>
              </w:rPr>
              <w:br/>
            </w:r>
            <w:r w:rsidRPr="001E6B67">
              <w:rPr>
                <w:rFonts w:ascii="Arial" w:hAnsi="Arial" w:cs="Arial"/>
                <w:b/>
                <w:sz w:val="16"/>
              </w:rPr>
              <w:t>w złotych</w:t>
            </w:r>
          </w:p>
        </w:tc>
        <w:tc>
          <w:tcPr>
            <w:tcW w:w="851"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Stawka VAT </w:t>
            </w:r>
            <w:r>
              <w:rPr>
                <w:rFonts w:ascii="Arial" w:hAnsi="Arial" w:cs="Arial"/>
                <w:b/>
                <w:sz w:val="16"/>
              </w:rPr>
              <w:br/>
            </w:r>
            <w:r w:rsidRPr="001E6B67">
              <w:rPr>
                <w:rFonts w:ascii="Arial" w:hAnsi="Arial" w:cs="Arial"/>
                <w:b/>
                <w:sz w:val="16"/>
              </w:rPr>
              <w:t>(%)</w:t>
            </w:r>
          </w:p>
        </w:tc>
        <w:tc>
          <w:tcPr>
            <w:tcW w:w="1417"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Cena brutto za jedn. miary </w:t>
            </w:r>
            <w:r>
              <w:rPr>
                <w:rFonts w:ascii="Arial" w:hAnsi="Arial" w:cs="Arial"/>
                <w:b/>
                <w:sz w:val="16"/>
              </w:rPr>
              <w:br/>
            </w:r>
            <w:r w:rsidRPr="001E6B67">
              <w:rPr>
                <w:rFonts w:ascii="Arial" w:hAnsi="Arial" w:cs="Arial"/>
                <w:b/>
                <w:sz w:val="16"/>
              </w:rPr>
              <w:t>w złotych</w:t>
            </w:r>
          </w:p>
        </w:tc>
        <w:tc>
          <w:tcPr>
            <w:tcW w:w="1418"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Wartość brutto ogółem </w:t>
            </w:r>
            <w:r>
              <w:rPr>
                <w:rFonts w:ascii="Arial" w:hAnsi="Arial" w:cs="Arial"/>
                <w:b/>
                <w:sz w:val="16"/>
              </w:rPr>
              <w:br/>
            </w:r>
            <w:r w:rsidRPr="001E6B67">
              <w:rPr>
                <w:rFonts w:ascii="Arial" w:hAnsi="Arial" w:cs="Arial"/>
                <w:b/>
                <w:sz w:val="16"/>
              </w:rPr>
              <w:t>w złotych</w:t>
            </w:r>
          </w:p>
        </w:tc>
        <w:tc>
          <w:tcPr>
            <w:tcW w:w="2268" w:type="dxa"/>
            <w:vAlign w:val="center"/>
          </w:tcPr>
          <w:p w:rsidR="00EE1344" w:rsidRPr="001E6B67" w:rsidRDefault="00EE1344" w:rsidP="00A95464">
            <w:pPr>
              <w:jc w:val="center"/>
              <w:rPr>
                <w:rFonts w:ascii="Arial" w:hAnsi="Arial" w:cs="Arial"/>
                <w:b/>
                <w:sz w:val="16"/>
              </w:rPr>
            </w:pPr>
            <w:r w:rsidRPr="001E6B67">
              <w:rPr>
                <w:rFonts w:ascii="Arial" w:hAnsi="Arial" w:cs="Arial"/>
                <w:b/>
                <w:sz w:val="16"/>
              </w:rPr>
              <w:t xml:space="preserve">Nazwa producenta, </w:t>
            </w:r>
            <w:r>
              <w:rPr>
                <w:rFonts w:ascii="Arial" w:hAnsi="Arial" w:cs="Arial"/>
                <w:b/>
                <w:sz w:val="16"/>
              </w:rPr>
              <w:br/>
            </w:r>
            <w:r w:rsidRPr="001E6B67">
              <w:rPr>
                <w:rFonts w:ascii="Arial" w:hAnsi="Arial" w:cs="Arial"/>
                <w:b/>
                <w:sz w:val="16"/>
              </w:rPr>
              <w:t>nr katalogowy, rozmiar</w:t>
            </w:r>
            <w:r w:rsidRPr="000C1B9A">
              <w:rPr>
                <w:rFonts w:ascii="Arial" w:hAnsi="Arial" w:cs="Arial"/>
                <w:b/>
                <w:sz w:val="20"/>
              </w:rPr>
              <w:t>*</w:t>
            </w:r>
            <w:r w:rsidRPr="001E6B67">
              <w:rPr>
                <w:rFonts w:ascii="Arial" w:hAnsi="Arial" w:cs="Arial"/>
                <w:b/>
                <w:sz w:val="16"/>
              </w:rPr>
              <w:t xml:space="preserve"> , </w:t>
            </w:r>
            <w:r>
              <w:rPr>
                <w:rFonts w:ascii="Arial" w:hAnsi="Arial" w:cs="Arial"/>
                <w:b/>
                <w:sz w:val="16"/>
              </w:rPr>
              <w:br/>
            </w:r>
            <w:r w:rsidRPr="000C1B9A">
              <w:rPr>
                <w:rFonts w:ascii="Arial" w:hAnsi="Arial" w:cs="Arial"/>
                <w:b/>
                <w:sz w:val="20"/>
              </w:rPr>
              <w:t>”*”</w:t>
            </w:r>
            <w:r w:rsidRPr="001E6B67">
              <w:rPr>
                <w:rFonts w:ascii="Arial" w:hAnsi="Arial" w:cs="Arial"/>
                <w:b/>
                <w:sz w:val="16"/>
              </w:rPr>
              <w:t xml:space="preserve"> – podać,</w:t>
            </w:r>
            <w:r>
              <w:rPr>
                <w:rFonts w:ascii="Arial" w:hAnsi="Arial" w:cs="Arial"/>
                <w:b/>
                <w:sz w:val="16"/>
              </w:rPr>
              <w:t xml:space="preserve"> jeśli </w:t>
            </w:r>
            <w:r w:rsidRPr="001E6B67">
              <w:rPr>
                <w:rFonts w:ascii="Arial" w:hAnsi="Arial" w:cs="Arial"/>
                <w:b/>
                <w:sz w:val="16"/>
              </w:rPr>
              <w:t>wymagano</w:t>
            </w: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w:t>
            </w:r>
          </w:p>
        </w:tc>
        <w:tc>
          <w:tcPr>
            <w:tcW w:w="4252" w:type="dxa"/>
            <w:vAlign w:val="center"/>
          </w:tcPr>
          <w:p w:rsidR="003F5C10" w:rsidRPr="00224221" w:rsidRDefault="003F5C10" w:rsidP="003A4E83">
            <w:pPr>
              <w:rPr>
                <w:rFonts w:ascii="Arial" w:hAnsi="Arial" w:cs="Arial"/>
                <w:color w:val="000000"/>
                <w:sz w:val="18"/>
              </w:rPr>
            </w:pPr>
            <w:r w:rsidRPr="00224221">
              <w:rPr>
                <w:rFonts w:ascii="Arial" w:hAnsi="Arial" w:cs="Arial"/>
                <w:b/>
                <w:color w:val="000000"/>
                <w:sz w:val="18"/>
              </w:rPr>
              <w:t>Butelki szklane poj. 1000ml</w:t>
            </w:r>
            <w:r w:rsidRPr="00224221">
              <w:rPr>
                <w:rFonts w:ascii="Arial" w:hAnsi="Arial" w:cs="Arial"/>
                <w:color w:val="000000"/>
                <w:sz w:val="18"/>
              </w:rPr>
              <w:t xml:space="preserve"> – butelki szklane, bez nakrętek</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100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2.</w:t>
            </w:r>
          </w:p>
        </w:tc>
        <w:tc>
          <w:tcPr>
            <w:tcW w:w="4252" w:type="dxa"/>
            <w:vAlign w:val="center"/>
          </w:tcPr>
          <w:p w:rsidR="003F5C10" w:rsidRPr="00224221" w:rsidRDefault="003F5C10" w:rsidP="003A4E83">
            <w:pPr>
              <w:rPr>
                <w:rFonts w:ascii="Arial" w:hAnsi="Arial" w:cs="Arial"/>
                <w:color w:val="000000"/>
                <w:sz w:val="18"/>
              </w:rPr>
            </w:pPr>
            <w:r w:rsidRPr="00224221">
              <w:rPr>
                <w:rFonts w:ascii="Arial" w:hAnsi="Arial" w:cs="Arial"/>
                <w:b/>
                <w:color w:val="000000"/>
                <w:sz w:val="18"/>
              </w:rPr>
              <w:t>Butelki szklane poj. 100ml</w:t>
            </w:r>
            <w:r w:rsidRPr="00224221">
              <w:rPr>
                <w:rFonts w:ascii="Arial" w:hAnsi="Arial" w:cs="Arial"/>
                <w:color w:val="000000"/>
                <w:sz w:val="18"/>
              </w:rPr>
              <w:t xml:space="preserve"> – butelki szklane, bez nakrętek</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60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3.</w:t>
            </w:r>
          </w:p>
        </w:tc>
        <w:tc>
          <w:tcPr>
            <w:tcW w:w="4252" w:type="dxa"/>
            <w:vAlign w:val="center"/>
          </w:tcPr>
          <w:p w:rsidR="003F5C10" w:rsidRPr="00224221" w:rsidRDefault="003F5C10" w:rsidP="003A4E83">
            <w:pPr>
              <w:rPr>
                <w:rFonts w:ascii="Arial" w:hAnsi="Arial" w:cs="Arial"/>
                <w:color w:val="000000"/>
                <w:sz w:val="18"/>
              </w:rPr>
            </w:pPr>
            <w:r w:rsidRPr="00224221">
              <w:rPr>
                <w:rFonts w:ascii="Arial" w:hAnsi="Arial" w:cs="Arial"/>
                <w:b/>
                <w:color w:val="000000"/>
                <w:sz w:val="18"/>
              </w:rPr>
              <w:t>Butelka apteczna 200ml</w:t>
            </w:r>
            <w:r w:rsidRPr="00224221">
              <w:rPr>
                <w:rFonts w:ascii="Arial" w:hAnsi="Arial" w:cs="Arial"/>
                <w:color w:val="000000"/>
                <w:sz w:val="18"/>
              </w:rPr>
              <w:t xml:space="preserve"> – butelki szklane, bez nakrętek</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60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224221" w:rsidTr="00EE1344">
        <w:trPr>
          <w:trHeight w:val="567"/>
        </w:trPr>
        <w:tc>
          <w:tcPr>
            <w:tcW w:w="534"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4.</w:t>
            </w:r>
          </w:p>
        </w:tc>
        <w:tc>
          <w:tcPr>
            <w:tcW w:w="4252" w:type="dxa"/>
            <w:vAlign w:val="center"/>
          </w:tcPr>
          <w:p w:rsidR="003F5C10" w:rsidRPr="00224221" w:rsidRDefault="003F5C10" w:rsidP="003A4E83">
            <w:pPr>
              <w:rPr>
                <w:rFonts w:ascii="Arial" w:hAnsi="Arial" w:cs="Arial"/>
                <w:color w:val="000000"/>
                <w:sz w:val="18"/>
              </w:rPr>
            </w:pPr>
            <w:r w:rsidRPr="00224221">
              <w:rPr>
                <w:rFonts w:ascii="Arial" w:hAnsi="Arial" w:cs="Arial"/>
                <w:color w:val="000000"/>
                <w:sz w:val="18"/>
              </w:rPr>
              <w:t>Nakrętka bez pierścienia gwarancyjnego, kompatybilna do poz. 2, 3, 4</w:t>
            </w:r>
          </w:p>
        </w:tc>
        <w:tc>
          <w:tcPr>
            <w:tcW w:w="709" w:type="dxa"/>
            <w:vAlign w:val="center"/>
          </w:tcPr>
          <w:p w:rsidR="003F5C10" w:rsidRPr="00224221" w:rsidRDefault="003F5C10" w:rsidP="003A4E83">
            <w:pPr>
              <w:jc w:val="center"/>
              <w:rPr>
                <w:rFonts w:ascii="Arial" w:hAnsi="Arial" w:cs="Arial"/>
                <w:color w:val="000000"/>
                <w:sz w:val="18"/>
              </w:rPr>
            </w:pPr>
            <w:r w:rsidRPr="00224221">
              <w:rPr>
                <w:rFonts w:ascii="Arial" w:hAnsi="Arial" w:cs="Arial"/>
                <w:color w:val="000000"/>
                <w:sz w:val="18"/>
              </w:rPr>
              <w:t>szt.</w:t>
            </w:r>
          </w:p>
        </w:tc>
        <w:tc>
          <w:tcPr>
            <w:tcW w:w="992" w:type="dxa"/>
            <w:vAlign w:val="center"/>
          </w:tcPr>
          <w:p w:rsidR="003F5C10" w:rsidRPr="00224221" w:rsidRDefault="003F5C10" w:rsidP="003A4E83">
            <w:pPr>
              <w:jc w:val="center"/>
              <w:rPr>
                <w:rFonts w:ascii="Arial" w:hAnsi="Arial" w:cs="Arial"/>
                <w:sz w:val="18"/>
                <w:szCs w:val="20"/>
              </w:rPr>
            </w:pPr>
            <w:r w:rsidRPr="00224221">
              <w:rPr>
                <w:rFonts w:ascii="Arial" w:hAnsi="Arial" w:cs="Arial"/>
                <w:sz w:val="18"/>
                <w:szCs w:val="20"/>
              </w:rPr>
              <w:t>220</w:t>
            </w:r>
          </w:p>
        </w:tc>
        <w:tc>
          <w:tcPr>
            <w:tcW w:w="1418"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851" w:type="dxa"/>
            <w:vAlign w:val="center"/>
          </w:tcPr>
          <w:p w:rsidR="003F5C10" w:rsidRPr="00224221" w:rsidRDefault="003F5C10" w:rsidP="003A4E83">
            <w:pPr>
              <w:jc w:val="center"/>
              <w:rPr>
                <w:rFonts w:ascii="Arial" w:hAnsi="Arial" w:cs="Arial"/>
                <w:sz w:val="18"/>
                <w:szCs w:val="20"/>
              </w:rPr>
            </w:pPr>
          </w:p>
        </w:tc>
        <w:tc>
          <w:tcPr>
            <w:tcW w:w="1417" w:type="dxa"/>
            <w:vAlign w:val="center"/>
          </w:tcPr>
          <w:p w:rsidR="003F5C10" w:rsidRPr="00224221" w:rsidRDefault="003F5C10" w:rsidP="003A4E83">
            <w:pPr>
              <w:jc w:val="center"/>
              <w:rPr>
                <w:rFonts w:ascii="Arial" w:hAnsi="Arial" w:cs="Arial"/>
                <w:sz w:val="18"/>
                <w:szCs w:val="20"/>
              </w:rPr>
            </w:pPr>
          </w:p>
        </w:tc>
        <w:tc>
          <w:tcPr>
            <w:tcW w:w="1418" w:type="dxa"/>
            <w:vAlign w:val="center"/>
          </w:tcPr>
          <w:p w:rsidR="003F5C10" w:rsidRPr="00224221" w:rsidRDefault="003F5C10" w:rsidP="003A4E83">
            <w:pPr>
              <w:jc w:val="center"/>
              <w:rPr>
                <w:rFonts w:ascii="Arial" w:hAnsi="Arial" w:cs="Arial"/>
                <w:sz w:val="18"/>
                <w:szCs w:val="20"/>
              </w:rPr>
            </w:pPr>
          </w:p>
        </w:tc>
        <w:tc>
          <w:tcPr>
            <w:tcW w:w="2268" w:type="dxa"/>
            <w:vAlign w:val="center"/>
          </w:tcPr>
          <w:p w:rsidR="003F5C10" w:rsidRPr="00224221" w:rsidRDefault="003F5C10" w:rsidP="003A4E83">
            <w:pPr>
              <w:jc w:val="center"/>
              <w:rPr>
                <w:rFonts w:ascii="Arial" w:hAnsi="Arial" w:cs="Arial"/>
                <w:sz w:val="18"/>
                <w:szCs w:val="20"/>
              </w:rPr>
            </w:pPr>
          </w:p>
        </w:tc>
      </w:tr>
      <w:tr w:rsidR="003F5C10" w:rsidRPr="000C1B9A" w:rsidTr="00EE1344">
        <w:trPr>
          <w:trHeight w:val="567"/>
        </w:trPr>
        <w:tc>
          <w:tcPr>
            <w:tcW w:w="7905" w:type="dxa"/>
            <w:gridSpan w:val="5"/>
            <w:vAlign w:val="center"/>
          </w:tcPr>
          <w:p w:rsidR="003F5C10" w:rsidRPr="000C1B9A" w:rsidRDefault="003F5C10" w:rsidP="003A4E83">
            <w:pPr>
              <w:jc w:val="right"/>
              <w:rPr>
                <w:rFonts w:ascii="Arial" w:hAnsi="Arial" w:cs="Arial"/>
                <w:sz w:val="20"/>
                <w:szCs w:val="20"/>
              </w:rPr>
            </w:pPr>
            <w:r>
              <w:rPr>
                <w:rFonts w:ascii="Arial" w:hAnsi="Arial" w:cs="Arial"/>
                <w:sz w:val="20"/>
                <w:szCs w:val="20"/>
              </w:rPr>
              <w:t>WARTOŚĆ OGÓŁEM W ZŁOTYCH:</w:t>
            </w:r>
          </w:p>
        </w:tc>
        <w:tc>
          <w:tcPr>
            <w:tcW w:w="1417" w:type="dxa"/>
            <w:vAlign w:val="center"/>
          </w:tcPr>
          <w:p w:rsidR="003F5C10" w:rsidRPr="0069541B" w:rsidRDefault="003F5C10" w:rsidP="003A4E83">
            <w:pPr>
              <w:jc w:val="center"/>
              <w:rPr>
                <w:rFonts w:ascii="Arial" w:hAnsi="Arial" w:cs="Arial"/>
                <w:b/>
                <w:sz w:val="20"/>
                <w:szCs w:val="20"/>
              </w:rPr>
            </w:pPr>
          </w:p>
        </w:tc>
        <w:tc>
          <w:tcPr>
            <w:tcW w:w="851" w:type="dxa"/>
            <w:shd w:val="clear" w:color="auto" w:fill="000000" w:themeFill="text1"/>
          </w:tcPr>
          <w:p w:rsidR="003F5C10" w:rsidRPr="000C1B9A" w:rsidRDefault="003F5C10" w:rsidP="003A4E83">
            <w:pPr>
              <w:jc w:val="center"/>
              <w:rPr>
                <w:rFonts w:ascii="Arial" w:hAnsi="Arial" w:cs="Arial"/>
                <w:sz w:val="20"/>
                <w:szCs w:val="20"/>
              </w:rPr>
            </w:pPr>
          </w:p>
        </w:tc>
        <w:tc>
          <w:tcPr>
            <w:tcW w:w="1417" w:type="dxa"/>
            <w:shd w:val="clear" w:color="auto" w:fill="000000" w:themeFill="text1"/>
          </w:tcPr>
          <w:p w:rsidR="003F5C10" w:rsidRPr="000C1B9A" w:rsidRDefault="003F5C10" w:rsidP="003A4E83">
            <w:pPr>
              <w:jc w:val="center"/>
              <w:rPr>
                <w:rFonts w:ascii="Arial" w:hAnsi="Arial" w:cs="Arial"/>
                <w:sz w:val="20"/>
                <w:szCs w:val="20"/>
              </w:rPr>
            </w:pPr>
          </w:p>
        </w:tc>
        <w:tc>
          <w:tcPr>
            <w:tcW w:w="1418" w:type="dxa"/>
            <w:vAlign w:val="center"/>
          </w:tcPr>
          <w:p w:rsidR="003F5C10" w:rsidRPr="0069541B" w:rsidRDefault="003F5C10" w:rsidP="003A4E83">
            <w:pPr>
              <w:jc w:val="center"/>
              <w:rPr>
                <w:rFonts w:ascii="Arial" w:hAnsi="Arial" w:cs="Arial"/>
                <w:b/>
                <w:sz w:val="20"/>
                <w:szCs w:val="20"/>
              </w:rPr>
            </w:pPr>
          </w:p>
        </w:tc>
        <w:tc>
          <w:tcPr>
            <w:tcW w:w="2268" w:type="dxa"/>
            <w:shd w:val="clear" w:color="auto" w:fill="000000" w:themeFill="text1"/>
          </w:tcPr>
          <w:p w:rsidR="003F5C10" w:rsidRPr="000C1B9A" w:rsidRDefault="003F5C10" w:rsidP="003A4E83">
            <w:pPr>
              <w:jc w:val="center"/>
              <w:rPr>
                <w:rFonts w:ascii="Arial" w:hAnsi="Arial" w:cs="Arial"/>
                <w:sz w:val="20"/>
                <w:szCs w:val="20"/>
              </w:rPr>
            </w:pPr>
          </w:p>
        </w:tc>
      </w:tr>
    </w:tbl>
    <w:p w:rsidR="00DA140C" w:rsidRPr="008C5CD1" w:rsidRDefault="00DA140C" w:rsidP="00DA140C">
      <w:pPr>
        <w:autoSpaceDE w:val="0"/>
        <w:autoSpaceDN w:val="0"/>
        <w:adjustRightInd w:val="0"/>
        <w:spacing w:after="120" w:line="240" w:lineRule="auto"/>
        <w:jc w:val="both"/>
        <w:rPr>
          <w:rFonts w:ascii="Arial" w:eastAsia="Calibri" w:hAnsi="Arial" w:cs="Arial"/>
          <w:b/>
          <w:sz w:val="20"/>
        </w:rPr>
      </w:pPr>
      <w:r>
        <w:rPr>
          <w:rFonts w:ascii="Arial" w:eastAsia="Calibri" w:hAnsi="Arial" w:cs="Arial"/>
          <w:b/>
          <w:sz w:val="20"/>
        </w:rPr>
        <w:br/>
      </w:r>
    </w:p>
    <w:p w:rsidR="00DA140C" w:rsidRPr="00EE1344" w:rsidRDefault="00DA140C" w:rsidP="00DA140C">
      <w:pPr>
        <w:pStyle w:val="Default"/>
        <w:rPr>
          <w:sz w:val="20"/>
          <w:szCs w:val="22"/>
        </w:rPr>
      </w:pPr>
      <w:r w:rsidRPr="00EE1344">
        <w:rPr>
          <w:b/>
          <w:bCs/>
          <w:iCs/>
          <w:sz w:val="20"/>
          <w:szCs w:val="22"/>
        </w:rPr>
        <w:t xml:space="preserve">Dokument należy wypełnić i podpisać kwalifikowanym podpisem elektronicznym. </w:t>
      </w:r>
    </w:p>
    <w:p w:rsidR="00DA140C" w:rsidRPr="00EE1344" w:rsidRDefault="00DA140C" w:rsidP="00DA140C">
      <w:pPr>
        <w:rPr>
          <w:rFonts w:ascii="Arial" w:hAnsi="Arial" w:cs="Arial"/>
          <w:b/>
          <w:bCs/>
          <w:iCs/>
          <w:sz w:val="20"/>
        </w:rPr>
      </w:pPr>
      <w:r w:rsidRPr="00EE1344">
        <w:rPr>
          <w:rFonts w:ascii="Arial" w:hAnsi="Arial" w:cs="Arial"/>
          <w:b/>
          <w:bCs/>
          <w:iCs/>
          <w:sz w:val="20"/>
        </w:rPr>
        <w:t>Zamawiający zaleca zapisanie dokumentu w formacie PDF.</w:t>
      </w: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p w:rsidR="003F5C10" w:rsidRDefault="003F5C10" w:rsidP="000C1B9A">
      <w:pPr>
        <w:spacing w:after="0" w:line="240" w:lineRule="auto"/>
        <w:rPr>
          <w:rFonts w:ascii="Arial" w:hAnsi="Arial" w:cs="Arial"/>
        </w:rPr>
      </w:pPr>
    </w:p>
    <w:sectPr w:rsidR="003F5C10" w:rsidSect="00C60340">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B6" w:rsidRDefault="002618B6" w:rsidP="0069541B">
      <w:pPr>
        <w:spacing w:after="0" w:line="240" w:lineRule="auto"/>
      </w:pPr>
      <w:r>
        <w:separator/>
      </w:r>
    </w:p>
  </w:endnote>
  <w:endnote w:type="continuationSeparator" w:id="0">
    <w:p w:rsidR="002618B6" w:rsidRDefault="002618B6" w:rsidP="0069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ans-serif">
    <w:altName w:val="Segoe Print"/>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B6" w:rsidRDefault="002618B6" w:rsidP="0069541B">
      <w:pPr>
        <w:spacing w:after="0" w:line="240" w:lineRule="auto"/>
      </w:pPr>
      <w:r>
        <w:separator/>
      </w:r>
    </w:p>
  </w:footnote>
  <w:footnote w:type="continuationSeparator" w:id="0">
    <w:p w:rsidR="002618B6" w:rsidRDefault="002618B6" w:rsidP="00695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7E6D"/>
    <w:multiLevelType w:val="hybridMultilevel"/>
    <w:tmpl w:val="01022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CF600E"/>
    <w:multiLevelType w:val="hybridMultilevel"/>
    <w:tmpl w:val="6C2657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5DC75FDD"/>
    <w:multiLevelType w:val="hybridMultilevel"/>
    <w:tmpl w:val="BB4E3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B67"/>
    <w:rsid w:val="0000478B"/>
    <w:rsid w:val="00015982"/>
    <w:rsid w:val="0003779A"/>
    <w:rsid w:val="000B286E"/>
    <w:rsid w:val="000C1B9A"/>
    <w:rsid w:val="00145BD2"/>
    <w:rsid w:val="00167126"/>
    <w:rsid w:val="001C5E82"/>
    <w:rsid w:val="001E4856"/>
    <w:rsid w:val="001E6B67"/>
    <w:rsid w:val="00224221"/>
    <w:rsid w:val="002618B6"/>
    <w:rsid w:val="002C0A41"/>
    <w:rsid w:val="002D5CA9"/>
    <w:rsid w:val="003A4E83"/>
    <w:rsid w:val="003F5C10"/>
    <w:rsid w:val="0048191E"/>
    <w:rsid w:val="004B1839"/>
    <w:rsid w:val="004D53A7"/>
    <w:rsid w:val="0052557A"/>
    <w:rsid w:val="00533625"/>
    <w:rsid w:val="00560FAF"/>
    <w:rsid w:val="005914D8"/>
    <w:rsid w:val="005F51AC"/>
    <w:rsid w:val="00621687"/>
    <w:rsid w:val="006457A8"/>
    <w:rsid w:val="00662C5D"/>
    <w:rsid w:val="006758FD"/>
    <w:rsid w:val="0069541B"/>
    <w:rsid w:val="006B0F50"/>
    <w:rsid w:val="006D6631"/>
    <w:rsid w:val="0071372B"/>
    <w:rsid w:val="007E4EBB"/>
    <w:rsid w:val="0082509B"/>
    <w:rsid w:val="00851B53"/>
    <w:rsid w:val="008877A7"/>
    <w:rsid w:val="00891830"/>
    <w:rsid w:val="008C5CD1"/>
    <w:rsid w:val="009675CB"/>
    <w:rsid w:val="009A5D3B"/>
    <w:rsid w:val="009D4BE4"/>
    <w:rsid w:val="009F0594"/>
    <w:rsid w:val="00A21917"/>
    <w:rsid w:val="00A6278D"/>
    <w:rsid w:val="00A6716C"/>
    <w:rsid w:val="00A95464"/>
    <w:rsid w:val="00AD4247"/>
    <w:rsid w:val="00AD75E4"/>
    <w:rsid w:val="00B01741"/>
    <w:rsid w:val="00B12725"/>
    <w:rsid w:val="00B5481F"/>
    <w:rsid w:val="00BF43CC"/>
    <w:rsid w:val="00C0099A"/>
    <w:rsid w:val="00C2711F"/>
    <w:rsid w:val="00C60340"/>
    <w:rsid w:val="00CD59B5"/>
    <w:rsid w:val="00CF57F5"/>
    <w:rsid w:val="00D604B9"/>
    <w:rsid w:val="00D61D88"/>
    <w:rsid w:val="00D77B8A"/>
    <w:rsid w:val="00DA140C"/>
    <w:rsid w:val="00DE6769"/>
    <w:rsid w:val="00E31683"/>
    <w:rsid w:val="00E33729"/>
    <w:rsid w:val="00E46BF6"/>
    <w:rsid w:val="00EA13E2"/>
    <w:rsid w:val="00ED1115"/>
    <w:rsid w:val="00EE1344"/>
    <w:rsid w:val="00F0289C"/>
    <w:rsid w:val="00F4535F"/>
    <w:rsid w:val="00FC3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E6B67"/>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1E6B67"/>
    <w:pPr>
      <w:ind w:left="720"/>
      <w:contextualSpacing/>
    </w:pPr>
  </w:style>
  <w:style w:type="table" w:styleId="Tabela-Siatka">
    <w:name w:val="Table Grid"/>
    <w:basedOn w:val="Standardowy"/>
    <w:uiPriority w:val="59"/>
    <w:rsid w:val="001E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954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41B"/>
  </w:style>
  <w:style w:type="paragraph" w:styleId="Stopka">
    <w:name w:val="footer"/>
    <w:basedOn w:val="Normalny"/>
    <w:link w:val="StopkaZnak"/>
    <w:uiPriority w:val="99"/>
    <w:unhideWhenUsed/>
    <w:rsid w:val="006954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541B"/>
  </w:style>
  <w:style w:type="paragraph" w:styleId="Tekstdymka">
    <w:name w:val="Balloon Text"/>
    <w:basedOn w:val="Normalny"/>
    <w:link w:val="TekstdymkaZnak"/>
    <w:uiPriority w:val="99"/>
    <w:semiHidden/>
    <w:unhideWhenUsed/>
    <w:rsid w:val="00C603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0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E6B67"/>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1E6B67"/>
    <w:pPr>
      <w:ind w:left="720"/>
      <w:contextualSpacing/>
    </w:pPr>
  </w:style>
  <w:style w:type="table" w:styleId="Tabela-Siatka">
    <w:name w:val="Table Grid"/>
    <w:basedOn w:val="Standardowy"/>
    <w:uiPriority w:val="59"/>
    <w:rsid w:val="001E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954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41B"/>
  </w:style>
  <w:style w:type="paragraph" w:styleId="Stopka">
    <w:name w:val="footer"/>
    <w:basedOn w:val="Normalny"/>
    <w:link w:val="StopkaZnak"/>
    <w:uiPriority w:val="99"/>
    <w:unhideWhenUsed/>
    <w:rsid w:val="006954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541B"/>
  </w:style>
  <w:style w:type="paragraph" w:styleId="Tekstdymka">
    <w:name w:val="Balloon Text"/>
    <w:basedOn w:val="Normalny"/>
    <w:link w:val="TekstdymkaZnak"/>
    <w:uiPriority w:val="99"/>
    <w:semiHidden/>
    <w:unhideWhenUsed/>
    <w:rsid w:val="00C603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603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6EFE-68A4-4BD3-8B0E-DC3AB416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155</Pages>
  <Words>32629</Words>
  <Characters>195780</Characters>
  <Application>Microsoft Office Word</Application>
  <DocSecurity>0</DocSecurity>
  <Lines>1631</Lines>
  <Paragraphs>455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mjablonski</dc:creator>
  <cp:lastModifiedBy>mjablonski</cp:lastModifiedBy>
  <cp:revision>11</cp:revision>
  <cp:lastPrinted>2023-04-26T06:54:00Z</cp:lastPrinted>
  <dcterms:created xsi:type="dcterms:W3CDTF">2023-04-13T09:22:00Z</dcterms:created>
  <dcterms:modified xsi:type="dcterms:W3CDTF">2023-04-26T06:54:00Z</dcterms:modified>
</cp:coreProperties>
</file>