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224" w:rsidRPr="00E31140" w:rsidRDefault="00CE2A51" w:rsidP="00E350FF">
      <w:pPr>
        <w:ind w:right="-142"/>
        <w:rPr>
          <w:rFonts w:ascii="Arial" w:hAnsi="Arial" w:cs="Arial"/>
        </w:rPr>
      </w:pPr>
      <w:r w:rsidRPr="00E31140">
        <w:rPr>
          <w:rFonts w:ascii="Arial" w:hAnsi="Arial" w:cs="Arial"/>
        </w:rPr>
        <w:t>BZP.</w:t>
      </w:r>
      <w:r w:rsidR="006818C8" w:rsidRPr="00E31140">
        <w:rPr>
          <w:rFonts w:ascii="Arial" w:hAnsi="Arial" w:cs="Arial"/>
        </w:rPr>
        <w:t>271.1.</w:t>
      </w:r>
      <w:r w:rsidR="00287CA4" w:rsidRPr="00E31140">
        <w:rPr>
          <w:rFonts w:ascii="Arial" w:hAnsi="Arial" w:cs="Arial"/>
        </w:rPr>
        <w:t>5</w:t>
      </w:r>
      <w:r w:rsidR="00EB657F" w:rsidRPr="00E31140">
        <w:rPr>
          <w:rFonts w:ascii="Arial" w:hAnsi="Arial" w:cs="Arial"/>
        </w:rPr>
        <w:t>.2024</w:t>
      </w:r>
      <w:r w:rsidR="001C6652" w:rsidRPr="00E31140">
        <w:rPr>
          <w:rFonts w:ascii="Arial" w:hAnsi="Arial" w:cs="Arial"/>
        </w:rPr>
        <w:t xml:space="preserve">                                                        </w:t>
      </w:r>
      <w:r w:rsidR="006818C8" w:rsidRPr="00E31140">
        <w:rPr>
          <w:rFonts w:ascii="Arial" w:hAnsi="Arial" w:cs="Arial"/>
        </w:rPr>
        <w:t xml:space="preserve">  </w:t>
      </w:r>
      <w:r w:rsidR="00190386" w:rsidRPr="00E31140">
        <w:rPr>
          <w:rFonts w:ascii="Arial" w:hAnsi="Arial" w:cs="Arial"/>
        </w:rPr>
        <w:tab/>
      </w:r>
      <w:r w:rsidR="008B5CD6" w:rsidRPr="00E31140">
        <w:rPr>
          <w:rFonts w:ascii="Arial" w:hAnsi="Arial" w:cs="Arial"/>
        </w:rPr>
        <w:t xml:space="preserve">   </w:t>
      </w:r>
      <w:r w:rsidR="006818C8" w:rsidRPr="00E31140">
        <w:rPr>
          <w:rFonts w:ascii="Arial" w:hAnsi="Arial" w:cs="Arial"/>
        </w:rPr>
        <w:t xml:space="preserve">Świnoujście, dnia </w:t>
      </w:r>
      <w:r w:rsidR="00E31140" w:rsidRPr="00E31140">
        <w:rPr>
          <w:rFonts w:ascii="Arial" w:hAnsi="Arial" w:cs="Arial"/>
        </w:rPr>
        <w:t>17.07.2024</w:t>
      </w:r>
      <w:r w:rsidR="00C25A69" w:rsidRPr="00E31140">
        <w:rPr>
          <w:rFonts w:ascii="Arial" w:hAnsi="Arial" w:cs="Arial"/>
        </w:rPr>
        <w:t xml:space="preserve"> </w:t>
      </w:r>
      <w:r w:rsidR="00C047E6" w:rsidRPr="00E31140">
        <w:rPr>
          <w:rFonts w:ascii="Arial" w:hAnsi="Arial" w:cs="Arial"/>
        </w:rPr>
        <w:t>r.</w:t>
      </w:r>
    </w:p>
    <w:p w:rsidR="001C6652" w:rsidRPr="00E31140" w:rsidRDefault="001C6652" w:rsidP="00E01A2A">
      <w:pPr>
        <w:spacing w:after="0"/>
        <w:ind w:left="720" w:hanging="360"/>
        <w:jc w:val="both"/>
        <w:rPr>
          <w:rFonts w:ascii="Arial" w:hAnsi="Arial" w:cs="Arial"/>
          <w:b/>
          <w:bCs/>
        </w:rPr>
      </w:pPr>
      <w:r w:rsidRPr="00E31140">
        <w:rPr>
          <w:rFonts w:ascii="Arial" w:hAnsi="Arial" w:cs="Arial"/>
          <w:b/>
          <w:bCs/>
        </w:rPr>
        <w:t xml:space="preserve">                                </w:t>
      </w:r>
      <w:r w:rsidR="008A014B" w:rsidRPr="00E31140">
        <w:rPr>
          <w:rFonts w:ascii="Arial" w:hAnsi="Arial" w:cs="Arial"/>
          <w:b/>
          <w:bCs/>
        </w:rPr>
        <w:t xml:space="preserve">       </w:t>
      </w:r>
      <w:r w:rsidR="0032607C" w:rsidRPr="00E31140">
        <w:rPr>
          <w:rFonts w:ascii="Arial" w:hAnsi="Arial" w:cs="Arial"/>
          <w:b/>
          <w:bCs/>
        </w:rPr>
        <w:t xml:space="preserve"> </w:t>
      </w:r>
    </w:p>
    <w:p w:rsidR="00C047E6" w:rsidRPr="00E31140" w:rsidRDefault="00C047E6" w:rsidP="00E01A2A">
      <w:pPr>
        <w:spacing w:after="0"/>
        <w:ind w:left="4242" w:right="141"/>
        <w:jc w:val="both"/>
        <w:rPr>
          <w:rFonts w:ascii="Arial" w:hAnsi="Arial" w:cs="Arial"/>
          <w:b/>
          <w:bCs/>
        </w:rPr>
      </w:pPr>
      <w:r w:rsidRPr="00E31140">
        <w:rPr>
          <w:rFonts w:ascii="Arial" w:hAnsi="Arial" w:cs="Arial"/>
          <w:b/>
          <w:bCs/>
        </w:rPr>
        <w:t xml:space="preserve">Strona internetowa Zamawiającego, </w:t>
      </w:r>
      <w:r w:rsidR="00E01A2A" w:rsidRPr="00E31140">
        <w:rPr>
          <w:rFonts w:ascii="Arial" w:hAnsi="Arial" w:cs="Arial"/>
          <w:b/>
          <w:bCs/>
        </w:rPr>
        <w:t xml:space="preserve">                            </w:t>
      </w:r>
      <w:r w:rsidRPr="00E31140">
        <w:rPr>
          <w:rFonts w:ascii="Arial" w:hAnsi="Arial" w:cs="Arial"/>
          <w:b/>
          <w:bCs/>
        </w:rPr>
        <w:t>na</w:t>
      </w:r>
      <w:r w:rsidR="0042748A" w:rsidRPr="00E31140">
        <w:rPr>
          <w:rFonts w:ascii="Arial" w:hAnsi="Arial" w:cs="Arial"/>
          <w:b/>
          <w:bCs/>
        </w:rPr>
        <w:t xml:space="preserve"> której umieszczono ogłoszenie o</w:t>
      </w:r>
      <w:r w:rsidR="00E01A2A" w:rsidRPr="00E31140">
        <w:rPr>
          <w:rFonts w:ascii="Arial" w:hAnsi="Arial" w:cs="Arial"/>
          <w:b/>
          <w:bCs/>
        </w:rPr>
        <w:t xml:space="preserve">  </w:t>
      </w:r>
      <w:r w:rsidR="0042748A" w:rsidRPr="00E31140">
        <w:rPr>
          <w:rFonts w:ascii="Arial" w:hAnsi="Arial" w:cs="Arial"/>
          <w:b/>
          <w:bCs/>
        </w:rPr>
        <w:t>zamówi</w:t>
      </w:r>
      <w:r w:rsidR="00D63763" w:rsidRPr="00E31140">
        <w:rPr>
          <w:rFonts w:ascii="Arial" w:hAnsi="Arial" w:cs="Arial"/>
          <w:b/>
          <w:bCs/>
        </w:rPr>
        <w:t>eni</w:t>
      </w:r>
      <w:r w:rsidR="00DD69B0" w:rsidRPr="00E31140">
        <w:rPr>
          <w:rFonts w:ascii="Arial" w:hAnsi="Arial" w:cs="Arial"/>
          <w:b/>
          <w:bCs/>
        </w:rPr>
        <w:t>u</w:t>
      </w:r>
      <w:r w:rsidR="00EB657F" w:rsidRPr="00E31140">
        <w:rPr>
          <w:rFonts w:ascii="Arial" w:hAnsi="Arial" w:cs="Arial"/>
          <w:b/>
          <w:bCs/>
        </w:rPr>
        <w:t xml:space="preserve"> i udostępniono SWZ BZP.271.1.</w:t>
      </w:r>
      <w:r w:rsidR="00287CA4" w:rsidRPr="00E31140">
        <w:rPr>
          <w:rFonts w:ascii="Arial" w:hAnsi="Arial" w:cs="Arial"/>
          <w:b/>
          <w:bCs/>
        </w:rPr>
        <w:t>5</w:t>
      </w:r>
      <w:r w:rsidR="00DD69B0" w:rsidRPr="00E31140">
        <w:rPr>
          <w:rFonts w:ascii="Arial" w:hAnsi="Arial" w:cs="Arial"/>
          <w:b/>
          <w:bCs/>
        </w:rPr>
        <w:t>.</w:t>
      </w:r>
      <w:r w:rsidR="00EB657F" w:rsidRPr="00E31140">
        <w:rPr>
          <w:rFonts w:ascii="Arial" w:hAnsi="Arial" w:cs="Arial"/>
          <w:b/>
          <w:bCs/>
        </w:rPr>
        <w:t>2024</w:t>
      </w:r>
    </w:p>
    <w:p w:rsidR="00C047E6" w:rsidRPr="00E31140" w:rsidRDefault="00C047E6" w:rsidP="0042748A">
      <w:pPr>
        <w:spacing w:after="0"/>
        <w:ind w:left="3540" w:hanging="360"/>
        <w:rPr>
          <w:rFonts w:ascii="Arial" w:hAnsi="Arial" w:cs="Arial"/>
          <w:b/>
          <w:bCs/>
        </w:rPr>
      </w:pPr>
      <w:r w:rsidRPr="00E31140">
        <w:rPr>
          <w:rFonts w:ascii="Arial" w:hAnsi="Arial" w:cs="Arial"/>
          <w:b/>
          <w:bCs/>
        </w:rPr>
        <w:t xml:space="preserve">                                </w:t>
      </w:r>
      <w:r w:rsidR="008A014B" w:rsidRPr="00E31140">
        <w:rPr>
          <w:rFonts w:ascii="Arial" w:hAnsi="Arial" w:cs="Arial"/>
          <w:b/>
          <w:bCs/>
        </w:rPr>
        <w:t xml:space="preserve">                              </w:t>
      </w:r>
      <w:r w:rsidRPr="00E31140">
        <w:rPr>
          <w:rFonts w:ascii="Arial" w:hAnsi="Arial" w:cs="Arial"/>
          <w:b/>
          <w:bCs/>
        </w:rPr>
        <w:t xml:space="preserve"> </w:t>
      </w:r>
    </w:p>
    <w:p w:rsidR="001C6652" w:rsidRPr="00E31140" w:rsidRDefault="001C6652" w:rsidP="00F157FF">
      <w:pPr>
        <w:spacing w:line="360" w:lineRule="auto"/>
        <w:ind w:left="567" w:hanging="360"/>
        <w:jc w:val="center"/>
        <w:rPr>
          <w:rFonts w:ascii="Arial" w:hAnsi="Arial" w:cs="Arial"/>
          <w:b/>
          <w:bCs/>
        </w:rPr>
      </w:pPr>
    </w:p>
    <w:p w:rsidR="007C59A8" w:rsidRPr="00E31140" w:rsidRDefault="008747B4" w:rsidP="0044470A">
      <w:pPr>
        <w:pStyle w:val="Nagwek3"/>
        <w:spacing w:line="360" w:lineRule="auto"/>
        <w:ind w:left="-284" w:hanging="10"/>
        <w:rPr>
          <w:rFonts w:ascii="Arial" w:hAnsi="Arial" w:cs="Arial"/>
          <w:sz w:val="22"/>
          <w:szCs w:val="22"/>
        </w:rPr>
      </w:pPr>
      <w:r w:rsidRPr="00E31140">
        <w:rPr>
          <w:rFonts w:ascii="Arial" w:hAnsi="Arial" w:cs="Arial"/>
          <w:sz w:val="22"/>
          <w:szCs w:val="22"/>
        </w:rPr>
        <w:t>Dotyczy: Postępowania</w:t>
      </w:r>
      <w:r w:rsidR="007C59A8" w:rsidRPr="00E31140">
        <w:rPr>
          <w:rFonts w:ascii="Arial" w:hAnsi="Arial" w:cs="Arial"/>
          <w:sz w:val="22"/>
          <w:szCs w:val="22"/>
        </w:rPr>
        <w:t xml:space="preserve"> nr</w:t>
      </w:r>
      <w:r w:rsidR="006818C8" w:rsidRPr="00E31140">
        <w:rPr>
          <w:rFonts w:ascii="Arial" w:hAnsi="Arial" w:cs="Arial"/>
          <w:sz w:val="22"/>
          <w:szCs w:val="22"/>
        </w:rPr>
        <w:t xml:space="preserve"> </w:t>
      </w:r>
      <w:r w:rsidR="00CE2A51" w:rsidRPr="00E31140">
        <w:rPr>
          <w:rFonts w:ascii="Arial" w:hAnsi="Arial" w:cs="Arial"/>
          <w:sz w:val="22"/>
          <w:szCs w:val="22"/>
        </w:rPr>
        <w:t>BZP</w:t>
      </w:r>
      <w:r w:rsidR="006818C8" w:rsidRPr="00E31140">
        <w:rPr>
          <w:rFonts w:ascii="Arial" w:hAnsi="Arial" w:cs="Arial"/>
          <w:sz w:val="22"/>
          <w:szCs w:val="22"/>
        </w:rPr>
        <w:t>.271.1.</w:t>
      </w:r>
      <w:r w:rsidR="00140724" w:rsidRPr="00E31140">
        <w:rPr>
          <w:rFonts w:ascii="Arial" w:hAnsi="Arial" w:cs="Arial"/>
          <w:sz w:val="22"/>
          <w:szCs w:val="22"/>
        </w:rPr>
        <w:t>5</w:t>
      </w:r>
      <w:r w:rsidR="007C59A8" w:rsidRPr="00E31140">
        <w:rPr>
          <w:rFonts w:ascii="Arial" w:hAnsi="Arial" w:cs="Arial"/>
          <w:sz w:val="22"/>
          <w:szCs w:val="22"/>
        </w:rPr>
        <w:t>.202</w:t>
      </w:r>
      <w:r w:rsidR="00EB657F" w:rsidRPr="00E31140">
        <w:rPr>
          <w:rFonts w:ascii="Arial" w:hAnsi="Arial" w:cs="Arial"/>
          <w:sz w:val="22"/>
          <w:szCs w:val="22"/>
        </w:rPr>
        <w:t>4</w:t>
      </w:r>
      <w:r w:rsidR="007C59A8" w:rsidRPr="00E31140">
        <w:rPr>
          <w:rFonts w:ascii="Arial" w:hAnsi="Arial" w:cs="Arial"/>
          <w:sz w:val="22"/>
          <w:szCs w:val="22"/>
        </w:rPr>
        <w:t xml:space="preserve"> dotyczące</w:t>
      </w:r>
      <w:r w:rsidR="0032607C" w:rsidRPr="00E31140">
        <w:rPr>
          <w:rFonts w:ascii="Arial" w:hAnsi="Arial" w:cs="Arial"/>
          <w:sz w:val="22"/>
          <w:szCs w:val="22"/>
        </w:rPr>
        <w:t>go</w:t>
      </w:r>
      <w:r w:rsidR="007C59A8" w:rsidRPr="00E31140">
        <w:rPr>
          <w:rFonts w:ascii="Arial" w:hAnsi="Arial" w:cs="Arial"/>
          <w:sz w:val="22"/>
          <w:szCs w:val="22"/>
        </w:rPr>
        <w:t xml:space="preserve"> wyboru wykonawcy</w:t>
      </w:r>
      <w:r w:rsidR="006B34D8" w:rsidRPr="00E31140">
        <w:rPr>
          <w:rFonts w:ascii="Arial" w:hAnsi="Arial" w:cs="Arial"/>
          <w:sz w:val="22"/>
          <w:szCs w:val="22"/>
        </w:rPr>
        <w:t xml:space="preserve"> </w:t>
      </w:r>
      <w:r w:rsidR="00EB657F" w:rsidRPr="00E31140">
        <w:rPr>
          <w:rFonts w:ascii="Arial" w:hAnsi="Arial" w:cs="Arial"/>
          <w:sz w:val="22"/>
          <w:szCs w:val="22"/>
        </w:rPr>
        <w:t>robót</w:t>
      </w:r>
      <w:r w:rsidR="00960665" w:rsidRPr="00E31140">
        <w:rPr>
          <w:rFonts w:ascii="Arial" w:hAnsi="Arial" w:cs="Arial"/>
          <w:sz w:val="22"/>
          <w:szCs w:val="22"/>
        </w:rPr>
        <w:t xml:space="preserve"> </w:t>
      </w:r>
      <w:r w:rsidR="007C59A8" w:rsidRPr="00E31140">
        <w:rPr>
          <w:rFonts w:ascii="Arial" w:hAnsi="Arial" w:cs="Arial"/>
          <w:sz w:val="22"/>
          <w:szCs w:val="22"/>
        </w:rPr>
        <w:t>dla</w:t>
      </w:r>
      <w:r w:rsidR="00315EF0" w:rsidRPr="00E31140">
        <w:rPr>
          <w:rFonts w:ascii="Arial" w:hAnsi="Arial" w:cs="Arial"/>
          <w:sz w:val="22"/>
          <w:szCs w:val="22"/>
        </w:rPr>
        <w:t> </w:t>
      </w:r>
      <w:r w:rsidR="007C59A8" w:rsidRPr="00E31140">
        <w:rPr>
          <w:rFonts w:ascii="Arial" w:hAnsi="Arial" w:cs="Arial"/>
          <w:sz w:val="22"/>
          <w:szCs w:val="22"/>
        </w:rPr>
        <w:t xml:space="preserve"> wykonania zamówienia publicznego </w:t>
      </w:r>
      <w:r w:rsidR="005A7AD2" w:rsidRPr="00E31140">
        <w:rPr>
          <w:rFonts w:ascii="Arial" w:hAnsi="Arial" w:cs="Arial"/>
          <w:sz w:val="22"/>
          <w:szCs w:val="22"/>
        </w:rPr>
        <w:t>pn.:</w:t>
      </w:r>
      <w:r w:rsidR="00206DB2" w:rsidRPr="00E31140">
        <w:rPr>
          <w:rFonts w:ascii="Arial" w:hAnsi="Arial" w:cs="Arial"/>
          <w:sz w:val="22"/>
          <w:szCs w:val="22"/>
        </w:rPr>
        <w:t xml:space="preserve"> </w:t>
      </w:r>
      <w:r w:rsidR="00EB657F" w:rsidRPr="00E31140">
        <w:rPr>
          <w:rFonts w:ascii="Arial" w:hAnsi="Arial" w:cs="Arial"/>
          <w:sz w:val="22"/>
          <w:szCs w:val="22"/>
        </w:rPr>
        <w:t>„</w:t>
      </w:r>
      <w:r w:rsidR="00140724" w:rsidRPr="00E31140">
        <w:rPr>
          <w:rFonts w:ascii="Arial" w:hAnsi="Arial" w:cs="Arial"/>
          <w:sz w:val="22"/>
          <w:szCs w:val="22"/>
        </w:rPr>
        <w:t>Budowa ulicy Nowojachtowej na odcinku od ul. Jachtowej do ul. Uzdrowiskowej w  Świnoujściu ETAP 1A i ETAP 1B</w:t>
      </w:r>
      <w:r w:rsidR="00EB657F" w:rsidRPr="00E31140">
        <w:rPr>
          <w:rFonts w:ascii="Arial" w:hAnsi="Arial" w:cs="Arial"/>
          <w:sz w:val="22"/>
          <w:szCs w:val="22"/>
        </w:rPr>
        <w:t>”</w:t>
      </w:r>
    </w:p>
    <w:p w:rsidR="006B34D8" w:rsidRPr="00E31140" w:rsidRDefault="006B34D8" w:rsidP="0044470A">
      <w:pPr>
        <w:spacing w:after="0" w:line="360" w:lineRule="auto"/>
        <w:ind w:left="993" w:hanging="633"/>
        <w:jc w:val="both"/>
        <w:rPr>
          <w:rFonts w:ascii="Arial" w:hAnsi="Arial" w:cs="Arial"/>
          <w:bCs/>
        </w:rPr>
      </w:pPr>
    </w:p>
    <w:p w:rsidR="00133A79" w:rsidRPr="00E31140" w:rsidRDefault="008B1655" w:rsidP="0044470A">
      <w:pPr>
        <w:spacing w:after="0" w:line="360" w:lineRule="auto"/>
        <w:ind w:left="993" w:hanging="633"/>
        <w:jc w:val="both"/>
        <w:rPr>
          <w:rFonts w:ascii="Arial" w:hAnsi="Arial" w:cs="Arial"/>
          <w:b/>
          <w:bCs/>
        </w:rPr>
      </w:pPr>
      <w:r w:rsidRPr="00E31140">
        <w:rPr>
          <w:rFonts w:ascii="Arial" w:hAnsi="Arial" w:cs="Arial"/>
          <w:bCs/>
        </w:rPr>
        <w:tab/>
      </w:r>
      <w:r w:rsidRPr="00E31140">
        <w:rPr>
          <w:rFonts w:ascii="Arial" w:hAnsi="Arial" w:cs="Arial"/>
          <w:bCs/>
        </w:rPr>
        <w:tab/>
      </w:r>
      <w:r w:rsidRPr="00E31140">
        <w:rPr>
          <w:rFonts w:ascii="Arial" w:hAnsi="Arial" w:cs="Arial"/>
          <w:bCs/>
        </w:rPr>
        <w:tab/>
      </w:r>
      <w:r w:rsidRPr="00E31140">
        <w:rPr>
          <w:rFonts w:ascii="Arial" w:hAnsi="Arial" w:cs="Arial"/>
          <w:bCs/>
        </w:rPr>
        <w:tab/>
      </w:r>
      <w:r w:rsidR="00F61496" w:rsidRPr="00E31140">
        <w:rPr>
          <w:rFonts w:ascii="Arial" w:hAnsi="Arial" w:cs="Arial"/>
          <w:bCs/>
        </w:rPr>
        <w:t xml:space="preserve"> </w:t>
      </w:r>
      <w:r w:rsidR="008B3C6F" w:rsidRPr="00E31140">
        <w:rPr>
          <w:rFonts w:ascii="Arial" w:hAnsi="Arial" w:cs="Arial"/>
          <w:b/>
          <w:bCs/>
        </w:rPr>
        <w:t xml:space="preserve">  Odpowiedzi na pytania</w:t>
      </w:r>
    </w:p>
    <w:p w:rsidR="00212C2B" w:rsidRPr="00E31140" w:rsidRDefault="00212C2B" w:rsidP="0044470A">
      <w:pPr>
        <w:spacing w:after="0" w:line="360" w:lineRule="auto"/>
        <w:ind w:left="-284" w:hanging="633"/>
        <w:jc w:val="both"/>
        <w:rPr>
          <w:rFonts w:ascii="Arial" w:hAnsi="Arial" w:cs="Arial"/>
          <w:b/>
          <w:bCs/>
        </w:rPr>
      </w:pPr>
    </w:p>
    <w:p w:rsidR="00C27FFD" w:rsidRPr="00E31140" w:rsidRDefault="00212C2B" w:rsidP="006E684C">
      <w:pPr>
        <w:pStyle w:val="Akapitzlist"/>
        <w:spacing w:after="0" w:line="360" w:lineRule="auto"/>
        <w:ind w:left="-284"/>
        <w:jc w:val="both"/>
        <w:rPr>
          <w:rFonts w:ascii="Arial" w:hAnsi="Arial" w:cs="Arial"/>
          <w:bCs/>
        </w:rPr>
      </w:pPr>
      <w:r w:rsidRPr="00E31140">
        <w:rPr>
          <w:rFonts w:ascii="Arial" w:hAnsi="Arial" w:cs="Arial"/>
          <w:bCs/>
        </w:rPr>
        <w:t xml:space="preserve">Zamawiający na mocy </w:t>
      </w:r>
      <w:r w:rsidR="00C00687" w:rsidRPr="00E31140">
        <w:rPr>
          <w:rFonts w:ascii="Arial" w:hAnsi="Arial" w:cs="Arial"/>
          <w:bCs/>
        </w:rPr>
        <w:t xml:space="preserve">ciążących na nim obowiązków i </w:t>
      </w:r>
      <w:r w:rsidRPr="00E31140">
        <w:rPr>
          <w:rFonts w:ascii="Arial" w:hAnsi="Arial" w:cs="Arial"/>
          <w:bCs/>
        </w:rPr>
        <w:t>przysługujących mu, w świetle przepis</w:t>
      </w:r>
      <w:r w:rsidR="00151EE6" w:rsidRPr="00E31140">
        <w:rPr>
          <w:rFonts w:ascii="Arial" w:hAnsi="Arial" w:cs="Arial"/>
          <w:bCs/>
        </w:rPr>
        <w:t>ów</w:t>
      </w:r>
      <w:r w:rsidR="008F7D1D" w:rsidRPr="00E31140">
        <w:rPr>
          <w:rFonts w:ascii="Arial" w:hAnsi="Arial" w:cs="Arial"/>
          <w:bCs/>
        </w:rPr>
        <w:t xml:space="preserve"> </w:t>
      </w:r>
      <w:r w:rsidR="00EF7AB1" w:rsidRPr="00E31140">
        <w:rPr>
          <w:rFonts w:ascii="Arial" w:hAnsi="Arial" w:cs="Arial"/>
          <w:bCs/>
        </w:rPr>
        <w:t xml:space="preserve"> </w:t>
      </w:r>
      <w:r w:rsidR="00C339D6" w:rsidRPr="00C339D6">
        <w:rPr>
          <w:rFonts w:ascii="Arial" w:hAnsi="Arial" w:cs="Arial"/>
          <w:bCs/>
        </w:rPr>
        <w:t xml:space="preserve">art. 284 ust. 2 </w:t>
      </w:r>
      <w:bookmarkStart w:id="0" w:name="_GoBack"/>
      <w:bookmarkEnd w:id="0"/>
      <w:r w:rsidRPr="00E31140">
        <w:rPr>
          <w:rFonts w:ascii="Arial" w:hAnsi="Arial" w:cs="Arial"/>
          <w:bCs/>
        </w:rPr>
        <w:t>ustawy</w:t>
      </w:r>
      <w:r w:rsidR="00474C91" w:rsidRPr="00E31140">
        <w:rPr>
          <w:rFonts w:ascii="Arial" w:hAnsi="Arial" w:cs="Arial"/>
          <w:bCs/>
        </w:rPr>
        <w:t xml:space="preserve"> </w:t>
      </w:r>
      <w:r w:rsidRPr="00E31140">
        <w:rPr>
          <w:rFonts w:ascii="Arial" w:hAnsi="Arial" w:cs="Arial"/>
          <w:bCs/>
        </w:rPr>
        <w:t>z dnia 11</w:t>
      </w:r>
      <w:r w:rsidR="0090458E" w:rsidRPr="00E31140">
        <w:rPr>
          <w:rFonts w:ascii="Arial" w:hAnsi="Arial" w:cs="Arial"/>
          <w:bCs/>
        </w:rPr>
        <w:t> </w:t>
      </w:r>
      <w:r w:rsidRPr="00E31140">
        <w:rPr>
          <w:rFonts w:ascii="Arial" w:hAnsi="Arial" w:cs="Arial"/>
          <w:bCs/>
        </w:rPr>
        <w:t>września 2019 r. Prawo za</w:t>
      </w:r>
      <w:r w:rsidR="00FD16B7" w:rsidRPr="00E31140">
        <w:rPr>
          <w:rFonts w:ascii="Arial" w:hAnsi="Arial" w:cs="Arial"/>
          <w:bCs/>
        </w:rPr>
        <w:t>mówień publicznych (</w:t>
      </w:r>
      <w:r w:rsidR="0060524B" w:rsidRPr="00E31140">
        <w:rPr>
          <w:rFonts w:ascii="Arial" w:hAnsi="Arial" w:cs="Arial"/>
          <w:bCs/>
        </w:rPr>
        <w:t>tj.</w:t>
      </w:r>
      <w:r w:rsidR="008F7D1D" w:rsidRPr="00E31140">
        <w:rPr>
          <w:rFonts w:ascii="Arial" w:hAnsi="Arial" w:cs="Arial"/>
          <w:bCs/>
        </w:rPr>
        <w:t> </w:t>
      </w:r>
      <w:r w:rsidR="00FD16B7" w:rsidRPr="00E31140">
        <w:rPr>
          <w:rFonts w:ascii="Arial" w:hAnsi="Arial" w:cs="Arial"/>
          <w:bCs/>
        </w:rPr>
        <w:t xml:space="preserve">Dz.U. </w:t>
      </w:r>
      <w:r w:rsidR="006559FE" w:rsidRPr="00E31140">
        <w:rPr>
          <w:rFonts w:ascii="Arial" w:hAnsi="Arial" w:cs="Arial"/>
          <w:bCs/>
        </w:rPr>
        <w:t> </w:t>
      </w:r>
      <w:r w:rsidR="00FD16B7" w:rsidRPr="00E31140">
        <w:rPr>
          <w:rFonts w:ascii="Arial" w:hAnsi="Arial" w:cs="Arial"/>
          <w:bCs/>
        </w:rPr>
        <w:t>z</w:t>
      </w:r>
      <w:r w:rsidR="008F7D1D" w:rsidRPr="00E31140">
        <w:rPr>
          <w:rFonts w:ascii="Arial" w:hAnsi="Arial" w:cs="Arial"/>
          <w:bCs/>
        </w:rPr>
        <w:t> </w:t>
      </w:r>
      <w:r w:rsidR="00FD16B7" w:rsidRPr="00E31140">
        <w:rPr>
          <w:rFonts w:ascii="Arial" w:hAnsi="Arial" w:cs="Arial"/>
          <w:bCs/>
        </w:rPr>
        <w:t xml:space="preserve"> 2023</w:t>
      </w:r>
      <w:r w:rsidR="0032607C" w:rsidRPr="00E31140">
        <w:rPr>
          <w:rFonts w:ascii="Arial" w:hAnsi="Arial" w:cs="Arial"/>
          <w:bCs/>
        </w:rPr>
        <w:t xml:space="preserve"> </w:t>
      </w:r>
      <w:r w:rsidR="00963DDC" w:rsidRPr="00E31140">
        <w:rPr>
          <w:rFonts w:ascii="Arial" w:hAnsi="Arial" w:cs="Arial"/>
          <w:bCs/>
        </w:rPr>
        <w:t>roku, poz.</w:t>
      </w:r>
      <w:r w:rsidR="00C709BE" w:rsidRPr="00E31140">
        <w:rPr>
          <w:rFonts w:ascii="Arial" w:hAnsi="Arial" w:cs="Arial"/>
          <w:bCs/>
        </w:rPr>
        <w:t xml:space="preserve"> </w:t>
      </w:r>
      <w:r w:rsidR="0060524B" w:rsidRPr="00E31140">
        <w:rPr>
          <w:rFonts w:ascii="Arial" w:hAnsi="Arial" w:cs="Arial"/>
          <w:bCs/>
        </w:rPr>
        <w:t>1605</w:t>
      </w:r>
      <w:r w:rsidR="00960665" w:rsidRPr="00E31140">
        <w:rPr>
          <w:rFonts w:ascii="Arial" w:hAnsi="Arial" w:cs="Arial"/>
          <w:bCs/>
        </w:rPr>
        <w:t xml:space="preserve">), </w:t>
      </w:r>
      <w:r w:rsidRPr="00E31140">
        <w:rPr>
          <w:rFonts w:ascii="Arial" w:hAnsi="Arial" w:cs="Arial"/>
          <w:bCs/>
        </w:rPr>
        <w:t xml:space="preserve">uprawnień, </w:t>
      </w:r>
      <w:r w:rsidR="000E33C7" w:rsidRPr="00E31140">
        <w:rPr>
          <w:rFonts w:ascii="Arial" w:hAnsi="Arial" w:cs="Arial"/>
          <w:bCs/>
        </w:rPr>
        <w:t>udziela wyjaśnień przekazując treść pytań i  odpowiedzi wszystkim wykonawcom, biorącym udział w postępowaniu i publikując je również na stronie internetowej.</w:t>
      </w:r>
    </w:p>
    <w:p w:rsidR="00CE3345" w:rsidRDefault="00CE3345" w:rsidP="006E684C">
      <w:pPr>
        <w:pStyle w:val="Akapitzlist"/>
        <w:spacing w:after="0" w:line="360" w:lineRule="auto"/>
        <w:ind w:left="-284"/>
        <w:jc w:val="both"/>
        <w:rPr>
          <w:rFonts w:ascii="Arial" w:hAnsi="Arial" w:cs="Arial"/>
          <w:bCs/>
        </w:rPr>
      </w:pPr>
    </w:p>
    <w:p w:rsidR="00BD23CD" w:rsidRDefault="00287CA4" w:rsidP="00BD23CD">
      <w:pPr>
        <w:pStyle w:val="Akapitzlist"/>
        <w:spacing w:after="0" w:line="360" w:lineRule="auto"/>
        <w:ind w:left="-284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Pytanie nr 1</w:t>
      </w:r>
    </w:p>
    <w:p w:rsidR="005D13EC" w:rsidRPr="005D13EC" w:rsidRDefault="005D13EC" w:rsidP="00BD23CD">
      <w:pPr>
        <w:pStyle w:val="Akapitzlist"/>
        <w:spacing w:after="0" w:line="360" w:lineRule="auto"/>
        <w:ind w:left="-284"/>
        <w:jc w:val="both"/>
        <w:rPr>
          <w:rFonts w:ascii="Arial" w:hAnsi="Arial" w:cs="Arial"/>
          <w:bCs/>
        </w:rPr>
      </w:pPr>
      <w:r w:rsidRPr="005D13EC">
        <w:rPr>
          <w:rFonts w:ascii="Arial" w:hAnsi="Arial" w:cs="Arial"/>
          <w:bCs/>
        </w:rPr>
        <w:t>Zgodnie ze schematem do pkt. T3 należy zastosować Kołnierz stalowy + tuleja PE125 + Mufa el. 125mm, lub łącznik RK na rurę PE 125mm w ilości 2 kpl.,z kolei w tabeli TER brak pozycji do jej wykonania, prosimy o uzupełnienie.</w:t>
      </w:r>
    </w:p>
    <w:p w:rsidR="00B72FFF" w:rsidRPr="00B72FFF" w:rsidRDefault="00287CA4" w:rsidP="00B72FFF">
      <w:pPr>
        <w:pStyle w:val="Akapitzlist"/>
        <w:spacing w:after="0" w:line="360" w:lineRule="auto"/>
        <w:ind w:left="-284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Odpowiedź</w:t>
      </w:r>
      <w:r w:rsidR="00B27EC7">
        <w:rPr>
          <w:rFonts w:ascii="Arial" w:eastAsia="Times New Roman" w:hAnsi="Arial" w:cs="Arial"/>
          <w:b/>
          <w:lang w:eastAsia="pl-PL"/>
        </w:rPr>
        <w:t>:</w:t>
      </w:r>
    </w:p>
    <w:p w:rsidR="005D13EC" w:rsidRDefault="005D13EC" w:rsidP="006E684C">
      <w:pPr>
        <w:pStyle w:val="Akapitzlist"/>
        <w:spacing w:after="0" w:line="360" w:lineRule="auto"/>
        <w:ind w:left="-284"/>
        <w:jc w:val="both"/>
        <w:rPr>
          <w:rFonts w:ascii="Arial" w:hAnsi="Arial" w:cs="Arial"/>
        </w:rPr>
      </w:pPr>
      <w:r w:rsidRPr="005D13EC">
        <w:rPr>
          <w:rFonts w:ascii="Arial" w:hAnsi="Arial" w:cs="Arial"/>
        </w:rPr>
        <w:t xml:space="preserve">Odpowiedź udzielona wcześniej w dniu 12.07.2024r. pismo znak BZP.271.1.5.2024r. (pytanie nr. 6):       </w:t>
      </w:r>
      <w:r>
        <w:rPr>
          <w:rFonts w:ascii="Arial" w:hAnsi="Arial" w:cs="Arial"/>
        </w:rPr>
        <w:t xml:space="preserve">                            </w:t>
      </w:r>
    </w:p>
    <w:p w:rsidR="00F4345A" w:rsidRDefault="005D13EC" w:rsidP="006E684C">
      <w:pPr>
        <w:pStyle w:val="Akapitzlist"/>
        <w:spacing w:after="0" w:line="360" w:lineRule="auto"/>
        <w:ind w:left="-284"/>
        <w:jc w:val="both"/>
        <w:rPr>
          <w:rFonts w:ascii="Arial" w:hAnsi="Arial" w:cs="Arial"/>
        </w:rPr>
      </w:pPr>
      <w:r w:rsidRPr="005D13EC">
        <w:rPr>
          <w:rFonts w:ascii="Arial" w:hAnsi="Arial" w:cs="Arial"/>
        </w:rPr>
        <w:t>Dodano pozycje 22a (łącznik RK na rurę 125mm PE), koszt tulei elektrooporowych, kołnierzy wraz z uszczelką i mufą należy ująć w pozycjach z kształtkami przy, których będą montowane  tj.  trójniki, zasuwy, redukcje.</w:t>
      </w:r>
    </w:p>
    <w:p w:rsidR="005D13EC" w:rsidRDefault="005D13EC" w:rsidP="006E684C">
      <w:pPr>
        <w:pStyle w:val="Akapitzlist"/>
        <w:spacing w:after="0" w:line="360" w:lineRule="auto"/>
        <w:ind w:left="-284"/>
        <w:jc w:val="both"/>
        <w:rPr>
          <w:rFonts w:ascii="Arial" w:hAnsi="Arial" w:cs="Arial"/>
        </w:rPr>
      </w:pPr>
    </w:p>
    <w:p w:rsidR="00F4345A" w:rsidRDefault="00F4345A" w:rsidP="00F4345A">
      <w:pPr>
        <w:pStyle w:val="Akapitzlist"/>
        <w:spacing w:after="0" w:line="360" w:lineRule="auto"/>
        <w:ind w:left="-284"/>
        <w:jc w:val="both"/>
        <w:rPr>
          <w:rFonts w:ascii="Arial" w:hAnsi="Arial" w:cs="Arial"/>
          <w:b/>
          <w:u w:val="single"/>
        </w:rPr>
      </w:pPr>
      <w:r w:rsidRPr="00F4345A">
        <w:rPr>
          <w:rFonts w:ascii="Arial" w:hAnsi="Arial" w:cs="Arial"/>
          <w:b/>
          <w:u w:val="single"/>
        </w:rPr>
        <w:t>Pytanie nr 2</w:t>
      </w:r>
    </w:p>
    <w:p w:rsidR="005D13EC" w:rsidRPr="005D13EC" w:rsidRDefault="005D13EC" w:rsidP="00F4345A">
      <w:pPr>
        <w:pStyle w:val="Akapitzlist"/>
        <w:spacing w:after="0" w:line="360" w:lineRule="auto"/>
        <w:ind w:left="-284"/>
        <w:jc w:val="both"/>
        <w:rPr>
          <w:rFonts w:ascii="Arial" w:hAnsi="Arial" w:cs="Arial"/>
        </w:rPr>
      </w:pPr>
      <w:r w:rsidRPr="005D13EC">
        <w:rPr>
          <w:rFonts w:ascii="Arial" w:hAnsi="Arial" w:cs="Arial"/>
        </w:rPr>
        <w:t>Zgodnie z rysunkami w miejscu włączenie punktów W1 z Z1 należy zastosować 2 łączniki RK 200, z kolei w tabeli TER jest tylko 1 kpl, prosimy o sprecyzowanie.</w:t>
      </w:r>
    </w:p>
    <w:p w:rsidR="005D13EC" w:rsidRDefault="005D13EC" w:rsidP="005D13EC">
      <w:pPr>
        <w:pStyle w:val="Akapitzlist"/>
        <w:spacing w:after="0" w:line="360" w:lineRule="auto"/>
        <w:ind w:left="-284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Odpowiedź:</w:t>
      </w:r>
    </w:p>
    <w:p w:rsidR="005D13EC" w:rsidRPr="005D13EC" w:rsidRDefault="005D13EC" w:rsidP="005D13EC">
      <w:pPr>
        <w:pStyle w:val="Akapitzlist"/>
        <w:spacing w:after="0" w:line="360" w:lineRule="auto"/>
        <w:ind w:left="-284"/>
        <w:jc w:val="both"/>
        <w:rPr>
          <w:rFonts w:ascii="Arial" w:eastAsia="Times New Roman" w:hAnsi="Arial" w:cs="Arial"/>
          <w:b/>
          <w:lang w:eastAsia="pl-PL"/>
        </w:rPr>
      </w:pPr>
      <w:r w:rsidRPr="005D13EC">
        <w:rPr>
          <w:rFonts w:ascii="Arial" w:hAnsi="Arial" w:cs="Arial"/>
          <w:color w:val="000000"/>
          <w:lang w:eastAsia="pl-PL" w:bidi="pl-PL"/>
        </w:rPr>
        <w:t>Skorygowano ilość na 2 kpl. w pozycji 22. (</w:t>
      </w:r>
      <w:r w:rsidR="003D2423">
        <w:rPr>
          <w:rFonts w:ascii="Arial" w:hAnsi="Arial" w:cs="Arial"/>
          <w:color w:val="000000"/>
          <w:lang w:eastAsia="pl-PL" w:bidi="pl-PL"/>
        </w:rPr>
        <w:t>ZR-F</w:t>
      </w:r>
      <w:r w:rsidRPr="005D13EC">
        <w:rPr>
          <w:rFonts w:ascii="Arial" w:hAnsi="Arial" w:cs="Arial"/>
          <w:color w:val="000000"/>
          <w:lang w:eastAsia="pl-PL" w:bidi="pl-PL"/>
        </w:rPr>
        <w:t xml:space="preserve"> po korekcie w załączeniu)</w:t>
      </w:r>
    </w:p>
    <w:p w:rsidR="005D13EC" w:rsidRDefault="005D13EC" w:rsidP="001E7673">
      <w:pPr>
        <w:spacing w:after="0" w:line="360" w:lineRule="auto"/>
        <w:ind w:left="284" w:right="-567"/>
        <w:jc w:val="both"/>
        <w:rPr>
          <w:rFonts w:ascii="Arial" w:hAnsi="Arial" w:cs="Arial"/>
          <w:color w:val="000000"/>
          <w:lang w:eastAsia="pl-PL" w:bidi="pl-PL"/>
        </w:rPr>
      </w:pPr>
    </w:p>
    <w:p w:rsidR="005D13EC" w:rsidRDefault="005D13EC" w:rsidP="005D13EC">
      <w:pPr>
        <w:pStyle w:val="Akapitzlist"/>
        <w:spacing w:after="0" w:line="360" w:lineRule="auto"/>
        <w:ind w:left="-284"/>
        <w:jc w:val="both"/>
        <w:rPr>
          <w:rFonts w:ascii="Arial" w:hAnsi="Arial" w:cs="Arial"/>
          <w:b/>
          <w:u w:val="single"/>
        </w:rPr>
      </w:pPr>
      <w:r w:rsidRPr="00F4345A">
        <w:rPr>
          <w:rFonts w:ascii="Arial" w:hAnsi="Arial" w:cs="Arial"/>
          <w:b/>
          <w:u w:val="single"/>
        </w:rPr>
        <w:t xml:space="preserve">Pytanie nr </w:t>
      </w:r>
      <w:r>
        <w:rPr>
          <w:rFonts w:ascii="Arial" w:hAnsi="Arial" w:cs="Arial"/>
          <w:b/>
          <w:u w:val="single"/>
        </w:rPr>
        <w:t>3</w:t>
      </w:r>
    </w:p>
    <w:p w:rsidR="005D13EC" w:rsidRPr="005D13EC" w:rsidRDefault="005D13EC" w:rsidP="005D13EC">
      <w:pPr>
        <w:pStyle w:val="Akapitzlist"/>
        <w:spacing w:after="0" w:line="360" w:lineRule="auto"/>
        <w:ind w:left="-284"/>
        <w:jc w:val="both"/>
        <w:rPr>
          <w:rFonts w:ascii="Arial" w:hAnsi="Arial" w:cs="Arial"/>
        </w:rPr>
      </w:pPr>
      <w:r w:rsidRPr="005D13EC">
        <w:rPr>
          <w:rFonts w:ascii="Arial" w:hAnsi="Arial" w:cs="Arial"/>
        </w:rPr>
        <w:lastRenderedPageBreak/>
        <w:t>Zgodnie z rysunkami w pkt. T3 należy zastosować 2 redukcji żeliwne 200/100, z kolei w tabeli TER jest tylko 1 kpl, prosimy o sprecyzowanie.</w:t>
      </w:r>
    </w:p>
    <w:p w:rsidR="005D13EC" w:rsidRDefault="005D13EC" w:rsidP="005D13EC">
      <w:pPr>
        <w:pStyle w:val="Akapitzlist"/>
        <w:spacing w:after="0" w:line="360" w:lineRule="auto"/>
        <w:ind w:left="-284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Odpowiedź:</w:t>
      </w:r>
    </w:p>
    <w:p w:rsidR="005D13EC" w:rsidRDefault="005D13EC" w:rsidP="005D13EC">
      <w:pPr>
        <w:pStyle w:val="Akapitzlist"/>
        <w:spacing w:after="0" w:line="360" w:lineRule="auto"/>
        <w:ind w:left="-284"/>
        <w:jc w:val="both"/>
        <w:rPr>
          <w:rFonts w:ascii="Arial" w:eastAsia="Times New Roman" w:hAnsi="Arial" w:cs="Arial"/>
          <w:lang w:eastAsia="pl-PL"/>
        </w:rPr>
      </w:pPr>
      <w:r w:rsidRPr="005D13EC">
        <w:rPr>
          <w:rFonts w:ascii="Arial" w:eastAsia="Times New Roman" w:hAnsi="Arial" w:cs="Arial"/>
          <w:lang w:eastAsia="pl-PL"/>
        </w:rPr>
        <w:t>Skorygowano ilość na 2 kpl. w pozycji 23. (</w:t>
      </w:r>
      <w:r w:rsidR="003D2423">
        <w:rPr>
          <w:rFonts w:ascii="Arial" w:hAnsi="Arial" w:cs="Arial"/>
          <w:color w:val="000000"/>
          <w:lang w:eastAsia="pl-PL" w:bidi="pl-PL"/>
        </w:rPr>
        <w:t>ZR-F</w:t>
      </w:r>
      <w:r w:rsidRPr="005D13EC">
        <w:rPr>
          <w:rFonts w:ascii="Arial" w:eastAsia="Times New Roman" w:hAnsi="Arial" w:cs="Arial"/>
          <w:lang w:eastAsia="pl-PL"/>
        </w:rPr>
        <w:t xml:space="preserve"> po korekcie w załączeniu)</w:t>
      </w:r>
    </w:p>
    <w:p w:rsidR="005D13EC" w:rsidRPr="005D13EC" w:rsidRDefault="005D13EC" w:rsidP="005D13EC">
      <w:pPr>
        <w:pStyle w:val="Akapitzlist"/>
        <w:spacing w:after="0" w:line="360" w:lineRule="auto"/>
        <w:ind w:left="-284"/>
        <w:jc w:val="both"/>
        <w:rPr>
          <w:rFonts w:ascii="Arial" w:eastAsia="Times New Roman" w:hAnsi="Arial" w:cs="Arial"/>
          <w:lang w:eastAsia="pl-PL"/>
        </w:rPr>
      </w:pPr>
    </w:p>
    <w:p w:rsidR="005D13EC" w:rsidRDefault="005D13EC" w:rsidP="005D13EC">
      <w:pPr>
        <w:pStyle w:val="Akapitzlist"/>
        <w:spacing w:after="0" w:line="360" w:lineRule="auto"/>
        <w:ind w:left="-284"/>
        <w:jc w:val="both"/>
        <w:rPr>
          <w:rFonts w:ascii="Arial" w:hAnsi="Arial" w:cs="Arial"/>
          <w:b/>
          <w:u w:val="single"/>
        </w:rPr>
      </w:pPr>
      <w:r w:rsidRPr="00F4345A">
        <w:rPr>
          <w:rFonts w:ascii="Arial" w:hAnsi="Arial" w:cs="Arial"/>
          <w:b/>
          <w:u w:val="single"/>
        </w:rPr>
        <w:t xml:space="preserve">Pytanie nr </w:t>
      </w:r>
      <w:r>
        <w:rPr>
          <w:rFonts w:ascii="Arial" w:hAnsi="Arial" w:cs="Arial"/>
          <w:b/>
          <w:u w:val="single"/>
        </w:rPr>
        <w:t>4</w:t>
      </w:r>
    </w:p>
    <w:p w:rsidR="005D13EC" w:rsidRPr="005D13EC" w:rsidRDefault="005D13EC" w:rsidP="005D13EC">
      <w:pPr>
        <w:pStyle w:val="Akapitzlist"/>
        <w:spacing w:after="0" w:line="360" w:lineRule="auto"/>
        <w:ind w:left="-284"/>
        <w:jc w:val="both"/>
        <w:rPr>
          <w:rFonts w:ascii="Arial" w:hAnsi="Arial" w:cs="Arial"/>
        </w:rPr>
      </w:pPr>
      <w:r w:rsidRPr="005D13EC">
        <w:rPr>
          <w:rFonts w:ascii="Arial" w:hAnsi="Arial" w:cs="Arial"/>
        </w:rPr>
        <w:t xml:space="preserve">Zgodnie z rysunkami należy zastosować 6 łuków 225 mm 45 st., z kolei w tabeli </w:t>
      </w:r>
      <w:r w:rsidR="003D2423" w:rsidRPr="005D13EC">
        <w:rPr>
          <w:rFonts w:ascii="Arial" w:hAnsi="Arial" w:cs="Arial"/>
        </w:rPr>
        <w:t>TER</w:t>
      </w:r>
      <w:r w:rsidRPr="005D13EC">
        <w:rPr>
          <w:rFonts w:ascii="Arial" w:hAnsi="Arial" w:cs="Arial"/>
        </w:rPr>
        <w:t xml:space="preserve"> jest tylko 5 kpl, prosimy o sprecyzowanie.</w:t>
      </w:r>
    </w:p>
    <w:p w:rsidR="005D13EC" w:rsidRDefault="005D13EC" w:rsidP="005D13EC">
      <w:pPr>
        <w:pStyle w:val="Akapitzlist"/>
        <w:spacing w:after="0" w:line="360" w:lineRule="auto"/>
        <w:ind w:left="-284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Odpowiedź:</w:t>
      </w:r>
    </w:p>
    <w:p w:rsidR="005D13EC" w:rsidRDefault="005D13EC" w:rsidP="005D13EC">
      <w:pPr>
        <w:pStyle w:val="Akapitzlist"/>
        <w:spacing w:after="0" w:line="360" w:lineRule="auto"/>
        <w:ind w:left="-284"/>
        <w:jc w:val="both"/>
        <w:rPr>
          <w:rFonts w:ascii="Arial" w:eastAsia="Times New Roman" w:hAnsi="Arial" w:cs="Arial"/>
          <w:lang w:eastAsia="pl-PL"/>
        </w:rPr>
      </w:pPr>
      <w:r w:rsidRPr="005D13EC">
        <w:rPr>
          <w:rFonts w:ascii="Arial" w:eastAsia="Times New Roman" w:hAnsi="Arial" w:cs="Arial"/>
          <w:lang w:eastAsia="pl-PL"/>
        </w:rPr>
        <w:t>Skorygowano ilość na 6 kpl. w pozycji 24. (</w:t>
      </w:r>
      <w:r w:rsidR="003D2423">
        <w:rPr>
          <w:rFonts w:ascii="Arial" w:hAnsi="Arial" w:cs="Arial"/>
          <w:color w:val="000000"/>
          <w:lang w:eastAsia="pl-PL" w:bidi="pl-PL"/>
        </w:rPr>
        <w:t>ZR-F</w:t>
      </w:r>
      <w:r w:rsidRPr="005D13EC">
        <w:rPr>
          <w:rFonts w:ascii="Arial" w:eastAsia="Times New Roman" w:hAnsi="Arial" w:cs="Arial"/>
          <w:lang w:eastAsia="pl-PL"/>
        </w:rPr>
        <w:t xml:space="preserve"> po korekcie w załączeniu)</w:t>
      </w:r>
    </w:p>
    <w:p w:rsidR="005D13EC" w:rsidRPr="005D13EC" w:rsidRDefault="005D13EC" w:rsidP="005D13EC">
      <w:pPr>
        <w:pStyle w:val="Akapitzlist"/>
        <w:spacing w:after="0" w:line="360" w:lineRule="auto"/>
        <w:ind w:left="-284"/>
        <w:jc w:val="both"/>
        <w:rPr>
          <w:rFonts w:ascii="Arial" w:eastAsia="Times New Roman" w:hAnsi="Arial" w:cs="Arial"/>
          <w:lang w:eastAsia="pl-PL"/>
        </w:rPr>
      </w:pPr>
    </w:p>
    <w:p w:rsidR="005D13EC" w:rsidRDefault="005D13EC" w:rsidP="005D13EC">
      <w:pPr>
        <w:pStyle w:val="Akapitzlist"/>
        <w:spacing w:after="0" w:line="360" w:lineRule="auto"/>
        <w:ind w:left="-284"/>
        <w:jc w:val="both"/>
        <w:rPr>
          <w:rFonts w:ascii="Arial" w:hAnsi="Arial" w:cs="Arial"/>
          <w:b/>
          <w:u w:val="single"/>
        </w:rPr>
      </w:pPr>
      <w:r w:rsidRPr="00F4345A">
        <w:rPr>
          <w:rFonts w:ascii="Arial" w:hAnsi="Arial" w:cs="Arial"/>
          <w:b/>
          <w:u w:val="single"/>
        </w:rPr>
        <w:t xml:space="preserve">Pytanie nr </w:t>
      </w:r>
      <w:r>
        <w:rPr>
          <w:rFonts w:ascii="Arial" w:hAnsi="Arial" w:cs="Arial"/>
          <w:b/>
          <w:u w:val="single"/>
        </w:rPr>
        <w:t>5</w:t>
      </w:r>
    </w:p>
    <w:p w:rsidR="005D13EC" w:rsidRPr="005D13EC" w:rsidRDefault="005D13EC" w:rsidP="005D13EC">
      <w:pPr>
        <w:pStyle w:val="Akapitzlist"/>
        <w:spacing w:after="0" w:line="360" w:lineRule="auto"/>
        <w:ind w:left="-284"/>
        <w:jc w:val="both"/>
        <w:rPr>
          <w:rFonts w:ascii="Arial" w:hAnsi="Arial" w:cs="Arial"/>
        </w:rPr>
      </w:pPr>
      <w:r w:rsidRPr="005D13EC">
        <w:rPr>
          <w:rFonts w:ascii="Arial" w:hAnsi="Arial" w:cs="Arial"/>
        </w:rPr>
        <w:t>Zgodnie z rysunkami należy zastosować 5 zasuw typu"E" kielichowo-kołnierzowe z obudową o śr. 200 mm montowane na rurociągach PVC i PE z nasuwką., z kolei w tabeli TER jest tylko 4 kpl, prosimy o sprecyzowanie.</w:t>
      </w:r>
    </w:p>
    <w:p w:rsidR="005D13EC" w:rsidRDefault="005D13EC" w:rsidP="005D13EC">
      <w:pPr>
        <w:pStyle w:val="Akapitzlist"/>
        <w:spacing w:after="0" w:line="360" w:lineRule="auto"/>
        <w:ind w:left="-284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Odpowiedź:</w:t>
      </w:r>
    </w:p>
    <w:p w:rsidR="005D13EC" w:rsidRDefault="005D13EC" w:rsidP="005D13EC">
      <w:pPr>
        <w:pStyle w:val="Akapitzlist"/>
        <w:spacing w:after="0" w:line="360" w:lineRule="auto"/>
        <w:ind w:left="-284"/>
        <w:jc w:val="both"/>
        <w:rPr>
          <w:rFonts w:ascii="Arial" w:eastAsia="Times New Roman" w:hAnsi="Arial" w:cs="Arial"/>
          <w:lang w:eastAsia="pl-PL"/>
        </w:rPr>
      </w:pPr>
      <w:r w:rsidRPr="005D13EC">
        <w:rPr>
          <w:rFonts w:ascii="Arial" w:eastAsia="Times New Roman" w:hAnsi="Arial" w:cs="Arial"/>
          <w:lang w:eastAsia="pl-PL"/>
        </w:rPr>
        <w:t>Zgodnie z projektem należy zastosować 4 zasuwy DN200, w pkt. Z1, Z4, Z5, Z10</w:t>
      </w:r>
    </w:p>
    <w:p w:rsidR="005D13EC" w:rsidRPr="005D13EC" w:rsidRDefault="005D13EC" w:rsidP="005D13EC">
      <w:pPr>
        <w:pStyle w:val="Akapitzlist"/>
        <w:spacing w:after="0" w:line="360" w:lineRule="auto"/>
        <w:ind w:left="-284"/>
        <w:jc w:val="both"/>
        <w:rPr>
          <w:rFonts w:ascii="Arial" w:eastAsia="Times New Roman" w:hAnsi="Arial" w:cs="Arial"/>
          <w:lang w:eastAsia="pl-PL"/>
        </w:rPr>
      </w:pPr>
    </w:p>
    <w:p w:rsidR="005D13EC" w:rsidRDefault="005D13EC" w:rsidP="005D13EC">
      <w:pPr>
        <w:pStyle w:val="Akapitzlist"/>
        <w:spacing w:after="0" w:line="360" w:lineRule="auto"/>
        <w:ind w:left="-284"/>
        <w:jc w:val="both"/>
        <w:rPr>
          <w:rFonts w:ascii="Arial" w:hAnsi="Arial" w:cs="Arial"/>
          <w:b/>
          <w:u w:val="single"/>
        </w:rPr>
      </w:pPr>
      <w:r w:rsidRPr="00F4345A">
        <w:rPr>
          <w:rFonts w:ascii="Arial" w:hAnsi="Arial" w:cs="Arial"/>
          <w:b/>
          <w:u w:val="single"/>
        </w:rPr>
        <w:t xml:space="preserve">Pytanie nr </w:t>
      </w:r>
      <w:r>
        <w:rPr>
          <w:rFonts w:ascii="Arial" w:hAnsi="Arial" w:cs="Arial"/>
          <w:b/>
          <w:u w:val="single"/>
        </w:rPr>
        <w:t>6</w:t>
      </w:r>
    </w:p>
    <w:p w:rsidR="005D13EC" w:rsidRPr="005D13EC" w:rsidRDefault="005D13EC" w:rsidP="005D13EC">
      <w:pPr>
        <w:pStyle w:val="Akapitzlist"/>
        <w:spacing w:after="0" w:line="360" w:lineRule="auto"/>
        <w:ind w:left="-284"/>
        <w:jc w:val="both"/>
        <w:rPr>
          <w:rFonts w:ascii="Arial" w:hAnsi="Arial" w:cs="Arial"/>
        </w:rPr>
      </w:pPr>
      <w:r w:rsidRPr="005D13EC">
        <w:rPr>
          <w:rFonts w:ascii="Arial" w:hAnsi="Arial" w:cs="Arial"/>
        </w:rPr>
        <w:t>Brak pozycji na wykonania zasuw żeliwnych śr. 80 w ilości 4 szt.</w:t>
      </w:r>
    </w:p>
    <w:p w:rsidR="005D13EC" w:rsidRDefault="005D13EC" w:rsidP="005D13EC">
      <w:pPr>
        <w:pStyle w:val="Akapitzlist"/>
        <w:spacing w:after="0" w:line="360" w:lineRule="auto"/>
        <w:ind w:left="-284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Odpowiedź:</w:t>
      </w:r>
    </w:p>
    <w:p w:rsidR="005D13EC" w:rsidRDefault="005D13EC" w:rsidP="005D13EC">
      <w:pPr>
        <w:pStyle w:val="Akapitzlist"/>
        <w:spacing w:after="0" w:line="360" w:lineRule="auto"/>
        <w:ind w:left="-284"/>
        <w:jc w:val="both"/>
        <w:rPr>
          <w:rFonts w:ascii="Arial" w:eastAsia="Times New Roman" w:hAnsi="Arial" w:cs="Arial"/>
          <w:lang w:eastAsia="pl-PL"/>
        </w:rPr>
      </w:pPr>
      <w:r w:rsidRPr="005D13EC">
        <w:rPr>
          <w:rFonts w:ascii="Arial" w:eastAsia="Times New Roman" w:hAnsi="Arial" w:cs="Arial"/>
          <w:lang w:eastAsia="pl-PL"/>
        </w:rPr>
        <w:t>Zasuwy żeliwne DN80 odcinające hydranty ppoż. są zawarte w pozycji 29 zgodnie z opisem pozycji w KNR</w:t>
      </w:r>
    </w:p>
    <w:p w:rsidR="005D13EC" w:rsidRPr="005D13EC" w:rsidRDefault="005D13EC" w:rsidP="005D13EC">
      <w:pPr>
        <w:pStyle w:val="Akapitzlist"/>
        <w:spacing w:after="0" w:line="360" w:lineRule="auto"/>
        <w:ind w:left="-284"/>
        <w:jc w:val="both"/>
        <w:rPr>
          <w:rFonts w:ascii="Arial" w:eastAsia="Times New Roman" w:hAnsi="Arial" w:cs="Arial"/>
          <w:lang w:eastAsia="pl-PL"/>
        </w:rPr>
      </w:pPr>
    </w:p>
    <w:p w:rsidR="005D13EC" w:rsidRDefault="005D13EC" w:rsidP="005D13EC">
      <w:pPr>
        <w:pStyle w:val="Akapitzlist"/>
        <w:spacing w:after="0" w:line="360" w:lineRule="auto"/>
        <w:ind w:left="-284"/>
        <w:jc w:val="both"/>
        <w:rPr>
          <w:rFonts w:ascii="Arial" w:hAnsi="Arial" w:cs="Arial"/>
          <w:b/>
          <w:u w:val="single"/>
        </w:rPr>
      </w:pPr>
      <w:r w:rsidRPr="00F4345A">
        <w:rPr>
          <w:rFonts w:ascii="Arial" w:hAnsi="Arial" w:cs="Arial"/>
          <w:b/>
          <w:u w:val="single"/>
        </w:rPr>
        <w:t xml:space="preserve">Pytanie nr </w:t>
      </w:r>
      <w:r>
        <w:rPr>
          <w:rFonts w:ascii="Arial" w:hAnsi="Arial" w:cs="Arial"/>
          <w:b/>
          <w:u w:val="single"/>
        </w:rPr>
        <w:t>7</w:t>
      </w:r>
    </w:p>
    <w:p w:rsidR="005D13EC" w:rsidRPr="005D13EC" w:rsidRDefault="005D13EC" w:rsidP="005D13EC">
      <w:pPr>
        <w:pStyle w:val="Akapitzlist"/>
        <w:spacing w:after="0" w:line="360" w:lineRule="auto"/>
        <w:ind w:left="-284"/>
        <w:jc w:val="both"/>
        <w:rPr>
          <w:rFonts w:ascii="Arial" w:hAnsi="Arial" w:cs="Arial"/>
        </w:rPr>
      </w:pPr>
      <w:r w:rsidRPr="005D13EC">
        <w:rPr>
          <w:rFonts w:ascii="Arial" w:hAnsi="Arial" w:cs="Arial"/>
        </w:rPr>
        <w:t>Prosimy o wyjaśnienie rozbieżności pomiędzy przedmiarem robót drogowych dot. działu SOR. Ponieważ w TER jest oznakowanie poziome jako cienkowarstwowe, natomiast wg PBSOR „Oznakowanie poziome należy wykonać, jako grubowarstwowe”.</w:t>
      </w:r>
    </w:p>
    <w:p w:rsidR="005D13EC" w:rsidRDefault="005D13EC" w:rsidP="005D13EC">
      <w:pPr>
        <w:pStyle w:val="Akapitzlist"/>
        <w:spacing w:after="0" w:line="360" w:lineRule="auto"/>
        <w:ind w:left="-284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Odpowiedź:</w:t>
      </w:r>
    </w:p>
    <w:p w:rsidR="005D13EC" w:rsidRDefault="005D13EC" w:rsidP="005D13EC">
      <w:pPr>
        <w:pStyle w:val="Akapitzlist"/>
        <w:spacing w:after="0" w:line="360" w:lineRule="auto"/>
        <w:ind w:left="-284"/>
        <w:jc w:val="both"/>
        <w:rPr>
          <w:rFonts w:ascii="Arial" w:eastAsia="Times New Roman" w:hAnsi="Arial" w:cs="Arial"/>
          <w:lang w:eastAsia="pl-PL"/>
        </w:rPr>
      </w:pPr>
      <w:r w:rsidRPr="005D13EC">
        <w:rPr>
          <w:rFonts w:ascii="Arial" w:eastAsia="Times New Roman" w:hAnsi="Arial" w:cs="Arial"/>
          <w:lang w:eastAsia="pl-PL"/>
        </w:rPr>
        <w:t>Zatwierdzenie Stałej Organizacji Ruchu dopuszcza zastosowanie oznakowania poziomego jako cienkowarstwowe, w związku z powyższym nie widzimy przeszkód, żeby wykonać oznakowanie poziome jako cienkowarstwowe.</w:t>
      </w:r>
    </w:p>
    <w:p w:rsidR="005D13EC" w:rsidRPr="005D13EC" w:rsidRDefault="005D13EC" w:rsidP="005D13EC">
      <w:pPr>
        <w:pStyle w:val="Akapitzlist"/>
        <w:spacing w:after="0" w:line="360" w:lineRule="auto"/>
        <w:ind w:left="-284"/>
        <w:jc w:val="both"/>
        <w:rPr>
          <w:rFonts w:ascii="Arial" w:eastAsia="Times New Roman" w:hAnsi="Arial" w:cs="Arial"/>
          <w:lang w:eastAsia="pl-PL"/>
        </w:rPr>
      </w:pPr>
    </w:p>
    <w:p w:rsidR="005D13EC" w:rsidRDefault="005D13EC" w:rsidP="005D13EC">
      <w:pPr>
        <w:pStyle w:val="Akapitzlist"/>
        <w:spacing w:after="0" w:line="360" w:lineRule="auto"/>
        <w:ind w:left="-284"/>
        <w:jc w:val="both"/>
        <w:rPr>
          <w:rFonts w:ascii="Arial" w:hAnsi="Arial" w:cs="Arial"/>
          <w:b/>
          <w:u w:val="single"/>
        </w:rPr>
      </w:pPr>
      <w:r w:rsidRPr="00F4345A">
        <w:rPr>
          <w:rFonts w:ascii="Arial" w:hAnsi="Arial" w:cs="Arial"/>
          <w:b/>
          <w:u w:val="single"/>
        </w:rPr>
        <w:t xml:space="preserve">Pytanie nr </w:t>
      </w:r>
      <w:r>
        <w:rPr>
          <w:rFonts w:ascii="Arial" w:hAnsi="Arial" w:cs="Arial"/>
          <w:b/>
          <w:u w:val="single"/>
        </w:rPr>
        <w:t>8</w:t>
      </w:r>
    </w:p>
    <w:p w:rsidR="005D13EC" w:rsidRPr="005D13EC" w:rsidRDefault="005D13EC" w:rsidP="005D13EC">
      <w:pPr>
        <w:pStyle w:val="Akapitzlist"/>
        <w:spacing w:after="0" w:line="360" w:lineRule="auto"/>
        <w:ind w:left="-284"/>
        <w:jc w:val="both"/>
        <w:rPr>
          <w:rFonts w:ascii="Arial" w:hAnsi="Arial" w:cs="Arial"/>
        </w:rPr>
      </w:pPr>
      <w:r w:rsidRPr="005D13EC">
        <w:rPr>
          <w:rFonts w:ascii="Arial" w:hAnsi="Arial" w:cs="Arial"/>
        </w:rPr>
        <w:t>Wykonawca zwraca się z prośbą o przekazanie tabeli robót ziemnych (wykop/nasyp), tabeli z wyliczeniami zdjęcia ilości ziemi urodzajnej (humusu) oraz zamieszczeniu przekrojów poprzecznych.</w:t>
      </w:r>
    </w:p>
    <w:p w:rsidR="005D13EC" w:rsidRDefault="005D13EC" w:rsidP="005D13EC">
      <w:pPr>
        <w:pStyle w:val="Akapitzlist"/>
        <w:spacing w:after="0" w:line="360" w:lineRule="auto"/>
        <w:ind w:left="-284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lastRenderedPageBreak/>
        <w:t>Odpowiedź:</w:t>
      </w:r>
    </w:p>
    <w:p w:rsidR="005D13EC" w:rsidRDefault="005D13EC" w:rsidP="005D13EC">
      <w:pPr>
        <w:pStyle w:val="Akapitzlist"/>
        <w:spacing w:after="0" w:line="360" w:lineRule="auto"/>
        <w:ind w:left="-284"/>
        <w:jc w:val="both"/>
        <w:rPr>
          <w:rFonts w:ascii="Arial" w:eastAsia="Times New Roman" w:hAnsi="Arial" w:cs="Arial"/>
          <w:lang w:eastAsia="pl-PL"/>
        </w:rPr>
      </w:pPr>
      <w:r w:rsidRPr="005D13EC">
        <w:rPr>
          <w:rFonts w:ascii="Arial" w:eastAsia="Times New Roman" w:hAnsi="Arial" w:cs="Arial"/>
          <w:lang w:eastAsia="pl-PL"/>
        </w:rPr>
        <w:t>Tabele robót ziemnych oraz przekroje poprzeczną stanową element projektu technicznego. Zostały udostępnione dnia 04.07.2024r. w folderze o nazwie cz1.6_02_PT Drogowy_Gmina.zip</w:t>
      </w:r>
    </w:p>
    <w:p w:rsidR="005D13EC" w:rsidRPr="005D13EC" w:rsidRDefault="005D13EC" w:rsidP="005D13EC">
      <w:pPr>
        <w:pStyle w:val="Akapitzlist"/>
        <w:spacing w:after="0" w:line="360" w:lineRule="auto"/>
        <w:ind w:left="-284"/>
        <w:jc w:val="both"/>
        <w:rPr>
          <w:rFonts w:ascii="Arial" w:eastAsia="Times New Roman" w:hAnsi="Arial" w:cs="Arial"/>
          <w:lang w:eastAsia="pl-PL"/>
        </w:rPr>
      </w:pPr>
    </w:p>
    <w:p w:rsidR="005D13EC" w:rsidRDefault="005D13EC" w:rsidP="005D13EC">
      <w:pPr>
        <w:pStyle w:val="Akapitzlist"/>
        <w:spacing w:after="0" w:line="360" w:lineRule="auto"/>
        <w:ind w:left="-284"/>
        <w:jc w:val="both"/>
        <w:rPr>
          <w:rFonts w:ascii="Arial" w:hAnsi="Arial" w:cs="Arial"/>
          <w:b/>
          <w:u w:val="single"/>
        </w:rPr>
      </w:pPr>
      <w:r w:rsidRPr="00F4345A">
        <w:rPr>
          <w:rFonts w:ascii="Arial" w:hAnsi="Arial" w:cs="Arial"/>
          <w:b/>
          <w:u w:val="single"/>
        </w:rPr>
        <w:t xml:space="preserve">Pytanie nr </w:t>
      </w:r>
      <w:r>
        <w:rPr>
          <w:rFonts w:ascii="Arial" w:hAnsi="Arial" w:cs="Arial"/>
          <w:b/>
          <w:u w:val="single"/>
        </w:rPr>
        <w:t>9</w:t>
      </w:r>
    </w:p>
    <w:p w:rsidR="005D13EC" w:rsidRPr="005D13EC" w:rsidRDefault="005D13EC" w:rsidP="005D13EC">
      <w:pPr>
        <w:pStyle w:val="Akapitzlist"/>
        <w:spacing w:after="0" w:line="360" w:lineRule="auto"/>
        <w:ind w:left="-284"/>
        <w:jc w:val="both"/>
        <w:rPr>
          <w:rFonts w:ascii="Arial" w:hAnsi="Arial" w:cs="Arial"/>
        </w:rPr>
      </w:pPr>
      <w:r w:rsidRPr="005D13EC">
        <w:rPr>
          <w:rFonts w:ascii="Arial" w:hAnsi="Arial" w:cs="Arial"/>
        </w:rPr>
        <w:t>W związku, że należy wykonać wycinkę drzew w ilości 323 szt. na ww przetargu, prosimy o informację czy Zamawiający posiada aktualne pozwolenie na wycinkę drzew w okresie lęgowym oraz po czyjej stronie jest nadzór ornitologiczny przy wycince drzew.</w:t>
      </w:r>
    </w:p>
    <w:p w:rsidR="005D13EC" w:rsidRDefault="005D13EC" w:rsidP="005D13EC">
      <w:pPr>
        <w:pStyle w:val="Akapitzlist"/>
        <w:spacing w:after="0" w:line="360" w:lineRule="auto"/>
        <w:ind w:left="-284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Odpowiedź:</w:t>
      </w:r>
    </w:p>
    <w:p w:rsidR="005D13EC" w:rsidRPr="003D2423" w:rsidRDefault="005D13EC" w:rsidP="003D2423">
      <w:pPr>
        <w:pStyle w:val="Akapitzlist"/>
        <w:spacing w:after="0" w:line="360" w:lineRule="auto"/>
        <w:ind w:left="-284"/>
        <w:jc w:val="both"/>
        <w:rPr>
          <w:rFonts w:ascii="Arial" w:eastAsia="Times New Roman" w:hAnsi="Arial" w:cs="Arial"/>
          <w:lang w:eastAsia="pl-PL"/>
        </w:rPr>
      </w:pPr>
      <w:r w:rsidRPr="005D13EC">
        <w:rPr>
          <w:rFonts w:ascii="Arial" w:eastAsia="Times New Roman" w:hAnsi="Arial" w:cs="Arial"/>
          <w:lang w:eastAsia="pl-PL"/>
        </w:rPr>
        <w:t>Decyzja na wycinkę była uzyskiwana odrębnie jedynie dla obszarów objętych ochroną ko</w:t>
      </w:r>
      <w:r w:rsidR="003D2423">
        <w:rPr>
          <w:rFonts w:ascii="Arial" w:eastAsia="Times New Roman" w:hAnsi="Arial" w:cs="Arial"/>
          <w:lang w:eastAsia="pl-PL"/>
        </w:rPr>
        <w:t xml:space="preserve">nserwatorską. Zgoda na wycinkę </w:t>
      </w:r>
      <w:r w:rsidRPr="003D2423">
        <w:rPr>
          <w:rFonts w:ascii="Arial" w:eastAsia="Times New Roman" w:hAnsi="Arial" w:cs="Arial"/>
          <w:lang w:eastAsia="pl-PL"/>
        </w:rPr>
        <w:t>nr ZN.5146.53.2023.MA jest aktualna i ustala termin usunięcia drzew do dnia 31.12.2024 r. Wycinka wchodzi w zakres decyzji ZRID</w:t>
      </w:r>
    </w:p>
    <w:p w:rsidR="005D13EC" w:rsidRPr="005D13EC" w:rsidRDefault="005D13EC" w:rsidP="005D13EC">
      <w:pPr>
        <w:pStyle w:val="Akapitzlist"/>
        <w:spacing w:after="0" w:line="360" w:lineRule="auto"/>
        <w:ind w:left="-284"/>
        <w:jc w:val="both"/>
        <w:rPr>
          <w:rFonts w:ascii="Arial" w:eastAsia="Times New Roman" w:hAnsi="Arial" w:cs="Arial"/>
          <w:lang w:eastAsia="pl-PL"/>
        </w:rPr>
      </w:pPr>
    </w:p>
    <w:p w:rsidR="005D13EC" w:rsidRDefault="005D13EC" w:rsidP="005D13EC">
      <w:pPr>
        <w:pStyle w:val="Akapitzlist"/>
        <w:spacing w:after="0" w:line="360" w:lineRule="auto"/>
        <w:ind w:left="-284"/>
        <w:jc w:val="both"/>
        <w:rPr>
          <w:rFonts w:ascii="Arial" w:hAnsi="Arial" w:cs="Arial"/>
          <w:b/>
          <w:u w:val="single"/>
        </w:rPr>
      </w:pPr>
      <w:r w:rsidRPr="00F4345A">
        <w:rPr>
          <w:rFonts w:ascii="Arial" w:hAnsi="Arial" w:cs="Arial"/>
          <w:b/>
          <w:u w:val="single"/>
        </w:rPr>
        <w:t xml:space="preserve">Pytanie nr </w:t>
      </w:r>
      <w:r>
        <w:rPr>
          <w:rFonts w:ascii="Arial" w:hAnsi="Arial" w:cs="Arial"/>
          <w:b/>
          <w:u w:val="single"/>
        </w:rPr>
        <w:t>10</w:t>
      </w:r>
    </w:p>
    <w:p w:rsidR="005D13EC" w:rsidRPr="005D13EC" w:rsidRDefault="005D13EC" w:rsidP="005D13EC">
      <w:pPr>
        <w:pStyle w:val="Akapitzlist"/>
        <w:spacing w:after="0" w:line="360" w:lineRule="auto"/>
        <w:ind w:left="-284"/>
        <w:jc w:val="both"/>
        <w:rPr>
          <w:rFonts w:ascii="Arial" w:hAnsi="Arial" w:cs="Arial"/>
        </w:rPr>
      </w:pPr>
      <w:r w:rsidRPr="005D13EC">
        <w:rPr>
          <w:rFonts w:ascii="Arial" w:hAnsi="Arial" w:cs="Arial"/>
        </w:rPr>
        <w:t>Prosimy o wyjaśnienie rozbieżności pomiędzy projektem a przedmiarem robót drogowych .</w:t>
      </w:r>
    </w:p>
    <w:p w:rsidR="005D13EC" w:rsidRPr="005D13EC" w:rsidRDefault="005D13EC" w:rsidP="005D13EC">
      <w:pPr>
        <w:pStyle w:val="Akapitzlist"/>
        <w:spacing w:after="0" w:line="360" w:lineRule="auto"/>
        <w:ind w:left="-284"/>
        <w:jc w:val="both"/>
        <w:rPr>
          <w:rFonts w:ascii="Arial" w:hAnsi="Arial" w:cs="Arial"/>
        </w:rPr>
      </w:pPr>
      <w:r w:rsidRPr="005D13EC">
        <w:rPr>
          <w:rFonts w:ascii="Arial" w:hAnsi="Arial" w:cs="Arial"/>
        </w:rPr>
        <w:t>Według przedmiaru robót drogowych poz.2.16 należy wykonać „Podbudowę z kruszywa łamanego #4/31,5mm - warstwa dolna o grubości po zagęszczeniu 15 cm” oraz poz. 2.18 „Warstwa dolna podbudowy z kruszywa łamanego #4/31,5mm o grubości po zagęszczeniu 15cm - za każdy dalszy 1cm (Krotność= 5)”, razem daje grubość podbudowy 20 cm.</w:t>
      </w:r>
    </w:p>
    <w:p w:rsidR="005D13EC" w:rsidRPr="005D13EC" w:rsidRDefault="005D13EC" w:rsidP="005D13EC">
      <w:pPr>
        <w:pStyle w:val="Akapitzlist"/>
        <w:spacing w:after="0" w:line="360" w:lineRule="auto"/>
        <w:ind w:left="-284"/>
        <w:jc w:val="both"/>
        <w:rPr>
          <w:rFonts w:ascii="Arial" w:hAnsi="Arial" w:cs="Arial"/>
        </w:rPr>
      </w:pPr>
      <w:r w:rsidRPr="005D13EC">
        <w:rPr>
          <w:rFonts w:ascii="Arial" w:hAnsi="Arial" w:cs="Arial"/>
        </w:rPr>
        <w:t>Natomiast wg opisu technicznego PZT ul. Jachtowa. należy wykonać podbudowę zasadniczą z Mieszanki mineralno niezwiązanej #0/31,5 mm i grubości 25cm.</w:t>
      </w:r>
    </w:p>
    <w:p w:rsidR="005D13EC" w:rsidRDefault="005D13EC" w:rsidP="005D13EC">
      <w:pPr>
        <w:pStyle w:val="Akapitzlist"/>
        <w:spacing w:after="0" w:line="360" w:lineRule="auto"/>
        <w:ind w:left="-284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Odpowiedź:</w:t>
      </w:r>
    </w:p>
    <w:p w:rsidR="005D13EC" w:rsidRPr="005D13EC" w:rsidRDefault="005D13EC" w:rsidP="005D13EC">
      <w:pPr>
        <w:pStyle w:val="Akapitzlist"/>
        <w:spacing w:after="0" w:line="360" w:lineRule="auto"/>
        <w:ind w:left="-284"/>
        <w:jc w:val="both"/>
        <w:rPr>
          <w:rFonts w:ascii="Arial" w:eastAsia="Times New Roman" w:hAnsi="Arial" w:cs="Arial"/>
          <w:lang w:eastAsia="pl-PL"/>
        </w:rPr>
      </w:pPr>
      <w:r w:rsidRPr="005D13EC">
        <w:rPr>
          <w:rFonts w:ascii="Arial" w:eastAsia="Times New Roman" w:hAnsi="Arial" w:cs="Arial"/>
          <w:lang w:eastAsia="pl-PL"/>
        </w:rPr>
        <w:t>Podbudowa z kruszywa łamanego #4/31,5 mm zaprojektowana jest dla ciągów pieszo-rowerowych z nawierzchni przepuszczalnej  (K.10) w opisie omyłkowo zostało wpisane kruszywo #0/31,5 mm, natomiast na przekroju dla warstwy K10 wpisane jest poprawnie kruszywo #4/31,5 mm grubość projektowanej warstwy wynosi 20 cm. W załączniku poprawiony opis techniczny.</w:t>
      </w:r>
    </w:p>
    <w:p w:rsidR="005D13EC" w:rsidRPr="00B72FFF" w:rsidRDefault="005D13EC" w:rsidP="005D13EC">
      <w:pPr>
        <w:pStyle w:val="Akapitzlist"/>
        <w:spacing w:after="0" w:line="360" w:lineRule="auto"/>
        <w:ind w:left="-284"/>
        <w:jc w:val="both"/>
        <w:rPr>
          <w:rFonts w:ascii="Arial" w:eastAsia="Times New Roman" w:hAnsi="Arial" w:cs="Arial"/>
          <w:b/>
          <w:lang w:eastAsia="pl-PL"/>
        </w:rPr>
      </w:pPr>
    </w:p>
    <w:p w:rsidR="005D13EC" w:rsidRDefault="005D13EC" w:rsidP="005D13EC">
      <w:pPr>
        <w:pStyle w:val="Akapitzlist"/>
        <w:spacing w:after="0" w:line="360" w:lineRule="auto"/>
        <w:ind w:left="-284"/>
        <w:jc w:val="both"/>
        <w:rPr>
          <w:rFonts w:ascii="Arial" w:hAnsi="Arial" w:cs="Arial"/>
          <w:b/>
          <w:u w:val="single"/>
        </w:rPr>
      </w:pPr>
      <w:r w:rsidRPr="00F4345A">
        <w:rPr>
          <w:rFonts w:ascii="Arial" w:hAnsi="Arial" w:cs="Arial"/>
          <w:b/>
          <w:u w:val="single"/>
        </w:rPr>
        <w:t xml:space="preserve">Pytanie nr </w:t>
      </w:r>
      <w:r>
        <w:rPr>
          <w:rFonts w:ascii="Arial" w:hAnsi="Arial" w:cs="Arial"/>
          <w:b/>
          <w:u w:val="single"/>
        </w:rPr>
        <w:t>11</w:t>
      </w:r>
    </w:p>
    <w:p w:rsidR="005D13EC" w:rsidRPr="005D13EC" w:rsidRDefault="005D13EC" w:rsidP="005D13EC">
      <w:pPr>
        <w:pStyle w:val="Akapitzlist"/>
        <w:spacing w:after="0" w:line="360" w:lineRule="auto"/>
        <w:ind w:left="-284"/>
        <w:jc w:val="both"/>
        <w:rPr>
          <w:rFonts w:ascii="Arial" w:hAnsi="Arial" w:cs="Arial"/>
        </w:rPr>
      </w:pPr>
      <w:r w:rsidRPr="005D13EC">
        <w:rPr>
          <w:rFonts w:ascii="Arial" w:hAnsi="Arial" w:cs="Arial"/>
        </w:rPr>
        <w:t>W związku, z realizacją ciągu pieszo-jezdny I „Droga Forteczna” wg PZT Opis tech. Ul. Jachtowa.</w:t>
      </w:r>
    </w:p>
    <w:p w:rsidR="005D13EC" w:rsidRPr="003D2423" w:rsidRDefault="005D13EC" w:rsidP="003D2423">
      <w:pPr>
        <w:pStyle w:val="Akapitzlist"/>
        <w:spacing w:after="0" w:line="360" w:lineRule="auto"/>
        <w:ind w:left="-284"/>
        <w:jc w:val="both"/>
        <w:rPr>
          <w:rFonts w:ascii="Arial" w:hAnsi="Arial" w:cs="Arial"/>
        </w:rPr>
      </w:pPr>
      <w:r w:rsidRPr="005D13EC">
        <w:rPr>
          <w:rFonts w:ascii="Arial" w:hAnsi="Arial" w:cs="Arial"/>
        </w:rPr>
        <w:t>Budowa drogi wiąże się koniecznością pozyskania działki ewidencyjnej nr 151/1 (obręb 0002) pod pas drogowy w ramach zezwolenia na realizacje inwestycji drogowej (ZRID) oraz ro</w:t>
      </w:r>
      <w:r w:rsidR="003D2423">
        <w:rPr>
          <w:rFonts w:ascii="Arial" w:hAnsi="Arial" w:cs="Arial"/>
        </w:rPr>
        <w:t xml:space="preserve">zebranie budynku warsztatowego. </w:t>
      </w:r>
      <w:r w:rsidRPr="003D2423">
        <w:rPr>
          <w:rFonts w:ascii="Arial" w:hAnsi="Arial" w:cs="Arial"/>
        </w:rPr>
        <w:t>Zgodnie z miejscowym planem zagospodarowania terenu przewidziano rozbiórkę budynku garażowo</w:t>
      </w:r>
      <w:r w:rsidR="003D2423">
        <w:rPr>
          <w:rFonts w:ascii="Arial" w:hAnsi="Arial" w:cs="Arial"/>
        </w:rPr>
        <w:t xml:space="preserve"> </w:t>
      </w:r>
      <w:r w:rsidRPr="003D2423">
        <w:rPr>
          <w:rFonts w:ascii="Arial" w:hAnsi="Arial" w:cs="Arial"/>
        </w:rPr>
        <w:t>warsztatowego w rejonie Fortu Anioła. W miejscu wyburzonego budynku zaprojektowano ciąg pieszo-jezdny zwany "Drogą forteczną".</w:t>
      </w:r>
      <w:r w:rsidR="003D2423">
        <w:rPr>
          <w:rFonts w:ascii="Arial" w:hAnsi="Arial" w:cs="Arial"/>
        </w:rPr>
        <w:t xml:space="preserve"> </w:t>
      </w:r>
      <w:r w:rsidRPr="003D2423">
        <w:rPr>
          <w:rFonts w:ascii="Arial" w:hAnsi="Arial" w:cs="Arial"/>
        </w:rPr>
        <w:t>Prosimy o odpowiedź po czyjej stronie, wykonawcy robót czy Inwestora jest rozebranie budynku oraz pozyskanie działki ewidencyjnej nr 151/1 (obręb 0002) pod pas drogowy.</w:t>
      </w:r>
    </w:p>
    <w:p w:rsidR="005D13EC" w:rsidRDefault="005D13EC" w:rsidP="005D13EC">
      <w:pPr>
        <w:pStyle w:val="Akapitzlist"/>
        <w:spacing w:after="0" w:line="360" w:lineRule="auto"/>
        <w:ind w:left="-284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Odpowiedź:</w:t>
      </w:r>
    </w:p>
    <w:p w:rsidR="005D13EC" w:rsidRDefault="005D13EC" w:rsidP="005D13EC">
      <w:pPr>
        <w:pStyle w:val="Akapitzlist"/>
        <w:spacing w:after="0" w:line="360" w:lineRule="auto"/>
        <w:ind w:left="-284"/>
        <w:jc w:val="both"/>
        <w:rPr>
          <w:rFonts w:ascii="Arial" w:eastAsia="Times New Roman" w:hAnsi="Arial" w:cs="Arial"/>
          <w:lang w:eastAsia="pl-PL"/>
        </w:rPr>
      </w:pPr>
      <w:r w:rsidRPr="005D13EC">
        <w:rPr>
          <w:rFonts w:ascii="Arial" w:eastAsia="Times New Roman" w:hAnsi="Arial" w:cs="Arial"/>
          <w:lang w:eastAsia="pl-PL"/>
        </w:rPr>
        <w:t xml:space="preserve">Projekt rozbiórki warsztatu jest częścią dokumentacji projektowej, ale jego wykonanie  nie wchodzi w zakres inwestycji realizowanej w tym etapie </w:t>
      </w:r>
      <w:r w:rsidR="003D2423">
        <w:rPr>
          <w:rFonts w:ascii="Arial" w:eastAsia="Times New Roman" w:hAnsi="Arial" w:cs="Arial"/>
          <w:lang w:eastAsia="pl-PL"/>
        </w:rPr>
        <w:t>i</w:t>
      </w:r>
      <w:r w:rsidRPr="005D13EC">
        <w:rPr>
          <w:rFonts w:ascii="Arial" w:eastAsia="Times New Roman" w:hAnsi="Arial" w:cs="Arial"/>
          <w:lang w:eastAsia="pl-PL"/>
        </w:rPr>
        <w:t>nwestycji tak samo jak droga forteczna oraz ciąg pieszo-jezdny.</w:t>
      </w:r>
    </w:p>
    <w:p w:rsidR="005D13EC" w:rsidRDefault="005D13EC" w:rsidP="005D13EC">
      <w:pPr>
        <w:pStyle w:val="Akapitzlist"/>
        <w:spacing w:after="0" w:line="360" w:lineRule="auto"/>
        <w:ind w:left="-284"/>
        <w:jc w:val="both"/>
        <w:rPr>
          <w:rFonts w:ascii="Arial" w:eastAsia="Times New Roman" w:hAnsi="Arial" w:cs="Arial"/>
          <w:lang w:eastAsia="pl-PL"/>
        </w:rPr>
      </w:pPr>
    </w:p>
    <w:p w:rsidR="005D13EC" w:rsidRDefault="005D13EC" w:rsidP="005D13EC">
      <w:pPr>
        <w:pStyle w:val="Akapitzlist"/>
        <w:spacing w:after="0" w:line="360" w:lineRule="auto"/>
        <w:ind w:left="-284"/>
        <w:jc w:val="both"/>
        <w:rPr>
          <w:rFonts w:ascii="Arial" w:hAnsi="Arial" w:cs="Arial"/>
          <w:b/>
          <w:u w:val="single"/>
        </w:rPr>
      </w:pPr>
      <w:r w:rsidRPr="00F4345A">
        <w:rPr>
          <w:rFonts w:ascii="Arial" w:hAnsi="Arial" w:cs="Arial"/>
          <w:b/>
          <w:u w:val="single"/>
        </w:rPr>
        <w:t xml:space="preserve">Pytanie nr </w:t>
      </w:r>
      <w:r>
        <w:rPr>
          <w:rFonts w:ascii="Arial" w:hAnsi="Arial" w:cs="Arial"/>
          <w:b/>
          <w:u w:val="single"/>
        </w:rPr>
        <w:t>12</w:t>
      </w:r>
    </w:p>
    <w:p w:rsidR="005D13EC" w:rsidRPr="003D2423" w:rsidRDefault="005D13EC" w:rsidP="003D2423">
      <w:pPr>
        <w:pStyle w:val="Akapitzlist"/>
        <w:spacing w:after="0" w:line="360" w:lineRule="auto"/>
        <w:ind w:left="-284"/>
        <w:jc w:val="both"/>
        <w:rPr>
          <w:rFonts w:ascii="Arial" w:hAnsi="Arial" w:cs="Arial"/>
        </w:rPr>
      </w:pPr>
      <w:r w:rsidRPr="005D13EC">
        <w:rPr>
          <w:rFonts w:ascii="Arial" w:hAnsi="Arial" w:cs="Arial"/>
        </w:rPr>
        <w:t xml:space="preserve">Prosimy o zmianę zapisów w przedmiarze robót drogowych dot. materiału: kruszywa łamanego #4/31,5mm dla pozycji nr 2.16 oraz 2.18 dot. działu: PODBUDOWA Z KRUSZYWA ŁAMANEGO </w:t>
      </w:r>
      <w:r w:rsidR="003D2423">
        <w:rPr>
          <w:rFonts w:ascii="Arial" w:hAnsi="Arial" w:cs="Arial"/>
        </w:rPr>
        <w:t xml:space="preserve">#0/31,5 mm (C90/3) -15cm, 20cm. </w:t>
      </w:r>
      <w:r w:rsidRPr="003D2423">
        <w:rPr>
          <w:rFonts w:ascii="Arial" w:hAnsi="Arial" w:cs="Arial"/>
        </w:rPr>
        <w:t>Na materiał do wykonania podbudowy z kruszywa łamanego #0/31,5mm (C90/3) zgodnie z SST i dokumentacją techniczną PZT opis Jachtowa.</w:t>
      </w:r>
    </w:p>
    <w:p w:rsidR="005D13EC" w:rsidRDefault="005D13EC" w:rsidP="005D13EC">
      <w:pPr>
        <w:pStyle w:val="Akapitzlist"/>
        <w:spacing w:after="0" w:line="360" w:lineRule="auto"/>
        <w:ind w:left="-284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Odpowiedź:</w:t>
      </w:r>
    </w:p>
    <w:p w:rsidR="005D13EC" w:rsidRPr="005D13EC" w:rsidRDefault="005D13EC" w:rsidP="005D13EC">
      <w:pPr>
        <w:pStyle w:val="Akapitzlist"/>
        <w:spacing w:after="0" w:line="360" w:lineRule="auto"/>
        <w:ind w:left="-284"/>
        <w:jc w:val="both"/>
        <w:rPr>
          <w:rFonts w:ascii="Arial" w:eastAsia="Times New Roman" w:hAnsi="Arial" w:cs="Arial"/>
          <w:lang w:eastAsia="pl-PL"/>
        </w:rPr>
      </w:pPr>
      <w:r w:rsidRPr="005D13EC">
        <w:rPr>
          <w:rFonts w:ascii="Arial" w:eastAsia="Times New Roman" w:hAnsi="Arial" w:cs="Arial"/>
          <w:lang w:eastAsia="pl-PL"/>
        </w:rPr>
        <w:t>W przypadku konstrukcji ciągów pieszo-rowerowych i pieszych z nawierzchni przepuszczalnych należy stosować kruszywo łamane #4/31,5 mm zgodnie z rys. D/03.</w:t>
      </w:r>
    </w:p>
    <w:p w:rsidR="005D13EC" w:rsidRDefault="005D13EC" w:rsidP="005D13EC">
      <w:pPr>
        <w:pStyle w:val="Akapitzlist"/>
        <w:spacing w:after="0" w:line="360" w:lineRule="auto"/>
        <w:ind w:left="-284"/>
        <w:jc w:val="both"/>
        <w:rPr>
          <w:rFonts w:ascii="Arial" w:eastAsia="Times New Roman" w:hAnsi="Arial" w:cs="Arial"/>
          <w:b/>
          <w:lang w:eastAsia="pl-PL"/>
        </w:rPr>
      </w:pPr>
    </w:p>
    <w:p w:rsidR="005D13EC" w:rsidRDefault="005D13EC" w:rsidP="005D13EC">
      <w:pPr>
        <w:pStyle w:val="Akapitzlist"/>
        <w:spacing w:after="0" w:line="360" w:lineRule="auto"/>
        <w:ind w:left="-284"/>
        <w:jc w:val="both"/>
        <w:rPr>
          <w:rFonts w:ascii="Arial" w:hAnsi="Arial" w:cs="Arial"/>
          <w:b/>
          <w:u w:val="single"/>
        </w:rPr>
      </w:pPr>
      <w:r w:rsidRPr="00F4345A">
        <w:rPr>
          <w:rFonts w:ascii="Arial" w:hAnsi="Arial" w:cs="Arial"/>
          <w:b/>
          <w:u w:val="single"/>
        </w:rPr>
        <w:t xml:space="preserve">Pytanie nr </w:t>
      </w:r>
      <w:r>
        <w:rPr>
          <w:rFonts w:ascii="Arial" w:hAnsi="Arial" w:cs="Arial"/>
          <w:b/>
          <w:u w:val="single"/>
        </w:rPr>
        <w:t>13</w:t>
      </w:r>
    </w:p>
    <w:p w:rsidR="005D13EC" w:rsidRPr="003D2423" w:rsidRDefault="005D13EC" w:rsidP="003D2423">
      <w:pPr>
        <w:pStyle w:val="Akapitzlist"/>
        <w:spacing w:after="0" w:line="360" w:lineRule="auto"/>
        <w:ind w:left="-284"/>
        <w:jc w:val="both"/>
        <w:rPr>
          <w:rFonts w:ascii="Arial" w:hAnsi="Arial" w:cs="Arial"/>
        </w:rPr>
      </w:pPr>
      <w:r w:rsidRPr="005D13EC">
        <w:rPr>
          <w:rFonts w:ascii="Arial" w:hAnsi="Arial" w:cs="Arial"/>
        </w:rPr>
        <w:t>Wykonawca zwraca się z prośbą o wskazanie lokalizacji zamontowania krat żeliwnych pod drzewa, zamieszczenia planu sytuacyjnego z lokaliz</w:t>
      </w:r>
      <w:r w:rsidR="003D2423">
        <w:rPr>
          <w:rFonts w:ascii="Arial" w:hAnsi="Arial" w:cs="Arial"/>
        </w:rPr>
        <w:t xml:space="preserve">acją oraz ilości sztuk. </w:t>
      </w:r>
      <w:r w:rsidRPr="003D2423">
        <w:rPr>
          <w:rFonts w:ascii="Arial" w:hAnsi="Arial" w:cs="Arial"/>
        </w:rPr>
        <w:t>W/w elementy znajdują się w dokumentacji SST D-10.00.00 - Zagospodarowanie terenu - elementy małej architektury oraz PZT opis Jachtowa 12-07-2023.</w:t>
      </w:r>
    </w:p>
    <w:p w:rsidR="005D13EC" w:rsidRDefault="005D13EC" w:rsidP="005D13EC">
      <w:pPr>
        <w:pStyle w:val="Akapitzlist"/>
        <w:spacing w:after="0" w:line="360" w:lineRule="auto"/>
        <w:ind w:left="-284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Odpowiedź:</w:t>
      </w:r>
    </w:p>
    <w:p w:rsidR="005D13EC" w:rsidRDefault="005D13EC" w:rsidP="005D13EC">
      <w:pPr>
        <w:pStyle w:val="Akapitzlist"/>
        <w:spacing w:after="0" w:line="360" w:lineRule="auto"/>
        <w:ind w:left="-284"/>
        <w:jc w:val="both"/>
        <w:rPr>
          <w:rFonts w:ascii="Arial" w:eastAsia="Times New Roman" w:hAnsi="Arial" w:cs="Arial"/>
          <w:lang w:eastAsia="pl-PL"/>
        </w:rPr>
      </w:pPr>
      <w:r w:rsidRPr="005D13EC">
        <w:rPr>
          <w:rFonts w:ascii="Arial" w:eastAsia="Times New Roman" w:hAnsi="Arial" w:cs="Arial"/>
          <w:lang w:eastAsia="pl-PL"/>
        </w:rPr>
        <w:t>Na całej inwestycji założono 2 szt. krat żeliwnych pod drzewa. Lokalizację wskazano poniżej, kraty zlokalizowane są w ciągu pieszo-rowerowym (ok. 0+112,00 i 0+197,00).</w:t>
      </w:r>
    </w:p>
    <w:p w:rsidR="00BA5BE5" w:rsidRPr="003D2423" w:rsidRDefault="005D13EC" w:rsidP="003D2423">
      <w:pPr>
        <w:pStyle w:val="Akapitzlist"/>
        <w:spacing w:after="0" w:line="360" w:lineRule="auto"/>
        <w:ind w:left="-284"/>
        <w:jc w:val="both"/>
        <w:rPr>
          <w:rFonts w:ascii="Arial" w:eastAsia="Times New Roman" w:hAnsi="Arial" w:cs="Arial"/>
          <w:lang w:eastAsia="pl-PL"/>
        </w:rPr>
      </w:pPr>
      <w:r>
        <w:rPr>
          <w:noProof/>
          <w:lang w:eastAsia="pl-PL"/>
        </w:rPr>
        <w:drawing>
          <wp:inline distT="0" distB="0" distL="0" distR="0" wp14:anchorId="3AE28F7C" wp14:editId="4E8308BC">
            <wp:extent cx="6121334" cy="3724275"/>
            <wp:effectExtent l="0" t="0" r="0" b="0"/>
            <wp:docPr id="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990" cy="373440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sectPr w:rsidR="00BA5BE5" w:rsidRPr="003D2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7B4" w:rsidRDefault="008747B4" w:rsidP="008747B4">
      <w:pPr>
        <w:spacing w:after="0" w:line="240" w:lineRule="auto"/>
      </w:pPr>
      <w:r>
        <w:separator/>
      </w:r>
    </w:p>
  </w:endnote>
  <w:endnote w:type="continuationSeparator" w:id="0">
    <w:p w:rsidR="008747B4" w:rsidRDefault="008747B4" w:rsidP="0087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7B4" w:rsidRDefault="008747B4" w:rsidP="008747B4">
      <w:pPr>
        <w:spacing w:after="0" w:line="240" w:lineRule="auto"/>
      </w:pPr>
      <w:r>
        <w:separator/>
      </w:r>
    </w:p>
  </w:footnote>
  <w:footnote w:type="continuationSeparator" w:id="0">
    <w:p w:rsidR="008747B4" w:rsidRDefault="008747B4" w:rsidP="00874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1F9B"/>
    <w:multiLevelType w:val="hybridMultilevel"/>
    <w:tmpl w:val="EDA8D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F37FC"/>
    <w:multiLevelType w:val="hybridMultilevel"/>
    <w:tmpl w:val="03842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multilevel"/>
    <w:tmpl w:val="9E62A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4233A"/>
    <w:multiLevelType w:val="hybridMultilevel"/>
    <w:tmpl w:val="4DB0C736"/>
    <w:lvl w:ilvl="0" w:tplc="D514E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E7493"/>
    <w:multiLevelType w:val="hybridMultilevel"/>
    <w:tmpl w:val="12DCF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B0D07"/>
    <w:multiLevelType w:val="hybridMultilevel"/>
    <w:tmpl w:val="374A608A"/>
    <w:lvl w:ilvl="0" w:tplc="3FCE13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684375"/>
    <w:multiLevelType w:val="hybridMultilevel"/>
    <w:tmpl w:val="4F38B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274F0"/>
    <w:multiLevelType w:val="hybridMultilevel"/>
    <w:tmpl w:val="46A82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D783B"/>
    <w:multiLevelType w:val="multilevel"/>
    <w:tmpl w:val="32D44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3346B3"/>
    <w:multiLevelType w:val="hybridMultilevel"/>
    <w:tmpl w:val="1AE8AA7E"/>
    <w:lvl w:ilvl="0" w:tplc="BF1081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9E6E95"/>
    <w:multiLevelType w:val="hybridMultilevel"/>
    <w:tmpl w:val="8AFC8290"/>
    <w:lvl w:ilvl="0" w:tplc="6346DF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7EEAB1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C2AB1"/>
    <w:multiLevelType w:val="hybridMultilevel"/>
    <w:tmpl w:val="36501F58"/>
    <w:lvl w:ilvl="0" w:tplc="15C22C9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 w15:restartNumberingAfterBreak="0">
    <w:nsid w:val="1FF357EA"/>
    <w:multiLevelType w:val="multilevel"/>
    <w:tmpl w:val="CC6E4058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1004" w:hanging="720"/>
      </w:pPr>
    </w:lvl>
    <w:lvl w:ilvl="2">
      <w:start w:val="2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3" w15:restartNumberingAfterBreak="0">
    <w:nsid w:val="21724DAE"/>
    <w:multiLevelType w:val="hybridMultilevel"/>
    <w:tmpl w:val="6D78FA80"/>
    <w:lvl w:ilvl="0" w:tplc="07DA819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28160C20"/>
    <w:multiLevelType w:val="hybridMultilevel"/>
    <w:tmpl w:val="B254B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C184C"/>
    <w:multiLevelType w:val="multilevel"/>
    <w:tmpl w:val="8BACC0A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FB27D91"/>
    <w:multiLevelType w:val="hybridMultilevel"/>
    <w:tmpl w:val="94FCE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C6C40"/>
    <w:multiLevelType w:val="multilevel"/>
    <w:tmpl w:val="9E62A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9A20E9"/>
    <w:multiLevelType w:val="hybridMultilevel"/>
    <w:tmpl w:val="B254B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F34406"/>
    <w:multiLevelType w:val="multilevel"/>
    <w:tmpl w:val="19D6A5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964755F"/>
    <w:multiLevelType w:val="hybridMultilevel"/>
    <w:tmpl w:val="F4727CC8"/>
    <w:lvl w:ilvl="0" w:tplc="AEE4F854">
      <w:start w:val="1"/>
      <w:numFmt w:val="decimal"/>
      <w:lvlText w:val="%1."/>
      <w:lvlJc w:val="left"/>
      <w:pPr>
        <w:ind w:left="1353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403D378B"/>
    <w:multiLevelType w:val="multilevel"/>
    <w:tmpl w:val="EE12E46A"/>
    <w:lvl w:ilvl="0">
      <w:start w:val="14"/>
      <w:numFmt w:val="none"/>
      <w:lvlText w:val="2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2.%2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2">
      <w:start w:val="1"/>
      <w:numFmt w:val="decimal"/>
      <w:lvlText w:val="%12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none"/>
      <w:lvlText w:val="2.1.1.1"/>
      <w:lvlJc w:val="left"/>
      <w:pPr>
        <w:tabs>
          <w:tab w:val="num" w:pos="2700"/>
        </w:tabs>
        <w:ind w:left="2700" w:hanging="720"/>
      </w:pPr>
    </w:lvl>
    <w:lvl w:ilvl="4">
      <w:start w:val="1"/>
      <w:numFmt w:val="none"/>
      <w:lvlText w:val="2.1.1.1.1"/>
      <w:lvlJc w:val="left"/>
      <w:pPr>
        <w:tabs>
          <w:tab w:val="num" w:pos="3600"/>
        </w:tabs>
        <w:ind w:left="3600" w:hanging="1080"/>
      </w:pPr>
    </w:lvl>
    <w:lvl w:ilvl="5">
      <w:start w:val="1"/>
      <w:numFmt w:val="none"/>
      <w:lvlText w:val="2.1.1.1.1.1"/>
      <w:lvlJc w:val="left"/>
      <w:pPr>
        <w:tabs>
          <w:tab w:val="num" w:pos="4140"/>
        </w:tabs>
        <w:ind w:left="4140" w:hanging="1080"/>
      </w:pPr>
    </w:lvl>
    <w:lvl w:ilvl="6">
      <w:start w:val="1"/>
      <w:numFmt w:val="decimal"/>
      <w:lvlText w:val="%12.1.1.1.1.1.1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2.1.1.1.1.1.1.1"/>
      <w:lvlJc w:val="left"/>
      <w:pPr>
        <w:tabs>
          <w:tab w:val="num" w:pos="5580"/>
        </w:tabs>
        <w:ind w:left="5580" w:hanging="1440"/>
      </w:pPr>
    </w:lvl>
    <w:lvl w:ilvl="8">
      <w:start w:val="1"/>
      <w:numFmt w:val="decimal"/>
      <w:lvlText w:val="%12.%2.%3.%4%7.%8.%9.1.1.1"/>
      <w:lvlJc w:val="left"/>
      <w:pPr>
        <w:tabs>
          <w:tab w:val="num" w:pos="6480"/>
        </w:tabs>
        <w:ind w:left="6480" w:hanging="1800"/>
      </w:pPr>
    </w:lvl>
  </w:abstractNum>
  <w:abstractNum w:abstractNumId="22" w15:restartNumberingAfterBreak="0">
    <w:nsid w:val="4C04039C"/>
    <w:multiLevelType w:val="hybridMultilevel"/>
    <w:tmpl w:val="564AA542"/>
    <w:lvl w:ilvl="0" w:tplc="20A6F9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539F4379"/>
    <w:multiLevelType w:val="multilevel"/>
    <w:tmpl w:val="6D2249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4004C7D"/>
    <w:multiLevelType w:val="hybridMultilevel"/>
    <w:tmpl w:val="A484CFFC"/>
    <w:lvl w:ilvl="0" w:tplc="853252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44F2E86"/>
    <w:multiLevelType w:val="hybridMultilevel"/>
    <w:tmpl w:val="341094BE"/>
    <w:lvl w:ilvl="0" w:tplc="E31E8D9C">
      <w:start w:val="3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5A2721"/>
    <w:multiLevelType w:val="hybridMultilevel"/>
    <w:tmpl w:val="5982651E"/>
    <w:lvl w:ilvl="0" w:tplc="04150017">
      <w:start w:val="2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A81660"/>
    <w:multiLevelType w:val="hybridMultilevel"/>
    <w:tmpl w:val="06BE181A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5BCE2BEF"/>
    <w:multiLevelType w:val="hybridMultilevel"/>
    <w:tmpl w:val="E1D65E78"/>
    <w:lvl w:ilvl="0" w:tplc="0CCEB9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EB1829"/>
    <w:multiLevelType w:val="hybridMultilevel"/>
    <w:tmpl w:val="3E4070B4"/>
    <w:lvl w:ilvl="0" w:tplc="FB523B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E035D50"/>
    <w:multiLevelType w:val="hybridMultilevel"/>
    <w:tmpl w:val="8D9E6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60BAC"/>
    <w:multiLevelType w:val="hybridMultilevel"/>
    <w:tmpl w:val="024ECC50"/>
    <w:lvl w:ilvl="0" w:tplc="AEE4F854">
      <w:start w:val="1"/>
      <w:numFmt w:val="decimal"/>
      <w:lvlText w:val="%1."/>
      <w:lvlJc w:val="left"/>
      <w:pPr>
        <w:ind w:left="1353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600201B0"/>
    <w:multiLevelType w:val="multilevel"/>
    <w:tmpl w:val="5854FE3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5F77E5E"/>
    <w:multiLevelType w:val="hybridMultilevel"/>
    <w:tmpl w:val="9796EC2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103F2F"/>
    <w:multiLevelType w:val="hybridMultilevel"/>
    <w:tmpl w:val="E95C1764"/>
    <w:lvl w:ilvl="0" w:tplc="344A5B1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5" w15:restartNumberingAfterBreak="0">
    <w:nsid w:val="66812782"/>
    <w:multiLevelType w:val="hybridMultilevel"/>
    <w:tmpl w:val="DBD4F620"/>
    <w:lvl w:ilvl="0" w:tplc="7B68D0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67D22C30"/>
    <w:multiLevelType w:val="hybridMultilevel"/>
    <w:tmpl w:val="0CDE0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4245DF"/>
    <w:multiLevelType w:val="hybridMultilevel"/>
    <w:tmpl w:val="9800A4A8"/>
    <w:lvl w:ilvl="0" w:tplc="04150017">
      <w:start w:val="2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64A034A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70085C"/>
    <w:multiLevelType w:val="hybridMultilevel"/>
    <w:tmpl w:val="7B1EA5F2"/>
    <w:lvl w:ilvl="0" w:tplc="D78E10A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9" w15:restartNumberingAfterBreak="0">
    <w:nsid w:val="72FE45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35F58E5"/>
    <w:multiLevelType w:val="multilevel"/>
    <w:tmpl w:val="06CAE6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4996234"/>
    <w:multiLevelType w:val="hybridMultilevel"/>
    <w:tmpl w:val="484AB31A"/>
    <w:lvl w:ilvl="0" w:tplc="434E9E32">
      <w:start w:val="6"/>
      <w:numFmt w:val="bullet"/>
      <w:lvlText w:val=""/>
      <w:lvlJc w:val="left"/>
      <w:pPr>
        <w:ind w:left="164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42" w15:restartNumberingAfterBreak="0">
    <w:nsid w:val="77723414"/>
    <w:multiLevelType w:val="hybridMultilevel"/>
    <w:tmpl w:val="F5C8B336"/>
    <w:lvl w:ilvl="0" w:tplc="E9C27C46">
      <w:start w:val="1"/>
      <w:numFmt w:val="upperRoman"/>
      <w:lvlText w:val="%1."/>
      <w:lvlJc w:val="left"/>
      <w:pPr>
        <w:ind w:left="178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3" w15:restartNumberingAfterBreak="0">
    <w:nsid w:val="7A184D90"/>
    <w:multiLevelType w:val="multilevel"/>
    <w:tmpl w:val="8EACFE1C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4" w15:restartNumberingAfterBreak="0">
    <w:nsid w:val="7A7409F0"/>
    <w:multiLevelType w:val="hybridMultilevel"/>
    <w:tmpl w:val="31666BE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7B2D3A09"/>
    <w:multiLevelType w:val="hybridMultilevel"/>
    <w:tmpl w:val="554E1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5B2AFE"/>
    <w:multiLevelType w:val="hybridMultilevel"/>
    <w:tmpl w:val="5BD69F8E"/>
    <w:lvl w:ilvl="0" w:tplc="B9A80F48">
      <w:start w:val="3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0">
    <w:nsid w:val="7BE00907"/>
    <w:multiLevelType w:val="hybridMultilevel"/>
    <w:tmpl w:val="BF304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470F3A"/>
    <w:multiLevelType w:val="hybridMultilevel"/>
    <w:tmpl w:val="B254B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8"/>
  </w:num>
  <w:num w:numId="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3"/>
  </w:num>
  <w:num w:numId="8">
    <w:abstractNumId w:val="5"/>
  </w:num>
  <w:num w:numId="9">
    <w:abstractNumId w:val="29"/>
  </w:num>
  <w:num w:numId="10">
    <w:abstractNumId w:val="10"/>
  </w:num>
  <w:num w:numId="11">
    <w:abstractNumId w:val="9"/>
  </w:num>
  <w:num w:numId="12">
    <w:abstractNumId w:val="24"/>
  </w:num>
  <w:num w:numId="13">
    <w:abstractNumId w:val="11"/>
  </w:num>
  <w:num w:numId="14">
    <w:abstractNumId w:val="35"/>
  </w:num>
  <w:num w:numId="15">
    <w:abstractNumId w:val="38"/>
  </w:num>
  <w:num w:numId="16">
    <w:abstractNumId w:val="0"/>
  </w:num>
  <w:num w:numId="17">
    <w:abstractNumId w:val="42"/>
  </w:num>
  <w:num w:numId="18">
    <w:abstractNumId w:val="28"/>
  </w:num>
  <w:num w:numId="19">
    <w:abstractNumId w:val="20"/>
  </w:num>
  <w:num w:numId="20">
    <w:abstractNumId w:val="31"/>
  </w:num>
  <w:num w:numId="21">
    <w:abstractNumId w:val="22"/>
  </w:num>
  <w:num w:numId="22">
    <w:abstractNumId w:val="46"/>
  </w:num>
  <w:num w:numId="23">
    <w:abstractNumId w:val="32"/>
  </w:num>
  <w:num w:numId="24">
    <w:abstractNumId w:val="1"/>
  </w:num>
  <w:num w:numId="25">
    <w:abstractNumId w:val="39"/>
  </w:num>
  <w:num w:numId="26">
    <w:abstractNumId w:val="37"/>
  </w:num>
  <w:num w:numId="27">
    <w:abstractNumId w:val="44"/>
  </w:num>
  <w:num w:numId="28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26"/>
  </w:num>
  <w:num w:numId="34">
    <w:abstractNumId w:val="6"/>
  </w:num>
  <w:num w:numId="35">
    <w:abstractNumId w:val="41"/>
  </w:num>
  <w:num w:numId="36">
    <w:abstractNumId w:val="40"/>
  </w:num>
  <w:num w:numId="37">
    <w:abstractNumId w:val="13"/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 w:numId="40">
    <w:abstractNumId w:val="23"/>
  </w:num>
  <w:num w:numId="41">
    <w:abstractNumId w:val="47"/>
  </w:num>
  <w:num w:numId="42">
    <w:abstractNumId w:val="19"/>
  </w:num>
  <w:num w:numId="43">
    <w:abstractNumId w:val="15"/>
  </w:num>
  <w:num w:numId="44">
    <w:abstractNumId w:val="36"/>
  </w:num>
  <w:num w:numId="45">
    <w:abstractNumId w:val="34"/>
  </w:num>
  <w:num w:numId="46">
    <w:abstractNumId w:val="16"/>
  </w:num>
  <w:num w:numId="47">
    <w:abstractNumId w:val="8"/>
  </w:num>
  <w:num w:numId="48">
    <w:abstractNumId w:val="4"/>
  </w:num>
  <w:num w:numId="49">
    <w:abstractNumId w:val="2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C43"/>
    <w:rsid w:val="000130B6"/>
    <w:rsid w:val="00013D39"/>
    <w:rsid w:val="00040A16"/>
    <w:rsid w:val="00045792"/>
    <w:rsid w:val="00052739"/>
    <w:rsid w:val="000577FB"/>
    <w:rsid w:val="0006394A"/>
    <w:rsid w:val="00073D49"/>
    <w:rsid w:val="000761FC"/>
    <w:rsid w:val="00080954"/>
    <w:rsid w:val="0008395D"/>
    <w:rsid w:val="000851AE"/>
    <w:rsid w:val="00095391"/>
    <w:rsid w:val="000B2E0E"/>
    <w:rsid w:val="000B327D"/>
    <w:rsid w:val="000B504E"/>
    <w:rsid w:val="000B5755"/>
    <w:rsid w:val="000C1F4D"/>
    <w:rsid w:val="000C575C"/>
    <w:rsid w:val="000D206C"/>
    <w:rsid w:val="000E28AD"/>
    <w:rsid w:val="000E33C7"/>
    <w:rsid w:val="000E4F50"/>
    <w:rsid w:val="000E6197"/>
    <w:rsid w:val="000F30ED"/>
    <w:rsid w:val="000F4806"/>
    <w:rsid w:val="0010326D"/>
    <w:rsid w:val="001043F6"/>
    <w:rsid w:val="00122113"/>
    <w:rsid w:val="001313BC"/>
    <w:rsid w:val="00133A79"/>
    <w:rsid w:val="00137221"/>
    <w:rsid w:val="00140207"/>
    <w:rsid w:val="00140724"/>
    <w:rsid w:val="00141E37"/>
    <w:rsid w:val="00151869"/>
    <w:rsid w:val="00151EE6"/>
    <w:rsid w:val="001526C0"/>
    <w:rsid w:val="001576BB"/>
    <w:rsid w:val="001577F6"/>
    <w:rsid w:val="00157957"/>
    <w:rsid w:val="00162249"/>
    <w:rsid w:val="001703C7"/>
    <w:rsid w:val="00171D5B"/>
    <w:rsid w:val="00174A49"/>
    <w:rsid w:val="001753DE"/>
    <w:rsid w:val="001847E9"/>
    <w:rsid w:val="00190386"/>
    <w:rsid w:val="00190836"/>
    <w:rsid w:val="00196308"/>
    <w:rsid w:val="001A0ABD"/>
    <w:rsid w:val="001A3D09"/>
    <w:rsid w:val="001B2B8F"/>
    <w:rsid w:val="001B39F7"/>
    <w:rsid w:val="001C233F"/>
    <w:rsid w:val="001C63D8"/>
    <w:rsid w:val="001C6652"/>
    <w:rsid w:val="001D2531"/>
    <w:rsid w:val="001E10D1"/>
    <w:rsid w:val="001E7673"/>
    <w:rsid w:val="001F0B74"/>
    <w:rsid w:val="00203343"/>
    <w:rsid w:val="00206839"/>
    <w:rsid w:val="00206DB2"/>
    <w:rsid w:val="00207C12"/>
    <w:rsid w:val="00212515"/>
    <w:rsid w:val="00212704"/>
    <w:rsid w:val="00212C2B"/>
    <w:rsid w:val="00216272"/>
    <w:rsid w:val="00216B27"/>
    <w:rsid w:val="002220C8"/>
    <w:rsid w:val="002429E8"/>
    <w:rsid w:val="00245FEB"/>
    <w:rsid w:val="0025332B"/>
    <w:rsid w:val="00256881"/>
    <w:rsid w:val="00262FDD"/>
    <w:rsid w:val="002762A9"/>
    <w:rsid w:val="00287CA4"/>
    <w:rsid w:val="002903FD"/>
    <w:rsid w:val="00290AF8"/>
    <w:rsid w:val="002948E2"/>
    <w:rsid w:val="002A0063"/>
    <w:rsid w:val="002B52E4"/>
    <w:rsid w:val="002B565D"/>
    <w:rsid w:val="002B7B5B"/>
    <w:rsid w:val="002C2B8E"/>
    <w:rsid w:val="002C72BE"/>
    <w:rsid w:val="002D1118"/>
    <w:rsid w:val="002D1B43"/>
    <w:rsid w:val="002D1E3F"/>
    <w:rsid w:val="002D1F4B"/>
    <w:rsid w:val="002D2DCF"/>
    <w:rsid w:val="002E3A16"/>
    <w:rsid w:val="002F394C"/>
    <w:rsid w:val="00303796"/>
    <w:rsid w:val="0030610B"/>
    <w:rsid w:val="0030634C"/>
    <w:rsid w:val="0031407C"/>
    <w:rsid w:val="00315EF0"/>
    <w:rsid w:val="003226DE"/>
    <w:rsid w:val="0032607C"/>
    <w:rsid w:val="003315B3"/>
    <w:rsid w:val="00333809"/>
    <w:rsid w:val="00337CB6"/>
    <w:rsid w:val="00355802"/>
    <w:rsid w:val="00360DA6"/>
    <w:rsid w:val="003614C0"/>
    <w:rsid w:val="00367E97"/>
    <w:rsid w:val="00367F93"/>
    <w:rsid w:val="003768CD"/>
    <w:rsid w:val="00383292"/>
    <w:rsid w:val="0038356B"/>
    <w:rsid w:val="003846D1"/>
    <w:rsid w:val="00385D92"/>
    <w:rsid w:val="003871F8"/>
    <w:rsid w:val="003916BE"/>
    <w:rsid w:val="003920F0"/>
    <w:rsid w:val="003926C1"/>
    <w:rsid w:val="00396E88"/>
    <w:rsid w:val="003A20FF"/>
    <w:rsid w:val="003A2AF3"/>
    <w:rsid w:val="003B2B42"/>
    <w:rsid w:val="003B4F88"/>
    <w:rsid w:val="003B6230"/>
    <w:rsid w:val="003B63A7"/>
    <w:rsid w:val="003C019A"/>
    <w:rsid w:val="003C32EC"/>
    <w:rsid w:val="003D08E2"/>
    <w:rsid w:val="003D2423"/>
    <w:rsid w:val="003E3AD4"/>
    <w:rsid w:val="003E68FD"/>
    <w:rsid w:val="003F75CD"/>
    <w:rsid w:val="00400615"/>
    <w:rsid w:val="004013AB"/>
    <w:rsid w:val="00402EED"/>
    <w:rsid w:val="00404B58"/>
    <w:rsid w:val="0041002A"/>
    <w:rsid w:val="00414DB3"/>
    <w:rsid w:val="004157C1"/>
    <w:rsid w:val="0041769E"/>
    <w:rsid w:val="004206E4"/>
    <w:rsid w:val="00422A39"/>
    <w:rsid w:val="00423349"/>
    <w:rsid w:val="0042748A"/>
    <w:rsid w:val="0043640E"/>
    <w:rsid w:val="00437C5A"/>
    <w:rsid w:val="0044470A"/>
    <w:rsid w:val="004559F6"/>
    <w:rsid w:val="00460258"/>
    <w:rsid w:val="004624E3"/>
    <w:rsid w:val="00462551"/>
    <w:rsid w:val="004716E1"/>
    <w:rsid w:val="00474090"/>
    <w:rsid w:val="00474C91"/>
    <w:rsid w:val="00490133"/>
    <w:rsid w:val="004A2563"/>
    <w:rsid w:val="004B0140"/>
    <w:rsid w:val="004C00CC"/>
    <w:rsid w:val="004C24DB"/>
    <w:rsid w:val="004C3DC9"/>
    <w:rsid w:val="004C65B9"/>
    <w:rsid w:val="004D3003"/>
    <w:rsid w:val="004E19D9"/>
    <w:rsid w:val="004E631B"/>
    <w:rsid w:val="004E649C"/>
    <w:rsid w:val="005074C7"/>
    <w:rsid w:val="0050770B"/>
    <w:rsid w:val="00512C77"/>
    <w:rsid w:val="005205D1"/>
    <w:rsid w:val="00520699"/>
    <w:rsid w:val="00527109"/>
    <w:rsid w:val="00537DFA"/>
    <w:rsid w:val="00545475"/>
    <w:rsid w:val="00551966"/>
    <w:rsid w:val="005563CA"/>
    <w:rsid w:val="0055751E"/>
    <w:rsid w:val="00560433"/>
    <w:rsid w:val="005645D9"/>
    <w:rsid w:val="0056485A"/>
    <w:rsid w:val="00570D4D"/>
    <w:rsid w:val="0057236B"/>
    <w:rsid w:val="005754C8"/>
    <w:rsid w:val="00577ABD"/>
    <w:rsid w:val="0058352F"/>
    <w:rsid w:val="00586A04"/>
    <w:rsid w:val="005A0FDA"/>
    <w:rsid w:val="005A3668"/>
    <w:rsid w:val="005A7AD2"/>
    <w:rsid w:val="005B5669"/>
    <w:rsid w:val="005C0517"/>
    <w:rsid w:val="005C1330"/>
    <w:rsid w:val="005C136F"/>
    <w:rsid w:val="005D13EC"/>
    <w:rsid w:val="005E37A5"/>
    <w:rsid w:val="005F1413"/>
    <w:rsid w:val="005F5FF4"/>
    <w:rsid w:val="0060123B"/>
    <w:rsid w:val="00601C43"/>
    <w:rsid w:val="0060524B"/>
    <w:rsid w:val="00606C95"/>
    <w:rsid w:val="006206DE"/>
    <w:rsid w:val="00633BA6"/>
    <w:rsid w:val="006374E3"/>
    <w:rsid w:val="00643B5B"/>
    <w:rsid w:val="0064594F"/>
    <w:rsid w:val="00650E09"/>
    <w:rsid w:val="00654B08"/>
    <w:rsid w:val="006559FE"/>
    <w:rsid w:val="0065745D"/>
    <w:rsid w:val="00661C27"/>
    <w:rsid w:val="00662A5C"/>
    <w:rsid w:val="00662B9F"/>
    <w:rsid w:val="006672B4"/>
    <w:rsid w:val="00676392"/>
    <w:rsid w:val="00676DA0"/>
    <w:rsid w:val="00677C1D"/>
    <w:rsid w:val="00680358"/>
    <w:rsid w:val="006818C8"/>
    <w:rsid w:val="00684CC7"/>
    <w:rsid w:val="006877B4"/>
    <w:rsid w:val="0069057B"/>
    <w:rsid w:val="006930AE"/>
    <w:rsid w:val="00695D2A"/>
    <w:rsid w:val="006A1833"/>
    <w:rsid w:val="006A4BB7"/>
    <w:rsid w:val="006A7F38"/>
    <w:rsid w:val="006B34D8"/>
    <w:rsid w:val="006B605C"/>
    <w:rsid w:val="006B6EA1"/>
    <w:rsid w:val="006C121E"/>
    <w:rsid w:val="006C170F"/>
    <w:rsid w:val="006C1F15"/>
    <w:rsid w:val="006C3FBE"/>
    <w:rsid w:val="006C5508"/>
    <w:rsid w:val="006C7348"/>
    <w:rsid w:val="006E684C"/>
    <w:rsid w:val="00702561"/>
    <w:rsid w:val="007034FE"/>
    <w:rsid w:val="00715916"/>
    <w:rsid w:val="007177C9"/>
    <w:rsid w:val="00723080"/>
    <w:rsid w:val="00731F0F"/>
    <w:rsid w:val="00732A83"/>
    <w:rsid w:val="00744896"/>
    <w:rsid w:val="00745AFF"/>
    <w:rsid w:val="00752C40"/>
    <w:rsid w:val="00754419"/>
    <w:rsid w:val="00755607"/>
    <w:rsid w:val="00770F5A"/>
    <w:rsid w:val="00780456"/>
    <w:rsid w:val="00786C52"/>
    <w:rsid w:val="00787B8F"/>
    <w:rsid w:val="00790968"/>
    <w:rsid w:val="00794930"/>
    <w:rsid w:val="007972CD"/>
    <w:rsid w:val="007A12CB"/>
    <w:rsid w:val="007A55FF"/>
    <w:rsid w:val="007A6057"/>
    <w:rsid w:val="007A6D79"/>
    <w:rsid w:val="007B69E8"/>
    <w:rsid w:val="007C54A2"/>
    <w:rsid w:val="007C59A8"/>
    <w:rsid w:val="007E5D2D"/>
    <w:rsid w:val="00801D69"/>
    <w:rsid w:val="00801DE9"/>
    <w:rsid w:val="00813553"/>
    <w:rsid w:val="00815714"/>
    <w:rsid w:val="008218BB"/>
    <w:rsid w:val="00824092"/>
    <w:rsid w:val="008265A2"/>
    <w:rsid w:val="008272EC"/>
    <w:rsid w:val="0083058D"/>
    <w:rsid w:val="008336C0"/>
    <w:rsid w:val="00837DD0"/>
    <w:rsid w:val="0084205A"/>
    <w:rsid w:val="00844C5B"/>
    <w:rsid w:val="00844F87"/>
    <w:rsid w:val="008539E4"/>
    <w:rsid w:val="008625B6"/>
    <w:rsid w:val="00864D10"/>
    <w:rsid w:val="00867C58"/>
    <w:rsid w:val="00871DD3"/>
    <w:rsid w:val="008747B4"/>
    <w:rsid w:val="00876D41"/>
    <w:rsid w:val="00877B4E"/>
    <w:rsid w:val="0088011E"/>
    <w:rsid w:val="008909F6"/>
    <w:rsid w:val="008927FC"/>
    <w:rsid w:val="00894815"/>
    <w:rsid w:val="008A014B"/>
    <w:rsid w:val="008A447B"/>
    <w:rsid w:val="008A65F3"/>
    <w:rsid w:val="008B0740"/>
    <w:rsid w:val="008B1655"/>
    <w:rsid w:val="008B3C6F"/>
    <w:rsid w:val="008B5CD6"/>
    <w:rsid w:val="008B5E57"/>
    <w:rsid w:val="008B606E"/>
    <w:rsid w:val="008C3C4D"/>
    <w:rsid w:val="008C6100"/>
    <w:rsid w:val="008D3CCA"/>
    <w:rsid w:val="008E4645"/>
    <w:rsid w:val="008F2EB7"/>
    <w:rsid w:val="008F75AE"/>
    <w:rsid w:val="008F7D1D"/>
    <w:rsid w:val="0090458E"/>
    <w:rsid w:val="00904DDE"/>
    <w:rsid w:val="009227B8"/>
    <w:rsid w:val="00924E81"/>
    <w:rsid w:val="00951E6A"/>
    <w:rsid w:val="00952631"/>
    <w:rsid w:val="009528E7"/>
    <w:rsid w:val="00960665"/>
    <w:rsid w:val="00963DDC"/>
    <w:rsid w:val="00974C01"/>
    <w:rsid w:val="00984ADB"/>
    <w:rsid w:val="00984DE0"/>
    <w:rsid w:val="00993B38"/>
    <w:rsid w:val="00997480"/>
    <w:rsid w:val="009A2528"/>
    <w:rsid w:val="009B32E6"/>
    <w:rsid w:val="009C182F"/>
    <w:rsid w:val="009C39B1"/>
    <w:rsid w:val="009D68E9"/>
    <w:rsid w:val="009E2A2D"/>
    <w:rsid w:val="009E482C"/>
    <w:rsid w:val="009E67AC"/>
    <w:rsid w:val="009F22EC"/>
    <w:rsid w:val="009F7695"/>
    <w:rsid w:val="00A10BF5"/>
    <w:rsid w:val="00A12BF7"/>
    <w:rsid w:val="00A1329B"/>
    <w:rsid w:val="00A1608E"/>
    <w:rsid w:val="00A166CE"/>
    <w:rsid w:val="00A20359"/>
    <w:rsid w:val="00A23D1E"/>
    <w:rsid w:val="00A27DDF"/>
    <w:rsid w:val="00A6111C"/>
    <w:rsid w:val="00A6643B"/>
    <w:rsid w:val="00A6737B"/>
    <w:rsid w:val="00A73A4A"/>
    <w:rsid w:val="00A8129E"/>
    <w:rsid w:val="00A831AA"/>
    <w:rsid w:val="00A83ED2"/>
    <w:rsid w:val="00A92542"/>
    <w:rsid w:val="00A92E87"/>
    <w:rsid w:val="00A94B94"/>
    <w:rsid w:val="00A94B96"/>
    <w:rsid w:val="00A94DBC"/>
    <w:rsid w:val="00A95C89"/>
    <w:rsid w:val="00AA0AF3"/>
    <w:rsid w:val="00AA1830"/>
    <w:rsid w:val="00AA3F87"/>
    <w:rsid w:val="00AA6231"/>
    <w:rsid w:val="00AA6774"/>
    <w:rsid w:val="00AB49FA"/>
    <w:rsid w:val="00AB4CFA"/>
    <w:rsid w:val="00AB5038"/>
    <w:rsid w:val="00AB54ED"/>
    <w:rsid w:val="00AC08AB"/>
    <w:rsid w:val="00AC26AD"/>
    <w:rsid w:val="00AC4683"/>
    <w:rsid w:val="00AD740C"/>
    <w:rsid w:val="00AE3617"/>
    <w:rsid w:val="00AE59A0"/>
    <w:rsid w:val="00AE73D5"/>
    <w:rsid w:val="00B07CA4"/>
    <w:rsid w:val="00B10B87"/>
    <w:rsid w:val="00B1591E"/>
    <w:rsid w:val="00B2300C"/>
    <w:rsid w:val="00B27EC7"/>
    <w:rsid w:val="00B3005B"/>
    <w:rsid w:val="00B34195"/>
    <w:rsid w:val="00B4293B"/>
    <w:rsid w:val="00B51519"/>
    <w:rsid w:val="00B522B2"/>
    <w:rsid w:val="00B60B51"/>
    <w:rsid w:val="00B646C4"/>
    <w:rsid w:val="00B64F73"/>
    <w:rsid w:val="00B653AC"/>
    <w:rsid w:val="00B7285D"/>
    <w:rsid w:val="00B72FFF"/>
    <w:rsid w:val="00B74716"/>
    <w:rsid w:val="00B76F57"/>
    <w:rsid w:val="00B81D3B"/>
    <w:rsid w:val="00B914CA"/>
    <w:rsid w:val="00BA5BE5"/>
    <w:rsid w:val="00BB017B"/>
    <w:rsid w:val="00BC0C8C"/>
    <w:rsid w:val="00BD23CD"/>
    <w:rsid w:val="00BD4CD5"/>
    <w:rsid w:val="00BD5913"/>
    <w:rsid w:val="00BE1CD6"/>
    <w:rsid w:val="00BE226E"/>
    <w:rsid w:val="00BE3E0B"/>
    <w:rsid w:val="00BF157A"/>
    <w:rsid w:val="00BF257A"/>
    <w:rsid w:val="00C00687"/>
    <w:rsid w:val="00C027BF"/>
    <w:rsid w:val="00C03749"/>
    <w:rsid w:val="00C047E6"/>
    <w:rsid w:val="00C05786"/>
    <w:rsid w:val="00C07F0C"/>
    <w:rsid w:val="00C1283B"/>
    <w:rsid w:val="00C12AC0"/>
    <w:rsid w:val="00C1318A"/>
    <w:rsid w:val="00C21EF5"/>
    <w:rsid w:val="00C25A69"/>
    <w:rsid w:val="00C27FFD"/>
    <w:rsid w:val="00C3046B"/>
    <w:rsid w:val="00C32607"/>
    <w:rsid w:val="00C339B6"/>
    <w:rsid w:val="00C339D6"/>
    <w:rsid w:val="00C35D9E"/>
    <w:rsid w:val="00C4075D"/>
    <w:rsid w:val="00C41225"/>
    <w:rsid w:val="00C50438"/>
    <w:rsid w:val="00C51628"/>
    <w:rsid w:val="00C5363D"/>
    <w:rsid w:val="00C55261"/>
    <w:rsid w:val="00C578ED"/>
    <w:rsid w:val="00C6533C"/>
    <w:rsid w:val="00C7018D"/>
    <w:rsid w:val="00C709BE"/>
    <w:rsid w:val="00C73445"/>
    <w:rsid w:val="00C77630"/>
    <w:rsid w:val="00C82498"/>
    <w:rsid w:val="00C842E0"/>
    <w:rsid w:val="00C90A32"/>
    <w:rsid w:val="00CB1BA4"/>
    <w:rsid w:val="00CB2E7A"/>
    <w:rsid w:val="00CB4C7A"/>
    <w:rsid w:val="00CB5062"/>
    <w:rsid w:val="00CC2809"/>
    <w:rsid w:val="00CC3C3C"/>
    <w:rsid w:val="00CE2A51"/>
    <w:rsid w:val="00CE2B5D"/>
    <w:rsid w:val="00CE3345"/>
    <w:rsid w:val="00CE4652"/>
    <w:rsid w:val="00CF6BBD"/>
    <w:rsid w:val="00CF6E5C"/>
    <w:rsid w:val="00D04C27"/>
    <w:rsid w:val="00D05BF6"/>
    <w:rsid w:val="00D05FB0"/>
    <w:rsid w:val="00D12179"/>
    <w:rsid w:val="00D12659"/>
    <w:rsid w:val="00D13247"/>
    <w:rsid w:val="00D16377"/>
    <w:rsid w:val="00D21DC4"/>
    <w:rsid w:val="00D30872"/>
    <w:rsid w:val="00D33DFB"/>
    <w:rsid w:val="00D3494C"/>
    <w:rsid w:val="00D35BF7"/>
    <w:rsid w:val="00D37824"/>
    <w:rsid w:val="00D37B00"/>
    <w:rsid w:val="00D40EB7"/>
    <w:rsid w:val="00D449BB"/>
    <w:rsid w:val="00D60261"/>
    <w:rsid w:val="00D63763"/>
    <w:rsid w:val="00D64116"/>
    <w:rsid w:val="00D70ABF"/>
    <w:rsid w:val="00D80866"/>
    <w:rsid w:val="00D877B3"/>
    <w:rsid w:val="00D963A9"/>
    <w:rsid w:val="00DB444F"/>
    <w:rsid w:val="00DD291E"/>
    <w:rsid w:val="00DD3AC2"/>
    <w:rsid w:val="00DD69B0"/>
    <w:rsid w:val="00DD6BC1"/>
    <w:rsid w:val="00DE3657"/>
    <w:rsid w:val="00DE454C"/>
    <w:rsid w:val="00DF384F"/>
    <w:rsid w:val="00DF5BC9"/>
    <w:rsid w:val="00E00205"/>
    <w:rsid w:val="00E01A2A"/>
    <w:rsid w:val="00E04D2C"/>
    <w:rsid w:val="00E14832"/>
    <w:rsid w:val="00E238AD"/>
    <w:rsid w:val="00E31140"/>
    <w:rsid w:val="00E3183E"/>
    <w:rsid w:val="00E350FF"/>
    <w:rsid w:val="00E362BD"/>
    <w:rsid w:val="00E53427"/>
    <w:rsid w:val="00E54C01"/>
    <w:rsid w:val="00E7762A"/>
    <w:rsid w:val="00E845B9"/>
    <w:rsid w:val="00E85167"/>
    <w:rsid w:val="00E900BE"/>
    <w:rsid w:val="00E92FA2"/>
    <w:rsid w:val="00E93E3B"/>
    <w:rsid w:val="00EA6ECC"/>
    <w:rsid w:val="00EA792C"/>
    <w:rsid w:val="00EB118B"/>
    <w:rsid w:val="00EB3CEA"/>
    <w:rsid w:val="00EB5632"/>
    <w:rsid w:val="00EB657F"/>
    <w:rsid w:val="00ED2ACE"/>
    <w:rsid w:val="00ED2E35"/>
    <w:rsid w:val="00EE1B5A"/>
    <w:rsid w:val="00EE3B7C"/>
    <w:rsid w:val="00EE4258"/>
    <w:rsid w:val="00EE5064"/>
    <w:rsid w:val="00EF67E4"/>
    <w:rsid w:val="00EF7AB1"/>
    <w:rsid w:val="00F110E6"/>
    <w:rsid w:val="00F11D0B"/>
    <w:rsid w:val="00F157FF"/>
    <w:rsid w:val="00F171E7"/>
    <w:rsid w:val="00F31C95"/>
    <w:rsid w:val="00F32195"/>
    <w:rsid w:val="00F34AB8"/>
    <w:rsid w:val="00F36831"/>
    <w:rsid w:val="00F37FC3"/>
    <w:rsid w:val="00F42C31"/>
    <w:rsid w:val="00F4345A"/>
    <w:rsid w:val="00F5065D"/>
    <w:rsid w:val="00F50CC6"/>
    <w:rsid w:val="00F61496"/>
    <w:rsid w:val="00F8547E"/>
    <w:rsid w:val="00F87A41"/>
    <w:rsid w:val="00F87E60"/>
    <w:rsid w:val="00F92603"/>
    <w:rsid w:val="00FA1224"/>
    <w:rsid w:val="00FB5728"/>
    <w:rsid w:val="00FC0045"/>
    <w:rsid w:val="00FD16B7"/>
    <w:rsid w:val="00FF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650ED619"/>
  <w15:docId w15:val="{584AD15D-99FC-458C-9601-C8C0A612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1C95"/>
  </w:style>
  <w:style w:type="paragraph" w:styleId="Nagwek1">
    <w:name w:val="heading 1"/>
    <w:basedOn w:val="Normalny"/>
    <w:next w:val="Normalny"/>
    <w:link w:val="Nagwek1Znak"/>
    <w:uiPriority w:val="9"/>
    <w:qFormat/>
    <w:rsid w:val="00F34AB8"/>
    <w:pPr>
      <w:keepNext/>
      <w:ind w:left="709"/>
      <w:jc w:val="both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034FE"/>
    <w:pPr>
      <w:keepNext/>
      <w:ind w:left="851" w:hanging="851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C59A8"/>
    <w:pPr>
      <w:keepNext/>
      <w:spacing w:after="0"/>
      <w:ind w:left="720" w:hanging="360"/>
      <w:jc w:val="both"/>
      <w:outlineLvl w:val="2"/>
    </w:pPr>
    <w:rPr>
      <w:rFonts w:ascii="Times New Roman" w:hAnsi="Times New Roman" w:cs="Times New Roman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B1BA4"/>
    <w:pPr>
      <w:keepNext/>
      <w:outlineLvl w:val="3"/>
    </w:pPr>
    <w:rPr>
      <w:rFonts w:ascii="Times New Roman" w:hAnsi="Times New Roman" w:cs="Times New Roman"/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D2DCF"/>
    <w:pPr>
      <w:keepNext/>
      <w:outlineLvl w:val="4"/>
    </w:pPr>
    <w:rPr>
      <w:rFonts w:ascii="Times New Roman" w:hAnsi="Times New Roman"/>
      <w:b/>
      <w:color w:val="000000" w:themeColor="text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D2DCF"/>
    <w:pPr>
      <w:keepNext/>
      <w:outlineLvl w:val="5"/>
    </w:pPr>
    <w:rPr>
      <w:rFonts w:ascii="Times New Roman" w:hAnsi="Times New Roman"/>
      <w:b/>
      <w:color w:val="000000" w:themeColor="text1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7018D"/>
    <w:pPr>
      <w:keepNext/>
      <w:ind w:left="709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900BE"/>
    <w:pPr>
      <w:keepNext/>
      <w:ind w:left="709" w:hanging="709"/>
      <w:outlineLvl w:val="7"/>
    </w:pPr>
    <w:rPr>
      <w:rFonts w:ascii="Times New Roman" w:hAnsi="Times New Roman" w:cs="Times New Roman"/>
      <w:b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926C1"/>
    <w:pPr>
      <w:keepNext/>
      <w:ind w:left="360"/>
      <w:jc w:val="both"/>
      <w:outlineLvl w:val="8"/>
    </w:pPr>
    <w:rPr>
      <w:rFonts w:ascii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odsis rysunku,Akapit z listą numerowaną,Preambuła,L1,Numerowanie,CW_Lista,Normal,Akapit z listą3,Akapit z listą31,Wypunktowanie,List Paragraph,Normal2,Adresat stanowisko,sw tekst,2 heading,A_wyliczenie,K-P_odwolanie"/>
    <w:basedOn w:val="Normalny"/>
    <w:link w:val="AkapitzlistZnak"/>
    <w:uiPriority w:val="34"/>
    <w:qFormat/>
    <w:rsid w:val="009528E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F34AB8"/>
    <w:pPr>
      <w:ind w:left="709" w:hanging="34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34AB8"/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34AB8"/>
    <w:rPr>
      <w:rFonts w:ascii="Times New Roman" w:hAnsi="Times New Roman" w:cs="Times New Roman"/>
      <w:b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F30ED"/>
    <w:pPr>
      <w:ind w:left="851" w:hanging="851"/>
    </w:pPr>
    <w:rPr>
      <w:rFonts w:ascii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F30ED"/>
    <w:rPr>
      <w:rFonts w:ascii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034FE"/>
    <w:rPr>
      <w:rFonts w:ascii="Times New Roman" w:hAnsi="Times New Roman" w:cs="Times New Roman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7C59A8"/>
    <w:rPr>
      <w:rFonts w:ascii="Times New Roman" w:hAnsi="Times New Roman" w:cs="Times New Roman"/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B34D8"/>
    <w:pPr>
      <w:spacing w:after="0"/>
      <w:ind w:left="851" w:hanging="633"/>
    </w:pPr>
    <w:rPr>
      <w:rFonts w:ascii="Times New Roman" w:hAnsi="Times New Roman" w:cs="Times New Roman"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B34D8"/>
    <w:rPr>
      <w:rFonts w:ascii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B1BA4"/>
    <w:rPr>
      <w:rFonts w:ascii="Times New Roman" w:hAnsi="Times New Roman" w:cs="Times New Roman"/>
      <w:b/>
      <w:sz w:val="24"/>
      <w:szCs w:val="24"/>
    </w:rPr>
  </w:style>
  <w:style w:type="character" w:customStyle="1" w:styleId="AkapitzlistZnak">
    <w:name w:val="Akapit z listą Znak"/>
    <w:aliases w:val="normalny tekst Znak,Podsis rysunku Znak,Akapit z listą numerowaną Znak,Preambuła Znak,L1 Znak,Numerowanie Znak,CW_Lista Znak,Normal Znak,Akapit z listą3 Znak,Akapit z listą31 Znak,Wypunktowanie Znak,List Paragraph Znak,Normal2 Znak"/>
    <w:link w:val="Akapitzlist"/>
    <w:uiPriority w:val="34"/>
    <w:qFormat/>
    <w:locked/>
    <w:rsid w:val="00203343"/>
  </w:style>
  <w:style w:type="character" w:customStyle="1" w:styleId="Nagwek5Znak">
    <w:name w:val="Nagłówek 5 Znak"/>
    <w:basedOn w:val="Domylnaczcionkaakapitu"/>
    <w:link w:val="Nagwek5"/>
    <w:uiPriority w:val="9"/>
    <w:rsid w:val="002D2DCF"/>
    <w:rPr>
      <w:rFonts w:ascii="Times New Roman" w:hAnsi="Times New Roman"/>
      <w:b/>
      <w:color w:val="000000" w:themeColor="text1"/>
    </w:rPr>
  </w:style>
  <w:style w:type="character" w:customStyle="1" w:styleId="Nagwek6Znak">
    <w:name w:val="Nagłówek 6 Znak"/>
    <w:basedOn w:val="Domylnaczcionkaakapitu"/>
    <w:link w:val="Nagwek6"/>
    <w:uiPriority w:val="9"/>
    <w:rsid w:val="002D2DCF"/>
    <w:rPr>
      <w:rFonts w:ascii="Times New Roman" w:hAnsi="Times New Roman"/>
      <w:b/>
      <w:color w:val="000000" w:themeColor="text1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rsid w:val="00C7018D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E900BE"/>
    <w:rPr>
      <w:rFonts w:ascii="Times New Roman" w:hAnsi="Times New Roman" w:cs="Times New Roman"/>
      <w:b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A94B94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94B94"/>
    <w:rPr>
      <w:rFonts w:ascii="Times New Roman" w:hAnsi="Times New Roman" w:cs="Times New Roman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3926C1"/>
    <w:rPr>
      <w:rFonts w:ascii="Times New Roman" w:hAnsi="Times New Roman" w:cs="Times New Roman"/>
      <w:b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1A3D09"/>
    <w:pPr>
      <w:spacing w:after="60" w:line="276" w:lineRule="auto"/>
      <w:jc w:val="both"/>
    </w:pPr>
    <w:rPr>
      <w:rFonts w:cstheme="minorHAns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A3D09"/>
    <w:rPr>
      <w:rFonts w:cstheme="minorHAnsi"/>
    </w:rPr>
  </w:style>
  <w:style w:type="paragraph" w:styleId="Nagwek">
    <w:name w:val="header"/>
    <w:basedOn w:val="Normalny"/>
    <w:link w:val="NagwekZnak"/>
    <w:uiPriority w:val="99"/>
    <w:unhideWhenUsed/>
    <w:rsid w:val="00874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7B4"/>
  </w:style>
  <w:style w:type="paragraph" w:styleId="Stopka">
    <w:name w:val="footer"/>
    <w:basedOn w:val="Normalny"/>
    <w:link w:val="StopkaZnak"/>
    <w:uiPriority w:val="99"/>
    <w:unhideWhenUsed/>
    <w:rsid w:val="00874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7B4"/>
  </w:style>
  <w:style w:type="paragraph" w:styleId="Tekstdymka">
    <w:name w:val="Balloon Text"/>
    <w:basedOn w:val="Normalny"/>
    <w:link w:val="TekstdymkaZnak"/>
    <w:uiPriority w:val="99"/>
    <w:semiHidden/>
    <w:unhideWhenUsed/>
    <w:rsid w:val="00CE2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2A5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645D9"/>
    <w:rPr>
      <w:color w:val="0563C1" w:themeColor="hyperlink"/>
      <w:u w:val="single"/>
    </w:rPr>
  </w:style>
  <w:style w:type="paragraph" w:styleId="Lista">
    <w:name w:val="List"/>
    <w:basedOn w:val="Normalny"/>
    <w:rsid w:val="00EA6ECC"/>
    <w:pPr>
      <w:overflowPunct w:val="0"/>
      <w:autoSpaceDE w:val="0"/>
      <w:autoSpaceDN w:val="0"/>
      <w:adjustRightInd w:val="0"/>
      <w:spacing w:line="252" w:lineRule="auto"/>
      <w:ind w:left="360" w:hanging="360"/>
      <w:jc w:val="both"/>
    </w:pPr>
    <w:rPr>
      <w:rFonts w:ascii="Arial" w:eastAsia="Times New Roman" w:hAnsi="Arial" w:cs="Times New Roman"/>
      <w:color w:val="00000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54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54C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54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7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3D65A-76F9-45BD-95A6-EDE863691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4</Pages>
  <Words>1009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Jackun</dc:creator>
  <cp:lastModifiedBy>Kaczmarek Monika</cp:lastModifiedBy>
  <cp:revision>460</cp:revision>
  <cp:lastPrinted>2024-07-17T11:31:00Z</cp:lastPrinted>
  <dcterms:created xsi:type="dcterms:W3CDTF">2021-02-23T11:42:00Z</dcterms:created>
  <dcterms:modified xsi:type="dcterms:W3CDTF">2024-07-17T11:34:00Z</dcterms:modified>
</cp:coreProperties>
</file>