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B" w:rsidRPr="00B13D5C" w:rsidRDefault="00CF016B" w:rsidP="00CF016B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Załącznik nr 11</w:t>
      </w:r>
      <w:r w:rsidRPr="00B13D5C">
        <w:rPr>
          <w:rFonts w:ascii="Verdana" w:hAnsi="Verdana" w:cs="Tahoma"/>
          <w:b/>
          <w:sz w:val="20"/>
          <w:szCs w:val="20"/>
        </w:rPr>
        <w:t>– Oświadczenie podatnika VAT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  <w:t>TI.221.</w:t>
      </w:r>
      <w:r w:rsidR="00C63C31">
        <w:rPr>
          <w:rFonts w:ascii="Verdana" w:hAnsi="Verdana" w:cs="Tahoma"/>
          <w:b/>
          <w:sz w:val="20"/>
          <w:szCs w:val="20"/>
        </w:rPr>
        <w:t>01.2019.JG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CF016B" w:rsidRPr="00B13D5C" w:rsidRDefault="00CF016B" w:rsidP="00CF016B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F016B" w:rsidRPr="00B13D5C" w:rsidTr="00E47253">
        <w:trPr>
          <w:cantSplit/>
        </w:trPr>
        <w:tc>
          <w:tcPr>
            <w:tcW w:w="61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F016B" w:rsidRPr="00B13D5C" w:rsidTr="00E47253">
        <w:trPr>
          <w:cantSplit/>
          <w:trHeight w:val="685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CF016B" w:rsidRPr="00B13D5C" w:rsidTr="00E47253">
        <w:trPr>
          <w:cantSplit/>
          <w:trHeight w:val="717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F016B" w:rsidRPr="00B13D5C" w:rsidTr="00E47253">
        <w:trPr>
          <w:trHeight w:val="543"/>
        </w:trPr>
        <w:tc>
          <w:tcPr>
            <w:tcW w:w="421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CF016B" w:rsidRPr="00B13D5C" w:rsidRDefault="00CF016B" w:rsidP="00CF016B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jesteśmy uprawnieni do wystawiania i otrzymywania faktur VAT.</w:t>
      </w: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CF016B" w:rsidRPr="00681AF4" w:rsidTr="00E47253">
        <w:tc>
          <w:tcPr>
            <w:tcW w:w="722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CF016B" w:rsidRPr="00B13D5C" w:rsidTr="00E47253">
        <w:trPr>
          <w:trHeight w:val="1030"/>
        </w:trPr>
        <w:tc>
          <w:tcPr>
            <w:tcW w:w="722" w:type="dxa"/>
            <w:vAlign w:val="center"/>
          </w:tcPr>
          <w:p w:rsidR="00CF016B" w:rsidRPr="00B13D5C" w:rsidRDefault="00CF016B" w:rsidP="00E4725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CF016B" w:rsidRPr="00B13D5C" w:rsidRDefault="00CF016B" w:rsidP="00E4725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CF016B" w:rsidRDefault="00CF016B" w:rsidP="00CF016B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E67964" w:rsidRDefault="00E67964"/>
    <w:sectPr w:rsidR="00E67964" w:rsidSect="00E67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D3" w:rsidRDefault="00867ED3" w:rsidP="00CF016B">
      <w:r>
        <w:separator/>
      </w:r>
    </w:p>
  </w:endnote>
  <w:endnote w:type="continuationSeparator" w:id="0">
    <w:p w:rsidR="00867ED3" w:rsidRDefault="00867ED3" w:rsidP="00CF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D3" w:rsidRDefault="00867ED3" w:rsidP="00CF016B">
      <w:r>
        <w:separator/>
      </w:r>
    </w:p>
  </w:footnote>
  <w:footnote w:type="continuationSeparator" w:id="0">
    <w:p w:rsidR="00867ED3" w:rsidRDefault="00867ED3" w:rsidP="00CF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6B" w:rsidRPr="00CA087B" w:rsidRDefault="00CF016B">
    <w:pPr>
      <w:pStyle w:val="Nagwek"/>
      <w:rPr>
        <w:rFonts w:ascii="Tahoma" w:hAnsi="Tahoma" w:cs="Tahoma"/>
        <w:sz w:val="16"/>
        <w:szCs w:val="16"/>
      </w:rPr>
    </w:pPr>
    <w:r w:rsidRPr="00CA087B">
      <w:rPr>
        <w:rFonts w:ascii="Tahoma" w:hAnsi="Tahoma" w:cs="Tahoma"/>
        <w:sz w:val="16"/>
        <w:szCs w:val="16"/>
      </w:rPr>
      <w:t xml:space="preserve">„Odtwarzanie nawierzchni dróg i chodników po awariach sieci </w:t>
    </w:r>
    <w:proofErr w:type="spellStart"/>
    <w:r w:rsidRPr="00CA087B">
      <w:rPr>
        <w:rFonts w:ascii="Tahoma" w:hAnsi="Tahoma" w:cs="Tahoma"/>
        <w:sz w:val="16"/>
        <w:szCs w:val="16"/>
      </w:rPr>
      <w:t>wod-kan</w:t>
    </w:r>
    <w:proofErr w:type="spellEnd"/>
    <w:r w:rsidRPr="00CA087B">
      <w:rPr>
        <w:rFonts w:ascii="Tahoma" w:hAnsi="Tahoma" w:cs="Tahoma"/>
        <w:sz w:val="16"/>
        <w:szCs w:val="16"/>
      </w:rPr>
      <w:t xml:space="preserve"> na terenie miasta Torunia w 2019 r.”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7B" w:rsidRDefault="00CA08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6B"/>
    <w:rsid w:val="00261522"/>
    <w:rsid w:val="00743D3B"/>
    <w:rsid w:val="00867ED3"/>
    <w:rsid w:val="00C63C31"/>
    <w:rsid w:val="00CA087B"/>
    <w:rsid w:val="00CF016B"/>
    <w:rsid w:val="00E67964"/>
    <w:rsid w:val="00F2127C"/>
    <w:rsid w:val="00F4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0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937</Characters>
  <Application>Microsoft Office Word</Application>
  <DocSecurity>0</DocSecurity>
  <Lines>7</Lines>
  <Paragraphs>2</Paragraphs>
  <ScaleCrop>false</ScaleCrop>
  <Company>Toruńskie Wodociągi Sp. z o.o.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6</cp:revision>
  <cp:lastPrinted>2019-01-24T06:37:00Z</cp:lastPrinted>
  <dcterms:created xsi:type="dcterms:W3CDTF">2019-01-24T06:32:00Z</dcterms:created>
  <dcterms:modified xsi:type="dcterms:W3CDTF">2019-01-24T06:37:00Z</dcterms:modified>
</cp:coreProperties>
</file>