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0A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4B73DD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903C99">
        <w:rPr>
          <w:rFonts w:ascii="Arial" w:eastAsia="Times New Roman" w:hAnsi="Arial" w:cs="Arial"/>
          <w:sz w:val="20"/>
          <w:szCs w:val="20"/>
          <w:lang w:eastAsia="pl-PL"/>
        </w:rPr>
        <w:t>.06</w:t>
      </w:r>
      <w:r w:rsidR="004E6CAD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253E7" w:rsidRPr="00E00A4A" w:rsidRDefault="009F566B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4B73DD">
        <w:rPr>
          <w:rFonts w:ascii="Arial" w:eastAsia="Times New Roman" w:hAnsi="Arial" w:cs="Arial"/>
          <w:sz w:val="20"/>
          <w:szCs w:val="20"/>
          <w:lang w:eastAsia="pl-PL"/>
        </w:rPr>
        <w:t>55</w:t>
      </w:r>
      <w:r w:rsidR="00F96177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9253E7" w:rsidRPr="00E00A4A" w:rsidRDefault="009253E7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1A1A78" w:rsidRPr="00E00A4A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color w:val="0099CC"/>
          <w:sz w:val="20"/>
          <w:szCs w:val="20"/>
        </w:rPr>
        <w:t>INFORMACJA Z OTWARCIA OFERT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zamówień publicznych (Dz.U. 2021 r,. poz. 1129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późn.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zm.), Zamawiający przekazuje informację z otwarcia ofert w postępowaniu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na</w:t>
      </w:r>
      <w:r w:rsidR="0070143C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D404CB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Usługę żywienia zbiorowego w m. </w:t>
      </w:r>
      <w:r w:rsidR="00A159CF">
        <w:rPr>
          <w:rStyle w:val="TeksttreciPogrubienie"/>
          <w:rFonts w:ascii="Arial" w:eastAsia="Calibri" w:hAnsi="Arial" w:cs="Arial"/>
          <w:b w:val="0"/>
          <w:sz w:val="20"/>
          <w:szCs w:val="20"/>
        </w:rPr>
        <w:t>Błaskowizna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dla JW. 4101 – nr spr. </w:t>
      </w:r>
      <w:r w:rsidR="004B73DD">
        <w:rPr>
          <w:rStyle w:val="TeksttreciPogrubienie"/>
          <w:rFonts w:ascii="Arial" w:eastAsia="Calibri" w:hAnsi="Arial" w:cs="Arial"/>
          <w:b w:val="0"/>
          <w:sz w:val="20"/>
          <w:szCs w:val="20"/>
        </w:rPr>
        <w:t>55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/2022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="00903C99">
        <w:rPr>
          <w:rStyle w:val="TeksttreciPogrubienie"/>
          <w:rFonts w:ascii="Arial" w:eastAsia="Calibri" w:hAnsi="Arial" w:cs="Arial"/>
          <w:b w:val="0"/>
          <w:sz w:val="20"/>
          <w:szCs w:val="20"/>
        </w:rPr>
        <w:t>15.06</w:t>
      </w:r>
      <w:r w:rsidR="004E6CAD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</w:t>
      </w:r>
      <w:r w:rsidR="00A159C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10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:00 zostały złożone następujące oferty:</w:t>
      </w:r>
    </w:p>
    <w:p w:rsidR="001A1A78" w:rsidRPr="00E00A4A" w:rsidRDefault="001A1A78" w:rsidP="00A74C75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2693"/>
      </w:tblGrid>
      <w:tr w:rsidR="00F96177" w:rsidRPr="00E00A4A" w:rsidTr="00311B5E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FA1867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F96177" w:rsidRPr="00E00A4A" w:rsidRDefault="00F96177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 xml:space="preserve">Informacja dotycząca ceny </w:t>
            </w:r>
            <w:r w:rsidRPr="00E00A4A"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</w:tc>
      </w:tr>
      <w:tr w:rsidR="00F96177" w:rsidRPr="00E00A4A" w:rsidTr="00311B5E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7" w:rsidRPr="00E00A4A" w:rsidRDefault="00F96177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83" w:rsidRPr="009B7439" w:rsidRDefault="00D21983" w:rsidP="00D219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„Sienkiewiczówka” Irena Sienkiewicz</w:t>
            </w:r>
          </w:p>
          <w:p w:rsidR="00D21983" w:rsidRDefault="00D21983" w:rsidP="00D219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Błaskowizna 9b,</w:t>
            </w:r>
          </w:p>
          <w:p w:rsidR="00D21983" w:rsidRPr="00F83D4A" w:rsidRDefault="00D21983" w:rsidP="00D219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16-404 Jeleniewo</w:t>
            </w:r>
          </w:p>
          <w:p w:rsidR="00F96177" w:rsidRPr="00E00A4A" w:rsidRDefault="00F96177" w:rsidP="00D404C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 w:rsidR="00D2198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8441188132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7" w:rsidRPr="00E00A4A" w:rsidRDefault="004B73DD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36.990,00 zł</w:t>
            </w:r>
            <w:bookmarkStart w:id="0" w:name="_GoBack"/>
            <w:bookmarkEnd w:id="0"/>
          </w:p>
        </w:tc>
      </w:tr>
    </w:tbl>
    <w:p w:rsidR="00A74C75" w:rsidRDefault="00A74C75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3A3138" w:rsidRPr="00213630" w:rsidRDefault="003A3138" w:rsidP="003A3138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3A3138" w:rsidRPr="009A4D6D" w:rsidRDefault="003A3138" w:rsidP="003A3138">
      <w:pPr>
        <w:spacing w:after="0"/>
        <w:rPr>
          <w:rFonts w:ascii="Arial" w:eastAsia="Times New Roman" w:hAnsi="Arial" w:cs="Arial"/>
          <w:lang w:eastAsia="pl-PL"/>
        </w:rPr>
      </w:pPr>
    </w:p>
    <w:p w:rsidR="003A3138" w:rsidRPr="009A4D6D" w:rsidRDefault="003A3138" w:rsidP="003A313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3A3138" w:rsidRPr="00D42351" w:rsidRDefault="003A3138" w:rsidP="003A31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</w:t>
      </w:r>
      <w:r w:rsidR="004E6CAD">
        <w:rPr>
          <w:rFonts w:ascii="Arial" w:eastAsia="Times New Roman" w:hAnsi="Arial" w:cs="Arial"/>
          <w:b/>
          <w:bCs/>
          <w:i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</w:t>
      </w:r>
      <w:r w:rsidR="004E6CAD">
        <w:rPr>
          <w:rFonts w:ascii="Arial" w:eastAsia="Times New Roman" w:hAnsi="Arial" w:cs="Arial"/>
          <w:b/>
          <w:bCs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:rsidR="003A3138" w:rsidRPr="00E00A4A" w:rsidRDefault="003A3138">
      <w:pPr>
        <w:rPr>
          <w:rFonts w:ascii="Arial" w:hAnsi="Arial" w:cs="Arial"/>
          <w:sz w:val="20"/>
          <w:szCs w:val="20"/>
        </w:rPr>
      </w:pPr>
    </w:p>
    <w:sectPr w:rsidR="003A3138" w:rsidRPr="00E00A4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FB" w:rsidRDefault="00C162FB" w:rsidP="00903C99">
      <w:pPr>
        <w:spacing w:after="0" w:line="240" w:lineRule="auto"/>
      </w:pPr>
      <w:r>
        <w:separator/>
      </w:r>
    </w:p>
  </w:endnote>
  <w:endnote w:type="continuationSeparator" w:id="0">
    <w:p w:rsidR="00C162FB" w:rsidRDefault="00C162FB" w:rsidP="0090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FB" w:rsidRDefault="00C162FB" w:rsidP="00903C99">
      <w:pPr>
        <w:spacing w:after="0" w:line="240" w:lineRule="auto"/>
      </w:pPr>
      <w:r>
        <w:separator/>
      </w:r>
    </w:p>
  </w:footnote>
  <w:footnote w:type="continuationSeparator" w:id="0">
    <w:p w:rsidR="00C162FB" w:rsidRDefault="00C162FB" w:rsidP="0090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0509D5"/>
    <w:rsid w:val="000B1E09"/>
    <w:rsid w:val="000E6CCC"/>
    <w:rsid w:val="001A1A78"/>
    <w:rsid w:val="0028399F"/>
    <w:rsid w:val="00311B5E"/>
    <w:rsid w:val="00381589"/>
    <w:rsid w:val="003A3138"/>
    <w:rsid w:val="00434134"/>
    <w:rsid w:val="0049312C"/>
    <w:rsid w:val="004B73DD"/>
    <w:rsid w:val="004E6CAD"/>
    <w:rsid w:val="00523447"/>
    <w:rsid w:val="006F4F76"/>
    <w:rsid w:val="0070143C"/>
    <w:rsid w:val="00712FD1"/>
    <w:rsid w:val="00846DCE"/>
    <w:rsid w:val="00903C99"/>
    <w:rsid w:val="009253E7"/>
    <w:rsid w:val="0096685A"/>
    <w:rsid w:val="009F566B"/>
    <w:rsid w:val="00A159CF"/>
    <w:rsid w:val="00A2004B"/>
    <w:rsid w:val="00A74C75"/>
    <w:rsid w:val="00BB64B8"/>
    <w:rsid w:val="00C162FB"/>
    <w:rsid w:val="00D21983"/>
    <w:rsid w:val="00D404CB"/>
    <w:rsid w:val="00DB4859"/>
    <w:rsid w:val="00E00A4A"/>
    <w:rsid w:val="00F0081B"/>
    <w:rsid w:val="00F96177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3A3D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13A8C81-819D-4319-A2DE-E9A700ED04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2022-02-08T08:15:00Z</cp:lastPrinted>
  <dcterms:created xsi:type="dcterms:W3CDTF">2022-06-27T07:27:00Z</dcterms:created>
  <dcterms:modified xsi:type="dcterms:W3CDTF">2022-06-27T07:27:00Z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4b937d2d-c4e3-444b-abdd-04bc577b873d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